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C9EC" w14:textId="119CFE85" w:rsidR="00B71ADC" w:rsidRPr="00FD4680" w:rsidRDefault="00B71ADC" w:rsidP="00FD4680">
      <w:pPr>
        <w:pStyle w:val="HTML"/>
        <w:ind w:left="5670"/>
        <w:rPr>
          <w:rFonts w:ascii="Times New Roman" w:hAnsi="Times New Roman" w:cs="Times New Roman"/>
          <w:b/>
          <w:sz w:val="24"/>
          <w:szCs w:val="24"/>
          <w:lang w:val="en"/>
        </w:rPr>
      </w:pPr>
      <w:r w:rsidRPr="00FD4680">
        <w:rPr>
          <w:rStyle w:val="y2iqfc"/>
          <w:rFonts w:ascii="Times New Roman" w:hAnsi="Times New Roman" w:cs="Times New Roman"/>
          <w:b/>
          <w:sz w:val="24"/>
          <w:szCs w:val="24"/>
          <w:lang w:val="en"/>
        </w:rPr>
        <w:t xml:space="preserve">Appendix </w:t>
      </w:r>
      <w:r w:rsidRPr="00FD4680">
        <w:rPr>
          <w:rStyle w:val="y2iqfc"/>
          <w:rFonts w:ascii="Times New Roman" w:hAnsi="Times New Roman" w:cs="Times New Roman"/>
          <w:b/>
          <w:sz w:val="24"/>
          <w:szCs w:val="24"/>
        </w:rPr>
        <w:t>№</w:t>
      </w:r>
      <w:r w:rsidRPr="00FD4680">
        <w:rPr>
          <w:rStyle w:val="y2iqfc"/>
          <w:rFonts w:ascii="Times New Roman" w:hAnsi="Times New Roman" w:cs="Times New Roman"/>
          <w:b/>
          <w:sz w:val="24"/>
          <w:szCs w:val="24"/>
          <w:lang w:val="en"/>
        </w:rPr>
        <w:t xml:space="preserve"> 4 to the </w:t>
      </w:r>
      <w:r w:rsidR="00FD4680" w:rsidRPr="00FD4680">
        <w:rPr>
          <w:rStyle w:val="y2iqfc"/>
          <w:rFonts w:ascii="Times New Roman" w:hAnsi="Times New Roman" w:cs="Times New Roman"/>
          <w:b/>
          <w:sz w:val="24"/>
          <w:szCs w:val="24"/>
          <w:lang w:val="en"/>
        </w:rPr>
        <w:t>tender documentation</w:t>
      </w:r>
    </w:p>
    <w:p w14:paraId="49DFCAE0" w14:textId="3847240B" w:rsidR="004E189E" w:rsidRDefault="004E189E" w:rsidP="004E189E">
      <w:pPr>
        <w:keepNext/>
        <w:jc w:val="center"/>
        <w:outlineLvl w:val="0"/>
        <w:rPr>
          <w:b/>
          <w:bCs/>
          <w:lang w:val="en-GB"/>
        </w:rPr>
      </w:pPr>
    </w:p>
    <w:p w14:paraId="1C3E7E42" w14:textId="77777777" w:rsidR="00B71ADC" w:rsidRPr="00F716D1" w:rsidRDefault="00B71ADC" w:rsidP="004E189E">
      <w:pPr>
        <w:keepNext/>
        <w:jc w:val="center"/>
        <w:outlineLvl w:val="0"/>
        <w:rPr>
          <w:b/>
          <w:bCs/>
          <w:lang w:val="en-GB"/>
        </w:rPr>
      </w:pPr>
    </w:p>
    <w:p w14:paraId="2976CB58" w14:textId="7BB74286" w:rsidR="004E189E" w:rsidRPr="00F716D1" w:rsidRDefault="00211BBD" w:rsidP="004E189E">
      <w:pPr>
        <w:keepNext/>
        <w:jc w:val="center"/>
        <w:outlineLvl w:val="0"/>
        <w:rPr>
          <w:b/>
          <w:bCs/>
          <w:lang w:val="en-GB"/>
        </w:rPr>
      </w:pPr>
      <w:r w:rsidRPr="00F716D1">
        <w:rPr>
          <w:b/>
          <w:noProof/>
          <w:lang w:val="en-GB"/>
        </w:rPr>
        <w:t>INFORMATION ON THE NECESSARY TECHNICAL, QUALITATIVE AND QUANTITATIVE CHARACTERISTICS OF THE PROCUREMENT ITEM</w:t>
      </w:r>
    </w:p>
    <w:p w14:paraId="4D63ABE3" w14:textId="77777777" w:rsidR="004E189E" w:rsidRPr="00F716D1" w:rsidRDefault="004E189E" w:rsidP="004E189E">
      <w:pPr>
        <w:keepNext/>
        <w:ind w:firstLine="851"/>
        <w:jc w:val="both"/>
        <w:outlineLvl w:val="0"/>
        <w:rPr>
          <w:bCs/>
          <w:lang w:val="en-GB"/>
        </w:rPr>
      </w:pPr>
    </w:p>
    <w:p w14:paraId="03C5F0CB" w14:textId="79621EF5" w:rsidR="004E189E" w:rsidRPr="00F716D1" w:rsidRDefault="00211BBD" w:rsidP="004E189E">
      <w:pPr>
        <w:keepNext/>
        <w:ind w:firstLine="851"/>
        <w:jc w:val="both"/>
        <w:outlineLvl w:val="0"/>
        <w:rPr>
          <w:b/>
          <w:bCs/>
          <w:lang w:val="en-GB"/>
        </w:rPr>
      </w:pPr>
      <w:r w:rsidRPr="00F716D1">
        <w:rPr>
          <w:b/>
          <w:noProof/>
          <w:lang w:val="en-GB"/>
        </w:rPr>
        <w:t>Scope of work</w:t>
      </w:r>
      <w:r w:rsidR="004E189E" w:rsidRPr="00F716D1">
        <w:rPr>
          <w:b/>
          <w:bCs/>
          <w:lang w:val="en-GB"/>
        </w:rPr>
        <w:t>:</w:t>
      </w:r>
    </w:p>
    <w:p w14:paraId="5BB3609B" w14:textId="041F0223" w:rsidR="004E189E" w:rsidRPr="00F716D1" w:rsidRDefault="00211BBD" w:rsidP="004E189E">
      <w:pPr>
        <w:keepNext/>
        <w:ind w:firstLine="851"/>
        <w:jc w:val="both"/>
        <w:outlineLvl w:val="0"/>
        <w:rPr>
          <w:bCs/>
          <w:lang w:val="en-GB"/>
        </w:rPr>
      </w:pPr>
      <w:r w:rsidRPr="00F716D1">
        <w:rPr>
          <w:noProof/>
          <w:lang w:val="en-GB"/>
        </w:rPr>
        <w:t>Stage 1</w:t>
      </w:r>
      <w:r w:rsidR="004E189E" w:rsidRPr="00F716D1">
        <w:rPr>
          <w:bCs/>
          <w:lang w:val="en-GB"/>
        </w:rPr>
        <w:t xml:space="preserve">- </w:t>
      </w:r>
      <w:r w:rsidRPr="00F716D1">
        <w:rPr>
          <w:noProof/>
          <w:lang w:val="en-GB"/>
        </w:rPr>
        <w:t xml:space="preserve">design work on the </w:t>
      </w:r>
      <w:r w:rsidRPr="00F716D1">
        <w:rPr>
          <w:b/>
          <w:noProof/>
          <w:lang w:val="en-GB"/>
        </w:rPr>
        <w:t>“</w:t>
      </w:r>
      <w:r w:rsidR="00C53502" w:rsidRPr="00C53502">
        <w:rPr>
          <w:b/>
          <w:noProof/>
          <w:lang w:val="en-US"/>
        </w:rPr>
        <w:t>Construction of area for passenger vehicles and buses in the checkpoint for road traffic “Krakivets” and reconstruction of the infrastructure of the Ukrainian part of the existing checkpoint “Krakivets”</w:t>
      </w:r>
      <w:r w:rsidR="00C53502">
        <w:rPr>
          <w:b/>
          <w:noProof/>
          <w:lang w:val="en-US"/>
        </w:rPr>
        <w:t xml:space="preserve"> on the Ukrainian-Polish border</w:t>
      </w:r>
      <w:r w:rsidRPr="00F716D1">
        <w:rPr>
          <w:b/>
          <w:noProof/>
          <w:lang w:val="en-GB"/>
        </w:rPr>
        <w:t>”</w:t>
      </w:r>
      <w:r w:rsidR="004E189E" w:rsidRPr="00F716D1">
        <w:rPr>
          <w:bCs/>
          <w:lang w:val="en-GB"/>
        </w:rPr>
        <w:t>.</w:t>
      </w:r>
    </w:p>
    <w:p w14:paraId="0B8DF161" w14:textId="5C001EAC" w:rsidR="004E189E" w:rsidRPr="00F716D1" w:rsidRDefault="00211BBD" w:rsidP="004E189E">
      <w:pPr>
        <w:keepNext/>
        <w:ind w:firstLine="851"/>
        <w:jc w:val="both"/>
        <w:outlineLvl w:val="0"/>
        <w:rPr>
          <w:bCs/>
          <w:lang w:val="en-GB"/>
        </w:rPr>
      </w:pPr>
      <w:r w:rsidRPr="00F716D1">
        <w:rPr>
          <w:noProof/>
          <w:lang w:val="en-GB"/>
        </w:rPr>
        <w:t>Stage 2 - construction work</w:t>
      </w:r>
      <w:r w:rsidR="004E189E" w:rsidRPr="00F716D1">
        <w:rPr>
          <w:bCs/>
          <w:lang w:val="en-GB"/>
        </w:rPr>
        <w:t xml:space="preserve"> </w:t>
      </w:r>
    </w:p>
    <w:p w14:paraId="5F71CC43" w14:textId="1615E53C" w:rsidR="004E189E" w:rsidRPr="00F716D1" w:rsidRDefault="00211BBD" w:rsidP="00B56AB2">
      <w:pPr>
        <w:pStyle w:val="af5"/>
        <w:keepNext/>
        <w:numPr>
          <w:ilvl w:val="0"/>
          <w:numId w:val="3"/>
        </w:numPr>
        <w:spacing w:after="0"/>
        <w:jc w:val="both"/>
        <w:outlineLvl w:val="0"/>
        <w:rPr>
          <w:rFonts w:ascii="Times New Roman" w:hAnsi="Times New Roman" w:cs="Times New Roman"/>
          <w:bCs/>
          <w:noProof/>
          <w:sz w:val="24"/>
          <w:szCs w:val="24"/>
          <w:lang w:val="en-GB" w:eastAsia="uk-UA"/>
        </w:rPr>
      </w:pPr>
      <w:r w:rsidRPr="00F716D1">
        <w:rPr>
          <w:rFonts w:ascii="Times New Roman" w:hAnsi="Times New Roman"/>
          <w:noProof/>
          <w:sz w:val="24"/>
          <w:lang w:val="en-GB"/>
        </w:rPr>
        <w:t>1 start-up facility “</w:t>
      </w:r>
      <w:r w:rsidR="00B56AB2" w:rsidRPr="00B56AB2">
        <w:rPr>
          <w:rFonts w:ascii="Times New Roman" w:hAnsi="Times New Roman"/>
          <w:noProof/>
          <w:sz w:val="24"/>
          <w:lang w:val="en-GB"/>
        </w:rPr>
        <w:t>Construction of area for passenger vehicles and buses in the checkpoint for road traffic “Krakivets”</w:t>
      </w:r>
      <w:r w:rsidR="004E189E" w:rsidRPr="00F716D1">
        <w:rPr>
          <w:rFonts w:ascii="Times New Roman" w:hAnsi="Times New Roman" w:cs="Times New Roman"/>
          <w:bCs/>
          <w:noProof/>
          <w:sz w:val="24"/>
          <w:szCs w:val="24"/>
          <w:lang w:val="en-GB" w:eastAsia="uk-UA"/>
        </w:rPr>
        <w:t>;</w:t>
      </w:r>
    </w:p>
    <w:p w14:paraId="1CAAC033" w14:textId="6C8F838E" w:rsidR="00211BBD" w:rsidRPr="00F716D1" w:rsidRDefault="00211BBD" w:rsidP="00B56AB2">
      <w:pPr>
        <w:pStyle w:val="af5"/>
        <w:keepNext/>
        <w:numPr>
          <w:ilvl w:val="0"/>
          <w:numId w:val="3"/>
        </w:numPr>
        <w:spacing w:after="0"/>
        <w:jc w:val="both"/>
        <w:outlineLvl w:val="0"/>
        <w:rPr>
          <w:rFonts w:ascii="Times New Roman" w:hAnsi="Times New Roman" w:cs="Times New Roman"/>
          <w:bCs/>
          <w:noProof/>
          <w:sz w:val="24"/>
          <w:szCs w:val="24"/>
          <w:lang w:val="en-GB"/>
        </w:rPr>
      </w:pPr>
      <w:r w:rsidRPr="00F716D1">
        <w:rPr>
          <w:rFonts w:ascii="Times New Roman" w:hAnsi="Times New Roman"/>
          <w:noProof/>
          <w:sz w:val="24"/>
          <w:lang w:val="en-GB"/>
        </w:rPr>
        <w:t>2 start-up facility “</w:t>
      </w:r>
      <w:r w:rsidR="00B56AB2">
        <w:rPr>
          <w:rFonts w:ascii="Times New Roman" w:hAnsi="Times New Roman"/>
          <w:noProof/>
          <w:sz w:val="24"/>
          <w:lang w:val="en-GB"/>
        </w:rPr>
        <w:t>R</w:t>
      </w:r>
      <w:r w:rsidR="00B56AB2" w:rsidRPr="00B56AB2">
        <w:rPr>
          <w:rFonts w:ascii="Times New Roman" w:hAnsi="Times New Roman"/>
          <w:noProof/>
          <w:sz w:val="24"/>
          <w:lang w:val="en-GB"/>
        </w:rPr>
        <w:t>econstruction of the infrastructure of the Ukrainian part of the existing checkpoint “Krakivets”</w:t>
      </w:r>
      <w:r w:rsidRPr="00F716D1">
        <w:rPr>
          <w:rFonts w:ascii="Times New Roman" w:hAnsi="Times New Roman"/>
          <w:noProof/>
          <w:sz w:val="24"/>
          <w:lang w:val="en-GB"/>
        </w:rPr>
        <w:t xml:space="preserve"> </w:t>
      </w:r>
      <w:r w:rsidRPr="00F716D1">
        <w:rPr>
          <w:rFonts w:ascii="Times New Roman" w:hAnsi="Times New Roman" w:cs="Times New Roman"/>
          <w:bCs/>
          <w:noProof/>
          <w:sz w:val="24"/>
          <w:szCs w:val="24"/>
          <w:lang w:val="en-GB" w:eastAsia="uk-UA"/>
        </w:rPr>
        <w:t>(two</w:t>
      </w:r>
      <w:r w:rsidRPr="00F716D1">
        <w:rPr>
          <w:rFonts w:ascii="Times New Roman" w:hAnsi="Times New Roman"/>
          <w:noProof/>
          <w:sz w:val="24"/>
          <w:lang w:val="en-GB"/>
        </w:rPr>
        <w:t xml:space="preserve"> start-up facilities</w:t>
      </w:r>
      <w:r w:rsidRPr="00F716D1">
        <w:rPr>
          <w:rFonts w:ascii="Times New Roman" w:hAnsi="Times New Roman" w:cs="Times New Roman"/>
          <w:bCs/>
          <w:noProof/>
          <w:sz w:val="24"/>
          <w:szCs w:val="24"/>
          <w:lang w:val="en-GB" w:eastAsia="uk-UA"/>
        </w:rPr>
        <w:t>).</w:t>
      </w:r>
    </w:p>
    <w:p w14:paraId="7FFB18D6" w14:textId="1305A569" w:rsidR="004E189E" w:rsidRPr="00F716D1" w:rsidRDefault="00031C17" w:rsidP="00031C17">
      <w:pPr>
        <w:keepNext/>
        <w:ind w:firstLine="851"/>
        <w:jc w:val="both"/>
        <w:outlineLvl w:val="0"/>
        <w:rPr>
          <w:lang w:val="en-GB"/>
        </w:rPr>
      </w:pPr>
      <w:r w:rsidRPr="00F716D1">
        <w:rPr>
          <w:noProof/>
          <w:lang w:val="en-GB"/>
        </w:rPr>
        <w:t>Installation of video surveillance, number-plate recognition, access control, structured cabling, weighing complexes (including commissioning work), automatic security alarm, automatic perimeter security alarm systems is provided for as part of construction work</w:t>
      </w:r>
      <w:r w:rsidRPr="00F716D1">
        <w:rPr>
          <w:lang w:val="en-GB"/>
        </w:rPr>
        <w:t>.</w:t>
      </w:r>
    </w:p>
    <w:p w14:paraId="701F38CB" w14:textId="77777777" w:rsidR="004E189E" w:rsidRPr="00F716D1" w:rsidRDefault="004E189E">
      <w:pPr>
        <w:pStyle w:val="10"/>
        <w:rPr>
          <w:color w:val="000000"/>
          <w:sz w:val="24"/>
          <w:lang w:val="en-GB"/>
        </w:rPr>
      </w:pPr>
    </w:p>
    <w:p w14:paraId="2B0EF766" w14:textId="1ECF88F5" w:rsidR="009C611B" w:rsidRPr="00F716D1" w:rsidRDefault="00031C17" w:rsidP="009C611B">
      <w:pPr>
        <w:keepNext/>
        <w:jc w:val="center"/>
        <w:outlineLvl w:val="0"/>
        <w:rPr>
          <w:b/>
          <w:bCs/>
          <w:sz w:val="28"/>
          <w:szCs w:val="28"/>
          <w:lang w:val="en-GB"/>
        </w:rPr>
      </w:pPr>
      <w:r w:rsidRPr="00F716D1">
        <w:rPr>
          <w:b/>
          <w:noProof/>
          <w:sz w:val="28"/>
          <w:lang w:val="en-GB"/>
        </w:rPr>
        <w:t>STAGE І</w:t>
      </w:r>
    </w:p>
    <w:p w14:paraId="7835CA2F" w14:textId="77777777" w:rsidR="009C611B" w:rsidRPr="00F716D1" w:rsidRDefault="009C611B" w:rsidP="009C611B">
      <w:pPr>
        <w:keepNext/>
        <w:jc w:val="center"/>
        <w:outlineLvl w:val="0"/>
        <w:rPr>
          <w:b/>
          <w:bCs/>
          <w:sz w:val="16"/>
          <w:szCs w:val="16"/>
          <w:lang w:val="en-GB"/>
        </w:rPr>
      </w:pPr>
    </w:p>
    <w:p w14:paraId="429A6DE0" w14:textId="7AF35447" w:rsidR="009C611B" w:rsidRPr="00F716D1" w:rsidRDefault="00031C17" w:rsidP="009C611B">
      <w:pPr>
        <w:keepNext/>
        <w:jc w:val="center"/>
        <w:outlineLvl w:val="0"/>
        <w:rPr>
          <w:b/>
          <w:bCs/>
          <w:caps/>
          <w:lang w:val="en-GB"/>
        </w:rPr>
      </w:pPr>
      <w:r w:rsidRPr="00F716D1">
        <w:rPr>
          <w:b/>
          <w:caps/>
          <w:noProof/>
          <w:lang w:val="en-GB"/>
        </w:rPr>
        <w:t>Scope statement</w:t>
      </w:r>
      <w:r w:rsidR="009C611B" w:rsidRPr="00F716D1">
        <w:rPr>
          <w:b/>
          <w:bCs/>
          <w:caps/>
          <w:lang w:val="en-GB"/>
        </w:rPr>
        <w:t xml:space="preserve"> </w:t>
      </w:r>
    </w:p>
    <w:p w14:paraId="39760D81" w14:textId="32475C4E" w:rsidR="009C611B" w:rsidRPr="00F716D1" w:rsidRDefault="00031C17" w:rsidP="009C611B">
      <w:pPr>
        <w:pStyle w:val="24"/>
        <w:spacing w:line="274" w:lineRule="exact"/>
        <w:jc w:val="center"/>
        <w:rPr>
          <w:rStyle w:val="20pt"/>
          <w:b/>
          <w:bCs/>
          <w:sz w:val="24"/>
          <w:szCs w:val="24"/>
          <w:lang w:val="en-GB"/>
        </w:rPr>
      </w:pPr>
      <w:r w:rsidRPr="00F716D1">
        <w:rPr>
          <w:noProof/>
          <w:sz w:val="24"/>
          <w:lang w:val="en-GB"/>
        </w:rPr>
        <w:t xml:space="preserve">for the design of the object </w:t>
      </w:r>
      <w:r w:rsidR="00C53502" w:rsidRPr="00C53502">
        <w:rPr>
          <w:b w:val="0"/>
          <w:bCs w:val="0"/>
          <w:spacing w:val="0"/>
          <w:sz w:val="24"/>
          <w:szCs w:val="24"/>
          <w:lang w:val="en-US" w:eastAsia="ru-RU"/>
        </w:rPr>
        <w:t>“Construction of area for passenger vehicles and buses in the checkpoint for road traffic “Krakivets” and reconstruction of the infrastructure of the Ukrainian part of the existing checkpoint “Krakivets” on the Ukrainian-Polish border”</w:t>
      </w:r>
    </w:p>
    <w:p w14:paraId="36BEC180" w14:textId="7E5D3759" w:rsidR="00B95A6C" w:rsidRPr="00F716D1" w:rsidRDefault="00031C17" w:rsidP="00F12188">
      <w:pPr>
        <w:pStyle w:val="24"/>
        <w:spacing w:line="274" w:lineRule="exact"/>
        <w:jc w:val="center"/>
        <w:rPr>
          <w:rStyle w:val="20pt"/>
          <w:b/>
          <w:sz w:val="16"/>
          <w:szCs w:val="16"/>
          <w:lang w:val="en-GB"/>
        </w:rPr>
      </w:pPr>
      <w:r w:rsidRPr="00F716D1">
        <w:rPr>
          <w:sz w:val="24"/>
          <w:lang w:val="en-GB"/>
        </w:rPr>
        <w:t>according to the “design-construction” model</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260"/>
        <w:gridCol w:w="6379"/>
      </w:tblGrid>
      <w:tr w:rsidR="00F12188" w:rsidRPr="00F716D1" w14:paraId="367B7E0B" w14:textId="77777777" w:rsidTr="005312C7">
        <w:tc>
          <w:tcPr>
            <w:tcW w:w="532" w:type="dxa"/>
          </w:tcPr>
          <w:p w14:paraId="4F1221D1" w14:textId="65B0A9BD" w:rsidR="00F12188" w:rsidRPr="00F716D1" w:rsidRDefault="00031C17" w:rsidP="00F12188">
            <w:pPr>
              <w:jc w:val="center"/>
              <w:rPr>
                <w:b/>
                <w:bCs/>
                <w:sz w:val="23"/>
                <w:szCs w:val="23"/>
                <w:lang w:val="en-GB"/>
              </w:rPr>
            </w:pPr>
            <w:r w:rsidRPr="00F716D1">
              <w:rPr>
                <w:b/>
                <w:noProof/>
                <w:lang w:val="en-GB"/>
              </w:rPr>
              <w:t>Item No.</w:t>
            </w:r>
          </w:p>
        </w:tc>
        <w:tc>
          <w:tcPr>
            <w:tcW w:w="3260" w:type="dxa"/>
          </w:tcPr>
          <w:p w14:paraId="05A83DD3" w14:textId="6507C790" w:rsidR="00F12188" w:rsidRPr="00F716D1" w:rsidRDefault="00031C17" w:rsidP="00F12188">
            <w:pPr>
              <w:jc w:val="center"/>
              <w:rPr>
                <w:b/>
                <w:bCs/>
                <w:sz w:val="23"/>
                <w:szCs w:val="23"/>
                <w:lang w:val="en-GB"/>
              </w:rPr>
            </w:pPr>
            <w:r w:rsidRPr="00F716D1">
              <w:rPr>
                <w:b/>
                <w:noProof/>
                <w:lang w:val="en-GB"/>
              </w:rPr>
              <w:t>List of basic data and requirements</w:t>
            </w:r>
          </w:p>
        </w:tc>
        <w:tc>
          <w:tcPr>
            <w:tcW w:w="6379" w:type="dxa"/>
          </w:tcPr>
          <w:p w14:paraId="22587489" w14:textId="4B75F18C" w:rsidR="00F12188" w:rsidRPr="00F716D1" w:rsidRDefault="00031C17" w:rsidP="00F12188">
            <w:pPr>
              <w:jc w:val="center"/>
              <w:rPr>
                <w:b/>
                <w:bCs/>
                <w:sz w:val="23"/>
                <w:szCs w:val="23"/>
                <w:lang w:val="en-GB"/>
              </w:rPr>
            </w:pPr>
            <w:r w:rsidRPr="00F716D1">
              <w:rPr>
                <w:b/>
                <w:noProof/>
                <w:lang w:val="en-GB"/>
              </w:rPr>
              <w:t>Content of basic data and requirements</w:t>
            </w:r>
          </w:p>
        </w:tc>
      </w:tr>
      <w:tr w:rsidR="00F12188" w:rsidRPr="00F716D1" w14:paraId="250AC1F4" w14:textId="77777777" w:rsidTr="005312C7">
        <w:tc>
          <w:tcPr>
            <w:tcW w:w="532" w:type="dxa"/>
          </w:tcPr>
          <w:p w14:paraId="3A9F3068" w14:textId="77777777" w:rsidR="00F12188" w:rsidRPr="00F716D1" w:rsidRDefault="00F12188" w:rsidP="00F12188">
            <w:pPr>
              <w:jc w:val="center"/>
              <w:rPr>
                <w:bCs/>
                <w:sz w:val="23"/>
                <w:szCs w:val="23"/>
                <w:lang w:val="en-GB"/>
              </w:rPr>
            </w:pPr>
            <w:r w:rsidRPr="00F716D1">
              <w:rPr>
                <w:bCs/>
                <w:sz w:val="23"/>
                <w:szCs w:val="23"/>
                <w:lang w:val="en-GB"/>
              </w:rPr>
              <w:t>1</w:t>
            </w:r>
          </w:p>
        </w:tc>
        <w:tc>
          <w:tcPr>
            <w:tcW w:w="3260" w:type="dxa"/>
          </w:tcPr>
          <w:p w14:paraId="12142DF9" w14:textId="77777777" w:rsidR="00031C17" w:rsidRPr="00F716D1" w:rsidRDefault="00031C17" w:rsidP="00031C17">
            <w:pPr>
              <w:rPr>
                <w:bCs/>
                <w:noProof/>
                <w:lang w:val="en-GB"/>
              </w:rPr>
            </w:pPr>
            <w:r w:rsidRPr="00F716D1">
              <w:rPr>
                <w:bCs/>
                <w:noProof/>
                <w:lang w:val="en-GB"/>
              </w:rPr>
              <w:t>Name and location</w:t>
            </w:r>
          </w:p>
          <w:p w14:paraId="0971132C" w14:textId="2B3475F6" w:rsidR="00F12188" w:rsidRPr="00F716D1" w:rsidRDefault="00031C17" w:rsidP="00031C17">
            <w:pPr>
              <w:rPr>
                <w:bCs/>
                <w:sz w:val="23"/>
                <w:szCs w:val="23"/>
                <w:lang w:val="en-GB"/>
              </w:rPr>
            </w:pPr>
            <w:r w:rsidRPr="00F716D1">
              <w:rPr>
                <w:bCs/>
                <w:noProof/>
                <w:lang w:val="en-GB"/>
              </w:rPr>
              <w:t>of construction object</w:t>
            </w:r>
          </w:p>
        </w:tc>
        <w:tc>
          <w:tcPr>
            <w:tcW w:w="6379" w:type="dxa"/>
          </w:tcPr>
          <w:p w14:paraId="51F92ECA" w14:textId="5C638F09" w:rsidR="00E36F00" w:rsidRPr="00F716D1" w:rsidRDefault="00C53502" w:rsidP="00132796">
            <w:pPr>
              <w:jc w:val="both"/>
              <w:rPr>
                <w:sz w:val="23"/>
                <w:szCs w:val="23"/>
                <w:lang w:val="en-GB"/>
              </w:rPr>
            </w:pPr>
            <w:r w:rsidRPr="00C53502">
              <w:rPr>
                <w:lang w:val="en-US" w:eastAsia="ru-RU"/>
              </w:rPr>
              <w:t>“Construction of area for passenger vehicles and buses in the checkpoint for road traffic “Krakivets” and reconstruction of the infrastructure of the Ukrainian part of the existing checkpoint “Krakivets” on the Ukrainian-Polish border”</w:t>
            </w:r>
            <w:r w:rsidR="00E36F00" w:rsidRPr="00F716D1">
              <w:rPr>
                <w:sz w:val="23"/>
                <w:szCs w:val="23"/>
                <w:lang w:val="en-GB"/>
              </w:rPr>
              <w:t>,</w:t>
            </w:r>
          </w:p>
          <w:p w14:paraId="1D1E0DF9" w14:textId="4F1E0C39" w:rsidR="008C14AD" w:rsidRPr="00F716D1" w:rsidRDefault="00A05582" w:rsidP="000706B0">
            <w:pPr>
              <w:jc w:val="both"/>
              <w:rPr>
                <w:sz w:val="23"/>
                <w:szCs w:val="23"/>
                <w:lang w:val="en-GB"/>
              </w:rPr>
            </w:pPr>
            <w:r w:rsidRPr="00F716D1">
              <w:rPr>
                <w:sz w:val="23"/>
                <w:szCs w:val="23"/>
                <w:lang w:val="en-GB"/>
              </w:rPr>
              <w:t>“Krakovets” international automobile crossing checkpoint, situated on international auto route E40 of the ІІІ international transport corridor 54, 55, 56, 57, 58, 59, 60, 61, M. Verbytskogo Str., Krakovets, Krakovets, Yavoriv district, Lviv region</w:t>
            </w:r>
          </w:p>
        </w:tc>
      </w:tr>
      <w:tr w:rsidR="00034019" w:rsidRPr="00F716D1" w14:paraId="1741E500" w14:textId="77777777" w:rsidTr="005312C7">
        <w:tc>
          <w:tcPr>
            <w:tcW w:w="532" w:type="dxa"/>
          </w:tcPr>
          <w:p w14:paraId="28BF85D5" w14:textId="77777777" w:rsidR="00034019" w:rsidRPr="00F716D1" w:rsidRDefault="00B537D8" w:rsidP="00F12188">
            <w:pPr>
              <w:jc w:val="center"/>
              <w:rPr>
                <w:bCs/>
                <w:sz w:val="23"/>
                <w:szCs w:val="23"/>
                <w:lang w:val="en-GB"/>
              </w:rPr>
            </w:pPr>
            <w:r w:rsidRPr="00F716D1">
              <w:rPr>
                <w:bCs/>
                <w:sz w:val="23"/>
                <w:szCs w:val="23"/>
                <w:lang w:val="en-GB"/>
              </w:rPr>
              <w:t>2</w:t>
            </w:r>
          </w:p>
        </w:tc>
        <w:tc>
          <w:tcPr>
            <w:tcW w:w="3260" w:type="dxa"/>
          </w:tcPr>
          <w:p w14:paraId="567E0E33" w14:textId="0DBEE1D9" w:rsidR="00034019" w:rsidRPr="00F716D1" w:rsidRDefault="00A05582" w:rsidP="00F12188">
            <w:pPr>
              <w:rPr>
                <w:bCs/>
                <w:sz w:val="23"/>
                <w:szCs w:val="23"/>
                <w:lang w:val="en-GB"/>
              </w:rPr>
            </w:pPr>
            <w:r w:rsidRPr="00F716D1">
              <w:rPr>
                <w:sz w:val="23"/>
                <w:szCs w:val="23"/>
                <w:lang w:val="en-GB"/>
              </w:rPr>
              <w:t>Ground for design</w:t>
            </w:r>
          </w:p>
        </w:tc>
        <w:tc>
          <w:tcPr>
            <w:tcW w:w="6379" w:type="dxa"/>
          </w:tcPr>
          <w:p w14:paraId="3CF3A1DB" w14:textId="3AD3972A" w:rsidR="002569EE" w:rsidRPr="00F716D1" w:rsidRDefault="00EF15E4" w:rsidP="00A05582">
            <w:pPr>
              <w:rPr>
                <w:sz w:val="23"/>
                <w:szCs w:val="23"/>
                <w:lang w:val="en-GB"/>
              </w:rPr>
            </w:pPr>
            <w:r w:rsidRPr="00EF15E4">
              <w:rPr>
                <w:lang w:val="en-US" w:eastAsia="ru-RU"/>
              </w:rPr>
              <w:t>Agreement between the Government of Ukraine and the Government of the Republic of Poland on extending a tied aid credit dd 09.09.2015 was ratified by the Law of Ukraine No. 977-VIII dd 03.02.2016</w:t>
            </w:r>
            <w:r>
              <w:rPr>
                <w:lang w:val="en-US" w:eastAsia="ru-RU"/>
              </w:rPr>
              <w:t>.</w:t>
            </w:r>
          </w:p>
          <w:p w14:paraId="6995148A" w14:textId="00827CB3" w:rsidR="00034019" w:rsidRPr="00F716D1" w:rsidRDefault="00A05582" w:rsidP="00084FCD">
            <w:pPr>
              <w:jc w:val="both"/>
              <w:rPr>
                <w:sz w:val="23"/>
                <w:szCs w:val="23"/>
                <w:lang w:val="en-GB"/>
              </w:rPr>
            </w:pPr>
            <w:r w:rsidRPr="00F716D1">
              <w:rPr>
                <w:sz w:val="23"/>
                <w:szCs w:val="23"/>
                <w:lang w:val="en-GB"/>
              </w:rPr>
              <w:t>Decree of the Cabinet of Ministers of Ukraine dated February 14, 2017 No. 73 "Some issues of the implementation of the Agreement between the Government of Ukraine and the Government of the Republic of Poland on extending tied aid credit"</w:t>
            </w:r>
          </w:p>
        </w:tc>
      </w:tr>
      <w:tr w:rsidR="00B537D8" w:rsidRPr="00F716D1" w14:paraId="0F96013B" w14:textId="77777777" w:rsidTr="005312C7">
        <w:tc>
          <w:tcPr>
            <w:tcW w:w="532" w:type="dxa"/>
          </w:tcPr>
          <w:p w14:paraId="55FAF5EF" w14:textId="77777777" w:rsidR="00B537D8" w:rsidRPr="00F716D1" w:rsidRDefault="00B537D8" w:rsidP="00F12188">
            <w:pPr>
              <w:jc w:val="center"/>
              <w:rPr>
                <w:bCs/>
                <w:sz w:val="23"/>
                <w:szCs w:val="23"/>
                <w:lang w:val="en-GB"/>
              </w:rPr>
            </w:pPr>
            <w:r w:rsidRPr="00F716D1">
              <w:rPr>
                <w:bCs/>
                <w:sz w:val="23"/>
                <w:szCs w:val="23"/>
                <w:lang w:val="en-GB"/>
              </w:rPr>
              <w:t>3</w:t>
            </w:r>
          </w:p>
        </w:tc>
        <w:tc>
          <w:tcPr>
            <w:tcW w:w="3260" w:type="dxa"/>
          </w:tcPr>
          <w:p w14:paraId="17B9AFDD" w14:textId="0331EB9D" w:rsidR="00B537D8" w:rsidRPr="00F716D1" w:rsidRDefault="00A05582" w:rsidP="00F12188">
            <w:pPr>
              <w:rPr>
                <w:sz w:val="23"/>
                <w:szCs w:val="23"/>
                <w:lang w:val="en-GB"/>
              </w:rPr>
            </w:pPr>
            <w:r w:rsidRPr="00F716D1">
              <w:rPr>
                <w:sz w:val="23"/>
                <w:szCs w:val="23"/>
                <w:lang w:val="en-GB"/>
              </w:rPr>
              <w:t>Type of construction</w:t>
            </w:r>
          </w:p>
        </w:tc>
        <w:tc>
          <w:tcPr>
            <w:tcW w:w="6379" w:type="dxa"/>
          </w:tcPr>
          <w:p w14:paraId="499C6330" w14:textId="0B8485FE" w:rsidR="00B537D8" w:rsidRPr="00F716D1" w:rsidRDefault="00A05582" w:rsidP="006B4B3E">
            <w:pPr>
              <w:rPr>
                <w:sz w:val="23"/>
                <w:szCs w:val="23"/>
                <w:lang w:val="en-GB"/>
              </w:rPr>
            </w:pPr>
            <w:r w:rsidRPr="00F716D1">
              <w:rPr>
                <w:sz w:val="23"/>
                <w:szCs w:val="23"/>
                <w:lang w:val="en-GB"/>
              </w:rPr>
              <w:t>New construction, reconstruction</w:t>
            </w:r>
          </w:p>
        </w:tc>
      </w:tr>
      <w:tr w:rsidR="00034019" w:rsidRPr="00F716D1" w14:paraId="6C4AF47F" w14:textId="77777777" w:rsidTr="005312C7">
        <w:tc>
          <w:tcPr>
            <w:tcW w:w="532" w:type="dxa"/>
          </w:tcPr>
          <w:p w14:paraId="08B9F147" w14:textId="77777777" w:rsidR="00034019" w:rsidRPr="00F716D1" w:rsidRDefault="00591A47" w:rsidP="00F12188">
            <w:pPr>
              <w:jc w:val="center"/>
              <w:rPr>
                <w:bCs/>
                <w:sz w:val="23"/>
                <w:szCs w:val="23"/>
                <w:lang w:val="en-GB"/>
              </w:rPr>
            </w:pPr>
            <w:r w:rsidRPr="00F716D1">
              <w:rPr>
                <w:bCs/>
                <w:sz w:val="23"/>
                <w:szCs w:val="23"/>
                <w:lang w:val="en-GB"/>
              </w:rPr>
              <w:t>4</w:t>
            </w:r>
          </w:p>
        </w:tc>
        <w:tc>
          <w:tcPr>
            <w:tcW w:w="3260" w:type="dxa"/>
          </w:tcPr>
          <w:p w14:paraId="6069F726" w14:textId="37CC6FD9" w:rsidR="00034019" w:rsidRPr="00F716D1" w:rsidRDefault="00136BE2" w:rsidP="00AB1923">
            <w:pPr>
              <w:rPr>
                <w:sz w:val="23"/>
                <w:szCs w:val="23"/>
                <w:lang w:val="en-GB"/>
              </w:rPr>
            </w:pPr>
            <w:r w:rsidRPr="00F716D1">
              <w:rPr>
                <w:sz w:val="23"/>
                <w:szCs w:val="23"/>
                <w:lang w:val="en-GB"/>
              </w:rPr>
              <w:t>Data on investor</w:t>
            </w:r>
          </w:p>
        </w:tc>
        <w:tc>
          <w:tcPr>
            <w:tcW w:w="6379" w:type="dxa"/>
          </w:tcPr>
          <w:p w14:paraId="5C3B5C26" w14:textId="018D8A48" w:rsidR="00034019" w:rsidRPr="00F716D1" w:rsidRDefault="00136BE2" w:rsidP="00F12188">
            <w:pPr>
              <w:jc w:val="both"/>
              <w:rPr>
                <w:sz w:val="23"/>
                <w:szCs w:val="23"/>
                <w:lang w:val="en-GB"/>
              </w:rPr>
            </w:pPr>
            <w:r w:rsidRPr="00F716D1">
              <w:rPr>
                <w:sz w:val="23"/>
                <w:szCs w:val="23"/>
                <w:lang w:val="en-GB"/>
              </w:rPr>
              <w:t>(To specify)</w:t>
            </w:r>
          </w:p>
        </w:tc>
      </w:tr>
      <w:tr w:rsidR="00034019" w:rsidRPr="00F716D1" w14:paraId="5BE889E8" w14:textId="77777777" w:rsidTr="005312C7">
        <w:tc>
          <w:tcPr>
            <w:tcW w:w="532" w:type="dxa"/>
          </w:tcPr>
          <w:p w14:paraId="12928C0C" w14:textId="77777777" w:rsidR="00034019" w:rsidRPr="00F716D1" w:rsidRDefault="00591A47" w:rsidP="00F12188">
            <w:pPr>
              <w:jc w:val="center"/>
              <w:rPr>
                <w:bCs/>
                <w:sz w:val="23"/>
                <w:szCs w:val="23"/>
                <w:lang w:val="en-GB"/>
              </w:rPr>
            </w:pPr>
            <w:r w:rsidRPr="00F716D1">
              <w:rPr>
                <w:bCs/>
                <w:sz w:val="23"/>
                <w:szCs w:val="23"/>
                <w:lang w:val="en-GB"/>
              </w:rPr>
              <w:t>5</w:t>
            </w:r>
          </w:p>
        </w:tc>
        <w:tc>
          <w:tcPr>
            <w:tcW w:w="3260" w:type="dxa"/>
          </w:tcPr>
          <w:p w14:paraId="1B136F05" w14:textId="22519251" w:rsidR="00034019" w:rsidRPr="00F716D1" w:rsidRDefault="00136BE2" w:rsidP="00AB1923">
            <w:pPr>
              <w:rPr>
                <w:sz w:val="23"/>
                <w:szCs w:val="23"/>
                <w:lang w:val="en-GB"/>
              </w:rPr>
            </w:pPr>
            <w:r w:rsidRPr="00F716D1">
              <w:rPr>
                <w:sz w:val="23"/>
                <w:szCs w:val="23"/>
                <w:lang w:val="en-GB"/>
              </w:rPr>
              <w:t>Data on customer</w:t>
            </w:r>
          </w:p>
        </w:tc>
        <w:tc>
          <w:tcPr>
            <w:tcW w:w="6379" w:type="dxa"/>
          </w:tcPr>
          <w:p w14:paraId="5396D14E" w14:textId="49293EB0" w:rsidR="00034019" w:rsidRPr="00F716D1" w:rsidRDefault="00136BE2" w:rsidP="00C505B3">
            <w:pPr>
              <w:jc w:val="both"/>
              <w:rPr>
                <w:sz w:val="23"/>
                <w:szCs w:val="23"/>
                <w:lang w:val="en-GB"/>
              </w:rPr>
            </w:pPr>
            <w:r w:rsidRPr="00F716D1">
              <w:rPr>
                <w:sz w:val="23"/>
                <w:szCs w:val="23"/>
                <w:lang w:val="en-GB"/>
              </w:rPr>
              <w:t>The State Customs Service of Ukraine</w:t>
            </w:r>
          </w:p>
        </w:tc>
      </w:tr>
      <w:tr w:rsidR="00591A47" w:rsidRPr="00F716D1" w14:paraId="5E431EB0" w14:textId="77777777" w:rsidTr="005312C7">
        <w:tc>
          <w:tcPr>
            <w:tcW w:w="532" w:type="dxa"/>
          </w:tcPr>
          <w:p w14:paraId="02FF6AB1" w14:textId="77777777" w:rsidR="00591A47" w:rsidRPr="00F716D1" w:rsidRDefault="00591A47" w:rsidP="00F12188">
            <w:pPr>
              <w:jc w:val="center"/>
              <w:rPr>
                <w:bCs/>
                <w:sz w:val="23"/>
                <w:szCs w:val="23"/>
                <w:lang w:val="en-GB"/>
              </w:rPr>
            </w:pPr>
            <w:r w:rsidRPr="00F716D1">
              <w:rPr>
                <w:bCs/>
                <w:sz w:val="23"/>
                <w:szCs w:val="23"/>
                <w:lang w:val="en-GB"/>
              </w:rPr>
              <w:t>6</w:t>
            </w:r>
          </w:p>
        </w:tc>
        <w:tc>
          <w:tcPr>
            <w:tcW w:w="3260" w:type="dxa"/>
          </w:tcPr>
          <w:p w14:paraId="1BACC0E0" w14:textId="24DFA2BE" w:rsidR="00591A47" w:rsidRPr="00F716D1" w:rsidRDefault="00136BE2" w:rsidP="00AB1923">
            <w:pPr>
              <w:rPr>
                <w:sz w:val="23"/>
                <w:szCs w:val="23"/>
                <w:lang w:val="en-GB"/>
              </w:rPr>
            </w:pPr>
            <w:r w:rsidRPr="00F716D1">
              <w:rPr>
                <w:sz w:val="23"/>
                <w:szCs w:val="23"/>
                <w:lang w:val="en-GB"/>
              </w:rPr>
              <w:t>Source of funding</w:t>
            </w:r>
          </w:p>
        </w:tc>
        <w:tc>
          <w:tcPr>
            <w:tcW w:w="6379" w:type="dxa"/>
          </w:tcPr>
          <w:p w14:paraId="4D700A2C" w14:textId="2129FAA5" w:rsidR="00591A47" w:rsidRPr="00F716D1" w:rsidRDefault="00136BE2" w:rsidP="00F12188">
            <w:pPr>
              <w:jc w:val="both"/>
              <w:rPr>
                <w:sz w:val="23"/>
                <w:szCs w:val="23"/>
                <w:lang w:val="en-GB"/>
              </w:rPr>
            </w:pPr>
            <w:r w:rsidRPr="00F716D1">
              <w:rPr>
                <w:sz w:val="23"/>
                <w:szCs w:val="23"/>
                <w:lang w:val="en-GB"/>
              </w:rPr>
              <w:t>Credit funds of the Republic of Poland in accordance with the Agreement between the Government of Ukraine and the Government of the Republic of Poland on extending tied aid credit dd 09.09.2015 </w:t>
            </w:r>
          </w:p>
        </w:tc>
      </w:tr>
      <w:tr w:rsidR="00591A47" w:rsidRPr="00F716D1" w14:paraId="7F0B5F76" w14:textId="77777777" w:rsidTr="005312C7">
        <w:tc>
          <w:tcPr>
            <w:tcW w:w="532" w:type="dxa"/>
          </w:tcPr>
          <w:p w14:paraId="4FFD2492" w14:textId="77777777" w:rsidR="00591A47" w:rsidRPr="00F716D1" w:rsidRDefault="00591A47" w:rsidP="00F12188">
            <w:pPr>
              <w:jc w:val="center"/>
              <w:rPr>
                <w:bCs/>
                <w:sz w:val="23"/>
                <w:szCs w:val="23"/>
                <w:lang w:val="en-GB"/>
              </w:rPr>
            </w:pPr>
            <w:r w:rsidRPr="00F716D1">
              <w:rPr>
                <w:bCs/>
                <w:sz w:val="23"/>
                <w:szCs w:val="23"/>
                <w:lang w:val="en-GB"/>
              </w:rPr>
              <w:lastRenderedPageBreak/>
              <w:t>7</w:t>
            </w:r>
          </w:p>
        </w:tc>
        <w:tc>
          <w:tcPr>
            <w:tcW w:w="3260" w:type="dxa"/>
          </w:tcPr>
          <w:p w14:paraId="3D70DEB0" w14:textId="12E290DD" w:rsidR="00591A47" w:rsidRPr="00F716D1" w:rsidRDefault="00136BE2" w:rsidP="003E438A">
            <w:pPr>
              <w:rPr>
                <w:sz w:val="23"/>
                <w:szCs w:val="23"/>
                <w:lang w:val="en-GB"/>
              </w:rPr>
            </w:pPr>
            <w:r w:rsidRPr="00F716D1">
              <w:rPr>
                <w:sz w:val="23"/>
                <w:szCs w:val="23"/>
                <w:lang w:val="en-GB"/>
              </w:rPr>
              <w:t>Necessity of investment efficiency calculations</w:t>
            </w:r>
          </w:p>
        </w:tc>
        <w:tc>
          <w:tcPr>
            <w:tcW w:w="6379" w:type="dxa"/>
          </w:tcPr>
          <w:p w14:paraId="2E1BE420" w14:textId="69B1E9B2" w:rsidR="00591A47" w:rsidRPr="00F716D1" w:rsidRDefault="00136BE2" w:rsidP="003E438A">
            <w:pPr>
              <w:jc w:val="both"/>
              <w:rPr>
                <w:sz w:val="23"/>
                <w:szCs w:val="23"/>
                <w:lang w:val="en-GB"/>
              </w:rPr>
            </w:pPr>
            <w:r w:rsidRPr="00F716D1">
              <w:rPr>
                <w:sz w:val="23"/>
                <w:szCs w:val="23"/>
                <w:lang w:val="en-GB"/>
              </w:rPr>
              <w:t xml:space="preserve">Investment project for development of border road infrastructure and arrangement of checkpoints </w:t>
            </w:r>
            <w:r w:rsidR="00C505B3" w:rsidRPr="00F716D1">
              <w:rPr>
                <w:sz w:val="23"/>
                <w:szCs w:val="23"/>
                <w:lang w:val="en-GB"/>
              </w:rPr>
              <w:t>(</w:t>
            </w:r>
            <w:r w:rsidR="002D04A6" w:rsidRPr="00F716D1">
              <w:rPr>
                <w:sz w:val="23"/>
                <w:szCs w:val="23"/>
                <w:lang w:val="en-GB"/>
              </w:rPr>
              <w:t>positive conclusion of the Ministry of Finance of Ukraine dated March 28, 2018 No. 12010-04-5/6017</w:t>
            </w:r>
            <w:r w:rsidR="00C505B3" w:rsidRPr="00F716D1">
              <w:rPr>
                <w:sz w:val="23"/>
                <w:szCs w:val="23"/>
                <w:lang w:val="en-GB"/>
              </w:rPr>
              <w:t>)</w:t>
            </w:r>
          </w:p>
        </w:tc>
      </w:tr>
      <w:tr w:rsidR="00C505B3" w:rsidRPr="00F716D1" w14:paraId="28521467" w14:textId="77777777" w:rsidTr="005312C7">
        <w:tc>
          <w:tcPr>
            <w:tcW w:w="532" w:type="dxa"/>
          </w:tcPr>
          <w:p w14:paraId="7D06D5BB" w14:textId="59B71AA0" w:rsidR="00C505B3" w:rsidRPr="00F716D1" w:rsidRDefault="008B092C" w:rsidP="00F12188">
            <w:pPr>
              <w:jc w:val="center"/>
              <w:rPr>
                <w:bCs/>
                <w:sz w:val="23"/>
                <w:szCs w:val="23"/>
                <w:lang w:val="en-GB"/>
              </w:rPr>
            </w:pPr>
            <w:r w:rsidRPr="00F716D1">
              <w:rPr>
                <w:bCs/>
                <w:sz w:val="23"/>
                <w:szCs w:val="23"/>
                <w:lang w:val="en-GB"/>
              </w:rPr>
              <w:t>8</w:t>
            </w:r>
          </w:p>
        </w:tc>
        <w:tc>
          <w:tcPr>
            <w:tcW w:w="3260" w:type="dxa"/>
          </w:tcPr>
          <w:p w14:paraId="0A425276" w14:textId="5D32526B" w:rsidR="00C505B3" w:rsidRPr="00F716D1" w:rsidRDefault="002D04A6" w:rsidP="000C4E45">
            <w:pPr>
              <w:rPr>
                <w:sz w:val="23"/>
                <w:szCs w:val="23"/>
                <w:lang w:val="en-GB"/>
              </w:rPr>
            </w:pPr>
            <w:r w:rsidRPr="00F716D1">
              <w:rPr>
                <w:sz w:val="23"/>
                <w:szCs w:val="23"/>
                <w:lang w:val="en-GB"/>
              </w:rPr>
              <w:t>Data on the general design engineer</w:t>
            </w:r>
          </w:p>
        </w:tc>
        <w:tc>
          <w:tcPr>
            <w:tcW w:w="6379" w:type="dxa"/>
          </w:tcPr>
          <w:p w14:paraId="2D621F28" w14:textId="1E12D05E" w:rsidR="00C505B3" w:rsidRPr="00F716D1" w:rsidRDefault="002D04A6" w:rsidP="00313F62">
            <w:pPr>
              <w:jc w:val="both"/>
              <w:rPr>
                <w:sz w:val="23"/>
                <w:szCs w:val="23"/>
                <w:lang w:val="en-GB"/>
              </w:rPr>
            </w:pPr>
            <w:r w:rsidRPr="00F716D1">
              <w:rPr>
                <w:sz w:val="23"/>
                <w:szCs w:val="23"/>
                <w:lang w:val="en-GB" w:eastAsia="ru-RU"/>
              </w:rPr>
              <w:t xml:space="preserve">To </w:t>
            </w:r>
            <w:r w:rsidR="00B52491" w:rsidRPr="00F716D1">
              <w:rPr>
                <w:sz w:val="23"/>
                <w:szCs w:val="23"/>
                <w:lang w:val="en-GB" w:eastAsia="ru-RU"/>
              </w:rPr>
              <w:t xml:space="preserve">be </w:t>
            </w:r>
            <w:r w:rsidRPr="00F716D1">
              <w:rPr>
                <w:sz w:val="23"/>
                <w:szCs w:val="23"/>
                <w:lang w:val="en-GB" w:eastAsia="ru-RU"/>
              </w:rPr>
              <w:t>determined based on the results of the tender.</w:t>
            </w:r>
          </w:p>
        </w:tc>
      </w:tr>
      <w:tr w:rsidR="00734FA5" w:rsidRPr="00F716D1" w14:paraId="2F51A2F1" w14:textId="77777777" w:rsidTr="005312C7">
        <w:tc>
          <w:tcPr>
            <w:tcW w:w="532" w:type="dxa"/>
          </w:tcPr>
          <w:p w14:paraId="6FE58935" w14:textId="013F8E20" w:rsidR="00734FA5" w:rsidRPr="00F716D1" w:rsidRDefault="0044688A" w:rsidP="002569EE">
            <w:pPr>
              <w:jc w:val="center"/>
              <w:rPr>
                <w:bCs/>
                <w:sz w:val="23"/>
                <w:szCs w:val="23"/>
                <w:lang w:val="en-GB"/>
              </w:rPr>
            </w:pPr>
            <w:r w:rsidRPr="00F716D1">
              <w:rPr>
                <w:bCs/>
                <w:sz w:val="23"/>
                <w:szCs w:val="23"/>
                <w:lang w:val="en-GB"/>
              </w:rPr>
              <w:t>9</w:t>
            </w:r>
          </w:p>
        </w:tc>
        <w:tc>
          <w:tcPr>
            <w:tcW w:w="3260" w:type="dxa"/>
          </w:tcPr>
          <w:p w14:paraId="53CDB5A2" w14:textId="7781D94F" w:rsidR="00734FA5" w:rsidRPr="00F716D1" w:rsidRDefault="00B52491" w:rsidP="003E438A">
            <w:pPr>
              <w:rPr>
                <w:bCs/>
                <w:sz w:val="22"/>
                <w:szCs w:val="22"/>
                <w:lang w:val="en-GB"/>
              </w:rPr>
            </w:pPr>
            <w:r w:rsidRPr="00F716D1">
              <w:rPr>
                <w:noProof/>
                <w:sz w:val="23"/>
                <w:szCs w:val="23"/>
                <w:lang w:val="en-GB"/>
              </w:rPr>
              <w:t>Stages of design with the determination of the approval stage (determined jointly by the customer and project designer)</w:t>
            </w:r>
          </w:p>
        </w:tc>
        <w:tc>
          <w:tcPr>
            <w:tcW w:w="6379" w:type="dxa"/>
          </w:tcPr>
          <w:p w14:paraId="15BDD99A" w14:textId="25EADB7F" w:rsidR="00734FA5" w:rsidRPr="00F716D1" w:rsidRDefault="00B52491" w:rsidP="00AD2223">
            <w:pPr>
              <w:rPr>
                <w:sz w:val="23"/>
                <w:szCs w:val="23"/>
                <w:lang w:val="en-GB"/>
              </w:rPr>
            </w:pPr>
            <w:r w:rsidRPr="00F716D1">
              <w:rPr>
                <w:noProof/>
                <w:sz w:val="23"/>
                <w:szCs w:val="23"/>
                <w:lang w:val="en-GB"/>
              </w:rPr>
              <w:t>Two</w:t>
            </w:r>
            <w:r w:rsidRPr="00F716D1">
              <w:rPr>
                <w:sz w:val="23"/>
                <w:szCs w:val="23"/>
                <w:lang w:val="en-GB"/>
              </w:rPr>
              <w:t>-</w:t>
            </w:r>
            <w:r w:rsidRPr="00F716D1">
              <w:rPr>
                <w:noProof/>
                <w:sz w:val="23"/>
                <w:szCs w:val="23"/>
                <w:lang w:val="en-GB"/>
              </w:rPr>
              <w:t>stage</w:t>
            </w:r>
            <w:r w:rsidRPr="00F716D1">
              <w:rPr>
                <w:sz w:val="23"/>
                <w:szCs w:val="23"/>
                <w:lang w:val="en-GB"/>
              </w:rPr>
              <w:t xml:space="preserve"> design</w:t>
            </w:r>
            <w:r w:rsidR="00136AEF" w:rsidRPr="00F716D1">
              <w:rPr>
                <w:sz w:val="23"/>
                <w:szCs w:val="23"/>
                <w:lang w:val="en-GB"/>
              </w:rPr>
              <w:t>:</w:t>
            </w:r>
            <w:r w:rsidRPr="00F716D1">
              <w:rPr>
                <w:sz w:val="23"/>
                <w:szCs w:val="23"/>
                <w:lang w:val="en-GB"/>
              </w:rPr>
              <w:t xml:space="preserve"> </w:t>
            </w:r>
            <w:r w:rsidRPr="00F716D1">
              <w:rPr>
                <w:noProof/>
                <w:sz w:val="23"/>
                <w:szCs w:val="23"/>
                <w:lang w:val="en-GB"/>
              </w:rPr>
              <w:t>project</w:t>
            </w:r>
            <w:r w:rsidR="00136AEF" w:rsidRPr="00F716D1">
              <w:rPr>
                <w:sz w:val="23"/>
                <w:szCs w:val="23"/>
                <w:lang w:val="en-GB"/>
              </w:rPr>
              <w:t xml:space="preserve"> </w:t>
            </w:r>
            <w:r w:rsidR="007D6112" w:rsidRPr="00F716D1">
              <w:rPr>
                <w:sz w:val="23"/>
                <w:szCs w:val="23"/>
                <w:lang w:val="en-GB"/>
              </w:rPr>
              <w:t xml:space="preserve">design </w:t>
            </w:r>
            <w:r w:rsidR="00136AEF" w:rsidRPr="00F716D1">
              <w:rPr>
                <w:sz w:val="23"/>
                <w:szCs w:val="23"/>
                <w:lang w:val="en-GB"/>
              </w:rPr>
              <w:t>(</w:t>
            </w:r>
            <w:r w:rsidRPr="00F716D1">
              <w:rPr>
                <w:sz w:val="23"/>
                <w:szCs w:val="23"/>
                <w:lang w:val="en-GB"/>
              </w:rPr>
              <w:t>P</w:t>
            </w:r>
            <w:r w:rsidR="00136AEF" w:rsidRPr="00F716D1">
              <w:rPr>
                <w:sz w:val="23"/>
                <w:szCs w:val="23"/>
                <w:lang w:val="en-GB"/>
              </w:rPr>
              <w:t>) (</w:t>
            </w:r>
            <w:r w:rsidRPr="00F716D1">
              <w:rPr>
                <w:sz w:val="23"/>
                <w:szCs w:val="23"/>
                <w:lang w:val="en-GB"/>
              </w:rPr>
              <w:t>approval stage</w:t>
            </w:r>
            <w:r w:rsidR="00136AEF" w:rsidRPr="00F716D1">
              <w:rPr>
                <w:sz w:val="23"/>
                <w:szCs w:val="23"/>
                <w:lang w:val="en-GB"/>
              </w:rPr>
              <w:t xml:space="preserve">), </w:t>
            </w:r>
            <w:r w:rsidR="003319B3" w:rsidRPr="00F716D1">
              <w:rPr>
                <w:sz w:val="23"/>
                <w:szCs w:val="23"/>
                <w:lang w:val="en-GB"/>
              </w:rPr>
              <w:t xml:space="preserve">detailed design documentation </w:t>
            </w:r>
            <w:r w:rsidR="00136AEF" w:rsidRPr="00F716D1">
              <w:rPr>
                <w:sz w:val="23"/>
                <w:szCs w:val="23"/>
                <w:lang w:val="en-GB"/>
              </w:rPr>
              <w:t>(</w:t>
            </w:r>
            <w:r w:rsidR="003319B3" w:rsidRPr="00F716D1">
              <w:rPr>
                <w:sz w:val="23"/>
                <w:szCs w:val="23"/>
                <w:lang w:val="en-GB"/>
              </w:rPr>
              <w:t>D</w:t>
            </w:r>
            <w:r w:rsidR="00136AEF" w:rsidRPr="00F716D1">
              <w:rPr>
                <w:sz w:val="23"/>
                <w:szCs w:val="23"/>
                <w:lang w:val="en-GB"/>
              </w:rPr>
              <w:t>).</w:t>
            </w:r>
          </w:p>
        </w:tc>
      </w:tr>
      <w:tr w:rsidR="0044688A" w:rsidRPr="00F716D1" w14:paraId="420C5C3B" w14:textId="77777777" w:rsidTr="005312C7">
        <w:tc>
          <w:tcPr>
            <w:tcW w:w="532" w:type="dxa"/>
          </w:tcPr>
          <w:p w14:paraId="69E4C1A7" w14:textId="77777777" w:rsidR="0044688A" w:rsidRPr="00F716D1" w:rsidRDefault="0044688A" w:rsidP="0036015B">
            <w:pPr>
              <w:jc w:val="center"/>
              <w:rPr>
                <w:bCs/>
                <w:sz w:val="23"/>
                <w:szCs w:val="23"/>
                <w:lang w:val="en-GB"/>
              </w:rPr>
            </w:pPr>
            <w:r w:rsidRPr="00F716D1">
              <w:rPr>
                <w:bCs/>
                <w:spacing w:val="2"/>
                <w:sz w:val="23"/>
                <w:szCs w:val="23"/>
                <w:lang w:val="en-GB"/>
              </w:rPr>
              <w:t>10</w:t>
            </w:r>
          </w:p>
        </w:tc>
        <w:tc>
          <w:tcPr>
            <w:tcW w:w="3260" w:type="dxa"/>
          </w:tcPr>
          <w:p w14:paraId="07E6162A" w14:textId="5ED26953" w:rsidR="0044688A" w:rsidRPr="00F716D1" w:rsidRDefault="003319B3" w:rsidP="003E438A">
            <w:pPr>
              <w:rPr>
                <w:bCs/>
                <w:spacing w:val="2"/>
                <w:sz w:val="23"/>
                <w:szCs w:val="23"/>
                <w:lang w:val="en-GB"/>
              </w:rPr>
            </w:pPr>
            <w:r w:rsidRPr="00F716D1">
              <w:rPr>
                <w:sz w:val="23"/>
                <w:szCs w:val="23"/>
                <w:lang w:val="en-GB"/>
              </w:rPr>
              <w:t>Engineering survey</w:t>
            </w:r>
          </w:p>
        </w:tc>
        <w:tc>
          <w:tcPr>
            <w:tcW w:w="6379" w:type="dxa"/>
          </w:tcPr>
          <w:p w14:paraId="20ECEB5A" w14:textId="71CE4015" w:rsidR="0044688A" w:rsidRPr="00F716D1" w:rsidRDefault="003319B3" w:rsidP="006744D1">
            <w:pPr>
              <w:rPr>
                <w:sz w:val="23"/>
                <w:szCs w:val="23"/>
                <w:lang w:val="en-GB"/>
              </w:rPr>
            </w:pPr>
            <w:r w:rsidRPr="00F716D1">
              <w:rPr>
                <w:sz w:val="23"/>
                <w:szCs w:val="23"/>
                <w:lang w:val="en-GB"/>
              </w:rPr>
              <w:t>Engineering and geodesy surveys - to perform and clarify previously performed ones</w:t>
            </w:r>
            <w:r w:rsidR="0044688A" w:rsidRPr="00F716D1">
              <w:rPr>
                <w:color w:val="000000"/>
                <w:sz w:val="23"/>
                <w:szCs w:val="23"/>
                <w:lang w:val="en-GB"/>
              </w:rPr>
              <w:t>.</w:t>
            </w:r>
          </w:p>
          <w:p w14:paraId="72F1D1D9" w14:textId="084B1415" w:rsidR="0044688A" w:rsidRPr="00F716D1" w:rsidRDefault="003319B3" w:rsidP="005D271C">
            <w:pPr>
              <w:jc w:val="both"/>
              <w:rPr>
                <w:sz w:val="23"/>
                <w:szCs w:val="23"/>
                <w:lang w:val="en-GB"/>
              </w:rPr>
            </w:pPr>
            <w:r w:rsidRPr="00F716D1">
              <w:rPr>
                <w:color w:val="000000"/>
                <w:sz w:val="23"/>
                <w:szCs w:val="23"/>
                <w:lang w:val="en-GB"/>
              </w:rPr>
              <w:t xml:space="preserve">Engineering and geological </w:t>
            </w:r>
            <w:r w:rsidRPr="00F716D1">
              <w:rPr>
                <w:sz w:val="23"/>
                <w:szCs w:val="23"/>
                <w:lang w:val="en-GB"/>
              </w:rPr>
              <w:t xml:space="preserve">surveys </w:t>
            </w:r>
            <w:r w:rsidR="0044688A" w:rsidRPr="00F716D1">
              <w:rPr>
                <w:color w:val="000000"/>
                <w:sz w:val="23"/>
                <w:szCs w:val="23"/>
                <w:lang w:val="en-GB"/>
              </w:rPr>
              <w:t xml:space="preserve">– </w:t>
            </w:r>
            <w:r w:rsidRPr="00F716D1">
              <w:rPr>
                <w:sz w:val="23"/>
                <w:szCs w:val="23"/>
                <w:lang w:val="en-GB"/>
              </w:rPr>
              <w:t>to clarify previously performed ones</w:t>
            </w:r>
            <w:r w:rsidR="0044688A" w:rsidRPr="00F716D1">
              <w:rPr>
                <w:color w:val="000000"/>
                <w:sz w:val="23"/>
                <w:szCs w:val="23"/>
                <w:lang w:val="en-GB"/>
              </w:rPr>
              <w:t>.</w:t>
            </w:r>
          </w:p>
        </w:tc>
      </w:tr>
      <w:tr w:rsidR="0044688A" w:rsidRPr="00F716D1" w14:paraId="68200EB6" w14:textId="77777777" w:rsidTr="005312C7">
        <w:tc>
          <w:tcPr>
            <w:tcW w:w="532" w:type="dxa"/>
          </w:tcPr>
          <w:p w14:paraId="6F3B1A93" w14:textId="343FA619" w:rsidR="0044688A" w:rsidRPr="00F716D1" w:rsidRDefault="0044688A" w:rsidP="002569EE">
            <w:pPr>
              <w:jc w:val="center"/>
              <w:rPr>
                <w:bCs/>
                <w:sz w:val="23"/>
                <w:szCs w:val="23"/>
                <w:lang w:val="en-GB"/>
              </w:rPr>
            </w:pPr>
            <w:r w:rsidRPr="00F716D1">
              <w:rPr>
                <w:bCs/>
                <w:spacing w:val="2"/>
                <w:sz w:val="23"/>
                <w:szCs w:val="23"/>
                <w:lang w:val="en-GB"/>
              </w:rPr>
              <w:t>11</w:t>
            </w:r>
          </w:p>
        </w:tc>
        <w:tc>
          <w:tcPr>
            <w:tcW w:w="3260" w:type="dxa"/>
          </w:tcPr>
          <w:p w14:paraId="49775CC2" w14:textId="09418B17" w:rsidR="0044688A" w:rsidRPr="00F716D1" w:rsidRDefault="00A364A7" w:rsidP="00A364A7">
            <w:pPr>
              <w:jc w:val="both"/>
              <w:rPr>
                <w:bCs/>
                <w:sz w:val="23"/>
                <w:szCs w:val="23"/>
                <w:lang w:val="en-GB"/>
              </w:rPr>
            </w:pPr>
            <w:r w:rsidRPr="00F716D1">
              <w:rPr>
                <w:sz w:val="23"/>
                <w:szCs w:val="23"/>
                <w:lang w:val="en-GB"/>
              </w:rPr>
              <w:t>Data on special construction conditions (seismic rating, collapsible soil, undermined and flooded areas, etc.)</w:t>
            </w:r>
          </w:p>
        </w:tc>
        <w:tc>
          <w:tcPr>
            <w:tcW w:w="6379" w:type="dxa"/>
          </w:tcPr>
          <w:p w14:paraId="032E52ED" w14:textId="553563DB" w:rsidR="0044688A" w:rsidRPr="00F716D1" w:rsidRDefault="00A364A7" w:rsidP="006744D1">
            <w:pPr>
              <w:jc w:val="both"/>
              <w:rPr>
                <w:sz w:val="23"/>
                <w:szCs w:val="23"/>
                <w:lang w:val="en-GB"/>
              </w:rPr>
            </w:pPr>
            <w:r w:rsidRPr="00F716D1">
              <w:rPr>
                <w:sz w:val="23"/>
                <w:szCs w:val="23"/>
                <w:lang w:val="en-GB"/>
              </w:rPr>
              <w:t>Seismic rating of 6 points</w:t>
            </w:r>
            <w:r w:rsidR="0044688A" w:rsidRPr="00F716D1">
              <w:rPr>
                <w:sz w:val="23"/>
                <w:szCs w:val="23"/>
                <w:lang w:val="en-GB"/>
              </w:rPr>
              <w:t xml:space="preserve">. </w:t>
            </w:r>
          </w:p>
          <w:p w14:paraId="2C1CCE38" w14:textId="452C72B2" w:rsidR="0044688A" w:rsidRPr="00F716D1" w:rsidRDefault="00A364A7" w:rsidP="00FC6938">
            <w:pPr>
              <w:ind w:firstLine="346"/>
              <w:jc w:val="both"/>
              <w:rPr>
                <w:sz w:val="23"/>
                <w:szCs w:val="23"/>
                <w:lang w:val="en-GB"/>
              </w:rPr>
            </w:pPr>
            <w:r w:rsidRPr="00F716D1">
              <w:rPr>
                <w:sz w:val="23"/>
                <w:szCs w:val="23"/>
                <w:lang w:val="en-GB"/>
              </w:rPr>
              <w:t xml:space="preserve">The level of restoration, strengthening and reconstruction of load-bearing structures for the </w:t>
            </w:r>
            <w:r w:rsidR="009624AA" w:rsidRPr="00F716D1">
              <w:rPr>
                <w:sz w:val="23"/>
                <w:szCs w:val="23"/>
                <w:lang w:val="en-GB"/>
              </w:rPr>
              <w:t>service building</w:t>
            </w:r>
            <w:r w:rsidRPr="00F716D1">
              <w:rPr>
                <w:sz w:val="23"/>
                <w:szCs w:val="23"/>
                <w:lang w:val="en-GB"/>
              </w:rPr>
              <w:t xml:space="preserve"> at the entrance to Ukraine (bus station), transformer substation to be adopted in compliance with clause 11.5 a "restoration of the state of the structures to the pre-damage level" DBN B.1.1-12:2014 "Construction in seismic areas of Ukraine" - "with preservation of the actual level of seismic equipment"</w:t>
            </w:r>
            <w:r w:rsidR="0044688A" w:rsidRPr="00F716D1">
              <w:rPr>
                <w:sz w:val="23"/>
                <w:szCs w:val="23"/>
                <w:lang w:val="en-GB"/>
              </w:rPr>
              <w:t>.</w:t>
            </w:r>
          </w:p>
        </w:tc>
      </w:tr>
      <w:tr w:rsidR="006744D1" w:rsidRPr="00F716D1" w14:paraId="17C3F270" w14:textId="77777777" w:rsidTr="005312C7">
        <w:tc>
          <w:tcPr>
            <w:tcW w:w="532" w:type="dxa"/>
          </w:tcPr>
          <w:p w14:paraId="53AA1458" w14:textId="1CF93F99" w:rsidR="006744D1" w:rsidRPr="00F716D1" w:rsidRDefault="006744D1" w:rsidP="00F12188">
            <w:pPr>
              <w:spacing w:line="210" w:lineRule="exact"/>
              <w:jc w:val="center"/>
              <w:rPr>
                <w:bCs/>
                <w:sz w:val="23"/>
                <w:szCs w:val="23"/>
                <w:lang w:val="en-GB"/>
              </w:rPr>
            </w:pPr>
            <w:r w:rsidRPr="00F716D1">
              <w:rPr>
                <w:bCs/>
                <w:sz w:val="23"/>
                <w:szCs w:val="23"/>
                <w:lang w:val="en-GB"/>
              </w:rPr>
              <w:t>12</w:t>
            </w:r>
          </w:p>
        </w:tc>
        <w:tc>
          <w:tcPr>
            <w:tcW w:w="3260" w:type="dxa"/>
          </w:tcPr>
          <w:p w14:paraId="3EDB658F" w14:textId="563F159A" w:rsidR="006744D1" w:rsidRPr="00F716D1" w:rsidRDefault="00FC6938" w:rsidP="00E0642D">
            <w:pPr>
              <w:spacing w:line="274" w:lineRule="exact"/>
              <w:rPr>
                <w:bCs/>
                <w:sz w:val="23"/>
                <w:szCs w:val="23"/>
                <w:lang w:val="en-GB"/>
              </w:rPr>
            </w:pPr>
            <w:r w:rsidRPr="00F716D1">
              <w:rPr>
                <w:iCs/>
                <w:sz w:val="23"/>
                <w:szCs w:val="23"/>
                <w:lang w:val="en-GB"/>
              </w:rPr>
              <w:t>Construction priority, need to identify start-up facilities, features of construction</w:t>
            </w:r>
          </w:p>
        </w:tc>
        <w:tc>
          <w:tcPr>
            <w:tcW w:w="6379" w:type="dxa"/>
          </w:tcPr>
          <w:p w14:paraId="01D406E1" w14:textId="42FAE4B7" w:rsidR="006744D1" w:rsidRPr="00F716D1" w:rsidRDefault="00FC6938" w:rsidP="006744D1">
            <w:pPr>
              <w:jc w:val="both"/>
              <w:rPr>
                <w:iCs/>
                <w:sz w:val="23"/>
                <w:szCs w:val="23"/>
                <w:lang w:val="en-GB"/>
              </w:rPr>
            </w:pPr>
            <w:r w:rsidRPr="00F716D1">
              <w:rPr>
                <w:iCs/>
                <w:sz w:val="23"/>
                <w:szCs w:val="23"/>
                <w:lang w:val="en-GB"/>
              </w:rPr>
              <w:t>Two-stage construction</w:t>
            </w:r>
            <w:r w:rsidR="006744D1" w:rsidRPr="00F716D1">
              <w:rPr>
                <w:iCs/>
                <w:sz w:val="23"/>
                <w:szCs w:val="23"/>
                <w:lang w:val="en-GB"/>
              </w:rPr>
              <w:t>.</w:t>
            </w:r>
          </w:p>
          <w:p w14:paraId="3DE924EE" w14:textId="0601FAC7" w:rsidR="000B0EBB" w:rsidRPr="00F716D1" w:rsidRDefault="006744D1" w:rsidP="006744D1">
            <w:pPr>
              <w:jc w:val="both"/>
              <w:rPr>
                <w:b/>
                <w:iCs/>
                <w:sz w:val="23"/>
                <w:szCs w:val="23"/>
                <w:lang w:val="en-GB"/>
              </w:rPr>
            </w:pPr>
            <w:r w:rsidRPr="00F716D1">
              <w:rPr>
                <w:iCs/>
                <w:sz w:val="23"/>
                <w:szCs w:val="23"/>
                <w:lang w:val="en-GB"/>
              </w:rPr>
              <w:t xml:space="preserve"> </w:t>
            </w:r>
          </w:p>
          <w:p w14:paraId="505BC8EC" w14:textId="0EEFD7BD" w:rsidR="006744D1" w:rsidRPr="00F716D1" w:rsidRDefault="006744D1" w:rsidP="006744D1">
            <w:pPr>
              <w:jc w:val="both"/>
              <w:rPr>
                <w:iCs/>
                <w:sz w:val="23"/>
                <w:szCs w:val="23"/>
                <w:lang w:val="en-GB"/>
              </w:rPr>
            </w:pPr>
            <w:r w:rsidRPr="00F716D1">
              <w:rPr>
                <w:b/>
                <w:bCs/>
                <w:iCs/>
                <w:sz w:val="23"/>
                <w:szCs w:val="23"/>
                <w:lang w:val="en-GB"/>
              </w:rPr>
              <w:t xml:space="preserve">      </w:t>
            </w:r>
            <w:r w:rsidR="00FC6938" w:rsidRPr="00F716D1">
              <w:rPr>
                <w:b/>
                <w:bCs/>
                <w:noProof/>
                <w:sz w:val="23"/>
                <w:szCs w:val="23"/>
                <w:lang w:val="en-GB"/>
              </w:rPr>
              <w:t>Stage 1</w:t>
            </w:r>
            <w:r w:rsidR="00FC6938" w:rsidRPr="00F716D1">
              <w:rPr>
                <w:iCs/>
                <w:sz w:val="23"/>
                <w:szCs w:val="23"/>
                <w:lang w:val="en-GB"/>
              </w:rPr>
              <w:t xml:space="preserve"> </w:t>
            </w:r>
            <w:r w:rsidRPr="00F716D1">
              <w:rPr>
                <w:iCs/>
                <w:sz w:val="23"/>
                <w:szCs w:val="23"/>
                <w:lang w:val="en-GB"/>
              </w:rPr>
              <w:t xml:space="preserve">– 1. </w:t>
            </w:r>
            <w:r w:rsidR="009624AA" w:rsidRPr="00F716D1">
              <w:rPr>
                <w:noProof/>
                <w:sz w:val="23"/>
                <w:szCs w:val="23"/>
                <w:lang w:val="en-GB"/>
              </w:rPr>
              <w:t xml:space="preserve">Construction of a section for cars and buses at the “Krakovets” </w:t>
            </w:r>
            <w:r w:rsidR="009624AA" w:rsidRPr="00F716D1">
              <w:rPr>
                <w:sz w:val="23"/>
                <w:szCs w:val="23"/>
                <w:lang w:val="en-GB"/>
              </w:rPr>
              <w:t xml:space="preserve">international </w:t>
            </w:r>
            <w:r w:rsidR="009624AA" w:rsidRPr="00F716D1">
              <w:rPr>
                <w:noProof/>
                <w:sz w:val="23"/>
                <w:szCs w:val="23"/>
                <w:lang w:val="en-GB"/>
              </w:rPr>
              <w:t>automobile crossing checkpoint</w:t>
            </w:r>
            <w:r w:rsidRPr="00F716D1">
              <w:rPr>
                <w:sz w:val="23"/>
                <w:szCs w:val="23"/>
                <w:lang w:val="en-GB"/>
              </w:rPr>
              <w:t xml:space="preserve">; 2. </w:t>
            </w:r>
            <w:r w:rsidR="009624AA" w:rsidRPr="00F716D1">
              <w:rPr>
                <w:sz w:val="23"/>
                <w:szCs w:val="23"/>
                <w:lang w:val="en-GB"/>
              </w:rPr>
              <w:t>Construction of new treatment facilities and water tower with dismantling of existing ones that have failed</w:t>
            </w:r>
            <w:r w:rsidR="00AD667E" w:rsidRPr="00F716D1">
              <w:rPr>
                <w:sz w:val="23"/>
                <w:szCs w:val="23"/>
                <w:lang w:val="en-GB"/>
              </w:rPr>
              <w:t>;</w:t>
            </w:r>
            <w:r w:rsidR="00401113" w:rsidRPr="00F716D1">
              <w:rPr>
                <w:sz w:val="23"/>
                <w:szCs w:val="23"/>
                <w:lang w:val="en-GB"/>
              </w:rPr>
              <w:t xml:space="preserve"> 3. </w:t>
            </w:r>
            <w:r w:rsidR="009624AA" w:rsidRPr="00F716D1">
              <w:rPr>
                <w:sz w:val="23"/>
                <w:szCs w:val="23"/>
                <w:lang w:val="en-GB"/>
              </w:rPr>
              <w:t>Reconstruction of the transformer substation</w:t>
            </w:r>
            <w:r w:rsidR="00401113" w:rsidRPr="00F716D1">
              <w:rPr>
                <w:sz w:val="23"/>
                <w:szCs w:val="23"/>
                <w:lang w:val="en-GB"/>
              </w:rPr>
              <w:t>;</w:t>
            </w:r>
          </w:p>
          <w:p w14:paraId="0623BF03" w14:textId="7CC2EFFD" w:rsidR="006744D1" w:rsidRPr="00F716D1" w:rsidRDefault="009624AA" w:rsidP="009624AA">
            <w:pPr>
              <w:ind w:firstLine="346"/>
              <w:jc w:val="both"/>
              <w:rPr>
                <w:sz w:val="23"/>
                <w:szCs w:val="23"/>
                <w:lang w:val="en-GB"/>
              </w:rPr>
            </w:pPr>
            <w:r w:rsidRPr="00F716D1">
              <w:rPr>
                <w:b/>
                <w:sz w:val="23"/>
                <w:szCs w:val="23"/>
                <w:lang w:val="en-GB"/>
              </w:rPr>
              <w:t>Stage 2</w:t>
            </w:r>
            <w:r w:rsidR="006744D1" w:rsidRPr="00F716D1">
              <w:rPr>
                <w:b/>
                <w:sz w:val="23"/>
                <w:szCs w:val="23"/>
                <w:lang w:val="en-GB"/>
              </w:rPr>
              <w:t xml:space="preserve"> </w:t>
            </w:r>
            <w:r w:rsidRPr="00F716D1">
              <w:rPr>
                <w:b/>
                <w:sz w:val="23"/>
                <w:szCs w:val="23"/>
                <w:lang w:val="en-GB"/>
              </w:rPr>
              <w:t xml:space="preserve">with the allocation of two sturt-up facilities </w:t>
            </w:r>
            <w:r w:rsidR="006744D1" w:rsidRPr="00F716D1">
              <w:rPr>
                <w:sz w:val="23"/>
                <w:szCs w:val="23"/>
                <w:lang w:val="en-GB"/>
              </w:rPr>
              <w:t xml:space="preserve">– </w:t>
            </w:r>
            <w:r w:rsidRPr="00F716D1">
              <w:rPr>
                <w:sz w:val="23"/>
                <w:szCs w:val="23"/>
                <w:lang w:val="en-GB"/>
              </w:rPr>
              <w:t>reconstruction of the infrastructure of the existing "</w:t>
            </w:r>
            <w:r w:rsidRPr="00F716D1">
              <w:rPr>
                <w:noProof/>
                <w:sz w:val="23"/>
                <w:szCs w:val="23"/>
                <w:lang w:val="en-GB"/>
              </w:rPr>
              <w:t>Krakovets</w:t>
            </w:r>
            <w:r w:rsidRPr="00F716D1">
              <w:rPr>
                <w:sz w:val="23"/>
                <w:szCs w:val="23"/>
                <w:lang w:val="en-GB"/>
              </w:rPr>
              <w:t>" checkpoint in the conditions of its operation</w:t>
            </w:r>
            <w:r w:rsidR="006744D1" w:rsidRPr="00F716D1">
              <w:rPr>
                <w:sz w:val="23"/>
                <w:szCs w:val="23"/>
                <w:lang w:val="en-GB"/>
              </w:rPr>
              <w:t>.</w:t>
            </w:r>
          </w:p>
          <w:p w14:paraId="24637F01" w14:textId="53C97320" w:rsidR="006744D1" w:rsidRPr="00F716D1" w:rsidRDefault="009624AA" w:rsidP="006744D1">
            <w:pPr>
              <w:ind w:firstLine="346"/>
              <w:jc w:val="both"/>
              <w:rPr>
                <w:sz w:val="23"/>
                <w:szCs w:val="23"/>
                <w:lang w:val="en-GB"/>
              </w:rPr>
            </w:pPr>
            <w:r w:rsidRPr="00F716D1">
              <w:rPr>
                <w:b/>
                <w:sz w:val="23"/>
                <w:szCs w:val="23"/>
                <w:lang w:val="en-GB"/>
              </w:rPr>
              <w:t>The first sturt-up facility</w:t>
            </w:r>
            <w:r w:rsidR="006744D1" w:rsidRPr="00F716D1">
              <w:rPr>
                <w:sz w:val="23"/>
                <w:szCs w:val="23"/>
                <w:lang w:val="en-GB"/>
              </w:rPr>
              <w:t xml:space="preserve"> - 1. </w:t>
            </w:r>
            <w:r w:rsidRPr="00F716D1">
              <w:rPr>
                <w:sz w:val="23"/>
                <w:szCs w:val="23"/>
                <w:lang w:val="en-GB"/>
              </w:rPr>
              <w:t>Reconstruction of the existing bus station</w:t>
            </w:r>
            <w:r w:rsidR="006744D1" w:rsidRPr="00F716D1">
              <w:rPr>
                <w:sz w:val="23"/>
                <w:szCs w:val="23"/>
                <w:lang w:val="en-GB"/>
              </w:rPr>
              <w:t xml:space="preserve">; 2. </w:t>
            </w:r>
            <w:r w:rsidR="003070AF" w:rsidRPr="00F716D1">
              <w:rPr>
                <w:sz w:val="23"/>
                <w:szCs w:val="23"/>
                <w:lang w:val="en-GB"/>
              </w:rPr>
              <w:t>Are of in-depth inspection</w:t>
            </w:r>
            <w:r w:rsidR="006744D1" w:rsidRPr="00F716D1">
              <w:rPr>
                <w:sz w:val="23"/>
                <w:szCs w:val="23"/>
                <w:lang w:val="en-GB"/>
              </w:rPr>
              <w:t xml:space="preserve">; 3. </w:t>
            </w:r>
            <w:r w:rsidR="00F111B0" w:rsidRPr="00F716D1">
              <w:rPr>
                <w:sz w:val="23"/>
                <w:szCs w:val="23"/>
                <w:lang w:val="en-GB"/>
              </w:rPr>
              <w:t>Warehouse of seized and confiscated goods</w:t>
            </w:r>
            <w:r w:rsidR="006744D1" w:rsidRPr="00F716D1">
              <w:rPr>
                <w:sz w:val="23"/>
                <w:szCs w:val="23"/>
                <w:lang w:val="en-GB"/>
              </w:rPr>
              <w:t xml:space="preserve">; 4. </w:t>
            </w:r>
            <w:r w:rsidR="00B02673" w:rsidRPr="00F716D1">
              <w:rPr>
                <w:sz w:val="23"/>
                <w:szCs w:val="23"/>
                <w:lang w:val="en-GB"/>
              </w:rPr>
              <w:t xml:space="preserve">Diesel-generator </w:t>
            </w:r>
            <w:r w:rsidR="00F63B5B" w:rsidRPr="00F716D1">
              <w:rPr>
                <w:sz w:val="23"/>
                <w:szCs w:val="23"/>
                <w:lang w:val="en-GB"/>
              </w:rPr>
              <w:t>room</w:t>
            </w:r>
            <w:r w:rsidR="006744D1" w:rsidRPr="00F716D1">
              <w:rPr>
                <w:sz w:val="23"/>
                <w:szCs w:val="23"/>
                <w:lang w:val="en-GB"/>
              </w:rPr>
              <w:t xml:space="preserve">; </w:t>
            </w:r>
            <w:r w:rsidR="00401113" w:rsidRPr="00F716D1">
              <w:rPr>
                <w:sz w:val="23"/>
                <w:szCs w:val="23"/>
                <w:lang w:val="en-GB"/>
              </w:rPr>
              <w:t>5</w:t>
            </w:r>
            <w:r w:rsidR="006744D1" w:rsidRPr="00F716D1">
              <w:rPr>
                <w:sz w:val="23"/>
                <w:szCs w:val="23"/>
                <w:lang w:val="en-GB"/>
              </w:rPr>
              <w:t xml:space="preserve">. </w:t>
            </w:r>
            <w:r w:rsidR="00F111B0" w:rsidRPr="00F716D1">
              <w:rPr>
                <w:sz w:val="23"/>
                <w:szCs w:val="23"/>
                <w:lang w:val="en-GB"/>
              </w:rPr>
              <w:t>Sheds</w:t>
            </w:r>
            <w:r w:rsidR="006744D1" w:rsidRPr="00F716D1">
              <w:rPr>
                <w:sz w:val="23"/>
                <w:szCs w:val="23"/>
                <w:lang w:val="en-GB"/>
              </w:rPr>
              <w:t xml:space="preserve"> (</w:t>
            </w:r>
            <w:r w:rsidR="00F111B0" w:rsidRPr="00F716D1">
              <w:rPr>
                <w:sz w:val="23"/>
                <w:szCs w:val="23"/>
                <w:lang w:val="en-GB"/>
              </w:rPr>
              <w:t>entrance</w:t>
            </w:r>
            <w:r w:rsidR="006744D1" w:rsidRPr="00F716D1">
              <w:rPr>
                <w:sz w:val="23"/>
                <w:szCs w:val="23"/>
                <w:lang w:val="en-GB"/>
              </w:rPr>
              <w:t xml:space="preserve"> - </w:t>
            </w:r>
            <w:r w:rsidR="00F111B0" w:rsidRPr="00F716D1">
              <w:rPr>
                <w:sz w:val="23"/>
                <w:szCs w:val="23"/>
                <w:lang w:val="en-GB"/>
              </w:rPr>
              <w:t>3 traffic lanes near the bus station</w:t>
            </w:r>
            <w:r w:rsidR="006744D1" w:rsidRPr="00F716D1">
              <w:rPr>
                <w:sz w:val="23"/>
                <w:szCs w:val="23"/>
                <w:lang w:val="en-GB"/>
              </w:rPr>
              <w:t xml:space="preserve">; </w:t>
            </w:r>
            <w:r w:rsidR="00F111B0" w:rsidRPr="00F716D1">
              <w:rPr>
                <w:sz w:val="23"/>
                <w:szCs w:val="23"/>
                <w:lang w:val="en-GB"/>
              </w:rPr>
              <w:t xml:space="preserve">exit </w:t>
            </w:r>
            <w:r w:rsidR="006744D1" w:rsidRPr="00F716D1">
              <w:rPr>
                <w:sz w:val="23"/>
                <w:szCs w:val="23"/>
                <w:lang w:val="en-GB"/>
              </w:rPr>
              <w:t xml:space="preserve">- </w:t>
            </w:r>
            <w:r w:rsidR="00F111B0" w:rsidRPr="00F716D1">
              <w:rPr>
                <w:sz w:val="23"/>
                <w:szCs w:val="23"/>
                <w:lang w:val="en-GB"/>
              </w:rPr>
              <w:t>3 traffic lanes near the bus station</w:t>
            </w:r>
            <w:r w:rsidR="006744D1" w:rsidRPr="00F716D1">
              <w:rPr>
                <w:sz w:val="23"/>
                <w:szCs w:val="23"/>
                <w:lang w:val="en-GB"/>
              </w:rPr>
              <w:t xml:space="preserve">); </w:t>
            </w:r>
            <w:r w:rsidR="00401113" w:rsidRPr="00F716D1">
              <w:rPr>
                <w:sz w:val="23"/>
                <w:szCs w:val="23"/>
                <w:lang w:val="en-GB"/>
              </w:rPr>
              <w:t>6</w:t>
            </w:r>
            <w:r w:rsidR="006744D1" w:rsidRPr="00F716D1">
              <w:rPr>
                <w:sz w:val="23"/>
                <w:szCs w:val="23"/>
                <w:lang w:val="en-GB"/>
              </w:rPr>
              <w:t xml:space="preserve"> </w:t>
            </w:r>
            <w:r w:rsidR="00F111B0" w:rsidRPr="00F716D1">
              <w:rPr>
                <w:sz w:val="23"/>
                <w:szCs w:val="23"/>
                <w:lang w:val="en-GB"/>
              </w:rPr>
              <w:t xml:space="preserve">Passport and customs control pavilions </w:t>
            </w:r>
            <w:r w:rsidR="00B02673" w:rsidRPr="00F716D1">
              <w:rPr>
                <w:sz w:val="23"/>
                <w:szCs w:val="23"/>
                <w:lang w:val="en-GB"/>
              </w:rPr>
              <w:t>at the</w:t>
            </w:r>
            <w:r w:rsidR="00F111B0" w:rsidRPr="00F716D1">
              <w:rPr>
                <w:sz w:val="23"/>
                <w:szCs w:val="23"/>
                <w:lang w:val="en-GB"/>
              </w:rPr>
              <w:t xml:space="preserve"> entr</w:t>
            </w:r>
            <w:r w:rsidR="00B02673" w:rsidRPr="00F716D1">
              <w:rPr>
                <w:sz w:val="23"/>
                <w:szCs w:val="23"/>
                <w:lang w:val="en-GB"/>
              </w:rPr>
              <w:t>ance</w:t>
            </w:r>
            <w:r w:rsidR="00F111B0" w:rsidRPr="00F716D1">
              <w:rPr>
                <w:sz w:val="23"/>
                <w:szCs w:val="23"/>
                <w:lang w:val="en-GB"/>
              </w:rPr>
              <w:t xml:space="preserve"> and exit</w:t>
            </w:r>
            <w:r w:rsidR="006744D1" w:rsidRPr="00F716D1">
              <w:rPr>
                <w:sz w:val="23"/>
                <w:szCs w:val="23"/>
                <w:lang w:val="en-GB"/>
              </w:rPr>
              <w:t xml:space="preserve"> - 12 (</w:t>
            </w:r>
            <w:r w:rsidR="00F111B0" w:rsidRPr="00F716D1">
              <w:rPr>
                <w:sz w:val="23"/>
                <w:szCs w:val="23"/>
                <w:lang w:val="en-GB"/>
              </w:rPr>
              <w:t>pcs.</w:t>
            </w:r>
            <w:r w:rsidR="006744D1" w:rsidRPr="00F716D1">
              <w:rPr>
                <w:sz w:val="23"/>
                <w:szCs w:val="23"/>
                <w:lang w:val="en-GB"/>
              </w:rPr>
              <w:t xml:space="preserve">); </w:t>
            </w:r>
            <w:r w:rsidR="00401113" w:rsidRPr="00F716D1">
              <w:rPr>
                <w:sz w:val="23"/>
                <w:szCs w:val="23"/>
                <w:lang w:val="en-GB"/>
              </w:rPr>
              <w:t>7</w:t>
            </w:r>
            <w:r w:rsidR="006744D1" w:rsidRPr="00F716D1">
              <w:rPr>
                <w:sz w:val="23"/>
                <w:szCs w:val="23"/>
                <w:lang w:val="en-GB"/>
              </w:rPr>
              <w:t xml:space="preserve">. </w:t>
            </w:r>
            <w:r w:rsidR="00F111B0" w:rsidRPr="00F716D1">
              <w:rPr>
                <w:sz w:val="23"/>
                <w:szCs w:val="23"/>
                <w:lang w:val="en-GB"/>
              </w:rPr>
              <w:t xml:space="preserve">The relevant part of the territory of the checkpoint </w:t>
            </w:r>
            <w:r w:rsidR="006744D1" w:rsidRPr="00F716D1">
              <w:rPr>
                <w:sz w:val="23"/>
                <w:szCs w:val="23"/>
                <w:lang w:val="en-GB"/>
              </w:rPr>
              <w:t>(</w:t>
            </w:r>
            <w:r w:rsidR="007A1C3A" w:rsidRPr="00F716D1">
              <w:rPr>
                <w:noProof/>
                <w:sz w:val="23"/>
                <w:szCs w:val="23"/>
                <w:lang w:val="en-GB"/>
              </w:rPr>
              <w:t>landscaping</w:t>
            </w:r>
            <w:r w:rsidR="006744D1" w:rsidRPr="00F716D1">
              <w:rPr>
                <w:sz w:val="23"/>
                <w:szCs w:val="23"/>
                <w:lang w:val="en-GB"/>
              </w:rPr>
              <w:t xml:space="preserve">); </w:t>
            </w:r>
            <w:r w:rsidR="00401113" w:rsidRPr="00F716D1">
              <w:rPr>
                <w:sz w:val="23"/>
                <w:szCs w:val="23"/>
                <w:lang w:val="en-GB"/>
              </w:rPr>
              <w:t>8</w:t>
            </w:r>
            <w:r w:rsidR="006744D1" w:rsidRPr="00F716D1">
              <w:rPr>
                <w:sz w:val="23"/>
                <w:szCs w:val="23"/>
                <w:lang w:val="en-GB"/>
              </w:rPr>
              <w:t xml:space="preserve">. </w:t>
            </w:r>
            <w:r w:rsidR="00F111B0" w:rsidRPr="00F716D1">
              <w:rPr>
                <w:sz w:val="23"/>
                <w:szCs w:val="23"/>
                <w:lang w:val="en-GB"/>
              </w:rPr>
              <w:t xml:space="preserve">Checkpoint pavilions </w:t>
            </w:r>
            <w:r w:rsidR="006744D1" w:rsidRPr="00F716D1">
              <w:rPr>
                <w:sz w:val="23"/>
                <w:szCs w:val="23"/>
                <w:lang w:val="en-GB"/>
              </w:rPr>
              <w:t>(</w:t>
            </w:r>
            <w:r w:rsidR="00F111B0" w:rsidRPr="00F716D1">
              <w:rPr>
                <w:sz w:val="23"/>
                <w:szCs w:val="23"/>
                <w:lang w:val="en-GB"/>
              </w:rPr>
              <w:t>for border guards</w:t>
            </w:r>
            <w:r w:rsidR="006744D1" w:rsidRPr="00F716D1">
              <w:rPr>
                <w:sz w:val="23"/>
                <w:szCs w:val="23"/>
                <w:lang w:val="en-GB"/>
              </w:rPr>
              <w:t>) - 3 (</w:t>
            </w:r>
            <w:r w:rsidR="00F111B0" w:rsidRPr="00F716D1">
              <w:rPr>
                <w:sz w:val="23"/>
                <w:szCs w:val="23"/>
                <w:lang w:val="en-GB"/>
              </w:rPr>
              <w:t>pcs</w:t>
            </w:r>
            <w:r w:rsidR="006744D1" w:rsidRPr="00F716D1">
              <w:rPr>
                <w:sz w:val="23"/>
                <w:szCs w:val="23"/>
                <w:lang w:val="en-GB"/>
              </w:rPr>
              <w:t xml:space="preserve">.); </w:t>
            </w:r>
            <w:r w:rsidR="00401113" w:rsidRPr="00F716D1">
              <w:rPr>
                <w:sz w:val="23"/>
                <w:szCs w:val="23"/>
                <w:lang w:val="en-GB"/>
              </w:rPr>
              <w:t>9</w:t>
            </w:r>
            <w:r w:rsidR="006744D1" w:rsidRPr="00F716D1">
              <w:rPr>
                <w:sz w:val="23"/>
                <w:szCs w:val="23"/>
                <w:lang w:val="en-GB"/>
              </w:rPr>
              <w:t xml:space="preserve">. </w:t>
            </w:r>
            <w:r w:rsidR="00F111B0" w:rsidRPr="00F716D1">
              <w:rPr>
                <w:sz w:val="23"/>
                <w:szCs w:val="23"/>
                <w:lang w:val="en-GB"/>
              </w:rPr>
              <w:t xml:space="preserve">Checkpoint pavilions </w:t>
            </w:r>
            <w:r w:rsidR="006744D1" w:rsidRPr="00F716D1">
              <w:rPr>
                <w:sz w:val="23"/>
                <w:szCs w:val="23"/>
                <w:lang w:val="en-GB"/>
              </w:rPr>
              <w:t>(</w:t>
            </w:r>
            <w:r w:rsidR="00F111B0" w:rsidRPr="00F716D1">
              <w:rPr>
                <w:sz w:val="23"/>
                <w:szCs w:val="23"/>
                <w:lang w:val="en-GB"/>
              </w:rPr>
              <w:t>for customs officers</w:t>
            </w:r>
            <w:r w:rsidR="006744D1" w:rsidRPr="00F716D1">
              <w:rPr>
                <w:sz w:val="23"/>
                <w:szCs w:val="23"/>
                <w:lang w:val="en-GB"/>
              </w:rPr>
              <w:t>) - 2 (</w:t>
            </w:r>
            <w:r w:rsidR="00F111B0" w:rsidRPr="00F716D1">
              <w:rPr>
                <w:sz w:val="23"/>
                <w:szCs w:val="23"/>
                <w:lang w:val="en-GB"/>
              </w:rPr>
              <w:t>pcs</w:t>
            </w:r>
            <w:r w:rsidR="006744D1" w:rsidRPr="00F716D1">
              <w:rPr>
                <w:sz w:val="23"/>
                <w:szCs w:val="23"/>
                <w:lang w:val="en-GB"/>
              </w:rPr>
              <w:t>.)</w:t>
            </w:r>
          </w:p>
          <w:p w14:paraId="180C0396" w14:textId="77777777" w:rsidR="006744D1" w:rsidRPr="00F716D1" w:rsidRDefault="006744D1" w:rsidP="006744D1">
            <w:pPr>
              <w:ind w:firstLine="346"/>
              <w:jc w:val="both"/>
              <w:rPr>
                <w:sz w:val="23"/>
                <w:szCs w:val="23"/>
                <w:lang w:val="en-GB"/>
              </w:rPr>
            </w:pPr>
          </w:p>
          <w:p w14:paraId="1FF24A24" w14:textId="47AB7EFD" w:rsidR="006744D1" w:rsidRPr="00F716D1" w:rsidRDefault="006744D1" w:rsidP="006744D1">
            <w:pPr>
              <w:ind w:firstLine="346"/>
              <w:jc w:val="both"/>
              <w:rPr>
                <w:sz w:val="23"/>
                <w:szCs w:val="23"/>
                <w:lang w:val="en-GB"/>
              </w:rPr>
            </w:pPr>
            <w:r w:rsidRPr="00F716D1">
              <w:rPr>
                <w:sz w:val="23"/>
                <w:szCs w:val="23"/>
                <w:lang w:val="en-GB"/>
              </w:rPr>
              <w:t xml:space="preserve"> </w:t>
            </w:r>
            <w:r w:rsidR="00F111B0" w:rsidRPr="00F716D1">
              <w:rPr>
                <w:b/>
                <w:sz w:val="23"/>
                <w:szCs w:val="23"/>
                <w:lang w:val="en-GB"/>
              </w:rPr>
              <w:t>The second sturt-up facility</w:t>
            </w:r>
            <w:r w:rsidR="00F111B0" w:rsidRPr="00F716D1">
              <w:rPr>
                <w:sz w:val="23"/>
                <w:szCs w:val="23"/>
                <w:lang w:val="en-GB"/>
              </w:rPr>
              <w:t xml:space="preserve"> </w:t>
            </w:r>
            <w:r w:rsidRPr="00F716D1">
              <w:rPr>
                <w:sz w:val="23"/>
                <w:szCs w:val="23"/>
                <w:lang w:val="en-GB"/>
              </w:rPr>
              <w:t xml:space="preserve">– 1. </w:t>
            </w:r>
            <w:r w:rsidR="00F111B0" w:rsidRPr="00F716D1">
              <w:rPr>
                <w:sz w:val="23"/>
                <w:szCs w:val="23"/>
                <w:lang w:val="en-GB"/>
              </w:rPr>
              <w:t xml:space="preserve">Sheds </w:t>
            </w:r>
            <w:r w:rsidRPr="00F716D1">
              <w:rPr>
                <w:sz w:val="23"/>
                <w:szCs w:val="23"/>
                <w:lang w:val="en-GB"/>
              </w:rPr>
              <w:t>(</w:t>
            </w:r>
            <w:r w:rsidR="00F111B0" w:rsidRPr="00F716D1">
              <w:rPr>
                <w:sz w:val="23"/>
                <w:szCs w:val="23"/>
                <w:lang w:val="en-GB"/>
              </w:rPr>
              <w:t xml:space="preserve">entrance </w:t>
            </w:r>
            <w:r w:rsidRPr="00F716D1">
              <w:rPr>
                <w:sz w:val="23"/>
                <w:szCs w:val="23"/>
                <w:lang w:val="en-GB"/>
              </w:rPr>
              <w:t xml:space="preserve">- </w:t>
            </w:r>
            <w:r w:rsidR="00F111B0" w:rsidRPr="00F716D1">
              <w:rPr>
                <w:sz w:val="23"/>
                <w:szCs w:val="23"/>
                <w:lang w:val="en-GB"/>
              </w:rPr>
              <w:t>3 traffic lanes</w:t>
            </w:r>
            <w:r w:rsidRPr="00F716D1">
              <w:rPr>
                <w:sz w:val="23"/>
                <w:szCs w:val="23"/>
                <w:lang w:val="en-GB"/>
              </w:rPr>
              <w:t xml:space="preserve">; </w:t>
            </w:r>
            <w:r w:rsidR="00F111B0" w:rsidRPr="00F716D1">
              <w:rPr>
                <w:sz w:val="23"/>
                <w:szCs w:val="23"/>
                <w:lang w:val="en-GB"/>
              </w:rPr>
              <w:t>exit</w:t>
            </w:r>
            <w:r w:rsidRPr="00F716D1">
              <w:rPr>
                <w:sz w:val="23"/>
                <w:szCs w:val="23"/>
                <w:lang w:val="en-GB"/>
              </w:rPr>
              <w:t xml:space="preserve"> - 2 </w:t>
            </w:r>
            <w:r w:rsidR="00F63B5B" w:rsidRPr="00F716D1">
              <w:rPr>
                <w:sz w:val="23"/>
                <w:szCs w:val="23"/>
                <w:lang w:val="en-GB"/>
              </w:rPr>
              <w:t>traffic lanes</w:t>
            </w:r>
            <w:r w:rsidRPr="00F716D1">
              <w:rPr>
                <w:sz w:val="23"/>
                <w:szCs w:val="23"/>
                <w:lang w:val="en-GB"/>
              </w:rPr>
              <w:t xml:space="preserve">; 2 </w:t>
            </w:r>
            <w:r w:rsidR="00F63B5B" w:rsidRPr="00F716D1">
              <w:rPr>
                <w:sz w:val="23"/>
                <w:szCs w:val="23"/>
                <w:lang w:val="en-GB"/>
              </w:rPr>
              <w:t xml:space="preserve">Passport and customs control pavilions </w:t>
            </w:r>
            <w:r w:rsidR="00B02673" w:rsidRPr="00F716D1">
              <w:rPr>
                <w:sz w:val="23"/>
                <w:szCs w:val="23"/>
                <w:lang w:val="en-GB"/>
              </w:rPr>
              <w:t>at the entrance</w:t>
            </w:r>
            <w:r w:rsidR="00F63B5B" w:rsidRPr="00F716D1">
              <w:rPr>
                <w:sz w:val="23"/>
                <w:szCs w:val="23"/>
                <w:lang w:val="en-GB"/>
              </w:rPr>
              <w:t xml:space="preserve"> and exit </w:t>
            </w:r>
            <w:r w:rsidRPr="00F716D1">
              <w:rPr>
                <w:sz w:val="23"/>
                <w:szCs w:val="23"/>
                <w:lang w:val="en-GB"/>
              </w:rPr>
              <w:t>- 8 (</w:t>
            </w:r>
            <w:r w:rsidR="00F63B5B" w:rsidRPr="00F716D1">
              <w:rPr>
                <w:sz w:val="23"/>
                <w:szCs w:val="23"/>
                <w:lang w:val="en-GB"/>
              </w:rPr>
              <w:t>pcs.</w:t>
            </w:r>
            <w:r w:rsidRPr="00F716D1">
              <w:rPr>
                <w:sz w:val="23"/>
                <w:szCs w:val="23"/>
                <w:lang w:val="en-GB"/>
              </w:rPr>
              <w:t xml:space="preserve">); 3. </w:t>
            </w:r>
            <w:r w:rsidR="00F63B5B" w:rsidRPr="00F716D1">
              <w:rPr>
                <w:sz w:val="23"/>
                <w:szCs w:val="23"/>
                <w:lang w:val="en-GB"/>
              </w:rPr>
              <w:t xml:space="preserve">The relevant part of the checkpoint territory </w:t>
            </w:r>
            <w:r w:rsidRPr="00F716D1">
              <w:rPr>
                <w:sz w:val="23"/>
                <w:szCs w:val="23"/>
                <w:lang w:val="en-GB"/>
              </w:rPr>
              <w:t>(</w:t>
            </w:r>
            <w:r w:rsidR="007A1C3A" w:rsidRPr="00F716D1">
              <w:rPr>
                <w:noProof/>
                <w:sz w:val="23"/>
                <w:szCs w:val="23"/>
                <w:lang w:val="en-GB"/>
              </w:rPr>
              <w:t>landscaping</w:t>
            </w:r>
            <w:r w:rsidRPr="00F716D1">
              <w:rPr>
                <w:sz w:val="23"/>
                <w:szCs w:val="23"/>
                <w:lang w:val="en-GB"/>
              </w:rPr>
              <w:t>)</w:t>
            </w:r>
          </w:p>
          <w:p w14:paraId="4DFA560C" w14:textId="75C11343" w:rsidR="006744D1" w:rsidRPr="00F716D1" w:rsidRDefault="006744D1" w:rsidP="00132796">
            <w:pPr>
              <w:jc w:val="both"/>
              <w:rPr>
                <w:sz w:val="23"/>
                <w:szCs w:val="23"/>
                <w:lang w:val="en-GB"/>
              </w:rPr>
            </w:pPr>
          </w:p>
        </w:tc>
      </w:tr>
      <w:tr w:rsidR="006744D1" w:rsidRPr="00F716D1" w14:paraId="33435E93" w14:textId="77777777" w:rsidTr="005312C7">
        <w:tc>
          <w:tcPr>
            <w:tcW w:w="532" w:type="dxa"/>
          </w:tcPr>
          <w:p w14:paraId="533871A0" w14:textId="0B0CE58F" w:rsidR="006744D1" w:rsidRPr="00F716D1" w:rsidRDefault="006744D1" w:rsidP="0036015B">
            <w:pPr>
              <w:spacing w:line="210" w:lineRule="exact"/>
              <w:jc w:val="center"/>
              <w:rPr>
                <w:bCs/>
                <w:spacing w:val="2"/>
                <w:sz w:val="23"/>
                <w:szCs w:val="23"/>
                <w:lang w:val="en-GB"/>
              </w:rPr>
            </w:pPr>
            <w:r w:rsidRPr="00F716D1">
              <w:rPr>
                <w:bCs/>
                <w:spacing w:val="2"/>
                <w:sz w:val="23"/>
                <w:szCs w:val="23"/>
                <w:lang w:val="en-GB"/>
              </w:rPr>
              <w:t>13</w:t>
            </w:r>
          </w:p>
        </w:tc>
        <w:tc>
          <w:tcPr>
            <w:tcW w:w="3260" w:type="dxa"/>
          </w:tcPr>
          <w:p w14:paraId="376BF725" w14:textId="6A493647" w:rsidR="006744D1" w:rsidRPr="00F716D1" w:rsidRDefault="005144DD" w:rsidP="003E438A">
            <w:pPr>
              <w:rPr>
                <w:spacing w:val="2"/>
                <w:sz w:val="23"/>
                <w:szCs w:val="23"/>
                <w:lang w:val="en-GB"/>
              </w:rPr>
            </w:pPr>
            <w:r w:rsidRPr="00F716D1">
              <w:rPr>
                <w:spacing w:val="2"/>
                <w:sz w:val="23"/>
                <w:szCs w:val="23"/>
                <w:lang w:val="en-GB"/>
              </w:rPr>
              <w:t>Determination of the class of</w:t>
            </w:r>
            <w:r w:rsidR="006744D1" w:rsidRPr="00F716D1">
              <w:rPr>
                <w:spacing w:val="2"/>
                <w:sz w:val="23"/>
                <w:szCs w:val="23"/>
                <w:lang w:val="en-GB"/>
              </w:rPr>
              <w:t xml:space="preserve"> </w:t>
            </w:r>
            <w:r w:rsidRPr="00F716D1">
              <w:rPr>
                <w:spacing w:val="2"/>
                <w:sz w:val="23"/>
                <w:szCs w:val="23"/>
                <w:lang w:val="en-GB"/>
              </w:rPr>
              <w:t>consequences (responsibility) of the facility</w:t>
            </w:r>
            <w:r w:rsidR="006744D1" w:rsidRPr="00F716D1">
              <w:rPr>
                <w:spacing w:val="2"/>
                <w:sz w:val="23"/>
                <w:szCs w:val="23"/>
                <w:lang w:val="en-GB"/>
              </w:rPr>
              <w:t xml:space="preserve"> </w:t>
            </w:r>
            <w:r w:rsidRPr="00F716D1">
              <w:rPr>
                <w:sz w:val="23"/>
                <w:szCs w:val="23"/>
                <w:lang w:val="en-GB"/>
              </w:rPr>
              <w:t>and</w:t>
            </w:r>
            <w:r w:rsidR="006744D1" w:rsidRPr="00F716D1">
              <w:rPr>
                <w:sz w:val="23"/>
                <w:szCs w:val="23"/>
                <w:lang w:val="en-GB"/>
              </w:rPr>
              <w:t xml:space="preserve"> </w:t>
            </w:r>
            <w:r w:rsidRPr="00F716D1">
              <w:rPr>
                <w:sz w:val="23"/>
                <w:szCs w:val="23"/>
                <w:lang w:val="en-GB"/>
              </w:rPr>
              <w:t>the established period of operation</w:t>
            </w:r>
          </w:p>
        </w:tc>
        <w:tc>
          <w:tcPr>
            <w:tcW w:w="6379" w:type="dxa"/>
          </w:tcPr>
          <w:p w14:paraId="2B51F972" w14:textId="3EA37C19" w:rsidR="006744D1" w:rsidRPr="00F716D1" w:rsidRDefault="005144DD" w:rsidP="003E438A">
            <w:pPr>
              <w:rPr>
                <w:sz w:val="23"/>
                <w:szCs w:val="23"/>
                <w:lang w:val="en-GB"/>
              </w:rPr>
            </w:pPr>
            <w:r w:rsidRPr="00F716D1">
              <w:rPr>
                <w:sz w:val="23"/>
                <w:szCs w:val="23"/>
                <w:lang w:val="en-GB"/>
              </w:rPr>
              <w:t>To be determined while designing</w:t>
            </w:r>
            <w:r w:rsidR="006744D1" w:rsidRPr="00F716D1">
              <w:rPr>
                <w:sz w:val="23"/>
                <w:szCs w:val="23"/>
                <w:lang w:val="en-GB"/>
              </w:rPr>
              <w:t>.</w:t>
            </w:r>
          </w:p>
          <w:p w14:paraId="02DB5473" w14:textId="77777777" w:rsidR="006744D1" w:rsidRPr="00F716D1" w:rsidRDefault="006744D1" w:rsidP="003E438A">
            <w:pPr>
              <w:rPr>
                <w:sz w:val="23"/>
                <w:szCs w:val="23"/>
                <w:lang w:val="en-GB"/>
              </w:rPr>
            </w:pPr>
          </w:p>
        </w:tc>
      </w:tr>
      <w:tr w:rsidR="006744D1" w:rsidRPr="00F716D1" w14:paraId="5D3B63ED" w14:textId="77777777" w:rsidTr="005312C7">
        <w:tc>
          <w:tcPr>
            <w:tcW w:w="532" w:type="dxa"/>
          </w:tcPr>
          <w:p w14:paraId="3A8FF9FB" w14:textId="2247D4C4" w:rsidR="006744D1" w:rsidRPr="00F716D1" w:rsidRDefault="006744D1" w:rsidP="00F12188">
            <w:pPr>
              <w:jc w:val="center"/>
              <w:rPr>
                <w:bCs/>
                <w:sz w:val="23"/>
                <w:szCs w:val="23"/>
                <w:lang w:val="en-GB"/>
              </w:rPr>
            </w:pPr>
            <w:r w:rsidRPr="00F716D1">
              <w:rPr>
                <w:bCs/>
                <w:sz w:val="23"/>
                <w:szCs w:val="23"/>
                <w:lang w:val="en-GB"/>
              </w:rPr>
              <w:t>1</w:t>
            </w:r>
            <w:r w:rsidR="004E189E" w:rsidRPr="00F716D1">
              <w:rPr>
                <w:bCs/>
                <w:sz w:val="23"/>
                <w:szCs w:val="23"/>
                <w:lang w:val="en-GB"/>
              </w:rPr>
              <w:t>4</w:t>
            </w:r>
          </w:p>
        </w:tc>
        <w:tc>
          <w:tcPr>
            <w:tcW w:w="3260" w:type="dxa"/>
          </w:tcPr>
          <w:p w14:paraId="4075F517" w14:textId="4F34BCFC" w:rsidR="006744D1" w:rsidRPr="00F716D1" w:rsidRDefault="005144DD" w:rsidP="00F12188">
            <w:pPr>
              <w:rPr>
                <w:spacing w:val="2"/>
                <w:sz w:val="23"/>
                <w:szCs w:val="23"/>
                <w:lang w:val="en-GB"/>
              </w:rPr>
            </w:pPr>
            <w:r w:rsidRPr="00F716D1">
              <w:rPr>
                <w:spacing w:val="2"/>
                <w:sz w:val="23"/>
                <w:szCs w:val="23"/>
                <w:lang w:val="en-GB"/>
              </w:rPr>
              <w:t>Project capacity</w:t>
            </w:r>
            <w:r w:rsidR="006744D1" w:rsidRPr="00F716D1">
              <w:rPr>
                <w:spacing w:val="2"/>
                <w:sz w:val="23"/>
                <w:szCs w:val="23"/>
                <w:lang w:val="en-GB"/>
              </w:rPr>
              <w:t xml:space="preserve">, </w:t>
            </w:r>
            <w:r w:rsidRPr="00F716D1">
              <w:rPr>
                <w:spacing w:val="2"/>
                <w:sz w:val="23"/>
                <w:szCs w:val="23"/>
                <w:lang w:val="en-GB"/>
              </w:rPr>
              <w:t>its composition and main characteristics</w:t>
            </w:r>
            <w:r w:rsidR="006744D1" w:rsidRPr="00F716D1">
              <w:rPr>
                <w:spacing w:val="2"/>
                <w:sz w:val="23"/>
                <w:szCs w:val="23"/>
                <w:lang w:val="en-GB"/>
              </w:rPr>
              <w:t>.</w:t>
            </w:r>
          </w:p>
          <w:p w14:paraId="08484435" w14:textId="72B4C339" w:rsidR="006744D1" w:rsidRPr="00F716D1" w:rsidRDefault="005144DD" w:rsidP="00F12188">
            <w:pPr>
              <w:rPr>
                <w:bCs/>
                <w:sz w:val="23"/>
                <w:szCs w:val="23"/>
                <w:lang w:val="en-GB"/>
              </w:rPr>
            </w:pPr>
            <w:r w:rsidRPr="00F716D1">
              <w:rPr>
                <w:spacing w:val="2"/>
                <w:sz w:val="23"/>
                <w:szCs w:val="23"/>
                <w:lang w:val="en-GB"/>
              </w:rPr>
              <w:t>Carrying capacity</w:t>
            </w:r>
          </w:p>
        </w:tc>
        <w:tc>
          <w:tcPr>
            <w:tcW w:w="6379" w:type="dxa"/>
          </w:tcPr>
          <w:p w14:paraId="0C1D400B" w14:textId="77777777" w:rsidR="00AA1E30" w:rsidRPr="00F716D1" w:rsidRDefault="00AA1E30" w:rsidP="00F12188">
            <w:pPr>
              <w:jc w:val="both"/>
              <w:rPr>
                <w:sz w:val="23"/>
                <w:szCs w:val="23"/>
                <w:lang w:val="en-GB"/>
              </w:rPr>
            </w:pPr>
            <w:r w:rsidRPr="00F716D1">
              <w:rPr>
                <w:sz w:val="23"/>
                <w:szCs w:val="23"/>
                <w:lang w:val="en-GB"/>
              </w:rPr>
              <w:t>The checkpoint operates</w:t>
            </w:r>
            <w:r w:rsidR="006744D1" w:rsidRPr="00F716D1">
              <w:rPr>
                <w:sz w:val="23"/>
                <w:szCs w:val="23"/>
                <w:lang w:val="en-GB"/>
              </w:rPr>
              <w:t xml:space="preserve"> </w:t>
            </w:r>
            <w:r w:rsidRPr="00F716D1">
              <w:rPr>
                <w:sz w:val="23"/>
                <w:szCs w:val="23"/>
                <w:lang w:val="en-GB"/>
              </w:rPr>
              <w:t>year-round, 24/7, in two shifts</w:t>
            </w:r>
            <w:r w:rsidR="006744D1" w:rsidRPr="00F716D1">
              <w:rPr>
                <w:sz w:val="23"/>
                <w:szCs w:val="23"/>
                <w:lang w:val="en-GB"/>
              </w:rPr>
              <w:t>.</w:t>
            </w:r>
          </w:p>
          <w:p w14:paraId="18E37041" w14:textId="0CBCEA98" w:rsidR="006744D1" w:rsidRPr="00F716D1" w:rsidRDefault="00AA1E30" w:rsidP="00F12188">
            <w:pPr>
              <w:jc w:val="both"/>
              <w:rPr>
                <w:sz w:val="23"/>
                <w:szCs w:val="23"/>
                <w:lang w:val="en-GB"/>
              </w:rPr>
            </w:pPr>
            <w:r w:rsidRPr="00F716D1">
              <w:rPr>
                <w:sz w:val="23"/>
                <w:szCs w:val="23"/>
                <w:lang w:val="en-GB"/>
              </w:rPr>
              <w:t>Design carrying capacity</w:t>
            </w:r>
            <w:r w:rsidR="006744D1" w:rsidRPr="00F716D1">
              <w:rPr>
                <w:sz w:val="23"/>
                <w:szCs w:val="23"/>
                <w:lang w:val="en-GB"/>
              </w:rPr>
              <w:t>:</w:t>
            </w:r>
          </w:p>
          <w:p w14:paraId="6856353E" w14:textId="6C02021F" w:rsidR="006744D1" w:rsidRPr="00F716D1" w:rsidRDefault="00766FDF" w:rsidP="0036454C">
            <w:pPr>
              <w:ind w:firstLine="346"/>
              <w:jc w:val="both"/>
              <w:rPr>
                <w:sz w:val="23"/>
                <w:szCs w:val="23"/>
                <w:lang w:val="en-GB"/>
              </w:rPr>
            </w:pPr>
            <w:r w:rsidRPr="00F716D1">
              <w:rPr>
                <w:sz w:val="23"/>
                <w:szCs w:val="23"/>
                <w:lang w:val="en-GB"/>
              </w:rPr>
              <w:t xml:space="preserve">Area for cars and buses </w:t>
            </w:r>
            <w:r w:rsidR="006744D1" w:rsidRPr="00F716D1">
              <w:rPr>
                <w:sz w:val="23"/>
                <w:szCs w:val="23"/>
                <w:lang w:val="en-GB"/>
              </w:rPr>
              <w:t>(</w:t>
            </w:r>
            <w:r w:rsidRPr="00F716D1">
              <w:rPr>
                <w:sz w:val="23"/>
                <w:szCs w:val="23"/>
                <w:lang w:val="en-GB"/>
              </w:rPr>
              <w:t>Stage 1</w:t>
            </w:r>
            <w:r w:rsidR="006744D1" w:rsidRPr="00F716D1">
              <w:rPr>
                <w:sz w:val="23"/>
                <w:szCs w:val="23"/>
                <w:lang w:val="en-GB"/>
              </w:rPr>
              <w:t>)</w:t>
            </w:r>
          </w:p>
          <w:p w14:paraId="4E457E3D" w14:textId="751C7915" w:rsidR="006744D1" w:rsidRPr="00F716D1" w:rsidRDefault="00766FDF" w:rsidP="00F12188">
            <w:pPr>
              <w:jc w:val="both"/>
              <w:rPr>
                <w:sz w:val="23"/>
                <w:szCs w:val="23"/>
                <w:lang w:val="en-GB"/>
              </w:rPr>
            </w:pPr>
            <w:r w:rsidRPr="00F716D1">
              <w:rPr>
                <w:sz w:val="23"/>
                <w:szCs w:val="23"/>
                <w:lang w:val="en-GB"/>
              </w:rPr>
              <w:t xml:space="preserve">passengers </w:t>
            </w:r>
            <w:r w:rsidR="006744D1" w:rsidRPr="00F716D1">
              <w:rPr>
                <w:sz w:val="23"/>
                <w:szCs w:val="23"/>
                <w:lang w:val="en-GB"/>
              </w:rPr>
              <w:t xml:space="preserve">- </w:t>
            </w:r>
            <w:r w:rsidRPr="00F716D1">
              <w:rPr>
                <w:sz w:val="23"/>
                <w:szCs w:val="23"/>
                <w:lang w:val="en-GB"/>
              </w:rPr>
              <w:t>up to 8,420 people per day</w:t>
            </w:r>
            <w:r w:rsidR="006744D1" w:rsidRPr="00F716D1">
              <w:rPr>
                <w:sz w:val="23"/>
                <w:szCs w:val="23"/>
                <w:lang w:val="en-GB"/>
              </w:rPr>
              <w:t>,</w:t>
            </w:r>
          </w:p>
          <w:p w14:paraId="5B08C785" w14:textId="1FF44C6F" w:rsidR="006744D1" w:rsidRPr="00F716D1" w:rsidRDefault="00766FDF" w:rsidP="00F12188">
            <w:pPr>
              <w:jc w:val="both"/>
              <w:rPr>
                <w:sz w:val="23"/>
                <w:szCs w:val="23"/>
                <w:lang w:val="en-GB"/>
              </w:rPr>
            </w:pPr>
            <w:r w:rsidRPr="00F716D1">
              <w:rPr>
                <w:sz w:val="23"/>
                <w:szCs w:val="23"/>
                <w:lang w:val="en-GB"/>
              </w:rPr>
              <w:t>3,100 vehicles per day</w:t>
            </w:r>
            <w:r w:rsidR="006744D1" w:rsidRPr="00F716D1">
              <w:rPr>
                <w:sz w:val="23"/>
                <w:szCs w:val="23"/>
                <w:lang w:val="en-GB"/>
              </w:rPr>
              <w:t xml:space="preserve">, </w:t>
            </w:r>
          </w:p>
          <w:p w14:paraId="7ADB1F97" w14:textId="0824CC47" w:rsidR="006744D1" w:rsidRPr="00F716D1" w:rsidRDefault="00766FDF" w:rsidP="00F12188">
            <w:pPr>
              <w:jc w:val="both"/>
              <w:rPr>
                <w:sz w:val="23"/>
                <w:szCs w:val="23"/>
                <w:lang w:val="en-GB"/>
              </w:rPr>
            </w:pPr>
            <w:r w:rsidRPr="00F716D1">
              <w:rPr>
                <w:sz w:val="23"/>
                <w:szCs w:val="23"/>
                <w:lang w:val="en-GB"/>
              </w:rPr>
              <w:lastRenderedPageBreak/>
              <w:t>including</w:t>
            </w:r>
            <w:r w:rsidR="006744D1" w:rsidRPr="00F716D1">
              <w:rPr>
                <w:sz w:val="23"/>
                <w:szCs w:val="23"/>
                <w:lang w:val="en-GB"/>
              </w:rPr>
              <w:t>:</w:t>
            </w:r>
          </w:p>
          <w:p w14:paraId="4357E1BC" w14:textId="18D9D31F" w:rsidR="006744D1" w:rsidRPr="00F716D1" w:rsidRDefault="006744D1" w:rsidP="00F12188">
            <w:pPr>
              <w:jc w:val="both"/>
              <w:rPr>
                <w:sz w:val="23"/>
                <w:szCs w:val="23"/>
                <w:lang w:val="en-GB"/>
              </w:rPr>
            </w:pPr>
            <w:r w:rsidRPr="00F716D1">
              <w:rPr>
                <w:sz w:val="23"/>
                <w:szCs w:val="23"/>
                <w:lang w:val="en-GB"/>
              </w:rPr>
              <w:t xml:space="preserve">- </w:t>
            </w:r>
            <w:r w:rsidR="00766FDF" w:rsidRPr="00F716D1">
              <w:rPr>
                <w:sz w:val="23"/>
                <w:szCs w:val="23"/>
                <w:lang w:val="en-GB"/>
              </w:rPr>
              <w:t>cars - 3,000 cars per day</w:t>
            </w:r>
          </w:p>
          <w:p w14:paraId="1D7BC922" w14:textId="098F276B" w:rsidR="006744D1" w:rsidRPr="00F716D1" w:rsidRDefault="006744D1" w:rsidP="00F12188">
            <w:pPr>
              <w:jc w:val="both"/>
              <w:rPr>
                <w:sz w:val="23"/>
                <w:szCs w:val="23"/>
                <w:lang w:val="en-GB"/>
              </w:rPr>
            </w:pPr>
            <w:r w:rsidRPr="00F716D1">
              <w:rPr>
                <w:sz w:val="23"/>
                <w:szCs w:val="23"/>
                <w:lang w:val="en-GB"/>
              </w:rPr>
              <w:t xml:space="preserve">- </w:t>
            </w:r>
            <w:r w:rsidR="00766FDF" w:rsidRPr="00F716D1">
              <w:rPr>
                <w:sz w:val="23"/>
                <w:szCs w:val="23"/>
                <w:lang w:val="en-GB"/>
              </w:rPr>
              <w:t>buses - 100 buses per day</w:t>
            </w:r>
          </w:p>
          <w:p w14:paraId="30DFDD0B" w14:textId="6B5B38A0" w:rsidR="006744D1" w:rsidRPr="00F716D1" w:rsidRDefault="00766FDF" w:rsidP="00F12188">
            <w:pPr>
              <w:jc w:val="both"/>
              <w:rPr>
                <w:sz w:val="23"/>
                <w:szCs w:val="23"/>
                <w:lang w:val="en-GB"/>
              </w:rPr>
            </w:pPr>
            <w:r w:rsidRPr="00F716D1">
              <w:rPr>
                <w:sz w:val="23"/>
                <w:szCs w:val="23"/>
                <w:lang w:val="en-GB"/>
              </w:rPr>
              <w:t xml:space="preserve">The number of workers per shift is 69 people per day </w:t>
            </w:r>
          </w:p>
          <w:p w14:paraId="172FB19C" w14:textId="68BA8D85" w:rsidR="006744D1" w:rsidRPr="00F716D1" w:rsidRDefault="00766FDF" w:rsidP="00F315FE">
            <w:pPr>
              <w:spacing w:line="276" w:lineRule="auto"/>
              <w:jc w:val="both"/>
              <w:rPr>
                <w:sz w:val="23"/>
                <w:szCs w:val="23"/>
                <w:lang w:val="en-GB"/>
              </w:rPr>
            </w:pPr>
            <w:r w:rsidRPr="00F716D1">
              <w:rPr>
                <w:sz w:val="23"/>
                <w:szCs w:val="23"/>
                <w:lang w:val="en-GB"/>
              </w:rPr>
              <w:t>incl</w:t>
            </w:r>
            <w:r w:rsidR="006744D1" w:rsidRPr="00F716D1">
              <w:rPr>
                <w:sz w:val="23"/>
                <w:szCs w:val="23"/>
                <w:lang w:val="en-GB"/>
              </w:rPr>
              <w:t>.</w:t>
            </w:r>
          </w:p>
          <w:p w14:paraId="1BBD7382" w14:textId="572A59DC" w:rsidR="006744D1" w:rsidRPr="00F716D1" w:rsidRDefault="006744D1" w:rsidP="00F315FE">
            <w:pPr>
              <w:spacing w:line="276" w:lineRule="auto"/>
              <w:jc w:val="both"/>
              <w:rPr>
                <w:sz w:val="23"/>
                <w:szCs w:val="23"/>
                <w:lang w:val="en-GB"/>
              </w:rPr>
            </w:pPr>
            <w:r w:rsidRPr="00F716D1">
              <w:rPr>
                <w:sz w:val="23"/>
                <w:szCs w:val="23"/>
                <w:lang w:val="en-GB"/>
              </w:rPr>
              <w:t xml:space="preserve">- </w:t>
            </w:r>
            <w:r w:rsidR="005839AA" w:rsidRPr="00F716D1">
              <w:rPr>
                <w:sz w:val="23"/>
                <w:szCs w:val="23"/>
                <w:lang w:val="en-GB"/>
              </w:rPr>
              <w:t xml:space="preserve">customs officers </w:t>
            </w:r>
            <w:r w:rsidRPr="00F716D1">
              <w:rPr>
                <w:sz w:val="23"/>
                <w:szCs w:val="23"/>
                <w:lang w:val="en-GB"/>
              </w:rPr>
              <w:t xml:space="preserve">– </w:t>
            </w:r>
            <w:r w:rsidR="00F86C8E" w:rsidRPr="00F716D1">
              <w:rPr>
                <w:sz w:val="23"/>
                <w:szCs w:val="23"/>
                <w:lang w:val="en-GB"/>
              </w:rPr>
              <w:t>30</w:t>
            </w:r>
          </w:p>
          <w:p w14:paraId="4E0500CB" w14:textId="47299C65" w:rsidR="006744D1" w:rsidRPr="00F716D1" w:rsidRDefault="006744D1" w:rsidP="00F315FE">
            <w:pPr>
              <w:spacing w:line="276" w:lineRule="auto"/>
              <w:jc w:val="both"/>
              <w:rPr>
                <w:sz w:val="23"/>
                <w:szCs w:val="23"/>
                <w:lang w:val="en-GB"/>
              </w:rPr>
            </w:pPr>
            <w:r w:rsidRPr="00F716D1">
              <w:rPr>
                <w:sz w:val="23"/>
                <w:szCs w:val="23"/>
                <w:lang w:val="en-GB"/>
              </w:rPr>
              <w:t xml:space="preserve">- </w:t>
            </w:r>
            <w:r w:rsidR="005839AA" w:rsidRPr="00F716D1">
              <w:rPr>
                <w:sz w:val="23"/>
                <w:szCs w:val="23"/>
                <w:lang w:val="en-GB"/>
              </w:rPr>
              <w:t xml:space="preserve">border guards </w:t>
            </w:r>
            <w:r w:rsidRPr="00F716D1">
              <w:rPr>
                <w:sz w:val="23"/>
                <w:szCs w:val="23"/>
                <w:lang w:val="en-GB"/>
              </w:rPr>
              <w:t>– 3</w:t>
            </w:r>
            <w:r w:rsidR="00F86C8E" w:rsidRPr="00F716D1">
              <w:rPr>
                <w:sz w:val="23"/>
                <w:szCs w:val="23"/>
                <w:lang w:val="en-GB"/>
              </w:rPr>
              <w:t>5</w:t>
            </w:r>
          </w:p>
          <w:p w14:paraId="30FC38EC" w14:textId="5DD64EEB" w:rsidR="006744D1" w:rsidRPr="00F716D1" w:rsidRDefault="006744D1" w:rsidP="00F315FE">
            <w:pPr>
              <w:jc w:val="both"/>
              <w:rPr>
                <w:sz w:val="23"/>
                <w:szCs w:val="23"/>
                <w:lang w:val="en-GB"/>
              </w:rPr>
            </w:pPr>
            <w:r w:rsidRPr="00F716D1">
              <w:rPr>
                <w:sz w:val="23"/>
                <w:szCs w:val="23"/>
                <w:lang w:val="en-GB"/>
              </w:rPr>
              <w:t xml:space="preserve">- </w:t>
            </w:r>
            <w:r w:rsidR="005839AA" w:rsidRPr="00F716D1">
              <w:rPr>
                <w:sz w:val="23"/>
                <w:szCs w:val="23"/>
                <w:lang w:val="en-GB"/>
              </w:rPr>
              <w:t>other</w:t>
            </w:r>
            <w:r w:rsidRPr="00F716D1">
              <w:rPr>
                <w:sz w:val="23"/>
                <w:szCs w:val="23"/>
                <w:lang w:val="en-GB"/>
              </w:rPr>
              <w:t xml:space="preserve"> - </w:t>
            </w:r>
            <w:r w:rsidR="00F86C8E" w:rsidRPr="00F716D1">
              <w:rPr>
                <w:sz w:val="23"/>
                <w:szCs w:val="23"/>
                <w:lang w:val="en-GB"/>
              </w:rPr>
              <w:t>4</w:t>
            </w:r>
          </w:p>
          <w:p w14:paraId="57209305" w14:textId="7181F1EF" w:rsidR="006744D1" w:rsidRPr="00F716D1" w:rsidRDefault="005839AA" w:rsidP="0036454C">
            <w:pPr>
              <w:ind w:firstLine="346"/>
              <w:jc w:val="both"/>
              <w:rPr>
                <w:sz w:val="23"/>
                <w:szCs w:val="23"/>
                <w:lang w:val="en-GB"/>
              </w:rPr>
            </w:pPr>
            <w:r w:rsidRPr="00F716D1">
              <w:rPr>
                <w:sz w:val="23"/>
                <w:szCs w:val="23"/>
                <w:lang w:val="en-GB"/>
              </w:rPr>
              <w:t xml:space="preserve">Area for trucks </w:t>
            </w:r>
            <w:r w:rsidR="006744D1" w:rsidRPr="00F716D1">
              <w:rPr>
                <w:sz w:val="23"/>
                <w:szCs w:val="23"/>
                <w:lang w:val="en-GB"/>
              </w:rPr>
              <w:t>(</w:t>
            </w:r>
            <w:r w:rsidRPr="00F716D1">
              <w:rPr>
                <w:sz w:val="23"/>
                <w:szCs w:val="23"/>
                <w:lang w:val="en-GB"/>
              </w:rPr>
              <w:t>Stage 2</w:t>
            </w:r>
            <w:r w:rsidR="006744D1" w:rsidRPr="00F716D1">
              <w:rPr>
                <w:sz w:val="23"/>
                <w:szCs w:val="23"/>
                <w:lang w:val="en-GB"/>
              </w:rPr>
              <w:t>)</w:t>
            </w:r>
          </w:p>
          <w:p w14:paraId="17B50621" w14:textId="09FCD75D" w:rsidR="006744D1" w:rsidRPr="00F716D1" w:rsidRDefault="006744D1" w:rsidP="00F12188">
            <w:pPr>
              <w:spacing w:line="276" w:lineRule="auto"/>
              <w:jc w:val="both"/>
              <w:rPr>
                <w:sz w:val="23"/>
                <w:szCs w:val="23"/>
                <w:lang w:val="en-GB"/>
              </w:rPr>
            </w:pPr>
            <w:r w:rsidRPr="00F716D1">
              <w:rPr>
                <w:sz w:val="23"/>
                <w:szCs w:val="23"/>
                <w:lang w:val="en-GB"/>
              </w:rPr>
              <w:t xml:space="preserve">- </w:t>
            </w:r>
            <w:r w:rsidR="005839AA" w:rsidRPr="00F716D1">
              <w:rPr>
                <w:sz w:val="23"/>
                <w:szCs w:val="23"/>
                <w:lang w:val="en-GB"/>
              </w:rPr>
              <w:t>trucks - 1300 trucks per day</w:t>
            </w:r>
          </w:p>
          <w:p w14:paraId="16B8D544" w14:textId="6C098FBD" w:rsidR="006744D1" w:rsidRPr="00F716D1" w:rsidRDefault="005839AA" w:rsidP="00B85FF6">
            <w:pPr>
              <w:spacing w:line="276" w:lineRule="auto"/>
              <w:jc w:val="both"/>
              <w:rPr>
                <w:sz w:val="23"/>
                <w:szCs w:val="23"/>
                <w:lang w:val="en-GB"/>
              </w:rPr>
            </w:pPr>
            <w:r w:rsidRPr="00F716D1">
              <w:rPr>
                <w:sz w:val="23"/>
                <w:szCs w:val="23"/>
                <w:lang w:val="en-GB"/>
              </w:rPr>
              <w:t xml:space="preserve">The number of workers per shift is </w:t>
            </w:r>
            <w:r w:rsidR="00E74890" w:rsidRPr="00F716D1">
              <w:rPr>
                <w:sz w:val="23"/>
                <w:szCs w:val="23"/>
                <w:lang w:val="en-GB"/>
              </w:rPr>
              <w:t>99</w:t>
            </w:r>
            <w:r w:rsidR="006744D1" w:rsidRPr="00F716D1">
              <w:rPr>
                <w:sz w:val="23"/>
                <w:szCs w:val="23"/>
                <w:lang w:val="en-GB"/>
              </w:rPr>
              <w:t xml:space="preserve"> </w:t>
            </w:r>
            <w:r w:rsidRPr="00F716D1">
              <w:rPr>
                <w:sz w:val="23"/>
                <w:szCs w:val="23"/>
                <w:lang w:val="en-GB"/>
              </w:rPr>
              <w:t xml:space="preserve">people per day </w:t>
            </w:r>
            <w:r w:rsidR="006744D1" w:rsidRPr="00F716D1">
              <w:rPr>
                <w:sz w:val="23"/>
                <w:szCs w:val="23"/>
                <w:lang w:val="en-GB"/>
              </w:rPr>
              <w:t>(</w:t>
            </w:r>
            <w:r w:rsidRPr="00F716D1">
              <w:rPr>
                <w:sz w:val="23"/>
                <w:szCs w:val="23"/>
                <w:lang w:val="en-GB"/>
              </w:rPr>
              <w:t>2 shifts per day</w:t>
            </w:r>
            <w:r w:rsidR="006744D1" w:rsidRPr="00F716D1">
              <w:rPr>
                <w:sz w:val="23"/>
                <w:szCs w:val="23"/>
                <w:lang w:val="en-GB"/>
              </w:rPr>
              <w:t>)</w:t>
            </w:r>
          </w:p>
          <w:p w14:paraId="4BDA4ACC" w14:textId="77B16421" w:rsidR="006744D1" w:rsidRPr="00F716D1" w:rsidRDefault="005839AA" w:rsidP="00B85FF6">
            <w:pPr>
              <w:spacing w:line="276" w:lineRule="auto"/>
              <w:jc w:val="both"/>
              <w:rPr>
                <w:sz w:val="23"/>
                <w:szCs w:val="23"/>
                <w:lang w:val="en-GB"/>
              </w:rPr>
            </w:pPr>
            <w:r w:rsidRPr="00F716D1">
              <w:rPr>
                <w:sz w:val="23"/>
                <w:szCs w:val="23"/>
                <w:lang w:val="en-GB"/>
              </w:rPr>
              <w:t>incl.</w:t>
            </w:r>
          </w:p>
          <w:p w14:paraId="10745DB0" w14:textId="6009A3C2" w:rsidR="006744D1" w:rsidRPr="00F716D1" w:rsidRDefault="006744D1" w:rsidP="00B85FF6">
            <w:pPr>
              <w:spacing w:line="276" w:lineRule="auto"/>
              <w:jc w:val="both"/>
              <w:rPr>
                <w:sz w:val="23"/>
                <w:szCs w:val="23"/>
                <w:lang w:val="en-GB"/>
              </w:rPr>
            </w:pPr>
            <w:r w:rsidRPr="00F716D1">
              <w:rPr>
                <w:sz w:val="23"/>
                <w:szCs w:val="23"/>
                <w:lang w:val="en-GB"/>
              </w:rPr>
              <w:t xml:space="preserve">- </w:t>
            </w:r>
            <w:r w:rsidR="005839AA" w:rsidRPr="00F716D1">
              <w:rPr>
                <w:sz w:val="23"/>
                <w:szCs w:val="23"/>
                <w:lang w:val="en-GB"/>
              </w:rPr>
              <w:t xml:space="preserve">customs officers </w:t>
            </w:r>
            <w:r w:rsidRPr="00F716D1">
              <w:rPr>
                <w:sz w:val="23"/>
                <w:szCs w:val="23"/>
                <w:lang w:val="en-GB"/>
              </w:rPr>
              <w:t xml:space="preserve">– </w:t>
            </w:r>
            <w:r w:rsidR="00E74890" w:rsidRPr="00F716D1">
              <w:rPr>
                <w:sz w:val="23"/>
                <w:szCs w:val="23"/>
                <w:lang w:val="en-GB"/>
              </w:rPr>
              <w:t>44</w:t>
            </w:r>
          </w:p>
          <w:p w14:paraId="5B3AD9CA" w14:textId="46AD6ABE" w:rsidR="006744D1" w:rsidRPr="00F716D1" w:rsidRDefault="006744D1" w:rsidP="00B85FF6">
            <w:pPr>
              <w:spacing w:line="276" w:lineRule="auto"/>
              <w:jc w:val="both"/>
              <w:rPr>
                <w:sz w:val="23"/>
                <w:szCs w:val="23"/>
                <w:lang w:val="en-GB"/>
              </w:rPr>
            </w:pPr>
            <w:r w:rsidRPr="00F716D1">
              <w:rPr>
                <w:sz w:val="23"/>
                <w:szCs w:val="23"/>
                <w:lang w:val="en-GB"/>
              </w:rPr>
              <w:t xml:space="preserve">- </w:t>
            </w:r>
            <w:r w:rsidR="005839AA" w:rsidRPr="00F716D1">
              <w:rPr>
                <w:sz w:val="23"/>
                <w:szCs w:val="23"/>
                <w:lang w:val="en-GB"/>
              </w:rPr>
              <w:t xml:space="preserve">border guards </w:t>
            </w:r>
            <w:r w:rsidRPr="00F716D1">
              <w:rPr>
                <w:sz w:val="23"/>
                <w:szCs w:val="23"/>
                <w:lang w:val="en-GB"/>
              </w:rPr>
              <w:t xml:space="preserve">– </w:t>
            </w:r>
            <w:r w:rsidR="00E74890" w:rsidRPr="00F716D1">
              <w:rPr>
                <w:sz w:val="23"/>
                <w:szCs w:val="23"/>
                <w:lang w:val="en-GB"/>
              </w:rPr>
              <w:t>20</w:t>
            </w:r>
          </w:p>
          <w:p w14:paraId="7BC204B4" w14:textId="100039A8" w:rsidR="006744D1" w:rsidRPr="00F716D1" w:rsidRDefault="006744D1" w:rsidP="00B85FF6">
            <w:pPr>
              <w:spacing w:line="276" w:lineRule="auto"/>
              <w:jc w:val="both"/>
              <w:rPr>
                <w:sz w:val="23"/>
                <w:szCs w:val="23"/>
                <w:lang w:val="en-GB"/>
              </w:rPr>
            </w:pPr>
            <w:r w:rsidRPr="00F716D1">
              <w:rPr>
                <w:sz w:val="23"/>
                <w:szCs w:val="23"/>
                <w:lang w:val="en-GB"/>
              </w:rPr>
              <w:t xml:space="preserve">- </w:t>
            </w:r>
            <w:r w:rsidR="005839AA" w:rsidRPr="00F716D1">
              <w:rPr>
                <w:sz w:val="23"/>
                <w:szCs w:val="23"/>
                <w:lang w:val="en-GB"/>
              </w:rPr>
              <w:t>other</w:t>
            </w:r>
            <w:r w:rsidRPr="00F716D1">
              <w:rPr>
                <w:sz w:val="23"/>
                <w:szCs w:val="23"/>
                <w:lang w:val="en-GB"/>
              </w:rPr>
              <w:t xml:space="preserve"> -35</w:t>
            </w:r>
          </w:p>
        </w:tc>
      </w:tr>
      <w:tr w:rsidR="006744D1" w:rsidRPr="00F716D1" w14:paraId="2880044C" w14:textId="77777777" w:rsidTr="005312C7">
        <w:tc>
          <w:tcPr>
            <w:tcW w:w="532" w:type="dxa"/>
            <w:tcBorders>
              <w:top w:val="single" w:sz="4" w:space="0" w:color="auto"/>
              <w:left w:val="single" w:sz="4" w:space="0" w:color="auto"/>
              <w:bottom w:val="single" w:sz="4" w:space="0" w:color="auto"/>
              <w:right w:val="single" w:sz="4" w:space="0" w:color="auto"/>
            </w:tcBorders>
          </w:tcPr>
          <w:p w14:paraId="4A7562B9" w14:textId="52098564" w:rsidR="006744D1" w:rsidRPr="00F716D1" w:rsidRDefault="006744D1" w:rsidP="00F12188">
            <w:pPr>
              <w:jc w:val="center"/>
              <w:rPr>
                <w:bCs/>
                <w:sz w:val="23"/>
                <w:szCs w:val="23"/>
                <w:lang w:val="en-GB"/>
              </w:rPr>
            </w:pPr>
            <w:r w:rsidRPr="00F716D1">
              <w:rPr>
                <w:bCs/>
                <w:sz w:val="23"/>
                <w:szCs w:val="23"/>
                <w:lang w:val="en-GB"/>
              </w:rPr>
              <w:lastRenderedPageBreak/>
              <w:t>1</w:t>
            </w:r>
            <w:r w:rsidR="004E189E" w:rsidRPr="00F716D1">
              <w:rPr>
                <w:bCs/>
                <w:sz w:val="23"/>
                <w:szCs w:val="23"/>
                <w:lang w:val="en-GB"/>
              </w:rPr>
              <w:t>5</w:t>
            </w:r>
          </w:p>
        </w:tc>
        <w:tc>
          <w:tcPr>
            <w:tcW w:w="3260" w:type="dxa"/>
            <w:tcBorders>
              <w:top w:val="single" w:sz="4" w:space="0" w:color="auto"/>
              <w:left w:val="single" w:sz="4" w:space="0" w:color="auto"/>
              <w:bottom w:val="single" w:sz="4" w:space="0" w:color="auto"/>
              <w:right w:val="single" w:sz="4" w:space="0" w:color="auto"/>
            </w:tcBorders>
          </w:tcPr>
          <w:p w14:paraId="14593511" w14:textId="75A8E940" w:rsidR="006744D1" w:rsidRPr="00F716D1" w:rsidRDefault="00122740" w:rsidP="00E6685B">
            <w:pPr>
              <w:rPr>
                <w:sz w:val="23"/>
                <w:szCs w:val="23"/>
                <w:lang w:val="en-GB"/>
              </w:rPr>
            </w:pPr>
            <w:r w:rsidRPr="00F716D1">
              <w:rPr>
                <w:sz w:val="23"/>
                <w:szCs w:val="23"/>
                <w:lang w:val="en-GB"/>
              </w:rPr>
              <w:t>Instructions on the need of</w:t>
            </w:r>
          </w:p>
          <w:p w14:paraId="157D0999" w14:textId="35E8AAB0" w:rsidR="00723D08" w:rsidRPr="00F716D1" w:rsidRDefault="00122740" w:rsidP="0036015B">
            <w:pPr>
              <w:numPr>
                <w:ilvl w:val="0"/>
                <w:numId w:val="2"/>
              </w:numPr>
              <w:tabs>
                <w:tab w:val="clear" w:pos="720"/>
                <w:tab w:val="num" w:pos="286"/>
              </w:tabs>
              <w:ind w:left="286" w:hanging="286"/>
              <w:rPr>
                <w:sz w:val="23"/>
                <w:szCs w:val="23"/>
                <w:lang w:val="en-GB"/>
              </w:rPr>
            </w:pPr>
            <w:r w:rsidRPr="00F716D1">
              <w:rPr>
                <w:sz w:val="23"/>
                <w:szCs w:val="23"/>
                <w:lang w:val="en-GB"/>
              </w:rPr>
              <w:t>development of individual technical requirements</w:t>
            </w:r>
            <w:r w:rsidR="006744D1" w:rsidRPr="00F716D1">
              <w:rPr>
                <w:sz w:val="23"/>
                <w:szCs w:val="23"/>
                <w:lang w:val="en-GB"/>
              </w:rPr>
              <w:t>;</w:t>
            </w:r>
          </w:p>
          <w:p w14:paraId="2AFBEDFB" w14:textId="4C9CB644" w:rsidR="006744D1" w:rsidRPr="00F716D1" w:rsidRDefault="00122740" w:rsidP="0036015B">
            <w:pPr>
              <w:numPr>
                <w:ilvl w:val="0"/>
                <w:numId w:val="2"/>
              </w:numPr>
              <w:tabs>
                <w:tab w:val="clear" w:pos="720"/>
                <w:tab w:val="num" w:pos="286"/>
              </w:tabs>
              <w:ind w:left="286" w:hanging="286"/>
              <w:rPr>
                <w:sz w:val="23"/>
                <w:szCs w:val="23"/>
                <w:lang w:val="en-GB"/>
              </w:rPr>
            </w:pPr>
            <w:r w:rsidRPr="00F716D1">
              <w:rPr>
                <w:sz w:val="23"/>
                <w:szCs w:val="23"/>
                <w:lang w:val="en-GB"/>
              </w:rPr>
              <w:t>development of individual design solutions in several variants and on a competitive basis</w:t>
            </w:r>
            <w:r w:rsidR="006744D1" w:rsidRPr="00F716D1">
              <w:rPr>
                <w:sz w:val="23"/>
                <w:szCs w:val="23"/>
                <w:lang w:val="en-GB"/>
              </w:rPr>
              <w:t>;</w:t>
            </w:r>
          </w:p>
          <w:p w14:paraId="1DE57041" w14:textId="0918B4F0" w:rsidR="006744D1" w:rsidRPr="00F716D1" w:rsidRDefault="00122740" w:rsidP="00E6685B">
            <w:pPr>
              <w:numPr>
                <w:ilvl w:val="0"/>
                <w:numId w:val="2"/>
              </w:numPr>
              <w:tabs>
                <w:tab w:val="clear" w:pos="720"/>
                <w:tab w:val="num" w:pos="286"/>
              </w:tabs>
              <w:ind w:left="286" w:hanging="286"/>
              <w:rPr>
                <w:sz w:val="23"/>
                <w:szCs w:val="23"/>
                <w:lang w:val="en-GB"/>
              </w:rPr>
            </w:pPr>
            <w:r w:rsidRPr="00F716D1">
              <w:rPr>
                <w:sz w:val="23"/>
                <w:szCs w:val="23"/>
                <w:lang w:val="en-GB"/>
              </w:rPr>
              <w:t>preliminary approvals of project solutions</w:t>
            </w:r>
            <w:r w:rsidR="006744D1" w:rsidRPr="00F716D1">
              <w:rPr>
                <w:sz w:val="23"/>
                <w:szCs w:val="23"/>
                <w:lang w:val="en-GB"/>
              </w:rPr>
              <w:t xml:space="preserve">; </w:t>
            </w:r>
          </w:p>
          <w:p w14:paraId="06103EB1" w14:textId="77777777" w:rsidR="006744D1" w:rsidRPr="00F716D1" w:rsidRDefault="006744D1" w:rsidP="0022155F">
            <w:pPr>
              <w:ind w:left="286"/>
              <w:rPr>
                <w:sz w:val="23"/>
                <w:szCs w:val="23"/>
                <w:lang w:val="en-GB"/>
              </w:rPr>
            </w:pPr>
          </w:p>
          <w:p w14:paraId="3841ADF2" w14:textId="77777777" w:rsidR="006744D1" w:rsidRPr="00F716D1" w:rsidRDefault="006744D1" w:rsidP="0022155F">
            <w:pPr>
              <w:ind w:left="286"/>
              <w:rPr>
                <w:sz w:val="23"/>
                <w:szCs w:val="23"/>
                <w:lang w:val="en-GB"/>
              </w:rPr>
            </w:pPr>
          </w:p>
          <w:p w14:paraId="4ABAE5BE" w14:textId="77777777" w:rsidR="006744D1" w:rsidRPr="00F716D1" w:rsidRDefault="006744D1" w:rsidP="0022155F">
            <w:pPr>
              <w:ind w:left="286"/>
              <w:rPr>
                <w:sz w:val="23"/>
                <w:szCs w:val="23"/>
                <w:lang w:val="en-GB"/>
              </w:rPr>
            </w:pPr>
          </w:p>
          <w:p w14:paraId="7F0C9923" w14:textId="77777777" w:rsidR="006744D1" w:rsidRPr="00F716D1" w:rsidRDefault="006744D1" w:rsidP="0022155F">
            <w:pPr>
              <w:ind w:left="286"/>
              <w:rPr>
                <w:sz w:val="23"/>
                <w:szCs w:val="23"/>
                <w:lang w:val="en-GB"/>
              </w:rPr>
            </w:pPr>
          </w:p>
          <w:p w14:paraId="215BE23B" w14:textId="77777777" w:rsidR="006744D1" w:rsidRPr="00F716D1" w:rsidRDefault="006744D1" w:rsidP="0022155F">
            <w:pPr>
              <w:ind w:left="286"/>
              <w:rPr>
                <w:sz w:val="23"/>
                <w:szCs w:val="23"/>
                <w:lang w:val="en-GB"/>
              </w:rPr>
            </w:pPr>
          </w:p>
          <w:p w14:paraId="5D02B77D" w14:textId="77777777" w:rsidR="006744D1" w:rsidRPr="00F716D1" w:rsidRDefault="006744D1" w:rsidP="0022155F">
            <w:pPr>
              <w:ind w:left="286"/>
              <w:rPr>
                <w:sz w:val="23"/>
                <w:szCs w:val="23"/>
                <w:lang w:val="en-GB"/>
              </w:rPr>
            </w:pPr>
          </w:p>
          <w:p w14:paraId="4C46303E" w14:textId="77777777" w:rsidR="006744D1" w:rsidRPr="00F716D1" w:rsidRDefault="006744D1" w:rsidP="0022155F">
            <w:pPr>
              <w:ind w:left="286"/>
              <w:rPr>
                <w:sz w:val="23"/>
                <w:szCs w:val="23"/>
                <w:lang w:val="en-GB"/>
              </w:rPr>
            </w:pPr>
          </w:p>
          <w:p w14:paraId="3BB5A1B3" w14:textId="77777777" w:rsidR="00723D08" w:rsidRPr="00F716D1" w:rsidRDefault="00723D08" w:rsidP="0022155F">
            <w:pPr>
              <w:ind w:left="286"/>
              <w:rPr>
                <w:sz w:val="23"/>
                <w:szCs w:val="23"/>
                <w:lang w:val="en-GB"/>
              </w:rPr>
            </w:pPr>
          </w:p>
          <w:p w14:paraId="42092E70" w14:textId="76AF721D" w:rsidR="006744D1" w:rsidRPr="00F716D1" w:rsidRDefault="00122740" w:rsidP="00E6685B">
            <w:pPr>
              <w:numPr>
                <w:ilvl w:val="0"/>
                <w:numId w:val="2"/>
              </w:numPr>
              <w:tabs>
                <w:tab w:val="clear" w:pos="720"/>
                <w:tab w:val="num" w:pos="286"/>
              </w:tabs>
              <w:ind w:left="286" w:hanging="286"/>
              <w:rPr>
                <w:sz w:val="23"/>
                <w:szCs w:val="23"/>
                <w:lang w:val="en-GB"/>
              </w:rPr>
            </w:pPr>
            <w:r w:rsidRPr="00F716D1">
              <w:rPr>
                <w:sz w:val="23"/>
                <w:szCs w:val="23"/>
                <w:lang w:val="en-GB"/>
              </w:rPr>
              <w:t>creation of demonstration materials, demonstrators, interior drawings, their composition and form</w:t>
            </w:r>
            <w:r w:rsidR="006744D1" w:rsidRPr="00F716D1">
              <w:rPr>
                <w:sz w:val="23"/>
                <w:szCs w:val="23"/>
                <w:lang w:val="en-GB"/>
              </w:rPr>
              <w:t xml:space="preserve">; </w:t>
            </w:r>
            <w:r w:rsidRPr="00F716D1">
              <w:rPr>
                <w:sz w:val="23"/>
                <w:szCs w:val="23"/>
                <w:lang w:val="en-GB"/>
              </w:rPr>
              <w:t>DBN</w:t>
            </w:r>
            <w:r w:rsidR="006744D1" w:rsidRPr="00F716D1">
              <w:rPr>
                <w:sz w:val="23"/>
                <w:szCs w:val="23"/>
                <w:lang w:val="en-GB"/>
              </w:rPr>
              <w:t xml:space="preserve"> А.2.2-3:2014 18</w:t>
            </w:r>
          </w:p>
          <w:p w14:paraId="7547536E" w14:textId="1FD81DBA" w:rsidR="006744D1" w:rsidRPr="00F716D1" w:rsidRDefault="00122740" w:rsidP="00E6685B">
            <w:pPr>
              <w:numPr>
                <w:ilvl w:val="0"/>
                <w:numId w:val="2"/>
              </w:numPr>
              <w:tabs>
                <w:tab w:val="clear" w:pos="720"/>
                <w:tab w:val="num" w:pos="286"/>
              </w:tabs>
              <w:ind w:left="286" w:hanging="286"/>
              <w:rPr>
                <w:sz w:val="23"/>
                <w:szCs w:val="23"/>
                <w:lang w:val="en-GB"/>
              </w:rPr>
            </w:pPr>
            <w:r w:rsidRPr="00F716D1">
              <w:rPr>
                <w:sz w:val="23"/>
                <w:szCs w:val="23"/>
                <w:lang w:val="en-GB"/>
              </w:rPr>
              <w:t>performance of research and pilot testing in the design and construction process</w:t>
            </w:r>
            <w:r w:rsidR="006744D1" w:rsidRPr="00F716D1">
              <w:rPr>
                <w:sz w:val="23"/>
                <w:szCs w:val="23"/>
                <w:lang w:val="en-GB"/>
              </w:rPr>
              <w:t xml:space="preserve">, </w:t>
            </w:r>
            <w:r w:rsidRPr="00F716D1">
              <w:rPr>
                <w:sz w:val="23"/>
                <w:szCs w:val="23"/>
                <w:lang w:val="en-GB"/>
              </w:rPr>
              <w:t>performance of scientific and technical support</w:t>
            </w:r>
            <w:r w:rsidR="006744D1" w:rsidRPr="00F716D1">
              <w:rPr>
                <w:sz w:val="23"/>
                <w:szCs w:val="23"/>
                <w:lang w:val="en-GB"/>
              </w:rPr>
              <w:t>;</w:t>
            </w:r>
          </w:p>
          <w:p w14:paraId="4C588D82" w14:textId="45A54909" w:rsidR="006744D1" w:rsidRPr="00F716D1" w:rsidRDefault="00122740" w:rsidP="00E6685B">
            <w:pPr>
              <w:numPr>
                <w:ilvl w:val="0"/>
                <w:numId w:val="2"/>
              </w:numPr>
              <w:tabs>
                <w:tab w:val="clear" w:pos="720"/>
                <w:tab w:val="num" w:pos="286"/>
              </w:tabs>
              <w:ind w:left="286" w:hanging="286"/>
              <w:rPr>
                <w:sz w:val="23"/>
                <w:szCs w:val="23"/>
                <w:lang w:val="en-GB"/>
              </w:rPr>
            </w:pPr>
            <w:r w:rsidRPr="00F716D1">
              <w:rPr>
                <w:sz w:val="23"/>
                <w:szCs w:val="23"/>
                <w:lang w:val="en-GB"/>
              </w:rPr>
              <w:t>technical protection of information</w:t>
            </w:r>
            <w:r w:rsidR="006744D1" w:rsidRPr="00F716D1">
              <w:rPr>
                <w:sz w:val="23"/>
                <w:szCs w:val="23"/>
                <w:lang w:val="en-GB"/>
              </w:rPr>
              <w:t>.</w:t>
            </w:r>
          </w:p>
          <w:p w14:paraId="7C399974" w14:textId="3DA2440A" w:rsidR="006744D1" w:rsidRPr="00F716D1" w:rsidRDefault="0042015E" w:rsidP="00E6685B">
            <w:pPr>
              <w:numPr>
                <w:ilvl w:val="0"/>
                <w:numId w:val="2"/>
              </w:numPr>
              <w:tabs>
                <w:tab w:val="clear" w:pos="720"/>
                <w:tab w:val="num" w:pos="286"/>
              </w:tabs>
              <w:ind w:left="286" w:hanging="286"/>
              <w:rPr>
                <w:sz w:val="23"/>
                <w:szCs w:val="23"/>
                <w:lang w:val="en-GB"/>
              </w:rPr>
            </w:pPr>
            <w:r w:rsidRPr="00F716D1">
              <w:rPr>
                <w:sz w:val="23"/>
                <w:szCs w:val="23"/>
                <w:lang w:val="en-GB"/>
              </w:rPr>
              <w:t>Performing an examination</w:t>
            </w:r>
          </w:p>
        </w:tc>
        <w:tc>
          <w:tcPr>
            <w:tcW w:w="6379" w:type="dxa"/>
            <w:tcBorders>
              <w:top w:val="single" w:sz="4" w:space="0" w:color="auto"/>
              <w:left w:val="single" w:sz="4" w:space="0" w:color="auto"/>
              <w:bottom w:val="single" w:sz="4" w:space="0" w:color="auto"/>
              <w:right w:val="single" w:sz="4" w:space="0" w:color="auto"/>
            </w:tcBorders>
          </w:tcPr>
          <w:p w14:paraId="48C0E031" w14:textId="77777777" w:rsidR="006744D1" w:rsidRPr="00F716D1" w:rsidRDefault="006744D1" w:rsidP="00E6685B">
            <w:pPr>
              <w:rPr>
                <w:sz w:val="23"/>
                <w:szCs w:val="23"/>
                <w:lang w:val="en-GB"/>
              </w:rPr>
            </w:pPr>
          </w:p>
          <w:p w14:paraId="2A6584C1" w14:textId="59A92B2B" w:rsidR="00723D08" w:rsidRPr="00F716D1" w:rsidRDefault="00723D08" w:rsidP="00723D08">
            <w:pPr>
              <w:spacing w:line="276" w:lineRule="auto"/>
              <w:rPr>
                <w:sz w:val="23"/>
                <w:szCs w:val="23"/>
                <w:lang w:val="en-GB"/>
              </w:rPr>
            </w:pPr>
            <w:r w:rsidRPr="00F716D1">
              <w:rPr>
                <w:sz w:val="23"/>
                <w:szCs w:val="23"/>
                <w:lang w:val="en-GB"/>
              </w:rPr>
              <w:t xml:space="preserve">- </w:t>
            </w:r>
            <w:r w:rsidR="00122740" w:rsidRPr="00F716D1">
              <w:rPr>
                <w:sz w:val="23"/>
                <w:szCs w:val="23"/>
                <w:lang w:val="en-GB"/>
              </w:rPr>
              <w:t>create measurement drawings of the existing border crossing checkpoint infrastructure</w:t>
            </w:r>
            <w:r w:rsidR="00BD33E5" w:rsidRPr="00F716D1">
              <w:rPr>
                <w:sz w:val="23"/>
                <w:szCs w:val="23"/>
                <w:lang w:val="en-GB"/>
              </w:rPr>
              <w:t xml:space="preserve">, inspect the technical condition of buildings and structures </w:t>
            </w:r>
            <w:r w:rsidR="00122740" w:rsidRPr="00F716D1">
              <w:rPr>
                <w:sz w:val="23"/>
                <w:szCs w:val="23"/>
                <w:lang w:val="en-GB"/>
              </w:rPr>
              <w:t>and</w:t>
            </w:r>
            <w:r w:rsidR="00BD33E5" w:rsidRPr="00F716D1">
              <w:rPr>
                <w:sz w:val="23"/>
                <w:szCs w:val="23"/>
                <w:lang w:val="en-GB"/>
              </w:rPr>
              <w:t xml:space="preserve"> draw up the appropriate </w:t>
            </w:r>
            <w:r w:rsidR="00122740" w:rsidRPr="00F716D1">
              <w:rPr>
                <w:noProof/>
                <w:sz w:val="23"/>
                <w:szCs w:val="23"/>
                <w:lang w:val="en-GB"/>
              </w:rPr>
              <w:t>act of inspection</w:t>
            </w:r>
          </w:p>
          <w:p w14:paraId="6226D572" w14:textId="521E39A7" w:rsidR="00723D08" w:rsidRPr="00F716D1" w:rsidRDefault="00723D08" w:rsidP="00723D08">
            <w:pPr>
              <w:rPr>
                <w:sz w:val="23"/>
                <w:szCs w:val="23"/>
                <w:lang w:val="en-GB"/>
              </w:rPr>
            </w:pPr>
            <w:r w:rsidRPr="00F716D1">
              <w:rPr>
                <w:sz w:val="23"/>
                <w:szCs w:val="23"/>
                <w:lang w:val="en-GB"/>
              </w:rPr>
              <w:t xml:space="preserve">- </w:t>
            </w:r>
            <w:r w:rsidR="00BD33E5" w:rsidRPr="00F716D1">
              <w:rPr>
                <w:sz w:val="23"/>
                <w:szCs w:val="23"/>
                <w:lang w:val="en-GB"/>
              </w:rPr>
              <w:t>Not required</w:t>
            </w:r>
          </w:p>
          <w:p w14:paraId="06D750EE" w14:textId="77777777" w:rsidR="006744D1" w:rsidRPr="00F716D1" w:rsidRDefault="006744D1" w:rsidP="00E6685B">
            <w:pPr>
              <w:rPr>
                <w:sz w:val="23"/>
                <w:szCs w:val="23"/>
                <w:lang w:val="en-GB"/>
              </w:rPr>
            </w:pPr>
          </w:p>
          <w:p w14:paraId="0D487E20" w14:textId="40092087" w:rsidR="006744D1" w:rsidRPr="00F716D1" w:rsidRDefault="006744D1" w:rsidP="00E6685B">
            <w:pPr>
              <w:rPr>
                <w:sz w:val="23"/>
                <w:szCs w:val="23"/>
                <w:lang w:val="en-GB"/>
              </w:rPr>
            </w:pPr>
          </w:p>
          <w:p w14:paraId="7E5666B1" w14:textId="77777777" w:rsidR="00723D08" w:rsidRPr="00F716D1" w:rsidRDefault="00723D08" w:rsidP="00E6685B">
            <w:pPr>
              <w:rPr>
                <w:sz w:val="23"/>
                <w:szCs w:val="23"/>
                <w:lang w:val="en-GB"/>
              </w:rPr>
            </w:pPr>
          </w:p>
          <w:p w14:paraId="3C2C4CB1" w14:textId="6480788C" w:rsidR="006744D1" w:rsidRPr="00F716D1" w:rsidRDefault="006744D1" w:rsidP="00E714D4">
            <w:pPr>
              <w:jc w:val="both"/>
              <w:rPr>
                <w:sz w:val="23"/>
                <w:szCs w:val="23"/>
                <w:lang w:val="en-GB"/>
              </w:rPr>
            </w:pPr>
            <w:r w:rsidRPr="00F716D1">
              <w:rPr>
                <w:sz w:val="23"/>
                <w:szCs w:val="23"/>
                <w:lang w:val="en-GB"/>
              </w:rPr>
              <w:t xml:space="preserve">- </w:t>
            </w:r>
            <w:r w:rsidR="00BD33E5" w:rsidRPr="00F716D1">
              <w:rPr>
                <w:sz w:val="23"/>
                <w:szCs w:val="23"/>
                <w:lang w:val="en-GB"/>
              </w:rPr>
              <w:t>The below-mentioned shall be previously agreed with the State Customs Service</w:t>
            </w:r>
            <w:r w:rsidRPr="00F716D1">
              <w:rPr>
                <w:sz w:val="23"/>
                <w:szCs w:val="23"/>
                <w:lang w:val="en-GB"/>
              </w:rPr>
              <w:t>:</w:t>
            </w:r>
          </w:p>
          <w:p w14:paraId="0A87098E" w14:textId="2786FE1B" w:rsidR="006744D1" w:rsidRPr="00F716D1" w:rsidRDefault="00BD33E5" w:rsidP="00E714D4">
            <w:pPr>
              <w:jc w:val="both"/>
              <w:rPr>
                <w:sz w:val="23"/>
                <w:szCs w:val="23"/>
                <w:lang w:val="en-GB"/>
              </w:rPr>
            </w:pPr>
            <w:r w:rsidRPr="00F716D1">
              <w:rPr>
                <w:sz w:val="23"/>
                <w:szCs w:val="23"/>
                <w:lang w:val="en-GB"/>
              </w:rPr>
              <w:t>site planes of customs and border units</w:t>
            </w:r>
            <w:r w:rsidR="006744D1" w:rsidRPr="00F716D1">
              <w:rPr>
                <w:sz w:val="23"/>
                <w:szCs w:val="23"/>
                <w:lang w:val="en-GB"/>
              </w:rPr>
              <w:t>;</w:t>
            </w:r>
          </w:p>
          <w:p w14:paraId="79864B99" w14:textId="0D6AD165" w:rsidR="006744D1" w:rsidRPr="00F716D1" w:rsidRDefault="0018322B" w:rsidP="00E714D4">
            <w:pPr>
              <w:jc w:val="both"/>
              <w:rPr>
                <w:sz w:val="23"/>
                <w:szCs w:val="23"/>
                <w:lang w:val="en-GB"/>
              </w:rPr>
            </w:pPr>
            <w:r w:rsidRPr="00F716D1">
              <w:rPr>
                <w:sz w:val="23"/>
                <w:szCs w:val="23"/>
                <w:lang w:val="en-GB"/>
              </w:rPr>
              <w:t>technological checkpoint's operation diagram</w:t>
            </w:r>
            <w:r w:rsidR="006744D1" w:rsidRPr="00F716D1">
              <w:rPr>
                <w:sz w:val="23"/>
                <w:szCs w:val="23"/>
                <w:lang w:val="en-GB"/>
              </w:rPr>
              <w:t xml:space="preserve"> </w:t>
            </w:r>
            <w:r w:rsidR="00A57609" w:rsidRPr="00F716D1">
              <w:rPr>
                <w:sz w:val="23"/>
                <w:szCs w:val="23"/>
                <w:lang w:val="en-GB"/>
              </w:rPr>
              <w:t>with determination of locations of weighing and scanning equipment</w:t>
            </w:r>
            <w:r w:rsidR="006744D1" w:rsidRPr="00F716D1">
              <w:rPr>
                <w:sz w:val="23"/>
                <w:szCs w:val="23"/>
                <w:lang w:val="en-GB"/>
              </w:rPr>
              <w:t>;</w:t>
            </w:r>
          </w:p>
          <w:p w14:paraId="300F2392" w14:textId="4E83B4BB" w:rsidR="006744D1" w:rsidRPr="00F716D1" w:rsidRDefault="00A57609" w:rsidP="00E714D4">
            <w:pPr>
              <w:jc w:val="both"/>
              <w:rPr>
                <w:sz w:val="23"/>
                <w:szCs w:val="23"/>
                <w:lang w:val="en-GB"/>
              </w:rPr>
            </w:pPr>
            <w:r w:rsidRPr="00F716D1">
              <w:rPr>
                <w:sz w:val="23"/>
                <w:szCs w:val="23"/>
                <w:lang w:val="en-GB"/>
              </w:rPr>
              <w:t>design considerations</w:t>
            </w:r>
            <w:r w:rsidR="006744D1" w:rsidRPr="00F716D1">
              <w:rPr>
                <w:sz w:val="23"/>
                <w:szCs w:val="23"/>
                <w:lang w:val="en-GB"/>
              </w:rPr>
              <w:t xml:space="preserve"> </w:t>
            </w:r>
            <w:r w:rsidR="00E05044" w:rsidRPr="00F716D1">
              <w:rPr>
                <w:sz w:val="23"/>
                <w:szCs w:val="23"/>
                <w:lang w:val="en-GB"/>
              </w:rPr>
              <w:t xml:space="preserve">in video surveillance </w:t>
            </w:r>
            <w:r w:rsidR="006744D1" w:rsidRPr="00F716D1">
              <w:rPr>
                <w:sz w:val="23"/>
                <w:szCs w:val="23"/>
                <w:lang w:val="en-GB"/>
              </w:rPr>
              <w:t>(</w:t>
            </w:r>
            <w:r w:rsidR="00E05044" w:rsidRPr="00F716D1">
              <w:rPr>
                <w:sz w:val="23"/>
                <w:szCs w:val="23"/>
                <w:lang w:val="en-GB"/>
              </w:rPr>
              <w:t>incl.</w:t>
            </w:r>
            <w:r w:rsidR="006744D1" w:rsidRPr="00F716D1">
              <w:rPr>
                <w:sz w:val="23"/>
                <w:szCs w:val="23"/>
                <w:lang w:val="en-GB"/>
              </w:rPr>
              <w:t xml:space="preserve"> </w:t>
            </w:r>
            <w:r w:rsidR="00E05044" w:rsidRPr="00F716D1">
              <w:rPr>
                <w:sz w:val="23"/>
                <w:szCs w:val="23"/>
                <w:lang w:val="en-GB"/>
              </w:rPr>
              <w:t>number-plate recognition</w:t>
            </w:r>
            <w:r w:rsidR="006744D1" w:rsidRPr="00F716D1">
              <w:rPr>
                <w:sz w:val="23"/>
                <w:szCs w:val="23"/>
                <w:lang w:val="en-GB"/>
              </w:rPr>
              <w:t xml:space="preserve">, </w:t>
            </w:r>
            <w:r w:rsidR="00E05044" w:rsidRPr="00F716D1">
              <w:rPr>
                <w:sz w:val="23"/>
                <w:szCs w:val="23"/>
                <w:lang w:val="en-GB"/>
              </w:rPr>
              <w:t>access control</w:t>
            </w:r>
            <w:r w:rsidR="006744D1" w:rsidRPr="00F716D1">
              <w:rPr>
                <w:sz w:val="23"/>
                <w:szCs w:val="23"/>
                <w:lang w:val="en-GB"/>
              </w:rPr>
              <w:t xml:space="preserve">), </w:t>
            </w:r>
            <w:r w:rsidR="00E05044" w:rsidRPr="00F716D1">
              <w:rPr>
                <w:sz w:val="23"/>
                <w:szCs w:val="23"/>
                <w:lang w:val="en-GB"/>
              </w:rPr>
              <w:t>automatic security alarm</w:t>
            </w:r>
            <w:r w:rsidR="006744D1" w:rsidRPr="00F716D1">
              <w:rPr>
                <w:sz w:val="23"/>
                <w:szCs w:val="23"/>
                <w:lang w:val="en-GB"/>
              </w:rPr>
              <w:t xml:space="preserve">, </w:t>
            </w:r>
            <w:r w:rsidR="00E05044" w:rsidRPr="00F716D1">
              <w:rPr>
                <w:sz w:val="23"/>
                <w:szCs w:val="23"/>
                <w:lang w:val="en-GB"/>
              </w:rPr>
              <w:t>automatic perimeter security alarm systems and structured cabling)</w:t>
            </w:r>
          </w:p>
          <w:p w14:paraId="4FD45C99" w14:textId="219CCB1D" w:rsidR="006744D1" w:rsidRPr="00F716D1" w:rsidRDefault="0086791B" w:rsidP="00E714D4">
            <w:pPr>
              <w:jc w:val="both"/>
              <w:rPr>
                <w:sz w:val="23"/>
                <w:szCs w:val="23"/>
                <w:lang w:val="en-GB"/>
              </w:rPr>
            </w:pPr>
            <w:r w:rsidRPr="00F716D1">
              <w:rPr>
                <w:sz w:val="23"/>
                <w:szCs w:val="23"/>
                <w:lang w:val="en-GB"/>
              </w:rPr>
              <w:t xml:space="preserve">agreed with the State Customs Service and State Border Service: </w:t>
            </w:r>
            <w:r w:rsidR="00612D9B" w:rsidRPr="00F716D1">
              <w:rPr>
                <w:sz w:val="23"/>
                <w:szCs w:val="23"/>
                <w:lang w:val="en-GB"/>
              </w:rPr>
              <w:t>g</w:t>
            </w:r>
            <w:r w:rsidRPr="00F716D1">
              <w:rPr>
                <w:sz w:val="23"/>
                <w:szCs w:val="23"/>
                <w:lang w:val="en-GB"/>
              </w:rPr>
              <w:t>eneral layout of the checkpoint</w:t>
            </w:r>
          </w:p>
          <w:p w14:paraId="1E154369" w14:textId="3144C604" w:rsidR="006744D1" w:rsidRPr="00F716D1" w:rsidRDefault="00723D08" w:rsidP="000706B0">
            <w:pPr>
              <w:rPr>
                <w:sz w:val="23"/>
                <w:szCs w:val="23"/>
                <w:lang w:val="en-GB"/>
              </w:rPr>
            </w:pPr>
            <w:r w:rsidRPr="00F716D1">
              <w:rPr>
                <w:sz w:val="23"/>
                <w:szCs w:val="23"/>
                <w:lang w:val="en-GB"/>
              </w:rPr>
              <w:t>-</w:t>
            </w:r>
            <w:r w:rsidR="00122740" w:rsidRPr="00F716D1">
              <w:rPr>
                <w:sz w:val="23"/>
                <w:szCs w:val="23"/>
                <w:lang w:val="en-GB"/>
              </w:rPr>
              <w:t>To be provided by the customer</w:t>
            </w:r>
            <w:r w:rsidRPr="00F716D1">
              <w:rPr>
                <w:sz w:val="23"/>
                <w:szCs w:val="23"/>
                <w:lang w:val="en-GB"/>
              </w:rPr>
              <w:t xml:space="preserve">. </w:t>
            </w:r>
            <w:r w:rsidR="00122740" w:rsidRPr="00F716D1">
              <w:rPr>
                <w:sz w:val="23"/>
                <w:szCs w:val="23"/>
                <w:lang w:val="en-GB"/>
              </w:rPr>
              <w:t>Appendix</w:t>
            </w:r>
            <w:r w:rsidRPr="00F716D1">
              <w:rPr>
                <w:sz w:val="23"/>
                <w:szCs w:val="23"/>
                <w:lang w:val="en-GB"/>
              </w:rPr>
              <w:t xml:space="preserve"> </w:t>
            </w:r>
            <w:r w:rsidR="00082A4B" w:rsidRPr="00F716D1">
              <w:rPr>
                <w:sz w:val="23"/>
                <w:szCs w:val="23"/>
                <w:lang w:val="en-GB"/>
              </w:rPr>
              <w:t>3.5</w:t>
            </w:r>
          </w:p>
          <w:p w14:paraId="30C7E199" w14:textId="77777777" w:rsidR="006744D1" w:rsidRPr="00F716D1" w:rsidRDefault="006744D1" w:rsidP="00E6685B">
            <w:pPr>
              <w:rPr>
                <w:sz w:val="23"/>
                <w:szCs w:val="23"/>
                <w:lang w:val="en-GB"/>
              </w:rPr>
            </w:pPr>
          </w:p>
          <w:p w14:paraId="7F2664DF" w14:textId="77777777" w:rsidR="006744D1" w:rsidRPr="00F716D1" w:rsidRDefault="006744D1" w:rsidP="00E6685B">
            <w:pPr>
              <w:rPr>
                <w:sz w:val="23"/>
                <w:szCs w:val="23"/>
                <w:lang w:val="en-GB"/>
              </w:rPr>
            </w:pPr>
          </w:p>
          <w:p w14:paraId="7EF8CB59" w14:textId="77777777" w:rsidR="006744D1" w:rsidRPr="00F716D1" w:rsidRDefault="006744D1" w:rsidP="00E6685B">
            <w:pPr>
              <w:rPr>
                <w:sz w:val="23"/>
                <w:szCs w:val="23"/>
                <w:lang w:val="en-GB"/>
              </w:rPr>
            </w:pPr>
          </w:p>
          <w:p w14:paraId="299E1DC7" w14:textId="77777777" w:rsidR="00723D08" w:rsidRPr="00F716D1" w:rsidRDefault="00723D08" w:rsidP="00E6685B">
            <w:pPr>
              <w:rPr>
                <w:sz w:val="23"/>
                <w:szCs w:val="23"/>
                <w:lang w:val="en-GB"/>
              </w:rPr>
            </w:pPr>
          </w:p>
          <w:p w14:paraId="31E92C4B" w14:textId="77777777" w:rsidR="00723D08" w:rsidRPr="00F716D1" w:rsidRDefault="00723D08" w:rsidP="00E6685B">
            <w:pPr>
              <w:rPr>
                <w:sz w:val="23"/>
                <w:szCs w:val="23"/>
                <w:lang w:val="en-GB"/>
              </w:rPr>
            </w:pPr>
          </w:p>
          <w:p w14:paraId="2C128F79" w14:textId="2F12859A" w:rsidR="006744D1" w:rsidRPr="00F716D1" w:rsidRDefault="00723D08" w:rsidP="0036015B">
            <w:pPr>
              <w:rPr>
                <w:sz w:val="23"/>
                <w:szCs w:val="23"/>
                <w:lang w:val="en-GB"/>
              </w:rPr>
            </w:pPr>
            <w:r w:rsidRPr="00F716D1">
              <w:rPr>
                <w:sz w:val="23"/>
                <w:szCs w:val="23"/>
                <w:lang w:val="en-GB"/>
              </w:rPr>
              <w:t>-</w:t>
            </w:r>
            <w:r w:rsidR="006744D1" w:rsidRPr="00F716D1">
              <w:rPr>
                <w:sz w:val="23"/>
                <w:szCs w:val="23"/>
                <w:lang w:val="en-GB"/>
              </w:rPr>
              <w:t xml:space="preserve"> </w:t>
            </w:r>
            <w:r w:rsidR="00122740" w:rsidRPr="00F716D1">
              <w:rPr>
                <w:sz w:val="23"/>
                <w:szCs w:val="23"/>
                <w:lang w:val="en-GB"/>
              </w:rPr>
              <w:t>Not required</w:t>
            </w:r>
          </w:p>
          <w:p w14:paraId="5F16DD56" w14:textId="77777777" w:rsidR="006744D1" w:rsidRPr="00F716D1" w:rsidRDefault="006744D1" w:rsidP="00E6685B">
            <w:pPr>
              <w:rPr>
                <w:sz w:val="23"/>
                <w:szCs w:val="23"/>
                <w:lang w:val="en-GB"/>
              </w:rPr>
            </w:pPr>
          </w:p>
          <w:p w14:paraId="0B3617EB" w14:textId="77777777" w:rsidR="006744D1" w:rsidRPr="00F716D1" w:rsidRDefault="006744D1" w:rsidP="00E6685B">
            <w:pPr>
              <w:rPr>
                <w:sz w:val="23"/>
                <w:szCs w:val="23"/>
                <w:lang w:val="en-GB"/>
              </w:rPr>
            </w:pPr>
          </w:p>
          <w:p w14:paraId="35404686" w14:textId="77777777" w:rsidR="006744D1" w:rsidRPr="00F716D1" w:rsidRDefault="006744D1" w:rsidP="00E6685B">
            <w:pPr>
              <w:rPr>
                <w:sz w:val="23"/>
                <w:szCs w:val="23"/>
                <w:lang w:val="en-GB"/>
              </w:rPr>
            </w:pPr>
          </w:p>
          <w:p w14:paraId="7DDE4656" w14:textId="77777777" w:rsidR="006744D1" w:rsidRPr="00F716D1" w:rsidRDefault="006744D1" w:rsidP="00E6685B">
            <w:pPr>
              <w:rPr>
                <w:sz w:val="23"/>
                <w:szCs w:val="23"/>
                <w:lang w:val="en-GB"/>
              </w:rPr>
            </w:pPr>
          </w:p>
          <w:p w14:paraId="7289F2CF" w14:textId="77777777" w:rsidR="006744D1" w:rsidRPr="00F716D1" w:rsidRDefault="006744D1" w:rsidP="00E6685B">
            <w:pPr>
              <w:rPr>
                <w:sz w:val="23"/>
                <w:szCs w:val="23"/>
                <w:lang w:val="en-GB"/>
              </w:rPr>
            </w:pPr>
          </w:p>
          <w:p w14:paraId="3134F5EC" w14:textId="77777777" w:rsidR="006744D1" w:rsidRPr="00F716D1" w:rsidRDefault="006744D1" w:rsidP="00132796">
            <w:pPr>
              <w:rPr>
                <w:sz w:val="23"/>
                <w:szCs w:val="23"/>
                <w:lang w:val="en-GB"/>
              </w:rPr>
            </w:pPr>
          </w:p>
          <w:p w14:paraId="57CB28FD" w14:textId="641044D7" w:rsidR="006744D1" w:rsidRPr="00F716D1" w:rsidRDefault="006744D1" w:rsidP="00132796">
            <w:pPr>
              <w:rPr>
                <w:sz w:val="23"/>
                <w:szCs w:val="23"/>
                <w:lang w:val="en-GB"/>
              </w:rPr>
            </w:pPr>
            <w:r w:rsidRPr="00F716D1">
              <w:rPr>
                <w:sz w:val="23"/>
                <w:szCs w:val="23"/>
                <w:lang w:val="en-GB"/>
              </w:rPr>
              <w:t xml:space="preserve">- </w:t>
            </w:r>
            <w:r w:rsidR="00122740" w:rsidRPr="00F716D1">
              <w:rPr>
                <w:noProof/>
                <w:sz w:val="23"/>
                <w:szCs w:val="23"/>
                <w:lang w:val="en-GB"/>
              </w:rPr>
              <w:t>not required</w:t>
            </w:r>
          </w:p>
          <w:p w14:paraId="27F04BFA" w14:textId="77777777" w:rsidR="006744D1" w:rsidRPr="00F716D1" w:rsidRDefault="006744D1" w:rsidP="0036015B">
            <w:pPr>
              <w:rPr>
                <w:sz w:val="23"/>
                <w:szCs w:val="23"/>
                <w:lang w:val="en-GB"/>
              </w:rPr>
            </w:pPr>
          </w:p>
          <w:p w14:paraId="489F7609" w14:textId="4BF058CC" w:rsidR="006744D1" w:rsidRPr="00F716D1" w:rsidRDefault="006744D1" w:rsidP="0022155F">
            <w:pPr>
              <w:ind w:left="34"/>
              <w:rPr>
                <w:sz w:val="23"/>
                <w:szCs w:val="23"/>
                <w:lang w:val="en-GB"/>
              </w:rPr>
            </w:pPr>
            <w:r w:rsidRPr="00F716D1">
              <w:rPr>
                <w:sz w:val="23"/>
                <w:szCs w:val="23"/>
                <w:lang w:val="en-GB"/>
              </w:rPr>
              <w:t>-</w:t>
            </w:r>
            <w:r w:rsidR="0042015E" w:rsidRPr="00F716D1">
              <w:rPr>
                <w:sz w:val="23"/>
                <w:szCs w:val="23"/>
                <w:lang w:val="en-GB"/>
              </w:rPr>
              <w:t xml:space="preserve"> Submit design documentation to an expert organization and receive a positive expert report  </w:t>
            </w:r>
          </w:p>
        </w:tc>
      </w:tr>
      <w:tr w:rsidR="006744D1" w:rsidRPr="00F716D1" w14:paraId="521FD62F" w14:textId="77777777" w:rsidTr="009E0D93">
        <w:tc>
          <w:tcPr>
            <w:tcW w:w="532" w:type="dxa"/>
            <w:tcBorders>
              <w:top w:val="single" w:sz="4" w:space="0" w:color="auto"/>
              <w:left w:val="single" w:sz="4" w:space="0" w:color="auto"/>
              <w:bottom w:val="single" w:sz="4" w:space="0" w:color="auto"/>
              <w:right w:val="single" w:sz="4" w:space="0" w:color="auto"/>
            </w:tcBorders>
          </w:tcPr>
          <w:p w14:paraId="5231A6F5" w14:textId="66DDC4CD" w:rsidR="006744D1" w:rsidRPr="00F716D1" w:rsidRDefault="006744D1" w:rsidP="00F12188">
            <w:pPr>
              <w:jc w:val="center"/>
              <w:rPr>
                <w:sz w:val="23"/>
                <w:szCs w:val="23"/>
                <w:lang w:val="en-GB"/>
              </w:rPr>
            </w:pPr>
            <w:r w:rsidRPr="00F716D1">
              <w:rPr>
                <w:sz w:val="23"/>
                <w:szCs w:val="23"/>
                <w:lang w:val="en-GB"/>
              </w:rPr>
              <w:lastRenderedPageBreak/>
              <w:t>1</w:t>
            </w:r>
            <w:r w:rsidR="004E189E" w:rsidRPr="00F716D1">
              <w:rPr>
                <w:sz w:val="23"/>
                <w:szCs w:val="23"/>
                <w:lang w:val="en-GB"/>
              </w:rPr>
              <w:t>6</w:t>
            </w:r>
          </w:p>
        </w:tc>
        <w:tc>
          <w:tcPr>
            <w:tcW w:w="3260" w:type="dxa"/>
            <w:tcBorders>
              <w:top w:val="single" w:sz="4" w:space="0" w:color="auto"/>
              <w:left w:val="single" w:sz="4" w:space="0" w:color="auto"/>
              <w:bottom w:val="single" w:sz="4" w:space="0" w:color="auto"/>
              <w:right w:val="single" w:sz="4" w:space="0" w:color="auto"/>
            </w:tcBorders>
          </w:tcPr>
          <w:p w14:paraId="55DEEC8E" w14:textId="51004EA5" w:rsidR="006744D1" w:rsidRPr="00F716D1" w:rsidRDefault="0042015E" w:rsidP="00AB1923">
            <w:pPr>
              <w:spacing w:line="283" w:lineRule="exact"/>
              <w:rPr>
                <w:sz w:val="23"/>
                <w:szCs w:val="23"/>
                <w:lang w:val="en-GB"/>
              </w:rPr>
            </w:pPr>
            <w:r w:rsidRPr="00F716D1">
              <w:rPr>
                <w:sz w:val="23"/>
                <w:szCs w:val="23"/>
                <w:lang w:val="en-GB"/>
              </w:rPr>
              <w:t>Basic architectural and planning requirements and characteristics of the construction object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425DE79" w14:textId="2451970C" w:rsidR="006744D1" w:rsidRPr="00F716D1" w:rsidRDefault="00931EF1" w:rsidP="00560C66">
            <w:pPr>
              <w:jc w:val="both"/>
              <w:rPr>
                <w:sz w:val="23"/>
                <w:szCs w:val="23"/>
                <w:lang w:val="en-GB"/>
              </w:rPr>
            </w:pPr>
            <w:r w:rsidRPr="00F716D1">
              <w:rPr>
                <w:sz w:val="23"/>
                <w:szCs w:val="23"/>
                <w:lang w:val="en-GB"/>
              </w:rPr>
              <w:t xml:space="preserve">Design areas for cars and buses at the </w:t>
            </w:r>
            <w:r w:rsidRPr="00F716D1">
              <w:rPr>
                <w:noProof/>
                <w:sz w:val="23"/>
                <w:szCs w:val="23"/>
                <w:lang w:val="en-GB"/>
              </w:rPr>
              <w:t xml:space="preserve">“Krakovets” </w:t>
            </w:r>
            <w:r w:rsidRPr="00F716D1">
              <w:rPr>
                <w:sz w:val="23"/>
                <w:szCs w:val="23"/>
                <w:lang w:val="en-GB"/>
              </w:rPr>
              <w:t xml:space="preserve">international </w:t>
            </w:r>
            <w:r w:rsidRPr="00F716D1">
              <w:rPr>
                <w:noProof/>
                <w:sz w:val="23"/>
                <w:szCs w:val="23"/>
                <w:lang w:val="en-GB"/>
              </w:rPr>
              <w:t>automobile crossing checkpoint</w:t>
            </w:r>
            <w:r w:rsidRPr="00F716D1">
              <w:rPr>
                <w:sz w:val="23"/>
                <w:szCs w:val="23"/>
                <w:lang w:val="en-GB"/>
              </w:rPr>
              <w:t xml:space="preserve"> on the territory of the current </w:t>
            </w:r>
            <w:r w:rsidRPr="00F716D1">
              <w:rPr>
                <w:noProof/>
                <w:sz w:val="23"/>
                <w:szCs w:val="23"/>
                <w:lang w:val="en-GB"/>
              </w:rPr>
              <w:t xml:space="preserve">“Krakovets” </w:t>
            </w:r>
            <w:r w:rsidRPr="00F716D1">
              <w:rPr>
                <w:sz w:val="23"/>
                <w:szCs w:val="23"/>
                <w:lang w:val="en-GB"/>
              </w:rPr>
              <w:t xml:space="preserve">international </w:t>
            </w:r>
            <w:r w:rsidRPr="00F716D1">
              <w:rPr>
                <w:noProof/>
                <w:sz w:val="23"/>
                <w:szCs w:val="23"/>
                <w:lang w:val="en-GB"/>
              </w:rPr>
              <w:t>automobile crossing checkpoint</w:t>
            </w:r>
            <w:r w:rsidRPr="00F716D1">
              <w:rPr>
                <w:sz w:val="23"/>
                <w:szCs w:val="23"/>
                <w:lang w:val="en-GB"/>
              </w:rPr>
              <w:t xml:space="preserve"> and redesign the existing buildings and structures</w:t>
            </w:r>
            <w:r w:rsidR="006744D1" w:rsidRPr="00F716D1">
              <w:rPr>
                <w:sz w:val="23"/>
                <w:szCs w:val="23"/>
                <w:lang w:val="en-GB"/>
              </w:rPr>
              <w:t>.</w:t>
            </w:r>
          </w:p>
          <w:p w14:paraId="1BD4AE76" w14:textId="77777777" w:rsidR="006744D1" w:rsidRPr="00F716D1" w:rsidRDefault="006744D1" w:rsidP="00560C66">
            <w:pPr>
              <w:jc w:val="both"/>
              <w:rPr>
                <w:sz w:val="23"/>
                <w:szCs w:val="23"/>
                <w:lang w:val="en-GB"/>
              </w:rPr>
            </w:pPr>
          </w:p>
          <w:p w14:paraId="4935AAED" w14:textId="0AE3680F" w:rsidR="006744D1" w:rsidRPr="00F716D1" w:rsidRDefault="00931EF1" w:rsidP="00560C66">
            <w:pPr>
              <w:rPr>
                <w:sz w:val="23"/>
                <w:szCs w:val="23"/>
                <w:u w:val="single"/>
                <w:lang w:val="en-GB"/>
              </w:rPr>
            </w:pPr>
            <w:r w:rsidRPr="00F716D1">
              <w:rPr>
                <w:iCs/>
                <w:sz w:val="23"/>
                <w:szCs w:val="23"/>
                <w:u w:val="single"/>
                <w:lang w:val="en-GB"/>
              </w:rPr>
              <w:t>Design for the following as part of the in the</w:t>
            </w:r>
            <w:r w:rsidRPr="00F716D1">
              <w:rPr>
                <w:b/>
                <w:bCs/>
                <w:iCs/>
                <w:sz w:val="23"/>
                <w:szCs w:val="23"/>
                <w:u w:val="single"/>
                <w:lang w:val="en-GB"/>
              </w:rPr>
              <w:t xml:space="preserve"> first stage</w:t>
            </w:r>
            <w:r w:rsidR="006744D1" w:rsidRPr="00F716D1">
              <w:rPr>
                <w:sz w:val="23"/>
                <w:szCs w:val="23"/>
                <w:u w:val="single"/>
                <w:lang w:val="en-GB"/>
              </w:rPr>
              <w:t>:</w:t>
            </w:r>
          </w:p>
          <w:p w14:paraId="2AEB1992" w14:textId="347B20F1" w:rsidR="006744D1" w:rsidRPr="00F716D1" w:rsidRDefault="00931EF1" w:rsidP="00560C66">
            <w:pPr>
              <w:numPr>
                <w:ilvl w:val="0"/>
                <w:numId w:val="4"/>
              </w:numPr>
              <w:rPr>
                <w:sz w:val="23"/>
                <w:szCs w:val="23"/>
                <w:lang w:val="en-GB"/>
              </w:rPr>
            </w:pPr>
            <w:r w:rsidRPr="00F716D1">
              <w:rPr>
                <w:sz w:val="23"/>
                <w:szCs w:val="23"/>
                <w:lang w:val="en-GB"/>
              </w:rPr>
              <w:t>5 traffic lanes for cars and minibuses at the exit</w:t>
            </w:r>
            <w:r w:rsidR="006744D1" w:rsidRPr="00F716D1">
              <w:rPr>
                <w:sz w:val="23"/>
                <w:szCs w:val="23"/>
                <w:lang w:val="en-GB"/>
              </w:rPr>
              <w:t>;</w:t>
            </w:r>
          </w:p>
          <w:p w14:paraId="1840B6DB" w14:textId="494111DD" w:rsidR="006744D1" w:rsidRPr="00F716D1" w:rsidRDefault="006744D1" w:rsidP="00560C66">
            <w:pPr>
              <w:numPr>
                <w:ilvl w:val="0"/>
                <w:numId w:val="4"/>
              </w:numPr>
              <w:rPr>
                <w:sz w:val="23"/>
                <w:szCs w:val="23"/>
                <w:lang w:val="en-GB"/>
              </w:rPr>
            </w:pPr>
            <w:r w:rsidRPr="00F716D1">
              <w:rPr>
                <w:sz w:val="23"/>
                <w:szCs w:val="23"/>
                <w:lang w:val="en-GB"/>
              </w:rPr>
              <w:t xml:space="preserve"> </w:t>
            </w:r>
            <w:r w:rsidR="00931EF1" w:rsidRPr="00F716D1">
              <w:rPr>
                <w:sz w:val="23"/>
                <w:szCs w:val="23"/>
                <w:lang w:val="en-GB"/>
              </w:rPr>
              <w:t>6 traffic lanes for cars and minibuses at the entrance</w:t>
            </w:r>
            <w:r w:rsidRPr="00F716D1">
              <w:rPr>
                <w:sz w:val="23"/>
                <w:szCs w:val="23"/>
                <w:lang w:val="en-GB"/>
              </w:rPr>
              <w:t>;</w:t>
            </w:r>
          </w:p>
          <w:p w14:paraId="05B3A79C" w14:textId="7D78DAC0" w:rsidR="006744D1" w:rsidRPr="00F716D1" w:rsidRDefault="00E602EF" w:rsidP="00560C66">
            <w:pPr>
              <w:numPr>
                <w:ilvl w:val="0"/>
                <w:numId w:val="4"/>
              </w:numPr>
              <w:rPr>
                <w:sz w:val="23"/>
                <w:szCs w:val="23"/>
                <w:lang w:val="en-GB"/>
              </w:rPr>
            </w:pPr>
            <w:r w:rsidRPr="00F716D1">
              <w:rPr>
                <w:sz w:val="23"/>
                <w:szCs w:val="23"/>
                <w:lang w:val="en-GB"/>
              </w:rPr>
              <w:t>2 traffic lanes for diplomats</w:t>
            </w:r>
            <w:r w:rsidR="006744D1" w:rsidRPr="00F716D1">
              <w:rPr>
                <w:sz w:val="23"/>
                <w:szCs w:val="23"/>
                <w:lang w:val="en-GB"/>
              </w:rPr>
              <w:t>;</w:t>
            </w:r>
          </w:p>
          <w:p w14:paraId="5831BA0D" w14:textId="69C97F2A" w:rsidR="006744D1" w:rsidRPr="00F716D1" w:rsidRDefault="00E602EF" w:rsidP="00560C66">
            <w:pPr>
              <w:numPr>
                <w:ilvl w:val="0"/>
                <w:numId w:val="4"/>
              </w:numPr>
              <w:rPr>
                <w:sz w:val="23"/>
                <w:szCs w:val="23"/>
                <w:lang w:val="en-GB"/>
              </w:rPr>
            </w:pPr>
            <w:r w:rsidRPr="00F716D1">
              <w:rPr>
                <w:sz w:val="23"/>
                <w:szCs w:val="23"/>
                <w:lang w:val="en-GB"/>
              </w:rPr>
              <w:t>2 traffic lanes for buses at the entrance and exit</w:t>
            </w:r>
            <w:r w:rsidR="006744D1" w:rsidRPr="00F716D1">
              <w:rPr>
                <w:sz w:val="23"/>
                <w:szCs w:val="23"/>
                <w:lang w:val="en-GB"/>
              </w:rPr>
              <w:t>;</w:t>
            </w:r>
          </w:p>
          <w:p w14:paraId="06BB6F46" w14:textId="6FCEA578" w:rsidR="006744D1" w:rsidRPr="00F716D1" w:rsidRDefault="006744D1" w:rsidP="00560C66">
            <w:pPr>
              <w:numPr>
                <w:ilvl w:val="0"/>
                <w:numId w:val="4"/>
              </w:numPr>
              <w:rPr>
                <w:sz w:val="23"/>
                <w:szCs w:val="23"/>
                <w:lang w:val="en-GB"/>
              </w:rPr>
            </w:pPr>
            <w:r w:rsidRPr="00F716D1">
              <w:rPr>
                <w:sz w:val="23"/>
                <w:szCs w:val="23"/>
                <w:lang w:val="en-GB"/>
              </w:rPr>
              <w:t xml:space="preserve">2 </w:t>
            </w:r>
            <w:r w:rsidR="00E602EF" w:rsidRPr="00F716D1">
              <w:rPr>
                <w:sz w:val="23"/>
                <w:szCs w:val="23"/>
                <w:lang w:val="en-GB"/>
              </w:rPr>
              <w:t>boxes for in-depth inspection for buses</w:t>
            </w:r>
            <w:r w:rsidRPr="00F716D1">
              <w:rPr>
                <w:sz w:val="23"/>
                <w:szCs w:val="23"/>
                <w:lang w:val="en-GB"/>
              </w:rPr>
              <w:t xml:space="preserve">, </w:t>
            </w:r>
            <w:r w:rsidR="00E602EF" w:rsidRPr="00F716D1">
              <w:rPr>
                <w:sz w:val="23"/>
                <w:szCs w:val="23"/>
                <w:lang w:val="en-GB"/>
              </w:rPr>
              <w:t>cars</w:t>
            </w:r>
            <w:r w:rsidRPr="00F716D1">
              <w:rPr>
                <w:sz w:val="23"/>
                <w:szCs w:val="23"/>
                <w:lang w:val="en-GB"/>
              </w:rPr>
              <w:t xml:space="preserve"> </w:t>
            </w:r>
            <w:r w:rsidR="00E602EF" w:rsidRPr="00F716D1">
              <w:rPr>
                <w:sz w:val="23"/>
                <w:szCs w:val="23"/>
                <w:lang w:val="en-GB"/>
              </w:rPr>
              <w:t>and</w:t>
            </w:r>
            <w:r w:rsidRPr="00F716D1">
              <w:rPr>
                <w:sz w:val="23"/>
                <w:szCs w:val="23"/>
                <w:lang w:val="en-GB"/>
              </w:rPr>
              <w:t xml:space="preserve"> </w:t>
            </w:r>
            <w:r w:rsidR="00E602EF" w:rsidRPr="00F716D1">
              <w:rPr>
                <w:sz w:val="23"/>
                <w:szCs w:val="23"/>
                <w:lang w:val="en-GB"/>
              </w:rPr>
              <w:t xml:space="preserve">minibuses </w:t>
            </w:r>
            <w:r w:rsidRPr="00F716D1">
              <w:rPr>
                <w:sz w:val="23"/>
                <w:szCs w:val="23"/>
                <w:lang w:val="en-GB"/>
              </w:rPr>
              <w:t>(</w:t>
            </w:r>
            <w:r w:rsidR="00E602EF" w:rsidRPr="00F716D1">
              <w:rPr>
                <w:sz w:val="23"/>
                <w:szCs w:val="23"/>
                <w:lang w:val="en-GB"/>
              </w:rPr>
              <w:t>one each at the entrance and exit</w:t>
            </w:r>
            <w:r w:rsidRPr="00F716D1">
              <w:rPr>
                <w:sz w:val="23"/>
                <w:szCs w:val="23"/>
                <w:lang w:val="en-GB"/>
              </w:rPr>
              <w:t>);</w:t>
            </w:r>
          </w:p>
          <w:p w14:paraId="5FA88F25" w14:textId="3645EF27" w:rsidR="006744D1" w:rsidRPr="00F716D1" w:rsidRDefault="00E602EF" w:rsidP="00560C66">
            <w:pPr>
              <w:numPr>
                <w:ilvl w:val="0"/>
                <w:numId w:val="4"/>
              </w:numPr>
              <w:rPr>
                <w:sz w:val="23"/>
                <w:szCs w:val="23"/>
                <w:lang w:val="en-GB"/>
              </w:rPr>
            </w:pPr>
            <w:r w:rsidRPr="00F716D1">
              <w:rPr>
                <w:sz w:val="23"/>
                <w:szCs w:val="23"/>
                <w:lang w:val="en-GB"/>
              </w:rPr>
              <w:t>service buildings for 18 workplaces at the exit</w:t>
            </w:r>
            <w:r w:rsidR="006744D1" w:rsidRPr="00F716D1">
              <w:rPr>
                <w:sz w:val="23"/>
                <w:szCs w:val="23"/>
                <w:lang w:val="en-GB"/>
              </w:rPr>
              <w:t>;</w:t>
            </w:r>
          </w:p>
          <w:p w14:paraId="6088598D" w14:textId="2CDCD3AF" w:rsidR="006744D1" w:rsidRPr="00F716D1" w:rsidRDefault="00F96BF9" w:rsidP="00560C66">
            <w:pPr>
              <w:numPr>
                <w:ilvl w:val="0"/>
                <w:numId w:val="4"/>
              </w:numPr>
              <w:rPr>
                <w:sz w:val="23"/>
                <w:szCs w:val="23"/>
                <w:lang w:val="en-GB"/>
              </w:rPr>
            </w:pPr>
            <w:r w:rsidRPr="00F716D1">
              <w:rPr>
                <w:sz w:val="23"/>
                <w:szCs w:val="23"/>
                <w:lang w:val="en-GB"/>
              </w:rPr>
              <w:t>public toilets without permanent workplaces at the exit</w:t>
            </w:r>
            <w:r w:rsidR="006744D1" w:rsidRPr="00F716D1">
              <w:rPr>
                <w:sz w:val="23"/>
                <w:szCs w:val="23"/>
                <w:lang w:val="en-GB"/>
              </w:rPr>
              <w:t>;</w:t>
            </w:r>
          </w:p>
          <w:p w14:paraId="69E071A1" w14:textId="0D56AA72" w:rsidR="006744D1" w:rsidRPr="00F716D1" w:rsidRDefault="00F96BF9" w:rsidP="00560C66">
            <w:pPr>
              <w:numPr>
                <w:ilvl w:val="0"/>
                <w:numId w:val="4"/>
              </w:numPr>
              <w:rPr>
                <w:sz w:val="23"/>
                <w:szCs w:val="23"/>
                <w:lang w:val="en-GB"/>
              </w:rPr>
            </w:pPr>
            <w:r w:rsidRPr="00F716D1">
              <w:rPr>
                <w:sz w:val="23"/>
                <w:szCs w:val="23"/>
                <w:lang w:val="en-GB"/>
              </w:rPr>
              <w:t>service buildings for 20 workplaces with public toilets at the entrance</w:t>
            </w:r>
            <w:r w:rsidR="006744D1" w:rsidRPr="00F716D1">
              <w:rPr>
                <w:sz w:val="23"/>
                <w:szCs w:val="23"/>
                <w:lang w:val="en-GB"/>
              </w:rPr>
              <w:t>;</w:t>
            </w:r>
          </w:p>
          <w:p w14:paraId="62740D8B" w14:textId="7F7F855B" w:rsidR="006744D1" w:rsidRPr="00F716D1" w:rsidRDefault="00F96BF9" w:rsidP="00560C66">
            <w:pPr>
              <w:numPr>
                <w:ilvl w:val="0"/>
                <w:numId w:val="4"/>
              </w:numPr>
              <w:rPr>
                <w:sz w:val="23"/>
                <w:szCs w:val="23"/>
                <w:lang w:val="en-GB"/>
              </w:rPr>
            </w:pPr>
            <w:r w:rsidRPr="00F716D1">
              <w:rPr>
                <w:sz w:val="23"/>
                <w:szCs w:val="23"/>
                <w:lang w:val="en-GB"/>
              </w:rPr>
              <w:t>1 modular checkpoint pavilion</w:t>
            </w:r>
            <w:r w:rsidR="006744D1" w:rsidRPr="00F716D1">
              <w:rPr>
                <w:sz w:val="23"/>
                <w:szCs w:val="23"/>
                <w:lang w:val="en-GB"/>
              </w:rPr>
              <w:t>;</w:t>
            </w:r>
          </w:p>
          <w:p w14:paraId="19388875" w14:textId="20FD79E8" w:rsidR="006744D1" w:rsidRPr="00F716D1" w:rsidRDefault="00935DFB" w:rsidP="00560C66">
            <w:pPr>
              <w:numPr>
                <w:ilvl w:val="0"/>
                <w:numId w:val="4"/>
              </w:numPr>
              <w:rPr>
                <w:sz w:val="23"/>
                <w:szCs w:val="23"/>
                <w:lang w:val="en-GB"/>
              </w:rPr>
            </w:pPr>
            <w:r w:rsidRPr="00F716D1">
              <w:rPr>
                <w:sz w:val="23"/>
                <w:szCs w:val="23"/>
                <w:lang w:val="en-GB"/>
              </w:rPr>
              <w:t xml:space="preserve">1 </w:t>
            </w:r>
            <w:r w:rsidR="00F96BF9" w:rsidRPr="00F716D1">
              <w:rPr>
                <w:sz w:val="23"/>
                <w:szCs w:val="23"/>
                <w:lang w:val="en-GB"/>
              </w:rPr>
              <w:t xml:space="preserve">modular checkpoint </w:t>
            </w:r>
            <w:r w:rsidRPr="00F716D1">
              <w:rPr>
                <w:sz w:val="23"/>
                <w:szCs w:val="23"/>
                <w:lang w:val="en-GB"/>
              </w:rPr>
              <w:t xml:space="preserve">and checkpoint dispatcher </w:t>
            </w:r>
            <w:r w:rsidR="00F96BF9" w:rsidRPr="00F716D1">
              <w:rPr>
                <w:sz w:val="23"/>
                <w:szCs w:val="23"/>
                <w:lang w:val="en-GB"/>
              </w:rPr>
              <w:t>pavilion</w:t>
            </w:r>
          </w:p>
          <w:p w14:paraId="28D7A6C1" w14:textId="109007BE" w:rsidR="006744D1" w:rsidRPr="00F716D1" w:rsidRDefault="00935DFB" w:rsidP="00560C66">
            <w:pPr>
              <w:numPr>
                <w:ilvl w:val="0"/>
                <w:numId w:val="4"/>
              </w:numPr>
              <w:rPr>
                <w:sz w:val="23"/>
                <w:szCs w:val="23"/>
                <w:lang w:val="en-GB"/>
              </w:rPr>
            </w:pPr>
            <w:r w:rsidRPr="00F716D1">
              <w:rPr>
                <w:sz w:val="23"/>
                <w:szCs w:val="23"/>
                <w:lang w:val="en-GB"/>
              </w:rPr>
              <w:t>11 modular customs and passport control pavilions</w:t>
            </w:r>
            <w:r w:rsidR="006744D1" w:rsidRPr="00F716D1">
              <w:rPr>
                <w:sz w:val="23"/>
                <w:szCs w:val="23"/>
                <w:lang w:val="en-GB"/>
              </w:rPr>
              <w:t>;</w:t>
            </w:r>
          </w:p>
          <w:p w14:paraId="74250111" w14:textId="3DEC1A98" w:rsidR="006744D1" w:rsidRPr="00F716D1" w:rsidRDefault="00935DFB" w:rsidP="00560C66">
            <w:pPr>
              <w:numPr>
                <w:ilvl w:val="0"/>
                <w:numId w:val="4"/>
              </w:numPr>
              <w:rPr>
                <w:sz w:val="23"/>
                <w:szCs w:val="23"/>
                <w:lang w:val="en-GB"/>
              </w:rPr>
            </w:pPr>
            <w:r w:rsidRPr="00F716D1">
              <w:rPr>
                <w:noProof/>
                <w:sz w:val="23"/>
                <w:szCs w:val="23"/>
                <w:lang w:val="en-GB"/>
              </w:rPr>
              <w:t>sheds over control zones</w:t>
            </w:r>
            <w:r w:rsidR="006744D1" w:rsidRPr="00F716D1">
              <w:rPr>
                <w:sz w:val="23"/>
                <w:szCs w:val="23"/>
                <w:lang w:val="en-GB"/>
              </w:rPr>
              <w:t>;</w:t>
            </w:r>
          </w:p>
          <w:p w14:paraId="4AA6E9E7" w14:textId="2CA7356B" w:rsidR="006744D1" w:rsidRPr="00F716D1" w:rsidRDefault="00935DFB" w:rsidP="00560C66">
            <w:pPr>
              <w:numPr>
                <w:ilvl w:val="0"/>
                <w:numId w:val="4"/>
              </w:numPr>
              <w:rPr>
                <w:sz w:val="23"/>
                <w:szCs w:val="23"/>
                <w:lang w:val="en-GB"/>
              </w:rPr>
            </w:pPr>
            <w:r w:rsidRPr="00F716D1">
              <w:rPr>
                <w:sz w:val="23"/>
                <w:szCs w:val="23"/>
                <w:lang w:val="en-GB"/>
              </w:rPr>
              <w:t>water tower</w:t>
            </w:r>
            <w:r w:rsidR="006744D1" w:rsidRPr="00F716D1">
              <w:rPr>
                <w:sz w:val="23"/>
                <w:szCs w:val="23"/>
                <w:lang w:val="en-GB"/>
              </w:rPr>
              <w:t>;</w:t>
            </w:r>
          </w:p>
          <w:p w14:paraId="00681F29" w14:textId="7E53E72C" w:rsidR="006744D1" w:rsidRPr="00F716D1" w:rsidRDefault="00935DFB" w:rsidP="00560C66">
            <w:pPr>
              <w:numPr>
                <w:ilvl w:val="0"/>
                <w:numId w:val="4"/>
              </w:numPr>
              <w:rPr>
                <w:sz w:val="23"/>
                <w:szCs w:val="23"/>
                <w:lang w:val="en-GB"/>
              </w:rPr>
            </w:pPr>
            <w:r w:rsidRPr="00F716D1">
              <w:rPr>
                <w:sz w:val="23"/>
                <w:szCs w:val="23"/>
                <w:lang w:val="en-GB"/>
              </w:rPr>
              <w:t>sewage treatment facilities</w:t>
            </w:r>
            <w:r w:rsidR="006744D1" w:rsidRPr="00F716D1">
              <w:rPr>
                <w:sz w:val="23"/>
                <w:szCs w:val="23"/>
                <w:lang w:val="en-GB"/>
              </w:rPr>
              <w:t>;</w:t>
            </w:r>
          </w:p>
          <w:p w14:paraId="35800C03" w14:textId="3510C65D" w:rsidR="006744D1" w:rsidRPr="00F716D1" w:rsidRDefault="00B77D6B" w:rsidP="00560C66">
            <w:pPr>
              <w:numPr>
                <w:ilvl w:val="0"/>
                <w:numId w:val="4"/>
              </w:numPr>
              <w:rPr>
                <w:sz w:val="23"/>
                <w:szCs w:val="23"/>
                <w:lang w:val="en-GB"/>
              </w:rPr>
            </w:pPr>
            <w:r w:rsidRPr="00F716D1">
              <w:rPr>
                <w:sz w:val="23"/>
                <w:szCs w:val="23"/>
                <w:lang w:val="en-GB"/>
              </w:rPr>
              <w:t>surface water treatment facilities;</w:t>
            </w:r>
          </w:p>
          <w:p w14:paraId="0C5997B3" w14:textId="0B765193" w:rsidR="006744D1" w:rsidRPr="00F716D1" w:rsidRDefault="00B77D6B" w:rsidP="00560C66">
            <w:pPr>
              <w:numPr>
                <w:ilvl w:val="0"/>
                <w:numId w:val="4"/>
              </w:numPr>
              <w:rPr>
                <w:sz w:val="23"/>
                <w:szCs w:val="23"/>
                <w:lang w:val="en-GB"/>
              </w:rPr>
            </w:pPr>
            <w:r w:rsidRPr="00F716D1">
              <w:rPr>
                <w:sz w:val="23"/>
                <w:szCs w:val="23"/>
                <w:lang w:val="en-GB"/>
              </w:rPr>
              <w:t>organized rain water sewer system</w:t>
            </w:r>
            <w:r w:rsidR="006744D1" w:rsidRPr="00F716D1">
              <w:rPr>
                <w:sz w:val="23"/>
                <w:szCs w:val="23"/>
                <w:lang w:val="en-GB"/>
              </w:rPr>
              <w:t>;</w:t>
            </w:r>
          </w:p>
          <w:p w14:paraId="641D7043" w14:textId="70C51D91" w:rsidR="006744D1" w:rsidRPr="00F716D1" w:rsidRDefault="00B77D6B" w:rsidP="00560C66">
            <w:pPr>
              <w:numPr>
                <w:ilvl w:val="0"/>
                <w:numId w:val="4"/>
              </w:numPr>
              <w:rPr>
                <w:sz w:val="23"/>
                <w:szCs w:val="23"/>
                <w:lang w:val="en-GB"/>
              </w:rPr>
            </w:pPr>
            <w:r w:rsidRPr="00F716D1">
              <w:rPr>
                <w:sz w:val="23"/>
                <w:szCs w:val="23"/>
                <w:lang w:val="en-GB"/>
              </w:rPr>
              <w:t>fire tanks according to calculation</w:t>
            </w:r>
            <w:r w:rsidR="006744D1" w:rsidRPr="00F716D1">
              <w:rPr>
                <w:sz w:val="23"/>
                <w:szCs w:val="23"/>
                <w:lang w:val="en-GB"/>
              </w:rPr>
              <w:t>;</w:t>
            </w:r>
          </w:p>
          <w:p w14:paraId="5868AA0F" w14:textId="2B7B13DE" w:rsidR="006744D1" w:rsidRPr="00F716D1" w:rsidRDefault="00B77D6B" w:rsidP="00560C66">
            <w:pPr>
              <w:numPr>
                <w:ilvl w:val="0"/>
                <w:numId w:val="4"/>
              </w:numPr>
              <w:rPr>
                <w:sz w:val="23"/>
                <w:szCs w:val="23"/>
                <w:lang w:val="en-GB"/>
              </w:rPr>
            </w:pPr>
            <w:r w:rsidRPr="00F716D1">
              <w:rPr>
                <w:sz w:val="23"/>
                <w:szCs w:val="23"/>
                <w:lang w:val="en-GB"/>
              </w:rPr>
              <w:t>fire and security alarm</w:t>
            </w:r>
            <w:r w:rsidR="006744D1" w:rsidRPr="00F716D1">
              <w:rPr>
                <w:sz w:val="23"/>
                <w:szCs w:val="23"/>
                <w:lang w:val="en-GB"/>
              </w:rPr>
              <w:t>;</w:t>
            </w:r>
          </w:p>
          <w:p w14:paraId="4250D49F" w14:textId="2705199E" w:rsidR="006744D1" w:rsidRPr="00F716D1" w:rsidRDefault="00B77D6B" w:rsidP="00560C66">
            <w:pPr>
              <w:numPr>
                <w:ilvl w:val="0"/>
                <w:numId w:val="4"/>
              </w:numPr>
              <w:rPr>
                <w:sz w:val="23"/>
                <w:szCs w:val="23"/>
                <w:lang w:val="en-GB"/>
              </w:rPr>
            </w:pPr>
            <w:r w:rsidRPr="00F716D1">
              <w:rPr>
                <w:sz w:val="23"/>
                <w:szCs w:val="23"/>
                <w:lang w:val="en-GB"/>
              </w:rPr>
              <w:t>outdoor lighting of the checkpoint territory</w:t>
            </w:r>
            <w:r w:rsidR="006744D1" w:rsidRPr="00F716D1">
              <w:rPr>
                <w:sz w:val="23"/>
                <w:szCs w:val="23"/>
                <w:lang w:val="en-GB"/>
              </w:rPr>
              <w:t>;</w:t>
            </w:r>
          </w:p>
          <w:p w14:paraId="31F9A311" w14:textId="02544EE1" w:rsidR="006744D1" w:rsidRPr="00F716D1" w:rsidRDefault="00B77D6B" w:rsidP="00560C66">
            <w:pPr>
              <w:numPr>
                <w:ilvl w:val="0"/>
                <w:numId w:val="4"/>
              </w:numPr>
              <w:rPr>
                <w:sz w:val="23"/>
                <w:szCs w:val="23"/>
                <w:lang w:val="en-GB"/>
              </w:rPr>
            </w:pPr>
            <w:r w:rsidRPr="00F716D1">
              <w:rPr>
                <w:sz w:val="23"/>
                <w:szCs w:val="23"/>
                <w:lang w:val="en-GB"/>
              </w:rPr>
              <w:t>fencing of territory</w:t>
            </w:r>
            <w:r w:rsidR="006744D1" w:rsidRPr="00F716D1">
              <w:rPr>
                <w:sz w:val="23"/>
                <w:szCs w:val="23"/>
                <w:lang w:val="en-GB"/>
              </w:rPr>
              <w:t>;</w:t>
            </w:r>
          </w:p>
          <w:p w14:paraId="50F18BB5" w14:textId="40A2AF5D" w:rsidR="006744D1" w:rsidRPr="00F716D1" w:rsidRDefault="00B77D6B" w:rsidP="00560C66">
            <w:pPr>
              <w:numPr>
                <w:ilvl w:val="0"/>
                <w:numId w:val="4"/>
              </w:numPr>
              <w:rPr>
                <w:sz w:val="23"/>
                <w:szCs w:val="23"/>
                <w:lang w:val="en-GB"/>
              </w:rPr>
            </w:pPr>
            <w:r w:rsidRPr="00F716D1">
              <w:rPr>
                <w:sz w:val="23"/>
                <w:szCs w:val="23"/>
                <w:lang w:val="en-GB"/>
              </w:rPr>
              <w:t>telephone and computer communication</w:t>
            </w:r>
            <w:r w:rsidR="006744D1" w:rsidRPr="00F716D1">
              <w:rPr>
                <w:sz w:val="23"/>
                <w:szCs w:val="23"/>
                <w:lang w:val="en-GB"/>
              </w:rPr>
              <w:t>;</w:t>
            </w:r>
          </w:p>
          <w:p w14:paraId="5D8971FF" w14:textId="210902A1" w:rsidR="006744D1" w:rsidRPr="00F716D1" w:rsidRDefault="00B77D6B" w:rsidP="00560C66">
            <w:pPr>
              <w:numPr>
                <w:ilvl w:val="0"/>
                <w:numId w:val="4"/>
              </w:numPr>
              <w:rPr>
                <w:sz w:val="23"/>
                <w:szCs w:val="23"/>
                <w:lang w:val="en-GB"/>
              </w:rPr>
            </w:pPr>
            <w:r w:rsidRPr="00F716D1">
              <w:rPr>
                <w:sz w:val="23"/>
                <w:szCs w:val="23"/>
                <w:lang w:val="en-GB"/>
              </w:rPr>
              <w:t>video surveillance system with access control and number-plate recognition systems</w:t>
            </w:r>
          </w:p>
          <w:p w14:paraId="7CE73C45" w14:textId="6A1AB917" w:rsidR="006744D1" w:rsidRPr="00F716D1" w:rsidRDefault="00B77D6B" w:rsidP="00560C66">
            <w:pPr>
              <w:numPr>
                <w:ilvl w:val="0"/>
                <w:numId w:val="4"/>
              </w:numPr>
              <w:rPr>
                <w:sz w:val="23"/>
                <w:szCs w:val="23"/>
                <w:lang w:val="en-GB"/>
              </w:rPr>
            </w:pPr>
            <w:r w:rsidRPr="00F716D1">
              <w:rPr>
                <w:sz w:val="23"/>
                <w:szCs w:val="23"/>
                <w:lang w:val="en-GB"/>
              </w:rPr>
              <w:t>disinfection barrier</w:t>
            </w:r>
            <w:r w:rsidR="006744D1" w:rsidRPr="00F716D1">
              <w:rPr>
                <w:sz w:val="23"/>
                <w:szCs w:val="23"/>
                <w:lang w:val="en-GB"/>
              </w:rPr>
              <w:t>;</w:t>
            </w:r>
          </w:p>
          <w:p w14:paraId="4E000DD7" w14:textId="1684460E" w:rsidR="006744D1" w:rsidRPr="00712EC3" w:rsidRDefault="007A1C3A" w:rsidP="00560C66">
            <w:pPr>
              <w:numPr>
                <w:ilvl w:val="0"/>
                <w:numId w:val="4"/>
              </w:numPr>
              <w:rPr>
                <w:sz w:val="23"/>
                <w:szCs w:val="23"/>
                <w:lang w:val="en-GB"/>
              </w:rPr>
            </w:pPr>
            <w:r w:rsidRPr="00712EC3">
              <w:rPr>
                <w:noProof/>
                <w:sz w:val="23"/>
                <w:szCs w:val="23"/>
                <w:lang w:val="en-GB"/>
              </w:rPr>
              <w:t>landscaping</w:t>
            </w:r>
            <w:r w:rsidR="006744D1" w:rsidRPr="00712EC3">
              <w:rPr>
                <w:sz w:val="23"/>
                <w:szCs w:val="23"/>
                <w:lang w:val="en-GB"/>
              </w:rPr>
              <w:t>;</w:t>
            </w:r>
          </w:p>
          <w:p w14:paraId="687AAE4D" w14:textId="4C3F608D" w:rsidR="00E924E4" w:rsidRPr="00712EC3" w:rsidRDefault="00071BE7" w:rsidP="00E924E4">
            <w:pPr>
              <w:numPr>
                <w:ilvl w:val="0"/>
                <w:numId w:val="4"/>
              </w:numPr>
              <w:rPr>
                <w:sz w:val="23"/>
                <w:szCs w:val="23"/>
              </w:rPr>
            </w:pPr>
            <w:r w:rsidRPr="00712EC3">
              <w:rPr>
                <w:sz w:val="23"/>
                <w:szCs w:val="23"/>
                <w:lang w:val="en-US"/>
              </w:rPr>
              <w:t>reconstruction of the water intake</w:t>
            </w:r>
            <w:r w:rsidR="00E924E4" w:rsidRPr="00712EC3">
              <w:rPr>
                <w:sz w:val="23"/>
                <w:szCs w:val="23"/>
              </w:rPr>
              <w:t>;</w:t>
            </w:r>
          </w:p>
          <w:p w14:paraId="731FC4CC" w14:textId="481890CE" w:rsidR="006744D1" w:rsidRPr="00712EC3" w:rsidRDefault="007A1C3A" w:rsidP="00560C66">
            <w:pPr>
              <w:numPr>
                <w:ilvl w:val="0"/>
                <w:numId w:val="4"/>
              </w:numPr>
              <w:rPr>
                <w:sz w:val="23"/>
                <w:szCs w:val="23"/>
                <w:lang w:val="en-GB"/>
              </w:rPr>
            </w:pPr>
            <w:r w:rsidRPr="00712EC3">
              <w:rPr>
                <w:sz w:val="23"/>
                <w:szCs w:val="23"/>
                <w:lang w:val="en-GB"/>
              </w:rPr>
              <w:t>road traffic organization</w:t>
            </w:r>
            <w:r w:rsidR="006744D1" w:rsidRPr="00712EC3">
              <w:rPr>
                <w:sz w:val="23"/>
                <w:szCs w:val="23"/>
                <w:lang w:val="en-GB"/>
              </w:rPr>
              <w:t>;</w:t>
            </w:r>
          </w:p>
          <w:p w14:paraId="24CDC231" w14:textId="7021A6C5" w:rsidR="006744D1" w:rsidRPr="00712EC3" w:rsidRDefault="007A1C3A" w:rsidP="00560C66">
            <w:pPr>
              <w:numPr>
                <w:ilvl w:val="0"/>
                <w:numId w:val="4"/>
              </w:numPr>
              <w:rPr>
                <w:sz w:val="23"/>
                <w:szCs w:val="23"/>
                <w:lang w:val="en-GB"/>
              </w:rPr>
            </w:pPr>
            <w:r w:rsidRPr="00712EC3">
              <w:rPr>
                <w:sz w:val="23"/>
                <w:szCs w:val="23"/>
                <w:lang w:val="en-GB"/>
              </w:rPr>
              <w:t>container sites for the collection of closed type solid waste</w:t>
            </w:r>
            <w:r w:rsidR="006744D1" w:rsidRPr="00712EC3">
              <w:rPr>
                <w:sz w:val="23"/>
                <w:szCs w:val="23"/>
                <w:lang w:val="en-GB"/>
              </w:rPr>
              <w:t>;</w:t>
            </w:r>
          </w:p>
          <w:p w14:paraId="049FA3DA" w14:textId="1AD544BC" w:rsidR="006744D1" w:rsidRPr="00712EC3" w:rsidRDefault="007A1C3A" w:rsidP="00175997">
            <w:pPr>
              <w:numPr>
                <w:ilvl w:val="0"/>
                <w:numId w:val="4"/>
              </w:numPr>
              <w:rPr>
                <w:sz w:val="23"/>
                <w:szCs w:val="23"/>
                <w:lang w:val="en-GB"/>
              </w:rPr>
            </w:pPr>
            <w:r w:rsidRPr="00712EC3">
              <w:rPr>
                <w:sz w:val="23"/>
                <w:szCs w:val="23"/>
                <w:lang w:val="en-GB"/>
              </w:rPr>
              <w:t>site for 25 detained cars</w:t>
            </w:r>
            <w:r w:rsidR="006744D1" w:rsidRPr="00712EC3">
              <w:rPr>
                <w:sz w:val="23"/>
                <w:szCs w:val="23"/>
                <w:lang w:val="en-GB"/>
              </w:rPr>
              <w:t>.</w:t>
            </w:r>
          </w:p>
          <w:p w14:paraId="7B5D91B2" w14:textId="0AC4C4D5" w:rsidR="00524018" w:rsidRPr="00712EC3" w:rsidRDefault="007A1C3A" w:rsidP="00524018">
            <w:pPr>
              <w:numPr>
                <w:ilvl w:val="0"/>
                <w:numId w:val="4"/>
              </w:numPr>
              <w:rPr>
                <w:sz w:val="23"/>
                <w:szCs w:val="23"/>
                <w:lang w:val="en-GB"/>
              </w:rPr>
            </w:pPr>
            <w:r w:rsidRPr="00712EC3">
              <w:rPr>
                <w:sz w:val="23"/>
                <w:szCs w:val="23"/>
                <w:lang w:val="en-GB"/>
              </w:rPr>
              <w:t>Reconstruction of the transformer substation</w:t>
            </w:r>
            <w:r w:rsidR="00524018" w:rsidRPr="00712EC3">
              <w:rPr>
                <w:sz w:val="23"/>
                <w:szCs w:val="23"/>
                <w:lang w:val="en-GB"/>
              </w:rPr>
              <w:t>;</w:t>
            </w:r>
          </w:p>
          <w:p w14:paraId="1AF6E2C8" w14:textId="1B959CE0" w:rsidR="00E924E4" w:rsidRPr="00712EC3" w:rsidRDefault="00675897" w:rsidP="00E924E4">
            <w:pPr>
              <w:numPr>
                <w:ilvl w:val="0"/>
                <w:numId w:val="4"/>
              </w:numPr>
              <w:rPr>
                <w:sz w:val="23"/>
                <w:szCs w:val="23"/>
              </w:rPr>
            </w:pPr>
            <w:r w:rsidRPr="00712EC3">
              <w:rPr>
                <w:sz w:val="23"/>
                <w:szCs w:val="23"/>
                <w:lang w:val="en-US"/>
              </w:rPr>
              <w:t>Installation of a diesel generato</w:t>
            </w:r>
            <w:r w:rsidR="00FE086E" w:rsidRPr="00712EC3">
              <w:rPr>
                <w:sz w:val="23"/>
                <w:szCs w:val="23"/>
                <w:lang w:val="en-US"/>
              </w:rPr>
              <w:t>r</w:t>
            </w:r>
            <w:r w:rsidR="00E924E4" w:rsidRPr="00712EC3">
              <w:rPr>
                <w:sz w:val="23"/>
                <w:szCs w:val="23"/>
              </w:rPr>
              <w:t>.</w:t>
            </w:r>
          </w:p>
          <w:p w14:paraId="39BFE237" w14:textId="77777777" w:rsidR="00E924E4" w:rsidRPr="00F716D1" w:rsidRDefault="00E924E4" w:rsidP="00E924E4">
            <w:pPr>
              <w:ind w:left="360"/>
              <w:rPr>
                <w:sz w:val="23"/>
                <w:szCs w:val="23"/>
                <w:lang w:val="en-GB"/>
              </w:rPr>
            </w:pPr>
          </w:p>
          <w:p w14:paraId="4FAB6003" w14:textId="77777777" w:rsidR="006744D1" w:rsidRPr="00F716D1" w:rsidRDefault="006744D1" w:rsidP="0022155F">
            <w:pPr>
              <w:ind w:left="360"/>
              <w:rPr>
                <w:sz w:val="23"/>
                <w:szCs w:val="23"/>
                <w:lang w:val="en-GB"/>
              </w:rPr>
            </w:pPr>
          </w:p>
          <w:p w14:paraId="7C8F20CA" w14:textId="70D3F17F" w:rsidR="006744D1" w:rsidRPr="00F716D1" w:rsidRDefault="007A1C3A" w:rsidP="0022155F">
            <w:pPr>
              <w:rPr>
                <w:b/>
                <w:sz w:val="23"/>
                <w:szCs w:val="23"/>
                <w:lang w:val="en-GB"/>
              </w:rPr>
            </w:pPr>
            <w:r w:rsidRPr="00F716D1">
              <w:rPr>
                <w:b/>
                <w:sz w:val="23"/>
                <w:szCs w:val="23"/>
                <w:lang w:val="en-GB"/>
              </w:rPr>
              <w:t>Traffic lanes</w:t>
            </w:r>
          </w:p>
          <w:p w14:paraId="19E9CD16" w14:textId="5108933F" w:rsidR="006744D1" w:rsidRPr="00F716D1" w:rsidRDefault="007A1C3A" w:rsidP="0022155F">
            <w:pPr>
              <w:rPr>
                <w:sz w:val="23"/>
                <w:szCs w:val="23"/>
                <w:lang w:val="en-GB"/>
              </w:rPr>
            </w:pPr>
            <w:r w:rsidRPr="00F716D1">
              <w:rPr>
                <w:bCs/>
                <w:noProof/>
                <w:sz w:val="23"/>
                <w:szCs w:val="23"/>
                <w:lang w:val="en-GB"/>
              </w:rPr>
              <w:t>Traffic lanes for cars and buses</w:t>
            </w:r>
            <w:r w:rsidRPr="00F716D1">
              <w:rPr>
                <w:noProof/>
                <w:sz w:val="23"/>
                <w:szCs w:val="23"/>
                <w:lang w:val="en-GB"/>
              </w:rPr>
              <w:t xml:space="preserve"> should be at least 3.0 m wide and equipped with appropriate signs</w:t>
            </w:r>
            <w:r w:rsidR="006744D1" w:rsidRPr="00F716D1">
              <w:rPr>
                <w:sz w:val="23"/>
                <w:szCs w:val="23"/>
                <w:lang w:val="en-GB"/>
              </w:rPr>
              <w:t>.</w:t>
            </w:r>
          </w:p>
          <w:p w14:paraId="396D8774" w14:textId="34CFED0A" w:rsidR="006744D1" w:rsidRPr="00F716D1" w:rsidRDefault="00C960D1" w:rsidP="0022155F">
            <w:pPr>
              <w:rPr>
                <w:sz w:val="23"/>
                <w:szCs w:val="23"/>
                <w:lang w:val="en-GB"/>
              </w:rPr>
            </w:pPr>
            <w:r w:rsidRPr="00F716D1">
              <w:rPr>
                <w:sz w:val="23"/>
                <w:szCs w:val="23"/>
                <w:lang w:val="en-GB"/>
              </w:rPr>
              <w:t>Arrange platforms for removing cars from the general flow on traffic lanes for cars</w:t>
            </w:r>
            <w:r w:rsidR="006744D1" w:rsidRPr="00F716D1">
              <w:rPr>
                <w:sz w:val="23"/>
                <w:szCs w:val="23"/>
                <w:lang w:val="en-GB"/>
              </w:rPr>
              <w:t xml:space="preserve">. </w:t>
            </w:r>
            <w:r w:rsidRPr="00F716D1">
              <w:rPr>
                <w:sz w:val="23"/>
                <w:szCs w:val="23"/>
                <w:lang w:val="en-GB"/>
              </w:rPr>
              <w:t xml:space="preserve">The platforms shall be located at an angle to the traffic lanes (in the direction of traffic) across the width of the customs </w:t>
            </w:r>
            <w:r w:rsidR="007F57A0" w:rsidRPr="00F716D1">
              <w:rPr>
                <w:sz w:val="23"/>
                <w:szCs w:val="23"/>
                <w:lang w:val="en-GB"/>
              </w:rPr>
              <w:t xml:space="preserve">and passport </w:t>
            </w:r>
            <w:r w:rsidRPr="00F716D1">
              <w:rPr>
                <w:sz w:val="23"/>
                <w:szCs w:val="23"/>
                <w:lang w:val="en-GB"/>
              </w:rPr>
              <w:t>control pavilions in the amount of 1(2) platform in front of and behind the pavilions</w:t>
            </w:r>
            <w:r w:rsidR="006744D1" w:rsidRPr="00F716D1">
              <w:rPr>
                <w:sz w:val="23"/>
                <w:szCs w:val="23"/>
                <w:lang w:val="en-GB"/>
              </w:rPr>
              <w:t>.</w:t>
            </w:r>
          </w:p>
          <w:p w14:paraId="39F24B67" w14:textId="77777777" w:rsidR="006744D1" w:rsidRPr="00F716D1" w:rsidRDefault="006744D1" w:rsidP="00D52765">
            <w:pPr>
              <w:jc w:val="both"/>
              <w:rPr>
                <w:b/>
                <w:bCs/>
                <w:sz w:val="23"/>
                <w:szCs w:val="23"/>
                <w:lang w:val="en-GB"/>
              </w:rPr>
            </w:pPr>
          </w:p>
          <w:p w14:paraId="1F43753A" w14:textId="6226D08F" w:rsidR="006744D1" w:rsidRPr="00F716D1" w:rsidRDefault="007F57A0" w:rsidP="00D52765">
            <w:pPr>
              <w:jc w:val="both"/>
              <w:rPr>
                <w:b/>
                <w:sz w:val="23"/>
                <w:szCs w:val="23"/>
                <w:lang w:val="en-GB"/>
              </w:rPr>
            </w:pPr>
            <w:r w:rsidRPr="00F716D1">
              <w:rPr>
                <w:b/>
                <w:sz w:val="23"/>
                <w:szCs w:val="23"/>
                <w:lang w:val="en-GB"/>
              </w:rPr>
              <w:t>Service building at the entrance</w:t>
            </w:r>
            <w:r w:rsidR="006744D1" w:rsidRPr="00F716D1">
              <w:rPr>
                <w:b/>
                <w:sz w:val="23"/>
                <w:szCs w:val="23"/>
                <w:lang w:val="en-GB"/>
              </w:rPr>
              <w:t xml:space="preserve"> </w:t>
            </w:r>
            <w:r w:rsidRPr="00F716D1">
              <w:rPr>
                <w:b/>
                <w:sz w:val="23"/>
                <w:szCs w:val="23"/>
                <w:lang w:val="en-GB"/>
              </w:rPr>
              <w:t xml:space="preserve">with public toilets </w:t>
            </w:r>
            <w:r w:rsidR="006744D1" w:rsidRPr="00F716D1">
              <w:rPr>
                <w:b/>
                <w:sz w:val="23"/>
                <w:szCs w:val="23"/>
                <w:lang w:val="en-GB"/>
              </w:rPr>
              <w:t>(1</w:t>
            </w:r>
            <w:r w:rsidRPr="00F716D1">
              <w:rPr>
                <w:b/>
                <w:sz w:val="23"/>
                <w:szCs w:val="23"/>
                <w:lang w:val="en-GB"/>
              </w:rPr>
              <w:t xml:space="preserve"> pcs.</w:t>
            </w:r>
            <w:r w:rsidR="006744D1" w:rsidRPr="00F716D1">
              <w:rPr>
                <w:b/>
                <w:sz w:val="23"/>
                <w:szCs w:val="23"/>
                <w:lang w:val="en-GB"/>
              </w:rPr>
              <w:t>).</w:t>
            </w:r>
          </w:p>
          <w:p w14:paraId="79F4FE7E" w14:textId="5DD11422" w:rsidR="006744D1" w:rsidRPr="00F716D1" w:rsidRDefault="007F57A0" w:rsidP="00D52765">
            <w:pPr>
              <w:jc w:val="both"/>
              <w:rPr>
                <w:sz w:val="23"/>
                <w:szCs w:val="23"/>
                <w:lang w:val="en-GB"/>
              </w:rPr>
            </w:pPr>
            <w:r w:rsidRPr="00F716D1">
              <w:rPr>
                <w:sz w:val="23"/>
                <w:szCs w:val="23"/>
                <w:lang w:val="en-GB"/>
              </w:rPr>
              <w:t xml:space="preserve">Number of employees </w:t>
            </w:r>
            <w:r w:rsidR="006744D1" w:rsidRPr="00F716D1">
              <w:rPr>
                <w:sz w:val="23"/>
                <w:szCs w:val="23"/>
                <w:lang w:val="en-GB"/>
              </w:rPr>
              <w:t>- 20</w:t>
            </w:r>
          </w:p>
          <w:p w14:paraId="46D43277" w14:textId="064F0EA5" w:rsidR="006744D1" w:rsidRPr="00F716D1" w:rsidRDefault="007F57A0" w:rsidP="00D52765">
            <w:pPr>
              <w:jc w:val="both"/>
              <w:rPr>
                <w:sz w:val="23"/>
                <w:szCs w:val="23"/>
                <w:lang w:val="en-GB"/>
              </w:rPr>
            </w:pPr>
            <w:r w:rsidRPr="00F716D1">
              <w:rPr>
                <w:sz w:val="23"/>
                <w:szCs w:val="23"/>
                <w:lang w:val="en-GB"/>
              </w:rPr>
              <w:t xml:space="preserve">including customs officers </w:t>
            </w:r>
            <w:r w:rsidR="006744D1" w:rsidRPr="00F716D1">
              <w:rPr>
                <w:sz w:val="23"/>
                <w:szCs w:val="23"/>
                <w:lang w:val="en-GB"/>
              </w:rPr>
              <w:t>- 8</w:t>
            </w:r>
          </w:p>
          <w:p w14:paraId="55A0E176" w14:textId="08952AAC" w:rsidR="006744D1" w:rsidRPr="00F716D1" w:rsidRDefault="006744D1" w:rsidP="00D52765">
            <w:pPr>
              <w:jc w:val="both"/>
              <w:rPr>
                <w:sz w:val="23"/>
                <w:szCs w:val="23"/>
                <w:lang w:val="en-GB"/>
              </w:rPr>
            </w:pPr>
            <w:r w:rsidRPr="00F716D1">
              <w:rPr>
                <w:sz w:val="23"/>
                <w:szCs w:val="23"/>
                <w:lang w:val="en-GB"/>
              </w:rPr>
              <w:t xml:space="preserve">          </w:t>
            </w:r>
            <w:r w:rsidR="007F57A0" w:rsidRPr="00F716D1">
              <w:rPr>
                <w:sz w:val="23"/>
                <w:szCs w:val="23"/>
                <w:lang w:val="en-GB"/>
              </w:rPr>
              <w:t xml:space="preserve">border guards </w:t>
            </w:r>
            <w:r w:rsidRPr="00F716D1">
              <w:rPr>
                <w:sz w:val="23"/>
                <w:szCs w:val="23"/>
                <w:lang w:val="en-GB"/>
              </w:rPr>
              <w:t>- 10</w:t>
            </w:r>
          </w:p>
          <w:p w14:paraId="17F64ABB" w14:textId="7CB96D47" w:rsidR="006744D1" w:rsidRPr="00F716D1" w:rsidRDefault="006744D1" w:rsidP="00D52765">
            <w:pPr>
              <w:jc w:val="both"/>
              <w:rPr>
                <w:sz w:val="23"/>
                <w:szCs w:val="23"/>
                <w:lang w:val="en-GB"/>
              </w:rPr>
            </w:pPr>
            <w:r w:rsidRPr="00F716D1">
              <w:rPr>
                <w:sz w:val="23"/>
                <w:szCs w:val="23"/>
                <w:lang w:val="en-GB"/>
              </w:rPr>
              <w:lastRenderedPageBreak/>
              <w:t xml:space="preserve">          </w:t>
            </w:r>
            <w:r w:rsidR="007F57A0" w:rsidRPr="00F716D1">
              <w:rPr>
                <w:sz w:val="23"/>
                <w:szCs w:val="23"/>
                <w:lang w:val="en-GB"/>
              </w:rPr>
              <w:t>others</w:t>
            </w:r>
            <w:r w:rsidRPr="00F716D1">
              <w:rPr>
                <w:sz w:val="23"/>
                <w:szCs w:val="23"/>
                <w:lang w:val="en-GB"/>
              </w:rPr>
              <w:t xml:space="preserve"> - 2</w:t>
            </w:r>
          </w:p>
          <w:p w14:paraId="5F209FA9" w14:textId="480D6EB0" w:rsidR="006744D1" w:rsidRPr="00F716D1" w:rsidRDefault="007F57A0" w:rsidP="00D52765">
            <w:pPr>
              <w:jc w:val="both"/>
              <w:rPr>
                <w:sz w:val="23"/>
                <w:szCs w:val="23"/>
                <w:lang w:val="en-GB"/>
              </w:rPr>
            </w:pPr>
            <w:r w:rsidRPr="00F716D1">
              <w:rPr>
                <w:sz w:val="23"/>
                <w:szCs w:val="23"/>
                <w:lang w:val="en-GB"/>
              </w:rPr>
              <w:t xml:space="preserve">Design the service building as a one-story building with a combined roof. </w:t>
            </w:r>
            <w:r w:rsidR="00B05BF9" w:rsidRPr="00F716D1">
              <w:rPr>
                <w:sz w:val="23"/>
                <w:szCs w:val="23"/>
                <w:lang w:val="en-GB"/>
              </w:rPr>
              <w:t>Design the building as a frame one of a steel frame made of rolled profiles</w:t>
            </w:r>
            <w:r w:rsidR="006744D1" w:rsidRPr="00F716D1">
              <w:rPr>
                <w:sz w:val="23"/>
                <w:szCs w:val="23"/>
                <w:lang w:val="en-GB"/>
              </w:rPr>
              <w:t xml:space="preserve">. </w:t>
            </w:r>
            <w:r w:rsidR="00C81D5E" w:rsidRPr="00F716D1">
              <w:rPr>
                <w:sz w:val="23"/>
                <w:szCs w:val="23"/>
                <w:lang w:val="en-GB"/>
              </w:rPr>
              <w:t>Design the walls of internal wall cassettes insulated with basalt slabs</w:t>
            </w:r>
            <w:r w:rsidR="006744D1" w:rsidRPr="00F716D1">
              <w:rPr>
                <w:sz w:val="23"/>
                <w:szCs w:val="23"/>
                <w:lang w:val="en-GB"/>
              </w:rPr>
              <w:t xml:space="preserve">. </w:t>
            </w:r>
            <w:r w:rsidR="00C81D5E" w:rsidRPr="00F716D1">
              <w:rPr>
                <w:sz w:val="23"/>
                <w:szCs w:val="23"/>
                <w:lang w:val="en-GB"/>
              </w:rPr>
              <w:t>Design partitions between rooms made of plasterboard, aerated concrete and glazed of aluminum profiles</w:t>
            </w:r>
            <w:r w:rsidR="006744D1" w:rsidRPr="00F716D1">
              <w:rPr>
                <w:sz w:val="23"/>
                <w:szCs w:val="23"/>
                <w:lang w:val="en-GB"/>
              </w:rPr>
              <w:t xml:space="preserve">. </w:t>
            </w:r>
            <w:r w:rsidR="00F35A08" w:rsidRPr="00F716D1">
              <w:rPr>
                <w:sz w:val="23"/>
                <w:szCs w:val="23"/>
                <w:lang w:val="en-GB"/>
              </w:rPr>
              <w:t>Design the foundations according to the calculation and engineering and geological surveys</w:t>
            </w:r>
            <w:r w:rsidR="006744D1" w:rsidRPr="00F716D1">
              <w:rPr>
                <w:sz w:val="23"/>
                <w:szCs w:val="23"/>
                <w:lang w:val="en-GB"/>
              </w:rPr>
              <w:t xml:space="preserve">. </w:t>
            </w:r>
            <w:r w:rsidR="00C81D5E" w:rsidRPr="00F716D1">
              <w:rPr>
                <w:sz w:val="23"/>
                <w:szCs w:val="23"/>
                <w:lang w:val="en-GB"/>
              </w:rPr>
              <w:t>Provide for the ballastless roof with a PVC membrane coating</w:t>
            </w:r>
            <w:r w:rsidR="006744D1" w:rsidRPr="00F716D1">
              <w:rPr>
                <w:sz w:val="23"/>
                <w:szCs w:val="23"/>
                <w:lang w:val="en-GB"/>
              </w:rPr>
              <w:t xml:space="preserve">. </w:t>
            </w:r>
            <w:r w:rsidR="00CB76CF" w:rsidRPr="00F716D1">
              <w:rPr>
                <w:sz w:val="23"/>
                <w:szCs w:val="23"/>
                <w:lang w:val="en-GB"/>
              </w:rPr>
              <w:t xml:space="preserve">Provide </w:t>
            </w:r>
            <w:r w:rsidR="00925E42" w:rsidRPr="00F716D1">
              <w:rPr>
                <w:sz w:val="23"/>
                <w:szCs w:val="23"/>
                <w:lang w:val="en-GB"/>
              </w:rPr>
              <w:t xml:space="preserve">for </w:t>
            </w:r>
            <w:r w:rsidR="00CB76CF" w:rsidRPr="00F716D1">
              <w:rPr>
                <w:sz w:val="23"/>
                <w:szCs w:val="23"/>
                <w:lang w:val="en-GB"/>
              </w:rPr>
              <w:t>insulation of the roof with mineral wool slabs</w:t>
            </w:r>
            <w:r w:rsidR="006744D1" w:rsidRPr="00F716D1">
              <w:rPr>
                <w:sz w:val="23"/>
                <w:szCs w:val="23"/>
                <w:lang w:val="en-GB"/>
              </w:rPr>
              <w:t>.</w:t>
            </w:r>
          </w:p>
          <w:p w14:paraId="0199FDBA" w14:textId="553BE647" w:rsidR="006744D1" w:rsidRPr="00F716D1" w:rsidRDefault="00CB76CF" w:rsidP="00D52765">
            <w:pPr>
              <w:jc w:val="both"/>
              <w:rPr>
                <w:sz w:val="23"/>
                <w:szCs w:val="23"/>
                <w:lang w:val="en-GB"/>
              </w:rPr>
            </w:pPr>
            <w:r w:rsidRPr="00F716D1">
              <w:rPr>
                <w:sz w:val="23"/>
                <w:szCs w:val="23"/>
                <w:lang w:val="en-GB"/>
              </w:rPr>
              <w:t xml:space="preserve">Provide </w:t>
            </w:r>
            <w:r w:rsidR="00925E42" w:rsidRPr="00F716D1">
              <w:rPr>
                <w:sz w:val="23"/>
                <w:szCs w:val="23"/>
                <w:lang w:val="en-GB"/>
              </w:rPr>
              <w:t xml:space="preserve">for </w:t>
            </w:r>
            <w:r w:rsidRPr="00F716D1">
              <w:rPr>
                <w:sz w:val="23"/>
                <w:szCs w:val="23"/>
                <w:lang w:val="en-GB"/>
              </w:rPr>
              <w:t xml:space="preserve">the external </w:t>
            </w:r>
            <w:r w:rsidRPr="00F716D1">
              <w:rPr>
                <w:color w:val="000000"/>
                <w:sz w:val="23"/>
                <w:szCs w:val="23"/>
                <w:lang w:val="en-GB"/>
              </w:rPr>
              <w:t>decoration of the walls with fiber-cement slabs on internal wall cassettes</w:t>
            </w:r>
            <w:r w:rsidR="006744D1" w:rsidRPr="00F716D1">
              <w:rPr>
                <w:color w:val="000000"/>
                <w:sz w:val="23"/>
                <w:szCs w:val="23"/>
                <w:lang w:val="en-GB"/>
              </w:rPr>
              <w:t>.</w:t>
            </w:r>
            <w:r w:rsidRPr="00F716D1">
              <w:rPr>
                <w:color w:val="000000"/>
                <w:sz w:val="23"/>
                <w:szCs w:val="23"/>
                <w:lang w:val="en-GB"/>
              </w:rPr>
              <w:t xml:space="preserve"> </w:t>
            </w:r>
            <w:r w:rsidR="00C327ED" w:rsidRPr="00F716D1">
              <w:rPr>
                <w:color w:val="000000"/>
                <w:sz w:val="23"/>
                <w:szCs w:val="23"/>
                <w:lang w:val="en-GB"/>
              </w:rPr>
              <w:t>Design external windows of metal-plastic profiles with double-glazed windows, stained-glass windows – of aluminum profiles</w:t>
            </w:r>
            <w:r w:rsidR="006744D1" w:rsidRPr="00F716D1">
              <w:rPr>
                <w:color w:val="000000"/>
                <w:sz w:val="23"/>
                <w:szCs w:val="23"/>
                <w:lang w:val="en-GB"/>
              </w:rPr>
              <w:t>.</w:t>
            </w:r>
            <w:r w:rsidR="009939B4" w:rsidRPr="00F716D1">
              <w:rPr>
                <w:color w:val="000000"/>
                <w:sz w:val="23"/>
                <w:szCs w:val="23"/>
                <w:lang w:val="en-GB"/>
              </w:rPr>
              <w:t xml:space="preserve"> Design</w:t>
            </w:r>
            <w:r w:rsidR="006744D1" w:rsidRPr="00F716D1">
              <w:rPr>
                <w:color w:val="000000"/>
                <w:sz w:val="23"/>
                <w:szCs w:val="23"/>
                <w:lang w:val="en-GB"/>
              </w:rPr>
              <w:t xml:space="preserve"> </w:t>
            </w:r>
            <w:r w:rsidR="009939B4" w:rsidRPr="00F716D1">
              <w:rPr>
                <w:color w:val="000000"/>
                <w:sz w:val="23"/>
                <w:szCs w:val="23"/>
                <w:lang w:val="en-GB"/>
              </w:rPr>
              <w:t xml:space="preserve">doors </w:t>
            </w:r>
            <w:r w:rsidR="00BF6C07" w:rsidRPr="00F716D1">
              <w:rPr>
                <w:color w:val="000000"/>
                <w:sz w:val="23"/>
                <w:szCs w:val="23"/>
                <w:lang w:val="en-GB"/>
              </w:rPr>
              <w:t>to</w:t>
            </w:r>
            <w:r w:rsidR="009939B4" w:rsidRPr="00F716D1">
              <w:rPr>
                <w:color w:val="000000"/>
                <w:sz w:val="23"/>
                <w:szCs w:val="23"/>
                <w:lang w:val="en-GB"/>
              </w:rPr>
              <w:t xml:space="preserve"> technical </w:t>
            </w:r>
            <w:r w:rsidR="009939B4" w:rsidRPr="00F716D1">
              <w:rPr>
                <w:sz w:val="23"/>
                <w:szCs w:val="23"/>
                <w:lang w:val="en-GB"/>
              </w:rPr>
              <w:t xml:space="preserve">premises, as well as evacuation exits in accordance with the requirements of DBN B.1.1-7:2016. </w:t>
            </w:r>
            <w:r w:rsidR="00BF6C07" w:rsidRPr="00F716D1">
              <w:rPr>
                <w:color w:val="000000"/>
                <w:sz w:val="23"/>
                <w:szCs w:val="23"/>
                <w:lang w:val="en-GB"/>
              </w:rPr>
              <w:t xml:space="preserve">Design </w:t>
            </w:r>
            <w:r w:rsidR="00BF6C07" w:rsidRPr="00F716D1">
              <w:rPr>
                <w:sz w:val="23"/>
                <w:szCs w:val="23"/>
                <w:lang w:val="en-GB"/>
              </w:rPr>
              <w:t>the entrance/exit doors to the inspection rooms as sliding ones of aluminum profiles</w:t>
            </w:r>
            <w:r w:rsidR="006744D1" w:rsidRPr="00F716D1">
              <w:rPr>
                <w:sz w:val="23"/>
                <w:szCs w:val="23"/>
                <w:lang w:val="en-GB"/>
              </w:rPr>
              <w:t xml:space="preserve">. </w:t>
            </w:r>
            <w:r w:rsidR="003A3ECD" w:rsidRPr="00F716D1">
              <w:rPr>
                <w:sz w:val="23"/>
                <w:szCs w:val="23"/>
                <w:lang w:val="en-GB"/>
              </w:rPr>
              <w:t>Provide for the arrangement of vestibules of aluminum profiles at the entrances</w:t>
            </w:r>
            <w:r w:rsidR="006744D1" w:rsidRPr="00F716D1">
              <w:rPr>
                <w:sz w:val="23"/>
                <w:szCs w:val="23"/>
                <w:lang w:val="en-GB"/>
              </w:rPr>
              <w:t>.</w:t>
            </w:r>
          </w:p>
          <w:p w14:paraId="0BA76832" w14:textId="34760164" w:rsidR="006744D1" w:rsidRPr="00F716D1" w:rsidRDefault="00343848" w:rsidP="00D52765">
            <w:pPr>
              <w:jc w:val="both"/>
              <w:rPr>
                <w:sz w:val="23"/>
                <w:szCs w:val="23"/>
                <w:lang w:val="en-GB"/>
              </w:rPr>
            </w:pPr>
            <w:r w:rsidRPr="00F716D1">
              <w:rPr>
                <w:sz w:val="23"/>
                <w:szCs w:val="23"/>
                <w:lang w:val="en-GB"/>
              </w:rPr>
              <w:t>Provide for the wall finishing in the inspection rooms with HPL panels</w:t>
            </w:r>
            <w:r w:rsidR="006744D1" w:rsidRPr="00F716D1">
              <w:rPr>
                <w:sz w:val="23"/>
                <w:szCs w:val="23"/>
                <w:lang w:val="en-GB"/>
              </w:rPr>
              <w:t xml:space="preserve">. </w:t>
            </w:r>
            <w:r w:rsidRPr="00F716D1">
              <w:rPr>
                <w:sz w:val="23"/>
                <w:szCs w:val="23"/>
                <w:lang w:val="en-GB"/>
              </w:rPr>
              <w:t>Provide for the wall finishing in service premises with water-emulsion painting, in toilet facilities - facing with ceramic tiles to the entire height of the premises, in technical rooms - with water-emulsion painting</w:t>
            </w:r>
            <w:r w:rsidR="006744D1" w:rsidRPr="00F716D1">
              <w:rPr>
                <w:sz w:val="23"/>
                <w:szCs w:val="23"/>
                <w:lang w:val="en-GB"/>
              </w:rPr>
              <w:t>.</w:t>
            </w:r>
          </w:p>
          <w:p w14:paraId="3054EC4E" w14:textId="0B26694A" w:rsidR="006744D1" w:rsidRPr="00F716D1" w:rsidRDefault="00343848" w:rsidP="00D52765">
            <w:pPr>
              <w:jc w:val="both"/>
              <w:rPr>
                <w:sz w:val="23"/>
                <w:szCs w:val="23"/>
                <w:lang w:val="en-GB"/>
              </w:rPr>
            </w:pPr>
            <w:r w:rsidRPr="00F716D1">
              <w:rPr>
                <w:sz w:val="23"/>
                <w:szCs w:val="23"/>
                <w:lang w:val="en-GB"/>
              </w:rPr>
              <w:t>Design the floors in the offices of industrial linoleum, in the inspection room – of the ceramic granite slabs, in the toilet facilities - of ceramic tiles</w:t>
            </w:r>
            <w:r w:rsidR="006744D1" w:rsidRPr="00F716D1">
              <w:rPr>
                <w:sz w:val="23"/>
                <w:szCs w:val="23"/>
                <w:lang w:val="en-GB"/>
              </w:rPr>
              <w:t>.</w:t>
            </w:r>
          </w:p>
          <w:p w14:paraId="44FA3CC5" w14:textId="2D94023E" w:rsidR="006744D1" w:rsidRPr="00F716D1" w:rsidRDefault="00CF49C4" w:rsidP="00D52765">
            <w:pPr>
              <w:jc w:val="both"/>
              <w:rPr>
                <w:sz w:val="23"/>
                <w:szCs w:val="23"/>
                <w:lang w:val="en-GB"/>
              </w:rPr>
            </w:pPr>
            <w:r w:rsidRPr="00F716D1">
              <w:rPr>
                <w:color w:val="000000"/>
                <w:sz w:val="23"/>
                <w:szCs w:val="23"/>
                <w:lang w:val="en-GB"/>
              </w:rPr>
              <w:t xml:space="preserve">Provide for ceilings in all rooms (except the </w:t>
            </w:r>
            <w:r w:rsidRPr="00F716D1">
              <w:rPr>
                <w:sz w:val="23"/>
                <w:szCs w:val="23"/>
                <w:lang w:val="en-GB"/>
              </w:rPr>
              <w:t xml:space="preserve">inspection </w:t>
            </w:r>
            <w:r w:rsidRPr="00F716D1">
              <w:rPr>
                <w:color w:val="000000"/>
                <w:sz w:val="23"/>
                <w:szCs w:val="23"/>
                <w:lang w:val="en-GB"/>
              </w:rPr>
              <w:t xml:space="preserve">room) as </w:t>
            </w:r>
            <w:r w:rsidRPr="00F716D1">
              <w:rPr>
                <w:sz w:val="23"/>
                <w:szCs w:val="23"/>
                <w:lang w:val="en-GB"/>
              </w:rPr>
              <w:t xml:space="preserve">suspended </w:t>
            </w:r>
            <w:r w:rsidRPr="00F716D1">
              <w:rPr>
                <w:color w:val="000000"/>
                <w:sz w:val="23"/>
                <w:szCs w:val="23"/>
                <w:lang w:val="en-GB"/>
              </w:rPr>
              <w:t>cassette ones of the Armstrong type, filled with aluminum panels (600X600mm or 1200X600mm)</w:t>
            </w:r>
            <w:r w:rsidR="00945912" w:rsidRPr="00F716D1">
              <w:rPr>
                <w:color w:val="000000"/>
                <w:sz w:val="23"/>
                <w:szCs w:val="23"/>
                <w:lang w:val="en-GB"/>
              </w:rPr>
              <w:t xml:space="preserve">. </w:t>
            </w:r>
            <w:r w:rsidRPr="00F716D1">
              <w:rPr>
                <w:color w:val="000000"/>
                <w:sz w:val="23"/>
                <w:szCs w:val="23"/>
                <w:lang w:val="en-GB"/>
              </w:rPr>
              <w:t>Provide for moisture resistant ceilings in technical rooms and toilet facilities</w:t>
            </w:r>
            <w:r w:rsidR="006744D1" w:rsidRPr="00F716D1">
              <w:rPr>
                <w:color w:val="000000"/>
                <w:sz w:val="23"/>
                <w:szCs w:val="23"/>
                <w:lang w:val="en-GB"/>
              </w:rPr>
              <w:t xml:space="preserve">. </w:t>
            </w:r>
            <w:r w:rsidRPr="00F716D1">
              <w:rPr>
                <w:sz w:val="23"/>
                <w:szCs w:val="23"/>
                <w:lang w:val="en-GB"/>
              </w:rPr>
              <w:t>Provide for suspended rail cube-shaped and island plasterboard ceilings, or a ceiling of the Grigliato type in the inspection room</w:t>
            </w:r>
            <w:r w:rsidR="006744D1" w:rsidRPr="00F716D1">
              <w:rPr>
                <w:sz w:val="23"/>
                <w:szCs w:val="23"/>
                <w:lang w:val="en-GB"/>
              </w:rPr>
              <w:t>.</w:t>
            </w:r>
          </w:p>
          <w:p w14:paraId="4EFA3E40" w14:textId="484915A8" w:rsidR="006744D1" w:rsidRPr="00F716D1" w:rsidRDefault="00CF49C4" w:rsidP="00D52765">
            <w:pPr>
              <w:jc w:val="both"/>
              <w:rPr>
                <w:sz w:val="23"/>
                <w:szCs w:val="23"/>
                <w:lang w:val="en-GB"/>
              </w:rPr>
            </w:pPr>
            <w:r w:rsidRPr="00F716D1">
              <w:rPr>
                <w:sz w:val="23"/>
                <w:szCs w:val="23"/>
                <w:lang w:val="en-GB"/>
              </w:rPr>
              <w:t>Design two passport control cabins in the inspection room as glazed ones of aluminum profiles</w:t>
            </w:r>
            <w:r w:rsidR="006744D1" w:rsidRPr="00F716D1">
              <w:rPr>
                <w:sz w:val="23"/>
                <w:szCs w:val="23"/>
                <w:lang w:val="en-GB"/>
              </w:rPr>
              <w:t xml:space="preserve">. </w:t>
            </w:r>
            <w:r w:rsidR="001F05C2" w:rsidRPr="00F716D1">
              <w:rPr>
                <w:sz w:val="23"/>
                <w:szCs w:val="23"/>
                <w:lang w:val="en-GB"/>
              </w:rPr>
              <w:t xml:space="preserve">Provide </w:t>
            </w:r>
            <w:r w:rsidR="00925E42" w:rsidRPr="00F716D1">
              <w:rPr>
                <w:sz w:val="23"/>
                <w:szCs w:val="23"/>
                <w:lang w:val="en-GB"/>
              </w:rPr>
              <w:t xml:space="preserve">for </w:t>
            </w:r>
            <w:r w:rsidR="001F05C2" w:rsidRPr="00F716D1">
              <w:rPr>
                <w:sz w:val="23"/>
                <w:szCs w:val="23"/>
                <w:lang w:val="en-GB"/>
              </w:rPr>
              <w:t>cabins with mirrors for viewing the control area</w:t>
            </w:r>
            <w:r w:rsidR="006744D1" w:rsidRPr="00F716D1">
              <w:rPr>
                <w:sz w:val="23"/>
                <w:szCs w:val="23"/>
                <w:lang w:val="en-GB"/>
              </w:rPr>
              <w:t xml:space="preserve">. </w:t>
            </w:r>
            <w:r w:rsidR="001F05C2" w:rsidRPr="00F716D1">
              <w:rPr>
                <w:sz w:val="23"/>
                <w:szCs w:val="23"/>
                <w:lang w:val="en-GB"/>
              </w:rPr>
              <w:t xml:space="preserve">Provide </w:t>
            </w:r>
            <w:r w:rsidR="00925E42" w:rsidRPr="00F716D1">
              <w:rPr>
                <w:sz w:val="23"/>
                <w:szCs w:val="23"/>
                <w:lang w:val="en-GB"/>
              </w:rPr>
              <w:t xml:space="preserve">for </w:t>
            </w:r>
            <w:r w:rsidR="001F05C2" w:rsidRPr="00F716D1">
              <w:rPr>
                <w:sz w:val="23"/>
                <w:szCs w:val="23"/>
                <w:lang w:val="en-GB"/>
              </w:rPr>
              <w:t xml:space="preserve">one computerized workplace with a computer desk and a chair in each passport control cabin. </w:t>
            </w:r>
            <w:r w:rsidR="00D31374" w:rsidRPr="00F716D1">
              <w:rPr>
                <w:sz w:val="23"/>
                <w:szCs w:val="23"/>
                <w:lang w:val="en-GB"/>
              </w:rPr>
              <w:t>Provide for turnstiles with remote access control from the cabins on the traffic lanes of people near passport control cabins</w:t>
            </w:r>
            <w:r w:rsidR="006744D1" w:rsidRPr="00F716D1">
              <w:rPr>
                <w:sz w:val="23"/>
                <w:szCs w:val="23"/>
                <w:lang w:val="en-GB"/>
              </w:rPr>
              <w:t>.</w:t>
            </w:r>
          </w:p>
          <w:p w14:paraId="7132F5F6" w14:textId="4FA50E73" w:rsidR="006744D1" w:rsidRPr="00F716D1" w:rsidRDefault="006744D1" w:rsidP="00D52765">
            <w:pPr>
              <w:jc w:val="both"/>
              <w:rPr>
                <w:sz w:val="23"/>
                <w:szCs w:val="23"/>
                <w:lang w:val="en-GB"/>
              </w:rPr>
            </w:pPr>
            <w:r w:rsidRPr="00F716D1">
              <w:rPr>
                <w:sz w:val="23"/>
                <w:szCs w:val="23"/>
                <w:lang w:val="en-GB"/>
              </w:rPr>
              <w:t xml:space="preserve">   </w:t>
            </w:r>
            <w:r w:rsidR="00911B3E" w:rsidRPr="00F716D1">
              <w:rPr>
                <w:sz w:val="23"/>
                <w:szCs w:val="23"/>
                <w:lang w:val="en-GB"/>
              </w:rPr>
              <w:t>Pr</w:t>
            </w:r>
            <w:r w:rsidR="00612D9B" w:rsidRPr="00F716D1">
              <w:rPr>
                <w:sz w:val="23"/>
                <w:szCs w:val="23"/>
                <w:lang w:val="en-GB"/>
              </w:rPr>
              <w:t>o</w:t>
            </w:r>
            <w:r w:rsidR="00911B3E" w:rsidRPr="00F716D1">
              <w:rPr>
                <w:sz w:val="23"/>
                <w:szCs w:val="23"/>
                <w:lang w:val="en-GB"/>
              </w:rPr>
              <w:t xml:space="preserve">vide </w:t>
            </w:r>
            <w:r w:rsidR="00612D9B" w:rsidRPr="00F716D1">
              <w:rPr>
                <w:sz w:val="23"/>
                <w:szCs w:val="23"/>
                <w:lang w:val="en-GB"/>
              </w:rPr>
              <w:t xml:space="preserve">for </w:t>
            </w:r>
            <w:r w:rsidR="00911B3E" w:rsidRPr="00F716D1">
              <w:rPr>
                <w:sz w:val="23"/>
                <w:szCs w:val="23"/>
                <w:lang w:val="en-GB"/>
              </w:rPr>
              <w:t>the installation of two inspection tables for customs control with a stainless</w:t>
            </w:r>
            <w:r w:rsidR="00612D9B" w:rsidRPr="00F716D1">
              <w:rPr>
                <w:sz w:val="23"/>
                <w:szCs w:val="23"/>
                <w:lang w:val="en-GB"/>
              </w:rPr>
              <w:t xml:space="preserve"> </w:t>
            </w:r>
            <w:r w:rsidR="00911B3E" w:rsidRPr="00F716D1">
              <w:rPr>
                <w:sz w:val="23"/>
                <w:szCs w:val="23"/>
                <w:lang w:val="en-GB"/>
              </w:rPr>
              <w:t>steel surface for inspection of hand luggage in the inspection hall</w:t>
            </w:r>
            <w:r w:rsidRPr="00F716D1">
              <w:rPr>
                <w:sz w:val="23"/>
                <w:szCs w:val="23"/>
                <w:lang w:val="en-GB"/>
              </w:rPr>
              <w:t xml:space="preserve">. </w:t>
            </w:r>
          </w:p>
          <w:p w14:paraId="4B12E0F8" w14:textId="79F5ECDB" w:rsidR="006744D1" w:rsidRPr="00F716D1" w:rsidRDefault="00911B3E" w:rsidP="00CB2A70">
            <w:pPr>
              <w:ind w:firstLine="166"/>
              <w:jc w:val="both"/>
              <w:rPr>
                <w:sz w:val="23"/>
                <w:szCs w:val="23"/>
                <w:lang w:val="en-GB"/>
              </w:rPr>
            </w:pPr>
            <w:r w:rsidRPr="00F716D1">
              <w:rPr>
                <w:sz w:val="23"/>
                <w:szCs w:val="23"/>
                <w:lang w:val="en-GB"/>
              </w:rPr>
              <w:t xml:space="preserve">Provide </w:t>
            </w:r>
            <w:r w:rsidR="00925E42" w:rsidRPr="00F716D1">
              <w:rPr>
                <w:sz w:val="23"/>
                <w:szCs w:val="23"/>
                <w:lang w:val="en-GB"/>
              </w:rPr>
              <w:t xml:space="preserve">for </w:t>
            </w:r>
            <w:r w:rsidRPr="00F716D1">
              <w:rPr>
                <w:sz w:val="23"/>
                <w:szCs w:val="23"/>
                <w:lang w:val="en-GB"/>
              </w:rPr>
              <w:t>the installation of a personal computer with a multifunctional device, a computer table with a chair for each computerized workplace, wardrobe and bookcase in service premises</w:t>
            </w:r>
            <w:r w:rsidR="006744D1" w:rsidRPr="00F716D1">
              <w:rPr>
                <w:sz w:val="23"/>
                <w:szCs w:val="23"/>
                <w:lang w:val="en-GB"/>
              </w:rPr>
              <w:t xml:space="preserve">. </w:t>
            </w:r>
            <w:r w:rsidRPr="00F716D1">
              <w:rPr>
                <w:sz w:val="23"/>
                <w:szCs w:val="23"/>
                <w:lang w:val="en-GB"/>
              </w:rPr>
              <w:t>Provide</w:t>
            </w:r>
            <w:r w:rsidR="00925E42" w:rsidRPr="00F716D1">
              <w:rPr>
                <w:sz w:val="23"/>
                <w:szCs w:val="23"/>
                <w:lang w:val="en-GB"/>
              </w:rPr>
              <w:t xml:space="preserve"> for</w:t>
            </w:r>
            <w:r w:rsidRPr="00F716D1">
              <w:rPr>
                <w:sz w:val="23"/>
                <w:szCs w:val="23"/>
                <w:lang w:val="en-GB"/>
              </w:rPr>
              <w:t xml:space="preserve"> a chair, a wardrobe, a table with a chair and a washbasin in the room for personal inspection</w:t>
            </w:r>
            <w:r w:rsidR="006744D1" w:rsidRPr="00F716D1">
              <w:rPr>
                <w:sz w:val="23"/>
                <w:szCs w:val="23"/>
                <w:lang w:val="en-GB"/>
              </w:rPr>
              <w:t>.</w:t>
            </w:r>
          </w:p>
          <w:p w14:paraId="2E4D54A6" w14:textId="56D2045E" w:rsidR="006744D1" w:rsidRPr="00F716D1" w:rsidRDefault="00911B3E" w:rsidP="00D52765">
            <w:pPr>
              <w:jc w:val="both"/>
              <w:rPr>
                <w:iCs/>
                <w:sz w:val="23"/>
                <w:szCs w:val="23"/>
                <w:u w:val="single"/>
                <w:lang w:val="en-GB"/>
              </w:rPr>
            </w:pPr>
            <w:r w:rsidRPr="00F716D1">
              <w:rPr>
                <w:iCs/>
                <w:sz w:val="23"/>
                <w:szCs w:val="23"/>
                <w:u w:val="single"/>
                <w:lang w:val="en-GB"/>
              </w:rPr>
              <w:t xml:space="preserve">Provide </w:t>
            </w:r>
            <w:r w:rsidR="00925E42" w:rsidRPr="00F716D1">
              <w:rPr>
                <w:iCs/>
                <w:sz w:val="23"/>
                <w:szCs w:val="23"/>
                <w:u w:val="single"/>
                <w:lang w:val="en-GB"/>
              </w:rPr>
              <w:t xml:space="preserve">for </w:t>
            </w:r>
            <w:r w:rsidRPr="00F716D1">
              <w:rPr>
                <w:iCs/>
                <w:sz w:val="23"/>
                <w:szCs w:val="23"/>
                <w:u w:val="single"/>
                <w:lang w:val="en-GB"/>
              </w:rPr>
              <w:t>the following rooms in the building</w:t>
            </w:r>
            <w:r w:rsidR="006744D1" w:rsidRPr="00F716D1">
              <w:rPr>
                <w:iCs/>
                <w:sz w:val="23"/>
                <w:szCs w:val="23"/>
                <w:u w:val="single"/>
                <w:lang w:val="en-GB"/>
              </w:rPr>
              <w:t>:</w:t>
            </w:r>
            <w:r w:rsidR="006744D1" w:rsidRPr="00F716D1">
              <w:rPr>
                <w:sz w:val="23"/>
                <w:szCs w:val="23"/>
                <w:lang w:val="en-GB"/>
              </w:rPr>
              <w:t xml:space="preserve"> </w:t>
            </w:r>
          </w:p>
          <w:p w14:paraId="2D9414D5" w14:textId="4240DC47" w:rsidR="006744D1" w:rsidRPr="00F716D1" w:rsidRDefault="006744D1" w:rsidP="00D52765">
            <w:pPr>
              <w:jc w:val="both"/>
              <w:rPr>
                <w:sz w:val="23"/>
                <w:szCs w:val="23"/>
                <w:lang w:val="en-GB"/>
              </w:rPr>
            </w:pPr>
            <w:r w:rsidRPr="00F716D1">
              <w:rPr>
                <w:sz w:val="23"/>
                <w:szCs w:val="23"/>
                <w:lang w:val="en-GB"/>
              </w:rPr>
              <w:t xml:space="preserve">- </w:t>
            </w:r>
            <w:r w:rsidR="00911B3E" w:rsidRPr="00F716D1">
              <w:rPr>
                <w:sz w:val="23"/>
                <w:szCs w:val="23"/>
                <w:lang w:val="en-GB"/>
              </w:rPr>
              <w:t xml:space="preserve">an inspection </w:t>
            </w:r>
            <w:r w:rsidR="00BF6C07" w:rsidRPr="00F716D1">
              <w:rPr>
                <w:sz w:val="23"/>
                <w:szCs w:val="23"/>
                <w:lang w:val="en-GB"/>
              </w:rPr>
              <w:t>room</w:t>
            </w:r>
            <w:r w:rsidR="00911B3E" w:rsidRPr="00F716D1">
              <w:rPr>
                <w:sz w:val="23"/>
                <w:szCs w:val="23"/>
                <w:lang w:val="en-GB"/>
              </w:rPr>
              <w:t xml:space="preserve"> for passport and customs control of bus passengers, with the arrangement of two passport control cabins (computerized), one non-computerized customs control workplace and one computerized customs control workplace complete with </w:t>
            </w:r>
            <w:r w:rsidR="000821EC" w:rsidRPr="00F716D1">
              <w:rPr>
                <w:noProof/>
                <w:sz w:val="23"/>
                <w:szCs w:val="23"/>
                <w:lang w:val="en-GB"/>
              </w:rPr>
              <w:t xml:space="preserve">conveyor type X-ray equipment </w:t>
            </w:r>
            <w:r w:rsidR="00911B3E" w:rsidRPr="00F716D1">
              <w:rPr>
                <w:sz w:val="23"/>
                <w:szCs w:val="23"/>
                <w:lang w:val="en-GB"/>
              </w:rPr>
              <w:t>on the "red" corridor (green and red corridors) (4 persons), arrangement of benches for waiting passengers</w:t>
            </w:r>
            <w:r w:rsidR="00D523C6" w:rsidRPr="00F716D1">
              <w:rPr>
                <w:sz w:val="23"/>
                <w:szCs w:val="23"/>
                <w:lang w:val="en-GB"/>
              </w:rPr>
              <w:t>;</w:t>
            </w:r>
          </w:p>
          <w:p w14:paraId="24EFFDE8" w14:textId="4E334B93" w:rsidR="006744D1" w:rsidRPr="00F716D1" w:rsidRDefault="006744D1" w:rsidP="00D52765">
            <w:pPr>
              <w:jc w:val="both"/>
              <w:rPr>
                <w:sz w:val="23"/>
                <w:szCs w:val="23"/>
                <w:lang w:val="en-GB"/>
              </w:rPr>
            </w:pPr>
            <w:r w:rsidRPr="00F716D1">
              <w:rPr>
                <w:sz w:val="23"/>
                <w:szCs w:val="23"/>
                <w:lang w:val="en-GB"/>
              </w:rPr>
              <w:t xml:space="preserve">- </w:t>
            </w:r>
            <w:r w:rsidR="000821EC" w:rsidRPr="00F716D1">
              <w:rPr>
                <w:noProof/>
                <w:sz w:val="23"/>
                <w:szCs w:val="23"/>
                <w:lang w:val="en-GB"/>
              </w:rPr>
              <w:t>premise for personal inspection</w:t>
            </w:r>
            <w:r w:rsidR="000821EC" w:rsidRPr="00F716D1">
              <w:rPr>
                <w:sz w:val="23"/>
                <w:szCs w:val="23"/>
                <w:lang w:val="en-GB"/>
              </w:rPr>
              <w:t xml:space="preserve"> with a washbasin</w:t>
            </w:r>
            <w:r w:rsidRPr="00F716D1">
              <w:rPr>
                <w:sz w:val="23"/>
                <w:szCs w:val="23"/>
                <w:lang w:val="en-GB"/>
              </w:rPr>
              <w:t>;</w:t>
            </w:r>
          </w:p>
          <w:p w14:paraId="25EC6E8C" w14:textId="4746C883" w:rsidR="006744D1" w:rsidRPr="00F716D1" w:rsidRDefault="006744D1" w:rsidP="00D52765">
            <w:pPr>
              <w:jc w:val="both"/>
              <w:rPr>
                <w:sz w:val="23"/>
                <w:szCs w:val="23"/>
                <w:lang w:val="en-GB"/>
              </w:rPr>
            </w:pPr>
            <w:r w:rsidRPr="00F716D1">
              <w:rPr>
                <w:sz w:val="23"/>
                <w:szCs w:val="23"/>
                <w:lang w:val="en-GB"/>
              </w:rPr>
              <w:lastRenderedPageBreak/>
              <w:t>-</w:t>
            </w:r>
            <w:r w:rsidR="000821EC" w:rsidRPr="00F716D1">
              <w:rPr>
                <w:sz w:val="23"/>
                <w:szCs w:val="23"/>
                <w:lang w:val="en-GB"/>
              </w:rPr>
              <w:t xml:space="preserve"> service </w:t>
            </w:r>
            <w:r w:rsidR="000821EC" w:rsidRPr="00F716D1">
              <w:rPr>
                <w:noProof/>
                <w:sz w:val="23"/>
                <w:szCs w:val="23"/>
                <w:lang w:val="en-GB"/>
              </w:rPr>
              <w:t xml:space="preserve">sanitary and hygienic facilities </w:t>
            </w:r>
            <w:r w:rsidRPr="00F716D1">
              <w:rPr>
                <w:sz w:val="23"/>
                <w:szCs w:val="23"/>
                <w:lang w:val="en-GB"/>
              </w:rPr>
              <w:t>(</w:t>
            </w:r>
            <w:r w:rsidR="000821EC" w:rsidRPr="00F716D1">
              <w:rPr>
                <w:sz w:val="23"/>
                <w:szCs w:val="23"/>
                <w:lang w:val="en-GB"/>
              </w:rPr>
              <w:t>toilet facilities</w:t>
            </w:r>
            <w:r w:rsidRPr="00F716D1">
              <w:rPr>
                <w:sz w:val="23"/>
                <w:szCs w:val="23"/>
                <w:lang w:val="en-GB"/>
              </w:rPr>
              <w:t xml:space="preserve">): </w:t>
            </w:r>
          </w:p>
          <w:p w14:paraId="7A59AC59" w14:textId="1729291C" w:rsidR="006744D1" w:rsidRPr="00F716D1" w:rsidRDefault="006744D1" w:rsidP="00D52765">
            <w:pPr>
              <w:jc w:val="both"/>
              <w:rPr>
                <w:sz w:val="23"/>
                <w:szCs w:val="23"/>
                <w:lang w:val="en-GB"/>
              </w:rPr>
            </w:pPr>
            <w:r w:rsidRPr="00F716D1">
              <w:rPr>
                <w:sz w:val="23"/>
                <w:szCs w:val="23"/>
                <w:lang w:val="en-GB"/>
              </w:rPr>
              <w:t xml:space="preserve">- </w:t>
            </w:r>
            <w:r w:rsidR="00D304EF" w:rsidRPr="00F716D1">
              <w:rPr>
                <w:noProof/>
                <w:sz w:val="23"/>
                <w:szCs w:val="23"/>
                <w:lang w:val="en-GB"/>
              </w:rPr>
              <w:t xml:space="preserve">sanitary and quarantine station </w:t>
            </w:r>
            <w:r w:rsidR="00D304EF" w:rsidRPr="00F716D1">
              <w:rPr>
                <w:sz w:val="23"/>
                <w:szCs w:val="23"/>
                <w:lang w:val="en-GB"/>
              </w:rPr>
              <w:t xml:space="preserve">in accordance with the requirements of the current legislation for one computerized workplace </w:t>
            </w:r>
            <w:r w:rsidRPr="00F716D1">
              <w:rPr>
                <w:bCs/>
                <w:sz w:val="23"/>
                <w:szCs w:val="23"/>
                <w:lang w:val="en-GB"/>
              </w:rPr>
              <w:t xml:space="preserve">(1 </w:t>
            </w:r>
            <w:r w:rsidR="00D304EF" w:rsidRPr="00F716D1">
              <w:rPr>
                <w:bCs/>
                <w:sz w:val="23"/>
                <w:szCs w:val="23"/>
                <w:lang w:val="en-GB"/>
              </w:rPr>
              <w:t>person</w:t>
            </w:r>
            <w:r w:rsidRPr="00F716D1">
              <w:rPr>
                <w:bCs/>
                <w:sz w:val="23"/>
                <w:szCs w:val="23"/>
                <w:lang w:val="en-GB"/>
              </w:rPr>
              <w:t>);</w:t>
            </w:r>
          </w:p>
          <w:p w14:paraId="5D35DB13" w14:textId="070ADFDA" w:rsidR="006744D1" w:rsidRPr="00F716D1" w:rsidRDefault="006744D1" w:rsidP="00D52765">
            <w:pPr>
              <w:jc w:val="both"/>
              <w:rPr>
                <w:sz w:val="23"/>
                <w:szCs w:val="23"/>
                <w:lang w:val="en-GB"/>
              </w:rPr>
            </w:pPr>
            <w:r w:rsidRPr="00F716D1">
              <w:rPr>
                <w:sz w:val="23"/>
                <w:szCs w:val="23"/>
                <w:lang w:val="en-GB"/>
              </w:rPr>
              <w:t xml:space="preserve">- </w:t>
            </w:r>
            <w:r w:rsidR="00D304EF" w:rsidRPr="00F716D1">
              <w:rPr>
                <w:noProof/>
                <w:sz w:val="23"/>
                <w:szCs w:val="23"/>
                <w:lang w:val="en-GB"/>
              </w:rPr>
              <w:t xml:space="preserve">office of the border guard service shift supervisor </w:t>
            </w:r>
            <w:r w:rsidR="00D304EF" w:rsidRPr="00F716D1">
              <w:rPr>
                <w:bCs/>
                <w:sz w:val="23"/>
                <w:szCs w:val="23"/>
                <w:lang w:val="en-GB"/>
              </w:rPr>
              <w:t>for two computerized workplaces</w:t>
            </w:r>
            <w:r w:rsidRPr="00F716D1">
              <w:rPr>
                <w:sz w:val="23"/>
                <w:szCs w:val="23"/>
                <w:lang w:val="en-GB"/>
              </w:rPr>
              <w:t>;</w:t>
            </w:r>
          </w:p>
          <w:p w14:paraId="762254C5" w14:textId="185455F1" w:rsidR="006744D1" w:rsidRPr="00F716D1" w:rsidRDefault="006744D1" w:rsidP="00D52765">
            <w:pPr>
              <w:jc w:val="both"/>
              <w:rPr>
                <w:bCs/>
                <w:sz w:val="23"/>
                <w:szCs w:val="23"/>
                <w:lang w:val="en-GB"/>
              </w:rPr>
            </w:pPr>
            <w:r w:rsidRPr="00F716D1">
              <w:rPr>
                <w:sz w:val="23"/>
                <w:szCs w:val="23"/>
                <w:lang w:val="en-GB"/>
              </w:rPr>
              <w:t xml:space="preserve">- </w:t>
            </w:r>
            <w:r w:rsidR="00D304EF" w:rsidRPr="00F716D1">
              <w:rPr>
                <w:sz w:val="23"/>
                <w:szCs w:val="23"/>
                <w:lang w:val="en-GB"/>
              </w:rPr>
              <w:t xml:space="preserve">2 border guard service premises </w:t>
            </w:r>
            <w:r w:rsidR="00D304EF" w:rsidRPr="00F716D1">
              <w:rPr>
                <w:bCs/>
                <w:sz w:val="23"/>
                <w:szCs w:val="23"/>
                <w:lang w:val="en-GB"/>
              </w:rPr>
              <w:t>for two computerized workplaces</w:t>
            </w:r>
            <w:r w:rsidR="00491EC1" w:rsidRPr="00F716D1">
              <w:rPr>
                <w:bCs/>
                <w:sz w:val="23"/>
                <w:szCs w:val="23"/>
                <w:lang w:val="en-GB"/>
              </w:rPr>
              <w:t xml:space="preserve"> each</w:t>
            </w:r>
            <w:r w:rsidRPr="00F716D1">
              <w:rPr>
                <w:bCs/>
                <w:sz w:val="23"/>
                <w:szCs w:val="23"/>
                <w:lang w:val="en-GB"/>
              </w:rPr>
              <w:t>;</w:t>
            </w:r>
          </w:p>
          <w:p w14:paraId="1E1B06D9" w14:textId="76B91EAC" w:rsidR="006744D1" w:rsidRPr="00F716D1" w:rsidRDefault="006744D1" w:rsidP="00D52765">
            <w:pPr>
              <w:jc w:val="both"/>
              <w:rPr>
                <w:sz w:val="23"/>
                <w:szCs w:val="23"/>
                <w:lang w:val="en-GB"/>
              </w:rPr>
            </w:pPr>
            <w:r w:rsidRPr="00F716D1">
              <w:rPr>
                <w:sz w:val="23"/>
                <w:szCs w:val="23"/>
                <w:lang w:val="en-GB"/>
              </w:rPr>
              <w:t xml:space="preserve">- </w:t>
            </w:r>
            <w:r w:rsidR="00D304EF" w:rsidRPr="00F716D1">
              <w:rPr>
                <w:sz w:val="23"/>
                <w:szCs w:val="23"/>
                <w:lang w:val="en-GB"/>
              </w:rPr>
              <w:t xml:space="preserve">premise for placement of technical means for border control of the Gart-1 system, equipped with fire and security alarms, warning system </w:t>
            </w:r>
            <w:r w:rsidR="00D304EF" w:rsidRPr="00F716D1">
              <w:rPr>
                <w:bCs/>
                <w:sz w:val="23"/>
                <w:szCs w:val="23"/>
                <w:lang w:val="en-GB"/>
              </w:rPr>
              <w:t>for two computerized workplaces</w:t>
            </w:r>
            <w:r w:rsidRPr="00F716D1">
              <w:rPr>
                <w:bCs/>
                <w:sz w:val="23"/>
                <w:szCs w:val="23"/>
                <w:lang w:val="en-GB"/>
              </w:rPr>
              <w:t>;</w:t>
            </w:r>
          </w:p>
          <w:p w14:paraId="0DE28149" w14:textId="452C27E6" w:rsidR="006744D1" w:rsidRPr="00F716D1" w:rsidRDefault="006744D1" w:rsidP="00D52765">
            <w:pPr>
              <w:jc w:val="both"/>
              <w:rPr>
                <w:sz w:val="23"/>
                <w:szCs w:val="23"/>
                <w:lang w:val="en-GB"/>
              </w:rPr>
            </w:pPr>
            <w:r w:rsidRPr="00F716D1">
              <w:rPr>
                <w:sz w:val="23"/>
                <w:szCs w:val="23"/>
                <w:lang w:val="en-GB"/>
              </w:rPr>
              <w:t xml:space="preserve">- </w:t>
            </w:r>
            <w:r w:rsidR="00925E42" w:rsidRPr="00F716D1">
              <w:rPr>
                <w:sz w:val="23"/>
                <w:szCs w:val="23"/>
                <w:lang w:val="en-GB"/>
              </w:rPr>
              <w:t xml:space="preserve">premise (switch room) of the border </w:t>
            </w:r>
            <w:r w:rsidR="00491EC1" w:rsidRPr="00F716D1">
              <w:rPr>
                <w:sz w:val="23"/>
                <w:szCs w:val="23"/>
                <w:lang w:val="en-GB"/>
              </w:rPr>
              <w:t>guard</w:t>
            </w:r>
            <w:r w:rsidR="000E798A" w:rsidRPr="00F716D1">
              <w:rPr>
                <w:sz w:val="23"/>
                <w:szCs w:val="23"/>
                <w:lang w:val="en-GB"/>
              </w:rPr>
              <w:t xml:space="preserve"> service</w:t>
            </w:r>
            <w:r w:rsidRPr="00F716D1">
              <w:rPr>
                <w:sz w:val="23"/>
                <w:szCs w:val="23"/>
                <w:lang w:val="en-GB"/>
              </w:rPr>
              <w:t>;</w:t>
            </w:r>
          </w:p>
          <w:p w14:paraId="458687D0" w14:textId="10E5B404" w:rsidR="006744D1" w:rsidRPr="00F716D1" w:rsidRDefault="006744D1" w:rsidP="00D52765">
            <w:pPr>
              <w:jc w:val="both"/>
              <w:rPr>
                <w:sz w:val="23"/>
                <w:szCs w:val="23"/>
                <w:lang w:val="en-GB"/>
              </w:rPr>
            </w:pPr>
            <w:r w:rsidRPr="00F716D1">
              <w:rPr>
                <w:sz w:val="23"/>
                <w:szCs w:val="23"/>
                <w:lang w:val="en-GB"/>
              </w:rPr>
              <w:t>-</w:t>
            </w:r>
            <w:r w:rsidR="00491EC1" w:rsidRPr="00F716D1">
              <w:rPr>
                <w:noProof/>
                <w:sz w:val="23"/>
                <w:szCs w:val="23"/>
                <w:lang w:val="en-GB"/>
              </w:rPr>
              <w:t xml:space="preserve"> office of the customs service shift supervisor</w:t>
            </w:r>
            <w:r w:rsidRPr="00F716D1">
              <w:rPr>
                <w:sz w:val="23"/>
                <w:szCs w:val="23"/>
                <w:lang w:val="en-GB"/>
              </w:rPr>
              <w:t xml:space="preserve"> </w:t>
            </w:r>
            <w:r w:rsidR="00491EC1" w:rsidRPr="00F716D1">
              <w:rPr>
                <w:bCs/>
                <w:sz w:val="23"/>
                <w:szCs w:val="23"/>
                <w:lang w:val="en-GB"/>
              </w:rPr>
              <w:t>for two computerized workplaces</w:t>
            </w:r>
            <w:r w:rsidRPr="00F716D1">
              <w:rPr>
                <w:bCs/>
                <w:sz w:val="23"/>
                <w:szCs w:val="23"/>
                <w:lang w:val="en-GB"/>
              </w:rPr>
              <w:t>;</w:t>
            </w:r>
          </w:p>
          <w:p w14:paraId="55151C8A" w14:textId="1D4AEACA" w:rsidR="006744D1" w:rsidRPr="00F716D1" w:rsidRDefault="006744D1" w:rsidP="00D52765">
            <w:pPr>
              <w:jc w:val="both"/>
              <w:rPr>
                <w:sz w:val="23"/>
                <w:szCs w:val="23"/>
                <w:lang w:val="en-GB"/>
              </w:rPr>
            </w:pPr>
            <w:r w:rsidRPr="00F716D1">
              <w:rPr>
                <w:sz w:val="23"/>
                <w:szCs w:val="23"/>
                <w:lang w:val="en-GB"/>
              </w:rPr>
              <w:t xml:space="preserve">- </w:t>
            </w:r>
            <w:r w:rsidR="00491EC1" w:rsidRPr="00F716D1">
              <w:rPr>
                <w:sz w:val="23"/>
                <w:szCs w:val="23"/>
                <w:lang w:val="en-GB"/>
              </w:rPr>
              <w:t>2 service premises of the customs service for two computerized workplaces each</w:t>
            </w:r>
            <w:r w:rsidRPr="00F716D1">
              <w:rPr>
                <w:bCs/>
                <w:sz w:val="23"/>
                <w:szCs w:val="23"/>
                <w:lang w:val="en-GB"/>
              </w:rPr>
              <w:t>;</w:t>
            </w:r>
          </w:p>
          <w:p w14:paraId="25F4BC24" w14:textId="0E4B2B49" w:rsidR="006744D1" w:rsidRPr="00F716D1" w:rsidRDefault="006744D1" w:rsidP="00D52765">
            <w:pPr>
              <w:jc w:val="both"/>
              <w:rPr>
                <w:sz w:val="23"/>
                <w:szCs w:val="23"/>
                <w:lang w:val="en-GB"/>
              </w:rPr>
            </w:pPr>
            <w:r w:rsidRPr="00F716D1">
              <w:rPr>
                <w:sz w:val="23"/>
                <w:szCs w:val="23"/>
                <w:lang w:val="en-GB"/>
              </w:rPr>
              <w:t xml:space="preserve">- </w:t>
            </w:r>
            <w:r w:rsidR="00491EC1" w:rsidRPr="00F716D1">
              <w:rPr>
                <w:sz w:val="23"/>
                <w:szCs w:val="23"/>
                <w:lang w:val="en-GB"/>
              </w:rPr>
              <w:t>premises for placement of technical means of customs control</w:t>
            </w:r>
            <w:r w:rsidRPr="00F716D1">
              <w:rPr>
                <w:sz w:val="23"/>
                <w:szCs w:val="23"/>
                <w:lang w:val="en-GB"/>
              </w:rPr>
              <w:t>;</w:t>
            </w:r>
          </w:p>
          <w:p w14:paraId="38E27B08" w14:textId="495C9BA8" w:rsidR="006744D1" w:rsidRPr="00F716D1" w:rsidRDefault="006744D1" w:rsidP="00D52765">
            <w:pPr>
              <w:jc w:val="both"/>
              <w:rPr>
                <w:sz w:val="23"/>
                <w:szCs w:val="23"/>
                <w:lang w:val="en-GB"/>
              </w:rPr>
            </w:pPr>
            <w:r w:rsidRPr="00F716D1">
              <w:rPr>
                <w:sz w:val="23"/>
                <w:szCs w:val="23"/>
                <w:lang w:val="en-GB"/>
              </w:rPr>
              <w:t xml:space="preserve">- </w:t>
            </w:r>
            <w:r w:rsidR="00D304EF" w:rsidRPr="00F716D1">
              <w:rPr>
                <w:sz w:val="23"/>
                <w:szCs w:val="23"/>
                <w:lang w:val="en-GB"/>
              </w:rPr>
              <w:t>premise</w:t>
            </w:r>
            <w:r w:rsidRPr="00F716D1">
              <w:rPr>
                <w:sz w:val="23"/>
                <w:szCs w:val="23"/>
                <w:lang w:val="en-GB"/>
              </w:rPr>
              <w:t xml:space="preserve"> (</w:t>
            </w:r>
            <w:r w:rsidR="00D304EF" w:rsidRPr="00F716D1">
              <w:rPr>
                <w:sz w:val="23"/>
                <w:szCs w:val="23"/>
                <w:lang w:val="en-GB"/>
              </w:rPr>
              <w:t>switch room</w:t>
            </w:r>
            <w:r w:rsidRPr="00F716D1">
              <w:rPr>
                <w:sz w:val="23"/>
                <w:szCs w:val="23"/>
                <w:lang w:val="en-GB"/>
              </w:rPr>
              <w:t xml:space="preserve">) </w:t>
            </w:r>
            <w:r w:rsidR="00925E42" w:rsidRPr="00F716D1">
              <w:rPr>
                <w:sz w:val="23"/>
                <w:szCs w:val="23"/>
                <w:lang w:val="en-GB"/>
              </w:rPr>
              <w:t>of the customs service</w:t>
            </w:r>
            <w:r w:rsidRPr="00F716D1">
              <w:rPr>
                <w:sz w:val="23"/>
                <w:szCs w:val="23"/>
                <w:lang w:val="en-GB"/>
              </w:rPr>
              <w:t>;</w:t>
            </w:r>
          </w:p>
          <w:p w14:paraId="6396C675" w14:textId="345C4D9E" w:rsidR="006744D1" w:rsidRPr="00F716D1" w:rsidRDefault="006744D1" w:rsidP="00D52765">
            <w:pPr>
              <w:jc w:val="both"/>
              <w:rPr>
                <w:sz w:val="23"/>
                <w:szCs w:val="23"/>
                <w:lang w:val="en-GB"/>
              </w:rPr>
            </w:pPr>
            <w:r w:rsidRPr="00F716D1">
              <w:rPr>
                <w:sz w:val="23"/>
                <w:szCs w:val="23"/>
                <w:lang w:val="en-GB"/>
              </w:rPr>
              <w:t xml:space="preserve">- </w:t>
            </w:r>
            <w:r w:rsidR="00925E42" w:rsidRPr="00F716D1">
              <w:rPr>
                <w:noProof/>
                <w:sz w:val="23"/>
                <w:szCs w:val="23"/>
                <w:lang w:val="en-GB"/>
              </w:rPr>
              <w:t xml:space="preserve">premise of the bank </w:t>
            </w:r>
            <w:r w:rsidR="00925E42" w:rsidRPr="00F716D1">
              <w:rPr>
                <w:bCs/>
                <w:sz w:val="23"/>
                <w:szCs w:val="23"/>
                <w:lang w:val="en-GB"/>
              </w:rPr>
              <w:t>for one computerized workplace</w:t>
            </w:r>
            <w:r w:rsidRPr="00F716D1">
              <w:rPr>
                <w:sz w:val="23"/>
                <w:szCs w:val="23"/>
                <w:lang w:val="en-GB"/>
              </w:rPr>
              <w:t>;</w:t>
            </w:r>
          </w:p>
          <w:p w14:paraId="2A486D91" w14:textId="06B9632A" w:rsidR="006744D1" w:rsidRPr="00F716D1" w:rsidRDefault="006744D1" w:rsidP="00D52765">
            <w:pPr>
              <w:jc w:val="both"/>
              <w:rPr>
                <w:sz w:val="23"/>
                <w:szCs w:val="23"/>
                <w:lang w:val="en-GB"/>
              </w:rPr>
            </w:pPr>
            <w:r w:rsidRPr="00F716D1">
              <w:rPr>
                <w:sz w:val="23"/>
                <w:szCs w:val="23"/>
                <w:lang w:val="en-GB"/>
              </w:rPr>
              <w:t xml:space="preserve">- </w:t>
            </w:r>
            <w:r w:rsidR="00925E42" w:rsidRPr="00F716D1">
              <w:rPr>
                <w:sz w:val="23"/>
                <w:szCs w:val="23"/>
                <w:lang w:val="en-GB"/>
              </w:rPr>
              <w:t>switchboard room</w:t>
            </w:r>
            <w:r w:rsidRPr="00F716D1">
              <w:rPr>
                <w:sz w:val="23"/>
                <w:szCs w:val="23"/>
                <w:lang w:val="en-GB"/>
              </w:rPr>
              <w:t xml:space="preserve">, </w:t>
            </w:r>
          </w:p>
          <w:p w14:paraId="37A01F34" w14:textId="4E6C0D4B" w:rsidR="006744D1" w:rsidRPr="00F716D1" w:rsidRDefault="006744D1" w:rsidP="00D52765">
            <w:pPr>
              <w:jc w:val="both"/>
              <w:rPr>
                <w:sz w:val="23"/>
                <w:szCs w:val="23"/>
                <w:lang w:val="en-GB"/>
              </w:rPr>
            </w:pPr>
            <w:r w:rsidRPr="00F716D1">
              <w:rPr>
                <w:sz w:val="23"/>
                <w:szCs w:val="23"/>
                <w:lang w:val="en-GB"/>
              </w:rPr>
              <w:t xml:space="preserve">- </w:t>
            </w:r>
            <w:r w:rsidR="00925E42" w:rsidRPr="00F716D1">
              <w:rPr>
                <w:noProof/>
                <w:sz w:val="23"/>
                <w:szCs w:val="23"/>
                <w:lang w:val="en-GB"/>
              </w:rPr>
              <w:t>metering station</w:t>
            </w:r>
            <w:r w:rsidRPr="00F716D1">
              <w:rPr>
                <w:sz w:val="23"/>
                <w:szCs w:val="23"/>
                <w:lang w:val="en-GB"/>
              </w:rPr>
              <w:t>;</w:t>
            </w:r>
          </w:p>
          <w:p w14:paraId="14D9EB54" w14:textId="3946D3DC" w:rsidR="006744D1" w:rsidRPr="00F716D1" w:rsidRDefault="006744D1" w:rsidP="00D52765">
            <w:pPr>
              <w:jc w:val="both"/>
              <w:rPr>
                <w:sz w:val="23"/>
                <w:szCs w:val="23"/>
                <w:lang w:val="en-GB"/>
              </w:rPr>
            </w:pPr>
            <w:r w:rsidRPr="00F716D1">
              <w:rPr>
                <w:sz w:val="23"/>
                <w:szCs w:val="23"/>
                <w:lang w:val="en-GB"/>
              </w:rPr>
              <w:t xml:space="preserve">- </w:t>
            </w:r>
            <w:r w:rsidR="00491EC1" w:rsidRPr="00F716D1">
              <w:rPr>
                <w:sz w:val="23"/>
                <w:szCs w:val="23"/>
                <w:lang w:val="en-GB"/>
              </w:rPr>
              <w:t>boiler room</w:t>
            </w:r>
            <w:r w:rsidRPr="00F716D1">
              <w:rPr>
                <w:sz w:val="23"/>
                <w:szCs w:val="23"/>
                <w:lang w:val="en-GB"/>
              </w:rPr>
              <w:t>;</w:t>
            </w:r>
          </w:p>
          <w:p w14:paraId="0725BC67" w14:textId="2DCFF32C" w:rsidR="006744D1" w:rsidRPr="00F716D1" w:rsidRDefault="006744D1" w:rsidP="00D52765">
            <w:pPr>
              <w:jc w:val="both"/>
              <w:rPr>
                <w:sz w:val="23"/>
                <w:szCs w:val="23"/>
                <w:lang w:val="en-GB"/>
              </w:rPr>
            </w:pPr>
            <w:r w:rsidRPr="00F716D1">
              <w:rPr>
                <w:sz w:val="23"/>
                <w:szCs w:val="23"/>
                <w:lang w:val="en-GB"/>
              </w:rPr>
              <w:t xml:space="preserve">- </w:t>
            </w:r>
            <w:r w:rsidR="00491EC1" w:rsidRPr="00F716D1">
              <w:rPr>
                <w:sz w:val="23"/>
                <w:szCs w:val="23"/>
                <w:lang w:val="en-GB"/>
              </w:rPr>
              <w:t>cleaning facilities premise</w:t>
            </w:r>
            <w:r w:rsidRPr="00F716D1">
              <w:rPr>
                <w:sz w:val="23"/>
                <w:szCs w:val="23"/>
                <w:lang w:val="en-GB"/>
              </w:rPr>
              <w:t>;</w:t>
            </w:r>
          </w:p>
          <w:p w14:paraId="4DB96873" w14:textId="3282F8B8" w:rsidR="006744D1" w:rsidRPr="00F716D1" w:rsidRDefault="006744D1" w:rsidP="00D52765">
            <w:pPr>
              <w:jc w:val="both"/>
              <w:rPr>
                <w:sz w:val="23"/>
                <w:szCs w:val="23"/>
                <w:lang w:val="en-GB"/>
              </w:rPr>
            </w:pPr>
            <w:r w:rsidRPr="00F716D1">
              <w:rPr>
                <w:sz w:val="23"/>
                <w:szCs w:val="23"/>
                <w:lang w:val="en-GB"/>
              </w:rPr>
              <w:t xml:space="preserve">- </w:t>
            </w:r>
            <w:r w:rsidR="00491EC1" w:rsidRPr="00F716D1">
              <w:rPr>
                <w:noProof/>
                <w:sz w:val="23"/>
                <w:szCs w:val="23"/>
                <w:lang w:val="en-GB"/>
              </w:rPr>
              <w:t>public toilets</w:t>
            </w:r>
            <w:r w:rsidRPr="00F716D1">
              <w:rPr>
                <w:sz w:val="23"/>
                <w:szCs w:val="23"/>
                <w:lang w:val="en-GB"/>
              </w:rPr>
              <w:t>.</w:t>
            </w:r>
          </w:p>
          <w:p w14:paraId="5CE8E3FC" w14:textId="5B82654E" w:rsidR="001F74DD" w:rsidRPr="00F716D1" w:rsidRDefault="00491EC1" w:rsidP="00D52765">
            <w:pPr>
              <w:jc w:val="both"/>
              <w:rPr>
                <w:sz w:val="23"/>
                <w:szCs w:val="23"/>
                <w:lang w:val="en-GB"/>
              </w:rPr>
            </w:pPr>
            <w:r w:rsidRPr="00F716D1">
              <w:rPr>
                <w:sz w:val="23"/>
                <w:szCs w:val="23"/>
                <w:lang w:val="en-GB"/>
              </w:rPr>
              <w:t xml:space="preserve">Provide for air conditioning of the inspection hall, switch rooms and service premises of the customs and border </w:t>
            </w:r>
            <w:r w:rsidR="002316F7" w:rsidRPr="00F716D1">
              <w:rPr>
                <w:sz w:val="23"/>
                <w:szCs w:val="23"/>
                <w:lang w:val="en-GB"/>
              </w:rPr>
              <w:t xml:space="preserve">guard </w:t>
            </w:r>
            <w:r w:rsidRPr="00F716D1">
              <w:rPr>
                <w:sz w:val="23"/>
                <w:szCs w:val="23"/>
                <w:lang w:val="en-GB"/>
              </w:rPr>
              <w:t>services</w:t>
            </w:r>
            <w:r w:rsidR="001F74DD" w:rsidRPr="00F716D1">
              <w:rPr>
                <w:sz w:val="23"/>
                <w:szCs w:val="23"/>
                <w:lang w:val="en-GB"/>
              </w:rPr>
              <w:t>.</w:t>
            </w:r>
          </w:p>
          <w:p w14:paraId="6D7F1D13" w14:textId="7E0837E3" w:rsidR="006744D1" w:rsidRPr="00F716D1" w:rsidRDefault="004E2D77" w:rsidP="00D52765">
            <w:pPr>
              <w:jc w:val="both"/>
              <w:rPr>
                <w:color w:val="FF0000"/>
                <w:sz w:val="23"/>
                <w:szCs w:val="23"/>
                <w:lang w:val="en-GB"/>
              </w:rPr>
            </w:pPr>
            <w:r w:rsidRPr="00F716D1">
              <w:rPr>
                <w:color w:val="000000"/>
                <w:sz w:val="23"/>
                <w:szCs w:val="23"/>
                <w:lang w:val="en-GB"/>
              </w:rPr>
              <w:t>Provide for public toilets without a permanent workplace</w:t>
            </w:r>
            <w:r w:rsidR="006744D1" w:rsidRPr="00F716D1">
              <w:rPr>
                <w:color w:val="000000"/>
                <w:sz w:val="23"/>
                <w:szCs w:val="23"/>
                <w:lang w:val="en-GB"/>
              </w:rPr>
              <w:t xml:space="preserve">. </w:t>
            </w:r>
            <w:r w:rsidRPr="00F716D1">
              <w:rPr>
                <w:color w:val="000000"/>
                <w:sz w:val="23"/>
                <w:szCs w:val="23"/>
                <w:lang w:val="en-GB"/>
              </w:rPr>
              <w:t>Provide for the amount of plumbing equipment</w:t>
            </w:r>
            <w:r w:rsidRPr="00F716D1">
              <w:rPr>
                <w:sz w:val="23"/>
                <w:szCs w:val="23"/>
                <w:lang w:val="en-GB"/>
              </w:rPr>
              <w:t xml:space="preserve"> </w:t>
            </w:r>
            <w:r w:rsidRPr="00F716D1">
              <w:rPr>
                <w:color w:val="000000"/>
                <w:sz w:val="23"/>
                <w:szCs w:val="23"/>
                <w:lang w:val="en-GB"/>
              </w:rPr>
              <w:t>according to the calculation</w:t>
            </w:r>
            <w:r w:rsidR="006744D1" w:rsidRPr="00F716D1">
              <w:rPr>
                <w:color w:val="000000"/>
                <w:sz w:val="23"/>
                <w:szCs w:val="23"/>
                <w:lang w:val="en-GB"/>
              </w:rPr>
              <w:t xml:space="preserve">. </w:t>
            </w:r>
            <w:r w:rsidRPr="00F716D1">
              <w:rPr>
                <w:color w:val="000000"/>
                <w:sz w:val="23"/>
                <w:szCs w:val="23"/>
                <w:lang w:val="en-GB"/>
              </w:rPr>
              <w:t xml:space="preserve">Provide for measures to create </w:t>
            </w:r>
            <w:r w:rsidR="00612D9B" w:rsidRPr="00F716D1">
              <w:rPr>
                <w:color w:val="000000"/>
                <w:sz w:val="23"/>
                <w:szCs w:val="23"/>
                <w:lang w:val="en-GB"/>
              </w:rPr>
              <w:t>favourable</w:t>
            </w:r>
            <w:r w:rsidRPr="00F716D1">
              <w:rPr>
                <w:color w:val="000000"/>
                <w:sz w:val="23"/>
                <w:szCs w:val="23"/>
                <w:lang w:val="en-GB"/>
              </w:rPr>
              <w:t xml:space="preserve"> living conditions for the persons with disabilities in the premises of customs units in accordance with the requirements of DBN </w:t>
            </w:r>
            <w:r w:rsidR="00175679" w:rsidRPr="00F716D1">
              <w:rPr>
                <w:color w:val="000000"/>
                <w:sz w:val="23"/>
                <w:szCs w:val="23"/>
                <w:lang w:val="en-GB"/>
              </w:rPr>
              <w:t>B</w:t>
            </w:r>
            <w:r w:rsidRPr="00F716D1">
              <w:rPr>
                <w:color w:val="000000"/>
                <w:sz w:val="23"/>
                <w:szCs w:val="23"/>
                <w:lang w:val="en-GB"/>
              </w:rPr>
              <w:t>.2.2-40:2018 "Inclusiveness of buildings and structures"</w:t>
            </w:r>
            <w:r w:rsidR="006744D1" w:rsidRPr="00F716D1">
              <w:rPr>
                <w:color w:val="000000"/>
                <w:sz w:val="23"/>
                <w:szCs w:val="23"/>
                <w:lang w:val="en-GB"/>
              </w:rPr>
              <w:t>.</w:t>
            </w:r>
          </w:p>
          <w:p w14:paraId="408B5CA3" w14:textId="7ABDC5CB" w:rsidR="006744D1" w:rsidRPr="00F716D1" w:rsidRDefault="00175679" w:rsidP="00D52765">
            <w:pPr>
              <w:jc w:val="both"/>
              <w:rPr>
                <w:sz w:val="23"/>
                <w:szCs w:val="23"/>
                <w:lang w:val="en-GB"/>
              </w:rPr>
            </w:pPr>
            <w:r w:rsidRPr="00F716D1">
              <w:rPr>
                <w:sz w:val="23"/>
                <w:szCs w:val="23"/>
                <w:lang w:val="en-GB"/>
              </w:rPr>
              <w:t>Design public toilets, roof, exterior decoration as in service building</w:t>
            </w:r>
            <w:r w:rsidR="006744D1" w:rsidRPr="00F716D1">
              <w:rPr>
                <w:sz w:val="23"/>
                <w:szCs w:val="23"/>
                <w:lang w:val="en-GB"/>
              </w:rPr>
              <w:t xml:space="preserve">. </w:t>
            </w:r>
            <w:r w:rsidR="00C87CCC" w:rsidRPr="00F716D1">
              <w:rPr>
                <w:sz w:val="23"/>
                <w:szCs w:val="23"/>
                <w:lang w:val="en-GB"/>
              </w:rPr>
              <w:t>Provide for the interior decoration of the walls of public toilets with ceramic tiles or other cladding materials to the height of the premise up to the suspended ceiling</w:t>
            </w:r>
            <w:r w:rsidR="006744D1" w:rsidRPr="00F716D1">
              <w:rPr>
                <w:sz w:val="23"/>
                <w:szCs w:val="23"/>
                <w:lang w:val="en-GB"/>
              </w:rPr>
              <w:t xml:space="preserve">.  </w:t>
            </w:r>
            <w:r w:rsidR="00EE7BB7" w:rsidRPr="00F716D1">
              <w:rPr>
                <w:sz w:val="23"/>
                <w:szCs w:val="23"/>
                <w:lang w:val="en-GB"/>
              </w:rPr>
              <w:t>Provide for suspended ceilings of the Armstrong moisture-resistant type</w:t>
            </w:r>
            <w:r w:rsidR="006744D1" w:rsidRPr="00F716D1">
              <w:rPr>
                <w:sz w:val="23"/>
                <w:szCs w:val="23"/>
                <w:lang w:val="en-GB"/>
              </w:rPr>
              <w:t xml:space="preserve">. </w:t>
            </w:r>
            <w:r w:rsidR="00EE7BB7" w:rsidRPr="00F716D1">
              <w:rPr>
                <w:sz w:val="23"/>
                <w:szCs w:val="23"/>
                <w:lang w:val="en-GB"/>
              </w:rPr>
              <w:t>Provide for the floors of all public toilets of ceramic tiles</w:t>
            </w:r>
            <w:r w:rsidR="006744D1" w:rsidRPr="00F716D1">
              <w:rPr>
                <w:sz w:val="23"/>
                <w:szCs w:val="23"/>
                <w:lang w:val="en-GB"/>
              </w:rPr>
              <w:t>.</w:t>
            </w:r>
          </w:p>
          <w:p w14:paraId="3D6DA112" w14:textId="094FB87E" w:rsidR="006744D1" w:rsidRPr="00F716D1" w:rsidRDefault="00EE7BB7" w:rsidP="00D52765">
            <w:pPr>
              <w:jc w:val="both"/>
              <w:rPr>
                <w:sz w:val="23"/>
                <w:szCs w:val="23"/>
                <w:lang w:val="en-GB"/>
              </w:rPr>
            </w:pPr>
            <w:r w:rsidRPr="00F716D1">
              <w:rPr>
                <w:sz w:val="23"/>
                <w:szCs w:val="23"/>
                <w:lang w:val="en-GB"/>
              </w:rPr>
              <w:t>Provide for the following facilities in public toilets</w:t>
            </w:r>
            <w:r w:rsidR="006744D1" w:rsidRPr="00F716D1">
              <w:rPr>
                <w:sz w:val="23"/>
                <w:szCs w:val="23"/>
                <w:lang w:val="en-GB"/>
              </w:rPr>
              <w:t>:</w:t>
            </w:r>
          </w:p>
          <w:p w14:paraId="31C910CC" w14:textId="66EB1317" w:rsidR="006744D1" w:rsidRPr="00F716D1" w:rsidRDefault="006744D1" w:rsidP="00D52765">
            <w:pPr>
              <w:jc w:val="both"/>
              <w:rPr>
                <w:sz w:val="23"/>
                <w:szCs w:val="23"/>
                <w:lang w:val="en-GB"/>
              </w:rPr>
            </w:pPr>
            <w:r w:rsidRPr="00F716D1">
              <w:rPr>
                <w:sz w:val="23"/>
                <w:szCs w:val="23"/>
                <w:lang w:val="en-GB"/>
              </w:rPr>
              <w:t xml:space="preserve">- </w:t>
            </w:r>
            <w:r w:rsidR="00EE7BB7" w:rsidRPr="00F716D1">
              <w:rPr>
                <w:sz w:val="23"/>
                <w:szCs w:val="23"/>
                <w:lang w:val="en-GB"/>
              </w:rPr>
              <w:t>vestibule</w:t>
            </w:r>
            <w:r w:rsidRPr="00F716D1">
              <w:rPr>
                <w:sz w:val="23"/>
                <w:szCs w:val="23"/>
                <w:lang w:val="en-GB"/>
              </w:rPr>
              <w:t>;</w:t>
            </w:r>
          </w:p>
          <w:p w14:paraId="0996331C" w14:textId="5A6F1E2C" w:rsidR="006744D1" w:rsidRPr="00F716D1" w:rsidRDefault="006744D1" w:rsidP="00D52765">
            <w:pPr>
              <w:jc w:val="both"/>
              <w:rPr>
                <w:sz w:val="23"/>
                <w:szCs w:val="23"/>
                <w:lang w:val="en-GB"/>
              </w:rPr>
            </w:pPr>
            <w:r w:rsidRPr="00F716D1">
              <w:rPr>
                <w:sz w:val="23"/>
                <w:szCs w:val="23"/>
                <w:lang w:val="en-GB"/>
              </w:rPr>
              <w:t xml:space="preserve">- </w:t>
            </w:r>
            <w:r w:rsidR="00EE7BB7" w:rsidRPr="00F716D1">
              <w:rPr>
                <w:sz w:val="23"/>
                <w:szCs w:val="23"/>
                <w:lang w:val="en-GB"/>
              </w:rPr>
              <w:t xml:space="preserve">men's toilets with a </w:t>
            </w:r>
            <w:r w:rsidR="001B42FA" w:rsidRPr="00F716D1">
              <w:rPr>
                <w:sz w:val="23"/>
                <w:szCs w:val="23"/>
                <w:lang w:val="en-GB"/>
              </w:rPr>
              <w:t>sluice</w:t>
            </w:r>
            <w:r w:rsidRPr="00F716D1">
              <w:rPr>
                <w:sz w:val="23"/>
                <w:szCs w:val="23"/>
                <w:lang w:val="en-GB"/>
              </w:rPr>
              <w:t>;</w:t>
            </w:r>
          </w:p>
          <w:p w14:paraId="62337A35" w14:textId="1FDD03DC" w:rsidR="006744D1" w:rsidRPr="00F716D1" w:rsidRDefault="006744D1" w:rsidP="00D52765">
            <w:pPr>
              <w:jc w:val="both"/>
              <w:rPr>
                <w:sz w:val="23"/>
                <w:szCs w:val="23"/>
                <w:lang w:val="en-GB"/>
              </w:rPr>
            </w:pPr>
            <w:r w:rsidRPr="00F716D1">
              <w:rPr>
                <w:sz w:val="23"/>
                <w:szCs w:val="23"/>
                <w:lang w:val="en-GB"/>
              </w:rPr>
              <w:t xml:space="preserve">- </w:t>
            </w:r>
            <w:r w:rsidR="001B42FA" w:rsidRPr="00F716D1">
              <w:rPr>
                <w:sz w:val="23"/>
                <w:szCs w:val="23"/>
                <w:lang w:val="en-GB"/>
              </w:rPr>
              <w:t>women's toilets with a sluice</w:t>
            </w:r>
            <w:r w:rsidRPr="00F716D1">
              <w:rPr>
                <w:sz w:val="23"/>
                <w:szCs w:val="23"/>
                <w:lang w:val="en-GB"/>
              </w:rPr>
              <w:t>;</w:t>
            </w:r>
          </w:p>
          <w:p w14:paraId="6BE43691" w14:textId="7AEC8AA0" w:rsidR="006744D1" w:rsidRPr="00F716D1" w:rsidRDefault="006744D1" w:rsidP="00D52765">
            <w:pPr>
              <w:jc w:val="both"/>
              <w:rPr>
                <w:sz w:val="23"/>
                <w:szCs w:val="23"/>
                <w:lang w:val="en-GB"/>
              </w:rPr>
            </w:pPr>
            <w:r w:rsidRPr="00F716D1">
              <w:rPr>
                <w:sz w:val="23"/>
                <w:szCs w:val="23"/>
                <w:lang w:val="en-GB"/>
              </w:rPr>
              <w:t xml:space="preserve">- </w:t>
            </w:r>
            <w:r w:rsidR="001B42FA" w:rsidRPr="00F716D1">
              <w:rPr>
                <w:sz w:val="23"/>
                <w:szCs w:val="23"/>
                <w:lang w:val="en-GB"/>
              </w:rPr>
              <w:t>mother and child's room</w:t>
            </w:r>
            <w:r w:rsidRPr="00F716D1">
              <w:rPr>
                <w:sz w:val="23"/>
                <w:szCs w:val="23"/>
                <w:lang w:val="en-GB"/>
              </w:rPr>
              <w:t>;</w:t>
            </w:r>
          </w:p>
          <w:p w14:paraId="2D0E476C" w14:textId="5D29776C" w:rsidR="006744D1" w:rsidRPr="00F716D1" w:rsidRDefault="006744D1" w:rsidP="00D52765">
            <w:pPr>
              <w:jc w:val="both"/>
              <w:rPr>
                <w:sz w:val="23"/>
                <w:szCs w:val="23"/>
                <w:lang w:val="en-GB"/>
              </w:rPr>
            </w:pPr>
            <w:r w:rsidRPr="00F716D1">
              <w:rPr>
                <w:sz w:val="23"/>
                <w:szCs w:val="23"/>
                <w:lang w:val="en-GB"/>
              </w:rPr>
              <w:t xml:space="preserve">- </w:t>
            </w:r>
            <w:r w:rsidR="001B42FA" w:rsidRPr="00F716D1">
              <w:rPr>
                <w:sz w:val="23"/>
                <w:szCs w:val="23"/>
                <w:lang w:val="en-GB"/>
              </w:rPr>
              <w:t>universal sanitary and hygienic room for a group of citizens with limited mobility</w:t>
            </w:r>
            <w:r w:rsidRPr="00F716D1">
              <w:rPr>
                <w:sz w:val="23"/>
                <w:szCs w:val="23"/>
                <w:lang w:val="en-GB"/>
              </w:rPr>
              <w:t>;</w:t>
            </w:r>
          </w:p>
          <w:p w14:paraId="17D6BFB2" w14:textId="6E118FF5" w:rsidR="006744D1" w:rsidRPr="00F716D1" w:rsidRDefault="006744D1" w:rsidP="00D52765">
            <w:pPr>
              <w:jc w:val="both"/>
              <w:rPr>
                <w:sz w:val="23"/>
                <w:szCs w:val="23"/>
                <w:lang w:val="en-GB"/>
              </w:rPr>
            </w:pPr>
            <w:r w:rsidRPr="00F716D1">
              <w:rPr>
                <w:sz w:val="23"/>
                <w:szCs w:val="23"/>
                <w:lang w:val="en-GB"/>
              </w:rPr>
              <w:t xml:space="preserve">- </w:t>
            </w:r>
            <w:r w:rsidR="001B42FA" w:rsidRPr="00F716D1">
              <w:rPr>
                <w:sz w:val="23"/>
                <w:szCs w:val="23"/>
                <w:lang w:val="en-GB"/>
              </w:rPr>
              <w:t>storage room for cleaning facilities</w:t>
            </w:r>
            <w:r w:rsidRPr="00F716D1">
              <w:rPr>
                <w:sz w:val="23"/>
                <w:szCs w:val="23"/>
                <w:lang w:val="en-GB"/>
              </w:rPr>
              <w:t>.</w:t>
            </w:r>
          </w:p>
          <w:p w14:paraId="2484D1C1" w14:textId="77777777" w:rsidR="006744D1" w:rsidRPr="00F716D1" w:rsidRDefault="006744D1" w:rsidP="00D52765">
            <w:pPr>
              <w:jc w:val="both"/>
              <w:rPr>
                <w:sz w:val="23"/>
                <w:szCs w:val="23"/>
                <w:lang w:val="en-GB"/>
              </w:rPr>
            </w:pPr>
          </w:p>
          <w:p w14:paraId="166F9489" w14:textId="326F20CE" w:rsidR="006744D1" w:rsidRPr="00F716D1" w:rsidRDefault="002B1FD0" w:rsidP="00D52765">
            <w:pPr>
              <w:jc w:val="both"/>
              <w:rPr>
                <w:b/>
                <w:sz w:val="23"/>
                <w:szCs w:val="23"/>
                <w:lang w:val="en-GB"/>
              </w:rPr>
            </w:pPr>
            <w:r w:rsidRPr="00F716D1">
              <w:rPr>
                <w:b/>
                <w:sz w:val="23"/>
                <w:szCs w:val="23"/>
                <w:lang w:val="en-GB"/>
              </w:rPr>
              <w:t xml:space="preserve">Service building at the exit </w:t>
            </w:r>
            <w:r w:rsidR="006744D1" w:rsidRPr="00F716D1">
              <w:rPr>
                <w:b/>
                <w:sz w:val="23"/>
                <w:szCs w:val="23"/>
                <w:lang w:val="en-GB"/>
              </w:rPr>
              <w:t>(1</w:t>
            </w:r>
            <w:r w:rsidRPr="00F716D1">
              <w:rPr>
                <w:b/>
                <w:sz w:val="23"/>
                <w:szCs w:val="23"/>
                <w:lang w:val="en-GB"/>
              </w:rPr>
              <w:t xml:space="preserve"> pcs.</w:t>
            </w:r>
            <w:r w:rsidR="006744D1" w:rsidRPr="00F716D1">
              <w:rPr>
                <w:b/>
                <w:sz w:val="23"/>
                <w:szCs w:val="23"/>
                <w:lang w:val="en-GB"/>
              </w:rPr>
              <w:t>).</w:t>
            </w:r>
          </w:p>
          <w:p w14:paraId="51A200D1" w14:textId="6F03B27B" w:rsidR="006744D1" w:rsidRPr="00F716D1" w:rsidRDefault="002B1FD0" w:rsidP="00D52765">
            <w:pPr>
              <w:jc w:val="both"/>
              <w:rPr>
                <w:sz w:val="23"/>
                <w:szCs w:val="23"/>
                <w:lang w:val="en-GB"/>
              </w:rPr>
            </w:pPr>
            <w:r w:rsidRPr="00F716D1">
              <w:rPr>
                <w:sz w:val="23"/>
                <w:szCs w:val="23"/>
                <w:lang w:val="en-GB"/>
              </w:rPr>
              <w:t xml:space="preserve">Number of employees </w:t>
            </w:r>
            <w:r w:rsidR="006744D1" w:rsidRPr="00F716D1">
              <w:rPr>
                <w:sz w:val="23"/>
                <w:szCs w:val="23"/>
                <w:lang w:val="en-GB"/>
              </w:rPr>
              <w:t>- 18</w:t>
            </w:r>
          </w:p>
          <w:p w14:paraId="4F0642D8" w14:textId="236110ED" w:rsidR="006744D1" w:rsidRPr="00F716D1" w:rsidRDefault="002B1FD0" w:rsidP="00D52765">
            <w:pPr>
              <w:jc w:val="both"/>
              <w:rPr>
                <w:sz w:val="23"/>
                <w:szCs w:val="23"/>
                <w:lang w:val="en-GB"/>
              </w:rPr>
            </w:pPr>
            <w:r w:rsidRPr="00F716D1">
              <w:rPr>
                <w:sz w:val="23"/>
                <w:szCs w:val="23"/>
                <w:lang w:val="en-GB"/>
              </w:rPr>
              <w:t xml:space="preserve">including customs officers </w:t>
            </w:r>
            <w:r w:rsidR="006744D1" w:rsidRPr="00F716D1">
              <w:rPr>
                <w:sz w:val="23"/>
                <w:szCs w:val="23"/>
                <w:lang w:val="en-GB"/>
              </w:rPr>
              <w:t>- 8</w:t>
            </w:r>
          </w:p>
          <w:p w14:paraId="3E3F280B" w14:textId="4C43E1C5" w:rsidR="006744D1" w:rsidRPr="00F716D1" w:rsidRDefault="006744D1" w:rsidP="00D52765">
            <w:pPr>
              <w:jc w:val="both"/>
              <w:rPr>
                <w:sz w:val="23"/>
                <w:szCs w:val="23"/>
                <w:lang w:val="en-GB"/>
              </w:rPr>
            </w:pPr>
            <w:r w:rsidRPr="00F716D1">
              <w:rPr>
                <w:sz w:val="23"/>
                <w:szCs w:val="23"/>
                <w:lang w:val="en-GB"/>
              </w:rPr>
              <w:t xml:space="preserve">          </w:t>
            </w:r>
            <w:r w:rsidR="002B1FD0" w:rsidRPr="00F716D1">
              <w:rPr>
                <w:sz w:val="23"/>
                <w:szCs w:val="23"/>
                <w:lang w:val="en-GB"/>
              </w:rPr>
              <w:t xml:space="preserve">border guards </w:t>
            </w:r>
            <w:r w:rsidRPr="00F716D1">
              <w:rPr>
                <w:sz w:val="23"/>
                <w:szCs w:val="23"/>
                <w:lang w:val="en-GB"/>
              </w:rPr>
              <w:t>- 10</w:t>
            </w:r>
          </w:p>
          <w:p w14:paraId="17F00417" w14:textId="7F00282A" w:rsidR="00F86C8E" w:rsidRPr="00F716D1" w:rsidRDefault="00F86C8E" w:rsidP="00D52765">
            <w:pPr>
              <w:jc w:val="both"/>
              <w:rPr>
                <w:sz w:val="23"/>
                <w:szCs w:val="23"/>
                <w:lang w:val="en-GB"/>
              </w:rPr>
            </w:pPr>
            <w:r w:rsidRPr="00F716D1">
              <w:rPr>
                <w:sz w:val="23"/>
                <w:szCs w:val="23"/>
                <w:lang w:val="en-GB"/>
              </w:rPr>
              <w:t xml:space="preserve">          </w:t>
            </w:r>
            <w:r w:rsidR="002B1FD0" w:rsidRPr="00F716D1">
              <w:rPr>
                <w:sz w:val="23"/>
                <w:szCs w:val="23"/>
                <w:lang w:val="en-GB"/>
              </w:rPr>
              <w:t xml:space="preserve">others </w:t>
            </w:r>
            <w:r w:rsidRPr="00F716D1">
              <w:rPr>
                <w:sz w:val="23"/>
                <w:szCs w:val="23"/>
                <w:lang w:val="en-GB"/>
              </w:rPr>
              <w:t>- 2</w:t>
            </w:r>
          </w:p>
          <w:p w14:paraId="2C76E8B8" w14:textId="76D2FAF4" w:rsidR="006744D1" w:rsidRPr="00F716D1" w:rsidRDefault="002B1FD0" w:rsidP="000043EA">
            <w:pPr>
              <w:jc w:val="both"/>
              <w:rPr>
                <w:sz w:val="23"/>
                <w:szCs w:val="23"/>
                <w:lang w:val="en-GB"/>
              </w:rPr>
            </w:pPr>
            <w:r w:rsidRPr="00F716D1">
              <w:rPr>
                <w:sz w:val="23"/>
                <w:szCs w:val="23"/>
                <w:lang w:val="en-GB"/>
              </w:rPr>
              <w:t>Design the service building as a one-story building with a combined roof</w:t>
            </w:r>
            <w:r w:rsidR="006744D1" w:rsidRPr="00F716D1">
              <w:rPr>
                <w:sz w:val="23"/>
                <w:szCs w:val="23"/>
                <w:lang w:val="en-GB"/>
              </w:rPr>
              <w:t xml:space="preserve">. </w:t>
            </w:r>
            <w:r w:rsidRPr="00F716D1">
              <w:rPr>
                <w:sz w:val="23"/>
                <w:szCs w:val="23"/>
                <w:lang w:val="en-GB"/>
              </w:rPr>
              <w:t xml:space="preserve">Design the building </w:t>
            </w:r>
            <w:r w:rsidR="00B05BF9" w:rsidRPr="00F716D1">
              <w:rPr>
                <w:sz w:val="23"/>
                <w:szCs w:val="23"/>
                <w:lang w:val="en-GB"/>
              </w:rPr>
              <w:t xml:space="preserve">as a frame one </w:t>
            </w:r>
            <w:r w:rsidRPr="00F716D1">
              <w:rPr>
                <w:sz w:val="23"/>
                <w:szCs w:val="23"/>
                <w:lang w:val="en-GB"/>
              </w:rPr>
              <w:t>of a steel frame made of rolled profiles.</w:t>
            </w:r>
            <w:r w:rsidR="006744D1" w:rsidRPr="00F716D1">
              <w:rPr>
                <w:sz w:val="23"/>
                <w:szCs w:val="23"/>
                <w:lang w:val="en-GB"/>
              </w:rPr>
              <w:t xml:space="preserve"> </w:t>
            </w:r>
            <w:r w:rsidR="00BC7FC5" w:rsidRPr="00F716D1">
              <w:rPr>
                <w:sz w:val="23"/>
                <w:szCs w:val="23"/>
                <w:lang w:val="en-GB"/>
              </w:rPr>
              <w:t xml:space="preserve">Design the walls </w:t>
            </w:r>
            <w:r w:rsidR="00C81D5E" w:rsidRPr="00F716D1">
              <w:rPr>
                <w:sz w:val="23"/>
                <w:szCs w:val="23"/>
                <w:lang w:val="en-GB"/>
              </w:rPr>
              <w:t>of</w:t>
            </w:r>
            <w:r w:rsidR="00BC7FC5" w:rsidRPr="00F716D1">
              <w:rPr>
                <w:sz w:val="23"/>
                <w:szCs w:val="23"/>
                <w:lang w:val="en-GB"/>
              </w:rPr>
              <w:t xml:space="preserve"> internal wall cassettes insulated with basalt slabs</w:t>
            </w:r>
            <w:r w:rsidR="006744D1" w:rsidRPr="00F716D1">
              <w:rPr>
                <w:sz w:val="23"/>
                <w:szCs w:val="23"/>
                <w:lang w:val="en-GB"/>
              </w:rPr>
              <w:t xml:space="preserve">. </w:t>
            </w:r>
            <w:r w:rsidR="00C81D5E" w:rsidRPr="00F716D1">
              <w:rPr>
                <w:sz w:val="23"/>
                <w:szCs w:val="23"/>
                <w:lang w:val="en-GB"/>
              </w:rPr>
              <w:t xml:space="preserve">Design partitions between rooms made of </w:t>
            </w:r>
            <w:r w:rsidR="00C81D5E" w:rsidRPr="00F716D1">
              <w:rPr>
                <w:sz w:val="23"/>
                <w:szCs w:val="23"/>
                <w:lang w:val="en-GB"/>
              </w:rPr>
              <w:lastRenderedPageBreak/>
              <w:t>plasterboard, aerated concrete and glazed of aluminum profiles</w:t>
            </w:r>
            <w:r w:rsidR="006744D1" w:rsidRPr="00F716D1">
              <w:rPr>
                <w:sz w:val="23"/>
                <w:szCs w:val="23"/>
                <w:lang w:val="en-GB"/>
              </w:rPr>
              <w:t xml:space="preserve">. </w:t>
            </w:r>
            <w:r w:rsidR="009E07C3" w:rsidRPr="00F716D1">
              <w:rPr>
                <w:sz w:val="23"/>
                <w:szCs w:val="23"/>
                <w:lang w:val="en-GB"/>
              </w:rPr>
              <w:t>Design the foundations according to the calculation and engineering and geological surveys</w:t>
            </w:r>
            <w:r w:rsidR="006744D1" w:rsidRPr="00F716D1">
              <w:rPr>
                <w:sz w:val="23"/>
                <w:szCs w:val="23"/>
                <w:lang w:val="en-GB"/>
              </w:rPr>
              <w:t xml:space="preserve">. </w:t>
            </w:r>
            <w:r w:rsidR="00C81D5E" w:rsidRPr="00F716D1">
              <w:rPr>
                <w:sz w:val="23"/>
                <w:szCs w:val="23"/>
                <w:lang w:val="en-GB"/>
              </w:rPr>
              <w:t>Provide for the ballastless roof with a PVC membrane coating</w:t>
            </w:r>
            <w:r w:rsidR="006744D1" w:rsidRPr="00F716D1">
              <w:rPr>
                <w:sz w:val="23"/>
                <w:szCs w:val="23"/>
                <w:lang w:val="en-GB"/>
              </w:rPr>
              <w:t xml:space="preserve">. </w:t>
            </w:r>
            <w:r w:rsidR="00C81D5E" w:rsidRPr="00F716D1">
              <w:rPr>
                <w:sz w:val="23"/>
                <w:szCs w:val="23"/>
                <w:lang w:val="en-GB"/>
              </w:rPr>
              <w:t>Provide for insulation of the roof with mineral wool slabs</w:t>
            </w:r>
            <w:r w:rsidR="006744D1" w:rsidRPr="00F716D1">
              <w:rPr>
                <w:sz w:val="23"/>
                <w:szCs w:val="23"/>
                <w:lang w:val="en-GB"/>
              </w:rPr>
              <w:t>.</w:t>
            </w:r>
          </w:p>
          <w:p w14:paraId="68CA9DD4" w14:textId="2E1776F8" w:rsidR="006744D1" w:rsidRPr="00F716D1" w:rsidRDefault="00C81D5E" w:rsidP="009A72E3">
            <w:pPr>
              <w:jc w:val="both"/>
              <w:rPr>
                <w:sz w:val="23"/>
                <w:szCs w:val="23"/>
                <w:lang w:val="en-GB"/>
              </w:rPr>
            </w:pPr>
            <w:r w:rsidRPr="00F716D1">
              <w:rPr>
                <w:sz w:val="23"/>
                <w:szCs w:val="23"/>
                <w:lang w:val="en-GB"/>
              </w:rPr>
              <w:t xml:space="preserve">Provide for the external </w:t>
            </w:r>
            <w:r w:rsidRPr="00F716D1">
              <w:rPr>
                <w:color w:val="000000"/>
                <w:sz w:val="23"/>
                <w:szCs w:val="23"/>
                <w:lang w:val="en-GB"/>
              </w:rPr>
              <w:t>decoration of the walls with fiber-cement slabs on internal wall cassettes</w:t>
            </w:r>
            <w:r w:rsidR="006744D1" w:rsidRPr="00F716D1">
              <w:rPr>
                <w:sz w:val="23"/>
                <w:szCs w:val="23"/>
                <w:lang w:val="en-GB"/>
              </w:rPr>
              <w:t xml:space="preserve">. </w:t>
            </w:r>
            <w:r w:rsidR="00C327ED" w:rsidRPr="00F716D1">
              <w:rPr>
                <w:color w:val="000000"/>
                <w:sz w:val="23"/>
                <w:szCs w:val="23"/>
                <w:lang w:val="en-GB"/>
              </w:rPr>
              <w:t>Design external windows of metal-plastic profiles with double-glazed windows, stained-glass windows – of aluminum profiles</w:t>
            </w:r>
            <w:r w:rsidR="006744D1" w:rsidRPr="00F716D1">
              <w:rPr>
                <w:sz w:val="23"/>
                <w:szCs w:val="23"/>
                <w:lang w:val="en-GB"/>
              </w:rPr>
              <w:t xml:space="preserve">. </w:t>
            </w:r>
            <w:r w:rsidR="00BF6C07" w:rsidRPr="00F716D1">
              <w:rPr>
                <w:sz w:val="23"/>
                <w:szCs w:val="23"/>
                <w:lang w:val="en-GB"/>
              </w:rPr>
              <w:t xml:space="preserve">Design doors to service premises of metal-plastic profiles. </w:t>
            </w:r>
            <w:r w:rsidR="00C327ED" w:rsidRPr="00F716D1">
              <w:rPr>
                <w:color w:val="000000"/>
                <w:sz w:val="23"/>
                <w:szCs w:val="23"/>
                <w:lang w:val="en-GB"/>
              </w:rPr>
              <w:t xml:space="preserve">Design doors to technical </w:t>
            </w:r>
            <w:r w:rsidR="00C327ED" w:rsidRPr="00F716D1">
              <w:rPr>
                <w:sz w:val="23"/>
                <w:szCs w:val="23"/>
                <w:lang w:val="en-GB"/>
              </w:rPr>
              <w:t xml:space="preserve">premises as well as evacuation exits in accordance with the requirements of DBN B.1.1-7:2016. </w:t>
            </w:r>
            <w:r w:rsidR="00BF6C07" w:rsidRPr="00F716D1">
              <w:rPr>
                <w:color w:val="000000"/>
                <w:sz w:val="23"/>
                <w:szCs w:val="23"/>
                <w:lang w:val="en-GB"/>
              </w:rPr>
              <w:t xml:space="preserve">Design </w:t>
            </w:r>
            <w:r w:rsidR="00BF6C07" w:rsidRPr="00F716D1">
              <w:rPr>
                <w:sz w:val="23"/>
                <w:szCs w:val="23"/>
                <w:lang w:val="en-GB"/>
              </w:rPr>
              <w:t>the entrance/exit doors to the inspection rooms as sliding ones of aluminum profiles</w:t>
            </w:r>
            <w:r w:rsidR="006744D1" w:rsidRPr="00F716D1">
              <w:rPr>
                <w:sz w:val="23"/>
                <w:szCs w:val="23"/>
                <w:lang w:val="en-GB"/>
              </w:rPr>
              <w:t xml:space="preserve">. </w:t>
            </w:r>
            <w:r w:rsidR="00343848" w:rsidRPr="00F716D1">
              <w:rPr>
                <w:sz w:val="23"/>
                <w:szCs w:val="23"/>
                <w:lang w:val="en-GB"/>
              </w:rPr>
              <w:t>Provide for the arrangement of vestibules of aluminum profiles at the entrances</w:t>
            </w:r>
            <w:r w:rsidR="006744D1" w:rsidRPr="00F716D1">
              <w:rPr>
                <w:sz w:val="23"/>
                <w:szCs w:val="23"/>
                <w:lang w:val="en-GB"/>
              </w:rPr>
              <w:t>.</w:t>
            </w:r>
          </w:p>
          <w:p w14:paraId="719CED2C" w14:textId="5DA1595C" w:rsidR="006744D1" w:rsidRPr="00F716D1" w:rsidRDefault="00343848" w:rsidP="00D52765">
            <w:pPr>
              <w:jc w:val="both"/>
              <w:rPr>
                <w:sz w:val="23"/>
                <w:szCs w:val="23"/>
                <w:lang w:val="en-GB"/>
              </w:rPr>
            </w:pPr>
            <w:r w:rsidRPr="00F716D1">
              <w:rPr>
                <w:sz w:val="23"/>
                <w:szCs w:val="23"/>
                <w:lang w:val="en-GB"/>
              </w:rPr>
              <w:t>Provide for the wall finishing in the inspection rooms with HPL panels</w:t>
            </w:r>
            <w:r w:rsidR="006744D1" w:rsidRPr="00F716D1">
              <w:rPr>
                <w:sz w:val="23"/>
                <w:szCs w:val="23"/>
                <w:lang w:val="en-GB"/>
              </w:rPr>
              <w:t xml:space="preserve">. </w:t>
            </w:r>
            <w:r w:rsidRPr="00F716D1">
              <w:rPr>
                <w:sz w:val="23"/>
                <w:szCs w:val="23"/>
                <w:lang w:val="en-GB"/>
              </w:rPr>
              <w:t>Provide for the wall finishing in service premises with water-emulsion painting, in toilet facilities - facing with ceramic tiles to the entire height of the premises, in technical rooms - with water-emulsion painting</w:t>
            </w:r>
            <w:r w:rsidR="006744D1" w:rsidRPr="00F716D1">
              <w:rPr>
                <w:sz w:val="23"/>
                <w:szCs w:val="23"/>
                <w:lang w:val="en-GB"/>
              </w:rPr>
              <w:t>.</w:t>
            </w:r>
          </w:p>
          <w:p w14:paraId="2C43A307" w14:textId="3BC1E825" w:rsidR="006744D1" w:rsidRPr="00F716D1" w:rsidRDefault="00343848" w:rsidP="00D52765">
            <w:pPr>
              <w:jc w:val="both"/>
              <w:rPr>
                <w:sz w:val="23"/>
                <w:szCs w:val="23"/>
                <w:lang w:val="en-GB"/>
              </w:rPr>
            </w:pPr>
            <w:r w:rsidRPr="00F716D1">
              <w:rPr>
                <w:sz w:val="23"/>
                <w:szCs w:val="23"/>
                <w:lang w:val="en-GB"/>
              </w:rPr>
              <w:t>Design the floors in the offices of industrial linoleum, in the inspection room – of the ceramic granite slabs, in the toilet facilities - of ceramic tiles</w:t>
            </w:r>
            <w:r w:rsidR="006744D1" w:rsidRPr="00F716D1">
              <w:rPr>
                <w:sz w:val="23"/>
                <w:szCs w:val="23"/>
                <w:lang w:val="en-GB"/>
              </w:rPr>
              <w:t>.</w:t>
            </w:r>
          </w:p>
          <w:p w14:paraId="39D208B4" w14:textId="22F70690" w:rsidR="006744D1" w:rsidRPr="00F716D1" w:rsidRDefault="00343848" w:rsidP="0050742B">
            <w:pPr>
              <w:jc w:val="both"/>
              <w:rPr>
                <w:color w:val="000000"/>
                <w:sz w:val="23"/>
                <w:szCs w:val="23"/>
                <w:lang w:val="en-GB"/>
              </w:rPr>
            </w:pPr>
            <w:r w:rsidRPr="00F716D1">
              <w:rPr>
                <w:color w:val="000000"/>
                <w:sz w:val="23"/>
                <w:szCs w:val="23"/>
                <w:lang w:val="en-GB"/>
              </w:rPr>
              <w:t xml:space="preserve">Provide for ceilings in all rooms (except the </w:t>
            </w:r>
            <w:r w:rsidRPr="00F716D1">
              <w:rPr>
                <w:sz w:val="23"/>
                <w:szCs w:val="23"/>
                <w:lang w:val="en-GB"/>
              </w:rPr>
              <w:t xml:space="preserve">inspection </w:t>
            </w:r>
            <w:r w:rsidRPr="00F716D1">
              <w:rPr>
                <w:color w:val="000000"/>
                <w:sz w:val="23"/>
                <w:szCs w:val="23"/>
                <w:lang w:val="en-GB"/>
              </w:rPr>
              <w:t xml:space="preserve">room) as </w:t>
            </w:r>
            <w:r w:rsidRPr="00F716D1">
              <w:rPr>
                <w:sz w:val="23"/>
                <w:szCs w:val="23"/>
                <w:lang w:val="en-GB"/>
              </w:rPr>
              <w:t xml:space="preserve">suspended </w:t>
            </w:r>
            <w:r w:rsidRPr="00F716D1">
              <w:rPr>
                <w:color w:val="000000"/>
                <w:sz w:val="23"/>
                <w:szCs w:val="23"/>
                <w:lang w:val="en-GB"/>
              </w:rPr>
              <w:t xml:space="preserve">cassette </w:t>
            </w:r>
            <w:r w:rsidR="00CF49C4" w:rsidRPr="00F716D1">
              <w:rPr>
                <w:color w:val="000000"/>
                <w:sz w:val="23"/>
                <w:szCs w:val="23"/>
                <w:lang w:val="en-GB"/>
              </w:rPr>
              <w:t xml:space="preserve">ones </w:t>
            </w:r>
            <w:r w:rsidRPr="00F716D1">
              <w:rPr>
                <w:color w:val="000000"/>
                <w:sz w:val="23"/>
                <w:szCs w:val="23"/>
                <w:lang w:val="en-GB"/>
              </w:rPr>
              <w:t xml:space="preserve">of the Armstrong type, filled with aluminum panels (600X600mm or 1200X600mm). </w:t>
            </w:r>
            <w:r w:rsidR="00CF49C4" w:rsidRPr="00F716D1">
              <w:rPr>
                <w:color w:val="000000"/>
                <w:sz w:val="23"/>
                <w:szCs w:val="23"/>
                <w:lang w:val="en-GB"/>
              </w:rPr>
              <w:t>Provide for moisture resistant ceilings in technical rooms and toilet facilities</w:t>
            </w:r>
            <w:r w:rsidR="006744D1" w:rsidRPr="00F716D1">
              <w:rPr>
                <w:color w:val="000000"/>
                <w:sz w:val="23"/>
                <w:szCs w:val="23"/>
                <w:lang w:val="en-GB"/>
              </w:rPr>
              <w:t>.</w:t>
            </w:r>
            <w:r w:rsidR="006744D1" w:rsidRPr="00F716D1">
              <w:rPr>
                <w:sz w:val="23"/>
                <w:szCs w:val="23"/>
                <w:lang w:val="en-GB"/>
              </w:rPr>
              <w:t xml:space="preserve"> </w:t>
            </w:r>
            <w:r w:rsidR="00CF49C4" w:rsidRPr="00F716D1">
              <w:rPr>
                <w:sz w:val="23"/>
                <w:szCs w:val="23"/>
                <w:lang w:val="en-GB"/>
              </w:rPr>
              <w:t>Provide for suspended rail cube-shaped and island plasterboard ceilings, or a ceiling of the Grigliato type in the inspection room</w:t>
            </w:r>
            <w:r w:rsidR="006744D1" w:rsidRPr="00F716D1">
              <w:rPr>
                <w:sz w:val="23"/>
                <w:szCs w:val="23"/>
                <w:lang w:val="en-GB"/>
              </w:rPr>
              <w:t>.</w:t>
            </w:r>
          </w:p>
          <w:p w14:paraId="49A4ADF8" w14:textId="063071BA" w:rsidR="006744D1" w:rsidRPr="00F716D1" w:rsidRDefault="006744D1" w:rsidP="00D52765">
            <w:pPr>
              <w:jc w:val="both"/>
              <w:rPr>
                <w:sz w:val="23"/>
                <w:szCs w:val="23"/>
                <w:lang w:val="en-GB"/>
              </w:rPr>
            </w:pPr>
          </w:p>
          <w:p w14:paraId="4DB2CEFF" w14:textId="09157BA4" w:rsidR="006744D1" w:rsidRPr="00F716D1" w:rsidRDefault="00CF49C4" w:rsidP="00D52765">
            <w:pPr>
              <w:jc w:val="both"/>
              <w:rPr>
                <w:sz w:val="23"/>
                <w:szCs w:val="23"/>
                <w:lang w:val="en-GB"/>
              </w:rPr>
            </w:pPr>
            <w:r w:rsidRPr="00F716D1">
              <w:rPr>
                <w:sz w:val="23"/>
                <w:szCs w:val="23"/>
                <w:lang w:val="en-GB"/>
              </w:rPr>
              <w:t>Design two passport control cabins in the inspection room as glazed ones of aluminum profiles</w:t>
            </w:r>
            <w:r w:rsidR="006744D1" w:rsidRPr="00F716D1">
              <w:rPr>
                <w:sz w:val="23"/>
                <w:szCs w:val="23"/>
                <w:lang w:val="en-GB"/>
              </w:rPr>
              <w:t xml:space="preserve">. </w:t>
            </w:r>
            <w:r w:rsidRPr="00F716D1">
              <w:rPr>
                <w:sz w:val="23"/>
                <w:szCs w:val="23"/>
                <w:lang w:val="en-GB"/>
              </w:rPr>
              <w:t>Provide for cabins with mirrors for viewing the control area. Provide for turnstiles with remote access control from the cabins on the traffic lanes of people near passport control cabins</w:t>
            </w:r>
            <w:r w:rsidR="006744D1" w:rsidRPr="00F716D1">
              <w:rPr>
                <w:sz w:val="23"/>
                <w:szCs w:val="23"/>
                <w:lang w:val="en-GB"/>
              </w:rPr>
              <w:t>.</w:t>
            </w:r>
          </w:p>
          <w:p w14:paraId="5FBBE68D" w14:textId="42EB88C1" w:rsidR="006744D1" w:rsidRPr="00F716D1" w:rsidRDefault="006744D1" w:rsidP="00D52765">
            <w:pPr>
              <w:jc w:val="both"/>
              <w:rPr>
                <w:sz w:val="23"/>
                <w:szCs w:val="23"/>
                <w:lang w:val="en-GB"/>
              </w:rPr>
            </w:pPr>
            <w:r w:rsidRPr="00F716D1">
              <w:rPr>
                <w:sz w:val="23"/>
                <w:szCs w:val="23"/>
                <w:lang w:val="en-GB"/>
              </w:rPr>
              <w:t xml:space="preserve">  </w:t>
            </w:r>
            <w:r w:rsidR="00B1227C" w:rsidRPr="00F716D1">
              <w:rPr>
                <w:sz w:val="23"/>
                <w:szCs w:val="23"/>
                <w:lang w:val="en-GB"/>
              </w:rPr>
              <w:t>Provide for the installation of two inspection tables for customs control with a stainless steel surface for inspection of hand luggage in the inspection room</w:t>
            </w:r>
            <w:r w:rsidRPr="00F716D1">
              <w:rPr>
                <w:sz w:val="23"/>
                <w:szCs w:val="23"/>
                <w:lang w:val="en-GB"/>
              </w:rPr>
              <w:t xml:space="preserve">. </w:t>
            </w:r>
            <w:r w:rsidR="00B1227C" w:rsidRPr="00F716D1">
              <w:rPr>
                <w:sz w:val="23"/>
                <w:szCs w:val="23"/>
                <w:lang w:val="en-GB"/>
              </w:rPr>
              <w:t xml:space="preserve">Provide for one computerized workplace in passport control </w:t>
            </w:r>
            <w:r w:rsidR="002D66DF" w:rsidRPr="00F716D1">
              <w:rPr>
                <w:sz w:val="23"/>
                <w:szCs w:val="23"/>
                <w:lang w:val="en-GB"/>
              </w:rPr>
              <w:t>cabins</w:t>
            </w:r>
            <w:r w:rsidRPr="00F716D1">
              <w:rPr>
                <w:sz w:val="23"/>
                <w:szCs w:val="23"/>
                <w:lang w:val="en-GB"/>
              </w:rPr>
              <w:t xml:space="preserve">. </w:t>
            </w:r>
            <w:r w:rsidR="00B1227C" w:rsidRPr="00F716D1">
              <w:rPr>
                <w:sz w:val="23"/>
                <w:szCs w:val="23"/>
                <w:lang w:val="en-GB"/>
              </w:rPr>
              <w:t>Provide for the installation of a personal computer with a multifunctional device, a computer table with a chair for each computerized workplace, wardrobe and bookcase in service premises</w:t>
            </w:r>
            <w:r w:rsidRPr="00F716D1">
              <w:rPr>
                <w:sz w:val="23"/>
                <w:szCs w:val="23"/>
                <w:lang w:val="en-GB"/>
              </w:rPr>
              <w:t xml:space="preserve">. </w:t>
            </w:r>
            <w:r w:rsidR="00B1227C" w:rsidRPr="00F716D1">
              <w:rPr>
                <w:sz w:val="23"/>
                <w:szCs w:val="23"/>
                <w:lang w:val="en-GB"/>
              </w:rPr>
              <w:t>Provide for a chair, a wardrobe, a table with a chair and a washbasin in the room for personal inspection</w:t>
            </w:r>
            <w:r w:rsidRPr="00F716D1">
              <w:rPr>
                <w:sz w:val="23"/>
                <w:szCs w:val="23"/>
                <w:lang w:val="en-GB"/>
              </w:rPr>
              <w:t>.</w:t>
            </w:r>
          </w:p>
          <w:p w14:paraId="7ED0FE8D" w14:textId="77777777" w:rsidR="006744D1" w:rsidRPr="00F716D1" w:rsidRDefault="006744D1" w:rsidP="00C27485">
            <w:pPr>
              <w:jc w:val="both"/>
              <w:rPr>
                <w:sz w:val="23"/>
                <w:szCs w:val="23"/>
                <w:u w:val="single"/>
                <w:lang w:val="en-GB"/>
              </w:rPr>
            </w:pPr>
          </w:p>
          <w:p w14:paraId="32C25C30" w14:textId="1062F8EF" w:rsidR="006744D1" w:rsidRPr="00F716D1" w:rsidRDefault="00B1227C" w:rsidP="00C27485">
            <w:pPr>
              <w:jc w:val="both"/>
              <w:rPr>
                <w:sz w:val="23"/>
                <w:szCs w:val="23"/>
                <w:u w:val="single"/>
                <w:lang w:val="en-GB"/>
              </w:rPr>
            </w:pPr>
            <w:r w:rsidRPr="00F716D1">
              <w:rPr>
                <w:iCs/>
                <w:sz w:val="23"/>
                <w:szCs w:val="23"/>
                <w:u w:val="single"/>
                <w:lang w:val="en-GB"/>
              </w:rPr>
              <w:t>Provide for the following</w:t>
            </w:r>
            <w:r w:rsidR="006744D1" w:rsidRPr="00F716D1">
              <w:rPr>
                <w:sz w:val="23"/>
                <w:szCs w:val="23"/>
                <w:u w:val="single"/>
                <w:lang w:val="en-GB"/>
              </w:rPr>
              <w:t>:</w:t>
            </w:r>
          </w:p>
          <w:p w14:paraId="655765BE" w14:textId="36B3DC22" w:rsidR="006744D1" w:rsidRPr="00F716D1" w:rsidRDefault="006744D1" w:rsidP="00FE58E0">
            <w:pPr>
              <w:jc w:val="both"/>
              <w:rPr>
                <w:sz w:val="23"/>
                <w:szCs w:val="23"/>
                <w:lang w:val="en-GB"/>
              </w:rPr>
            </w:pPr>
            <w:r w:rsidRPr="00F716D1">
              <w:rPr>
                <w:sz w:val="23"/>
                <w:szCs w:val="23"/>
                <w:lang w:val="en-GB"/>
              </w:rPr>
              <w:t xml:space="preserve">- </w:t>
            </w:r>
            <w:r w:rsidR="00B1227C" w:rsidRPr="00F716D1">
              <w:rPr>
                <w:sz w:val="23"/>
                <w:szCs w:val="23"/>
                <w:lang w:val="en-GB"/>
              </w:rPr>
              <w:t xml:space="preserve">an inspection hall for passport and customs control of bus passengers, with the arrangement of two passport control cabins (computerized), one non-computerized customs control workplace and one computerized customs control workplace complete with </w:t>
            </w:r>
            <w:r w:rsidR="00B1227C" w:rsidRPr="00F716D1">
              <w:rPr>
                <w:noProof/>
                <w:sz w:val="23"/>
                <w:szCs w:val="23"/>
                <w:lang w:val="en-GB"/>
              </w:rPr>
              <w:t xml:space="preserve">conveyor type X-ray equipment </w:t>
            </w:r>
            <w:r w:rsidR="00B1227C" w:rsidRPr="00F716D1">
              <w:rPr>
                <w:sz w:val="23"/>
                <w:szCs w:val="23"/>
                <w:lang w:val="en-GB"/>
              </w:rPr>
              <w:t>on the "red" corridor (green and red corridors) (4 persons), arrangement of benches for waiting passengers</w:t>
            </w:r>
            <w:r w:rsidRPr="00F716D1">
              <w:rPr>
                <w:sz w:val="23"/>
                <w:szCs w:val="23"/>
                <w:lang w:val="en-GB"/>
              </w:rPr>
              <w:t>;</w:t>
            </w:r>
          </w:p>
          <w:p w14:paraId="0F2CD435" w14:textId="56D11997" w:rsidR="006744D1" w:rsidRPr="00F716D1" w:rsidRDefault="006744D1" w:rsidP="00D52765">
            <w:pPr>
              <w:jc w:val="both"/>
              <w:rPr>
                <w:sz w:val="23"/>
                <w:szCs w:val="23"/>
                <w:lang w:val="en-GB"/>
              </w:rPr>
            </w:pPr>
            <w:r w:rsidRPr="00F716D1">
              <w:rPr>
                <w:sz w:val="23"/>
                <w:szCs w:val="23"/>
                <w:lang w:val="en-GB"/>
              </w:rPr>
              <w:t xml:space="preserve">- </w:t>
            </w:r>
            <w:r w:rsidR="000E798A" w:rsidRPr="00F716D1">
              <w:rPr>
                <w:noProof/>
                <w:sz w:val="23"/>
                <w:szCs w:val="23"/>
                <w:lang w:val="en-GB"/>
              </w:rPr>
              <w:t>premise for personal inspection</w:t>
            </w:r>
            <w:r w:rsidR="000E798A" w:rsidRPr="00F716D1">
              <w:rPr>
                <w:sz w:val="23"/>
                <w:szCs w:val="23"/>
                <w:lang w:val="en-GB"/>
              </w:rPr>
              <w:t xml:space="preserve"> with a washbasin</w:t>
            </w:r>
            <w:r w:rsidRPr="00F716D1">
              <w:rPr>
                <w:sz w:val="23"/>
                <w:szCs w:val="23"/>
                <w:lang w:val="en-GB"/>
              </w:rPr>
              <w:t>;</w:t>
            </w:r>
          </w:p>
          <w:p w14:paraId="45D5B88A" w14:textId="01BAF884" w:rsidR="006744D1" w:rsidRPr="00F716D1" w:rsidRDefault="006744D1" w:rsidP="00D52765">
            <w:pPr>
              <w:jc w:val="both"/>
              <w:rPr>
                <w:sz w:val="23"/>
                <w:szCs w:val="23"/>
                <w:lang w:val="en-GB"/>
              </w:rPr>
            </w:pPr>
            <w:r w:rsidRPr="00F716D1">
              <w:rPr>
                <w:sz w:val="23"/>
                <w:szCs w:val="23"/>
                <w:lang w:val="en-GB"/>
              </w:rPr>
              <w:t xml:space="preserve">- </w:t>
            </w:r>
            <w:r w:rsidR="000E798A" w:rsidRPr="00F716D1">
              <w:rPr>
                <w:sz w:val="23"/>
                <w:szCs w:val="23"/>
                <w:lang w:val="en-GB"/>
              </w:rPr>
              <w:t xml:space="preserve">service </w:t>
            </w:r>
            <w:r w:rsidR="000E798A" w:rsidRPr="00F716D1">
              <w:rPr>
                <w:noProof/>
                <w:sz w:val="23"/>
                <w:szCs w:val="23"/>
                <w:lang w:val="en-GB"/>
              </w:rPr>
              <w:t>sanitary and hygienic facilities</w:t>
            </w:r>
            <w:r w:rsidRPr="00F716D1">
              <w:rPr>
                <w:sz w:val="23"/>
                <w:szCs w:val="23"/>
                <w:lang w:val="en-GB"/>
              </w:rPr>
              <w:t xml:space="preserve">; </w:t>
            </w:r>
          </w:p>
          <w:p w14:paraId="33156452" w14:textId="19B04181" w:rsidR="006744D1" w:rsidRPr="00F716D1" w:rsidRDefault="006744D1" w:rsidP="00D52765">
            <w:pPr>
              <w:jc w:val="both"/>
              <w:rPr>
                <w:sz w:val="23"/>
                <w:szCs w:val="23"/>
                <w:lang w:val="en-GB"/>
              </w:rPr>
            </w:pPr>
            <w:r w:rsidRPr="00F716D1">
              <w:rPr>
                <w:sz w:val="23"/>
                <w:szCs w:val="23"/>
                <w:lang w:val="en-GB"/>
              </w:rPr>
              <w:t xml:space="preserve">- </w:t>
            </w:r>
            <w:r w:rsidR="000E798A" w:rsidRPr="00F716D1">
              <w:rPr>
                <w:noProof/>
                <w:sz w:val="23"/>
                <w:szCs w:val="23"/>
                <w:lang w:val="en-GB"/>
              </w:rPr>
              <w:t xml:space="preserve">office of the border guard service shift supervisor </w:t>
            </w:r>
            <w:r w:rsidR="000E798A" w:rsidRPr="00F716D1">
              <w:rPr>
                <w:bCs/>
                <w:sz w:val="23"/>
                <w:szCs w:val="23"/>
                <w:lang w:val="en-GB"/>
              </w:rPr>
              <w:t>for two computerized workplaces</w:t>
            </w:r>
            <w:r w:rsidR="000E798A" w:rsidRPr="00F716D1">
              <w:rPr>
                <w:sz w:val="23"/>
                <w:szCs w:val="23"/>
                <w:lang w:val="en-GB"/>
              </w:rPr>
              <w:t xml:space="preserve"> </w:t>
            </w:r>
            <w:r w:rsidRPr="00F716D1">
              <w:rPr>
                <w:sz w:val="23"/>
                <w:szCs w:val="23"/>
                <w:lang w:val="en-GB"/>
              </w:rPr>
              <w:t>(</w:t>
            </w:r>
            <w:r w:rsidR="000E798A" w:rsidRPr="00F716D1">
              <w:rPr>
                <w:sz w:val="23"/>
                <w:szCs w:val="23"/>
                <w:lang w:val="en-GB"/>
              </w:rPr>
              <w:t>2 computerized workplaces</w:t>
            </w:r>
            <w:r w:rsidRPr="00F716D1">
              <w:rPr>
                <w:sz w:val="23"/>
                <w:szCs w:val="23"/>
                <w:lang w:val="en-GB"/>
              </w:rPr>
              <w:t>);</w:t>
            </w:r>
          </w:p>
          <w:p w14:paraId="56B65DA0" w14:textId="2C6E54AC" w:rsidR="006744D1" w:rsidRPr="00F716D1" w:rsidRDefault="006744D1" w:rsidP="00D52765">
            <w:pPr>
              <w:jc w:val="both"/>
              <w:rPr>
                <w:sz w:val="23"/>
                <w:szCs w:val="23"/>
                <w:lang w:val="en-GB"/>
              </w:rPr>
            </w:pPr>
            <w:r w:rsidRPr="00F716D1">
              <w:rPr>
                <w:sz w:val="23"/>
                <w:szCs w:val="23"/>
                <w:lang w:val="en-GB"/>
              </w:rPr>
              <w:lastRenderedPageBreak/>
              <w:t xml:space="preserve">- </w:t>
            </w:r>
            <w:r w:rsidR="000E798A" w:rsidRPr="00F716D1">
              <w:rPr>
                <w:sz w:val="23"/>
                <w:szCs w:val="23"/>
                <w:lang w:val="en-GB"/>
              </w:rPr>
              <w:t xml:space="preserve">2 border guard service premises </w:t>
            </w:r>
            <w:r w:rsidRPr="00F716D1">
              <w:rPr>
                <w:sz w:val="23"/>
                <w:szCs w:val="23"/>
                <w:lang w:val="en-GB"/>
              </w:rPr>
              <w:t>(</w:t>
            </w:r>
            <w:r w:rsidR="000E798A" w:rsidRPr="00F716D1">
              <w:rPr>
                <w:sz w:val="23"/>
                <w:szCs w:val="23"/>
                <w:lang w:val="en-GB"/>
              </w:rPr>
              <w:t>2 computerized workplaces</w:t>
            </w:r>
            <w:r w:rsidR="002D66DF" w:rsidRPr="00F716D1">
              <w:rPr>
                <w:sz w:val="23"/>
                <w:szCs w:val="23"/>
                <w:lang w:val="en-GB"/>
              </w:rPr>
              <w:t xml:space="preserve"> </w:t>
            </w:r>
            <w:r w:rsidR="000A1B96">
              <w:rPr>
                <w:sz w:val="23"/>
                <w:szCs w:val="23"/>
                <w:lang w:val="en-GB"/>
              </w:rPr>
              <w:t>each</w:t>
            </w:r>
            <w:r w:rsidRPr="00F716D1">
              <w:rPr>
                <w:sz w:val="23"/>
                <w:szCs w:val="23"/>
                <w:lang w:val="en-GB"/>
              </w:rPr>
              <w:t>);</w:t>
            </w:r>
          </w:p>
          <w:p w14:paraId="2D32BA0A" w14:textId="14928CD8" w:rsidR="006744D1" w:rsidRPr="00F716D1" w:rsidRDefault="006744D1" w:rsidP="00D52765">
            <w:pPr>
              <w:jc w:val="both"/>
              <w:rPr>
                <w:sz w:val="23"/>
                <w:szCs w:val="23"/>
                <w:lang w:val="en-GB"/>
              </w:rPr>
            </w:pPr>
            <w:r w:rsidRPr="00F716D1">
              <w:rPr>
                <w:sz w:val="23"/>
                <w:szCs w:val="23"/>
                <w:lang w:val="en-GB"/>
              </w:rPr>
              <w:t xml:space="preserve">- </w:t>
            </w:r>
            <w:r w:rsidR="000E798A" w:rsidRPr="00F716D1">
              <w:rPr>
                <w:sz w:val="23"/>
                <w:szCs w:val="23"/>
                <w:lang w:val="en-GB"/>
              </w:rPr>
              <w:t xml:space="preserve">premise for placement of technical means for border control of the Gart-1 system, equipped with fire and security alarms, warning system </w:t>
            </w:r>
            <w:r w:rsidRPr="00F716D1">
              <w:rPr>
                <w:sz w:val="23"/>
                <w:szCs w:val="23"/>
                <w:lang w:val="en-GB"/>
              </w:rPr>
              <w:t>(</w:t>
            </w:r>
            <w:r w:rsidR="000E798A" w:rsidRPr="00F716D1">
              <w:rPr>
                <w:sz w:val="23"/>
                <w:szCs w:val="23"/>
                <w:lang w:val="en-GB"/>
              </w:rPr>
              <w:t>2 computerized workplaces</w:t>
            </w:r>
            <w:r w:rsidRPr="00F716D1">
              <w:rPr>
                <w:sz w:val="23"/>
                <w:szCs w:val="23"/>
                <w:lang w:val="en-GB"/>
              </w:rPr>
              <w:t>);</w:t>
            </w:r>
          </w:p>
          <w:p w14:paraId="0E17CF3A" w14:textId="48DA4078" w:rsidR="006744D1" w:rsidRPr="00F716D1" w:rsidRDefault="006744D1" w:rsidP="00D52765">
            <w:pPr>
              <w:jc w:val="both"/>
              <w:rPr>
                <w:sz w:val="23"/>
                <w:szCs w:val="23"/>
                <w:lang w:val="en-GB"/>
              </w:rPr>
            </w:pPr>
            <w:r w:rsidRPr="00F716D1">
              <w:rPr>
                <w:sz w:val="23"/>
                <w:szCs w:val="23"/>
                <w:lang w:val="en-GB"/>
              </w:rPr>
              <w:t xml:space="preserve">- </w:t>
            </w:r>
            <w:r w:rsidR="000E798A" w:rsidRPr="00F716D1">
              <w:rPr>
                <w:sz w:val="23"/>
                <w:szCs w:val="23"/>
                <w:lang w:val="en-GB"/>
              </w:rPr>
              <w:t>premise of switch room of the border guard service</w:t>
            </w:r>
            <w:r w:rsidRPr="00F716D1">
              <w:rPr>
                <w:sz w:val="23"/>
                <w:szCs w:val="23"/>
                <w:lang w:val="en-GB"/>
              </w:rPr>
              <w:t>;</w:t>
            </w:r>
          </w:p>
          <w:p w14:paraId="4275A363" w14:textId="72F15C83" w:rsidR="006744D1" w:rsidRPr="00F716D1" w:rsidRDefault="006744D1" w:rsidP="00D52765">
            <w:pPr>
              <w:jc w:val="both"/>
              <w:rPr>
                <w:sz w:val="23"/>
                <w:szCs w:val="23"/>
                <w:lang w:val="en-GB"/>
              </w:rPr>
            </w:pPr>
            <w:r w:rsidRPr="00F716D1">
              <w:rPr>
                <w:sz w:val="23"/>
                <w:szCs w:val="23"/>
                <w:lang w:val="en-GB"/>
              </w:rPr>
              <w:t>-</w:t>
            </w:r>
            <w:r w:rsidR="000E798A" w:rsidRPr="00F716D1">
              <w:rPr>
                <w:noProof/>
                <w:sz w:val="23"/>
                <w:szCs w:val="23"/>
                <w:lang w:val="en-GB"/>
              </w:rPr>
              <w:t xml:space="preserve"> office of the customs service shift supervisor</w:t>
            </w:r>
            <w:r w:rsidR="000E798A" w:rsidRPr="00F716D1">
              <w:rPr>
                <w:sz w:val="23"/>
                <w:szCs w:val="23"/>
                <w:lang w:val="en-GB"/>
              </w:rPr>
              <w:t xml:space="preserve"> </w:t>
            </w:r>
            <w:r w:rsidRPr="00F716D1">
              <w:rPr>
                <w:sz w:val="23"/>
                <w:szCs w:val="23"/>
                <w:lang w:val="en-GB"/>
              </w:rPr>
              <w:t>(</w:t>
            </w:r>
            <w:r w:rsidR="000E798A" w:rsidRPr="00F716D1">
              <w:rPr>
                <w:sz w:val="23"/>
                <w:szCs w:val="23"/>
                <w:lang w:val="en-GB"/>
              </w:rPr>
              <w:t>2 computerized workplaces</w:t>
            </w:r>
            <w:r w:rsidRPr="00F716D1">
              <w:rPr>
                <w:sz w:val="23"/>
                <w:szCs w:val="23"/>
                <w:lang w:val="en-GB"/>
              </w:rPr>
              <w:t>);</w:t>
            </w:r>
          </w:p>
          <w:p w14:paraId="3609D319" w14:textId="32C19892" w:rsidR="006744D1" w:rsidRPr="00F716D1" w:rsidRDefault="006744D1" w:rsidP="00D52765">
            <w:pPr>
              <w:jc w:val="both"/>
              <w:rPr>
                <w:sz w:val="23"/>
                <w:szCs w:val="23"/>
                <w:lang w:val="en-GB"/>
              </w:rPr>
            </w:pPr>
            <w:r w:rsidRPr="00F716D1">
              <w:rPr>
                <w:sz w:val="23"/>
                <w:szCs w:val="23"/>
                <w:lang w:val="en-GB"/>
              </w:rPr>
              <w:t xml:space="preserve">- </w:t>
            </w:r>
            <w:r w:rsidR="000E798A" w:rsidRPr="00F716D1">
              <w:rPr>
                <w:sz w:val="23"/>
                <w:szCs w:val="23"/>
                <w:lang w:val="en-GB"/>
              </w:rPr>
              <w:t xml:space="preserve">2 service premises of the customs service </w:t>
            </w:r>
            <w:r w:rsidRPr="00F716D1">
              <w:rPr>
                <w:sz w:val="23"/>
                <w:szCs w:val="23"/>
                <w:lang w:val="en-GB"/>
              </w:rPr>
              <w:t>(</w:t>
            </w:r>
            <w:r w:rsidR="000E798A" w:rsidRPr="00F716D1">
              <w:rPr>
                <w:sz w:val="23"/>
                <w:szCs w:val="23"/>
                <w:lang w:val="en-GB"/>
              </w:rPr>
              <w:t xml:space="preserve">2 computerized workplaces </w:t>
            </w:r>
            <w:r w:rsidR="002D66DF" w:rsidRPr="00F716D1">
              <w:rPr>
                <w:sz w:val="23"/>
                <w:szCs w:val="23"/>
                <w:lang w:val="en-GB"/>
              </w:rPr>
              <w:t>each</w:t>
            </w:r>
            <w:r w:rsidRPr="00F716D1">
              <w:rPr>
                <w:sz w:val="23"/>
                <w:szCs w:val="23"/>
                <w:lang w:val="en-GB"/>
              </w:rPr>
              <w:t>);</w:t>
            </w:r>
          </w:p>
          <w:p w14:paraId="31F44086" w14:textId="4A0B6E3C" w:rsidR="006744D1" w:rsidRPr="00F716D1" w:rsidRDefault="006744D1" w:rsidP="00D52765">
            <w:pPr>
              <w:jc w:val="both"/>
              <w:rPr>
                <w:sz w:val="23"/>
                <w:szCs w:val="23"/>
                <w:lang w:val="en-GB"/>
              </w:rPr>
            </w:pPr>
            <w:r w:rsidRPr="00F716D1">
              <w:rPr>
                <w:sz w:val="23"/>
                <w:szCs w:val="23"/>
                <w:lang w:val="en-GB"/>
              </w:rPr>
              <w:t xml:space="preserve">- </w:t>
            </w:r>
            <w:r w:rsidR="002D66DF" w:rsidRPr="00F716D1">
              <w:rPr>
                <w:sz w:val="23"/>
                <w:szCs w:val="23"/>
                <w:lang w:val="en-GB"/>
              </w:rPr>
              <w:t>premises for placement of technical means of customs control</w:t>
            </w:r>
            <w:r w:rsidRPr="00F716D1">
              <w:rPr>
                <w:sz w:val="23"/>
                <w:szCs w:val="23"/>
                <w:lang w:val="en-GB"/>
              </w:rPr>
              <w:t>;</w:t>
            </w:r>
          </w:p>
          <w:p w14:paraId="025C1160" w14:textId="645B3C62" w:rsidR="006744D1" w:rsidRPr="00F716D1" w:rsidRDefault="006744D1" w:rsidP="00D52765">
            <w:pPr>
              <w:jc w:val="both"/>
              <w:rPr>
                <w:sz w:val="23"/>
                <w:szCs w:val="23"/>
                <w:lang w:val="en-GB"/>
              </w:rPr>
            </w:pPr>
            <w:r w:rsidRPr="00F716D1">
              <w:rPr>
                <w:sz w:val="23"/>
                <w:szCs w:val="23"/>
                <w:lang w:val="en-GB"/>
              </w:rPr>
              <w:t xml:space="preserve">- </w:t>
            </w:r>
            <w:r w:rsidR="002D66DF" w:rsidRPr="00F716D1">
              <w:rPr>
                <w:sz w:val="23"/>
                <w:szCs w:val="23"/>
                <w:lang w:val="en-GB"/>
              </w:rPr>
              <w:t>premise of switch room of the customs service</w:t>
            </w:r>
          </w:p>
          <w:p w14:paraId="2113484C" w14:textId="2B919724" w:rsidR="006744D1" w:rsidRPr="00F716D1" w:rsidRDefault="006744D1" w:rsidP="00D52765">
            <w:pPr>
              <w:jc w:val="both"/>
              <w:rPr>
                <w:sz w:val="23"/>
                <w:szCs w:val="23"/>
                <w:lang w:val="en-GB"/>
              </w:rPr>
            </w:pPr>
            <w:r w:rsidRPr="00F716D1">
              <w:rPr>
                <w:sz w:val="23"/>
                <w:szCs w:val="23"/>
                <w:lang w:val="en-GB"/>
              </w:rPr>
              <w:t xml:space="preserve">- </w:t>
            </w:r>
            <w:r w:rsidR="002D66DF" w:rsidRPr="00F716D1">
              <w:rPr>
                <w:noProof/>
                <w:sz w:val="23"/>
                <w:szCs w:val="23"/>
                <w:lang w:val="en-GB"/>
              </w:rPr>
              <w:t>premise of the bank</w:t>
            </w:r>
            <w:r w:rsidR="002D66DF" w:rsidRPr="00F716D1">
              <w:rPr>
                <w:sz w:val="23"/>
                <w:szCs w:val="23"/>
                <w:lang w:val="en-GB"/>
              </w:rPr>
              <w:t xml:space="preserve"> </w:t>
            </w:r>
            <w:r w:rsidRPr="00F716D1">
              <w:rPr>
                <w:sz w:val="23"/>
                <w:szCs w:val="23"/>
                <w:lang w:val="en-GB"/>
              </w:rPr>
              <w:t xml:space="preserve">(1 </w:t>
            </w:r>
            <w:r w:rsidR="002D66DF" w:rsidRPr="00F716D1">
              <w:rPr>
                <w:sz w:val="23"/>
                <w:szCs w:val="23"/>
                <w:lang w:val="en-GB"/>
              </w:rPr>
              <w:t>person</w:t>
            </w:r>
            <w:r w:rsidRPr="00F716D1">
              <w:rPr>
                <w:sz w:val="23"/>
                <w:szCs w:val="23"/>
                <w:lang w:val="en-GB"/>
              </w:rPr>
              <w:t>);</w:t>
            </w:r>
          </w:p>
          <w:p w14:paraId="7BC95CD5" w14:textId="5A13DD8E" w:rsidR="006744D1" w:rsidRPr="00F716D1" w:rsidRDefault="006744D1" w:rsidP="00D52765">
            <w:pPr>
              <w:jc w:val="both"/>
              <w:rPr>
                <w:sz w:val="23"/>
                <w:szCs w:val="23"/>
                <w:lang w:val="en-GB"/>
              </w:rPr>
            </w:pPr>
            <w:r w:rsidRPr="00F716D1">
              <w:rPr>
                <w:sz w:val="23"/>
                <w:szCs w:val="23"/>
                <w:lang w:val="en-GB"/>
              </w:rPr>
              <w:t xml:space="preserve">- </w:t>
            </w:r>
            <w:r w:rsidR="002D66DF" w:rsidRPr="00F716D1">
              <w:rPr>
                <w:sz w:val="23"/>
                <w:szCs w:val="23"/>
                <w:lang w:val="en-GB"/>
              </w:rPr>
              <w:t xml:space="preserve">medical center premise </w:t>
            </w:r>
            <w:r w:rsidRPr="00F716D1">
              <w:rPr>
                <w:sz w:val="23"/>
                <w:szCs w:val="23"/>
                <w:lang w:val="en-GB"/>
              </w:rPr>
              <w:t xml:space="preserve">(1 </w:t>
            </w:r>
            <w:r w:rsidR="002D66DF" w:rsidRPr="00F716D1">
              <w:rPr>
                <w:sz w:val="23"/>
                <w:szCs w:val="23"/>
                <w:lang w:val="en-GB"/>
              </w:rPr>
              <w:t>person</w:t>
            </w:r>
            <w:r w:rsidRPr="00F716D1">
              <w:rPr>
                <w:sz w:val="23"/>
                <w:szCs w:val="23"/>
                <w:lang w:val="en-GB"/>
              </w:rPr>
              <w:t>);</w:t>
            </w:r>
          </w:p>
          <w:p w14:paraId="76FB4452" w14:textId="4187ACF1" w:rsidR="006744D1" w:rsidRPr="00F716D1" w:rsidRDefault="006744D1" w:rsidP="00D52765">
            <w:pPr>
              <w:jc w:val="both"/>
              <w:rPr>
                <w:sz w:val="23"/>
                <w:szCs w:val="23"/>
                <w:lang w:val="en-GB"/>
              </w:rPr>
            </w:pPr>
            <w:r w:rsidRPr="00F716D1">
              <w:rPr>
                <w:sz w:val="23"/>
                <w:szCs w:val="23"/>
                <w:lang w:val="en-GB"/>
              </w:rPr>
              <w:t xml:space="preserve">- </w:t>
            </w:r>
            <w:r w:rsidR="002D66DF" w:rsidRPr="00F716D1">
              <w:rPr>
                <w:sz w:val="23"/>
                <w:szCs w:val="23"/>
                <w:lang w:val="en-GB"/>
              </w:rPr>
              <w:t>boiler room</w:t>
            </w:r>
            <w:r w:rsidRPr="00F716D1">
              <w:rPr>
                <w:sz w:val="23"/>
                <w:szCs w:val="23"/>
                <w:lang w:val="en-GB"/>
              </w:rPr>
              <w:t>;</w:t>
            </w:r>
          </w:p>
          <w:p w14:paraId="20790231" w14:textId="3E7D23DF" w:rsidR="006744D1" w:rsidRPr="00F716D1" w:rsidRDefault="006744D1" w:rsidP="0071106F">
            <w:pPr>
              <w:jc w:val="both"/>
              <w:rPr>
                <w:sz w:val="23"/>
                <w:szCs w:val="23"/>
                <w:lang w:val="en-GB"/>
              </w:rPr>
            </w:pPr>
            <w:r w:rsidRPr="00F716D1">
              <w:rPr>
                <w:sz w:val="23"/>
                <w:szCs w:val="23"/>
                <w:lang w:val="en-GB"/>
              </w:rPr>
              <w:t xml:space="preserve">- </w:t>
            </w:r>
            <w:r w:rsidR="002D66DF" w:rsidRPr="00F716D1">
              <w:rPr>
                <w:sz w:val="23"/>
                <w:szCs w:val="23"/>
                <w:lang w:val="en-GB"/>
              </w:rPr>
              <w:t>storage room for cleaning facilities</w:t>
            </w:r>
            <w:r w:rsidRPr="00F716D1">
              <w:rPr>
                <w:sz w:val="23"/>
                <w:szCs w:val="23"/>
                <w:lang w:val="en-GB"/>
              </w:rPr>
              <w:t>.</w:t>
            </w:r>
          </w:p>
          <w:p w14:paraId="5D55C3C7" w14:textId="3FC036FC" w:rsidR="001F74DD" w:rsidRPr="00F716D1" w:rsidRDefault="002D66DF" w:rsidP="0071106F">
            <w:pPr>
              <w:jc w:val="both"/>
              <w:rPr>
                <w:sz w:val="23"/>
                <w:szCs w:val="23"/>
                <w:lang w:val="en-GB"/>
              </w:rPr>
            </w:pPr>
            <w:r w:rsidRPr="00F716D1">
              <w:rPr>
                <w:sz w:val="23"/>
                <w:szCs w:val="23"/>
                <w:lang w:val="en-GB"/>
              </w:rPr>
              <w:t>Provide for air conditioning of the inspection room, switch rooms and service premises of the customs and border guard services</w:t>
            </w:r>
            <w:r w:rsidR="001F74DD" w:rsidRPr="00F716D1">
              <w:rPr>
                <w:sz w:val="23"/>
                <w:szCs w:val="23"/>
                <w:lang w:val="en-GB"/>
              </w:rPr>
              <w:t>.</w:t>
            </w:r>
          </w:p>
          <w:p w14:paraId="3E44890D" w14:textId="218B9D0C" w:rsidR="006744D1" w:rsidRPr="00F716D1" w:rsidRDefault="00D60C43" w:rsidP="00D60C43">
            <w:pPr>
              <w:ind w:firstLine="391"/>
              <w:jc w:val="both"/>
              <w:rPr>
                <w:sz w:val="23"/>
                <w:szCs w:val="23"/>
                <w:lang w:val="en-GB"/>
              </w:rPr>
            </w:pPr>
            <w:r w:rsidRPr="00F716D1">
              <w:rPr>
                <w:sz w:val="23"/>
                <w:szCs w:val="23"/>
                <w:lang w:val="en-GB"/>
              </w:rPr>
              <w:t>Provide for the possibility of building a duty-free store on the west side</w:t>
            </w:r>
            <w:r w:rsidR="002D66DF" w:rsidRPr="00F716D1">
              <w:rPr>
                <w:sz w:val="23"/>
                <w:szCs w:val="23"/>
                <w:lang w:val="en-GB"/>
              </w:rPr>
              <w:t xml:space="preserve">, taking into account the minimum volumes of electricity, water consumption and drainage </w:t>
            </w:r>
            <w:r w:rsidRPr="00F716D1">
              <w:rPr>
                <w:sz w:val="23"/>
                <w:szCs w:val="23"/>
                <w:lang w:val="en-GB"/>
              </w:rPr>
              <w:t>required</w:t>
            </w:r>
            <w:r w:rsidR="002D66DF" w:rsidRPr="00F716D1">
              <w:rPr>
                <w:sz w:val="23"/>
                <w:szCs w:val="23"/>
                <w:lang w:val="en-GB"/>
              </w:rPr>
              <w:t xml:space="preserve"> for its operation</w:t>
            </w:r>
            <w:r w:rsidR="006744D1" w:rsidRPr="00F716D1">
              <w:rPr>
                <w:sz w:val="23"/>
                <w:szCs w:val="23"/>
                <w:lang w:val="en-GB"/>
              </w:rPr>
              <w:t>.</w:t>
            </w:r>
            <w:r w:rsidRPr="00F716D1">
              <w:rPr>
                <w:sz w:val="23"/>
                <w:szCs w:val="23"/>
                <w:lang w:val="en-GB"/>
              </w:rPr>
              <w:t xml:space="preserve"> Design points for connecting the future building of the duty-free shop to engineering networks of water and electricity supply (place in the designed service building with public toilets with the installation of a separate water metering unit, active and reactive electricity metering counter) as well as points for connection to domestic and storm sewer networks</w:t>
            </w:r>
            <w:r w:rsidR="006744D1" w:rsidRPr="00F716D1">
              <w:rPr>
                <w:sz w:val="23"/>
                <w:szCs w:val="23"/>
                <w:lang w:val="en-GB"/>
              </w:rPr>
              <w:t>.</w:t>
            </w:r>
          </w:p>
          <w:p w14:paraId="6DC0F916" w14:textId="77777777" w:rsidR="006744D1" w:rsidRPr="00F716D1" w:rsidRDefault="006744D1" w:rsidP="00D52765">
            <w:pPr>
              <w:jc w:val="both"/>
              <w:rPr>
                <w:b/>
                <w:sz w:val="23"/>
                <w:szCs w:val="23"/>
                <w:lang w:val="en-GB"/>
              </w:rPr>
            </w:pPr>
          </w:p>
          <w:p w14:paraId="1F20C2C5" w14:textId="79D4F05A" w:rsidR="006744D1" w:rsidRPr="00F716D1" w:rsidRDefault="00D60C43" w:rsidP="00D52765">
            <w:pPr>
              <w:jc w:val="both"/>
              <w:rPr>
                <w:b/>
                <w:color w:val="000000"/>
                <w:sz w:val="23"/>
                <w:szCs w:val="23"/>
                <w:lang w:val="en-GB"/>
              </w:rPr>
            </w:pPr>
            <w:r w:rsidRPr="00F716D1">
              <w:rPr>
                <w:b/>
                <w:color w:val="000000"/>
                <w:sz w:val="23"/>
                <w:szCs w:val="23"/>
                <w:lang w:val="en-GB"/>
              </w:rPr>
              <w:t>Public toilets</w:t>
            </w:r>
          </w:p>
          <w:p w14:paraId="40F06A03" w14:textId="77777777" w:rsidR="00D60C43" w:rsidRPr="00F716D1" w:rsidRDefault="00D60C43" w:rsidP="00D52765">
            <w:pPr>
              <w:jc w:val="both"/>
              <w:rPr>
                <w:sz w:val="23"/>
                <w:szCs w:val="23"/>
                <w:lang w:val="en-GB"/>
              </w:rPr>
            </w:pPr>
          </w:p>
          <w:p w14:paraId="28D92CF5" w14:textId="77777777" w:rsidR="00D60C43" w:rsidRPr="00F716D1" w:rsidRDefault="00D60C43" w:rsidP="00D60C43">
            <w:pPr>
              <w:jc w:val="both"/>
              <w:rPr>
                <w:color w:val="000000"/>
                <w:sz w:val="23"/>
                <w:szCs w:val="23"/>
                <w:lang w:val="en-GB"/>
              </w:rPr>
            </w:pPr>
            <w:r w:rsidRPr="00F716D1">
              <w:rPr>
                <w:color w:val="000000"/>
                <w:sz w:val="23"/>
                <w:szCs w:val="23"/>
                <w:lang w:val="en-GB"/>
              </w:rPr>
              <w:t xml:space="preserve">Provide for public toilets without a permanent workplace. </w:t>
            </w:r>
          </w:p>
          <w:p w14:paraId="385E969A" w14:textId="1C0C8F10" w:rsidR="00D60C43" w:rsidRPr="00F716D1" w:rsidRDefault="00D60C43" w:rsidP="00D60C43">
            <w:pPr>
              <w:jc w:val="both"/>
              <w:rPr>
                <w:color w:val="FF0000"/>
                <w:sz w:val="23"/>
                <w:szCs w:val="23"/>
                <w:lang w:val="en-GB"/>
              </w:rPr>
            </w:pPr>
            <w:r w:rsidRPr="00F716D1">
              <w:rPr>
                <w:color w:val="000000"/>
                <w:sz w:val="23"/>
                <w:szCs w:val="23"/>
                <w:lang w:val="en-GB"/>
              </w:rPr>
              <w:t>Provide for the amount of plumbing equipment</w:t>
            </w:r>
            <w:r w:rsidRPr="00F716D1">
              <w:rPr>
                <w:sz w:val="23"/>
                <w:szCs w:val="23"/>
                <w:lang w:val="en-GB"/>
              </w:rPr>
              <w:t xml:space="preserve"> </w:t>
            </w:r>
            <w:r w:rsidRPr="00F716D1">
              <w:rPr>
                <w:color w:val="000000"/>
                <w:sz w:val="23"/>
                <w:szCs w:val="23"/>
                <w:lang w:val="en-GB"/>
              </w:rPr>
              <w:t>according to the calculation. Provide for measures to create favourable living conditions for the persons with disabilities in the premises of customs units in accordance with the requirements of DBN B.2.2-40:2018 "Inclusiveness of buildings and structures".</w:t>
            </w:r>
          </w:p>
          <w:p w14:paraId="1FC4742E" w14:textId="4BA7ADA7" w:rsidR="00D60C43" w:rsidRPr="00F716D1" w:rsidRDefault="00D60C43" w:rsidP="00D60C43">
            <w:pPr>
              <w:jc w:val="both"/>
              <w:rPr>
                <w:sz w:val="23"/>
                <w:szCs w:val="23"/>
                <w:lang w:val="en-GB"/>
              </w:rPr>
            </w:pPr>
            <w:r w:rsidRPr="00F716D1">
              <w:rPr>
                <w:sz w:val="23"/>
                <w:szCs w:val="23"/>
                <w:lang w:val="en-GB"/>
              </w:rPr>
              <w:t xml:space="preserve">Design public toilets, roof, exterior decoration as in service building. Provide for the interior decoration of the walls of public toilets </w:t>
            </w:r>
            <w:r w:rsidR="00C87CCC" w:rsidRPr="00F716D1">
              <w:rPr>
                <w:sz w:val="23"/>
                <w:szCs w:val="23"/>
                <w:lang w:val="en-GB"/>
              </w:rPr>
              <w:t>with</w:t>
            </w:r>
            <w:r w:rsidRPr="00F716D1">
              <w:rPr>
                <w:sz w:val="23"/>
                <w:szCs w:val="23"/>
                <w:lang w:val="en-GB"/>
              </w:rPr>
              <w:t xml:space="preserve"> ceramic tiles or other cladding materials to the height of the </w:t>
            </w:r>
            <w:r w:rsidR="00C87CCC" w:rsidRPr="00F716D1">
              <w:rPr>
                <w:sz w:val="23"/>
                <w:szCs w:val="23"/>
                <w:lang w:val="en-GB"/>
              </w:rPr>
              <w:t>premise</w:t>
            </w:r>
            <w:r w:rsidRPr="00F716D1">
              <w:rPr>
                <w:sz w:val="23"/>
                <w:szCs w:val="23"/>
                <w:lang w:val="en-GB"/>
              </w:rPr>
              <w:t xml:space="preserve"> up to the suspended ceiling.  Provide for suspended ceilings of the Armstrong moisture-resistant type. Provide for the floors of all public toilets of ceramic tiles.</w:t>
            </w:r>
          </w:p>
          <w:p w14:paraId="4EA9C135" w14:textId="77777777" w:rsidR="00D60C43" w:rsidRPr="00F716D1" w:rsidRDefault="00D60C43" w:rsidP="00D60C43">
            <w:pPr>
              <w:jc w:val="both"/>
              <w:rPr>
                <w:sz w:val="23"/>
                <w:szCs w:val="23"/>
                <w:lang w:val="en-GB"/>
              </w:rPr>
            </w:pPr>
            <w:r w:rsidRPr="00F716D1">
              <w:rPr>
                <w:sz w:val="23"/>
                <w:szCs w:val="23"/>
                <w:lang w:val="en-GB"/>
              </w:rPr>
              <w:t>Provide for the following facilities in public toilets:</w:t>
            </w:r>
          </w:p>
          <w:p w14:paraId="6165E671" w14:textId="77777777" w:rsidR="00D60C43" w:rsidRPr="00F716D1" w:rsidRDefault="00D60C43" w:rsidP="00D60C43">
            <w:pPr>
              <w:jc w:val="both"/>
              <w:rPr>
                <w:sz w:val="23"/>
                <w:szCs w:val="23"/>
                <w:lang w:val="en-GB"/>
              </w:rPr>
            </w:pPr>
            <w:r w:rsidRPr="00F716D1">
              <w:rPr>
                <w:sz w:val="23"/>
                <w:szCs w:val="23"/>
                <w:lang w:val="en-GB"/>
              </w:rPr>
              <w:t>- vestibule;</w:t>
            </w:r>
          </w:p>
          <w:p w14:paraId="1D46753D" w14:textId="77777777" w:rsidR="00D60C43" w:rsidRPr="00F716D1" w:rsidRDefault="00D60C43" w:rsidP="00D60C43">
            <w:pPr>
              <w:jc w:val="both"/>
              <w:rPr>
                <w:sz w:val="23"/>
                <w:szCs w:val="23"/>
                <w:lang w:val="en-GB"/>
              </w:rPr>
            </w:pPr>
            <w:r w:rsidRPr="00F716D1">
              <w:rPr>
                <w:sz w:val="23"/>
                <w:szCs w:val="23"/>
                <w:lang w:val="en-GB"/>
              </w:rPr>
              <w:t>- men's toilets with a sluice;</w:t>
            </w:r>
          </w:p>
          <w:p w14:paraId="330C6620" w14:textId="77777777" w:rsidR="00D60C43" w:rsidRPr="00F716D1" w:rsidRDefault="00D60C43" w:rsidP="00D60C43">
            <w:pPr>
              <w:jc w:val="both"/>
              <w:rPr>
                <w:sz w:val="23"/>
                <w:szCs w:val="23"/>
                <w:lang w:val="en-GB"/>
              </w:rPr>
            </w:pPr>
            <w:r w:rsidRPr="00F716D1">
              <w:rPr>
                <w:sz w:val="23"/>
                <w:szCs w:val="23"/>
                <w:lang w:val="en-GB"/>
              </w:rPr>
              <w:t>- women's toilets with a sluice;</w:t>
            </w:r>
          </w:p>
          <w:p w14:paraId="7DB69F9B" w14:textId="77777777" w:rsidR="00D60C43" w:rsidRPr="00F716D1" w:rsidRDefault="00D60C43" w:rsidP="00D60C43">
            <w:pPr>
              <w:jc w:val="both"/>
              <w:rPr>
                <w:sz w:val="23"/>
                <w:szCs w:val="23"/>
                <w:lang w:val="en-GB"/>
              </w:rPr>
            </w:pPr>
            <w:r w:rsidRPr="00F716D1">
              <w:rPr>
                <w:sz w:val="23"/>
                <w:szCs w:val="23"/>
                <w:lang w:val="en-GB"/>
              </w:rPr>
              <w:t>- mother and child's room;</w:t>
            </w:r>
          </w:p>
          <w:p w14:paraId="6215F02C" w14:textId="77777777" w:rsidR="00D60C43" w:rsidRPr="00F716D1" w:rsidRDefault="00D60C43" w:rsidP="00D60C43">
            <w:pPr>
              <w:jc w:val="both"/>
              <w:rPr>
                <w:sz w:val="23"/>
                <w:szCs w:val="23"/>
                <w:lang w:val="en-GB"/>
              </w:rPr>
            </w:pPr>
            <w:r w:rsidRPr="00F716D1">
              <w:rPr>
                <w:sz w:val="23"/>
                <w:szCs w:val="23"/>
                <w:lang w:val="en-GB"/>
              </w:rPr>
              <w:t>- universal sanitary and hygienic room for a group of citizens with limited mobility;</w:t>
            </w:r>
          </w:p>
          <w:p w14:paraId="635B4B79" w14:textId="53B3A76B" w:rsidR="006744D1" w:rsidRPr="00F716D1" w:rsidRDefault="00D60C43" w:rsidP="00D52765">
            <w:pPr>
              <w:jc w:val="both"/>
              <w:rPr>
                <w:sz w:val="23"/>
                <w:szCs w:val="23"/>
                <w:lang w:val="en-GB"/>
              </w:rPr>
            </w:pPr>
            <w:r w:rsidRPr="00F716D1">
              <w:rPr>
                <w:sz w:val="23"/>
                <w:szCs w:val="23"/>
                <w:lang w:val="en-GB"/>
              </w:rPr>
              <w:t>- storage room for cleaning facilities</w:t>
            </w:r>
            <w:r w:rsidR="006744D1" w:rsidRPr="00F716D1">
              <w:rPr>
                <w:sz w:val="23"/>
                <w:szCs w:val="23"/>
                <w:lang w:val="en-GB"/>
              </w:rPr>
              <w:t>.</w:t>
            </w:r>
          </w:p>
          <w:p w14:paraId="406B413D" w14:textId="77777777" w:rsidR="006744D1" w:rsidRPr="00F716D1" w:rsidRDefault="006744D1" w:rsidP="00D52765">
            <w:pPr>
              <w:jc w:val="both"/>
              <w:rPr>
                <w:sz w:val="23"/>
                <w:szCs w:val="23"/>
                <w:lang w:val="en-GB"/>
              </w:rPr>
            </w:pPr>
          </w:p>
          <w:p w14:paraId="6DB2AAA8" w14:textId="619D9159" w:rsidR="006744D1" w:rsidRPr="00F716D1" w:rsidRDefault="001F5871" w:rsidP="00D52765">
            <w:pPr>
              <w:jc w:val="both"/>
              <w:rPr>
                <w:b/>
                <w:bCs/>
                <w:sz w:val="23"/>
                <w:szCs w:val="23"/>
                <w:lang w:val="en-GB"/>
              </w:rPr>
            </w:pPr>
            <w:r w:rsidRPr="00F716D1">
              <w:rPr>
                <w:b/>
                <w:bCs/>
                <w:sz w:val="23"/>
                <w:szCs w:val="23"/>
                <w:lang w:val="en-GB"/>
              </w:rPr>
              <w:t>Sheds over customs and passport control zones</w:t>
            </w:r>
          </w:p>
          <w:p w14:paraId="7A49E5A4" w14:textId="6456686B" w:rsidR="006744D1" w:rsidRPr="00F716D1" w:rsidRDefault="001F5871" w:rsidP="00D52765">
            <w:pPr>
              <w:jc w:val="both"/>
              <w:rPr>
                <w:sz w:val="23"/>
                <w:szCs w:val="23"/>
                <w:lang w:val="en-GB"/>
              </w:rPr>
            </w:pPr>
            <w:r w:rsidRPr="00F716D1">
              <w:rPr>
                <w:bCs/>
                <w:sz w:val="23"/>
                <w:szCs w:val="23"/>
                <w:lang w:val="en-GB"/>
              </w:rPr>
              <w:t>Design sheds over all traffic lanes in the passport and customs control zone</w:t>
            </w:r>
            <w:r w:rsidR="006744D1" w:rsidRPr="00F716D1">
              <w:rPr>
                <w:sz w:val="23"/>
                <w:szCs w:val="23"/>
                <w:lang w:val="en-GB"/>
              </w:rPr>
              <w:t>.</w:t>
            </w:r>
          </w:p>
          <w:p w14:paraId="7FFBB318" w14:textId="0E83FDE6" w:rsidR="006744D1" w:rsidRPr="00F716D1" w:rsidRDefault="001F5871" w:rsidP="00D52765">
            <w:pPr>
              <w:jc w:val="both"/>
              <w:rPr>
                <w:sz w:val="23"/>
                <w:szCs w:val="23"/>
                <w:lang w:val="en-GB"/>
              </w:rPr>
            </w:pPr>
            <w:r w:rsidRPr="00F716D1">
              <w:rPr>
                <w:sz w:val="23"/>
                <w:szCs w:val="23"/>
                <w:lang w:val="en-GB"/>
              </w:rPr>
              <w:t>Design the frame of the sheds of rolled steel profiles</w:t>
            </w:r>
            <w:r w:rsidR="006744D1" w:rsidRPr="00F716D1">
              <w:rPr>
                <w:sz w:val="23"/>
                <w:szCs w:val="23"/>
                <w:lang w:val="en-GB"/>
              </w:rPr>
              <w:t xml:space="preserve">. </w:t>
            </w:r>
            <w:r w:rsidRPr="00F716D1">
              <w:rPr>
                <w:sz w:val="23"/>
                <w:szCs w:val="23"/>
                <w:lang w:val="en-GB"/>
              </w:rPr>
              <w:t xml:space="preserve">Design the foundations according to the calculation and engineering and </w:t>
            </w:r>
            <w:r w:rsidRPr="00F716D1">
              <w:rPr>
                <w:sz w:val="23"/>
                <w:szCs w:val="23"/>
                <w:lang w:val="en-GB"/>
              </w:rPr>
              <w:lastRenderedPageBreak/>
              <w:t>geological surveys</w:t>
            </w:r>
            <w:r w:rsidR="006744D1" w:rsidRPr="00F716D1">
              <w:rPr>
                <w:sz w:val="23"/>
                <w:szCs w:val="23"/>
                <w:lang w:val="en-GB"/>
              </w:rPr>
              <w:t xml:space="preserve">. </w:t>
            </w:r>
            <w:r w:rsidRPr="00F716D1">
              <w:rPr>
                <w:sz w:val="23"/>
                <w:szCs w:val="23"/>
                <w:lang w:val="en-GB"/>
              </w:rPr>
              <w:t>Provide for sheds’ covering of corrugated board</w:t>
            </w:r>
            <w:r w:rsidR="006744D1" w:rsidRPr="00F716D1">
              <w:rPr>
                <w:sz w:val="23"/>
                <w:szCs w:val="23"/>
                <w:lang w:val="en-GB"/>
              </w:rPr>
              <w:t xml:space="preserve">. </w:t>
            </w:r>
            <w:r w:rsidRPr="00F716D1">
              <w:rPr>
                <w:sz w:val="23"/>
                <w:szCs w:val="23"/>
                <w:lang w:val="en-GB"/>
              </w:rPr>
              <w:t>Design the cover of the lanterns of monolithic profiled polycarbonate sheets</w:t>
            </w:r>
            <w:r w:rsidR="006744D1" w:rsidRPr="00F716D1">
              <w:rPr>
                <w:sz w:val="23"/>
                <w:szCs w:val="23"/>
                <w:lang w:val="en-GB"/>
              </w:rPr>
              <w:t xml:space="preserve">. </w:t>
            </w:r>
          </w:p>
          <w:p w14:paraId="76129CEC" w14:textId="77684B29" w:rsidR="006744D1" w:rsidRPr="00F716D1" w:rsidRDefault="001F5871" w:rsidP="0000552D">
            <w:pPr>
              <w:ind w:left="-33"/>
              <w:jc w:val="both"/>
              <w:rPr>
                <w:sz w:val="23"/>
                <w:szCs w:val="23"/>
                <w:lang w:val="en-GB"/>
              </w:rPr>
            </w:pPr>
            <w:r w:rsidRPr="00F716D1">
              <w:rPr>
                <w:sz w:val="23"/>
                <w:szCs w:val="23"/>
                <w:lang w:val="en-GB"/>
              </w:rPr>
              <w:t>Provide for the installation of inspection tables under the sheds for checking the luggage of persons crossing the border in accordance with the number of traffic lanes</w:t>
            </w:r>
            <w:r w:rsidR="006744D1" w:rsidRPr="00F716D1">
              <w:rPr>
                <w:sz w:val="23"/>
                <w:szCs w:val="23"/>
                <w:lang w:val="en-GB"/>
              </w:rPr>
              <w:t>.</w:t>
            </w:r>
          </w:p>
          <w:p w14:paraId="431AF7A8" w14:textId="7FD6C0DE" w:rsidR="006744D1" w:rsidRPr="00F716D1" w:rsidRDefault="004E1201" w:rsidP="00D52765">
            <w:pPr>
              <w:jc w:val="both"/>
              <w:rPr>
                <w:sz w:val="23"/>
                <w:szCs w:val="23"/>
                <w:lang w:val="en-GB"/>
              </w:rPr>
            </w:pPr>
            <w:r w:rsidRPr="00F716D1">
              <w:rPr>
                <w:sz w:val="23"/>
                <w:szCs w:val="23"/>
                <w:lang w:val="en-GB"/>
              </w:rPr>
              <w:t>Provide for cladding of steel structures of sheds of aluminum composite sheets on a frame made of aluminum profiles</w:t>
            </w:r>
            <w:r w:rsidR="006744D1" w:rsidRPr="00F716D1">
              <w:rPr>
                <w:sz w:val="23"/>
                <w:szCs w:val="23"/>
                <w:lang w:val="en-GB"/>
              </w:rPr>
              <w:t>.</w:t>
            </w:r>
          </w:p>
          <w:p w14:paraId="7C9BAD7D" w14:textId="77777777" w:rsidR="006744D1" w:rsidRPr="00F716D1" w:rsidRDefault="006744D1" w:rsidP="00D52765">
            <w:pPr>
              <w:jc w:val="both"/>
              <w:rPr>
                <w:b/>
                <w:bCs/>
                <w:sz w:val="23"/>
                <w:szCs w:val="23"/>
                <w:lang w:val="en-GB"/>
              </w:rPr>
            </w:pPr>
          </w:p>
          <w:p w14:paraId="7B5B7CDB" w14:textId="71FEE384" w:rsidR="006744D1" w:rsidRPr="00F716D1" w:rsidRDefault="004E1201" w:rsidP="00D52765">
            <w:pPr>
              <w:jc w:val="both"/>
              <w:rPr>
                <w:b/>
                <w:bCs/>
                <w:sz w:val="23"/>
                <w:szCs w:val="23"/>
                <w:lang w:val="en-GB"/>
              </w:rPr>
            </w:pPr>
            <w:r w:rsidRPr="00F716D1">
              <w:rPr>
                <w:b/>
                <w:bCs/>
                <w:sz w:val="23"/>
                <w:szCs w:val="23"/>
                <w:lang w:val="en-GB"/>
              </w:rPr>
              <w:t xml:space="preserve">Box for in-depth inspection </w:t>
            </w:r>
            <w:r w:rsidR="0093533B" w:rsidRPr="00F716D1">
              <w:rPr>
                <w:b/>
                <w:bCs/>
                <w:sz w:val="23"/>
                <w:szCs w:val="23"/>
                <w:lang w:val="en-GB"/>
              </w:rPr>
              <w:t>of</w:t>
            </w:r>
            <w:r w:rsidRPr="00F716D1">
              <w:rPr>
                <w:b/>
                <w:bCs/>
                <w:sz w:val="23"/>
                <w:szCs w:val="23"/>
                <w:lang w:val="en-GB"/>
              </w:rPr>
              <w:t xml:space="preserve"> motor vehicles</w:t>
            </w:r>
            <w:r w:rsidRPr="00F716D1">
              <w:rPr>
                <w:sz w:val="23"/>
                <w:szCs w:val="23"/>
                <w:lang w:val="en-GB"/>
              </w:rPr>
              <w:t xml:space="preserve"> </w:t>
            </w:r>
            <w:r w:rsidRPr="00F716D1">
              <w:rPr>
                <w:b/>
                <w:bCs/>
                <w:sz w:val="23"/>
                <w:szCs w:val="23"/>
                <w:lang w:val="en-GB"/>
              </w:rPr>
              <w:t>at the entrance</w:t>
            </w:r>
          </w:p>
          <w:p w14:paraId="7FD1E5D9" w14:textId="1FB3217A" w:rsidR="006744D1" w:rsidRPr="00F716D1" w:rsidRDefault="004E1201" w:rsidP="00D52765">
            <w:pPr>
              <w:jc w:val="both"/>
              <w:rPr>
                <w:sz w:val="23"/>
                <w:szCs w:val="23"/>
                <w:lang w:val="en-GB"/>
              </w:rPr>
            </w:pPr>
            <w:r w:rsidRPr="00F716D1">
              <w:rPr>
                <w:sz w:val="23"/>
                <w:szCs w:val="23"/>
                <w:lang w:val="en-GB"/>
              </w:rPr>
              <w:t xml:space="preserve">Number of employees </w:t>
            </w:r>
            <w:r w:rsidR="006744D1" w:rsidRPr="00F716D1">
              <w:rPr>
                <w:sz w:val="23"/>
                <w:szCs w:val="23"/>
                <w:lang w:val="en-GB"/>
              </w:rPr>
              <w:t xml:space="preserve">– </w:t>
            </w:r>
            <w:r w:rsidRPr="00F716D1">
              <w:rPr>
                <w:sz w:val="23"/>
                <w:szCs w:val="23"/>
                <w:lang w:val="en-GB"/>
              </w:rPr>
              <w:t xml:space="preserve">2 persons </w:t>
            </w:r>
            <w:r w:rsidR="006744D1" w:rsidRPr="00F716D1">
              <w:rPr>
                <w:sz w:val="23"/>
                <w:szCs w:val="23"/>
                <w:lang w:val="en-GB"/>
              </w:rPr>
              <w:t>(</w:t>
            </w:r>
            <w:r w:rsidRPr="00F716D1">
              <w:rPr>
                <w:sz w:val="23"/>
                <w:szCs w:val="23"/>
                <w:lang w:val="en-GB"/>
              </w:rPr>
              <w:t>computerized non-permanent workplaces</w:t>
            </w:r>
            <w:r w:rsidR="006744D1" w:rsidRPr="00F716D1">
              <w:rPr>
                <w:sz w:val="23"/>
                <w:szCs w:val="23"/>
                <w:lang w:val="en-GB"/>
              </w:rPr>
              <w:t xml:space="preserve">: </w:t>
            </w:r>
            <w:r w:rsidRPr="00F716D1">
              <w:rPr>
                <w:sz w:val="23"/>
                <w:szCs w:val="23"/>
                <w:lang w:val="en-GB"/>
              </w:rPr>
              <w:t>one - of the customs service</w:t>
            </w:r>
            <w:r w:rsidR="006744D1" w:rsidRPr="00F716D1">
              <w:rPr>
                <w:sz w:val="23"/>
                <w:szCs w:val="23"/>
                <w:lang w:val="en-GB"/>
              </w:rPr>
              <w:t xml:space="preserve">, </w:t>
            </w:r>
            <w:r w:rsidRPr="00F716D1">
              <w:rPr>
                <w:sz w:val="23"/>
                <w:szCs w:val="23"/>
                <w:lang w:val="en-GB"/>
              </w:rPr>
              <w:t>one - of the border guard service</w:t>
            </w:r>
            <w:r w:rsidR="006744D1" w:rsidRPr="00F716D1">
              <w:rPr>
                <w:sz w:val="23"/>
                <w:szCs w:val="23"/>
                <w:lang w:val="en-GB"/>
              </w:rPr>
              <w:t>)</w:t>
            </w:r>
          </w:p>
          <w:p w14:paraId="326BC59F" w14:textId="1301EDCD" w:rsidR="006744D1" w:rsidRPr="00F716D1" w:rsidRDefault="004E1201" w:rsidP="00D52765">
            <w:pPr>
              <w:jc w:val="both"/>
              <w:rPr>
                <w:sz w:val="23"/>
                <w:szCs w:val="23"/>
                <w:lang w:val="en-GB"/>
              </w:rPr>
            </w:pPr>
            <w:r w:rsidRPr="00F716D1">
              <w:rPr>
                <w:sz w:val="23"/>
                <w:szCs w:val="23"/>
                <w:lang w:val="en-GB"/>
              </w:rPr>
              <w:t>Provide the in-depth inspection building for the inspection of buses, minibuses and cars</w:t>
            </w:r>
            <w:r w:rsidR="006744D1" w:rsidRPr="00F716D1">
              <w:rPr>
                <w:sz w:val="23"/>
                <w:szCs w:val="23"/>
                <w:lang w:val="en-GB"/>
              </w:rPr>
              <w:t xml:space="preserve">. </w:t>
            </w:r>
            <w:r w:rsidR="00485931" w:rsidRPr="00F716D1">
              <w:rPr>
                <w:sz w:val="23"/>
                <w:szCs w:val="23"/>
                <w:lang w:val="en-GB"/>
              </w:rPr>
              <w:t>Design the box building as a one-story building with a combined ballastless roof with PVC membrane coating</w:t>
            </w:r>
            <w:r w:rsidR="006744D1" w:rsidRPr="00F716D1">
              <w:rPr>
                <w:sz w:val="23"/>
                <w:szCs w:val="23"/>
                <w:lang w:val="en-GB"/>
              </w:rPr>
              <w:t xml:space="preserve">. </w:t>
            </w:r>
            <w:r w:rsidR="00485931" w:rsidRPr="00F716D1">
              <w:rPr>
                <w:sz w:val="23"/>
                <w:szCs w:val="23"/>
                <w:lang w:val="en-GB"/>
              </w:rPr>
              <w:t>Provide for the insulation of the roof with mineral wool plates</w:t>
            </w:r>
            <w:r w:rsidR="006744D1" w:rsidRPr="00F716D1">
              <w:rPr>
                <w:sz w:val="23"/>
                <w:szCs w:val="23"/>
                <w:lang w:val="en-GB"/>
              </w:rPr>
              <w:t>.</w:t>
            </w:r>
          </w:p>
          <w:p w14:paraId="6B892E1D" w14:textId="0F81E627" w:rsidR="006744D1" w:rsidRPr="00F716D1" w:rsidRDefault="00485931" w:rsidP="00D52765">
            <w:pPr>
              <w:jc w:val="both"/>
              <w:rPr>
                <w:sz w:val="23"/>
                <w:szCs w:val="23"/>
                <w:lang w:val="en-GB"/>
              </w:rPr>
            </w:pPr>
            <w:r w:rsidRPr="00F716D1">
              <w:rPr>
                <w:sz w:val="23"/>
                <w:szCs w:val="23"/>
                <w:lang w:val="en-GB"/>
              </w:rPr>
              <w:t>Design the frame building with a steel frame made of rolled profiles.  Design the external walls of internal wall cassettes insulated with basalt slabs</w:t>
            </w:r>
            <w:r w:rsidR="006744D1" w:rsidRPr="00F716D1">
              <w:rPr>
                <w:sz w:val="23"/>
                <w:szCs w:val="23"/>
                <w:lang w:val="en-GB"/>
              </w:rPr>
              <w:t xml:space="preserve">. </w:t>
            </w:r>
            <w:r w:rsidR="00F35A08" w:rsidRPr="00F716D1">
              <w:rPr>
                <w:sz w:val="23"/>
                <w:szCs w:val="23"/>
                <w:lang w:val="en-GB"/>
              </w:rPr>
              <w:t>Design partitions between rooms made of aerated concrete and plasterboard</w:t>
            </w:r>
            <w:r w:rsidR="006744D1" w:rsidRPr="00F716D1">
              <w:rPr>
                <w:sz w:val="23"/>
                <w:szCs w:val="23"/>
                <w:lang w:val="en-GB"/>
              </w:rPr>
              <w:t xml:space="preserve">. </w:t>
            </w:r>
            <w:r w:rsidR="009E07C3" w:rsidRPr="00F716D1">
              <w:rPr>
                <w:sz w:val="23"/>
                <w:szCs w:val="23"/>
                <w:lang w:val="en-GB"/>
              </w:rPr>
              <w:t>Design the foundations according to the calculation and engineering and geological surveys</w:t>
            </w:r>
            <w:r w:rsidR="006744D1" w:rsidRPr="00F716D1">
              <w:rPr>
                <w:sz w:val="23"/>
                <w:szCs w:val="23"/>
                <w:lang w:val="en-GB"/>
              </w:rPr>
              <w:t xml:space="preserve">. </w:t>
            </w:r>
            <w:r w:rsidR="009E07C3" w:rsidRPr="00F716D1">
              <w:rPr>
                <w:sz w:val="23"/>
                <w:szCs w:val="23"/>
                <w:lang w:val="en-GB"/>
              </w:rPr>
              <w:t xml:space="preserve">Provide for the external </w:t>
            </w:r>
            <w:r w:rsidR="009E07C3" w:rsidRPr="00F716D1">
              <w:rPr>
                <w:color w:val="000000"/>
                <w:sz w:val="23"/>
                <w:szCs w:val="23"/>
                <w:lang w:val="en-GB"/>
              </w:rPr>
              <w:t>decoration of the walls with fiber-cement slabs on internal wall cassettes</w:t>
            </w:r>
            <w:r w:rsidR="006744D1" w:rsidRPr="00F716D1">
              <w:rPr>
                <w:sz w:val="23"/>
                <w:szCs w:val="23"/>
                <w:lang w:val="en-GB"/>
              </w:rPr>
              <w:t xml:space="preserve">. </w:t>
            </w:r>
            <w:r w:rsidR="009E07C3" w:rsidRPr="00F716D1">
              <w:rPr>
                <w:color w:val="000000"/>
                <w:sz w:val="23"/>
                <w:szCs w:val="23"/>
                <w:lang w:val="en-GB"/>
              </w:rPr>
              <w:t xml:space="preserve">Design external windows </w:t>
            </w:r>
            <w:r w:rsidR="0093533B" w:rsidRPr="00F716D1">
              <w:rPr>
                <w:color w:val="000000"/>
                <w:sz w:val="23"/>
                <w:szCs w:val="23"/>
                <w:lang w:val="en-GB"/>
              </w:rPr>
              <w:t xml:space="preserve">and </w:t>
            </w:r>
            <w:r w:rsidR="0093533B" w:rsidRPr="00F716D1">
              <w:rPr>
                <w:sz w:val="23"/>
                <w:szCs w:val="23"/>
                <w:lang w:val="en-GB"/>
              </w:rPr>
              <w:t xml:space="preserve">evacuation exits </w:t>
            </w:r>
            <w:r w:rsidR="0093533B" w:rsidRPr="00F716D1">
              <w:rPr>
                <w:color w:val="000000"/>
                <w:sz w:val="23"/>
                <w:szCs w:val="23"/>
                <w:lang w:val="en-GB"/>
              </w:rPr>
              <w:t>of</w:t>
            </w:r>
            <w:r w:rsidR="009E07C3" w:rsidRPr="00F716D1">
              <w:rPr>
                <w:color w:val="000000"/>
                <w:sz w:val="23"/>
                <w:szCs w:val="23"/>
                <w:lang w:val="en-GB"/>
              </w:rPr>
              <w:t xml:space="preserve"> metal-plastic profiles with double-glazed windows</w:t>
            </w:r>
            <w:r w:rsidR="006744D1" w:rsidRPr="00F716D1">
              <w:rPr>
                <w:sz w:val="23"/>
                <w:szCs w:val="23"/>
                <w:lang w:val="en-GB"/>
              </w:rPr>
              <w:t xml:space="preserve">. </w:t>
            </w:r>
            <w:r w:rsidR="0093533B" w:rsidRPr="00F716D1">
              <w:rPr>
                <w:sz w:val="23"/>
                <w:szCs w:val="23"/>
                <w:lang w:val="en-GB"/>
              </w:rPr>
              <w:t>Design doors to service premises of metal-plastic profiles</w:t>
            </w:r>
            <w:r w:rsidR="006744D1" w:rsidRPr="00F716D1">
              <w:rPr>
                <w:sz w:val="23"/>
                <w:szCs w:val="23"/>
                <w:lang w:val="en-GB"/>
              </w:rPr>
              <w:t xml:space="preserve">.  </w:t>
            </w:r>
            <w:r w:rsidR="0093533B" w:rsidRPr="00F716D1">
              <w:rPr>
                <w:sz w:val="23"/>
                <w:szCs w:val="23"/>
                <w:lang w:val="en-GB"/>
              </w:rPr>
              <w:t>Design steel fire doors with the ANTI-PANIC system in warehouse and technical premises, boxes</w:t>
            </w:r>
            <w:r w:rsidR="006744D1" w:rsidRPr="00F716D1">
              <w:rPr>
                <w:sz w:val="23"/>
                <w:szCs w:val="23"/>
                <w:lang w:val="en-GB"/>
              </w:rPr>
              <w:t xml:space="preserve">. </w:t>
            </w:r>
            <w:r w:rsidR="0093533B" w:rsidRPr="00F716D1">
              <w:rPr>
                <w:sz w:val="23"/>
                <w:szCs w:val="23"/>
                <w:lang w:val="en-GB"/>
              </w:rPr>
              <w:t>Provide for the</w:t>
            </w:r>
            <w:r w:rsidR="0093533B" w:rsidRPr="00F716D1">
              <w:rPr>
                <w:lang w:val="en-GB"/>
              </w:rPr>
              <w:t xml:space="preserve"> </w:t>
            </w:r>
            <w:r w:rsidR="0093533B" w:rsidRPr="00F716D1">
              <w:rPr>
                <w:sz w:val="23"/>
                <w:szCs w:val="23"/>
                <w:lang w:val="en-GB"/>
              </w:rPr>
              <w:t>arrangement of two industrial garage sectional lifting gates for through passage in the box for inspection of buses</w:t>
            </w:r>
            <w:r w:rsidR="006744D1" w:rsidRPr="00F716D1">
              <w:rPr>
                <w:sz w:val="23"/>
                <w:szCs w:val="23"/>
                <w:lang w:val="en-GB"/>
              </w:rPr>
              <w:t xml:space="preserve">. </w:t>
            </w:r>
            <w:r w:rsidR="00796C3C" w:rsidRPr="00F716D1">
              <w:rPr>
                <w:sz w:val="23"/>
                <w:szCs w:val="23"/>
                <w:lang w:val="en-GB"/>
              </w:rPr>
              <w:t>Provide for sections of the gates of aluminum profiles, glazed</w:t>
            </w:r>
            <w:r w:rsidR="006744D1" w:rsidRPr="00F716D1">
              <w:rPr>
                <w:sz w:val="23"/>
                <w:szCs w:val="23"/>
                <w:lang w:val="en-GB"/>
              </w:rPr>
              <w:t xml:space="preserve">. </w:t>
            </w:r>
            <w:r w:rsidR="00796C3C" w:rsidRPr="00F716D1">
              <w:rPr>
                <w:sz w:val="23"/>
                <w:szCs w:val="23"/>
                <w:lang w:val="en-GB"/>
              </w:rPr>
              <w:t>Provide for the gate with standard heat transfer resistance</w:t>
            </w:r>
            <w:r w:rsidR="006744D1" w:rsidRPr="00F716D1">
              <w:rPr>
                <w:sz w:val="23"/>
                <w:szCs w:val="23"/>
                <w:lang w:val="en-GB"/>
              </w:rPr>
              <w:t xml:space="preserve">. </w:t>
            </w:r>
            <w:r w:rsidR="00796C3C" w:rsidRPr="00F716D1">
              <w:rPr>
                <w:sz w:val="23"/>
                <w:szCs w:val="23"/>
                <w:lang w:val="en-GB"/>
              </w:rPr>
              <w:t>Provide for the installation of one garage sectional lifting gate in the box for inspection of minibuses and cars</w:t>
            </w:r>
            <w:r w:rsidR="006744D1" w:rsidRPr="00F716D1">
              <w:rPr>
                <w:sz w:val="23"/>
                <w:szCs w:val="23"/>
                <w:lang w:val="en-GB"/>
              </w:rPr>
              <w:t xml:space="preserve">. </w:t>
            </w:r>
            <w:r w:rsidR="00796C3C" w:rsidRPr="00F716D1">
              <w:rPr>
                <w:sz w:val="23"/>
                <w:szCs w:val="23"/>
                <w:lang w:val="en-GB"/>
              </w:rPr>
              <w:t xml:space="preserve">Provide for the gate sections of aluminum profiles, glazed. </w:t>
            </w:r>
            <w:r w:rsidR="00860BB6" w:rsidRPr="00F716D1">
              <w:rPr>
                <w:sz w:val="23"/>
                <w:szCs w:val="23"/>
                <w:lang w:val="en-GB"/>
              </w:rPr>
              <w:t>Provide for the gate with standard heat transfer resistance</w:t>
            </w:r>
            <w:r w:rsidR="006744D1" w:rsidRPr="00F716D1">
              <w:rPr>
                <w:sz w:val="23"/>
                <w:szCs w:val="23"/>
                <w:lang w:val="en-GB"/>
              </w:rPr>
              <w:t xml:space="preserve">. </w:t>
            </w:r>
            <w:r w:rsidR="00860BB6" w:rsidRPr="00F716D1">
              <w:rPr>
                <w:sz w:val="23"/>
                <w:szCs w:val="23"/>
                <w:lang w:val="en-GB"/>
              </w:rPr>
              <w:t>Provide for all gates in the boxes with electric motors</w:t>
            </w:r>
            <w:r w:rsidR="006744D1" w:rsidRPr="00F716D1">
              <w:rPr>
                <w:sz w:val="23"/>
                <w:szCs w:val="23"/>
                <w:lang w:val="en-GB"/>
              </w:rPr>
              <w:t xml:space="preserve">. </w:t>
            </w:r>
            <w:r w:rsidR="00860BB6" w:rsidRPr="00F716D1">
              <w:rPr>
                <w:sz w:val="23"/>
                <w:szCs w:val="23"/>
                <w:lang w:val="en-GB"/>
              </w:rPr>
              <w:t xml:space="preserve">Provide for opening of the gate through </w:t>
            </w:r>
            <w:r w:rsidR="00860BB6" w:rsidRPr="00F716D1">
              <w:rPr>
                <w:noProof/>
                <w:lang w:val="en-GB"/>
              </w:rPr>
              <w:t>access control</w:t>
            </w:r>
            <w:r w:rsidR="006744D1" w:rsidRPr="00F716D1">
              <w:rPr>
                <w:sz w:val="23"/>
                <w:szCs w:val="23"/>
                <w:lang w:val="en-GB"/>
              </w:rPr>
              <w:t>.</w:t>
            </w:r>
          </w:p>
          <w:p w14:paraId="08BB0813" w14:textId="63473CCC" w:rsidR="006744D1" w:rsidRPr="00F716D1" w:rsidRDefault="00860BB6" w:rsidP="00D52765">
            <w:pPr>
              <w:jc w:val="both"/>
              <w:rPr>
                <w:sz w:val="23"/>
                <w:szCs w:val="23"/>
                <w:lang w:val="en-GB"/>
              </w:rPr>
            </w:pPr>
            <w:r w:rsidRPr="00F716D1">
              <w:rPr>
                <w:sz w:val="23"/>
                <w:szCs w:val="23"/>
                <w:lang w:val="en-GB"/>
              </w:rPr>
              <w:t>Not provide for internal decoration of external walls of wall cassettes in box rooms</w:t>
            </w:r>
            <w:r w:rsidR="006744D1" w:rsidRPr="00F716D1">
              <w:rPr>
                <w:sz w:val="23"/>
                <w:szCs w:val="23"/>
                <w:lang w:val="en-GB"/>
              </w:rPr>
              <w:t xml:space="preserve">. </w:t>
            </w:r>
            <w:r w:rsidRPr="00F716D1">
              <w:rPr>
                <w:sz w:val="23"/>
                <w:szCs w:val="23"/>
                <w:lang w:val="en-GB"/>
              </w:rPr>
              <w:t>Provide for the finishing of aerated concrete walls in the boxes, in the room of the tire fitting equipment with ceramic tiles to a height of 2 m</w:t>
            </w:r>
            <w:r w:rsidR="006744D1" w:rsidRPr="00F716D1">
              <w:rPr>
                <w:sz w:val="23"/>
                <w:szCs w:val="23"/>
                <w:lang w:val="en-GB"/>
              </w:rPr>
              <w:t xml:space="preserve">. </w:t>
            </w:r>
            <w:r w:rsidR="00AE1E64" w:rsidRPr="00F716D1">
              <w:rPr>
                <w:sz w:val="23"/>
                <w:szCs w:val="23"/>
                <w:lang w:val="en-GB"/>
              </w:rPr>
              <w:t>Provide for the wall finishing in service premises with water-emulsion painting, in toilet facilities,</w:t>
            </w:r>
            <w:r w:rsidR="00AE1E64" w:rsidRPr="00F716D1">
              <w:rPr>
                <w:lang w:val="en-GB"/>
              </w:rPr>
              <w:t xml:space="preserve"> </w:t>
            </w:r>
            <w:r w:rsidR="00AE1E64" w:rsidRPr="00F716D1">
              <w:rPr>
                <w:sz w:val="23"/>
                <w:szCs w:val="23"/>
                <w:lang w:val="en-GB"/>
              </w:rPr>
              <w:t>shower room - facing with ceramic tiles to the entire height of the premises</w:t>
            </w:r>
            <w:r w:rsidR="00AE1E64" w:rsidRPr="00F716D1">
              <w:rPr>
                <w:lang w:val="en-GB"/>
              </w:rPr>
              <w:t xml:space="preserve"> </w:t>
            </w:r>
            <w:r w:rsidR="00AE1E64" w:rsidRPr="00F716D1">
              <w:rPr>
                <w:sz w:val="23"/>
                <w:szCs w:val="23"/>
                <w:lang w:val="en-GB"/>
              </w:rPr>
              <w:t>to the suspended ceiling, in a warehouse premise - with water-emulsion painting</w:t>
            </w:r>
            <w:r w:rsidR="006744D1" w:rsidRPr="00F716D1">
              <w:rPr>
                <w:sz w:val="23"/>
                <w:szCs w:val="23"/>
                <w:lang w:val="en-GB"/>
              </w:rPr>
              <w:t>.</w:t>
            </w:r>
          </w:p>
          <w:p w14:paraId="0A3165FF" w14:textId="4066433A" w:rsidR="006744D1" w:rsidRPr="00F716D1" w:rsidRDefault="00AE1E64" w:rsidP="00D52765">
            <w:pPr>
              <w:jc w:val="both"/>
              <w:rPr>
                <w:sz w:val="23"/>
                <w:szCs w:val="23"/>
                <w:lang w:val="en-GB"/>
              </w:rPr>
            </w:pPr>
            <w:r w:rsidRPr="00F716D1">
              <w:rPr>
                <w:sz w:val="23"/>
                <w:szCs w:val="23"/>
                <w:lang w:val="en-GB"/>
              </w:rPr>
              <w:t xml:space="preserve">Provide for the floors in the cabinets </w:t>
            </w:r>
            <w:r w:rsidR="00E73111" w:rsidRPr="00F716D1">
              <w:rPr>
                <w:sz w:val="23"/>
                <w:szCs w:val="23"/>
                <w:lang w:val="en-GB"/>
              </w:rPr>
              <w:t>of</w:t>
            </w:r>
            <w:r w:rsidRPr="00F716D1">
              <w:rPr>
                <w:sz w:val="23"/>
                <w:szCs w:val="23"/>
                <w:lang w:val="en-GB"/>
              </w:rPr>
              <w:t xml:space="preserve"> industrial linoleum, </w:t>
            </w:r>
            <w:r w:rsidR="00E73111" w:rsidRPr="00F716D1">
              <w:rPr>
                <w:sz w:val="23"/>
                <w:szCs w:val="23"/>
                <w:lang w:val="en-GB"/>
              </w:rPr>
              <w:t>in the boxes, the room for tire mounting equipment, in the room for temporary storage of confiscated items - concrete floor, in the toilet facilities, shower room, vestibule, boiler room - of ceramic tiles</w:t>
            </w:r>
            <w:r w:rsidR="006744D1" w:rsidRPr="00F716D1">
              <w:rPr>
                <w:sz w:val="23"/>
                <w:szCs w:val="23"/>
                <w:lang w:val="en-GB"/>
              </w:rPr>
              <w:t>.</w:t>
            </w:r>
          </w:p>
          <w:p w14:paraId="242297BE" w14:textId="26A01890" w:rsidR="006744D1" w:rsidRPr="00F716D1" w:rsidRDefault="00E73111" w:rsidP="00D52765">
            <w:pPr>
              <w:jc w:val="both"/>
              <w:rPr>
                <w:sz w:val="23"/>
                <w:szCs w:val="23"/>
                <w:lang w:val="en-GB"/>
              </w:rPr>
            </w:pPr>
            <w:r w:rsidRPr="00F716D1">
              <w:rPr>
                <w:sz w:val="23"/>
                <w:szCs w:val="23"/>
                <w:lang w:val="en-GB"/>
              </w:rPr>
              <w:t>Not provide for finishing the ceiling in the premises of boxes, tire fitting equipment, the premises of temporary storage of confiscated items</w:t>
            </w:r>
            <w:r w:rsidR="006744D1" w:rsidRPr="00F716D1">
              <w:rPr>
                <w:sz w:val="23"/>
                <w:szCs w:val="23"/>
                <w:lang w:val="en-GB"/>
              </w:rPr>
              <w:t xml:space="preserve">. </w:t>
            </w:r>
            <w:r w:rsidRPr="00F716D1">
              <w:rPr>
                <w:sz w:val="23"/>
                <w:szCs w:val="23"/>
                <w:lang w:val="en-GB"/>
              </w:rPr>
              <w:t>Provide for suspended cassette ceilings of the Armstrong type in service and auxiliary premises and moisture-resistant ones in technical premises and toilet facilities.</w:t>
            </w:r>
          </w:p>
          <w:p w14:paraId="5E241F06" w14:textId="5882AF05" w:rsidR="006744D1" w:rsidRPr="00F716D1" w:rsidRDefault="00835B91" w:rsidP="00D52765">
            <w:pPr>
              <w:jc w:val="both"/>
              <w:rPr>
                <w:sz w:val="23"/>
                <w:szCs w:val="23"/>
                <w:lang w:val="en-GB"/>
              </w:rPr>
            </w:pPr>
            <w:r w:rsidRPr="00F716D1">
              <w:rPr>
                <w:sz w:val="23"/>
                <w:szCs w:val="23"/>
                <w:lang w:val="en-GB"/>
              </w:rPr>
              <w:t xml:space="preserve">Provide for the installation of two inspection tables for customs officers with a stainless steel surface for inspection of hand luggage </w:t>
            </w:r>
            <w:r w:rsidRPr="00F716D1">
              <w:rPr>
                <w:sz w:val="23"/>
                <w:szCs w:val="23"/>
                <w:lang w:val="en-GB"/>
              </w:rPr>
              <w:lastRenderedPageBreak/>
              <w:t xml:space="preserve">and </w:t>
            </w:r>
            <w:r w:rsidRPr="00F716D1">
              <w:rPr>
                <w:noProof/>
                <w:sz w:val="23"/>
                <w:szCs w:val="23"/>
                <w:lang w:val="en-GB"/>
              </w:rPr>
              <w:t xml:space="preserve">conveyor type X-ray equipment </w:t>
            </w:r>
            <w:r w:rsidRPr="00F716D1">
              <w:rPr>
                <w:sz w:val="23"/>
                <w:szCs w:val="23"/>
                <w:lang w:val="en-GB"/>
              </w:rPr>
              <w:t>in the boxes</w:t>
            </w:r>
            <w:r w:rsidR="006744D1" w:rsidRPr="00F716D1">
              <w:rPr>
                <w:sz w:val="23"/>
                <w:szCs w:val="23"/>
                <w:lang w:val="en-GB"/>
              </w:rPr>
              <w:t xml:space="preserve">. </w:t>
            </w:r>
            <w:r w:rsidRPr="00F716D1">
              <w:rPr>
                <w:sz w:val="23"/>
                <w:szCs w:val="23"/>
                <w:lang w:val="en-GB"/>
              </w:rPr>
              <w:t>Provide for the installation of tire fitting equipment for buses, minibuses and cars and work tables in the premise of the tire fitting equipment</w:t>
            </w:r>
            <w:r w:rsidR="006744D1" w:rsidRPr="00F716D1">
              <w:rPr>
                <w:sz w:val="23"/>
                <w:szCs w:val="23"/>
                <w:lang w:val="en-GB"/>
              </w:rPr>
              <w:t xml:space="preserve">. </w:t>
            </w:r>
            <w:r w:rsidRPr="00F716D1">
              <w:rPr>
                <w:sz w:val="23"/>
                <w:szCs w:val="23"/>
                <w:lang w:val="en-GB"/>
              </w:rPr>
              <w:t>Provide for the installation of the compressor in a separate room</w:t>
            </w:r>
            <w:r w:rsidR="006744D1" w:rsidRPr="00F716D1">
              <w:rPr>
                <w:sz w:val="23"/>
                <w:szCs w:val="23"/>
                <w:lang w:val="en-GB"/>
              </w:rPr>
              <w:t xml:space="preserve">. </w:t>
            </w:r>
            <w:r w:rsidRPr="00F716D1">
              <w:rPr>
                <w:sz w:val="23"/>
                <w:szCs w:val="23"/>
                <w:lang w:val="en-GB"/>
              </w:rPr>
              <w:t>Provide for the installation of a personal computer with a multifunctional device, a computer table with a chair for each computerized workplace, wardrobe and bookcase in service premises.</w:t>
            </w:r>
            <w:r w:rsidR="00E24C47" w:rsidRPr="00F716D1">
              <w:rPr>
                <w:sz w:val="23"/>
                <w:szCs w:val="23"/>
                <w:lang w:val="en-GB"/>
              </w:rPr>
              <w:t xml:space="preserve"> Provide for the installation of racks for confiscated items</w:t>
            </w:r>
            <w:r w:rsidRPr="00F716D1">
              <w:rPr>
                <w:sz w:val="23"/>
                <w:szCs w:val="23"/>
                <w:lang w:val="en-GB"/>
              </w:rPr>
              <w:t xml:space="preserve"> </w:t>
            </w:r>
            <w:r w:rsidR="00E24C47" w:rsidRPr="00F716D1">
              <w:rPr>
                <w:sz w:val="23"/>
                <w:szCs w:val="23"/>
                <w:lang w:val="en-GB"/>
              </w:rPr>
              <w:t>in the premises of temporary storage of confiscated items</w:t>
            </w:r>
            <w:r w:rsidR="006744D1" w:rsidRPr="00F716D1">
              <w:rPr>
                <w:sz w:val="23"/>
                <w:szCs w:val="23"/>
                <w:lang w:val="en-GB"/>
              </w:rPr>
              <w:t>.</w:t>
            </w:r>
          </w:p>
          <w:p w14:paraId="2AC72291" w14:textId="2A30C403" w:rsidR="006744D1" w:rsidRPr="00F716D1" w:rsidRDefault="00E24C47" w:rsidP="00D52765">
            <w:pPr>
              <w:jc w:val="both"/>
              <w:rPr>
                <w:b/>
                <w:bCs/>
                <w:sz w:val="23"/>
                <w:szCs w:val="23"/>
                <w:lang w:val="en-GB"/>
              </w:rPr>
            </w:pPr>
            <w:r w:rsidRPr="00F716D1">
              <w:rPr>
                <w:sz w:val="23"/>
                <w:szCs w:val="23"/>
                <w:lang w:val="en-GB"/>
              </w:rPr>
              <w:t>Provide for the following premises in the box building</w:t>
            </w:r>
            <w:r w:rsidR="006744D1" w:rsidRPr="00F716D1">
              <w:rPr>
                <w:sz w:val="23"/>
                <w:szCs w:val="23"/>
                <w:lang w:val="en-GB"/>
              </w:rPr>
              <w:t>:</w:t>
            </w:r>
          </w:p>
          <w:p w14:paraId="3485D20B" w14:textId="169775A9" w:rsidR="006744D1" w:rsidRPr="00F716D1" w:rsidRDefault="006744D1" w:rsidP="00D52765">
            <w:pPr>
              <w:jc w:val="both"/>
              <w:rPr>
                <w:sz w:val="23"/>
                <w:szCs w:val="23"/>
                <w:lang w:val="en-GB"/>
              </w:rPr>
            </w:pPr>
            <w:r w:rsidRPr="00F716D1">
              <w:rPr>
                <w:sz w:val="23"/>
                <w:szCs w:val="23"/>
                <w:lang w:val="en-GB"/>
              </w:rPr>
              <w:t xml:space="preserve">- </w:t>
            </w:r>
            <w:r w:rsidR="00E24C47" w:rsidRPr="00F716D1">
              <w:rPr>
                <w:sz w:val="23"/>
                <w:szCs w:val="23"/>
                <w:lang w:val="en-GB"/>
              </w:rPr>
              <w:t>box premise for inspecting buses (for one post with an inspection pit in which provide for lighting and ventilation)</w:t>
            </w:r>
            <w:r w:rsidRPr="00F716D1">
              <w:rPr>
                <w:sz w:val="23"/>
                <w:szCs w:val="23"/>
                <w:lang w:val="en-GB"/>
              </w:rPr>
              <w:t>;</w:t>
            </w:r>
          </w:p>
          <w:p w14:paraId="0CD7C0C6" w14:textId="74A84E6B" w:rsidR="006744D1" w:rsidRPr="00F716D1" w:rsidRDefault="006744D1" w:rsidP="00D52765">
            <w:pPr>
              <w:jc w:val="both"/>
              <w:rPr>
                <w:sz w:val="23"/>
                <w:szCs w:val="23"/>
                <w:lang w:val="en-GB"/>
              </w:rPr>
            </w:pPr>
            <w:r w:rsidRPr="00F716D1">
              <w:rPr>
                <w:sz w:val="23"/>
                <w:szCs w:val="23"/>
                <w:lang w:val="en-GB"/>
              </w:rPr>
              <w:t xml:space="preserve">- </w:t>
            </w:r>
            <w:r w:rsidR="00E24C47" w:rsidRPr="00F716D1">
              <w:rPr>
                <w:sz w:val="23"/>
                <w:szCs w:val="23"/>
                <w:lang w:val="en-GB"/>
              </w:rPr>
              <w:t>box premise for inspection of minibuses and passenger cars (for one post with an inspection pit in which provide for lighting and ventilation)</w:t>
            </w:r>
            <w:r w:rsidRPr="00F716D1">
              <w:rPr>
                <w:sz w:val="23"/>
                <w:szCs w:val="23"/>
                <w:lang w:val="en-GB"/>
              </w:rPr>
              <w:t>;</w:t>
            </w:r>
          </w:p>
          <w:p w14:paraId="4C0B1810" w14:textId="035EEF63" w:rsidR="006744D1" w:rsidRPr="00F716D1" w:rsidRDefault="006744D1" w:rsidP="00D52765">
            <w:pPr>
              <w:jc w:val="both"/>
              <w:rPr>
                <w:sz w:val="23"/>
                <w:szCs w:val="23"/>
                <w:lang w:val="en-GB"/>
              </w:rPr>
            </w:pPr>
            <w:r w:rsidRPr="00F716D1">
              <w:rPr>
                <w:sz w:val="23"/>
                <w:szCs w:val="23"/>
                <w:lang w:val="en-GB"/>
              </w:rPr>
              <w:t xml:space="preserve">- </w:t>
            </w:r>
            <w:r w:rsidR="00E24C47" w:rsidRPr="00F716D1">
              <w:rPr>
                <w:sz w:val="23"/>
                <w:szCs w:val="23"/>
                <w:lang w:val="en-GB"/>
              </w:rPr>
              <w:t>premises for tire mounting equipment</w:t>
            </w:r>
            <w:r w:rsidRPr="00F716D1">
              <w:rPr>
                <w:sz w:val="23"/>
                <w:szCs w:val="23"/>
                <w:lang w:val="en-GB"/>
              </w:rPr>
              <w:t>;</w:t>
            </w:r>
          </w:p>
          <w:p w14:paraId="60A6F720" w14:textId="1DF15453" w:rsidR="006744D1" w:rsidRPr="00F716D1" w:rsidRDefault="006744D1" w:rsidP="00D52765">
            <w:pPr>
              <w:jc w:val="both"/>
              <w:rPr>
                <w:sz w:val="23"/>
                <w:szCs w:val="23"/>
                <w:lang w:val="en-GB"/>
              </w:rPr>
            </w:pPr>
            <w:r w:rsidRPr="00F716D1">
              <w:rPr>
                <w:sz w:val="23"/>
                <w:szCs w:val="23"/>
                <w:lang w:val="en-GB"/>
              </w:rPr>
              <w:t xml:space="preserve">- </w:t>
            </w:r>
            <w:r w:rsidR="00E24C47" w:rsidRPr="00F716D1">
              <w:rPr>
                <w:sz w:val="23"/>
                <w:szCs w:val="23"/>
                <w:lang w:val="en-GB"/>
              </w:rPr>
              <w:t>premises for temporary storage of confiscated items</w:t>
            </w:r>
            <w:r w:rsidRPr="00F716D1">
              <w:rPr>
                <w:sz w:val="23"/>
                <w:szCs w:val="23"/>
                <w:lang w:val="en-GB"/>
              </w:rPr>
              <w:t>;</w:t>
            </w:r>
          </w:p>
          <w:p w14:paraId="00637440" w14:textId="2CE9ACAA" w:rsidR="006744D1" w:rsidRPr="00F716D1" w:rsidRDefault="006744D1" w:rsidP="00D52765">
            <w:pPr>
              <w:jc w:val="both"/>
              <w:rPr>
                <w:sz w:val="23"/>
                <w:szCs w:val="23"/>
                <w:lang w:val="en-GB"/>
              </w:rPr>
            </w:pPr>
            <w:r w:rsidRPr="00F716D1">
              <w:rPr>
                <w:sz w:val="23"/>
                <w:szCs w:val="23"/>
                <w:lang w:val="en-GB"/>
              </w:rPr>
              <w:t xml:space="preserve">- </w:t>
            </w:r>
            <w:r w:rsidR="00E24C47" w:rsidRPr="00F716D1">
              <w:rPr>
                <w:noProof/>
                <w:sz w:val="23"/>
                <w:szCs w:val="23"/>
                <w:lang w:val="en-GB"/>
              </w:rPr>
              <w:t xml:space="preserve">border guard service personnel premise </w:t>
            </w:r>
            <w:r w:rsidR="00E24C47" w:rsidRPr="00F716D1">
              <w:rPr>
                <w:bCs/>
                <w:sz w:val="23"/>
                <w:szCs w:val="23"/>
                <w:lang w:val="en-GB"/>
              </w:rPr>
              <w:t>for one computerized workplace</w:t>
            </w:r>
            <w:r w:rsidRPr="00F716D1">
              <w:rPr>
                <w:bCs/>
                <w:sz w:val="23"/>
                <w:szCs w:val="23"/>
                <w:lang w:val="en-GB"/>
              </w:rPr>
              <w:t>;</w:t>
            </w:r>
          </w:p>
          <w:p w14:paraId="026F64C4" w14:textId="308CC3FF" w:rsidR="006744D1" w:rsidRPr="00F716D1" w:rsidRDefault="006744D1" w:rsidP="00D52765">
            <w:pPr>
              <w:jc w:val="both"/>
              <w:rPr>
                <w:bCs/>
                <w:sz w:val="23"/>
                <w:szCs w:val="23"/>
                <w:lang w:val="en-GB"/>
              </w:rPr>
            </w:pPr>
            <w:r w:rsidRPr="00F716D1">
              <w:rPr>
                <w:sz w:val="23"/>
                <w:szCs w:val="23"/>
                <w:lang w:val="en-GB"/>
              </w:rPr>
              <w:t xml:space="preserve">- </w:t>
            </w:r>
            <w:r w:rsidR="00E24C47" w:rsidRPr="00F716D1">
              <w:rPr>
                <w:noProof/>
                <w:sz w:val="23"/>
                <w:szCs w:val="23"/>
                <w:lang w:val="en-GB"/>
              </w:rPr>
              <w:t xml:space="preserve">customs service personnel premise </w:t>
            </w:r>
            <w:r w:rsidR="00E24C47" w:rsidRPr="00F716D1">
              <w:rPr>
                <w:bCs/>
                <w:sz w:val="23"/>
                <w:szCs w:val="23"/>
                <w:lang w:val="en-GB"/>
              </w:rPr>
              <w:t>for one computerized workplace</w:t>
            </w:r>
            <w:r w:rsidRPr="00F716D1">
              <w:rPr>
                <w:bCs/>
                <w:sz w:val="23"/>
                <w:szCs w:val="23"/>
                <w:lang w:val="en-GB"/>
              </w:rPr>
              <w:t>;</w:t>
            </w:r>
          </w:p>
          <w:p w14:paraId="06795873" w14:textId="1995863D"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premises for storing tools of the border guard service</w:t>
            </w:r>
            <w:r w:rsidRPr="00F716D1">
              <w:rPr>
                <w:sz w:val="23"/>
                <w:szCs w:val="23"/>
                <w:lang w:val="en-GB"/>
              </w:rPr>
              <w:t>;</w:t>
            </w:r>
          </w:p>
          <w:p w14:paraId="7842D9D3" w14:textId="0CC1B0A6"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premises for storing tools of the customs service</w:t>
            </w:r>
            <w:r w:rsidRPr="00F716D1">
              <w:rPr>
                <w:sz w:val="23"/>
                <w:szCs w:val="23"/>
                <w:lang w:val="en-GB"/>
              </w:rPr>
              <w:t>;</w:t>
            </w:r>
          </w:p>
          <w:p w14:paraId="37AB7E75" w14:textId="320C452E"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boiler room</w:t>
            </w:r>
            <w:r w:rsidRPr="00F716D1">
              <w:rPr>
                <w:sz w:val="23"/>
                <w:szCs w:val="23"/>
                <w:lang w:val="en-GB"/>
              </w:rPr>
              <w:t>;</w:t>
            </w:r>
          </w:p>
          <w:p w14:paraId="491F280B" w14:textId="2258DA75"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switch room</w:t>
            </w:r>
            <w:r w:rsidRPr="00F716D1">
              <w:rPr>
                <w:sz w:val="23"/>
                <w:szCs w:val="23"/>
                <w:lang w:val="en-GB"/>
              </w:rPr>
              <w:t>;</w:t>
            </w:r>
          </w:p>
          <w:p w14:paraId="4B500A28" w14:textId="35D51340"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compressor room</w:t>
            </w:r>
            <w:r w:rsidRPr="00F716D1">
              <w:rPr>
                <w:sz w:val="23"/>
                <w:szCs w:val="23"/>
                <w:lang w:val="en-GB"/>
              </w:rPr>
              <w:t>;</w:t>
            </w:r>
          </w:p>
          <w:p w14:paraId="58A28A67" w14:textId="0E3034C3"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toilet facilities</w:t>
            </w:r>
            <w:r w:rsidRPr="00F716D1">
              <w:rPr>
                <w:sz w:val="23"/>
                <w:szCs w:val="23"/>
                <w:lang w:val="en-GB"/>
              </w:rPr>
              <w:t>;</w:t>
            </w:r>
          </w:p>
          <w:p w14:paraId="6EA48481" w14:textId="31421CED"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shower room</w:t>
            </w:r>
            <w:r w:rsidRPr="00F716D1">
              <w:rPr>
                <w:sz w:val="23"/>
                <w:szCs w:val="23"/>
                <w:lang w:val="en-GB"/>
              </w:rPr>
              <w:t>;</w:t>
            </w:r>
          </w:p>
          <w:p w14:paraId="387C4911" w14:textId="2A16B458" w:rsidR="006744D1" w:rsidRPr="00F716D1" w:rsidRDefault="006744D1" w:rsidP="00D52765">
            <w:pPr>
              <w:jc w:val="both"/>
              <w:rPr>
                <w:sz w:val="23"/>
                <w:szCs w:val="23"/>
                <w:lang w:val="en-GB"/>
              </w:rPr>
            </w:pPr>
            <w:r w:rsidRPr="00F716D1">
              <w:rPr>
                <w:sz w:val="23"/>
                <w:szCs w:val="23"/>
                <w:lang w:val="en-GB"/>
              </w:rPr>
              <w:t xml:space="preserve">- </w:t>
            </w:r>
            <w:r w:rsidR="001031B1" w:rsidRPr="00F716D1">
              <w:rPr>
                <w:sz w:val="23"/>
                <w:szCs w:val="23"/>
                <w:lang w:val="en-GB"/>
              </w:rPr>
              <w:t>cleaning facilities premise</w:t>
            </w:r>
            <w:r w:rsidRPr="00F716D1">
              <w:rPr>
                <w:sz w:val="23"/>
                <w:szCs w:val="23"/>
                <w:lang w:val="en-GB"/>
              </w:rPr>
              <w:t>.</w:t>
            </w:r>
          </w:p>
          <w:p w14:paraId="130BE2ED" w14:textId="10E7B3F5" w:rsidR="006744D1" w:rsidRPr="00F716D1" w:rsidRDefault="001031B1" w:rsidP="00D52765">
            <w:pPr>
              <w:jc w:val="both"/>
              <w:rPr>
                <w:color w:val="000000"/>
                <w:sz w:val="23"/>
                <w:szCs w:val="23"/>
                <w:lang w:val="en-GB"/>
              </w:rPr>
            </w:pPr>
            <w:r w:rsidRPr="00F716D1">
              <w:rPr>
                <w:color w:val="000000"/>
                <w:sz w:val="23"/>
                <w:szCs w:val="23"/>
                <w:lang w:val="en-GB"/>
              </w:rPr>
              <w:t>Provide for heating, lighting, ventilation, telephone, computer communication, a video camera for reading vehicle license plates in the box at the entrance, surveillance digital video cameras of the video surveillance system to ensure effective control over the inspection of vehicles</w:t>
            </w:r>
            <w:r w:rsidR="006744D1" w:rsidRPr="00F716D1">
              <w:rPr>
                <w:color w:val="000000"/>
                <w:sz w:val="23"/>
                <w:szCs w:val="23"/>
                <w:lang w:val="en-GB"/>
              </w:rPr>
              <w:t>.</w:t>
            </w:r>
          </w:p>
          <w:p w14:paraId="4A0D5818" w14:textId="77777777" w:rsidR="006744D1" w:rsidRPr="00F716D1" w:rsidRDefault="006744D1" w:rsidP="00D52765">
            <w:pPr>
              <w:jc w:val="both"/>
              <w:rPr>
                <w:color w:val="000000"/>
                <w:sz w:val="23"/>
                <w:szCs w:val="23"/>
                <w:lang w:val="en-GB"/>
              </w:rPr>
            </w:pPr>
          </w:p>
          <w:p w14:paraId="7CF95AD2" w14:textId="6B7E7608" w:rsidR="006744D1" w:rsidRPr="00F716D1" w:rsidRDefault="00DD0841" w:rsidP="009F61B4">
            <w:pPr>
              <w:shd w:val="clear" w:color="auto" w:fill="FFFFFF"/>
              <w:jc w:val="both"/>
              <w:rPr>
                <w:b/>
                <w:bCs/>
                <w:sz w:val="23"/>
                <w:szCs w:val="23"/>
                <w:lang w:val="en-GB"/>
              </w:rPr>
            </w:pPr>
            <w:r w:rsidRPr="00F716D1">
              <w:rPr>
                <w:b/>
                <w:bCs/>
                <w:sz w:val="23"/>
                <w:szCs w:val="23"/>
                <w:lang w:val="en-GB"/>
              </w:rPr>
              <w:t>Box for in-depth inspection of motor vehicles</w:t>
            </w:r>
            <w:r w:rsidRPr="00F716D1">
              <w:rPr>
                <w:sz w:val="23"/>
                <w:szCs w:val="23"/>
                <w:lang w:val="en-GB"/>
              </w:rPr>
              <w:t xml:space="preserve"> </w:t>
            </w:r>
            <w:r w:rsidRPr="00F716D1">
              <w:rPr>
                <w:b/>
                <w:bCs/>
                <w:sz w:val="23"/>
                <w:szCs w:val="23"/>
                <w:lang w:val="en-GB"/>
              </w:rPr>
              <w:t>at the exit</w:t>
            </w:r>
          </w:p>
          <w:p w14:paraId="41A35CA9" w14:textId="36181ABD" w:rsidR="00DD0841" w:rsidRPr="00F716D1" w:rsidRDefault="00DD0841" w:rsidP="00DD0841">
            <w:pPr>
              <w:jc w:val="both"/>
              <w:rPr>
                <w:sz w:val="23"/>
                <w:szCs w:val="23"/>
                <w:lang w:val="en-GB"/>
              </w:rPr>
            </w:pPr>
            <w:r w:rsidRPr="00F716D1">
              <w:rPr>
                <w:sz w:val="23"/>
                <w:szCs w:val="23"/>
                <w:lang w:val="en-GB"/>
              </w:rPr>
              <w:t>Number of employees – 2 persons (computerized non-permanent workplaces: one - of the customs service, one - of the border guard service)</w:t>
            </w:r>
          </w:p>
          <w:p w14:paraId="6F42ED1C" w14:textId="6815CB0F" w:rsidR="006744D1" w:rsidRPr="00F716D1" w:rsidRDefault="00DD0841" w:rsidP="002F453D">
            <w:pPr>
              <w:jc w:val="both"/>
              <w:rPr>
                <w:sz w:val="23"/>
                <w:szCs w:val="23"/>
                <w:lang w:val="en-GB"/>
              </w:rPr>
            </w:pPr>
            <w:r w:rsidRPr="00F716D1">
              <w:rPr>
                <w:sz w:val="23"/>
                <w:szCs w:val="23"/>
                <w:lang w:val="en-GB"/>
              </w:rPr>
              <w:t>Provide the in-depth inspection building for the inspection of buses, minibuses and cars. Design the box building as a one-story building with a combined ballastless roof with PVC membrane coating. Provide for the insulation of the roof with mineral wool plates</w:t>
            </w:r>
            <w:r w:rsidR="006744D1" w:rsidRPr="00F716D1">
              <w:rPr>
                <w:sz w:val="23"/>
                <w:szCs w:val="23"/>
                <w:lang w:val="en-GB"/>
              </w:rPr>
              <w:t>.</w:t>
            </w:r>
          </w:p>
          <w:p w14:paraId="6F00A40B" w14:textId="77777777" w:rsidR="00DD0841" w:rsidRPr="00F716D1" w:rsidRDefault="00DD0841" w:rsidP="00DD0841">
            <w:pPr>
              <w:jc w:val="both"/>
              <w:rPr>
                <w:sz w:val="23"/>
                <w:szCs w:val="23"/>
                <w:lang w:val="en-GB"/>
              </w:rPr>
            </w:pPr>
            <w:r w:rsidRPr="00F716D1">
              <w:rPr>
                <w:sz w:val="23"/>
                <w:szCs w:val="23"/>
                <w:lang w:val="en-GB"/>
              </w:rPr>
              <w:t>Provide the in-depth inspection building for the inspection of buses, minibuses and cars. Design the box building as a one-story building with a combined ballastless roof with PVC membrane coating. Provide for the insulation of the roof with mineral wool plates.</w:t>
            </w:r>
          </w:p>
          <w:p w14:paraId="758F3DCF" w14:textId="4B0B578C" w:rsidR="006744D1" w:rsidRPr="00F716D1" w:rsidRDefault="00DD0841" w:rsidP="00DD0841">
            <w:pPr>
              <w:jc w:val="both"/>
              <w:rPr>
                <w:sz w:val="23"/>
                <w:szCs w:val="23"/>
                <w:lang w:val="en-GB"/>
              </w:rPr>
            </w:pPr>
            <w:r w:rsidRPr="00F716D1">
              <w:rPr>
                <w:sz w:val="23"/>
                <w:szCs w:val="23"/>
                <w:lang w:val="en-GB"/>
              </w:rPr>
              <w:t>Design the frame building with a steel frame made of rolled profiles.  Design the external walls of internal wall cassettes insulated with basalt slabs. Design partitions between rooms made of aerated concrete and plasterboard. Design the foundations according to the calculation and engineering and geological surveys</w:t>
            </w:r>
            <w:r w:rsidR="006744D1" w:rsidRPr="00F716D1">
              <w:rPr>
                <w:sz w:val="23"/>
                <w:szCs w:val="23"/>
                <w:lang w:val="en-GB"/>
              </w:rPr>
              <w:t xml:space="preserve">. </w:t>
            </w:r>
            <w:r w:rsidRPr="00F716D1">
              <w:rPr>
                <w:sz w:val="23"/>
                <w:szCs w:val="23"/>
                <w:lang w:val="en-GB"/>
              </w:rPr>
              <w:t xml:space="preserve">Provide for the external </w:t>
            </w:r>
            <w:r w:rsidRPr="00F716D1">
              <w:rPr>
                <w:color w:val="000000"/>
                <w:sz w:val="23"/>
                <w:szCs w:val="23"/>
                <w:lang w:val="en-GB"/>
              </w:rPr>
              <w:t>decoration of the walls with fiber-cement slabs on internal wall cassettes</w:t>
            </w:r>
            <w:r w:rsidR="006744D1" w:rsidRPr="00F716D1">
              <w:rPr>
                <w:sz w:val="23"/>
                <w:szCs w:val="23"/>
                <w:lang w:val="en-GB"/>
              </w:rPr>
              <w:t xml:space="preserve">. </w:t>
            </w:r>
            <w:r w:rsidRPr="00F716D1">
              <w:rPr>
                <w:color w:val="000000"/>
                <w:sz w:val="23"/>
                <w:szCs w:val="23"/>
                <w:lang w:val="en-GB"/>
              </w:rPr>
              <w:t xml:space="preserve">Design external windows and </w:t>
            </w:r>
            <w:r w:rsidRPr="00F716D1">
              <w:rPr>
                <w:sz w:val="23"/>
                <w:szCs w:val="23"/>
                <w:lang w:val="en-GB"/>
              </w:rPr>
              <w:t xml:space="preserve">evacuation exits with the ANTI-PANIC system </w:t>
            </w:r>
            <w:r w:rsidRPr="00F716D1">
              <w:rPr>
                <w:color w:val="000000"/>
                <w:sz w:val="23"/>
                <w:szCs w:val="23"/>
                <w:lang w:val="en-GB"/>
              </w:rPr>
              <w:t>of metal-plastic profiles with double-glazed windows</w:t>
            </w:r>
            <w:r w:rsidR="006744D1" w:rsidRPr="00F716D1">
              <w:rPr>
                <w:sz w:val="23"/>
                <w:szCs w:val="23"/>
                <w:lang w:val="en-GB"/>
              </w:rPr>
              <w:t xml:space="preserve">. </w:t>
            </w:r>
            <w:r w:rsidRPr="00F716D1">
              <w:rPr>
                <w:sz w:val="23"/>
                <w:szCs w:val="23"/>
                <w:lang w:val="en-GB"/>
              </w:rPr>
              <w:t xml:space="preserve">Design doors to service </w:t>
            </w:r>
            <w:r w:rsidRPr="00F716D1">
              <w:rPr>
                <w:sz w:val="23"/>
                <w:szCs w:val="23"/>
                <w:lang w:val="en-GB"/>
              </w:rPr>
              <w:lastRenderedPageBreak/>
              <w:t>premises of metal-plastic profiles</w:t>
            </w:r>
            <w:r w:rsidR="006744D1" w:rsidRPr="00F716D1">
              <w:rPr>
                <w:sz w:val="23"/>
                <w:szCs w:val="23"/>
                <w:lang w:val="en-GB"/>
              </w:rPr>
              <w:t xml:space="preserve">. </w:t>
            </w:r>
            <w:r w:rsidR="000A015F" w:rsidRPr="00F716D1">
              <w:rPr>
                <w:sz w:val="23"/>
                <w:szCs w:val="23"/>
                <w:lang w:val="en-GB"/>
              </w:rPr>
              <w:t>Design steel fire doors with the ANTI-PANIC system in warehouse and technical premises, boxes</w:t>
            </w:r>
            <w:r w:rsidR="006744D1" w:rsidRPr="00F716D1">
              <w:rPr>
                <w:sz w:val="23"/>
                <w:szCs w:val="23"/>
                <w:lang w:val="en-GB"/>
              </w:rPr>
              <w:t xml:space="preserve">. </w:t>
            </w:r>
            <w:r w:rsidR="000A015F" w:rsidRPr="00F716D1">
              <w:rPr>
                <w:sz w:val="23"/>
                <w:szCs w:val="23"/>
                <w:lang w:val="en-GB"/>
              </w:rPr>
              <w:t>Provide for the</w:t>
            </w:r>
            <w:r w:rsidR="000A015F" w:rsidRPr="00F716D1">
              <w:rPr>
                <w:lang w:val="en-GB"/>
              </w:rPr>
              <w:t xml:space="preserve"> </w:t>
            </w:r>
            <w:r w:rsidR="000A015F" w:rsidRPr="00F716D1">
              <w:rPr>
                <w:sz w:val="23"/>
                <w:szCs w:val="23"/>
                <w:lang w:val="en-GB"/>
              </w:rPr>
              <w:t>one industrial garage sectional lifting gates in the box</w:t>
            </w:r>
            <w:r w:rsidR="006744D1" w:rsidRPr="00F716D1">
              <w:rPr>
                <w:sz w:val="23"/>
                <w:szCs w:val="23"/>
                <w:lang w:val="en-GB"/>
              </w:rPr>
              <w:t xml:space="preserve">. </w:t>
            </w:r>
            <w:r w:rsidR="000A015F" w:rsidRPr="00F716D1">
              <w:rPr>
                <w:sz w:val="23"/>
                <w:szCs w:val="23"/>
                <w:lang w:val="en-GB"/>
              </w:rPr>
              <w:t>Provide for sections of the gates of aluminum profiles, glazed</w:t>
            </w:r>
            <w:r w:rsidR="006744D1" w:rsidRPr="00F716D1">
              <w:rPr>
                <w:sz w:val="23"/>
                <w:szCs w:val="23"/>
                <w:lang w:val="en-GB"/>
              </w:rPr>
              <w:t xml:space="preserve">. </w:t>
            </w:r>
            <w:r w:rsidR="000A015F" w:rsidRPr="00F716D1">
              <w:rPr>
                <w:sz w:val="23"/>
                <w:szCs w:val="23"/>
                <w:lang w:val="en-GB"/>
              </w:rPr>
              <w:t>Provide for the gate with standard heat transfer resistance</w:t>
            </w:r>
            <w:r w:rsidR="006744D1" w:rsidRPr="00F716D1">
              <w:rPr>
                <w:sz w:val="23"/>
                <w:szCs w:val="23"/>
                <w:lang w:val="en-GB"/>
              </w:rPr>
              <w:t xml:space="preserve">. </w:t>
            </w:r>
            <w:r w:rsidR="000A015F" w:rsidRPr="00F716D1">
              <w:rPr>
                <w:sz w:val="23"/>
                <w:szCs w:val="23"/>
                <w:lang w:val="en-GB"/>
              </w:rPr>
              <w:t>Provide for gates in the box with electric motor</w:t>
            </w:r>
            <w:r w:rsidR="006744D1" w:rsidRPr="00F716D1">
              <w:rPr>
                <w:sz w:val="23"/>
                <w:szCs w:val="23"/>
                <w:lang w:val="en-GB"/>
              </w:rPr>
              <w:t xml:space="preserve">. </w:t>
            </w:r>
            <w:r w:rsidR="000A015F" w:rsidRPr="00F716D1">
              <w:rPr>
                <w:sz w:val="23"/>
                <w:szCs w:val="23"/>
                <w:lang w:val="en-GB"/>
              </w:rPr>
              <w:t xml:space="preserve">Provide for opening of the gate through </w:t>
            </w:r>
            <w:r w:rsidR="000A015F" w:rsidRPr="00F716D1">
              <w:rPr>
                <w:noProof/>
                <w:lang w:val="en-GB"/>
              </w:rPr>
              <w:t>access control</w:t>
            </w:r>
            <w:r w:rsidR="006744D1" w:rsidRPr="00F716D1">
              <w:rPr>
                <w:sz w:val="23"/>
                <w:szCs w:val="23"/>
                <w:lang w:val="en-GB"/>
              </w:rPr>
              <w:t>.</w:t>
            </w:r>
          </w:p>
          <w:p w14:paraId="13432B1C" w14:textId="3A28526E" w:rsidR="006744D1" w:rsidRPr="00F716D1" w:rsidRDefault="000A015F" w:rsidP="002F453D">
            <w:pPr>
              <w:jc w:val="both"/>
              <w:rPr>
                <w:sz w:val="23"/>
                <w:szCs w:val="23"/>
                <w:lang w:val="en-GB"/>
              </w:rPr>
            </w:pPr>
            <w:r w:rsidRPr="00F716D1">
              <w:rPr>
                <w:sz w:val="23"/>
                <w:szCs w:val="23"/>
                <w:lang w:val="en-GB"/>
              </w:rPr>
              <w:t>Not provide for internal decoration of external walls of wall cassettes in box rooms</w:t>
            </w:r>
            <w:r w:rsidR="006744D1" w:rsidRPr="00F716D1">
              <w:rPr>
                <w:sz w:val="23"/>
                <w:szCs w:val="23"/>
                <w:lang w:val="en-GB"/>
              </w:rPr>
              <w:t xml:space="preserve">. </w:t>
            </w:r>
            <w:r w:rsidRPr="00F716D1">
              <w:rPr>
                <w:sz w:val="23"/>
                <w:szCs w:val="23"/>
                <w:lang w:val="en-GB"/>
              </w:rPr>
              <w:t>Provide for the finishing of aerated concrete walls in the boxes, in the room of the tire fitting equipment with ceramic tiles to a height of 2 m</w:t>
            </w:r>
            <w:r w:rsidR="006744D1" w:rsidRPr="00F716D1">
              <w:rPr>
                <w:sz w:val="23"/>
                <w:szCs w:val="23"/>
                <w:lang w:val="en-GB"/>
              </w:rPr>
              <w:t xml:space="preserve">. </w:t>
            </w:r>
            <w:r w:rsidRPr="00F716D1">
              <w:rPr>
                <w:sz w:val="23"/>
                <w:szCs w:val="23"/>
                <w:lang w:val="en-GB"/>
              </w:rPr>
              <w:t>Provide for the wall finishing in service premises with water-emulsion painting, in toilet facilities,</w:t>
            </w:r>
            <w:r w:rsidRPr="00F716D1">
              <w:rPr>
                <w:lang w:val="en-GB"/>
              </w:rPr>
              <w:t xml:space="preserve"> </w:t>
            </w:r>
            <w:r w:rsidRPr="00F716D1">
              <w:rPr>
                <w:sz w:val="23"/>
                <w:szCs w:val="23"/>
                <w:lang w:val="en-GB"/>
              </w:rPr>
              <w:t>shower room - facing with ceramic tiles to the entire height of the premises</w:t>
            </w:r>
            <w:r w:rsidRPr="00F716D1">
              <w:rPr>
                <w:lang w:val="en-GB"/>
              </w:rPr>
              <w:t xml:space="preserve"> up </w:t>
            </w:r>
            <w:r w:rsidRPr="00F716D1">
              <w:rPr>
                <w:sz w:val="23"/>
                <w:szCs w:val="23"/>
                <w:lang w:val="en-GB"/>
              </w:rPr>
              <w:t>to the suspended ceiling, in a warehouse premise - with water-emulsion painting</w:t>
            </w:r>
            <w:r w:rsidR="006744D1" w:rsidRPr="00F716D1">
              <w:rPr>
                <w:sz w:val="23"/>
                <w:szCs w:val="23"/>
                <w:lang w:val="en-GB"/>
              </w:rPr>
              <w:t>.</w:t>
            </w:r>
          </w:p>
          <w:p w14:paraId="12D97CDC" w14:textId="3A9F3068" w:rsidR="006744D1" w:rsidRPr="00F716D1" w:rsidRDefault="000A015F" w:rsidP="002F453D">
            <w:pPr>
              <w:jc w:val="both"/>
              <w:rPr>
                <w:sz w:val="23"/>
                <w:szCs w:val="23"/>
                <w:lang w:val="en-GB"/>
              </w:rPr>
            </w:pPr>
            <w:r w:rsidRPr="00F716D1">
              <w:rPr>
                <w:sz w:val="23"/>
                <w:szCs w:val="23"/>
                <w:lang w:val="en-GB"/>
              </w:rPr>
              <w:t>Provide for the floors in the cabinets of industrial linoleum, in the box, the room for tire mounting equipment, in the room for temporary storage of confiscated items - concrete floor, in the toilet facilities, shower room, vestibule, boiler room - of ceramic tiles</w:t>
            </w:r>
            <w:r w:rsidR="006744D1" w:rsidRPr="00F716D1">
              <w:rPr>
                <w:sz w:val="23"/>
                <w:szCs w:val="23"/>
                <w:lang w:val="en-GB"/>
              </w:rPr>
              <w:t>.</w:t>
            </w:r>
          </w:p>
          <w:p w14:paraId="3C97B36D" w14:textId="730ED2B5" w:rsidR="006744D1" w:rsidRPr="00F716D1" w:rsidRDefault="000A015F" w:rsidP="002F453D">
            <w:pPr>
              <w:jc w:val="both"/>
              <w:rPr>
                <w:sz w:val="23"/>
                <w:szCs w:val="23"/>
                <w:lang w:val="en-GB"/>
              </w:rPr>
            </w:pPr>
            <w:r w:rsidRPr="00F716D1">
              <w:rPr>
                <w:sz w:val="23"/>
                <w:szCs w:val="23"/>
                <w:lang w:val="en-GB"/>
              </w:rPr>
              <w:t xml:space="preserve">Not provide for finishing the ceiling in the premises of boxes, tire fitting equipment, </w:t>
            </w:r>
            <w:r w:rsidR="007E0E03" w:rsidRPr="00F716D1">
              <w:rPr>
                <w:sz w:val="23"/>
                <w:szCs w:val="23"/>
                <w:lang w:val="en-GB"/>
              </w:rPr>
              <w:t xml:space="preserve">compressor room, </w:t>
            </w:r>
            <w:r w:rsidRPr="00F716D1">
              <w:rPr>
                <w:sz w:val="23"/>
                <w:szCs w:val="23"/>
                <w:lang w:val="en-GB"/>
              </w:rPr>
              <w:t>the premise of temporary storage of confiscated items</w:t>
            </w:r>
            <w:r w:rsidR="006744D1" w:rsidRPr="00F716D1">
              <w:rPr>
                <w:sz w:val="23"/>
                <w:szCs w:val="23"/>
                <w:lang w:val="en-GB"/>
              </w:rPr>
              <w:t xml:space="preserve">. </w:t>
            </w:r>
            <w:r w:rsidR="007E0E03" w:rsidRPr="00F716D1">
              <w:rPr>
                <w:sz w:val="23"/>
                <w:szCs w:val="23"/>
                <w:lang w:val="en-GB"/>
              </w:rPr>
              <w:t>Provide for suspended cassette ceilings of the Armstrong type in service and auxiliary premises and moisture-resistant ones in technical premises and toilet facilities.</w:t>
            </w:r>
            <w:r w:rsidR="006744D1" w:rsidRPr="00F716D1">
              <w:rPr>
                <w:sz w:val="23"/>
                <w:szCs w:val="23"/>
                <w:lang w:val="en-GB"/>
              </w:rPr>
              <w:t xml:space="preserve"> </w:t>
            </w:r>
          </w:p>
          <w:p w14:paraId="22CB3C95" w14:textId="2B851FA0" w:rsidR="006744D1" w:rsidRPr="00F716D1" w:rsidRDefault="007E0E03" w:rsidP="002F453D">
            <w:pPr>
              <w:jc w:val="both"/>
              <w:rPr>
                <w:sz w:val="23"/>
                <w:szCs w:val="23"/>
                <w:lang w:val="en-GB"/>
              </w:rPr>
            </w:pPr>
            <w:r w:rsidRPr="00F716D1">
              <w:rPr>
                <w:sz w:val="23"/>
                <w:szCs w:val="23"/>
                <w:lang w:val="en-GB"/>
              </w:rPr>
              <w:t xml:space="preserve">Provide for the installation of inspection tables for customs officers with a stainless steel surface for inspection of hand luggage and </w:t>
            </w:r>
            <w:r w:rsidRPr="00F716D1">
              <w:rPr>
                <w:noProof/>
                <w:sz w:val="23"/>
                <w:szCs w:val="23"/>
                <w:lang w:val="en-GB"/>
              </w:rPr>
              <w:t xml:space="preserve">conveyor type X-ray equipment </w:t>
            </w:r>
            <w:r w:rsidRPr="00F716D1">
              <w:rPr>
                <w:sz w:val="23"/>
                <w:szCs w:val="23"/>
                <w:lang w:val="en-GB"/>
              </w:rPr>
              <w:t>in the boxes</w:t>
            </w:r>
            <w:r w:rsidR="006744D1" w:rsidRPr="00F716D1">
              <w:rPr>
                <w:sz w:val="23"/>
                <w:szCs w:val="23"/>
                <w:lang w:val="en-GB"/>
              </w:rPr>
              <w:t xml:space="preserve">. </w:t>
            </w:r>
            <w:r w:rsidRPr="00F716D1">
              <w:rPr>
                <w:sz w:val="23"/>
                <w:szCs w:val="23"/>
                <w:lang w:val="en-GB"/>
              </w:rPr>
              <w:t>Provide for the installation of tire fitting equipment for buses, minibuses and cars and work tables in the premise of the tire fitting equipment</w:t>
            </w:r>
            <w:r w:rsidR="006744D1" w:rsidRPr="00F716D1">
              <w:rPr>
                <w:sz w:val="23"/>
                <w:szCs w:val="23"/>
                <w:lang w:val="en-GB"/>
              </w:rPr>
              <w:t xml:space="preserve">. </w:t>
            </w:r>
            <w:r w:rsidRPr="00F716D1">
              <w:rPr>
                <w:sz w:val="23"/>
                <w:szCs w:val="23"/>
                <w:lang w:val="en-GB"/>
              </w:rPr>
              <w:t>Provide for the installation of the compressor in a separate room</w:t>
            </w:r>
            <w:r w:rsidR="006744D1" w:rsidRPr="00F716D1">
              <w:rPr>
                <w:sz w:val="23"/>
                <w:szCs w:val="23"/>
                <w:lang w:val="en-GB"/>
              </w:rPr>
              <w:t xml:space="preserve">. </w:t>
            </w:r>
            <w:r w:rsidRPr="00F716D1">
              <w:rPr>
                <w:sz w:val="23"/>
                <w:szCs w:val="23"/>
                <w:lang w:val="en-GB"/>
              </w:rPr>
              <w:t>Provide for the installation of a personal computer with a multifunctional device, a computer table with a chair for each computerized workplace, wardrobe and bookcase in service premises</w:t>
            </w:r>
            <w:r w:rsidR="006744D1" w:rsidRPr="00F716D1">
              <w:rPr>
                <w:sz w:val="23"/>
                <w:szCs w:val="23"/>
                <w:lang w:val="en-GB"/>
              </w:rPr>
              <w:t xml:space="preserve">. </w:t>
            </w:r>
            <w:r w:rsidRPr="00F716D1">
              <w:rPr>
                <w:sz w:val="23"/>
                <w:szCs w:val="23"/>
                <w:lang w:val="en-GB"/>
              </w:rPr>
              <w:t>Provide for the installation of racks for confiscated items in the premises of temporary storage of confiscated items</w:t>
            </w:r>
            <w:r w:rsidR="006744D1" w:rsidRPr="00F716D1">
              <w:rPr>
                <w:sz w:val="23"/>
                <w:szCs w:val="23"/>
                <w:lang w:val="en-GB"/>
              </w:rPr>
              <w:t>.</w:t>
            </w:r>
          </w:p>
          <w:p w14:paraId="631579CF" w14:textId="02F558A5" w:rsidR="006744D1" w:rsidRPr="00F716D1" w:rsidRDefault="006744D1" w:rsidP="009F61B4">
            <w:pPr>
              <w:shd w:val="clear" w:color="auto" w:fill="FFFFFF"/>
              <w:jc w:val="both"/>
              <w:rPr>
                <w:b/>
                <w:bCs/>
                <w:sz w:val="23"/>
                <w:szCs w:val="23"/>
                <w:lang w:val="en-GB"/>
              </w:rPr>
            </w:pPr>
            <w:r w:rsidRPr="00F716D1">
              <w:rPr>
                <w:sz w:val="23"/>
                <w:szCs w:val="23"/>
                <w:lang w:val="en-GB"/>
              </w:rPr>
              <w:t xml:space="preserve"> </w:t>
            </w:r>
            <w:r w:rsidR="007E0E03" w:rsidRPr="00F716D1">
              <w:rPr>
                <w:sz w:val="23"/>
                <w:szCs w:val="23"/>
                <w:lang w:val="en-GB"/>
              </w:rPr>
              <w:t>Provide for the following premises in the box building</w:t>
            </w:r>
            <w:r w:rsidRPr="00F716D1">
              <w:rPr>
                <w:sz w:val="23"/>
                <w:szCs w:val="23"/>
                <w:lang w:val="en-GB"/>
              </w:rPr>
              <w:t>:</w:t>
            </w:r>
          </w:p>
          <w:p w14:paraId="49EEDBC2" w14:textId="4AC0B6A6"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box premise for inspecting buses</w:t>
            </w:r>
            <w:r w:rsidRPr="00F716D1">
              <w:rPr>
                <w:sz w:val="23"/>
                <w:szCs w:val="23"/>
                <w:lang w:val="en-GB"/>
              </w:rPr>
              <w:t xml:space="preserve">, </w:t>
            </w:r>
            <w:r w:rsidR="007E0E03" w:rsidRPr="00F716D1">
              <w:rPr>
                <w:sz w:val="23"/>
                <w:szCs w:val="23"/>
                <w:lang w:val="en-GB"/>
              </w:rPr>
              <w:t xml:space="preserve">minibuses and passenger cars </w:t>
            </w:r>
            <w:r w:rsidRPr="00F716D1">
              <w:rPr>
                <w:sz w:val="23"/>
                <w:szCs w:val="23"/>
                <w:lang w:val="en-GB"/>
              </w:rPr>
              <w:t>(</w:t>
            </w:r>
            <w:r w:rsidR="007E0E03" w:rsidRPr="00F716D1">
              <w:rPr>
                <w:sz w:val="23"/>
                <w:szCs w:val="23"/>
                <w:lang w:val="en-GB"/>
              </w:rPr>
              <w:t>with an inspection pit for inspecting buses</w:t>
            </w:r>
            <w:r w:rsidRPr="00F716D1">
              <w:rPr>
                <w:sz w:val="23"/>
                <w:szCs w:val="23"/>
                <w:lang w:val="en-GB"/>
              </w:rPr>
              <w:t>);</w:t>
            </w:r>
          </w:p>
          <w:p w14:paraId="7C217DC2" w14:textId="362D135D"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premises for tire mounting equipment</w:t>
            </w:r>
            <w:r w:rsidRPr="00F716D1">
              <w:rPr>
                <w:sz w:val="23"/>
                <w:szCs w:val="23"/>
                <w:lang w:val="en-GB"/>
              </w:rPr>
              <w:t>;</w:t>
            </w:r>
          </w:p>
          <w:p w14:paraId="2BE27131" w14:textId="6009DF3D"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premises for temporary storage of confiscated items</w:t>
            </w:r>
            <w:r w:rsidRPr="00F716D1">
              <w:rPr>
                <w:sz w:val="23"/>
                <w:szCs w:val="23"/>
                <w:lang w:val="en-GB"/>
              </w:rPr>
              <w:t>;</w:t>
            </w:r>
          </w:p>
          <w:p w14:paraId="291D2611" w14:textId="49352298"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noProof/>
                <w:sz w:val="23"/>
                <w:szCs w:val="23"/>
                <w:lang w:val="en-GB"/>
              </w:rPr>
              <w:t xml:space="preserve">border guard service personnel premise </w:t>
            </w:r>
            <w:r w:rsidR="007E0E03" w:rsidRPr="00F716D1">
              <w:rPr>
                <w:bCs/>
                <w:sz w:val="23"/>
                <w:szCs w:val="23"/>
                <w:lang w:val="en-GB"/>
              </w:rPr>
              <w:t>for one computerized workplace</w:t>
            </w:r>
            <w:r w:rsidRPr="00F716D1">
              <w:rPr>
                <w:bCs/>
                <w:sz w:val="23"/>
                <w:szCs w:val="23"/>
                <w:lang w:val="en-GB"/>
              </w:rPr>
              <w:t>;</w:t>
            </w:r>
          </w:p>
          <w:p w14:paraId="5E4A15AB" w14:textId="5409E9E1" w:rsidR="006744D1" w:rsidRPr="00F716D1" w:rsidRDefault="006744D1" w:rsidP="009F61B4">
            <w:pPr>
              <w:shd w:val="clear" w:color="auto" w:fill="FFFFFF"/>
              <w:jc w:val="both"/>
              <w:rPr>
                <w:bCs/>
                <w:sz w:val="23"/>
                <w:szCs w:val="23"/>
                <w:lang w:val="en-GB"/>
              </w:rPr>
            </w:pPr>
            <w:r w:rsidRPr="00F716D1">
              <w:rPr>
                <w:sz w:val="23"/>
                <w:szCs w:val="23"/>
                <w:lang w:val="en-GB"/>
              </w:rPr>
              <w:t xml:space="preserve">- </w:t>
            </w:r>
            <w:r w:rsidR="007E0E03" w:rsidRPr="00F716D1">
              <w:rPr>
                <w:noProof/>
                <w:sz w:val="23"/>
                <w:szCs w:val="23"/>
                <w:lang w:val="en-GB"/>
              </w:rPr>
              <w:t xml:space="preserve">customs service personnel premise </w:t>
            </w:r>
            <w:r w:rsidR="007E0E03" w:rsidRPr="00F716D1">
              <w:rPr>
                <w:bCs/>
                <w:sz w:val="23"/>
                <w:szCs w:val="23"/>
                <w:lang w:val="en-GB"/>
              </w:rPr>
              <w:t>for one computerized workplace</w:t>
            </w:r>
            <w:r w:rsidRPr="00F716D1">
              <w:rPr>
                <w:bCs/>
                <w:sz w:val="23"/>
                <w:szCs w:val="23"/>
                <w:lang w:val="en-GB"/>
              </w:rPr>
              <w:t>;</w:t>
            </w:r>
          </w:p>
          <w:p w14:paraId="5B2E2380" w14:textId="1CA5ACBC"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premises for storing tools of the border guard service</w:t>
            </w:r>
            <w:r w:rsidRPr="00F716D1">
              <w:rPr>
                <w:sz w:val="23"/>
                <w:szCs w:val="23"/>
                <w:lang w:val="en-GB"/>
              </w:rPr>
              <w:t>;</w:t>
            </w:r>
          </w:p>
          <w:p w14:paraId="1414D24D" w14:textId="5E5ACB84"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premises for storing tools of the customs service</w:t>
            </w:r>
            <w:r w:rsidRPr="00F716D1">
              <w:rPr>
                <w:sz w:val="23"/>
                <w:szCs w:val="23"/>
                <w:lang w:val="en-GB"/>
              </w:rPr>
              <w:t>;</w:t>
            </w:r>
          </w:p>
          <w:p w14:paraId="7DD47D8E" w14:textId="74A290C0"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boiler room</w:t>
            </w:r>
            <w:r w:rsidRPr="00F716D1">
              <w:rPr>
                <w:sz w:val="23"/>
                <w:szCs w:val="23"/>
                <w:lang w:val="en-GB"/>
              </w:rPr>
              <w:t>;</w:t>
            </w:r>
          </w:p>
          <w:p w14:paraId="5BE1A985" w14:textId="6486668C"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switch room</w:t>
            </w:r>
            <w:r w:rsidRPr="00F716D1">
              <w:rPr>
                <w:sz w:val="23"/>
                <w:szCs w:val="23"/>
                <w:lang w:val="en-GB"/>
              </w:rPr>
              <w:t>;</w:t>
            </w:r>
          </w:p>
          <w:p w14:paraId="7B3133BF" w14:textId="7B783F5B"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compressor room</w:t>
            </w:r>
            <w:r w:rsidRPr="00F716D1">
              <w:rPr>
                <w:sz w:val="23"/>
                <w:szCs w:val="23"/>
                <w:lang w:val="en-GB"/>
              </w:rPr>
              <w:t>;</w:t>
            </w:r>
          </w:p>
          <w:p w14:paraId="299B1DD3" w14:textId="4636ED51"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toilet facility</w:t>
            </w:r>
            <w:r w:rsidRPr="00F716D1">
              <w:rPr>
                <w:sz w:val="23"/>
                <w:szCs w:val="23"/>
                <w:lang w:val="en-GB"/>
              </w:rPr>
              <w:t>;</w:t>
            </w:r>
          </w:p>
          <w:p w14:paraId="3ED3EFCF" w14:textId="5CE52334"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shower room</w:t>
            </w:r>
            <w:r w:rsidRPr="00F716D1">
              <w:rPr>
                <w:sz w:val="23"/>
                <w:szCs w:val="23"/>
                <w:lang w:val="en-GB"/>
              </w:rPr>
              <w:t>;</w:t>
            </w:r>
          </w:p>
          <w:p w14:paraId="63A3AEF7" w14:textId="15FBF735" w:rsidR="006744D1" w:rsidRPr="00F716D1" w:rsidRDefault="006744D1" w:rsidP="009F61B4">
            <w:pPr>
              <w:shd w:val="clear" w:color="auto" w:fill="FFFFFF"/>
              <w:jc w:val="both"/>
              <w:rPr>
                <w:sz w:val="23"/>
                <w:szCs w:val="23"/>
                <w:lang w:val="en-GB"/>
              </w:rPr>
            </w:pPr>
            <w:r w:rsidRPr="00F716D1">
              <w:rPr>
                <w:sz w:val="23"/>
                <w:szCs w:val="23"/>
                <w:lang w:val="en-GB"/>
              </w:rPr>
              <w:t xml:space="preserve">- </w:t>
            </w:r>
            <w:r w:rsidR="007E0E03" w:rsidRPr="00F716D1">
              <w:rPr>
                <w:sz w:val="23"/>
                <w:szCs w:val="23"/>
                <w:lang w:val="en-GB"/>
              </w:rPr>
              <w:t>cleaning facilities premise</w:t>
            </w:r>
            <w:r w:rsidRPr="00F716D1">
              <w:rPr>
                <w:sz w:val="23"/>
                <w:szCs w:val="23"/>
                <w:lang w:val="en-GB"/>
              </w:rPr>
              <w:t>.</w:t>
            </w:r>
          </w:p>
          <w:p w14:paraId="197C209C" w14:textId="76E52E40" w:rsidR="006744D1" w:rsidRPr="00F716D1" w:rsidRDefault="007E0E03" w:rsidP="00806944">
            <w:pPr>
              <w:jc w:val="both"/>
              <w:rPr>
                <w:color w:val="000000"/>
                <w:sz w:val="23"/>
                <w:szCs w:val="23"/>
                <w:lang w:val="en-GB"/>
              </w:rPr>
            </w:pPr>
            <w:r w:rsidRPr="00F716D1">
              <w:rPr>
                <w:color w:val="000000"/>
                <w:sz w:val="23"/>
                <w:szCs w:val="23"/>
                <w:lang w:val="en-GB"/>
              </w:rPr>
              <w:t xml:space="preserve">Provide for heating, lighting, ventilation, telephone, computer communication, a video camera for reading vehicle license plates in the box at the entrance, surveillance digital video cameras of the </w:t>
            </w:r>
            <w:r w:rsidRPr="00F716D1">
              <w:rPr>
                <w:color w:val="000000"/>
                <w:sz w:val="23"/>
                <w:szCs w:val="23"/>
                <w:lang w:val="en-GB"/>
              </w:rPr>
              <w:lastRenderedPageBreak/>
              <w:t>video surveillance system to ensure effective control over the inspection of vehicles</w:t>
            </w:r>
            <w:r w:rsidR="006744D1" w:rsidRPr="00F716D1">
              <w:rPr>
                <w:color w:val="000000"/>
                <w:sz w:val="23"/>
                <w:szCs w:val="23"/>
                <w:lang w:val="en-GB"/>
              </w:rPr>
              <w:t>.</w:t>
            </w:r>
          </w:p>
          <w:p w14:paraId="5A7CAD7B" w14:textId="77777777" w:rsidR="006744D1" w:rsidRPr="00F716D1" w:rsidRDefault="006744D1" w:rsidP="009F61B4">
            <w:pPr>
              <w:shd w:val="clear" w:color="auto" w:fill="FFFFFF"/>
              <w:jc w:val="both"/>
              <w:rPr>
                <w:bCs/>
                <w:sz w:val="23"/>
                <w:szCs w:val="23"/>
                <w:lang w:val="en-GB"/>
              </w:rPr>
            </w:pPr>
          </w:p>
          <w:p w14:paraId="4C111CC4" w14:textId="0563F207" w:rsidR="0026332D" w:rsidRPr="00F716D1" w:rsidRDefault="0026332D" w:rsidP="00D52765">
            <w:pPr>
              <w:jc w:val="both"/>
              <w:rPr>
                <w:b/>
                <w:sz w:val="23"/>
                <w:szCs w:val="23"/>
                <w:lang w:val="en-GB"/>
              </w:rPr>
            </w:pPr>
            <w:r w:rsidRPr="00F716D1">
              <w:rPr>
                <w:b/>
                <w:noProof/>
                <w:lang w:val="en-GB"/>
              </w:rPr>
              <w:t>Pavilion for passport and customs control</w:t>
            </w:r>
            <w:r w:rsidR="006744D1" w:rsidRPr="00F716D1">
              <w:rPr>
                <w:b/>
                <w:sz w:val="23"/>
                <w:szCs w:val="23"/>
                <w:lang w:val="en-GB"/>
              </w:rPr>
              <w:t xml:space="preserve"> </w:t>
            </w:r>
          </w:p>
          <w:p w14:paraId="7C1830BB" w14:textId="19ECC191" w:rsidR="006744D1" w:rsidRPr="00F716D1" w:rsidRDefault="006744D1" w:rsidP="00D52765">
            <w:pPr>
              <w:jc w:val="both"/>
              <w:rPr>
                <w:b/>
                <w:sz w:val="23"/>
                <w:szCs w:val="23"/>
                <w:lang w:val="en-GB"/>
              </w:rPr>
            </w:pPr>
            <w:r w:rsidRPr="00F716D1">
              <w:rPr>
                <w:b/>
                <w:sz w:val="23"/>
                <w:szCs w:val="23"/>
                <w:lang w:val="en-GB"/>
              </w:rPr>
              <w:t>(11</w:t>
            </w:r>
            <w:r w:rsidR="0026332D" w:rsidRPr="00F716D1">
              <w:rPr>
                <w:b/>
                <w:sz w:val="23"/>
                <w:szCs w:val="23"/>
                <w:lang w:val="en-GB"/>
              </w:rPr>
              <w:t xml:space="preserve"> pcs</w:t>
            </w:r>
            <w:r w:rsidRPr="00F716D1">
              <w:rPr>
                <w:b/>
                <w:sz w:val="23"/>
                <w:szCs w:val="23"/>
                <w:lang w:val="en-GB"/>
              </w:rPr>
              <w:t>).</w:t>
            </w:r>
          </w:p>
          <w:p w14:paraId="47126919" w14:textId="4A954705" w:rsidR="006744D1" w:rsidRPr="00F716D1" w:rsidRDefault="0026332D" w:rsidP="009E0D93">
            <w:pPr>
              <w:jc w:val="both"/>
              <w:rPr>
                <w:sz w:val="23"/>
                <w:szCs w:val="23"/>
                <w:lang w:val="en-GB"/>
              </w:rPr>
            </w:pPr>
            <w:r w:rsidRPr="00F716D1">
              <w:rPr>
                <w:sz w:val="23"/>
                <w:szCs w:val="23"/>
                <w:lang w:val="en-GB"/>
              </w:rPr>
              <w:t xml:space="preserve">The number of employees in each </w:t>
            </w:r>
            <w:r w:rsidR="006744D1" w:rsidRPr="00F716D1">
              <w:rPr>
                <w:sz w:val="23"/>
                <w:szCs w:val="23"/>
                <w:lang w:val="en-GB"/>
              </w:rPr>
              <w:t>- 2</w:t>
            </w:r>
          </w:p>
          <w:p w14:paraId="2856C4F7" w14:textId="57A4E2B2" w:rsidR="006744D1" w:rsidRPr="00F716D1" w:rsidRDefault="0026332D" w:rsidP="009E0D93">
            <w:pPr>
              <w:jc w:val="both"/>
              <w:rPr>
                <w:sz w:val="23"/>
                <w:szCs w:val="23"/>
                <w:lang w:val="en-GB"/>
              </w:rPr>
            </w:pPr>
            <w:r w:rsidRPr="00F716D1">
              <w:rPr>
                <w:sz w:val="23"/>
                <w:szCs w:val="23"/>
                <w:lang w:val="en-GB"/>
              </w:rPr>
              <w:t xml:space="preserve">including customs officers </w:t>
            </w:r>
            <w:r w:rsidR="006744D1" w:rsidRPr="00F716D1">
              <w:rPr>
                <w:sz w:val="23"/>
                <w:szCs w:val="23"/>
                <w:lang w:val="en-GB"/>
              </w:rPr>
              <w:t>- 1</w:t>
            </w:r>
          </w:p>
          <w:p w14:paraId="23CF0C40" w14:textId="74A7D94C" w:rsidR="006744D1" w:rsidRPr="00F716D1" w:rsidRDefault="006744D1" w:rsidP="009E0D93">
            <w:pPr>
              <w:jc w:val="both"/>
              <w:rPr>
                <w:b/>
                <w:sz w:val="23"/>
                <w:szCs w:val="23"/>
                <w:lang w:val="en-GB"/>
              </w:rPr>
            </w:pPr>
            <w:r w:rsidRPr="00F716D1">
              <w:rPr>
                <w:sz w:val="23"/>
                <w:szCs w:val="23"/>
                <w:lang w:val="en-GB"/>
              </w:rPr>
              <w:t xml:space="preserve">          </w:t>
            </w:r>
            <w:r w:rsidR="0026332D" w:rsidRPr="00F716D1">
              <w:rPr>
                <w:sz w:val="23"/>
                <w:szCs w:val="23"/>
                <w:lang w:val="en-GB"/>
              </w:rPr>
              <w:t xml:space="preserve">border guards </w:t>
            </w:r>
            <w:r w:rsidRPr="00F716D1">
              <w:rPr>
                <w:sz w:val="23"/>
                <w:szCs w:val="23"/>
                <w:lang w:val="en-GB"/>
              </w:rPr>
              <w:t>- 1</w:t>
            </w:r>
          </w:p>
          <w:p w14:paraId="5915C8E4" w14:textId="0AC1F6D1" w:rsidR="006744D1" w:rsidRPr="00F716D1" w:rsidRDefault="0026332D" w:rsidP="00D52765">
            <w:pPr>
              <w:jc w:val="both"/>
              <w:rPr>
                <w:sz w:val="23"/>
                <w:szCs w:val="23"/>
                <w:lang w:val="en-GB"/>
              </w:rPr>
            </w:pPr>
            <w:r w:rsidRPr="00F716D1">
              <w:rPr>
                <w:sz w:val="23"/>
                <w:szCs w:val="23"/>
                <w:lang w:val="en-GB"/>
              </w:rPr>
              <w:t>Design the pavilion without vestibules with two rooms each with one computerized workplace with separate entrances</w:t>
            </w:r>
            <w:r w:rsidR="006744D1" w:rsidRPr="00F716D1">
              <w:rPr>
                <w:sz w:val="23"/>
                <w:szCs w:val="23"/>
                <w:lang w:val="en-GB"/>
              </w:rPr>
              <w:t xml:space="preserve">. </w:t>
            </w:r>
            <w:r w:rsidRPr="00F716D1">
              <w:rPr>
                <w:sz w:val="23"/>
                <w:szCs w:val="23"/>
                <w:lang w:val="en-GB"/>
              </w:rPr>
              <w:t>Design the pavilion as a frame one of a steel frame made of rolled profiles</w:t>
            </w:r>
            <w:r w:rsidR="006744D1" w:rsidRPr="00F716D1">
              <w:rPr>
                <w:sz w:val="23"/>
                <w:szCs w:val="23"/>
                <w:lang w:val="en-GB"/>
              </w:rPr>
              <w:t xml:space="preserve">. </w:t>
            </w:r>
            <w:r w:rsidRPr="00F716D1">
              <w:rPr>
                <w:sz w:val="23"/>
                <w:szCs w:val="23"/>
                <w:lang w:val="en-GB"/>
              </w:rPr>
              <w:t>Design the walls and roof of sandwich panels with mineral wool filler</w:t>
            </w:r>
            <w:r w:rsidR="006744D1" w:rsidRPr="00F716D1">
              <w:rPr>
                <w:sz w:val="23"/>
                <w:szCs w:val="23"/>
                <w:lang w:val="en-GB"/>
              </w:rPr>
              <w:t xml:space="preserve">. </w:t>
            </w:r>
            <w:r w:rsidR="00AC1E60" w:rsidRPr="00F716D1">
              <w:rPr>
                <w:sz w:val="23"/>
                <w:szCs w:val="23"/>
                <w:lang w:val="en-GB"/>
              </w:rPr>
              <w:t>Design the foundations according to the calculation and engineering and geological surveys</w:t>
            </w:r>
            <w:r w:rsidR="006744D1" w:rsidRPr="00F716D1">
              <w:rPr>
                <w:sz w:val="23"/>
                <w:szCs w:val="23"/>
                <w:lang w:val="en-GB"/>
              </w:rPr>
              <w:t xml:space="preserve">. </w:t>
            </w:r>
            <w:r w:rsidR="00AC1E60" w:rsidRPr="00F716D1">
              <w:rPr>
                <w:sz w:val="23"/>
                <w:szCs w:val="23"/>
                <w:lang w:val="en-GB"/>
              </w:rPr>
              <w:t>Provide for the decoration of the walls of the pavilion premises by water-emulsion painting of putty plasterboard sheets on a frame made of galvanized profiles</w:t>
            </w:r>
            <w:r w:rsidR="006744D1" w:rsidRPr="00F716D1">
              <w:rPr>
                <w:sz w:val="23"/>
                <w:szCs w:val="23"/>
                <w:lang w:val="en-GB"/>
              </w:rPr>
              <w:t>.</w:t>
            </w:r>
          </w:p>
          <w:p w14:paraId="33C8C445" w14:textId="4B0BB63D" w:rsidR="006744D1" w:rsidRPr="00F716D1" w:rsidRDefault="00AC1E60" w:rsidP="00D52765">
            <w:pPr>
              <w:jc w:val="both"/>
              <w:rPr>
                <w:sz w:val="23"/>
                <w:szCs w:val="23"/>
                <w:lang w:val="en-GB"/>
              </w:rPr>
            </w:pPr>
            <w:r w:rsidRPr="00F716D1">
              <w:rPr>
                <w:sz w:val="23"/>
                <w:szCs w:val="23"/>
                <w:lang w:val="en-GB"/>
              </w:rPr>
              <w:t>Provide for a personal computer with a multifunctional device, a single-desk computer table with a chair in the pavilion premises</w:t>
            </w:r>
            <w:r w:rsidR="006744D1" w:rsidRPr="00F716D1">
              <w:rPr>
                <w:sz w:val="23"/>
                <w:szCs w:val="23"/>
                <w:lang w:val="en-GB"/>
              </w:rPr>
              <w:t>.</w:t>
            </w:r>
          </w:p>
          <w:p w14:paraId="381E650E" w14:textId="5174947D" w:rsidR="006744D1" w:rsidRPr="00F716D1" w:rsidRDefault="00AC1E60" w:rsidP="00D52765">
            <w:pPr>
              <w:jc w:val="both"/>
              <w:rPr>
                <w:sz w:val="23"/>
                <w:szCs w:val="23"/>
                <w:lang w:val="en-GB"/>
              </w:rPr>
            </w:pPr>
            <w:r w:rsidRPr="00F716D1">
              <w:rPr>
                <w:sz w:val="23"/>
                <w:szCs w:val="23"/>
                <w:lang w:val="en-GB"/>
              </w:rPr>
              <w:t xml:space="preserve">It is necessary to equip with heating, lighting, ventilation, air conditioning, telephone, computer communication, and provide for the customs officials of the State Customs Service who carry out customs clearance, the installation of </w:t>
            </w:r>
            <w:r w:rsidR="00A956F0" w:rsidRPr="00F716D1">
              <w:rPr>
                <w:sz w:val="23"/>
                <w:szCs w:val="23"/>
                <w:lang w:val="en-GB"/>
              </w:rPr>
              <w:t xml:space="preserve">readers of </w:t>
            </w:r>
            <w:r w:rsidRPr="00F716D1">
              <w:rPr>
                <w:sz w:val="23"/>
                <w:szCs w:val="23"/>
                <w:lang w:val="en-GB"/>
              </w:rPr>
              <w:t>service card</w:t>
            </w:r>
            <w:r w:rsidR="00A956F0" w:rsidRPr="00F716D1">
              <w:rPr>
                <w:sz w:val="23"/>
                <w:szCs w:val="23"/>
                <w:lang w:val="en-GB"/>
              </w:rPr>
              <w:t>s</w:t>
            </w:r>
            <w:r w:rsidRPr="00F716D1">
              <w:rPr>
                <w:sz w:val="23"/>
                <w:szCs w:val="23"/>
                <w:lang w:val="en-GB"/>
              </w:rPr>
              <w:t xml:space="preserve"> of the State Customs Service </w:t>
            </w:r>
            <w:r w:rsidR="00A956F0" w:rsidRPr="00F716D1">
              <w:rPr>
                <w:sz w:val="23"/>
                <w:szCs w:val="23"/>
                <w:lang w:val="en-GB"/>
              </w:rPr>
              <w:t xml:space="preserve">officials </w:t>
            </w:r>
            <w:r w:rsidRPr="00F716D1">
              <w:rPr>
                <w:sz w:val="23"/>
                <w:szCs w:val="23"/>
                <w:lang w:val="en-GB"/>
              </w:rPr>
              <w:t xml:space="preserve">with a digital keyboard for controlling the opening of barriers </w:t>
            </w:r>
            <w:r w:rsidR="00FF1BE9" w:rsidRPr="00F716D1">
              <w:rPr>
                <w:sz w:val="23"/>
                <w:szCs w:val="23"/>
                <w:lang w:val="en-GB"/>
              </w:rPr>
              <w:t>at the</w:t>
            </w:r>
            <w:r w:rsidRPr="00F716D1">
              <w:rPr>
                <w:sz w:val="23"/>
                <w:szCs w:val="23"/>
                <w:lang w:val="en-GB"/>
              </w:rPr>
              <w:t xml:space="preserve"> exit from the customs control zone (</w:t>
            </w:r>
            <w:r w:rsidR="00A956F0" w:rsidRPr="00F716D1">
              <w:rPr>
                <w:sz w:val="23"/>
                <w:szCs w:val="23"/>
                <w:lang w:val="en-GB"/>
              </w:rPr>
              <w:t>access control system</w:t>
            </w:r>
            <w:r w:rsidRPr="00F716D1">
              <w:rPr>
                <w:sz w:val="23"/>
                <w:szCs w:val="23"/>
                <w:lang w:val="en-GB"/>
              </w:rPr>
              <w:t xml:space="preserve">) and installation of a surveillance digital video camera </w:t>
            </w:r>
            <w:r w:rsidR="00FF1BE9" w:rsidRPr="00F716D1">
              <w:rPr>
                <w:sz w:val="23"/>
                <w:szCs w:val="23"/>
                <w:lang w:val="en-GB"/>
              </w:rPr>
              <w:t xml:space="preserve">of the </w:t>
            </w:r>
            <w:r w:rsidR="00A956F0" w:rsidRPr="00F716D1">
              <w:rPr>
                <w:noProof/>
                <w:lang w:val="en-GB"/>
              </w:rPr>
              <w:t>video surveillance</w:t>
            </w:r>
            <w:r w:rsidR="00A956F0" w:rsidRPr="00F716D1">
              <w:rPr>
                <w:sz w:val="23"/>
                <w:szCs w:val="23"/>
                <w:lang w:val="en-GB"/>
              </w:rPr>
              <w:t xml:space="preserve"> system</w:t>
            </w:r>
            <w:r w:rsidR="00FF1BE9" w:rsidRPr="00F716D1">
              <w:rPr>
                <w:sz w:val="23"/>
                <w:szCs w:val="23"/>
                <w:lang w:val="en-GB"/>
              </w:rPr>
              <w:t xml:space="preserve"> in the pavilion</w:t>
            </w:r>
            <w:r w:rsidR="006744D1" w:rsidRPr="00F716D1">
              <w:rPr>
                <w:sz w:val="23"/>
                <w:szCs w:val="23"/>
                <w:lang w:val="en-GB"/>
              </w:rPr>
              <w:t xml:space="preserve">. </w:t>
            </w:r>
          </w:p>
          <w:p w14:paraId="0117A9B3" w14:textId="73CA23CF" w:rsidR="006744D1" w:rsidRPr="00F716D1" w:rsidRDefault="00FF1BE9" w:rsidP="00D52765">
            <w:pPr>
              <w:jc w:val="both"/>
              <w:rPr>
                <w:bCs/>
                <w:sz w:val="23"/>
                <w:szCs w:val="23"/>
                <w:lang w:val="en-GB"/>
              </w:rPr>
            </w:pPr>
            <w:r w:rsidRPr="00F716D1">
              <w:rPr>
                <w:bCs/>
                <w:sz w:val="23"/>
                <w:szCs w:val="23"/>
                <w:lang w:val="en-GB"/>
              </w:rPr>
              <w:t>Provide for a window in the partition for the possibility of transferring documents</w:t>
            </w:r>
            <w:r w:rsidR="006744D1" w:rsidRPr="00F716D1">
              <w:rPr>
                <w:bCs/>
                <w:sz w:val="23"/>
                <w:szCs w:val="23"/>
                <w:lang w:val="en-GB"/>
              </w:rPr>
              <w:t>.</w:t>
            </w:r>
          </w:p>
          <w:p w14:paraId="03D5E2D1" w14:textId="53158EAB" w:rsidR="006744D1" w:rsidRPr="00F716D1" w:rsidRDefault="001250F6" w:rsidP="00D52765">
            <w:pPr>
              <w:jc w:val="both"/>
              <w:rPr>
                <w:b/>
                <w:sz w:val="23"/>
                <w:szCs w:val="23"/>
                <w:lang w:val="en-GB"/>
              </w:rPr>
            </w:pPr>
            <w:r w:rsidRPr="00F716D1">
              <w:rPr>
                <w:b/>
                <w:sz w:val="23"/>
                <w:szCs w:val="23"/>
                <w:lang w:val="en-GB"/>
              </w:rPr>
              <w:t>Checkpoint pavilion</w:t>
            </w:r>
            <w:r w:rsidR="006744D1" w:rsidRPr="00F716D1">
              <w:rPr>
                <w:b/>
                <w:sz w:val="23"/>
                <w:szCs w:val="23"/>
                <w:lang w:val="en-GB"/>
              </w:rPr>
              <w:t xml:space="preserve"> </w:t>
            </w:r>
            <w:r w:rsidRPr="00F716D1">
              <w:rPr>
                <w:b/>
                <w:sz w:val="23"/>
                <w:szCs w:val="23"/>
                <w:lang w:val="en-GB"/>
              </w:rPr>
              <w:t xml:space="preserve">for one workplace </w:t>
            </w:r>
            <w:r w:rsidR="006744D1" w:rsidRPr="00F716D1">
              <w:rPr>
                <w:b/>
                <w:sz w:val="23"/>
                <w:szCs w:val="23"/>
                <w:lang w:val="en-GB"/>
              </w:rPr>
              <w:t>(1</w:t>
            </w:r>
            <w:r w:rsidRPr="00F716D1">
              <w:rPr>
                <w:b/>
                <w:sz w:val="23"/>
                <w:szCs w:val="23"/>
                <w:lang w:val="en-GB"/>
              </w:rPr>
              <w:t xml:space="preserve"> pcs.</w:t>
            </w:r>
            <w:r w:rsidR="006744D1" w:rsidRPr="00F716D1">
              <w:rPr>
                <w:b/>
                <w:sz w:val="23"/>
                <w:szCs w:val="23"/>
                <w:lang w:val="en-GB"/>
              </w:rPr>
              <w:t>)</w:t>
            </w:r>
          </w:p>
          <w:p w14:paraId="3F6B148A" w14:textId="21C60FFD" w:rsidR="006744D1" w:rsidRPr="00F716D1" w:rsidRDefault="001250F6" w:rsidP="001A01BF">
            <w:pPr>
              <w:jc w:val="both"/>
              <w:rPr>
                <w:sz w:val="23"/>
                <w:szCs w:val="23"/>
                <w:lang w:val="en-GB"/>
              </w:rPr>
            </w:pPr>
            <w:r w:rsidRPr="00F716D1">
              <w:rPr>
                <w:sz w:val="23"/>
                <w:szCs w:val="23"/>
                <w:lang w:val="en-GB"/>
              </w:rPr>
              <w:t>Design the pavilion without vestibules with one room with one computerized workplace</w:t>
            </w:r>
            <w:r w:rsidR="006744D1" w:rsidRPr="00F716D1">
              <w:rPr>
                <w:sz w:val="23"/>
                <w:szCs w:val="23"/>
                <w:lang w:val="en-GB"/>
              </w:rPr>
              <w:t xml:space="preserve">. </w:t>
            </w:r>
            <w:r w:rsidRPr="00F716D1">
              <w:rPr>
                <w:sz w:val="23"/>
                <w:szCs w:val="23"/>
                <w:lang w:val="en-GB"/>
              </w:rPr>
              <w:t>Design the pavilion as a frame one of a steel frame made of rolled profiles</w:t>
            </w:r>
            <w:r w:rsidR="006744D1" w:rsidRPr="00F716D1">
              <w:rPr>
                <w:sz w:val="23"/>
                <w:szCs w:val="23"/>
                <w:lang w:val="en-GB"/>
              </w:rPr>
              <w:t xml:space="preserve">. </w:t>
            </w:r>
            <w:r w:rsidRPr="00F716D1">
              <w:rPr>
                <w:sz w:val="23"/>
                <w:szCs w:val="23"/>
                <w:lang w:val="en-GB"/>
              </w:rPr>
              <w:t>Design the walls and roof of sandwich panels with mineral wool filler</w:t>
            </w:r>
            <w:r w:rsidR="006744D1" w:rsidRPr="00F716D1">
              <w:rPr>
                <w:sz w:val="23"/>
                <w:szCs w:val="23"/>
                <w:lang w:val="en-GB"/>
              </w:rPr>
              <w:t xml:space="preserve">. </w:t>
            </w:r>
            <w:r w:rsidR="00620E19" w:rsidRPr="00F716D1">
              <w:rPr>
                <w:sz w:val="23"/>
                <w:szCs w:val="23"/>
                <w:lang w:val="en-GB"/>
              </w:rPr>
              <w:t>Design the pavilion without a foundation</w:t>
            </w:r>
            <w:r w:rsidR="006744D1" w:rsidRPr="00F716D1">
              <w:rPr>
                <w:sz w:val="23"/>
                <w:szCs w:val="23"/>
                <w:lang w:val="en-GB"/>
              </w:rPr>
              <w:t xml:space="preserve">. </w:t>
            </w:r>
            <w:r w:rsidR="00620E19" w:rsidRPr="00F716D1">
              <w:rPr>
                <w:sz w:val="23"/>
                <w:szCs w:val="23"/>
                <w:lang w:val="en-GB"/>
              </w:rPr>
              <w:t>Provide for the decoration of the walls of the pavilion premises by water-emulsion painting of putty plasterboard sheets on a frame made of galvanized profiles</w:t>
            </w:r>
            <w:r w:rsidR="006744D1" w:rsidRPr="00F716D1">
              <w:rPr>
                <w:sz w:val="23"/>
                <w:szCs w:val="23"/>
                <w:lang w:val="en-GB"/>
              </w:rPr>
              <w:t>.</w:t>
            </w:r>
          </w:p>
          <w:p w14:paraId="09FFC258" w14:textId="31865B0F" w:rsidR="006744D1" w:rsidRPr="00F716D1" w:rsidRDefault="00620E19" w:rsidP="001A01BF">
            <w:pPr>
              <w:jc w:val="both"/>
              <w:rPr>
                <w:sz w:val="23"/>
                <w:szCs w:val="23"/>
                <w:lang w:val="en-GB"/>
              </w:rPr>
            </w:pPr>
            <w:r w:rsidRPr="00F716D1">
              <w:rPr>
                <w:sz w:val="23"/>
                <w:szCs w:val="23"/>
                <w:lang w:val="en-GB"/>
              </w:rPr>
              <w:t>Provide for a personal computer with a multifunctional device, a single-desk computer table with a chair in the pavilion premises</w:t>
            </w:r>
            <w:r w:rsidR="006744D1" w:rsidRPr="00F716D1">
              <w:rPr>
                <w:sz w:val="23"/>
                <w:szCs w:val="23"/>
                <w:lang w:val="en-GB"/>
              </w:rPr>
              <w:t>.</w:t>
            </w:r>
          </w:p>
          <w:p w14:paraId="33CF53C8" w14:textId="32AD1786" w:rsidR="006744D1" w:rsidRPr="00F716D1" w:rsidRDefault="00620E19" w:rsidP="001A01BF">
            <w:pPr>
              <w:jc w:val="both"/>
              <w:rPr>
                <w:sz w:val="23"/>
                <w:szCs w:val="23"/>
                <w:lang w:val="en-GB"/>
              </w:rPr>
            </w:pPr>
            <w:r w:rsidRPr="00F716D1">
              <w:rPr>
                <w:sz w:val="23"/>
                <w:szCs w:val="23"/>
                <w:lang w:val="en-GB"/>
              </w:rPr>
              <w:t>Equip with heating, lighting, ventilation, air conditioning, telephone, computer communication</w:t>
            </w:r>
            <w:r w:rsidR="006744D1" w:rsidRPr="00F716D1">
              <w:rPr>
                <w:sz w:val="23"/>
                <w:szCs w:val="23"/>
                <w:lang w:val="en-GB"/>
              </w:rPr>
              <w:t xml:space="preserve">. </w:t>
            </w:r>
            <w:r w:rsidRPr="00F716D1">
              <w:rPr>
                <w:sz w:val="23"/>
                <w:szCs w:val="23"/>
                <w:lang w:val="en-GB"/>
              </w:rPr>
              <w:t>Provide for the possibility of controlling the opening of barriers at an automated workplace</w:t>
            </w:r>
            <w:r w:rsidR="006744D1" w:rsidRPr="00F716D1">
              <w:rPr>
                <w:sz w:val="23"/>
                <w:szCs w:val="23"/>
                <w:lang w:val="en-GB"/>
              </w:rPr>
              <w:t>.</w:t>
            </w:r>
          </w:p>
          <w:p w14:paraId="0DBCB4AC" w14:textId="77777777" w:rsidR="006744D1" w:rsidRPr="00F716D1" w:rsidRDefault="006744D1" w:rsidP="00D52765">
            <w:pPr>
              <w:jc w:val="both"/>
              <w:rPr>
                <w:b/>
                <w:sz w:val="23"/>
                <w:szCs w:val="23"/>
                <w:lang w:val="en-GB"/>
              </w:rPr>
            </w:pPr>
          </w:p>
          <w:p w14:paraId="1B6BF03F" w14:textId="1690FC2F" w:rsidR="006744D1" w:rsidRPr="00F716D1" w:rsidRDefault="00620E19" w:rsidP="00D52765">
            <w:pPr>
              <w:jc w:val="both"/>
              <w:rPr>
                <w:b/>
                <w:sz w:val="23"/>
                <w:szCs w:val="23"/>
                <w:lang w:val="en-GB"/>
              </w:rPr>
            </w:pPr>
            <w:r w:rsidRPr="00F716D1">
              <w:rPr>
                <w:b/>
                <w:sz w:val="23"/>
                <w:szCs w:val="23"/>
                <w:lang w:val="en-GB"/>
              </w:rPr>
              <w:t xml:space="preserve">Checkpoint and checkpoint dispatcher pavilion </w:t>
            </w:r>
            <w:r w:rsidR="006744D1" w:rsidRPr="00F716D1">
              <w:rPr>
                <w:b/>
                <w:sz w:val="23"/>
                <w:szCs w:val="23"/>
                <w:lang w:val="en-GB"/>
              </w:rPr>
              <w:t>(1</w:t>
            </w:r>
            <w:r w:rsidRPr="00F716D1">
              <w:rPr>
                <w:b/>
                <w:sz w:val="23"/>
                <w:szCs w:val="23"/>
                <w:lang w:val="en-GB"/>
              </w:rPr>
              <w:t xml:space="preserve"> pcs.</w:t>
            </w:r>
            <w:r w:rsidR="006744D1" w:rsidRPr="00F716D1">
              <w:rPr>
                <w:b/>
                <w:sz w:val="23"/>
                <w:szCs w:val="23"/>
                <w:lang w:val="en-GB"/>
              </w:rPr>
              <w:t>)</w:t>
            </w:r>
          </w:p>
          <w:p w14:paraId="16EC587D" w14:textId="502F289C" w:rsidR="006744D1" w:rsidRPr="00F716D1" w:rsidRDefault="00620E19" w:rsidP="00EE50A1">
            <w:pPr>
              <w:jc w:val="both"/>
              <w:rPr>
                <w:sz w:val="23"/>
                <w:szCs w:val="23"/>
                <w:lang w:val="en-GB"/>
              </w:rPr>
            </w:pPr>
            <w:r w:rsidRPr="00F716D1">
              <w:rPr>
                <w:sz w:val="23"/>
                <w:szCs w:val="23"/>
                <w:lang w:val="en-GB"/>
              </w:rPr>
              <w:t xml:space="preserve">The number of employees </w:t>
            </w:r>
            <w:r w:rsidR="006744D1" w:rsidRPr="00F716D1">
              <w:rPr>
                <w:sz w:val="23"/>
                <w:szCs w:val="23"/>
                <w:lang w:val="en-GB"/>
              </w:rPr>
              <w:t>- 2</w:t>
            </w:r>
          </w:p>
          <w:p w14:paraId="040B5E59" w14:textId="33F92358" w:rsidR="006744D1" w:rsidRPr="00F716D1" w:rsidRDefault="00620E19" w:rsidP="00EE50A1">
            <w:pPr>
              <w:jc w:val="both"/>
              <w:rPr>
                <w:sz w:val="23"/>
                <w:szCs w:val="23"/>
                <w:lang w:val="en-GB"/>
              </w:rPr>
            </w:pPr>
            <w:r w:rsidRPr="00F716D1">
              <w:rPr>
                <w:sz w:val="23"/>
                <w:szCs w:val="23"/>
                <w:lang w:val="en-GB"/>
              </w:rPr>
              <w:t xml:space="preserve">including customs officers </w:t>
            </w:r>
            <w:r w:rsidR="006744D1" w:rsidRPr="00F716D1">
              <w:rPr>
                <w:sz w:val="23"/>
                <w:szCs w:val="23"/>
                <w:lang w:val="en-GB"/>
              </w:rPr>
              <w:t>- 1</w:t>
            </w:r>
          </w:p>
          <w:p w14:paraId="432F32E1" w14:textId="28D7438E" w:rsidR="006744D1" w:rsidRPr="00F716D1" w:rsidRDefault="006744D1" w:rsidP="00D52765">
            <w:pPr>
              <w:jc w:val="both"/>
              <w:rPr>
                <w:b/>
                <w:sz w:val="23"/>
                <w:szCs w:val="23"/>
                <w:lang w:val="en-GB"/>
              </w:rPr>
            </w:pPr>
            <w:r w:rsidRPr="00F716D1">
              <w:rPr>
                <w:sz w:val="23"/>
                <w:szCs w:val="23"/>
                <w:lang w:val="en-GB"/>
              </w:rPr>
              <w:t xml:space="preserve">          </w:t>
            </w:r>
            <w:r w:rsidR="00620E19" w:rsidRPr="00F716D1">
              <w:rPr>
                <w:sz w:val="23"/>
                <w:szCs w:val="23"/>
                <w:lang w:val="en-GB"/>
              </w:rPr>
              <w:t xml:space="preserve">border guards </w:t>
            </w:r>
            <w:r w:rsidRPr="00F716D1">
              <w:rPr>
                <w:sz w:val="23"/>
                <w:szCs w:val="23"/>
                <w:lang w:val="en-GB"/>
              </w:rPr>
              <w:t>- 1</w:t>
            </w:r>
          </w:p>
          <w:p w14:paraId="04BFC493" w14:textId="0A07C02F" w:rsidR="006744D1" w:rsidRPr="00F716D1" w:rsidRDefault="00620E19" w:rsidP="00EE50A1">
            <w:pPr>
              <w:jc w:val="both"/>
              <w:rPr>
                <w:sz w:val="23"/>
                <w:szCs w:val="23"/>
                <w:lang w:val="en-GB"/>
              </w:rPr>
            </w:pPr>
            <w:r w:rsidRPr="00F716D1">
              <w:rPr>
                <w:sz w:val="23"/>
                <w:szCs w:val="23"/>
                <w:lang w:val="en-GB"/>
              </w:rPr>
              <w:t>Design the pavilion without vestibules with two rooms each with one computerized workplace with separate entrances</w:t>
            </w:r>
            <w:r w:rsidR="006744D1" w:rsidRPr="00F716D1">
              <w:rPr>
                <w:sz w:val="23"/>
                <w:szCs w:val="23"/>
                <w:lang w:val="en-GB"/>
              </w:rPr>
              <w:t xml:space="preserve">. </w:t>
            </w:r>
            <w:r w:rsidRPr="00F716D1">
              <w:rPr>
                <w:sz w:val="23"/>
                <w:szCs w:val="23"/>
                <w:lang w:val="en-GB"/>
              </w:rPr>
              <w:t>Design the pavilion as a frame one of a steel frame made of rolled profiles</w:t>
            </w:r>
            <w:r w:rsidR="006744D1" w:rsidRPr="00F716D1">
              <w:rPr>
                <w:sz w:val="23"/>
                <w:szCs w:val="23"/>
                <w:lang w:val="en-GB"/>
              </w:rPr>
              <w:t xml:space="preserve">. </w:t>
            </w:r>
            <w:r w:rsidRPr="00F716D1">
              <w:rPr>
                <w:sz w:val="23"/>
                <w:szCs w:val="23"/>
                <w:lang w:val="en-GB"/>
              </w:rPr>
              <w:t>Design the walls and roof of sandwich panels with mineral wool filler</w:t>
            </w:r>
            <w:r w:rsidR="006744D1" w:rsidRPr="00F716D1">
              <w:rPr>
                <w:sz w:val="23"/>
                <w:szCs w:val="23"/>
                <w:lang w:val="en-GB"/>
              </w:rPr>
              <w:t xml:space="preserve">. </w:t>
            </w:r>
            <w:r w:rsidRPr="00F716D1">
              <w:rPr>
                <w:sz w:val="23"/>
                <w:szCs w:val="23"/>
                <w:lang w:val="en-GB"/>
              </w:rPr>
              <w:t>Provide the pavilion without a foundation</w:t>
            </w:r>
            <w:r w:rsidR="006744D1" w:rsidRPr="00F716D1">
              <w:rPr>
                <w:sz w:val="23"/>
                <w:szCs w:val="23"/>
                <w:lang w:val="en-GB"/>
              </w:rPr>
              <w:t xml:space="preserve">. </w:t>
            </w:r>
            <w:r w:rsidRPr="00F716D1">
              <w:rPr>
                <w:sz w:val="23"/>
                <w:szCs w:val="23"/>
                <w:lang w:val="en-GB"/>
              </w:rPr>
              <w:t>Provide for the decoration of the walls of the pavilion premises by water-emulsion painting of putty plasterboard sheets on a frame made of galvanized profiles</w:t>
            </w:r>
            <w:r w:rsidR="006744D1" w:rsidRPr="00F716D1">
              <w:rPr>
                <w:sz w:val="23"/>
                <w:szCs w:val="23"/>
                <w:lang w:val="en-GB"/>
              </w:rPr>
              <w:t>.</w:t>
            </w:r>
          </w:p>
          <w:p w14:paraId="4BE4DEEB" w14:textId="32AC2377" w:rsidR="006744D1" w:rsidRPr="00F716D1" w:rsidRDefault="00620E19" w:rsidP="00EE50A1">
            <w:pPr>
              <w:jc w:val="both"/>
              <w:rPr>
                <w:sz w:val="23"/>
                <w:szCs w:val="23"/>
                <w:lang w:val="en-GB"/>
              </w:rPr>
            </w:pPr>
            <w:r w:rsidRPr="00F716D1">
              <w:rPr>
                <w:sz w:val="23"/>
                <w:szCs w:val="23"/>
                <w:lang w:val="en-GB"/>
              </w:rPr>
              <w:lastRenderedPageBreak/>
              <w:t>Provide for a personal computer with a multifunctional device, a single-desk computer table with a chair in the pavilion premises</w:t>
            </w:r>
            <w:r w:rsidR="006744D1" w:rsidRPr="00F716D1">
              <w:rPr>
                <w:sz w:val="23"/>
                <w:szCs w:val="23"/>
                <w:lang w:val="en-GB"/>
              </w:rPr>
              <w:t>.</w:t>
            </w:r>
          </w:p>
          <w:p w14:paraId="2648BAF5" w14:textId="6D199A80" w:rsidR="006744D1" w:rsidRPr="00F716D1" w:rsidRDefault="00620E19" w:rsidP="00823D31">
            <w:pPr>
              <w:jc w:val="both"/>
              <w:rPr>
                <w:sz w:val="23"/>
                <w:szCs w:val="23"/>
                <w:lang w:val="en-GB"/>
              </w:rPr>
            </w:pPr>
            <w:r w:rsidRPr="00F716D1">
              <w:rPr>
                <w:sz w:val="23"/>
                <w:szCs w:val="23"/>
                <w:lang w:val="en-GB"/>
              </w:rPr>
              <w:t>Equip with heating, lighting, ventilation, air conditioning, telephone, computer communication. Provide for the possibility of controlling the opening of barriers at an automated workplace</w:t>
            </w:r>
            <w:r w:rsidR="006744D1" w:rsidRPr="00F716D1">
              <w:rPr>
                <w:sz w:val="23"/>
                <w:szCs w:val="23"/>
                <w:lang w:val="en-GB"/>
              </w:rPr>
              <w:t>.</w:t>
            </w:r>
          </w:p>
          <w:p w14:paraId="4F391DD2" w14:textId="77777777" w:rsidR="006744D1" w:rsidRPr="00F716D1" w:rsidRDefault="006744D1" w:rsidP="00D52765">
            <w:pPr>
              <w:jc w:val="both"/>
              <w:rPr>
                <w:b/>
                <w:sz w:val="23"/>
                <w:szCs w:val="23"/>
                <w:lang w:val="en-GB"/>
              </w:rPr>
            </w:pPr>
          </w:p>
          <w:p w14:paraId="5D39F2CE" w14:textId="53EFA144" w:rsidR="006744D1" w:rsidRPr="00F716D1" w:rsidRDefault="00620E19" w:rsidP="009E0D93">
            <w:pPr>
              <w:jc w:val="both"/>
              <w:rPr>
                <w:b/>
                <w:bCs/>
                <w:sz w:val="23"/>
                <w:szCs w:val="23"/>
                <w:lang w:val="en-GB"/>
              </w:rPr>
            </w:pPr>
            <w:r w:rsidRPr="00F716D1">
              <w:rPr>
                <w:b/>
                <w:bCs/>
                <w:sz w:val="23"/>
                <w:szCs w:val="23"/>
                <w:lang w:val="en-GB"/>
              </w:rPr>
              <w:t>Water tower</w:t>
            </w:r>
            <w:r w:rsidR="006744D1" w:rsidRPr="00F716D1">
              <w:rPr>
                <w:b/>
                <w:bCs/>
                <w:sz w:val="23"/>
                <w:szCs w:val="23"/>
                <w:lang w:val="en-GB"/>
              </w:rPr>
              <w:t>.</w:t>
            </w:r>
          </w:p>
          <w:p w14:paraId="1324A9CC" w14:textId="06263EC4" w:rsidR="006744D1" w:rsidRPr="00F716D1" w:rsidRDefault="00997AB2" w:rsidP="009E0D93">
            <w:pPr>
              <w:jc w:val="both"/>
              <w:rPr>
                <w:sz w:val="23"/>
                <w:szCs w:val="23"/>
                <w:u w:val="single"/>
                <w:lang w:val="en-GB"/>
              </w:rPr>
            </w:pPr>
            <w:r w:rsidRPr="00F716D1">
              <w:rPr>
                <w:sz w:val="23"/>
                <w:szCs w:val="23"/>
                <w:lang w:val="en-GB"/>
              </w:rPr>
              <w:t>Provide for the replacement of the existing water tower with a new one (capacity according to the calculation) with the installation of water pipes and the installation of automatic equipment (overflow protection)</w:t>
            </w:r>
            <w:r w:rsidR="006744D1" w:rsidRPr="00F716D1">
              <w:rPr>
                <w:sz w:val="23"/>
                <w:szCs w:val="23"/>
                <w:lang w:val="en-GB"/>
              </w:rPr>
              <w:t>.</w:t>
            </w:r>
          </w:p>
          <w:p w14:paraId="0092AC3D" w14:textId="77777777" w:rsidR="006744D1" w:rsidRPr="00F716D1" w:rsidRDefault="006744D1" w:rsidP="00D52765">
            <w:pPr>
              <w:ind w:firstLine="741"/>
              <w:jc w:val="both"/>
              <w:rPr>
                <w:b/>
                <w:bCs/>
                <w:sz w:val="23"/>
                <w:szCs w:val="23"/>
                <w:lang w:val="en-GB"/>
              </w:rPr>
            </w:pPr>
          </w:p>
          <w:p w14:paraId="15E64B52" w14:textId="45827C06" w:rsidR="006744D1" w:rsidRPr="00F716D1" w:rsidRDefault="00997AB2" w:rsidP="007413DE">
            <w:pPr>
              <w:jc w:val="both"/>
              <w:rPr>
                <w:b/>
                <w:bCs/>
                <w:sz w:val="23"/>
                <w:szCs w:val="23"/>
                <w:lang w:val="en-GB"/>
              </w:rPr>
            </w:pPr>
            <w:r w:rsidRPr="00F716D1">
              <w:rPr>
                <w:b/>
                <w:bCs/>
                <w:sz w:val="23"/>
                <w:szCs w:val="23"/>
                <w:lang w:val="en-GB"/>
              </w:rPr>
              <w:t>Fire tanks</w:t>
            </w:r>
          </w:p>
          <w:p w14:paraId="3EE4543E" w14:textId="5648791E" w:rsidR="006744D1" w:rsidRPr="00F716D1" w:rsidRDefault="00997AB2" w:rsidP="007413DE">
            <w:pPr>
              <w:jc w:val="both"/>
              <w:rPr>
                <w:bCs/>
                <w:sz w:val="23"/>
                <w:szCs w:val="23"/>
                <w:lang w:val="en-GB"/>
              </w:rPr>
            </w:pPr>
            <w:r w:rsidRPr="00F716D1">
              <w:rPr>
                <w:bCs/>
                <w:sz w:val="23"/>
                <w:szCs w:val="23"/>
                <w:lang w:val="en-GB"/>
              </w:rPr>
              <w:t>Design fire tanks with the calculated volume</w:t>
            </w:r>
            <w:r w:rsidR="006744D1" w:rsidRPr="00F716D1">
              <w:rPr>
                <w:bCs/>
                <w:sz w:val="23"/>
                <w:szCs w:val="23"/>
                <w:lang w:val="en-GB"/>
              </w:rPr>
              <w:t>.</w:t>
            </w:r>
          </w:p>
          <w:p w14:paraId="5880B07E" w14:textId="77777777" w:rsidR="006744D1" w:rsidRPr="00F716D1" w:rsidRDefault="006744D1" w:rsidP="007413DE">
            <w:pPr>
              <w:jc w:val="both"/>
              <w:rPr>
                <w:bCs/>
                <w:sz w:val="23"/>
                <w:szCs w:val="23"/>
                <w:lang w:val="en-GB"/>
              </w:rPr>
            </w:pPr>
          </w:p>
          <w:p w14:paraId="5BFFAB63" w14:textId="326D7987" w:rsidR="006744D1" w:rsidRPr="00F716D1" w:rsidRDefault="00997AB2" w:rsidP="007413DE">
            <w:pPr>
              <w:jc w:val="both"/>
              <w:rPr>
                <w:b/>
                <w:bCs/>
                <w:sz w:val="23"/>
                <w:szCs w:val="23"/>
                <w:lang w:val="en-GB"/>
              </w:rPr>
            </w:pPr>
            <w:r w:rsidRPr="00F716D1">
              <w:rPr>
                <w:b/>
                <w:bCs/>
                <w:sz w:val="23"/>
                <w:szCs w:val="23"/>
                <w:lang w:val="en-GB"/>
              </w:rPr>
              <w:t>Fire pumping station</w:t>
            </w:r>
          </w:p>
          <w:p w14:paraId="7A5ED817" w14:textId="161B712C" w:rsidR="006744D1" w:rsidRPr="00F716D1" w:rsidRDefault="00997AB2" w:rsidP="007413DE">
            <w:pPr>
              <w:jc w:val="both"/>
              <w:rPr>
                <w:bCs/>
                <w:sz w:val="23"/>
                <w:szCs w:val="23"/>
                <w:lang w:val="en-GB"/>
              </w:rPr>
            </w:pPr>
            <w:r w:rsidRPr="00F716D1">
              <w:rPr>
                <w:bCs/>
                <w:sz w:val="23"/>
                <w:szCs w:val="23"/>
                <w:lang w:val="en-GB"/>
              </w:rPr>
              <w:t>Design an underground fire pumping station according to the calculation</w:t>
            </w:r>
            <w:r w:rsidR="006744D1" w:rsidRPr="00F716D1">
              <w:rPr>
                <w:bCs/>
                <w:sz w:val="23"/>
                <w:szCs w:val="23"/>
                <w:lang w:val="en-GB"/>
              </w:rPr>
              <w:t>.</w:t>
            </w:r>
          </w:p>
          <w:p w14:paraId="2394F679" w14:textId="77777777" w:rsidR="006744D1" w:rsidRPr="00F716D1" w:rsidRDefault="006744D1" w:rsidP="007413DE">
            <w:pPr>
              <w:jc w:val="both"/>
              <w:rPr>
                <w:b/>
                <w:bCs/>
                <w:sz w:val="23"/>
                <w:szCs w:val="23"/>
                <w:lang w:val="en-GB"/>
              </w:rPr>
            </w:pPr>
          </w:p>
          <w:p w14:paraId="24C04D36" w14:textId="24CDFC3C" w:rsidR="006744D1" w:rsidRPr="00F716D1" w:rsidRDefault="00997AB2" w:rsidP="007413DE">
            <w:pPr>
              <w:jc w:val="both"/>
              <w:rPr>
                <w:bCs/>
                <w:sz w:val="23"/>
                <w:szCs w:val="23"/>
                <w:lang w:val="en-GB"/>
              </w:rPr>
            </w:pPr>
            <w:r w:rsidRPr="00F716D1">
              <w:rPr>
                <w:b/>
                <w:bCs/>
                <w:sz w:val="23"/>
                <w:szCs w:val="23"/>
                <w:lang w:val="en-GB"/>
              </w:rPr>
              <w:t>Treatment facilities</w:t>
            </w:r>
            <w:r w:rsidR="006744D1" w:rsidRPr="00F716D1">
              <w:rPr>
                <w:b/>
                <w:bCs/>
                <w:sz w:val="23"/>
                <w:szCs w:val="23"/>
                <w:lang w:val="en-GB"/>
              </w:rPr>
              <w:t xml:space="preserve"> </w:t>
            </w:r>
            <w:r w:rsidRPr="00F716D1">
              <w:rPr>
                <w:bCs/>
                <w:sz w:val="23"/>
                <w:szCs w:val="23"/>
                <w:lang w:val="en-GB"/>
              </w:rPr>
              <w:t>according to the calculation</w:t>
            </w:r>
          </w:p>
          <w:p w14:paraId="005ECE83" w14:textId="33ADD276" w:rsidR="006744D1" w:rsidRPr="00F716D1" w:rsidRDefault="00997AB2" w:rsidP="00F025A9">
            <w:pPr>
              <w:rPr>
                <w:iCs/>
                <w:sz w:val="23"/>
                <w:szCs w:val="23"/>
                <w:u w:val="single"/>
                <w:lang w:val="en-GB"/>
              </w:rPr>
            </w:pPr>
            <w:r w:rsidRPr="00F716D1">
              <w:rPr>
                <w:iCs/>
                <w:sz w:val="23"/>
                <w:szCs w:val="23"/>
                <w:u w:val="single"/>
                <w:lang w:val="en-GB"/>
              </w:rPr>
              <w:t>Provide for the replacement of existing domestic and rainwater treatment facilities with new ones with a capacity according to the calculation</w:t>
            </w:r>
            <w:r w:rsidR="006744D1" w:rsidRPr="00F716D1">
              <w:rPr>
                <w:iCs/>
                <w:sz w:val="23"/>
                <w:szCs w:val="23"/>
                <w:u w:val="single"/>
                <w:lang w:val="en-GB"/>
              </w:rPr>
              <w:t>.</w:t>
            </w:r>
          </w:p>
          <w:p w14:paraId="50252C6A" w14:textId="77777777" w:rsidR="006744D1" w:rsidRPr="00F716D1" w:rsidRDefault="006744D1" w:rsidP="00F025A9">
            <w:pPr>
              <w:rPr>
                <w:iCs/>
                <w:sz w:val="23"/>
                <w:szCs w:val="23"/>
                <w:u w:val="single"/>
                <w:lang w:val="en-GB"/>
              </w:rPr>
            </w:pPr>
          </w:p>
          <w:p w14:paraId="3D25BA86" w14:textId="44804F9A" w:rsidR="006744D1" w:rsidRPr="00712EC3" w:rsidRDefault="00997AB2" w:rsidP="00F025A9">
            <w:pPr>
              <w:rPr>
                <w:b/>
                <w:iCs/>
                <w:sz w:val="23"/>
                <w:szCs w:val="23"/>
                <w:lang w:val="en-GB"/>
              </w:rPr>
            </w:pPr>
            <w:r w:rsidRPr="00712EC3">
              <w:rPr>
                <w:b/>
                <w:iCs/>
                <w:sz w:val="23"/>
                <w:szCs w:val="23"/>
                <w:lang w:val="en-GB"/>
              </w:rPr>
              <w:t>Disinfectant barrier</w:t>
            </w:r>
          </w:p>
          <w:p w14:paraId="6B716AA3" w14:textId="0B7EFCB7" w:rsidR="006744D1" w:rsidRPr="00712EC3" w:rsidRDefault="000556C4" w:rsidP="00F025A9">
            <w:pPr>
              <w:rPr>
                <w:iCs/>
                <w:sz w:val="23"/>
                <w:szCs w:val="23"/>
                <w:lang w:val="en-GB"/>
              </w:rPr>
            </w:pPr>
            <w:r w:rsidRPr="00712EC3">
              <w:rPr>
                <w:iCs/>
                <w:sz w:val="23"/>
                <w:szCs w:val="23"/>
                <w:lang w:val="en-GB"/>
              </w:rPr>
              <w:t>It is located at the entrance to the checkpoint from both sides</w:t>
            </w:r>
            <w:r w:rsidR="006744D1" w:rsidRPr="00712EC3">
              <w:rPr>
                <w:iCs/>
                <w:sz w:val="23"/>
                <w:szCs w:val="23"/>
                <w:lang w:val="en-GB"/>
              </w:rPr>
              <w:t>.</w:t>
            </w:r>
          </w:p>
          <w:p w14:paraId="7914E5C0" w14:textId="4FCEA3F0" w:rsidR="00FD0C87" w:rsidRPr="00712EC3" w:rsidRDefault="00FD0C87" w:rsidP="00F025A9">
            <w:pPr>
              <w:rPr>
                <w:iCs/>
                <w:sz w:val="23"/>
                <w:szCs w:val="23"/>
                <w:lang w:val="en-GB"/>
              </w:rPr>
            </w:pPr>
          </w:p>
          <w:p w14:paraId="07538C13" w14:textId="77777777" w:rsidR="00494C69" w:rsidRPr="00712EC3" w:rsidRDefault="00494C69" w:rsidP="00494C69">
            <w:pPr>
              <w:pStyle w:val="HTML"/>
              <w:rPr>
                <w:rFonts w:ascii="Times New Roman" w:hAnsi="Times New Roman" w:cs="Times New Roman"/>
                <w:sz w:val="23"/>
                <w:szCs w:val="23"/>
              </w:rPr>
            </w:pPr>
            <w:r w:rsidRPr="00712EC3">
              <w:rPr>
                <w:rStyle w:val="y2iqfc"/>
                <w:rFonts w:ascii="Times New Roman" w:hAnsi="Times New Roman" w:cs="Times New Roman"/>
                <w:sz w:val="23"/>
                <w:szCs w:val="23"/>
                <w:lang w:val="en"/>
              </w:rPr>
              <w:t>Water intake</w:t>
            </w:r>
          </w:p>
          <w:p w14:paraId="246F41D7" w14:textId="4B860A70" w:rsidR="00494C69" w:rsidRPr="00712EC3" w:rsidRDefault="007046B9" w:rsidP="00494C69">
            <w:pPr>
              <w:pStyle w:val="HTML"/>
              <w:rPr>
                <w:rFonts w:ascii="Times New Roman" w:hAnsi="Times New Roman" w:cs="Times New Roman"/>
                <w:sz w:val="23"/>
                <w:szCs w:val="23"/>
              </w:rPr>
            </w:pPr>
            <w:r w:rsidRPr="00712EC3">
              <w:rPr>
                <w:rStyle w:val="y2iqfc"/>
                <w:rFonts w:ascii="Times New Roman" w:hAnsi="Times New Roman" w:cs="Times New Roman"/>
                <w:sz w:val="23"/>
                <w:szCs w:val="23"/>
                <w:lang w:val="en"/>
              </w:rPr>
              <w:t>reconstruction</w:t>
            </w:r>
            <w:r w:rsidR="00494C69" w:rsidRPr="00712EC3">
              <w:rPr>
                <w:rStyle w:val="y2iqfc"/>
                <w:rFonts w:ascii="Times New Roman" w:hAnsi="Times New Roman" w:cs="Times New Roman"/>
                <w:sz w:val="23"/>
                <w:szCs w:val="23"/>
                <w:lang w:val="en"/>
              </w:rPr>
              <w:t xml:space="preserve"> of the water intake with installation of a new well.</w:t>
            </w:r>
          </w:p>
          <w:p w14:paraId="457416DD" w14:textId="2DB3D007" w:rsidR="00494C69" w:rsidRPr="00712EC3" w:rsidRDefault="00494C69" w:rsidP="00F025A9">
            <w:pPr>
              <w:rPr>
                <w:iCs/>
                <w:sz w:val="23"/>
                <w:szCs w:val="23"/>
              </w:rPr>
            </w:pPr>
          </w:p>
          <w:p w14:paraId="31BEDE61" w14:textId="25F281DA" w:rsidR="00FD0C87" w:rsidRPr="00F716D1" w:rsidRDefault="000556C4" w:rsidP="00FD0C87">
            <w:pPr>
              <w:jc w:val="both"/>
              <w:rPr>
                <w:b/>
                <w:sz w:val="23"/>
                <w:szCs w:val="23"/>
                <w:lang w:val="en-GB"/>
              </w:rPr>
            </w:pPr>
            <w:r w:rsidRPr="00712EC3">
              <w:rPr>
                <w:b/>
                <w:sz w:val="23"/>
                <w:szCs w:val="23"/>
                <w:lang w:val="en-GB"/>
              </w:rPr>
              <w:t>Transformer substation</w:t>
            </w:r>
          </w:p>
          <w:p w14:paraId="0265EACF" w14:textId="23598AB9" w:rsidR="00FD0C87" w:rsidRPr="00F716D1" w:rsidRDefault="000556C4" w:rsidP="00FD0C87">
            <w:pPr>
              <w:jc w:val="both"/>
              <w:rPr>
                <w:sz w:val="23"/>
                <w:szCs w:val="23"/>
                <w:u w:val="single"/>
                <w:lang w:val="en-GB"/>
              </w:rPr>
            </w:pPr>
            <w:r w:rsidRPr="00F716D1">
              <w:rPr>
                <w:sz w:val="23"/>
                <w:szCs w:val="23"/>
                <w:u w:val="single"/>
                <w:lang w:val="en-GB"/>
              </w:rPr>
              <w:t>Provide for</w:t>
            </w:r>
            <w:r w:rsidR="00FD0C87" w:rsidRPr="00F716D1">
              <w:rPr>
                <w:sz w:val="23"/>
                <w:szCs w:val="23"/>
                <w:u w:val="single"/>
                <w:lang w:val="en-GB"/>
              </w:rPr>
              <w:t>:</w:t>
            </w:r>
          </w:p>
          <w:p w14:paraId="1AEDCA30" w14:textId="214F393E" w:rsidR="00FD0C87" w:rsidRPr="00F716D1" w:rsidRDefault="00FD0C87" w:rsidP="00FD0C87">
            <w:pPr>
              <w:jc w:val="both"/>
              <w:rPr>
                <w:sz w:val="23"/>
                <w:szCs w:val="23"/>
                <w:lang w:val="en-GB"/>
              </w:rPr>
            </w:pPr>
            <w:r w:rsidRPr="00F716D1">
              <w:rPr>
                <w:sz w:val="23"/>
                <w:szCs w:val="23"/>
                <w:lang w:val="en-GB"/>
              </w:rPr>
              <w:t xml:space="preserve">- </w:t>
            </w:r>
            <w:r w:rsidR="000556C4" w:rsidRPr="00F716D1">
              <w:rPr>
                <w:sz w:val="23"/>
                <w:szCs w:val="23"/>
                <w:lang w:val="en-GB"/>
              </w:rPr>
              <w:t>complete replacement of electrical equipment</w:t>
            </w:r>
            <w:r w:rsidRPr="00F716D1">
              <w:rPr>
                <w:sz w:val="23"/>
                <w:szCs w:val="23"/>
                <w:lang w:val="en-GB"/>
              </w:rPr>
              <w:t>;</w:t>
            </w:r>
          </w:p>
          <w:p w14:paraId="2F7255C1" w14:textId="3A0495B8" w:rsidR="00FD0C87" w:rsidRPr="00F716D1" w:rsidRDefault="00FD0C87" w:rsidP="00FD0C87">
            <w:pPr>
              <w:jc w:val="both"/>
              <w:rPr>
                <w:sz w:val="23"/>
                <w:szCs w:val="23"/>
                <w:lang w:val="en-GB"/>
              </w:rPr>
            </w:pPr>
            <w:r w:rsidRPr="00F716D1">
              <w:rPr>
                <w:sz w:val="23"/>
                <w:szCs w:val="23"/>
                <w:lang w:val="en-GB"/>
              </w:rPr>
              <w:t xml:space="preserve">- </w:t>
            </w:r>
            <w:r w:rsidR="000556C4" w:rsidRPr="00F716D1">
              <w:rPr>
                <w:sz w:val="23"/>
                <w:szCs w:val="23"/>
                <w:lang w:val="en-GB"/>
              </w:rPr>
              <w:t>internal and external facing</w:t>
            </w:r>
            <w:r w:rsidRPr="00F716D1">
              <w:rPr>
                <w:sz w:val="23"/>
                <w:szCs w:val="23"/>
                <w:lang w:val="en-GB"/>
              </w:rPr>
              <w:t>;</w:t>
            </w:r>
          </w:p>
          <w:p w14:paraId="50508E13" w14:textId="5271D285" w:rsidR="00FD0C87" w:rsidRPr="00F716D1" w:rsidRDefault="00FD0C87" w:rsidP="00FD0C87">
            <w:pPr>
              <w:jc w:val="both"/>
              <w:rPr>
                <w:sz w:val="23"/>
                <w:szCs w:val="23"/>
                <w:lang w:val="en-GB"/>
              </w:rPr>
            </w:pPr>
            <w:r w:rsidRPr="00F716D1">
              <w:rPr>
                <w:sz w:val="23"/>
                <w:szCs w:val="23"/>
                <w:lang w:val="en-GB"/>
              </w:rPr>
              <w:t xml:space="preserve">- </w:t>
            </w:r>
            <w:r w:rsidR="000556C4" w:rsidRPr="00F716D1">
              <w:rPr>
                <w:sz w:val="23"/>
                <w:szCs w:val="23"/>
                <w:lang w:val="en-GB"/>
              </w:rPr>
              <w:t>replacement of the entrance door</w:t>
            </w:r>
            <w:r w:rsidRPr="00F716D1">
              <w:rPr>
                <w:sz w:val="23"/>
                <w:szCs w:val="23"/>
                <w:lang w:val="en-GB"/>
              </w:rPr>
              <w:t>.</w:t>
            </w:r>
          </w:p>
          <w:p w14:paraId="3D675B40" w14:textId="77777777" w:rsidR="00FD0C87" w:rsidRPr="00F716D1" w:rsidRDefault="00FD0C87" w:rsidP="00FD0C87">
            <w:pPr>
              <w:jc w:val="both"/>
              <w:rPr>
                <w:b/>
                <w:sz w:val="23"/>
                <w:szCs w:val="23"/>
                <w:lang w:val="en-GB"/>
              </w:rPr>
            </w:pPr>
          </w:p>
          <w:p w14:paraId="412472C1" w14:textId="5C278D68" w:rsidR="00FD0C87" w:rsidRPr="00F716D1" w:rsidRDefault="000556C4" w:rsidP="00FD0C87">
            <w:pPr>
              <w:jc w:val="both"/>
              <w:rPr>
                <w:b/>
                <w:sz w:val="23"/>
                <w:szCs w:val="23"/>
                <w:lang w:val="en-GB"/>
              </w:rPr>
            </w:pPr>
            <w:r w:rsidRPr="00F716D1">
              <w:rPr>
                <w:b/>
                <w:sz w:val="23"/>
                <w:szCs w:val="23"/>
                <w:lang w:val="en-GB"/>
              </w:rPr>
              <w:t>Diesel room</w:t>
            </w:r>
          </w:p>
          <w:p w14:paraId="2E531B0C" w14:textId="4392E3BA" w:rsidR="00FD0C87" w:rsidRPr="00F716D1" w:rsidRDefault="000556C4" w:rsidP="00FD0C87">
            <w:pPr>
              <w:jc w:val="both"/>
              <w:rPr>
                <w:sz w:val="23"/>
                <w:szCs w:val="23"/>
                <w:u w:val="single"/>
                <w:lang w:val="en-GB"/>
              </w:rPr>
            </w:pPr>
            <w:r w:rsidRPr="00F716D1">
              <w:rPr>
                <w:sz w:val="23"/>
                <w:szCs w:val="23"/>
                <w:u w:val="single"/>
                <w:lang w:val="en-GB"/>
              </w:rPr>
              <w:t>Provide for</w:t>
            </w:r>
            <w:r w:rsidR="00FD0C87" w:rsidRPr="00F716D1">
              <w:rPr>
                <w:sz w:val="23"/>
                <w:szCs w:val="23"/>
                <w:u w:val="single"/>
                <w:lang w:val="en-GB"/>
              </w:rPr>
              <w:t>:</w:t>
            </w:r>
          </w:p>
          <w:p w14:paraId="45417965" w14:textId="4CAF7065" w:rsidR="00FD0C87" w:rsidRPr="00F716D1" w:rsidRDefault="00FD0C87" w:rsidP="00FD0C87">
            <w:pPr>
              <w:jc w:val="both"/>
              <w:rPr>
                <w:sz w:val="23"/>
                <w:szCs w:val="23"/>
                <w:lang w:val="en-GB"/>
              </w:rPr>
            </w:pPr>
            <w:r w:rsidRPr="00F716D1">
              <w:rPr>
                <w:sz w:val="23"/>
                <w:szCs w:val="23"/>
                <w:lang w:val="en-GB"/>
              </w:rPr>
              <w:t xml:space="preserve">- </w:t>
            </w:r>
            <w:r w:rsidR="000556C4" w:rsidRPr="00F716D1">
              <w:rPr>
                <w:sz w:val="23"/>
                <w:szCs w:val="23"/>
                <w:lang w:val="en-GB"/>
              </w:rPr>
              <w:t>internal and external facing</w:t>
            </w:r>
            <w:r w:rsidRPr="00F716D1">
              <w:rPr>
                <w:sz w:val="23"/>
                <w:szCs w:val="23"/>
                <w:lang w:val="en-GB"/>
              </w:rPr>
              <w:t>;</w:t>
            </w:r>
          </w:p>
          <w:p w14:paraId="7BDAEFF4" w14:textId="434D63F7" w:rsidR="00FD0C87" w:rsidRPr="00F716D1" w:rsidRDefault="00FD0C87" w:rsidP="00FD0C87">
            <w:pPr>
              <w:jc w:val="both"/>
              <w:rPr>
                <w:sz w:val="23"/>
                <w:szCs w:val="23"/>
                <w:lang w:val="en-GB"/>
              </w:rPr>
            </w:pPr>
            <w:r w:rsidRPr="00F716D1">
              <w:rPr>
                <w:sz w:val="23"/>
                <w:szCs w:val="23"/>
                <w:lang w:val="en-GB"/>
              </w:rPr>
              <w:t xml:space="preserve">- </w:t>
            </w:r>
            <w:r w:rsidR="000556C4" w:rsidRPr="00F716D1">
              <w:rPr>
                <w:sz w:val="23"/>
                <w:szCs w:val="23"/>
                <w:lang w:val="en-GB"/>
              </w:rPr>
              <w:t>replacement of a diesel engine with a more powerful one (with automatic system activation, the power necessary to provide power for the entire checkpoint)</w:t>
            </w:r>
            <w:r w:rsidRPr="00F716D1">
              <w:rPr>
                <w:sz w:val="23"/>
                <w:szCs w:val="23"/>
                <w:lang w:val="en-GB"/>
              </w:rPr>
              <w:t>.</w:t>
            </w:r>
          </w:p>
          <w:p w14:paraId="193462CC" w14:textId="7F83D61E" w:rsidR="00FD0C87" w:rsidRPr="00F716D1" w:rsidRDefault="00FD0C87" w:rsidP="00FD0C87">
            <w:pPr>
              <w:jc w:val="both"/>
              <w:rPr>
                <w:sz w:val="23"/>
                <w:szCs w:val="23"/>
                <w:lang w:val="en-GB"/>
              </w:rPr>
            </w:pPr>
            <w:r w:rsidRPr="00F716D1">
              <w:rPr>
                <w:sz w:val="23"/>
                <w:szCs w:val="23"/>
                <w:lang w:val="en-GB"/>
              </w:rPr>
              <w:t xml:space="preserve">- </w:t>
            </w:r>
            <w:r w:rsidR="000556C4" w:rsidRPr="00F716D1">
              <w:rPr>
                <w:sz w:val="23"/>
                <w:szCs w:val="23"/>
                <w:lang w:val="en-GB"/>
              </w:rPr>
              <w:t>replacement of the entrance door</w:t>
            </w:r>
            <w:r w:rsidRPr="00F716D1">
              <w:rPr>
                <w:sz w:val="23"/>
                <w:szCs w:val="23"/>
                <w:lang w:val="en-GB"/>
              </w:rPr>
              <w:t>.</w:t>
            </w:r>
          </w:p>
          <w:p w14:paraId="262FEB7F" w14:textId="77777777" w:rsidR="006744D1" w:rsidRPr="00F716D1" w:rsidRDefault="006744D1" w:rsidP="00F025A9">
            <w:pPr>
              <w:rPr>
                <w:iCs/>
                <w:sz w:val="23"/>
                <w:szCs w:val="23"/>
                <w:u w:val="single"/>
                <w:lang w:val="en-GB"/>
              </w:rPr>
            </w:pPr>
          </w:p>
          <w:p w14:paraId="11A00828" w14:textId="1E81EAD8" w:rsidR="006744D1" w:rsidRPr="00F716D1" w:rsidRDefault="000556C4" w:rsidP="00F025A9">
            <w:pPr>
              <w:rPr>
                <w:sz w:val="23"/>
                <w:szCs w:val="23"/>
                <w:u w:val="single"/>
                <w:lang w:val="en-GB"/>
              </w:rPr>
            </w:pPr>
            <w:r w:rsidRPr="00F716D1">
              <w:rPr>
                <w:iCs/>
                <w:sz w:val="23"/>
                <w:szCs w:val="23"/>
                <w:u w:val="single"/>
                <w:lang w:val="en-GB"/>
              </w:rPr>
              <w:t xml:space="preserve">Design construction works as part of two start-up facilities as part of the project </w:t>
            </w:r>
            <w:r w:rsidR="007D6112" w:rsidRPr="00F716D1">
              <w:rPr>
                <w:iCs/>
                <w:sz w:val="23"/>
                <w:szCs w:val="23"/>
                <w:u w:val="single"/>
                <w:lang w:val="en-GB"/>
              </w:rPr>
              <w:t xml:space="preserve">design </w:t>
            </w:r>
            <w:r w:rsidRPr="00F716D1">
              <w:rPr>
                <w:iCs/>
                <w:sz w:val="23"/>
                <w:szCs w:val="23"/>
                <w:u w:val="single"/>
                <w:lang w:val="en-GB"/>
              </w:rPr>
              <w:t xml:space="preserve">in the </w:t>
            </w:r>
            <w:r w:rsidRPr="00F716D1">
              <w:rPr>
                <w:b/>
                <w:bCs/>
                <w:iCs/>
                <w:sz w:val="23"/>
                <w:szCs w:val="23"/>
                <w:u w:val="single"/>
                <w:lang w:val="en-GB"/>
              </w:rPr>
              <w:t>second stage</w:t>
            </w:r>
            <w:r w:rsidR="006744D1" w:rsidRPr="00F716D1">
              <w:rPr>
                <w:sz w:val="23"/>
                <w:szCs w:val="23"/>
                <w:u w:val="single"/>
                <w:lang w:val="en-GB"/>
              </w:rPr>
              <w:t>:</w:t>
            </w:r>
          </w:p>
          <w:p w14:paraId="43659B5B" w14:textId="77777777" w:rsidR="006744D1" w:rsidRPr="00F716D1" w:rsidRDefault="006744D1" w:rsidP="00F025A9">
            <w:pPr>
              <w:ind w:firstLine="346"/>
              <w:jc w:val="both"/>
              <w:rPr>
                <w:sz w:val="23"/>
                <w:szCs w:val="23"/>
                <w:lang w:val="en-GB"/>
              </w:rPr>
            </w:pPr>
          </w:p>
          <w:p w14:paraId="2C05CE12" w14:textId="2B8F1874" w:rsidR="006744D1" w:rsidRPr="00F716D1" w:rsidRDefault="000556C4" w:rsidP="00F025A9">
            <w:pPr>
              <w:ind w:firstLine="346"/>
              <w:jc w:val="both"/>
              <w:rPr>
                <w:sz w:val="23"/>
                <w:szCs w:val="23"/>
                <w:lang w:val="en-GB"/>
              </w:rPr>
            </w:pPr>
            <w:r w:rsidRPr="00F716D1">
              <w:rPr>
                <w:sz w:val="23"/>
                <w:szCs w:val="23"/>
                <w:lang w:val="en-GB"/>
              </w:rPr>
              <w:t xml:space="preserve">Design a reconstruction as part of the </w:t>
            </w:r>
            <w:r w:rsidRPr="00F716D1">
              <w:rPr>
                <w:b/>
                <w:bCs/>
                <w:sz w:val="23"/>
                <w:szCs w:val="23"/>
                <w:u w:val="single"/>
                <w:lang w:val="en-GB"/>
              </w:rPr>
              <w:t xml:space="preserve">first start-up facility </w:t>
            </w:r>
            <w:r w:rsidRPr="00F716D1">
              <w:rPr>
                <w:b/>
                <w:bCs/>
                <w:sz w:val="23"/>
                <w:szCs w:val="23"/>
                <w:lang w:val="en-GB"/>
              </w:rPr>
              <w:t>of the second stage</w:t>
            </w:r>
            <w:r w:rsidR="006744D1" w:rsidRPr="00F716D1">
              <w:rPr>
                <w:sz w:val="23"/>
                <w:szCs w:val="23"/>
                <w:lang w:val="en-GB"/>
              </w:rPr>
              <w:t>:</w:t>
            </w:r>
          </w:p>
          <w:p w14:paraId="75BF6479" w14:textId="6E3D6300" w:rsidR="006744D1" w:rsidRPr="00F716D1" w:rsidRDefault="000556C4" w:rsidP="009D7327">
            <w:pPr>
              <w:numPr>
                <w:ilvl w:val="0"/>
                <w:numId w:val="4"/>
              </w:numPr>
              <w:rPr>
                <w:sz w:val="23"/>
                <w:szCs w:val="23"/>
                <w:lang w:val="en-GB"/>
              </w:rPr>
            </w:pPr>
            <w:r w:rsidRPr="00F716D1">
              <w:rPr>
                <w:sz w:val="23"/>
                <w:szCs w:val="23"/>
                <w:lang w:val="en-GB"/>
              </w:rPr>
              <w:t>Existing bus station</w:t>
            </w:r>
            <w:r w:rsidR="006744D1" w:rsidRPr="00F716D1">
              <w:rPr>
                <w:sz w:val="23"/>
                <w:szCs w:val="23"/>
                <w:lang w:val="en-GB"/>
              </w:rPr>
              <w:t xml:space="preserve">; </w:t>
            </w:r>
          </w:p>
          <w:p w14:paraId="4A7E714A" w14:textId="52BC4227" w:rsidR="006744D1" w:rsidRPr="00F716D1" w:rsidRDefault="000556C4" w:rsidP="009D7327">
            <w:pPr>
              <w:numPr>
                <w:ilvl w:val="0"/>
                <w:numId w:val="4"/>
              </w:numPr>
              <w:rPr>
                <w:sz w:val="23"/>
                <w:szCs w:val="23"/>
                <w:lang w:val="en-GB"/>
              </w:rPr>
            </w:pPr>
            <w:r w:rsidRPr="00F716D1">
              <w:rPr>
                <w:sz w:val="23"/>
                <w:szCs w:val="23"/>
                <w:lang w:val="en-GB"/>
              </w:rPr>
              <w:t>Box of in-depth inspection</w:t>
            </w:r>
            <w:r w:rsidR="006744D1" w:rsidRPr="00F716D1">
              <w:rPr>
                <w:sz w:val="23"/>
                <w:szCs w:val="23"/>
                <w:lang w:val="en-GB"/>
              </w:rPr>
              <w:t xml:space="preserve">; </w:t>
            </w:r>
          </w:p>
          <w:p w14:paraId="6FCCFD1F" w14:textId="7C84AC7F" w:rsidR="006744D1" w:rsidRPr="00F716D1" w:rsidRDefault="000556C4" w:rsidP="009D7327">
            <w:pPr>
              <w:numPr>
                <w:ilvl w:val="0"/>
                <w:numId w:val="4"/>
              </w:numPr>
              <w:rPr>
                <w:sz w:val="23"/>
                <w:szCs w:val="23"/>
                <w:lang w:val="en-GB"/>
              </w:rPr>
            </w:pPr>
            <w:r w:rsidRPr="00F716D1">
              <w:rPr>
                <w:sz w:val="23"/>
                <w:szCs w:val="23"/>
                <w:lang w:val="en-GB"/>
              </w:rPr>
              <w:t>Warehouse of detained and confiscated items</w:t>
            </w:r>
            <w:r w:rsidR="006744D1" w:rsidRPr="00F716D1">
              <w:rPr>
                <w:sz w:val="23"/>
                <w:szCs w:val="23"/>
                <w:lang w:val="en-GB"/>
              </w:rPr>
              <w:t>;</w:t>
            </w:r>
          </w:p>
          <w:p w14:paraId="6CED0926" w14:textId="6C0ACAC7" w:rsidR="006744D1" w:rsidRPr="00F716D1" w:rsidRDefault="000556C4" w:rsidP="000706B0">
            <w:pPr>
              <w:numPr>
                <w:ilvl w:val="0"/>
                <w:numId w:val="4"/>
              </w:numPr>
              <w:rPr>
                <w:sz w:val="23"/>
                <w:szCs w:val="23"/>
                <w:lang w:val="en-GB"/>
              </w:rPr>
            </w:pPr>
            <w:r w:rsidRPr="00F716D1">
              <w:rPr>
                <w:sz w:val="23"/>
                <w:szCs w:val="23"/>
                <w:lang w:val="en-GB"/>
              </w:rPr>
              <w:t>Diesel room</w:t>
            </w:r>
            <w:r w:rsidR="006744D1" w:rsidRPr="00F716D1">
              <w:rPr>
                <w:sz w:val="23"/>
                <w:szCs w:val="23"/>
                <w:lang w:val="en-GB"/>
              </w:rPr>
              <w:t xml:space="preserve">; </w:t>
            </w:r>
          </w:p>
          <w:p w14:paraId="5C84F655" w14:textId="2D6752CC" w:rsidR="006744D1" w:rsidRPr="00F716D1" w:rsidRDefault="000556C4" w:rsidP="009D7327">
            <w:pPr>
              <w:numPr>
                <w:ilvl w:val="0"/>
                <w:numId w:val="4"/>
              </w:numPr>
              <w:rPr>
                <w:sz w:val="23"/>
                <w:szCs w:val="23"/>
                <w:lang w:val="en-GB"/>
              </w:rPr>
            </w:pPr>
            <w:r w:rsidRPr="00F716D1">
              <w:rPr>
                <w:sz w:val="23"/>
                <w:szCs w:val="23"/>
                <w:lang w:val="en-GB"/>
              </w:rPr>
              <w:t>Sheds (entrance - 4 traffic lanes near the bus station; exit - 4 traffic lanes near the bus station);</w:t>
            </w:r>
          </w:p>
          <w:p w14:paraId="73EAFAB6" w14:textId="775AD2FE" w:rsidR="006744D1" w:rsidRPr="00F716D1" w:rsidRDefault="000556C4" w:rsidP="009D7327">
            <w:pPr>
              <w:numPr>
                <w:ilvl w:val="0"/>
                <w:numId w:val="4"/>
              </w:numPr>
              <w:rPr>
                <w:sz w:val="23"/>
                <w:szCs w:val="23"/>
                <w:lang w:val="en-GB"/>
              </w:rPr>
            </w:pPr>
            <w:r w:rsidRPr="00F716D1">
              <w:rPr>
                <w:sz w:val="23"/>
                <w:szCs w:val="23"/>
                <w:lang w:val="en-GB"/>
              </w:rPr>
              <w:lastRenderedPageBreak/>
              <w:t xml:space="preserve">Passport and customs control pavilions </w:t>
            </w:r>
            <w:r w:rsidR="0042176D" w:rsidRPr="00F716D1">
              <w:rPr>
                <w:sz w:val="23"/>
                <w:szCs w:val="23"/>
                <w:lang w:val="en-GB"/>
              </w:rPr>
              <w:t>at</w:t>
            </w:r>
            <w:r w:rsidRPr="00F716D1">
              <w:rPr>
                <w:sz w:val="23"/>
                <w:szCs w:val="23"/>
                <w:lang w:val="en-GB"/>
              </w:rPr>
              <w:t xml:space="preserve"> </w:t>
            </w:r>
            <w:r w:rsidR="0042176D" w:rsidRPr="00F716D1">
              <w:rPr>
                <w:sz w:val="23"/>
                <w:szCs w:val="23"/>
                <w:lang w:val="en-GB"/>
              </w:rPr>
              <w:t>entrance</w:t>
            </w:r>
            <w:r w:rsidRPr="00F716D1">
              <w:rPr>
                <w:sz w:val="23"/>
                <w:szCs w:val="23"/>
                <w:lang w:val="en-GB"/>
              </w:rPr>
              <w:t xml:space="preserve"> and exit - 4 (pcs.)</w:t>
            </w:r>
            <w:r w:rsidR="006744D1" w:rsidRPr="00F716D1">
              <w:rPr>
                <w:sz w:val="23"/>
                <w:szCs w:val="23"/>
                <w:lang w:val="en-GB"/>
              </w:rPr>
              <w:t xml:space="preserve">; </w:t>
            </w:r>
          </w:p>
          <w:p w14:paraId="18A0FE2C" w14:textId="22995644" w:rsidR="006744D1" w:rsidRPr="00F716D1" w:rsidRDefault="000556C4" w:rsidP="009D7327">
            <w:pPr>
              <w:numPr>
                <w:ilvl w:val="0"/>
                <w:numId w:val="4"/>
              </w:numPr>
              <w:rPr>
                <w:sz w:val="23"/>
                <w:szCs w:val="23"/>
                <w:lang w:val="en-GB"/>
              </w:rPr>
            </w:pPr>
            <w:r w:rsidRPr="00F716D1">
              <w:rPr>
                <w:sz w:val="23"/>
                <w:szCs w:val="23"/>
                <w:lang w:val="en-GB"/>
              </w:rPr>
              <w:t>The relevant part of the checkpoint territory (</w:t>
            </w:r>
            <w:r w:rsidRPr="00F716D1">
              <w:rPr>
                <w:noProof/>
                <w:lang w:val="en-GB"/>
              </w:rPr>
              <w:t>landscaping</w:t>
            </w:r>
            <w:r w:rsidRPr="00F716D1">
              <w:rPr>
                <w:sz w:val="23"/>
                <w:szCs w:val="23"/>
                <w:lang w:val="en-GB"/>
              </w:rPr>
              <w:t>)</w:t>
            </w:r>
            <w:r w:rsidR="006744D1" w:rsidRPr="00F716D1">
              <w:rPr>
                <w:sz w:val="23"/>
                <w:szCs w:val="23"/>
                <w:lang w:val="en-GB"/>
              </w:rPr>
              <w:t xml:space="preserve">; </w:t>
            </w:r>
          </w:p>
          <w:p w14:paraId="7343A0BE" w14:textId="4C7F35B8" w:rsidR="006744D1" w:rsidRPr="00F716D1" w:rsidRDefault="000556C4" w:rsidP="009D7327">
            <w:pPr>
              <w:numPr>
                <w:ilvl w:val="0"/>
                <w:numId w:val="4"/>
              </w:numPr>
              <w:rPr>
                <w:sz w:val="23"/>
                <w:szCs w:val="23"/>
                <w:lang w:val="en-GB"/>
              </w:rPr>
            </w:pPr>
            <w:r w:rsidRPr="00F716D1">
              <w:rPr>
                <w:sz w:val="23"/>
                <w:szCs w:val="23"/>
                <w:lang w:val="en-GB"/>
              </w:rPr>
              <w:t xml:space="preserve">Checkpoint pavilions </w:t>
            </w:r>
            <w:r w:rsidR="006744D1" w:rsidRPr="00F716D1">
              <w:rPr>
                <w:sz w:val="23"/>
                <w:szCs w:val="23"/>
                <w:lang w:val="en-GB"/>
              </w:rPr>
              <w:t>(</w:t>
            </w:r>
            <w:r w:rsidRPr="00F716D1">
              <w:rPr>
                <w:sz w:val="23"/>
                <w:szCs w:val="23"/>
                <w:lang w:val="en-GB"/>
              </w:rPr>
              <w:t>of border guards and customs officers</w:t>
            </w:r>
            <w:r w:rsidR="006744D1" w:rsidRPr="00F716D1">
              <w:rPr>
                <w:sz w:val="23"/>
                <w:szCs w:val="23"/>
                <w:lang w:val="en-GB"/>
              </w:rPr>
              <w:t>) - 3 (</w:t>
            </w:r>
            <w:r w:rsidRPr="00F716D1">
              <w:rPr>
                <w:sz w:val="23"/>
                <w:szCs w:val="23"/>
                <w:lang w:val="en-GB"/>
              </w:rPr>
              <w:t>pcs</w:t>
            </w:r>
            <w:r w:rsidR="006744D1" w:rsidRPr="00F716D1">
              <w:rPr>
                <w:sz w:val="23"/>
                <w:szCs w:val="23"/>
                <w:lang w:val="en-GB"/>
              </w:rPr>
              <w:t xml:space="preserve">.); </w:t>
            </w:r>
          </w:p>
          <w:p w14:paraId="047A9329" w14:textId="76572E90" w:rsidR="006744D1" w:rsidRPr="00F716D1" w:rsidRDefault="00EE4179" w:rsidP="009D7327">
            <w:pPr>
              <w:numPr>
                <w:ilvl w:val="0"/>
                <w:numId w:val="4"/>
              </w:numPr>
              <w:rPr>
                <w:sz w:val="23"/>
                <w:szCs w:val="23"/>
                <w:lang w:val="en-GB"/>
              </w:rPr>
            </w:pPr>
            <w:r w:rsidRPr="00F716D1">
              <w:rPr>
                <w:sz w:val="23"/>
                <w:szCs w:val="23"/>
                <w:lang w:val="en-GB"/>
              </w:rPr>
              <w:t>Container sites for the collection of closed type solid waste</w:t>
            </w:r>
            <w:r w:rsidR="006744D1" w:rsidRPr="00F716D1">
              <w:rPr>
                <w:sz w:val="23"/>
                <w:szCs w:val="23"/>
                <w:lang w:val="en-GB"/>
              </w:rPr>
              <w:t>.</w:t>
            </w:r>
          </w:p>
          <w:p w14:paraId="6D6C425D" w14:textId="77777777" w:rsidR="006744D1" w:rsidRPr="00F716D1" w:rsidRDefault="006744D1" w:rsidP="00F025A9">
            <w:pPr>
              <w:jc w:val="both"/>
              <w:rPr>
                <w:sz w:val="23"/>
                <w:szCs w:val="23"/>
                <w:lang w:val="en-GB"/>
              </w:rPr>
            </w:pPr>
          </w:p>
          <w:p w14:paraId="6D3AEC02" w14:textId="1F441263" w:rsidR="006744D1" w:rsidRPr="00F716D1" w:rsidRDefault="00EE4179" w:rsidP="00B80B73">
            <w:pPr>
              <w:jc w:val="both"/>
              <w:rPr>
                <w:b/>
                <w:sz w:val="23"/>
                <w:szCs w:val="23"/>
                <w:lang w:val="en-GB"/>
              </w:rPr>
            </w:pPr>
            <w:r w:rsidRPr="00F716D1">
              <w:rPr>
                <w:b/>
                <w:sz w:val="23"/>
                <w:szCs w:val="23"/>
                <w:lang w:val="en-GB"/>
              </w:rPr>
              <w:t>Existing building of the bus station</w:t>
            </w:r>
          </w:p>
          <w:p w14:paraId="087CFD3E" w14:textId="625FCD46" w:rsidR="006744D1" w:rsidRPr="00F716D1" w:rsidRDefault="00EE4179" w:rsidP="007413DE">
            <w:pPr>
              <w:jc w:val="both"/>
              <w:rPr>
                <w:sz w:val="23"/>
                <w:szCs w:val="23"/>
                <w:lang w:val="en-GB"/>
              </w:rPr>
            </w:pPr>
            <w:r w:rsidRPr="00F716D1">
              <w:rPr>
                <w:sz w:val="23"/>
                <w:szCs w:val="23"/>
                <w:lang w:val="en-GB"/>
              </w:rPr>
              <w:t xml:space="preserve">The number of employees </w:t>
            </w:r>
            <w:r w:rsidR="006744D1" w:rsidRPr="00F716D1">
              <w:rPr>
                <w:sz w:val="23"/>
                <w:szCs w:val="23"/>
                <w:lang w:val="en-GB"/>
              </w:rPr>
              <w:t>- 70</w:t>
            </w:r>
          </w:p>
          <w:p w14:paraId="3E0BF862" w14:textId="5C4ECFD7" w:rsidR="006744D1" w:rsidRPr="00F716D1" w:rsidRDefault="00EE4179" w:rsidP="007413DE">
            <w:pPr>
              <w:jc w:val="both"/>
              <w:rPr>
                <w:sz w:val="23"/>
                <w:szCs w:val="23"/>
                <w:lang w:val="en-GB"/>
              </w:rPr>
            </w:pPr>
            <w:r w:rsidRPr="00F716D1">
              <w:rPr>
                <w:sz w:val="23"/>
                <w:szCs w:val="23"/>
                <w:lang w:val="en-GB"/>
              </w:rPr>
              <w:t xml:space="preserve">including customs officers </w:t>
            </w:r>
            <w:r w:rsidR="006744D1" w:rsidRPr="00F716D1">
              <w:rPr>
                <w:sz w:val="23"/>
                <w:szCs w:val="23"/>
                <w:lang w:val="en-GB"/>
              </w:rPr>
              <w:t>– 28 (</w:t>
            </w:r>
            <w:r w:rsidRPr="00F716D1">
              <w:rPr>
                <w:sz w:val="23"/>
                <w:szCs w:val="23"/>
                <w:lang w:val="en-GB"/>
              </w:rPr>
              <w:t>all computerized workplaces</w:t>
            </w:r>
            <w:r w:rsidR="006744D1" w:rsidRPr="00F716D1">
              <w:rPr>
                <w:sz w:val="23"/>
                <w:szCs w:val="23"/>
                <w:lang w:val="en-GB"/>
              </w:rPr>
              <w:t>)</w:t>
            </w:r>
          </w:p>
          <w:p w14:paraId="6C449EAA" w14:textId="2A568E9A" w:rsidR="006744D1" w:rsidRPr="00F716D1" w:rsidRDefault="006744D1" w:rsidP="007413DE">
            <w:pPr>
              <w:jc w:val="both"/>
              <w:rPr>
                <w:sz w:val="23"/>
                <w:szCs w:val="23"/>
                <w:lang w:val="en-GB"/>
              </w:rPr>
            </w:pPr>
            <w:r w:rsidRPr="00F716D1">
              <w:rPr>
                <w:sz w:val="23"/>
                <w:szCs w:val="23"/>
                <w:lang w:val="en-GB"/>
              </w:rPr>
              <w:t xml:space="preserve">          </w:t>
            </w:r>
            <w:r w:rsidR="00EE4179" w:rsidRPr="00F716D1">
              <w:rPr>
                <w:sz w:val="23"/>
                <w:szCs w:val="23"/>
                <w:lang w:val="en-GB"/>
              </w:rPr>
              <w:t xml:space="preserve">border guards </w:t>
            </w:r>
            <w:r w:rsidRPr="00F716D1">
              <w:rPr>
                <w:sz w:val="23"/>
                <w:szCs w:val="23"/>
                <w:lang w:val="en-GB"/>
              </w:rPr>
              <w:t>– 7 (</w:t>
            </w:r>
            <w:r w:rsidR="00EE4179" w:rsidRPr="00F716D1">
              <w:rPr>
                <w:sz w:val="23"/>
                <w:szCs w:val="23"/>
                <w:lang w:val="en-GB"/>
              </w:rPr>
              <w:t>all computerized workplaces</w:t>
            </w:r>
            <w:r w:rsidRPr="00F716D1">
              <w:rPr>
                <w:sz w:val="23"/>
                <w:szCs w:val="23"/>
                <w:lang w:val="en-GB"/>
              </w:rPr>
              <w:t>)</w:t>
            </w:r>
          </w:p>
          <w:p w14:paraId="1F87E283" w14:textId="14EA83A0" w:rsidR="006744D1" w:rsidRPr="00F716D1" w:rsidRDefault="006744D1" w:rsidP="007413DE">
            <w:pPr>
              <w:jc w:val="both"/>
              <w:rPr>
                <w:sz w:val="23"/>
                <w:szCs w:val="23"/>
                <w:lang w:val="en-GB"/>
              </w:rPr>
            </w:pPr>
            <w:r w:rsidRPr="00F716D1">
              <w:rPr>
                <w:sz w:val="23"/>
                <w:szCs w:val="23"/>
                <w:lang w:val="en-GB"/>
              </w:rPr>
              <w:t xml:space="preserve">          </w:t>
            </w:r>
            <w:r w:rsidR="00EE4179" w:rsidRPr="00F716D1">
              <w:rPr>
                <w:sz w:val="23"/>
                <w:szCs w:val="23"/>
                <w:lang w:val="en-GB"/>
              </w:rPr>
              <w:t>others</w:t>
            </w:r>
            <w:r w:rsidRPr="00F716D1">
              <w:rPr>
                <w:sz w:val="23"/>
                <w:szCs w:val="23"/>
                <w:lang w:val="en-GB"/>
              </w:rPr>
              <w:t xml:space="preserve"> – 35 (</w:t>
            </w:r>
            <w:r w:rsidR="00EE4179" w:rsidRPr="00F716D1">
              <w:rPr>
                <w:sz w:val="23"/>
                <w:szCs w:val="23"/>
                <w:lang w:val="en-GB"/>
              </w:rPr>
              <w:t>16 of them are computerized workplaces</w:t>
            </w:r>
            <w:r w:rsidRPr="00F716D1">
              <w:rPr>
                <w:sz w:val="23"/>
                <w:szCs w:val="23"/>
                <w:lang w:val="en-GB"/>
              </w:rPr>
              <w:t>)</w:t>
            </w:r>
          </w:p>
          <w:p w14:paraId="3B096DB8" w14:textId="027F0BED" w:rsidR="006744D1" w:rsidRPr="00F716D1" w:rsidRDefault="00EE4179" w:rsidP="00F025A9">
            <w:pPr>
              <w:jc w:val="both"/>
              <w:rPr>
                <w:sz w:val="23"/>
                <w:szCs w:val="23"/>
                <w:lang w:val="en-GB"/>
              </w:rPr>
            </w:pPr>
            <w:r w:rsidRPr="00F716D1">
              <w:rPr>
                <w:sz w:val="23"/>
                <w:szCs w:val="23"/>
                <w:lang w:val="en-GB"/>
              </w:rPr>
              <w:t>Provide for</w:t>
            </w:r>
            <w:r w:rsidR="006744D1" w:rsidRPr="00F716D1">
              <w:rPr>
                <w:sz w:val="23"/>
                <w:szCs w:val="23"/>
                <w:lang w:val="en-GB"/>
              </w:rPr>
              <w:t>:</w:t>
            </w:r>
          </w:p>
          <w:p w14:paraId="73C2F32C" w14:textId="5202CEED"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reconstruction of the roof with a drainage system</w:t>
            </w:r>
            <w:r w:rsidRPr="00F716D1">
              <w:rPr>
                <w:sz w:val="23"/>
                <w:szCs w:val="23"/>
                <w:lang w:val="en-GB"/>
              </w:rPr>
              <w:t>;</w:t>
            </w:r>
          </w:p>
          <w:p w14:paraId="18F7DC31" w14:textId="6386D500"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renewal of coatings on load-bearing metal structures of the roof (anti-corrosion, fire-resistant, decorative)</w:t>
            </w:r>
            <w:r w:rsidRPr="00F716D1">
              <w:rPr>
                <w:sz w:val="23"/>
                <w:szCs w:val="23"/>
                <w:lang w:val="en-GB"/>
              </w:rPr>
              <w:t>;</w:t>
            </w:r>
          </w:p>
          <w:p w14:paraId="77C70B5B" w14:textId="615AA9EA"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external waterproofing of the foundation and insulation of the basement walls</w:t>
            </w:r>
            <w:r w:rsidRPr="00F716D1">
              <w:rPr>
                <w:sz w:val="23"/>
                <w:szCs w:val="23"/>
                <w:lang w:val="en-GB"/>
              </w:rPr>
              <w:t>;</w:t>
            </w:r>
          </w:p>
          <w:p w14:paraId="2A0B8DCF" w14:textId="78908951"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furnishing of facades</w:t>
            </w:r>
            <w:r w:rsidRPr="00F716D1">
              <w:rPr>
                <w:sz w:val="23"/>
                <w:szCs w:val="23"/>
                <w:lang w:val="en-GB"/>
              </w:rPr>
              <w:t>;</w:t>
            </w:r>
          </w:p>
          <w:p w14:paraId="184BF978" w14:textId="0B3D4DF1"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insulation of facades</w:t>
            </w:r>
            <w:r w:rsidRPr="00F716D1">
              <w:rPr>
                <w:sz w:val="23"/>
                <w:szCs w:val="23"/>
                <w:lang w:val="en-GB"/>
              </w:rPr>
              <w:t>;</w:t>
            </w:r>
          </w:p>
          <w:p w14:paraId="35AE3E12" w14:textId="2E691802"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modernization of the boiler room with replacement of boilers</w:t>
            </w:r>
            <w:r w:rsidRPr="00F716D1">
              <w:rPr>
                <w:sz w:val="23"/>
                <w:szCs w:val="23"/>
                <w:lang w:val="en-GB"/>
              </w:rPr>
              <w:t xml:space="preserve">; </w:t>
            </w:r>
          </w:p>
          <w:p w14:paraId="78900B55" w14:textId="4492C026"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replacement of the heating system</w:t>
            </w:r>
            <w:r w:rsidRPr="00F716D1">
              <w:rPr>
                <w:sz w:val="23"/>
                <w:szCs w:val="23"/>
                <w:lang w:val="en-GB"/>
              </w:rPr>
              <w:t xml:space="preserve">; </w:t>
            </w:r>
          </w:p>
          <w:p w14:paraId="490FB111" w14:textId="311842A0"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replacement of water supply and sewage systems</w:t>
            </w:r>
            <w:r w:rsidRPr="00F716D1">
              <w:rPr>
                <w:sz w:val="23"/>
                <w:szCs w:val="23"/>
                <w:lang w:val="en-GB"/>
              </w:rPr>
              <w:t>;</w:t>
            </w:r>
          </w:p>
          <w:p w14:paraId="7A08B64F" w14:textId="44CB3DF4" w:rsidR="00C972E9" w:rsidRPr="00F716D1" w:rsidRDefault="00C972E9" w:rsidP="00F025A9">
            <w:pPr>
              <w:jc w:val="both"/>
              <w:rPr>
                <w:sz w:val="23"/>
                <w:szCs w:val="23"/>
                <w:lang w:val="en-GB"/>
              </w:rPr>
            </w:pPr>
            <w:r w:rsidRPr="00F716D1">
              <w:rPr>
                <w:sz w:val="23"/>
                <w:szCs w:val="23"/>
                <w:lang w:val="en-GB"/>
              </w:rPr>
              <w:t xml:space="preserve">- </w:t>
            </w:r>
            <w:r w:rsidR="00EE4179" w:rsidRPr="00F716D1">
              <w:rPr>
                <w:sz w:val="23"/>
                <w:szCs w:val="23"/>
                <w:lang w:val="en-GB"/>
              </w:rPr>
              <w:t>reconstruction of the ventilation system</w:t>
            </w:r>
            <w:r w:rsidRPr="00F716D1">
              <w:rPr>
                <w:sz w:val="23"/>
                <w:szCs w:val="23"/>
                <w:lang w:val="en-GB"/>
              </w:rPr>
              <w:t>;</w:t>
            </w:r>
          </w:p>
          <w:p w14:paraId="3B46EC6F" w14:textId="58E7C919"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replacement of electrical networks and lighting devices</w:t>
            </w:r>
            <w:r w:rsidRPr="00F716D1">
              <w:rPr>
                <w:sz w:val="23"/>
                <w:szCs w:val="23"/>
                <w:lang w:val="en-GB"/>
              </w:rPr>
              <w:t>;</w:t>
            </w:r>
          </w:p>
          <w:p w14:paraId="2AE9425B" w14:textId="3927E082"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interior equipment of premises</w:t>
            </w:r>
            <w:r w:rsidRPr="00F716D1">
              <w:rPr>
                <w:sz w:val="23"/>
                <w:szCs w:val="23"/>
                <w:lang w:val="en-GB"/>
              </w:rPr>
              <w:t>;</w:t>
            </w:r>
          </w:p>
          <w:p w14:paraId="51A36357" w14:textId="7529C396"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full replacement of floors</w:t>
            </w:r>
            <w:r w:rsidRPr="00F716D1">
              <w:rPr>
                <w:sz w:val="23"/>
                <w:szCs w:val="23"/>
                <w:lang w:val="en-GB"/>
              </w:rPr>
              <w:t>;</w:t>
            </w:r>
          </w:p>
          <w:p w14:paraId="0426E8FC" w14:textId="66D4FFB2"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reconstruction of toilet rooms</w:t>
            </w:r>
            <w:r w:rsidRPr="00F716D1">
              <w:rPr>
                <w:sz w:val="23"/>
                <w:szCs w:val="23"/>
                <w:lang w:val="en-GB"/>
              </w:rPr>
              <w:t>;</w:t>
            </w:r>
          </w:p>
          <w:p w14:paraId="63C4BFFF" w14:textId="4ADCE29A"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replacement of external carpentry according to new requirements</w:t>
            </w:r>
            <w:r w:rsidRPr="00F716D1">
              <w:rPr>
                <w:sz w:val="23"/>
                <w:szCs w:val="23"/>
                <w:lang w:val="en-GB"/>
              </w:rPr>
              <w:t>;</w:t>
            </w:r>
          </w:p>
          <w:p w14:paraId="0E06792C" w14:textId="5D07D768" w:rsidR="006744D1" w:rsidRPr="00F716D1" w:rsidRDefault="006744D1" w:rsidP="00F025A9">
            <w:pPr>
              <w:jc w:val="both"/>
              <w:rPr>
                <w:sz w:val="23"/>
                <w:szCs w:val="23"/>
                <w:lang w:val="en-GB"/>
              </w:rPr>
            </w:pPr>
            <w:r w:rsidRPr="00F716D1">
              <w:rPr>
                <w:sz w:val="23"/>
                <w:szCs w:val="23"/>
                <w:lang w:val="en-GB"/>
              </w:rPr>
              <w:t xml:space="preserve">- </w:t>
            </w:r>
            <w:r w:rsidR="00EE4179" w:rsidRPr="00F716D1">
              <w:rPr>
                <w:sz w:val="23"/>
                <w:szCs w:val="23"/>
                <w:lang w:val="en-GB"/>
              </w:rPr>
              <w:t>complete replacement of internal doors, complete replacement of external sliding doors</w:t>
            </w:r>
            <w:r w:rsidRPr="00F716D1">
              <w:rPr>
                <w:sz w:val="23"/>
                <w:szCs w:val="23"/>
                <w:lang w:val="en-GB"/>
              </w:rPr>
              <w:t>;</w:t>
            </w:r>
          </w:p>
          <w:p w14:paraId="2963572A" w14:textId="5E7021B6" w:rsidR="0072200A" w:rsidRPr="00F716D1" w:rsidRDefault="004D263B" w:rsidP="00F025A9">
            <w:pPr>
              <w:jc w:val="both"/>
              <w:rPr>
                <w:sz w:val="23"/>
                <w:szCs w:val="23"/>
                <w:lang w:val="en-GB"/>
              </w:rPr>
            </w:pPr>
            <w:r w:rsidRPr="00F716D1">
              <w:rPr>
                <w:sz w:val="23"/>
                <w:szCs w:val="23"/>
                <w:lang w:val="en-GB"/>
              </w:rPr>
              <w:t xml:space="preserve">- </w:t>
            </w:r>
            <w:r w:rsidR="00EE4179" w:rsidRPr="00F716D1">
              <w:rPr>
                <w:sz w:val="23"/>
                <w:szCs w:val="23"/>
                <w:lang w:val="en-GB"/>
              </w:rPr>
              <w:t>provide for the installation of a personal computer with a multifunctional device, a computer table with a chair for each computerized workplace, wardrobe and bookcase in service premises</w:t>
            </w:r>
            <w:r w:rsidRPr="00F716D1">
              <w:rPr>
                <w:sz w:val="23"/>
                <w:szCs w:val="23"/>
                <w:lang w:val="en-GB"/>
              </w:rPr>
              <w:t>;</w:t>
            </w:r>
          </w:p>
          <w:p w14:paraId="6313B95A" w14:textId="6A65BFE8" w:rsidR="00C972E9" w:rsidRPr="00F716D1" w:rsidRDefault="00C972E9" w:rsidP="00F025A9">
            <w:pPr>
              <w:jc w:val="both"/>
              <w:rPr>
                <w:sz w:val="23"/>
                <w:szCs w:val="23"/>
                <w:lang w:val="en-GB"/>
              </w:rPr>
            </w:pPr>
            <w:r w:rsidRPr="00F716D1">
              <w:rPr>
                <w:sz w:val="23"/>
                <w:szCs w:val="23"/>
                <w:lang w:val="en-GB"/>
              </w:rPr>
              <w:t>-</w:t>
            </w:r>
            <w:r w:rsidR="00EE4179" w:rsidRPr="00F716D1">
              <w:rPr>
                <w:sz w:val="23"/>
                <w:szCs w:val="23"/>
                <w:lang w:val="en-GB"/>
              </w:rPr>
              <w:t xml:space="preserve"> provide for a chair, a wardrobe, a table with a chair and a washbasin in the room for personal inspection</w:t>
            </w:r>
            <w:r w:rsidRPr="00F716D1">
              <w:rPr>
                <w:sz w:val="23"/>
                <w:szCs w:val="23"/>
                <w:lang w:val="en-GB"/>
              </w:rPr>
              <w:t>;</w:t>
            </w:r>
          </w:p>
          <w:p w14:paraId="06BA9C66" w14:textId="5C800C35" w:rsidR="00C972E9" w:rsidRPr="00F716D1" w:rsidRDefault="00C972E9" w:rsidP="00F025A9">
            <w:pPr>
              <w:jc w:val="both"/>
              <w:rPr>
                <w:sz w:val="23"/>
                <w:szCs w:val="23"/>
                <w:lang w:val="en-GB"/>
              </w:rPr>
            </w:pPr>
            <w:r w:rsidRPr="00F716D1">
              <w:rPr>
                <w:sz w:val="23"/>
                <w:szCs w:val="23"/>
                <w:lang w:val="en-GB"/>
              </w:rPr>
              <w:t xml:space="preserve">- </w:t>
            </w:r>
            <w:r w:rsidR="00C006C6" w:rsidRPr="00F716D1">
              <w:rPr>
                <w:sz w:val="23"/>
                <w:szCs w:val="23"/>
                <w:lang w:val="en-GB"/>
              </w:rPr>
              <w:t>provide for the installation of racks in the premises of the archive and warehouses</w:t>
            </w:r>
            <w:r w:rsidRPr="00F716D1">
              <w:rPr>
                <w:sz w:val="23"/>
                <w:szCs w:val="23"/>
                <w:lang w:val="en-GB"/>
              </w:rPr>
              <w:t>;</w:t>
            </w:r>
          </w:p>
          <w:p w14:paraId="400E9B58" w14:textId="26594B01" w:rsidR="00C972E9" w:rsidRPr="00F716D1" w:rsidRDefault="00C972E9" w:rsidP="00F025A9">
            <w:pPr>
              <w:jc w:val="both"/>
              <w:rPr>
                <w:sz w:val="23"/>
                <w:szCs w:val="23"/>
                <w:lang w:val="en-GB"/>
              </w:rPr>
            </w:pPr>
            <w:r w:rsidRPr="00F716D1">
              <w:rPr>
                <w:sz w:val="23"/>
                <w:szCs w:val="23"/>
                <w:lang w:val="en-GB"/>
              </w:rPr>
              <w:t xml:space="preserve">- </w:t>
            </w:r>
            <w:r w:rsidR="00C006C6" w:rsidRPr="00F716D1">
              <w:rPr>
                <w:sz w:val="23"/>
                <w:szCs w:val="23"/>
                <w:lang w:val="en-GB"/>
              </w:rPr>
              <w:t>install benches in the waiting areas for drivers</w:t>
            </w:r>
            <w:r w:rsidRPr="00F716D1">
              <w:rPr>
                <w:sz w:val="23"/>
                <w:szCs w:val="23"/>
                <w:lang w:val="en-GB"/>
              </w:rPr>
              <w:t>;</w:t>
            </w:r>
          </w:p>
          <w:p w14:paraId="0B6A51D8" w14:textId="643A9DF2" w:rsidR="00C972E9" w:rsidRPr="00F716D1" w:rsidRDefault="00C972E9" w:rsidP="00F025A9">
            <w:pPr>
              <w:jc w:val="both"/>
              <w:rPr>
                <w:sz w:val="23"/>
                <w:szCs w:val="23"/>
                <w:lang w:val="en-GB"/>
              </w:rPr>
            </w:pPr>
            <w:r w:rsidRPr="00F716D1">
              <w:rPr>
                <w:sz w:val="23"/>
                <w:szCs w:val="23"/>
                <w:lang w:val="en-GB"/>
              </w:rPr>
              <w:t xml:space="preserve">- </w:t>
            </w:r>
            <w:r w:rsidR="00C006C6" w:rsidRPr="00F716D1">
              <w:rPr>
                <w:sz w:val="23"/>
                <w:szCs w:val="23"/>
                <w:lang w:val="en-GB"/>
              </w:rPr>
              <w:t>provide for the installation of a freight elevator between the first and basement floors</w:t>
            </w:r>
            <w:r w:rsidRPr="00F716D1">
              <w:rPr>
                <w:sz w:val="23"/>
                <w:szCs w:val="23"/>
                <w:lang w:val="en-GB"/>
              </w:rPr>
              <w:t>;</w:t>
            </w:r>
          </w:p>
          <w:p w14:paraId="08D27AE7" w14:textId="380C9CD7" w:rsidR="006744D1" w:rsidRPr="00F716D1" w:rsidRDefault="006744D1" w:rsidP="00F025A9">
            <w:pPr>
              <w:jc w:val="both"/>
              <w:rPr>
                <w:sz w:val="23"/>
                <w:szCs w:val="23"/>
                <w:lang w:val="en-GB"/>
              </w:rPr>
            </w:pPr>
            <w:r w:rsidRPr="00F716D1">
              <w:rPr>
                <w:sz w:val="23"/>
                <w:szCs w:val="23"/>
                <w:lang w:val="en-GB"/>
              </w:rPr>
              <w:t xml:space="preserve">- </w:t>
            </w:r>
            <w:r w:rsidR="00C006C6" w:rsidRPr="00F716D1">
              <w:rPr>
                <w:sz w:val="23"/>
                <w:szCs w:val="23"/>
                <w:lang w:val="en-GB"/>
              </w:rPr>
              <w:t>reconstruction of the drainage system</w:t>
            </w:r>
            <w:r w:rsidRPr="00F716D1">
              <w:rPr>
                <w:sz w:val="23"/>
                <w:szCs w:val="23"/>
                <w:lang w:val="en-GB"/>
              </w:rPr>
              <w:t>;</w:t>
            </w:r>
          </w:p>
          <w:p w14:paraId="0DC1A293" w14:textId="5A380F63" w:rsidR="006744D1" w:rsidRPr="00F716D1" w:rsidRDefault="006744D1" w:rsidP="00F025A9">
            <w:pPr>
              <w:jc w:val="both"/>
              <w:rPr>
                <w:sz w:val="23"/>
                <w:szCs w:val="23"/>
                <w:lang w:val="en-GB"/>
              </w:rPr>
            </w:pPr>
            <w:r w:rsidRPr="00F716D1">
              <w:rPr>
                <w:sz w:val="23"/>
                <w:szCs w:val="23"/>
                <w:lang w:val="en-GB"/>
              </w:rPr>
              <w:t xml:space="preserve">- </w:t>
            </w:r>
            <w:r w:rsidR="00C006C6" w:rsidRPr="00F716D1">
              <w:rPr>
                <w:sz w:val="23"/>
                <w:szCs w:val="23"/>
                <w:lang w:val="en-GB"/>
              </w:rPr>
              <w:t>reconstruction of</w:t>
            </w:r>
            <w:r w:rsidRPr="00F716D1">
              <w:rPr>
                <w:sz w:val="23"/>
                <w:szCs w:val="23"/>
                <w:lang w:val="en-GB"/>
              </w:rPr>
              <w:t xml:space="preserve"> </w:t>
            </w:r>
            <w:r w:rsidR="00C006C6" w:rsidRPr="00F716D1">
              <w:rPr>
                <w:sz w:val="23"/>
                <w:szCs w:val="23"/>
                <w:lang w:val="en-GB"/>
              </w:rPr>
              <w:t>video surveillance</w:t>
            </w:r>
            <w:r w:rsidRPr="00F716D1">
              <w:rPr>
                <w:sz w:val="23"/>
                <w:szCs w:val="23"/>
                <w:lang w:val="en-GB"/>
              </w:rPr>
              <w:t xml:space="preserve">, </w:t>
            </w:r>
            <w:r w:rsidR="002B4E14" w:rsidRPr="00F716D1">
              <w:rPr>
                <w:sz w:val="23"/>
                <w:szCs w:val="23"/>
                <w:lang w:val="en-GB"/>
              </w:rPr>
              <w:t>access control</w:t>
            </w:r>
            <w:r w:rsidR="00C006C6" w:rsidRPr="00F716D1">
              <w:rPr>
                <w:lang w:val="en-GB"/>
              </w:rPr>
              <w:t>, KTM systems</w:t>
            </w:r>
            <w:r w:rsidR="00C006C6" w:rsidRPr="00F716D1">
              <w:rPr>
                <w:sz w:val="23"/>
                <w:szCs w:val="23"/>
                <w:lang w:val="en-GB"/>
              </w:rPr>
              <w:t xml:space="preserve"> </w:t>
            </w:r>
            <w:r w:rsidR="007A7CB6" w:rsidRPr="00F716D1">
              <w:rPr>
                <w:sz w:val="23"/>
                <w:szCs w:val="23"/>
                <w:lang w:val="en-GB"/>
              </w:rPr>
              <w:t>in accordance with the design specification developed with the application of the relevant regulatory documentation adopted in Ukraine</w:t>
            </w:r>
            <w:r w:rsidRPr="00F716D1">
              <w:rPr>
                <w:sz w:val="23"/>
                <w:szCs w:val="23"/>
                <w:lang w:val="en-GB"/>
              </w:rPr>
              <w:t>;</w:t>
            </w:r>
          </w:p>
          <w:p w14:paraId="58868CC9" w14:textId="419A4357" w:rsidR="006744D1" w:rsidRPr="00F716D1" w:rsidRDefault="006744D1" w:rsidP="00F025A9">
            <w:pPr>
              <w:jc w:val="both"/>
              <w:rPr>
                <w:sz w:val="23"/>
                <w:szCs w:val="23"/>
                <w:lang w:val="en-GB"/>
              </w:rPr>
            </w:pPr>
            <w:r w:rsidRPr="00F716D1">
              <w:rPr>
                <w:sz w:val="23"/>
                <w:szCs w:val="23"/>
                <w:lang w:val="en-GB"/>
              </w:rPr>
              <w:t xml:space="preserve">- </w:t>
            </w:r>
            <w:r w:rsidR="007A7CB6" w:rsidRPr="00F716D1">
              <w:rPr>
                <w:sz w:val="23"/>
                <w:szCs w:val="23"/>
                <w:lang w:val="en-GB"/>
              </w:rPr>
              <w:t>gas fire extinguishing of the switch room</w:t>
            </w:r>
            <w:r w:rsidRPr="00F716D1">
              <w:rPr>
                <w:sz w:val="23"/>
                <w:szCs w:val="23"/>
                <w:lang w:val="en-GB"/>
              </w:rPr>
              <w:t>;</w:t>
            </w:r>
          </w:p>
          <w:p w14:paraId="3CD3DB61" w14:textId="4F29DA19" w:rsidR="006744D1" w:rsidRPr="00F716D1" w:rsidRDefault="006744D1" w:rsidP="00F025A9">
            <w:pPr>
              <w:jc w:val="both"/>
              <w:rPr>
                <w:sz w:val="23"/>
                <w:szCs w:val="23"/>
                <w:lang w:val="en-GB"/>
              </w:rPr>
            </w:pPr>
            <w:r w:rsidRPr="00F716D1">
              <w:rPr>
                <w:sz w:val="23"/>
                <w:szCs w:val="23"/>
                <w:lang w:val="en-GB"/>
              </w:rPr>
              <w:t xml:space="preserve">- </w:t>
            </w:r>
            <w:r w:rsidR="007A7CB6" w:rsidRPr="00F716D1">
              <w:rPr>
                <w:sz w:val="23"/>
                <w:szCs w:val="23"/>
                <w:lang w:val="en-GB"/>
              </w:rPr>
              <w:t>chemical water treatment</w:t>
            </w:r>
            <w:r w:rsidRPr="00F716D1">
              <w:rPr>
                <w:sz w:val="23"/>
                <w:szCs w:val="23"/>
                <w:lang w:val="en-GB"/>
              </w:rPr>
              <w:t>;</w:t>
            </w:r>
          </w:p>
          <w:p w14:paraId="2693E258" w14:textId="79C109C5" w:rsidR="006744D1" w:rsidRPr="00F716D1" w:rsidRDefault="006744D1" w:rsidP="00F025A9">
            <w:pPr>
              <w:jc w:val="both"/>
              <w:rPr>
                <w:sz w:val="23"/>
                <w:szCs w:val="23"/>
                <w:lang w:val="en-GB"/>
              </w:rPr>
            </w:pPr>
            <w:r w:rsidRPr="00F716D1">
              <w:rPr>
                <w:sz w:val="23"/>
                <w:szCs w:val="23"/>
                <w:lang w:val="en-GB"/>
              </w:rPr>
              <w:t xml:space="preserve">- </w:t>
            </w:r>
            <w:r w:rsidR="007A7CB6" w:rsidRPr="00F716D1">
              <w:rPr>
                <w:sz w:val="23"/>
                <w:szCs w:val="23"/>
                <w:lang w:val="en-GB"/>
              </w:rPr>
              <w:t>reconstruction of the fire alarm system</w:t>
            </w:r>
            <w:r w:rsidRPr="00F716D1">
              <w:rPr>
                <w:sz w:val="23"/>
                <w:szCs w:val="23"/>
                <w:lang w:val="en-GB"/>
              </w:rPr>
              <w:t>.</w:t>
            </w:r>
          </w:p>
          <w:p w14:paraId="125F1619" w14:textId="685D58AE" w:rsidR="00D523C6" w:rsidRPr="00F716D1" w:rsidRDefault="007A7CB6" w:rsidP="00F025A9">
            <w:pPr>
              <w:jc w:val="both"/>
              <w:rPr>
                <w:sz w:val="23"/>
                <w:szCs w:val="23"/>
                <w:lang w:val="en-GB"/>
              </w:rPr>
            </w:pPr>
            <w:r w:rsidRPr="00F716D1">
              <w:rPr>
                <w:sz w:val="23"/>
                <w:szCs w:val="23"/>
                <w:lang w:val="en-GB"/>
              </w:rPr>
              <w:t>Provide air conditioning for server and office premises of customs and border guard services</w:t>
            </w:r>
            <w:r w:rsidR="00D523C6" w:rsidRPr="00F716D1">
              <w:rPr>
                <w:sz w:val="23"/>
                <w:szCs w:val="23"/>
                <w:lang w:val="en-GB"/>
              </w:rPr>
              <w:t>.</w:t>
            </w:r>
          </w:p>
          <w:p w14:paraId="64DF8589" w14:textId="15326371" w:rsidR="006744D1" w:rsidRPr="00F716D1" w:rsidRDefault="007A7CB6" w:rsidP="00C27485">
            <w:pPr>
              <w:jc w:val="both"/>
              <w:rPr>
                <w:sz w:val="23"/>
                <w:szCs w:val="23"/>
                <w:lang w:val="en-GB"/>
              </w:rPr>
            </w:pPr>
            <w:r w:rsidRPr="00F716D1">
              <w:rPr>
                <w:sz w:val="23"/>
                <w:szCs w:val="23"/>
                <w:lang w:val="en-GB"/>
              </w:rPr>
              <w:t xml:space="preserve">Provide measures to create </w:t>
            </w:r>
            <w:r w:rsidR="000A1B96" w:rsidRPr="00F716D1">
              <w:rPr>
                <w:sz w:val="23"/>
                <w:szCs w:val="23"/>
                <w:lang w:val="en-GB"/>
              </w:rPr>
              <w:t>favourable</w:t>
            </w:r>
            <w:r w:rsidRPr="00F716D1">
              <w:rPr>
                <w:sz w:val="23"/>
                <w:szCs w:val="23"/>
                <w:lang w:val="en-GB"/>
              </w:rPr>
              <w:t xml:space="preserve"> conditions for the life of persons with disabilities</w:t>
            </w:r>
            <w:r w:rsidR="006744D1" w:rsidRPr="00F716D1">
              <w:rPr>
                <w:sz w:val="23"/>
                <w:szCs w:val="23"/>
                <w:lang w:val="en-GB"/>
              </w:rPr>
              <w:t xml:space="preserve">. </w:t>
            </w:r>
          </w:p>
          <w:p w14:paraId="6E12CB68" w14:textId="49AF41A6" w:rsidR="006744D1" w:rsidRPr="00F716D1" w:rsidRDefault="00FA3A43" w:rsidP="00605A03">
            <w:pPr>
              <w:ind w:firstLine="741"/>
              <w:jc w:val="both"/>
              <w:rPr>
                <w:sz w:val="23"/>
                <w:szCs w:val="23"/>
                <w:lang w:val="en-GB"/>
              </w:rPr>
            </w:pPr>
            <w:r w:rsidRPr="00F716D1">
              <w:rPr>
                <w:sz w:val="23"/>
                <w:szCs w:val="23"/>
                <w:lang w:val="en-GB"/>
              </w:rPr>
              <w:t xml:space="preserve">Provide for the installation of </w:t>
            </w:r>
            <w:r w:rsidR="007A7CB6" w:rsidRPr="00F716D1">
              <w:rPr>
                <w:noProof/>
                <w:lang w:val="en-GB"/>
              </w:rPr>
              <w:t>video surveillance</w:t>
            </w:r>
            <w:r w:rsidRPr="00F716D1">
              <w:rPr>
                <w:noProof/>
                <w:lang w:val="en-GB"/>
              </w:rPr>
              <w:t xml:space="preserve"> cameras.</w:t>
            </w:r>
          </w:p>
          <w:p w14:paraId="62125189" w14:textId="77777777" w:rsidR="006744D1" w:rsidRPr="00F716D1" w:rsidRDefault="006744D1" w:rsidP="00605A03">
            <w:pPr>
              <w:ind w:firstLine="741"/>
              <w:jc w:val="both"/>
              <w:rPr>
                <w:sz w:val="23"/>
                <w:szCs w:val="23"/>
                <w:lang w:val="en-GB"/>
              </w:rPr>
            </w:pPr>
          </w:p>
          <w:p w14:paraId="73CEDF3D" w14:textId="5832329E" w:rsidR="006744D1" w:rsidRPr="00F716D1" w:rsidRDefault="00FA3A43" w:rsidP="00B80B73">
            <w:pPr>
              <w:jc w:val="both"/>
              <w:rPr>
                <w:sz w:val="23"/>
                <w:szCs w:val="23"/>
                <w:lang w:val="en-GB"/>
              </w:rPr>
            </w:pPr>
            <w:r w:rsidRPr="00F716D1">
              <w:rPr>
                <w:b/>
                <w:bCs/>
                <w:sz w:val="23"/>
                <w:szCs w:val="23"/>
                <w:lang w:val="en-GB"/>
              </w:rPr>
              <w:lastRenderedPageBreak/>
              <w:t>Box for in-depth inspection</w:t>
            </w:r>
            <w:r w:rsidR="006744D1" w:rsidRPr="00F716D1">
              <w:rPr>
                <w:b/>
                <w:sz w:val="23"/>
                <w:szCs w:val="23"/>
                <w:lang w:val="en-GB"/>
              </w:rPr>
              <w:t xml:space="preserve"> </w:t>
            </w:r>
          </w:p>
          <w:p w14:paraId="62572BA2" w14:textId="56F595A3" w:rsidR="006744D1" w:rsidRPr="00F716D1" w:rsidRDefault="00FA3A43" w:rsidP="00C27485">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4531C516" w14:textId="3955BC3F" w:rsidR="006744D1" w:rsidRPr="00F716D1" w:rsidRDefault="006744D1" w:rsidP="004A1D2C">
            <w:pPr>
              <w:jc w:val="both"/>
              <w:rPr>
                <w:sz w:val="23"/>
                <w:szCs w:val="23"/>
                <w:lang w:val="en-GB"/>
              </w:rPr>
            </w:pPr>
            <w:r w:rsidRPr="00F716D1">
              <w:rPr>
                <w:sz w:val="23"/>
                <w:szCs w:val="23"/>
                <w:lang w:val="en-GB"/>
              </w:rPr>
              <w:t xml:space="preserve">- </w:t>
            </w:r>
            <w:r w:rsidR="00FA3A43" w:rsidRPr="00F716D1">
              <w:rPr>
                <w:sz w:val="23"/>
                <w:szCs w:val="23"/>
                <w:lang w:val="en-GB"/>
              </w:rPr>
              <w:t>2 temporary computerized workplaces of customs officers</w:t>
            </w:r>
            <w:r w:rsidRPr="00F716D1">
              <w:rPr>
                <w:sz w:val="23"/>
                <w:szCs w:val="23"/>
                <w:lang w:val="en-GB"/>
              </w:rPr>
              <w:t>;</w:t>
            </w:r>
          </w:p>
          <w:p w14:paraId="2162B1AA" w14:textId="2B8EEC26" w:rsidR="006744D1" w:rsidRPr="00F716D1" w:rsidRDefault="006744D1" w:rsidP="00F025A9">
            <w:pPr>
              <w:jc w:val="both"/>
              <w:rPr>
                <w:sz w:val="23"/>
                <w:szCs w:val="23"/>
                <w:lang w:val="en-GB"/>
              </w:rPr>
            </w:pPr>
            <w:r w:rsidRPr="00F716D1">
              <w:rPr>
                <w:sz w:val="23"/>
                <w:szCs w:val="23"/>
                <w:lang w:val="en-GB"/>
              </w:rPr>
              <w:t>-</w:t>
            </w:r>
            <w:r w:rsidR="00FA3A43" w:rsidRPr="00F716D1">
              <w:rPr>
                <w:sz w:val="23"/>
                <w:szCs w:val="23"/>
                <w:lang w:val="en-GB"/>
              </w:rPr>
              <w:t xml:space="preserve"> replacing the roof drainage system</w:t>
            </w:r>
            <w:r w:rsidRPr="00F716D1">
              <w:rPr>
                <w:sz w:val="23"/>
                <w:szCs w:val="23"/>
                <w:lang w:val="en-GB"/>
              </w:rPr>
              <w:t>;</w:t>
            </w:r>
          </w:p>
          <w:p w14:paraId="624683F9" w14:textId="181A4871"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replacement of pitched roof covering</w:t>
            </w:r>
            <w:r w:rsidRPr="00F716D1">
              <w:rPr>
                <w:sz w:val="23"/>
                <w:szCs w:val="23"/>
                <w:lang w:val="en-GB"/>
              </w:rPr>
              <w:t>;</w:t>
            </w:r>
          </w:p>
          <w:p w14:paraId="4641D0A8" w14:textId="793E16F7"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arrangement of the heating and ventilation system in accordance with the DBN</w:t>
            </w:r>
            <w:r w:rsidRPr="00F716D1">
              <w:rPr>
                <w:sz w:val="23"/>
                <w:szCs w:val="23"/>
                <w:lang w:val="en-GB"/>
              </w:rPr>
              <w:t xml:space="preserve">; </w:t>
            </w:r>
          </w:p>
          <w:p w14:paraId="65EE97C4" w14:textId="1D62203A"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replacement of gates with lifting, sectional, glazed ones, with standard heat transfer resistance, with electric motors, with opening from the access control system</w:t>
            </w:r>
            <w:r w:rsidRPr="00F716D1">
              <w:rPr>
                <w:sz w:val="23"/>
                <w:szCs w:val="23"/>
                <w:lang w:val="en-GB"/>
              </w:rPr>
              <w:t>;</w:t>
            </w:r>
          </w:p>
          <w:p w14:paraId="0D413923" w14:textId="09B01D43"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interior decoration of the premises</w:t>
            </w:r>
            <w:r w:rsidRPr="00F716D1">
              <w:rPr>
                <w:sz w:val="23"/>
                <w:szCs w:val="23"/>
                <w:lang w:val="en-GB"/>
              </w:rPr>
              <w:t>;</w:t>
            </w:r>
          </w:p>
          <w:p w14:paraId="1A399BA7" w14:textId="723AA30D"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reconstruction of motor vehicle maintenance pits</w:t>
            </w:r>
            <w:r w:rsidRPr="00F716D1">
              <w:rPr>
                <w:sz w:val="23"/>
                <w:szCs w:val="23"/>
                <w:lang w:val="en-GB"/>
              </w:rPr>
              <w:t>;</w:t>
            </w:r>
          </w:p>
          <w:p w14:paraId="2F152864" w14:textId="7494008F"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replacement of floors</w:t>
            </w:r>
            <w:r w:rsidRPr="00F716D1">
              <w:rPr>
                <w:sz w:val="23"/>
                <w:szCs w:val="23"/>
                <w:lang w:val="en-GB"/>
              </w:rPr>
              <w:t>;</w:t>
            </w:r>
          </w:p>
          <w:p w14:paraId="59BB4C2F" w14:textId="266392CF"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insulation and furnishing of facades</w:t>
            </w:r>
            <w:r w:rsidRPr="00F716D1">
              <w:rPr>
                <w:sz w:val="23"/>
                <w:szCs w:val="23"/>
                <w:lang w:val="en-GB"/>
              </w:rPr>
              <w:t>;</w:t>
            </w:r>
          </w:p>
          <w:p w14:paraId="01668856" w14:textId="0D955121" w:rsidR="006744D1" w:rsidRPr="00F716D1" w:rsidRDefault="006744D1" w:rsidP="00F025A9">
            <w:pPr>
              <w:jc w:val="both"/>
              <w:rPr>
                <w:sz w:val="23"/>
                <w:szCs w:val="23"/>
                <w:lang w:val="en-GB"/>
              </w:rPr>
            </w:pPr>
            <w:r w:rsidRPr="00F716D1">
              <w:rPr>
                <w:sz w:val="23"/>
                <w:szCs w:val="23"/>
                <w:lang w:val="en-GB"/>
              </w:rPr>
              <w:t xml:space="preserve">- </w:t>
            </w:r>
            <w:r w:rsidR="00FA3A43" w:rsidRPr="00F716D1">
              <w:rPr>
                <w:sz w:val="23"/>
                <w:szCs w:val="23"/>
                <w:lang w:val="en-GB"/>
              </w:rPr>
              <w:t>replacement of windows and doors according to new requirements</w:t>
            </w:r>
            <w:r w:rsidRPr="00F716D1">
              <w:rPr>
                <w:sz w:val="23"/>
                <w:szCs w:val="23"/>
                <w:lang w:val="en-GB"/>
              </w:rPr>
              <w:t>;</w:t>
            </w:r>
          </w:p>
          <w:p w14:paraId="5588F5E0" w14:textId="6BEE759A" w:rsidR="006744D1" w:rsidRPr="00F716D1" w:rsidRDefault="006744D1" w:rsidP="00F025A9">
            <w:pPr>
              <w:jc w:val="both"/>
              <w:rPr>
                <w:sz w:val="23"/>
                <w:szCs w:val="23"/>
                <w:lang w:val="en-GB"/>
              </w:rPr>
            </w:pPr>
            <w:r w:rsidRPr="00F716D1">
              <w:rPr>
                <w:sz w:val="23"/>
                <w:szCs w:val="23"/>
                <w:lang w:val="en-GB"/>
              </w:rPr>
              <w:t xml:space="preserve">- </w:t>
            </w:r>
            <w:r w:rsidR="006A1F96" w:rsidRPr="00F716D1">
              <w:rPr>
                <w:sz w:val="23"/>
                <w:szCs w:val="23"/>
                <w:lang w:val="en-GB"/>
              </w:rPr>
              <w:t>roof insulation</w:t>
            </w:r>
            <w:r w:rsidRPr="00F716D1">
              <w:rPr>
                <w:sz w:val="23"/>
                <w:szCs w:val="23"/>
                <w:lang w:val="en-GB"/>
              </w:rPr>
              <w:t>;</w:t>
            </w:r>
          </w:p>
          <w:p w14:paraId="024D79C8" w14:textId="2259D716" w:rsidR="006744D1" w:rsidRPr="00F716D1" w:rsidRDefault="006744D1" w:rsidP="00F025A9">
            <w:pPr>
              <w:jc w:val="both"/>
              <w:rPr>
                <w:sz w:val="23"/>
                <w:szCs w:val="23"/>
                <w:lang w:val="en-GB"/>
              </w:rPr>
            </w:pPr>
            <w:r w:rsidRPr="00F716D1">
              <w:rPr>
                <w:sz w:val="23"/>
                <w:szCs w:val="23"/>
                <w:lang w:val="en-GB"/>
              </w:rPr>
              <w:t xml:space="preserve">- </w:t>
            </w:r>
            <w:r w:rsidR="006A1F96" w:rsidRPr="00F716D1">
              <w:rPr>
                <w:sz w:val="23"/>
                <w:szCs w:val="23"/>
                <w:lang w:val="en-GB"/>
              </w:rPr>
              <w:t>replacement of electrical networks</w:t>
            </w:r>
            <w:r w:rsidRPr="00F716D1">
              <w:rPr>
                <w:sz w:val="23"/>
                <w:szCs w:val="23"/>
                <w:lang w:val="en-GB"/>
              </w:rPr>
              <w:t>;</w:t>
            </w:r>
          </w:p>
          <w:p w14:paraId="71459FB5" w14:textId="33B34233" w:rsidR="006744D1" w:rsidRPr="00F716D1" w:rsidRDefault="006744D1" w:rsidP="00F025A9">
            <w:pPr>
              <w:jc w:val="both"/>
              <w:rPr>
                <w:sz w:val="23"/>
                <w:szCs w:val="23"/>
                <w:lang w:val="en-GB"/>
              </w:rPr>
            </w:pPr>
            <w:r w:rsidRPr="00F716D1">
              <w:rPr>
                <w:sz w:val="23"/>
                <w:szCs w:val="23"/>
                <w:lang w:val="en-GB"/>
              </w:rPr>
              <w:t xml:space="preserve">- </w:t>
            </w:r>
            <w:r w:rsidR="006A1F96" w:rsidRPr="00F716D1">
              <w:rPr>
                <w:sz w:val="23"/>
                <w:szCs w:val="23"/>
                <w:lang w:val="en-GB"/>
              </w:rPr>
              <w:t>reconstruction</w:t>
            </w:r>
            <w:r w:rsidRPr="00F716D1">
              <w:rPr>
                <w:sz w:val="23"/>
                <w:szCs w:val="23"/>
                <w:lang w:val="en-GB"/>
              </w:rPr>
              <w:t xml:space="preserve"> </w:t>
            </w:r>
            <w:r w:rsidR="006A1F96" w:rsidRPr="00F716D1">
              <w:rPr>
                <w:sz w:val="23"/>
                <w:szCs w:val="23"/>
                <w:lang w:val="en-GB"/>
              </w:rPr>
              <w:t>of video surveillance and access control systems in accordance with the design specification developed with the application of the relevant regulatory documentation adopted in Ukraine</w:t>
            </w:r>
            <w:r w:rsidRPr="00F716D1">
              <w:rPr>
                <w:sz w:val="23"/>
                <w:szCs w:val="23"/>
                <w:lang w:val="en-GB"/>
              </w:rPr>
              <w:t>.</w:t>
            </w:r>
          </w:p>
          <w:p w14:paraId="170CC97C" w14:textId="3B95A480" w:rsidR="006744D1" w:rsidRPr="00F716D1" w:rsidRDefault="006744D1" w:rsidP="00F025A9">
            <w:pPr>
              <w:jc w:val="both"/>
              <w:rPr>
                <w:sz w:val="23"/>
                <w:szCs w:val="23"/>
                <w:lang w:val="en-GB"/>
              </w:rPr>
            </w:pPr>
            <w:r w:rsidRPr="00F716D1">
              <w:rPr>
                <w:sz w:val="23"/>
                <w:szCs w:val="23"/>
                <w:lang w:val="en-GB"/>
              </w:rPr>
              <w:t xml:space="preserve">- </w:t>
            </w:r>
            <w:r w:rsidR="006A1F96" w:rsidRPr="00F716D1">
              <w:rPr>
                <w:sz w:val="23"/>
                <w:szCs w:val="23"/>
                <w:lang w:val="en-GB"/>
              </w:rPr>
              <w:t>reconstruction of the water supply and drainage network</w:t>
            </w:r>
            <w:r w:rsidRPr="00F716D1">
              <w:rPr>
                <w:sz w:val="23"/>
                <w:szCs w:val="23"/>
                <w:lang w:val="en-GB"/>
              </w:rPr>
              <w:t>;</w:t>
            </w:r>
          </w:p>
          <w:p w14:paraId="609A65A6" w14:textId="5232CD8E" w:rsidR="006744D1" w:rsidRPr="00F716D1" w:rsidRDefault="006744D1" w:rsidP="00F025A9">
            <w:pPr>
              <w:jc w:val="both"/>
              <w:rPr>
                <w:sz w:val="23"/>
                <w:szCs w:val="23"/>
                <w:lang w:val="en-GB"/>
              </w:rPr>
            </w:pPr>
            <w:r w:rsidRPr="00F716D1">
              <w:rPr>
                <w:sz w:val="23"/>
                <w:szCs w:val="23"/>
                <w:lang w:val="en-GB"/>
              </w:rPr>
              <w:t xml:space="preserve">- </w:t>
            </w:r>
            <w:r w:rsidR="006A1F96" w:rsidRPr="00F716D1">
              <w:rPr>
                <w:sz w:val="23"/>
                <w:szCs w:val="23"/>
                <w:lang w:val="en-GB"/>
              </w:rPr>
              <w:t>installation of tire mounting equipment for trucks</w:t>
            </w:r>
            <w:r w:rsidRPr="00F716D1">
              <w:rPr>
                <w:sz w:val="23"/>
                <w:szCs w:val="23"/>
                <w:lang w:val="en-GB"/>
              </w:rPr>
              <w:t>.</w:t>
            </w:r>
          </w:p>
          <w:p w14:paraId="1E3A75B6" w14:textId="7EFF7451" w:rsidR="006744D1" w:rsidRPr="00F716D1" w:rsidRDefault="006A1F96" w:rsidP="00DA61D7">
            <w:pPr>
              <w:jc w:val="both"/>
              <w:rPr>
                <w:sz w:val="23"/>
                <w:szCs w:val="23"/>
                <w:u w:val="single"/>
                <w:lang w:val="en-GB"/>
              </w:rPr>
            </w:pPr>
            <w:r w:rsidRPr="00F716D1">
              <w:rPr>
                <w:sz w:val="23"/>
                <w:szCs w:val="23"/>
                <w:u w:val="single"/>
                <w:lang w:val="en-GB"/>
              </w:rPr>
              <w:t>Provide for the installation of</w:t>
            </w:r>
            <w:r w:rsidR="006744D1" w:rsidRPr="00F716D1">
              <w:rPr>
                <w:sz w:val="23"/>
                <w:szCs w:val="23"/>
                <w:u w:val="single"/>
                <w:lang w:val="en-GB"/>
              </w:rPr>
              <w:t xml:space="preserve"> </w:t>
            </w:r>
            <w:r w:rsidR="003D64A9" w:rsidRPr="00F716D1">
              <w:rPr>
                <w:noProof/>
                <w:u w:val="single"/>
                <w:lang w:val="en-GB"/>
              </w:rPr>
              <w:t xml:space="preserve">CCTV cameras </w:t>
            </w:r>
          </w:p>
          <w:p w14:paraId="43C289E1" w14:textId="77777777" w:rsidR="006744D1" w:rsidRPr="00F716D1" w:rsidRDefault="006744D1" w:rsidP="00F025A9">
            <w:pPr>
              <w:jc w:val="both"/>
              <w:rPr>
                <w:b/>
                <w:sz w:val="23"/>
                <w:szCs w:val="23"/>
                <w:lang w:val="en-GB"/>
              </w:rPr>
            </w:pPr>
          </w:p>
          <w:p w14:paraId="19305083" w14:textId="29256C19" w:rsidR="006744D1" w:rsidRPr="00F716D1" w:rsidRDefault="003D64A9" w:rsidP="00B80B73">
            <w:pPr>
              <w:jc w:val="both"/>
              <w:rPr>
                <w:b/>
                <w:sz w:val="23"/>
                <w:szCs w:val="23"/>
                <w:lang w:val="en-GB"/>
              </w:rPr>
            </w:pPr>
            <w:r w:rsidRPr="00F716D1">
              <w:rPr>
                <w:b/>
                <w:sz w:val="23"/>
                <w:szCs w:val="23"/>
                <w:lang w:val="en-GB"/>
              </w:rPr>
              <w:t>Warehouse of detained and confiscated items</w:t>
            </w:r>
            <w:r w:rsidR="006744D1" w:rsidRPr="00F716D1">
              <w:rPr>
                <w:b/>
                <w:sz w:val="23"/>
                <w:szCs w:val="23"/>
                <w:lang w:val="en-GB"/>
              </w:rPr>
              <w:t>.</w:t>
            </w:r>
          </w:p>
          <w:p w14:paraId="6D8D67E9" w14:textId="144A90B5" w:rsidR="006744D1" w:rsidRPr="00F716D1" w:rsidRDefault="003D64A9" w:rsidP="00DA61D7">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64D849EE" w14:textId="5717A045" w:rsidR="006744D1" w:rsidRPr="00F716D1" w:rsidRDefault="006744D1" w:rsidP="00605A03">
            <w:pPr>
              <w:jc w:val="both"/>
              <w:rPr>
                <w:sz w:val="23"/>
                <w:szCs w:val="23"/>
                <w:lang w:val="en-GB"/>
              </w:rPr>
            </w:pPr>
            <w:r w:rsidRPr="00F716D1">
              <w:rPr>
                <w:sz w:val="23"/>
                <w:szCs w:val="23"/>
                <w:lang w:val="en-GB"/>
              </w:rPr>
              <w:t xml:space="preserve">- </w:t>
            </w:r>
            <w:r w:rsidR="003D64A9" w:rsidRPr="00F716D1">
              <w:rPr>
                <w:sz w:val="23"/>
                <w:szCs w:val="23"/>
                <w:lang w:val="en-GB"/>
              </w:rPr>
              <w:t>one temporary computerized workplace</w:t>
            </w:r>
            <w:r w:rsidRPr="00F716D1">
              <w:rPr>
                <w:sz w:val="23"/>
                <w:szCs w:val="23"/>
                <w:lang w:val="en-GB"/>
              </w:rPr>
              <w:t>;</w:t>
            </w:r>
          </w:p>
          <w:p w14:paraId="58992C11" w14:textId="35055A1E" w:rsidR="006744D1" w:rsidRPr="00F716D1" w:rsidRDefault="006744D1" w:rsidP="00E94348">
            <w:pPr>
              <w:jc w:val="both"/>
              <w:rPr>
                <w:sz w:val="23"/>
                <w:szCs w:val="23"/>
                <w:lang w:val="en-GB"/>
              </w:rPr>
            </w:pPr>
            <w:r w:rsidRPr="00F716D1">
              <w:rPr>
                <w:sz w:val="23"/>
                <w:szCs w:val="23"/>
                <w:lang w:val="en-GB"/>
              </w:rPr>
              <w:t xml:space="preserve">- </w:t>
            </w:r>
            <w:r w:rsidR="003D64A9" w:rsidRPr="00F716D1">
              <w:rPr>
                <w:sz w:val="23"/>
                <w:szCs w:val="23"/>
                <w:lang w:val="en-GB"/>
              </w:rPr>
              <w:t>replacement of the roof covering</w:t>
            </w:r>
            <w:r w:rsidRPr="00F716D1">
              <w:rPr>
                <w:sz w:val="23"/>
                <w:szCs w:val="23"/>
                <w:lang w:val="en-GB"/>
              </w:rPr>
              <w:t>;</w:t>
            </w:r>
          </w:p>
          <w:p w14:paraId="073C64A4" w14:textId="5ECAF99D" w:rsidR="006744D1" w:rsidRPr="00F716D1" w:rsidRDefault="006744D1" w:rsidP="00F025A9">
            <w:pPr>
              <w:jc w:val="both"/>
              <w:rPr>
                <w:sz w:val="23"/>
                <w:szCs w:val="23"/>
                <w:lang w:val="en-GB"/>
              </w:rPr>
            </w:pPr>
            <w:r w:rsidRPr="00F716D1">
              <w:rPr>
                <w:sz w:val="23"/>
                <w:szCs w:val="23"/>
                <w:lang w:val="en-GB"/>
              </w:rPr>
              <w:t xml:space="preserve">- </w:t>
            </w:r>
            <w:r w:rsidR="003D64A9" w:rsidRPr="00F716D1">
              <w:rPr>
                <w:sz w:val="23"/>
                <w:szCs w:val="23"/>
                <w:lang w:val="en-GB"/>
              </w:rPr>
              <w:t>replacement of the floor construction</w:t>
            </w:r>
            <w:r w:rsidRPr="00F716D1">
              <w:rPr>
                <w:sz w:val="23"/>
                <w:szCs w:val="23"/>
                <w:lang w:val="en-GB"/>
              </w:rPr>
              <w:t>;</w:t>
            </w:r>
          </w:p>
          <w:p w14:paraId="32EDA09A" w14:textId="17CBF55C" w:rsidR="006744D1" w:rsidRPr="00F716D1" w:rsidRDefault="006744D1" w:rsidP="00F025A9">
            <w:pPr>
              <w:jc w:val="both"/>
              <w:rPr>
                <w:sz w:val="23"/>
                <w:szCs w:val="23"/>
                <w:lang w:val="en-GB"/>
              </w:rPr>
            </w:pPr>
            <w:r w:rsidRPr="00F716D1">
              <w:rPr>
                <w:sz w:val="23"/>
                <w:szCs w:val="23"/>
                <w:lang w:val="en-GB"/>
              </w:rPr>
              <w:t xml:space="preserve">- </w:t>
            </w:r>
            <w:r w:rsidR="003D64A9" w:rsidRPr="00F716D1">
              <w:rPr>
                <w:sz w:val="23"/>
                <w:szCs w:val="23"/>
                <w:lang w:val="en-GB"/>
              </w:rPr>
              <w:t>partial replacement of sandwich wall panels</w:t>
            </w:r>
            <w:r w:rsidRPr="00F716D1">
              <w:rPr>
                <w:sz w:val="23"/>
                <w:szCs w:val="23"/>
                <w:lang w:val="en-GB"/>
              </w:rPr>
              <w:t>;</w:t>
            </w:r>
          </w:p>
          <w:p w14:paraId="6136F030" w14:textId="74B8157E" w:rsidR="006744D1" w:rsidRPr="00F716D1" w:rsidRDefault="006744D1" w:rsidP="00F025A9">
            <w:pPr>
              <w:jc w:val="both"/>
              <w:rPr>
                <w:sz w:val="23"/>
                <w:szCs w:val="23"/>
                <w:lang w:val="en-GB"/>
              </w:rPr>
            </w:pPr>
            <w:r w:rsidRPr="00F716D1">
              <w:rPr>
                <w:sz w:val="23"/>
                <w:szCs w:val="23"/>
                <w:lang w:val="en-GB"/>
              </w:rPr>
              <w:t xml:space="preserve">- </w:t>
            </w:r>
            <w:r w:rsidR="003D64A9" w:rsidRPr="00F716D1">
              <w:rPr>
                <w:sz w:val="23"/>
                <w:szCs w:val="23"/>
                <w:lang w:val="en-GB"/>
              </w:rPr>
              <w:t>reconstruction of the fire water piping</w:t>
            </w:r>
            <w:r w:rsidRPr="00F716D1">
              <w:rPr>
                <w:sz w:val="23"/>
                <w:szCs w:val="23"/>
                <w:lang w:val="en-GB"/>
              </w:rPr>
              <w:t>;</w:t>
            </w:r>
          </w:p>
          <w:p w14:paraId="13A93CC7" w14:textId="12D46011" w:rsidR="006744D1" w:rsidRPr="00712EC3" w:rsidRDefault="006744D1" w:rsidP="00F025A9">
            <w:pPr>
              <w:jc w:val="both"/>
              <w:rPr>
                <w:sz w:val="23"/>
                <w:szCs w:val="23"/>
                <w:lang w:val="en-GB"/>
              </w:rPr>
            </w:pPr>
            <w:r w:rsidRPr="00F716D1">
              <w:rPr>
                <w:sz w:val="23"/>
                <w:szCs w:val="23"/>
                <w:lang w:val="en-GB"/>
              </w:rPr>
              <w:t xml:space="preserve">- </w:t>
            </w:r>
            <w:r w:rsidR="003D64A9" w:rsidRPr="00712EC3">
              <w:rPr>
                <w:sz w:val="23"/>
                <w:szCs w:val="23"/>
                <w:lang w:val="en-GB"/>
              </w:rPr>
              <w:t>installation of racks</w:t>
            </w:r>
            <w:r w:rsidRPr="00712EC3">
              <w:rPr>
                <w:sz w:val="23"/>
                <w:szCs w:val="23"/>
                <w:lang w:val="en-GB"/>
              </w:rPr>
              <w:t>;</w:t>
            </w:r>
          </w:p>
          <w:p w14:paraId="5E8D61E0" w14:textId="3E53CA45" w:rsidR="006744D1" w:rsidRPr="00712EC3" w:rsidRDefault="006744D1" w:rsidP="00F025A9">
            <w:pPr>
              <w:jc w:val="both"/>
              <w:rPr>
                <w:sz w:val="23"/>
                <w:szCs w:val="23"/>
                <w:lang w:val="en-GB"/>
              </w:rPr>
            </w:pPr>
            <w:r w:rsidRPr="00712EC3">
              <w:rPr>
                <w:sz w:val="23"/>
                <w:szCs w:val="23"/>
                <w:lang w:val="en-GB"/>
              </w:rPr>
              <w:t xml:space="preserve">- </w:t>
            </w:r>
            <w:r w:rsidR="003D64A9" w:rsidRPr="00712EC3">
              <w:rPr>
                <w:sz w:val="23"/>
                <w:szCs w:val="23"/>
                <w:lang w:val="en-GB"/>
              </w:rPr>
              <w:t>reconstruction of the fire alarm system</w:t>
            </w:r>
            <w:r w:rsidRPr="00712EC3">
              <w:rPr>
                <w:sz w:val="23"/>
                <w:szCs w:val="23"/>
                <w:lang w:val="en-GB"/>
              </w:rPr>
              <w:t>.</w:t>
            </w:r>
          </w:p>
          <w:p w14:paraId="0D04EE73" w14:textId="7ABF840F" w:rsidR="00494C69" w:rsidRPr="00712EC3" w:rsidRDefault="00494C69" w:rsidP="00494C69">
            <w:pPr>
              <w:pStyle w:val="HTML"/>
              <w:rPr>
                <w:rFonts w:ascii="Times New Roman" w:hAnsi="Times New Roman" w:cs="Times New Roman"/>
                <w:sz w:val="23"/>
                <w:szCs w:val="23"/>
              </w:rPr>
            </w:pPr>
            <w:r w:rsidRPr="00712EC3">
              <w:rPr>
                <w:rFonts w:ascii="Times New Roman" w:hAnsi="Times New Roman" w:cs="Times New Roman"/>
                <w:sz w:val="23"/>
                <w:szCs w:val="23"/>
                <w:lang w:val="en-GB"/>
              </w:rPr>
              <w:t xml:space="preserve">- </w:t>
            </w:r>
            <w:r w:rsidRPr="00712EC3">
              <w:rPr>
                <w:rStyle w:val="y2iqfc"/>
                <w:rFonts w:ascii="Times New Roman" w:hAnsi="Times New Roman" w:cs="Times New Roman"/>
                <w:sz w:val="23"/>
                <w:szCs w:val="23"/>
                <w:lang w:val="en"/>
              </w:rPr>
              <w:t>replacement of cold storage and freezer equipment</w:t>
            </w:r>
          </w:p>
          <w:p w14:paraId="70F0C86E" w14:textId="21371810" w:rsidR="006744D1" w:rsidRPr="00F716D1" w:rsidRDefault="003D64A9" w:rsidP="00DA61D7">
            <w:pPr>
              <w:jc w:val="both"/>
              <w:rPr>
                <w:sz w:val="23"/>
                <w:szCs w:val="23"/>
                <w:lang w:val="en-GB"/>
              </w:rPr>
            </w:pPr>
            <w:r w:rsidRPr="00712EC3">
              <w:rPr>
                <w:sz w:val="23"/>
                <w:szCs w:val="23"/>
                <w:lang w:val="en-GB"/>
              </w:rPr>
              <w:t>Provide for the installation of CCTV cameras</w:t>
            </w:r>
            <w:r w:rsidR="006744D1" w:rsidRPr="00712EC3">
              <w:rPr>
                <w:sz w:val="23"/>
                <w:szCs w:val="23"/>
                <w:lang w:val="en-GB"/>
              </w:rPr>
              <w:t>.</w:t>
            </w:r>
          </w:p>
          <w:p w14:paraId="6046200A" w14:textId="77777777" w:rsidR="006744D1" w:rsidRPr="00F716D1" w:rsidRDefault="006744D1" w:rsidP="00F025A9">
            <w:pPr>
              <w:ind w:firstLine="741"/>
              <w:jc w:val="both"/>
              <w:rPr>
                <w:sz w:val="23"/>
                <w:szCs w:val="23"/>
                <w:lang w:val="en-GB"/>
              </w:rPr>
            </w:pPr>
          </w:p>
          <w:p w14:paraId="5A5E1E91" w14:textId="77777777" w:rsidR="006744D1" w:rsidRPr="00F716D1" w:rsidRDefault="006744D1" w:rsidP="00F025A9">
            <w:pPr>
              <w:jc w:val="both"/>
              <w:rPr>
                <w:b/>
                <w:sz w:val="23"/>
                <w:szCs w:val="23"/>
                <w:lang w:val="en-GB"/>
              </w:rPr>
            </w:pPr>
          </w:p>
          <w:p w14:paraId="67C77F3C" w14:textId="4AB0E883" w:rsidR="006744D1" w:rsidRPr="00F716D1" w:rsidRDefault="003D64A9" w:rsidP="00F025A9">
            <w:pPr>
              <w:jc w:val="both"/>
              <w:rPr>
                <w:b/>
                <w:sz w:val="23"/>
                <w:szCs w:val="23"/>
                <w:lang w:val="en-GB"/>
              </w:rPr>
            </w:pPr>
            <w:r w:rsidRPr="00F716D1">
              <w:rPr>
                <w:b/>
                <w:sz w:val="23"/>
                <w:szCs w:val="23"/>
                <w:lang w:val="en-GB"/>
              </w:rPr>
              <w:t>Sheds</w:t>
            </w:r>
          </w:p>
          <w:p w14:paraId="6B69037A" w14:textId="4EA9096C" w:rsidR="006744D1" w:rsidRPr="00F716D1" w:rsidRDefault="003D64A9" w:rsidP="00DA61D7">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36B741A1" w14:textId="158AB7FE" w:rsidR="006744D1" w:rsidRPr="00F716D1" w:rsidRDefault="006744D1" w:rsidP="00F025A9">
            <w:pPr>
              <w:jc w:val="both"/>
              <w:rPr>
                <w:sz w:val="23"/>
                <w:szCs w:val="23"/>
                <w:lang w:val="en-GB"/>
              </w:rPr>
            </w:pPr>
            <w:r w:rsidRPr="00F716D1">
              <w:rPr>
                <w:sz w:val="23"/>
                <w:szCs w:val="23"/>
                <w:lang w:val="en-GB"/>
              </w:rPr>
              <w:t xml:space="preserve">- </w:t>
            </w:r>
            <w:r w:rsidR="003D64A9" w:rsidRPr="00F716D1">
              <w:rPr>
                <w:sz w:val="23"/>
                <w:szCs w:val="23"/>
                <w:lang w:val="en-GB"/>
              </w:rPr>
              <w:t>reconstruction, covering of sheds using modern technologies that will ensure energy efficiency</w:t>
            </w:r>
            <w:r w:rsidRPr="00F716D1">
              <w:rPr>
                <w:sz w:val="23"/>
                <w:szCs w:val="23"/>
                <w:lang w:val="en-GB"/>
              </w:rPr>
              <w:t>;</w:t>
            </w:r>
          </w:p>
          <w:p w14:paraId="2F5D7CF4" w14:textId="29A8E8F2" w:rsidR="006744D1" w:rsidRPr="00F716D1" w:rsidRDefault="006744D1" w:rsidP="00F025A9">
            <w:pPr>
              <w:jc w:val="both"/>
              <w:rPr>
                <w:sz w:val="23"/>
                <w:szCs w:val="23"/>
                <w:lang w:val="en-GB"/>
              </w:rPr>
            </w:pPr>
            <w:r w:rsidRPr="00F716D1">
              <w:rPr>
                <w:sz w:val="23"/>
                <w:szCs w:val="23"/>
                <w:lang w:val="en-GB"/>
              </w:rPr>
              <w:t>-</w:t>
            </w:r>
            <w:r w:rsidR="00D523C6" w:rsidRPr="00F716D1">
              <w:rPr>
                <w:sz w:val="23"/>
                <w:szCs w:val="23"/>
                <w:lang w:val="en-GB"/>
              </w:rPr>
              <w:t xml:space="preserve"> </w:t>
            </w:r>
            <w:r w:rsidR="003D64A9" w:rsidRPr="00F716D1">
              <w:rPr>
                <w:sz w:val="23"/>
                <w:szCs w:val="23"/>
                <w:lang w:val="en-GB"/>
              </w:rPr>
              <w:t>replacement of polycarbonate sheets on lanterns</w:t>
            </w:r>
            <w:r w:rsidRPr="00F716D1">
              <w:rPr>
                <w:sz w:val="23"/>
                <w:szCs w:val="23"/>
                <w:lang w:val="en-GB"/>
              </w:rPr>
              <w:t>;</w:t>
            </w:r>
          </w:p>
          <w:p w14:paraId="308F70B6" w14:textId="46495A6C" w:rsidR="006744D1" w:rsidRPr="00F716D1" w:rsidRDefault="006744D1" w:rsidP="00F025A9">
            <w:pPr>
              <w:jc w:val="both"/>
              <w:rPr>
                <w:sz w:val="23"/>
                <w:szCs w:val="23"/>
                <w:lang w:val="en-GB"/>
              </w:rPr>
            </w:pPr>
            <w:r w:rsidRPr="00F716D1">
              <w:rPr>
                <w:sz w:val="23"/>
                <w:szCs w:val="23"/>
                <w:lang w:val="en-GB"/>
              </w:rPr>
              <w:t xml:space="preserve">- </w:t>
            </w:r>
            <w:r w:rsidR="009824E3" w:rsidRPr="00F716D1">
              <w:rPr>
                <w:sz w:val="23"/>
                <w:szCs w:val="23"/>
                <w:lang w:val="en-GB"/>
              </w:rPr>
              <w:t>replacement of the drainage system from the coating</w:t>
            </w:r>
            <w:r w:rsidRPr="00F716D1">
              <w:rPr>
                <w:sz w:val="23"/>
                <w:szCs w:val="23"/>
                <w:lang w:val="en-GB"/>
              </w:rPr>
              <w:t>;</w:t>
            </w:r>
          </w:p>
          <w:p w14:paraId="09E3C851" w14:textId="73A8F0D3" w:rsidR="006744D1" w:rsidRPr="00F716D1" w:rsidRDefault="006744D1" w:rsidP="00F025A9">
            <w:pPr>
              <w:jc w:val="both"/>
              <w:rPr>
                <w:sz w:val="23"/>
                <w:szCs w:val="23"/>
                <w:lang w:val="en-GB"/>
              </w:rPr>
            </w:pPr>
            <w:r w:rsidRPr="00F716D1">
              <w:rPr>
                <w:sz w:val="23"/>
                <w:szCs w:val="23"/>
                <w:lang w:val="en-GB"/>
              </w:rPr>
              <w:t xml:space="preserve">- </w:t>
            </w:r>
            <w:r w:rsidR="009824E3" w:rsidRPr="00F716D1">
              <w:rPr>
                <w:sz w:val="23"/>
                <w:szCs w:val="23"/>
                <w:lang w:val="en-GB"/>
              </w:rPr>
              <w:t>renewal of coatings on the bearing metal structures of sheds and maintenance bridges (anti-corrosion, decorative);</w:t>
            </w:r>
          </w:p>
          <w:p w14:paraId="028888DF" w14:textId="3E82FE3E" w:rsidR="006744D1" w:rsidRPr="00F716D1" w:rsidRDefault="006744D1" w:rsidP="00F025A9">
            <w:pPr>
              <w:jc w:val="both"/>
              <w:rPr>
                <w:sz w:val="23"/>
                <w:szCs w:val="23"/>
                <w:lang w:val="en-GB"/>
              </w:rPr>
            </w:pPr>
            <w:r w:rsidRPr="00F716D1">
              <w:rPr>
                <w:sz w:val="23"/>
                <w:szCs w:val="23"/>
                <w:lang w:val="en-GB"/>
              </w:rPr>
              <w:t xml:space="preserve">- </w:t>
            </w:r>
            <w:r w:rsidR="009824E3" w:rsidRPr="00F716D1">
              <w:rPr>
                <w:sz w:val="23"/>
                <w:szCs w:val="23"/>
                <w:lang w:val="en-GB"/>
              </w:rPr>
              <w:t>arrangement of screens from cassettes made of aluminum composite material</w:t>
            </w:r>
            <w:r w:rsidRPr="00F716D1">
              <w:rPr>
                <w:sz w:val="23"/>
                <w:szCs w:val="23"/>
                <w:lang w:val="en-GB"/>
              </w:rPr>
              <w:t>;</w:t>
            </w:r>
          </w:p>
          <w:p w14:paraId="4AF78464" w14:textId="7A27E2A0" w:rsidR="006744D1" w:rsidRPr="00F716D1" w:rsidRDefault="006744D1" w:rsidP="00F025A9">
            <w:pPr>
              <w:jc w:val="both"/>
              <w:rPr>
                <w:sz w:val="23"/>
                <w:szCs w:val="23"/>
                <w:lang w:val="en-GB"/>
              </w:rPr>
            </w:pPr>
            <w:r w:rsidRPr="00F716D1">
              <w:rPr>
                <w:sz w:val="23"/>
                <w:szCs w:val="23"/>
                <w:lang w:val="en-GB"/>
              </w:rPr>
              <w:t xml:space="preserve">- </w:t>
            </w:r>
            <w:r w:rsidR="009824E3" w:rsidRPr="00F716D1">
              <w:rPr>
                <w:sz w:val="23"/>
                <w:szCs w:val="23"/>
                <w:lang w:val="en-GB"/>
              </w:rPr>
              <w:t>carry out electrical lighting under the sheds</w:t>
            </w:r>
            <w:r w:rsidRPr="00F716D1">
              <w:rPr>
                <w:sz w:val="23"/>
                <w:szCs w:val="23"/>
                <w:lang w:val="en-GB"/>
              </w:rPr>
              <w:t>.</w:t>
            </w:r>
          </w:p>
          <w:p w14:paraId="2906F016" w14:textId="77777777" w:rsidR="006744D1" w:rsidRPr="00F716D1" w:rsidRDefault="006744D1" w:rsidP="00F025A9">
            <w:pPr>
              <w:jc w:val="both"/>
              <w:rPr>
                <w:b/>
                <w:sz w:val="23"/>
                <w:szCs w:val="23"/>
                <w:lang w:val="en-GB"/>
              </w:rPr>
            </w:pPr>
          </w:p>
          <w:p w14:paraId="0A3536AA" w14:textId="53ECE868" w:rsidR="006744D1" w:rsidRPr="00F716D1" w:rsidRDefault="009824E3" w:rsidP="00B80B73">
            <w:pPr>
              <w:ind w:left="-12" w:firstLine="12"/>
              <w:jc w:val="both"/>
              <w:rPr>
                <w:b/>
                <w:sz w:val="23"/>
                <w:szCs w:val="23"/>
                <w:lang w:val="en-GB"/>
              </w:rPr>
            </w:pPr>
            <w:r w:rsidRPr="00F716D1">
              <w:rPr>
                <w:b/>
                <w:sz w:val="23"/>
                <w:szCs w:val="23"/>
                <w:lang w:val="en-GB"/>
              </w:rPr>
              <w:t>Passport and customs control pavilions</w:t>
            </w:r>
          </w:p>
          <w:p w14:paraId="367ED3DA" w14:textId="6917F98E" w:rsidR="006744D1" w:rsidRPr="00F716D1" w:rsidRDefault="009824E3" w:rsidP="00DA61D7">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3A921F99" w14:textId="67D64C1B" w:rsidR="006744D1" w:rsidRPr="00F716D1" w:rsidRDefault="006744D1" w:rsidP="00F025A9">
            <w:pPr>
              <w:jc w:val="both"/>
              <w:rPr>
                <w:sz w:val="23"/>
                <w:szCs w:val="23"/>
                <w:lang w:val="en-GB"/>
              </w:rPr>
            </w:pPr>
            <w:r w:rsidRPr="00F716D1">
              <w:rPr>
                <w:sz w:val="23"/>
                <w:szCs w:val="23"/>
                <w:lang w:val="en-GB"/>
              </w:rPr>
              <w:t>-</w:t>
            </w:r>
            <w:r w:rsidR="009824E3" w:rsidRPr="00F716D1">
              <w:rPr>
                <w:lang w:val="en-GB"/>
              </w:rPr>
              <w:t xml:space="preserve"> </w:t>
            </w:r>
            <w:r w:rsidR="009824E3" w:rsidRPr="00F716D1">
              <w:rPr>
                <w:sz w:val="23"/>
                <w:szCs w:val="23"/>
                <w:lang w:val="en-GB"/>
              </w:rPr>
              <w:t>replacement of existing pavilions with the installation of 4 new double pavilions (2 - from the side of exit, 2 - from the side of entrance)</w:t>
            </w:r>
            <w:r w:rsidRPr="00F716D1">
              <w:rPr>
                <w:sz w:val="23"/>
                <w:szCs w:val="23"/>
                <w:lang w:val="en-GB"/>
              </w:rPr>
              <w:t>;</w:t>
            </w:r>
          </w:p>
          <w:p w14:paraId="12D2FC6A" w14:textId="02C6B662" w:rsidR="006744D1" w:rsidRPr="00F716D1" w:rsidRDefault="006744D1" w:rsidP="00F025A9">
            <w:pPr>
              <w:jc w:val="both"/>
              <w:rPr>
                <w:sz w:val="23"/>
                <w:szCs w:val="23"/>
                <w:lang w:val="en-GB"/>
              </w:rPr>
            </w:pPr>
            <w:r w:rsidRPr="00F716D1">
              <w:rPr>
                <w:sz w:val="23"/>
                <w:szCs w:val="23"/>
                <w:lang w:val="en-GB"/>
              </w:rPr>
              <w:lastRenderedPageBreak/>
              <w:t>-</w:t>
            </w:r>
            <w:r w:rsidR="009824E3" w:rsidRPr="00F716D1">
              <w:rPr>
                <w:sz w:val="23"/>
                <w:szCs w:val="23"/>
                <w:lang w:val="en-GB"/>
              </w:rPr>
              <w:t xml:space="preserve"> Provide for computerized workplaces for 8 people (4 customs officers, 4 border guards), heating (electric underfloor heating), lighting, ventilation, air conditioning, telephone and computer communication in the pavilions; provide for the possibility of controlling barriers at the exit from the customs control zone through the access control system and installation of CCTV cameras in the automated workplace of customs offic</w:t>
            </w:r>
            <w:r w:rsidR="00743A86" w:rsidRPr="00F716D1">
              <w:rPr>
                <w:sz w:val="23"/>
                <w:szCs w:val="23"/>
                <w:lang w:val="en-GB"/>
              </w:rPr>
              <w:t>ers</w:t>
            </w:r>
            <w:r w:rsidRPr="00F716D1">
              <w:rPr>
                <w:sz w:val="23"/>
                <w:szCs w:val="23"/>
                <w:lang w:val="en-GB"/>
              </w:rPr>
              <w:t>.</w:t>
            </w:r>
            <w:r w:rsidR="002133FA" w:rsidRPr="00F716D1">
              <w:rPr>
                <w:sz w:val="23"/>
                <w:szCs w:val="23"/>
                <w:lang w:val="en-GB"/>
              </w:rPr>
              <w:t xml:space="preserve"> </w:t>
            </w:r>
            <w:r w:rsidR="00743A86" w:rsidRPr="00F716D1">
              <w:rPr>
                <w:sz w:val="23"/>
                <w:szCs w:val="23"/>
                <w:lang w:val="en-GB"/>
              </w:rPr>
              <w:t>Provide a personal computer with a multifunctional device, a single-desk computer table with a chair in the pavilion premises</w:t>
            </w:r>
            <w:r w:rsidR="002133FA" w:rsidRPr="00F716D1">
              <w:rPr>
                <w:sz w:val="23"/>
                <w:szCs w:val="23"/>
                <w:lang w:val="en-GB"/>
              </w:rPr>
              <w:t>.</w:t>
            </w:r>
          </w:p>
          <w:p w14:paraId="432A1B17" w14:textId="77777777" w:rsidR="006744D1" w:rsidRPr="00F716D1" w:rsidRDefault="006744D1" w:rsidP="00F025A9">
            <w:pPr>
              <w:jc w:val="both"/>
              <w:rPr>
                <w:sz w:val="23"/>
                <w:szCs w:val="23"/>
                <w:lang w:val="en-GB"/>
              </w:rPr>
            </w:pPr>
          </w:p>
          <w:p w14:paraId="415E1E1E" w14:textId="5BF398DF" w:rsidR="006744D1" w:rsidRPr="00F716D1" w:rsidRDefault="00743A86" w:rsidP="009D7327">
            <w:pPr>
              <w:jc w:val="both"/>
              <w:rPr>
                <w:b/>
                <w:sz w:val="23"/>
                <w:szCs w:val="23"/>
                <w:lang w:val="en-GB"/>
              </w:rPr>
            </w:pPr>
            <w:r w:rsidRPr="00F716D1">
              <w:rPr>
                <w:b/>
                <w:sz w:val="23"/>
                <w:szCs w:val="23"/>
                <w:lang w:val="en-GB"/>
              </w:rPr>
              <w:t xml:space="preserve">Checkpoint pavilion </w:t>
            </w:r>
            <w:r w:rsidR="006744D1" w:rsidRPr="00F716D1">
              <w:rPr>
                <w:b/>
                <w:sz w:val="23"/>
                <w:szCs w:val="23"/>
                <w:lang w:val="en-GB"/>
              </w:rPr>
              <w:t>(3</w:t>
            </w:r>
            <w:r w:rsidRPr="00F716D1">
              <w:rPr>
                <w:b/>
                <w:sz w:val="23"/>
                <w:szCs w:val="23"/>
                <w:lang w:val="en-GB"/>
              </w:rPr>
              <w:t xml:space="preserve"> pcs.</w:t>
            </w:r>
            <w:r w:rsidR="006744D1" w:rsidRPr="00F716D1">
              <w:rPr>
                <w:b/>
                <w:sz w:val="23"/>
                <w:szCs w:val="23"/>
                <w:lang w:val="en-GB"/>
              </w:rPr>
              <w:t xml:space="preserve">, </w:t>
            </w:r>
            <w:r w:rsidRPr="00F716D1">
              <w:rPr>
                <w:b/>
                <w:sz w:val="23"/>
                <w:szCs w:val="23"/>
                <w:lang w:val="en-GB"/>
              </w:rPr>
              <w:t>two of them are double from the side of Ukraine</w:t>
            </w:r>
            <w:r w:rsidR="006744D1" w:rsidRPr="00F716D1">
              <w:rPr>
                <w:b/>
                <w:sz w:val="23"/>
                <w:szCs w:val="23"/>
                <w:lang w:val="en-GB"/>
              </w:rPr>
              <w:t>).</w:t>
            </w:r>
          </w:p>
          <w:p w14:paraId="52B639CB" w14:textId="3FB84DB8" w:rsidR="006744D1" w:rsidRPr="00F716D1" w:rsidRDefault="00743A86" w:rsidP="009D7327">
            <w:pPr>
              <w:jc w:val="both"/>
              <w:rPr>
                <w:b/>
                <w:sz w:val="23"/>
                <w:szCs w:val="23"/>
                <w:lang w:val="en-GB"/>
              </w:rPr>
            </w:pPr>
            <w:r w:rsidRPr="00F716D1">
              <w:rPr>
                <w:sz w:val="23"/>
                <w:szCs w:val="23"/>
                <w:lang w:val="en-GB"/>
              </w:rPr>
              <w:t>Number of employees</w:t>
            </w:r>
            <w:r w:rsidR="006744D1" w:rsidRPr="00F716D1">
              <w:rPr>
                <w:sz w:val="23"/>
                <w:szCs w:val="23"/>
                <w:lang w:val="en-GB"/>
              </w:rPr>
              <w:t xml:space="preserve">: </w:t>
            </w:r>
            <w:r w:rsidRPr="00F716D1">
              <w:rPr>
                <w:sz w:val="23"/>
                <w:szCs w:val="23"/>
                <w:lang w:val="en-GB"/>
              </w:rPr>
              <w:t xml:space="preserve">border guards </w:t>
            </w:r>
            <w:r w:rsidR="006744D1" w:rsidRPr="00F716D1">
              <w:rPr>
                <w:sz w:val="23"/>
                <w:szCs w:val="23"/>
                <w:lang w:val="en-GB"/>
              </w:rPr>
              <w:t xml:space="preserve">– 3, </w:t>
            </w:r>
            <w:r w:rsidRPr="00F716D1">
              <w:rPr>
                <w:sz w:val="23"/>
                <w:szCs w:val="23"/>
                <w:lang w:val="en-GB"/>
              </w:rPr>
              <w:t xml:space="preserve">customs officers </w:t>
            </w:r>
            <w:r w:rsidR="006744D1" w:rsidRPr="00F716D1">
              <w:rPr>
                <w:sz w:val="23"/>
                <w:szCs w:val="23"/>
                <w:lang w:val="en-GB"/>
              </w:rPr>
              <w:t>– 2.</w:t>
            </w:r>
          </w:p>
          <w:p w14:paraId="33D3F2DE" w14:textId="7BE66448" w:rsidR="006744D1" w:rsidRPr="00F716D1" w:rsidRDefault="00743A86" w:rsidP="00BC688A">
            <w:pPr>
              <w:jc w:val="both"/>
              <w:rPr>
                <w:sz w:val="23"/>
                <w:szCs w:val="23"/>
                <w:lang w:val="en-GB"/>
              </w:rPr>
            </w:pPr>
            <w:r w:rsidRPr="00F716D1">
              <w:rPr>
                <w:sz w:val="23"/>
                <w:szCs w:val="23"/>
                <w:lang w:val="en-GB"/>
              </w:rPr>
              <w:t>Design the pavilion without vestibules with two rooms each with one computerized workplace with separate entrances</w:t>
            </w:r>
            <w:r w:rsidR="006744D1" w:rsidRPr="00F716D1">
              <w:rPr>
                <w:sz w:val="23"/>
                <w:szCs w:val="23"/>
                <w:lang w:val="en-GB"/>
              </w:rPr>
              <w:t xml:space="preserve">. </w:t>
            </w:r>
            <w:r w:rsidRPr="00F716D1">
              <w:rPr>
                <w:sz w:val="23"/>
                <w:szCs w:val="23"/>
                <w:lang w:val="en-GB"/>
              </w:rPr>
              <w:t>Design the pavilion as a frame one of a steel frame made of rolled profiles</w:t>
            </w:r>
            <w:r w:rsidR="006744D1" w:rsidRPr="00F716D1">
              <w:rPr>
                <w:sz w:val="23"/>
                <w:szCs w:val="23"/>
                <w:lang w:val="en-GB"/>
              </w:rPr>
              <w:t xml:space="preserve">. </w:t>
            </w:r>
            <w:r w:rsidRPr="00F716D1">
              <w:rPr>
                <w:sz w:val="23"/>
                <w:szCs w:val="23"/>
                <w:lang w:val="en-GB"/>
              </w:rPr>
              <w:t>Design the walls and roof of sandwich panels with mineral wool filler. Design the foundation according to the calculation and engineering and geological surveys.</w:t>
            </w:r>
            <w:r w:rsidR="006744D1" w:rsidRPr="00F716D1">
              <w:rPr>
                <w:sz w:val="23"/>
                <w:szCs w:val="23"/>
                <w:lang w:val="en-GB"/>
              </w:rPr>
              <w:t xml:space="preserve"> </w:t>
            </w:r>
            <w:r w:rsidRPr="00F716D1">
              <w:rPr>
                <w:sz w:val="23"/>
                <w:szCs w:val="23"/>
                <w:lang w:val="en-GB"/>
              </w:rPr>
              <w:t>Provide for the decoration of the walls of the pavilion premises by water-emulsion painting of putty plasterboard sheets on a frame made of galvanized profiles</w:t>
            </w:r>
            <w:r w:rsidR="006744D1" w:rsidRPr="00F716D1">
              <w:rPr>
                <w:sz w:val="23"/>
                <w:szCs w:val="23"/>
                <w:lang w:val="en-GB"/>
              </w:rPr>
              <w:t>.</w:t>
            </w:r>
          </w:p>
          <w:p w14:paraId="66301BEC" w14:textId="77777777" w:rsidR="00EC37EB" w:rsidRPr="00F716D1" w:rsidRDefault="00743A86" w:rsidP="00EC37EB">
            <w:pPr>
              <w:jc w:val="both"/>
              <w:rPr>
                <w:sz w:val="23"/>
                <w:szCs w:val="23"/>
                <w:lang w:val="en-GB"/>
              </w:rPr>
            </w:pPr>
            <w:r w:rsidRPr="00F716D1">
              <w:rPr>
                <w:sz w:val="23"/>
                <w:szCs w:val="23"/>
                <w:lang w:val="en-GB"/>
              </w:rPr>
              <w:t>Provide for a personal computer with a multifunctional device, a single-desk computer table with a chair in the pavilion premises</w:t>
            </w:r>
            <w:r w:rsidR="002133FA" w:rsidRPr="00F716D1">
              <w:rPr>
                <w:sz w:val="23"/>
                <w:szCs w:val="23"/>
                <w:lang w:val="en-GB"/>
              </w:rPr>
              <w:t xml:space="preserve">, </w:t>
            </w:r>
            <w:r w:rsidRPr="00F716D1">
              <w:rPr>
                <w:sz w:val="23"/>
                <w:szCs w:val="23"/>
                <w:lang w:val="en-GB"/>
              </w:rPr>
              <w:t xml:space="preserve">heating </w:t>
            </w:r>
            <w:r w:rsidR="002133FA" w:rsidRPr="00F716D1">
              <w:rPr>
                <w:sz w:val="23"/>
                <w:szCs w:val="23"/>
                <w:lang w:val="en-GB"/>
              </w:rPr>
              <w:t>(</w:t>
            </w:r>
            <w:r w:rsidRPr="00F716D1">
              <w:rPr>
                <w:sz w:val="23"/>
                <w:szCs w:val="23"/>
                <w:lang w:val="en-GB"/>
              </w:rPr>
              <w:t>electric underfloor heating</w:t>
            </w:r>
            <w:r w:rsidR="002133FA" w:rsidRPr="00F716D1">
              <w:rPr>
                <w:sz w:val="23"/>
                <w:szCs w:val="23"/>
                <w:lang w:val="en-GB"/>
              </w:rPr>
              <w:t xml:space="preserve">), </w:t>
            </w:r>
            <w:r w:rsidRPr="00F716D1">
              <w:rPr>
                <w:sz w:val="23"/>
                <w:szCs w:val="23"/>
                <w:lang w:val="en-GB"/>
              </w:rPr>
              <w:t>lighting, ventilation</w:t>
            </w:r>
            <w:r w:rsidR="002133FA" w:rsidRPr="00F716D1">
              <w:rPr>
                <w:sz w:val="23"/>
                <w:szCs w:val="23"/>
                <w:lang w:val="en-GB"/>
              </w:rPr>
              <w:t xml:space="preserve">, </w:t>
            </w:r>
            <w:r w:rsidRPr="00F716D1">
              <w:rPr>
                <w:sz w:val="23"/>
                <w:szCs w:val="23"/>
                <w:lang w:val="en-GB"/>
              </w:rPr>
              <w:t>air conditioning, telephone, computer communication</w:t>
            </w:r>
            <w:r w:rsidR="00391ABB" w:rsidRPr="00F716D1">
              <w:rPr>
                <w:sz w:val="23"/>
                <w:szCs w:val="23"/>
                <w:lang w:val="en-GB"/>
              </w:rPr>
              <w:t>; provide for the possibility of controlling barriers at the exit from the checkpoint through the access control system in the automated workplace of border guard officers</w:t>
            </w:r>
            <w:r w:rsidR="002133FA" w:rsidRPr="00F716D1">
              <w:rPr>
                <w:sz w:val="23"/>
                <w:szCs w:val="23"/>
                <w:lang w:val="en-GB"/>
              </w:rPr>
              <w:t>.</w:t>
            </w:r>
          </w:p>
          <w:p w14:paraId="0CDA6FEA" w14:textId="5EAC0765" w:rsidR="00E74890" w:rsidRPr="00F716D1" w:rsidRDefault="00EC37EB" w:rsidP="00EC37EB">
            <w:pPr>
              <w:jc w:val="both"/>
              <w:rPr>
                <w:sz w:val="23"/>
                <w:szCs w:val="23"/>
                <w:lang w:val="en-GB"/>
              </w:rPr>
            </w:pPr>
            <w:r w:rsidRPr="00F716D1">
              <w:rPr>
                <w:b/>
                <w:bCs/>
                <w:i/>
                <w:iCs/>
                <w:sz w:val="23"/>
                <w:szCs w:val="23"/>
                <w:lang w:val="en-GB"/>
              </w:rPr>
              <w:t>E</w:t>
            </w:r>
            <w:r w:rsidRPr="00F716D1">
              <w:rPr>
                <w:b/>
                <w:bCs/>
                <w:i/>
                <w:iCs/>
                <w:color w:val="000000"/>
                <w:sz w:val="23"/>
                <w:szCs w:val="23"/>
                <w:lang w:val="en-GB"/>
              </w:rPr>
              <w:t>nclo</w:t>
            </w:r>
            <w:r w:rsidRPr="00F716D1">
              <w:rPr>
                <w:b/>
                <w:i/>
                <w:color w:val="000000"/>
                <w:sz w:val="23"/>
                <w:szCs w:val="23"/>
                <w:lang w:val="en-GB"/>
              </w:rPr>
              <w:t>sures</w:t>
            </w:r>
            <w:r w:rsidRPr="00F716D1">
              <w:rPr>
                <w:sz w:val="23"/>
                <w:szCs w:val="23"/>
                <w:lang w:val="en-GB"/>
              </w:rPr>
              <w:t xml:space="preserve"> </w:t>
            </w:r>
            <w:r w:rsidR="00391ABB" w:rsidRPr="00F716D1">
              <w:rPr>
                <w:b/>
                <w:i/>
                <w:color w:val="000000"/>
                <w:sz w:val="23"/>
                <w:szCs w:val="23"/>
                <w:lang w:val="en-GB"/>
              </w:rPr>
              <w:t>for service dogs (instead of existing ones)</w:t>
            </w:r>
            <w:r w:rsidR="00E74890" w:rsidRPr="00F716D1">
              <w:rPr>
                <w:b/>
                <w:i/>
                <w:color w:val="000000"/>
                <w:sz w:val="23"/>
                <w:szCs w:val="23"/>
                <w:lang w:val="en-GB"/>
              </w:rPr>
              <w:t>.</w:t>
            </w:r>
          </w:p>
          <w:p w14:paraId="33040BA5" w14:textId="45616EBB" w:rsidR="00E74890" w:rsidRPr="00F716D1" w:rsidRDefault="00391ABB" w:rsidP="00E74890">
            <w:pPr>
              <w:ind w:left="-33"/>
              <w:jc w:val="both"/>
              <w:rPr>
                <w:sz w:val="23"/>
                <w:szCs w:val="23"/>
                <w:lang w:val="en-GB"/>
              </w:rPr>
            </w:pPr>
            <w:r w:rsidRPr="00F716D1">
              <w:rPr>
                <w:sz w:val="23"/>
                <w:szCs w:val="23"/>
                <w:lang w:val="en-GB"/>
              </w:rPr>
              <w:t xml:space="preserve">Design frame </w:t>
            </w:r>
            <w:r w:rsidR="00EC37EB" w:rsidRPr="00F716D1">
              <w:rPr>
                <w:sz w:val="23"/>
                <w:szCs w:val="23"/>
                <w:lang w:val="en-GB"/>
              </w:rPr>
              <w:t>enclosures</w:t>
            </w:r>
            <w:r w:rsidRPr="00F716D1">
              <w:rPr>
                <w:sz w:val="23"/>
                <w:szCs w:val="23"/>
                <w:lang w:val="en-GB"/>
              </w:rPr>
              <w:t xml:space="preserve"> for six service dogs of steel frame made of rolled profiles</w:t>
            </w:r>
            <w:r w:rsidR="00E74890" w:rsidRPr="00F716D1">
              <w:rPr>
                <w:sz w:val="23"/>
                <w:szCs w:val="23"/>
                <w:lang w:val="en-GB"/>
              </w:rPr>
              <w:t>.</w:t>
            </w:r>
          </w:p>
          <w:p w14:paraId="3D3F9627" w14:textId="5D5D55E1" w:rsidR="00E74890" w:rsidRPr="00F716D1" w:rsidRDefault="00391ABB" w:rsidP="00E74890">
            <w:pPr>
              <w:ind w:left="-33"/>
              <w:jc w:val="both"/>
              <w:rPr>
                <w:sz w:val="23"/>
                <w:szCs w:val="23"/>
                <w:lang w:val="en-GB"/>
              </w:rPr>
            </w:pPr>
            <w:r w:rsidRPr="00F716D1">
              <w:rPr>
                <w:sz w:val="23"/>
                <w:szCs w:val="23"/>
                <w:lang w:val="en-GB"/>
              </w:rPr>
              <w:t>Determine the foundation by the project</w:t>
            </w:r>
            <w:r w:rsidR="007D6112" w:rsidRPr="00F716D1">
              <w:rPr>
                <w:sz w:val="23"/>
                <w:szCs w:val="23"/>
                <w:lang w:val="en-GB"/>
              </w:rPr>
              <w:t xml:space="preserve"> design</w:t>
            </w:r>
            <w:r w:rsidR="00E74890" w:rsidRPr="00F716D1">
              <w:rPr>
                <w:sz w:val="23"/>
                <w:szCs w:val="23"/>
                <w:lang w:val="en-GB"/>
              </w:rPr>
              <w:t>.</w:t>
            </w:r>
          </w:p>
          <w:p w14:paraId="225972A2" w14:textId="0A8C489F" w:rsidR="006744D1" w:rsidRPr="00F716D1" w:rsidRDefault="00E74890" w:rsidP="00BC688A">
            <w:pPr>
              <w:jc w:val="both"/>
              <w:rPr>
                <w:sz w:val="23"/>
                <w:szCs w:val="23"/>
                <w:lang w:val="en-GB"/>
              </w:rPr>
            </w:pPr>
            <w:r w:rsidRPr="00F716D1">
              <w:rPr>
                <w:sz w:val="23"/>
                <w:szCs w:val="23"/>
                <w:lang w:val="en-GB"/>
              </w:rPr>
              <w:t xml:space="preserve"> </w:t>
            </w:r>
            <w:r w:rsidR="00391ABB" w:rsidRPr="00F716D1">
              <w:rPr>
                <w:sz w:val="23"/>
                <w:szCs w:val="23"/>
                <w:lang w:val="en-GB"/>
              </w:rPr>
              <w:t>Provide for the walls of the enclosures of wooden boards</w:t>
            </w:r>
            <w:r w:rsidRPr="00F716D1">
              <w:rPr>
                <w:sz w:val="23"/>
                <w:szCs w:val="23"/>
                <w:lang w:val="en-GB"/>
              </w:rPr>
              <w:t xml:space="preserve">. </w:t>
            </w:r>
            <w:r w:rsidR="00EC37EB" w:rsidRPr="00F716D1">
              <w:rPr>
                <w:sz w:val="23"/>
                <w:szCs w:val="23"/>
                <w:lang w:val="en-GB"/>
              </w:rPr>
              <w:t>Design the front wall of the enclosures from bars with the arrangement of gates for entering the enclosures</w:t>
            </w:r>
            <w:r w:rsidRPr="00F716D1">
              <w:rPr>
                <w:sz w:val="23"/>
                <w:szCs w:val="23"/>
                <w:lang w:val="en-GB"/>
              </w:rPr>
              <w:t xml:space="preserve">. </w:t>
            </w:r>
            <w:r w:rsidR="00EC37EB" w:rsidRPr="00F716D1">
              <w:rPr>
                <w:sz w:val="23"/>
                <w:szCs w:val="23"/>
                <w:lang w:val="en-GB"/>
              </w:rPr>
              <w:t>Provide for the wooden board floor raised above ground level</w:t>
            </w:r>
            <w:r w:rsidRPr="00F716D1">
              <w:rPr>
                <w:sz w:val="23"/>
                <w:szCs w:val="23"/>
                <w:lang w:val="en-GB"/>
              </w:rPr>
              <w:t xml:space="preserve">. </w:t>
            </w:r>
            <w:r w:rsidR="00EC37EB" w:rsidRPr="00F716D1">
              <w:rPr>
                <w:sz w:val="23"/>
                <w:szCs w:val="23"/>
                <w:lang w:val="en-GB"/>
              </w:rPr>
              <w:t>Provide for a roof made of steel profiled sheets. Provide for the arrangement of wooden dog houses and the installation of 6 metal cabinets for inventory.</w:t>
            </w:r>
          </w:p>
          <w:p w14:paraId="06EB7AF4" w14:textId="77777777" w:rsidR="006744D1" w:rsidRPr="00F716D1" w:rsidRDefault="006744D1" w:rsidP="00F025A9">
            <w:pPr>
              <w:jc w:val="both"/>
              <w:rPr>
                <w:sz w:val="23"/>
                <w:szCs w:val="23"/>
                <w:lang w:val="en-GB"/>
              </w:rPr>
            </w:pPr>
          </w:p>
          <w:p w14:paraId="12D8A4BB" w14:textId="203F4730" w:rsidR="006744D1" w:rsidRPr="00F716D1" w:rsidRDefault="00EC37EB" w:rsidP="00E94348">
            <w:pPr>
              <w:jc w:val="both"/>
              <w:rPr>
                <w:sz w:val="23"/>
                <w:szCs w:val="23"/>
                <w:lang w:val="en-GB"/>
              </w:rPr>
            </w:pPr>
            <w:r w:rsidRPr="00F716D1">
              <w:rPr>
                <w:sz w:val="23"/>
                <w:szCs w:val="23"/>
                <w:lang w:val="en-GB"/>
              </w:rPr>
              <w:t xml:space="preserve">Design the following reconstruction </w:t>
            </w:r>
            <w:r w:rsidRPr="00F716D1">
              <w:rPr>
                <w:b/>
                <w:bCs/>
                <w:sz w:val="23"/>
                <w:szCs w:val="23"/>
                <w:lang w:val="en-GB"/>
              </w:rPr>
              <w:t xml:space="preserve">as part of the </w:t>
            </w:r>
            <w:r w:rsidRPr="00F716D1">
              <w:rPr>
                <w:b/>
                <w:bCs/>
                <w:sz w:val="23"/>
                <w:szCs w:val="23"/>
                <w:u w:val="single"/>
                <w:lang w:val="en-GB"/>
              </w:rPr>
              <w:t>second start-up facility</w:t>
            </w:r>
            <w:r w:rsidRPr="00F716D1">
              <w:rPr>
                <w:b/>
                <w:bCs/>
                <w:sz w:val="23"/>
                <w:szCs w:val="23"/>
                <w:lang w:val="en-GB"/>
              </w:rPr>
              <w:t xml:space="preserve"> of the second stage</w:t>
            </w:r>
            <w:r w:rsidR="006744D1" w:rsidRPr="00F716D1">
              <w:rPr>
                <w:sz w:val="23"/>
                <w:szCs w:val="23"/>
                <w:lang w:val="en-GB"/>
              </w:rPr>
              <w:t>:</w:t>
            </w:r>
          </w:p>
          <w:p w14:paraId="1C34555B" w14:textId="276D03A5" w:rsidR="006744D1" w:rsidRPr="00F716D1" w:rsidRDefault="007511D4" w:rsidP="001E63E6">
            <w:pPr>
              <w:numPr>
                <w:ilvl w:val="0"/>
                <w:numId w:val="4"/>
              </w:numPr>
              <w:rPr>
                <w:sz w:val="23"/>
                <w:szCs w:val="23"/>
                <w:lang w:val="en-GB"/>
              </w:rPr>
            </w:pPr>
            <w:r w:rsidRPr="00F716D1">
              <w:rPr>
                <w:sz w:val="23"/>
                <w:szCs w:val="23"/>
                <w:lang w:val="en-GB"/>
              </w:rPr>
              <w:t>Sheds (entrance - 2 traffic lanes; exit - 2 traffic lanes)</w:t>
            </w:r>
            <w:r w:rsidR="006744D1" w:rsidRPr="00F716D1">
              <w:rPr>
                <w:sz w:val="23"/>
                <w:szCs w:val="23"/>
                <w:lang w:val="en-GB"/>
              </w:rPr>
              <w:t>;</w:t>
            </w:r>
          </w:p>
          <w:p w14:paraId="1EBB391C" w14:textId="35586486" w:rsidR="006744D1" w:rsidRPr="00F716D1" w:rsidRDefault="006744D1" w:rsidP="001E63E6">
            <w:pPr>
              <w:numPr>
                <w:ilvl w:val="0"/>
                <w:numId w:val="4"/>
              </w:numPr>
              <w:rPr>
                <w:sz w:val="23"/>
                <w:szCs w:val="23"/>
                <w:lang w:val="en-GB"/>
              </w:rPr>
            </w:pPr>
            <w:r w:rsidRPr="00F716D1">
              <w:rPr>
                <w:sz w:val="23"/>
                <w:szCs w:val="23"/>
                <w:lang w:val="en-GB"/>
              </w:rPr>
              <w:t xml:space="preserve"> </w:t>
            </w:r>
            <w:r w:rsidR="007511D4" w:rsidRPr="00F716D1">
              <w:rPr>
                <w:sz w:val="23"/>
                <w:szCs w:val="23"/>
                <w:lang w:val="en-GB"/>
              </w:rPr>
              <w:t>Passport and customs control pavilions for entrance and exit - 2 (pcs.)</w:t>
            </w:r>
            <w:r w:rsidRPr="00F716D1">
              <w:rPr>
                <w:sz w:val="23"/>
                <w:szCs w:val="23"/>
                <w:lang w:val="en-GB"/>
              </w:rPr>
              <w:t>;</w:t>
            </w:r>
          </w:p>
          <w:p w14:paraId="0F8AB1BB" w14:textId="6E590C4C" w:rsidR="006744D1" w:rsidRPr="00F716D1" w:rsidRDefault="007511D4" w:rsidP="001E63E6">
            <w:pPr>
              <w:numPr>
                <w:ilvl w:val="0"/>
                <w:numId w:val="4"/>
              </w:numPr>
              <w:rPr>
                <w:sz w:val="23"/>
                <w:szCs w:val="23"/>
                <w:lang w:val="en-GB"/>
              </w:rPr>
            </w:pPr>
            <w:r w:rsidRPr="00F716D1">
              <w:rPr>
                <w:sz w:val="23"/>
                <w:szCs w:val="23"/>
                <w:lang w:val="en-GB"/>
              </w:rPr>
              <w:t>Weighing complex for dynamic weighing of trucks at the entrance with a shed and a pavilion</w:t>
            </w:r>
            <w:r w:rsidR="006744D1" w:rsidRPr="00F716D1">
              <w:rPr>
                <w:sz w:val="23"/>
                <w:szCs w:val="23"/>
                <w:lang w:val="en-GB"/>
              </w:rPr>
              <w:t>;</w:t>
            </w:r>
          </w:p>
          <w:p w14:paraId="2A65ED89" w14:textId="5F7B260E" w:rsidR="006744D1" w:rsidRPr="00F716D1" w:rsidRDefault="00DC52A1" w:rsidP="00367D35">
            <w:pPr>
              <w:numPr>
                <w:ilvl w:val="0"/>
                <w:numId w:val="4"/>
              </w:numPr>
              <w:rPr>
                <w:sz w:val="23"/>
                <w:szCs w:val="23"/>
                <w:lang w:val="en-GB"/>
              </w:rPr>
            </w:pPr>
            <w:r w:rsidRPr="00F716D1">
              <w:rPr>
                <w:sz w:val="23"/>
                <w:szCs w:val="23"/>
                <w:lang w:val="en-GB"/>
              </w:rPr>
              <w:t>The relevant part of the checkpoint territory (</w:t>
            </w:r>
            <w:r w:rsidRPr="00F716D1">
              <w:rPr>
                <w:noProof/>
                <w:lang w:val="en-GB"/>
              </w:rPr>
              <w:t>landscaping</w:t>
            </w:r>
            <w:r w:rsidRPr="00F716D1">
              <w:rPr>
                <w:sz w:val="23"/>
                <w:szCs w:val="23"/>
                <w:lang w:val="en-GB"/>
              </w:rPr>
              <w:t>)</w:t>
            </w:r>
            <w:r w:rsidR="006744D1" w:rsidRPr="00F716D1">
              <w:rPr>
                <w:sz w:val="23"/>
                <w:szCs w:val="23"/>
                <w:lang w:val="en-GB"/>
              </w:rPr>
              <w:t>;</w:t>
            </w:r>
          </w:p>
          <w:p w14:paraId="23566F4C" w14:textId="77777777" w:rsidR="006744D1" w:rsidRPr="00F716D1" w:rsidRDefault="006744D1" w:rsidP="00280E5E">
            <w:pPr>
              <w:jc w:val="both"/>
              <w:rPr>
                <w:b/>
                <w:sz w:val="23"/>
                <w:szCs w:val="23"/>
                <w:lang w:val="en-GB"/>
              </w:rPr>
            </w:pPr>
            <w:r w:rsidRPr="00F716D1">
              <w:rPr>
                <w:b/>
                <w:sz w:val="23"/>
                <w:szCs w:val="23"/>
                <w:lang w:val="en-GB"/>
              </w:rPr>
              <w:t xml:space="preserve"> </w:t>
            </w:r>
          </w:p>
          <w:p w14:paraId="45F877DF" w14:textId="5FABFE1E" w:rsidR="006744D1" w:rsidRPr="00F716D1" w:rsidRDefault="00DC52A1" w:rsidP="00280E5E">
            <w:pPr>
              <w:jc w:val="both"/>
              <w:rPr>
                <w:b/>
                <w:sz w:val="23"/>
                <w:szCs w:val="23"/>
                <w:lang w:val="en-GB"/>
              </w:rPr>
            </w:pPr>
            <w:r w:rsidRPr="00F716D1">
              <w:rPr>
                <w:b/>
                <w:sz w:val="23"/>
                <w:szCs w:val="23"/>
                <w:lang w:val="en-GB"/>
              </w:rPr>
              <w:t>Sheds</w:t>
            </w:r>
          </w:p>
          <w:p w14:paraId="681B87DE" w14:textId="491D9B66" w:rsidR="006744D1" w:rsidRPr="00F716D1" w:rsidRDefault="00DC52A1" w:rsidP="00DA61D7">
            <w:pPr>
              <w:jc w:val="both"/>
              <w:rPr>
                <w:sz w:val="23"/>
                <w:szCs w:val="23"/>
                <w:u w:val="single"/>
                <w:lang w:val="en-GB"/>
              </w:rPr>
            </w:pPr>
            <w:r w:rsidRPr="00F716D1">
              <w:rPr>
                <w:sz w:val="23"/>
                <w:szCs w:val="23"/>
                <w:u w:val="single"/>
                <w:lang w:val="en-GB"/>
              </w:rPr>
              <w:t>Provide fo</w:t>
            </w:r>
            <w:r w:rsidR="000A1B96">
              <w:rPr>
                <w:sz w:val="23"/>
                <w:szCs w:val="23"/>
                <w:u w:val="single"/>
                <w:lang w:val="en-GB"/>
              </w:rPr>
              <w:t>r</w:t>
            </w:r>
            <w:r w:rsidR="006744D1" w:rsidRPr="00F716D1">
              <w:rPr>
                <w:sz w:val="23"/>
                <w:szCs w:val="23"/>
                <w:u w:val="single"/>
                <w:lang w:val="en-GB"/>
              </w:rPr>
              <w:t>:</w:t>
            </w:r>
          </w:p>
          <w:p w14:paraId="03383209" w14:textId="70A0A8DC" w:rsidR="006744D1" w:rsidRPr="00F716D1" w:rsidRDefault="006744D1" w:rsidP="00280E5E">
            <w:pPr>
              <w:jc w:val="both"/>
              <w:rPr>
                <w:sz w:val="23"/>
                <w:szCs w:val="23"/>
                <w:lang w:val="en-GB"/>
              </w:rPr>
            </w:pPr>
            <w:r w:rsidRPr="00F716D1">
              <w:rPr>
                <w:sz w:val="23"/>
                <w:szCs w:val="23"/>
                <w:lang w:val="en-GB"/>
              </w:rPr>
              <w:t xml:space="preserve">- </w:t>
            </w:r>
            <w:r w:rsidR="00DC52A1" w:rsidRPr="00F716D1">
              <w:rPr>
                <w:sz w:val="23"/>
                <w:szCs w:val="23"/>
                <w:lang w:val="en-GB"/>
              </w:rPr>
              <w:t>reconstruction, covering of sheds using modern technologies that will ensure energy efficiency</w:t>
            </w:r>
            <w:r w:rsidRPr="00F716D1">
              <w:rPr>
                <w:sz w:val="23"/>
                <w:szCs w:val="23"/>
                <w:lang w:val="en-GB"/>
              </w:rPr>
              <w:t>;</w:t>
            </w:r>
          </w:p>
          <w:p w14:paraId="1DE42357" w14:textId="3A315198" w:rsidR="006744D1" w:rsidRPr="00F716D1" w:rsidRDefault="006744D1" w:rsidP="00280E5E">
            <w:pPr>
              <w:jc w:val="both"/>
              <w:rPr>
                <w:sz w:val="23"/>
                <w:szCs w:val="23"/>
                <w:lang w:val="en-GB"/>
              </w:rPr>
            </w:pPr>
            <w:r w:rsidRPr="00F716D1">
              <w:rPr>
                <w:sz w:val="23"/>
                <w:szCs w:val="23"/>
                <w:lang w:val="en-GB"/>
              </w:rPr>
              <w:t>-</w:t>
            </w:r>
            <w:r w:rsidR="00DC52A1" w:rsidRPr="00F716D1">
              <w:rPr>
                <w:sz w:val="23"/>
                <w:szCs w:val="23"/>
                <w:lang w:val="en-GB"/>
              </w:rPr>
              <w:t xml:space="preserve"> replacement of polycarbonate sheets on lanterns</w:t>
            </w:r>
            <w:r w:rsidRPr="00F716D1">
              <w:rPr>
                <w:sz w:val="23"/>
                <w:szCs w:val="23"/>
                <w:lang w:val="en-GB"/>
              </w:rPr>
              <w:t>;</w:t>
            </w:r>
          </w:p>
          <w:p w14:paraId="542C908E" w14:textId="5AC64AE5" w:rsidR="006744D1" w:rsidRPr="00F716D1" w:rsidRDefault="006744D1" w:rsidP="00280E5E">
            <w:pPr>
              <w:jc w:val="both"/>
              <w:rPr>
                <w:sz w:val="23"/>
                <w:szCs w:val="23"/>
                <w:lang w:val="en-GB"/>
              </w:rPr>
            </w:pPr>
            <w:r w:rsidRPr="00F716D1">
              <w:rPr>
                <w:sz w:val="23"/>
                <w:szCs w:val="23"/>
                <w:lang w:val="en-GB"/>
              </w:rPr>
              <w:t xml:space="preserve">- </w:t>
            </w:r>
            <w:r w:rsidR="00DC52A1" w:rsidRPr="00F716D1">
              <w:rPr>
                <w:sz w:val="23"/>
                <w:szCs w:val="23"/>
                <w:lang w:val="en-GB"/>
              </w:rPr>
              <w:t>replacement of the drainage system from the coating</w:t>
            </w:r>
            <w:r w:rsidRPr="00F716D1">
              <w:rPr>
                <w:sz w:val="23"/>
                <w:szCs w:val="23"/>
                <w:lang w:val="en-GB"/>
              </w:rPr>
              <w:t>;</w:t>
            </w:r>
          </w:p>
          <w:p w14:paraId="4CB28129" w14:textId="7753C1C5" w:rsidR="006744D1" w:rsidRPr="00F716D1" w:rsidRDefault="006744D1" w:rsidP="00280E5E">
            <w:pPr>
              <w:jc w:val="both"/>
              <w:rPr>
                <w:sz w:val="23"/>
                <w:szCs w:val="23"/>
                <w:lang w:val="en-GB"/>
              </w:rPr>
            </w:pPr>
            <w:r w:rsidRPr="00F716D1">
              <w:rPr>
                <w:sz w:val="23"/>
                <w:szCs w:val="23"/>
                <w:lang w:val="en-GB"/>
              </w:rPr>
              <w:t xml:space="preserve">- </w:t>
            </w:r>
            <w:r w:rsidR="00DC52A1" w:rsidRPr="00F716D1">
              <w:rPr>
                <w:sz w:val="23"/>
                <w:szCs w:val="23"/>
                <w:lang w:val="en-GB"/>
              </w:rPr>
              <w:t>renewal of coatings on the bearing metal structures of sheds and maintenance bridges (anti-corrosion, decorative)</w:t>
            </w:r>
            <w:r w:rsidRPr="00F716D1">
              <w:rPr>
                <w:sz w:val="23"/>
                <w:szCs w:val="23"/>
                <w:lang w:val="en-GB"/>
              </w:rPr>
              <w:t>;</w:t>
            </w:r>
          </w:p>
          <w:p w14:paraId="7711D91C" w14:textId="65FEE8A1" w:rsidR="006744D1" w:rsidRPr="00F716D1" w:rsidRDefault="006744D1" w:rsidP="00280E5E">
            <w:pPr>
              <w:jc w:val="both"/>
              <w:rPr>
                <w:sz w:val="23"/>
                <w:szCs w:val="23"/>
                <w:lang w:val="en-GB"/>
              </w:rPr>
            </w:pPr>
            <w:r w:rsidRPr="00F716D1">
              <w:rPr>
                <w:sz w:val="23"/>
                <w:szCs w:val="23"/>
                <w:lang w:val="en-GB"/>
              </w:rPr>
              <w:lastRenderedPageBreak/>
              <w:t xml:space="preserve">- </w:t>
            </w:r>
            <w:r w:rsidR="00DC52A1" w:rsidRPr="00F716D1">
              <w:rPr>
                <w:sz w:val="23"/>
                <w:szCs w:val="23"/>
                <w:lang w:val="en-GB"/>
              </w:rPr>
              <w:t>carry out electrical lighting under the sheds</w:t>
            </w:r>
            <w:r w:rsidRPr="00F716D1">
              <w:rPr>
                <w:sz w:val="23"/>
                <w:szCs w:val="23"/>
                <w:lang w:val="en-GB"/>
              </w:rPr>
              <w:t>.</w:t>
            </w:r>
          </w:p>
          <w:p w14:paraId="02C2F180" w14:textId="77777777" w:rsidR="006744D1" w:rsidRPr="00F716D1" w:rsidRDefault="006744D1" w:rsidP="00280E5E">
            <w:pPr>
              <w:jc w:val="both"/>
              <w:rPr>
                <w:sz w:val="23"/>
                <w:szCs w:val="23"/>
                <w:lang w:val="en-GB"/>
              </w:rPr>
            </w:pPr>
          </w:p>
          <w:p w14:paraId="0BB76563" w14:textId="34D02EAE" w:rsidR="006744D1" w:rsidRPr="00F716D1" w:rsidRDefault="00DC52A1" w:rsidP="00280E5E">
            <w:pPr>
              <w:jc w:val="both"/>
              <w:rPr>
                <w:b/>
                <w:sz w:val="23"/>
                <w:szCs w:val="23"/>
                <w:lang w:val="en-GB"/>
              </w:rPr>
            </w:pPr>
            <w:r w:rsidRPr="00F716D1">
              <w:rPr>
                <w:b/>
                <w:sz w:val="23"/>
                <w:szCs w:val="23"/>
                <w:lang w:val="en-GB"/>
              </w:rPr>
              <w:t>Passport and customs control pavilions</w:t>
            </w:r>
          </w:p>
          <w:p w14:paraId="15B94F0D" w14:textId="4229D72B" w:rsidR="006744D1" w:rsidRPr="00712EC3" w:rsidRDefault="00DC52A1" w:rsidP="00DA61D7">
            <w:pPr>
              <w:jc w:val="both"/>
              <w:rPr>
                <w:sz w:val="23"/>
                <w:szCs w:val="23"/>
                <w:u w:val="single"/>
                <w:lang w:val="en-GB"/>
              </w:rPr>
            </w:pPr>
            <w:r w:rsidRPr="00712EC3">
              <w:rPr>
                <w:sz w:val="23"/>
                <w:szCs w:val="23"/>
                <w:u w:val="single"/>
                <w:lang w:val="en-GB"/>
              </w:rPr>
              <w:t>Provide for</w:t>
            </w:r>
            <w:r w:rsidR="006744D1" w:rsidRPr="00712EC3">
              <w:rPr>
                <w:sz w:val="23"/>
                <w:szCs w:val="23"/>
                <w:u w:val="single"/>
                <w:lang w:val="en-GB"/>
              </w:rPr>
              <w:t>:</w:t>
            </w:r>
          </w:p>
          <w:p w14:paraId="011A6628" w14:textId="27EDD56D" w:rsidR="006744D1" w:rsidRPr="00712EC3" w:rsidRDefault="006744D1" w:rsidP="00280E5E">
            <w:pPr>
              <w:jc w:val="both"/>
              <w:rPr>
                <w:sz w:val="23"/>
                <w:szCs w:val="23"/>
                <w:lang w:val="en-GB"/>
              </w:rPr>
            </w:pPr>
            <w:r w:rsidRPr="00712EC3">
              <w:rPr>
                <w:sz w:val="23"/>
                <w:szCs w:val="23"/>
                <w:lang w:val="en-GB"/>
              </w:rPr>
              <w:t xml:space="preserve">- </w:t>
            </w:r>
            <w:r w:rsidR="007046B9" w:rsidRPr="00712EC3">
              <w:rPr>
                <w:sz w:val="23"/>
                <w:szCs w:val="23"/>
                <w:lang w:val="en-GB"/>
              </w:rPr>
              <w:t>Reconstruction of the weighing complex for dynamic weighing of trucks to ensure 100 percent weighting of trucks entering Ukraine</w:t>
            </w:r>
            <w:r w:rsidRPr="00712EC3">
              <w:rPr>
                <w:sz w:val="23"/>
                <w:szCs w:val="23"/>
                <w:lang w:val="en-GB"/>
              </w:rPr>
              <w:t>;</w:t>
            </w:r>
          </w:p>
          <w:p w14:paraId="6CCDB8D9" w14:textId="68EA3862" w:rsidR="006744D1" w:rsidRPr="00F716D1" w:rsidRDefault="006744D1" w:rsidP="00280E5E">
            <w:pPr>
              <w:jc w:val="both"/>
              <w:rPr>
                <w:sz w:val="23"/>
                <w:szCs w:val="23"/>
                <w:lang w:val="en-GB"/>
              </w:rPr>
            </w:pPr>
            <w:r w:rsidRPr="00712EC3">
              <w:rPr>
                <w:sz w:val="23"/>
                <w:szCs w:val="23"/>
                <w:lang w:val="en-GB"/>
              </w:rPr>
              <w:t xml:space="preserve">- </w:t>
            </w:r>
            <w:r w:rsidR="00DC52A1" w:rsidRPr="00712EC3">
              <w:rPr>
                <w:sz w:val="23"/>
                <w:szCs w:val="23"/>
                <w:lang w:val="en-GB"/>
              </w:rPr>
              <w:t>Provide for computerized workplaces for 12 people</w:t>
            </w:r>
            <w:r w:rsidRPr="00712EC3">
              <w:rPr>
                <w:sz w:val="23"/>
                <w:szCs w:val="23"/>
                <w:lang w:val="en-GB"/>
              </w:rPr>
              <w:t xml:space="preserve"> (</w:t>
            </w:r>
            <w:r w:rsidR="001B78DE" w:rsidRPr="00712EC3">
              <w:rPr>
                <w:sz w:val="23"/>
                <w:szCs w:val="23"/>
                <w:lang w:val="en-GB"/>
              </w:rPr>
              <w:t>6</w:t>
            </w:r>
            <w:r w:rsidRPr="00712EC3">
              <w:rPr>
                <w:sz w:val="23"/>
                <w:szCs w:val="23"/>
                <w:lang w:val="en-GB"/>
              </w:rPr>
              <w:t xml:space="preserve"> </w:t>
            </w:r>
            <w:r w:rsidR="00DC52A1" w:rsidRPr="00712EC3">
              <w:rPr>
                <w:sz w:val="23"/>
                <w:szCs w:val="23"/>
                <w:lang w:val="en-GB"/>
              </w:rPr>
              <w:t>customs officers</w:t>
            </w:r>
            <w:r w:rsidRPr="00712EC3">
              <w:rPr>
                <w:sz w:val="23"/>
                <w:szCs w:val="23"/>
                <w:lang w:val="en-GB"/>
              </w:rPr>
              <w:t xml:space="preserve">, </w:t>
            </w:r>
            <w:r w:rsidR="001B78DE" w:rsidRPr="00712EC3">
              <w:rPr>
                <w:sz w:val="23"/>
                <w:szCs w:val="23"/>
                <w:lang w:val="en-GB"/>
              </w:rPr>
              <w:t>6</w:t>
            </w:r>
            <w:r w:rsidRPr="00712EC3">
              <w:rPr>
                <w:sz w:val="23"/>
                <w:szCs w:val="23"/>
                <w:lang w:val="en-GB"/>
              </w:rPr>
              <w:t xml:space="preserve"> </w:t>
            </w:r>
            <w:r w:rsidR="00DC52A1" w:rsidRPr="00712EC3">
              <w:rPr>
                <w:sz w:val="23"/>
                <w:szCs w:val="23"/>
                <w:lang w:val="en-GB"/>
              </w:rPr>
              <w:t>border</w:t>
            </w:r>
            <w:r w:rsidR="00DC52A1" w:rsidRPr="00F716D1">
              <w:rPr>
                <w:sz w:val="23"/>
                <w:szCs w:val="23"/>
                <w:lang w:val="en-GB"/>
              </w:rPr>
              <w:t xml:space="preserve"> guards</w:t>
            </w:r>
            <w:r w:rsidRPr="00F716D1">
              <w:rPr>
                <w:sz w:val="23"/>
                <w:szCs w:val="23"/>
                <w:lang w:val="en-GB"/>
              </w:rPr>
              <w:t xml:space="preserve">), </w:t>
            </w:r>
            <w:r w:rsidR="00DC52A1" w:rsidRPr="00F716D1">
              <w:rPr>
                <w:sz w:val="23"/>
                <w:szCs w:val="23"/>
                <w:lang w:val="en-GB"/>
              </w:rPr>
              <w:t xml:space="preserve">heating </w:t>
            </w:r>
            <w:r w:rsidRPr="00F716D1">
              <w:rPr>
                <w:sz w:val="23"/>
                <w:szCs w:val="23"/>
                <w:lang w:val="en-GB"/>
              </w:rPr>
              <w:t>(</w:t>
            </w:r>
            <w:r w:rsidR="00DC52A1" w:rsidRPr="00F716D1">
              <w:rPr>
                <w:sz w:val="23"/>
                <w:szCs w:val="23"/>
                <w:lang w:val="en-GB"/>
              </w:rPr>
              <w:t>electric underfloor heating</w:t>
            </w:r>
            <w:r w:rsidRPr="00F716D1">
              <w:rPr>
                <w:sz w:val="23"/>
                <w:szCs w:val="23"/>
                <w:lang w:val="en-GB"/>
              </w:rPr>
              <w:t xml:space="preserve">), </w:t>
            </w:r>
            <w:r w:rsidR="00DC52A1" w:rsidRPr="00F716D1">
              <w:rPr>
                <w:sz w:val="23"/>
                <w:szCs w:val="23"/>
                <w:lang w:val="en-GB"/>
              </w:rPr>
              <w:t>lighting, ventilation, air conditioning, telephone and computer communication in the pavilions;</w:t>
            </w:r>
            <w:r w:rsidRPr="00F716D1">
              <w:rPr>
                <w:sz w:val="23"/>
                <w:szCs w:val="23"/>
                <w:lang w:val="en-GB"/>
              </w:rPr>
              <w:t xml:space="preserve"> </w:t>
            </w:r>
            <w:r w:rsidR="00DC52A1" w:rsidRPr="00F716D1">
              <w:rPr>
                <w:sz w:val="23"/>
                <w:szCs w:val="23"/>
                <w:lang w:val="en-GB"/>
              </w:rPr>
              <w:t>provide for the possibility of controlling barriers at the exit from the customs control zone through the access control system and installation of CCTV cameras in the automated workplace of customs officers</w:t>
            </w:r>
            <w:r w:rsidRPr="00F716D1">
              <w:rPr>
                <w:sz w:val="23"/>
                <w:szCs w:val="23"/>
                <w:lang w:val="en-GB"/>
              </w:rPr>
              <w:t>.</w:t>
            </w:r>
            <w:r w:rsidR="001B78DE" w:rsidRPr="00F716D1">
              <w:rPr>
                <w:sz w:val="23"/>
                <w:szCs w:val="23"/>
                <w:lang w:val="en-GB"/>
              </w:rPr>
              <w:t xml:space="preserve"> </w:t>
            </w:r>
            <w:r w:rsidR="00DC52A1" w:rsidRPr="00F716D1">
              <w:rPr>
                <w:sz w:val="23"/>
                <w:szCs w:val="23"/>
                <w:lang w:val="en-GB"/>
              </w:rPr>
              <w:t>Provide a personal computer with a multifunctional device, a single-desk computer table with a chair in the pavilion premises</w:t>
            </w:r>
            <w:r w:rsidR="001F74DD" w:rsidRPr="00F716D1">
              <w:rPr>
                <w:sz w:val="23"/>
                <w:szCs w:val="23"/>
                <w:lang w:val="en-GB"/>
              </w:rPr>
              <w:t>.</w:t>
            </w:r>
          </w:p>
          <w:p w14:paraId="2B395AC0" w14:textId="77777777" w:rsidR="006744D1" w:rsidRPr="00F716D1" w:rsidRDefault="006744D1" w:rsidP="00280E5E">
            <w:pPr>
              <w:jc w:val="both"/>
              <w:rPr>
                <w:b/>
                <w:sz w:val="23"/>
                <w:szCs w:val="23"/>
                <w:lang w:val="en-GB"/>
              </w:rPr>
            </w:pPr>
          </w:p>
          <w:p w14:paraId="525B5363" w14:textId="3DA4AD0E" w:rsidR="006744D1" w:rsidRPr="00F716D1" w:rsidRDefault="00DC52A1" w:rsidP="00280E5E">
            <w:pPr>
              <w:jc w:val="both"/>
              <w:rPr>
                <w:b/>
                <w:sz w:val="23"/>
                <w:szCs w:val="23"/>
                <w:lang w:val="en-GB"/>
              </w:rPr>
            </w:pPr>
            <w:r w:rsidRPr="00F716D1">
              <w:rPr>
                <w:b/>
                <w:bCs/>
                <w:noProof/>
                <w:lang w:val="en-GB"/>
              </w:rPr>
              <w:t>Weighing complex</w:t>
            </w:r>
            <w:r w:rsidR="006744D1" w:rsidRPr="00F716D1">
              <w:rPr>
                <w:b/>
                <w:sz w:val="23"/>
                <w:szCs w:val="23"/>
                <w:lang w:val="en-GB"/>
              </w:rPr>
              <w:t>.</w:t>
            </w:r>
          </w:p>
          <w:p w14:paraId="149ADC6D" w14:textId="227FECD4" w:rsidR="00217352" w:rsidRPr="00F716D1" w:rsidRDefault="00D27ACE" w:rsidP="00280E5E">
            <w:pPr>
              <w:jc w:val="both"/>
              <w:rPr>
                <w:b/>
                <w:sz w:val="23"/>
                <w:szCs w:val="23"/>
                <w:u w:val="single"/>
                <w:lang w:val="en-GB"/>
              </w:rPr>
            </w:pPr>
            <w:r w:rsidRPr="00F716D1">
              <w:rPr>
                <w:b/>
                <w:sz w:val="23"/>
                <w:szCs w:val="23"/>
                <w:u w:val="single"/>
                <w:lang w:val="en-GB"/>
              </w:rPr>
              <w:t>Provide for</w:t>
            </w:r>
            <w:r w:rsidR="00217352" w:rsidRPr="00F716D1">
              <w:rPr>
                <w:b/>
                <w:sz w:val="23"/>
                <w:szCs w:val="23"/>
                <w:u w:val="single"/>
                <w:lang w:val="en-GB"/>
              </w:rPr>
              <w:t>:</w:t>
            </w:r>
          </w:p>
          <w:p w14:paraId="140704D0" w14:textId="64F263DC" w:rsidR="00217352" w:rsidRPr="00F716D1" w:rsidRDefault="00217352" w:rsidP="00280E5E">
            <w:pPr>
              <w:jc w:val="both"/>
              <w:rPr>
                <w:sz w:val="23"/>
                <w:szCs w:val="23"/>
                <w:lang w:val="en-GB"/>
              </w:rPr>
            </w:pPr>
            <w:r w:rsidRPr="00F716D1">
              <w:rPr>
                <w:sz w:val="23"/>
                <w:szCs w:val="23"/>
                <w:lang w:val="en-GB"/>
              </w:rPr>
              <w:t xml:space="preserve">- </w:t>
            </w:r>
            <w:r w:rsidR="00D27ACE" w:rsidRPr="00F716D1">
              <w:rPr>
                <w:sz w:val="23"/>
                <w:szCs w:val="23"/>
                <w:lang w:val="en-GB"/>
              </w:rPr>
              <w:t>reconstruction of the weighing complex for dynamic weighing of trucks entering Ukraine with the replacement of one non-working scale, repair of the second working scale, and installation of a new third scale to ensure 100 percent weighing of trucks moving to enter Ukraine</w:t>
            </w:r>
            <w:r w:rsidRPr="00F716D1">
              <w:rPr>
                <w:sz w:val="23"/>
                <w:szCs w:val="23"/>
                <w:lang w:val="en-GB"/>
              </w:rPr>
              <w:t>;</w:t>
            </w:r>
          </w:p>
          <w:p w14:paraId="6C50506A" w14:textId="3FE026C6" w:rsidR="00217352" w:rsidRPr="00F716D1" w:rsidRDefault="00217352" w:rsidP="00280E5E">
            <w:pPr>
              <w:jc w:val="both"/>
              <w:rPr>
                <w:sz w:val="23"/>
                <w:szCs w:val="23"/>
                <w:lang w:val="en-GB"/>
              </w:rPr>
            </w:pPr>
            <w:r w:rsidRPr="00F716D1">
              <w:rPr>
                <w:sz w:val="23"/>
                <w:szCs w:val="23"/>
                <w:lang w:val="en-GB"/>
              </w:rPr>
              <w:t xml:space="preserve">- </w:t>
            </w:r>
            <w:r w:rsidR="00D27ACE" w:rsidRPr="00F716D1">
              <w:rPr>
                <w:sz w:val="23"/>
                <w:szCs w:val="23"/>
                <w:lang w:val="en-GB"/>
              </w:rPr>
              <w:t>Reconstruction with extension of the shed of the weighing complex for the third scale</w:t>
            </w:r>
            <w:r w:rsidR="00F86C8E" w:rsidRPr="00F716D1">
              <w:rPr>
                <w:sz w:val="23"/>
                <w:szCs w:val="23"/>
                <w:lang w:val="en-GB"/>
              </w:rPr>
              <w:t>;</w:t>
            </w:r>
          </w:p>
          <w:p w14:paraId="6029DCD4" w14:textId="15E898B3" w:rsidR="00217352" w:rsidRPr="00F716D1" w:rsidRDefault="00217352" w:rsidP="00217352">
            <w:pPr>
              <w:jc w:val="both"/>
              <w:rPr>
                <w:sz w:val="23"/>
                <w:szCs w:val="23"/>
                <w:lang w:val="en-GB"/>
              </w:rPr>
            </w:pPr>
            <w:r w:rsidRPr="00F716D1">
              <w:rPr>
                <w:sz w:val="23"/>
                <w:szCs w:val="23"/>
                <w:lang w:val="en-GB"/>
              </w:rPr>
              <w:t xml:space="preserve">- </w:t>
            </w:r>
            <w:r w:rsidR="00D27ACE" w:rsidRPr="00F716D1">
              <w:rPr>
                <w:sz w:val="23"/>
                <w:szCs w:val="23"/>
                <w:lang w:val="en-GB"/>
              </w:rPr>
              <w:t>reconstruction of the existing weighing pavilion with internal and external furnishing of the premises, installation of air conditioning, installation of 3 customs officers’ workplaces and equip each of them with a single-desk computer table with a chair, as well as install wardrobe and bookcase</w:t>
            </w:r>
            <w:r w:rsidR="00F86C8E" w:rsidRPr="00F716D1">
              <w:rPr>
                <w:sz w:val="23"/>
                <w:szCs w:val="23"/>
                <w:lang w:val="en-GB"/>
              </w:rPr>
              <w:t>.</w:t>
            </w:r>
          </w:p>
          <w:p w14:paraId="38D157BE" w14:textId="77777777" w:rsidR="006744D1" w:rsidRPr="00F716D1" w:rsidRDefault="006744D1" w:rsidP="00132796">
            <w:pPr>
              <w:jc w:val="both"/>
              <w:rPr>
                <w:sz w:val="23"/>
                <w:szCs w:val="23"/>
                <w:lang w:val="en-GB"/>
              </w:rPr>
            </w:pPr>
          </w:p>
        </w:tc>
      </w:tr>
      <w:tr w:rsidR="006744D1" w:rsidRPr="00F716D1" w14:paraId="0D654BC3" w14:textId="77777777" w:rsidTr="005312C7">
        <w:tc>
          <w:tcPr>
            <w:tcW w:w="532" w:type="dxa"/>
            <w:tcBorders>
              <w:top w:val="single" w:sz="4" w:space="0" w:color="auto"/>
              <w:left w:val="single" w:sz="4" w:space="0" w:color="auto"/>
              <w:bottom w:val="single" w:sz="4" w:space="0" w:color="auto"/>
              <w:right w:val="single" w:sz="4" w:space="0" w:color="auto"/>
            </w:tcBorders>
          </w:tcPr>
          <w:p w14:paraId="2A68B1D3" w14:textId="706A059B" w:rsidR="006744D1" w:rsidRPr="00F716D1" w:rsidRDefault="006744D1" w:rsidP="00670CE4">
            <w:pPr>
              <w:jc w:val="center"/>
              <w:rPr>
                <w:bCs/>
                <w:sz w:val="23"/>
                <w:szCs w:val="23"/>
                <w:lang w:val="en-GB"/>
              </w:rPr>
            </w:pPr>
          </w:p>
        </w:tc>
        <w:tc>
          <w:tcPr>
            <w:tcW w:w="3260" w:type="dxa"/>
            <w:tcBorders>
              <w:top w:val="single" w:sz="4" w:space="0" w:color="auto"/>
              <w:left w:val="single" w:sz="4" w:space="0" w:color="auto"/>
              <w:bottom w:val="single" w:sz="4" w:space="0" w:color="auto"/>
              <w:right w:val="single" w:sz="4" w:space="0" w:color="auto"/>
            </w:tcBorders>
          </w:tcPr>
          <w:p w14:paraId="0D7AC2F2" w14:textId="237684BE" w:rsidR="006744D1" w:rsidRPr="00F716D1" w:rsidRDefault="00D27ACE" w:rsidP="00D9626E">
            <w:pPr>
              <w:rPr>
                <w:bCs/>
                <w:sz w:val="23"/>
                <w:szCs w:val="23"/>
                <w:lang w:val="en-GB"/>
              </w:rPr>
            </w:pPr>
            <w:r w:rsidRPr="00F716D1">
              <w:rPr>
                <w:bCs/>
                <w:spacing w:val="2"/>
                <w:lang w:val="en-GB"/>
              </w:rPr>
              <w:t>Requirements for construction site</w:t>
            </w:r>
            <w:r w:rsidR="00D97A39" w:rsidRPr="00F716D1">
              <w:rPr>
                <w:bCs/>
                <w:lang w:val="en-GB"/>
              </w:rPr>
              <w:t xml:space="preserve"> </w:t>
            </w:r>
            <w:r w:rsidR="00D97A39" w:rsidRPr="00F716D1">
              <w:rPr>
                <w:bCs/>
                <w:spacing w:val="2"/>
                <w:lang w:val="en-GB"/>
              </w:rPr>
              <w:t>arranging and</w:t>
            </w:r>
            <w:r w:rsidRPr="00F716D1">
              <w:rPr>
                <w:bCs/>
                <w:spacing w:val="2"/>
                <w:lang w:val="en-GB"/>
              </w:rPr>
              <w:t xml:space="preserve"> landscaping</w:t>
            </w:r>
            <w:r w:rsidRPr="00F716D1">
              <w:rPr>
                <w:bCs/>
                <w:sz w:val="23"/>
                <w:szCs w:val="23"/>
                <w:lang w:val="en-GB"/>
              </w:rPr>
              <w:t xml:space="preserve"> </w:t>
            </w:r>
          </w:p>
        </w:tc>
        <w:tc>
          <w:tcPr>
            <w:tcW w:w="6379" w:type="dxa"/>
            <w:tcBorders>
              <w:top w:val="single" w:sz="4" w:space="0" w:color="auto"/>
              <w:left w:val="single" w:sz="4" w:space="0" w:color="auto"/>
              <w:bottom w:val="single" w:sz="4" w:space="0" w:color="auto"/>
              <w:right w:val="single" w:sz="4" w:space="0" w:color="auto"/>
            </w:tcBorders>
          </w:tcPr>
          <w:p w14:paraId="399588D8" w14:textId="6BE7F5CD" w:rsidR="006744D1" w:rsidRPr="00F716D1" w:rsidRDefault="00D97A39" w:rsidP="00A0617F">
            <w:pPr>
              <w:rPr>
                <w:b/>
                <w:sz w:val="23"/>
                <w:szCs w:val="23"/>
                <w:lang w:val="en-GB"/>
              </w:rPr>
            </w:pPr>
            <w:r w:rsidRPr="00F716D1">
              <w:rPr>
                <w:b/>
                <w:sz w:val="23"/>
                <w:szCs w:val="23"/>
                <w:lang w:val="en-GB"/>
              </w:rPr>
              <w:t>Stage one</w:t>
            </w:r>
            <w:r w:rsidR="006744D1" w:rsidRPr="00F716D1">
              <w:rPr>
                <w:b/>
                <w:sz w:val="23"/>
                <w:szCs w:val="23"/>
                <w:lang w:val="en-GB"/>
              </w:rPr>
              <w:t>:</w:t>
            </w:r>
          </w:p>
          <w:p w14:paraId="38AF9286" w14:textId="2243923D" w:rsidR="006744D1" w:rsidRPr="00F716D1" w:rsidRDefault="00D97A39" w:rsidP="00DA61D7">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4294E02B" w14:textId="1712843E" w:rsidR="006744D1" w:rsidRPr="00F716D1" w:rsidRDefault="006744D1" w:rsidP="00DA61D7">
            <w:pPr>
              <w:jc w:val="both"/>
              <w:rPr>
                <w:sz w:val="23"/>
                <w:szCs w:val="23"/>
                <w:lang w:val="en-GB"/>
              </w:rPr>
            </w:pPr>
            <w:r w:rsidRPr="00F716D1">
              <w:rPr>
                <w:sz w:val="23"/>
                <w:szCs w:val="23"/>
                <w:lang w:val="en-GB"/>
              </w:rPr>
              <w:t xml:space="preserve">-  </w:t>
            </w:r>
            <w:r w:rsidR="00D97A39" w:rsidRPr="00F716D1">
              <w:rPr>
                <w:sz w:val="23"/>
                <w:szCs w:val="23"/>
                <w:lang w:val="en-GB"/>
              </w:rPr>
              <w:t>design the covering of roads and sites in accordance with the requirements of DBN B.2.3-4-2015 DBN V.2.3-4:2015 "Automotive roads. Transport facilities. Part I. Part II." established for roads of the 3</w:t>
            </w:r>
            <w:r w:rsidR="00D97A39" w:rsidRPr="00F716D1">
              <w:rPr>
                <w:sz w:val="23"/>
                <w:szCs w:val="23"/>
                <w:vertAlign w:val="superscript"/>
                <w:lang w:val="en-GB"/>
              </w:rPr>
              <w:t>rd</w:t>
            </w:r>
            <w:r w:rsidR="00D97A39" w:rsidRPr="00F716D1">
              <w:rPr>
                <w:sz w:val="23"/>
                <w:szCs w:val="23"/>
                <w:lang w:val="en-GB"/>
              </w:rPr>
              <w:t xml:space="preserve"> category</w:t>
            </w:r>
            <w:r w:rsidRPr="00F716D1">
              <w:rPr>
                <w:sz w:val="23"/>
                <w:szCs w:val="23"/>
                <w:lang w:val="en-GB"/>
              </w:rPr>
              <w:t>.</w:t>
            </w:r>
          </w:p>
          <w:p w14:paraId="6468A204" w14:textId="497BCA3D" w:rsidR="006744D1" w:rsidRPr="00F716D1" w:rsidRDefault="006744D1" w:rsidP="00DA61D7">
            <w:pPr>
              <w:jc w:val="both"/>
              <w:rPr>
                <w:sz w:val="23"/>
                <w:szCs w:val="23"/>
                <w:lang w:val="en-GB"/>
              </w:rPr>
            </w:pPr>
            <w:r w:rsidRPr="00F716D1">
              <w:rPr>
                <w:sz w:val="23"/>
                <w:szCs w:val="23"/>
                <w:lang w:val="en-GB"/>
              </w:rPr>
              <w:t xml:space="preserve">- </w:t>
            </w:r>
            <w:r w:rsidR="00D97A39" w:rsidRPr="00F716D1">
              <w:rPr>
                <w:sz w:val="23"/>
                <w:szCs w:val="23"/>
                <w:lang w:val="en-GB"/>
              </w:rPr>
              <w:t>provide for pavements’ and safety islands’ covering under sheds taking into account their cleaning using special grinding technique</w:t>
            </w:r>
            <w:r w:rsidRPr="00F716D1">
              <w:rPr>
                <w:sz w:val="23"/>
                <w:szCs w:val="23"/>
                <w:lang w:val="en-GB"/>
              </w:rPr>
              <w:t xml:space="preserve">; </w:t>
            </w:r>
          </w:p>
          <w:p w14:paraId="1D1C6FD6" w14:textId="1B860A4C" w:rsidR="006744D1" w:rsidRPr="00F716D1" w:rsidRDefault="006744D1" w:rsidP="00192A4C">
            <w:pPr>
              <w:jc w:val="both"/>
              <w:rPr>
                <w:sz w:val="23"/>
                <w:szCs w:val="23"/>
                <w:lang w:val="en-GB"/>
              </w:rPr>
            </w:pPr>
            <w:r w:rsidRPr="00F716D1">
              <w:rPr>
                <w:sz w:val="23"/>
                <w:szCs w:val="23"/>
                <w:lang w:val="en-GB"/>
              </w:rPr>
              <w:t xml:space="preserve">- </w:t>
            </w:r>
            <w:r w:rsidR="004353D3" w:rsidRPr="00F716D1">
              <w:rPr>
                <w:sz w:val="23"/>
                <w:szCs w:val="23"/>
                <w:lang w:val="en-GB"/>
              </w:rPr>
              <w:t>regulatory slopes of designed roads, platforms, pedestrian sidewalks, taking into account requirements for low-mobility groups of people</w:t>
            </w:r>
            <w:r w:rsidRPr="00F716D1">
              <w:rPr>
                <w:sz w:val="23"/>
                <w:szCs w:val="23"/>
                <w:lang w:val="en-GB"/>
              </w:rPr>
              <w:t xml:space="preserve">; </w:t>
            </w:r>
          </w:p>
          <w:p w14:paraId="66FB2C4C" w14:textId="1C5C9813" w:rsidR="006744D1" w:rsidRPr="00F716D1" w:rsidRDefault="006744D1" w:rsidP="00192A4C">
            <w:pPr>
              <w:jc w:val="both"/>
              <w:rPr>
                <w:sz w:val="23"/>
                <w:szCs w:val="23"/>
                <w:lang w:val="en-GB"/>
              </w:rPr>
            </w:pPr>
            <w:r w:rsidRPr="00F716D1">
              <w:rPr>
                <w:sz w:val="23"/>
                <w:szCs w:val="23"/>
                <w:lang w:val="en-GB"/>
              </w:rPr>
              <w:t xml:space="preserve">- </w:t>
            </w:r>
            <w:r w:rsidR="004353D3" w:rsidRPr="00F716D1">
              <w:rPr>
                <w:sz w:val="23"/>
                <w:szCs w:val="23"/>
                <w:lang w:val="en-GB"/>
              </w:rPr>
              <w:t>the width of traffic lanes of all types of vehicles - 3 m</w:t>
            </w:r>
            <w:r w:rsidRPr="00F716D1">
              <w:rPr>
                <w:sz w:val="23"/>
                <w:szCs w:val="23"/>
                <w:lang w:val="en-GB"/>
              </w:rPr>
              <w:t>;</w:t>
            </w:r>
          </w:p>
          <w:p w14:paraId="4CDF4B5B" w14:textId="230C7901" w:rsidR="006744D1" w:rsidRPr="00F716D1" w:rsidRDefault="006744D1" w:rsidP="008A6DC2">
            <w:pPr>
              <w:jc w:val="both"/>
              <w:rPr>
                <w:sz w:val="23"/>
                <w:szCs w:val="23"/>
                <w:lang w:val="en-GB"/>
              </w:rPr>
            </w:pPr>
            <w:r w:rsidRPr="00F716D1">
              <w:rPr>
                <w:sz w:val="23"/>
                <w:szCs w:val="23"/>
                <w:lang w:val="en-GB"/>
              </w:rPr>
              <w:t xml:space="preserve">- </w:t>
            </w:r>
            <w:r w:rsidR="004353D3" w:rsidRPr="00F716D1">
              <w:rPr>
                <w:sz w:val="23"/>
                <w:szCs w:val="23"/>
                <w:lang w:val="en-GB"/>
              </w:rPr>
              <w:t>arrangement of road asphalt pavement with arrangement of curbs</w:t>
            </w:r>
            <w:r w:rsidRPr="00F716D1">
              <w:rPr>
                <w:sz w:val="23"/>
                <w:szCs w:val="23"/>
                <w:lang w:val="en-GB"/>
              </w:rPr>
              <w:t>;</w:t>
            </w:r>
          </w:p>
          <w:p w14:paraId="2D5AC38B" w14:textId="503D14B5" w:rsidR="006744D1" w:rsidRPr="00F716D1" w:rsidRDefault="006744D1" w:rsidP="008A6DC2">
            <w:pPr>
              <w:jc w:val="both"/>
              <w:rPr>
                <w:sz w:val="23"/>
                <w:szCs w:val="23"/>
                <w:lang w:val="en-GB"/>
              </w:rPr>
            </w:pPr>
            <w:r w:rsidRPr="00F716D1">
              <w:rPr>
                <w:sz w:val="23"/>
                <w:szCs w:val="23"/>
                <w:lang w:val="en-GB"/>
              </w:rPr>
              <w:t xml:space="preserve">- </w:t>
            </w:r>
            <w:r w:rsidR="004353D3" w:rsidRPr="00F716D1">
              <w:rPr>
                <w:sz w:val="23"/>
                <w:szCs w:val="23"/>
                <w:lang w:val="en-GB"/>
              </w:rPr>
              <w:t>installation of FEM coating under sheds and on sidewalks</w:t>
            </w:r>
            <w:r w:rsidRPr="00F716D1">
              <w:rPr>
                <w:sz w:val="23"/>
                <w:szCs w:val="23"/>
                <w:lang w:val="en-GB"/>
              </w:rPr>
              <w:t>;</w:t>
            </w:r>
          </w:p>
          <w:p w14:paraId="0E0C6B0A" w14:textId="58CA8FE4" w:rsidR="006744D1" w:rsidRPr="00F716D1" w:rsidRDefault="006744D1" w:rsidP="008A6DC2">
            <w:pPr>
              <w:jc w:val="both"/>
              <w:rPr>
                <w:sz w:val="23"/>
                <w:szCs w:val="23"/>
                <w:lang w:val="en-GB"/>
              </w:rPr>
            </w:pPr>
            <w:r w:rsidRPr="00F716D1">
              <w:rPr>
                <w:sz w:val="23"/>
                <w:szCs w:val="23"/>
                <w:lang w:val="en-GB"/>
              </w:rPr>
              <w:t xml:space="preserve">- </w:t>
            </w:r>
            <w:r w:rsidR="004353D3" w:rsidRPr="00F716D1">
              <w:rPr>
                <w:sz w:val="23"/>
                <w:szCs w:val="23"/>
                <w:lang w:val="en-GB"/>
              </w:rPr>
              <w:t>installation of lights for external electric lighting of the territory</w:t>
            </w:r>
            <w:r w:rsidRPr="00F716D1">
              <w:rPr>
                <w:sz w:val="23"/>
                <w:szCs w:val="23"/>
                <w:lang w:val="en-GB"/>
              </w:rPr>
              <w:t>;</w:t>
            </w:r>
          </w:p>
          <w:p w14:paraId="0D731350" w14:textId="0C041A24" w:rsidR="006744D1" w:rsidRPr="00F716D1" w:rsidRDefault="006744D1" w:rsidP="008A6DC2">
            <w:pPr>
              <w:jc w:val="both"/>
              <w:rPr>
                <w:sz w:val="23"/>
                <w:szCs w:val="23"/>
                <w:lang w:val="en-GB"/>
              </w:rPr>
            </w:pPr>
            <w:r w:rsidRPr="00F716D1">
              <w:rPr>
                <w:sz w:val="23"/>
                <w:szCs w:val="23"/>
                <w:lang w:val="en-GB"/>
              </w:rPr>
              <w:t xml:space="preserve">- </w:t>
            </w:r>
            <w:r w:rsidR="004353D3" w:rsidRPr="00F716D1">
              <w:rPr>
                <w:sz w:val="23"/>
                <w:szCs w:val="23"/>
                <w:lang w:val="en-GB"/>
              </w:rPr>
              <w:t xml:space="preserve">arrangement of a fenced site for 25 detained cars. Provide for a sectional fence with a height of min. 1.5 m of welded wire </w:t>
            </w:r>
            <w:r w:rsidR="00C6350B" w:rsidRPr="00F716D1">
              <w:rPr>
                <w:sz w:val="23"/>
                <w:szCs w:val="23"/>
                <w:lang w:val="en-GB"/>
              </w:rPr>
              <w:t>a</w:t>
            </w:r>
            <w:r w:rsidR="004353D3" w:rsidRPr="00F716D1">
              <w:rPr>
                <w:sz w:val="23"/>
                <w:szCs w:val="23"/>
                <w:lang w:val="en-GB"/>
              </w:rPr>
              <w:t xml:space="preserve"> diam</w:t>
            </w:r>
            <w:r w:rsidR="00C6350B" w:rsidRPr="00F716D1">
              <w:rPr>
                <w:sz w:val="23"/>
                <w:szCs w:val="23"/>
                <w:lang w:val="en-GB"/>
              </w:rPr>
              <w:t>eter of</w:t>
            </w:r>
            <w:r w:rsidR="004353D3" w:rsidRPr="00F716D1">
              <w:rPr>
                <w:sz w:val="23"/>
                <w:szCs w:val="23"/>
                <w:lang w:val="en-GB"/>
              </w:rPr>
              <w:t xml:space="preserve"> 3 mm and cells </w:t>
            </w:r>
            <w:r w:rsidR="00C6350B" w:rsidRPr="00F716D1">
              <w:rPr>
                <w:sz w:val="23"/>
                <w:szCs w:val="23"/>
                <w:lang w:val="en-GB"/>
              </w:rPr>
              <w:t xml:space="preserve">of </w:t>
            </w:r>
            <w:r w:rsidR="004353D3" w:rsidRPr="00F716D1">
              <w:rPr>
                <w:sz w:val="23"/>
                <w:szCs w:val="23"/>
                <w:lang w:val="en-GB"/>
              </w:rPr>
              <w:t xml:space="preserve">50x200 mm. Provide </w:t>
            </w:r>
            <w:r w:rsidR="00C6350B" w:rsidRPr="00F716D1">
              <w:rPr>
                <w:sz w:val="23"/>
                <w:szCs w:val="23"/>
                <w:lang w:val="en-GB"/>
              </w:rPr>
              <w:t xml:space="preserve">for </w:t>
            </w:r>
            <w:r w:rsidR="004353D3" w:rsidRPr="00F716D1">
              <w:rPr>
                <w:sz w:val="23"/>
                <w:szCs w:val="23"/>
                <w:lang w:val="en-GB"/>
              </w:rPr>
              <w:t xml:space="preserve">gates in the fence that can be opened </w:t>
            </w:r>
            <w:r w:rsidR="00C6350B" w:rsidRPr="00F716D1">
              <w:rPr>
                <w:sz w:val="23"/>
                <w:szCs w:val="23"/>
                <w:lang w:val="en-GB"/>
              </w:rPr>
              <w:t xml:space="preserve">through </w:t>
            </w:r>
            <w:r w:rsidR="000A1B96" w:rsidRPr="00F716D1">
              <w:rPr>
                <w:sz w:val="23"/>
                <w:szCs w:val="23"/>
                <w:lang w:val="en-GB"/>
              </w:rPr>
              <w:t>access</w:t>
            </w:r>
            <w:r w:rsidR="00C6350B" w:rsidRPr="00F716D1">
              <w:rPr>
                <w:sz w:val="23"/>
                <w:szCs w:val="23"/>
                <w:lang w:val="en-GB"/>
              </w:rPr>
              <w:t xml:space="preserve"> control system</w:t>
            </w:r>
            <w:r w:rsidRPr="00F716D1">
              <w:rPr>
                <w:sz w:val="23"/>
                <w:szCs w:val="23"/>
                <w:lang w:val="en-GB"/>
              </w:rPr>
              <w:t>;</w:t>
            </w:r>
          </w:p>
          <w:p w14:paraId="12B88BC7" w14:textId="7901668D" w:rsidR="006744D1" w:rsidRPr="00F716D1" w:rsidRDefault="006744D1" w:rsidP="008A6DC2">
            <w:pPr>
              <w:jc w:val="both"/>
              <w:rPr>
                <w:sz w:val="23"/>
                <w:szCs w:val="23"/>
                <w:lang w:val="en-GB"/>
              </w:rPr>
            </w:pPr>
            <w:r w:rsidRPr="00F716D1">
              <w:rPr>
                <w:sz w:val="23"/>
                <w:szCs w:val="23"/>
                <w:lang w:val="en-GB"/>
              </w:rPr>
              <w:t xml:space="preserve">- </w:t>
            </w:r>
            <w:r w:rsidR="00C6350B" w:rsidRPr="00F716D1">
              <w:rPr>
                <w:sz w:val="23"/>
                <w:szCs w:val="23"/>
                <w:lang w:val="en-GB"/>
              </w:rPr>
              <w:t>arrangement of a site for 5 cars after passport and customs control at the entrance to Ukraine; arrangement of a site for two cars near public toilets in the entrance zone</w:t>
            </w:r>
            <w:r w:rsidRPr="00F716D1">
              <w:rPr>
                <w:sz w:val="23"/>
                <w:szCs w:val="23"/>
                <w:lang w:val="en-GB"/>
              </w:rPr>
              <w:t>;</w:t>
            </w:r>
          </w:p>
          <w:p w14:paraId="4CD70F1C" w14:textId="021644C7" w:rsidR="006744D1" w:rsidRPr="00F716D1" w:rsidRDefault="006744D1" w:rsidP="008A6DC2">
            <w:pPr>
              <w:jc w:val="both"/>
              <w:rPr>
                <w:sz w:val="23"/>
                <w:szCs w:val="23"/>
                <w:lang w:val="en-GB"/>
              </w:rPr>
            </w:pPr>
            <w:r w:rsidRPr="00F716D1">
              <w:rPr>
                <w:sz w:val="23"/>
                <w:szCs w:val="23"/>
                <w:lang w:val="en-GB"/>
              </w:rPr>
              <w:t xml:space="preserve">- </w:t>
            </w:r>
            <w:r w:rsidR="00C6350B" w:rsidRPr="00F716D1">
              <w:rPr>
                <w:sz w:val="23"/>
                <w:szCs w:val="23"/>
                <w:lang w:val="en-GB"/>
              </w:rPr>
              <w:t>arrangement of a site for three passenger cars for passport and customs control in the exit zone</w:t>
            </w:r>
            <w:r w:rsidRPr="00F716D1">
              <w:rPr>
                <w:sz w:val="23"/>
                <w:szCs w:val="23"/>
                <w:lang w:val="en-GB"/>
              </w:rPr>
              <w:t>;</w:t>
            </w:r>
          </w:p>
          <w:p w14:paraId="716B7963" w14:textId="146B884F" w:rsidR="006744D1" w:rsidRPr="00F716D1" w:rsidRDefault="006744D1" w:rsidP="008A6DC2">
            <w:pPr>
              <w:jc w:val="both"/>
              <w:rPr>
                <w:sz w:val="23"/>
                <w:szCs w:val="23"/>
                <w:lang w:val="en-GB"/>
              </w:rPr>
            </w:pPr>
            <w:r w:rsidRPr="00F716D1">
              <w:rPr>
                <w:sz w:val="23"/>
                <w:szCs w:val="23"/>
                <w:lang w:val="en-GB"/>
              </w:rPr>
              <w:lastRenderedPageBreak/>
              <w:t xml:space="preserve"> - </w:t>
            </w:r>
            <w:r w:rsidR="00C6350B" w:rsidRPr="00F716D1">
              <w:rPr>
                <w:sz w:val="23"/>
                <w:szCs w:val="23"/>
                <w:lang w:val="en-GB"/>
              </w:rPr>
              <w:t>installation of a steel sectional fence of the checkpoint territory with a height of min. 2.2 m of welded wire with diam. of 3 mm and cells of 50x200 mm</w:t>
            </w:r>
            <w:r w:rsidRPr="00F716D1">
              <w:rPr>
                <w:sz w:val="23"/>
                <w:szCs w:val="23"/>
                <w:lang w:val="en-GB"/>
              </w:rPr>
              <w:t>;</w:t>
            </w:r>
          </w:p>
          <w:p w14:paraId="431CD176" w14:textId="39C1D2E6" w:rsidR="006744D1" w:rsidRPr="00F716D1" w:rsidRDefault="006744D1" w:rsidP="00225E0B">
            <w:pPr>
              <w:jc w:val="both"/>
              <w:rPr>
                <w:sz w:val="23"/>
                <w:szCs w:val="23"/>
                <w:lang w:val="en-GB"/>
              </w:rPr>
            </w:pPr>
            <w:r w:rsidRPr="00F716D1">
              <w:rPr>
                <w:sz w:val="23"/>
                <w:szCs w:val="23"/>
                <w:lang w:val="en-GB"/>
              </w:rPr>
              <w:t xml:space="preserve">- </w:t>
            </w:r>
            <w:r w:rsidR="00C6350B" w:rsidRPr="00F716D1">
              <w:rPr>
                <w:sz w:val="23"/>
                <w:szCs w:val="23"/>
                <w:lang w:val="en-GB"/>
              </w:rPr>
              <w:t>installation of a steel sectional fence with a height of min. 2.2 m of welded wire with diam. of 3 mm and cells of 50x200 mm</w:t>
            </w:r>
            <w:r w:rsidRPr="00F716D1">
              <w:rPr>
                <w:sz w:val="23"/>
                <w:szCs w:val="23"/>
                <w:lang w:val="en-GB"/>
              </w:rPr>
              <w:t>;</w:t>
            </w:r>
          </w:p>
          <w:p w14:paraId="439C7781" w14:textId="6EB0917B" w:rsidR="006744D1" w:rsidRPr="00F716D1" w:rsidRDefault="006744D1" w:rsidP="00225E0B">
            <w:pPr>
              <w:jc w:val="both"/>
              <w:rPr>
                <w:sz w:val="23"/>
                <w:szCs w:val="23"/>
                <w:lang w:val="en-GB"/>
              </w:rPr>
            </w:pPr>
            <w:r w:rsidRPr="00F716D1">
              <w:rPr>
                <w:sz w:val="23"/>
                <w:szCs w:val="23"/>
                <w:lang w:val="en-GB"/>
              </w:rPr>
              <w:t xml:space="preserve">- </w:t>
            </w:r>
            <w:r w:rsidR="00C6350B" w:rsidRPr="00F716D1">
              <w:rPr>
                <w:sz w:val="23"/>
                <w:szCs w:val="23"/>
                <w:lang w:val="en-GB"/>
              </w:rPr>
              <w:t>installation of a portable turnstile between the "red" and "green" corridors with a height of 0.5 m</w:t>
            </w:r>
            <w:r w:rsidRPr="00F716D1">
              <w:rPr>
                <w:sz w:val="23"/>
                <w:szCs w:val="23"/>
                <w:lang w:val="en-GB"/>
              </w:rPr>
              <w:t>;</w:t>
            </w:r>
          </w:p>
          <w:p w14:paraId="64A16F52" w14:textId="6E938425" w:rsidR="006744D1" w:rsidRPr="00F716D1" w:rsidRDefault="006744D1" w:rsidP="00225E0B">
            <w:pPr>
              <w:jc w:val="both"/>
              <w:rPr>
                <w:sz w:val="23"/>
                <w:szCs w:val="23"/>
                <w:lang w:val="en-GB"/>
              </w:rPr>
            </w:pPr>
            <w:r w:rsidRPr="00F716D1">
              <w:rPr>
                <w:sz w:val="23"/>
                <w:szCs w:val="23"/>
                <w:lang w:val="en-GB"/>
              </w:rPr>
              <w:t xml:space="preserve">- </w:t>
            </w:r>
            <w:r w:rsidR="00C6350B" w:rsidRPr="00F716D1">
              <w:rPr>
                <w:sz w:val="23"/>
                <w:szCs w:val="23"/>
                <w:lang w:val="en-GB"/>
              </w:rPr>
              <w:t>installation of sliding gates with electric motors with opening through the access control system</w:t>
            </w:r>
            <w:r w:rsidRPr="00F716D1">
              <w:rPr>
                <w:sz w:val="23"/>
                <w:szCs w:val="23"/>
                <w:lang w:val="en-GB"/>
              </w:rPr>
              <w:t>;</w:t>
            </w:r>
          </w:p>
          <w:p w14:paraId="2038865E" w14:textId="19F63DA6" w:rsidR="006744D1" w:rsidRPr="00F716D1" w:rsidRDefault="006744D1" w:rsidP="008A6DC2">
            <w:pPr>
              <w:jc w:val="both"/>
              <w:rPr>
                <w:sz w:val="23"/>
                <w:szCs w:val="23"/>
                <w:lang w:val="en-GB"/>
              </w:rPr>
            </w:pPr>
            <w:r w:rsidRPr="00F716D1">
              <w:rPr>
                <w:sz w:val="23"/>
                <w:szCs w:val="23"/>
                <w:lang w:val="en-GB"/>
              </w:rPr>
              <w:t xml:space="preserve">- </w:t>
            </w:r>
            <w:r w:rsidR="008E1E5D" w:rsidRPr="00F716D1">
              <w:rPr>
                <w:sz w:val="23"/>
                <w:szCs w:val="23"/>
                <w:lang w:val="en-GB"/>
              </w:rPr>
              <w:t>installation of gates in fences with opening through the access control system</w:t>
            </w:r>
            <w:r w:rsidRPr="00F716D1">
              <w:rPr>
                <w:sz w:val="23"/>
                <w:szCs w:val="23"/>
                <w:lang w:val="en-GB"/>
              </w:rPr>
              <w:t>;</w:t>
            </w:r>
          </w:p>
          <w:p w14:paraId="33877501" w14:textId="56AF39CE" w:rsidR="006744D1" w:rsidRPr="00F716D1" w:rsidRDefault="006744D1" w:rsidP="008A6DC2">
            <w:pPr>
              <w:jc w:val="both"/>
              <w:rPr>
                <w:sz w:val="23"/>
                <w:szCs w:val="23"/>
                <w:lang w:val="en-GB"/>
              </w:rPr>
            </w:pPr>
            <w:r w:rsidRPr="00F716D1">
              <w:rPr>
                <w:sz w:val="23"/>
                <w:szCs w:val="23"/>
                <w:lang w:val="en-GB"/>
              </w:rPr>
              <w:t xml:space="preserve">- </w:t>
            </w:r>
            <w:r w:rsidR="008E1E5D" w:rsidRPr="00F716D1">
              <w:rPr>
                <w:sz w:val="23"/>
                <w:szCs w:val="23"/>
                <w:lang w:val="en-GB"/>
              </w:rPr>
              <w:t>installation of gates on the width of traffic lanes at the entrance to the checkpoint from the Ukrainian side</w:t>
            </w:r>
            <w:r w:rsidRPr="00F716D1">
              <w:rPr>
                <w:sz w:val="23"/>
                <w:szCs w:val="23"/>
                <w:lang w:val="en-GB"/>
              </w:rPr>
              <w:t>;</w:t>
            </w:r>
          </w:p>
          <w:p w14:paraId="6EA06B52" w14:textId="1B8AE633" w:rsidR="006744D1" w:rsidRPr="00F716D1" w:rsidRDefault="006744D1" w:rsidP="008A6DC2">
            <w:pPr>
              <w:jc w:val="both"/>
              <w:rPr>
                <w:sz w:val="23"/>
                <w:szCs w:val="23"/>
                <w:lang w:val="en-GB"/>
              </w:rPr>
            </w:pPr>
            <w:r w:rsidRPr="00F716D1">
              <w:rPr>
                <w:sz w:val="23"/>
                <w:szCs w:val="23"/>
                <w:lang w:val="en-GB"/>
              </w:rPr>
              <w:t xml:space="preserve">- </w:t>
            </w:r>
            <w:r w:rsidR="008E1E5D" w:rsidRPr="00F716D1">
              <w:rPr>
                <w:sz w:val="23"/>
                <w:szCs w:val="23"/>
                <w:lang w:val="en-GB"/>
              </w:rPr>
              <w:t>installing additional traffic signs, traffic lights and barriers and connecting them to access systems</w:t>
            </w:r>
            <w:r w:rsidRPr="00F716D1">
              <w:rPr>
                <w:sz w:val="23"/>
                <w:szCs w:val="23"/>
                <w:lang w:val="en-GB"/>
              </w:rPr>
              <w:t>;</w:t>
            </w:r>
          </w:p>
          <w:p w14:paraId="52B89AC7" w14:textId="65FF05EE" w:rsidR="006744D1" w:rsidRPr="00F716D1" w:rsidRDefault="006744D1" w:rsidP="008A6DC2">
            <w:pPr>
              <w:jc w:val="both"/>
              <w:rPr>
                <w:sz w:val="23"/>
                <w:szCs w:val="23"/>
                <w:lang w:val="en-GB"/>
              </w:rPr>
            </w:pPr>
            <w:r w:rsidRPr="00F716D1">
              <w:rPr>
                <w:sz w:val="23"/>
                <w:szCs w:val="23"/>
                <w:lang w:val="en-GB"/>
              </w:rPr>
              <w:t xml:space="preserve">- </w:t>
            </w:r>
            <w:r w:rsidR="008E1E5D" w:rsidRPr="00F716D1">
              <w:rPr>
                <w:sz w:val="23"/>
                <w:szCs w:val="23"/>
                <w:lang w:val="en-GB"/>
              </w:rPr>
              <w:t>installation of means of forced stopping of cars on all traffic lanes at the entrances and exits to the checkpoint; - installation of certified</w:t>
            </w:r>
            <w:r w:rsidR="00367D35" w:rsidRPr="00F716D1">
              <w:rPr>
                <w:sz w:val="23"/>
                <w:szCs w:val="23"/>
                <w:lang w:val="en-GB"/>
              </w:rPr>
              <w:t xml:space="preserve"> disinfectant barriers of</w:t>
            </w:r>
            <w:r w:rsidR="008E1E5D" w:rsidRPr="00F716D1">
              <w:rPr>
                <w:sz w:val="23"/>
                <w:szCs w:val="23"/>
                <w:lang w:val="en-GB"/>
              </w:rPr>
              <w:t xml:space="preserve"> carpet or irrigation type</w:t>
            </w:r>
            <w:r w:rsidRPr="00F716D1">
              <w:rPr>
                <w:sz w:val="23"/>
                <w:szCs w:val="23"/>
                <w:lang w:val="en-GB"/>
              </w:rPr>
              <w:t>;</w:t>
            </w:r>
          </w:p>
          <w:p w14:paraId="0F16A627" w14:textId="429C164B"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landscaping of the territory with sown lawns and decorative bushes</w:t>
            </w:r>
            <w:r w:rsidRPr="00F716D1">
              <w:rPr>
                <w:sz w:val="23"/>
                <w:szCs w:val="23"/>
                <w:lang w:val="en-GB"/>
              </w:rPr>
              <w:t>;</w:t>
            </w:r>
          </w:p>
          <w:p w14:paraId="72F0E22F" w14:textId="6248FEBF" w:rsidR="006744D1" w:rsidRPr="00F716D1" w:rsidRDefault="006744D1" w:rsidP="00192A4C">
            <w:pPr>
              <w:jc w:val="both"/>
              <w:rPr>
                <w:sz w:val="23"/>
                <w:szCs w:val="23"/>
                <w:lang w:val="en-GB"/>
              </w:rPr>
            </w:pPr>
            <w:r w:rsidRPr="00F716D1">
              <w:rPr>
                <w:sz w:val="23"/>
                <w:szCs w:val="23"/>
                <w:lang w:val="en-GB"/>
              </w:rPr>
              <w:t xml:space="preserve">- </w:t>
            </w:r>
            <w:r w:rsidR="00367D35" w:rsidRPr="00F716D1">
              <w:rPr>
                <w:sz w:val="23"/>
                <w:szCs w:val="23"/>
                <w:lang w:val="en-GB"/>
              </w:rPr>
              <w:t>installation of garbage cans at the entrances to buildings</w:t>
            </w:r>
            <w:r w:rsidRPr="00F716D1">
              <w:rPr>
                <w:sz w:val="23"/>
                <w:szCs w:val="23"/>
                <w:lang w:val="en-GB"/>
              </w:rPr>
              <w:t>;</w:t>
            </w:r>
          </w:p>
          <w:p w14:paraId="1C1467F6" w14:textId="31B7177A" w:rsidR="006744D1" w:rsidRPr="00F716D1" w:rsidRDefault="006744D1" w:rsidP="00A0617F">
            <w:pPr>
              <w:rPr>
                <w:sz w:val="23"/>
                <w:szCs w:val="23"/>
                <w:lang w:val="en-GB"/>
              </w:rPr>
            </w:pPr>
            <w:r w:rsidRPr="00F716D1">
              <w:rPr>
                <w:sz w:val="23"/>
                <w:szCs w:val="23"/>
                <w:lang w:val="en-GB"/>
              </w:rPr>
              <w:t xml:space="preserve">- </w:t>
            </w:r>
            <w:r w:rsidR="00367D35" w:rsidRPr="00F716D1">
              <w:rPr>
                <w:sz w:val="23"/>
                <w:szCs w:val="23"/>
                <w:lang w:val="en-GB"/>
              </w:rPr>
              <w:t>places of installation of information stands in accordance with the requirements of the customs and border guard services</w:t>
            </w:r>
            <w:r w:rsidRPr="00F716D1">
              <w:rPr>
                <w:sz w:val="23"/>
                <w:szCs w:val="23"/>
                <w:lang w:val="en-GB"/>
              </w:rPr>
              <w:t>;</w:t>
            </w:r>
          </w:p>
          <w:p w14:paraId="55E51AF0" w14:textId="32CB2279" w:rsidR="006744D1" w:rsidRPr="00F716D1" w:rsidRDefault="006744D1" w:rsidP="00D64C30">
            <w:pPr>
              <w:jc w:val="both"/>
              <w:rPr>
                <w:sz w:val="23"/>
                <w:szCs w:val="23"/>
                <w:lang w:val="en-GB"/>
              </w:rPr>
            </w:pPr>
            <w:r w:rsidRPr="00F716D1">
              <w:rPr>
                <w:sz w:val="23"/>
                <w:szCs w:val="23"/>
                <w:lang w:val="en-GB"/>
              </w:rPr>
              <w:t xml:space="preserve">- </w:t>
            </w:r>
            <w:r w:rsidR="00367D35" w:rsidRPr="00F716D1">
              <w:rPr>
                <w:sz w:val="23"/>
                <w:szCs w:val="23"/>
                <w:lang w:val="en-GB"/>
              </w:rPr>
              <w:t>location for installation of radiation control racks on the master plan</w:t>
            </w:r>
            <w:r w:rsidRPr="00F716D1">
              <w:rPr>
                <w:sz w:val="23"/>
                <w:szCs w:val="23"/>
                <w:lang w:val="en-GB"/>
              </w:rPr>
              <w:t>.</w:t>
            </w:r>
          </w:p>
          <w:p w14:paraId="51474978" w14:textId="77777777" w:rsidR="006744D1" w:rsidRPr="00F716D1" w:rsidRDefault="006744D1" w:rsidP="00A0617F">
            <w:pPr>
              <w:rPr>
                <w:sz w:val="23"/>
                <w:szCs w:val="23"/>
                <w:lang w:val="en-GB"/>
              </w:rPr>
            </w:pPr>
          </w:p>
          <w:p w14:paraId="36DA6A18" w14:textId="32BBE128" w:rsidR="006744D1" w:rsidRPr="00F716D1" w:rsidRDefault="00367D35" w:rsidP="00A0617F">
            <w:pPr>
              <w:rPr>
                <w:b/>
                <w:sz w:val="23"/>
                <w:szCs w:val="23"/>
                <w:lang w:val="en-GB"/>
              </w:rPr>
            </w:pPr>
            <w:r w:rsidRPr="00F716D1">
              <w:rPr>
                <w:b/>
                <w:sz w:val="23"/>
                <w:szCs w:val="23"/>
                <w:lang w:val="en-GB"/>
              </w:rPr>
              <w:t>The second stage, the first start-up facility</w:t>
            </w:r>
            <w:r w:rsidR="006744D1" w:rsidRPr="00F716D1">
              <w:rPr>
                <w:b/>
                <w:sz w:val="23"/>
                <w:szCs w:val="23"/>
                <w:lang w:val="en-GB"/>
              </w:rPr>
              <w:t>:</w:t>
            </w:r>
          </w:p>
          <w:p w14:paraId="7424EAF7" w14:textId="736B6E30" w:rsidR="006744D1" w:rsidRPr="00F716D1" w:rsidRDefault="00367D35" w:rsidP="00DA61D7">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4756F42D" w14:textId="48C309E9"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reconstruction of road concrete pavement with partial replacement of curbs</w:t>
            </w:r>
            <w:r w:rsidRPr="00F716D1">
              <w:rPr>
                <w:sz w:val="23"/>
                <w:szCs w:val="23"/>
                <w:lang w:val="en-GB"/>
              </w:rPr>
              <w:t>;</w:t>
            </w:r>
          </w:p>
          <w:p w14:paraId="6DE2324B" w14:textId="24FD14F4"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partial replacement of FEM coatings under sheds and on sidewalks</w:t>
            </w:r>
            <w:r w:rsidRPr="00F716D1">
              <w:rPr>
                <w:sz w:val="23"/>
                <w:szCs w:val="23"/>
                <w:lang w:val="en-GB"/>
              </w:rPr>
              <w:t>;</w:t>
            </w:r>
          </w:p>
          <w:p w14:paraId="19B0602F" w14:textId="1D47AC16"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replacement of external electric lighting of the territory</w:t>
            </w:r>
            <w:r w:rsidRPr="00F716D1">
              <w:rPr>
                <w:sz w:val="23"/>
                <w:szCs w:val="23"/>
                <w:lang w:val="en-GB"/>
              </w:rPr>
              <w:t>;</w:t>
            </w:r>
          </w:p>
          <w:p w14:paraId="1E66A525" w14:textId="5640ADD3" w:rsidR="006744D1" w:rsidRPr="00F716D1" w:rsidRDefault="006744D1" w:rsidP="008A6DC2">
            <w:pPr>
              <w:jc w:val="both"/>
              <w:rPr>
                <w:sz w:val="23"/>
                <w:szCs w:val="23"/>
                <w:lang w:val="en-GB"/>
              </w:rPr>
            </w:pPr>
            <w:r w:rsidRPr="00F716D1">
              <w:rPr>
                <w:sz w:val="23"/>
                <w:szCs w:val="23"/>
                <w:lang w:val="en-GB"/>
              </w:rPr>
              <w:t>-</w:t>
            </w:r>
            <w:r w:rsidR="00367D35" w:rsidRPr="00F716D1">
              <w:rPr>
                <w:lang w:val="en-GB"/>
              </w:rPr>
              <w:t xml:space="preserve"> </w:t>
            </w:r>
            <w:r w:rsidR="00367D35" w:rsidRPr="00F716D1">
              <w:rPr>
                <w:sz w:val="23"/>
                <w:szCs w:val="23"/>
                <w:lang w:val="en-GB"/>
              </w:rPr>
              <w:t>replacement of electric lighting cables</w:t>
            </w:r>
            <w:r w:rsidRPr="00F716D1">
              <w:rPr>
                <w:sz w:val="23"/>
                <w:szCs w:val="23"/>
                <w:lang w:val="en-GB"/>
              </w:rPr>
              <w:t>;</w:t>
            </w:r>
          </w:p>
          <w:p w14:paraId="62DA4D83" w14:textId="058DC8EE"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reconstruction of the rainwater and domestic sewage system</w:t>
            </w:r>
            <w:r w:rsidRPr="00F716D1">
              <w:rPr>
                <w:sz w:val="23"/>
                <w:szCs w:val="23"/>
                <w:lang w:val="en-GB"/>
              </w:rPr>
              <w:t>;</w:t>
            </w:r>
          </w:p>
          <w:p w14:paraId="6BDC88F5" w14:textId="35A93675"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installing additional traffic signs, traffic lights and barriers and connecting them to access systems</w:t>
            </w:r>
            <w:r w:rsidRPr="00F716D1">
              <w:rPr>
                <w:sz w:val="23"/>
                <w:szCs w:val="23"/>
                <w:lang w:val="en-GB"/>
              </w:rPr>
              <w:t>;</w:t>
            </w:r>
          </w:p>
          <w:p w14:paraId="067F0E34" w14:textId="1593AA52"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installation of tetrapods at the entrance and exit</w:t>
            </w:r>
            <w:r w:rsidRPr="00F716D1">
              <w:rPr>
                <w:sz w:val="23"/>
                <w:szCs w:val="23"/>
                <w:lang w:val="en-GB"/>
              </w:rPr>
              <w:t>;</w:t>
            </w:r>
          </w:p>
          <w:p w14:paraId="53508348" w14:textId="79A12D20" w:rsidR="006744D1" w:rsidRPr="00F716D1" w:rsidRDefault="006744D1" w:rsidP="008A6DC2">
            <w:pPr>
              <w:jc w:val="both"/>
              <w:rPr>
                <w:sz w:val="23"/>
                <w:szCs w:val="23"/>
                <w:lang w:val="en-GB"/>
              </w:rPr>
            </w:pPr>
            <w:r w:rsidRPr="00F716D1">
              <w:rPr>
                <w:sz w:val="23"/>
                <w:szCs w:val="23"/>
                <w:lang w:val="en-GB"/>
              </w:rPr>
              <w:t xml:space="preserve">- </w:t>
            </w:r>
            <w:r w:rsidR="00367D35" w:rsidRPr="00F716D1">
              <w:rPr>
                <w:sz w:val="23"/>
                <w:szCs w:val="23"/>
                <w:lang w:val="en-GB"/>
              </w:rPr>
              <w:t>installation of certified disinfectant barriers of carpet or irrigation type</w:t>
            </w:r>
            <w:r w:rsidRPr="00F716D1">
              <w:rPr>
                <w:sz w:val="23"/>
                <w:szCs w:val="23"/>
                <w:lang w:val="en-GB"/>
              </w:rPr>
              <w:t>;</w:t>
            </w:r>
          </w:p>
          <w:p w14:paraId="52C9494E" w14:textId="2945D79A" w:rsidR="006744D1" w:rsidRPr="00F716D1" w:rsidRDefault="006744D1" w:rsidP="008A6DC2">
            <w:pPr>
              <w:jc w:val="both"/>
              <w:rPr>
                <w:sz w:val="23"/>
                <w:szCs w:val="23"/>
                <w:lang w:val="en-GB"/>
              </w:rPr>
            </w:pPr>
            <w:r w:rsidRPr="00F716D1">
              <w:rPr>
                <w:sz w:val="23"/>
                <w:szCs w:val="23"/>
                <w:lang w:val="en-GB"/>
              </w:rPr>
              <w:t xml:space="preserve">- </w:t>
            </w:r>
            <w:r w:rsidR="00BC5301" w:rsidRPr="00F716D1">
              <w:rPr>
                <w:sz w:val="23"/>
                <w:szCs w:val="23"/>
                <w:lang w:val="en-GB"/>
              </w:rPr>
              <w:t>landscaping and planting</w:t>
            </w:r>
            <w:r w:rsidRPr="00F716D1">
              <w:rPr>
                <w:sz w:val="23"/>
                <w:szCs w:val="23"/>
                <w:lang w:val="en-GB"/>
              </w:rPr>
              <w:t>.</w:t>
            </w:r>
          </w:p>
          <w:p w14:paraId="0F0E219C" w14:textId="79B73163" w:rsidR="00A27F77" w:rsidRPr="00F716D1" w:rsidRDefault="00A27F77" w:rsidP="008A6DC2">
            <w:pPr>
              <w:jc w:val="both"/>
              <w:rPr>
                <w:sz w:val="23"/>
                <w:szCs w:val="23"/>
                <w:lang w:val="en-GB"/>
              </w:rPr>
            </w:pPr>
            <w:r w:rsidRPr="00F716D1">
              <w:rPr>
                <w:sz w:val="23"/>
                <w:szCs w:val="23"/>
                <w:lang w:val="en-GB"/>
              </w:rPr>
              <w:t xml:space="preserve">- </w:t>
            </w:r>
            <w:r w:rsidR="00BC5301" w:rsidRPr="00F716D1">
              <w:rPr>
                <w:sz w:val="23"/>
                <w:szCs w:val="23"/>
                <w:lang w:val="en-GB"/>
              </w:rPr>
              <w:t>arrangement of passage to the scanning system for trucks moving out of Ukraine</w:t>
            </w:r>
            <w:r w:rsidRPr="00F716D1">
              <w:rPr>
                <w:sz w:val="23"/>
                <w:szCs w:val="23"/>
                <w:lang w:val="en-GB"/>
              </w:rPr>
              <w:t>;</w:t>
            </w:r>
          </w:p>
          <w:p w14:paraId="2C2C2335" w14:textId="77777777" w:rsidR="006744D1" w:rsidRPr="00F716D1" w:rsidRDefault="006744D1" w:rsidP="00A0617F">
            <w:pPr>
              <w:rPr>
                <w:sz w:val="23"/>
                <w:szCs w:val="23"/>
                <w:lang w:val="en-GB"/>
              </w:rPr>
            </w:pPr>
          </w:p>
          <w:p w14:paraId="344F714F" w14:textId="53CB9B22" w:rsidR="006744D1" w:rsidRPr="00F716D1" w:rsidRDefault="00BC5301" w:rsidP="00A0617F">
            <w:pPr>
              <w:rPr>
                <w:b/>
                <w:sz w:val="23"/>
                <w:szCs w:val="23"/>
                <w:lang w:val="en-GB"/>
              </w:rPr>
            </w:pPr>
            <w:r w:rsidRPr="00F716D1">
              <w:rPr>
                <w:b/>
                <w:sz w:val="23"/>
                <w:szCs w:val="23"/>
                <w:lang w:val="en-GB"/>
              </w:rPr>
              <w:t>The second stage, the second start-up facility</w:t>
            </w:r>
            <w:r w:rsidR="006744D1" w:rsidRPr="00F716D1">
              <w:rPr>
                <w:b/>
                <w:sz w:val="23"/>
                <w:szCs w:val="23"/>
                <w:lang w:val="en-GB"/>
              </w:rPr>
              <w:t>:</w:t>
            </w:r>
          </w:p>
          <w:p w14:paraId="66BAC15C" w14:textId="35B05C3B" w:rsidR="006744D1" w:rsidRPr="00F716D1" w:rsidRDefault="00BC5301" w:rsidP="00DE411C">
            <w:pPr>
              <w:jc w:val="both"/>
              <w:rPr>
                <w:sz w:val="23"/>
                <w:szCs w:val="23"/>
                <w:u w:val="single"/>
                <w:lang w:val="en-GB"/>
              </w:rPr>
            </w:pPr>
            <w:r w:rsidRPr="00F716D1">
              <w:rPr>
                <w:sz w:val="23"/>
                <w:szCs w:val="23"/>
                <w:u w:val="single"/>
                <w:lang w:val="en-GB"/>
              </w:rPr>
              <w:t>Provide for</w:t>
            </w:r>
            <w:r w:rsidR="006744D1" w:rsidRPr="00F716D1">
              <w:rPr>
                <w:sz w:val="23"/>
                <w:szCs w:val="23"/>
                <w:u w:val="single"/>
                <w:lang w:val="en-GB"/>
              </w:rPr>
              <w:t>:</w:t>
            </w:r>
          </w:p>
          <w:p w14:paraId="2598C236" w14:textId="19570517" w:rsidR="006744D1" w:rsidRPr="00F716D1" w:rsidRDefault="006744D1" w:rsidP="00D9626E">
            <w:pPr>
              <w:jc w:val="both"/>
              <w:rPr>
                <w:sz w:val="23"/>
                <w:szCs w:val="23"/>
                <w:lang w:val="en-GB"/>
              </w:rPr>
            </w:pPr>
            <w:r w:rsidRPr="00F716D1">
              <w:rPr>
                <w:sz w:val="23"/>
                <w:szCs w:val="23"/>
                <w:lang w:val="en-GB"/>
              </w:rPr>
              <w:t xml:space="preserve">- </w:t>
            </w:r>
            <w:r w:rsidR="00BC5301" w:rsidRPr="00F716D1">
              <w:rPr>
                <w:sz w:val="23"/>
                <w:szCs w:val="23"/>
                <w:lang w:val="en-GB"/>
              </w:rPr>
              <w:t>asphalting of the parking lot of official passenger cars, adjacent to the transformer and diesel generator room</w:t>
            </w:r>
            <w:r w:rsidRPr="00F716D1">
              <w:rPr>
                <w:sz w:val="23"/>
                <w:szCs w:val="23"/>
                <w:lang w:val="en-GB"/>
              </w:rPr>
              <w:t>;</w:t>
            </w:r>
          </w:p>
          <w:p w14:paraId="705F58A6" w14:textId="33CFAFC4" w:rsidR="006744D1" w:rsidRPr="00F716D1" w:rsidRDefault="006744D1" w:rsidP="00D9626E">
            <w:pPr>
              <w:jc w:val="both"/>
              <w:rPr>
                <w:sz w:val="23"/>
                <w:szCs w:val="23"/>
                <w:lang w:val="en-GB"/>
              </w:rPr>
            </w:pPr>
            <w:r w:rsidRPr="00F716D1">
              <w:rPr>
                <w:sz w:val="23"/>
                <w:szCs w:val="23"/>
                <w:lang w:val="en-GB"/>
              </w:rPr>
              <w:t xml:space="preserve">- </w:t>
            </w:r>
            <w:r w:rsidR="00BC5301" w:rsidRPr="00F716D1">
              <w:rPr>
                <w:sz w:val="23"/>
                <w:szCs w:val="23"/>
                <w:lang w:val="en-GB"/>
              </w:rPr>
              <w:t>reconstruction of road concrete pavement with partial replacement of curbs</w:t>
            </w:r>
            <w:r w:rsidRPr="00F716D1">
              <w:rPr>
                <w:sz w:val="23"/>
                <w:szCs w:val="23"/>
                <w:lang w:val="en-GB"/>
              </w:rPr>
              <w:t>;</w:t>
            </w:r>
          </w:p>
          <w:p w14:paraId="277DC15D" w14:textId="77777777" w:rsidR="00BC5301" w:rsidRPr="00F716D1" w:rsidRDefault="006744D1" w:rsidP="00BC5301">
            <w:pPr>
              <w:jc w:val="both"/>
              <w:rPr>
                <w:sz w:val="23"/>
                <w:szCs w:val="23"/>
                <w:lang w:val="en-GB"/>
              </w:rPr>
            </w:pPr>
            <w:r w:rsidRPr="00F716D1">
              <w:rPr>
                <w:sz w:val="23"/>
                <w:szCs w:val="23"/>
                <w:lang w:val="en-GB"/>
              </w:rPr>
              <w:t xml:space="preserve">- </w:t>
            </w:r>
            <w:r w:rsidR="00BC5301" w:rsidRPr="00F716D1">
              <w:rPr>
                <w:sz w:val="23"/>
                <w:szCs w:val="23"/>
                <w:lang w:val="en-GB"/>
              </w:rPr>
              <w:t>partial replacement of FEM coatings under sheds and on sidewalks;</w:t>
            </w:r>
          </w:p>
          <w:p w14:paraId="59567A41" w14:textId="1E6FCF0B" w:rsidR="006744D1" w:rsidRPr="00F716D1" w:rsidRDefault="00BC5301" w:rsidP="00BC5301">
            <w:pPr>
              <w:jc w:val="both"/>
              <w:rPr>
                <w:sz w:val="23"/>
                <w:szCs w:val="23"/>
                <w:lang w:val="en-GB"/>
              </w:rPr>
            </w:pPr>
            <w:r w:rsidRPr="00F716D1">
              <w:rPr>
                <w:sz w:val="23"/>
                <w:szCs w:val="23"/>
                <w:lang w:val="en-GB"/>
              </w:rPr>
              <w:t>- replacement of external electric lighting of the territory</w:t>
            </w:r>
            <w:r w:rsidR="006744D1" w:rsidRPr="00F716D1">
              <w:rPr>
                <w:sz w:val="23"/>
                <w:szCs w:val="23"/>
                <w:lang w:val="en-GB"/>
              </w:rPr>
              <w:t>;</w:t>
            </w:r>
          </w:p>
          <w:p w14:paraId="659CF9DC" w14:textId="48FE6CF2" w:rsidR="006744D1" w:rsidRPr="00F716D1" w:rsidRDefault="006744D1" w:rsidP="00D9626E">
            <w:pPr>
              <w:jc w:val="both"/>
              <w:rPr>
                <w:sz w:val="23"/>
                <w:szCs w:val="23"/>
                <w:lang w:val="en-GB"/>
              </w:rPr>
            </w:pPr>
            <w:r w:rsidRPr="00F716D1">
              <w:rPr>
                <w:sz w:val="23"/>
                <w:szCs w:val="23"/>
                <w:lang w:val="en-GB"/>
              </w:rPr>
              <w:t>-</w:t>
            </w:r>
            <w:r w:rsidR="00BC5301" w:rsidRPr="00F716D1">
              <w:rPr>
                <w:sz w:val="23"/>
                <w:szCs w:val="23"/>
                <w:lang w:val="en-GB"/>
              </w:rPr>
              <w:t xml:space="preserve"> replacement of electric lighting cables</w:t>
            </w:r>
            <w:r w:rsidRPr="00F716D1">
              <w:rPr>
                <w:sz w:val="23"/>
                <w:szCs w:val="23"/>
                <w:lang w:val="en-GB"/>
              </w:rPr>
              <w:t>;</w:t>
            </w:r>
          </w:p>
          <w:p w14:paraId="3E2B1302" w14:textId="5D63BF60" w:rsidR="006744D1" w:rsidRPr="00712EC3" w:rsidRDefault="006744D1" w:rsidP="00D9626E">
            <w:pPr>
              <w:jc w:val="both"/>
              <w:rPr>
                <w:sz w:val="23"/>
                <w:szCs w:val="23"/>
                <w:lang w:val="en-GB"/>
              </w:rPr>
            </w:pPr>
            <w:r w:rsidRPr="00F716D1">
              <w:rPr>
                <w:sz w:val="23"/>
                <w:szCs w:val="23"/>
                <w:lang w:val="en-GB"/>
              </w:rPr>
              <w:t xml:space="preserve">- </w:t>
            </w:r>
            <w:r w:rsidR="00BC5301" w:rsidRPr="00F716D1">
              <w:rPr>
                <w:sz w:val="23"/>
                <w:szCs w:val="23"/>
                <w:lang w:val="en-GB"/>
              </w:rPr>
              <w:t xml:space="preserve">revision and partial reconstruction of stormwater treatment </w:t>
            </w:r>
            <w:r w:rsidR="00BC5301" w:rsidRPr="00712EC3">
              <w:rPr>
                <w:sz w:val="23"/>
                <w:szCs w:val="23"/>
                <w:lang w:val="en-GB"/>
              </w:rPr>
              <w:t>facilities</w:t>
            </w:r>
            <w:r w:rsidRPr="00712EC3">
              <w:rPr>
                <w:sz w:val="23"/>
                <w:szCs w:val="23"/>
                <w:lang w:val="en-GB"/>
              </w:rPr>
              <w:t>;</w:t>
            </w:r>
          </w:p>
          <w:p w14:paraId="15850746" w14:textId="29B785C6" w:rsidR="006744D1" w:rsidRPr="00712EC3" w:rsidRDefault="006744D1" w:rsidP="00D9626E">
            <w:pPr>
              <w:jc w:val="both"/>
              <w:rPr>
                <w:sz w:val="23"/>
                <w:szCs w:val="23"/>
                <w:lang w:val="en-GB"/>
              </w:rPr>
            </w:pPr>
            <w:r w:rsidRPr="00712EC3">
              <w:rPr>
                <w:sz w:val="23"/>
                <w:szCs w:val="23"/>
                <w:lang w:val="en-GB"/>
              </w:rPr>
              <w:lastRenderedPageBreak/>
              <w:t xml:space="preserve">- </w:t>
            </w:r>
            <w:r w:rsidR="00BC5301" w:rsidRPr="00712EC3">
              <w:rPr>
                <w:sz w:val="23"/>
                <w:szCs w:val="23"/>
                <w:lang w:val="en-GB"/>
              </w:rPr>
              <w:t>separation of traffic lanes (red and green corridor) with turnstiles 0.5 m high</w:t>
            </w:r>
            <w:r w:rsidRPr="00712EC3">
              <w:rPr>
                <w:sz w:val="23"/>
                <w:szCs w:val="23"/>
                <w:lang w:val="en-GB"/>
              </w:rPr>
              <w:t>;</w:t>
            </w:r>
          </w:p>
          <w:p w14:paraId="0E01BE0A" w14:textId="226FDB9C" w:rsidR="00494C69" w:rsidRPr="00712EC3" w:rsidRDefault="006744D1" w:rsidP="00494C69">
            <w:pPr>
              <w:jc w:val="both"/>
              <w:rPr>
                <w:sz w:val="23"/>
                <w:szCs w:val="23"/>
                <w:lang w:val="en-GB"/>
              </w:rPr>
            </w:pPr>
            <w:r w:rsidRPr="00712EC3">
              <w:rPr>
                <w:sz w:val="23"/>
                <w:szCs w:val="23"/>
                <w:lang w:val="en-GB"/>
              </w:rPr>
              <w:t xml:space="preserve">- </w:t>
            </w:r>
            <w:r w:rsidR="00494C69" w:rsidRPr="00712EC3">
              <w:rPr>
                <w:rStyle w:val="y2iqfc"/>
                <w:sz w:val="23"/>
                <w:szCs w:val="23"/>
                <w:lang w:val="en"/>
              </w:rPr>
              <w:t>repair and painting of external and internal fences, gates and gates;</w:t>
            </w:r>
          </w:p>
          <w:p w14:paraId="3B6481E8" w14:textId="5BBA51DF" w:rsidR="006744D1" w:rsidRPr="00F716D1" w:rsidRDefault="006744D1" w:rsidP="00D9626E">
            <w:pPr>
              <w:jc w:val="both"/>
              <w:rPr>
                <w:sz w:val="23"/>
                <w:szCs w:val="23"/>
                <w:lang w:val="en-GB"/>
              </w:rPr>
            </w:pPr>
            <w:r w:rsidRPr="00712EC3">
              <w:rPr>
                <w:sz w:val="23"/>
                <w:szCs w:val="23"/>
                <w:lang w:val="en-GB"/>
              </w:rPr>
              <w:t xml:space="preserve">- </w:t>
            </w:r>
            <w:r w:rsidR="00BC5301" w:rsidRPr="00712EC3">
              <w:rPr>
                <w:sz w:val="23"/>
                <w:szCs w:val="23"/>
                <w:lang w:val="en-GB"/>
              </w:rPr>
              <w:t>installing additional</w:t>
            </w:r>
            <w:r w:rsidR="00BC5301" w:rsidRPr="00F716D1">
              <w:rPr>
                <w:sz w:val="23"/>
                <w:szCs w:val="23"/>
                <w:lang w:val="en-GB"/>
              </w:rPr>
              <w:t xml:space="preserve"> traffic signs, traffic lights and barriers and connecting them to access systems</w:t>
            </w:r>
            <w:r w:rsidRPr="00F716D1">
              <w:rPr>
                <w:sz w:val="23"/>
                <w:szCs w:val="23"/>
                <w:lang w:val="en-GB"/>
              </w:rPr>
              <w:t>;</w:t>
            </w:r>
          </w:p>
          <w:p w14:paraId="19D87667" w14:textId="0E36DE01" w:rsidR="006744D1" w:rsidRPr="00F716D1" w:rsidRDefault="006744D1" w:rsidP="00D9626E">
            <w:pPr>
              <w:jc w:val="both"/>
              <w:rPr>
                <w:sz w:val="23"/>
                <w:szCs w:val="23"/>
                <w:lang w:val="en-GB"/>
              </w:rPr>
            </w:pPr>
            <w:r w:rsidRPr="00F716D1">
              <w:rPr>
                <w:sz w:val="23"/>
                <w:szCs w:val="23"/>
                <w:lang w:val="en-GB"/>
              </w:rPr>
              <w:t xml:space="preserve">- </w:t>
            </w:r>
            <w:r w:rsidR="00BC5301" w:rsidRPr="00F716D1">
              <w:rPr>
                <w:sz w:val="23"/>
                <w:szCs w:val="23"/>
                <w:lang w:val="en-GB"/>
              </w:rPr>
              <w:t>landscaping and planting</w:t>
            </w:r>
            <w:r w:rsidRPr="00F716D1">
              <w:rPr>
                <w:sz w:val="23"/>
                <w:szCs w:val="23"/>
                <w:lang w:val="en-GB"/>
              </w:rPr>
              <w:t>.</w:t>
            </w:r>
          </w:p>
          <w:p w14:paraId="20430E15" w14:textId="77777777" w:rsidR="006744D1" w:rsidRPr="00F716D1" w:rsidRDefault="006744D1" w:rsidP="00A0617F">
            <w:pPr>
              <w:rPr>
                <w:sz w:val="16"/>
                <w:szCs w:val="16"/>
                <w:lang w:val="en-GB"/>
              </w:rPr>
            </w:pPr>
          </w:p>
          <w:p w14:paraId="165D1E6F" w14:textId="003AA714" w:rsidR="006744D1" w:rsidRPr="00F716D1" w:rsidRDefault="00BC5301" w:rsidP="00132796">
            <w:pPr>
              <w:rPr>
                <w:sz w:val="23"/>
                <w:szCs w:val="23"/>
                <w:lang w:val="en-GB"/>
              </w:rPr>
            </w:pPr>
            <w:r w:rsidRPr="00F716D1">
              <w:rPr>
                <w:b/>
                <w:noProof/>
                <w:lang w:val="en-GB"/>
              </w:rPr>
              <w:t>Traffic lanes for cars and buses</w:t>
            </w:r>
            <w:r w:rsidRPr="00F716D1">
              <w:rPr>
                <w:noProof/>
                <w:lang w:val="en-GB"/>
              </w:rPr>
              <w:t xml:space="preserve"> should be at least 3.0 m wide and equipped with appropriate signs</w:t>
            </w:r>
            <w:r w:rsidR="006744D1" w:rsidRPr="00F716D1">
              <w:rPr>
                <w:bCs/>
                <w:sz w:val="23"/>
                <w:szCs w:val="23"/>
                <w:lang w:val="en-GB"/>
              </w:rPr>
              <w:t>.</w:t>
            </w:r>
          </w:p>
        </w:tc>
      </w:tr>
      <w:tr w:rsidR="006744D1" w:rsidRPr="00F716D1" w14:paraId="4F824C99" w14:textId="77777777" w:rsidTr="005312C7">
        <w:tc>
          <w:tcPr>
            <w:tcW w:w="532" w:type="dxa"/>
            <w:tcBorders>
              <w:top w:val="single" w:sz="4" w:space="0" w:color="auto"/>
              <w:left w:val="single" w:sz="4" w:space="0" w:color="auto"/>
              <w:bottom w:val="single" w:sz="4" w:space="0" w:color="auto"/>
              <w:right w:val="single" w:sz="4" w:space="0" w:color="auto"/>
            </w:tcBorders>
          </w:tcPr>
          <w:p w14:paraId="02183D9A" w14:textId="77777777" w:rsidR="006744D1" w:rsidRPr="00F716D1" w:rsidRDefault="004E189E" w:rsidP="00F12188">
            <w:pPr>
              <w:jc w:val="center"/>
              <w:rPr>
                <w:bCs/>
                <w:sz w:val="23"/>
                <w:szCs w:val="23"/>
                <w:lang w:val="en-GB"/>
              </w:rPr>
            </w:pPr>
            <w:r w:rsidRPr="00F716D1">
              <w:rPr>
                <w:bCs/>
                <w:sz w:val="23"/>
                <w:szCs w:val="23"/>
                <w:lang w:val="en-GB"/>
              </w:rPr>
              <w:lastRenderedPageBreak/>
              <w:t>17</w:t>
            </w:r>
          </w:p>
        </w:tc>
        <w:tc>
          <w:tcPr>
            <w:tcW w:w="3260" w:type="dxa"/>
            <w:tcBorders>
              <w:top w:val="single" w:sz="4" w:space="0" w:color="auto"/>
              <w:left w:val="single" w:sz="4" w:space="0" w:color="auto"/>
              <w:bottom w:val="single" w:sz="4" w:space="0" w:color="auto"/>
              <w:right w:val="single" w:sz="4" w:space="0" w:color="auto"/>
            </w:tcBorders>
          </w:tcPr>
          <w:p w14:paraId="76FFF48A" w14:textId="42B8A37B" w:rsidR="006744D1" w:rsidRPr="00F716D1" w:rsidRDefault="00BC5301" w:rsidP="00AB1923">
            <w:pPr>
              <w:spacing w:line="283" w:lineRule="exact"/>
              <w:rPr>
                <w:bCs/>
                <w:spacing w:val="2"/>
                <w:sz w:val="23"/>
                <w:szCs w:val="23"/>
                <w:lang w:val="en-GB"/>
              </w:rPr>
            </w:pPr>
            <w:r w:rsidRPr="00F716D1">
              <w:rPr>
                <w:bCs/>
                <w:spacing w:val="2"/>
                <w:lang w:val="en-GB"/>
              </w:rPr>
              <w:t>Requirements for engineering support of the object</w:t>
            </w:r>
          </w:p>
        </w:tc>
        <w:tc>
          <w:tcPr>
            <w:tcW w:w="6379" w:type="dxa"/>
            <w:tcBorders>
              <w:top w:val="single" w:sz="4" w:space="0" w:color="auto"/>
              <w:left w:val="single" w:sz="4" w:space="0" w:color="auto"/>
              <w:bottom w:val="single" w:sz="4" w:space="0" w:color="auto"/>
              <w:right w:val="single" w:sz="4" w:space="0" w:color="auto"/>
            </w:tcBorders>
          </w:tcPr>
          <w:p w14:paraId="545549CB" w14:textId="7C65E28E" w:rsidR="006744D1" w:rsidRPr="00F716D1" w:rsidRDefault="00BC5301" w:rsidP="00A04E01">
            <w:pPr>
              <w:jc w:val="both"/>
              <w:rPr>
                <w:bCs/>
                <w:sz w:val="23"/>
                <w:szCs w:val="23"/>
                <w:lang w:val="en-GB"/>
              </w:rPr>
            </w:pPr>
            <w:r w:rsidRPr="00F716D1">
              <w:rPr>
                <w:bCs/>
                <w:sz w:val="23"/>
                <w:szCs w:val="23"/>
                <w:lang w:val="en-GB"/>
              </w:rPr>
              <w:t xml:space="preserve">The project </w:t>
            </w:r>
            <w:r w:rsidR="007D6112" w:rsidRPr="00F716D1">
              <w:rPr>
                <w:bCs/>
                <w:sz w:val="23"/>
                <w:szCs w:val="23"/>
                <w:lang w:val="en-GB"/>
              </w:rPr>
              <w:t xml:space="preserve">design </w:t>
            </w:r>
            <w:r w:rsidRPr="00F716D1">
              <w:rPr>
                <w:bCs/>
                <w:sz w:val="23"/>
                <w:szCs w:val="23"/>
                <w:lang w:val="en-GB"/>
              </w:rPr>
              <w:t xml:space="preserve">provides for the provision of the facility with all the necessary engineering networks in accordance with the technical specifications (TU) and current requirements, norms and rules </w:t>
            </w:r>
          </w:p>
          <w:p w14:paraId="66FCE4A8" w14:textId="4D8673E9" w:rsidR="00723D08" w:rsidRPr="00F716D1" w:rsidRDefault="00BC5301" w:rsidP="0022155F">
            <w:pPr>
              <w:tabs>
                <w:tab w:val="left" w:pos="922"/>
              </w:tabs>
              <w:jc w:val="both"/>
              <w:rPr>
                <w:b/>
                <w:sz w:val="23"/>
                <w:szCs w:val="23"/>
                <w:lang w:val="en-GB"/>
              </w:rPr>
            </w:pPr>
            <w:r w:rsidRPr="00F716D1">
              <w:rPr>
                <w:b/>
                <w:sz w:val="23"/>
                <w:szCs w:val="23"/>
                <w:lang w:val="en-GB"/>
              </w:rPr>
              <w:t xml:space="preserve">When designing, take into account the technical requirements for systems according to the appendices to the technical </w:t>
            </w:r>
            <w:r w:rsidR="00E05967" w:rsidRPr="00F716D1">
              <w:rPr>
                <w:b/>
                <w:sz w:val="23"/>
                <w:szCs w:val="23"/>
                <w:lang w:val="en-GB"/>
              </w:rPr>
              <w:t>design specification</w:t>
            </w:r>
            <w:r w:rsidRPr="00F716D1">
              <w:rPr>
                <w:b/>
                <w:sz w:val="23"/>
                <w:szCs w:val="23"/>
                <w:lang w:val="en-GB"/>
              </w:rPr>
              <w:t>, which are an integral part of i</w:t>
            </w:r>
            <w:r w:rsidR="00E05967" w:rsidRPr="00F716D1">
              <w:rPr>
                <w:b/>
                <w:sz w:val="23"/>
                <w:szCs w:val="23"/>
                <w:lang w:val="en-GB"/>
              </w:rPr>
              <w:t>t</w:t>
            </w:r>
            <w:r w:rsidR="00723D08" w:rsidRPr="00F716D1">
              <w:rPr>
                <w:b/>
                <w:sz w:val="23"/>
                <w:szCs w:val="23"/>
                <w:lang w:val="en-GB"/>
              </w:rPr>
              <w:t>.</w:t>
            </w:r>
          </w:p>
          <w:p w14:paraId="0EDD0129" w14:textId="11F0102C" w:rsidR="006744D1" w:rsidRPr="00F716D1" w:rsidRDefault="00E05967" w:rsidP="00084FCD">
            <w:pPr>
              <w:jc w:val="both"/>
              <w:rPr>
                <w:bCs/>
                <w:sz w:val="23"/>
                <w:szCs w:val="23"/>
                <w:lang w:val="en-GB"/>
              </w:rPr>
            </w:pPr>
            <w:r w:rsidRPr="00F716D1">
              <w:rPr>
                <w:bCs/>
                <w:sz w:val="23"/>
                <w:szCs w:val="23"/>
                <w:lang w:val="en-GB"/>
              </w:rPr>
              <w:t xml:space="preserve">Prove for the installation of weighing complexes, scanning equipment, the creation of a </w:t>
            </w:r>
            <w:r w:rsidRPr="00F716D1">
              <w:rPr>
                <w:noProof/>
                <w:lang w:val="en-GB"/>
              </w:rPr>
              <w:t>video surveillance</w:t>
            </w:r>
            <w:r w:rsidRPr="00F716D1">
              <w:rPr>
                <w:bCs/>
                <w:sz w:val="23"/>
                <w:szCs w:val="23"/>
                <w:lang w:val="en-GB"/>
              </w:rPr>
              <w:t xml:space="preserve"> system with video surveillance subsystems, </w:t>
            </w:r>
            <w:r w:rsidRPr="00F716D1">
              <w:rPr>
                <w:noProof/>
                <w:lang w:val="en-GB"/>
              </w:rPr>
              <w:t>number-plate recognition</w:t>
            </w:r>
            <w:r w:rsidRPr="00F716D1">
              <w:rPr>
                <w:bCs/>
                <w:sz w:val="23"/>
                <w:szCs w:val="23"/>
                <w:lang w:val="en-GB"/>
              </w:rPr>
              <w:t xml:space="preserve">; access control system, vehicle weighing and scanning systems in the project. Requirements for special engineering equipment are specified in the appendices to the technical design specification </w:t>
            </w:r>
          </w:p>
        </w:tc>
      </w:tr>
      <w:tr w:rsidR="006744D1" w:rsidRPr="00F716D1" w14:paraId="298026F4" w14:textId="77777777" w:rsidTr="005312C7">
        <w:tc>
          <w:tcPr>
            <w:tcW w:w="532" w:type="dxa"/>
            <w:tcBorders>
              <w:top w:val="single" w:sz="4" w:space="0" w:color="auto"/>
              <w:left w:val="single" w:sz="4" w:space="0" w:color="auto"/>
              <w:bottom w:val="single" w:sz="4" w:space="0" w:color="auto"/>
              <w:right w:val="single" w:sz="4" w:space="0" w:color="auto"/>
            </w:tcBorders>
          </w:tcPr>
          <w:p w14:paraId="54C16717" w14:textId="77777777" w:rsidR="006744D1" w:rsidRPr="00F716D1" w:rsidRDefault="004E189E" w:rsidP="00F12188">
            <w:pPr>
              <w:jc w:val="center"/>
              <w:rPr>
                <w:bCs/>
                <w:sz w:val="23"/>
                <w:szCs w:val="23"/>
                <w:lang w:val="en-GB"/>
              </w:rPr>
            </w:pPr>
            <w:r w:rsidRPr="00F716D1">
              <w:rPr>
                <w:bCs/>
                <w:sz w:val="23"/>
                <w:szCs w:val="23"/>
                <w:lang w:val="en-GB"/>
              </w:rPr>
              <w:t>18</w:t>
            </w:r>
          </w:p>
        </w:tc>
        <w:tc>
          <w:tcPr>
            <w:tcW w:w="3260" w:type="dxa"/>
            <w:tcBorders>
              <w:top w:val="single" w:sz="4" w:space="0" w:color="auto"/>
              <w:left w:val="single" w:sz="4" w:space="0" w:color="auto"/>
              <w:bottom w:val="single" w:sz="4" w:space="0" w:color="auto"/>
              <w:right w:val="single" w:sz="4" w:space="0" w:color="auto"/>
            </w:tcBorders>
          </w:tcPr>
          <w:p w14:paraId="1A9CD192" w14:textId="3E7F494E" w:rsidR="006744D1" w:rsidRPr="00F716D1" w:rsidRDefault="00E05967" w:rsidP="0036015B">
            <w:pPr>
              <w:spacing w:line="283" w:lineRule="exact"/>
              <w:rPr>
                <w:bCs/>
                <w:spacing w:val="2"/>
                <w:sz w:val="23"/>
                <w:szCs w:val="23"/>
                <w:lang w:val="en-GB"/>
              </w:rPr>
            </w:pPr>
            <w:r w:rsidRPr="00F716D1">
              <w:rPr>
                <w:sz w:val="23"/>
                <w:szCs w:val="23"/>
                <w:lang w:val="en-GB"/>
              </w:rPr>
              <w:t>Requirements for inclusiveness</w:t>
            </w:r>
          </w:p>
        </w:tc>
        <w:tc>
          <w:tcPr>
            <w:tcW w:w="6379" w:type="dxa"/>
            <w:tcBorders>
              <w:top w:val="single" w:sz="4" w:space="0" w:color="auto"/>
              <w:left w:val="single" w:sz="4" w:space="0" w:color="auto"/>
              <w:bottom w:val="single" w:sz="4" w:space="0" w:color="auto"/>
              <w:right w:val="single" w:sz="4" w:space="0" w:color="auto"/>
            </w:tcBorders>
          </w:tcPr>
          <w:p w14:paraId="0D209D51" w14:textId="185DE599" w:rsidR="006744D1" w:rsidRPr="00F716D1" w:rsidRDefault="00E05967" w:rsidP="006744D1">
            <w:pPr>
              <w:rPr>
                <w:sz w:val="23"/>
                <w:szCs w:val="23"/>
                <w:lang w:val="en-GB"/>
              </w:rPr>
            </w:pPr>
            <w:r w:rsidRPr="00F716D1">
              <w:rPr>
                <w:sz w:val="23"/>
                <w:szCs w:val="23"/>
                <w:lang w:val="en-GB"/>
              </w:rPr>
              <w:t xml:space="preserve">Complete the project </w:t>
            </w:r>
            <w:r w:rsidR="007D6112" w:rsidRPr="00F716D1">
              <w:rPr>
                <w:sz w:val="23"/>
                <w:szCs w:val="23"/>
                <w:lang w:val="en-GB"/>
              </w:rPr>
              <w:t xml:space="preserve">design </w:t>
            </w:r>
            <w:r w:rsidRPr="00F716D1">
              <w:rPr>
                <w:sz w:val="23"/>
                <w:szCs w:val="23"/>
                <w:lang w:val="en-GB"/>
              </w:rPr>
              <w:t xml:space="preserve">taking into account the requirements of DBN B.2.2-40:2018 "Inclusiveness of buildings and structures", regarding ensuring accessibility to buildings and structures and on the territory in accordance with technological requirements for all </w:t>
            </w:r>
            <w:r w:rsidR="00E75AD3" w:rsidRPr="00F716D1">
              <w:rPr>
                <w:sz w:val="23"/>
                <w:szCs w:val="23"/>
                <w:lang w:val="en-GB"/>
              </w:rPr>
              <w:t>low-mobility groups of the population</w:t>
            </w:r>
            <w:r w:rsidRPr="00F716D1">
              <w:rPr>
                <w:sz w:val="23"/>
                <w:szCs w:val="23"/>
                <w:lang w:val="en-GB"/>
              </w:rPr>
              <w:t xml:space="preserve">, including </w:t>
            </w:r>
            <w:r w:rsidR="00E75AD3" w:rsidRPr="00F716D1">
              <w:rPr>
                <w:sz w:val="23"/>
                <w:szCs w:val="23"/>
                <w:lang w:val="en-GB"/>
              </w:rPr>
              <w:t xml:space="preserve">ones </w:t>
            </w:r>
            <w:r w:rsidRPr="00F716D1">
              <w:rPr>
                <w:sz w:val="23"/>
                <w:szCs w:val="23"/>
                <w:lang w:val="en-GB"/>
              </w:rPr>
              <w:t>with disorders of the musculoskeletal system, moving in wheelchairs</w:t>
            </w:r>
            <w:r w:rsidR="006744D1" w:rsidRPr="00F716D1">
              <w:rPr>
                <w:sz w:val="23"/>
                <w:szCs w:val="23"/>
                <w:lang w:val="en-GB"/>
              </w:rPr>
              <w:t>;</w:t>
            </w:r>
          </w:p>
          <w:p w14:paraId="373FE6A5" w14:textId="77777777" w:rsidR="006744D1" w:rsidRPr="00F716D1" w:rsidRDefault="006744D1" w:rsidP="00A04E01">
            <w:pPr>
              <w:jc w:val="both"/>
              <w:rPr>
                <w:bCs/>
                <w:sz w:val="23"/>
                <w:szCs w:val="23"/>
                <w:lang w:val="en-GB"/>
              </w:rPr>
            </w:pPr>
          </w:p>
        </w:tc>
      </w:tr>
      <w:tr w:rsidR="001E6AAD" w:rsidRPr="00F716D1" w14:paraId="3008CFAC" w14:textId="77777777" w:rsidTr="005312C7">
        <w:tc>
          <w:tcPr>
            <w:tcW w:w="532" w:type="dxa"/>
            <w:tcBorders>
              <w:top w:val="single" w:sz="4" w:space="0" w:color="auto"/>
              <w:left w:val="single" w:sz="4" w:space="0" w:color="auto"/>
              <w:bottom w:val="single" w:sz="4" w:space="0" w:color="auto"/>
              <w:right w:val="single" w:sz="4" w:space="0" w:color="auto"/>
            </w:tcBorders>
          </w:tcPr>
          <w:p w14:paraId="34631E68" w14:textId="1DFD688C" w:rsidR="001E6AAD" w:rsidRPr="00F716D1" w:rsidRDefault="004E189E" w:rsidP="00F12188">
            <w:pPr>
              <w:jc w:val="center"/>
              <w:rPr>
                <w:bCs/>
                <w:sz w:val="23"/>
                <w:szCs w:val="23"/>
                <w:lang w:val="en-GB"/>
              </w:rPr>
            </w:pPr>
            <w:r w:rsidRPr="00F716D1">
              <w:rPr>
                <w:bCs/>
                <w:sz w:val="23"/>
                <w:szCs w:val="23"/>
                <w:lang w:val="en-GB"/>
              </w:rPr>
              <w:t>19</w:t>
            </w:r>
          </w:p>
        </w:tc>
        <w:tc>
          <w:tcPr>
            <w:tcW w:w="3260" w:type="dxa"/>
            <w:tcBorders>
              <w:top w:val="single" w:sz="4" w:space="0" w:color="auto"/>
              <w:left w:val="single" w:sz="4" w:space="0" w:color="auto"/>
              <w:bottom w:val="single" w:sz="4" w:space="0" w:color="auto"/>
              <w:right w:val="single" w:sz="4" w:space="0" w:color="auto"/>
            </w:tcBorders>
          </w:tcPr>
          <w:p w14:paraId="5992455C" w14:textId="49B8821D" w:rsidR="001E6AAD" w:rsidRPr="00F716D1" w:rsidRDefault="00E75AD3" w:rsidP="00AB1923">
            <w:pPr>
              <w:spacing w:line="283" w:lineRule="exact"/>
              <w:rPr>
                <w:bCs/>
                <w:spacing w:val="2"/>
                <w:sz w:val="23"/>
                <w:szCs w:val="23"/>
                <w:lang w:val="en-GB"/>
              </w:rPr>
            </w:pPr>
            <w:r w:rsidRPr="00F716D1">
              <w:rPr>
                <w:bCs/>
                <w:spacing w:val="2"/>
                <w:lang w:val="en-GB"/>
              </w:rPr>
              <w:t>Requirements for engineering protection of territories and protection of houses, buildings and structures against dangerous natural or anthropogenic factors</w:t>
            </w:r>
          </w:p>
        </w:tc>
        <w:tc>
          <w:tcPr>
            <w:tcW w:w="6379" w:type="dxa"/>
            <w:tcBorders>
              <w:top w:val="single" w:sz="4" w:space="0" w:color="auto"/>
              <w:left w:val="single" w:sz="4" w:space="0" w:color="auto"/>
              <w:bottom w:val="single" w:sz="4" w:space="0" w:color="auto"/>
              <w:right w:val="single" w:sz="4" w:space="0" w:color="auto"/>
            </w:tcBorders>
          </w:tcPr>
          <w:p w14:paraId="4A5DE12B" w14:textId="70512FC0" w:rsidR="00E75AD3" w:rsidRPr="00F716D1" w:rsidRDefault="00E75AD3" w:rsidP="00E75AD3">
            <w:pPr>
              <w:jc w:val="both"/>
              <w:rPr>
                <w:sz w:val="23"/>
                <w:szCs w:val="23"/>
                <w:lang w:val="en-GB"/>
              </w:rPr>
            </w:pPr>
            <w:r w:rsidRPr="00F716D1">
              <w:rPr>
                <w:sz w:val="23"/>
                <w:szCs w:val="23"/>
                <w:lang w:val="en-GB"/>
              </w:rPr>
              <w:t>According to the requirements of DBN B.1.1-24:2009 "Protection against dangerous geological processes. Basic provisions of design"</w:t>
            </w:r>
          </w:p>
          <w:p w14:paraId="35E16771" w14:textId="55EF0C31" w:rsidR="001E6AAD" w:rsidRPr="00F716D1" w:rsidRDefault="00E75AD3" w:rsidP="00883FA7">
            <w:pPr>
              <w:jc w:val="both"/>
              <w:rPr>
                <w:sz w:val="23"/>
                <w:szCs w:val="23"/>
                <w:lang w:val="en-GB"/>
              </w:rPr>
            </w:pPr>
            <w:r w:rsidRPr="00F716D1">
              <w:rPr>
                <w:sz w:val="23"/>
                <w:szCs w:val="23"/>
                <w:lang w:val="en-GB"/>
              </w:rPr>
              <w:t>DBN B.1.1-25-2009. "Engineering protection of territories and structures against flooding and flooding" and other norms, standards and rules</w:t>
            </w:r>
            <w:r w:rsidR="001E6AAD" w:rsidRPr="00F716D1">
              <w:rPr>
                <w:sz w:val="23"/>
                <w:szCs w:val="23"/>
                <w:lang w:val="en-GB"/>
              </w:rPr>
              <w:t xml:space="preserve">.  </w:t>
            </w:r>
          </w:p>
          <w:p w14:paraId="7F27AC45" w14:textId="694C17AB" w:rsidR="001E6AAD" w:rsidRPr="00F716D1" w:rsidRDefault="00E75AD3" w:rsidP="00132796">
            <w:pPr>
              <w:tabs>
                <w:tab w:val="left" w:pos="922"/>
              </w:tabs>
              <w:jc w:val="both"/>
              <w:rPr>
                <w:sz w:val="23"/>
                <w:szCs w:val="23"/>
                <w:lang w:val="en-GB"/>
              </w:rPr>
            </w:pPr>
            <w:r w:rsidRPr="00F716D1">
              <w:rPr>
                <w:noProof/>
                <w:lang w:val="en-GB"/>
              </w:rPr>
              <w:t>Implement the anthropogenic security section requirements</w:t>
            </w:r>
            <w:r w:rsidR="006B587A" w:rsidRPr="00F716D1">
              <w:rPr>
                <w:lang w:val="en-GB"/>
              </w:rPr>
              <w:t>.</w:t>
            </w:r>
            <w:r w:rsidR="006B587A" w:rsidRPr="00F716D1" w:rsidDel="001E6AAD">
              <w:rPr>
                <w:b/>
                <w:bCs/>
                <w:sz w:val="23"/>
                <w:szCs w:val="23"/>
                <w:lang w:val="en-GB"/>
              </w:rPr>
              <w:t xml:space="preserve"> </w:t>
            </w:r>
          </w:p>
        </w:tc>
      </w:tr>
      <w:tr w:rsidR="001E6AAD" w:rsidRPr="00F716D1" w14:paraId="4D3D86EF" w14:textId="77777777" w:rsidTr="005312C7">
        <w:tc>
          <w:tcPr>
            <w:tcW w:w="532" w:type="dxa"/>
            <w:tcBorders>
              <w:top w:val="single" w:sz="4" w:space="0" w:color="auto"/>
              <w:left w:val="single" w:sz="4" w:space="0" w:color="auto"/>
              <w:bottom w:val="single" w:sz="4" w:space="0" w:color="auto"/>
              <w:right w:val="single" w:sz="4" w:space="0" w:color="auto"/>
            </w:tcBorders>
          </w:tcPr>
          <w:p w14:paraId="5D13D605" w14:textId="33709B43" w:rsidR="001E6AAD" w:rsidRPr="00F716D1" w:rsidRDefault="004E189E" w:rsidP="00F12188">
            <w:pPr>
              <w:jc w:val="center"/>
              <w:rPr>
                <w:bCs/>
                <w:sz w:val="23"/>
                <w:szCs w:val="23"/>
                <w:lang w:val="en-GB"/>
              </w:rPr>
            </w:pPr>
            <w:r w:rsidRPr="00F716D1">
              <w:rPr>
                <w:bCs/>
                <w:sz w:val="23"/>
                <w:szCs w:val="23"/>
                <w:lang w:val="en-GB"/>
              </w:rPr>
              <w:t>20</w:t>
            </w:r>
          </w:p>
        </w:tc>
        <w:tc>
          <w:tcPr>
            <w:tcW w:w="3260" w:type="dxa"/>
            <w:tcBorders>
              <w:top w:val="single" w:sz="4" w:space="0" w:color="auto"/>
              <w:left w:val="single" w:sz="4" w:space="0" w:color="auto"/>
              <w:bottom w:val="single" w:sz="4" w:space="0" w:color="auto"/>
              <w:right w:val="single" w:sz="4" w:space="0" w:color="auto"/>
            </w:tcBorders>
          </w:tcPr>
          <w:p w14:paraId="5D06642B" w14:textId="329C2A0C" w:rsidR="001E6AAD" w:rsidRPr="00F716D1" w:rsidRDefault="00E75AD3" w:rsidP="00AB1923">
            <w:pPr>
              <w:spacing w:line="283" w:lineRule="exact"/>
              <w:rPr>
                <w:bCs/>
                <w:spacing w:val="2"/>
                <w:sz w:val="23"/>
                <w:szCs w:val="23"/>
                <w:lang w:val="en-GB"/>
              </w:rPr>
            </w:pPr>
            <w:r w:rsidRPr="00F716D1">
              <w:rPr>
                <w:bCs/>
                <w:spacing w:val="2"/>
                <w:lang w:val="en-GB"/>
              </w:rPr>
              <w:t>Requirements for</w:t>
            </w:r>
            <w:r w:rsidRPr="00F716D1">
              <w:rPr>
                <w:lang w:val="en-GB"/>
              </w:rPr>
              <w:t xml:space="preserve"> </w:t>
            </w:r>
            <w:r w:rsidRPr="00F716D1">
              <w:rPr>
                <w:bCs/>
                <w:spacing w:val="2"/>
                <w:lang w:val="en-GB"/>
              </w:rPr>
              <w:t>equipment</w:t>
            </w:r>
          </w:p>
        </w:tc>
        <w:tc>
          <w:tcPr>
            <w:tcW w:w="6379" w:type="dxa"/>
            <w:tcBorders>
              <w:top w:val="single" w:sz="4" w:space="0" w:color="auto"/>
              <w:left w:val="single" w:sz="4" w:space="0" w:color="auto"/>
              <w:bottom w:val="single" w:sz="4" w:space="0" w:color="auto"/>
              <w:right w:val="single" w:sz="4" w:space="0" w:color="auto"/>
            </w:tcBorders>
          </w:tcPr>
          <w:p w14:paraId="593DA41B" w14:textId="487A8BF7" w:rsidR="001E6AAD" w:rsidRPr="00F716D1" w:rsidRDefault="00E75AD3" w:rsidP="00883FA7">
            <w:pPr>
              <w:jc w:val="both"/>
              <w:rPr>
                <w:b/>
                <w:sz w:val="23"/>
                <w:szCs w:val="23"/>
                <w:lang w:val="en-GB"/>
              </w:rPr>
            </w:pPr>
            <w:r w:rsidRPr="00F716D1">
              <w:rPr>
                <w:b/>
                <w:bCs/>
                <w:sz w:val="23"/>
                <w:szCs w:val="23"/>
                <w:lang w:val="en-GB"/>
              </w:rPr>
              <w:t>Boxes for in-depth inspection of buses, cars and minibuses at the entrance and exit</w:t>
            </w:r>
            <w:r w:rsidR="001E6AAD" w:rsidRPr="00F716D1">
              <w:rPr>
                <w:b/>
                <w:sz w:val="23"/>
                <w:szCs w:val="23"/>
                <w:lang w:val="en-GB"/>
              </w:rPr>
              <w:t>.</w:t>
            </w:r>
          </w:p>
          <w:p w14:paraId="2CCD7B86" w14:textId="3A293BBD" w:rsidR="001E6AAD" w:rsidRPr="00F716D1" w:rsidRDefault="00E75AD3" w:rsidP="00883FA7">
            <w:pPr>
              <w:jc w:val="both"/>
              <w:rPr>
                <w:sz w:val="23"/>
                <w:szCs w:val="23"/>
                <w:lang w:val="en-GB"/>
              </w:rPr>
            </w:pPr>
            <w:r w:rsidRPr="00F716D1">
              <w:rPr>
                <w:sz w:val="23"/>
                <w:szCs w:val="23"/>
                <w:lang w:val="en-GB"/>
              </w:rPr>
              <w:t>Provide for the installation of inspection tables for checking the luggage of persons crossing the border and work tables for the inspection of vehicles in the premises for the inspection of buses, minibuses and passenger cars</w:t>
            </w:r>
            <w:r w:rsidR="001E6AAD" w:rsidRPr="00F716D1">
              <w:rPr>
                <w:sz w:val="23"/>
                <w:szCs w:val="23"/>
                <w:lang w:val="en-GB"/>
              </w:rPr>
              <w:t>.</w:t>
            </w:r>
          </w:p>
          <w:p w14:paraId="620883BE" w14:textId="43B05024" w:rsidR="001E6AAD" w:rsidRPr="00F716D1" w:rsidRDefault="00E75AD3" w:rsidP="00883FA7">
            <w:pPr>
              <w:jc w:val="both"/>
              <w:rPr>
                <w:sz w:val="23"/>
                <w:szCs w:val="23"/>
                <w:lang w:val="en-GB"/>
              </w:rPr>
            </w:pPr>
            <w:r w:rsidRPr="00F716D1">
              <w:rPr>
                <w:sz w:val="23"/>
                <w:szCs w:val="23"/>
                <w:lang w:val="en-GB"/>
              </w:rPr>
              <w:t>Provide for balancing and on-board machines for buses, minibuses and passenger cars (for the boxes of the section of passenger vehicles), work tables for tools in the premises for tire mounting equipment</w:t>
            </w:r>
            <w:r w:rsidR="001E6AAD" w:rsidRPr="00F716D1">
              <w:rPr>
                <w:sz w:val="23"/>
                <w:szCs w:val="23"/>
                <w:lang w:val="en-GB"/>
              </w:rPr>
              <w:t>.</w:t>
            </w:r>
          </w:p>
          <w:p w14:paraId="7BB2F579" w14:textId="53026928" w:rsidR="001E6AAD" w:rsidRPr="00F716D1" w:rsidRDefault="00E75AD3" w:rsidP="00883FA7">
            <w:pPr>
              <w:jc w:val="both"/>
              <w:rPr>
                <w:sz w:val="23"/>
                <w:szCs w:val="23"/>
                <w:lang w:val="en-GB"/>
              </w:rPr>
            </w:pPr>
            <w:r w:rsidRPr="00F716D1">
              <w:rPr>
                <w:sz w:val="23"/>
                <w:szCs w:val="23"/>
                <w:lang w:val="en-GB"/>
              </w:rPr>
              <w:t>Provide a compressor for tire mounting equipment and pneumatic tools in the compressor room</w:t>
            </w:r>
            <w:r w:rsidR="001E6AAD" w:rsidRPr="00F716D1">
              <w:rPr>
                <w:sz w:val="23"/>
                <w:szCs w:val="23"/>
                <w:lang w:val="en-GB"/>
              </w:rPr>
              <w:t>.</w:t>
            </w:r>
          </w:p>
          <w:p w14:paraId="1B8020EA" w14:textId="6D93F6A9" w:rsidR="001E6AAD" w:rsidRPr="00F716D1" w:rsidRDefault="00E75AD3" w:rsidP="00883FA7">
            <w:pPr>
              <w:jc w:val="both"/>
              <w:rPr>
                <w:sz w:val="23"/>
                <w:szCs w:val="23"/>
                <w:lang w:val="en-GB"/>
              </w:rPr>
            </w:pPr>
            <w:r w:rsidRPr="00F716D1">
              <w:rPr>
                <w:sz w:val="23"/>
                <w:szCs w:val="23"/>
                <w:lang w:val="en-GB"/>
              </w:rPr>
              <w:t>Provide for modular storage racks in the warehouse for temporary storage of confiscated items</w:t>
            </w:r>
            <w:r w:rsidR="001E6AAD" w:rsidRPr="00F716D1">
              <w:rPr>
                <w:sz w:val="23"/>
                <w:szCs w:val="23"/>
                <w:lang w:val="en-GB"/>
              </w:rPr>
              <w:t>.</w:t>
            </w:r>
          </w:p>
          <w:p w14:paraId="119AFD3D" w14:textId="77777777" w:rsidR="005B0264" w:rsidRPr="00F716D1" w:rsidRDefault="005B0264" w:rsidP="00883FA7">
            <w:pPr>
              <w:jc w:val="both"/>
              <w:rPr>
                <w:sz w:val="23"/>
                <w:szCs w:val="23"/>
                <w:lang w:val="en-GB"/>
              </w:rPr>
            </w:pPr>
            <w:r w:rsidRPr="00F716D1">
              <w:rPr>
                <w:sz w:val="23"/>
                <w:szCs w:val="23"/>
                <w:lang w:val="en-GB"/>
              </w:rPr>
              <w:t>Provide a computer desk, wardrobe and bookcases in the office premises of the customs and border guard services</w:t>
            </w:r>
            <w:r w:rsidR="001E6AAD" w:rsidRPr="00F716D1">
              <w:rPr>
                <w:sz w:val="23"/>
                <w:szCs w:val="23"/>
                <w:lang w:val="en-GB"/>
              </w:rPr>
              <w:t>.</w:t>
            </w:r>
          </w:p>
          <w:p w14:paraId="23BEE438" w14:textId="7C58FF22" w:rsidR="001E6AAD" w:rsidRPr="00F716D1" w:rsidRDefault="005B0264" w:rsidP="00883FA7">
            <w:pPr>
              <w:jc w:val="both"/>
              <w:rPr>
                <w:sz w:val="23"/>
                <w:szCs w:val="23"/>
                <w:lang w:val="en-GB"/>
              </w:rPr>
            </w:pPr>
            <w:r w:rsidRPr="00F716D1">
              <w:rPr>
                <w:sz w:val="23"/>
                <w:szCs w:val="23"/>
                <w:lang w:val="en-GB"/>
              </w:rPr>
              <w:t>Provide for a rack for tools in the rooms for storing tools</w:t>
            </w:r>
            <w:r w:rsidR="001E6AAD" w:rsidRPr="00F716D1">
              <w:rPr>
                <w:sz w:val="23"/>
                <w:szCs w:val="23"/>
                <w:lang w:val="en-GB"/>
              </w:rPr>
              <w:t>.</w:t>
            </w:r>
          </w:p>
          <w:p w14:paraId="6D45F735" w14:textId="608D764D" w:rsidR="001E6AAD" w:rsidRPr="00F716D1" w:rsidRDefault="005B0264" w:rsidP="00883FA7">
            <w:pPr>
              <w:jc w:val="both"/>
              <w:rPr>
                <w:sz w:val="23"/>
                <w:szCs w:val="23"/>
                <w:lang w:val="en-GB"/>
              </w:rPr>
            </w:pPr>
            <w:r w:rsidRPr="00F716D1">
              <w:rPr>
                <w:sz w:val="23"/>
                <w:szCs w:val="23"/>
                <w:lang w:val="en-GB"/>
              </w:rPr>
              <w:t>Provide for the installation of electronic scales up to 300 kg in boxes of in-depth inspection (one in each of the boxes in the area for passenger vehicles)</w:t>
            </w:r>
            <w:r w:rsidR="001E6AAD" w:rsidRPr="00F716D1">
              <w:rPr>
                <w:sz w:val="23"/>
                <w:szCs w:val="23"/>
                <w:lang w:val="en-GB"/>
              </w:rPr>
              <w:t>.</w:t>
            </w:r>
          </w:p>
          <w:p w14:paraId="3029954E" w14:textId="0402C148" w:rsidR="001E6AAD" w:rsidRPr="00F716D1" w:rsidRDefault="005B0264" w:rsidP="00883FA7">
            <w:pPr>
              <w:jc w:val="both"/>
              <w:rPr>
                <w:sz w:val="23"/>
                <w:szCs w:val="23"/>
                <w:lang w:val="en-GB"/>
              </w:rPr>
            </w:pPr>
            <w:r w:rsidRPr="00F716D1">
              <w:rPr>
                <w:sz w:val="23"/>
                <w:szCs w:val="23"/>
                <w:lang w:val="en-GB"/>
              </w:rPr>
              <w:lastRenderedPageBreak/>
              <w:t>Provide for the installation of a conveyor scanning system of a stationary type in accordance with the technical characteristics provided in the technical design specification (Appendix 1</w:t>
            </w:r>
            <w:r w:rsidR="001E6AAD" w:rsidRPr="00F716D1">
              <w:rPr>
                <w:sz w:val="23"/>
                <w:szCs w:val="23"/>
                <w:lang w:val="en-GB"/>
              </w:rPr>
              <w:t>);</w:t>
            </w:r>
          </w:p>
          <w:p w14:paraId="46519E4A" w14:textId="77777777" w:rsidR="001E6AAD" w:rsidRPr="00F716D1" w:rsidRDefault="001E6AAD" w:rsidP="00883FA7">
            <w:pPr>
              <w:jc w:val="both"/>
              <w:rPr>
                <w:b/>
                <w:sz w:val="16"/>
                <w:szCs w:val="16"/>
                <w:lang w:val="en-GB"/>
              </w:rPr>
            </w:pPr>
          </w:p>
          <w:p w14:paraId="44324543" w14:textId="048E44B1" w:rsidR="001E6AAD" w:rsidRPr="00F716D1" w:rsidRDefault="005B0264" w:rsidP="00883FA7">
            <w:pPr>
              <w:jc w:val="both"/>
              <w:rPr>
                <w:b/>
                <w:sz w:val="23"/>
                <w:szCs w:val="23"/>
                <w:lang w:val="en-GB"/>
              </w:rPr>
            </w:pPr>
            <w:r w:rsidRPr="00F716D1">
              <w:rPr>
                <w:b/>
                <w:sz w:val="23"/>
                <w:szCs w:val="23"/>
                <w:lang w:val="en-GB"/>
              </w:rPr>
              <w:t>Service buildings</w:t>
            </w:r>
          </w:p>
          <w:p w14:paraId="57980703" w14:textId="194BF4F0" w:rsidR="001E6AAD" w:rsidRPr="00F716D1" w:rsidRDefault="005B0264" w:rsidP="00883FA7">
            <w:pPr>
              <w:jc w:val="both"/>
              <w:rPr>
                <w:sz w:val="23"/>
                <w:szCs w:val="23"/>
                <w:lang w:val="en-GB"/>
              </w:rPr>
            </w:pPr>
            <w:r w:rsidRPr="00F716D1">
              <w:rPr>
                <w:sz w:val="23"/>
                <w:szCs w:val="23"/>
                <w:lang w:val="en-GB"/>
              </w:rPr>
              <w:t>Provide for the installation of a conveyor scanning system of a stationary type in accordance with the technical characteristics provided in the technical design specification (Appendix 1)</w:t>
            </w:r>
            <w:r w:rsidR="001E6AAD" w:rsidRPr="00F716D1">
              <w:rPr>
                <w:sz w:val="23"/>
                <w:szCs w:val="23"/>
                <w:lang w:val="en-GB"/>
              </w:rPr>
              <w:t>;</w:t>
            </w:r>
          </w:p>
          <w:p w14:paraId="7E51D89A" w14:textId="1690502C" w:rsidR="001E6AAD" w:rsidRPr="00712EC3" w:rsidRDefault="005B0264" w:rsidP="00883FA7">
            <w:pPr>
              <w:jc w:val="both"/>
              <w:rPr>
                <w:sz w:val="23"/>
                <w:szCs w:val="23"/>
                <w:lang w:val="en-GB"/>
              </w:rPr>
            </w:pPr>
            <w:r w:rsidRPr="00F716D1">
              <w:rPr>
                <w:sz w:val="23"/>
                <w:szCs w:val="23"/>
                <w:lang w:val="en-GB"/>
              </w:rPr>
              <w:t xml:space="preserve">Provide for </w:t>
            </w:r>
            <w:r w:rsidRPr="00712EC3">
              <w:rPr>
                <w:sz w:val="23"/>
                <w:szCs w:val="23"/>
                <w:lang w:val="en-GB"/>
              </w:rPr>
              <w:t>computer tables with chairs, wardrobe and bookcases in</w:t>
            </w:r>
          </w:p>
          <w:p w14:paraId="289FF612" w14:textId="77777777" w:rsidR="005B0024" w:rsidRPr="00712EC3" w:rsidRDefault="005B0024" w:rsidP="005B0024">
            <w:pPr>
              <w:pStyle w:val="HTML"/>
              <w:rPr>
                <w:rFonts w:ascii="Times New Roman" w:hAnsi="Times New Roman" w:cs="Times New Roman"/>
                <w:sz w:val="23"/>
                <w:szCs w:val="23"/>
              </w:rPr>
            </w:pPr>
            <w:r w:rsidRPr="00712EC3">
              <w:rPr>
                <w:rStyle w:val="y2iqfc"/>
                <w:rFonts w:ascii="Times New Roman" w:hAnsi="Times New Roman" w:cs="Times New Roman"/>
                <w:sz w:val="23"/>
                <w:szCs w:val="23"/>
                <w:lang w:val="en"/>
              </w:rPr>
              <w:t>according to your jobs.</w:t>
            </w:r>
          </w:p>
          <w:p w14:paraId="24EF75F9" w14:textId="77777777" w:rsidR="001E6AAD" w:rsidRPr="00712EC3" w:rsidRDefault="001E6AAD" w:rsidP="00883FA7">
            <w:pPr>
              <w:jc w:val="both"/>
              <w:rPr>
                <w:sz w:val="16"/>
                <w:szCs w:val="16"/>
                <w:lang w:val="en-GB"/>
              </w:rPr>
            </w:pPr>
          </w:p>
          <w:p w14:paraId="118D85D6" w14:textId="0DF15DA6" w:rsidR="001E6AAD" w:rsidRPr="00712EC3" w:rsidRDefault="005B0264" w:rsidP="00883FA7">
            <w:pPr>
              <w:jc w:val="both"/>
              <w:rPr>
                <w:b/>
                <w:sz w:val="23"/>
                <w:szCs w:val="23"/>
                <w:lang w:val="en-GB"/>
              </w:rPr>
            </w:pPr>
            <w:r w:rsidRPr="00712EC3">
              <w:rPr>
                <w:b/>
                <w:sz w:val="23"/>
                <w:szCs w:val="23"/>
                <w:lang w:val="en-GB"/>
              </w:rPr>
              <w:t>Other</w:t>
            </w:r>
          </w:p>
          <w:p w14:paraId="7D5414F1" w14:textId="55DCFBAC" w:rsidR="001E6AAD" w:rsidRPr="00712EC3" w:rsidRDefault="001E6AAD" w:rsidP="007B4223">
            <w:pPr>
              <w:ind w:left="-33"/>
              <w:jc w:val="both"/>
              <w:rPr>
                <w:color w:val="000000"/>
                <w:sz w:val="23"/>
                <w:szCs w:val="23"/>
                <w:lang w:val="en-GB"/>
              </w:rPr>
            </w:pPr>
            <w:r w:rsidRPr="00712EC3">
              <w:rPr>
                <w:color w:val="000000"/>
                <w:sz w:val="23"/>
                <w:szCs w:val="23"/>
                <w:lang w:val="en-GB"/>
              </w:rPr>
              <w:t xml:space="preserve">- </w:t>
            </w:r>
            <w:r w:rsidR="005B0264" w:rsidRPr="00712EC3">
              <w:rPr>
                <w:color w:val="000000"/>
                <w:sz w:val="23"/>
                <w:szCs w:val="23"/>
                <w:lang w:val="en-GB"/>
              </w:rPr>
              <w:t xml:space="preserve">arrange (on both sides of the checkpoint) stationary means of forced traffic stop, </w:t>
            </w:r>
            <w:r w:rsidR="007B4223" w:rsidRPr="00712EC3">
              <w:rPr>
                <w:sz w:val="23"/>
                <w:szCs w:val="23"/>
                <w:lang w:val="en-GB"/>
              </w:rPr>
              <w:t xml:space="preserve">disinfectant barriers </w:t>
            </w:r>
            <w:r w:rsidR="005B0264" w:rsidRPr="00712EC3">
              <w:rPr>
                <w:color w:val="000000"/>
                <w:sz w:val="23"/>
                <w:szCs w:val="23"/>
                <w:lang w:val="en-GB"/>
              </w:rPr>
              <w:t>in the area of the central entrance gate</w:t>
            </w:r>
            <w:r w:rsidRPr="00712EC3">
              <w:rPr>
                <w:color w:val="000000"/>
                <w:sz w:val="23"/>
                <w:szCs w:val="23"/>
                <w:lang w:val="en-GB"/>
              </w:rPr>
              <w:t>;</w:t>
            </w:r>
          </w:p>
          <w:p w14:paraId="7921CADA" w14:textId="77777777" w:rsidR="00F5724D" w:rsidRPr="00712EC3" w:rsidRDefault="00F5724D" w:rsidP="00F5724D">
            <w:pPr>
              <w:pStyle w:val="HTML"/>
              <w:rPr>
                <w:rFonts w:ascii="Times New Roman" w:hAnsi="Times New Roman" w:cs="Times New Roman"/>
                <w:color w:val="202124"/>
                <w:sz w:val="23"/>
                <w:szCs w:val="23"/>
              </w:rPr>
            </w:pPr>
            <w:r w:rsidRPr="00712EC3">
              <w:rPr>
                <w:rStyle w:val="y2iqfc"/>
                <w:rFonts w:ascii="Times New Roman" w:hAnsi="Times New Roman" w:cs="Times New Roman"/>
                <w:color w:val="202124"/>
                <w:sz w:val="23"/>
                <w:szCs w:val="23"/>
                <w:lang w:val="en"/>
              </w:rPr>
              <w:t>arrange a protective delimitation of traffic lanes "red and green" corridor (for cargo - turnstiles, and medical - a fence);</w:t>
            </w:r>
          </w:p>
          <w:p w14:paraId="2A5C4EC7" w14:textId="7D817F92" w:rsidR="001E6AAD" w:rsidRPr="00712EC3" w:rsidRDefault="001E6AAD" w:rsidP="00883FA7">
            <w:pPr>
              <w:ind w:left="-33"/>
              <w:jc w:val="both"/>
              <w:rPr>
                <w:color w:val="000000"/>
                <w:sz w:val="23"/>
                <w:szCs w:val="23"/>
                <w:lang w:val="en-GB"/>
              </w:rPr>
            </w:pPr>
            <w:r w:rsidRPr="00712EC3">
              <w:rPr>
                <w:color w:val="000000"/>
                <w:sz w:val="23"/>
                <w:szCs w:val="23"/>
                <w:lang w:val="en-GB"/>
              </w:rPr>
              <w:t xml:space="preserve">- </w:t>
            </w:r>
            <w:r w:rsidR="007B4223" w:rsidRPr="00712EC3">
              <w:rPr>
                <w:color w:val="000000"/>
                <w:sz w:val="23"/>
                <w:szCs w:val="23"/>
                <w:lang w:val="en-GB"/>
              </w:rPr>
              <w:t>arrange a metal fence around the perimeter of the checkpoint</w:t>
            </w:r>
            <w:r w:rsidRPr="00712EC3">
              <w:rPr>
                <w:color w:val="000000"/>
                <w:sz w:val="23"/>
                <w:szCs w:val="23"/>
                <w:lang w:val="en-GB"/>
              </w:rPr>
              <w:t>;</w:t>
            </w:r>
          </w:p>
          <w:p w14:paraId="3246F71E" w14:textId="3C17A082" w:rsidR="001E6AAD" w:rsidRPr="00F716D1" w:rsidRDefault="001E6AAD" w:rsidP="00883FA7">
            <w:pPr>
              <w:ind w:left="-33"/>
              <w:jc w:val="both"/>
              <w:rPr>
                <w:color w:val="000000"/>
                <w:sz w:val="23"/>
                <w:szCs w:val="23"/>
                <w:lang w:val="en-GB"/>
              </w:rPr>
            </w:pPr>
            <w:r w:rsidRPr="00712EC3">
              <w:rPr>
                <w:color w:val="000000"/>
                <w:sz w:val="23"/>
                <w:szCs w:val="23"/>
                <w:lang w:val="en-GB"/>
              </w:rPr>
              <w:t xml:space="preserve">- </w:t>
            </w:r>
            <w:r w:rsidR="007B4223" w:rsidRPr="00712EC3">
              <w:rPr>
                <w:color w:val="000000"/>
                <w:sz w:val="23"/>
                <w:szCs w:val="23"/>
                <w:lang w:val="en-GB"/>
              </w:rPr>
              <w:t>provide for places for setting up</w:t>
            </w:r>
            <w:r w:rsidR="007B4223" w:rsidRPr="00F716D1">
              <w:rPr>
                <w:color w:val="000000"/>
                <w:sz w:val="23"/>
                <w:szCs w:val="23"/>
                <w:lang w:val="en-GB"/>
              </w:rPr>
              <w:t xml:space="preserve"> racks for radiological control at the entrances to the checkpoint</w:t>
            </w:r>
            <w:r w:rsidRPr="00F716D1">
              <w:rPr>
                <w:color w:val="000000"/>
                <w:sz w:val="23"/>
                <w:szCs w:val="23"/>
                <w:lang w:val="en-GB"/>
              </w:rPr>
              <w:t>;</w:t>
            </w:r>
          </w:p>
          <w:p w14:paraId="67831708" w14:textId="5B6674F6" w:rsidR="001E6AAD" w:rsidRPr="00F716D1" w:rsidRDefault="001E6AAD" w:rsidP="00883FA7">
            <w:pPr>
              <w:ind w:left="-33"/>
              <w:jc w:val="both"/>
              <w:rPr>
                <w:color w:val="000000"/>
                <w:sz w:val="23"/>
                <w:szCs w:val="23"/>
                <w:lang w:val="en-GB"/>
              </w:rPr>
            </w:pPr>
            <w:r w:rsidRPr="00F716D1">
              <w:rPr>
                <w:color w:val="000000"/>
                <w:sz w:val="23"/>
                <w:szCs w:val="23"/>
                <w:lang w:val="en-GB"/>
              </w:rPr>
              <w:t xml:space="preserve">- </w:t>
            </w:r>
            <w:r w:rsidR="007B4223" w:rsidRPr="00F716D1">
              <w:rPr>
                <w:color w:val="000000"/>
                <w:sz w:val="23"/>
                <w:szCs w:val="23"/>
                <w:lang w:val="en-GB"/>
              </w:rPr>
              <w:t>provide for the installation of traffic lights and barriers at the entrances, exits to the checkpoint and on the traffic lanes</w:t>
            </w:r>
            <w:r w:rsidRPr="00F716D1">
              <w:rPr>
                <w:color w:val="000000"/>
                <w:sz w:val="23"/>
                <w:szCs w:val="23"/>
                <w:lang w:val="en-GB"/>
              </w:rPr>
              <w:t>;</w:t>
            </w:r>
          </w:p>
          <w:p w14:paraId="2B1785A5" w14:textId="678911EA" w:rsidR="001E6AAD" w:rsidRPr="00F716D1" w:rsidRDefault="001E6AAD" w:rsidP="00883FA7">
            <w:pPr>
              <w:ind w:left="-33"/>
              <w:jc w:val="both"/>
              <w:rPr>
                <w:color w:val="000000"/>
                <w:sz w:val="23"/>
                <w:szCs w:val="23"/>
                <w:lang w:val="en-GB"/>
              </w:rPr>
            </w:pPr>
            <w:r w:rsidRPr="00F716D1">
              <w:rPr>
                <w:color w:val="000000"/>
                <w:sz w:val="23"/>
                <w:szCs w:val="23"/>
                <w:lang w:val="en-GB"/>
              </w:rPr>
              <w:t xml:space="preserve">- </w:t>
            </w:r>
            <w:r w:rsidR="007B4223" w:rsidRPr="00F716D1">
              <w:rPr>
                <w:color w:val="000000"/>
                <w:sz w:val="23"/>
                <w:szCs w:val="23"/>
                <w:lang w:val="en-GB"/>
              </w:rPr>
              <w:t>provide the checkpoint with a diesel generator with the estimated power required to ensure the operation of the entire checkpoint</w:t>
            </w:r>
            <w:r w:rsidRPr="00F716D1">
              <w:rPr>
                <w:color w:val="000000"/>
                <w:sz w:val="23"/>
                <w:szCs w:val="23"/>
                <w:lang w:val="en-GB"/>
              </w:rPr>
              <w:t xml:space="preserve">. </w:t>
            </w:r>
          </w:p>
          <w:p w14:paraId="406EC875" w14:textId="77777777" w:rsidR="001E6AAD" w:rsidRPr="00F716D1" w:rsidRDefault="001E6AAD" w:rsidP="00883FA7">
            <w:pPr>
              <w:jc w:val="both"/>
              <w:rPr>
                <w:b/>
                <w:sz w:val="23"/>
                <w:szCs w:val="23"/>
                <w:lang w:val="en-GB"/>
              </w:rPr>
            </w:pPr>
          </w:p>
          <w:p w14:paraId="110D7B3D" w14:textId="77777777" w:rsidR="001E6AAD" w:rsidRPr="00F716D1" w:rsidRDefault="001E6AAD" w:rsidP="00F12188">
            <w:pPr>
              <w:rPr>
                <w:sz w:val="23"/>
                <w:szCs w:val="23"/>
                <w:lang w:val="en-GB"/>
              </w:rPr>
            </w:pPr>
          </w:p>
        </w:tc>
      </w:tr>
      <w:tr w:rsidR="001E6AAD" w:rsidRPr="00F716D1" w14:paraId="773B9EEE" w14:textId="77777777" w:rsidTr="005312C7">
        <w:tc>
          <w:tcPr>
            <w:tcW w:w="532" w:type="dxa"/>
            <w:tcBorders>
              <w:top w:val="single" w:sz="4" w:space="0" w:color="auto"/>
              <w:left w:val="single" w:sz="4" w:space="0" w:color="auto"/>
              <w:bottom w:val="single" w:sz="4" w:space="0" w:color="auto"/>
              <w:right w:val="single" w:sz="4" w:space="0" w:color="auto"/>
            </w:tcBorders>
          </w:tcPr>
          <w:p w14:paraId="4C6E6C5E" w14:textId="215C030F" w:rsidR="001E6AAD" w:rsidRPr="00F716D1" w:rsidRDefault="001E6AAD" w:rsidP="00F12188">
            <w:pPr>
              <w:jc w:val="center"/>
              <w:rPr>
                <w:bCs/>
                <w:sz w:val="23"/>
                <w:szCs w:val="23"/>
                <w:lang w:val="en-GB"/>
              </w:rPr>
            </w:pPr>
            <w:r w:rsidRPr="00F716D1">
              <w:rPr>
                <w:bCs/>
                <w:sz w:val="23"/>
                <w:szCs w:val="23"/>
                <w:lang w:val="en-GB"/>
              </w:rPr>
              <w:lastRenderedPageBreak/>
              <w:t>2</w:t>
            </w:r>
            <w:r w:rsidR="004E189E" w:rsidRPr="00F716D1">
              <w:rPr>
                <w:bCs/>
                <w:sz w:val="23"/>
                <w:szCs w:val="23"/>
                <w:lang w:val="en-GB"/>
              </w:rPr>
              <w:t>1</w:t>
            </w:r>
          </w:p>
        </w:tc>
        <w:tc>
          <w:tcPr>
            <w:tcW w:w="3260" w:type="dxa"/>
            <w:tcBorders>
              <w:top w:val="single" w:sz="4" w:space="0" w:color="auto"/>
              <w:left w:val="single" w:sz="4" w:space="0" w:color="auto"/>
              <w:bottom w:val="single" w:sz="4" w:space="0" w:color="auto"/>
              <w:right w:val="single" w:sz="4" w:space="0" w:color="auto"/>
            </w:tcBorders>
          </w:tcPr>
          <w:p w14:paraId="4340416B" w14:textId="357C4014" w:rsidR="001E6AAD" w:rsidRPr="00F716D1" w:rsidRDefault="00E75AD3" w:rsidP="00AB1923">
            <w:pPr>
              <w:spacing w:line="283" w:lineRule="exact"/>
              <w:rPr>
                <w:bCs/>
                <w:sz w:val="23"/>
                <w:szCs w:val="23"/>
                <w:lang w:val="en-GB"/>
              </w:rPr>
            </w:pPr>
            <w:r w:rsidRPr="00F716D1">
              <w:rPr>
                <w:bCs/>
                <w:spacing w:val="2"/>
                <w:lang w:val="en-GB"/>
              </w:rPr>
              <w:t>Requirements for the development of the “Environmental impact assessment” section</w:t>
            </w:r>
          </w:p>
        </w:tc>
        <w:tc>
          <w:tcPr>
            <w:tcW w:w="6379" w:type="dxa"/>
            <w:tcBorders>
              <w:top w:val="single" w:sz="4" w:space="0" w:color="auto"/>
              <w:left w:val="single" w:sz="4" w:space="0" w:color="auto"/>
              <w:bottom w:val="single" w:sz="4" w:space="0" w:color="auto"/>
              <w:right w:val="single" w:sz="4" w:space="0" w:color="auto"/>
            </w:tcBorders>
          </w:tcPr>
          <w:p w14:paraId="15945989" w14:textId="47451090" w:rsidR="001E6AAD" w:rsidRPr="00F716D1" w:rsidRDefault="00E75AD3" w:rsidP="0036015B">
            <w:pPr>
              <w:rPr>
                <w:sz w:val="23"/>
                <w:szCs w:val="23"/>
                <w:lang w:val="en-GB"/>
              </w:rPr>
            </w:pPr>
            <w:r w:rsidRPr="00F716D1">
              <w:rPr>
                <w:noProof/>
                <w:lang w:val="en-GB"/>
              </w:rPr>
              <w:t>Develop as part of the project</w:t>
            </w:r>
            <w:r w:rsidR="007D6112" w:rsidRPr="00F716D1">
              <w:rPr>
                <w:noProof/>
                <w:lang w:val="en-GB"/>
              </w:rPr>
              <w:t xml:space="preserve"> design</w:t>
            </w:r>
            <w:r w:rsidR="006B587A" w:rsidRPr="00F716D1">
              <w:rPr>
                <w:lang w:val="en-GB"/>
              </w:rPr>
              <w:t>.</w:t>
            </w:r>
            <w:r w:rsidR="006B587A" w:rsidRPr="00F716D1">
              <w:rPr>
                <w:sz w:val="23"/>
                <w:szCs w:val="23"/>
                <w:lang w:val="en-GB"/>
              </w:rPr>
              <w:t xml:space="preserve"> </w:t>
            </w:r>
            <w:r w:rsidRPr="00F716D1">
              <w:rPr>
                <w:sz w:val="23"/>
                <w:szCs w:val="23"/>
                <w:lang w:val="en-GB"/>
              </w:rPr>
              <w:t>Take into account the requirements of the Law of Ukraine "On Environmental Impact Assessment".</w:t>
            </w:r>
          </w:p>
        </w:tc>
      </w:tr>
      <w:tr w:rsidR="001E6AAD" w:rsidRPr="00F716D1" w14:paraId="7C249D65" w14:textId="77777777" w:rsidTr="005312C7">
        <w:tc>
          <w:tcPr>
            <w:tcW w:w="532" w:type="dxa"/>
            <w:tcBorders>
              <w:top w:val="single" w:sz="4" w:space="0" w:color="auto"/>
              <w:left w:val="single" w:sz="4" w:space="0" w:color="auto"/>
              <w:bottom w:val="single" w:sz="4" w:space="0" w:color="auto"/>
              <w:right w:val="single" w:sz="4" w:space="0" w:color="auto"/>
            </w:tcBorders>
          </w:tcPr>
          <w:p w14:paraId="454CF936" w14:textId="3519B755" w:rsidR="001E6AAD" w:rsidRPr="00F716D1" w:rsidRDefault="001E6AAD" w:rsidP="00F12188">
            <w:pPr>
              <w:jc w:val="center"/>
              <w:rPr>
                <w:bCs/>
                <w:sz w:val="23"/>
                <w:szCs w:val="23"/>
                <w:lang w:val="en-GB"/>
              </w:rPr>
            </w:pPr>
            <w:r w:rsidRPr="00F716D1">
              <w:rPr>
                <w:bCs/>
                <w:sz w:val="23"/>
                <w:szCs w:val="23"/>
                <w:lang w:val="en-GB"/>
              </w:rPr>
              <w:t>2</w:t>
            </w:r>
            <w:r w:rsidR="004E189E" w:rsidRPr="00F716D1">
              <w:rPr>
                <w:bCs/>
                <w:sz w:val="23"/>
                <w:szCs w:val="23"/>
                <w:lang w:val="en-GB"/>
              </w:rPr>
              <w:t>2</w:t>
            </w:r>
          </w:p>
        </w:tc>
        <w:tc>
          <w:tcPr>
            <w:tcW w:w="3260" w:type="dxa"/>
            <w:tcBorders>
              <w:top w:val="single" w:sz="4" w:space="0" w:color="auto"/>
              <w:left w:val="single" w:sz="4" w:space="0" w:color="auto"/>
              <w:bottom w:val="single" w:sz="4" w:space="0" w:color="auto"/>
              <w:right w:val="single" w:sz="4" w:space="0" w:color="auto"/>
            </w:tcBorders>
          </w:tcPr>
          <w:p w14:paraId="3501640F" w14:textId="7F89FA9D" w:rsidR="001E6AAD" w:rsidRPr="00F716D1" w:rsidRDefault="007B4223" w:rsidP="00AB1923">
            <w:pPr>
              <w:spacing w:line="283" w:lineRule="exact"/>
              <w:rPr>
                <w:sz w:val="23"/>
                <w:szCs w:val="23"/>
                <w:lang w:val="en-GB"/>
              </w:rPr>
            </w:pPr>
            <w:r w:rsidRPr="00F716D1">
              <w:rPr>
                <w:bCs/>
                <w:spacing w:val="2"/>
                <w:lang w:val="en-GB"/>
              </w:rPr>
              <w:t>Requirements for energy conservation and energy effectiveness</w:t>
            </w:r>
          </w:p>
        </w:tc>
        <w:tc>
          <w:tcPr>
            <w:tcW w:w="6379" w:type="dxa"/>
            <w:tcBorders>
              <w:top w:val="single" w:sz="4" w:space="0" w:color="auto"/>
              <w:left w:val="single" w:sz="4" w:space="0" w:color="auto"/>
              <w:bottom w:val="single" w:sz="4" w:space="0" w:color="auto"/>
              <w:right w:val="single" w:sz="4" w:space="0" w:color="auto"/>
            </w:tcBorders>
          </w:tcPr>
          <w:p w14:paraId="11686C51" w14:textId="2E20B33B" w:rsidR="001E6AAD" w:rsidRPr="00F716D1" w:rsidRDefault="007B4223" w:rsidP="00883FA7">
            <w:pPr>
              <w:jc w:val="both"/>
              <w:rPr>
                <w:sz w:val="23"/>
                <w:szCs w:val="23"/>
                <w:lang w:val="en-GB"/>
              </w:rPr>
            </w:pPr>
            <w:r w:rsidRPr="00F716D1">
              <w:rPr>
                <w:sz w:val="23"/>
                <w:szCs w:val="23"/>
                <w:lang w:val="en-GB"/>
              </w:rPr>
              <w:t>Take into account the requirements of the Law of Ukraine "On Energy Efficiency of Buildings", CMU Decree No. 260 of October 27, 2020 "On Approval of Minimum Requirements for Energy Efficiency of Buildings", DBN B 2.6-31:2016 "Thermal Insulation of Buildings"</w:t>
            </w:r>
            <w:r w:rsidR="001E6AAD" w:rsidRPr="00F716D1">
              <w:rPr>
                <w:color w:val="333333"/>
                <w:shd w:val="clear" w:color="auto" w:fill="FFFFFF"/>
                <w:lang w:val="en-GB"/>
              </w:rPr>
              <w:t>.</w:t>
            </w:r>
            <w:r w:rsidR="001E6AAD" w:rsidRPr="00F716D1">
              <w:rPr>
                <w:sz w:val="23"/>
                <w:szCs w:val="23"/>
                <w:lang w:val="en-GB"/>
              </w:rPr>
              <w:t xml:space="preserve">  </w:t>
            </w:r>
          </w:p>
          <w:p w14:paraId="6E10233C" w14:textId="15E6D310" w:rsidR="001E6AAD" w:rsidRPr="00F716D1" w:rsidRDefault="007B4223" w:rsidP="00F12188">
            <w:pPr>
              <w:rPr>
                <w:sz w:val="23"/>
                <w:szCs w:val="23"/>
                <w:lang w:val="en-GB"/>
              </w:rPr>
            </w:pPr>
            <w:r w:rsidRPr="00F716D1">
              <w:rPr>
                <w:noProof/>
                <w:lang w:val="en-GB"/>
              </w:rPr>
              <w:t>According to the requirements of regulatory documentation</w:t>
            </w:r>
            <w:r w:rsidR="006B587A" w:rsidRPr="00F716D1">
              <w:rPr>
                <w:lang w:val="en-GB"/>
              </w:rPr>
              <w:t>.</w:t>
            </w:r>
          </w:p>
        </w:tc>
      </w:tr>
      <w:tr w:rsidR="001E6AAD" w:rsidRPr="00F716D1" w14:paraId="679E9743" w14:textId="77777777" w:rsidTr="005312C7">
        <w:tc>
          <w:tcPr>
            <w:tcW w:w="532" w:type="dxa"/>
            <w:tcBorders>
              <w:top w:val="single" w:sz="4" w:space="0" w:color="auto"/>
              <w:left w:val="single" w:sz="4" w:space="0" w:color="auto"/>
              <w:right w:val="single" w:sz="4" w:space="0" w:color="auto"/>
            </w:tcBorders>
          </w:tcPr>
          <w:p w14:paraId="33BB82AE" w14:textId="5F95F642" w:rsidR="001E6AAD" w:rsidRPr="00F716D1" w:rsidRDefault="001E6AAD" w:rsidP="00F12188">
            <w:pPr>
              <w:jc w:val="center"/>
              <w:rPr>
                <w:bCs/>
                <w:sz w:val="23"/>
                <w:szCs w:val="23"/>
                <w:lang w:val="en-GB"/>
              </w:rPr>
            </w:pPr>
            <w:r w:rsidRPr="00F716D1">
              <w:rPr>
                <w:bCs/>
                <w:sz w:val="23"/>
                <w:szCs w:val="23"/>
                <w:lang w:val="en-GB"/>
              </w:rPr>
              <w:t>23</w:t>
            </w:r>
          </w:p>
        </w:tc>
        <w:tc>
          <w:tcPr>
            <w:tcW w:w="3260" w:type="dxa"/>
            <w:tcBorders>
              <w:top w:val="single" w:sz="4" w:space="0" w:color="auto"/>
              <w:left w:val="single" w:sz="4" w:space="0" w:color="auto"/>
              <w:right w:val="single" w:sz="4" w:space="0" w:color="auto"/>
            </w:tcBorders>
          </w:tcPr>
          <w:p w14:paraId="3B911BF6" w14:textId="30189C6C" w:rsidR="001E6AAD" w:rsidRPr="00F716D1" w:rsidRDefault="007B4223" w:rsidP="00A04E01">
            <w:pPr>
              <w:rPr>
                <w:b/>
                <w:sz w:val="23"/>
                <w:szCs w:val="23"/>
                <w:lang w:val="en-GB"/>
              </w:rPr>
            </w:pPr>
            <w:r w:rsidRPr="00F716D1">
              <w:rPr>
                <w:sz w:val="23"/>
                <w:szCs w:val="23"/>
                <w:lang w:val="en-GB"/>
              </w:rPr>
              <w:t>Requirements for the object fire protection systems</w:t>
            </w:r>
          </w:p>
        </w:tc>
        <w:tc>
          <w:tcPr>
            <w:tcW w:w="6379" w:type="dxa"/>
            <w:tcBorders>
              <w:top w:val="single" w:sz="4" w:space="0" w:color="auto"/>
              <w:left w:val="single" w:sz="4" w:space="0" w:color="auto"/>
              <w:right w:val="single" w:sz="4" w:space="0" w:color="auto"/>
            </w:tcBorders>
          </w:tcPr>
          <w:p w14:paraId="48EA8289" w14:textId="163931AC" w:rsidR="001E6AAD" w:rsidRPr="00F716D1" w:rsidRDefault="007B4223" w:rsidP="00CE5B29">
            <w:pPr>
              <w:jc w:val="both"/>
              <w:rPr>
                <w:sz w:val="23"/>
                <w:szCs w:val="23"/>
                <w:lang w:val="en-GB"/>
              </w:rPr>
            </w:pPr>
            <w:r w:rsidRPr="00F716D1">
              <w:rPr>
                <w:noProof/>
                <w:lang w:val="en-GB"/>
              </w:rPr>
              <w:t>According to the requirements of regulatory documentation</w:t>
            </w:r>
          </w:p>
        </w:tc>
      </w:tr>
      <w:tr w:rsidR="002F52AA" w:rsidRPr="00F716D1" w14:paraId="56FA379E" w14:textId="77777777" w:rsidTr="002F52AA">
        <w:tc>
          <w:tcPr>
            <w:tcW w:w="532" w:type="dxa"/>
            <w:tcBorders>
              <w:top w:val="single" w:sz="4" w:space="0" w:color="auto"/>
              <w:left w:val="single" w:sz="4" w:space="0" w:color="auto"/>
              <w:right w:val="single" w:sz="4" w:space="0" w:color="auto"/>
            </w:tcBorders>
          </w:tcPr>
          <w:p w14:paraId="72017794" w14:textId="4C9EC7D8" w:rsidR="002F52AA" w:rsidRPr="002F52AA" w:rsidRDefault="002F52AA" w:rsidP="002F52AA">
            <w:pPr>
              <w:jc w:val="center"/>
              <w:rPr>
                <w:bCs/>
                <w:sz w:val="23"/>
                <w:szCs w:val="23"/>
              </w:rPr>
            </w:pPr>
            <w:r>
              <w:rPr>
                <w:bCs/>
                <w:sz w:val="23"/>
                <w:szCs w:val="23"/>
              </w:rPr>
              <w:t>24</w:t>
            </w:r>
          </w:p>
        </w:tc>
        <w:tc>
          <w:tcPr>
            <w:tcW w:w="3260" w:type="dxa"/>
            <w:tcBorders>
              <w:top w:val="single" w:sz="4" w:space="0" w:color="auto"/>
              <w:left w:val="single" w:sz="4" w:space="0" w:color="auto"/>
              <w:right w:val="single" w:sz="4" w:space="0" w:color="auto"/>
            </w:tcBorders>
          </w:tcPr>
          <w:p w14:paraId="3D55661F" w14:textId="4D809A0D" w:rsidR="002F52AA" w:rsidRPr="002F52AA" w:rsidRDefault="002F52AA" w:rsidP="002F52AA">
            <w:pPr>
              <w:rPr>
                <w:sz w:val="23"/>
                <w:szCs w:val="23"/>
                <w:lang w:val="en-GB"/>
              </w:rPr>
            </w:pPr>
            <w:r w:rsidRPr="002F52AA">
              <w:rPr>
                <w:rFonts w:eastAsia="Calibri" w:cs="Calibri"/>
                <w:spacing w:val="2"/>
                <w:szCs w:val="22"/>
                <w:lang w:eastAsia="en-US"/>
              </w:rPr>
              <w:t>Certificates, licenses and other permits, required for the implementation of the project, and their availability</w:t>
            </w:r>
          </w:p>
        </w:tc>
        <w:tc>
          <w:tcPr>
            <w:tcW w:w="6379" w:type="dxa"/>
          </w:tcPr>
          <w:p w14:paraId="092466C4" w14:textId="77777777" w:rsidR="002F52AA" w:rsidRPr="00734733" w:rsidRDefault="002F52AA" w:rsidP="002F52AA">
            <w:pPr>
              <w:ind w:firstLine="741"/>
              <w:jc w:val="both"/>
              <w:rPr>
                <w:noProof/>
              </w:rPr>
            </w:pPr>
            <w:r>
              <w:rPr>
                <w:noProof/>
              </w:rPr>
              <w:t xml:space="preserve">The procedure for licensing of economic activities, related to the creation of architectural objects, is determined by the Resolution of the Cabinet of Ministers of Ukraine of May 23, 2011, No. 554 </w:t>
            </w:r>
          </w:p>
          <w:p w14:paraId="548735CF" w14:textId="77777777" w:rsidR="002F52AA" w:rsidRPr="00734733" w:rsidRDefault="002F52AA" w:rsidP="002F52AA">
            <w:pPr>
              <w:jc w:val="both"/>
              <w:rPr>
                <w:noProof/>
              </w:rPr>
            </w:pPr>
            <w:r>
              <w:rPr>
                <w:noProof/>
              </w:rPr>
              <w:t>The corresponding qualification certificate (license for the development of urban planning documentation, license for architectural and engineering and construction design) is issued by the Certifying Architectural and Construction Commission of Ukraine in accordance with the order of the Ministry of Regional Development, Construction and Housing as of 25.06.2011, No. 93 (with amendments).</w:t>
            </w:r>
          </w:p>
          <w:p w14:paraId="62282069" w14:textId="77777777" w:rsidR="002F52AA" w:rsidRPr="00734733" w:rsidRDefault="002F52AA" w:rsidP="002F52AA">
            <w:pPr>
              <w:jc w:val="both"/>
              <w:rPr>
                <w:noProof/>
              </w:rPr>
            </w:pPr>
            <w:r>
              <w:rPr>
                <w:noProof/>
              </w:rPr>
              <w:t xml:space="preserve">In accordance with Article 20 of the Law of Ukraine of May 20, 1999, No. 687-XIV “On Architectural Activity”, foreigners and stateless persons who are legally present in Ukraine, enjoy the same rights in the implementation of architectural activities and bear the same responsibilities as citizens of Ukraine, unless otherwise provided by laws and international treaties of Ukraine, </w:t>
            </w:r>
            <w:r>
              <w:rPr>
                <w:noProof/>
              </w:rPr>
              <w:lastRenderedPageBreak/>
              <w:t>consent to be bound by the Verkhovna Rada of Ukraine. On the territory of Ukraine, foreigners and stateless persons, who have not received the relevant qualification certificate, can perform the works specified in Article 19 of this Law and participate in the development of urban planning documentation, design architectural objects and develop working documentation for construction only on the basis of contracts with business entities, which have a license to perform certain types of economic activities in construction, or with specialists, who have a qualification certificate.</w:t>
            </w:r>
          </w:p>
          <w:p w14:paraId="387050A9" w14:textId="77777777" w:rsidR="002F52AA" w:rsidRPr="00734733" w:rsidRDefault="002F52AA" w:rsidP="002F52AA">
            <w:pPr>
              <w:ind w:firstLine="741"/>
              <w:jc w:val="both"/>
              <w:rPr>
                <w:noProof/>
              </w:rPr>
            </w:pPr>
            <w:r>
              <w:rPr>
                <w:noProof/>
              </w:rPr>
              <w:t>In accordance with Article 30 of the Law of Ukraine of May 20, 1999, No. 687-XIV “On Architectural Activities”, the author of the draft for the piece of architecture, urban planning, piece of park and garden work, has the exclusive right to make changes in unfinished construction or a constructed piece of architecture in the event of a change in its functional purpose or reconstruction.</w:t>
            </w:r>
          </w:p>
          <w:p w14:paraId="47D3282E" w14:textId="77777777" w:rsidR="002F52AA" w:rsidRPr="00734733" w:rsidRDefault="002F52AA" w:rsidP="002F52AA">
            <w:pPr>
              <w:ind w:firstLine="741"/>
              <w:jc w:val="both"/>
              <w:rPr>
                <w:noProof/>
              </w:rPr>
            </w:pPr>
            <w:r>
              <w:rPr>
                <w:noProof/>
              </w:rPr>
              <w:t>The supplier of the appropriate scanning systems should have:</w:t>
            </w:r>
          </w:p>
          <w:p w14:paraId="4EBE128C" w14:textId="565D7C20" w:rsidR="00A719C6" w:rsidRDefault="002F52AA" w:rsidP="00A719C6">
            <w:pPr>
              <w:jc w:val="both"/>
              <w:rPr>
                <w:noProof/>
              </w:rPr>
            </w:pPr>
            <w:r>
              <w:rPr>
                <w:noProof/>
              </w:rPr>
              <w:t>-</w:t>
            </w:r>
            <w:r>
              <w:tab/>
            </w:r>
            <w:r w:rsidR="00A719C6">
              <w:rPr>
                <w:noProof/>
              </w:rPr>
              <w:t>A license issued by the State Nuclear Regulatory Inspectorate of Ukraine  for the right to use sources of ionizing radiation (order of the State Nuclear Regulatory Inspectorate of Ukraine dated 06.08.2012, No. 153);</w:t>
            </w:r>
          </w:p>
          <w:p w14:paraId="6CDA5A33" w14:textId="77777777" w:rsidR="00A719C6" w:rsidRDefault="00A719C6" w:rsidP="00A719C6">
            <w:pPr>
              <w:jc w:val="both"/>
              <w:rPr>
                <w:noProof/>
              </w:rPr>
            </w:pPr>
            <w:r>
              <w:rPr>
                <w:noProof/>
              </w:rPr>
              <w:t>-</w:t>
            </w:r>
            <w:r>
              <w:rPr>
                <w:noProof/>
              </w:rPr>
              <w:tab/>
              <w:t>A permit issued by the State Sanitary and Epidemiological Service of the Ministry of Health of Ukraine to handle radioactive substances and other sources of ionizing radiation (order of the Ministry of Health of Ukraine dated 02.02.2005, No. 54).</w:t>
            </w:r>
          </w:p>
          <w:p w14:paraId="45E32177" w14:textId="0FC35276" w:rsidR="002F52AA" w:rsidRDefault="00A719C6" w:rsidP="00A719C6">
            <w:pPr>
              <w:jc w:val="both"/>
              <w:rPr>
                <w:noProof/>
              </w:rPr>
            </w:pPr>
            <w:r>
              <w:rPr>
                <w:noProof/>
              </w:rPr>
              <w:t>Scanning systems shall comply with the radiation safety standards of Ukraine NRBU-97, approved by the Order of the Ministry of Health of Ukraine dated 14.07.1997, No. 208, which were put into effect on 01.01.1998 by the Resolution of the Chief State Sanitary Doctor of Ukraine - First Deputy Minister of Health of Ukraine dated 01.12.1997, No. 62</w:t>
            </w:r>
          </w:p>
          <w:p w14:paraId="103B88C2" w14:textId="3587A208" w:rsidR="002F52AA" w:rsidRPr="00F716D1" w:rsidRDefault="002F52AA" w:rsidP="002F52AA">
            <w:pPr>
              <w:jc w:val="both"/>
              <w:rPr>
                <w:noProof/>
                <w:lang w:val="en-GB"/>
              </w:rPr>
            </w:pPr>
            <w:r>
              <w:t>In the absence of the above-mentioned permits, licenses and certificates, a letter of guarantee from the participant with an obligation to make them available until the conclusion of the contract.</w:t>
            </w:r>
          </w:p>
        </w:tc>
      </w:tr>
      <w:tr w:rsidR="002F52AA" w:rsidRPr="00F716D1" w14:paraId="3E5B2B98" w14:textId="77777777" w:rsidTr="005312C7">
        <w:tc>
          <w:tcPr>
            <w:tcW w:w="532" w:type="dxa"/>
            <w:tcBorders>
              <w:top w:val="single" w:sz="4" w:space="0" w:color="auto"/>
              <w:left w:val="single" w:sz="4" w:space="0" w:color="auto"/>
              <w:right w:val="single" w:sz="4" w:space="0" w:color="auto"/>
            </w:tcBorders>
          </w:tcPr>
          <w:p w14:paraId="4A1DC8D8" w14:textId="0C17B3F8" w:rsidR="002F52AA" w:rsidRPr="002F52AA" w:rsidRDefault="002F52AA" w:rsidP="002F52AA">
            <w:pPr>
              <w:jc w:val="center"/>
              <w:rPr>
                <w:bCs/>
                <w:sz w:val="23"/>
                <w:szCs w:val="23"/>
              </w:rPr>
            </w:pPr>
            <w:r w:rsidRPr="00F716D1">
              <w:rPr>
                <w:bCs/>
                <w:sz w:val="23"/>
                <w:szCs w:val="23"/>
                <w:lang w:val="en-GB"/>
              </w:rPr>
              <w:lastRenderedPageBreak/>
              <w:t>2</w:t>
            </w:r>
            <w:r>
              <w:rPr>
                <w:bCs/>
                <w:sz w:val="23"/>
                <w:szCs w:val="23"/>
              </w:rPr>
              <w:t>5</w:t>
            </w:r>
          </w:p>
        </w:tc>
        <w:tc>
          <w:tcPr>
            <w:tcW w:w="3260" w:type="dxa"/>
            <w:tcBorders>
              <w:top w:val="single" w:sz="4" w:space="0" w:color="auto"/>
              <w:left w:val="single" w:sz="4" w:space="0" w:color="auto"/>
              <w:right w:val="single" w:sz="4" w:space="0" w:color="auto"/>
            </w:tcBorders>
          </w:tcPr>
          <w:p w14:paraId="73AEE8B2" w14:textId="22442A6C" w:rsidR="002F52AA" w:rsidRPr="00F716D1" w:rsidRDefault="002F52AA" w:rsidP="002F52AA">
            <w:pPr>
              <w:tabs>
                <w:tab w:val="left" w:pos="795"/>
              </w:tabs>
              <w:rPr>
                <w:b/>
                <w:sz w:val="23"/>
                <w:szCs w:val="23"/>
                <w:lang w:val="en-GB"/>
              </w:rPr>
            </w:pPr>
            <w:r w:rsidRPr="00F716D1">
              <w:rPr>
                <w:sz w:val="23"/>
                <w:szCs w:val="23"/>
                <w:lang w:val="en-GB"/>
              </w:rPr>
              <w:t>Data on technologies and (or) research works proposed by the customer</w:t>
            </w:r>
          </w:p>
        </w:tc>
        <w:tc>
          <w:tcPr>
            <w:tcW w:w="6379" w:type="dxa"/>
            <w:tcBorders>
              <w:top w:val="single" w:sz="4" w:space="0" w:color="auto"/>
              <w:left w:val="single" w:sz="4" w:space="0" w:color="auto"/>
              <w:right w:val="single" w:sz="4" w:space="0" w:color="auto"/>
            </w:tcBorders>
          </w:tcPr>
          <w:p w14:paraId="1821F9E4" w14:textId="5321A47F" w:rsidR="002F52AA" w:rsidRPr="00F716D1" w:rsidRDefault="002F52AA" w:rsidP="002F52AA">
            <w:pPr>
              <w:jc w:val="both"/>
              <w:rPr>
                <w:sz w:val="23"/>
                <w:szCs w:val="23"/>
                <w:lang w:val="en-GB"/>
              </w:rPr>
            </w:pPr>
            <w:r w:rsidRPr="00F716D1">
              <w:rPr>
                <w:sz w:val="23"/>
                <w:szCs w:val="23"/>
                <w:lang w:val="en-GB"/>
              </w:rPr>
              <w:t>60% of materials and equipment must be of Polish origin, but must be certified in Ukraine. Their manufacturer must have a representative office with a service center in Ukraine.</w:t>
            </w:r>
          </w:p>
          <w:p w14:paraId="6A7C51CE" w14:textId="2F45C551" w:rsidR="002F52AA" w:rsidRPr="00F716D1" w:rsidRDefault="002F52AA" w:rsidP="002F52AA">
            <w:pPr>
              <w:jc w:val="both"/>
              <w:rPr>
                <w:sz w:val="23"/>
                <w:szCs w:val="23"/>
                <w:lang w:val="en-GB"/>
              </w:rPr>
            </w:pPr>
          </w:p>
        </w:tc>
      </w:tr>
      <w:tr w:rsidR="002F52AA" w:rsidRPr="00F716D1" w14:paraId="678D87EC" w14:textId="77777777" w:rsidTr="005312C7">
        <w:tc>
          <w:tcPr>
            <w:tcW w:w="532" w:type="dxa"/>
            <w:tcBorders>
              <w:top w:val="single" w:sz="4" w:space="0" w:color="auto"/>
              <w:left w:val="single" w:sz="4" w:space="0" w:color="auto"/>
              <w:bottom w:val="single" w:sz="4" w:space="0" w:color="auto"/>
              <w:right w:val="single" w:sz="4" w:space="0" w:color="auto"/>
            </w:tcBorders>
          </w:tcPr>
          <w:p w14:paraId="4AA4454D" w14:textId="61FF29F2" w:rsidR="002F52AA" w:rsidRPr="002F52AA" w:rsidRDefault="002F52AA" w:rsidP="002F52AA">
            <w:pPr>
              <w:jc w:val="center"/>
              <w:rPr>
                <w:bCs/>
                <w:sz w:val="23"/>
                <w:szCs w:val="23"/>
              </w:rPr>
            </w:pPr>
            <w:r w:rsidRPr="00F716D1">
              <w:rPr>
                <w:bCs/>
                <w:sz w:val="23"/>
                <w:szCs w:val="23"/>
                <w:lang w:val="en-GB"/>
              </w:rPr>
              <w:t>2</w:t>
            </w:r>
            <w:r>
              <w:rPr>
                <w:bCs/>
                <w:sz w:val="23"/>
                <w:szCs w:val="23"/>
              </w:rPr>
              <w:t>6</w:t>
            </w:r>
          </w:p>
        </w:tc>
        <w:tc>
          <w:tcPr>
            <w:tcW w:w="3260" w:type="dxa"/>
            <w:tcBorders>
              <w:top w:val="single" w:sz="4" w:space="0" w:color="auto"/>
              <w:left w:val="single" w:sz="4" w:space="0" w:color="auto"/>
              <w:bottom w:val="single" w:sz="4" w:space="0" w:color="auto"/>
              <w:right w:val="single" w:sz="4" w:space="0" w:color="auto"/>
            </w:tcBorders>
          </w:tcPr>
          <w:p w14:paraId="1B038812" w14:textId="718F24D6" w:rsidR="002F52AA" w:rsidRPr="00F716D1" w:rsidRDefault="002F52AA" w:rsidP="002F52AA">
            <w:pPr>
              <w:rPr>
                <w:b/>
                <w:sz w:val="23"/>
                <w:szCs w:val="23"/>
                <w:lang w:val="en-GB"/>
              </w:rPr>
            </w:pPr>
            <w:r w:rsidRPr="00F716D1">
              <w:rPr>
                <w:spacing w:val="-6"/>
                <w:sz w:val="23"/>
                <w:szCs w:val="23"/>
                <w:lang w:val="en-GB"/>
              </w:rPr>
              <w:t>Requirements for the safety and health regime</w:t>
            </w:r>
          </w:p>
        </w:tc>
        <w:tc>
          <w:tcPr>
            <w:tcW w:w="6379" w:type="dxa"/>
            <w:tcBorders>
              <w:top w:val="single" w:sz="4" w:space="0" w:color="auto"/>
              <w:left w:val="single" w:sz="4" w:space="0" w:color="auto"/>
              <w:bottom w:val="single" w:sz="4" w:space="0" w:color="auto"/>
              <w:right w:val="single" w:sz="4" w:space="0" w:color="auto"/>
            </w:tcBorders>
          </w:tcPr>
          <w:p w14:paraId="7187DFFF" w14:textId="3B24B2B7" w:rsidR="002F52AA" w:rsidRPr="00F716D1" w:rsidRDefault="002F52AA" w:rsidP="002F52AA">
            <w:pPr>
              <w:jc w:val="both"/>
              <w:rPr>
                <w:sz w:val="23"/>
                <w:szCs w:val="23"/>
                <w:lang w:val="en-GB"/>
              </w:rPr>
            </w:pPr>
            <w:r w:rsidRPr="00F716D1">
              <w:rPr>
                <w:sz w:val="23"/>
                <w:szCs w:val="23"/>
                <w:lang w:val="en-GB"/>
              </w:rPr>
              <w:t>In accordance with the requirements of the regulatory documentation, taking into account the requirements of the Customs Code and the Law of Ukraine on the State Border and the Resolution of the Cabinet of Ministers of Ukraine dated May 21, 2012 No. 451 "Issues of passage through the state border of persons, road, water, railway, and air vehicles of carriers and goods moved by them.</w:t>
            </w:r>
          </w:p>
          <w:p w14:paraId="04A92217" w14:textId="77777777" w:rsidR="002F52AA" w:rsidRPr="00F716D1" w:rsidRDefault="002F52AA" w:rsidP="002F52AA">
            <w:pPr>
              <w:jc w:val="both"/>
              <w:rPr>
                <w:sz w:val="23"/>
                <w:szCs w:val="23"/>
                <w:lang w:val="en-GB"/>
              </w:rPr>
            </w:pPr>
          </w:p>
        </w:tc>
      </w:tr>
      <w:tr w:rsidR="002F52AA" w:rsidRPr="00F716D1" w14:paraId="2825F318" w14:textId="77777777" w:rsidTr="005312C7">
        <w:tc>
          <w:tcPr>
            <w:tcW w:w="532" w:type="dxa"/>
          </w:tcPr>
          <w:p w14:paraId="3BA45216" w14:textId="140ECDB4" w:rsidR="002F52AA" w:rsidRPr="002F52AA" w:rsidRDefault="002F52AA" w:rsidP="002F52AA">
            <w:pPr>
              <w:jc w:val="center"/>
              <w:rPr>
                <w:bCs/>
                <w:sz w:val="23"/>
                <w:szCs w:val="23"/>
              </w:rPr>
            </w:pPr>
            <w:r w:rsidRPr="00F716D1">
              <w:rPr>
                <w:bCs/>
                <w:sz w:val="23"/>
                <w:szCs w:val="23"/>
                <w:lang w:val="en-GB"/>
              </w:rPr>
              <w:t>2</w:t>
            </w:r>
            <w:r>
              <w:rPr>
                <w:bCs/>
                <w:sz w:val="23"/>
                <w:szCs w:val="23"/>
              </w:rPr>
              <w:t>7</w:t>
            </w:r>
          </w:p>
        </w:tc>
        <w:tc>
          <w:tcPr>
            <w:tcW w:w="3260" w:type="dxa"/>
          </w:tcPr>
          <w:p w14:paraId="29EDD84E" w14:textId="23FDFE15" w:rsidR="002F52AA" w:rsidRPr="00F716D1" w:rsidRDefault="002F52AA" w:rsidP="002F52AA">
            <w:pPr>
              <w:tabs>
                <w:tab w:val="left" w:pos="230"/>
              </w:tabs>
              <w:rPr>
                <w:b/>
                <w:sz w:val="23"/>
                <w:szCs w:val="23"/>
                <w:lang w:val="en-GB"/>
              </w:rPr>
            </w:pPr>
            <w:r w:rsidRPr="00F716D1">
              <w:rPr>
                <w:sz w:val="23"/>
                <w:szCs w:val="23"/>
                <w:lang w:val="en-GB"/>
              </w:rPr>
              <w:t>Requirements for the development of special measures</w:t>
            </w:r>
          </w:p>
        </w:tc>
        <w:tc>
          <w:tcPr>
            <w:tcW w:w="6379" w:type="dxa"/>
          </w:tcPr>
          <w:p w14:paraId="0C32E858" w14:textId="45A2123A" w:rsidR="002F52AA" w:rsidRPr="00F716D1" w:rsidRDefault="002F52AA" w:rsidP="002F52AA">
            <w:pPr>
              <w:rPr>
                <w:sz w:val="23"/>
                <w:szCs w:val="23"/>
                <w:lang w:val="en-GB"/>
              </w:rPr>
            </w:pPr>
            <w:r w:rsidRPr="00F716D1">
              <w:rPr>
                <w:sz w:val="23"/>
                <w:szCs w:val="23"/>
                <w:lang w:val="en-GB"/>
              </w:rPr>
              <w:t>Provide for Traffic organization project in the project design.</w:t>
            </w:r>
          </w:p>
          <w:p w14:paraId="42433A72" w14:textId="759DC644" w:rsidR="002F52AA" w:rsidRPr="00F716D1" w:rsidRDefault="002F52AA" w:rsidP="002F52AA">
            <w:pPr>
              <w:rPr>
                <w:sz w:val="23"/>
                <w:szCs w:val="23"/>
                <w:lang w:val="en-GB"/>
              </w:rPr>
            </w:pPr>
            <w:r w:rsidRPr="00F716D1">
              <w:rPr>
                <w:sz w:val="23"/>
                <w:szCs w:val="23"/>
                <w:lang w:val="en-GB"/>
              </w:rPr>
              <w:t>Provide for an autonomous security perimeter alarm system in the project design.</w:t>
            </w:r>
          </w:p>
        </w:tc>
      </w:tr>
      <w:tr w:rsidR="002F52AA" w:rsidRPr="00F716D1" w14:paraId="352E95B2" w14:textId="77777777" w:rsidTr="005312C7">
        <w:tc>
          <w:tcPr>
            <w:tcW w:w="532" w:type="dxa"/>
          </w:tcPr>
          <w:p w14:paraId="365203C6" w14:textId="6077815F" w:rsidR="002F52AA" w:rsidRPr="002F52AA" w:rsidRDefault="002F52AA" w:rsidP="002F52AA">
            <w:pPr>
              <w:jc w:val="center"/>
              <w:rPr>
                <w:bCs/>
                <w:sz w:val="23"/>
                <w:szCs w:val="23"/>
              </w:rPr>
            </w:pPr>
            <w:r>
              <w:rPr>
                <w:bCs/>
                <w:sz w:val="23"/>
                <w:szCs w:val="23"/>
                <w:lang w:val="en-GB"/>
              </w:rPr>
              <w:lastRenderedPageBreak/>
              <w:t>2</w:t>
            </w:r>
            <w:r>
              <w:rPr>
                <w:bCs/>
                <w:sz w:val="23"/>
                <w:szCs w:val="23"/>
              </w:rPr>
              <w:t>8</w:t>
            </w:r>
          </w:p>
        </w:tc>
        <w:tc>
          <w:tcPr>
            <w:tcW w:w="3260" w:type="dxa"/>
          </w:tcPr>
          <w:p w14:paraId="0367A2D8" w14:textId="01EAF251" w:rsidR="002F52AA" w:rsidRPr="00F716D1" w:rsidRDefault="002F52AA" w:rsidP="002F52AA">
            <w:pPr>
              <w:tabs>
                <w:tab w:val="left" w:pos="230"/>
              </w:tabs>
              <w:rPr>
                <w:sz w:val="23"/>
                <w:szCs w:val="23"/>
                <w:lang w:val="en-GB"/>
              </w:rPr>
            </w:pPr>
            <w:r>
              <w:rPr>
                <w:sz w:val="23"/>
                <w:szCs w:val="23"/>
                <w:lang w:val="en-GB"/>
              </w:rPr>
              <w:t>T</w:t>
            </w:r>
            <w:r w:rsidRPr="005D271C">
              <w:rPr>
                <w:sz w:val="23"/>
                <w:szCs w:val="23"/>
                <w:lang w:val="en-GB"/>
              </w:rPr>
              <w:t>echnical examination</w:t>
            </w:r>
          </w:p>
        </w:tc>
        <w:tc>
          <w:tcPr>
            <w:tcW w:w="6379" w:type="dxa"/>
          </w:tcPr>
          <w:p w14:paraId="39DED8C3" w14:textId="3CA705D4" w:rsidR="002F52AA" w:rsidRPr="005D271C" w:rsidRDefault="002F52AA" w:rsidP="002F52AA">
            <w:pPr>
              <w:rPr>
                <w:sz w:val="23"/>
                <w:szCs w:val="23"/>
              </w:rPr>
            </w:pPr>
            <w:r w:rsidRPr="00F716D1">
              <w:rPr>
                <w:sz w:val="23"/>
                <w:szCs w:val="23"/>
                <w:lang w:val="en-GB"/>
              </w:rPr>
              <w:t>To examine the technical condition of existing buildings, structures and linear facilities of the engineering and transport infrastructure. To carry out dimensional drawings of the existing infrastructure of the checkpoint in a volume sufficient for design in accordance with the requirements of the design specification and the conclusions of examinations of the technical condition of existing buildings, structures and linear facilities of the engineering and transport infrastructure.</w:t>
            </w:r>
          </w:p>
        </w:tc>
      </w:tr>
      <w:tr w:rsidR="002F52AA" w:rsidRPr="00F716D1" w14:paraId="0D06DA25" w14:textId="77777777" w:rsidTr="005312C7">
        <w:tc>
          <w:tcPr>
            <w:tcW w:w="532" w:type="dxa"/>
            <w:tcBorders>
              <w:top w:val="single" w:sz="4" w:space="0" w:color="auto"/>
              <w:left w:val="single" w:sz="4" w:space="0" w:color="auto"/>
              <w:bottom w:val="single" w:sz="4" w:space="0" w:color="auto"/>
              <w:right w:val="single" w:sz="4" w:space="0" w:color="auto"/>
            </w:tcBorders>
          </w:tcPr>
          <w:p w14:paraId="52EBA4BA" w14:textId="3B08D5EF" w:rsidR="002F52AA" w:rsidRPr="002F52AA" w:rsidRDefault="002F52AA" w:rsidP="002F52AA">
            <w:pPr>
              <w:spacing w:line="210" w:lineRule="exact"/>
              <w:jc w:val="center"/>
              <w:rPr>
                <w:bCs/>
                <w:spacing w:val="2"/>
                <w:sz w:val="23"/>
                <w:szCs w:val="23"/>
              </w:rPr>
            </w:pPr>
            <w:r w:rsidRPr="00F716D1">
              <w:rPr>
                <w:bCs/>
                <w:spacing w:val="2"/>
                <w:sz w:val="23"/>
                <w:szCs w:val="23"/>
                <w:lang w:val="en-GB"/>
              </w:rPr>
              <w:t>2</w:t>
            </w:r>
            <w:r>
              <w:rPr>
                <w:bCs/>
                <w:spacing w:val="2"/>
                <w:sz w:val="23"/>
                <w:szCs w:val="23"/>
              </w:rPr>
              <w:t>9</w:t>
            </w:r>
          </w:p>
        </w:tc>
        <w:tc>
          <w:tcPr>
            <w:tcW w:w="3260" w:type="dxa"/>
            <w:tcBorders>
              <w:top w:val="single" w:sz="4" w:space="0" w:color="auto"/>
              <w:left w:val="single" w:sz="4" w:space="0" w:color="auto"/>
              <w:bottom w:val="single" w:sz="4" w:space="0" w:color="auto"/>
              <w:right w:val="single" w:sz="4" w:space="0" w:color="auto"/>
            </w:tcBorders>
          </w:tcPr>
          <w:p w14:paraId="351B5893" w14:textId="7AA4B6F4" w:rsidR="002F52AA" w:rsidRPr="00F716D1" w:rsidRDefault="002F52AA" w:rsidP="002F52AA">
            <w:pPr>
              <w:rPr>
                <w:sz w:val="23"/>
                <w:szCs w:val="23"/>
                <w:lang w:val="en-GB"/>
              </w:rPr>
            </w:pPr>
            <w:r w:rsidRPr="00F716D1">
              <w:rPr>
                <w:sz w:val="23"/>
                <w:szCs w:val="23"/>
                <w:lang w:val="en-GB"/>
              </w:rPr>
              <w:t xml:space="preserve">Requirements for the </w:t>
            </w:r>
            <w:r w:rsidRPr="00F716D1">
              <w:rPr>
                <w:spacing w:val="2"/>
                <w:lang w:val="en-GB"/>
              </w:rPr>
              <w:t>creation of demonstration materials</w:t>
            </w:r>
            <w:r w:rsidRPr="00F716D1">
              <w:rPr>
                <w:sz w:val="23"/>
                <w:szCs w:val="23"/>
                <w:lang w:val="en-GB"/>
              </w:rPr>
              <w:t>,</w:t>
            </w:r>
          </w:p>
          <w:p w14:paraId="7521D38B" w14:textId="68C20E22" w:rsidR="002F52AA" w:rsidRPr="00F716D1" w:rsidRDefault="002F52AA" w:rsidP="002F52AA">
            <w:pPr>
              <w:rPr>
                <w:b/>
                <w:sz w:val="23"/>
                <w:szCs w:val="23"/>
                <w:lang w:val="en-GB"/>
              </w:rPr>
            </w:pPr>
            <w:r w:rsidRPr="00F716D1">
              <w:rPr>
                <w:spacing w:val="2"/>
                <w:lang w:val="en-GB"/>
              </w:rPr>
              <w:t>drawings</w:t>
            </w:r>
            <w:r w:rsidRPr="00F716D1">
              <w:rPr>
                <w:sz w:val="23"/>
                <w:szCs w:val="23"/>
                <w:lang w:val="en-GB"/>
              </w:rPr>
              <w:t>.</w:t>
            </w:r>
          </w:p>
        </w:tc>
        <w:tc>
          <w:tcPr>
            <w:tcW w:w="6379" w:type="dxa"/>
            <w:tcBorders>
              <w:top w:val="single" w:sz="4" w:space="0" w:color="auto"/>
              <w:left w:val="single" w:sz="4" w:space="0" w:color="auto"/>
              <w:bottom w:val="single" w:sz="4" w:space="0" w:color="auto"/>
              <w:right w:val="single" w:sz="4" w:space="0" w:color="auto"/>
            </w:tcBorders>
          </w:tcPr>
          <w:p w14:paraId="2DBD7B07" w14:textId="15710581" w:rsidR="002F52AA" w:rsidRPr="00F716D1" w:rsidRDefault="002F52AA" w:rsidP="002F52AA">
            <w:pPr>
              <w:rPr>
                <w:sz w:val="23"/>
                <w:szCs w:val="23"/>
                <w:lang w:val="en-GB"/>
              </w:rPr>
            </w:pPr>
            <w:r w:rsidRPr="00F716D1">
              <w:rPr>
                <w:sz w:val="23"/>
                <w:szCs w:val="23"/>
                <w:lang w:val="en-GB"/>
              </w:rPr>
              <w:t>According to DBN A.2.2-3-2014 - two printed copies in Ukrainian, and provide a copy of the project design on an electronic medium; files in PDF format (drawings), DOC (explanatory note) and AVK or similar software complex (estimates).</w:t>
            </w:r>
          </w:p>
          <w:p w14:paraId="59257503" w14:textId="77777777" w:rsidR="002F52AA" w:rsidRPr="00F716D1" w:rsidRDefault="002F52AA" w:rsidP="002F52AA">
            <w:pPr>
              <w:rPr>
                <w:iCs/>
                <w:sz w:val="23"/>
                <w:szCs w:val="23"/>
                <w:lang w:val="en-GB"/>
              </w:rPr>
            </w:pPr>
          </w:p>
        </w:tc>
      </w:tr>
      <w:tr w:rsidR="002F52AA" w:rsidRPr="00F716D1" w14:paraId="6AC3FC17" w14:textId="77777777" w:rsidTr="005312C7">
        <w:tc>
          <w:tcPr>
            <w:tcW w:w="532" w:type="dxa"/>
          </w:tcPr>
          <w:p w14:paraId="5AEB800D" w14:textId="027E0943" w:rsidR="002F52AA" w:rsidRPr="002F52AA" w:rsidRDefault="002F52AA" w:rsidP="002F52AA">
            <w:pPr>
              <w:spacing w:line="210" w:lineRule="exact"/>
              <w:jc w:val="center"/>
              <w:rPr>
                <w:bCs/>
                <w:sz w:val="23"/>
                <w:szCs w:val="23"/>
              </w:rPr>
            </w:pPr>
            <w:r>
              <w:rPr>
                <w:bCs/>
                <w:spacing w:val="2"/>
                <w:sz w:val="23"/>
                <w:szCs w:val="23"/>
              </w:rPr>
              <w:t>30</w:t>
            </w:r>
          </w:p>
        </w:tc>
        <w:tc>
          <w:tcPr>
            <w:tcW w:w="3260" w:type="dxa"/>
          </w:tcPr>
          <w:p w14:paraId="179C5EEC" w14:textId="02F3E503" w:rsidR="002F52AA" w:rsidRPr="00F716D1" w:rsidRDefault="002F52AA" w:rsidP="002F52AA">
            <w:pPr>
              <w:rPr>
                <w:sz w:val="23"/>
                <w:szCs w:val="23"/>
                <w:lang w:val="en-GB"/>
              </w:rPr>
            </w:pPr>
            <w:r w:rsidRPr="00F716D1">
              <w:rPr>
                <w:sz w:val="23"/>
                <w:szCs w:val="23"/>
                <w:lang w:val="en-GB"/>
              </w:rPr>
              <w:t>Requirements for the development of the section of engineering and technical measures of civil protection (civil defense)</w:t>
            </w:r>
          </w:p>
        </w:tc>
        <w:tc>
          <w:tcPr>
            <w:tcW w:w="6379" w:type="dxa"/>
          </w:tcPr>
          <w:p w14:paraId="3CE65126" w14:textId="62A84727" w:rsidR="002F52AA" w:rsidRPr="00F716D1" w:rsidRDefault="002F52AA" w:rsidP="002F52AA">
            <w:pPr>
              <w:rPr>
                <w:sz w:val="23"/>
                <w:szCs w:val="23"/>
                <w:lang w:val="en-GB"/>
              </w:rPr>
            </w:pPr>
            <w:r w:rsidRPr="00F716D1">
              <w:rPr>
                <w:noProof/>
                <w:lang w:val="en-GB"/>
              </w:rPr>
              <w:t>According to the requirements of regulatory documentation</w:t>
            </w:r>
            <w:r w:rsidRPr="00F716D1">
              <w:rPr>
                <w:sz w:val="23"/>
                <w:szCs w:val="23"/>
                <w:lang w:val="en-GB"/>
              </w:rPr>
              <w:t xml:space="preserve"> </w:t>
            </w:r>
          </w:p>
        </w:tc>
      </w:tr>
      <w:tr w:rsidR="002F52AA" w:rsidRPr="00F716D1" w14:paraId="33664340" w14:textId="77777777" w:rsidTr="005312C7">
        <w:tc>
          <w:tcPr>
            <w:tcW w:w="532" w:type="dxa"/>
          </w:tcPr>
          <w:p w14:paraId="7BAADDA9" w14:textId="24368DD6" w:rsidR="002F52AA" w:rsidRPr="002F52AA" w:rsidRDefault="002F52AA" w:rsidP="002F52AA">
            <w:pPr>
              <w:spacing w:line="210" w:lineRule="exact"/>
              <w:jc w:val="center"/>
              <w:rPr>
                <w:bCs/>
                <w:spacing w:val="2"/>
                <w:sz w:val="23"/>
                <w:szCs w:val="23"/>
              </w:rPr>
            </w:pPr>
            <w:r>
              <w:rPr>
                <w:bCs/>
                <w:spacing w:val="2"/>
                <w:sz w:val="23"/>
                <w:szCs w:val="23"/>
                <w:lang w:val="en-GB"/>
              </w:rPr>
              <w:t>3</w:t>
            </w:r>
            <w:r>
              <w:rPr>
                <w:bCs/>
                <w:spacing w:val="2"/>
                <w:sz w:val="23"/>
                <w:szCs w:val="23"/>
              </w:rPr>
              <w:t>1</w:t>
            </w:r>
          </w:p>
        </w:tc>
        <w:tc>
          <w:tcPr>
            <w:tcW w:w="3260" w:type="dxa"/>
          </w:tcPr>
          <w:p w14:paraId="65069E65" w14:textId="7D9FC5E3" w:rsidR="002F52AA" w:rsidRPr="00F716D1" w:rsidRDefault="002F52AA" w:rsidP="002F52AA">
            <w:pPr>
              <w:rPr>
                <w:b/>
                <w:sz w:val="23"/>
                <w:szCs w:val="23"/>
                <w:lang w:val="en-GB"/>
              </w:rPr>
            </w:pPr>
            <w:r w:rsidRPr="00F716D1">
              <w:rPr>
                <w:sz w:val="23"/>
                <w:szCs w:val="23"/>
                <w:lang w:val="en-GB"/>
              </w:rPr>
              <w:t>Purpose of non-residential floors</w:t>
            </w:r>
          </w:p>
        </w:tc>
        <w:tc>
          <w:tcPr>
            <w:tcW w:w="6379" w:type="dxa"/>
          </w:tcPr>
          <w:p w14:paraId="49F7683A" w14:textId="0677CCAA" w:rsidR="002F52AA" w:rsidRPr="00F716D1" w:rsidRDefault="002F52AA" w:rsidP="002F52AA">
            <w:pPr>
              <w:jc w:val="both"/>
              <w:rPr>
                <w:bCs/>
                <w:sz w:val="23"/>
                <w:szCs w:val="23"/>
                <w:lang w:val="en-GB"/>
              </w:rPr>
            </w:pPr>
            <w:r w:rsidRPr="00F716D1">
              <w:rPr>
                <w:b/>
                <w:noProof/>
                <w:lang w:val="en-GB"/>
              </w:rPr>
              <w:t xml:space="preserve">International automobile crossing checkpoint </w:t>
            </w:r>
            <w:r w:rsidRPr="00F716D1">
              <w:rPr>
                <w:bCs/>
                <w:sz w:val="23"/>
                <w:szCs w:val="23"/>
                <w:lang w:val="en-GB"/>
              </w:rPr>
              <w:t>(cars, trucks and buses)</w:t>
            </w:r>
          </w:p>
        </w:tc>
      </w:tr>
      <w:tr w:rsidR="002F52AA" w:rsidRPr="00F716D1" w14:paraId="296B002C" w14:textId="77777777" w:rsidTr="005312C7">
        <w:tc>
          <w:tcPr>
            <w:tcW w:w="532" w:type="dxa"/>
          </w:tcPr>
          <w:p w14:paraId="752EC158" w14:textId="6AE07012" w:rsidR="002F52AA" w:rsidRPr="002F52AA" w:rsidRDefault="002F52AA" w:rsidP="002F52AA">
            <w:pPr>
              <w:spacing w:line="210" w:lineRule="exact"/>
              <w:jc w:val="center"/>
              <w:rPr>
                <w:bCs/>
                <w:spacing w:val="2"/>
                <w:sz w:val="23"/>
                <w:szCs w:val="23"/>
              </w:rPr>
            </w:pPr>
            <w:r w:rsidRPr="00F716D1">
              <w:rPr>
                <w:bCs/>
                <w:spacing w:val="2"/>
                <w:sz w:val="23"/>
                <w:szCs w:val="23"/>
                <w:lang w:val="en-GB"/>
              </w:rPr>
              <w:t>3</w:t>
            </w:r>
            <w:r>
              <w:rPr>
                <w:bCs/>
                <w:spacing w:val="2"/>
                <w:sz w:val="23"/>
                <w:szCs w:val="23"/>
              </w:rPr>
              <w:t>2</w:t>
            </w:r>
          </w:p>
        </w:tc>
        <w:tc>
          <w:tcPr>
            <w:tcW w:w="3260" w:type="dxa"/>
          </w:tcPr>
          <w:p w14:paraId="1DBC37AB" w14:textId="3B5A800E" w:rsidR="002F52AA" w:rsidRPr="00F716D1" w:rsidRDefault="002F52AA" w:rsidP="002F52AA">
            <w:pPr>
              <w:rPr>
                <w:b/>
                <w:sz w:val="23"/>
                <w:szCs w:val="23"/>
                <w:lang w:val="en-GB"/>
              </w:rPr>
            </w:pPr>
            <w:r w:rsidRPr="00F716D1">
              <w:rPr>
                <w:sz w:val="23"/>
                <w:szCs w:val="23"/>
                <w:lang w:val="en-GB"/>
              </w:rPr>
              <w:t>List of houses, buildings and structures, linear objects of engineering and transport infrastructure, which are designed as part of the facility</w:t>
            </w:r>
          </w:p>
        </w:tc>
        <w:tc>
          <w:tcPr>
            <w:tcW w:w="6379" w:type="dxa"/>
          </w:tcPr>
          <w:p w14:paraId="58B067C6" w14:textId="4B5E3AAC" w:rsidR="002F52AA" w:rsidRPr="00F716D1" w:rsidRDefault="002F52AA" w:rsidP="002F52AA">
            <w:pPr>
              <w:rPr>
                <w:sz w:val="23"/>
                <w:szCs w:val="23"/>
                <w:lang w:val="en-GB"/>
              </w:rPr>
            </w:pPr>
            <w:r w:rsidRPr="00F716D1">
              <w:rPr>
                <w:iCs/>
                <w:sz w:val="23"/>
                <w:szCs w:val="23"/>
                <w:lang w:val="en-GB"/>
              </w:rPr>
              <w:t>First stage</w:t>
            </w:r>
            <w:r w:rsidRPr="00F716D1">
              <w:rPr>
                <w:sz w:val="23"/>
                <w:szCs w:val="23"/>
                <w:lang w:val="en-GB"/>
              </w:rPr>
              <w:t>:</w:t>
            </w:r>
          </w:p>
          <w:p w14:paraId="0B2EF08E" w14:textId="77777777" w:rsidR="002F52AA" w:rsidRPr="00F716D1" w:rsidRDefault="002F52AA" w:rsidP="002F52AA">
            <w:pPr>
              <w:numPr>
                <w:ilvl w:val="0"/>
                <w:numId w:val="4"/>
              </w:numPr>
              <w:rPr>
                <w:sz w:val="23"/>
                <w:szCs w:val="23"/>
                <w:lang w:val="en-GB"/>
              </w:rPr>
            </w:pPr>
            <w:r w:rsidRPr="00F716D1">
              <w:rPr>
                <w:sz w:val="23"/>
                <w:szCs w:val="23"/>
                <w:lang w:val="en-GB"/>
              </w:rPr>
              <w:t>5 traffic lanes for cars and minibuses at the exit;</w:t>
            </w:r>
          </w:p>
          <w:p w14:paraId="22CF1CD4" w14:textId="77777777" w:rsidR="002F52AA" w:rsidRPr="00F716D1" w:rsidRDefault="002F52AA" w:rsidP="002F52AA">
            <w:pPr>
              <w:numPr>
                <w:ilvl w:val="0"/>
                <w:numId w:val="4"/>
              </w:numPr>
              <w:rPr>
                <w:sz w:val="23"/>
                <w:szCs w:val="23"/>
                <w:lang w:val="en-GB"/>
              </w:rPr>
            </w:pPr>
            <w:r w:rsidRPr="00F716D1">
              <w:rPr>
                <w:sz w:val="23"/>
                <w:szCs w:val="23"/>
                <w:lang w:val="en-GB"/>
              </w:rPr>
              <w:t xml:space="preserve"> 6 traffic lanes for cars and minibuses at the entrance;</w:t>
            </w:r>
          </w:p>
          <w:p w14:paraId="7E91AF0E" w14:textId="77777777" w:rsidR="002F52AA" w:rsidRPr="00F716D1" w:rsidRDefault="002F52AA" w:rsidP="002F52AA">
            <w:pPr>
              <w:numPr>
                <w:ilvl w:val="0"/>
                <w:numId w:val="4"/>
              </w:numPr>
              <w:rPr>
                <w:sz w:val="23"/>
                <w:szCs w:val="23"/>
                <w:lang w:val="en-GB"/>
              </w:rPr>
            </w:pPr>
            <w:r w:rsidRPr="00F716D1">
              <w:rPr>
                <w:sz w:val="23"/>
                <w:szCs w:val="23"/>
                <w:lang w:val="en-GB"/>
              </w:rPr>
              <w:t>2 traffic lanes for diplomats;</w:t>
            </w:r>
          </w:p>
          <w:p w14:paraId="35F59536" w14:textId="77777777" w:rsidR="002F52AA" w:rsidRPr="00F716D1" w:rsidRDefault="002F52AA" w:rsidP="002F52AA">
            <w:pPr>
              <w:numPr>
                <w:ilvl w:val="0"/>
                <w:numId w:val="4"/>
              </w:numPr>
              <w:rPr>
                <w:sz w:val="23"/>
                <w:szCs w:val="23"/>
                <w:lang w:val="en-GB"/>
              </w:rPr>
            </w:pPr>
            <w:r w:rsidRPr="00F716D1">
              <w:rPr>
                <w:sz w:val="23"/>
                <w:szCs w:val="23"/>
                <w:lang w:val="en-GB"/>
              </w:rPr>
              <w:t>2 traffic lanes for buses at the entrance and exit;</w:t>
            </w:r>
          </w:p>
          <w:p w14:paraId="296A0C77" w14:textId="77777777" w:rsidR="002F52AA" w:rsidRPr="00F716D1" w:rsidRDefault="002F52AA" w:rsidP="002F52AA">
            <w:pPr>
              <w:numPr>
                <w:ilvl w:val="0"/>
                <w:numId w:val="4"/>
              </w:numPr>
              <w:rPr>
                <w:sz w:val="23"/>
                <w:szCs w:val="23"/>
                <w:lang w:val="en-GB"/>
              </w:rPr>
            </w:pPr>
            <w:r w:rsidRPr="00F716D1">
              <w:rPr>
                <w:sz w:val="23"/>
                <w:szCs w:val="23"/>
                <w:lang w:val="en-GB"/>
              </w:rPr>
              <w:t>2 boxes for in-depth inspection for buses, cars and minibuses (one each at the entrance and exit);</w:t>
            </w:r>
          </w:p>
          <w:p w14:paraId="646CEE85" w14:textId="77777777" w:rsidR="002F52AA" w:rsidRPr="00F716D1" w:rsidRDefault="002F52AA" w:rsidP="002F52AA">
            <w:pPr>
              <w:numPr>
                <w:ilvl w:val="0"/>
                <w:numId w:val="4"/>
              </w:numPr>
              <w:rPr>
                <w:sz w:val="23"/>
                <w:szCs w:val="23"/>
                <w:lang w:val="en-GB"/>
              </w:rPr>
            </w:pPr>
            <w:r w:rsidRPr="00F716D1">
              <w:rPr>
                <w:sz w:val="23"/>
                <w:szCs w:val="23"/>
                <w:lang w:val="en-GB"/>
              </w:rPr>
              <w:t>service buildings for 18 workplaces at the exit;</w:t>
            </w:r>
          </w:p>
          <w:p w14:paraId="44DF045E" w14:textId="1E94CF25" w:rsidR="002F52AA" w:rsidRPr="00F716D1" w:rsidRDefault="002F52AA" w:rsidP="002F52AA">
            <w:pPr>
              <w:numPr>
                <w:ilvl w:val="0"/>
                <w:numId w:val="4"/>
              </w:numPr>
              <w:rPr>
                <w:sz w:val="23"/>
                <w:szCs w:val="23"/>
                <w:lang w:val="en-GB"/>
              </w:rPr>
            </w:pPr>
            <w:r w:rsidRPr="00F716D1">
              <w:rPr>
                <w:sz w:val="23"/>
                <w:szCs w:val="23"/>
                <w:lang w:val="en-GB"/>
              </w:rPr>
              <w:t>public toilets - at the exit;</w:t>
            </w:r>
          </w:p>
          <w:p w14:paraId="3AB76C4E" w14:textId="2C828C66" w:rsidR="002F52AA" w:rsidRPr="00F716D1" w:rsidRDefault="002F52AA" w:rsidP="002F52AA">
            <w:pPr>
              <w:numPr>
                <w:ilvl w:val="0"/>
                <w:numId w:val="4"/>
              </w:numPr>
              <w:rPr>
                <w:sz w:val="23"/>
                <w:szCs w:val="23"/>
                <w:lang w:val="en-GB"/>
              </w:rPr>
            </w:pPr>
            <w:r w:rsidRPr="00F716D1">
              <w:rPr>
                <w:sz w:val="23"/>
                <w:szCs w:val="23"/>
                <w:lang w:val="en-GB"/>
              </w:rPr>
              <w:t>service buildings for 20 workplaces with public toilets at the entrance;</w:t>
            </w:r>
          </w:p>
          <w:p w14:paraId="29C2C43A" w14:textId="7B649478" w:rsidR="002F52AA" w:rsidRPr="00F716D1" w:rsidRDefault="002F52AA" w:rsidP="002F52AA">
            <w:pPr>
              <w:numPr>
                <w:ilvl w:val="0"/>
                <w:numId w:val="4"/>
              </w:numPr>
              <w:rPr>
                <w:sz w:val="23"/>
                <w:szCs w:val="23"/>
                <w:lang w:val="en-GB"/>
              </w:rPr>
            </w:pPr>
            <w:r w:rsidRPr="00F716D1">
              <w:rPr>
                <w:sz w:val="23"/>
                <w:szCs w:val="23"/>
                <w:lang w:val="en-GB"/>
              </w:rPr>
              <w:t>2 modular checkpoint pavilions;</w:t>
            </w:r>
          </w:p>
          <w:p w14:paraId="2FEEC162" w14:textId="580FAF0C" w:rsidR="002F52AA" w:rsidRPr="00F716D1" w:rsidRDefault="002F52AA" w:rsidP="002F52AA">
            <w:pPr>
              <w:numPr>
                <w:ilvl w:val="0"/>
                <w:numId w:val="4"/>
              </w:numPr>
              <w:rPr>
                <w:sz w:val="23"/>
                <w:szCs w:val="23"/>
                <w:lang w:val="en-GB"/>
              </w:rPr>
            </w:pPr>
            <w:r w:rsidRPr="00F716D1">
              <w:rPr>
                <w:sz w:val="23"/>
                <w:szCs w:val="23"/>
                <w:lang w:val="en-GB"/>
              </w:rPr>
              <w:t>11 modular customs and passport control pavilions;</w:t>
            </w:r>
          </w:p>
          <w:p w14:paraId="757D9E0C" w14:textId="77C772F4" w:rsidR="002F52AA" w:rsidRPr="00F716D1" w:rsidRDefault="002F52AA" w:rsidP="002F52AA">
            <w:pPr>
              <w:numPr>
                <w:ilvl w:val="0"/>
                <w:numId w:val="4"/>
              </w:numPr>
              <w:rPr>
                <w:sz w:val="23"/>
                <w:szCs w:val="23"/>
                <w:lang w:val="en-GB"/>
              </w:rPr>
            </w:pPr>
            <w:r w:rsidRPr="00F716D1">
              <w:rPr>
                <w:noProof/>
                <w:sz w:val="23"/>
                <w:szCs w:val="23"/>
                <w:lang w:val="en-GB"/>
              </w:rPr>
              <w:t>sheds over control zones</w:t>
            </w:r>
            <w:r w:rsidRPr="00F716D1">
              <w:rPr>
                <w:sz w:val="23"/>
                <w:szCs w:val="23"/>
                <w:lang w:val="en-GB"/>
              </w:rPr>
              <w:t>;</w:t>
            </w:r>
          </w:p>
          <w:p w14:paraId="6F251D34" w14:textId="7D1F676B" w:rsidR="002F52AA" w:rsidRPr="00F716D1" w:rsidRDefault="002F52AA" w:rsidP="002F52AA">
            <w:pPr>
              <w:numPr>
                <w:ilvl w:val="0"/>
                <w:numId w:val="4"/>
              </w:numPr>
              <w:rPr>
                <w:sz w:val="23"/>
                <w:szCs w:val="23"/>
                <w:lang w:val="en-GB"/>
              </w:rPr>
            </w:pPr>
            <w:r w:rsidRPr="00F716D1">
              <w:rPr>
                <w:sz w:val="23"/>
                <w:szCs w:val="23"/>
                <w:lang w:val="en-GB"/>
              </w:rPr>
              <w:t>water tower;</w:t>
            </w:r>
          </w:p>
          <w:p w14:paraId="7DDE54FD" w14:textId="2C524CBC" w:rsidR="002F52AA" w:rsidRPr="00F716D1" w:rsidRDefault="002F52AA" w:rsidP="002F52AA">
            <w:pPr>
              <w:numPr>
                <w:ilvl w:val="0"/>
                <w:numId w:val="4"/>
              </w:numPr>
              <w:rPr>
                <w:sz w:val="23"/>
                <w:szCs w:val="23"/>
                <w:lang w:val="en-GB"/>
              </w:rPr>
            </w:pPr>
            <w:r w:rsidRPr="00F716D1">
              <w:rPr>
                <w:sz w:val="23"/>
                <w:szCs w:val="23"/>
                <w:lang w:val="en-GB"/>
              </w:rPr>
              <w:t>domestic sewage treatment facilities;</w:t>
            </w:r>
          </w:p>
          <w:p w14:paraId="556F6CEA" w14:textId="44AC0C8D" w:rsidR="002F52AA" w:rsidRPr="00F716D1" w:rsidRDefault="002F52AA" w:rsidP="002F52AA">
            <w:pPr>
              <w:numPr>
                <w:ilvl w:val="0"/>
                <w:numId w:val="4"/>
              </w:numPr>
              <w:rPr>
                <w:sz w:val="23"/>
                <w:szCs w:val="23"/>
                <w:lang w:val="en-GB"/>
              </w:rPr>
            </w:pPr>
            <w:r w:rsidRPr="00F716D1">
              <w:rPr>
                <w:sz w:val="23"/>
                <w:szCs w:val="23"/>
                <w:lang w:val="en-GB"/>
              </w:rPr>
              <w:t>fire tanks according to calculation;</w:t>
            </w:r>
          </w:p>
          <w:p w14:paraId="2EB2225A" w14:textId="5ABFE1F4" w:rsidR="002F52AA" w:rsidRPr="00F716D1" w:rsidRDefault="002F52AA" w:rsidP="002F52AA">
            <w:pPr>
              <w:numPr>
                <w:ilvl w:val="0"/>
                <w:numId w:val="4"/>
              </w:numPr>
              <w:rPr>
                <w:sz w:val="23"/>
                <w:szCs w:val="23"/>
                <w:lang w:val="en-GB"/>
              </w:rPr>
            </w:pPr>
            <w:r w:rsidRPr="00F716D1">
              <w:rPr>
                <w:sz w:val="23"/>
                <w:szCs w:val="23"/>
                <w:lang w:val="en-GB"/>
              </w:rPr>
              <w:t>fencing of territory;</w:t>
            </w:r>
          </w:p>
          <w:p w14:paraId="02DCAC44" w14:textId="3C5A7363" w:rsidR="002F52AA" w:rsidRPr="00F716D1" w:rsidRDefault="002F52AA" w:rsidP="002F52AA">
            <w:pPr>
              <w:numPr>
                <w:ilvl w:val="0"/>
                <w:numId w:val="4"/>
              </w:numPr>
              <w:rPr>
                <w:sz w:val="23"/>
                <w:szCs w:val="23"/>
                <w:lang w:val="en-GB"/>
              </w:rPr>
            </w:pPr>
            <w:r w:rsidRPr="00F716D1">
              <w:rPr>
                <w:sz w:val="23"/>
                <w:szCs w:val="23"/>
                <w:lang w:val="en-GB"/>
              </w:rPr>
              <w:t>disinfection barrier;</w:t>
            </w:r>
          </w:p>
          <w:p w14:paraId="66C970D0" w14:textId="399BC782" w:rsidR="002F52AA" w:rsidRPr="00F716D1" w:rsidRDefault="002F52AA" w:rsidP="002F52AA">
            <w:pPr>
              <w:numPr>
                <w:ilvl w:val="0"/>
                <w:numId w:val="4"/>
              </w:numPr>
              <w:rPr>
                <w:sz w:val="23"/>
                <w:szCs w:val="23"/>
                <w:lang w:val="en-GB"/>
              </w:rPr>
            </w:pPr>
            <w:r w:rsidRPr="00F716D1">
              <w:rPr>
                <w:noProof/>
                <w:sz w:val="23"/>
                <w:szCs w:val="23"/>
                <w:lang w:val="en-GB"/>
              </w:rPr>
              <w:t>landscaping</w:t>
            </w:r>
            <w:r w:rsidRPr="00F716D1">
              <w:rPr>
                <w:sz w:val="23"/>
                <w:szCs w:val="23"/>
                <w:lang w:val="en-GB"/>
              </w:rPr>
              <w:t>;</w:t>
            </w:r>
          </w:p>
          <w:p w14:paraId="58F9B9AC" w14:textId="568B6474" w:rsidR="002F52AA" w:rsidRPr="00F716D1" w:rsidRDefault="002F52AA" w:rsidP="002F52AA">
            <w:pPr>
              <w:numPr>
                <w:ilvl w:val="0"/>
                <w:numId w:val="4"/>
              </w:numPr>
              <w:rPr>
                <w:sz w:val="23"/>
                <w:szCs w:val="23"/>
                <w:lang w:val="en-GB"/>
              </w:rPr>
            </w:pPr>
            <w:r w:rsidRPr="00F716D1">
              <w:rPr>
                <w:sz w:val="23"/>
                <w:szCs w:val="23"/>
                <w:lang w:val="en-GB"/>
              </w:rPr>
              <w:t>container sites for the collection of closed type solid waste.</w:t>
            </w:r>
          </w:p>
          <w:p w14:paraId="7F54F1B8" w14:textId="77777777" w:rsidR="002F52AA" w:rsidRPr="00F716D1" w:rsidRDefault="002F52AA" w:rsidP="002F52AA">
            <w:pPr>
              <w:rPr>
                <w:sz w:val="23"/>
                <w:szCs w:val="23"/>
                <w:lang w:val="en-GB"/>
              </w:rPr>
            </w:pPr>
          </w:p>
          <w:p w14:paraId="78CA11CE" w14:textId="3D96945F" w:rsidR="002F52AA" w:rsidRPr="00F716D1" w:rsidRDefault="002F52AA" w:rsidP="002F52AA">
            <w:pPr>
              <w:rPr>
                <w:sz w:val="23"/>
                <w:szCs w:val="23"/>
                <w:lang w:val="en-GB"/>
              </w:rPr>
            </w:pPr>
            <w:r w:rsidRPr="00F716D1">
              <w:rPr>
                <w:sz w:val="23"/>
                <w:szCs w:val="23"/>
                <w:lang w:val="en-GB"/>
              </w:rPr>
              <w:t>The second stage:</w:t>
            </w:r>
          </w:p>
          <w:p w14:paraId="32E4DB04" w14:textId="764B9176" w:rsidR="002F52AA" w:rsidRPr="00F716D1" w:rsidRDefault="002F52AA" w:rsidP="002F52AA">
            <w:pPr>
              <w:rPr>
                <w:sz w:val="23"/>
                <w:szCs w:val="23"/>
                <w:lang w:val="en-GB"/>
              </w:rPr>
            </w:pPr>
            <w:r w:rsidRPr="00F716D1">
              <w:rPr>
                <w:sz w:val="23"/>
                <w:szCs w:val="23"/>
                <w:lang w:val="en-GB"/>
              </w:rPr>
              <w:t>The first start-up facility (reconstruction of):</w:t>
            </w:r>
          </w:p>
          <w:p w14:paraId="10B2FF26" w14:textId="0D208690" w:rsidR="002F52AA" w:rsidRPr="00F716D1" w:rsidRDefault="002F52AA" w:rsidP="002F52AA">
            <w:pPr>
              <w:numPr>
                <w:ilvl w:val="0"/>
                <w:numId w:val="4"/>
              </w:numPr>
              <w:rPr>
                <w:sz w:val="23"/>
                <w:szCs w:val="23"/>
                <w:lang w:val="en-GB"/>
              </w:rPr>
            </w:pPr>
            <w:r w:rsidRPr="00F716D1">
              <w:rPr>
                <w:sz w:val="23"/>
                <w:szCs w:val="23"/>
                <w:lang w:val="en-GB"/>
              </w:rPr>
              <w:t xml:space="preserve">Existing bus station; </w:t>
            </w:r>
          </w:p>
          <w:p w14:paraId="3DF30E5A" w14:textId="3EB13664" w:rsidR="002F52AA" w:rsidRPr="00F716D1" w:rsidRDefault="002F52AA" w:rsidP="002F52AA">
            <w:pPr>
              <w:numPr>
                <w:ilvl w:val="0"/>
                <w:numId w:val="4"/>
              </w:numPr>
              <w:rPr>
                <w:sz w:val="23"/>
                <w:szCs w:val="23"/>
                <w:lang w:val="en-GB"/>
              </w:rPr>
            </w:pPr>
            <w:r w:rsidRPr="00F716D1">
              <w:rPr>
                <w:sz w:val="23"/>
                <w:szCs w:val="23"/>
                <w:lang w:val="en-GB"/>
              </w:rPr>
              <w:t xml:space="preserve">Box for in-depth inspection; </w:t>
            </w:r>
          </w:p>
          <w:p w14:paraId="307A595B" w14:textId="0AE52F62" w:rsidR="002F52AA" w:rsidRPr="00F716D1" w:rsidRDefault="002F52AA" w:rsidP="002F52AA">
            <w:pPr>
              <w:numPr>
                <w:ilvl w:val="0"/>
                <w:numId w:val="4"/>
              </w:numPr>
              <w:rPr>
                <w:sz w:val="23"/>
                <w:szCs w:val="23"/>
                <w:lang w:val="en-GB"/>
              </w:rPr>
            </w:pPr>
            <w:r w:rsidRPr="00F716D1">
              <w:rPr>
                <w:sz w:val="23"/>
                <w:szCs w:val="23"/>
                <w:lang w:val="en-GB"/>
              </w:rPr>
              <w:t>Warehouse of detained and confiscated goods;</w:t>
            </w:r>
          </w:p>
          <w:p w14:paraId="60C2B68C" w14:textId="17C37F66" w:rsidR="002F52AA" w:rsidRPr="00F716D1" w:rsidRDefault="002F52AA" w:rsidP="002F52AA">
            <w:pPr>
              <w:numPr>
                <w:ilvl w:val="0"/>
                <w:numId w:val="4"/>
              </w:numPr>
              <w:rPr>
                <w:sz w:val="23"/>
                <w:szCs w:val="23"/>
                <w:lang w:val="en-GB"/>
              </w:rPr>
            </w:pPr>
            <w:r w:rsidRPr="00F716D1">
              <w:rPr>
                <w:sz w:val="23"/>
                <w:szCs w:val="23"/>
                <w:lang w:val="en-GB"/>
              </w:rPr>
              <w:t xml:space="preserve">Transformer substation; </w:t>
            </w:r>
          </w:p>
          <w:p w14:paraId="28E2056F" w14:textId="63572220" w:rsidR="002F52AA" w:rsidRPr="00F716D1" w:rsidRDefault="002F52AA" w:rsidP="002F52AA">
            <w:pPr>
              <w:numPr>
                <w:ilvl w:val="0"/>
                <w:numId w:val="4"/>
              </w:numPr>
              <w:rPr>
                <w:sz w:val="23"/>
                <w:szCs w:val="23"/>
                <w:lang w:val="en-GB"/>
              </w:rPr>
            </w:pPr>
            <w:r w:rsidRPr="00F716D1">
              <w:rPr>
                <w:sz w:val="23"/>
                <w:szCs w:val="23"/>
                <w:lang w:val="en-GB"/>
              </w:rPr>
              <w:t xml:space="preserve">Diesel room; </w:t>
            </w:r>
          </w:p>
          <w:p w14:paraId="01F72E5F" w14:textId="66631ACA" w:rsidR="002F52AA" w:rsidRPr="00F716D1" w:rsidRDefault="002F52AA" w:rsidP="002F52AA">
            <w:pPr>
              <w:numPr>
                <w:ilvl w:val="0"/>
                <w:numId w:val="4"/>
              </w:numPr>
              <w:rPr>
                <w:sz w:val="23"/>
                <w:szCs w:val="23"/>
                <w:lang w:val="en-GB"/>
              </w:rPr>
            </w:pPr>
            <w:r w:rsidRPr="00F716D1">
              <w:rPr>
                <w:sz w:val="23"/>
                <w:szCs w:val="23"/>
                <w:lang w:val="en-GB"/>
              </w:rPr>
              <w:t xml:space="preserve">Sheds (entrance - 4 traffic lanes near the bus station; exit - 4 traffic lanes near the bus station); </w:t>
            </w:r>
          </w:p>
          <w:p w14:paraId="02BAAB16" w14:textId="0D6DC121" w:rsidR="002F52AA" w:rsidRPr="00F716D1" w:rsidRDefault="002F52AA" w:rsidP="002F52AA">
            <w:pPr>
              <w:numPr>
                <w:ilvl w:val="0"/>
                <w:numId w:val="4"/>
              </w:numPr>
              <w:rPr>
                <w:sz w:val="23"/>
                <w:szCs w:val="23"/>
                <w:lang w:val="en-GB"/>
              </w:rPr>
            </w:pPr>
            <w:r w:rsidRPr="00F716D1">
              <w:rPr>
                <w:sz w:val="23"/>
                <w:szCs w:val="23"/>
                <w:lang w:val="en-GB"/>
              </w:rPr>
              <w:t xml:space="preserve">Passport and customs control pavilions at entrance and exit - 4 (pcs.); </w:t>
            </w:r>
          </w:p>
          <w:p w14:paraId="4E4223CA" w14:textId="389E7A5E" w:rsidR="002F52AA" w:rsidRPr="00F716D1" w:rsidRDefault="002F52AA" w:rsidP="002F52AA">
            <w:pPr>
              <w:numPr>
                <w:ilvl w:val="0"/>
                <w:numId w:val="4"/>
              </w:numPr>
              <w:rPr>
                <w:sz w:val="23"/>
                <w:szCs w:val="23"/>
                <w:lang w:val="en-GB"/>
              </w:rPr>
            </w:pPr>
            <w:r w:rsidRPr="00F716D1">
              <w:rPr>
                <w:sz w:val="23"/>
                <w:szCs w:val="23"/>
                <w:lang w:val="en-GB"/>
              </w:rPr>
              <w:lastRenderedPageBreak/>
              <w:t xml:space="preserve">The relevant part of the checkpoint territory (landscaping); </w:t>
            </w:r>
          </w:p>
          <w:p w14:paraId="5A63E115" w14:textId="0B2CE260" w:rsidR="002F52AA" w:rsidRPr="00F716D1" w:rsidRDefault="002F52AA" w:rsidP="002F52AA">
            <w:pPr>
              <w:numPr>
                <w:ilvl w:val="0"/>
                <w:numId w:val="4"/>
              </w:numPr>
              <w:rPr>
                <w:sz w:val="23"/>
                <w:szCs w:val="23"/>
                <w:lang w:val="en-GB"/>
              </w:rPr>
            </w:pPr>
            <w:r w:rsidRPr="00F716D1">
              <w:rPr>
                <w:sz w:val="23"/>
                <w:szCs w:val="23"/>
                <w:lang w:val="en-GB"/>
              </w:rPr>
              <w:t xml:space="preserve">Checkpoint pavilions (for border guards and customs officers) - 3 (pcs.); </w:t>
            </w:r>
          </w:p>
          <w:p w14:paraId="44BEB99F" w14:textId="045AF98B" w:rsidR="002F52AA" w:rsidRPr="00F716D1" w:rsidRDefault="002F52AA" w:rsidP="002F52AA">
            <w:pPr>
              <w:numPr>
                <w:ilvl w:val="0"/>
                <w:numId w:val="4"/>
              </w:numPr>
              <w:rPr>
                <w:sz w:val="23"/>
                <w:szCs w:val="23"/>
                <w:lang w:val="en-GB"/>
              </w:rPr>
            </w:pPr>
            <w:r w:rsidRPr="00F716D1">
              <w:rPr>
                <w:sz w:val="23"/>
                <w:szCs w:val="23"/>
                <w:lang w:val="en-GB"/>
              </w:rPr>
              <w:t>Container sites for the collection of closed type solid waste.</w:t>
            </w:r>
          </w:p>
          <w:p w14:paraId="63E3DE2E" w14:textId="4262CA90" w:rsidR="002F52AA" w:rsidRPr="00F716D1" w:rsidRDefault="002F52AA" w:rsidP="002F52AA">
            <w:pPr>
              <w:rPr>
                <w:sz w:val="23"/>
                <w:szCs w:val="23"/>
                <w:lang w:val="en-GB"/>
              </w:rPr>
            </w:pPr>
            <w:r w:rsidRPr="00F716D1">
              <w:rPr>
                <w:sz w:val="23"/>
                <w:szCs w:val="23"/>
                <w:lang w:val="en-GB"/>
              </w:rPr>
              <w:t>The second start-up facility (reconstruction of):</w:t>
            </w:r>
          </w:p>
          <w:p w14:paraId="37CF6740" w14:textId="77646C5D" w:rsidR="002F52AA" w:rsidRPr="00F716D1" w:rsidRDefault="002F52AA" w:rsidP="002F52AA">
            <w:pPr>
              <w:numPr>
                <w:ilvl w:val="0"/>
                <w:numId w:val="4"/>
              </w:numPr>
              <w:rPr>
                <w:sz w:val="23"/>
                <w:szCs w:val="23"/>
                <w:lang w:val="en-GB"/>
              </w:rPr>
            </w:pPr>
            <w:r w:rsidRPr="00F716D1">
              <w:rPr>
                <w:sz w:val="23"/>
                <w:szCs w:val="23"/>
                <w:lang w:val="en-GB"/>
              </w:rPr>
              <w:t>Sheds (entrance - 6 traffic lanes; exit - 6 traffic lanes);</w:t>
            </w:r>
          </w:p>
          <w:p w14:paraId="2AB8C23E" w14:textId="6B4E43F0" w:rsidR="002F52AA" w:rsidRPr="00F716D1" w:rsidRDefault="002F52AA" w:rsidP="002F52AA">
            <w:pPr>
              <w:numPr>
                <w:ilvl w:val="0"/>
                <w:numId w:val="4"/>
              </w:numPr>
              <w:rPr>
                <w:sz w:val="23"/>
                <w:szCs w:val="23"/>
                <w:lang w:val="en-GB"/>
              </w:rPr>
            </w:pPr>
            <w:r w:rsidRPr="00F716D1">
              <w:rPr>
                <w:sz w:val="23"/>
                <w:szCs w:val="23"/>
                <w:lang w:val="en-GB"/>
              </w:rPr>
              <w:t xml:space="preserve"> Passport and customs control pavilions at entrance and exit - 6 (pcs);</w:t>
            </w:r>
          </w:p>
          <w:p w14:paraId="0D007CA6" w14:textId="2D26D9D3" w:rsidR="002F52AA" w:rsidRPr="00F716D1" w:rsidRDefault="002F52AA" w:rsidP="002F52AA">
            <w:pPr>
              <w:numPr>
                <w:ilvl w:val="0"/>
                <w:numId w:val="4"/>
              </w:numPr>
              <w:rPr>
                <w:sz w:val="23"/>
                <w:szCs w:val="23"/>
                <w:lang w:val="en-GB"/>
              </w:rPr>
            </w:pPr>
            <w:r w:rsidRPr="00F716D1">
              <w:rPr>
                <w:noProof/>
                <w:lang w:val="en-GB"/>
              </w:rPr>
              <w:t>Weighing complex</w:t>
            </w:r>
            <w:r w:rsidRPr="00F716D1">
              <w:rPr>
                <w:sz w:val="23"/>
                <w:szCs w:val="23"/>
                <w:lang w:val="en-GB"/>
              </w:rPr>
              <w:t>;</w:t>
            </w:r>
          </w:p>
          <w:p w14:paraId="66BAA1A7" w14:textId="529FF3ED" w:rsidR="002F52AA" w:rsidRPr="00F716D1" w:rsidRDefault="002F52AA" w:rsidP="002F52AA">
            <w:pPr>
              <w:numPr>
                <w:ilvl w:val="0"/>
                <w:numId w:val="4"/>
              </w:numPr>
              <w:rPr>
                <w:sz w:val="23"/>
                <w:szCs w:val="23"/>
                <w:lang w:val="en-GB"/>
              </w:rPr>
            </w:pPr>
            <w:r w:rsidRPr="00F716D1">
              <w:rPr>
                <w:sz w:val="23"/>
                <w:szCs w:val="23"/>
                <w:lang w:val="en-GB"/>
              </w:rPr>
              <w:t>The relevant part of the checkpoint territory (landscaping);</w:t>
            </w:r>
          </w:p>
          <w:p w14:paraId="20D86A19" w14:textId="77777777" w:rsidR="002F52AA" w:rsidRPr="00F716D1" w:rsidRDefault="002F52AA" w:rsidP="002F52AA">
            <w:pPr>
              <w:ind w:left="360"/>
              <w:rPr>
                <w:sz w:val="23"/>
                <w:szCs w:val="23"/>
                <w:lang w:val="en-GB"/>
              </w:rPr>
            </w:pPr>
          </w:p>
        </w:tc>
      </w:tr>
      <w:tr w:rsidR="002F52AA" w:rsidRPr="00F716D1" w14:paraId="6CB7CBBD" w14:textId="77777777" w:rsidTr="005312C7">
        <w:tc>
          <w:tcPr>
            <w:tcW w:w="532" w:type="dxa"/>
            <w:tcBorders>
              <w:top w:val="single" w:sz="4" w:space="0" w:color="auto"/>
              <w:left w:val="single" w:sz="4" w:space="0" w:color="auto"/>
              <w:bottom w:val="single" w:sz="4" w:space="0" w:color="auto"/>
              <w:right w:val="single" w:sz="4" w:space="0" w:color="auto"/>
            </w:tcBorders>
          </w:tcPr>
          <w:p w14:paraId="08F26F94" w14:textId="58EBD168" w:rsidR="002F52AA" w:rsidRPr="002F52AA" w:rsidRDefault="002F52AA" w:rsidP="002F52AA">
            <w:pPr>
              <w:spacing w:line="210" w:lineRule="exact"/>
              <w:jc w:val="center"/>
              <w:rPr>
                <w:bCs/>
                <w:spacing w:val="2"/>
                <w:sz w:val="23"/>
                <w:szCs w:val="23"/>
              </w:rPr>
            </w:pPr>
            <w:r w:rsidRPr="00F716D1">
              <w:rPr>
                <w:bCs/>
                <w:spacing w:val="2"/>
                <w:sz w:val="23"/>
                <w:szCs w:val="23"/>
                <w:lang w:val="en-GB"/>
              </w:rPr>
              <w:lastRenderedPageBreak/>
              <w:t>3</w:t>
            </w:r>
            <w:r>
              <w:rPr>
                <w:bCs/>
                <w:spacing w:val="2"/>
                <w:sz w:val="23"/>
                <w:szCs w:val="23"/>
              </w:rPr>
              <w:t>3</w:t>
            </w:r>
          </w:p>
        </w:tc>
        <w:tc>
          <w:tcPr>
            <w:tcW w:w="3260" w:type="dxa"/>
            <w:tcBorders>
              <w:top w:val="single" w:sz="4" w:space="0" w:color="auto"/>
              <w:left w:val="single" w:sz="4" w:space="0" w:color="auto"/>
              <w:bottom w:val="single" w:sz="4" w:space="0" w:color="auto"/>
              <w:right w:val="single" w:sz="4" w:space="0" w:color="auto"/>
            </w:tcBorders>
          </w:tcPr>
          <w:p w14:paraId="57AF4134" w14:textId="3FDDEC2D" w:rsidR="002F52AA" w:rsidRPr="00F716D1" w:rsidRDefault="002F52AA" w:rsidP="002F52AA">
            <w:pPr>
              <w:rPr>
                <w:sz w:val="23"/>
                <w:szCs w:val="23"/>
                <w:lang w:val="en-GB"/>
              </w:rPr>
            </w:pPr>
            <w:r w:rsidRPr="00F716D1">
              <w:rPr>
                <w:sz w:val="23"/>
                <w:szCs w:val="23"/>
                <w:lang w:val="en-GB"/>
              </w:rPr>
              <w:t>Requirements for determining the estimated value</w:t>
            </w:r>
          </w:p>
        </w:tc>
        <w:tc>
          <w:tcPr>
            <w:tcW w:w="6379" w:type="dxa"/>
            <w:tcBorders>
              <w:top w:val="single" w:sz="4" w:space="0" w:color="auto"/>
              <w:left w:val="single" w:sz="4" w:space="0" w:color="auto"/>
              <w:bottom w:val="single" w:sz="4" w:space="0" w:color="auto"/>
              <w:right w:val="single" w:sz="4" w:space="0" w:color="auto"/>
            </w:tcBorders>
          </w:tcPr>
          <w:p w14:paraId="796549D2" w14:textId="1F0F4FB3" w:rsidR="002F52AA" w:rsidRPr="00F716D1" w:rsidRDefault="002F52AA" w:rsidP="002F52AA">
            <w:pPr>
              <w:rPr>
                <w:iCs/>
                <w:sz w:val="23"/>
                <w:szCs w:val="23"/>
                <w:lang w:val="en-GB"/>
              </w:rPr>
            </w:pPr>
            <w:r w:rsidRPr="00F716D1">
              <w:rPr>
                <w:iCs/>
                <w:sz w:val="23"/>
                <w:szCs w:val="23"/>
                <w:lang w:val="en-GB"/>
              </w:rPr>
              <w:t>Develop the estimated documentation in hryvnias in accordance with the DBN.</w:t>
            </w:r>
          </w:p>
          <w:p w14:paraId="3DCDE6A4" w14:textId="77777777" w:rsidR="002F52AA" w:rsidRPr="00F716D1" w:rsidRDefault="002F52AA" w:rsidP="002F52AA">
            <w:pPr>
              <w:rPr>
                <w:iCs/>
                <w:sz w:val="23"/>
                <w:szCs w:val="23"/>
                <w:lang w:val="en-GB"/>
              </w:rPr>
            </w:pPr>
          </w:p>
          <w:p w14:paraId="1F15E40B" w14:textId="1CEF6785" w:rsidR="002F52AA" w:rsidRPr="00F716D1" w:rsidRDefault="002F52AA" w:rsidP="002F52AA">
            <w:pPr>
              <w:rPr>
                <w:iCs/>
                <w:sz w:val="23"/>
                <w:szCs w:val="23"/>
                <w:lang w:val="en-GB"/>
              </w:rPr>
            </w:pPr>
            <w:r w:rsidRPr="00F716D1">
              <w:rPr>
                <w:iCs/>
                <w:sz w:val="23"/>
                <w:szCs w:val="23"/>
                <w:lang w:val="en-GB"/>
              </w:rPr>
              <w:t>Take into account in the estimate documentation funds to cover additional costs associated with inflationary processes and risks.</w:t>
            </w:r>
          </w:p>
          <w:p w14:paraId="25DA31E5" w14:textId="77777777" w:rsidR="002F52AA" w:rsidRPr="00F716D1" w:rsidRDefault="002F52AA" w:rsidP="002F52AA">
            <w:pPr>
              <w:rPr>
                <w:iCs/>
                <w:sz w:val="23"/>
                <w:szCs w:val="23"/>
                <w:lang w:val="en-GB"/>
              </w:rPr>
            </w:pPr>
          </w:p>
          <w:p w14:paraId="5635FD6D" w14:textId="41C86C49" w:rsidR="002F52AA" w:rsidRPr="00F716D1" w:rsidRDefault="002F52AA" w:rsidP="002F52AA">
            <w:pPr>
              <w:rPr>
                <w:iCs/>
                <w:sz w:val="23"/>
                <w:szCs w:val="23"/>
                <w:lang w:val="en-GB"/>
              </w:rPr>
            </w:pPr>
            <w:r w:rsidRPr="00F716D1">
              <w:rPr>
                <w:iCs/>
                <w:sz w:val="23"/>
                <w:szCs w:val="23"/>
                <w:lang w:val="en-GB"/>
              </w:rPr>
              <w:t>Provide for additional funds for work in the winter and summer periods.</w:t>
            </w:r>
          </w:p>
          <w:p w14:paraId="704822ED" w14:textId="77777777" w:rsidR="002F52AA" w:rsidRPr="00F716D1" w:rsidRDefault="002F52AA" w:rsidP="002F52AA">
            <w:pPr>
              <w:rPr>
                <w:iCs/>
                <w:sz w:val="23"/>
                <w:szCs w:val="23"/>
                <w:lang w:val="en-GB"/>
              </w:rPr>
            </w:pPr>
          </w:p>
          <w:p w14:paraId="1A70C042" w14:textId="40BB0DFE" w:rsidR="002F52AA" w:rsidRPr="00F716D1" w:rsidRDefault="002F52AA" w:rsidP="002F52AA">
            <w:pPr>
              <w:rPr>
                <w:iCs/>
                <w:sz w:val="23"/>
                <w:szCs w:val="23"/>
                <w:lang w:val="en-GB"/>
              </w:rPr>
            </w:pPr>
            <w:r w:rsidRPr="00F716D1">
              <w:rPr>
                <w:iCs/>
                <w:sz w:val="23"/>
                <w:szCs w:val="23"/>
                <w:lang w:val="en-GB"/>
              </w:rPr>
              <w:t>Not provide for funds for maintenance of the Customer's service and technical supervision.</w:t>
            </w:r>
          </w:p>
          <w:p w14:paraId="728C55A7" w14:textId="77777777" w:rsidR="002F52AA" w:rsidRPr="00F716D1" w:rsidRDefault="002F52AA" w:rsidP="002F52AA">
            <w:pPr>
              <w:rPr>
                <w:iCs/>
                <w:sz w:val="23"/>
                <w:szCs w:val="23"/>
                <w:lang w:val="en-GB"/>
              </w:rPr>
            </w:pPr>
          </w:p>
          <w:p w14:paraId="0F87EDBB" w14:textId="21C47279" w:rsidR="002F52AA" w:rsidRPr="00F716D1" w:rsidRDefault="002F52AA" w:rsidP="002F52AA">
            <w:pPr>
              <w:rPr>
                <w:iCs/>
                <w:sz w:val="23"/>
                <w:szCs w:val="23"/>
                <w:lang w:val="en-GB"/>
              </w:rPr>
            </w:pPr>
            <w:r w:rsidRPr="00F716D1">
              <w:rPr>
                <w:iCs/>
                <w:sz w:val="23"/>
                <w:szCs w:val="23"/>
                <w:lang w:val="en-GB"/>
              </w:rPr>
              <w:t xml:space="preserve">Include the prices for materials and transportation distances in the estimate documentation after approval by the construction Customer. </w:t>
            </w:r>
          </w:p>
        </w:tc>
      </w:tr>
      <w:tr w:rsidR="002F52AA" w:rsidRPr="00F716D1" w14:paraId="062BE9BF" w14:textId="77777777" w:rsidTr="0022155F">
        <w:tc>
          <w:tcPr>
            <w:tcW w:w="532" w:type="dxa"/>
            <w:tcBorders>
              <w:top w:val="single" w:sz="4" w:space="0" w:color="auto"/>
              <w:left w:val="single" w:sz="4" w:space="0" w:color="auto"/>
              <w:bottom w:val="single" w:sz="4" w:space="0" w:color="auto"/>
              <w:right w:val="single" w:sz="4" w:space="0" w:color="auto"/>
            </w:tcBorders>
          </w:tcPr>
          <w:p w14:paraId="62100353" w14:textId="23A9FCB5" w:rsidR="002F52AA" w:rsidRPr="002F52AA" w:rsidRDefault="002F52AA" w:rsidP="002F52AA">
            <w:pPr>
              <w:spacing w:line="210" w:lineRule="exact"/>
              <w:jc w:val="center"/>
              <w:rPr>
                <w:bCs/>
                <w:spacing w:val="2"/>
                <w:sz w:val="23"/>
                <w:szCs w:val="23"/>
              </w:rPr>
            </w:pPr>
            <w:r w:rsidRPr="00F716D1">
              <w:rPr>
                <w:bCs/>
                <w:spacing w:val="2"/>
                <w:sz w:val="23"/>
                <w:szCs w:val="23"/>
                <w:lang w:val="en-GB"/>
              </w:rPr>
              <w:t>3</w:t>
            </w:r>
            <w:r>
              <w:rPr>
                <w:bCs/>
                <w:spacing w:val="2"/>
                <w:sz w:val="23"/>
                <w:szCs w:val="23"/>
              </w:rPr>
              <w:t>4</w:t>
            </w:r>
          </w:p>
        </w:tc>
        <w:tc>
          <w:tcPr>
            <w:tcW w:w="3260" w:type="dxa"/>
            <w:shd w:val="clear" w:color="auto" w:fill="auto"/>
          </w:tcPr>
          <w:p w14:paraId="1B5C7620" w14:textId="1E66E07E" w:rsidR="002F52AA" w:rsidRPr="00F716D1" w:rsidRDefault="002F52AA" w:rsidP="002F52AA">
            <w:pPr>
              <w:rPr>
                <w:sz w:val="23"/>
                <w:szCs w:val="23"/>
                <w:lang w:val="en-GB"/>
              </w:rPr>
            </w:pPr>
            <w:r w:rsidRPr="00F716D1">
              <w:rPr>
                <w:sz w:val="23"/>
                <w:szCs w:val="23"/>
                <w:lang w:val="en-GB"/>
              </w:rPr>
              <w:t>Requirements for</w:t>
            </w:r>
            <w:r w:rsidRPr="00F716D1">
              <w:rPr>
                <w:bCs/>
                <w:spacing w:val="2"/>
                <w:sz w:val="23"/>
                <w:szCs w:val="23"/>
                <w:lang w:val="en-GB"/>
              </w:rPr>
              <w:t xml:space="preserve"> the number of project copies issued </w:t>
            </w:r>
          </w:p>
        </w:tc>
        <w:tc>
          <w:tcPr>
            <w:tcW w:w="6379" w:type="dxa"/>
            <w:shd w:val="clear" w:color="auto" w:fill="FFFFFF"/>
          </w:tcPr>
          <w:p w14:paraId="520ADF78" w14:textId="6F31BC57" w:rsidR="002F52AA" w:rsidRPr="00F716D1" w:rsidRDefault="002F52AA" w:rsidP="002F52AA">
            <w:pPr>
              <w:rPr>
                <w:sz w:val="23"/>
                <w:szCs w:val="23"/>
                <w:lang w:val="en-GB"/>
              </w:rPr>
            </w:pPr>
            <w:r w:rsidRPr="00F716D1">
              <w:rPr>
                <w:sz w:val="23"/>
                <w:szCs w:val="23"/>
                <w:lang w:val="en-GB"/>
              </w:rPr>
              <w:t>Provide project documentation: one hard copy form (with original approvals), one e-copy (CD, DVD or USBFlashDrive), and one archival hard copy (kept by the designer).</w:t>
            </w:r>
          </w:p>
        </w:tc>
      </w:tr>
    </w:tbl>
    <w:p w14:paraId="5B59BED7" w14:textId="77777777" w:rsidR="00384274" w:rsidRPr="00F716D1" w:rsidRDefault="00384274" w:rsidP="001C6B67">
      <w:pPr>
        <w:rPr>
          <w:b/>
          <w:color w:val="000000"/>
          <w:lang w:val="en-GB"/>
        </w:rPr>
      </w:pPr>
    </w:p>
    <w:p w14:paraId="1CFB189F" w14:textId="77777777" w:rsidR="00384274" w:rsidRPr="00F716D1" w:rsidRDefault="00384274" w:rsidP="001C6B67">
      <w:pPr>
        <w:rPr>
          <w:b/>
          <w:color w:val="000000"/>
          <w:lang w:val="en-GB"/>
        </w:rPr>
      </w:pPr>
    </w:p>
    <w:p w14:paraId="67EC4F6B" w14:textId="77777777" w:rsidR="00384274" w:rsidRPr="00F716D1" w:rsidRDefault="00384274" w:rsidP="001C6B67">
      <w:pPr>
        <w:rPr>
          <w:b/>
          <w:color w:val="000000"/>
          <w:lang w:val="en-GB"/>
        </w:rPr>
      </w:pPr>
    </w:p>
    <w:p w14:paraId="6FAFBCE5" w14:textId="77777777" w:rsidR="00384274" w:rsidRPr="00F716D1" w:rsidRDefault="00384274" w:rsidP="001C6B67">
      <w:pPr>
        <w:rPr>
          <w:b/>
          <w:color w:val="000000"/>
          <w:lang w:val="en-GB"/>
        </w:rPr>
      </w:pPr>
    </w:p>
    <w:p w14:paraId="43EE9527" w14:textId="55C5C4C5" w:rsidR="00723D08" w:rsidRPr="00F716D1" w:rsidRDefault="00AC34DD" w:rsidP="00AC34DD">
      <w:pPr>
        <w:spacing w:line="276" w:lineRule="auto"/>
        <w:jc w:val="center"/>
        <w:rPr>
          <w:b/>
          <w:bCs/>
          <w:sz w:val="28"/>
          <w:szCs w:val="28"/>
          <w:lang w:val="en-GB"/>
        </w:rPr>
      </w:pPr>
      <w:r w:rsidRPr="00F716D1">
        <w:rPr>
          <w:b/>
          <w:sz w:val="28"/>
          <w:lang w:val="en-GB"/>
        </w:rPr>
        <w:t>STAGE II</w:t>
      </w:r>
    </w:p>
    <w:p w14:paraId="07DE9377" w14:textId="77777777" w:rsidR="00AC34DD" w:rsidRPr="00F716D1" w:rsidRDefault="00AC34DD" w:rsidP="00AC34DD">
      <w:pPr>
        <w:spacing w:line="276" w:lineRule="auto"/>
        <w:jc w:val="center"/>
        <w:rPr>
          <w:b/>
          <w:bCs/>
          <w:lang w:val="en-GB"/>
        </w:rPr>
      </w:pPr>
      <w:r w:rsidRPr="00F716D1">
        <w:rPr>
          <w:b/>
          <w:lang w:val="en-GB"/>
        </w:rPr>
        <w:t>PRELIMINARY TECHNICAL AND ECONOMIC INDICATORS</w:t>
      </w:r>
    </w:p>
    <w:p w14:paraId="5B7E1212" w14:textId="00CBF734" w:rsidR="00723D08" w:rsidRPr="00F716D1" w:rsidRDefault="00AC34DD" w:rsidP="00AC34DD">
      <w:pPr>
        <w:spacing w:line="276" w:lineRule="auto"/>
        <w:jc w:val="center"/>
        <w:rPr>
          <w:b/>
          <w:bCs/>
          <w:lang w:val="en-GB"/>
        </w:rPr>
      </w:pPr>
      <w:r w:rsidRPr="00F716D1">
        <w:rPr>
          <w:b/>
          <w:lang w:val="en-GB"/>
        </w:rPr>
        <w:t>І START-UP FACILITY OF THE</w:t>
      </w:r>
    </w:p>
    <w:p w14:paraId="0E882A2A" w14:textId="32686F2C" w:rsidR="00723D08" w:rsidRPr="00F716D1" w:rsidRDefault="00AC34DD" w:rsidP="00723D08">
      <w:pPr>
        <w:spacing w:line="276" w:lineRule="auto"/>
        <w:jc w:val="center"/>
        <w:rPr>
          <w:b/>
          <w:bCs/>
          <w:lang w:val="en-GB"/>
        </w:rPr>
      </w:pPr>
      <w:r w:rsidRPr="00F716D1">
        <w:rPr>
          <w:b/>
          <w:lang w:val="en-GB"/>
        </w:rPr>
        <w:t>OBJECT “</w:t>
      </w:r>
      <w:r w:rsidR="00C53502" w:rsidRPr="00C53502">
        <w:rPr>
          <w:b/>
          <w:lang w:val="en-GB"/>
        </w:rPr>
        <w:t xml:space="preserve">Construction of area for passenger vehicles and buses in the checkpoint for road traffic “Krakivets” </w:t>
      </w:r>
      <w:r w:rsidRPr="00F716D1">
        <w:rPr>
          <w:b/>
          <w:lang w:val="en-GB"/>
        </w:rPr>
        <w:t>on the Ukrainian-Polish border”</w:t>
      </w:r>
      <w:r w:rsidR="00723D08" w:rsidRPr="00F716D1">
        <w:rPr>
          <w:b/>
          <w:bCs/>
          <w:lang w:val="en-GB"/>
        </w:rPr>
        <w:t>.</w:t>
      </w:r>
    </w:p>
    <w:p w14:paraId="18C636C5" w14:textId="3AA99575" w:rsidR="00723D08" w:rsidRPr="00F716D1" w:rsidRDefault="00AC34DD" w:rsidP="00723D08">
      <w:pPr>
        <w:spacing w:line="276" w:lineRule="auto"/>
        <w:jc w:val="center"/>
        <w:rPr>
          <w:bCs/>
          <w:lang w:val="en-GB"/>
        </w:rPr>
      </w:pPr>
      <w:r w:rsidRPr="00F716D1">
        <w:rPr>
          <w:lang w:val="en-GB"/>
        </w:rPr>
        <w:t>of the “Krakovets” international automobile crossing checkpoint</w:t>
      </w:r>
    </w:p>
    <w:p w14:paraId="072FEF2C" w14:textId="3FF8A7DC" w:rsidR="00723D08" w:rsidRPr="00F716D1" w:rsidRDefault="00723D08" w:rsidP="00723D08">
      <w:pPr>
        <w:spacing w:line="276" w:lineRule="auto"/>
        <w:jc w:val="center"/>
        <w:rPr>
          <w:bCs/>
          <w:lang w:val="en-GB"/>
        </w:rPr>
      </w:pPr>
      <w:r w:rsidRPr="00F716D1">
        <w:rPr>
          <w:bCs/>
          <w:lang w:val="en-GB"/>
        </w:rPr>
        <w:t xml:space="preserve"> </w:t>
      </w:r>
      <w:r w:rsidR="00AC34DD" w:rsidRPr="00F716D1">
        <w:rPr>
          <w:lang w:val="en-GB"/>
        </w:rPr>
        <w:t>54-61, M. Verbytskogo Str., Krakovets, Krakovets, Yavoriv district, Lviv region</w:t>
      </w:r>
    </w:p>
    <w:p w14:paraId="54F72906" w14:textId="77777777" w:rsidR="00723D08" w:rsidRPr="00F716D1" w:rsidRDefault="00723D08" w:rsidP="00723D08">
      <w:pPr>
        <w:spacing w:line="276" w:lineRule="auto"/>
        <w:rPr>
          <w:b/>
          <w:bCs/>
          <w:lang w:val="en-GB"/>
        </w:rPr>
      </w:pPr>
    </w:p>
    <w:p w14:paraId="28EDB44E" w14:textId="77777777" w:rsidR="00723D08" w:rsidRPr="00F716D1" w:rsidRDefault="00723D08" w:rsidP="00723D08">
      <w:pPr>
        <w:spacing w:line="276" w:lineRule="auto"/>
        <w:rPr>
          <w:b/>
          <w:bCs/>
          <w:lang w:val="en-GB"/>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860"/>
        <w:gridCol w:w="92"/>
        <w:gridCol w:w="1610"/>
        <w:gridCol w:w="1731"/>
      </w:tblGrid>
      <w:tr w:rsidR="00AC34DD" w:rsidRPr="00F716D1" w14:paraId="69CA0A8F" w14:textId="77777777" w:rsidTr="007046B9">
        <w:tc>
          <w:tcPr>
            <w:tcW w:w="623" w:type="dxa"/>
          </w:tcPr>
          <w:p w14:paraId="2E260507" w14:textId="77777777" w:rsidR="00AC34DD" w:rsidRPr="00F716D1" w:rsidRDefault="00AC34DD" w:rsidP="00AC34DD">
            <w:pPr>
              <w:spacing w:line="276" w:lineRule="auto"/>
              <w:jc w:val="center"/>
              <w:rPr>
                <w:b/>
                <w:bCs/>
                <w:lang w:val="en-GB"/>
              </w:rPr>
            </w:pPr>
            <w:r w:rsidRPr="00F716D1">
              <w:rPr>
                <w:b/>
                <w:lang w:val="en-GB"/>
              </w:rPr>
              <w:t>Ser.</w:t>
            </w:r>
          </w:p>
          <w:p w14:paraId="03173080" w14:textId="039BBBA8" w:rsidR="00AC34DD" w:rsidRPr="00F716D1" w:rsidRDefault="00AC34DD" w:rsidP="00AC34DD">
            <w:pPr>
              <w:spacing w:line="276" w:lineRule="auto"/>
              <w:jc w:val="center"/>
              <w:rPr>
                <w:b/>
                <w:bCs/>
                <w:lang w:val="en-GB"/>
              </w:rPr>
            </w:pPr>
            <w:r w:rsidRPr="00F716D1">
              <w:rPr>
                <w:b/>
                <w:lang w:val="en-GB"/>
              </w:rPr>
              <w:t>No.</w:t>
            </w:r>
          </w:p>
        </w:tc>
        <w:tc>
          <w:tcPr>
            <w:tcW w:w="5860" w:type="dxa"/>
          </w:tcPr>
          <w:p w14:paraId="2BAC4610" w14:textId="6B467696" w:rsidR="00AC34DD" w:rsidRPr="00F716D1" w:rsidRDefault="00AC34DD" w:rsidP="00AC34DD">
            <w:pPr>
              <w:spacing w:line="276" w:lineRule="auto"/>
              <w:jc w:val="center"/>
              <w:rPr>
                <w:b/>
                <w:bCs/>
                <w:lang w:val="en-GB"/>
              </w:rPr>
            </w:pPr>
            <w:r w:rsidRPr="00F716D1">
              <w:rPr>
                <w:b/>
                <w:lang w:val="en-GB"/>
              </w:rPr>
              <w:t>Name of work</w:t>
            </w:r>
          </w:p>
        </w:tc>
        <w:tc>
          <w:tcPr>
            <w:tcW w:w="1702" w:type="dxa"/>
            <w:gridSpan w:val="2"/>
          </w:tcPr>
          <w:p w14:paraId="004D67D1" w14:textId="77777777" w:rsidR="00AC34DD" w:rsidRPr="00F716D1" w:rsidRDefault="00AC34DD" w:rsidP="00AC34DD">
            <w:pPr>
              <w:spacing w:line="276" w:lineRule="auto"/>
              <w:jc w:val="center"/>
              <w:rPr>
                <w:b/>
                <w:bCs/>
                <w:lang w:val="en-GB"/>
              </w:rPr>
            </w:pPr>
            <w:r w:rsidRPr="00F716D1">
              <w:rPr>
                <w:b/>
                <w:lang w:val="en-GB"/>
              </w:rPr>
              <w:t>Measurement</w:t>
            </w:r>
          </w:p>
          <w:p w14:paraId="6670CE8C" w14:textId="34947845" w:rsidR="00AC34DD" w:rsidRPr="00F716D1" w:rsidRDefault="00AC34DD" w:rsidP="00AC34DD">
            <w:pPr>
              <w:spacing w:line="276" w:lineRule="auto"/>
              <w:jc w:val="center"/>
              <w:rPr>
                <w:b/>
                <w:bCs/>
                <w:lang w:val="en-GB"/>
              </w:rPr>
            </w:pPr>
            <w:r w:rsidRPr="00F716D1">
              <w:rPr>
                <w:b/>
                <w:lang w:val="en-GB"/>
              </w:rPr>
              <w:t>units</w:t>
            </w:r>
          </w:p>
        </w:tc>
        <w:tc>
          <w:tcPr>
            <w:tcW w:w="1731" w:type="dxa"/>
          </w:tcPr>
          <w:p w14:paraId="10B0CD8B" w14:textId="501755A6" w:rsidR="00AC34DD" w:rsidRPr="00F716D1" w:rsidRDefault="00AC34DD" w:rsidP="00AC34DD">
            <w:pPr>
              <w:spacing w:line="276" w:lineRule="auto"/>
              <w:jc w:val="center"/>
              <w:rPr>
                <w:b/>
                <w:bCs/>
                <w:lang w:val="en-GB"/>
              </w:rPr>
            </w:pPr>
            <w:r w:rsidRPr="00F716D1">
              <w:rPr>
                <w:b/>
                <w:lang w:val="en-GB"/>
              </w:rPr>
              <w:t>Quantity</w:t>
            </w:r>
          </w:p>
        </w:tc>
      </w:tr>
      <w:tr w:rsidR="00723D08" w:rsidRPr="00F716D1" w14:paraId="3B752B8D" w14:textId="77777777" w:rsidTr="007046B9">
        <w:tc>
          <w:tcPr>
            <w:tcW w:w="623" w:type="dxa"/>
          </w:tcPr>
          <w:p w14:paraId="07041194" w14:textId="77777777" w:rsidR="00723D08" w:rsidRPr="00F716D1" w:rsidRDefault="00723D08" w:rsidP="00883FA7">
            <w:pPr>
              <w:spacing w:line="276" w:lineRule="auto"/>
              <w:jc w:val="center"/>
              <w:rPr>
                <w:b/>
                <w:bCs/>
                <w:sz w:val="16"/>
                <w:szCs w:val="16"/>
                <w:lang w:val="en-GB"/>
              </w:rPr>
            </w:pPr>
            <w:r w:rsidRPr="00F716D1">
              <w:rPr>
                <w:b/>
                <w:bCs/>
                <w:sz w:val="16"/>
                <w:szCs w:val="16"/>
                <w:lang w:val="en-GB"/>
              </w:rPr>
              <w:t>1</w:t>
            </w:r>
          </w:p>
        </w:tc>
        <w:tc>
          <w:tcPr>
            <w:tcW w:w="5860" w:type="dxa"/>
          </w:tcPr>
          <w:p w14:paraId="42231762" w14:textId="77777777" w:rsidR="00723D08" w:rsidRPr="00F716D1" w:rsidRDefault="00723D08" w:rsidP="00883FA7">
            <w:pPr>
              <w:spacing w:line="276" w:lineRule="auto"/>
              <w:jc w:val="center"/>
              <w:rPr>
                <w:b/>
                <w:bCs/>
                <w:sz w:val="16"/>
                <w:szCs w:val="16"/>
                <w:lang w:val="en-GB"/>
              </w:rPr>
            </w:pPr>
            <w:r w:rsidRPr="00F716D1">
              <w:rPr>
                <w:b/>
                <w:bCs/>
                <w:sz w:val="16"/>
                <w:szCs w:val="16"/>
                <w:lang w:val="en-GB"/>
              </w:rPr>
              <w:t>2</w:t>
            </w:r>
          </w:p>
        </w:tc>
        <w:tc>
          <w:tcPr>
            <w:tcW w:w="1702" w:type="dxa"/>
            <w:gridSpan w:val="2"/>
          </w:tcPr>
          <w:p w14:paraId="5744E26B" w14:textId="77777777" w:rsidR="00723D08" w:rsidRPr="00F716D1" w:rsidRDefault="00723D08" w:rsidP="00883FA7">
            <w:pPr>
              <w:spacing w:line="276" w:lineRule="auto"/>
              <w:jc w:val="center"/>
              <w:rPr>
                <w:b/>
                <w:bCs/>
                <w:sz w:val="16"/>
                <w:szCs w:val="16"/>
                <w:lang w:val="en-GB"/>
              </w:rPr>
            </w:pPr>
            <w:r w:rsidRPr="00F716D1">
              <w:rPr>
                <w:b/>
                <w:bCs/>
                <w:sz w:val="16"/>
                <w:szCs w:val="16"/>
                <w:lang w:val="en-GB"/>
              </w:rPr>
              <w:t>3</w:t>
            </w:r>
          </w:p>
        </w:tc>
        <w:tc>
          <w:tcPr>
            <w:tcW w:w="1731" w:type="dxa"/>
          </w:tcPr>
          <w:p w14:paraId="08AEF838" w14:textId="77777777" w:rsidR="00723D08" w:rsidRPr="00F716D1" w:rsidRDefault="00723D08" w:rsidP="00883FA7">
            <w:pPr>
              <w:spacing w:line="276" w:lineRule="auto"/>
              <w:jc w:val="center"/>
              <w:rPr>
                <w:b/>
                <w:bCs/>
                <w:sz w:val="16"/>
                <w:szCs w:val="16"/>
                <w:lang w:val="en-GB"/>
              </w:rPr>
            </w:pPr>
            <w:r w:rsidRPr="00F716D1">
              <w:rPr>
                <w:b/>
                <w:bCs/>
                <w:sz w:val="16"/>
                <w:szCs w:val="16"/>
                <w:lang w:val="en-GB"/>
              </w:rPr>
              <w:t>4</w:t>
            </w:r>
          </w:p>
        </w:tc>
      </w:tr>
      <w:tr w:rsidR="00723D08" w:rsidRPr="00F716D1" w14:paraId="2BEE8CC1" w14:textId="77777777" w:rsidTr="007046B9">
        <w:tc>
          <w:tcPr>
            <w:tcW w:w="623" w:type="dxa"/>
          </w:tcPr>
          <w:p w14:paraId="19148456" w14:textId="77777777" w:rsidR="00723D08" w:rsidRPr="00F716D1" w:rsidRDefault="00723D08" w:rsidP="00883FA7">
            <w:pPr>
              <w:spacing w:line="276" w:lineRule="auto"/>
              <w:rPr>
                <w:b/>
                <w:bCs/>
                <w:lang w:val="en-GB"/>
              </w:rPr>
            </w:pPr>
            <w:r w:rsidRPr="00F716D1">
              <w:rPr>
                <w:b/>
                <w:bCs/>
                <w:lang w:val="en-GB"/>
              </w:rPr>
              <w:t>1</w:t>
            </w:r>
          </w:p>
        </w:tc>
        <w:tc>
          <w:tcPr>
            <w:tcW w:w="5860" w:type="dxa"/>
          </w:tcPr>
          <w:p w14:paraId="43258EFD" w14:textId="45834078" w:rsidR="00723D08" w:rsidRPr="00F716D1" w:rsidRDefault="00AC34DD" w:rsidP="00883FA7">
            <w:pPr>
              <w:spacing w:line="276" w:lineRule="auto"/>
              <w:rPr>
                <w:b/>
                <w:bCs/>
                <w:lang w:val="en-GB"/>
              </w:rPr>
            </w:pPr>
            <w:r w:rsidRPr="00F716D1">
              <w:rPr>
                <w:b/>
                <w:lang w:val="en-GB"/>
              </w:rPr>
              <w:t>Checkpoint category</w:t>
            </w:r>
          </w:p>
        </w:tc>
        <w:tc>
          <w:tcPr>
            <w:tcW w:w="1702" w:type="dxa"/>
            <w:gridSpan w:val="2"/>
          </w:tcPr>
          <w:p w14:paraId="12EB5F26" w14:textId="77777777" w:rsidR="00723D08" w:rsidRPr="00F716D1" w:rsidRDefault="00723D08" w:rsidP="00883FA7">
            <w:pPr>
              <w:spacing w:line="276" w:lineRule="auto"/>
              <w:rPr>
                <w:bCs/>
                <w:lang w:val="en-GB"/>
              </w:rPr>
            </w:pPr>
            <w:r w:rsidRPr="00F716D1">
              <w:rPr>
                <w:bCs/>
                <w:lang w:val="en-GB"/>
              </w:rPr>
              <w:t>-</w:t>
            </w:r>
          </w:p>
        </w:tc>
        <w:tc>
          <w:tcPr>
            <w:tcW w:w="1731" w:type="dxa"/>
          </w:tcPr>
          <w:p w14:paraId="6AADE31C" w14:textId="0BCDA60E" w:rsidR="00723D08" w:rsidRPr="00F716D1" w:rsidRDefault="00AC34DD" w:rsidP="00883FA7">
            <w:pPr>
              <w:spacing w:line="276" w:lineRule="auto"/>
              <w:rPr>
                <w:bCs/>
                <w:lang w:val="en-GB"/>
              </w:rPr>
            </w:pPr>
            <w:r w:rsidRPr="00F716D1">
              <w:rPr>
                <w:lang w:val="en-GB"/>
              </w:rPr>
              <w:t>International for automobile crossing</w:t>
            </w:r>
          </w:p>
        </w:tc>
      </w:tr>
      <w:tr w:rsidR="00723D08" w:rsidRPr="00F716D1" w14:paraId="329FD683" w14:textId="77777777" w:rsidTr="007046B9">
        <w:tc>
          <w:tcPr>
            <w:tcW w:w="623" w:type="dxa"/>
          </w:tcPr>
          <w:p w14:paraId="799A8AF2" w14:textId="77777777" w:rsidR="00723D08" w:rsidRPr="00F716D1" w:rsidRDefault="00723D08" w:rsidP="00883FA7">
            <w:pPr>
              <w:spacing w:line="276" w:lineRule="auto"/>
              <w:rPr>
                <w:b/>
                <w:bCs/>
                <w:lang w:val="en-GB"/>
              </w:rPr>
            </w:pPr>
            <w:r w:rsidRPr="00F716D1">
              <w:rPr>
                <w:b/>
                <w:bCs/>
                <w:lang w:val="en-GB"/>
              </w:rPr>
              <w:t>2</w:t>
            </w:r>
          </w:p>
        </w:tc>
        <w:tc>
          <w:tcPr>
            <w:tcW w:w="5860" w:type="dxa"/>
          </w:tcPr>
          <w:p w14:paraId="38D16704" w14:textId="05001028" w:rsidR="00723D08" w:rsidRPr="00F716D1" w:rsidRDefault="00AC34DD" w:rsidP="00883FA7">
            <w:pPr>
              <w:spacing w:line="276" w:lineRule="auto"/>
              <w:rPr>
                <w:b/>
                <w:bCs/>
                <w:lang w:val="en-GB"/>
              </w:rPr>
            </w:pPr>
            <w:r w:rsidRPr="00F716D1">
              <w:rPr>
                <w:b/>
                <w:lang w:val="en-GB"/>
              </w:rPr>
              <w:t>Consequence class</w:t>
            </w:r>
            <w:r w:rsidR="00723D08" w:rsidRPr="00F716D1">
              <w:rPr>
                <w:b/>
                <w:bCs/>
                <w:lang w:val="en-GB"/>
              </w:rPr>
              <w:t xml:space="preserve"> </w:t>
            </w:r>
          </w:p>
        </w:tc>
        <w:tc>
          <w:tcPr>
            <w:tcW w:w="1702" w:type="dxa"/>
            <w:gridSpan w:val="2"/>
          </w:tcPr>
          <w:p w14:paraId="5469DD18" w14:textId="77777777" w:rsidR="00723D08" w:rsidRPr="00F716D1" w:rsidRDefault="00723D08" w:rsidP="00883FA7">
            <w:pPr>
              <w:spacing w:line="276" w:lineRule="auto"/>
              <w:rPr>
                <w:bCs/>
                <w:lang w:val="en-GB"/>
              </w:rPr>
            </w:pPr>
            <w:r w:rsidRPr="00F716D1">
              <w:rPr>
                <w:bCs/>
                <w:lang w:val="en-GB"/>
              </w:rPr>
              <w:t>-</w:t>
            </w:r>
          </w:p>
        </w:tc>
        <w:tc>
          <w:tcPr>
            <w:tcW w:w="1731" w:type="dxa"/>
          </w:tcPr>
          <w:p w14:paraId="7C53B6FC" w14:textId="31D99AA2" w:rsidR="00723D08" w:rsidRPr="00F716D1" w:rsidRDefault="00AC34DD" w:rsidP="00883FA7">
            <w:pPr>
              <w:spacing w:line="276" w:lineRule="auto"/>
              <w:rPr>
                <w:bCs/>
                <w:lang w:val="en-GB"/>
              </w:rPr>
            </w:pPr>
            <w:r w:rsidRPr="00F716D1">
              <w:rPr>
                <w:lang w:val="en-GB"/>
              </w:rPr>
              <w:t xml:space="preserve">Clarify CC2 by the calculation according to </w:t>
            </w:r>
            <w:r w:rsidRPr="00F716D1">
              <w:rPr>
                <w:lang w:val="en-GB"/>
              </w:rPr>
              <w:lastRenderedPageBreak/>
              <w:t>the project design</w:t>
            </w:r>
          </w:p>
        </w:tc>
      </w:tr>
      <w:tr w:rsidR="00723D08" w:rsidRPr="00F716D1" w14:paraId="705E9728" w14:textId="77777777" w:rsidTr="007046B9">
        <w:tc>
          <w:tcPr>
            <w:tcW w:w="623" w:type="dxa"/>
          </w:tcPr>
          <w:p w14:paraId="38F527E5" w14:textId="77777777" w:rsidR="00723D08" w:rsidRPr="00F716D1" w:rsidRDefault="00723D08" w:rsidP="00883FA7">
            <w:pPr>
              <w:spacing w:line="276" w:lineRule="auto"/>
              <w:rPr>
                <w:b/>
                <w:bCs/>
                <w:lang w:val="en-GB"/>
              </w:rPr>
            </w:pPr>
            <w:r w:rsidRPr="00F716D1">
              <w:rPr>
                <w:b/>
                <w:bCs/>
                <w:lang w:val="en-GB"/>
              </w:rPr>
              <w:lastRenderedPageBreak/>
              <w:t>3</w:t>
            </w:r>
          </w:p>
        </w:tc>
        <w:tc>
          <w:tcPr>
            <w:tcW w:w="5860" w:type="dxa"/>
          </w:tcPr>
          <w:p w14:paraId="300860E5" w14:textId="7A278284" w:rsidR="00723D08" w:rsidRPr="00F716D1" w:rsidRDefault="007D6112" w:rsidP="00883FA7">
            <w:pPr>
              <w:spacing w:line="276" w:lineRule="auto"/>
              <w:rPr>
                <w:b/>
                <w:bCs/>
                <w:lang w:val="en-GB"/>
              </w:rPr>
            </w:pPr>
            <w:r w:rsidRPr="00F716D1">
              <w:rPr>
                <w:b/>
                <w:lang w:val="en-GB"/>
              </w:rPr>
              <w:t>Land area</w:t>
            </w:r>
          </w:p>
        </w:tc>
        <w:tc>
          <w:tcPr>
            <w:tcW w:w="1702" w:type="dxa"/>
            <w:gridSpan w:val="2"/>
          </w:tcPr>
          <w:p w14:paraId="4C7A0FD3" w14:textId="76022C0F" w:rsidR="00723D08" w:rsidRPr="00F716D1" w:rsidRDefault="007D6112" w:rsidP="00883FA7">
            <w:pPr>
              <w:spacing w:line="276" w:lineRule="auto"/>
              <w:rPr>
                <w:bCs/>
                <w:lang w:val="en-GB"/>
              </w:rPr>
            </w:pPr>
            <w:r w:rsidRPr="00F716D1">
              <w:rPr>
                <w:lang w:val="en-GB"/>
              </w:rPr>
              <w:t>ha</w:t>
            </w:r>
          </w:p>
        </w:tc>
        <w:tc>
          <w:tcPr>
            <w:tcW w:w="1731" w:type="dxa"/>
          </w:tcPr>
          <w:p w14:paraId="01BDFB4E" w14:textId="77777777" w:rsidR="00723D08" w:rsidRPr="00F716D1" w:rsidRDefault="00723D08" w:rsidP="00883FA7">
            <w:pPr>
              <w:spacing w:line="276" w:lineRule="auto"/>
              <w:rPr>
                <w:bCs/>
                <w:lang w:val="en-GB"/>
              </w:rPr>
            </w:pPr>
            <w:r w:rsidRPr="00F716D1">
              <w:rPr>
                <w:bCs/>
                <w:lang w:val="en-GB"/>
              </w:rPr>
              <w:t>11</w:t>
            </w:r>
          </w:p>
        </w:tc>
      </w:tr>
      <w:tr w:rsidR="00723D08" w:rsidRPr="00F716D1" w14:paraId="3F5F906E" w14:textId="77777777" w:rsidTr="007046B9">
        <w:tc>
          <w:tcPr>
            <w:tcW w:w="623" w:type="dxa"/>
          </w:tcPr>
          <w:p w14:paraId="77D9BFBC" w14:textId="77777777" w:rsidR="00723D08" w:rsidRPr="00F716D1" w:rsidRDefault="00723D08" w:rsidP="00883FA7">
            <w:pPr>
              <w:spacing w:line="276" w:lineRule="auto"/>
              <w:rPr>
                <w:b/>
                <w:bCs/>
                <w:lang w:val="en-GB"/>
              </w:rPr>
            </w:pPr>
            <w:r w:rsidRPr="00F716D1">
              <w:rPr>
                <w:b/>
                <w:bCs/>
                <w:lang w:val="en-GB"/>
              </w:rPr>
              <w:t>4</w:t>
            </w:r>
          </w:p>
        </w:tc>
        <w:tc>
          <w:tcPr>
            <w:tcW w:w="5860" w:type="dxa"/>
          </w:tcPr>
          <w:p w14:paraId="779D76EB" w14:textId="11058E48" w:rsidR="00723D08" w:rsidRPr="00F716D1" w:rsidRDefault="007D6112" w:rsidP="00883FA7">
            <w:pPr>
              <w:spacing w:line="276" w:lineRule="auto"/>
              <w:rPr>
                <w:b/>
                <w:bCs/>
                <w:lang w:val="en-GB"/>
              </w:rPr>
            </w:pPr>
            <w:r w:rsidRPr="00F716D1">
              <w:rPr>
                <w:b/>
                <w:lang w:val="en-GB"/>
              </w:rPr>
              <w:t xml:space="preserve">Throughput capacity of  </w:t>
            </w:r>
          </w:p>
        </w:tc>
        <w:tc>
          <w:tcPr>
            <w:tcW w:w="1702" w:type="dxa"/>
            <w:gridSpan w:val="2"/>
          </w:tcPr>
          <w:p w14:paraId="6EE81DAA" w14:textId="77777777" w:rsidR="00723D08" w:rsidRPr="00F716D1" w:rsidRDefault="00723D08" w:rsidP="00883FA7">
            <w:pPr>
              <w:spacing w:line="276" w:lineRule="auto"/>
              <w:rPr>
                <w:bCs/>
                <w:lang w:val="en-GB"/>
              </w:rPr>
            </w:pPr>
          </w:p>
        </w:tc>
        <w:tc>
          <w:tcPr>
            <w:tcW w:w="1731" w:type="dxa"/>
          </w:tcPr>
          <w:p w14:paraId="59C6EC2E" w14:textId="77777777" w:rsidR="00723D08" w:rsidRPr="00F716D1" w:rsidRDefault="00723D08" w:rsidP="00883FA7">
            <w:pPr>
              <w:spacing w:line="276" w:lineRule="auto"/>
              <w:rPr>
                <w:bCs/>
                <w:lang w:val="en-GB"/>
              </w:rPr>
            </w:pPr>
          </w:p>
        </w:tc>
      </w:tr>
      <w:tr w:rsidR="007D6112" w:rsidRPr="00F716D1" w14:paraId="543A4638" w14:textId="77777777" w:rsidTr="007046B9">
        <w:tc>
          <w:tcPr>
            <w:tcW w:w="623" w:type="dxa"/>
          </w:tcPr>
          <w:p w14:paraId="50349F21" w14:textId="77777777" w:rsidR="007D6112" w:rsidRPr="00F716D1" w:rsidRDefault="007D6112" w:rsidP="007D6112">
            <w:pPr>
              <w:spacing w:line="276" w:lineRule="auto"/>
              <w:rPr>
                <w:b/>
                <w:bCs/>
                <w:lang w:val="en-GB"/>
              </w:rPr>
            </w:pPr>
          </w:p>
        </w:tc>
        <w:tc>
          <w:tcPr>
            <w:tcW w:w="5860" w:type="dxa"/>
          </w:tcPr>
          <w:p w14:paraId="0DC9A6A8" w14:textId="5D18D91F" w:rsidR="007D6112" w:rsidRPr="00F716D1" w:rsidRDefault="007D6112" w:rsidP="007D6112">
            <w:pPr>
              <w:spacing w:line="276" w:lineRule="auto"/>
              <w:rPr>
                <w:b/>
                <w:bCs/>
                <w:lang w:val="en-GB"/>
              </w:rPr>
            </w:pPr>
            <w:r w:rsidRPr="00F716D1">
              <w:rPr>
                <w:b/>
                <w:lang w:val="en-GB"/>
              </w:rPr>
              <w:t xml:space="preserve">      passengers</w:t>
            </w:r>
          </w:p>
        </w:tc>
        <w:tc>
          <w:tcPr>
            <w:tcW w:w="1702" w:type="dxa"/>
            <w:gridSpan w:val="2"/>
          </w:tcPr>
          <w:p w14:paraId="0C0B4391" w14:textId="67BCC662" w:rsidR="007D6112" w:rsidRPr="00F716D1" w:rsidRDefault="007D6112" w:rsidP="007D6112">
            <w:pPr>
              <w:spacing w:line="276" w:lineRule="auto"/>
              <w:rPr>
                <w:bCs/>
                <w:lang w:val="en-GB"/>
              </w:rPr>
            </w:pPr>
            <w:r w:rsidRPr="00F716D1">
              <w:rPr>
                <w:lang w:val="en-GB"/>
              </w:rPr>
              <w:t>persons/day</w:t>
            </w:r>
          </w:p>
        </w:tc>
        <w:tc>
          <w:tcPr>
            <w:tcW w:w="1731" w:type="dxa"/>
          </w:tcPr>
          <w:p w14:paraId="272BBE8F" w14:textId="77777777" w:rsidR="007D6112" w:rsidRPr="00F716D1" w:rsidRDefault="007D6112" w:rsidP="007D6112">
            <w:pPr>
              <w:spacing w:line="276" w:lineRule="auto"/>
              <w:rPr>
                <w:bCs/>
                <w:lang w:val="en-GB"/>
              </w:rPr>
            </w:pPr>
            <w:r w:rsidRPr="00F716D1">
              <w:rPr>
                <w:bCs/>
                <w:lang w:val="en-GB"/>
              </w:rPr>
              <w:t>8420</w:t>
            </w:r>
          </w:p>
        </w:tc>
      </w:tr>
      <w:tr w:rsidR="007D6112" w:rsidRPr="00F716D1" w14:paraId="416CCB55" w14:textId="77777777" w:rsidTr="007046B9">
        <w:tc>
          <w:tcPr>
            <w:tcW w:w="623" w:type="dxa"/>
          </w:tcPr>
          <w:p w14:paraId="5AA4BD1E" w14:textId="77777777" w:rsidR="007D6112" w:rsidRPr="00F716D1" w:rsidRDefault="007D6112" w:rsidP="007D6112">
            <w:pPr>
              <w:spacing w:line="276" w:lineRule="auto"/>
              <w:rPr>
                <w:b/>
                <w:bCs/>
                <w:lang w:val="en-GB"/>
              </w:rPr>
            </w:pPr>
          </w:p>
        </w:tc>
        <w:tc>
          <w:tcPr>
            <w:tcW w:w="5860" w:type="dxa"/>
          </w:tcPr>
          <w:p w14:paraId="7CF7FB84" w14:textId="60CC5D50" w:rsidR="007D6112" w:rsidRPr="00F716D1" w:rsidRDefault="007D6112" w:rsidP="007D6112">
            <w:pPr>
              <w:spacing w:line="276" w:lineRule="auto"/>
              <w:rPr>
                <w:b/>
                <w:bCs/>
                <w:lang w:val="en-GB"/>
              </w:rPr>
            </w:pPr>
            <w:r w:rsidRPr="00F716D1">
              <w:rPr>
                <w:b/>
                <w:lang w:val="en-GB"/>
              </w:rPr>
              <w:t xml:space="preserve">      cars</w:t>
            </w:r>
          </w:p>
        </w:tc>
        <w:tc>
          <w:tcPr>
            <w:tcW w:w="1702" w:type="dxa"/>
            <w:gridSpan w:val="2"/>
          </w:tcPr>
          <w:p w14:paraId="5078EC11" w14:textId="183B604F" w:rsidR="007D6112" w:rsidRPr="00F716D1" w:rsidRDefault="007D6112" w:rsidP="007D6112">
            <w:pPr>
              <w:spacing w:line="276" w:lineRule="auto"/>
              <w:rPr>
                <w:bCs/>
                <w:lang w:val="en-GB"/>
              </w:rPr>
            </w:pPr>
            <w:r w:rsidRPr="00F716D1">
              <w:rPr>
                <w:lang w:val="en-GB"/>
              </w:rPr>
              <w:t>vehicles/day</w:t>
            </w:r>
          </w:p>
        </w:tc>
        <w:tc>
          <w:tcPr>
            <w:tcW w:w="1731" w:type="dxa"/>
          </w:tcPr>
          <w:p w14:paraId="4A051E6B" w14:textId="77777777" w:rsidR="007D6112" w:rsidRPr="00F716D1" w:rsidRDefault="007D6112" w:rsidP="007D6112">
            <w:pPr>
              <w:spacing w:line="276" w:lineRule="auto"/>
              <w:rPr>
                <w:bCs/>
                <w:lang w:val="en-GB"/>
              </w:rPr>
            </w:pPr>
            <w:r w:rsidRPr="00F716D1">
              <w:rPr>
                <w:bCs/>
                <w:lang w:val="en-GB"/>
              </w:rPr>
              <w:t>3100</w:t>
            </w:r>
          </w:p>
        </w:tc>
      </w:tr>
      <w:tr w:rsidR="007D6112" w:rsidRPr="00F716D1" w14:paraId="5A269339" w14:textId="77777777" w:rsidTr="007046B9">
        <w:tc>
          <w:tcPr>
            <w:tcW w:w="623" w:type="dxa"/>
          </w:tcPr>
          <w:p w14:paraId="05C15B44" w14:textId="77777777" w:rsidR="007D6112" w:rsidRPr="00F716D1" w:rsidRDefault="007D6112" w:rsidP="007D6112">
            <w:pPr>
              <w:spacing w:line="276" w:lineRule="auto"/>
              <w:rPr>
                <w:b/>
                <w:bCs/>
                <w:lang w:val="en-GB"/>
              </w:rPr>
            </w:pPr>
          </w:p>
        </w:tc>
        <w:tc>
          <w:tcPr>
            <w:tcW w:w="5860" w:type="dxa"/>
          </w:tcPr>
          <w:p w14:paraId="65D6FBF2" w14:textId="6BC5DCA9" w:rsidR="007D6112" w:rsidRPr="00F716D1" w:rsidRDefault="007D6112" w:rsidP="007D6112">
            <w:pPr>
              <w:spacing w:line="276" w:lineRule="auto"/>
              <w:rPr>
                <w:b/>
                <w:bCs/>
                <w:lang w:val="en-GB"/>
              </w:rPr>
            </w:pPr>
            <w:r w:rsidRPr="00F716D1">
              <w:rPr>
                <w:b/>
                <w:lang w:val="en-GB"/>
              </w:rPr>
              <w:t xml:space="preserve">      buses</w:t>
            </w:r>
          </w:p>
        </w:tc>
        <w:tc>
          <w:tcPr>
            <w:tcW w:w="1702" w:type="dxa"/>
            <w:gridSpan w:val="2"/>
          </w:tcPr>
          <w:p w14:paraId="038C4E41" w14:textId="153443CC" w:rsidR="007D6112" w:rsidRPr="00F716D1" w:rsidRDefault="007D6112" w:rsidP="007D6112">
            <w:pPr>
              <w:spacing w:line="276" w:lineRule="auto"/>
              <w:rPr>
                <w:bCs/>
                <w:lang w:val="en-GB"/>
              </w:rPr>
            </w:pPr>
            <w:r w:rsidRPr="00F716D1">
              <w:rPr>
                <w:lang w:val="en-GB"/>
              </w:rPr>
              <w:t>vehicles/day</w:t>
            </w:r>
          </w:p>
        </w:tc>
        <w:tc>
          <w:tcPr>
            <w:tcW w:w="1731" w:type="dxa"/>
          </w:tcPr>
          <w:p w14:paraId="38A2D733" w14:textId="77777777" w:rsidR="007D6112" w:rsidRPr="00F716D1" w:rsidRDefault="007D6112" w:rsidP="007D6112">
            <w:pPr>
              <w:spacing w:line="276" w:lineRule="auto"/>
              <w:rPr>
                <w:bCs/>
                <w:lang w:val="en-GB"/>
              </w:rPr>
            </w:pPr>
            <w:r w:rsidRPr="00F716D1">
              <w:rPr>
                <w:bCs/>
                <w:lang w:val="en-GB"/>
              </w:rPr>
              <w:t>100</w:t>
            </w:r>
          </w:p>
        </w:tc>
      </w:tr>
      <w:tr w:rsidR="00723D08" w:rsidRPr="00F716D1" w14:paraId="16DB8AB5" w14:textId="77777777" w:rsidTr="007046B9">
        <w:tc>
          <w:tcPr>
            <w:tcW w:w="623" w:type="dxa"/>
          </w:tcPr>
          <w:p w14:paraId="14EAC76E" w14:textId="77777777" w:rsidR="00723D08" w:rsidRPr="00F716D1" w:rsidRDefault="00723D08" w:rsidP="00883FA7">
            <w:pPr>
              <w:spacing w:line="276" w:lineRule="auto"/>
              <w:rPr>
                <w:b/>
                <w:bCs/>
                <w:lang w:val="en-GB"/>
              </w:rPr>
            </w:pPr>
            <w:r w:rsidRPr="00F716D1">
              <w:rPr>
                <w:b/>
                <w:bCs/>
                <w:lang w:val="en-GB"/>
              </w:rPr>
              <w:t>5</w:t>
            </w:r>
          </w:p>
        </w:tc>
        <w:tc>
          <w:tcPr>
            <w:tcW w:w="5860" w:type="dxa"/>
          </w:tcPr>
          <w:p w14:paraId="0DF172A6" w14:textId="55A9A306" w:rsidR="00723D08" w:rsidRPr="00F716D1" w:rsidRDefault="007D6112" w:rsidP="00883FA7">
            <w:pPr>
              <w:spacing w:line="276" w:lineRule="auto"/>
              <w:rPr>
                <w:b/>
                <w:bCs/>
                <w:lang w:val="en-GB"/>
              </w:rPr>
            </w:pPr>
            <w:r w:rsidRPr="00F716D1">
              <w:rPr>
                <w:b/>
                <w:lang w:val="en-GB"/>
              </w:rPr>
              <w:t>Previous main types and scope of work</w:t>
            </w:r>
          </w:p>
        </w:tc>
        <w:tc>
          <w:tcPr>
            <w:tcW w:w="1702" w:type="dxa"/>
            <w:gridSpan w:val="2"/>
          </w:tcPr>
          <w:p w14:paraId="02C7F9D0" w14:textId="77777777" w:rsidR="00723D08" w:rsidRPr="00F716D1" w:rsidRDefault="00723D08" w:rsidP="00883FA7">
            <w:pPr>
              <w:spacing w:line="276" w:lineRule="auto"/>
              <w:rPr>
                <w:bCs/>
                <w:lang w:val="en-GB"/>
              </w:rPr>
            </w:pPr>
          </w:p>
        </w:tc>
        <w:tc>
          <w:tcPr>
            <w:tcW w:w="1731" w:type="dxa"/>
          </w:tcPr>
          <w:p w14:paraId="4CC75A2F" w14:textId="77777777" w:rsidR="00723D08" w:rsidRPr="00F716D1" w:rsidRDefault="00723D08" w:rsidP="00883FA7">
            <w:pPr>
              <w:spacing w:line="276" w:lineRule="auto"/>
              <w:rPr>
                <w:bCs/>
                <w:lang w:val="en-GB"/>
              </w:rPr>
            </w:pPr>
          </w:p>
        </w:tc>
      </w:tr>
      <w:tr w:rsidR="00723D08" w:rsidRPr="00F716D1" w14:paraId="0E929A10" w14:textId="77777777" w:rsidTr="007046B9">
        <w:tc>
          <w:tcPr>
            <w:tcW w:w="623" w:type="dxa"/>
          </w:tcPr>
          <w:p w14:paraId="7F64ECC2" w14:textId="77777777" w:rsidR="00723D08" w:rsidRPr="00F716D1" w:rsidRDefault="00723D08" w:rsidP="00883FA7">
            <w:pPr>
              <w:spacing w:line="276" w:lineRule="auto"/>
              <w:rPr>
                <w:b/>
                <w:bCs/>
                <w:lang w:val="en-GB"/>
              </w:rPr>
            </w:pPr>
          </w:p>
        </w:tc>
        <w:tc>
          <w:tcPr>
            <w:tcW w:w="5860" w:type="dxa"/>
          </w:tcPr>
          <w:p w14:paraId="5DDBD8B8" w14:textId="0586BCD1" w:rsidR="00723D08" w:rsidRPr="00F716D1" w:rsidRDefault="007D6112" w:rsidP="00883FA7">
            <w:pPr>
              <w:spacing w:line="276" w:lineRule="auto"/>
              <w:rPr>
                <w:b/>
                <w:bCs/>
                <w:lang w:val="en-GB"/>
              </w:rPr>
            </w:pPr>
            <w:r w:rsidRPr="00F716D1">
              <w:rPr>
                <w:b/>
                <w:lang w:val="en-GB"/>
              </w:rPr>
              <w:t>Arrangement of traffic lanes for cars and minibuses at the exit.</w:t>
            </w:r>
          </w:p>
        </w:tc>
        <w:tc>
          <w:tcPr>
            <w:tcW w:w="1702" w:type="dxa"/>
            <w:gridSpan w:val="2"/>
          </w:tcPr>
          <w:p w14:paraId="5615E9A1" w14:textId="6C931E1E" w:rsidR="00723D08" w:rsidRPr="00F716D1" w:rsidRDefault="00CD2D1F" w:rsidP="00883FA7">
            <w:pPr>
              <w:spacing w:line="276" w:lineRule="auto"/>
              <w:rPr>
                <w:bCs/>
                <w:lang w:val="en-GB"/>
              </w:rPr>
            </w:pPr>
            <w:r w:rsidRPr="00F716D1">
              <w:rPr>
                <w:bCs/>
                <w:lang w:val="en-GB"/>
              </w:rPr>
              <w:t>pcs</w:t>
            </w:r>
            <w:r w:rsidR="00723D08" w:rsidRPr="00F716D1">
              <w:rPr>
                <w:bCs/>
                <w:lang w:val="en-GB"/>
              </w:rPr>
              <w:t>.</w:t>
            </w:r>
          </w:p>
        </w:tc>
        <w:tc>
          <w:tcPr>
            <w:tcW w:w="1731" w:type="dxa"/>
          </w:tcPr>
          <w:p w14:paraId="21B096B6" w14:textId="77777777" w:rsidR="00723D08" w:rsidRPr="00F716D1" w:rsidRDefault="00723D08" w:rsidP="00883FA7">
            <w:pPr>
              <w:spacing w:line="276" w:lineRule="auto"/>
              <w:rPr>
                <w:bCs/>
                <w:lang w:val="en-GB"/>
              </w:rPr>
            </w:pPr>
            <w:r w:rsidRPr="00F716D1">
              <w:rPr>
                <w:bCs/>
                <w:lang w:val="en-GB"/>
              </w:rPr>
              <w:t>5</w:t>
            </w:r>
          </w:p>
        </w:tc>
      </w:tr>
      <w:tr w:rsidR="00723D08" w:rsidRPr="00F716D1" w14:paraId="63D885AF" w14:textId="77777777" w:rsidTr="007046B9">
        <w:tc>
          <w:tcPr>
            <w:tcW w:w="623" w:type="dxa"/>
          </w:tcPr>
          <w:p w14:paraId="292D1867" w14:textId="77777777" w:rsidR="00723D08" w:rsidRPr="00F716D1" w:rsidRDefault="00723D08" w:rsidP="00883FA7">
            <w:pPr>
              <w:spacing w:line="276" w:lineRule="auto"/>
              <w:rPr>
                <w:b/>
                <w:bCs/>
                <w:lang w:val="en-GB"/>
              </w:rPr>
            </w:pPr>
          </w:p>
        </w:tc>
        <w:tc>
          <w:tcPr>
            <w:tcW w:w="5860" w:type="dxa"/>
          </w:tcPr>
          <w:p w14:paraId="420DF0EC" w14:textId="00B2F3EE" w:rsidR="00723D08" w:rsidRPr="00F716D1" w:rsidRDefault="007D6112" w:rsidP="00883FA7">
            <w:pPr>
              <w:spacing w:line="276" w:lineRule="auto"/>
              <w:rPr>
                <w:b/>
                <w:bCs/>
                <w:lang w:val="en-GB"/>
              </w:rPr>
            </w:pPr>
            <w:r w:rsidRPr="00F716D1">
              <w:rPr>
                <w:b/>
                <w:lang w:val="en-GB"/>
              </w:rPr>
              <w:t>Arrangement of traffic lanes for cars and minibuses at the entrance.</w:t>
            </w:r>
          </w:p>
        </w:tc>
        <w:tc>
          <w:tcPr>
            <w:tcW w:w="1702" w:type="dxa"/>
            <w:gridSpan w:val="2"/>
          </w:tcPr>
          <w:p w14:paraId="2BE06ED8" w14:textId="0FF33CFB" w:rsidR="00723D08" w:rsidRPr="00F716D1" w:rsidRDefault="00CD2D1F" w:rsidP="00883FA7">
            <w:pPr>
              <w:spacing w:line="276" w:lineRule="auto"/>
              <w:rPr>
                <w:bCs/>
                <w:lang w:val="en-GB"/>
              </w:rPr>
            </w:pPr>
            <w:r w:rsidRPr="00F716D1">
              <w:rPr>
                <w:bCs/>
                <w:lang w:val="en-GB"/>
              </w:rPr>
              <w:t>pcs</w:t>
            </w:r>
            <w:r w:rsidR="00723D08" w:rsidRPr="00F716D1">
              <w:rPr>
                <w:bCs/>
                <w:lang w:val="en-GB"/>
              </w:rPr>
              <w:t>.</w:t>
            </w:r>
          </w:p>
        </w:tc>
        <w:tc>
          <w:tcPr>
            <w:tcW w:w="1731" w:type="dxa"/>
          </w:tcPr>
          <w:p w14:paraId="5C091787" w14:textId="77777777" w:rsidR="00723D08" w:rsidRPr="00F716D1" w:rsidRDefault="00723D08" w:rsidP="00883FA7">
            <w:pPr>
              <w:spacing w:line="276" w:lineRule="auto"/>
              <w:rPr>
                <w:bCs/>
                <w:lang w:val="en-GB"/>
              </w:rPr>
            </w:pPr>
            <w:r w:rsidRPr="00F716D1">
              <w:rPr>
                <w:bCs/>
                <w:lang w:val="en-GB"/>
              </w:rPr>
              <w:t>6</w:t>
            </w:r>
          </w:p>
        </w:tc>
      </w:tr>
      <w:tr w:rsidR="00723D08" w:rsidRPr="00F716D1" w14:paraId="78BF8F27" w14:textId="77777777" w:rsidTr="007046B9">
        <w:tc>
          <w:tcPr>
            <w:tcW w:w="623" w:type="dxa"/>
          </w:tcPr>
          <w:p w14:paraId="048D7D25" w14:textId="77777777" w:rsidR="00723D08" w:rsidRPr="00F716D1" w:rsidRDefault="00723D08" w:rsidP="00883FA7">
            <w:pPr>
              <w:spacing w:line="276" w:lineRule="auto"/>
              <w:rPr>
                <w:b/>
                <w:bCs/>
                <w:lang w:val="en-GB"/>
              </w:rPr>
            </w:pPr>
          </w:p>
        </w:tc>
        <w:tc>
          <w:tcPr>
            <w:tcW w:w="5860" w:type="dxa"/>
          </w:tcPr>
          <w:p w14:paraId="43069D81" w14:textId="2EDE5C41" w:rsidR="00723D08" w:rsidRPr="00F716D1" w:rsidRDefault="007D6112" w:rsidP="00883FA7">
            <w:pPr>
              <w:spacing w:line="276" w:lineRule="auto"/>
              <w:rPr>
                <w:b/>
                <w:bCs/>
                <w:lang w:val="en-GB"/>
              </w:rPr>
            </w:pPr>
            <w:r w:rsidRPr="00F716D1">
              <w:rPr>
                <w:b/>
                <w:lang w:val="en-GB"/>
              </w:rPr>
              <w:t xml:space="preserve">Arrangement of traffic lanes for </w:t>
            </w:r>
            <w:r w:rsidRPr="00F716D1">
              <w:rPr>
                <w:b/>
                <w:bCs/>
                <w:lang w:val="en-GB"/>
              </w:rPr>
              <w:t xml:space="preserve">diplomats </w:t>
            </w:r>
            <w:r w:rsidRPr="00F716D1">
              <w:rPr>
                <w:b/>
                <w:lang w:val="en-GB"/>
              </w:rPr>
              <w:t>at the entrance and exit.</w:t>
            </w:r>
          </w:p>
        </w:tc>
        <w:tc>
          <w:tcPr>
            <w:tcW w:w="1702" w:type="dxa"/>
            <w:gridSpan w:val="2"/>
          </w:tcPr>
          <w:p w14:paraId="6FD52604" w14:textId="54C68C35" w:rsidR="00723D08" w:rsidRPr="00F716D1" w:rsidRDefault="00CD2D1F" w:rsidP="00883FA7">
            <w:pPr>
              <w:spacing w:line="276" w:lineRule="auto"/>
              <w:rPr>
                <w:bCs/>
                <w:lang w:val="en-GB"/>
              </w:rPr>
            </w:pPr>
            <w:r w:rsidRPr="00F716D1">
              <w:rPr>
                <w:bCs/>
                <w:lang w:val="en-GB"/>
              </w:rPr>
              <w:t>pcs</w:t>
            </w:r>
            <w:r w:rsidR="00723D08" w:rsidRPr="00F716D1">
              <w:rPr>
                <w:bCs/>
                <w:lang w:val="en-GB"/>
              </w:rPr>
              <w:t>.</w:t>
            </w:r>
          </w:p>
        </w:tc>
        <w:tc>
          <w:tcPr>
            <w:tcW w:w="1731" w:type="dxa"/>
          </w:tcPr>
          <w:p w14:paraId="5F206495" w14:textId="77777777" w:rsidR="00723D08" w:rsidRPr="00F716D1" w:rsidRDefault="00723D08" w:rsidP="00883FA7">
            <w:pPr>
              <w:spacing w:line="276" w:lineRule="auto"/>
              <w:rPr>
                <w:bCs/>
                <w:lang w:val="en-GB"/>
              </w:rPr>
            </w:pPr>
            <w:r w:rsidRPr="00F716D1">
              <w:rPr>
                <w:bCs/>
                <w:lang w:val="en-GB"/>
              </w:rPr>
              <w:t>2</w:t>
            </w:r>
          </w:p>
        </w:tc>
      </w:tr>
      <w:tr w:rsidR="00723D08" w:rsidRPr="00F716D1" w14:paraId="65900789" w14:textId="77777777" w:rsidTr="007046B9">
        <w:tc>
          <w:tcPr>
            <w:tcW w:w="623" w:type="dxa"/>
          </w:tcPr>
          <w:p w14:paraId="67E3C201" w14:textId="77777777" w:rsidR="00723D08" w:rsidRPr="00F716D1" w:rsidRDefault="00723D08" w:rsidP="00883FA7">
            <w:pPr>
              <w:spacing w:line="276" w:lineRule="auto"/>
              <w:rPr>
                <w:b/>
                <w:bCs/>
                <w:lang w:val="en-GB"/>
              </w:rPr>
            </w:pPr>
          </w:p>
        </w:tc>
        <w:tc>
          <w:tcPr>
            <w:tcW w:w="5860" w:type="dxa"/>
          </w:tcPr>
          <w:p w14:paraId="27967D80" w14:textId="191AE723" w:rsidR="00723D08" w:rsidRPr="00F716D1" w:rsidRDefault="007D6112" w:rsidP="00883FA7">
            <w:pPr>
              <w:spacing w:line="276" w:lineRule="auto"/>
              <w:rPr>
                <w:b/>
                <w:bCs/>
                <w:lang w:val="en-GB"/>
              </w:rPr>
            </w:pPr>
            <w:r w:rsidRPr="00F716D1">
              <w:rPr>
                <w:b/>
                <w:lang w:val="en-GB"/>
              </w:rPr>
              <w:t>Arrangement of 2 traffic lanes for buses at the entrance and exit</w:t>
            </w:r>
            <w:r w:rsidR="00723D08" w:rsidRPr="00F716D1">
              <w:rPr>
                <w:b/>
                <w:bCs/>
                <w:lang w:val="en-GB"/>
              </w:rPr>
              <w:t>.</w:t>
            </w:r>
          </w:p>
        </w:tc>
        <w:tc>
          <w:tcPr>
            <w:tcW w:w="1702" w:type="dxa"/>
            <w:gridSpan w:val="2"/>
          </w:tcPr>
          <w:p w14:paraId="535968DF" w14:textId="23252828" w:rsidR="00723D08" w:rsidRPr="00F716D1" w:rsidRDefault="00CD2D1F" w:rsidP="00883FA7">
            <w:pPr>
              <w:spacing w:line="276" w:lineRule="auto"/>
              <w:rPr>
                <w:bCs/>
                <w:lang w:val="en-GB"/>
              </w:rPr>
            </w:pPr>
            <w:r w:rsidRPr="00F716D1">
              <w:rPr>
                <w:bCs/>
                <w:lang w:val="en-GB"/>
              </w:rPr>
              <w:t>pcs</w:t>
            </w:r>
            <w:r w:rsidR="00723D08" w:rsidRPr="00F716D1">
              <w:rPr>
                <w:bCs/>
                <w:lang w:val="en-GB"/>
              </w:rPr>
              <w:t>.</w:t>
            </w:r>
          </w:p>
        </w:tc>
        <w:tc>
          <w:tcPr>
            <w:tcW w:w="1731" w:type="dxa"/>
          </w:tcPr>
          <w:p w14:paraId="281916E5" w14:textId="77777777" w:rsidR="00723D08" w:rsidRPr="00F716D1" w:rsidRDefault="00723D08" w:rsidP="00883FA7">
            <w:pPr>
              <w:spacing w:line="276" w:lineRule="auto"/>
              <w:rPr>
                <w:bCs/>
                <w:lang w:val="en-GB"/>
              </w:rPr>
            </w:pPr>
            <w:r w:rsidRPr="00F716D1">
              <w:rPr>
                <w:bCs/>
                <w:lang w:val="en-GB"/>
              </w:rPr>
              <w:t>4</w:t>
            </w:r>
          </w:p>
        </w:tc>
      </w:tr>
      <w:tr w:rsidR="00723D08" w:rsidRPr="00F716D1" w14:paraId="42D4FE3B" w14:textId="77777777" w:rsidTr="007046B9">
        <w:tc>
          <w:tcPr>
            <w:tcW w:w="623" w:type="dxa"/>
          </w:tcPr>
          <w:p w14:paraId="617E0363" w14:textId="77777777" w:rsidR="00723D08" w:rsidRPr="00F716D1" w:rsidRDefault="00723D08" w:rsidP="00883FA7">
            <w:pPr>
              <w:spacing w:line="276" w:lineRule="auto"/>
              <w:rPr>
                <w:b/>
                <w:bCs/>
                <w:lang w:val="en-GB"/>
              </w:rPr>
            </w:pPr>
          </w:p>
        </w:tc>
        <w:tc>
          <w:tcPr>
            <w:tcW w:w="5860" w:type="dxa"/>
          </w:tcPr>
          <w:p w14:paraId="3A54C708" w14:textId="726530FB" w:rsidR="00723D08" w:rsidRPr="00F716D1" w:rsidRDefault="007D6112" w:rsidP="0036015B">
            <w:pPr>
              <w:spacing w:line="276" w:lineRule="auto"/>
              <w:rPr>
                <w:b/>
                <w:bCs/>
                <w:lang w:val="en-GB"/>
              </w:rPr>
            </w:pPr>
            <w:r w:rsidRPr="00F716D1">
              <w:rPr>
                <w:b/>
                <w:lang w:val="en-GB"/>
              </w:rPr>
              <w:t>Construction of service buildings for</w:t>
            </w:r>
            <w:r w:rsidRPr="00F716D1">
              <w:rPr>
                <w:b/>
                <w:bCs/>
                <w:lang w:val="en-GB"/>
              </w:rPr>
              <w:t xml:space="preserve"> </w:t>
            </w:r>
            <w:r w:rsidR="00BD4A36" w:rsidRPr="00F716D1">
              <w:rPr>
                <w:b/>
                <w:bCs/>
                <w:lang w:val="en-GB"/>
              </w:rPr>
              <w:t xml:space="preserve">20 </w:t>
            </w:r>
            <w:r w:rsidRPr="00F716D1">
              <w:rPr>
                <w:b/>
                <w:bCs/>
                <w:lang w:val="en-GB"/>
              </w:rPr>
              <w:t>and</w:t>
            </w:r>
            <w:r w:rsidR="00BD4A36" w:rsidRPr="00F716D1">
              <w:rPr>
                <w:b/>
                <w:bCs/>
                <w:lang w:val="en-GB"/>
              </w:rPr>
              <w:t xml:space="preserve"> 18 </w:t>
            </w:r>
            <w:r w:rsidRPr="00F716D1">
              <w:rPr>
                <w:b/>
                <w:lang w:val="en-GB"/>
              </w:rPr>
              <w:t>workplaces at the entrance and exit</w:t>
            </w:r>
          </w:p>
        </w:tc>
        <w:tc>
          <w:tcPr>
            <w:tcW w:w="1702" w:type="dxa"/>
            <w:gridSpan w:val="2"/>
          </w:tcPr>
          <w:p w14:paraId="61643E1E" w14:textId="36319E40" w:rsidR="00723D08" w:rsidRPr="00F716D1" w:rsidRDefault="00CD2D1F" w:rsidP="00883FA7">
            <w:pPr>
              <w:spacing w:line="276" w:lineRule="auto"/>
              <w:rPr>
                <w:bCs/>
                <w:lang w:val="en-GB"/>
              </w:rPr>
            </w:pPr>
            <w:r w:rsidRPr="00F716D1">
              <w:rPr>
                <w:bCs/>
                <w:lang w:val="en-GB"/>
              </w:rPr>
              <w:t>No.</w:t>
            </w:r>
          </w:p>
        </w:tc>
        <w:tc>
          <w:tcPr>
            <w:tcW w:w="1731" w:type="dxa"/>
          </w:tcPr>
          <w:p w14:paraId="5DAFF849" w14:textId="77777777" w:rsidR="00723D08" w:rsidRPr="00F716D1" w:rsidRDefault="00723D08" w:rsidP="00883FA7">
            <w:pPr>
              <w:spacing w:line="276" w:lineRule="auto"/>
              <w:rPr>
                <w:bCs/>
                <w:lang w:val="en-GB"/>
              </w:rPr>
            </w:pPr>
            <w:r w:rsidRPr="00F716D1">
              <w:rPr>
                <w:bCs/>
                <w:lang w:val="en-GB"/>
              </w:rPr>
              <w:t xml:space="preserve">2 </w:t>
            </w:r>
          </w:p>
        </w:tc>
      </w:tr>
      <w:tr w:rsidR="00723D08" w:rsidRPr="00F716D1" w14:paraId="7FF6348A" w14:textId="77777777" w:rsidTr="007046B9">
        <w:tc>
          <w:tcPr>
            <w:tcW w:w="623" w:type="dxa"/>
          </w:tcPr>
          <w:p w14:paraId="002A04FD" w14:textId="77777777" w:rsidR="00723D08" w:rsidRPr="00F716D1" w:rsidRDefault="00723D08" w:rsidP="00883FA7">
            <w:pPr>
              <w:spacing w:line="276" w:lineRule="auto"/>
              <w:rPr>
                <w:b/>
                <w:bCs/>
                <w:lang w:val="en-GB"/>
              </w:rPr>
            </w:pPr>
          </w:p>
        </w:tc>
        <w:tc>
          <w:tcPr>
            <w:tcW w:w="5860" w:type="dxa"/>
          </w:tcPr>
          <w:p w14:paraId="670E126F" w14:textId="0E60A4DA" w:rsidR="00723D08" w:rsidRPr="00F716D1" w:rsidRDefault="007D6112" w:rsidP="00883FA7">
            <w:pPr>
              <w:spacing w:line="276" w:lineRule="auto"/>
              <w:rPr>
                <w:b/>
                <w:bCs/>
                <w:lang w:val="en-GB"/>
              </w:rPr>
            </w:pPr>
            <w:r w:rsidRPr="00F716D1">
              <w:rPr>
                <w:b/>
                <w:lang w:val="en-GB"/>
              </w:rPr>
              <w:t>Construction of sheds over customs and passport control zones</w:t>
            </w:r>
          </w:p>
        </w:tc>
        <w:tc>
          <w:tcPr>
            <w:tcW w:w="1702" w:type="dxa"/>
            <w:gridSpan w:val="2"/>
          </w:tcPr>
          <w:p w14:paraId="21E612D4" w14:textId="40A3587D" w:rsidR="00723D08" w:rsidRPr="00F716D1" w:rsidRDefault="00CD2D1F" w:rsidP="00883FA7">
            <w:pPr>
              <w:spacing w:line="276" w:lineRule="auto"/>
              <w:rPr>
                <w:bCs/>
                <w:lang w:val="en-GB"/>
              </w:rPr>
            </w:pPr>
            <w:r w:rsidRPr="00F716D1">
              <w:rPr>
                <w:lang w:val="en-GB"/>
              </w:rPr>
              <w:t>m</w:t>
            </w:r>
            <w:r w:rsidRPr="00F716D1">
              <w:rPr>
                <w:vertAlign w:val="superscript"/>
                <w:lang w:val="en-GB"/>
              </w:rPr>
              <w:t>2</w:t>
            </w:r>
          </w:p>
        </w:tc>
        <w:tc>
          <w:tcPr>
            <w:tcW w:w="1731" w:type="dxa"/>
          </w:tcPr>
          <w:p w14:paraId="126D2377" w14:textId="3F249BB5" w:rsidR="00723D08" w:rsidRPr="00F716D1" w:rsidRDefault="00CD2D1F" w:rsidP="00883FA7">
            <w:pPr>
              <w:spacing w:line="276" w:lineRule="auto"/>
              <w:rPr>
                <w:bCs/>
                <w:lang w:val="en-GB"/>
              </w:rPr>
            </w:pPr>
            <w:r w:rsidRPr="00F716D1">
              <w:rPr>
                <w:lang w:val="en-GB"/>
              </w:rPr>
              <w:t>Above the traffic lanes</w:t>
            </w:r>
          </w:p>
        </w:tc>
      </w:tr>
      <w:tr w:rsidR="00723D08" w:rsidRPr="00F716D1" w14:paraId="4CEB3AB7" w14:textId="77777777" w:rsidTr="007046B9">
        <w:tc>
          <w:tcPr>
            <w:tcW w:w="623" w:type="dxa"/>
          </w:tcPr>
          <w:p w14:paraId="234A87B3" w14:textId="77777777" w:rsidR="00723D08" w:rsidRPr="00F716D1" w:rsidRDefault="00723D08" w:rsidP="00883FA7">
            <w:pPr>
              <w:spacing w:line="276" w:lineRule="auto"/>
              <w:rPr>
                <w:b/>
                <w:bCs/>
                <w:lang w:val="en-GB"/>
              </w:rPr>
            </w:pPr>
          </w:p>
        </w:tc>
        <w:tc>
          <w:tcPr>
            <w:tcW w:w="5860" w:type="dxa"/>
          </w:tcPr>
          <w:p w14:paraId="7D44915A" w14:textId="1D1AD0A4" w:rsidR="00723D08" w:rsidRPr="00F716D1" w:rsidRDefault="007D6112" w:rsidP="00883FA7">
            <w:pPr>
              <w:spacing w:line="276" w:lineRule="auto"/>
              <w:rPr>
                <w:b/>
                <w:bCs/>
                <w:lang w:val="en-GB"/>
              </w:rPr>
            </w:pPr>
            <w:r w:rsidRPr="00F716D1">
              <w:rPr>
                <w:b/>
                <w:lang w:val="en-GB"/>
              </w:rPr>
              <w:t>Construction of vehicle boxes for in-depth inspection of vehicles</w:t>
            </w:r>
            <w:r w:rsidR="00723D08" w:rsidRPr="00F716D1">
              <w:rPr>
                <w:b/>
                <w:bCs/>
                <w:lang w:val="en-GB"/>
              </w:rPr>
              <w:t>.</w:t>
            </w:r>
          </w:p>
        </w:tc>
        <w:tc>
          <w:tcPr>
            <w:tcW w:w="1702" w:type="dxa"/>
            <w:gridSpan w:val="2"/>
          </w:tcPr>
          <w:p w14:paraId="4A8913CB" w14:textId="6655FE76" w:rsidR="00723D08" w:rsidRPr="00F716D1" w:rsidRDefault="00CD2D1F" w:rsidP="00883FA7">
            <w:pPr>
              <w:spacing w:line="276" w:lineRule="auto"/>
              <w:rPr>
                <w:bCs/>
                <w:lang w:val="en-GB"/>
              </w:rPr>
            </w:pPr>
            <w:r w:rsidRPr="00F716D1">
              <w:rPr>
                <w:lang w:val="en-GB"/>
              </w:rPr>
              <w:t>No.</w:t>
            </w:r>
          </w:p>
        </w:tc>
        <w:tc>
          <w:tcPr>
            <w:tcW w:w="1731" w:type="dxa"/>
          </w:tcPr>
          <w:p w14:paraId="07C93462" w14:textId="77777777" w:rsidR="00723D08" w:rsidRPr="00F716D1" w:rsidRDefault="00723D08" w:rsidP="00883FA7">
            <w:pPr>
              <w:spacing w:line="276" w:lineRule="auto"/>
              <w:rPr>
                <w:bCs/>
                <w:lang w:val="en-GB"/>
              </w:rPr>
            </w:pPr>
            <w:r w:rsidRPr="00F716D1">
              <w:rPr>
                <w:bCs/>
                <w:lang w:val="en-GB"/>
              </w:rPr>
              <w:t>2</w:t>
            </w:r>
          </w:p>
        </w:tc>
      </w:tr>
      <w:tr w:rsidR="00723D08" w:rsidRPr="00F716D1" w14:paraId="150E52F6" w14:textId="77777777" w:rsidTr="007046B9">
        <w:tc>
          <w:tcPr>
            <w:tcW w:w="623" w:type="dxa"/>
          </w:tcPr>
          <w:p w14:paraId="77385146" w14:textId="77777777" w:rsidR="00723D08" w:rsidRPr="00F716D1" w:rsidRDefault="00723D08" w:rsidP="00883FA7">
            <w:pPr>
              <w:spacing w:line="276" w:lineRule="auto"/>
              <w:rPr>
                <w:b/>
                <w:bCs/>
                <w:lang w:val="en-GB"/>
              </w:rPr>
            </w:pPr>
          </w:p>
        </w:tc>
        <w:tc>
          <w:tcPr>
            <w:tcW w:w="5860" w:type="dxa"/>
          </w:tcPr>
          <w:p w14:paraId="4692DF9E" w14:textId="6217D86C" w:rsidR="00723D08" w:rsidRPr="00F716D1" w:rsidRDefault="007D6112" w:rsidP="00883FA7">
            <w:pPr>
              <w:spacing w:line="276" w:lineRule="auto"/>
              <w:rPr>
                <w:b/>
                <w:bCs/>
                <w:lang w:val="en-GB"/>
              </w:rPr>
            </w:pPr>
            <w:r w:rsidRPr="00F716D1">
              <w:rPr>
                <w:b/>
                <w:lang w:val="en-GB"/>
              </w:rPr>
              <w:t>Construction of checkpoint pavilions</w:t>
            </w:r>
          </w:p>
        </w:tc>
        <w:tc>
          <w:tcPr>
            <w:tcW w:w="1702" w:type="dxa"/>
            <w:gridSpan w:val="2"/>
          </w:tcPr>
          <w:p w14:paraId="0B998D8A" w14:textId="7BFED282" w:rsidR="00723D08" w:rsidRPr="00F716D1" w:rsidRDefault="00CD2D1F" w:rsidP="00883FA7">
            <w:pPr>
              <w:spacing w:line="276" w:lineRule="auto"/>
              <w:rPr>
                <w:bCs/>
                <w:lang w:val="en-GB"/>
              </w:rPr>
            </w:pPr>
            <w:r w:rsidRPr="00F716D1">
              <w:rPr>
                <w:lang w:val="en-GB"/>
              </w:rPr>
              <w:t>No.</w:t>
            </w:r>
          </w:p>
        </w:tc>
        <w:tc>
          <w:tcPr>
            <w:tcW w:w="1731" w:type="dxa"/>
          </w:tcPr>
          <w:p w14:paraId="1CD79225" w14:textId="77777777" w:rsidR="00723D08" w:rsidRPr="00F716D1" w:rsidRDefault="00723D08" w:rsidP="00883FA7">
            <w:pPr>
              <w:spacing w:line="276" w:lineRule="auto"/>
              <w:rPr>
                <w:bCs/>
                <w:lang w:val="en-GB"/>
              </w:rPr>
            </w:pPr>
            <w:r w:rsidRPr="00F716D1">
              <w:rPr>
                <w:bCs/>
                <w:lang w:val="en-GB"/>
              </w:rPr>
              <w:t>2</w:t>
            </w:r>
          </w:p>
        </w:tc>
      </w:tr>
      <w:tr w:rsidR="00723D08" w:rsidRPr="00F716D1" w14:paraId="79631006" w14:textId="77777777" w:rsidTr="007046B9">
        <w:tc>
          <w:tcPr>
            <w:tcW w:w="623" w:type="dxa"/>
          </w:tcPr>
          <w:p w14:paraId="61915FB6" w14:textId="77777777" w:rsidR="00723D08" w:rsidRPr="00F716D1" w:rsidRDefault="00723D08" w:rsidP="00883FA7">
            <w:pPr>
              <w:spacing w:line="276" w:lineRule="auto"/>
              <w:rPr>
                <w:b/>
                <w:bCs/>
                <w:lang w:val="en-GB"/>
              </w:rPr>
            </w:pPr>
          </w:p>
        </w:tc>
        <w:tc>
          <w:tcPr>
            <w:tcW w:w="5860" w:type="dxa"/>
          </w:tcPr>
          <w:p w14:paraId="2111B9BD" w14:textId="131F11EC" w:rsidR="00723D08" w:rsidRPr="00F716D1" w:rsidRDefault="007D6112" w:rsidP="00883FA7">
            <w:pPr>
              <w:spacing w:line="276" w:lineRule="auto"/>
              <w:rPr>
                <w:b/>
                <w:bCs/>
                <w:lang w:val="en-GB"/>
              </w:rPr>
            </w:pPr>
            <w:r w:rsidRPr="00F716D1">
              <w:rPr>
                <w:b/>
                <w:lang w:val="en-GB"/>
              </w:rPr>
              <w:t>Construction of passport and customs control pavilions</w:t>
            </w:r>
          </w:p>
        </w:tc>
        <w:tc>
          <w:tcPr>
            <w:tcW w:w="1702" w:type="dxa"/>
            <w:gridSpan w:val="2"/>
          </w:tcPr>
          <w:p w14:paraId="400F3B5C" w14:textId="6EF32531" w:rsidR="00723D08" w:rsidRPr="00F716D1" w:rsidRDefault="00CD2D1F" w:rsidP="00883FA7">
            <w:pPr>
              <w:spacing w:line="276" w:lineRule="auto"/>
              <w:rPr>
                <w:bCs/>
                <w:lang w:val="en-GB"/>
              </w:rPr>
            </w:pPr>
            <w:r w:rsidRPr="00F716D1">
              <w:rPr>
                <w:lang w:val="en-GB"/>
              </w:rPr>
              <w:t>No.</w:t>
            </w:r>
          </w:p>
        </w:tc>
        <w:tc>
          <w:tcPr>
            <w:tcW w:w="1731" w:type="dxa"/>
          </w:tcPr>
          <w:p w14:paraId="23651F00" w14:textId="77777777" w:rsidR="00723D08" w:rsidRPr="00F716D1" w:rsidRDefault="00723D08" w:rsidP="00883FA7">
            <w:pPr>
              <w:spacing w:line="276" w:lineRule="auto"/>
              <w:rPr>
                <w:bCs/>
                <w:lang w:val="en-GB"/>
              </w:rPr>
            </w:pPr>
            <w:r w:rsidRPr="00F716D1">
              <w:rPr>
                <w:bCs/>
                <w:lang w:val="en-GB"/>
              </w:rPr>
              <w:t>11</w:t>
            </w:r>
          </w:p>
        </w:tc>
      </w:tr>
      <w:tr w:rsidR="00723D08" w:rsidRPr="00F716D1" w14:paraId="5F6B2B3F" w14:textId="77777777" w:rsidTr="007046B9">
        <w:tc>
          <w:tcPr>
            <w:tcW w:w="623" w:type="dxa"/>
          </w:tcPr>
          <w:p w14:paraId="686AABE4" w14:textId="77777777" w:rsidR="00723D08" w:rsidRPr="00F716D1" w:rsidRDefault="00723D08" w:rsidP="00883FA7">
            <w:pPr>
              <w:spacing w:line="276" w:lineRule="auto"/>
              <w:rPr>
                <w:b/>
                <w:bCs/>
                <w:lang w:val="en-GB"/>
              </w:rPr>
            </w:pPr>
          </w:p>
        </w:tc>
        <w:tc>
          <w:tcPr>
            <w:tcW w:w="5860" w:type="dxa"/>
          </w:tcPr>
          <w:p w14:paraId="5F513174" w14:textId="2A3F247E" w:rsidR="00723D08" w:rsidRPr="00F716D1" w:rsidRDefault="007D6112" w:rsidP="00883FA7">
            <w:pPr>
              <w:spacing w:line="276" w:lineRule="auto"/>
              <w:rPr>
                <w:b/>
                <w:bCs/>
                <w:lang w:val="en-GB"/>
              </w:rPr>
            </w:pPr>
            <w:r w:rsidRPr="00F716D1">
              <w:rPr>
                <w:b/>
                <w:lang w:val="en-GB"/>
              </w:rPr>
              <w:t>Construction of public toilets</w:t>
            </w:r>
          </w:p>
        </w:tc>
        <w:tc>
          <w:tcPr>
            <w:tcW w:w="1702" w:type="dxa"/>
            <w:gridSpan w:val="2"/>
          </w:tcPr>
          <w:p w14:paraId="48E310FF" w14:textId="2C75AE41" w:rsidR="00723D08" w:rsidRPr="00F716D1" w:rsidRDefault="00CD2D1F" w:rsidP="00883FA7">
            <w:pPr>
              <w:spacing w:line="276" w:lineRule="auto"/>
              <w:rPr>
                <w:bCs/>
                <w:lang w:val="en-GB"/>
              </w:rPr>
            </w:pPr>
            <w:r w:rsidRPr="00F716D1">
              <w:rPr>
                <w:lang w:val="en-GB"/>
              </w:rPr>
              <w:t>No.</w:t>
            </w:r>
          </w:p>
        </w:tc>
        <w:tc>
          <w:tcPr>
            <w:tcW w:w="1731" w:type="dxa"/>
          </w:tcPr>
          <w:p w14:paraId="4A0FE904" w14:textId="4491A3B1" w:rsidR="00723D08" w:rsidRPr="00F716D1" w:rsidRDefault="00CD2D1F" w:rsidP="00883FA7">
            <w:pPr>
              <w:spacing w:line="276" w:lineRule="auto"/>
              <w:rPr>
                <w:bCs/>
                <w:lang w:val="en-GB"/>
              </w:rPr>
            </w:pPr>
            <w:r w:rsidRPr="00F716D1">
              <w:rPr>
                <w:lang w:val="en-GB"/>
              </w:rPr>
              <w:t>Calculation according to the project design</w:t>
            </w:r>
          </w:p>
        </w:tc>
      </w:tr>
      <w:tr w:rsidR="00723D08" w:rsidRPr="00F716D1" w14:paraId="757F098E" w14:textId="77777777" w:rsidTr="007046B9">
        <w:tc>
          <w:tcPr>
            <w:tcW w:w="623" w:type="dxa"/>
          </w:tcPr>
          <w:p w14:paraId="077E3EA7" w14:textId="77777777" w:rsidR="00723D08" w:rsidRPr="00F716D1" w:rsidRDefault="00723D08" w:rsidP="00883FA7">
            <w:pPr>
              <w:spacing w:line="276" w:lineRule="auto"/>
              <w:rPr>
                <w:b/>
                <w:bCs/>
                <w:lang w:val="en-GB"/>
              </w:rPr>
            </w:pPr>
          </w:p>
        </w:tc>
        <w:tc>
          <w:tcPr>
            <w:tcW w:w="5860" w:type="dxa"/>
          </w:tcPr>
          <w:p w14:paraId="11363642" w14:textId="61AFB544" w:rsidR="00723D08" w:rsidRPr="00F716D1" w:rsidRDefault="007D6112" w:rsidP="00883FA7">
            <w:pPr>
              <w:spacing w:line="276" w:lineRule="auto"/>
              <w:rPr>
                <w:b/>
                <w:bCs/>
                <w:lang w:val="en-GB"/>
              </w:rPr>
            </w:pPr>
            <w:r w:rsidRPr="00F716D1">
              <w:rPr>
                <w:b/>
                <w:lang w:val="en-GB"/>
              </w:rPr>
              <w:t>Arrangement of a disinfection barrier</w:t>
            </w:r>
          </w:p>
        </w:tc>
        <w:tc>
          <w:tcPr>
            <w:tcW w:w="1702" w:type="dxa"/>
            <w:gridSpan w:val="2"/>
          </w:tcPr>
          <w:p w14:paraId="67CC2E2F" w14:textId="77777777" w:rsidR="00723D08" w:rsidRPr="00F716D1" w:rsidRDefault="00723D08" w:rsidP="00883FA7">
            <w:pPr>
              <w:spacing w:line="276" w:lineRule="auto"/>
              <w:rPr>
                <w:bCs/>
                <w:lang w:val="en-GB"/>
              </w:rPr>
            </w:pPr>
          </w:p>
        </w:tc>
        <w:tc>
          <w:tcPr>
            <w:tcW w:w="1731" w:type="dxa"/>
          </w:tcPr>
          <w:p w14:paraId="1F14A15C" w14:textId="66D96A0A" w:rsidR="00723D08" w:rsidRPr="00F716D1" w:rsidRDefault="00CD2D1F" w:rsidP="00883FA7">
            <w:pPr>
              <w:spacing w:line="276" w:lineRule="auto"/>
              <w:rPr>
                <w:bCs/>
                <w:lang w:val="en-GB"/>
              </w:rPr>
            </w:pPr>
            <w:r w:rsidRPr="00F716D1">
              <w:rPr>
                <w:lang w:val="en-GB"/>
              </w:rPr>
              <w:t>At the entrance</w:t>
            </w:r>
          </w:p>
        </w:tc>
      </w:tr>
      <w:tr w:rsidR="00723D08" w:rsidRPr="00F716D1" w14:paraId="428B2695" w14:textId="77777777" w:rsidTr="007046B9">
        <w:tc>
          <w:tcPr>
            <w:tcW w:w="623" w:type="dxa"/>
          </w:tcPr>
          <w:p w14:paraId="259E8333" w14:textId="77777777" w:rsidR="00723D08" w:rsidRPr="00F716D1" w:rsidRDefault="00723D08" w:rsidP="00883FA7">
            <w:pPr>
              <w:spacing w:line="276" w:lineRule="auto"/>
              <w:rPr>
                <w:b/>
                <w:bCs/>
                <w:lang w:val="en-GB"/>
              </w:rPr>
            </w:pPr>
          </w:p>
        </w:tc>
        <w:tc>
          <w:tcPr>
            <w:tcW w:w="5860" w:type="dxa"/>
          </w:tcPr>
          <w:p w14:paraId="4D1C03AF" w14:textId="673BB5B6" w:rsidR="00723D08" w:rsidRPr="00F716D1" w:rsidRDefault="007D6112" w:rsidP="00883FA7">
            <w:pPr>
              <w:spacing w:line="276" w:lineRule="auto"/>
              <w:rPr>
                <w:b/>
                <w:bCs/>
                <w:lang w:val="en-GB"/>
              </w:rPr>
            </w:pPr>
            <w:r w:rsidRPr="00F716D1">
              <w:rPr>
                <w:b/>
                <w:lang w:val="en-GB"/>
              </w:rPr>
              <w:t>Arrangement of sewage treatment facilities</w:t>
            </w:r>
          </w:p>
        </w:tc>
        <w:tc>
          <w:tcPr>
            <w:tcW w:w="1702" w:type="dxa"/>
            <w:gridSpan w:val="2"/>
          </w:tcPr>
          <w:p w14:paraId="46C62757" w14:textId="77777777" w:rsidR="00723D08" w:rsidRPr="00F716D1" w:rsidRDefault="00723D08" w:rsidP="00883FA7">
            <w:pPr>
              <w:spacing w:line="276" w:lineRule="auto"/>
              <w:rPr>
                <w:bCs/>
                <w:lang w:val="en-GB"/>
              </w:rPr>
            </w:pPr>
          </w:p>
        </w:tc>
        <w:tc>
          <w:tcPr>
            <w:tcW w:w="1731" w:type="dxa"/>
          </w:tcPr>
          <w:p w14:paraId="3AE01B7C" w14:textId="1DE549C1" w:rsidR="00723D08" w:rsidRPr="00F716D1" w:rsidRDefault="0046700E" w:rsidP="00883FA7">
            <w:pPr>
              <w:rPr>
                <w:lang w:val="en-GB"/>
              </w:rPr>
            </w:pPr>
            <w:r w:rsidRPr="00F716D1">
              <w:rPr>
                <w:lang w:val="en-GB"/>
              </w:rPr>
              <w:t>Calculation according to the project design</w:t>
            </w:r>
          </w:p>
        </w:tc>
      </w:tr>
      <w:tr w:rsidR="00662186" w:rsidRPr="00F716D1" w14:paraId="55528009" w14:textId="77777777" w:rsidTr="007046B9">
        <w:tc>
          <w:tcPr>
            <w:tcW w:w="623" w:type="dxa"/>
            <w:tcBorders>
              <w:top w:val="single" w:sz="4" w:space="0" w:color="auto"/>
              <w:left w:val="single" w:sz="4" w:space="0" w:color="auto"/>
              <w:bottom w:val="single" w:sz="4" w:space="0" w:color="auto"/>
              <w:right w:val="single" w:sz="4" w:space="0" w:color="auto"/>
            </w:tcBorders>
          </w:tcPr>
          <w:p w14:paraId="6F54075B" w14:textId="77777777" w:rsidR="00662186" w:rsidRPr="00F716D1" w:rsidRDefault="00662186" w:rsidP="00F13FF2">
            <w:pPr>
              <w:spacing w:line="276" w:lineRule="auto"/>
              <w:rPr>
                <w:b/>
                <w:bCs/>
                <w:lang w:val="en-GB"/>
              </w:rPr>
            </w:pPr>
          </w:p>
        </w:tc>
        <w:tc>
          <w:tcPr>
            <w:tcW w:w="5860" w:type="dxa"/>
            <w:tcBorders>
              <w:top w:val="single" w:sz="4" w:space="0" w:color="auto"/>
              <w:left w:val="single" w:sz="4" w:space="0" w:color="auto"/>
              <w:bottom w:val="single" w:sz="4" w:space="0" w:color="auto"/>
              <w:right w:val="single" w:sz="4" w:space="0" w:color="auto"/>
            </w:tcBorders>
          </w:tcPr>
          <w:p w14:paraId="05AB171D" w14:textId="51A4F32A" w:rsidR="00662186" w:rsidRPr="00F716D1" w:rsidRDefault="00CD2D1F" w:rsidP="00F13FF2">
            <w:pPr>
              <w:spacing w:line="276" w:lineRule="auto"/>
              <w:rPr>
                <w:b/>
                <w:bCs/>
                <w:lang w:val="en-GB"/>
              </w:rPr>
            </w:pPr>
            <w:r w:rsidRPr="00F716D1">
              <w:rPr>
                <w:b/>
                <w:bCs/>
                <w:lang w:val="en-GB"/>
              </w:rPr>
              <w:t>Reconstruction of rainwater treatment facilities</w:t>
            </w:r>
          </w:p>
        </w:tc>
        <w:tc>
          <w:tcPr>
            <w:tcW w:w="1702" w:type="dxa"/>
            <w:gridSpan w:val="2"/>
            <w:tcBorders>
              <w:top w:val="single" w:sz="4" w:space="0" w:color="auto"/>
              <w:left w:val="single" w:sz="4" w:space="0" w:color="auto"/>
              <w:bottom w:val="single" w:sz="4" w:space="0" w:color="auto"/>
              <w:right w:val="single" w:sz="4" w:space="0" w:color="auto"/>
            </w:tcBorders>
          </w:tcPr>
          <w:p w14:paraId="0FA25A20" w14:textId="4D6E285E" w:rsidR="00662186" w:rsidRPr="00F716D1" w:rsidRDefault="00CD2D1F" w:rsidP="00F13FF2">
            <w:pPr>
              <w:spacing w:line="276" w:lineRule="auto"/>
              <w:rPr>
                <w:bCs/>
                <w:lang w:val="en-GB"/>
              </w:rPr>
            </w:pPr>
            <w:r w:rsidRPr="00F716D1">
              <w:rPr>
                <w:bCs/>
                <w:lang w:val="en-GB"/>
              </w:rPr>
              <w:t>m</w:t>
            </w:r>
            <w:r w:rsidR="00662186" w:rsidRPr="00F716D1">
              <w:rPr>
                <w:bCs/>
                <w:vertAlign w:val="superscript"/>
                <w:lang w:val="en-GB"/>
              </w:rPr>
              <w:t>3/</w:t>
            </w:r>
            <w:r w:rsidRPr="00F716D1">
              <w:rPr>
                <w:bCs/>
                <w:lang w:val="en-GB"/>
              </w:rPr>
              <w:t>day</w:t>
            </w:r>
          </w:p>
        </w:tc>
        <w:tc>
          <w:tcPr>
            <w:tcW w:w="1731" w:type="dxa"/>
            <w:tcBorders>
              <w:top w:val="single" w:sz="4" w:space="0" w:color="auto"/>
              <w:left w:val="single" w:sz="4" w:space="0" w:color="auto"/>
              <w:bottom w:val="single" w:sz="4" w:space="0" w:color="auto"/>
              <w:right w:val="single" w:sz="4" w:space="0" w:color="auto"/>
            </w:tcBorders>
          </w:tcPr>
          <w:p w14:paraId="62684601" w14:textId="4928B10F" w:rsidR="00662186" w:rsidRPr="00F716D1" w:rsidRDefault="0046700E" w:rsidP="00F13FF2">
            <w:pPr>
              <w:spacing w:line="276" w:lineRule="auto"/>
              <w:rPr>
                <w:bCs/>
                <w:lang w:val="en-GB"/>
              </w:rPr>
            </w:pPr>
            <w:r w:rsidRPr="00F716D1">
              <w:rPr>
                <w:lang w:val="en-GB"/>
              </w:rPr>
              <w:t>according to the project design</w:t>
            </w:r>
          </w:p>
        </w:tc>
      </w:tr>
      <w:tr w:rsidR="00894767" w:rsidRPr="00F716D1" w14:paraId="4E0A1E9E" w14:textId="77777777" w:rsidTr="007046B9">
        <w:tc>
          <w:tcPr>
            <w:tcW w:w="623" w:type="dxa"/>
          </w:tcPr>
          <w:p w14:paraId="5906B3C8" w14:textId="77777777" w:rsidR="00894767" w:rsidRPr="00F716D1" w:rsidRDefault="00894767" w:rsidP="00883FA7">
            <w:pPr>
              <w:spacing w:line="276" w:lineRule="auto"/>
              <w:rPr>
                <w:b/>
                <w:bCs/>
                <w:lang w:val="en-GB"/>
              </w:rPr>
            </w:pPr>
          </w:p>
        </w:tc>
        <w:tc>
          <w:tcPr>
            <w:tcW w:w="5860" w:type="dxa"/>
          </w:tcPr>
          <w:p w14:paraId="712BE9AD" w14:textId="383E6D63" w:rsidR="00894767" w:rsidRPr="00F716D1" w:rsidRDefault="00CD2D1F" w:rsidP="00883FA7">
            <w:pPr>
              <w:spacing w:line="276" w:lineRule="auto"/>
              <w:rPr>
                <w:b/>
                <w:bCs/>
                <w:lang w:val="en-GB"/>
              </w:rPr>
            </w:pPr>
            <w:r w:rsidRPr="00F716D1">
              <w:rPr>
                <w:b/>
                <w:bCs/>
                <w:lang w:val="en-GB"/>
              </w:rPr>
              <w:t>Replacement of the water tower</w:t>
            </w:r>
          </w:p>
        </w:tc>
        <w:tc>
          <w:tcPr>
            <w:tcW w:w="1702" w:type="dxa"/>
            <w:gridSpan w:val="2"/>
          </w:tcPr>
          <w:p w14:paraId="3CB092E0" w14:textId="77777777" w:rsidR="00894767" w:rsidRPr="00F716D1" w:rsidRDefault="00894767" w:rsidP="00883FA7">
            <w:pPr>
              <w:spacing w:line="276" w:lineRule="auto"/>
              <w:rPr>
                <w:bCs/>
                <w:lang w:val="en-GB"/>
              </w:rPr>
            </w:pPr>
          </w:p>
        </w:tc>
        <w:tc>
          <w:tcPr>
            <w:tcW w:w="1731" w:type="dxa"/>
          </w:tcPr>
          <w:p w14:paraId="5CFF6D1F" w14:textId="77777777" w:rsidR="00894767" w:rsidRPr="00F716D1" w:rsidRDefault="00894767" w:rsidP="00883FA7">
            <w:pPr>
              <w:rPr>
                <w:bCs/>
                <w:lang w:val="en-GB"/>
              </w:rPr>
            </w:pPr>
            <w:r w:rsidRPr="00F716D1">
              <w:rPr>
                <w:bCs/>
                <w:lang w:val="en-GB"/>
              </w:rPr>
              <w:t>1</w:t>
            </w:r>
          </w:p>
        </w:tc>
      </w:tr>
      <w:tr w:rsidR="00723D08" w:rsidRPr="00F716D1" w14:paraId="1CD41A16" w14:textId="77777777" w:rsidTr="007046B9">
        <w:tc>
          <w:tcPr>
            <w:tcW w:w="623" w:type="dxa"/>
          </w:tcPr>
          <w:p w14:paraId="754583DD" w14:textId="77777777" w:rsidR="00723D08" w:rsidRPr="00F716D1" w:rsidRDefault="00723D08" w:rsidP="00883FA7">
            <w:pPr>
              <w:spacing w:line="276" w:lineRule="auto"/>
              <w:rPr>
                <w:b/>
                <w:bCs/>
                <w:lang w:val="en-GB"/>
              </w:rPr>
            </w:pPr>
          </w:p>
        </w:tc>
        <w:tc>
          <w:tcPr>
            <w:tcW w:w="5860" w:type="dxa"/>
          </w:tcPr>
          <w:p w14:paraId="06E0A7C8" w14:textId="1DB5BE7C" w:rsidR="00723D08" w:rsidRPr="00F716D1" w:rsidRDefault="00CD2D1F" w:rsidP="00883FA7">
            <w:pPr>
              <w:spacing w:line="276" w:lineRule="auto"/>
              <w:rPr>
                <w:b/>
                <w:bCs/>
                <w:lang w:val="en-GB"/>
              </w:rPr>
            </w:pPr>
            <w:r w:rsidRPr="00F716D1">
              <w:rPr>
                <w:b/>
                <w:lang w:val="en-GB"/>
              </w:rPr>
              <w:t>Arrangement of fire tanks</w:t>
            </w:r>
          </w:p>
        </w:tc>
        <w:tc>
          <w:tcPr>
            <w:tcW w:w="1702" w:type="dxa"/>
            <w:gridSpan w:val="2"/>
          </w:tcPr>
          <w:p w14:paraId="739145BF" w14:textId="77777777" w:rsidR="00723D08" w:rsidRPr="00F716D1" w:rsidRDefault="00723D08" w:rsidP="00883FA7">
            <w:pPr>
              <w:spacing w:line="276" w:lineRule="auto"/>
              <w:rPr>
                <w:bCs/>
                <w:lang w:val="en-GB"/>
              </w:rPr>
            </w:pPr>
          </w:p>
        </w:tc>
        <w:tc>
          <w:tcPr>
            <w:tcW w:w="1731" w:type="dxa"/>
          </w:tcPr>
          <w:p w14:paraId="272DA307" w14:textId="35542357" w:rsidR="00723D08" w:rsidRPr="00F716D1" w:rsidRDefault="0046700E" w:rsidP="00883FA7">
            <w:pPr>
              <w:rPr>
                <w:lang w:val="en-GB"/>
              </w:rPr>
            </w:pPr>
            <w:r w:rsidRPr="00F716D1">
              <w:rPr>
                <w:lang w:val="en-GB"/>
              </w:rPr>
              <w:t>Calculation according to the project design</w:t>
            </w:r>
          </w:p>
        </w:tc>
      </w:tr>
      <w:tr w:rsidR="00894767" w:rsidRPr="00F716D1" w14:paraId="3C57A0D9" w14:textId="77777777" w:rsidTr="007046B9">
        <w:tc>
          <w:tcPr>
            <w:tcW w:w="623" w:type="dxa"/>
          </w:tcPr>
          <w:p w14:paraId="0FF98FF8" w14:textId="77777777" w:rsidR="00894767" w:rsidRPr="00F716D1" w:rsidRDefault="00894767" w:rsidP="00883FA7">
            <w:pPr>
              <w:spacing w:line="276" w:lineRule="auto"/>
              <w:rPr>
                <w:b/>
                <w:bCs/>
                <w:lang w:val="en-GB"/>
              </w:rPr>
            </w:pPr>
          </w:p>
        </w:tc>
        <w:tc>
          <w:tcPr>
            <w:tcW w:w="5860" w:type="dxa"/>
          </w:tcPr>
          <w:p w14:paraId="7414C5A1" w14:textId="4A6D6132" w:rsidR="00894767" w:rsidRPr="00F716D1" w:rsidRDefault="00CD2D1F" w:rsidP="00883FA7">
            <w:pPr>
              <w:spacing w:line="276" w:lineRule="auto"/>
              <w:rPr>
                <w:b/>
                <w:bCs/>
                <w:lang w:val="en-GB"/>
              </w:rPr>
            </w:pPr>
            <w:r w:rsidRPr="00F716D1">
              <w:rPr>
                <w:b/>
                <w:bCs/>
                <w:lang w:val="en-GB"/>
              </w:rPr>
              <w:t>Reconstruction of the transformer substation</w:t>
            </w:r>
          </w:p>
        </w:tc>
        <w:tc>
          <w:tcPr>
            <w:tcW w:w="1702" w:type="dxa"/>
            <w:gridSpan w:val="2"/>
          </w:tcPr>
          <w:p w14:paraId="5BEE9597" w14:textId="3AE76F9D" w:rsidR="00894767" w:rsidRPr="00F716D1" w:rsidRDefault="00CD2D1F" w:rsidP="00883FA7">
            <w:pPr>
              <w:spacing w:line="276" w:lineRule="auto"/>
              <w:rPr>
                <w:bCs/>
                <w:lang w:val="en-GB"/>
              </w:rPr>
            </w:pPr>
            <w:r w:rsidRPr="00F716D1">
              <w:rPr>
                <w:bCs/>
                <w:lang w:val="en-GB"/>
              </w:rPr>
              <w:t>m</w:t>
            </w:r>
            <w:r w:rsidR="00894767" w:rsidRPr="00F716D1">
              <w:rPr>
                <w:bCs/>
                <w:vertAlign w:val="superscript"/>
                <w:lang w:val="en-GB"/>
              </w:rPr>
              <w:t>3</w:t>
            </w:r>
          </w:p>
        </w:tc>
        <w:tc>
          <w:tcPr>
            <w:tcW w:w="1731" w:type="dxa"/>
          </w:tcPr>
          <w:p w14:paraId="6AEDB578" w14:textId="77777777" w:rsidR="00894767" w:rsidRPr="00F716D1" w:rsidRDefault="00894767" w:rsidP="00883FA7">
            <w:pPr>
              <w:rPr>
                <w:lang w:val="en-GB"/>
              </w:rPr>
            </w:pPr>
            <w:r w:rsidRPr="00F716D1">
              <w:rPr>
                <w:bCs/>
                <w:lang w:val="en-GB"/>
              </w:rPr>
              <w:t xml:space="preserve">1111,3 </w:t>
            </w:r>
          </w:p>
        </w:tc>
      </w:tr>
      <w:tr w:rsidR="00894767" w:rsidRPr="00F716D1" w14:paraId="5825C080" w14:textId="77777777" w:rsidTr="007046B9">
        <w:tc>
          <w:tcPr>
            <w:tcW w:w="623" w:type="dxa"/>
            <w:tcBorders>
              <w:top w:val="single" w:sz="4" w:space="0" w:color="auto"/>
              <w:left w:val="single" w:sz="4" w:space="0" w:color="auto"/>
              <w:bottom w:val="single" w:sz="4" w:space="0" w:color="auto"/>
              <w:right w:val="single" w:sz="4" w:space="0" w:color="auto"/>
            </w:tcBorders>
          </w:tcPr>
          <w:p w14:paraId="08C2802C" w14:textId="77777777" w:rsidR="00894767" w:rsidRPr="00F716D1" w:rsidRDefault="00894767" w:rsidP="00F5305D">
            <w:pPr>
              <w:spacing w:line="276" w:lineRule="auto"/>
              <w:rPr>
                <w:b/>
                <w:bCs/>
                <w:lang w:val="en-GB"/>
              </w:rPr>
            </w:pPr>
          </w:p>
        </w:tc>
        <w:tc>
          <w:tcPr>
            <w:tcW w:w="5952" w:type="dxa"/>
            <w:gridSpan w:val="2"/>
            <w:tcBorders>
              <w:top w:val="single" w:sz="4" w:space="0" w:color="auto"/>
              <w:left w:val="single" w:sz="4" w:space="0" w:color="auto"/>
              <w:bottom w:val="single" w:sz="4" w:space="0" w:color="auto"/>
              <w:right w:val="single" w:sz="4" w:space="0" w:color="auto"/>
            </w:tcBorders>
          </w:tcPr>
          <w:p w14:paraId="28BBDB92" w14:textId="33D12593" w:rsidR="00894767" w:rsidRPr="00F716D1" w:rsidRDefault="00CD2D1F" w:rsidP="00F5305D">
            <w:pPr>
              <w:spacing w:line="276" w:lineRule="auto"/>
              <w:rPr>
                <w:b/>
                <w:bCs/>
                <w:lang w:val="en-GB"/>
              </w:rPr>
            </w:pPr>
            <w:r w:rsidRPr="00F716D1">
              <w:rPr>
                <w:b/>
                <w:bCs/>
                <w:lang w:val="en-GB"/>
              </w:rPr>
              <w:t xml:space="preserve">Furnishing the </w:t>
            </w:r>
            <w:r w:rsidR="000A1B96" w:rsidRPr="00F716D1">
              <w:rPr>
                <w:b/>
                <w:bCs/>
                <w:lang w:val="en-GB"/>
              </w:rPr>
              <w:t>diesel</w:t>
            </w:r>
            <w:r w:rsidRPr="00F716D1">
              <w:rPr>
                <w:b/>
                <w:bCs/>
                <w:lang w:val="en-GB"/>
              </w:rPr>
              <w:t xml:space="preserve"> room</w:t>
            </w:r>
            <w:r w:rsidR="00894767" w:rsidRPr="00F716D1">
              <w:rPr>
                <w:b/>
                <w:bCs/>
                <w:lang w:val="en-GB"/>
              </w:rPr>
              <w:t xml:space="preserve">, </w:t>
            </w:r>
            <w:r w:rsidRPr="00F716D1">
              <w:rPr>
                <w:b/>
                <w:bCs/>
                <w:lang w:val="en-GB"/>
              </w:rPr>
              <w:t>diesel engine replacement</w:t>
            </w:r>
          </w:p>
        </w:tc>
        <w:tc>
          <w:tcPr>
            <w:tcW w:w="1610" w:type="dxa"/>
            <w:tcBorders>
              <w:top w:val="single" w:sz="4" w:space="0" w:color="auto"/>
              <w:left w:val="single" w:sz="4" w:space="0" w:color="auto"/>
              <w:bottom w:val="single" w:sz="4" w:space="0" w:color="auto"/>
              <w:right w:val="single" w:sz="4" w:space="0" w:color="auto"/>
            </w:tcBorders>
          </w:tcPr>
          <w:p w14:paraId="49E343BC" w14:textId="5324CF30" w:rsidR="00894767" w:rsidRPr="00F716D1" w:rsidRDefault="0046700E" w:rsidP="00F5305D">
            <w:pPr>
              <w:spacing w:line="276" w:lineRule="auto"/>
              <w:rPr>
                <w:bCs/>
                <w:lang w:val="en-GB"/>
              </w:rPr>
            </w:pPr>
            <w:r w:rsidRPr="00F716D1">
              <w:rPr>
                <w:bCs/>
                <w:lang w:val="en-GB"/>
              </w:rPr>
              <w:t>kW</w:t>
            </w:r>
          </w:p>
        </w:tc>
        <w:tc>
          <w:tcPr>
            <w:tcW w:w="1731" w:type="dxa"/>
            <w:tcBorders>
              <w:top w:val="single" w:sz="4" w:space="0" w:color="auto"/>
              <w:left w:val="single" w:sz="4" w:space="0" w:color="auto"/>
              <w:bottom w:val="single" w:sz="4" w:space="0" w:color="auto"/>
              <w:right w:val="single" w:sz="4" w:space="0" w:color="auto"/>
            </w:tcBorders>
          </w:tcPr>
          <w:p w14:paraId="2EAA5904" w14:textId="65D01111" w:rsidR="00894767" w:rsidRPr="00F716D1" w:rsidRDefault="0046700E" w:rsidP="00F5305D">
            <w:pPr>
              <w:spacing w:line="276" w:lineRule="auto"/>
              <w:rPr>
                <w:b/>
                <w:bCs/>
                <w:lang w:val="en-GB"/>
              </w:rPr>
            </w:pPr>
            <w:r w:rsidRPr="00F716D1">
              <w:rPr>
                <w:lang w:val="en-GB"/>
              </w:rPr>
              <w:t>Calculation according to the project design</w:t>
            </w:r>
          </w:p>
        </w:tc>
      </w:tr>
      <w:tr w:rsidR="00723D08" w:rsidRPr="00F716D1" w14:paraId="7BDC482A" w14:textId="77777777" w:rsidTr="007046B9">
        <w:tc>
          <w:tcPr>
            <w:tcW w:w="623" w:type="dxa"/>
          </w:tcPr>
          <w:p w14:paraId="3B56C45E" w14:textId="77777777" w:rsidR="00723D08" w:rsidRPr="00F716D1" w:rsidRDefault="00723D08" w:rsidP="00883FA7">
            <w:pPr>
              <w:spacing w:line="276" w:lineRule="auto"/>
              <w:rPr>
                <w:b/>
                <w:bCs/>
                <w:lang w:val="en-GB"/>
              </w:rPr>
            </w:pPr>
          </w:p>
        </w:tc>
        <w:tc>
          <w:tcPr>
            <w:tcW w:w="5860" w:type="dxa"/>
          </w:tcPr>
          <w:p w14:paraId="0AB82A23" w14:textId="0AD00C45" w:rsidR="00723D08" w:rsidRPr="00F716D1" w:rsidRDefault="00CD2D1F" w:rsidP="00883FA7">
            <w:pPr>
              <w:spacing w:line="276" w:lineRule="auto"/>
              <w:rPr>
                <w:b/>
                <w:bCs/>
                <w:lang w:val="en-GB"/>
              </w:rPr>
            </w:pPr>
            <w:r w:rsidRPr="00F716D1">
              <w:rPr>
                <w:b/>
                <w:lang w:val="en-GB"/>
              </w:rPr>
              <w:t>Telephone and computer communication</w:t>
            </w:r>
          </w:p>
        </w:tc>
        <w:tc>
          <w:tcPr>
            <w:tcW w:w="1702" w:type="dxa"/>
            <w:gridSpan w:val="2"/>
          </w:tcPr>
          <w:p w14:paraId="563527FA" w14:textId="77777777" w:rsidR="00723D08" w:rsidRPr="00F716D1" w:rsidRDefault="00723D08" w:rsidP="00883FA7">
            <w:pPr>
              <w:spacing w:line="276" w:lineRule="auto"/>
              <w:rPr>
                <w:bCs/>
                <w:lang w:val="en-GB"/>
              </w:rPr>
            </w:pPr>
          </w:p>
        </w:tc>
        <w:tc>
          <w:tcPr>
            <w:tcW w:w="1731" w:type="dxa"/>
          </w:tcPr>
          <w:p w14:paraId="504B828D" w14:textId="605CF249" w:rsidR="00723D08" w:rsidRPr="00F716D1" w:rsidRDefault="0046700E" w:rsidP="00883FA7">
            <w:pPr>
              <w:rPr>
                <w:lang w:val="en-GB"/>
              </w:rPr>
            </w:pPr>
            <w:r w:rsidRPr="00F716D1">
              <w:rPr>
                <w:lang w:val="en-GB"/>
              </w:rPr>
              <w:t>According to the project design</w:t>
            </w:r>
          </w:p>
        </w:tc>
      </w:tr>
      <w:tr w:rsidR="00723D08" w:rsidRPr="00F716D1" w14:paraId="0139CA2B" w14:textId="77777777" w:rsidTr="007046B9">
        <w:tc>
          <w:tcPr>
            <w:tcW w:w="623" w:type="dxa"/>
          </w:tcPr>
          <w:p w14:paraId="4CC97781" w14:textId="77777777" w:rsidR="00723D08" w:rsidRPr="00F716D1" w:rsidRDefault="00723D08" w:rsidP="00883FA7">
            <w:pPr>
              <w:spacing w:line="276" w:lineRule="auto"/>
              <w:rPr>
                <w:b/>
                <w:bCs/>
                <w:lang w:val="en-GB"/>
              </w:rPr>
            </w:pPr>
          </w:p>
        </w:tc>
        <w:tc>
          <w:tcPr>
            <w:tcW w:w="5860" w:type="dxa"/>
          </w:tcPr>
          <w:p w14:paraId="67FA80A1" w14:textId="6FFED5CE" w:rsidR="00723D08" w:rsidRPr="00F716D1" w:rsidRDefault="00CD2D1F" w:rsidP="00883FA7">
            <w:pPr>
              <w:spacing w:line="276" w:lineRule="auto"/>
              <w:rPr>
                <w:b/>
                <w:bCs/>
                <w:lang w:val="en-GB"/>
              </w:rPr>
            </w:pPr>
            <w:r w:rsidRPr="00F716D1">
              <w:rPr>
                <w:b/>
                <w:lang w:val="en-GB"/>
              </w:rPr>
              <w:t>Construction of a structured cable system</w:t>
            </w:r>
            <w:r w:rsidRPr="00F716D1">
              <w:rPr>
                <w:b/>
                <w:bCs/>
                <w:lang w:val="en-GB"/>
              </w:rPr>
              <w:t xml:space="preserve"> </w:t>
            </w:r>
          </w:p>
        </w:tc>
        <w:tc>
          <w:tcPr>
            <w:tcW w:w="1702" w:type="dxa"/>
            <w:gridSpan w:val="2"/>
          </w:tcPr>
          <w:p w14:paraId="1025887E" w14:textId="77777777" w:rsidR="00723D08" w:rsidRPr="00F716D1" w:rsidRDefault="00723D08" w:rsidP="00883FA7">
            <w:pPr>
              <w:spacing w:line="276" w:lineRule="auto"/>
              <w:rPr>
                <w:bCs/>
                <w:lang w:val="en-GB"/>
              </w:rPr>
            </w:pPr>
          </w:p>
        </w:tc>
        <w:tc>
          <w:tcPr>
            <w:tcW w:w="1731" w:type="dxa"/>
          </w:tcPr>
          <w:p w14:paraId="0AF201C0" w14:textId="464DC780" w:rsidR="00723D08" w:rsidRPr="00F716D1" w:rsidRDefault="0046700E" w:rsidP="00883FA7">
            <w:pPr>
              <w:rPr>
                <w:lang w:val="en-GB"/>
              </w:rPr>
            </w:pPr>
            <w:r w:rsidRPr="00F716D1">
              <w:rPr>
                <w:lang w:val="en-GB"/>
              </w:rPr>
              <w:t>According to the project design</w:t>
            </w:r>
          </w:p>
        </w:tc>
      </w:tr>
      <w:tr w:rsidR="00723D08" w:rsidRPr="00F716D1" w14:paraId="658E4AF1" w14:textId="77777777" w:rsidTr="007046B9">
        <w:tc>
          <w:tcPr>
            <w:tcW w:w="623" w:type="dxa"/>
          </w:tcPr>
          <w:p w14:paraId="210D7591" w14:textId="77777777" w:rsidR="00723D08" w:rsidRPr="00F716D1" w:rsidRDefault="00723D08" w:rsidP="00883FA7">
            <w:pPr>
              <w:spacing w:line="276" w:lineRule="auto"/>
              <w:rPr>
                <w:b/>
                <w:bCs/>
                <w:lang w:val="en-GB"/>
              </w:rPr>
            </w:pPr>
          </w:p>
        </w:tc>
        <w:tc>
          <w:tcPr>
            <w:tcW w:w="5860" w:type="dxa"/>
          </w:tcPr>
          <w:p w14:paraId="1C63FA05" w14:textId="4CA24C49" w:rsidR="00723D08" w:rsidRPr="00F716D1" w:rsidRDefault="00CD2D1F" w:rsidP="00883FA7">
            <w:pPr>
              <w:spacing w:line="276" w:lineRule="auto"/>
              <w:rPr>
                <w:b/>
                <w:bCs/>
                <w:lang w:val="en-GB"/>
              </w:rPr>
            </w:pPr>
            <w:r w:rsidRPr="00F716D1">
              <w:rPr>
                <w:b/>
                <w:lang w:val="en-GB"/>
              </w:rPr>
              <w:t>Arrangement of video surveillance system with number-plate recognition and access control subsystems</w:t>
            </w:r>
          </w:p>
        </w:tc>
        <w:tc>
          <w:tcPr>
            <w:tcW w:w="1702" w:type="dxa"/>
            <w:gridSpan w:val="2"/>
          </w:tcPr>
          <w:p w14:paraId="427B5597" w14:textId="77777777" w:rsidR="00723D08" w:rsidRPr="00F716D1" w:rsidRDefault="00723D08" w:rsidP="00883FA7">
            <w:pPr>
              <w:spacing w:line="276" w:lineRule="auto"/>
              <w:rPr>
                <w:bCs/>
                <w:lang w:val="en-GB"/>
              </w:rPr>
            </w:pPr>
          </w:p>
        </w:tc>
        <w:tc>
          <w:tcPr>
            <w:tcW w:w="1731" w:type="dxa"/>
          </w:tcPr>
          <w:p w14:paraId="108F53CB" w14:textId="4CC3FAFA" w:rsidR="00723D08" w:rsidRPr="00F716D1" w:rsidRDefault="0046700E" w:rsidP="00883FA7">
            <w:pPr>
              <w:rPr>
                <w:lang w:val="en-GB"/>
              </w:rPr>
            </w:pPr>
            <w:r w:rsidRPr="00F716D1">
              <w:rPr>
                <w:lang w:val="en-GB"/>
              </w:rPr>
              <w:t>According to the project design</w:t>
            </w:r>
          </w:p>
        </w:tc>
      </w:tr>
      <w:tr w:rsidR="00723D08" w:rsidRPr="00F716D1" w14:paraId="628D4AE1" w14:textId="77777777" w:rsidTr="007046B9">
        <w:tc>
          <w:tcPr>
            <w:tcW w:w="623" w:type="dxa"/>
          </w:tcPr>
          <w:p w14:paraId="1EDDE23C" w14:textId="77777777" w:rsidR="00723D08" w:rsidRPr="00F716D1" w:rsidRDefault="00723D08" w:rsidP="00883FA7">
            <w:pPr>
              <w:spacing w:line="276" w:lineRule="auto"/>
              <w:rPr>
                <w:b/>
                <w:bCs/>
                <w:lang w:val="en-GB"/>
              </w:rPr>
            </w:pPr>
          </w:p>
        </w:tc>
        <w:tc>
          <w:tcPr>
            <w:tcW w:w="5860" w:type="dxa"/>
          </w:tcPr>
          <w:p w14:paraId="413CD3BD" w14:textId="328A5929" w:rsidR="00723D08" w:rsidRPr="00F716D1" w:rsidRDefault="00CD2D1F" w:rsidP="00883FA7">
            <w:pPr>
              <w:spacing w:line="276" w:lineRule="auto"/>
              <w:rPr>
                <w:b/>
                <w:bCs/>
                <w:lang w:val="en-GB"/>
              </w:rPr>
            </w:pPr>
            <w:r w:rsidRPr="00F716D1">
              <w:rPr>
                <w:b/>
                <w:lang w:val="en-GB"/>
              </w:rPr>
              <w:t>Arrangement of fencing and lighting of territories</w:t>
            </w:r>
          </w:p>
        </w:tc>
        <w:tc>
          <w:tcPr>
            <w:tcW w:w="1702" w:type="dxa"/>
            <w:gridSpan w:val="2"/>
          </w:tcPr>
          <w:p w14:paraId="5593DF7D" w14:textId="77777777" w:rsidR="00723D08" w:rsidRPr="00F716D1" w:rsidRDefault="00723D08" w:rsidP="00883FA7">
            <w:pPr>
              <w:spacing w:line="276" w:lineRule="auto"/>
              <w:rPr>
                <w:bCs/>
                <w:lang w:val="en-GB"/>
              </w:rPr>
            </w:pPr>
          </w:p>
        </w:tc>
        <w:tc>
          <w:tcPr>
            <w:tcW w:w="1731" w:type="dxa"/>
          </w:tcPr>
          <w:p w14:paraId="24F1927B" w14:textId="29A9D9BE" w:rsidR="00723D08" w:rsidRPr="00F716D1" w:rsidRDefault="0046700E" w:rsidP="00883FA7">
            <w:pPr>
              <w:rPr>
                <w:lang w:val="en-GB"/>
              </w:rPr>
            </w:pPr>
            <w:r w:rsidRPr="00F716D1">
              <w:rPr>
                <w:lang w:val="en-GB"/>
              </w:rPr>
              <w:t>According to the project design</w:t>
            </w:r>
          </w:p>
        </w:tc>
      </w:tr>
      <w:tr w:rsidR="00723D08" w:rsidRPr="00F716D1" w14:paraId="27211A9B" w14:textId="77777777" w:rsidTr="007046B9">
        <w:tc>
          <w:tcPr>
            <w:tcW w:w="623" w:type="dxa"/>
          </w:tcPr>
          <w:p w14:paraId="617E7D8B" w14:textId="77777777" w:rsidR="00723D08" w:rsidRPr="00F716D1" w:rsidRDefault="00723D08" w:rsidP="00883FA7">
            <w:pPr>
              <w:spacing w:line="276" w:lineRule="auto"/>
              <w:rPr>
                <w:b/>
                <w:bCs/>
                <w:lang w:val="en-GB"/>
              </w:rPr>
            </w:pPr>
          </w:p>
        </w:tc>
        <w:tc>
          <w:tcPr>
            <w:tcW w:w="5860" w:type="dxa"/>
          </w:tcPr>
          <w:p w14:paraId="4CA3153D" w14:textId="6C602A49" w:rsidR="00723D08" w:rsidRPr="00F716D1" w:rsidRDefault="00CD2D1F" w:rsidP="00883FA7">
            <w:pPr>
              <w:spacing w:line="276" w:lineRule="auto"/>
              <w:rPr>
                <w:b/>
                <w:bCs/>
                <w:lang w:val="en-GB"/>
              </w:rPr>
            </w:pPr>
            <w:r w:rsidRPr="00F716D1">
              <w:rPr>
                <w:b/>
                <w:lang w:val="en-GB"/>
              </w:rPr>
              <w:t>Landscaping (planting, sidewalks)</w:t>
            </w:r>
          </w:p>
        </w:tc>
        <w:tc>
          <w:tcPr>
            <w:tcW w:w="1702" w:type="dxa"/>
            <w:gridSpan w:val="2"/>
          </w:tcPr>
          <w:p w14:paraId="27729389" w14:textId="154B22D5" w:rsidR="00723D08" w:rsidRPr="00F716D1" w:rsidRDefault="0046700E" w:rsidP="00883FA7">
            <w:pPr>
              <w:spacing w:line="276" w:lineRule="auto"/>
              <w:rPr>
                <w:bCs/>
                <w:lang w:val="en-GB"/>
              </w:rPr>
            </w:pPr>
            <w:r w:rsidRPr="00F716D1">
              <w:rPr>
                <w:bCs/>
                <w:lang w:val="en-GB"/>
              </w:rPr>
              <w:t>pcs</w:t>
            </w:r>
            <w:r w:rsidR="00723D08" w:rsidRPr="00F716D1">
              <w:rPr>
                <w:bCs/>
                <w:lang w:val="en-GB"/>
              </w:rPr>
              <w:t>.</w:t>
            </w:r>
          </w:p>
        </w:tc>
        <w:tc>
          <w:tcPr>
            <w:tcW w:w="1731" w:type="dxa"/>
          </w:tcPr>
          <w:p w14:paraId="7192C875" w14:textId="1C0A30B0" w:rsidR="00723D08" w:rsidRPr="00F716D1" w:rsidRDefault="0046700E" w:rsidP="00883FA7">
            <w:pPr>
              <w:rPr>
                <w:lang w:val="en-GB"/>
              </w:rPr>
            </w:pPr>
            <w:r w:rsidRPr="00F716D1">
              <w:rPr>
                <w:lang w:val="en-GB"/>
              </w:rPr>
              <w:t>According to the project design</w:t>
            </w:r>
          </w:p>
        </w:tc>
      </w:tr>
      <w:tr w:rsidR="00723D08" w:rsidRPr="00F716D1" w14:paraId="1909DF2C" w14:textId="77777777" w:rsidTr="007046B9">
        <w:tc>
          <w:tcPr>
            <w:tcW w:w="623" w:type="dxa"/>
          </w:tcPr>
          <w:p w14:paraId="3C066794" w14:textId="77777777" w:rsidR="00723D08" w:rsidRPr="00F716D1" w:rsidRDefault="00723D08" w:rsidP="00883FA7">
            <w:pPr>
              <w:spacing w:line="276" w:lineRule="auto"/>
              <w:rPr>
                <w:b/>
                <w:bCs/>
                <w:lang w:val="en-GB"/>
              </w:rPr>
            </w:pPr>
          </w:p>
        </w:tc>
        <w:tc>
          <w:tcPr>
            <w:tcW w:w="5860" w:type="dxa"/>
          </w:tcPr>
          <w:p w14:paraId="5CC0663D" w14:textId="506DEDE1" w:rsidR="00723D08" w:rsidRPr="00F716D1" w:rsidRDefault="00CD2D1F" w:rsidP="00883FA7">
            <w:pPr>
              <w:spacing w:line="276" w:lineRule="auto"/>
              <w:rPr>
                <w:b/>
                <w:bCs/>
                <w:lang w:val="en-GB"/>
              </w:rPr>
            </w:pPr>
            <w:r w:rsidRPr="00F716D1">
              <w:rPr>
                <w:b/>
                <w:lang w:val="en-GB"/>
              </w:rPr>
              <w:t>Arrangement of fire and security alarm systems</w:t>
            </w:r>
          </w:p>
        </w:tc>
        <w:tc>
          <w:tcPr>
            <w:tcW w:w="1702" w:type="dxa"/>
            <w:gridSpan w:val="2"/>
          </w:tcPr>
          <w:p w14:paraId="5C1F2B51" w14:textId="77777777" w:rsidR="00723D08" w:rsidRPr="00F716D1" w:rsidRDefault="00723D08" w:rsidP="00883FA7">
            <w:pPr>
              <w:spacing w:line="276" w:lineRule="auto"/>
              <w:rPr>
                <w:bCs/>
                <w:lang w:val="en-GB"/>
              </w:rPr>
            </w:pPr>
          </w:p>
        </w:tc>
        <w:tc>
          <w:tcPr>
            <w:tcW w:w="1731" w:type="dxa"/>
          </w:tcPr>
          <w:p w14:paraId="32CDB79D" w14:textId="1EC9C898" w:rsidR="00723D08" w:rsidRPr="00F716D1" w:rsidRDefault="0046700E" w:rsidP="00883FA7">
            <w:pPr>
              <w:rPr>
                <w:lang w:val="en-GB"/>
              </w:rPr>
            </w:pPr>
            <w:r w:rsidRPr="00F716D1">
              <w:rPr>
                <w:lang w:val="en-GB"/>
              </w:rPr>
              <w:t>According to the project design</w:t>
            </w:r>
          </w:p>
        </w:tc>
      </w:tr>
      <w:tr w:rsidR="00723D08" w:rsidRPr="00F716D1" w14:paraId="0CC88344" w14:textId="77777777" w:rsidTr="007046B9">
        <w:tc>
          <w:tcPr>
            <w:tcW w:w="623" w:type="dxa"/>
          </w:tcPr>
          <w:p w14:paraId="2AC36C5C" w14:textId="77777777" w:rsidR="00723D08" w:rsidRPr="00F716D1" w:rsidRDefault="00723D08" w:rsidP="00883FA7">
            <w:pPr>
              <w:spacing w:line="276" w:lineRule="auto"/>
              <w:rPr>
                <w:b/>
                <w:bCs/>
                <w:lang w:val="en-GB"/>
              </w:rPr>
            </w:pPr>
          </w:p>
        </w:tc>
        <w:tc>
          <w:tcPr>
            <w:tcW w:w="5860" w:type="dxa"/>
          </w:tcPr>
          <w:p w14:paraId="2620C2F1" w14:textId="4798F4A3" w:rsidR="00723D08" w:rsidRPr="00F716D1" w:rsidRDefault="00CD2D1F" w:rsidP="00883FA7">
            <w:pPr>
              <w:spacing w:line="276" w:lineRule="auto"/>
              <w:rPr>
                <w:b/>
                <w:bCs/>
                <w:lang w:val="en-GB"/>
              </w:rPr>
            </w:pPr>
            <w:r w:rsidRPr="00F716D1">
              <w:rPr>
                <w:b/>
                <w:lang w:val="en-GB"/>
              </w:rPr>
              <w:t>Road traffic organization</w:t>
            </w:r>
          </w:p>
        </w:tc>
        <w:tc>
          <w:tcPr>
            <w:tcW w:w="1702" w:type="dxa"/>
            <w:gridSpan w:val="2"/>
          </w:tcPr>
          <w:p w14:paraId="51E34FE5" w14:textId="0B5AAA40" w:rsidR="00723D08" w:rsidRPr="00F716D1" w:rsidRDefault="0046700E" w:rsidP="00883FA7">
            <w:pPr>
              <w:spacing w:line="276" w:lineRule="auto"/>
              <w:rPr>
                <w:bCs/>
                <w:lang w:val="en-GB"/>
              </w:rPr>
            </w:pPr>
            <w:r w:rsidRPr="00F716D1">
              <w:rPr>
                <w:bCs/>
                <w:lang w:val="en-GB"/>
              </w:rPr>
              <w:t>ha</w:t>
            </w:r>
          </w:p>
        </w:tc>
        <w:tc>
          <w:tcPr>
            <w:tcW w:w="1731" w:type="dxa"/>
          </w:tcPr>
          <w:p w14:paraId="187CF4D0" w14:textId="77777777" w:rsidR="00723D08" w:rsidRPr="00F716D1" w:rsidRDefault="00723D08" w:rsidP="00883FA7">
            <w:pPr>
              <w:spacing w:line="276" w:lineRule="auto"/>
              <w:rPr>
                <w:bCs/>
                <w:lang w:val="en-GB"/>
              </w:rPr>
            </w:pPr>
            <w:r w:rsidRPr="00F716D1">
              <w:rPr>
                <w:bCs/>
                <w:lang w:val="en-GB"/>
              </w:rPr>
              <w:t>11</w:t>
            </w:r>
          </w:p>
        </w:tc>
      </w:tr>
      <w:tr w:rsidR="00723D08" w:rsidRPr="00F716D1" w14:paraId="673765FB" w14:textId="77777777" w:rsidTr="007046B9">
        <w:tc>
          <w:tcPr>
            <w:tcW w:w="623" w:type="dxa"/>
          </w:tcPr>
          <w:p w14:paraId="036087EC" w14:textId="77777777" w:rsidR="00723D08" w:rsidRPr="00F716D1" w:rsidRDefault="00723D08" w:rsidP="00883FA7">
            <w:pPr>
              <w:spacing w:line="276" w:lineRule="auto"/>
              <w:rPr>
                <w:b/>
                <w:bCs/>
                <w:lang w:val="en-GB"/>
              </w:rPr>
            </w:pPr>
            <w:r w:rsidRPr="00F716D1">
              <w:rPr>
                <w:b/>
                <w:bCs/>
                <w:lang w:val="en-GB"/>
              </w:rPr>
              <w:t>6</w:t>
            </w:r>
          </w:p>
        </w:tc>
        <w:tc>
          <w:tcPr>
            <w:tcW w:w="5860" w:type="dxa"/>
          </w:tcPr>
          <w:p w14:paraId="294B0F66" w14:textId="483B446B" w:rsidR="00723D08" w:rsidRPr="00F716D1" w:rsidRDefault="00CD2D1F" w:rsidP="00883FA7">
            <w:pPr>
              <w:spacing w:line="276" w:lineRule="auto"/>
              <w:rPr>
                <w:b/>
                <w:bCs/>
                <w:lang w:val="en-GB"/>
              </w:rPr>
            </w:pPr>
            <w:r w:rsidRPr="00F716D1">
              <w:rPr>
                <w:b/>
                <w:lang w:val="en-GB"/>
              </w:rPr>
              <w:t>Provide for the creation of favourable conditions for persons with disabilities in all buildings</w:t>
            </w:r>
          </w:p>
        </w:tc>
        <w:tc>
          <w:tcPr>
            <w:tcW w:w="1702" w:type="dxa"/>
            <w:gridSpan w:val="2"/>
          </w:tcPr>
          <w:p w14:paraId="3F9A8B67" w14:textId="77777777" w:rsidR="00723D08" w:rsidRPr="00F716D1" w:rsidRDefault="00723D08" w:rsidP="00883FA7">
            <w:pPr>
              <w:spacing w:line="276" w:lineRule="auto"/>
              <w:rPr>
                <w:bCs/>
                <w:lang w:val="en-GB"/>
              </w:rPr>
            </w:pPr>
            <w:r w:rsidRPr="00F716D1">
              <w:rPr>
                <w:bCs/>
                <w:lang w:val="en-GB"/>
              </w:rPr>
              <w:t>-</w:t>
            </w:r>
          </w:p>
        </w:tc>
        <w:tc>
          <w:tcPr>
            <w:tcW w:w="1731" w:type="dxa"/>
          </w:tcPr>
          <w:p w14:paraId="26E2D5F9" w14:textId="1D10E0BA" w:rsidR="00723D08" w:rsidRPr="00F716D1" w:rsidRDefault="0046700E" w:rsidP="00883FA7">
            <w:pPr>
              <w:rPr>
                <w:lang w:val="en-GB"/>
              </w:rPr>
            </w:pPr>
            <w:r w:rsidRPr="00F716D1">
              <w:rPr>
                <w:lang w:val="en-GB"/>
              </w:rPr>
              <w:t>According to the project design</w:t>
            </w:r>
          </w:p>
        </w:tc>
      </w:tr>
      <w:tr w:rsidR="00723D08" w:rsidRPr="00F716D1" w14:paraId="58CD92F5" w14:textId="77777777" w:rsidTr="007046B9">
        <w:tc>
          <w:tcPr>
            <w:tcW w:w="623" w:type="dxa"/>
          </w:tcPr>
          <w:p w14:paraId="535034AF" w14:textId="77777777" w:rsidR="00723D08" w:rsidRPr="00F716D1" w:rsidRDefault="00723D08" w:rsidP="00883FA7">
            <w:pPr>
              <w:spacing w:line="276" w:lineRule="auto"/>
              <w:rPr>
                <w:b/>
                <w:bCs/>
                <w:lang w:val="en-GB"/>
              </w:rPr>
            </w:pPr>
          </w:p>
        </w:tc>
        <w:tc>
          <w:tcPr>
            <w:tcW w:w="5860" w:type="dxa"/>
          </w:tcPr>
          <w:p w14:paraId="470209FF" w14:textId="48189754" w:rsidR="00723D08" w:rsidRPr="00F716D1" w:rsidRDefault="00723D08" w:rsidP="00883FA7">
            <w:pPr>
              <w:spacing w:line="276" w:lineRule="auto"/>
              <w:rPr>
                <w:b/>
                <w:bCs/>
                <w:lang w:val="en-GB"/>
              </w:rPr>
            </w:pPr>
            <w:r w:rsidRPr="00F716D1">
              <w:rPr>
                <w:b/>
                <w:bCs/>
                <w:lang w:val="en-GB"/>
              </w:rPr>
              <w:t>-</w:t>
            </w:r>
            <w:r w:rsidR="0046700E" w:rsidRPr="00F716D1">
              <w:rPr>
                <w:b/>
                <w:lang w:val="en-GB"/>
              </w:rPr>
              <w:t xml:space="preserve"> ramps in front of the entrances</w:t>
            </w:r>
            <w:r w:rsidRPr="00F716D1">
              <w:rPr>
                <w:b/>
                <w:bCs/>
                <w:lang w:val="en-GB"/>
              </w:rPr>
              <w:t xml:space="preserve">; </w:t>
            </w:r>
          </w:p>
        </w:tc>
        <w:tc>
          <w:tcPr>
            <w:tcW w:w="1702" w:type="dxa"/>
            <w:gridSpan w:val="2"/>
          </w:tcPr>
          <w:p w14:paraId="34464F1C" w14:textId="6206B0FB" w:rsidR="00723D08" w:rsidRPr="00F716D1" w:rsidRDefault="0046700E" w:rsidP="00883FA7">
            <w:pPr>
              <w:spacing w:line="276" w:lineRule="auto"/>
              <w:rPr>
                <w:bCs/>
                <w:lang w:val="en-GB"/>
              </w:rPr>
            </w:pPr>
            <w:r w:rsidRPr="00F716D1">
              <w:rPr>
                <w:bCs/>
                <w:lang w:val="en-GB"/>
              </w:rPr>
              <w:t>pcs</w:t>
            </w:r>
            <w:r w:rsidR="00723D08" w:rsidRPr="00F716D1">
              <w:rPr>
                <w:bCs/>
                <w:lang w:val="en-GB"/>
              </w:rPr>
              <w:t>.</w:t>
            </w:r>
          </w:p>
        </w:tc>
        <w:tc>
          <w:tcPr>
            <w:tcW w:w="1731" w:type="dxa"/>
          </w:tcPr>
          <w:p w14:paraId="0855A5FD" w14:textId="4497ADEA" w:rsidR="00723D08" w:rsidRPr="00F716D1" w:rsidRDefault="0046700E" w:rsidP="00883FA7">
            <w:pPr>
              <w:rPr>
                <w:lang w:val="en-GB"/>
              </w:rPr>
            </w:pPr>
            <w:r w:rsidRPr="00F716D1">
              <w:rPr>
                <w:lang w:val="en-GB"/>
              </w:rPr>
              <w:t>According to the project design</w:t>
            </w:r>
          </w:p>
        </w:tc>
      </w:tr>
      <w:tr w:rsidR="00723D08" w:rsidRPr="00F716D1" w14:paraId="32E16BF3" w14:textId="77777777" w:rsidTr="007046B9">
        <w:tc>
          <w:tcPr>
            <w:tcW w:w="623" w:type="dxa"/>
          </w:tcPr>
          <w:p w14:paraId="618B95BF" w14:textId="77777777" w:rsidR="00723D08" w:rsidRPr="00F716D1" w:rsidRDefault="00723D08" w:rsidP="00883FA7">
            <w:pPr>
              <w:spacing w:line="276" w:lineRule="auto"/>
              <w:rPr>
                <w:b/>
                <w:bCs/>
                <w:lang w:val="en-GB"/>
              </w:rPr>
            </w:pPr>
          </w:p>
        </w:tc>
        <w:tc>
          <w:tcPr>
            <w:tcW w:w="5860" w:type="dxa"/>
          </w:tcPr>
          <w:p w14:paraId="42FCAAEF" w14:textId="0D3EC5C2" w:rsidR="00723D08" w:rsidRPr="00F716D1" w:rsidRDefault="00723D08" w:rsidP="00883FA7">
            <w:pPr>
              <w:spacing w:line="276" w:lineRule="auto"/>
              <w:rPr>
                <w:b/>
                <w:bCs/>
                <w:lang w:val="en-GB"/>
              </w:rPr>
            </w:pPr>
            <w:r w:rsidRPr="00F716D1">
              <w:rPr>
                <w:b/>
                <w:bCs/>
                <w:lang w:val="en-GB"/>
              </w:rPr>
              <w:t>-</w:t>
            </w:r>
            <w:r w:rsidR="0046700E" w:rsidRPr="00F716D1">
              <w:rPr>
                <w:b/>
                <w:lang w:val="en-GB"/>
              </w:rPr>
              <w:t xml:space="preserve"> special toilet room for persons with disabilities</w:t>
            </w:r>
            <w:r w:rsidRPr="00F716D1">
              <w:rPr>
                <w:b/>
                <w:bCs/>
                <w:lang w:val="en-GB"/>
              </w:rPr>
              <w:t xml:space="preserve">.  </w:t>
            </w:r>
          </w:p>
        </w:tc>
        <w:tc>
          <w:tcPr>
            <w:tcW w:w="1702" w:type="dxa"/>
            <w:gridSpan w:val="2"/>
          </w:tcPr>
          <w:p w14:paraId="723677E6" w14:textId="4A9EA708" w:rsidR="00723D08" w:rsidRPr="00F716D1" w:rsidRDefault="0046700E" w:rsidP="00883FA7">
            <w:pPr>
              <w:spacing w:line="276" w:lineRule="auto"/>
              <w:rPr>
                <w:bCs/>
                <w:lang w:val="en-GB"/>
              </w:rPr>
            </w:pPr>
            <w:r w:rsidRPr="00F716D1">
              <w:rPr>
                <w:bCs/>
                <w:lang w:val="en-GB"/>
              </w:rPr>
              <w:t>pcs</w:t>
            </w:r>
            <w:r w:rsidR="00723D08" w:rsidRPr="00F716D1">
              <w:rPr>
                <w:bCs/>
                <w:lang w:val="en-GB"/>
              </w:rPr>
              <w:t>.</w:t>
            </w:r>
          </w:p>
        </w:tc>
        <w:tc>
          <w:tcPr>
            <w:tcW w:w="1731" w:type="dxa"/>
          </w:tcPr>
          <w:p w14:paraId="2EA2B408" w14:textId="036013A5" w:rsidR="00723D08" w:rsidRPr="00F716D1" w:rsidRDefault="0046700E" w:rsidP="00883FA7">
            <w:pPr>
              <w:spacing w:line="276" w:lineRule="auto"/>
              <w:rPr>
                <w:bCs/>
                <w:lang w:val="en-GB"/>
              </w:rPr>
            </w:pPr>
            <w:r w:rsidRPr="00F716D1">
              <w:rPr>
                <w:lang w:val="en-GB"/>
              </w:rPr>
              <w:t>According to the project design</w:t>
            </w:r>
          </w:p>
        </w:tc>
      </w:tr>
    </w:tbl>
    <w:p w14:paraId="0CF72957" w14:textId="77777777" w:rsidR="00723D08" w:rsidRPr="00F716D1" w:rsidRDefault="00723D08" w:rsidP="00723D08">
      <w:pPr>
        <w:spacing w:line="276" w:lineRule="auto"/>
        <w:jc w:val="center"/>
        <w:rPr>
          <w:b/>
          <w:bCs/>
          <w:lang w:val="en-GB"/>
        </w:rPr>
      </w:pPr>
    </w:p>
    <w:p w14:paraId="00F99CD7" w14:textId="77777777" w:rsidR="00723D08" w:rsidRPr="00F716D1" w:rsidRDefault="00723D08" w:rsidP="00723D08">
      <w:pPr>
        <w:spacing w:line="276" w:lineRule="auto"/>
        <w:jc w:val="center"/>
        <w:rPr>
          <w:b/>
          <w:bCs/>
          <w:lang w:val="en-GB"/>
        </w:rPr>
      </w:pPr>
    </w:p>
    <w:p w14:paraId="03029A5C" w14:textId="77777777" w:rsidR="00723D08" w:rsidRPr="00F716D1" w:rsidRDefault="00723D08" w:rsidP="00723D08">
      <w:pPr>
        <w:spacing w:line="276" w:lineRule="auto"/>
        <w:jc w:val="center"/>
        <w:rPr>
          <w:b/>
          <w:bCs/>
          <w:lang w:val="en-GB"/>
        </w:rPr>
      </w:pPr>
    </w:p>
    <w:p w14:paraId="15E85C05" w14:textId="28BF7552" w:rsidR="00723D08" w:rsidRPr="00F716D1" w:rsidRDefault="0046700E" w:rsidP="00723D08">
      <w:pPr>
        <w:spacing w:line="276" w:lineRule="auto"/>
        <w:jc w:val="center"/>
        <w:rPr>
          <w:b/>
          <w:bCs/>
          <w:lang w:val="en-GB"/>
        </w:rPr>
      </w:pPr>
      <w:r w:rsidRPr="00F716D1">
        <w:rPr>
          <w:b/>
          <w:lang w:val="en-GB"/>
        </w:rPr>
        <w:t>PRELIMINARY TECHNICAL AND ECONOMIC INDICATORS</w:t>
      </w:r>
    </w:p>
    <w:p w14:paraId="0E1EEB52" w14:textId="51D761C2" w:rsidR="00723D08" w:rsidRPr="00F716D1" w:rsidRDefault="00723D08" w:rsidP="00723D08">
      <w:pPr>
        <w:spacing w:line="276" w:lineRule="auto"/>
        <w:jc w:val="center"/>
        <w:rPr>
          <w:b/>
          <w:bCs/>
          <w:lang w:val="en-GB"/>
        </w:rPr>
      </w:pPr>
      <w:r w:rsidRPr="00F716D1">
        <w:rPr>
          <w:b/>
          <w:bCs/>
          <w:lang w:val="en-GB"/>
        </w:rPr>
        <w:t xml:space="preserve">IІ </w:t>
      </w:r>
      <w:r w:rsidR="0046700E" w:rsidRPr="00F716D1">
        <w:rPr>
          <w:b/>
          <w:bCs/>
          <w:lang w:val="en-GB"/>
        </w:rPr>
        <w:t>STAGE</w:t>
      </w:r>
    </w:p>
    <w:p w14:paraId="53365628" w14:textId="2D3454AE" w:rsidR="00A318FF" w:rsidRPr="00F716D1" w:rsidRDefault="0046700E" w:rsidP="00723D08">
      <w:pPr>
        <w:spacing w:line="276" w:lineRule="auto"/>
        <w:jc w:val="center"/>
        <w:rPr>
          <w:b/>
          <w:bCs/>
          <w:lang w:val="en-GB"/>
        </w:rPr>
      </w:pPr>
      <w:r w:rsidRPr="00F716D1">
        <w:rPr>
          <w:b/>
          <w:bCs/>
          <w:lang w:val="en-GB"/>
        </w:rPr>
        <w:t>FIRT AND SECOND</w:t>
      </w:r>
      <w:r w:rsidR="00A318FF" w:rsidRPr="00F716D1">
        <w:rPr>
          <w:b/>
          <w:bCs/>
          <w:lang w:val="en-GB"/>
        </w:rPr>
        <w:t xml:space="preserve"> </w:t>
      </w:r>
      <w:r w:rsidRPr="00F716D1">
        <w:rPr>
          <w:b/>
          <w:lang w:val="en-GB"/>
        </w:rPr>
        <w:t>START-UP FACILITIES OF THE</w:t>
      </w:r>
    </w:p>
    <w:p w14:paraId="0064526B" w14:textId="1B43D581" w:rsidR="0046700E" w:rsidRPr="00C53502" w:rsidRDefault="0046700E" w:rsidP="0046700E">
      <w:pPr>
        <w:spacing w:line="276" w:lineRule="auto"/>
        <w:jc w:val="center"/>
        <w:rPr>
          <w:b/>
          <w:bCs/>
          <w:lang w:val="en-GB"/>
        </w:rPr>
      </w:pPr>
      <w:r w:rsidRPr="00F716D1">
        <w:rPr>
          <w:b/>
          <w:lang w:val="en-GB"/>
        </w:rPr>
        <w:t>OBJECT “</w:t>
      </w:r>
      <w:r w:rsidR="00C53502" w:rsidRPr="00C53502">
        <w:rPr>
          <w:b/>
          <w:lang w:val="en-US"/>
        </w:rPr>
        <w:t>R</w:t>
      </w:r>
      <w:r w:rsidR="00C53502" w:rsidRPr="00C53502">
        <w:rPr>
          <w:b/>
          <w:lang w:val="en-US" w:eastAsia="ru-RU"/>
        </w:rPr>
        <w:t>econstruction of the infrastructure of the Ukrainian part of the existing checkpoint “Krakivets” on the Ukrainian-Polish border”</w:t>
      </w:r>
      <w:r w:rsidRPr="00C53502">
        <w:rPr>
          <w:b/>
          <w:lang w:val="en-GB"/>
        </w:rPr>
        <w:t xml:space="preserve"> </w:t>
      </w:r>
    </w:p>
    <w:p w14:paraId="23BA8E37" w14:textId="77777777" w:rsidR="0046700E" w:rsidRPr="00F716D1" w:rsidRDefault="0046700E" w:rsidP="0046700E">
      <w:pPr>
        <w:spacing w:line="276" w:lineRule="auto"/>
        <w:jc w:val="center"/>
        <w:rPr>
          <w:bCs/>
          <w:lang w:val="en-GB"/>
        </w:rPr>
      </w:pPr>
      <w:r w:rsidRPr="00F716D1">
        <w:rPr>
          <w:lang w:val="en-GB"/>
        </w:rPr>
        <w:t>Of the “Krakovets” international automobile crossing checkpoint</w:t>
      </w:r>
    </w:p>
    <w:p w14:paraId="5D941056" w14:textId="46EEA86D" w:rsidR="00723D08" w:rsidRPr="00F716D1" w:rsidRDefault="0046700E" w:rsidP="0046700E">
      <w:pPr>
        <w:spacing w:line="276" w:lineRule="auto"/>
        <w:jc w:val="center"/>
        <w:rPr>
          <w:bCs/>
          <w:lang w:val="en-GB"/>
        </w:rPr>
      </w:pPr>
      <w:r w:rsidRPr="00F716D1">
        <w:rPr>
          <w:lang w:val="en-GB"/>
        </w:rPr>
        <w:t xml:space="preserve"> 54-61, M. Verbytskogo Str., Krakovets, Krakovets, Yavoriv district, Lviv region</w:t>
      </w:r>
    </w:p>
    <w:p w14:paraId="1443A297" w14:textId="77777777" w:rsidR="00723D08" w:rsidRPr="00F716D1" w:rsidRDefault="00723D08" w:rsidP="00723D08">
      <w:pPr>
        <w:spacing w:after="200" w:line="276" w:lineRule="auto"/>
        <w:rPr>
          <w:b/>
          <w:bCs/>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5555"/>
        <w:gridCol w:w="1629"/>
        <w:gridCol w:w="1818"/>
      </w:tblGrid>
      <w:tr w:rsidR="0046700E" w:rsidRPr="00F716D1" w14:paraId="4CE49012" w14:textId="77777777" w:rsidTr="0046700E">
        <w:tc>
          <w:tcPr>
            <w:tcW w:w="623" w:type="dxa"/>
            <w:tcBorders>
              <w:top w:val="single" w:sz="4" w:space="0" w:color="auto"/>
              <w:left w:val="single" w:sz="4" w:space="0" w:color="auto"/>
              <w:bottom w:val="single" w:sz="4" w:space="0" w:color="auto"/>
              <w:right w:val="single" w:sz="4" w:space="0" w:color="auto"/>
            </w:tcBorders>
          </w:tcPr>
          <w:p w14:paraId="5C55F38D" w14:textId="77777777" w:rsidR="0046700E" w:rsidRPr="00F716D1" w:rsidRDefault="0046700E" w:rsidP="0046700E">
            <w:pPr>
              <w:spacing w:line="276" w:lineRule="auto"/>
              <w:jc w:val="center"/>
              <w:rPr>
                <w:b/>
                <w:bCs/>
                <w:lang w:val="en-GB"/>
              </w:rPr>
            </w:pPr>
            <w:r w:rsidRPr="00F716D1">
              <w:rPr>
                <w:b/>
                <w:lang w:val="en-GB"/>
              </w:rPr>
              <w:t>Ser.</w:t>
            </w:r>
          </w:p>
          <w:p w14:paraId="6AA289FB" w14:textId="686D5278" w:rsidR="0046700E" w:rsidRPr="00F716D1" w:rsidRDefault="0046700E" w:rsidP="0046700E">
            <w:pPr>
              <w:spacing w:line="276" w:lineRule="auto"/>
              <w:jc w:val="center"/>
              <w:rPr>
                <w:b/>
                <w:bCs/>
                <w:lang w:val="en-GB"/>
              </w:rPr>
            </w:pPr>
            <w:r w:rsidRPr="00F716D1">
              <w:rPr>
                <w:b/>
                <w:lang w:val="en-GB"/>
              </w:rPr>
              <w:t>No.</w:t>
            </w:r>
          </w:p>
        </w:tc>
        <w:tc>
          <w:tcPr>
            <w:tcW w:w="5555" w:type="dxa"/>
            <w:tcBorders>
              <w:top w:val="single" w:sz="4" w:space="0" w:color="auto"/>
              <w:left w:val="single" w:sz="4" w:space="0" w:color="auto"/>
              <w:bottom w:val="single" w:sz="4" w:space="0" w:color="auto"/>
              <w:right w:val="single" w:sz="4" w:space="0" w:color="auto"/>
            </w:tcBorders>
          </w:tcPr>
          <w:p w14:paraId="78944F34" w14:textId="6D8FD17D" w:rsidR="0046700E" w:rsidRPr="00F716D1" w:rsidRDefault="0046700E" w:rsidP="0046700E">
            <w:pPr>
              <w:spacing w:line="276" w:lineRule="auto"/>
              <w:jc w:val="center"/>
              <w:rPr>
                <w:b/>
                <w:bCs/>
                <w:lang w:val="en-GB"/>
              </w:rPr>
            </w:pPr>
            <w:r w:rsidRPr="00F716D1">
              <w:rPr>
                <w:b/>
                <w:lang w:val="en-GB"/>
              </w:rPr>
              <w:t>Name of work</w:t>
            </w:r>
          </w:p>
        </w:tc>
        <w:tc>
          <w:tcPr>
            <w:tcW w:w="1629" w:type="dxa"/>
            <w:tcBorders>
              <w:top w:val="single" w:sz="4" w:space="0" w:color="auto"/>
              <w:left w:val="single" w:sz="4" w:space="0" w:color="auto"/>
              <w:bottom w:val="single" w:sz="4" w:space="0" w:color="auto"/>
              <w:right w:val="single" w:sz="4" w:space="0" w:color="auto"/>
            </w:tcBorders>
          </w:tcPr>
          <w:p w14:paraId="4CB3EBA5" w14:textId="77777777" w:rsidR="0046700E" w:rsidRPr="00F716D1" w:rsidRDefault="0046700E" w:rsidP="0046700E">
            <w:pPr>
              <w:spacing w:line="276" w:lineRule="auto"/>
              <w:jc w:val="center"/>
              <w:rPr>
                <w:b/>
                <w:bCs/>
                <w:lang w:val="en-GB"/>
              </w:rPr>
            </w:pPr>
            <w:r w:rsidRPr="00F716D1">
              <w:rPr>
                <w:b/>
                <w:lang w:val="en-GB"/>
              </w:rPr>
              <w:t>Measurement</w:t>
            </w:r>
          </w:p>
          <w:p w14:paraId="22DE77F8" w14:textId="2D63FA33" w:rsidR="0046700E" w:rsidRPr="00F716D1" w:rsidRDefault="0046700E" w:rsidP="0046700E">
            <w:pPr>
              <w:spacing w:line="276" w:lineRule="auto"/>
              <w:jc w:val="center"/>
              <w:rPr>
                <w:b/>
                <w:bCs/>
                <w:lang w:val="en-GB"/>
              </w:rPr>
            </w:pPr>
            <w:r w:rsidRPr="00F716D1">
              <w:rPr>
                <w:b/>
                <w:lang w:val="en-GB"/>
              </w:rPr>
              <w:t>units</w:t>
            </w:r>
          </w:p>
        </w:tc>
        <w:tc>
          <w:tcPr>
            <w:tcW w:w="1818" w:type="dxa"/>
            <w:tcBorders>
              <w:top w:val="single" w:sz="4" w:space="0" w:color="auto"/>
              <w:left w:val="single" w:sz="4" w:space="0" w:color="auto"/>
              <w:bottom w:val="single" w:sz="4" w:space="0" w:color="auto"/>
              <w:right w:val="single" w:sz="4" w:space="0" w:color="auto"/>
            </w:tcBorders>
          </w:tcPr>
          <w:p w14:paraId="4BAD2801" w14:textId="73FEC714" w:rsidR="0046700E" w:rsidRPr="00F716D1" w:rsidRDefault="0046700E" w:rsidP="0046700E">
            <w:pPr>
              <w:spacing w:line="276" w:lineRule="auto"/>
              <w:jc w:val="center"/>
              <w:rPr>
                <w:b/>
                <w:bCs/>
                <w:lang w:val="en-GB"/>
              </w:rPr>
            </w:pPr>
            <w:r w:rsidRPr="00F716D1">
              <w:rPr>
                <w:b/>
                <w:lang w:val="en-GB"/>
              </w:rPr>
              <w:t>Quantity</w:t>
            </w:r>
          </w:p>
        </w:tc>
      </w:tr>
      <w:tr w:rsidR="00723D08" w:rsidRPr="00F716D1" w14:paraId="36CA8241" w14:textId="77777777" w:rsidTr="0046700E">
        <w:trPr>
          <w:trHeight w:val="174"/>
        </w:trPr>
        <w:tc>
          <w:tcPr>
            <w:tcW w:w="623" w:type="dxa"/>
            <w:tcBorders>
              <w:top w:val="single" w:sz="4" w:space="0" w:color="auto"/>
              <w:left w:val="single" w:sz="4" w:space="0" w:color="auto"/>
              <w:bottom w:val="single" w:sz="4" w:space="0" w:color="auto"/>
              <w:right w:val="single" w:sz="4" w:space="0" w:color="auto"/>
            </w:tcBorders>
          </w:tcPr>
          <w:p w14:paraId="7777D6FB" w14:textId="77777777" w:rsidR="00723D08" w:rsidRPr="00F716D1" w:rsidRDefault="00723D08" w:rsidP="00883FA7">
            <w:pPr>
              <w:spacing w:line="276" w:lineRule="auto"/>
              <w:jc w:val="center"/>
              <w:rPr>
                <w:b/>
                <w:bCs/>
                <w:sz w:val="16"/>
                <w:szCs w:val="16"/>
                <w:lang w:val="en-GB"/>
              </w:rPr>
            </w:pPr>
            <w:r w:rsidRPr="00F716D1">
              <w:rPr>
                <w:b/>
                <w:bCs/>
                <w:sz w:val="16"/>
                <w:szCs w:val="16"/>
                <w:lang w:val="en-GB"/>
              </w:rPr>
              <w:t>1</w:t>
            </w:r>
          </w:p>
        </w:tc>
        <w:tc>
          <w:tcPr>
            <w:tcW w:w="5555" w:type="dxa"/>
            <w:tcBorders>
              <w:top w:val="single" w:sz="4" w:space="0" w:color="auto"/>
              <w:left w:val="single" w:sz="4" w:space="0" w:color="auto"/>
              <w:bottom w:val="single" w:sz="4" w:space="0" w:color="auto"/>
              <w:right w:val="single" w:sz="4" w:space="0" w:color="auto"/>
            </w:tcBorders>
          </w:tcPr>
          <w:p w14:paraId="4B7F5039" w14:textId="77777777" w:rsidR="00723D08" w:rsidRPr="00F716D1" w:rsidRDefault="00723D08" w:rsidP="00883FA7">
            <w:pPr>
              <w:spacing w:line="276" w:lineRule="auto"/>
              <w:jc w:val="center"/>
              <w:rPr>
                <w:b/>
                <w:bCs/>
                <w:sz w:val="16"/>
                <w:szCs w:val="16"/>
                <w:lang w:val="en-GB"/>
              </w:rPr>
            </w:pPr>
            <w:r w:rsidRPr="00F716D1">
              <w:rPr>
                <w:b/>
                <w:bCs/>
                <w:sz w:val="16"/>
                <w:szCs w:val="16"/>
                <w:lang w:val="en-GB"/>
              </w:rPr>
              <w:t>2</w:t>
            </w:r>
          </w:p>
        </w:tc>
        <w:tc>
          <w:tcPr>
            <w:tcW w:w="1629" w:type="dxa"/>
            <w:tcBorders>
              <w:top w:val="single" w:sz="4" w:space="0" w:color="auto"/>
              <w:left w:val="single" w:sz="4" w:space="0" w:color="auto"/>
              <w:bottom w:val="single" w:sz="4" w:space="0" w:color="auto"/>
              <w:right w:val="single" w:sz="4" w:space="0" w:color="auto"/>
            </w:tcBorders>
          </w:tcPr>
          <w:p w14:paraId="6E356A0E" w14:textId="77777777" w:rsidR="00723D08" w:rsidRPr="00F716D1" w:rsidRDefault="00723D08" w:rsidP="00883FA7">
            <w:pPr>
              <w:spacing w:line="276" w:lineRule="auto"/>
              <w:jc w:val="center"/>
              <w:rPr>
                <w:bCs/>
                <w:sz w:val="16"/>
                <w:szCs w:val="16"/>
                <w:lang w:val="en-GB"/>
              </w:rPr>
            </w:pPr>
            <w:r w:rsidRPr="00F716D1">
              <w:rPr>
                <w:bCs/>
                <w:sz w:val="16"/>
                <w:szCs w:val="16"/>
                <w:lang w:val="en-GB"/>
              </w:rPr>
              <w:t>3</w:t>
            </w:r>
          </w:p>
        </w:tc>
        <w:tc>
          <w:tcPr>
            <w:tcW w:w="1818" w:type="dxa"/>
            <w:tcBorders>
              <w:top w:val="single" w:sz="4" w:space="0" w:color="auto"/>
              <w:left w:val="single" w:sz="4" w:space="0" w:color="auto"/>
              <w:bottom w:val="single" w:sz="4" w:space="0" w:color="auto"/>
              <w:right w:val="single" w:sz="4" w:space="0" w:color="auto"/>
            </w:tcBorders>
          </w:tcPr>
          <w:p w14:paraId="123282A4" w14:textId="77777777" w:rsidR="00723D08" w:rsidRPr="00F716D1" w:rsidRDefault="00723D08" w:rsidP="00883FA7">
            <w:pPr>
              <w:spacing w:line="276" w:lineRule="auto"/>
              <w:jc w:val="center"/>
              <w:rPr>
                <w:bCs/>
                <w:sz w:val="16"/>
                <w:szCs w:val="16"/>
                <w:lang w:val="en-GB"/>
              </w:rPr>
            </w:pPr>
            <w:r w:rsidRPr="00F716D1">
              <w:rPr>
                <w:bCs/>
                <w:sz w:val="16"/>
                <w:szCs w:val="16"/>
                <w:lang w:val="en-GB"/>
              </w:rPr>
              <w:t>4</w:t>
            </w:r>
          </w:p>
        </w:tc>
      </w:tr>
      <w:tr w:rsidR="0046700E" w:rsidRPr="00F716D1" w14:paraId="1983E579" w14:textId="77777777" w:rsidTr="0046700E">
        <w:tc>
          <w:tcPr>
            <w:tcW w:w="623" w:type="dxa"/>
            <w:tcBorders>
              <w:top w:val="single" w:sz="4" w:space="0" w:color="auto"/>
              <w:left w:val="single" w:sz="4" w:space="0" w:color="auto"/>
              <w:bottom w:val="single" w:sz="4" w:space="0" w:color="auto"/>
              <w:right w:val="single" w:sz="4" w:space="0" w:color="auto"/>
            </w:tcBorders>
          </w:tcPr>
          <w:p w14:paraId="11F3C5B1" w14:textId="77777777" w:rsidR="0046700E" w:rsidRPr="00F716D1" w:rsidRDefault="0046700E" w:rsidP="0046700E">
            <w:pPr>
              <w:spacing w:line="276" w:lineRule="auto"/>
              <w:rPr>
                <w:b/>
                <w:bCs/>
                <w:lang w:val="en-GB"/>
              </w:rPr>
            </w:pPr>
            <w:r w:rsidRPr="00F716D1">
              <w:rPr>
                <w:b/>
                <w:bCs/>
                <w:lang w:val="en-GB"/>
              </w:rPr>
              <w:t>1</w:t>
            </w:r>
          </w:p>
        </w:tc>
        <w:tc>
          <w:tcPr>
            <w:tcW w:w="5555" w:type="dxa"/>
            <w:tcBorders>
              <w:top w:val="single" w:sz="4" w:space="0" w:color="auto"/>
              <w:left w:val="single" w:sz="4" w:space="0" w:color="auto"/>
              <w:bottom w:val="single" w:sz="4" w:space="0" w:color="auto"/>
              <w:right w:val="single" w:sz="4" w:space="0" w:color="auto"/>
            </w:tcBorders>
          </w:tcPr>
          <w:p w14:paraId="4FF3D51E" w14:textId="7B7EC2B3" w:rsidR="0046700E" w:rsidRPr="00F716D1" w:rsidRDefault="0046700E" w:rsidP="0046700E">
            <w:pPr>
              <w:spacing w:line="276" w:lineRule="auto"/>
              <w:rPr>
                <w:b/>
                <w:bCs/>
                <w:lang w:val="en-GB"/>
              </w:rPr>
            </w:pPr>
            <w:r w:rsidRPr="00F716D1">
              <w:rPr>
                <w:b/>
                <w:lang w:val="en-GB"/>
              </w:rPr>
              <w:t xml:space="preserve">Checkpoint </w:t>
            </w:r>
            <w:r w:rsidR="000A1B96" w:rsidRPr="00F716D1">
              <w:rPr>
                <w:b/>
                <w:lang w:val="en-GB"/>
              </w:rPr>
              <w:t>category</w:t>
            </w:r>
          </w:p>
        </w:tc>
        <w:tc>
          <w:tcPr>
            <w:tcW w:w="1629" w:type="dxa"/>
            <w:tcBorders>
              <w:top w:val="single" w:sz="4" w:space="0" w:color="auto"/>
              <w:left w:val="single" w:sz="4" w:space="0" w:color="auto"/>
              <w:bottom w:val="single" w:sz="4" w:space="0" w:color="auto"/>
              <w:right w:val="single" w:sz="4" w:space="0" w:color="auto"/>
            </w:tcBorders>
          </w:tcPr>
          <w:p w14:paraId="5843B41E" w14:textId="77777777" w:rsidR="0046700E" w:rsidRPr="00F716D1" w:rsidRDefault="0046700E" w:rsidP="0046700E">
            <w:pPr>
              <w:spacing w:line="276" w:lineRule="auto"/>
              <w:rPr>
                <w:bCs/>
                <w:lang w:val="en-GB"/>
              </w:rPr>
            </w:pPr>
            <w:r w:rsidRPr="00F716D1">
              <w:rPr>
                <w:bCs/>
                <w:lang w:val="en-GB"/>
              </w:rPr>
              <w:t>-</w:t>
            </w:r>
          </w:p>
        </w:tc>
        <w:tc>
          <w:tcPr>
            <w:tcW w:w="1818" w:type="dxa"/>
            <w:tcBorders>
              <w:top w:val="single" w:sz="4" w:space="0" w:color="auto"/>
              <w:left w:val="single" w:sz="4" w:space="0" w:color="auto"/>
              <w:bottom w:val="single" w:sz="4" w:space="0" w:color="auto"/>
              <w:right w:val="single" w:sz="4" w:space="0" w:color="auto"/>
            </w:tcBorders>
          </w:tcPr>
          <w:p w14:paraId="3861C308" w14:textId="6B7A260F" w:rsidR="0046700E" w:rsidRPr="00F716D1" w:rsidRDefault="0046700E" w:rsidP="0046700E">
            <w:pPr>
              <w:spacing w:line="276" w:lineRule="auto"/>
              <w:rPr>
                <w:bCs/>
                <w:lang w:val="en-GB"/>
              </w:rPr>
            </w:pPr>
            <w:r w:rsidRPr="00F716D1">
              <w:rPr>
                <w:lang w:val="en-GB"/>
              </w:rPr>
              <w:t xml:space="preserve">International for automobile crossing </w:t>
            </w:r>
          </w:p>
        </w:tc>
      </w:tr>
      <w:tr w:rsidR="0046700E" w:rsidRPr="00F716D1" w14:paraId="23B813AE" w14:textId="77777777" w:rsidTr="0046700E">
        <w:tc>
          <w:tcPr>
            <w:tcW w:w="623" w:type="dxa"/>
            <w:tcBorders>
              <w:top w:val="single" w:sz="4" w:space="0" w:color="auto"/>
              <w:left w:val="single" w:sz="4" w:space="0" w:color="auto"/>
              <w:bottom w:val="single" w:sz="4" w:space="0" w:color="auto"/>
              <w:right w:val="single" w:sz="4" w:space="0" w:color="auto"/>
            </w:tcBorders>
          </w:tcPr>
          <w:p w14:paraId="74070515" w14:textId="77777777" w:rsidR="0046700E" w:rsidRPr="00F716D1" w:rsidRDefault="0046700E" w:rsidP="0046700E">
            <w:pPr>
              <w:spacing w:line="276" w:lineRule="auto"/>
              <w:rPr>
                <w:b/>
                <w:bCs/>
                <w:lang w:val="en-GB"/>
              </w:rPr>
            </w:pPr>
            <w:r w:rsidRPr="00F716D1">
              <w:rPr>
                <w:b/>
                <w:bCs/>
                <w:lang w:val="en-GB"/>
              </w:rPr>
              <w:t>2</w:t>
            </w:r>
          </w:p>
        </w:tc>
        <w:tc>
          <w:tcPr>
            <w:tcW w:w="5555" w:type="dxa"/>
            <w:tcBorders>
              <w:top w:val="single" w:sz="4" w:space="0" w:color="auto"/>
              <w:left w:val="single" w:sz="4" w:space="0" w:color="auto"/>
              <w:bottom w:val="single" w:sz="4" w:space="0" w:color="auto"/>
              <w:right w:val="single" w:sz="4" w:space="0" w:color="auto"/>
            </w:tcBorders>
          </w:tcPr>
          <w:p w14:paraId="4C5AE453" w14:textId="21CB2C4D" w:rsidR="0046700E" w:rsidRPr="00F716D1" w:rsidRDefault="0046700E" w:rsidP="0046700E">
            <w:pPr>
              <w:spacing w:line="276" w:lineRule="auto"/>
              <w:rPr>
                <w:b/>
                <w:bCs/>
                <w:lang w:val="en-GB"/>
              </w:rPr>
            </w:pPr>
            <w:r w:rsidRPr="00F716D1">
              <w:rPr>
                <w:b/>
                <w:lang w:val="en-GB"/>
              </w:rPr>
              <w:t>Consequence class</w:t>
            </w:r>
          </w:p>
        </w:tc>
        <w:tc>
          <w:tcPr>
            <w:tcW w:w="1629" w:type="dxa"/>
            <w:tcBorders>
              <w:top w:val="single" w:sz="4" w:space="0" w:color="auto"/>
              <w:left w:val="single" w:sz="4" w:space="0" w:color="auto"/>
              <w:bottom w:val="single" w:sz="4" w:space="0" w:color="auto"/>
              <w:right w:val="single" w:sz="4" w:space="0" w:color="auto"/>
            </w:tcBorders>
          </w:tcPr>
          <w:p w14:paraId="55F61AFE" w14:textId="77777777" w:rsidR="0046700E" w:rsidRPr="00F716D1" w:rsidRDefault="0046700E" w:rsidP="0046700E">
            <w:pPr>
              <w:spacing w:line="276" w:lineRule="auto"/>
              <w:rPr>
                <w:bCs/>
                <w:lang w:val="en-GB"/>
              </w:rPr>
            </w:pPr>
            <w:r w:rsidRPr="00F716D1">
              <w:rPr>
                <w:bCs/>
                <w:lang w:val="en-GB"/>
              </w:rPr>
              <w:t>-</w:t>
            </w:r>
          </w:p>
        </w:tc>
        <w:tc>
          <w:tcPr>
            <w:tcW w:w="1818" w:type="dxa"/>
            <w:tcBorders>
              <w:top w:val="single" w:sz="4" w:space="0" w:color="auto"/>
              <w:left w:val="single" w:sz="4" w:space="0" w:color="auto"/>
              <w:bottom w:val="single" w:sz="4" w:space="0" w:color="auto"/>
              <w:right w:val="single" w:sz="4" w:space="0" w:color="auto"/>
            </w:tcBorders>
          </w:tcPr>
          <w:p w14:paraId="5D76701E" w14:textId="1E500DCC" w:rsidR="0046700E" w:rsidRPr="00F716D1" w:rsidRDefault="0046700E" w:rsidP="0046700E">
            <w:pPr>
              <w:spacing w:line="276" w:lineRule="auto"/>
              <w:rPr>
                <w:bCs/>
                <w:lang w:val="en-GB"/>
              </w:rPr>
            </w:pPr>
            <w:r w:rsidRPr="00F716D1">
              <w:rPr>
                <w:lang w:val="en-GB"/>
              </w:rPr>
              <w:t>Clarify ССІІ by the calculation according to the project design</w:t>
            </w:r>
          </w:p>
        </w:tc>
      </w:tr>
      <w:tr w:rsidR="00723D08" w:rsidRPr="00F716D1" w14:paraId="4CEF0051" w14:textId="77777777" w:rsidTr="0046700E">
        <w:tc>
          <w:tcPr>
            <w:tcW w:w="623" w:type="dxa"/>
            <w:tcBorders>
              <w:top w:val="single" w:sz="4" w:space="0" w:color="auto"/>
              <w:left w:val="single" w:sz="4" w:space="0" w:color="auto"/>
              <w:bottom w:val="single" w:sz="4" w:space="0" w:color="auto"/>
              <w:right w:val="single" w:sz="4" w:space="0" w:color="auto"/>
            </w:tcBorders>
          </w:tcPr>
          <w:p w14:paraId="67D7B973" w14:textId="77777777" w:rsidR="00723D08" w:rsidRPr="00F716D1" w:rsidRDefault="00723D08" w:rsidP="00883FA7">
            <w:pPr>
              <w:spacing w:line="276" w:lineRule="auto"/>
              <w:rPr>
                <w:b/>
                <w:bCs/>
                <w:lang w:val="en-GB"/>
              </w:rPr>
            </w:pPr>
            <w:r w:rsidRPr="00F716D1">
              <w:rPr>
                <w:b/>
                <w:bCs/>
                <w:lang w:val="en-GB"/>
              </w:rPr>
              <w:lastRenderedPageBreak/>
              <w:t>3</w:t>
            </w:r>
          </w:p>
        </w:tc>
        <w:tc>
          <w:tcPr>
            <w:tcW w:w="5555" w:type="dxa"/>
            <w:tcBorders>
              <w:top w:val="single" w:sz="4" w:space="0" w:color="auto"/>
              <w:left w:val="single" w:sz="4" w:space="0" w:color="auto"/>
              <w:bottom w:val="single" w:sz="4" w:space="0" w:color="auto"/>
              <w:right w:val="single" w:sz="4" w:space="0" w:color="auto"/>
            </w:tcBorders>
          </w:tcPr>
          <w:p w14:paraId="59F2564E" w14:textId="0FA48394" w:rsidR="00723D08" w:rsidRPr="00F716D1" w:rsidRDefault="0046700E" w:rsidP="00883FA7">
            <w:pPr>
              <w:spacing w:line="276" w:lineRule="auto"/>
              <w:rPr>
                <w:b/>
                <w:bCs/>
                <w:lang w:val="en-GB"/>
              </w:rPr>
            </w:pPr>
            <w:r w:rsidRPr="00F716D1">
              <w:rPr>
                <w:b/>
                <w:lang w:val="en-GB"/>
              </w:rPr>
              <w:t>Land area</w:t>
            </w:r>
          </w:p>
        </w:tc>
        <w:tc>
          <w:tcPr>
            <w:tcW w:w="1629" w:type="dxa"/>
            <w:tcBorders>
              <w:top w:val="single" w:sz="4" w:space="0" w:color="auto"/>
              <w:left w:val="single" w:sz="4" w:space="0" w:color="auto"/>
              <w:bottom w:val="single" w:sz="4" w:space="0" w:color="auto"/>
              <w:right w:val="single" w:sz="4" w:space="0" w:color="auto"/>
            </w:tcBorders>
          </w:tcPr>
          <w:p w14:paraId="40E5CCE5" w14:textId="37814B0F" w:rsidR="00723D08" w:rsidRPr="00F716D1" w:rsidRDefault="0046700E" w:rsidP="00883FA7">
            <w:pPr>
              <w:spacing w:line="276" w:lineRule="auto"/>
              <w:rPr>
                <w:bCs/>
                <w:lang w:val="en-GB"/>
              </w:rPr>
            </w:pPr>
            <w:r w:rsidRPr="00F716D1">
              <w:rPr>
                <w:lang w:val="en-GB"/>
              </w:rPr>
              <w:t>ha</w:t>
            </w:r>
          </w:p>
        </w:tc>
        <w:tc>
          <w:tcPr>
            <w:tcW w:w="1818" w:type="dxa"/>
            <w:tcBorders>
              <w:top w:val="single" w:sz="4" w:space="0" w:color="auto"/>
              <w:left w:val="single" w:sz="4" w:space="0" w:color="auto"/>
              <w:bottom w:val="single" w:sz="4" w:space="0" w:color="auto"/>
              <w:right w:val="single" w:sz="4" w:space="0" w:color="auto"/>
            </w:tcBorders>
          </w:tcPr>
          <w:p w14:paraId="4AF24FDF" w14:textId="77777777" w:rsidR="00723D08" w:rsidRPr="00F716D1" w:rsidRDefault="00723D08" w:rsidP="00883FA7">
            <w:pPr>
              <w:spacing w:line="276" w:lineRule="auto"/>
              <w:rPr>
                <w:bCs/>
                <w:lang w:val="en-GB"/>
              </w:rPr>
            </w:pPr>
            <w:r w:rsidRPr="00F716D1">
              <w:rPr>
                <w:bCs/>
                <w:lang w:val="en-GB"/>
              </w:rPr>
              <w:t>11</w:t>
            </w:r>
          </w:p>
        </w:tc>
      </w:tr>
      <w:tr w:rsidR="00723D08" w:rsidRPr="00F716D1" w14:paraId="59EB0A40" w14:textId="77777777" w:rsidTr="0046700E">
        <w:tc>
          <w:tcPr>
            <w:tcW w:w="623" w:type="dxa"/>
            <w:tcBorders>
              <w:top w:val="single" w:sz="4" w:space="0" w:color="auto"/>
              <w:left w:val="single" w:sz="4" w:space="0" w:color="auto"/>
              <w:bottom w:val="single" w:sz="4" w:space="0" w:color="auto"/>
              <w:right w:val="single" w:sz="4" w:space="0" w:color="auto"/>
            </w:tcBorders>
          </w:tcPr>
          <w:p w14:paraId="07EC0942" w14:textId="77777777" w:rsidR="00723D08" w:rsidRPr="00F716D1" w:rsidRDefault="00723D08" w:rsidP="00883FA7">
            <w:pPr>
              <w:spacing w:line="276" w:lineRule="auto"/>
              <w:rPr>
                <w:b/>
                <w:bCs/>
                <w:lang w:val="en-GB"/>
              </w:rPr>
            </w:pPr>
            <w:r w:rsidRPr="00F716D1">
              <w:rPr>
                <w:b/>
                <w:bCs/>
                <w:lang w:val="en-GB"/>
              </w:rPr>
              <w:t>4</w:t>
            </w:r>
          </w:p>
        </w:tc>
        <w:tc>
          <w:tcPr>
            <w:tcW w:w="5555" w:type="dxa"/>
            <w:tcBorders>
              <w:top w:val="single" w:sz="4" w:space="0" w:color="auto"/>
              <w:left w:val="single" w:sz="4" w:space="0" w:color="auto"/>
              <w:bottom w:val="single" w:sz="4" w:space="0" w:color="auto"/>
              <w:right w:val="single" w:sz="4" w:space="0" w:color="auto"/>
            </w:tcBorders>
          </w:tcPr>
          <w:p w14:paraId="052BD6B0" w14:textId="5C43D33D" w:rsidR="00723D08" w:rsidRPr="00F716D1" w:rsidRDefault="0046700E" w:rsidP="00883FA7">
            <w:pPr>
              <w:spacing w:line="276" w:lineRule="auto"/>
              <w:rPr>
                <w:b/>
                <w:bCs/>
                <w:lang w:val="en-GB"/>
              </w:rPr>
            </w:pPr>
            <w:r w:rsidRPr="00F716D1">
              <w:rPr>
                <w:b/>
                <w:lang w:val="en-GB"/>
              </w:rPr>
              <w:t xml:space="preserve">Throughput capacity of trucks  </w:t>
            </w:r>
          </w:p>
        </w:tc>
        <w:tc>
          <w:tcPr>
            <w:tcW w:w="1629" w:type="dxa"/>
            <w:tcBorders>
              <w:top w:val="single" w:sz="4" w:space="0" w:color="auto"/>
              <w:left w:val="single" w:sz="4" w:space="0" w:color="auto"/>
              <w:bottom w:val="single" w:sz="4" w:space="0" w:color="auto"/>
              <w:right w:val="single" w:sz="4" w:space="0" w:color="auto"/>
            </w:tcBorders>
          </w:tcPr>
          <w:p w14:paraId="7DD7C9C4" w14:textId="5077067D" w:rsidR="00723D08" w:rsidRPr="00F716D1" w:rsidRDefault="0046700E" w:rsidP="00883FA7">
            <w:pPr>
              <w:spacing w:line="276" w:lineRule="auto"/>
              <w:rPr>
                <w:bCs/>
                <w:lang w:val="en-GB"/>
              </w:rPr>
            </w:pPr>
            <w:r w:rsidRPr="00F716D1">
              <w:rPr>
                <w:lang w:val="en-GB"/>
              </w:rPr>
              <w:t>vehicles/day</w:t>
            </w:r>
          </w:p>
        </w:tc>
        <w:tc>
          <w:tcPr>
            <w:tcW w:w="1818" w:type="dxa"/>
            <w:tcBorders>
              <w:top w:val="single" w:sz="4" w:space="0" w:color="auto"/>
              <w:left w:val="single" w:sz="4" w:space="0" w:color="auto"/>
              <w:bottom w:val="single" w:sz="4" w:space="0" w:color="auto"/>
              <w:right w:val="single" w:sz="4" w:space="0" w:color="auto"/>
            </w:tcBorders>
          </w:tcPr>
          <w:p w14:paraId="5A646E5F" w14:textId="77777777" w:rsidR="00723D08" w:rsidRPr="00F716D1" w:rsidRDefault="00723D08" w:rsidP="00883FA7">
            <w:pPr>
              <w:spacing w:line="276" w:lineRule="auto"/>
              <w:rPr>
                <w:bCs/>
                <w:lang w:val="en-GB"/>
              </w:rPr>
            </w:pPr>
            <w:r w:rsidRPr="00F716D1">
              <w:rPr>
                <w:bCs/>
                <w:lang w:val="en-GB"/>
              </w:rPr>
              <w:t>1300</w:t>
            </w:r>
          </w:p>
        </w:tc>
      </w:tr>
      <w:tr w:rsidR="00723D08" w:rsidRPr="00F716D1" w14:paraId="0D052AF3" w14:textId="77777777" w:rsidTr="0046700E">
        <w:tc>
          <w:tcPr>
            <w:tcW w:w="623" w:type="dxa"/>
            <w:tcBorders>
              <w:top w:val="single" w:sz="4" w:space="0" w:color="auto"/>
              <w:left w:val="single" w:sz="4" w:space="0" w:color="auto"/>
              <w:bottom w:val="single" w:sz="4" w:space="0" w:color="auto"/>
              <w:right w:val="single" w:sz="4" w:space="0" w:color="auto"/>
            </w:tcBorders>
          </w:tcPr>
          <w:p w14:paraId="28F52DFD" w14:textId="77777777" w:rsidR="00723D08" w:rsidRPr="00F716D1" w:rsidRDefault="00723D08" w:rsidP="00883FA7">
            <w:pPr>
              <w:spacing w:line="276" w:lineRule="auto"/>
              <w:rPr>
                <w:b/>
                <w:bCs/>
                <w:lang w:val="en-GB"/>
              </w:rPr>
            </w:pPr>
            <w:r w:rsidRPr="00F716D1">
              <w:rPr>
                <w:b/>
                <w:bCs/>
                <w:lang w:val="en-GB"/>
              </w:rPr>
              <w:t>5</w:t>
            </w:r>
          </w:p>
        </w:tc>
        <w:tc>
          <w:tcPr>
            <w:tcW w:w="5555" w:type="dxa"/>
            <w:tcBorders>
              <w:top w:val="single" w:sz="4" w:space="0" w:color="auto"/>
              <w:left w:val="single" w:sz="4" w:space="0" w:color="auto"/>
              <w:bottom w:val="single" w:sz="4" w:space="0" w:color="auto"/>
              <w:right w:val="single" w:sz="4" w:space="0" w:color="auto"/>
            </w:tcBorders>
          </w:tcPr>
          <w:p w14:paraId="60F21C99" w14:textId="4B224DCE" w:rsidR="00723D08" w:rsidRPr="00F716D1" w:rsidRDefault="0046700E" w:rsidP="00883FA7">
            <w:pPr>
              <w:spacing w:line="276" w:lineRule="auto"/>
              <w:rPr>
                <w:b/>
                <w:bCs/>
                <w:lang w:val="en-GB"/>
              </w:rPr>
            </w:pPr>
            <w:r w:rsidRPr="00F716D1">
              <w:rPr>
                <w:b/>
                <w:lang w:val="en-GB"/>
              </w:rPr>
              <w:t>Previous main types and scope of work</w:t>
            </w:r>
          </w:p>
        </w:tc>
        <w:tc>
          <w:tcPr>
            <w:tcW w:w="1629" w:type="dxa"/>
            <w:tcBorders>
              <w:top w:val="single" w:sz="4" w:space="0" w:color="auto"/>
              <w:left w:val="single" w:sz="4" w:space="0" w:color="auto"/>
              <w:bottom w:val="single" w:sz="4" w:space="0" w:color="auto"/>
              <w:right w:val="single" w:sz="4" w:space="0" w:color="auto"/>
            </w:tcBorders>
          </w:tcPr>
          <w:p w14:paraId="434003AE" w14:textId="77777777" w:rsidR="00723D08" w:rsidRPr="00F716D1" w:rsidRDefault="00723D08" w:rsidP="00883FA7">
            <w:pPr>
              <w:spacing w:line="276" w:lineRule="auto"/>
              <w:rPr>
                <w:bCs/>
                <w:lang w:val="en-GB"/>
              </w:rPr>
            </w:pPr>
          </w:p>
        </w:tc>
        <w:tc>
          <w:tcPr>
            <w:tcW w:w="1818" w:type="dxa"/>
            <w:tcBorders>
              <w:top w:val="single" w:sz="4" w:space="0" w:color="auto"/>
              <w:left w:val="single" w:sz="4" w:space="0" w:color="auto"/>
              <w:bottom w:val="single" w:sz="4" w:space="0" w:color="auto"/>
              <w:right w:val="single" w:sz="4" w:space="0" w:color="auto"/>
            </w:tcBorders>
          </w:tcPr>
          <w:p w14:paraId="09DA0BD9" w14:textId="77777777" w:rsidR="00723D08" w:rsidRPr="00F716D1" w:rsidRDefault="00723D08" w:rsidP="00883FA7">
            <w:pPr>
              <w:spacing w:line="276" w:lineRule="auto"/>
              <w:rPr>
                <w:bCs/>
                <w:lang w:val="en-GB"/>
              </w:rPr>
            </w:pPr>
          </w:p>
        </w:tc>
      </w:tr>
      <w:tr w:rsidR="00723D08" w:rsidRPr="00F716D1" w14:paraId="09F0C57B" w14:textId="77777777" w:rsidTr="0046700E">
        <w:tc>
          <w:tcPr>
            <w:tcW w:w="623" w:type="dxa"/>
            <w:tcBorders>
              <w:top w:val="single" w:sz="4" w:space="0" w:color="auto"/>
              <w:left w:val="single" w:sz="4" w:space="0" w:color="auto"/>
              <w:bottom w:val="single" w:sz="4" w:space="0" w:color="auto"/>
              <w:right w:val="single" w:sz="4" w:space="0" w:color="auto"/>
            </w:tcBorders>
          </w:tcPr>
          <w:p w14:paraId="1A4D58B6"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24510CF2" w14:textId="79F98D84" w:rsidR="00723D08" w:rsidRPr="00F716D1" w:rsidRDefault="0046700E" w:rsidP="00883FA7">
            <w:pPr>
              <w:spacing w:line="276" w:lineRule="auto"/>
              <w:rPr>
                <w:b/>
                <w:bCs/>
                <w:lang w:val="en-GB"/>
              </w:rPr>
            </w:pPr>
            <w:r w:rsidRPr="00F716D1">
              <w:rPr>
                <w:b/>
                <w:lang w:val="en-GB"/>
              </w:rPr>
              <w:t>Reconstruction of the existing bus station</w:t>
            </w:r>
          </w:p>
        </w:tc>
        <w:tc>
          <w:tcPr>
            <w:tcW w:w="1629" w:type="dxa"/>
            <w:tcBorders>
              <w:top w:val="single" w:sz="4" w:space="0" w:color="auto"/>
              <w:left w:val="single" w:sz="4" w:space="0" w:color="auto"/>
              <w:bottom w:val="single" w:sz="4" w:space="0" w:color="auto"/>
              <w:right w:val="single" w:sz="4" w:space="0" w:color="auto"/>
            </w:tcBorders>
          </w:tcPr>
          <w:p w14:paraId="546A56B0" w14:textId="763EB8B9" w:rsidR="00723D08" w:rsidRPr="00F716D1" w:rsidRDefault="0046700E" w:rsidP="00883FA7">
            <w:pPr>
              <w:spacing w:line="276" w:lineRule="auto"/>
              <w:rPr>
                <w:bCs/>
                <w:lang w:val="en-GB"/>
              </w:rPr>
            </w:pPr>
            <w:r w:rsidRPr="00F716D1">
              <w:rPr>
                <w:bCs/>
                <w:lang w:val="en-GB"/>
              </w:rPr>
              <w:t>m</w:t>
            </w:r>
            <w:r w:rsidR="00723D08" w:rsidRPr="00F716D1">
              <w:rPr>
                <w:bCs/>
                <w:vertAlign w:val="superscript"/>
                <w:lang w:val="en-GB"/>
              </w:rPr>
              <w:t>3</w:t>
            </w:r>
          </w:p>
        </w:tc>
        <w:tc>
          <w:tcPr>
            <w:tcW w:w="1818" w:type="dxa"/>
            <w:tcBorders>
              <w:top w:val="single" w:sz="4" w:space="0" w:color="auto"/>
              <w:left w:val="single" w:sz="4" w:space="0" w:color="auto"/>
              <w:bottom w:val="single" w:sz="4" w:space="0" w:color="auto"/>
              <w:right w:val="single" w:sz="4" w:space="0" w:color="auto"/>
            </w:tcBorders>
          </w:tcPr>
          <w:p w14:paraId="0E8C6F50" w14:textId="77777777" w:rsidR="00723D08" w:rsidRPr="00F716D1" w:rsidRDefault="00723D08" w:rsidP="00883FA7">
            <w:pPr>
              <w:spacing w:line="276" w:lineRule="auto"/>
              <w:rPr>
                <w:bCs/>
                <w:lang w:val="en-GB"/>
              </w:rPr>
            </w:pPr>
            <w:r w:rsidRPr="00F716D1">
              <w:rPr>
                <w:bCs/>
                <w:lang w:val="en-GB"/>
              </w:rPr>
              <w:t>19199,4</w:t>
            </w:r>
          </w:p>
          <w:p w14:paraId="3C970D94" w14:textId="702E0184" w:rsidR="00723D08" w:rsidRPr="00F716D1" w:rsidRDefault="00723D08" w:rsidP="00883FA7">
            <w:pPr>
              <w:spacing w:line="276" w:lineRule="auto"/>
              <w:rPr>
                <w:bCs/>
                <w:lang w:val="en-GB"/>
              </w:rPr>
            </w:pPr>
            <w:r w:rsidRPr="00F716D1">
              <w:rPr>
                <w:bCs/>
                <w:lang w:val="en-GB"/>
              </w:rPr>
              <w:t>(</w:t>
            </w:r>
            <w:r w:rsidR="0046700E" w:rsidRPr="00F716D1">
              <w:rPr>
                <w:lang w:val="en-GB"/>
              </w:rPr>
              <w:t xml:space="preserve">approximate </w:t>
            </w:r>
            <w:r w:rsidRPr="00F716D1">
              <w:rPr>
                <w:bCs/>
                <w:lang w:val="en-GB"/>
              </w:rPr>
              <w:t xml:space="preserve">h=3,0 </w:t>
            </w:r>
            <w:r w:rsidR="0046700E" w:rsidRPr="00F716D1">
              <w:rPr>
                <w:bCs/>
                <w:lang w:val="en-GB"/>
              </w:rPr>
              <w:t>m</w:t>
            </w:r>
            <w:r w:rsidRPr="00F716D1">
              <w:rPr>
                <w:bCs/>
                <w:lang w:val="en-GB"/>
              </w:rPr>
              <w:t>);</w:t>
            </w:r>
          </w:p>
        </w:tc>
      </w:tr>
      <w:tr w:rsidR="00723D08" w:rsidRPr="00F716D1" w14:paraId="618DE959" w14:textId="77777777" w:rsidTr="0046700E">
        <w:tc>
          <w:tcPr>
            <w:tcW w:w="623" w:type="dxa"/>
            <w:tcBorders>
              <w:top w:val="single" w:sz="4" w:space="0" w:color="auto"/>
              <w:left w:val="single" w:sz="4" w:space="0" w:color="auto"/>
              <w:bottom w:val="single" w:sz="4" w:space="0" w:color="auto"/>
              <w:right w:val="single" w:sz="4" w:space="0" w:color="auto"/>
            </w:tcBorders>
          </w:tcPr>
          <w:p w14:paraId="74D4A392"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1C941878" w14:textId="3518B440" w:rsidR="00723D08" w:rsidRPr="00F716D1" w:rsidRDefault="0046700E" w:rsidP="00883FA7">
            <w:pPr>
              <w:spacing w:line="276" w:lineRule="auto"/>
              <w:rPr>
                <w:b/>
                <w:bCs/>
                <w:lang w:val="en-GB"/>
              </w:rPr>
            </w:pPr>
            <w:r w:rsidRPr="00F716D1">
              <w:rPr>
                <w:b/>
                <w:lang w:val="en-GB"/>
              </w:rPr>
              <w:t>Reconstruction of the vehicle box for in-depth inspection</w:t>
            </w:r>
          </w:p>
        </w:tc>
        <w:tc>
          <w:tcPr>
            <w:tcW w:w="1629" w:type="dxa"/>
            <w:tcBorders>
              <w:top w:val="single" w:sz="4" w:space="0" w:color="auto"/>
              <w:left w:val="single" w:sz="4" w:space="0" w:color="auto"/>
              <w:bottom w:val="single" w:sz="4" w:space="0" w:color="auto"/>
              <w:right w:val="single" w:sz="4" w:space="0" w:color="auto"/>
            </w:tcBorders>
          </w:tcPr>
          <w:p w14:paraId="787B73F4" w14:textId="273A1CC1" w:rsidR="00723D08" w:rsidRPr="00F716D1" w:rsidRDefault="0046700E" w:rsidP="00883FA7">
            <w:pPr>
              <w:spacing w:line="276" w:lineRule="auto"/>
              <w:rPr>
                <w:bCs/>
                <w:lang w:val="en-GB"/>
              </w:rPr>
            </w:pPr>
            <w:r w:rsidRPr="00F716D1">
              <w:rPr>
                <w:bCs/>
                <w:lang w:val="en-GB"/>
              </w:rPr>
              <w:t>m</w:t>
            </w:r>
            <w:r w:rsidR="00723D08" w:rsidRPr="00F716D1">
              <w:rPr>
                <w:bCs/>
                <w:vertAlign w:val="superscript"/>
                <w:lang w:val="en-GB"/>
              </w:rPr>
              <w:t>3</w:t>
            </w:r>
          </w:p>
        </w:tc>
        <w:tc>
          <w:tcPr>
            <w:tcW w:w="1818" w:type="dxa"/>
            <w:tcBorders>
              <w:top w:val="single" w:sz="4" w:space="0" w:color="auto"/>
              <w:left w:val="single" w:sz="4" w:space="0" w:color="auto"/>
              <w:bottom w:val="single" w:sz="4" w:space="0" w:color="auto"/>
              <w:right w:val="single" w:sz="4" w:space="0" w:color="auto"/>
            </w:tcBorders>
          </w:tcPr>
          <w:p w14:paraId="331C58F8" w14:textId="77777777" w:rsidR="00723D08" w:rsidRPr="00F716D1" w:rsidRDefault="00723D08" w:rsidP="00883FA7">
            <w:pPr>
              <w:spacing w:line="276" w:lineRule="auto"/>
              <w:rPr>
                <w:bCs/>
                <w:lang w:val="en-GB"/>
              </w:rPr>
            </w:pPr>
            <w:r w:rsidRPr="00F716D1">
              <w:rPr>
                <w:bCs/>
                <w:lang w:val="en-GB"/>
              </w:rPr>
              <w:t>3000,0</w:t>
            </w:r>
          </w:p>
        </w:tc>
      </w:tr>
      <w:tr w:rsidR="00723D08" w:rsidRPr="00F716D1" w14:paraId="2A73AC48" w14:textId="77777777" w:rsidTr="0046700E">
        <w:tc>
          <w:tcPr>
            <w:tcW w:w="623" w:type="dxa"/>
            <w:tcBorders>
              <w:top w:val="single" w:sz="4" w:space="0" w:color="auto"/>
              <w:left w:val="single" w:sz="4" w:space="0" w:color="auto"/>
              <w:bottom w:val="single" w:sz="4" w:space="0" w:color="auto"/>
              <w:right w:val="single" w:sz="4" w:space="0" w:color="auto"/>
            </w:tcBorders>
          </w:tcPr>
          <w:p w14:paraId="1C3DF192"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0F6939A5" w14:textId="3153D03E" w:rsidR="00723D08" w:rsidRPr="00F716D1" w:rsidRDefault="0046700E" w:rsidP="00883FA7">
            <w:pPr>
              <w:spacing w:line="276" w:lineRule="auto"/>
              <w:rPr>
                <w:b/>
                <w:bCs/>
                <w:lang w:val="en-GB"/>
              </w:rPr>
            </w:pPr>
            <w:r w:rsidRPr="00F716D1">
              <w:rPr>
                <w:b/>
                <w:lang w:val="en-GB"/>
              </w:rPr>
              <w:t>Reconstruction of the storage facility for arrested and confiscated goods</w:t>
            </w:r>
          </w:p>
        </w:tc>
        <w:tc>
          <w:tcPr>
            <w:tcW w:w="1629" w:type="dxa"/>
            <w:tcBorders>
              <w:top w:val="single" w:sz="4" w:space="0" w:color="auto"/>
              <w:left w:val="single" w:sz="4" w:space="0" w:color="auto"/>
              <w:bottom w:val="single" w:sz="4" w:space="0" w:color="auto"/>
              <w:right w:val="single" w:sz="4" w:space="0" w:color="auto"/>
            </w:tcBorders>
          </w:tcPr>
          <w:p w14:paraId="52D52CFB" w14:textId="4821FE7F" w:rsidR="00723D08" w:rsidRPr="00F716D1" w:rsidRDefault="0046700E" w:rsidP="00883FA7">
            <w:pPr>
              <w:spacing w:line="276" w:lineRule="auto"/>
              <w:rPr>
                <w:bCs/>
                <w:lang w:val="en-GB"/>
              </w:rPr>
            </w:pPr>
            <w:r w:rsidRPr="00F716D1">
              <w:rPr>
                <w:bCs/>
                <w:lang w:val="en-GB"/>
              </w:rPr>
              <w:t>m</w:t>
            </w:r>
            <w:r w:rsidR="00723D08" w:rsidRPr="00F716D1">
              <w:rPr>
                <w:bCs/>
                <w:vertAlign w:val="superscript"/>
                <w:lang w:val="en-GB"/>
              </w:rPr>
              <w:t>3</w:t>
            </w:r>
          </w:p>
        </w:tc>
        <w:tc>
          <w:tcPr>
            <w:tcW w:w="1818" w:type="dxa"/>
            <w:tcBorders>
              <w:top w:val="single" w:sz="4" w:space="0" w:color="auto"/>
              <w:left w:val="single" w:sz="4" w:space="0" w:color="auto"/>
              <w:bottom w:val="single" w:sz="4" w:space="0" w:color="auto"/>
              <w:right w:val="single" w:sz="4" w:space="0" w:color="auto"/>
            </w:tcBorders>
          </w:tcPr>
          <w:p w14:paraId="572B824F" w14:textId="77777777" w:rsidR="00723D08" w:rsidRPr="00F716D1" w:rsidRDefault="00723D08" w:rsidP="00883FA7">
            <w:pPr>
              <w:spacing w:line="276" w:lineRule="auto"/>
              <w:rPr>
                <w:bCs/>
                <w:lang w:val="en-GB"/>
              </w:rPr>
            </w:pPr>
            <w:r w:rsidRPr="00F716D1">
              <w:rPr>
                <w:bCs/>
                <w:lang w:val="en-GB"/>
              </w:rPr>
              <w:t xml:space="preserve">5711 </w:t>
            </w:r>
          </w:p>
          <w:p w14:paraId="3B32E478" w14:textId="4F024756" w:rsidR="00723D08" w:rsidRPr="00F716D1" w:rsidRDefault="00723D08" w:rsidP="00883FA7">
            <w:pPr>
              <w:spacing w:line="276" w:lineRule="auto"/>
              <w:rPr>
                <w:bCs/>
                <w:lang w:val="en-GB"/>
              </w:rPr>
            </w:pPr>
            <w:r w:rsidRPr="00F716D1">
              <w:rPr>
                <w:bCs/>
                <w:lang w:val="en-GB"/>
              </w:rPr>
              <w:t>(</w:t>
            </w:r>
            <w:r w:rsidR="0046700E" w:rsidRPr="00F716D1">
              <w:rPr>
                <w:lang w:val="en-GB"/>
              </w:rPr>
              <w:t xml:space="preserve">approximate </w:t>
            </w:r>
            <w:r w:rsidRPr="00F716D1">
              <w:rPr>
                <w:bCs/>
                <w:lang w:val="en-GB"/>
              </w:rPr>
              <w:t>h=5,6 м)</w:t>
            </w:r>
          </w:p>
        </w:tc>
      </w:tr>
      <w:tr w:rsidR="00F86C8E" w:rsidRPr="00F716D1" w14:paraId="271198E0" w14:textId="77777777" w:rsidTr="0046700E">
        <w:tc>
          <w:tcPr>
            <w:tcW w:w="623" w:type="dxa"/>
            <w:tcBorders>
              <w:top w:val="single" w:sz="4" w:space="0" w:color="auto"/>
              <w:left w:val="single" w:sz="4" w:space="0" w:color="auto"/>
              <w:bottom w:val="single" w:sz="4" w:space="0" w:color="auto"/>
              <w:right w:val="single" w:sz="4" w:space="0" w:color="auto"/>
            </w:tcBorders>
          </w:tcPr>
          <w:p w14:paraId="0DFAC241" w14:textId="77777777" w:rsidR="00F86C8E" w:rsidRPr="00F716D1" w:rsidRDefault="00F86C8E"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67FAFC05" w14:textId="190FDB48" w:rsidR="00F86C8E" w:rsidRPr="00F716D1" w:rsidRDefault="0046700E" w:rsidP="00883FA7">
            <w:pPr>
              <w:spacing w:line="276" w:lineRule="auto"/>
              <w:rPr>
                <w:b/>
                <w:bCs/>
                <w:lang w:val="en-GB"/>
              </w:rPr>
            </w:pPr>
            <w:r w:rsidRPr="00F716D1">
              <w:rPr>
                <w:b/>
                <w:bCs/>
                <w:lang w:val="en-GB"/>
              </w:rPr>
              <w:t xml:space="preserve">Reconstruction of the </w:t>
            </w:r>
            <w:r w:rsidRPr="00F716D1">
              <w:rPr>
                <w:b/>
                <w:bCs/>
                <w:noProof/>
                <w:lang w:val="en-GB"/>
              </w:rPr>
              <w:t>weighing</w:t>
            </w:r>
            <w:r w:rsidRPr="00F716D1">
              <w:rPr>
                <w:noProof/>
                <w:lang w:val="en-GB"/>
              </w:rPr>
              <w:t xml:space="preserve"> </w:t>
            </w:r>
            <w:r w:rsidRPr="00F716D1">
              <w:rPr>
                <w:b/>
                <w:bCs/>
                <w:lang w:val="en-GB"/>
              </w:rPr>
              <w:t>complex with expansion</w:t>
            </w:r>
          </w:p>
        </w:tc>
        <w:tc>
          <w:tcPr>
            <w:tcW w:w="1629" w:type="dxa"/>
            <w:tcBorders>
              <w:top w:val="single" w:sz="4" w:space="0" w:color="auto"/>
              <w:left w:val="single" w:sz="4" w:space="0" w:color="auto"/>
              <w:bottom w:val="single" w:sz="4" w:space="0" w:color="auto"/>
              <w:right w:val="single" w:sz="4" w:space="0" w:color="auto"/>
            </w:tcBorders>
          </w:tcPr>
          <w:p w14:paraId="22A345CD" w14:textId="3936D403" w:rsidR="00F86C8E" w:rsidRPr="00F716D1" w:rsidRDefault="0046700E" w:rsidP="00883FA7">
            <w:pPr>
              <w:spacing w:line="276" w:lineRule="auto"/>
              <w:rPr>
                <w:bCs/>
                <w:lang w:val="en-GB"/>
              </w:rPr>
            </w:pPr>
            <w:r w:rsidRPr="00F716D1">
              <w:rPr>
                <w:bCs/>
                <w:lang w:val="en-GB"/>
              </w:rPr>
              <w:t>pcs.</w:t>
            </w:r>
          </w:p>
        </w:tc>
        <w:tc>
          <w:tcPr>
            <w:tcW w:w="1818" w:type="dxa"/>
            <w:tcBorders>
              <w:top w:val="single" w:sz="4" w:space="0" w:color="auto"/>
              <w:left w:val="single" w:sz="4" w:space="0" w:color="auto"/>
              <w:bottom w:val="single" w:sz="4" w:space="0" w:color="auto"/>
              <w:right w:val="single" w:sz="4" w:space="0" w:color="auto"/>
            </w:tcBorders>
          </w:tcPr>
          <w:p w14:paraId="6CB99838" w14:textId="77777777" w:rsidR="00F86C8E" w:rsidRPr="00F716D1" w:rsidRDefault="00F86C8E" w:rsidP="00883FA7">
            <w:pPr>
              <w:spacing w:line="276" w:lineRule="auto"/>
              <w:rPr>
                <w:bCs/>
                <w:lang w:val="en-GB"/>
              </w:rPr>
            </w:pPr>
            <w:r w:rsidRPr="00F716D1">
              <w:rPr>
                <w:bCs/>
                <w:lang w:val="en-GB"/>
              </w:rPr>
              <w:t>3</w:t>
            </w:r>
          </w:p>
        </w:tc>
      </w:tr>
      <w:tr w:rsidR="00723D08" w:rsidRPr="00F716D1" w14:paraId="1C7A72CF" w14:textId="77777777" w:rsidTr="0046700E">
        <w:tc>
          <w:tcPr>
            <w:tcW w:w="623" w:type="dxa"/>
            <w:tcBorders>
              <w:top w:val="single" w:sz="4" w:space="0" w:color="auto"/>
              <w:left w:val="single" w:sz="4" w:space="0" w:color="auto"/>
              <w:bottom w:val="single" w:sz="4" w:space="0" w:color="auto"/>
              <w:right w:val="single" w:sz="4" w:space="0" w:color="auto"/>
            </w:tcBorders>
          </w:tcPr>
          <w:p w14:paraId="69229F04"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703B4DE4" w14:textId="4A950203" w:rsidR="00723D08" w:rsidRPr="00F716D1" w:rsidRDefault="0046700E" w:rsidP="00883FA7">
            <w:pPr>
              <w:spacing w:line="276" w:lineRule="auto"/>
              <w:rPr>
                <w:b/>
                <w:bCs/>
                <w:lang w:val="en-GB"/>
              </w:rPr>
            </w:pPr>
            <w:r w:rsidRPr="00F716D1">
              <w:rPr>
                <w:b/>
                <w:lang w:val="en-GB"/>
              </w:rPr>
              <w:t>Reconstruction of the sheds</w:t>
            </w:r>
          </w:p>
        </w:tc>
        <w:tc>
          <w:tcPr>
            <w:tcW w:w="1629" w:type="dxa"/>
            <w:tcBorders>
              <w:top w:val="single" w:sz="4" w:space="0" w:color="auto"/>
              <w:left w:val="single" w:sz="4" w:space="0" w:color="auto"/>
              <w:bottom w:val="single" w:sz="4" w:space="0" w:color="auto"/>
              <w:right w:val="single" w:sz="4" w:space="0" w:color="auto"/>
            </w:tcBorders>
          </w:tcPr>
          <w:p w14:paraId="2E28242F" w14:textId="6EEAE21B" w:rsidR="00723D08" w:rsidRPr="00F716D1" w:rsidRDefault="0046700E" w:rsidP="00883FA7">
            <w:pPr>
              <w:spacing w:line="276" w:lineRule="auto"/>
              <w:rPr>
                <w:bCs/>
                <w:lang w:val="en-GB"/>
              </w:rPr>
            </w:pPr>
            <w:r w:rsidRPr="00F716D1">
              <w:rPr>
                <w:bCs/>
                <w:lang w:val="en-GB"/>
              </w:rPr>
              <w:t>m</w:t>
            </w:r>
            <w:r w:rsidR="00723D08" w:rsidRPr="00F716D1">
              <w:rPr>
                <w:bCs/>
                <w:vertAlign w:val="superscript"/>
                <w:lang w:val="en-GB"/>
              </w:rPr>
              <w:t>2</w:t>
            </w:r>
          </w:p>
        </w:tc>
        <w:tc>
          <w:tcPr>
            <w:tcW w:w="1818" w:type="dxa"/>
            <w:tcBorders>
              <w:top w:val="single" w:sz="4" w:space="0" w:color="auto"/>
              <w:left w:val="single" w:sz="4" w:space="0" w:color="auto"/>
              <w:bottom w:val="single" w:sz="4" w:space="0" w:color="auto"/>
              <w:right w:val="single" w:sz="4" w:space="0" w:color="auto"/>
            </w:tcBorders>
          </w:tcPr>
          <w:p w14:paraId="5500D865" w14:textId="77777777" w:rsidR="00723D08" w:rsidRPr="00F716D1" w:rsidRDefault="00723D08" w:rsidP="00883FA7">
            <w:pPr>
              <w:spacing w:line="276" w:lineRule="auto"/>
              <w:rPr>
                <w:bCs/>
                <w:lang w:val="en-GB"/>
              </w:rPr>
            </w:pPr>
            <w:r w:rsidRPr="00F716D1">
              <w:rPr>
                <w:bCs/>
                <w:lang w:val="en-GB"/>
              </w:rPr>
              <w:t>8883,0</w:t>
            </w:r>
          </w:p>
        </w:tc>
      </w:tr>
      <w:tr w:rsidR="00723D08" w:rsidRPr="00F716D1" w14:paraId="2A9D2F8E" w14:textId="77777777" w:rsidTr="0046700E">
        <w:tc>
          <w:tcPr>
            <w:tcW w:w="623" w:type="dxa"/>
            <w:tcBorders>
              <w:top w:val="single" w:sz="4" w:space="0" w:color="auto"/>
              <w:left w:val="single" w:sz="4" w:space="0" w:color="auto"/>
              <w:bottom w:val="single" w:sz="4" w:space="0" w:color="auto"/>
              <w:right w:val="single" w:sz="4" w:space="0" w:color="auto"/>
            </w:tcBorders>
          </w:tcPr>
          <w:p w14:paraId="4E41A5F9"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47892B55" w14:textId="3D677563" w:rsidR="00723D08" w:rsidRPr="00F716D1" w:rsidRDefault="00F716D1" w:rsidP="00883FA7">
            <w:pPr>
              <w:spacing w:line="276" w:lineRule="auto"/>
              <w:rPr>
                <w:b/>
                <w:bCs/>
                <w:lang w:val="en-GB"/>
              </w:rPr>
            </w:pPr>
            <w:r w:rsidRPr="00F716D1">
              <w:rPr>
                <w:b/>
                <w:bCs/>
                <w:lang w:val="en-GB"/>
              </w:rPr>
              <w:t>Replacement of passport and customs control pavilions</w:t>
            </w:r>
          </w:p>
        </w:tc>
        <w:tc>
          <w:tcPr>
            <w:tcW w:w="1629" w:type="dxa"/>
            <w:tcBorders>
              <w:top w:val="single" w:sz="4" w:space="0" w:color="auto"/>
              <w:left w:val="single" w:sz="4" w:space="0" w:color="auto"/>
              <w:bottom w:val="single" w:sz="4" w:space="0" w:color="auto"/>
              <w:right w:val="single" w:sz="4" w:space="0" w:color="auto"/>
            </w:tcBorders>
          </w:tcPr>
          <w:p w14:paraId="7450289A" w14:textId="6232DEE3" w:rsidR="00723D08" w:rsidRPr="00F716D1" w:rsidRDefault="00F716D1" w:rsidP="00883FA7">
            <w:pPr>
              <w:spacing w:line="276" w:lineRule="auto"/>
              <w:rPr>
                <w:bCs/>
                <w:lang w:val="en-GB"/>
              </w:rPr>
            </w:pPr>
            <w:r w:rsidRPr="00F716D1">
              <w:rPr>
                <w:bCs/>
                <w:lang w:val="en-GB"/>
              </w:rPr>
              <w:t>pcs</w:t>
            </w:r>
            <w:r w:rsidR="00723D08" w:rsidRPr="00F716D1">
              <w:rPr>
                <w:bCs/>
                <w:lang w:val="en-GB"/>
              </w:rPr>
              <w:t>.</w:t>
            </w:r>
          </w:p>
        </w:tc>
        <w:tc>
          <w:tcPr>
            <w:tcW w:w="1818" w:type="dxa"/>
            <w:tcBorders>
              <w:top w:val="single" w:sz="4" w:space="0" w:color="auto"/>
              <w:left w:val="single" w:sz="4" w:space="0" w:color="auto"/>
              <w:bottom w:val="single" w:sz="4" w:space="0" w:color="auto"/>
              <w:right w:val="single" w:sz="4" w:space="0" w:color="auto"/>
            </w:tcBorders>
          </w:tcPr>
          <w:p w14:paraId="42329C26" w14:textId="32B7A4A4" w:rsidR="00723D08" w:rsidRPr="00F716D1" w:rsidRDefault="00E07668" w:rsidP="00883FA7">
            <w:pPr>
              <w:spacing w:line="276" w:lineRule="auto"/>
              <w:rPr>
                <w:bCs/>
                <w:lang w:val="en-GB"/>
              </w:rPr>
            </w:pPr>
            <w:r w:rsidRPr="00F716D1">
              <w:rPr>
                <w:bCs/>
                <w:lang w:val="en-GB"/>
              </w:rPr>
              <w:t>10</w:t>
            </w:r>
          </w:p>
        </w:tc>
      </w:tr>
      <w:tr w:rsidR="00E07668" w:rsidRPr="00F716D1" w14:paraId="600DD4C1" w14:textId="77777777" w:rsidTr="0046700E">
        <w:tc>
          <w:tcPr>
            <w:tcW w:w="623" w:type="dxa"/>
            <w:tcBorders>
              <w:top w:val="single" w:sz="4" w:space="0" w:color="auto"/>
              <w:left w:val="single" w:sz="4" w:space="0" w:color="auto"/>
              <w:bottom w:val="single" w:sz="4" w:space="0" w:color="auto"/>
              <w:right w:val="single" w:sz="4" w:space="0" w:color="auto"/>
            </w:tcBorders>
          </w:tcPr>
          <w:p w14:paraId="6B361494" w14:textId="77777777" w:rsidR="00E07668" w:rsidRPr="00F716D1" w:rsidRDefault="00E0766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14C0623C" w14:textId="01D613B2" w:rsidR="00E07668" w:rsidRPr="00F716D1" w:rsidRDefault="00F716D1" w:rsidP="000706B0">
            <w:pPr>
              <w:spacing w:line="276" w:lineRule="auto"/>
              <w:rPr>
                <w:b/>
                <w:bCs/>
                <w:lang w:val="en-GB"/>
              </w:rPr>
            </w:pPr>
            <w:r w:rsidRPr="00F716D1">
              <w:rPr>
                <w:b/>
                <w:bCs/>
                <w:lang w:val="en-GB"/>
              </w:rPr>
              <w:t>Replacement of the checkpoint and customs dispatcher pavilions</w:t>
            </w:r>
          </w:p>
        </w:tc>
        <w:tc>
          <w:tcPr>
            <w:tcW w:w="1629" w:type="dxa"/>
            <w:tcBorders>
              <w:top w:val="single" w:sz="4" w:space="0" w:color="auto"/>
              <w:left w:val="single" w:sz="4" w:space="0" w:color="auto"/>
              <w:bottom w:val="single" w:sz="4" w:space="0" w:color="auto"/>
              <w:right w:val="single" w:sz="4" w:space="0" w:color="auto"/>
            </w:tcBorders>
          </w:tcPr>
          <w:p w14:paraId="33856400" w14:textId="3778EA26" w:rsidR="00E07668" w:rsidRPr="00F716D1" w:rsidRDefault="00F716D1" w:rsidP="00883FA7">
            <w:pPr>
              <w:spacing w:line="276" w:lineRule="auto"/>
              <w:rPr>
                <w:bCs/>
                <w:lang w:val="en-GB"/>
              </w:rPr>
            </w:pPr>
            <w:r w:rsidRPr="00F716D1">
              <w:rPr>
                <w:bCs/>
                <w:lang w:val="en-GB"/>
              </w:rPr>
              <w:t>pcs.</w:t>
            </w:r>
          </w:p>
        </w:tc>
        <w:tc>
          <w:tcPr>
            <w:tcW w:w="1818" w:type="dxa"/>
            <w:tcBorders>
              <w:top w:val="single" w:sz="4" w:space="0" w:color="auto"/>
              <w:left w:val="single" w:sz="4" w:space="0" w:color="auto"/>
              <w:bottom w:val="single" w:sz="4" w:space="0" w:color="auto"/>
              <w:right w:val="single" w:sz="4" w:space="0" w:color="auto"/>
            </w:tcBorders>
          </w:tcPr>
          <w:p w14:paraId="1F5A236D" w14:textId="77777777" w:rsidR="00E07668" w:rsidRPr="00F716D1" w:rsidRDefault="00E07668" w:rsidP="00883FA7">
            <w:pPr>
              <w:spacing w:line="276" w:lineRule="auto"/>
              <w:rPr>
                <w:bCs/>
                <w:lang w:val="en-GB"/>
              </w:rPr>
            </w:pPr>
            <w:r w:rsidRPr="00F716D1">
              <w:rPr>
                <w:bCs/>
                <w:lang w:val="en-GB"/>
              </w:rPr>
              <w:t>3</w:t>
            </w:r>
          </w:p>
        </w:tc>
      </w:tr>
      <w:tr w:rsidR="00723D08" w:rsidRPr="00F716D1" w14:paraId="514EDCC5" w14:textId="77777777" w:rsidTr="0046700E">
        <w:tc>
          <w:tcPr>
            <w:tcW w:w="623" w:type="dxa"/>
            <w:tcBorders>
              <w:top w:val="single" w:sz="4" w:space="0" w:color="auto"/>
              <w:left w:val="single" w:sz="4" w:space="0" w:color="auto"/>
              <w:bottom w:val="single" w:sz="4" w:space="0" w:color="auto"/>
              <w:right w:val="single" w:sz="4" w:space="0" w:color="auto"/>
            </w:tcBorders>
          </w:tcPr>
          <w:p w14:paraId="0DA7C6E2"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78858C9D" w14:textId="7E6E2976" w:rsidR="00723D08" w:rsidRPr="00F716D1" w:rsidRDefault="00F716D1" w:rsidP="000706B0">
            <w:pPr>
              <w:spacing w:line="276" w:lineRule="auto"/>
              <w:rPr>
                <w:b/>
                <w:bCs/>
                <w:lang w:val="en-GB"/>
              </w:rPr>
            </w:pPr>
            <w:r w:rsidRPr="00F716D1">
              <w:rPr>
                <w:b/>
                <w:lang w:val="en-GB"/>
              </w:rPr>
              <w:t>Finishing of the checkpoint territory, road traffic organization</w:t>
            </w:r>
          </w:p>
        </w:tc>
        <w:tc>
          <w:tcPr>
            <w:tcW w:w="1629" w:type="dxa"/>
            <w:tcBorders>
              <w:top w:val="single" w:sz="4" w:space="0" w:color="auto"/>
              <w:left w:val="single" w:sz="4" w:space="0" w:color="auto"/>
              <w:bottom w:val="single" w:sz="4" w:space="0" w:color="auto"/>
              <w:right w:val="single" w:sz="4" w:space="0" w:color="auto"/>
            </w:tcBorders>
          </w:tcPr>
          <w:p w14:paraId="36704BF0" w14:textId="506A2093" w:rsidR="00723D08" w:rsidRPr="00F716D1" w:rsidRDefault="00F716D1" w:rsidP="00883FA7">
            <w:pPr>
              <w:spacing w:line="276" w:lineRule="auto"/>
              <w:rPr>
                <w:bCs/>
                <w:lang w:val="en-GB"/>
              </w:rPr>
            </w:pPr>
            <w:r w:rsidRPr="00F716D1">
              <w:rPr>
                <w:bCs/>
                <w:lang w:val="en-GB"/>
              </w:rPr>
              <w:t>ha</w:t>
            </w:r>
          </w:p>
        </w:tc>
        <w:tc>
          <w:tcPr>
            <w:tcW w:w="1818" w:type="dxa"/>
            <w:tcBorders>
              <w:top w:val="single" w:sz="4" w:space="0" w:color="auto"/>
              <w:left w:val="single" w:sz="4" w:space="0" w:color="auto"/>
              <w:bottom w:val="single" w:sz="4" w:space="0" w:color="auto"/>
              <w:right w:val="single" w:sz="4" w:space="0" w:color="auto"/>
            </w:tcBorders>
          </w:tcPr>
          <w:p w14:paraId="0D1DF50E" w14:textId="77777777" w:rsidR="00723D08" w:rsidRPr="00F716D1" w:rsidRDefault="00723D08" w:rsidP="00883FA7">
            <w:pPr>
              <w:spacing w:line="276" w:lineRule="auto"/>
              <w:rPr>
                <w:bCs/>
                <w:lang w:val="en-GB"/>
              </w:rPr>
            </w:pPr>
            <w:r w:rsidRPr="00F716D1">
              <w:rPr>
                <w:bCs/>
                <w:lang w:val="en-GB"/>
              </w:rPr>
              <w:t>11</w:t>
            </w:r>
          </w:p>
        </w:tc>
      </w:tr>
      <w:tr w:rsidR="00723D08" w:rsidRPr="00F716D1" w14:paraId="1FD4376A" w14:textId="77777777" w:rsidTr="0046700E">
        <w:tc>
          <w:tcPr>
            <w:tcW w:w="623" w:type="dxa"/>
            <w:tcBorders>
              <w:top w:val="single" w:sz="4" w:space="0" w:color="auto"/>
              <w:left w:val="single" w:sz="4" w:space="0" w:color="auto"/>
              <w:bottom w:val="single" w:sz="4" w:space="0" w:color="auto"/>
              <w:right w:val="single" w:sz="4" w:space="0" w:color="auto"/>
            </w:tcBorders>
          </w:tcPr>
          <w:p w14:paraId="79F5A760"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60231498" w14:textId="38F6C53E" w:rsidR="00723D08" w:rsidRPr="00F716D1" w:rsidRDefault="00F716D1" w:rsidP="00883FA7">
            <w:pPr>
              <w:spacing w:line="276" w:lineRule="auto"/>
              <w:rPr>
                <w:b/>
                <w:bCs/>
                <w:lang w:val="en-GB"/>
              </w:rPr>
            </w:pPr>
            <w:r w:rsidRPr="00F716D1">
              <w:rPr>
                <w:b/>
                <w:lang w:val="en-GB"/>
              </w:rPr>
              <w:t>Arrangement of video surveillance system with number-plate recognition and access control subsystems</w:t>
            </w:r>
          </w:p>
        </w:tc>
        <w:tc>
          <w:tcPr>
            <w:tcW w:w="1629" w:type="dxa"/>
            <w:tcBorders>
              <w:top w:val="single" w:sz="4" w:space="0" w:color="auto"/>
              <w:left w:val="single" w:sz="4" w:space="0" w:color="auto"/>
              <w:bottom w:val="single" w:sz="4" w:space="0" w:color="auto"/>
              <w:right w:val="single" w:sz="4" w:space="0" w:color="auto"/>
            </w:tcBorders>
          </w:tcPr>
          <w:p w14:paraId="3CD9FBD6" w14:textId="77777777" w:rsidR="00723D08" w:rsidRPr="00F716D1" w:rsidRDefault="00723D08" w:rsidP="00883FA7">
            <w:pPr>
              <w:spacing w:line="276" w:lineRule="auto"/>
              <w:rPr>
                <w:bCs/>
                <w:lang w:val="en-GB"/>
              </w:rPr>
            </w:pPr>
          </w:p>
        </w:tc>
        <w:tc>
          <w:tcPr>
            <w:tcW w:w="1818" w:type="dxa"/>
            <w:tcBorders>
              <w:top w:val="single" w:sz="4" w:space="0" w:color="auto"/>
              <w:left w:val="single" w:sz="4" w:space="0" w:color="auto"/>
              <w:bottom w:val="single" w:sz="4" w:space="0" w:color="auto"/>
              <w:right w:val="single" w:sz="4" w:space="0" w:color="auto"/>
            </w:tcBorders>
          </w:tcPr>
          <w:p w14:paraId="119F1ACF" w14:textId="065DB62B" w:rsidR="00723D08" w:rsidRPr="00F716D1" w:rsidRDefault="00F716D1" w:rsidP="00883FA7">
            <w:pPr>
              <w:spacing w:line="276" w:lineRule="auto"/>
              <w:rPr>
                <w:bCs/>
                <w:lang w:val="en-GB"/>
              </w:rPr>
            </w:pPr>
            <w:r w:rsidRPr="00F716D1">
              <w:rPr>
                <w:lang w:val="en-GB"/>
              </w:rPr>
              <w:t>According to the project design</w:t>
            </w:r>
          </w:p>
        </w:tc>
      </w:tr>
      <w:tr w:rsidR="00723D08" w:rsidRPr="00F716D1" w14:paraId="269CF143" w14:textId="77777777" w:rsidTr="0046700E">
        <w:tc>
          <w:tcPr>
            <w:tcW w:w="623" w:type="dxa"/>
            <w:tcBorders>
              <w:top w:val="single" w:sz="4" w:space="0" w:color="auto"/>
              <w:left w:val="single" w:sz="4" w:space="0" w:color="auto"/>
              <w:bottom w:val="single" w:sz="4" w:space="0" w:color="auto"/>
              <w:right w:val="single" w:sz="4" w:space="0" w:color="auto"/>
            </w:tcBorders>
          </w:tcPr>
          <w:p w14:paraId="2B5EAA89" w14:textId="77777777" w:rsidR="00723D08" w:rsidRPr="00F716D1" w:rsidRDefault="00723D08" w:rsidP="00883FA7">
            <w:pPr>
              <w:spacing w:line="276" w:lineRule="auto"/>
              <w:rPr>
                <w:b/>
                <w:bCs/>
                <w:lang w:val="en-GB"/>
              </w:rPr>
            </w:pPr>
          </w:p>
        </w:tc>
        <w:tc>
          <w:tcPr>
            <w:tcW w:w="5555" w:type="dxa"/>
            <w:tcBorders>
              <w:top w:val="single" w:sz="4" w:space="0" w:color="auto"/>
              <w:left w:val="single" w:sz="4" w:space="0" w:color="auto"/>
              <w:bottom w:val="single" w:sz="4" w:space="0" w:color="auto"/>
              <w:right w:val="single" w:sz="4" w:space="0" w:color="auto"/>
            </w:tcBorders>
          </w:tcPr>
          <w:p w14:paraId="69C1191E" w14:textId="5E0C5180" w:rsidR="00723D08" w:rsidRPr="00F716D1" w:rsidRDefault="00F716D1" w:rsidP="00883FA7">
            <w:pPr>
              <w:spacing w:line="276" w:lineRule="auto"/>
              <w:rPr>
                <w:b/>
                <w:bCs/>
                <w:lang w:val="en-GB"/>
              </w:rPr>
            </w:pPr>
            <w:r w:rsidRPr="00F716D1">
              <w:rPr>
                <w:b/>
                <w:lang w:val="en-GB"/>
              </w:rPr>
              <w:t>Fencing overhaul</w:t>
            </w:r>
          </w:p>
        </w:tc>
        <w:tc>
          <w:tcPr>
            <w:tcW w:w="1629" w:type="dxa"/>
            <w:tcBorders>
              <w:top w:val="single" w:sz="4" w:space="0" w:color="auto"/>
              <w:left w:val="single" w:sz="4" w:space="0" w:color="auto"/>
              <w:bottom w:val="single" w:sz="4" w:space="0" w:color="auto"/>
              <w:right w:val="single" w:sz="4" w:space="0" w:color="auto"/>
            </w:tcBorders>
          </w:tcPr>
          <w:p w14:paraId="2FED7B73" w14:textId="0096E4F0" w:rsidR="00723D08" w:rsidRPr="00F716D1" w:rsidRDefault="00F716D1" w:rsidP="00883FA7">
            <w:pPr>
              <w:spacing w:line="276" w:lineRule="auto"/>
              <w:rPr>
                <w:bCs/>
                <w:lang w:val="en-GB"/>
              </w:rPr>
            </w:pPr>
            <w:r w:rsidRPr="00F716D1">
              <w:rPr>
                <w:lang w:val="en-GB"/>
              </w:rPr>
              <w:t>lineal metres</w:t>
            </w:r>
          </w:p>
        </w:tc>
        <w:tc>
          <w:tcPr>
            <w:tcW w:w="1818" w:type="dxa"/>
            <w:tcBorders>
              <w:top w:val="single" w:sz="4" w:space="0" w:color="auto"/>
              <w:left w:val="single" w:sz="4" w:space="0" w:color="auto"/>
              <w:bottom w:val="single" w:sz="4" w:space="0" w:color="auto"/>
              <w:right w:val="single" w:sz="4" w:space="0" w:color="auto"/>
            </w:tcBorders>
          </w:tcPr>
          <w:p w14:paraId="44A5C5AA" w14:textId="77777777" w:rsidR="00723D08" w:rsidRPr="00F716D1" w:rsidRDefault="00723D08" w:rsidP="00883FA7">
            <w:pPr>
              <w:spacing w:line="276" w:lineRule="auto"/>
              <w:rPr>
                <w:bCs/>
                <w:lang w:val="en-GB"/>
              </w:rPr>
            </w:pPr>
            <w:r w:rsidRPr="00F716D1">
              <w:rPr>
                <w:bCs/>
                <w:lang w:val="en-GB"/>
              </w:rPr>
              <w:t>1560,0</w:t>
            </w:r>
          </w:p>
        </w:tc>
      </w:tr>
    </w:tbl>
    <w:p w14:paraId="6DE05D65" w14:textId="77777777" w:rsidR="00723D08" w:rsidRPr="00F716D1" w:rsidRDefault="00723D08" w:rsidP="00723D08">
      <w:pPr>
        <w:spacing w:after="200" w:line="276" w:lineRule="auto"/>
        <w:rPr>
          <w:b/>
          <w:bCs/>
          <w:lang w:val="en-GB"/>
        </w:rPr>
      </w:pPr>
    </w:p>
    <w:p w14:paraId="536BE586" w14:textId="77777777" w:rsidR="0036015B" w:rsidRPr="00F716D1" w:rsidRDefault="0036015B" w:rsidP="00723D08">
      <w:pPr>
        <w:spacing w:after="200" w:line="276" w:lineRule="auto"/>
        <w:jc w:val="center"/>
        <w:rPr>
          <w:b/>
          <w:bCs/>
          <w:lang w:val="en-GB"/>
        </w:rPr>
      </w:pPr>
    </w:p>
    <w:p w14:paraId="3AFFC319" w14:textId="77777777" w:rsidR="004029E8" w:rsidRPr="00DB3B5B" w:rsidRDefault="004029E8" w:rsidP="004029E8">
      <w:pPr>
        <w:spacing w:after="200" w:line="276" w:lineRule="auto"/>
        <w:jc w:val="center"/>
        <w:rPr>
          <w:b/>
          <w:bCs/>
          <w:lang w:val="en-GB"/>
        </w:rPr>
      </w:pPr>
      <w:r w:rsidRPr="00DB3B5B">
        <w:rPr>
          <w:b/>
          <w:lang w:val="en-GB"/>
        </w:rPr>
        <w:t>TENTATIVE CALENDAR PLAN</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40"/>
        <w:gridCol w:w="3278"/>
      </w:tblGrid>
      <w:tr w:rsidR="004029E8" w:rsidRPr="00DB3B5B" w14:paraId="7E597160" w14:textId="77777777" w:rsidTr="00712EC3">
        <w:tc>
          <w:tcPr>
            <w:tcW w:w="696" w:type="dxa"/>
            <w:shd w:val="clear" w:color="auto" w:fill="auto"/>
          </w:tcPr>
          <w:p w14:paraId="00EC5C38" w14:textId="77777777" w:rsidR="004029E8" w:rsidRPr="00DB3B5B" w:rsidRDefault="004029E8" w:rsidP="00712EC3">
            <w:pPr>
              <w:spacing w:line="276" w:lineRule="auto"/>
              <w:jc w:val="center"/>
              <w:rPr>
                <w:b/>
                <w:bCs/>
                <w:lang w:val="en-GB"/>
              </w:rPr>
            </w:pPr>
            <w:r w:rsidRPr="00DB3B5B">
              <w:rPr>
                <w:b/>
                <w:lang w:val="en-GB"/>
              </w:rPr>
              <w:t>Item No.</w:t>
            </w:r>
          </w:p>
        </w:tc>
        <w:tc>
          <w:tcPr>
            <w:tcW w:w="5940" w:type="dxa"/>
            <w:shd w:val="clear" w:color="auto" w:fill="auto"/>
          </w:tcPr>
          <w:p w14:paraId="069A846C" w14:textId="77777777" w:rsidR="004029E8" w:rsidRPr="00DB3B5B" w:rsidRDefault="004029E8" w:rsidP="00712EC3">
            <w:pPr>
              <w:spacing w:line="276" w:lineRule="auto"/>
              <w:jc w:val="center"/>
              <w:rPr>
                <w:b/>
                <w:bCs/>
                <w:lang w:val="en-GB"/>
              </w:rPr>
            </w:pPr>
            <w:r w:rsidRPr="00DB3B5B">
              <w:rPr>
                <w:b/>
                <w:lang w:val="en-GB"/>
              </w:rPr>
              <w:t>STAGE</w:t>
            </w:r>
          </w:p>
        </w:tc>
        <w:tc>
          <w:tcPr>
            <w:tcW w:w="3278" w:type="dxa"/>
            <w:shd w:val="clear" w:color="auto" w:fill="auto"/>
          </w:tcPr>
          <w:p w14:paraId="70D6DFED" w14:textId="77777777" w:rsidR="004029E8" w:rsidRPr="00DB3B5B" w:rsidRDefault="004029E8" w:rsidP="00712EC3">
            <w:pPr>
              <w:spacing w:line="276" w:lineRule="auto"/>
              <w:jc w:val="center"/>
              <w:rPr>
                <w:b/>
                <w:bCs/>
                <w:lang w:val="en-GB"/>
              </w:rPr>
            </w:pPr>
            <w:r w:rsidRPr="00DB3B5B">
              <w:rPr>
                <w:b/>
                <w:lang w:val="en-GB"/>
              </w:rPr>
              <w:t>Tentative terms*</w:t>
            </w:r>
          </w:p>
        </w:tc>
      </w:tr>
      <w:tr w:rsidR="004029E8" w:rsidRPr="00DB3B5B" w14:paraId="4C6631D3" w14:textId="77777777" w:rsidTr="00712EC3">
        <w:tc>
          <w:tcPr>
            <w:tcW w:w="696" w:type="dxa"/>
            <w:shd w:val="clear" w:color="auto" w:fill="auto"/>
          </w:tcPr>
          <w:p w14:paraId="485F6E94" w14:textId="77777777" w:rsidR="004029E8" w:rsidRPr="00DB3B5B" w:rsidRDefault="004029E8" w:rsidP="00712EC3">
            <w:pPr>
              <w:spacing w:line="276" w:lineRule="auto"/>
              <w:jc w:val="center"/>
              <w:rPr>
                <w:b/>
                <w:bCs/>
                <w:lang w:val="en-GB"/>
              </w:rPr>
            </w:pPr>
            <w:r w:rsidRPr="00DB3B5B">
              <w:rPr>
                <w:b/>
                <w:bCs/>
                <w:lang w:val="en-GB"/>
              </w:rPr>
              <w:t>І</w:t>
            </w:r>
          </w:p>
        </w:tc>
        <w:tc>
          <w:tcPr>
            <w:tcW w:w="5940" w:type="dxa"/>
            <w:shd w:val="clear" w:color="auto" w:fill="auto"/>
          </w:tcPr>
          <w:p w14:paraId="1022039A" w14:textId="77777777" w:rsidR="004029E8" w:rsidRPr="00DB3B5B" w:rsidRDefault="004029E8" w:rsidP="00712EC3">
            <w:pPr>
              <w:spacing w:line="276" w:lineRule="auto"/>
              <w:jc w:val="both"/>
              <w:rPr>
                <w:b/>
                <w:bCs/>
                <w:lang w:val="en-GB"/>
              </w:rPr>
            </w:pPr>
            <w:r w:rsidRPr="00DB3B5B">
              <w:rPr>
                <w:b/>
                <w:lang w:val="en-GB"/>
              </w:rPr>
              <w:t>Development of design and estimate documentation</w:t>
            </w:r>
            <w:r w:rsidRPr="00DB3B5B">
              <w:rPr>
                <w:bCs/>
                <w:lang w:val="en-GB"/>
              </w:rPr>
              <w:t xml:space="preserve"> з </w:t>
            </w:r>
            <w:r w:rsidRPr="00DB3B5B">
              <w:rPr>
                <w:noProof/>
                <w:lang w:val="en-GB"/>
              </w:rPr>
              <w:t>on the “Construction of the section for cars and buses (1 start-up facility) and restoration (reconstruction) of existing section of truck transport checkpoint (2 stage)”</w:t>
            </w:r>
          </w:p>
        </w:tc>
        <w:tc>
          <w:tcPr>
            <w:tcW w:w="3278" w:type="dxa"/>
            <w:shd w:val="clear" w:color="auto" w:fill="auto"/>
          </w:tcPr>
          <w:p w14:paraId="03F0EAA3" w14:textId="77777777" w:rsidR="004029E8" w:rsidRPr="00DB3B5B" w:rsidRDefault="004029E8" w:rsidP="00712EC3">
            <w:pPr>
              <w:spacing w:line="276" w:lineRule="auto"/>
              <w:jc w:val="center"/>
              <w:rPr>
                <w:b/>
                <w:bCs/>
                <w:lang w:val="en-GB"/>
              </w:rPr>
            </w:pPr>
            <w:r>
              <w:rPr>
                <w:b/>
                <w:bCs/>
              </w:rPr>
              <w:t>8</w:t>
            </w:r>
            <w:r w:rsidRPr="00DE3540">
              <w:rPr>
                <w:b/>
                <w:bCs/>
                <w:lang w:val="en-GB"/>
              </w:rPr>
              <w:t xml:space="preserve"> months</w:t>
            </w:r>
          </w:p>
        </w:tc>
      </w:tr>
      <w:tr w:rsidR="004029E8" w:rsidRPr="00DB3B5B" w14:paraId="1935C8BE" w14:textId="77777777" w:rsidTr="00712EC3">
        <w:trPr>
          <w:trHeight w:val="432"/>
        </w:trPr>
        <w:tc>
          <w:tcPr>
            <w:tcW w:w="696" w:type="dxa"/>
            <w:shd w:val="clear" w:color="auto" w:fill="auto"/>
          </w:tcPr>
          <w:p w14:paraId="079257DA" w14:textId="77777777" w:rsidR="004029E8" w:rsidRPr="00DB3B5B" w:rsidRDefault="004029E8" w:rsidP="00712EC3">
            <w:pPr>
              <w:spacing w:line="276" w:lineRule="auto"/>
              <w:jc w:val="center"/>
              <w:rPr>
                <w:b/>
                <w:bCs/>
                <w:lang w:val="en-GB"/>
              </w:rPr>
            </w:pPr>
          </w:p>
        </w:tc>
        <w:tc>
          <w:tcPr>
            <w:tcW w:w="5940" w:type="dxa"/>
            <w:shd w:val="clear" w:color="auto" w:fill="auto"/>
          </w:tcPr>
          <w:p w14:paraId="144104C3" w14:textId="77777777" w:rsidR="004029E8" w:rsidRPr="00DB3B5B" w:rsidRDefault="004029E8" w:rsidP="004029E8">
            <w:pPr>
              <w:numPr>
                <w:ilvl w:val="0"/>
                <w:numId w:val="3"/>
              </w:numPr>
              <w:spacing w:line="276" w:lineRule="auto"/>
              <w:rPr>
                <w:bCs/>
                <w:lang w:val="en-GB"/>
              </w:rPr>
            </w:pPr>
            <w:r w:rsidRPr="00DB3B5B">
              <w:rPr>
                <w:rFonts w:cs="Calibri"/>
                <w:lang w:val="en-GB"/>
              </w:rPr>
              <w:t>development of design and estimate documentation</w:t>
            </w:r>
          </w:p>
        </w:tc>
        <w:tc>
          <w:tcPr>
            <w:tcW w:w="3278" w:type="dxa"/>
            <w:shd w:val="clear" w:color="auto" w:fill="auto"/>
          </w:tcPr>
          <w:p w14:paraId="1D607A05" w14:textId="77777777" w:rsidR="004029E8" w:rsidRPr="00DB3B5B" w:rsidRDefault="004029E8" w:rsidP="00712EC3">
            <w:pPr>
              <w:spacing w:line="276" w:lineRule="auto"/>
              <w:jc w:val="center"/>
              <w:rPr>
                <w:bCs/>
                <w:lang w:val="en-GB"/>
              </w:rPr>
            </w:pPr>
            <w:r>
              <w:rPr>
                <w:bCs/>
              </w:rPr>
              <w:t>6</w:t>
            </w:r>
            <w:r w:rsidRPr="00DE3540">
              <w:rPr>
                <w:bCs/>
                <w:lang w:val="en-GB"/>
              </w:rPr>
              <w:t xml:space="preserve"> months</w:t>
            </w:r>
          </w:p>
        </w:tc>
      </w:tr>
      <w:tr w:rsidR="004029E8" w:rsidRPr="00DB3B5B" w14:paraId="5F6240E7" w14:textId="77777777" w:rsidTr="00712EC3">
        <w:tc>
          <w:tcPr>
            <w:tcW w:w="696" w:type="dxa"/>
            <w:shd w:val="clear" w:color="auto" w:fill="auto"/>
          </w:tcPr>
          <w:p w14:paraId="3F62D9F8" w14:textId="77777777" w:rsidR="004029E8" w:rsidRPr="00DB3B5B" w:rsidRDefault="004029E8" w:rsidP="00712EC3">
            <w:pPr>
              <w:spacing w:line="276" w:lineRule="auto"/>
              <w:jc w:val="center"/>
              <w:rPr>
                <w:b/>
                <w:bCs/>
                <w:lang w:val="en-GB"/>
              </w:rPr>
            </w:pPr>
          </w:p>
        </w:tc>
        <w:tc>
          <w:tcPr>
            <w:tcW w:w="5940" w:type="dxa"/>
            <w:shd w:val="clear" w:color="auto" w:fill="auto"/>
          </w:tcPr>
          <w:p w14:paraId="4E50DABB" w14:textId="77777777" w:rsidR="004029E8" w:rsidRPr="00DB3B5B" w:rsidRDefault="004029E8" w:rsidP="004029E8">
            <w:pPr>
              <w:numPr>
                <w:ilvl w:val="0"/>
                <w:numId w:val="3"/>
              </w:numPr>
              <w:spacing w:line="276" w:lineRule="auto"/>
              <w:rPr>
                <w:bCs/>
                <w:lang w:val="en-GB"/>
              </w:rPr>
            </w:pPr>
            <w:r w:rsidRPr="00DB3B5B">
              <w:rPr>
                <w:rFonts w:cs="Calibri"/>
                <w:lang w:val="en-GB"/>
              </w:rPr>
              <w:t>review of design and estimate documentation</w:t>
            </w:r>
          </w:p>
        </w:tc>
        <w:tc>
          <w:tcPr>
            <w:tcW w:w="3278" w:type="dxa"/>
            <w:shd w:val="clear" w:color="auto" w:fill="auto"/>
          </w:tcPr>
          <w:p w14:paraId="0EE41765" w14:textId="77777777" w:rsidR="004029E8" w:rsidRPr="00DB3B5B" w:rsidRDefault="004029E8" w:rsidP="00712EC3">
            <w:pPr>
              <w:spacing w:line="276" w:lineRule="auto"/>
              <w:jc w:val="center"/>
              <w:rPr>
                <w:bCs/>
                <w:lang w:val="en-GB"/>
              </w:rPr>
            </w:pPr>
            <w:r w:rsidRPr="00DB3B5B">
              <w:rPr>
                <w:bCs/>
                <w:lang w:val="en-GB"/>
              </w:rPr>
              <w:t>1 month</w:t>
            </w:r>
          </w:p>
        </w:tc>
      </w:tr>
      <w:tr w:rsidR="004029E8" w:rsidRPr="00DB3B5B" w14:paraId="34176B4B" w14:textId="77777777" w:rsidTr="00712EC3">
        <w:tc>
          <w:tcPr>
            <w:tcW w:w="696" w:type="dxa"/>
            <w:shd w:val="clear" w:color="auto" w:fill="auto"/>
          </w:tcPr>
          <w:p w14:paraId="5760B522" w14:textId="77777777" w:rsidR="004029E8" w:rsidRPr="00DB3B5B" w:rsidRDefault="004029E8" w:rsidP="00712EC3">
            <w:pPr>
              <w:spacing w:line="276" w:lineRule="auto"/>
              <w:jc w:val="center"/>
              <w:rPr>
                <w:b/>
                <w:bCs/>
                <w:lang w:val="en-GB"/>
              </w:rPr>
            </w:pPr>
          </w:p>
        </w:tc>
        <w:tc>
          <w:tcPr>
            <w:tcW w:w="5940" w:type="dxa"/>
            <w:shd w:val="clear" w:color="auto" w:fill="auto"/>
          </w:tcPr>
          <w:p w14:paraId="3411C3AD" w14:textId="77777777" w:rsidR="004029E8" w:rsidRPr="00DB3B5B" w:rsidRDefault="004029E8" w:rsidP="004029E8">
            <w:pPr>
              <w:numPr>
                <w:ilvl w:val="0"/>
                <w:numId w:val="3"/>
              </w:numPr>
              <w:spacing w:line="276" w:lineRule="auto"/>
              <w:rPr>
                <w:bCs/>
                <w:lang w:val="en-GB"/>
              </w:rPr>
            </w:pPr>
            <w:r w:rsidRPr="00DB3B5B">
              <w:rPr>
                <w:rFonts w:cs="Calibri"/>
                <w:lang w:val="en-GB"/>
              </w:rPr>
              <w:t>approval of design and estimate documentation</w:t>
            </w:r>
          </w:p>
        </w:tc>
        <w:tc>
          <w:tcPr>
            <w:tcW w:w="3278" w:type="dxa"/>
            <w:shd w:val="clear" w:color="auto" w:fill="auto"/>
          </w:tcPr>
          <w:p w14:paraId="288C9406" w14:textId="77777777" w:rsidR="004029E8" w:rsidRPr="00DB3B5B" w:rsidRDefault="004029E8" w:rsidP="00712EC3">
            <w:pPr>
              <w:spacing w:line="276" w:lineRule="auto"/>
              <w:jc w:val="center"/>
              <w:rPr>
                <w:bCs/>
                <w:lang w:val="en-GB"/>
              </w:rPr>
            </w:pPr>
            <w:r w:rsidRPr="00DB3B5B">
              <w:rPr>
                <w:bCs/>
                <w:lang w:val="en-GB"/>
              </w:rPr>
              <w:t>1 month</w:t>
            </w:r>
          </w:p>
        </w:tc>
      </w:tr>
      <w:tr w:rsidR="004029E8" w:rsidRPr="00DB3B5B" w14:paraId="0D6F8584" w14:textId="77777777" w:rsidTr="00712EC3">
        <w:tc>
          <w:tcPr>
            <w:tcW w:w="696" w:type="dxa"/>
            <w:shd w:val="clear" w:color="auto" w:fill="auto"/>
          </w:tcPr>
          <w:p w14:paraId="017BF02C" w14:textId="77777777" w:rsidR="004029E8" w:rsidRPr="00DB3B5B" w:rsidRDefault="004029E8" w:rsidP="00712EC3">
            <w:pPr>
              <w:spacing w:line="276" w:lineRule="auto"/>
              <w:jc w:val="center"/>
              <w:rPr>
                <w:b/>
                <w:bCs/>
                <w:lang w:val="en-GB"/>
              </w:rPr>
            </w:pPr>
            <w:r w:rsidRPr="00DB3B5B">
              <w:rPr>
                <w:b/>
                <w:bCs/>
                <w:lang w:val="en-GB"/>
              </w:rPr>
              <w:t>ІІ</w:t>
            </w:r>
          </w:p>
        </w:tc>
        <w:tc>
          <w:tcPr>
            <w:tcW w:w="5940" w:type="dxa"/>
            <w:shd w:val="clear" w:color="auto" w:fill="auto"/>
          </w:tcPr>
          <w:p w14:paraId="0AB965E2" w14:textId="77777777" w:rsidR="004029E8" w:rsidRPr="00DB3B5B" w:rsidRDefault="004029E8" w:rsidP="00712EC3">
            <w:pPr>
              <w:spacing w:line="276" w:lineRule="auto"/>
              <w:ind w:left="34"/>
              <w:rPr>
                <w:b/>
                <w:bCs/>
                <w:lang w:val="en-GB"/>
              </w:rPr>
            </w:pPr>
            <w:r w:rsidRPr="00DB3B5B">
              <w:rPr>
                <w:rFonts w:cs="Calibri"/>
                <w:b/>
                <w:lang w:val="en-GB"/>
              </w:rPr>
              <w:t>Construction work</w:t>
            </w:r>
            <w:r w:rsidRPr="00DB3B5B">
              <w:rPr>
                <w:b/>
                <w:bCs/>
                <w:lang w:val="en-GB"/>
              </w:rPr>
              <w:t xml:space="preserve"> </w:t>
            </w:r>
          </w:p>
        </w:tc>
        <w:tc>
          <w:tcPr>
            <w:tcW w:w="3278" w:type="dxa"/>
            <w:shd w:val="clear" w:color="auto" w:fill="auto"/>
          </w:tcPr>
          <w:p w14:paraId="058654CA" w14:textId="3AF277B2" w:rsidR="004029E8" w:rsidRPr="00DB3B5B" w:rsidRDefault="004029E8" w:rsidP="00712EC3">
            <w:pPr>
              <w:spacing w:line="276" w:lineRule="auto"/>
              <w:jc w:val="center"/>
              <w:rPr>
                <w:b/>
                <w:bCs/>
                <w:lang w:val="en-GB"/>
              </w:rPr>
            </w:pPr>
            <w:bookmarkStart w:id="0" w:name="_GoBack"/>
            <w:bookmarkEnd w:id="0"/>
          </w:p>
        </w:tc>
      </w:tr>
      <w:tr w:rsidR="004029E8" w:rsidRPr="00DB3B5B" w14:paraId="1AA6ED64" w14:textId="77777777" w:rsidTr="00712EC3">
        <w:tc>
          <w:tcPr>
            <w:tcW w:w="696" w:type="dxa"/>
            <w:shd w:val="clear" w:color="auto" w:fill="auto"/>
          </w:tcPr>
          <w:p w14:paraId="0A61D6A9" w14:textId="77777777" w:rsidR="004029E8" w:rsidRPr="00DB3B5B" w:rsidRDefault="004029E8" w:rsidP="00712EC3">
            <w:pPr>
              <w:spacing w:line="276" w:lineRule="auto"/>
              <w:jc w:val="center"/>
              <w:rPr>
                <w:b/>
                <w:bCs/>
                <w:lang w:val="en-GB"/>
              </w:rPr>
            </w:pPr>
          </w:p>
        </w:tc>
        <w:tc>
          <w:tcPr>
            <w:tcW w:w="5940" w:type="dxa"/>
            <w:shd w:val="clear" w:color="auto" w:fill="auto"/>
          </w:tcPr>
          <w:p w14:paraId="6674C7FA" w14:textId="77777777" w:rsidR="004029E8" w:rsidRPr="00DB3B5B" w:rsidRDefault="004029E8" w:rsidP="00712EC3">
            <w:pPr>
              <w:spacing w:line="276" w:lineRule="auto"/>
              <w:ind w:left="34"/>
              <w:rPr>
                <w:b/>
                <w:bCs/>
                <w:lang w:val="en-GB"/>
              </w:rPr>
            </w:pPr>
            <w:r w:rsidRPr="00DB3B5B">
              <w:rPr>
                <w:rFonts w:cs="Calibri"/>
                <w:b/>
                <w:lang w:val="en-GB"/>
              </w:rPr>
              <w:t xml:space="preserve">І start-up facility </w:t>
            </w:r>
            <w:r w:rsidRPr="00DB3B5B">
              <w:rPr>
                <w:rFonts w:cs="Calibri"/>
                <w:lang w:val="en-GB"/>
              </w:rPr>
              <w:t>“Construction of a section for cars and buses at the “Krakovets” automobile crossing checkpoint on the Ukrainian-Polish border”</w:t>
            </w:r>
          </w:p>
        </w:tc>
        <w:tc>
          <w:tcPr>
            <w:tcW w:w="3278" w:type="dxa"/>
            <w:shd w:val="clear" w:color="auto" w:fill="auto"/>
          </w:tcPr>
          <w:p w14:paraId="2928BB51" w14:textId="77777777" w:rsidR="004029E8" w:rsidRPr="00DB3B5B" w:rsidRDefault="004029E8" w:rsidP="00712EC3">
            <w:pPr>
              <w:spacing w:line="276" w:lineRule="auto"/>
              <w:jc w:val="center"/>
              <w:rPr>
                <w:b/>
                <w:bCs/>
                <w:lang w:val="en-GB"/>
              </w:rPr>
            </w:pPr>
            <w:r>
              <w:rPr>
                <w:b/>
                <w:bCs/>
              </w:rPr>
              <w:t>16</w:t>
            </w:r>
            <w:r w:rsidRPr="00DE3540">
              <w:rPr>
                <w:b/>
                <w:bCs/>
                <w:lang w:val="en-GB"/>
              </w:rPr>
              <w:t xml:space="preserve"> months</w:t>
            </w:r>
          </w:p>
        </w:tc>
      </w:tr>
      <w:tr w:rsidR="004029E8" w:rsidRPr="00DB3B5B" w14:paraId="79972CBF" w14:textId="77777777" w:rsidTr="00712EC3">
        <w:tc>
          <w:tcPr>
            <w:tcW w:w="696" w:type="dxa"/>
            <w:shd w:val="clear" w:color="auto" w:fill="auto"/>
          </w:tcPr>
          <w:p w14:paraId="10EDDC70" w14:textId="77777777" w:rsidR="004029E8" w:rsidRPr="00DB3B5B" w:rsidRDefault="004029E8" w:rsidP="00712EC3">
            <w:pPr>
              <w:spacing w:line="276" w:lineRule="auto"/>
              <w:jc w:val="center"/>
              <w:rPr>
                <w:b/>
                <w:bCs/>
                <w:lang w:val="en-GB"/>
              </w:rPr>
            </w:pPr>
          </w:p>
        </w:tc>
        <w:tc>
          <w:tcPr>
            <w:tcW w:w="5940" w:type="dxa"/>
            <w:shd w:val="clear" w:color="auto" w:fill="auto"/>
          </w:tcPr>
          <w:p w14:paraId="102E76A1" w14:textId="77777777" w:rsidR="004029E8" w:rsidRPr="00DB3B5B" w:rsidRDefault="004029E8" w:rsidP="00712EC3">
            <w:pPr>
              <w:spacing w:line="276" w:lineRule="auto"/>
              <w:ind w:left="34"/>
              <w:rPr>
                <w:bCs/>
                <w:lang w:val="en-GB"/>
              </w:rPr>
            </w:pPr>
            <w:r w:rsidRPr="00DB3B5B">
              <w:rPr>
                <w:rFonts w:cs="Calibri"/>
                <w:lang w:val="en-GB"/>
              </w:rPr>
              <w:t>Preparatory work</w:t>
            </w:r>
          </w:p>
        </w:tc>
        <w:tc>
          <w:tcPr>
            <w:tcW w:w="3278" w:type="dxa"/>
            <w:shd w:val="clear" w:color="auto" w:fill="auto"/>
          </w:tcPr>
          <w:p w14:paraId="6189ABF8" w14:textId="77777777" w:rsidR="004029E8" w:rsidRPr="00DB3B5B" w:rsidRDefault="004029E8" w:rsidP="00712EC3">
            <w:pPr>
              <w:spacing w:line="276" w:lineRule="auto"/>
              <w:jc w:val="center"/>
              <w:rPr>
                <w:bCs/>
                <w:lang w:val="en-GB"/>
              </w:rPr>
            </w:pPr>
            <w:r w:rsidRPr="00DE3540">
              <w:rPr>
                <w:bCs/>
                <w:lang w:val="en-GB"/>
              </w:rPr>
              <w:t>2 months</w:t>
            </w:r>
          </w:p>
        </w:tc>
      </w:tr>
      <w:tr w:rsidR="004029E8" w:rsidRPr="00DB3B5B" w14:paraId="43BA9C0C" w14:textId="77777777" w:rsidTr="00712EC3">
        <w:tc>
          <w:tcPr>
            <w:tcW w:w="696" w:type="dxa"/>
            <w:shd w:val="clear" w:color="auto" w:fill="auto"/>
          </w:tcPr>
          <w:p w14:paraId="379C8B8E" w14:textId="77777777" w:rsidR="004029E8" w:rsidRPr="00DB3B5B" w:rsidRDefault="004029E8" w:rsidP="00712EC3">
            <w:pPr>
              <w:spacing w:line="276" w:lineRule="auto"/>
              <w:jc w:val="center"/>
              <w:rPr>
                <w:b/>
                <w:bCs/>
                <w:lang w:val="en-GB"/>
              </w:rPr>
            </w:pPr>
          </w:p>
        </w:tc>
        <w:tc>
          <w:tcPr>
            <w:tcW w:w="5940" w:type="dxa"/>
            <w:shd w:val="clear" w:color="auto" w:fill="auto"/>
          </w:tcPr>
          <w:p w14:paraId="0BA29D48" w14:textId="77777777" w:rsidR="004029E8" w:rsidRPr="00DB3B5B" w:rsidRDefault="004029E8" w:rsidP="00712EC3">
            <w:pPr>
              <w:spacing w:line="276" w:lineRule="auto"/>
              <w:ind w:left="34"/>
              <w:rPr>
                <w:bCs/>
                <w:lang w:val="en-GB"/>
              </w:rPr>
            </w:pPr>
            <w:r w:rsidRPr="00DB3B5B">
              <w:rPr>
                <w:rFonts w:cs="Calibri"/>
                <w:lang w:val="en-GB"/>
              </w:rPr>
              <w:t>Construction work</w:t>
            </w:r>
          </w:p>
        </w:tc>
        <w:tc>
          <w:tcPr>
            <w:tcW w:w="3278" w:type="dxa"/>
            <w:shd w:val="clear" w:color="auto" w:fill="auto"/>
          </w:tcPr>
          <w:p w14:paraId="78788CB3" w14:textId="77777777" w:rsidR="004029E8" w:rsidRPr="00DB3B5B" w:rsidRDefault="004029E8" w:rsidP="00712EC3">
            <w:pPr>
              <w:spacing w:line="276" w:lineRule="auto"/>
              <w:jc w:val="center"/>
              <w:rPr>
                <w:bCs/>
                <w:lang w:val="en-GB"/>
              </w:rPr>
            </w:pPr>
            <w:r>
              <w:rPr>
                <w:bCs/>
              </w:rPr>
              <w:t>1</w:t>
            </w:r>
            <w:r w:rsidRPr="00DE3540">
              <w:rPr>
                <w:bCs/>
                <w:lang w:val="en-GB"/>
              </w:rPr>
              <w:t>2 months</w:t>
            </w:r>
          </w:p>
        </w:tc>
      </w:tr>
      <w:tr w:rsidR="004029E8" w:rsidRPr="00DB3B5B" w14:paraId="77930CAD" w14:textId="77777777" w:rsidTr="00712EC3">
        <w:tc>
          <w:tcPr>
            <w:tcW w:w="696" w:type="dxa"/>
            <w:shd w:val="clear" w:color="auto" w:fill="auto"/>
          </w:tcPr>
          <w:p w14:paraId="69015D49" w14:textId="77777777" w:rsidR="004029E8" w:rsidRPr="00DB3B5B" w:rsidRDefault="004029E8" w:rsidP="00712EC3">
            <w:pPr>
              <w:spacing w:line="276" w:lineRule="auto"/>
              <w:jc w:val="center"/>
              <w:rPr>
                <w:b/>
                <w:bCs/>
                <w:lang w:val="en-GB"/>
              </w:rPr>
            </w:pPr>
          </w:p>
        </w:tc>
        <w:tc>
          <w:tcPr>
            <w:tcW w:w="5940" w:type="dxa"/>
            <w:shd w:val="clear" w:color="auto" w:fill="auto"/>
          </w:tcPr>
          <w:p w14:paraId="7464AD0E" w14:textId="77777777" w:rsidR="004029E8" w:rsidRPr="00DB3B5B" w:rsidRDefault="004029E8" w:rsidP="00712EC3">
            <w:pPr>
              <w:spacing w:line="276" w:lineRule="auto"/>
              <w:ind w:left="34"/>
              <w:rPr>
                <w:bCs/>
                <w:lang w:val="en-GB"/>
              </w:rPr>
            </w:pPr>
            <w:r w:rsidRPr="00DB3B5B">
              <w:rPr>
                <w:rFonts w:cs="Calibri"/>
                <w:lang w:val="en-GB"/>
              </w:rPr>
              <w:t>Commissioning</w:t>
            </w:r>
          </w:p>
        </w:tc>
        <w:tc>
          <w:tcPr>
            <w:tcW w:w="3278" w:type="dxa"/>
            <w:shd w:val="clear" w:color="auto" w:fill="auto"/>
          </w:tcPr>
          <w:p w14:paraId="554FF5BC" w14:textId="77777777" w:rsidR="004029E8" w:rsidRPr="00DB3B5B" w:rsidRDefault="004029E8" w:rsidP="00712EC3">
            <w:pPr>
              <w:spacing w:line="276" w:lineRule="auto"/>
              <w:jc w:val="center"/>
              <w:rPr>
                <w:bCs/>
                <w:lang w:val="en-GB"/>
              </w:rPr>
            </w:pPr>
            <w:r w:rsidRPr="00DE3540">
              <w:rPr>
                <w:bCs/>
                <w:lang w:val="en-GB"/>
              </w:rPr>
              <w:t>1 month</w:t>
            </w:r>
          </w:p>
        </w:tc>
      </w:tr>
      <w:tr w:rsidR="004029E8" w:rsidRPr="00DB3B5B" w14:paraId="0F9A7895" w14:textId="77777777" w:rsidTr="00712EC3">
        <w:tc>
          <w:tcPr>
            <w:tcW w:w="696" w:type="dxa"/>
            <w:shd w:val="clear" w:color="auto" w:fill="auto"/>
          </w:tcPr>
          <w:p w14:paraId="5F5A51D1" w14:textId="77777777" w:rsidR="004029E8" w:rsidRPr="00DB3B5B" w:rsidRDefault="004029E8" w:rsidP="00712EC3">
            <w:pPr>
              <w:spacing w:line="276" w:lineRule="auto"/>
              <w:jc w:val="center"/>
              <w:rPr>
                <w:b/>
                <w:bCs/>
                <w:lang w:val="en-GB"/>
              </w:rPr>
            </w:pPr>
          </w:p>
        </w:tc>
        <w:tc>
          <w:tcPr>
            <w:tcW w:w="5940" w:type="dxa"/>
            <w:shd w:val="clear" w:color="auto" w:fill="auto"/>
          </w:tcPr>
          <w:p w14:paraId="27019A44" w14:textId="77777777" w:rsidR="004029E8" w:rsidRPr="00DB3B5B" w:rsidRDefault="004029E8" w:rsidP="00712EC3">
            <w:pPr>
              <w:spacing w:line="276" w:lineRule="auto"/>
              <w:ind w:left="34"/>
              <w:rPr>
                <w:bCs/>
                <w:lang w:val="en-GB"/>
              </w:rPr>
            </w:pPr>
            <w:r w:rsidRPr="00DB3B5B">
              <w:rPr>
                <w:rFonts w:cs="Calibri"/>
                <w:lang w:val="en-GB"/>
              </w:rPr>
              <w:t>Commissioning of the І start-up facility</w:t>
            </w:r>
          </w:p>
        </w:tc>
        <w:tc>
          <w:tcPr>
            <w:tcW w:w="3278" w:type="dxa"/>
            <w:shd w:val="clear" w:color="auto" w:fill="auto"/>
          </w:tcPr>
          <w:p w14:paraId="0387E64B" w14:textId="77777777" w:rsidR="004029E8" w:rsidRPr="00DB3B5B" w:rsidRDefault="004029E8" w:rsidP="00712EC3">
            <w:pPr>
              <w:spacing w:line="276" w:lineRule="auto"/>
              <w:jc w:val="center"/>
              <w:rPr>
                <w:bCs/>
                <w:lang w:val="en-GB"/>
              </w:rPr>
            </w:pPr>
            <w:r w:rsidRPr="00DE3540">
              <w:rPr>
                <w:bCs/>
                <w:lang w:val="en-GB"/>
              </w:rPr>
              <w:t>1 month</w:t>
            </w:r>
          </w:p>
        </w:tc>
      </w:tr>
      <w:tr w:rsidR="004029E8" w:rsidRPr="00DB3B5B" w14:paraId="728D369F" w14:textId="77777777" w:rsidTr="00712EC3">
        <w:tc>
          <w:tcPr>
            <w:tcW w:w="696" w:type="dxa"/>
            <w:shd w:val="clear" w:color="auto" w:fill="auto"/>
          </w:tcPr>
          <w:p w14:paraId="34109B7C" w14:textId="77777777" w:rsidR="004029E8" w:rsidRPr="00DB3B5B" w:rsidRDefault="004029E8" w:rsidP="00712EC3">
            <w:pPr>
              <w:spacing w:line="276" w:lineRule="auto"/>
              <w:jc w:val="center"/>
              <w:rPr>
                <w:b/>
                <w:bCs/>
                <w:lang w:val="en-GB"/>
              </w:rPr>
            </w:pPr>
          </w:p>
        </w:tc>
        <w:tc>
          <w:tcPr>
            <w:tcW w:w="5940" w:type="dxa"/>
            <w:shd w:val="clear" w:color="auto" w:fill="auto"/>
          </w:tcPr>
          <w:p w14:paraId="7C29B617" w14:textId="77777777" w:rsidR="004029E8" w:rsidRPr="00DB3B5B" w:rsidRDefault="004029E8" w:rsidP="00712EC3">
            <w:pPr>
              <w:spacing w:line="276" w:lineRule="auto"/>
              <w:ind w:left="34"/>
              <w:rPr>
                <w:bCs/>
                <w:lang w:val="en-GB"/>
              </w:rPr>
            </w:pPr>
            <w:r w:rsidRPr="00DB3B5B">
              <w:rPr>
                <w:rFonts w:cs="Calibri"/>
                <w:b/>
                <w:lang w:val="en-GB"/>
              </w:rPr>
              <w:t xml:space="preserve">II start-up facility </w:t>
            </w:r>
            <w:r w:rsidRPr="00DB3B5B">
              <w:rPr>
                <w:rFonts w:cs="Calibri"/>
                <w:lang w:val="en-GB"/>
              </w:rPr>
              <w:t>“Reconstruction of infrastructure of Ukrainian part of existing “Krakovets” automobile crossing checkpoint on the Ukrainian-Polish border”</w:t>
            </w:r>
          </w:p>
        </w:tc>
        <w:tc>
          <w:tcPr>
            <w:tcW w:w="3278" w:type="dxa"/>
            <w:shd w:val="clear" w:color="auto" w:fill="auto"/>
          </w:tcPr>
          <w:p w14:paraId="673B8C96" w14:textId="77777777" w:rsidR="004029E8" w:rsidRPr="00DB3B5B" w:rsidRDefault="004029E8" w:rsidP="00712EC3">
            <w:pPr>
              <w:spacing w:line="276" w:lineRule="auto"/>
              <w:jc w:val="center"/>
              <w:rPr>
                <w:b/>
                <w:bCs/>
                <w:lang w:val="en-GB"/>
              </w:rPr>
            </w:pPr>
            <w:r>
              <w:rPr>
                <w:b/>
                <w:bCs/>
              </w:rPr>
              <w:t>16</w:t>
            </w:r>
            <w:r w:rsidRPr="00DE3540">
              <w:rPr>
                <w:b/>
                <w:bCs/>
                <w:lang w:val="en-GB"/>
              </w:rPr>
              <w:t xml:space="preserve"> months</w:t>
            </w:r>
          </w:p>
        </w:tc>
      </w:tr>
      <w:tr w:rsidR="004029E8" w:rsidRPr="00DB3B5B" w14:paraId="2A7E7605" w14:textId="77777777" w:rsidTr="00712EC3">
        <w:tc>
          <w:tcPr>
            <w:tcW w:w="696" w:type="dxa"/>
            <w:shd w:val="clear" w:color="auto" w:fill="auto"/>
          </w:tcPr>
          <w:p w14:paraId="2E7573B0" w14:textId="77777777" w:rsidR="004029E8" w:rsidRPr="00DB3B5B" w:rsidRDefault="004029E8" w:rsidP="00712EC3">
            <w:pPr>
              <w:spacing w:line="276" w:lineRule="auto"/>
              <w:jc w:val="center"/>
              <w:rPr>
                <w:b/>
                <w:bCs/>
                <w:lang w:val="en-GB"/>
              </w:rPr>
            </w:pPr>
          </w:p>
        </w:tc>
        <w:tc>
          <w:tcPr>
            <w:tcW w:w="5940" w:type="dxa"/>
            <w:shd w:val="clear" w:color="auto" w:fill="auto"/>
          </w:tcPr>
          <w:p w14:paraId="6AE3FF93" w14:textId="77777777" w:rsidR="004029E8" w:rsidRPr="00DB3B5B" w:rsidRDefault="004029E8" w:rsidP="00712EC3">
            <w:pPr>
              <w:spacing w:line="276" w:lineRule="auto"/>
              <w:ind w:left="34"/>
              <w:rPr>
                <w:b/>
                <w:bCs/>
                <w:lang w:val="en-GB"/>
              </w:rPr>
            </w:pPr>
            <w:r w:rsidRPr="00DB3B5B">
              <w:rPr>
                <w:b/>
                <w:bCs/>
                <w:lang w:val="en-GB"/>
              </w:rPr>
              <w:t>First start-up facility</w:t>
            </w:r>
          </w:p>
        </w:tc>
        <w:tc>
          <w:tcPr>
            <w:tcW w:w="3278" w:type="dxa"/>
            <w:shd w:val="clear" w:color="auto" w:fill="auto"/>
          </w:tcPr>
          <w:p w14:paraId="47D0A609" w14:textId="77777777" w:rsidR="004029E8" w:rsidRPr="00DB3B5B" w:rsidRDefault="004029E8" w:rsidP="00712EC3">
            <w:pPr>
              <w:spacing w:line="276" w:lineRule="auto"/>
              <w:jc w:val="center"/>
              <w:rPr>
                <w:bCs/>
                <w:lang w:val="en-GB"/>
              </w:rPr>
            </w:pPr>
          </w:p>
        </w:tc>
      </w:tr>
      <w:tr w:rsidR="004029E8" w:rsidRPr="00DB3B5B" w14:paraId="341177F2" w14:textId="77777777" w:rsidTr="00712EC3">
        <w:tc>
          <w:tcPr>
            <w:tcW w:w="696" w:type="dxa"/>
            <w:shd w:val="clear" w:color="auto" w:fill="auto"/>
          </w:tcPr>
          <w:p w14:paraId="508273FC" w14:textId="77777777" w:rsidR="004029E8" w:rsidRPr="00DB3B5B" w:rsidRDefault="004029E8" w:rsidP="00712EC3">
            <w:pPr>
              <w:spacing w:line="276" w:lineRule="auto"/>
              <w:jc w:val="center"/>
              <w:rPr>
                <w:b/>
                <w:bCs/>
                <w:lang w:val="en-GB"/>
              </w:rPr>
            </w:pPr>
          </w:p>
        </w:tc>
        <w:tc>
          <w:tcPr>
            <w:tcW w:w="5940" w:type="dxa"/>
            <w:shd w:val="clear" w:color="auto" w:fill="auto"/>
          </w:tcPr>
          <w:p w14:paraId="37A8600A" w14:textId="77777777" w:rsidR="004029E8" w:rsidRPr="00DB3B5B" w:rsidRDefault="004029E8" w:rsidP="00712EC3">
            <w:pPr>
              <w:spacing w:line="276" w:lineRule="auto"/>
              <w:ind w:left="34"/>
              <w:rPr>
                <w:bCs/>
                <w:lang w:val="en-GB"/>
              </w:rPr>
            </w:pPr>
            <w:r w:rsidRPr="00DB3B5B">
              <w:rPr>
                <w:rFonts w:cs="Calibri"/>
                <w:lang w:val="en-GB"/>
              </w:rPr>
              <w:t>Construction work</w:t>
            </w:r>
          </w:p>
        </w:tc>
        <w:tc>
          <w:tcPr>
            <w:tcW w:w="3278" w:type="dxa"/>
            <w:shd w:val="clear" w:color="auto" w:fill="auto"/>
          </w:tcPr>
          <w:p w14:paraId="51794323" w14:textId="77777777" w:rsidR="004029E8" w:rsidRPr="00DB3B5B" w:rsidRDefault="004029E8" w:rsidP="00712EC3">
            <w:pPr>
              <w:spacing w:line="276" w:lineRule="auto"/>
              <w:jc w:val="center"/>
              <w:rPr>
                <w:bCs/>
                <w:lang w:val="en-GB"/>
              </w:rPr>
            </w:pPr>
            <w:r>
              <w:rPr>
                <w:bCs/>
              </w:rPr>
              <w:t>6</w:t>
            </w:r>
            <w:r w:rsidRPr="00DE3540">
              <w:rPr>
                <w:bCs/>
                <w:lang w:val="en-GB"/>
              </w:rPr>
              <w:t xml:space="preserve"> months</w:t>
            </w:r>
          </w:p>
        </w:tc>
      </w:tr>
      <w:tr w:rsidR="004029E8" w:rsidRPr="00DB3B5B" w14:paraId="1590BCF5" w14:textId="77777777" w:rsidTr="00712EC3">
        <w:tc>
          <w:tcPr>
            <w:tcW w:w="696" w:type="dxa"/>
            <w:shd w:val="clear" w:color="auto" w:fill="auto"/>
          </w:tcPr>
          <w:p w14:paraId="1D335DC7" w14:textId="77777777" w:rsidR="004029E8" w:rsidRPr="00DB3B5B" w:rsidRDefault="004029E8" w:rsidP="00712EC3">
            <w:pPr>
              <w:spacing w:line="276" w:lineRule="auto"/>
              <w:jc w:val="center"/>
              <w:rPr>
                <w:b/>
                <w:bCs/>
                <w:lang w:val="en-GB"/>
              </w:rPr>
            </w:pPr>
          </w:p>
        </w:tc>
        <w:tc>
          <w:tcPr>
            <w:tcW w:w="5940" w:type="dxa"/>
            <w:shd w:val="clear" w:color="auto" w:fill="auto"/>
          </w:tcPr>
          <w:p w14:paraId="56A14D1F" w14:textId="77777777" w:rsidR="004029E8" w:rsidRPr="00DB3B5B" w:rsidRDefault="004029E8" w:rsidP="00712EC3">
            <w:pPr>
              <w:spacing w:line="276" w:lineRule="auto"/>
              <w:ind w:left="34"/>
              <w:rPr>
                <w:bCs/>
                <w:lang w:val="en-GB"/>
              </w:rPr>
            </w:pPr>
            <w:r w:rsidRPr="00DB3B5B">
              <w:rPr>
                <w:rFonts w:cs="Calibri"/>
                <w:lang w:val="en-GB"/>
              </w:rPr>
              <w:t>Commissioning</w:t>
            </w:r>
          </w:p>
        </w:tc>
        <w:tc>
          <w:tcPr>
            <w:tcW w:w="3278" w:type="dxa"/>
            <w:shd w:val="clear" w:color="auto" w:fill="auto"/>
          </w:tcPr>
          <w:p w14:paraId="05187016" w14:textId="77777777" w:rsidR="004029E8" w:rsidRPr="00DE3540" w:rsidRDefault="004029E8" w:rsidP="00712EC3">
            <w:pPr>
              <w:spacing w:line="276" w:lineRule="auto"/>
              <w:jc w:val="center"/>
              <w:rPr>
                <w:bCs/>
                <w:lang w:val="en-GB"/>
              </w:rPr>
            </w:pPr>
            <w:r w:rsidRPr="00DE3540">
              <w:rPr>
                <w:bCs/>
                <w:lang w:val="en-GB"/>
              </w:rPr>
              <w:t>1 month</w:t>
            </w:r>
          </w:p>
        </w:tc>
      </w:tr>
      <w:tr w:rsidR="004029E8" w:rsidRPr="00DB3B5B" w14:paraId="062725F6" w14:textId="77777777" w:rsidTr="00712EC3">
        <w:tc>
          <w:tcPr>
            <w:tcW w:w="696" w:type="dxa"/>
            <w:shd w:val="clear" w:color="auto" w:fill="auto"/>
          </w:tcPr>
          <w:p w14:paraId="6CADC8FC" w14:textId="77777777" w:rsidR="004029E8" w:rsidRPr="00DB3B5B" w:rsidRDefault="004029E8" w:rsidP="00712EC3">
            <w:pPr>
              <w:spacing w:line="276" w:lineRule="auto"/>
              <w:jc w:val="center"/>
              <w:rPr>
                <w:b/>
                <w:bCs/>
                <w:lang w:val="en-GB"/>
              </w:rPr>
            </w:pPr>
          </w:p>
        </w:tc>
        <w:tc>
          <w:tcPr>
            <w:tcW w:w="5940" w:type="dxa"/>
            <w:shd w:val="clear" w:color="auto" w:fill="auto"/>
          </w:tcPr>
          <w:p w14:paraId="62045E69" w14:textId="77777777" w:rsidR="004029E8" w:rsidRPr="00DB3B5B" w:rsidRDefault="004029E8" w:rsidP="00712EC3">
            <w:pPr>
              <w:spacing w:line="276" w:lineRule="auto"/>
              <w:ind w:left="34"/>
              <w:rPr>
                <w:bCs/>
                <w:lang w:val="en-GB"/>
              </w:rPr>
            </w:pPr>
            <w:r w:rsidRPr="00DB3B5B">
              <w:rPr>
                <w:rFonts w:cs="Calibri"/>
                <w:lang w:val="en-GB"/>
              </w:rPr>
              <w:t>Commissioning of the І start-up facility</w:t>
            </w:r>
          </w:p>
        </w:tc>
        <w:tc>
          <w:tcPr>
            <w:tcW w:w="3278" w:type="dxa"/>
            <w:shd w:val="clear" w:color="auto" w:fill="auto"/>
          </w:tcPr>
          <w:p w14:paraId="5CA6CD84" w14:textId="77777777" w:rsidR="004029E8" w:rsidRPr="00DE3540" w:rsidRDefault="004029E8" w:rsidP="00712EC3">
            <w:pPr>
              <w:spacing w:line="276" w:lineRule="auto"/>
              <w:jc w:val="center"/>
              <w:rPr>
                <w:bCs/>
                <w:lang w:val="en-GB"/>
              </w:rPr>
            </w:pPr>
            <w:r w:rsidRPr="00DE3540">
              <w:rPr>
                <w:bCs/>
                <w:lang w:val="en-GB"/>
              </w:rPr>
              <w:t>1 month</w:t>
            </w:r>
          </w:p>
        </w:tc>
      </w:tr>
      <w:tr w:rsidR="004029E8" w:rsidRPr="00DB3B5B" w14:paraId="0486356A" w14:textId="77777777" w:rsidTr="00712EC3">
        <w:tc>
          <w:tcPr>
            <w:tcW w:w="696" w:type="dxa"/>
            <w:shd w:val="clear" w:color="auto" w:fill="auto"/>
          </w:tcPr>
          <w:p w14:paraId="26E7FC26" w14:textId="77777777" w:rsidR="004029E8" w:rsidRPr="00DB3B5B" w:rsidRDefault="004029E8" w:rsidP="00712EC3">
            <w:pPr>
              <w:spacing w:line="276" w:lineRule="auto"/>
              <w:jc w:val="center"/>
              <w:rPr>
                <w:b/>
                <w:bCs/>
                <w:lang w:val="en-GB"/>
              </w:rPr>
            </w:pPr>
          </w:p>
        </w:tc>
        <w:tc>
          <w:tcPr>
            <w:tcW w:w="5940" w:type="dxa"/>
            <w:shd w:val="clear" w:color="auto" w:fill="auto"/>
          </w:tcPr>
          <w:p w14:paraId="2CC116F9" w14:textId="77777777" w:rsidR="004029E8" w:rsidRPr="00DB3B5B" w:rsidRDefault="004029E8" w:rsidP="00712EC3">
            <w:pPr>
              <w:spacing w:line="276" w:lineRule="auto"/>
              <w:ind w:left="34"/>
              <w:rPr>
                <w:b/>
                <w:bCs/>
                <w:lang w:val="en-GB"/>
              </w:rPr>
            </w:pPr>
            <w:r w:rsidRPr="00DB3B5B">
              <w:rPr>
                <w:b/>
                <w:bCs/>
                <w:lang w:val="en-GB"/>
              </w:rPr>
              <w:t>Second start-up facility</w:t>
            </w:r>
          </w:p>
        </w:tc>
        <w:tc>
          <w:tcPr>
            <w:tcW w:w="3278" w:type="dxa"/>
            <w:shd w:val="clear" w:color="auto" w:fill="auto"/>
          </w:tcPr>
          <w:p w14:paraId="069B07C8" w14:textId="77777777" w:rsidR="004029E8" w:rsidRPr="00DB3B5B" w:rsidRDefault="004029E8" w:rsidP="00712EC3">
            <w:pPr>
              <w:spacing w:line="276" w:lineRule="auto"/>
              <w:jc w:val="center"/>
              <w:rPr>
                <w:bCs/>
                <w:lang w:val="en-GB"/>
              </w:rPr>
            </w:pPr>
          </w:p>
        </w:tc>
      </w:tr>
      <w:tr w:rsidR="004029E8" w:rsidRPr="00DB3B5B" w14:paraId="5EE2A5F8" w14:textId="77777777" w:rsidTr="00712EC3">
        <w:tc>
          <w:tcPr>
            <w:tcW w:w="696" w:type="dxa"/>
            <w:shd w:val="clear" w:color="auto" w:fill="auto"/>
          </w:tcPr>
          <w:p w14:paraId="2BBBC800" w14:textId="77777777" w:rsidR="004029E8" w:rsidRPr="00DB3B5B" w:rsidRDefault="004029E8" w:rsidP="00712EC3">
            <w:pPr>
              <w:spacing w:line="276" w:lineRule="auto"/>
              <w:jc w:val="center"/>
              <w:rPr>
                <w:b/>
                <w:bCs/>
                <w:lang w:val="en-GB"/>
              </w:rPr>
            </w:pPr>
          </w:p>
        </w:tc>
        <w:tc>
          <w:tcPr>
            <w:tcW w:w="5940" w:type="dxa"/>
            <w:shd w:val="clear" w:color="auto" w:fill="auto"/>
          </w:tcPr>
          <w:p w14:paraId="5DF46D15" w14:textId="77777777" w:rsidR="004029E8" w:rsidRPr="00DB3B5B" w:rsidRDefault="004029E8" w:rsidP="00712EC3">
            <w:pPr>
              <w:spacing w:line="276" w:lineRule="auto"/>
              <w:ind w:left="34"/>
              <w:rPr>
                <w:bCs/>
                <w:lang w:val="en-GB"/>
              </w:rPr>
            </w:pPr>
            <w:r w:rsidRPr="00DB3B5B">
              <w:rPr>
                <w:rFonts w:cs="Calibri"/>
                <w:lang w:val="en-GB"/>
              </w:rPr>
              <w:t>Construction work</w:t>
            </w:r>
          </w:p>
        </w:tc>
        <w:tc>
          <w:tcPr>
            <w:tcW w:w="3278" w:type="dxa"/>
            <w:shd w:val="clear" w:color="auto" w:fill="auto"/>
          </w:tcPr>
          <w:p w14:paraId="0509AA9B" w14:textId="77777777" w:rsidR="004029E8" w:rsidRPr="00DB3B5B" w:rsidRDefault="004029E8" w:rsidP="00712EC3">
            <w:pPr>
              <w:spacing w:line="276" w:lineRule="auto"/>
              <w:jc w:val="center"/>
              <w:rPr>
                <w:bCs/>
                <w:lang w:val="en-GB"/>
              </w:rPr>
            </w:pPr>
            <w:r w:rsidRPr="00DE3540">
              <w:rPr>
                <w:bCs/>
                <w:lang w:val="en-GB"/>
              </w:rPr>
              <w:t>6 months</w:t>
            </w:r>
          </w:p>
        </w:tc>
      </w:tr>
      <w:tr w:rsidR="004029E8" w:rsidRPr="00DB3B5B" w14:paraId="1D717B76" w14:textId="77777777" w:rsidTr="00712EC3">
        <w:tc>
          <w:tcPr>
            <w:tcW w:w="696" w:type="dxa"/>
            <w:shd w:val="clear" w:color="auto" w:fill="auto"/>
          </w:tcPr>
          <w:p w14:paraId="3805F4A2" w14:textId="77777777" w:rsidR="004029E8" w:rsidRPr="00DB3B5B" w:rsidRDefault="004029E8" w:rsidP="00712EC3">
            <w:pPr>
              <w:spacing w:line="276" w:lineRule="auto"/>
              <w:jc w:val="center"/>
              <w:rPr>
                <w:b/>
                <w:bCs/>
                <w:lang w:val="en-GB"/>
              </w:rPr>
            </w:pPr>
          </w:p>
        </w:tc>
        <w:tc>
          <w:tcPr>
            <w:tcW w:w="5940" w:type="dxa"/>
            <w:shd w:val="clear" w:color="auto" w:fill="auto"/>
          </w:tcPr>
          <w:p w14:paraId="5786C703" w14:textId="77777777" w:rsidR="004029E8" w:rsidRPr="00DB3B5B" w:rsidRDefault="004029E8" w:rsidP="00712EC3">
            <w:pPr>
              <w:spacing w:line="276" w:lineRule="auto"/>
              <w:ind w:left="34"/>
              <w:rPr>
                <w:bCs/>
                <w:lang w:val="en-GB"/>
              </w:rPr>
            </w:pPr>
            <w:r w:rsidRPr="00DB3B5B">
              <w:rPr>
                <w:rFonts w:cs="Calibri"/>
                <w:lang w:val="en-GB"/>
              </w:rPr>
              <w:t>Commissioning</w:t>
            </w:r>
          </w:p>
        </w:tc>
        <w:tc>
          <w:tcPr>
            <w:tcW w:w="3278" w:type="dxa"/>
            <w:shd w:val="clear" w:color="auto" w:fill="auto"/>
          </w:tcPr>
          <w:p w14:paraId="688DA7F6" w14:textId="77777777" w:rsidR="004029E8" w:rsidRPr="00DE3540" w:rsidRDefault="004029E8" w:rsidP="00712EC3">
            <w:pPr>
              <w:spacing w:line="276" w:lineRule="auto"/>
              <w:jc w:val="center"/>
              <w:rPr>
                <w:bCs/>
                <w:lang w:val="en-GB"/>
              </w:rPr>
            </w:pPr>
            <w:r w:rsidRPr="00DE3540">
              <w:rPr>
                <w:bCs/>
                <w:lang w:val="en-GB"/>
              </w:rPr>
              <w:t>1 month</w:t>
            </w:r>
          </w:p>
        </w:tc>
      </w:tr>
      <w:tr w:rsidR="004029E8" w:rsidRPr="00DB3B5B" w14:paraId="5B445251" w14:textId="77777777" w:rsidTr="00712EC3">
        <w:tc>
          <w:tcPr>
            <w:tcW w:w="696" w:type="dxa"/>
            <w:shd w:val="clear" w:color="auto" w:fill="auto"/>
          </w:tcPr>
          <w:p w14:paraId="259A1158" w14:textId="77777777" w:rsidR="004029E8" w:rsidRPr="00DB3B5B" w:rsidRDefault="004029E8" w:rsidP="00712EC3">
            <w:pPr>
              <w:spacing w:line="276" w:lineRule="auto"/>
              <w:jc w:val="center"/>
              <w:rPr>
                <w:b/>
                <w:bCs/>
                <w:lang w:val="en-GB"/>
              </w:rPr>
            </w:pPr>
          </w:p>
        </w:tc>
        <w:tc>
          <w:tcPr>
            <w:tcW w:w="5940" w:type="dxa"/>
            <w:shd w:val="clear" w:color="auto" w:fill="auto"/>
          </w:tcPr>
          <w:p w14:paraId="22982EA5" w14:textId="77777777" w:rsidR="004029E8" w:rsidRPr="00DB3B5B" w:rsidRDefault="004029E8" w:rsidP="00712EC3">
            <w:pPr>
              <w:spacing w:line="276" w:lineRule="auto"/>
              <w:ind w:left="34"/>
              <w:rPr>
                <w:bCs/>
                <w:lang w:val="en-GB"/>
              </w:rPr>
            </w:pPr>
            <w:r w:rsidRPr="00DB3B5B">
              <w:rPr>
                <w:rFonts w:cs="Calibri"/>
                <w:lang w:val="en-GB"/>
              </w:rPr>
              <w:t>Commissioning of the ІI start-up facility</w:t>
            </w:r>
          </w:p>
        </w:tc>
        <w:tc>
          <w:tcPr>
            <w:tcW w:w="3278" w:type="dxa"/>
            <w:shd w:val="clear" w:color="auto" w:fill="auto"/>
          </w:tcPr>
          <w:p w14:paraId="434222F8" w14:textId="77777777" w:rsidR="004029E8" w:rsidRPr="00DE3540" w:rsidRDefault="004029E8" w:rsidP="00712EC3">
            <w:pPr>
              <w:spacing w:line="276" w:lineRule="auto"/>
              <w:jc w:val="center"/>
              <w:rPr>
                <w:bCs/>
                <w:lang w:val="en-GB"/>
              </w:rPr>
            </w:pPr>
            <w:r w:rsidRPr="00DE3540">
              <w:rPr>
                <w:bCs/>
                <w:lang w:val="en-GB"/>
              </w:rPr>
              <w:t>1 month</w:t>
            </w:r>
          </w:p>
        </w:tc>
      </w:tr>
    </w:tbl>
    <w:p w14:paraId="6716DF8A" w14:textId="77777777" w:rsidR="004029E8" w:rsidRPr="00DB3B5B" w:rsidRDefault="004029E8" w:rsidP="004029E8">
      <w:pPr>
        <w:spacing w:after="200" w:line="276" w:lineRule="auto"/>
        <w:rPr>
          <w:lang w:val="en-GB"/>
        </w:rPr>
      </w:pPr>
      <w:r w:rsidRPr="00DB3B5B">
        <w:rPr>
          <w:b/>
          <w:bCs/>
          <w:lang w:val="en-GB"/>
        </w:rPr>
        <w:t xml:space="preserve">* </w:t>
      </w:r>
      <w:r w:rsidRPr="00DB3B5B">
        <w:rPr>
          <w:b/>
          <w:lang w:val="en-GB"/>
        </w:rPr>
        <w:t>terms of design and construction work are to be calculated during preparation of design and estimate documentation</w:t>
      </w:r>
    </w:p>
    <w:p w14:paraId="7CA8C0A7" w14:textId="7A5A0EDA" w:rsidR="00E10427" w:rsidRPr="00F716D1" w:rsidRDefault="00E10427" w:rsidP="00F716D1">
      <w:pPr>
        <w:rPr>
          <w:b/>
          <w:bCs/>
          <w:color w:val="000000"/>
          <w:sz w:val="28"/>
          <w:szCs w:val="28"/>
          <w:lang w:val="en-GB"/>
        </w:rPr>
      </w:pPr>
    </w:p>
    <w:sectPr w:rsidR="00E10427" w:rsidRPr="00F716D1" w:rsidSect="0022155F">
      <w:footerReference w:type="even" r:id="rId7"/>
      <w:footerReference w:type="default" r:id="rId8"/>
      <w:pgSz w:w="11906" w:h="16838"/>
      <w:pgMar w:top="851"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75F0" w14:textId="77777777" w:rsidR="00704821" w:rsidRDefault="00704821">
      <w:r>
        <w:separator/>
      </w:r>
    </w:p>
  </w:endnote>
  <w:endnote w:type="continuationSeparator" w:id="0">
    <w:p w14:paraId="06011F5E" w14:textId="77777777" w:rsidR="00704821" w:rsidRDefault="0070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828F" w14:textId="77777777" w:rsidR="00712EC3" w:rsidRDefault="00712EC3" w:rsidP="002342F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408622" w14:textId="77777777" w:rsidR="00712EC3" w:rsidRDefault="00712EC3" w:rsidP="00356C5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9422" w14:textId="20D42773" w:rsidR="00712EC3" w:rsidRDefault="00712EC3" w:rsidP="002342F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261CE">
      <w:rPr>
        <w:rStyle w:val="a9"/>
        <w:noProof/>
      </w:rPr>
      <w:t>23</w:t>
    </w:r>
    <w:r>
      <w:rPr>
        <w:rStyle w:val="a9"/>
      </w:rPr>
      <w:fldChar w:fldCharType="end"/>
    </w:r>
  </w:p>
  <w:p w14:paraId="0F9DC04F" w14:textId="77777777" w:rsidR="00712EC3" w:rsidRDefault="00712EC3" w:rsidP="00356C5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E8B1" w14:textId="77777777" w:rsidR="00704821" w:rsidRDefault="00704821">
      <w:r>
        <w:separator/>
      </w:r>
    </w:p>
  </w:footnote>
  <w:footnote w:type="continuationSeparator" w:id="0">
    <w:p w14:paraId="34ADA57A" w14:textId="77777777" w:rsidR="00704821" w:rsidRDefault="00704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15:restartNumberingAfterBreak="0">
    <w:nsid w:val="0F126100"/>
    <w:multiLevelType w:val="hybridMultilevel"/>
    <w:tmpl w:val="0FA23E7E"/>
    <w:lvl w:ilvl="0" w:tplc="04190001">
      <w:start w:val="1"/>
      <w:numFmt w:val="bullet"/>
      <w:lvlText w:val=""/>
      <w:lvlJc w:val="left"/>
      <w:pPr>
        <w:tabs>
          <w:tab w:val="num" w:pos="360"/>
        </w:tabs>
        <w:ind w:left="360" w:hanging="360"/>
      </w:pPr>
      <w:rPr>
        <w:rFonts w:ascii="Symbol" w:hAnsi="Symbol" w:cs="Symbol" w:hint="default"/>
      </w:rPr>
    </w:lvl>
    <w:lvl w:ilvl="1" w:tplc="78D28C38">
      <w:numFmt w:val="bullet"/>
      <w:lvlText w:val="-"/>
      <w:lvlJc w:val="left"/>
      <w:pPr>
        <w:tabs>
          <w:tab w:val="num" w:pos="1015"/>
        </w:tabs>
        <w:ind w:left="1015" w:hanging="360"/>
      </w:pPr>
      <w:rPr>
        <w:rFonts w:ascii="Times New Roman" w:eastAsia="Times New Roman" w:hAnsi="Times New Roman" w:hint="default"/>
      </w:rPr>
    </w:lvl>
    <w:lvl w:ilvl="2" w:tplc="04190005">
      <w:start w:val="1"/>
      <w:numFmt w:val="bullet"/>
      <w:lvlText w:val=""/>
      <w:lvlJc w:val="left"/>
      <w:pPr>
        <w:tabs>
          <w:tab w:val="num" w:pos="1735"/>
        </w:tabs>
        <w:ind w:left="1735" w:hanging="360"/>
      </w:pPr>
      <w:rPr>
        <w:rFonts w:ascii="Wingdings" w:hAnsi="Wingdings" w:cs="Wingdings" w:hint="default"/>
      </w:rPr>
    </w:lvl>
    <w:lvl w:ilvl="3" w:tplc="04190001">
      <w:start w:val="1"/>
      <w:numFmt w:val="bullet"/>
      <w:lvlText w:val=""/>
      <w:lvlJc w:val="left"/>
      <w:pPr>
        <w:tabs>
          <w:tab w:val="num" w:pos="2455"/>
        </w:tabs>
        <w:ind w:left="2455" w:hanging="360"/>
      </w:pPr>
      <w:rPr>
        <w:rFonts w:ascii="Symbol" w:hAnsi="Symbol" w:cs="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cs="Wingdings" w:hint="default"/>
      </w:rPr>
    </w:lvl>
    <w:lvl w:ilvl="6" w:tplc="04190001">
      <w:start w:val="1"/>
      <w:numFmt w:val="bullet"/>
      <w:lvlText w:val=""/>
      <w:lvlJc w:val="left"/>
      <w:pPr>
        <w:tabs>
          <w:tab w:val="num" w:pos="4615"/>
        </w:tabs>
        <w:ind w:left="4615" w:hanging="360"/>
      </w:pPr>
      <w:rPr>
        <w:rFonts w:ascii="Symbol" w:hAnsi="Symbol" w:cs="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cs="Wingdings" w:hint="default"/>
      </w:rPr>
    </w:lvl>
  </w:abstractNum>
  <w:abstractNum w:abstractNumId="2" w15:restartNumberingAfterBreak="0">
    <w:nsid w:val="1BA66F57"/>
    <w:multiLevelType w:val="hybridMultilevel"/>
    <w:tmpl w:val="0E588736"/>
    <w:lvl w:ilvl="0" w:tplc="AB5EA394">
      <w:numFmt w:val="bullet"/>
      <w:lvlText w:val="-"/>
      <w:lvlJc w:val="left"/>
      <w:pPr>
        <w:tabs>
          <w:tab w:val="num" w:pos="720"/>
        </w:tabs>
        <w:ind w:left="720" w:hanging="360"/>
      </w:pPr>
      <w:rPr>
        <w:rFonts w:ascii="Times New Roman CYR" w:eastAsia="Times New Roman" w:hAnsi="Times New Roman CYR"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E465B9"/>
    <w:multiLevelType w:val="hybridMultilevel"/>
    <w:tmpl w:val="FDA899AE"/>
    <w:lvl w:ilvl="0" w:tplc="88686AF0">
      <w:start w:val="20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B336178"/>
    <w:multiLevelType w:val="hybridMultilevel"/>
    <w:tmpl w:val="91DADEB6"/>
    <w:lvl w:ilvl="0" w:tplc="BECE83C4">
      <w:start w:val="10"/>
      <w:numFmt w:val="decimal"/>
      <w:lvlText w:val="%1."/>
      <w:lvlJc w:val="left"/>
      <w:pPr>
        <w:tabs>
          <w:tab w:val="num" w:pos="720"/>
        </w:tabs>
        <w:ind w:left="720" w:hanging="360"/>
      </w:pPr>
      <w:rPr>
        <w:rFonts w:hint="default"/>
        <w:b/>
        <w:color w:val="auto"/>
        <w:sz w:val="1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B63035A"/>
    <w:multiLevelType w:val="hybridMultilevel"/>
    <w:tmpl w:val="E8B4F79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3CB94D7A"/>
    <w:multiLevelType w:val="hybridMultilevel"/>
    <w:tmpl w:val="19C63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3409AF"/>
    <w:multiLevelType w:val="hybridMultilevel"/>
    <w:tmpl w:val="5B82FD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4"/>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4560EB"/>
    <w:multiLevelType w:val="hybridMultilevel"/>
    <w:tmpl w:val="C4360564"/>
    <w:lvl w:ilvl="0" w:tplc="BA247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0460C97"/>
    <w:multiLevelType w:val="multilevel"/>
    <w:tmpl w:val="8848C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9F02D5D"/>
    <w:multiLevelType w:val="multilevel"/>
    <w:tmpl w:val="1BC00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4"/>
  </w:num>
  <w:num w:numId="9">
    <w:abstractNumId w:val="7"/>
  </w:num>
  <w:num w:numId="10">
    <w:abstractNumId w:val="8"/>
  </w:num>
  <w:num w:numId="11">
    <w:abstractNumId w:val="3"/>
  </w:num>
  <w:num w:numId="12">
    <w:abstractNumId w:val="14"/>
  </w:num>
  <w:num w:numId="13">
    <w:abstractNumId w:val="5"/>
  </w:num>
  <w:num w:numId="14">
    <w:abstractNumId w:val="9"/>
  </w:num>
  <w:num w:numId="15">
    <w:abstractNumId w:val="12"/>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88"/>
    <w:rsid w:val="000034BC"/>
    <w:rsid w:val="0000414E"/>
    <w:rsid w:val="000043EA"/>
    <w:rsid w:val="00004402"/>
    <w:rsid w:val="000052DA"/>
    <w:rsid w:val="0000552D"/>
    <w:rsid w:val="00011A32"/>
    <w:rsid w:val="00016FD6"/>
    <w:rsid w:val="00023141"/>
    <w:rsid w:val="00027509"/>
    <w:rsid w:val="00030B3F"/>
    <w:rsid w:val="000312FB"/>
    <w:rsid w:val="00031BB0"/>
    <w:rsid w:val="00031C17"/>
    <w:rsid w:val="000330AE"/>
    <w:rsid w:val="00034019"/>
    <w:rsid w:val="000348CA"/>
    <w:rsid w:val="00034BA9"/>
    <w:rsid w:val="000372EB"/>
    <w:rsid w:val="00037AC7"/>
    <w:rsid w:val="00044BBC"/>
    <w:rsid w:val="00044E61"/>
    <w:rsid w:val="000503A4"/>
    <w:rsid w:val="0005238E"/>
    <w:rsid w:val="000556C4"/>
    <w:rsid w:val="0005699A"/>
    <w:rsid w:val="00056ECD"/>
    <w:rsid w:val="00057E0A"/>
    <w:rsid w:val="00061FFF"/>
    <w:rsid w:val="00065790"/>
    <w:rsid w:val="000706B0"/>
    <w:rsid w:val="000715A7"/>
    <w:rsid w:val="0007170C"/>
    <w:rsid w:val="00071BE7"/>
    <w:rsid w:val="000735AC"/>
    <w:rsid w:val="00073B8F"/>
    <w:rsid w:val="0007494A"/>
    <w:rsid w:val="000803CF"/>
    <w:rsid w:val="00080AA0"/>
    <w:rsid w:val="0008102A"/>
    <w:rsid w:val="000821EC"/>
    <w:rsid w:val="000822CA"/>
    <w:rsid w:val="00082A4B"/>
    <w:rsid w:val="0008480F"/>
    <w:rsid w:val="00084FCD"/>
    <w:rsid w:val="000901F9"/>
    <w:rsid w:val="00090362"/>
    <w:rsid w:val="000923F2"/>
    <w:rsid w:val="00092B9D"/>
    <w:rsid w:val="00093BEF"/>
    <w:rsid w:val="00095095"/>
    <w:rsid w:val="0009590A"/>
    <w:rsid w:val="000A015F"/>
    <w:rsid w:val="000A0A03"/>
    <w:rsid w:val="000A0EFB"/>
    <w:rsid w:val="000A1B96"/>
    <w:rsid w:val="000A3191"/>
    <w:rsid w:val="000A3A66"/>
    <w:rsid w:val="000B0141"/>
    <w:rsid w:val="000B0EBB"/>
    <w:rsid w:val="000B5422"/>
    <w:rsid w:val="000C0768"/>
    <w:rsid w:val="000C0AA4"/>
    <w:rsid w:val="000C4E45"/>
    <w:rsid w:val="000C6F97"/>
    <w:rsid w:val="000C72D3"/>
    <w:rsid w:val="000D7D72"/>
    <w:rsid w:val="000E16E2"/>
    <w:rsid w:val="000E1CB5"/>
    <w:rsid w:val="000E4EC3"/>
    <w:rsid w:val="000E5F11"/>
    <w:rsid w:val="000E798A"/>
    <w:rsid w:val="000F1B0A"/>
    <w:rsid w:val="000F1BE9"/>
    <w:rsid w:val="000F3484"/>
    <w:rsid w:val="000F7A12"/>
    <w:rsid w:val="00100609"/>
    <w:rsid w:val="00102390"/>
    <w:rsid w:val="001031B1"/>
    <w:rsid w:val="00103EA1"/>
    <w:rsid w:val="0010483F"/>
    <w:rsid w:val="00104D4D"/>
    <w:rsid w:val="00105310"/>
    <w:rsid w:val="00106B8C"/>
    <w:rsid w:val="0011005A"/>
    <w:rsid w:val="00114DBF"/>
    <w:rsid w:val="00116CDD"/>
    <w:rsid w:val="00117CA0"/>
    <w:rsid w:val="00120EA6"/>
    <w:rsid w:val="001225FA"/>
    <w:rsid w:val="00122740"/>
    <w:rsid w:val="0012331F"/>
    <w:rsid w:val="001250F6"/>
    <w:rsid w:val="0012654B"/>
    <w:rsid w:val="00127EEE"/>
    <w:rsid w:val="00132324"/>
    <w:rsid w:val="001326AD"/>
    <w:rsid w:val="00132796"/>
    <w:rsid w:val="001337E4"/>
    <w:rsid w:val="00136032"/>
    <w:rsid w:val="00136AEF"/>
    <w:rsid w:val="00136BE2"/>
    <w:rsid w:val="001372C3"/>
    <w:rsid w:val="0014156B"/>
    <w:rsid w:val="0014453F"/>
    <w:rsid w:val="001445BD"/>
    <w:rsid w:val="00147B2B"/>
    <w:rsid w:val="0015080A"/>
    <w:rsid w:val="00152B05"/>
    <w:rsid w:val="00154203"/>
    <w:rsid w:val="00154421"/>
    <w:rsid w:val="00154CF1"/>
    <w:rsid w:val="00155942"/>
    <w:rsid w:val="00160EC8"/>
    <w:rsid w:val="00161B72"/>
    <w:rsid w:val="00167F6C"/>
    <w:rsid w:val="001716DE"/>
    <w:rsid w:val="0017277A"/>
    <w:rsid w:val="001735F6"/>
    <w:rsid w:val="001739D2"/>
    <w:rsid w:val="00173D7E"/>
    <w:rsid w:val="00175679"/>
    <w:rsid w:val="00175997"/>
    <w:rsid w:val="001829BD"/>
    <w:rsid w:val="0018322B"/>
    <w:rsid w:val="001842E6"/>
    <w:rsid w:val="00185543"/>
    <w:rsid w:val="00187738"/>
    <w:rsid w:val="001926A5"/>
    <w:rsid w:val="00192A4C"/>
    <w:rsid w:val="00192BBC"/>
    <w:rsid w:val="00197E79"/>
    <w:rsid w:val="001A01BF"/>
    <w:rsid w:val="001A3FFB"/>
    <w:rsid w:val="001B053A"/>
    <w:rsid w:val="001B2FD0"/>
    <w:rsid w:val="001B398A"/>
    <w:rsid w:val="001B42FA"/>
    <w:rsid w:val="001B5717"/>
    <w:rsid w:val="001B6EED"/>
    <w:rsid w:val="001B78DE"/>
    <w:rsid w:val="001C33C4"/>
    <w:rsid w:val="001C5FC2"/>
    <w:rsid w:val="001C6B67"/>
    <w:rsid w:val="001D47DE"/>
    <w:rsid w:val="001E27B9"/>
    <w:rsid w:val="001E2B28"/>
    <w:rsid w:val="001E48DD"/>
    <w:rsid w:val="001E6017"/>
    <w:rsid w:val="001E60FC"/>
    <w:rsid w:val="001E63E6"/>
    <w:rsid w:val="001E6AAD"/>
    <w:rsid w:val="001F05C2"/>
    <w:rsid w:val="001F1F64"/>
    <w:rsid w:val="001F39E1"/>
    <w:rsid w:val="001F5871"/>
    <w:rsid w:val="001F6411"/>
    <w:rsid w:val="001F6A00"/>
    <w:rsid w:val="001F6B39"/>
    <w:rsid w:val="001F74DD"/>
    <w:rsid w:val="002013B4"/>
    <w:rsid w:val="0020302B"/>
    <w:rsid w:val="00205E9C"/>
    <w:rsid w:val="00206CE2"/>
    <w:rsid w:val="0020756E"/>
    <w:rsid w:val="00210E2B"/>
    <w:rsid w:val="00211BBD"/>
    <w:rsid w:val="002133FA"/>
    <w:rsid w:val="00217352"/>
    <w:rsid w:val="00220426"/>
    <w:rsid w:val="0022155F"/>
    <w:rsid w:val="00223144"/>
    <w:rsid w:val="00223A8A"/>
    <w:rsid w:val="002241BD"/>
    <w:rsid w:val="00225E0B"/>
    <w:rsid w:val="002264AD"/>
    <w:rsid w:val="002302D8"/>
    <w:rsid w:val="00231649"/>
    <w:rsid w:val="002316F7"/>
    <w:rsid w:val="002342FF"/>
    <w:rsid w:val="00234F71"/>
    <w:rsid w:val="00236FC7"/>
    <w:rsid w:val="00240E15"/>
    <w:rsid w:val="00242BF0"/>
    <w:rsid w:val="00246509"/>
    <w:rsid w:val="002569EE"/>
    <w:rsid w:val="00260F22"/>
    <w:rsid w:val="0026332D"/>
    <w:rsid w:val="0026798F"/>
    <w:rsid w:val="00270E67"/>
    <w:rsid w:val="00272D8D"/>
    <w:rsid w:val="00280A27"/>
    <w:rsid w:val="00280E5E"/>
    <w:rsid w:val="00285307"/>
    <w:rsid w:val="00286F17"/>
    <w:rsid w:val="00287126"/>
    <w:rsid w:val="0029005D"/>
    <w:rsid w:val="00290770"/>
    <w:rsid w:val="0029415D"/>
    <w:rsid w:val="00294D23"/>
    <w:rsid w:val="002967FF"/>
    <w:rsid w:val="00296966"/>
    <w:rsid w:val="002A02F7"/>
    <w:rsid w:val="002A3DB9"/>
    <w:rsid w:val="002A73B7"/>
    <w:rsid w:val="002B085D"/>
    <w:rsid w:val="002B1FD0"/>
    <w:rsid w:val="002B3A0B"/>
    <w:rsid w:val="002B3FD9"/>
    <w:rsid w:val="002B4E14"/>
    <w:rsid w:val="002C70AA"/>
    <w:rsid w:val="002C7791"/>
    <w:rsid w:val="002C793D"/>
    <w:rsid w:val="002D04A6"/>
    <w:rsid w:val="002D0F26"/>
    <w:rsid w:val="002D1D95"/>
    <w:rsid w:val="002D6687"/>
    <w:rsid w:val="002D66DF"/>
    <w:rsid w:val="002E2FB6"/>
    <w:rsid w:val="002F0025"/>
    <w:rsid w:val="002F453D"/>
    <w:rsid w:val="002F52AA"/>
    <w:rsid w:val="002F6F5F"/>
    <w:rsid w:val="002F7A1F"/>
    <w:rsid w:val="00301387"/>
    <w:rsid w:val="00302946"/>
    <w:rsid w:val="00302B28"/>
    <w:rsid w:val="003070AF"/>
    <w:rsid w:val="0031089D"/>
    <w:rsid w:val="00312BE4"/>
    <w:rsid w:val="00313F62"/>
    <w:rsid w:val="00315C76"/>
    <w:rsid w:val="00320D8C"/>
    <w:rsid w:val="003224C5"/>
    <w:rsid w:val="0032277E"/>
    <w:rsid w:val="003237E2"/>
    <w:rsid w:val="0032389F"/>
    <w:rsid w:val="00323F42"/>
    <w:rsid w:val="003253D7"/>
    <w:rsid w:val="0032656C"/>
    <w:rsid w:val="00326B1D"/>
    <w:rsid w:val="00327403"/>
    <w:rsid w:val="00327697"/>
    <w:rsid w:val="003319B3"/>
    <w:rsid w:val="00333C35"/>
    <w:rsid w:val="003346C0"/>
    <w:rsid w:val="00334D5F"/>
    <w:rsid w:val="003429BD"/>
    <w:rsid w:val="00343848"/>
    <w:rsid w:val="0034576D"/>
    <w:rsid w:val="00347DBF"/>
    <w:rsid w:val="003502E4"/>
    <w:rsid w:val="0035360D"/>
    <w:rsid w:val="00354CB4"/>
    <w:rsid w:val="00356C5D"/>
    <w:rsid w:val="0036015B"/>
    <w:rsid w:val="0036454C"/>
    <w:rsid w:val="003647D0"/>
    <w:rsid w:val="00365300"/>
    <w:rsid w:val="00367D35"/>
    <w:rsid w:val="003738CD"/>
    <w:rsid w:val="00373D8F"/>
    <w:rsid w:val="00382124"/>
    <w:rsid w:val="00384274"/>
    <w:rsid w:val="003858A7"/>
    <w:rsid w:val="0038775E"/>
    <w:rsid w:val="00390361"/>
    <w:rsid w:val="003919A9"/>
    <w:rsid w:val="00391ABB"/>
    <w:rsid w:val="003A3ECD"/>
    <w:rsid w:val="003A449C"/>
    <w:rsid w:val="003A5414"/>
    <w:rsid w:val="003A678E"/>
    <w:rsid w:val="003A769A"/>
    <w:rsid w:val="003B5256"/>
    <w:rsid w:val="003C0449"/>
    <w:rsid w:val="003C2060"/>
    <w:rsid w:val="003C25AA"/>
    <w:rsid w:val="003C3D62"/>
    <w:rsid w:val="003C7779"/>
    <w:rsid w:val="003D153A"/>
    <w:rsid w:val="003D2B54"/>
    <w:rsid w:val="003D4370"/>
    <w:rsid w:val="003D4FCD"/>
    <w:rsid w:val="003D64A9"/>
    <w:rsid w:val="003D79FE"/>
    <w:rsid w:val="003E0578"/>
    <w:rsid w:val="003E2662"/>
    <w:rsid w:val="003E375B"/>
    <w:rsid w:val="003E438A"/>
    <w:rsid w:val="003E485A"/>
    <w:rsid w:val="003F2BE3"/>
    <w:rsid w:val="003F399A"/>
    <w:rsid w:val="003F56E1"/>
    <w:rsid w:val="003F70C2"/>
    <w:rsid w:val="003F78FA"/>
    <w:rsid w:val="003F7993"/>
    <w:rsid w:val="00401113"/>
    <w:rsid w:val="0040149B"/>
    <w:rsid w:val="004029E8"/>
    <w:rsid w:val="00403B91"/>
    <w:rsid w:val="00403DDC"/>
    <w:rsid w:val="00404917"/>
    <w:rsid w:val="004068EF"/>
    <w:rsid w:val="00406E36"/>
    <w:rsid w:val="00407081"/>
    <w:rsid w:val="00407B30"/>
    <w:rsid w:val="00411328"/>
    <w:rsid w:val="004156EC"/>
    <w:rsid w:val="0042015E"/>
    <w:rsid w:val="0042176D"/>
    <w:rsid w:val="00422B15"/>
    <w:rsid w:val="0042368F"/>
    <w:rsid w:val="00424154"/>
    <w:rsid w:val="004241BE"/>
    <w:rsid w:val="0042547E"/>
    <w:rsid w:val="00426086"/>
    <w:rsid w:val="00426C3E"/>
    <w:rsid w:val="004315E8"/>
    <w:rsid w:val="004353D3"/>
    <w:rsid w:val="004400B9"/>
    <w:rsid w:val="0044198C"/>
    <w:rsid w:val="00442102"/>
    <w:rsid w:val="00443037"/>
    <w:rsid w:val="004464FC"/>
    <w:rsid w:val="0044688A"/>
    <w:rsid w:val="00453568"/>
    <w:rsid w:val="00454D9D"/>
    <w:rsid w:val="00455878"/>
    <w:rsid w:val="004637D6"/>
    <w:rsid w:val="00466126"/>
    <w:rsid w:val="00466C48"/>
    <w:rsid w:val="0046700E"/>
    <w:rsid w:val="00470A82"/>
    <w:rsid w:val="00471709"/>
    <w:rsid w:val="00474910"/>
    <w:rsid w:val="004803B0"/>
    <w:rsid w:val="0048066F"/>
    <w:rsid w:val="00482DC4"/>
    <w:rsid w:val="00485931"/>
    <w:rsid w:val="00491727"/>
    <w:rsid w:val="00491EC1"/>
    <w:rsid w:val="00494054"/>
    <w:rsid w:val="00494C69"/>
    <w:rsid w:val="00495050"/>
    <w:rsid w:val="00496243"/>
    <w:rsid w:val="004A1262"/>
    <w:rsid w:val="004A1D2C"/>
    <w:rsid w:val="004A1ED6"/>
    <w:rsid w:val="004A1FB7"/>
    <w:rsid w:val="004B1141"/>
    <w:rsid w:val="004C7DB8"/>
    <w:rsid w:val="004C7EBF"/>
    <w:rsid w:val="004D263B"/>
    <w:rsid w:val="004D2F94"/>
    <w:rsid w:val="004D5777"/>
    <w:rsid w:val="004D5AB0"/>
    <w:rsid w:val="004D5CFC"/>
    <w:rsid w:val="004D7EC7"/>
    <w:rsid w:val="004E1201"/>
    <w:rsid w:val="004E189E"/>
    <w:rsid w:val="004E1AD9"/>
    <w:rsid w:val="004E2D77"/>
    <w:rsid w:val="004E38F1"/>
    <w:rsid w:val="004E48C3"/>
    <w:rsid w:val="004F1460"/>
    <w:rsid w:val="004F236E"/>
    <w:rsid w:val="004F34BE"/>
    <w:rsid w:val="004F40E0"/>
    <w:rsid w:val="004F4819"/>
    <w:rsid w:val="0050188F"/>
    <w:rsid w:val="00504D80"/>
    <w:rsid w:val="00505413"/>
    <w:rsid w:val="0050742B"/>
    <w:rsid w:val="0051001F"/>
    <w:rsid w:val="00510A58"/>
    <w:rsid w:val="00511516"/>
    <w:rsid w:val="00512641"/>
    <w:rsid w:val="00513014"/>
    <w:rsid w:val="00513FD5"/>
    <w:rsid w:val="005144DD"/>
    <w:rsid w:val="00514925"/>
    <w:rsid w:val="00520CA8"/>
    <w:rsid w:val="00524018"/>
    <w:rsid w:val="00525798"/>
    <w:rsid w:val="00527B03"/>
    <w:rsid w:val="00527B6D"/>
    <w:rsid w:val="005312C7"/>
    <w:rsid w:val="005323A7"/>
    <w:rsid w:val="00534EF4"/>
    <w:rsid w:val="0053749B"/>
    <w:rsid w:val="0054339D"/>
    <w:rsid w:val="00545387"/>
    <w:rsid w:val="00545818"/>
    <w:rsid w:val="00550C41"/>
    <w:rsid w:val="0055374F"/>
    <w:rsid w:val="005540AC"/>
    <w:rsid w:val="0055598A"/>
    <w:rsid w:val="005569C4"/>
    <w:rsid w:val="005579D8"/>
    <w:rsid w:val="00560C66"/>
    <w:rsid w:val="005618A0"/>
    <w:rsid w:val="0056255D"/>
    <w:rsid w:val="00575C83"/>
    <w:rsid w:val="00575FCD"/>
    <w:rsid w:val="00576A9E"/>
    <w:rsid w:val="00577994"/>
    <w:rsid w:val="00580858"/>
    <w:rsid w:val="0058103C"/>
    <w:rsid w:val="00582591"/>
    <w:rsid w:val="005839AA"/>
    <w:rsid w:val="00591A47"/>
    <w:rsid w:val="00591F26"/>
    <w:rsid w:val="00592FB3"/>
    <w:rsid w:val="0059421C"/>
    <w:rsid w:val="00594D76"/>
    <w:rsid w:val="00597019"/>
    <w:rsid w:val="005A0D5A"/>
    <w:rsid w:val="005A12A7"/>
    <w:rsid w:val="005A2A2E"/>
    <w:rsid w:val="005B0024"/>
    <w:rsid w:val="005B0264"/>
    <w:rsid w:val="005B157A"/>
    <w:rsid w:val="005B2A18"/>
    <w:rsid w:val="005C098E"/>
    <w:rsid w:val="005C0B26"/>
    <w:rsid w:val="005C57A5"/>
    <w:rsid w:val="005C60A3"/>
    <w:rsid w:val="005D1C5B"/>
    <w:rsid w:val="005D1E06"/>
    <w:rsid w:val="005D271C"/>
    <w:rsid w:val="005D282B"/>
    <w:rsid w:val="005D3120"/>
    <w:rsid w:val="005D6563"/>
    <w:rsid w:val="005E397C"/>
    <w:rsid w:val="005E3BB9"/>
    <w:rsid w:val="005E45E3"/>
    <w:rsid w:val="005F072D"/>
    <w:rsid w:val="005F2021"/>
    <w:rsid w:val="005F39FA"/>
    <w:rsid w:val="00600540"/>
    <w:rsid w:val="00602CDB"/>
    <w:rsid w:val="00605A03"/>
    <w:rsid w:val="00612D9B"/>
    <w:rsid w:val="00613AB0"/>
    <w:rsid w:val="00614631"/>
    <w:rsid w:val="00614F34"/>
    <w:rsid w:val="00620E19"/>
    <w:rsid w:val="00622A5D"/>
    <w:rsid w:val="0062328D"/>
    <w:rsid w:val="00624BD2"/>
    <w:rsid w:val="00625DF9"/>
    <w:rsid w:val="00626CE6"/>
    <w:rsid w:val="00627EA8"/>
    <w:rsid w:val="00630ACD"/>
    <w:rsid w:val="0063112E"/>
    <w:rsid w:val="006362DB"/>
    <w:rsid w:val="006365FD"/>
    <w:rsid w:val="0064221C"/>
    <w:rsid w:val="00650B8A"/>
    <w:rsid w:val="00653B4E"/>
    <w:rsid w:val="00662186"/>
    <w:rsid w:val="006664E3"/>
    <w:rsid w:val="00670CE4"/>
    <w:rsid w:val="0067286C"/>
    <w:rsid w:val="006744D1"/>
    <w:rsid w:val="00675897"/>
    <w:rsid w:val="0068004C"/>
    <w:rsid w:val="00682615"/>
    <w:rsid w:val="00682DC5"/>
    <w:rsid w:val="00685C51"/>
    <w:rsid w:val="0068622D"/>
    <w:rsid w:val="00686B99"/>
    <w:rsid w:val="00687353"/>
    <w:rsid w:val="00687E92"/>
    <w:rsid w:val="0069053A"/>
    <w:rsid w:val="00694419"/>
    <w:rsid w:val="006A0E09"/>
    <w:rsid w:val="006A1F96"/>
    <w:rsid w:val="006A1FDD"/>
    <w:rsid w:val="006A5BC6"/>
    <w:rsid w:val="006B02C8"/>
    <w:rsid w:val="006B02F2"/>
    <w:rsid w:val="006B2CF1"/>
    <w:rsid w:val="006B4B3E"/>
    <w:rsid w:val="006B4D13"/>
    <w:rsid w:val="006B53AA"/>
    <w:rsid w:val="006B587A"/>
    <w:rsid w:val="006B76F4"/>
    <w:rsid w:val="006B7DD0"/>
    <w:rsid w:val="006C0894"/>
    <w:rsid w:val="006C2B4B"/>
    <w:rsid w:val="006C42E4"/>
    <w:rsid w:val="006C49F0"/>
    <w:rsid w:val="006C5D0A"/>
    <w:rsid w:val="006C796C"/>
    <w:rsid w:val="006C7EAC"/>
    <w:rsid w:val="006D5968"/>
    <w:rsid w:val="006D6B16"/>
    <w:rsid w:val="006D7214"/>
    <w:rsid w:val="006E163E"/>
    <w:rsid w:val="006E4AEE"/>
    <w:rsid w:val="006E6591"/>
    <w:rsid w:val="006E686B"/>
    <w:rsid w:val="006E7ED6"/>
    <w:rsid w:val="006F1832"/>
    <w:rsid w:val="006F2C83"/>
    <w:rsid w:val="006F3738"/>
    <w:rsid w:val="006F3A69"/>
    <w:rsid w:val="006F4F86"/>
    <w:rsid w:val="006F773F"/>
    <w:rsid w:val="007046B9"/>
    <w:rsid w:val="00704821"/>
    <w:rsid w:val="00710F62"/>
    <w:rsid w:val="0071106F"/>
    <w:rsid w:val="00712EC3"/>
    <w:rsid w:val="00713A6C"/>
    <w:rsid w:val="0071453E"/>
    <w:rsid w:val="00714E62"/>
    <w:rsid w:val="007160B0"/>
    <w:rsid w:val="0072078F"/>
    <w:rsid w:val="0072200A"/>
    <w:rsid w:val="00723D08"/>
    <w:rsid w:val="00724DAC"/>
    <w:rsid w:val="0072501D"/>
    <w:rsid w:val="007265D0"/>
    <w:rsid w:val="0073471B"/>
    <w:rsid w:val="00734FA5"/>
    <w:rsid w:val="0074032D"/>
    <w:rsid w:val="007407CA"/>
    <w:rsid w:val="007413DE"/>
    <w:rsid w:val="00742B84"/>
    <w:rsid w:val="00743A86"/>
    <w:rsid w:val="00747137"/>
    <w:rsid w:val="007511D4"/>
    <w:rsid w:val="0075242F"/>
    <w:rsid w:val="00753C6E"/>
    <w:rsid w:val="00762CFB"/>
    <w:rsid w:val="00766729"/>
    <w:rsid w:val="00766FDF"/>
    <w:rsid w:val="00781522"/>
    <w:rsid w:val="00783626"/>
    <w:rsid w:val="00786404"/>
    <w:rsid w:val="0079594C"/>
    <w:rsid w:val="00796C3C"/>
    <w:rsid w:val="007A1C3A"/>
    <w:rsid w:val="007A36C8"/>
    <w:rsid w:val="007A4A60"/>
    <w:rsid w:val="007A7CB6"/>
    <w:rsid w:val="007B173D"/>
    <w:rsid w:val="007B2776"/>
    <w:rsid w:val="007B4223"/>
    <w:rsid w:val="007B4FC2"/>
    <w:rsid w:val="007D15FA"/>
    <w:rsid w:val="007D3043"/>
    <w:rsid w:val="007D34E3"/>
    <w:rsid w:val="007D6112"/>
    <w:rsid w:val="007D7BCB"/>
    <w:rsid w:val="007E0917"/>
    <w:rsid w:val="007E0E03"/>
    <w:rsid w:val="007E3E25"/>
    <w:rsid w:val="007E4DBE"/>
    <w:rsid w:val="007E5032"/>
    <w:rsid w:val="007E52D4"/>
    <w:rsid w:val="007F16CA"/>
    <w:rsid w:val="007F2AC4"/>
    <w:rsid w:val="007F57A0"/>
    <w:rsid w:val="008001B4"/>
    <w:rsid w:val="00805192"/>
    <w:rsid w:val="00805C70"/>
    <w:rsid w:val="008061DC"/>
    <w:rsid w:val="00806944"/>
    <w:rsid w:val="0081088F"/>
    <w:rsid w:val="00813826"/>
    <w:rsid w:val="00813916"/>
    <w:rsid w:val="00816FE7"/>
    <w:rsid w:val="00823D31"/>
    <w:rsid w:val="008254B5"/>
    <w:rsid w:val="00831337"/>
    <w:rsid w:val="00833B6A"/>
    <w:rsid w:val="00835B91"/>
    <w:rsid w:val="00841409"/>
    <w:rsid w:val="008439B3"/>
    <w:rsid w:val="00844B97"/>
    <w:rsid w:val="0084689A"/>
    <w:rsid w:val="00846E42"/>
    <w:rsid w:val="0085041D"/>
    <w:rsid w:val="008504BE"/>
    <w:rsid w:val="0085189F"/>
    <w:rsid w:val="0085224F"/>
    <w:rsid w:val="008537E5"/>
    <w:rsid w:val="00854275"/>
    <w:rsid w:val="00855AAE"/>
    <w:rsid w:val="00855D61"/>
    <w:rsid w:val="00856B31"/>
    <w:rsid w:val="00857B9C"/>
    <w:rsid w:val="00860BB6"/>
    <w:rsid w:val="00862A2B"/>
    <w:rsid w:val="0086529B"/>
    <w:rsid w:val="00867839"/>
    <w:rsid w:val="0086791B"/>
    <w:rsid w:val="008771A4"/>
    <w:rsid w:val="00882E1E"/>
    <w:rsid w:val="00883FA7"/>
    <w:rsid w:val="00884381"/>
    <w:rsid w:val="0088658E"/>
    <w:rsid w:val="00886EDA"/>
    <w:rsid w:val="00891758"/>
    <w:rsid w:val="00891FC7"/>
    <w:rsid w:val="0089282C"/>
    <w:rsid w:val="00894767"/>
    <w:rsid w:val="008A0CE5"/>
    <w:rsid w:val="008A101A"/>
    <w:rsid w:val="008A547A"/>
    <w:rsid w:val="008A6DC2"/>
    <w:rsid w:val="008B092C"/>
    <w:rsid w:val="008B1353"/>
    <w:rsid w:val="008B13B9"/>
    <w:rsid w:val="008B2A7C"/>
    <w:rsid w:val="008B5EF5"/>
    <w:rsid w:val="008B62B8"/>
    <w:rsid w:val="008C14AD"/>
    <w:rsid w:val="008C20B0"/>
    <w:rsid w:val="008C2B09"/>
    <w:rsid w:val="008C35D2"/>
    <w:rsid w:val="008C5F02"/>
    <w:rsid w:val="008C73FA"/>
    <w:rsid w:val="008C7B99"/>
    <w:rsid w:val="008D0ADF"/>
    <w:rsid w:val="008D13FF"/>
    <w:rsid w:val="008D1768"/>
    <w:rsid w:val="008D365C"/>
    <w:rsid w:val="008D4D6D"/>
    <w:rsid w:val="008E1E5D"/>
    <w:rsid w:val="008E383D"/>
    <w:rsid w:val="008E433E"/>
    <w:rsid w:val="008E599B"/>
    <w:rsid w:val="008E61E3"/>
    <w:rsid w:val="008F15A2"/>
    <w:rsid w:val="008F392C"/>
    <w:rsid w:val="008F6538"/>
    <w:rsid w:val="00911B3E"/>
    <w:rsid w:val="00922DEA"/>
    <w:rsid w:val="00925E42"/>
    <w:rsid w:val="009315E7"/>
    <w:rsid w:val="00931E22"/>
    <w:rsid w:val="00931EF1"/>
    <w:rsid w:val="0093533B"/>
    <w:rsid w:val="0093599E"/>
    <w:rsid w:val="00935DFB"/>
    <w:rsid w:val="00941F07"/>
    <w:rsid w:val="009428E7"/>
    <w:rsid w:val="00945454"/>
    <w:rsid w:val="00945912"/>
    <w:rsid w:val="00951C85"/>
    <w:rsid w:val="00955634"/>
    <w:rsid w:val="00956338"/>
    <w:rsid w:val="00961332"/>
    <w:rsid w:val="009624AA"/>
    <w:rsid w:val="0096400C"/>
    <w:rsid w:val="0096423B"/>
    <w:rsid w:val="009656DF"/>
    <w:rsid w:val="00965A7E"/>
    <w:rsid w:val="00973A3F"/>
    <w:rsid w:val="009743B1"/>
    <w:rsid w:val="00974C72"/>
    <w:rsid w:val="009824E3"/>
    <w:rsid w:val="009833A7"/>
    <w:rsid w:val="0098388C"/>
    <w:rsid w:val="00986783"/>
    <w:rsid w:val="009908DC"/>
    <w:rsid w:val="00991F4E"/>
    <w:rsid w:val="009939B4"/>
    <w:rsid w:val="0099439A"/>
    <w:rsid w:val="0099684A"/>
    <w:rsid w:val="00997AB2"/>
    <w:rsid w:val="009A2335"/>
    <w:rsid w:val="009A290F"/>
    <w:rsid w:val="009A2A37"/>
    <w:rsid w:val="009A4689"/>
    <w:rsid w:val="009A4770"/>
    <w:rsid w:val="009A6311"/>
    <w:rsid w:val="009A72E3"/>
    <w:rsid w:val="009B1AB3"/>
    <w:rsid w:val="009B4282"/>
    <w:rsid w:val="009C1562"/>
    <w:rsid w:val="009C16B6"/>
    <w:rsid w:val="009C18E8"/>
    <w:rsid w:val="009C2011"/>
    <w:rsid w:val="009C4C2A"/>
    <w:rsid w:val="009C4F7C"/>
    <w:rsid w:val="009C611B"/>
    <w:rsid w:val="009C6148"/>
    <w:rsid w:val="009D3584"/>
    <w:rsid w:val="009D5C63"/>
    <w:rsid w:val="009D6E63"/>
    <w:rsid w:val="009D7327"/>
    <w:rsid w:val="009E07C3"/>
    <w:rsid w:val="009E0D93"/>
    <w:rsid w:val="009E0FE3"/>
    <w:rsid w:val="009E3092"/>
    <w:rsid w:val="009E4650"/>
    <w:rsid w:val="009E68E6"/>
    <w:rsid w:val="009F2E68"/>
    <w:rsid w:val="009F37CE"/>
    <w:rsid w:val="009F61B4"/>
    <w:rsid w:val="00A04E01"/>
    <w:rsid w:val="00A05582"/>
    <w:rsid w:val="00A0617F"/>
    <w:rsid w:val="00A07F5B"/>
    <w:rsid w:val="00A10B2D"/>
    <w:rsid w:val="00A12F25"/>
    <w:rsid w:val="00A14457"/>
    <w:rsid w:val="00A236B0"/>
    <w:rsid w:val="00A24715"/>
    <w:rsid w:val="00A26AD3"/>
    <w:rsid w:val="00A27F77"/>
    <w:rsid w:val="00A318FF"/>
    <w:rsid w:val="00A364A7"/>
    <w:rsid w:val="00A37662"/>
    <w:rsid w:val="00A43BA3"/>
    <w:rsid w:val="00A4716B"/>
    <w:rsid w:val="00A53B81"/>
    <w:rsid w:val="00A545CD"/>
    <w:rsid w:val="00A55984"/>
    <w:rsid w:val="00A55FB7"/>
    <w:rsid w:val="00A55FBA"/>
    <w:rsid w:val="00A56F4C"/>
    <w:rsid w:val="00A57609"/>
    <w:rsid w:val="00A605F3"/>
    <w:rsid w:val="00A62A82"/>
    <w:rsid w:val="00A6329A"/>
    <w:rsid w:val="00A636DE"/>
    <w:rsid w:val="00A67A98"/>
    <w:rsid w:val="00A719C6"/>
    <w:rsid w:val="00A724DC"/>
    <w:rsid w:val="00A7671D"/>
    <w:rsid w:val="00A81F45"/>
    <w:rsid w:val="00A83CCA"/>
    <w:rsid w:val="00A83D63"/>
    <w:rsid w:val="00A83DD6"/>
    <w:rsid w:val="00A90B49"/>
    <w:rsid w:val="00A956F0"/>
    <w:rsid w:val="00A96AB0"/>
    <w:rsid w:val="00AA1E30"/>
    <w:rsid w:val="00AA3672"/>
    <w:rsid w:val="00AB0ADC"/>
    <w:rsid w:val="00AB1923"/>
    <w:rsid w:val="00AB4D65"/>
    <w:rsid w:val="00AC1E60"/>
    <w:rsid w:val="00AC2C62"/>
    <w:rsid w:val="00AC34DD"/>
    <w:rsid w:val="00AC4B26"/>
    <w:rsid w:val="00AC5FA1"/>
    <w:rsid w:val="00AD2223"/>
    <w:rsid w:val="00AD461D"/>
    <w:rsid w:val="00AD6374"/>
    <w:rsid w:val="00AD667E"/>
    <w:rsid w:val="00AE1E64"/>
    <w:rsid w:val="00AF38F2"/>
    <w:rsid w:val="00AF3A99"/>
    <w:rsid w:val="00AF50D0"/>
    <w:rsid w:val="00AF706A"/>
    <w:rsid w:val="00B01CD1"/>
    <w:rsid w:val="00B02673"/>
    <w:rsid w:val="00B02C70"/>
    <w:rsid w:val="00B03E0F"/>
    <w:rsid w:val="00B04AC6"/>
    <w:rsid w:val="00B0557E"/>
    <w:rsid w:val="00B05BF9"/>
    <w:rsid w:val="00B10BF9"/>
    <w:rsid w:val="00B1227C"/>
    <w:rsid w:val="00B128F1"/>
    <w:rsid w:val="00B14D14"/>
    <w:rsid w:val="00B24A48"/>
    <w:rsid w:val="00B31DEC"/>
    <w:rsid w:val="00B36283"/>
    <w:rsid w:val="00B41669"/>
    <w:rsid w:val="00B41B0E"/>
    <w:rsid w:val="00B4467E"/>
    <w:rsid w:val="00B475B3"/>
    <w:rsid w:val="00B47DE3"/>
    <w:rsid w:val="00B52491"/>
    <w:rsid w:val="00B537D8"/>
    <w:rsid w:val="00B53C2E"/>
    <w:rsid w:val="00B542C5"/>
    <w:rsid w:val="00B55593"/>
    <w:rsid w:val="00B56AB2"/>
    <w:rsid w:val="00B63E94"/>
    <w:rsid w:val="00B64D88"/>
    <w:rsid w:val="00B6558F"/>
    <w:rsid w:val="00B71ADC"/>
    <w:rsid w:val="00B743DE"/>
    <w:rsid w:val="00B76506"/>
    <w:rsid w:val="00B76B2D"/>
    <w:rsid w:val="00B77833"/>
    <w:rsid w:val="00B77D6B"/>
    <w:rsid w:val="00B80B24"/>
    <w:rsid w:val="00B80B73"/>
    <w:rsid w:val="00B80F8D"/>
    <w:rsid w:val="00B81ECF"/>
    <w:rsid w:val="00B8292E"/>
    <w:rsid w:val="00B8375E"/>
    <w:rsid w:val="00B84F3A"/>
    <w:rsid w:val="00B852A2"/>
    <w:rsid w:val="00B85FF6"/>
    <w:rsid w:val="00B87520"/>
    <w:rsid w:val="00B90065"/>
    <w:rsid w:val="00B93E12"/>
    <w:rsid w:val="00B943B1"/>
    <w:rsid w:val="00B95A6C"/>
    <w:rsid w:val="00B96743"/>
    <w:rsid w:val="00B96F62"/>
    <w:rsid w:val="00BA1FDE"/>
    <w:rsid w:val="00BA21E5"/>
    <w:rsid w:val="00BA52A2"/>
    <w:rsid w:val="00BA5D3D"/>
    <w:rsid w:val="00BA74DD"/>
    <w:rsid w:val="00BB1E44"/>
    <w:rsid w:val="00BB2686"/>
    <w:rsid w:val="00BB5433"/>
    <w:rsid w:val="00BB63AD"/>
    <w:rsid w:val="00BB68C6"/>
    <w:rsid w:val="00BC22CD"/>
    <w:rsid w:val="00BC4E2C"/>
    <w:rsid w:val="00BC4F8A"/>
    <w:rsid w:val="00BC5301"/>
    <w:rsid w:val="00BC647A"/>
    <w:rsid w:val="00BC688A"/>
    <w:rsid w:val="00BC7FC5"/>
    <w:rsid w:val="00BD2B7D"/>
    <w:rsid w:val="00BD33E5"/>
    <w:rsid w:val="00BD4A36"/>
    <w:rsid w:val="00BD5515"/>
    <w:rsid w:val="00BD5B95"/>
    <w:rsid w:val="00BD6C8B"/>
    <w:rsid w:val="00BD7415"/>
    <w:rsid w:val="00BD799F"/>
    <w:rsid w:val="00BE3CF7"/>
    <w:rsid w:val="00BF2236"/>
    <w:rsid w:val="00BF6C07"/>
    <w:rsid w:val="00C00682"/>
    <w:rsid w:val="00C006C6"/>
    <w:rsid w:val="00C01334"/>
    <w:rsid w:val="00C019E3"/>
    <w:rsid w:val="00C02B5E"/>
    <w:rsid w:val="00C03C58"/>
    <w:rsid w:val="00C041C1"/>
    <w:rsid w:val="00C06DBE"/>
    <w:rsid w:val="00C130D1"/>
    <w:rsid w:val="00C134A4"/>
    <w:rsid w:val="00C13C7A"/>
    <w:rsid w:val="00C17FA3"/>
    <w:rsid w:val="00C20125"/>
    <w:rsid w:val="00C20EFD"/>
    <w:rsid w:val="00C25942"/>
    <w:rsid w:val="00C26B1B"/>
    <w:rsid w:val="00C27485"/>
    <w:rsid w:val="00C30DF5"/>
    <w:rsid w:val="00C327ED"/>
    <w:rsid w:val="00C35A4F"/>
    <w:rsid w:val="00C35AB0"/>
    <w:rsid w:val="00C40E9C"/>
    <w:rsid w:val="00C41290"/>
    <w:rsid w:val="00C41ADB"/>
    <w:rsid w:val="00C44E6C"/>
    <w:rsid w:val="00C45F30"/>
    <w:rsid w:val="00C500D9"/>
    <w:rsid w:val="00C505B3"/>
    <w:rsid w:val="00C5066A"/>
    <w:rsid w:val="00C53502"/>
    <w:rsid w:val="00C538C3"/>
    <w:rsid w:val="00C56B9A"/>
    <w:rsid w:val="00C5765E"/>
    <w:rsid w:val="00C577D2"/>
    <w:rsid w:val="00C611A9"/>
    <w:rsid w:val="00C6350B"/>
    <w:rsid w:val="00C7012D"/>
    <w:rsid w:val="00C71407"/>
    <w:rsid w:val="00C71B84"/>
    <w:rsid w:val="00C73351"/>
    <w:rsid w:val="00C81D5E"/>
    <w:rsid w:val="00C84F6E"/>
    <w:rsid w:val="00C85074"/>
    <w:rsid w:val="00C859E8"/>
    <w:rsid w:val="00C87CCC"/>
    <w:rsid w:val="00C9235D"/>
    <w:rsid w:val="00C9460F"/>
    <w:rsid w:val="00C960D1"/>
    <w:rsid w:val="00C972E9"/>
    <w:rsid w:val="00CA10F9"/>
    <w:rsid w:val="00CA137A"/>
    <w:rsid w:val="00CA3669"/>
    <w:rsid w:val="00CA4112"/>
    <w:rsid w:val="00CA6E06"/>
    <w:rsid w:val="00CB0A26"/>
    <w:rsid w:val="00CB1533"/>
    <w:rsid w:val="00CB2A70"/>
    <w:rsid w:val="00CB3706"/>
    <w:rsid w:val="00CB391C"/>
    <w:rsid w:val="00CB68C0"/>
    <w:rsid w:val="00CB76CF"/>
    <w:rsid w:val="00CC115E"/>
    <w:rsid w:val="00CC4392"/>
    <w:rsid w:val="00CC4B3D"/>
    <w:rsid w:val="00CD0387"/>
    <w:rsid w:val="00CD0BE4"/>
    <w:rsid w:val="00CD199C"/>
    <w:rsid w:val="00CD2D1F"/>
    <w:rsid w:val="00CD3EDC"/>
    <w:rsid w:val="00CD6D40"/>
    <w:rsid w:val="00CE3A98"/>
    <w:rsid w:val="00CE5B29"/>
    <w:rsid w:val="00CF49C4"/>
    <w:rsid w:val="00D00736"/>
    <w:rsid w:val="00D01B1D"/>
    <w:rsid w:val="00D04FDF"/>
    <w:rsid w:val="00D05E11"/>
    <w:rsid w:val="00D07226"/>
    <w:rsid w:val="00D1179C"/>
    <w:rsid w:val="00D119FF"/>
    <w:rsid w:val="00D12FC2"/>
    <w:rsid w:val="00D13E85"/>
    <w:rsid w:val="00D152D5"/>
    <w:rsid w:val="00D17599"/>
    <w:rsid w:val="00D17B72"/>
    <w:rsid w:val="00D17C1D"/>
    <w:rsid w:val="00D206E0"/>
    <w:rsid w:val="00D22A0E"/>
    <w:rsid w:val="00D248E3"/>
    <w:rsid w:val="00D261CE"/>
    <w:rsid w:val="00D26B03"/>
    <w:rsid w:val="00D273B8"/>
    <w:rsid w:val="00D27ACE"/>
    <w:rsid w:val="00D304EF"/>
    <w:rsid w:val="00D31374"/>
    <w:rsid w:val="00D314A1"/>
    <w:rsid w:val="00D320D2"/>
    <w:rsid w:val="00D4231C"/>
    <w:rsid w:val="00D45986"/>
    <w:rsid w:val="00D502CB"/>
    <w:rsid w:val="00D523C6"/>
    <w:rsid w:val="00D52765"/>
    <w:rsid w:val="00D52C24"/>
    <w:rsid w:val="00D57E2A"/>
    <w:rsid w:val="00D60C43"/>
    <w:rsid w:val="00D62290"/>
    <w:rsid w:val="00D6276C"/>
    <w:rsid w:val="00D62D2B"/>
    <w:rsid w:val="00D62DB1"/>
    <w:rsid w:val="00D6436F"/>
    <w:rsid w:val="00D64481"/>
    <w:rsid w:val="00D64C30"/>
    <w:rsid w:val="00D678A5"/>
    <w:rsid w:val="00D67FFD"/>
    <w:rsid w:val="00D710F5"/>
    <w:rsid w:val="00D7616C"/>
    <w:rsid w:val="00D8603A"/>
    <w:rsid w:val="00D908B1"/>
    <w:rsid w:val="00D919DB"/>
    <w:rsid w:val="00D94770"/>
    <w:rsid w:val="00D952ED"/>
    <w:rsid w:val="00D95F5C"/>
    <w:rsid w:val="00D9626E"/>
    <w:rsid w:val="00D97A39"/>
    <w:rsid w:val="00DA0EDF"/>
    <w:rsid w:val="00DA315D"/>
    <w:rsid w:val="00DA353C"/>
    <w:rsid w:val="00DA61D7"/>
    <w:rsid w:val="00DB353E"/>
    <w:rsid w:val="00DB46A8"/>
    <w:rsid w:val="00DB790D"/>
    <w:rsid w:val="00DC4CCA"/>
    <w:rsid w:val="00DC52A1"/>
    <w:rsid w:val="00DC7ED2"/>
    <w:rsid w:val="00DD0841"/>
    <w:rsid w:val="00DD5255"/>
    <w:rsid w:val="00DD5950"/>
    <w:rsid w:val="00DD6232"/>
    <w:rsid w:val="00DD7A0C"/>
    <w:rsid w:val="00DE1B6F"/>
    <w:rsid w:val="00DE32C1"/>
    <w:rsid w:val="00DE411C"/>
    <w:rsid w:val="00DE6C5F"/>
    <w:rsid w:val="00DE6D33"/>
    <w:rsid w:val="00DF0219"/>
    <w:rsid w:val="00DF0EE2"/>
    <w:rsid w:val="00DF1E37"/>
    <w:rsid w:val="00DF3706"/>
    <w:rsid w:val="00DF5EB6"/>
    <w:rsid w:val="00DF5F45"/>
    <w:rsid w:val="00E0050F"/>
    <w:rsid w:val="00E02458"/>
    <w:rsid w:val="00E04CC3"/>
    <w:rsid w:val="00E05044"/>
    <w:rsid w:val="00E05967"/>
    <w:rsid w:val="00E0642D"/>
    <w:rsid w:val="00E07036"/>
    <w:rsid w:val="00E07668"/>
    <w:rsid w:val="00E10427"/>
    <w:rsid w:val="00E126F8"/>
    <w:rsid w:val="00E12C16"/>
    <w:rsid w:val="00E15CB0"/>
    <w:rsid w:val="00E215B7"/>
    <w:rsid w:val="00E21E15"/>
    <w:rsid w:val="00E222E1"/>
    <w:rsid w:val="00E24A14"/>
    <w:rsid w:val="00E24C47"/>
    <w:rsid w:val="00E273AE"/>
    <w:rsid w:val="00E30ABC"/>
    <w:rsid w:val="00E35E82"/>
    <w:rsid w:val="00E35E83"/>
    <w:rsid w:val="00E36F00"/>
    <w:rsid w:val="00E37190"/>
    <w:rsid w:val="00E512FC"/>
    <w:rsid w:val="00E5442A"/>
    <w:rsid w:val="00E560E3"/>
    <w:rsid w:val="00E602EF"/>
    <w:rsid w:val="00E60DCE"/>
    <w:rsid w:val="00E625A7"/>
    <w:rsid w:val="00E6262E"/>
    <w:rsid w:val="00E62ADD"/>
    <w:rsid w:val="00E6685B"/>
    <w:rsid w:val="00E714D4"/>
    <w:rsid w:val="00E73111"/>
    <w:rsid w:val="00E74890"/>
    <w:rsid w:val="00E75892"/>
    <w:rsid w:val="00E75AD3"/>
    <w:rsid w:val="00E761F7"/>
    <w:rsid w:val="00E77430"/>
    <w:rsid w:val="00E81382"/>
    <w:rsid w:val="00E8386C"/>
    <w:rsid w:val="00E857BA"/>
    <w:rsid w:val="00E85E6F"/>
    <w:rsid w:val="00E87E43"/>
    <w:rsid w:val="00E90D29"/>
    <w:rsid w:val="00E91DBE"/>
    <w:rsid w:val="00E924E4"/>
    <w:rsid w:val="00E94348"/>
    <w:rsid w:val="00E95CF1"/>
    <w:rsid w:val="00EA371F"/>
    <w:rsid w:val="00EA5DE7"/>
    <w:rsid w:val="00EA7AE1"/>
    <w:rsid w:val="00EB2354"/>
    <w:rsid w:val="00EB2A1C"/>
    <w:rsid w:val="00EB54CF"/>
    <w:rsid w:val="00EB5A4B"/>
    <w:rsid w:val="00EB5EEE"/>
    <w:rsid w:val="00EC3001"/>
    <w:rsid w:val="00EC34B8"/>
    <w:rsid w:val="00EC37EB"/>
    <w:rsid w:val="00EC398B"/>
    <w:rsid w:val="00EC6AB8"/>
    <w:rsid w:val="00ED45C4"/>
    <w:rsid w:val="00ED556A"/>
    <w:rsid w:val="00ED6D5B"/>
    <w:rsid w:val="00ED7DB2"/>
    <w:rsid w:val="00EE0373"/>
    <w:rsid w:val="00EE0A13"/>
    <w:rsid w:val="00EE3F11"/>
    <w:rsid w:val="00EE3F91"/>
    <w:rsid w:val="00EE4179"/>
    <w:rsid w:val="00EE50A1"/>
    <w:rsid w:val="00EE6C97"/>
    <w:rsid w:val="00EE7BB7"/>
    <w:rsid w:val="00EF15E4"/>
    <w:rsid w:val="00EF7268"/>
    <w:rsid w:val="00F00356"/>
    <w:rsid w:val="00F025A9"/>
    <w:rsid w:val="00F02BC8"/>
    <w:rsid w:val="00F03444"/>
    <w:rsid w:val="00F07E96"/>
    <w:rsid w:val="00F111B0"/>
    <w:rsid w:val="00F12188"/>
    <w:rsid w:val="00F12F1B"/>
    <w:rsid w:val="00F13FF2"/>
    <w:rsid w:val="00F151DF"/>
    <w:rsid w:val="00F15208"/>
    <w:rsid w:val="00F166CD"/>
    <w:rsid w:val="00F2555A"/>
    <w:rsid w:val="00F315FE"/>
    <w:rsid w:val="00F3292A"/>
    <w:rsid w:val="00F357F3"/>
    <w:rsid w:val="00F35A08"/>
    <w:rsid w:val="00F35ACB"/>
    <w:rsid w:val="00F35C30"/>
    <w:rsid w:val="00F36366"/>
    <w:rsid w:val="00F3791A"/>
    <w:rsid w:val="00F37D91"/>
    <w:rsid w:val="00F42782"/>
    <w:rsid w:val="00F42D03"/>
    <w:rsid w:val="00F45145"/>
    <w:rsid w:val="00F45BD4"/>
    <w:rsid w:val="00F45FD2"/>
    <w:rsid w:val="00F50571"/>
    <w:rsid w:val="00F50FBD"/>
    <w:rsid w:val="00F5298E"/>
    <w:rsid w:val="00F5305D"/>
    <w:rsid w:val="00F5479F"/>
    <w:rsid w:val="00F56610"/>
    <w:rsid w:val="00F5724D"/>
    <w:rsid w:val="00F60184"/>
    <w:rsid w:val="00F61A22"/>
    <w:rsid w:val="00F63B5B"/>
    <w:rsid w:val="00F665F5"/>
    <w:rsid w:val="00F673D5"/>
    <w:rsid w:val="00F67F88"/>
    <w:rsid w:val="00F716D1"/>
    <w:rsid w:val="00F72F1C"/>
    <w:rsid w:val="00F74939"/>
    <w:rsid w:val="00F7622E"/>
    <w:rsid w:val="00F81F4A"/>
    <w:rsid w:val="00F827A9"/>
    <w:rsid w:val="00F86789"/>
    <w:rsid w:val="00F86C8E"/>
    <w:rsid w:val="00F9540F"/>
    <w:rsid w:val="00F96BF9"/>
    <w:rsid w:val="00F97013"/>
    <w:rsid w:val="00FA0526"/>
    <w:rsid w:val="00FA3A43"/>
    <w:rsid w:val="00FB065E"/>
    <w:rsid w:val="00FB1040"/>
    <w:rsid w:val="00FB46CD"/>
    <w:rsid w:val="00FB5A79"/>
    <w:rsid w:val="00FC0FD7"/>
    <w:rsid w:val="00FC1CC3"/>
    <w:rsid w:val="00FC3FE2"/>
    <w:rsid w:val="00FC4028"/>
    <w:rsid w:val="00FC4691"/>
    <w:rsid w:val="00FC6938"/>
    <w:rsid w:val="00FC7068"/>
    <w:rsid w:val="00FD0C87"/>
    <w:rsid w:val="00FD0CD4"/>
    <w:rsid w:val="00FD2278"/>
    <w:rsid w:val="00FD39A4"/>
    <w:rsid w:val="00FD428A"/>
    <w:rsid w:val="00FD4680"/>
    <w:rsid w:val="00FD6D32"/>
    <w:rsid w:val="00FE07A8"/>
    <w:rsid w:val="00FE086E"/>
    <w:rsid w:val="00FE32F5"/>
    <w:rsid w:val="00FE4553"/>
    <w:rsid w:val="00FE542E"/>
    <w:rsid w:val="00FE58E0"/>
    <w:rsid w:val="00FF126A"/>
    <w:rsid w:val="00FF1BE9"/>
    <w:rsid w:val="00FF6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DF6EC"/>
  <w15:chartTrackingRefBased/>
  <w15:docId w15:val="{9BC1E651-9879-4871-AC21-92EF868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qFormat/>
    <w:pPr>
      <w:keepNext/>
      <w:jc w:val="center"/>
      <w:outlineLvl w:val="0"/>
    </w:pPr>
    <w:rPr>
      <w:b/>
      <w:sz w:val="28"/>
    </w:rPr>
  </w:style>
  <w:style w:type="paragraph" w:styleId="2">
    <w:name w:val="heading 2"/>
    <w:basedOn w:val="a0"/>
    <w:next w:val="a0"/>
    <w:qFormat/>
    <w:pPr>
      <w:keepNext/>
      <w:jc w:val="both"/>
      <w:outlineLvl w:val="1"/>
    </w:pPr>
    <w:rPr>
      <w:b/>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
    <w:name w:val="Char Знак Знак Char Знак Знак Char Знак Знак Char Знак Знак Знак Знак Знак"/>
    <w:basedOn w:val="a0"/>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w:basedOn w:val="a0"/>
    <w:rPr>
      <w:rFonts w:ascii="Verdana" w:hAnsi="Verdana" w:cs="Verdana"/>
      <w:sz w:val="20"/>
      <w:szCs w:val="20"/>
      <w:lang w:val="en-US" w:eastAsia="en-US"/>
    </w:rPr>
  </w:style>
  <w:style w:type="paragraph" w:styleId="a4">
    <w:name w:val="caption"/>
    <w:basedOn w:val="a0"/>
    <w:qFormat/>
    <w:pPr>
      <w:jc w:val="center"/>
    </w:pPr>
    <w:rPr>
      <w:sz w:val="44"/>
      <w:szCs w:val="20"/>
      <w:lang w:eastAsia="ru-RU"/>
    </w:rPr>
  </w:style>
  <w:style w:type="paragraph" w:customStyle="1" w:styleId="caaieiaie1">
    <w:name w:val="caaieiaie 1"/>
    <w:basedOn w:val="a0"/>
    <w:next w:val="a0"/>
    <w:pPr>
      <w:keepNext/>
      <w:autoSpaceDE w:val="0"/>
      <w:autoSpaceDN w:val="0"/>
    </w:pPr>
    <w:rPr>
      <w:rFonts w:ascii="UkrainianPeterburg" w:hAnsi="UkrainianPeterburg"/>
      <w:b/>
      <w:bCs/>
      <w:sz w:val="20"/>
      <w:lang w:eastAsia="ru-RU"/>
    </w:rPr>
  </w:style>
  <w:style w:type="paragraph" w:customStyle="1" w:styleId="Iauiue">
    <w:name w:val="Iau?iue"/>
    <w:pPr>
      <w:autoSpaceDE w:val="0"/>
      <w:autoSpaceDN w:val="0"/>
    </w:pPr>
    <w:rPr>
      <w:lang w:val="en-US" w:eastAsia="ru-RU"/>
    </w:rPr>
  </w:style>
  <w:style w:type="paragraph" w:customStyle="1" w:styleId="TimesNewRoman">
    <w:name w:val="Обычный + Times New Roman"/>
    <w:aliases w:val="12 pt"/>
    <w:basedOn w:val="a0"/>
    <w:rPr>
      <w:lang w:val="ru-RU" w:eastAsia="ru-RU"/>
    </w:rPr>
  </w:style>
  <w:style w:type="character" w:styleId="a5">
    <w:name w:val="Hyperlink"/>
    <w:uiPriority w:val="99"/>
    <w:rPr>
      <w:color w:val="0000FF"/>
      <w:u w:val="single"/>
    </w:rPr>
  </w:style>
  <w:style w:type="paragraph" w:styleId="a6">
    <w:name w:val="Body Text"/>
    <w:basedOn w:val="a0"/>
    <w:rPr>
      <w:color w:val="FF0000"/>
    </w:rPr>
  </w:style>
  <w:style w:type="paragraph" w:styleId="20">
    <w:name w:val="Body Text 2"/>
    <w:basedOn w:val="a0"/>
    <w:rPr>
      <w:color w:val="000000"/>
    </w:rPr>
  </w:style>
  <w:style w:type="paragraph" w:styleId="a7">
    <w:name w:val="footer"/>
    <w:basedOn w:val="a0"/>
    <w:link w:val="a8"/>
    <w:uiPriority w:val="99"/>
    <w:rsid w:val="00356C5D"/>
    <w:pPr>
      <w:tabs>
        <w:tab w:val="center" w:pos="4677"/>
        <w:tab w:val="right" w:pos="9355"/>
      </w:tabs>
    </w:pPr>
    <w:rPr>
      <w:lang w:val="x-none" w:eastAsia="x-none"/>
    </w:rPr>
  </w:style>
  <w:style w:type="character" w:styleId="a9">
    <w:name w:val="page number"/>
    <w:basedOn w:val="a1"/>
    <w:rsid w:val="00356C5D"/>
  </w:style>
  <w:style w:type="paragraph" w:styleId="aa">
    <w:name w:val="Balloon Text"/>
    <w:basedOn w:val="a0"/>
    <w:link w:val="ab"/>
    <w:uiPriority w:val="99"/>
    <w:semiHidden/>
    <w:rsid w:val="000C0AA4"/>
    <w:rPr>
      <w:rFonts w:ascii="Tahoma" w:hAnsi="Tahoma"/>
      <w:sz w:val="16"/>
      <w:szCs w:val="16"/>
      <w:lang w:val="x-none" w:eastAsia="x-none"/>
    </w:rPr>
  </w:style>
  <w:style w:type="table" w:styleId="ac">
    <w:name w:val="Table Grid"/>
    <w:basedOn w:val="a2"/>
    <w:uiPriority w:val="99"/>
    <w:rsid w:val="00C4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C40E9C"/>
    <w:pPr>
      <w:ind w:firstLine="360"/>
      <w:jc w:val="both"/>
    </w:pPr>
    <w:rPr>
      <w:lang w:val="ru-RU" w:eastAsia="en-US"/>
    </w:rPr>
  </w:style>
  <w:style w:type="character" w:customStyle="1" w:styleId="22">
    <w:name w:val="Основной текст с отступом 2 Знак"/>
    <w:link w:val="21"/>
    <w:rsid w:val="00C40E9C"/>
    <w:rPr>
      <w:sz w:val="24"/>
      <w:szCs w:val="24"/>
      <w:lang w:val="ru-RU" w:eastAsia="en-US"/>
    </w:rPr>
  </w:style>
  <w:style w:type="character" w:customStyle="1" w:styleId="23">
    <w:name w:val="Основной текст (2)_"/>
    <w:link w:val="24"/>
    <w:uiPriority w:val="99"/>
    <w:rsid w:val="00F12188"/>
    <w:rPr>
      <w:b/>
      <w:bCs/>
      <w:spacing w:val="3"/>
      <w:sz w:val="21"/>
      <w:szCs w:val="21"/>
      <w:shd w:val="clear" w:color="auto" w:fill="FFFFFF"/>
    </w:rPr>
  </w:style>
  <w:style w:type="character" w:customStyle="1" w:styleId="20pt">
    <w:name w:val="Основной текст (2) + Интервал 0 pt"/>
    <w:uiPriority w:val="99"/>
    <w:rsid w:val="00F12188"/>
    <w:rPr>
      <w:rFonts w:ascii="Times New Roman" w:hAnsi="Times New Roman" w:cs="Times New Roman"/>
      <w:b/>
      <w:bCs/>
      <w:color w:val="000000"/>
      <w:spacing w:val="5"/>
      <w:w w:val="100"/>
      <w:position w:val="0"/>
      <w:sz w:val="21"/>
      <w:szCs w:val="21"/>
      <w:shd w:val="clear" w:color="auto" w:fill="FFFFFF"/>
      <w:lang w:val="uk-UA"/>
    </w:rPr>
  </w:style>
  <w:style w:type="paragraph" w:customStyle="1" w:styleId="24">
    <w:name w:val="Основной текст (2)"/>
    <w:basedOn w:val="a0"/>
    <w:link w:val="23"/>
    <w:uiPriority w:val="99"/>
    <w:rsid w:val="00F12188"/>
    <w:pPr>
      <w:widowControl w:val="0"/>
      <w:shd w:val="clear" w:color="auto" w:fill="FFFFFF"/>
      <w:spacing w:line="240" w:lineRule="atLeast"/>
    </w:pPr>
    <w:rPr>
      <w:b/>
      <w:bCs/>
      <w:spacing w:val="3"/>
      <w:sz w:val="21"/>
      <w:szCs w:val="21"/>
      <w:lang w:val="x-none" w:eastAsia="x-none"/>
    </w:rPr>
  </w:style>
  <w:style w:type="character" w:customStyle="1" w:styleId="25">
    <w:name w:val="Подпись к таблице (2)_"/>
    <w:uiPriority w:val="99"/>
    <w:rsid w:val="00F12188"/>
    <w:rPr>
      <w:rFonts w:ascii="Times New Roman" w:hAnsi="Times New Roman" w:cs="Times New Roman"/>
      <w:b/>
      <w:bCs/>
      <w:i/>
      <w:iCs/>
      <w:spacing w:val="1"/>
      <w:sz w:val="21"/>
      <w:szCs w:val="21"/>
      <w:u w:val="none"/>
    </w:rPr>
  </w:style>
  <w:style w:type="character" w:customStyle="1" w:styleId="26">
    <w:name w:val="Подпись к таблице (2)"/>
    <w:uiPriority w:val="99"/>
    <w:rsid w:val="00F12188"/>
    <w:rPr>
      <w:rFonts w:ascii="Times New Roman" w:hAnsi="Times New Roman" w:cs="Times New Roman"/>
      <w:b/>
      <w:bCs/>
      <w:i/>
      <w:iCs/>
      <w:color w:val="000000"/>
      <w:spacing w:val="1"/>
      <w:w w:val="100"/>
      <w:position w:val="0"/>
      <w:sz w:val="21"/>
      <w:szCs w:val="21"/>
      <w:u w:val="single"/>
      <w:lang w:val="uk-UA"/>
    </w:rPr>
  </w:style>
  <w:style w:type="character" w:customStyle="1" w:styleId="ad">
    <w:name w:val="Основной текст_"/>
    <w:link w:val="50"/>
    <w:rsid w:val="00F12188"/>
    <w:rPr>
      <w:spacing w:val="3"/>
      <w:sz w:val="21"/>
      <w:szCs w:val="21"/>
      <w:shd w:val="clear" w:color="auto" w:fill="FFFFFF"/>
    </w:rPr>
  </w:style>
  <w:style w:type="character" w:customStyle="1" w:styleId="11">
    <w:name w:val="Основной текст1"/>
    <w:rsid w:val="00F12188"/>
    <w:rPr>
      <w:rFonts w:ascii="Times New Roman" w:hAnsi="Times New Roman" w:cs="Times New Roman"/>
      <w:color w:val="000000"/>
      <w:spacing w:val="3"/>
      <w:w w:val="100"/>
      <w:position w:val="0"/>
      <w:sz w:val="21"/>
      <w:szCs w:val="21"/>
      <w:shd w:val="clear" w:color="auto" w:fill="FFFFFF"/>
      <w:lang w:val="uk-UA"/>
    </w:rPr>
  </w:style>
  <w:style w:type="character" w:customStyle="1" w:styleId="27">
    <w:name w:val="Основной текст2"/>
    <w:uiPriority w:val="99"/>
    <w:rsid w:val="00F12188"/>
    <w:rPr>
      <w:rFonts w:ascii="Times New Roman" w:hAnsi="Times New Roman" w:cs="Times New Roman"/>
      <w:color w:val="000000"/>
      <w:spacing w:val="3"/>
      <w:w w:val="100"/>
      <w:position w:val="0"/>
      <w:sz w:val="21"/>
      <w:szCs w:val="21"/>
      <w:shd w:val="clear" w:color="auto" w:fill="FFFFFF"/>
      <w:lang w:val="uk-UA"/>
    </w:rPr>
  </w:style>
  <w:style w:type="paragraph" w:customStyle="1" w:styleId="50">
    <w:name w:val="Основной текст5"/>
    <w:basedOn w:val="a0"/>
    <w:link w:val="ad"/>
    <w:rsid w:val="00F12188"/>
    <w:pPr>
      <w:widowControl w:val="0"/>
      <w:shd w:val="clear" w:color="auto" w:fill="FFFFFF"/>
      <w:spacing w:line="240" w:lineRule="atLeast"/>
      <w:ind w:hanging="560"/>
    </w:pPr>
    <w:rPr>
      <w:spacing w:val="3"/>
      <w:sz w:val="21"/>
      <w:szCs w:val="21"/>
      <w:lang w:val="x-none" w:eastAsia="x-none"/>
    </w:rPr>
  </w:style>
  <w:style w:type="character" w:customStyle="1" w:styleId="ae">
    <w:name w:val="Основной текст + Полужирный"/>
    <w:aliases w:val="Интервал 0 pt"/>
    <w:uiPriority w:val="99"/>
    <w:rsid w:val="00F12188"/>
    <w:rPr>
      <w:rFonts w:ascii="Times New Roman" w:hAnsi="Times New Roman" w:cs="Times New Roman"/>
      <w:b/>
      <w:bCs/>
      <w:color w:val="000000"/>
      <w:spacing w:val="5"/>
      <w:w w:val="100"/>
      <w:position w:val="0"/>
      <w:sz w:val="21"/>
      <w:szCs w:val="21"/>
      <w:u w:val="none"/>
      <w:shd w:val="clear" w:color="auto" w:fill="FFFFFF"/>
      <w:lang w:val="uk-UA"/>
    </w:rPr>
  </w:style>
  <w:style w:type="character" w:customStyle="1" w:styleId="9pt">
    <w:name w:val="Основной текст + 9 pt"/>
    <w:aliases w:val="Курсив,Интервал 0 pt3"/>
    <w:uiPriority w:val="99"/>
    <w:rsid w:val="00F12188"/>
    <w:rPr>
      <w:rFonts w:ascii="Times New Roman" w:hAnsi="Times New Roman" w:cs="Times New Roman"/>
      <w:i/>
      <w:iCs/>
      <w:color w:val="000000"/>
      <w:spacing w:val="1"/>
      <w:w w:val="100"/>
      <w:position w:val="0"/>
      <w:sz w:val="18"/>
      <w:szCs w:val="18"/>
      <w:u w:val="none"/>
      <w:shd w:val="clear" w:color="auto" w:fill="FFFFFF"/>
      <w:lang w:val="uk-UA"/>
    </w:rPr>
  </w:style>
  <w:style w:type="character" w:customStyle="1" w:styleId="af">
    <w:name w:val="Основной текст + Курсив"/>
    <w:aliases w:val="Интервал 0 pt2"/>
    <w:uiPriority w:val="99"/>
    <w:rsid w:val="00F12188"/>
    <w:rPr>
      <w:rFonts w:ascii="Times New Roman" w:hAnsi="Times New Roman" w:cs="Times New Roman"/>
      <w:i/>
      <w:iCs/>
      <w:color w:val="000000"/>
      <w:spacing w:val="3"/>
      <w:w w:val="100"/>
      <w:position w:val="0"/>
      <w:sz w:val="21"/>
      <w:szCs w:val="21"/>
      <w:u w:val="none"/>
      <w:shd w:val="clear" w:color="auto" w:fill="FFFFFF"/>
      <w:lang w:val="uk-UA"/>
    </w:rPr>
  </w:style>
  <w:style w:type="character" w:customStyle="1" w:styleId="7pt">
    <w:name w:val="Основной текст + 7 pt"/>
    <w:aliases w:val="Интервал 0 pt1"/>
    <w:uiPriority w:val="99"/>
    <w:rsid w:val="00F12188"/>
    <w:rPr>
      <w:rFonts w:ascii="Times New Roman" w:hAnsi="Times New Roman" w:cs="Times New Roman"/>
      <w:color w:val="000000"/>
      <w:spacing w:val="-15"/>
      <w:w w:val="100"/>
      <w:position w:val="0"/>
      <w:sz w:val="14"/>
      <w:szCs w:val="14"/>
      <w:u w:val="none"/>
      <w:shd w:val="clear" w:color="auto" w:fill="FFFFFF"/>
      <w:lang w:val="uk-UA"/>
    </w:rPr>
  </w:style>
  <w:style w:type="paragraph" w:styleId="af0">
    <w:name w:val="Document Map"/>
    <w:basedOn w:val="a0"/>
    <w:link w:val="af1"/>
    <w:uiPriority w:val="99"/>
    <w:semiHidden/>
    <w:rsid w:val="00F12188"/>
    <w:rPr>
      <w:rFonts w:ascii="Tahoma" w:eastAsia="Calibri" w:hAnsi="Tahoma"/>
      <w:sz w:val="16"/>
      <w:szCs w:val="16"/>
      <w:lang w:val="x-none" w:eastAsia="en-US"/>
    </w:rPr>
  </w:style>
  <w:style w:type="character" w:customStyle="1" w:styleId="af1">
    <w:name w:val="Схема документа Знак"/>
    <w:link w:val="af0"/>
    <w:uiPriority w:val="99"/>
    <w:semiHidden/>
    <w:rsid w:val="00F12188"/>
    <w:rPr>
      <w:rFonts w:ascii="Tahoma" w:eastAsia="Calibri" w:hAnsi="Tahoma" w:cs="Tahoma"/>
      <w:sz w:val="16"/>
      <w:szCs w:val="16"/>
      <w:lang w:eastAsia="en-US"/>
    </w:rPr>
  </w:style>
  <w:style w:type="character" w:customStyle="1" w:styleId="af2">
    <w:name w:val="Колонтитул"/>
    <w:uiPriority w:val="99"/>
    <w:rsid w:val="00F12188"/>
    <w:rPr>
      <w:rFonts w:ascii="Times New Roman" w:hAnsi="Times New Roman" w:cs="Times New Roman"/>
      <w:color w:val="000000"/>
      <w:spacing w:val="5"/>
      <w:w w:val="100"/>
      <w:position w:val="0"/>
      <w:sz w:val="21"/>
      <w:szCs w:val="21"/>
      <w:u w:val="none"/>
      <w:lang w:val="uk-UA"/>
    </w:rPr>
  </w:style>
  <w:style w:type="character" w:customStyle="1" w:styleId="1pt">
    <w:name w:val="Основной текст + Интервал 1 pt"/>
    <w:uiPriority w:val="99"/>
    <w:rsid w:val="00F12188"/>
    <w:rPr>
      <w:rFonts w:ascii="Times New Roman" w:hAnsi="Times New Roman" w:cs="Times New Roman"/>
      <w:color w:val="000000"/>
      <w:spacing w:val="31"/>
      <w:w w:val="100"/>
      <w:position w:val="0"/>
      <w:sz w:val="21"/>
      <w:szCs w:val="21"/>
      <w:u w:val="none"/>
      <w:shd w:val="clear" w:color="auto" w:fill="FFFFFF"/>
      <w:lang w:val="uk-UA"/>
    </w:rPr>
  </w:style>
  <w:style w:type="paragraph" w:styleId="af3">
    <w:name w:val="header"/>
    <w:basedOn w:val="a0"/>
    <w:link w:val="af4"/>
    <w:uiPriority w:val="99"/>
    <w:rsid w:val="00F12188"/>
    <w:pPr>
      <w:tabs>
        <w:tab w:val="center" w:pos="4819"/>
        <w:tab w:val="right" w:pos="9639"/>
      </w:tabs>
    </w:pPr>
    <w:rPr>
      <w:rFonts w:ascii="Calibri" w:eastAsia="Calibri" w:hAnsi="Calibri"/>
      <w:sz w:val="22"/>
      <w:szCs w:val="22"/>
      <w:lang w:val="x-none" w:eastAsia="en-US"/>
    </w:rPr>
  </w:style>
  <w:style w:type="character" w:customStyle="1" w:styleId="af4">
    <w:name w:val="Верхний колонтитул Знак"/>
    <w:link w:val="af3"/>
    <w:uiPriority w:val="99"/>
    <w:rsid w:val="00F12188"/>
    <w:rPr>
      <w:rFonts w:ascii="Calibri" w:eastAsia="Calibri" w:hAnsi="Calibri" w:cs="Calibri"/>
      <w:sz w:val="22"/>
      <w:szCs w:val="22"/>
      <w:lang w:eastAsia="en-US"/>
    </w:rPr>
  </w:style>
  <w:style w:type="character" w:customStyle="1" w:styleId="a8">
    <w:name w:val="Нижний колонтитул Знак"/>
    <w:link w:val="a7"/>
    <w:uiPriority w:val="99"/>
    <w:rsid w:val="00F12188"/>
    <w:rPr>
      <w:noProof/>
      <w:sz w:val="24"/>
      <w:szCs w:val="24"/>
    </w:rPr>
  </w:style>
  <w:style w:type="character" w:customStyle="1" w:styleId="12">
    <w:name w:val="Заголовок №1_"/>
    <w:uiPriority w:val="99"/>
    <w:rsid w:val="00F12188"/>
    <w:rPr>
      <w:rFonts w:ascii="Times New Roman" w:hAnsi="Times New Roman" w:cs="Times New Roman"/>
      <w:spacing w:val="3"/>
      <w:sz w:val="21"/>
      <w:szCs w:val="21"/>
      <w:u w:val="none"/>
    </w:rPr>
  </w:style>
  <w:style w:type="character" w:customStyle="1" w:styleId="13">
    <w:name w:val="Заголовок №1"/>
    <w:uiPriority w:val="99"/>
    <w:rsid w:val="00F12188"/>
    <w:rPr>
      <w:rFonts w:ascii="Times New Roman" w:hAnsi="Times New Roman" w:cs="Times New Roman"/>
      <w:color w:val="000000"/>
      <w:spacing w:val="3"/>
      <w:w w:val="100"/>
      <w:position w:val="0"/>
      <w:sz w:val="21"/>
      <w:szCs w:val="21"/>
      <w:u w:val="single"/>
      <w:lang w:val="uk-UA"/>
    </w:rPr>
  </w:style>
  <w:style w:type="character" w:customStyle="1" w:styleId="6">
    <w:name w:val="Основной текст (6)_"/>
    <w:link w:val="60"/>
    <w:uiPriority w:val="99"/>
    <w:rsid w:val="00F12188"/>
    <w:rPr>
      <w:i/>
      <w:iCs/>
      <w:spacing w:val="-2"/>
      <w:sz w:val="21"/>
      <w:szCs w:val="21"/>
      <w:shd w:val="clear" w:color="auto" w:fill="FFFFFF"/>
    </w:rPr>
  </w:style>
  <w:style w:type="paragraph" w:customStyle="1" w:styleId="60">
    <w:name w:val="Основной текст (6)"/>
    <w:basedOn w:val="a0"/>
    <w:link w:val="6"/>
    <w:uiPriority w:val="99"/>
    <w:rsid w:val="00F12188"/>
    <w:pPr>
      <w:widowControl w:val="0"/>
      <w:shd w:val="clear" w:color="auto" w:fill="FFFFFF"/>
      <w:spacing w:line="274" w:lineRule="exact"/>
      <w:jc w:val="both"/>
    </w:pPr>
    <w:rPr>
      <w:i/>
      <w:iCs/>
      <w:spacing w:val="-2"/>
      <w:sz w:val="21"/>
      <w:szCs w:val="21"/>
      <w:lang w:val="x-none" w:eastAsia="x-none"/>
    </w:rPr>
  </w:style>
  <w:style w:type="paragraph" w:styleId="af5">
    <w:name w:val="List Paragraph"/>
    <w:basedOn w:val="a0"/>
    <w:uiPriority w:val="99"/>
    <w:qFormat/>
    <w:rsid w:val="00F12188"/>
    <w:pPr>
      <w:spacing w:after="20"/>
      <w:ind w:left="720"/>
    </w:pPr>
    <w:rPr>
      <w:rFonts w:ascii="Calibri" w:eastAsia="Calibri" w:hAnsi="Calibri" w:cs="Calibri"/>
      <w:sz w:val="22"/>
      <w:szCs w:val="22"/>
      <w:lang w:eastAsia="en-US"/>
    </w:rPr>
  </w:style>
  <w:style w:type="character" w:customStyle="1" w:styleId="af6">
    <w:name w:val="Подпись к таблице"/>
    <w:uiPriority w:val="99"/>
    <w:rsid w:val="00F12188"/>
    <w:rPr>
      <w:rFonts w:ascii="Times New Roman" w:hAnsi="Times New Roman" w:cs="Times New Roman"/>
      <w:color w:val="000000"/>
      <w:spacing w:val="3"/>
      <w:w w:val="100"/>
      <w:position w:val="0"/>
      <w:sz w:val="21"/>
      <w:szCs w:val="21"/>
      <w:u w:val="single"/>
      <w:lang w:val="uk-UA"/>
    </w:rPr>
  </w:style>
  <w:style w:type="character" w:customStyle="1" w:styleId="3">
    <w:name w:val="Основной текст3"/>
    <w:uiPriority w:val="99"/>
    <w:rsid w:val="00F12188"/>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af7">
    <w:name w:val="Подпись к таблице_"/>
    <w:link w:val="14"/>
    <w:uiPriority w:val="99"/>
    <w:rsid w:val="00F12188"/>
    <w:rPr>
      <w:spacing w:val="3"/>
      <w:sz w:val="21"/>
      <w:szCs w:val="21"/>
      <w:shd w:val="clear" w:color="auto" w:fill="FFFFFF"/>
    </w:rPr>
  </w:style>
  <w:style w:type="character" w:customStyle="1" w:styleId="100">
    <w:name w:val="Основной текст (10)_"/>
    <w:link w:val="101"/>
    <w:uiPriority w:val="99"/>
    <w:rsid w:val="00F12188"/>
    <w:rPr>
      <w:b/>
      <w:bCs/>
      <w:i/>
      <w:iCs/>
      <w:sz w:val="18"/>
      <w:szCs w:val="18"/>
      <w:shd w:val="clear" w:color="auto" w:fill="FFFFFF"/>
    </w:rPr>
  </w:style>
  <w:style w:type="character" w:customStyle="1" w:styleId="102">
    <w:name w:val="Основной текст (10) + Не курсив"/>
    <w:uiPriority w:val="99"/>
    <w:rsid w:val="00F12188"/>
    <w:rPr>
      <w:rFonts w:ascii="Times New Roman" w:hAnsi="Times New Roman" w:cs="Times New Roman"/>
      <w:b/>
      <w:bCs/>
      <w:i/>
      <w:iCs/>
      <w:color w:val="000000"/>
      <w:spacing w:val="0"/>
      <w:w w:val="100"/>
      <w:position w:val="0"/>
      <w:sz w:val="18"/>
      <w:szCs w:val="18"/>
      <w:shd w:val="clear" w:color="auto" w:fill="FFFFFF"/>
      <w:lang w:val="uk-UA"/>
    </w:rPr>
  </w:style>
  <w:style w:type="paragraph" w:customStyle="1" w:styleId="101">
    <w:name w:val="Основной текст (10)"/>
    <w:basedOn w:val="a0"/>
    <w:link w:val="100"/>
    <w:uiPriority w:val="99"/>
    <w:rsid w:val="00F12188"/>
    <w:pPr>
      <w:widowControl w:val="0"/>
      <w:shd w:val="clear" w:color="auto" w:fill="FFFFFF"/>
      <w:spacing w:before="120" w:line="226" w:lineRule="exact"/>
      <w:ind w:firstLine="700"/>
      <w:jc w:val="both"/>
    </w:pPr>
    <w:rPr>
      <w:b/>
      <w:bCs/>
      <w:i/>
      <w:iCs/>
      <w:sz w:val="18"/>
      <w:szCs w:val="18"/>
      <w:lang w:val="x-none" w:eastAsia="x-none"/>
    </w:rPr>
  </w:style>
  <w:style w:type="character" w:customStyle="1" w:styleId="4">
    <w:name w:val="Основной текст4"/>
    <w:uiPriority w:val="99"/>
    <w:rsid w:val="00F12188"/>
    <w:rPr>
      <w:rFonts w:ascii="Times New Roman" w:hAnsi="Times New Roman" w:cs="Times New Roman"/>
      <w:color w:val="000000"/>
      <w:spacing w:val="3"/>
      <w:w w:val="100"/>
      <w:position w:val="0"/>
      <w:sz w:val="21"/>
      <w:szCs w:val="21"/>
      <w:u w:val="single"/>
      <w:shd w:val="clear" w:color="auto" w:fill="FFFFFF"/>
      <w:lang w:val="uk-UA"/>
    </w:rPr>
  </w:style>
  <w:style w:type="character" w:customStyle="1" w:styleId="ab">
    <w:name w:val="Текст выноски Знак"/>
    <w:link w:val="aa"/>
    <w:uiPriority w:val="99"/>
    <w:semiHidden/>
    <w:rsid w:val="00F12188"/>
    <w:rPr>
      <w:rFonts w:ascii="Tahoma" w:hAnsi="Tahoma" w:cs="Tahoma"/>
      <w:noProof/>
      <w:sz w:val="16"/>
      <w:szCs w:val="16"/>
    </w:rPr>
  </w:style>
  <w:style w:type="paragraph" w:customStyle="1" w:styleId="210">
    <w:name w:val="Основной текст (2)1"/>
    <w:basedOn w:val="a0"/>
    <w:uiPriority w:val="99"/>
    <w:rsid w:val="00F12188"/>
    <w:pPr>
      <w:widowControl w:val="0"/>
      <w:shd w:val="clear" w:color="auto" w:fill="FFFFFF"/>
      <w:spacing w:line="240" w:lineRule="atLeast"/>
      <w:ind w:hanging="620"/>
    </w:pPr>
    <w:rPr>
      <w:rFonts w:ascii="Arial Unicode MS" w:hAnsi="Arial Unicode MS" w:cs="Arial Unicode MS"/>
      <w:color w:val="000000"/>
    </w:rPr>
  </w:style>
  <w:style w:type="paragraph" w:customStyle="1" w:styleId="81">
    <w:name w:val="Основной текст (8)1"/>
    <w:basedOn w:val="a0"/>
    <w:uiPriority w:val="99"/>
    <w:rsid w:val="00F12188"/>
    <w:pPr>
      <w:widowControl w:val="0"/>
      <w:shd w:val="clear" w:color="auto" w:fill="FFFFFF"/>
      <w:spacing w:line="274" w:lineRule="exact"/>
      <w:jc w:val="both"/>
    </w:pPr>
    <w:rPr>
      <w:rFonts w:ascii="Arial Unicode MS" w:hAnsi="Arial Unicode MS" w:cs="Arial Unicode MS"/>
      <w:b/>
      <w:bCs/>
      <w:color w:val="000000"/>
    </w:rPr>
  </w:style>
  <w:style w:type="paragraph" w:customStyle="1" w:styleId="14">
    <w:name w:val="Подпись к таблице1"/>
    <w:basedOn w:val="a0"/>
    <w:link w:val="af7"/>
    <w:uiPriority w:val="99"/>
    <w:rsid w:val="00F12188"/>
    <w:pPr>
      <w:widowControl w:val="0"/>
      <w:shd w:val="clear" w:color="auto" w:fill="FFFFFF"/>
      <w:spacing w:line="274" w:lineRule="exact"/>
    </w:pPr>
    <w:rPr>
      <w:spacing w:val="3"/>
      <w:sz w:val="21"/>
      <w:szCs w:val="21"/>
      <w:lang w:val="x-none" w:eastAsia="x-none"/>
    </w:rPr>
  </w:style>
  <w:style w:type="character" w:customStyle="1" w:styleId="40">
    <w:name w:val="Подпись к таблице (4)_"/>
    <w:link w:val="41"/>
    <w:uiPriority w:val="99"/>
    <w:rsid w:val="00F12188"/>
    <w:rPr>
      <w:rFonts w:ascii="Arial Unicode MS" w:hAnsi="Arial Unicode MS" w:cs="Arial Unicode MS"/>
      <w:i/>
      <w:iCs/>
      <w:color w:val="000000"/>
      <w:sz w:val="24"/>
      <w:szCs w:val="24"/>
      <w:shd w:val="clear" w:color="auto" w:fill="FFFFFF"/>
    </w:rPr>
  </w:style>
  <w:style w:type="paragraph" w:customStyle="1" w:styleId="41">
    <w:name w:val="Подпись к таблице (4)"/>
    <w:basedOn w:val="a0"/>
    <w:link w:val="40"/>
    <w:uiPriority w:val="99"/>
    <w:rsid w:val="00F12188"/>
    <w:pPr>
      <w:widowControl w:val="0"/>
      <w:shd w:val="clear" w:color="auto" w:fill="FFFFFF"/>
      <w:spacing w:line="226" w:lineRule="exact"/>
      <w:ind w:firstLine="760"/>
    </w:pPr>
    <w:rPr>
      <w:rFonts w:ascii="Arial Unicode MS" w:hAnsi="Arial Unicode MS"/>
      <w:i/>
      <w:iCs/>
      <w:color w:val="000000"/>
      <w:lang w:val="x-none" w:eastAsia="x-none"/>
    </w:rPr>
  </w:style>
  <w:style w:type="character" w:customStyle="1" w:styleId="211">
    <w:name w:val="Основной текст (2) + Полужирный1"/>
    <w:uiPriority w:val="99"/>
    <w:rsid w:val="00F12188"/>
    <w:rPr>
      <w:rFonts w:ascii="Arial Unicode MS" w:hAnsi="Arial Unicode MS" w:cs="Arial Unicode MS"/>
      <w:b/>
      <w:bCs/>
      <w:color w:val="000000"/>
      <w:spacing w:val="0"/>
      <w:w w:val="100"/>
      <w:position w:val="0"/>
      <w:sz w:val="24"/>
      <w:szCs w:val="24"/>
      <w:lang w:val="uk-UA" w:eastAsia="uk-UA"/>
    </w:rPr>
  </w:style>
  <w:style w:type="character" w:customStyle="1" w:styleId="8">
    <w:name w:val="Основной текст (8) + Не полужирный"/>
    <w:uiPriority w:val="99"/>
    <w:rsid w:val="00F12188"/>
    <w:rPr>
      <w:rFonts w:ascii="Arial Unicode MS" w:hAnsi="Arial Unicode MS" w:cs="Arial Unicode MS"/>
      <w:b/>
      <w:bCs/>
      <w:color w:val="000000"/>
      <w:spacing w:val="0"/>
      <w:w w:val="100"/>
      <w:position w:val="0"/>
      <w:sz w:val="24"/>
      <w:szCs w:val="24"/>
      <w:lang w:val="uk-UA" w:eastAsia="uk-UA"/>
    </w:rPr>
  </w:style>
  <w:style w:type="character" w:customStyle="1" w:styleId="220">
    <w:name w:val="Основной текст (2)2"/>
    <w:uiPriority w:val="99"/>
    <w:rsid w:val="00F12188"/>
    <w:rPr>
      <w:rFonts w:ascii="Arial Unicode MS" w:hAnsi="Arial Unicode MS" w:cs="Arial Unicode MS"/>
      <w:color w:val="000000"/>
      <w:spacing w:val="0"/>
      <w:w w:val="100"/>
      <w:position w:val="0"/>
      <w:sz w:val="24"/>
      <w:szCs w:val="24"/>
      <w:u w:val="single"/>
      <w:lang w:val="uk-UA" w:eastAsia="uk-UA"/>
    </w:rPr>
  </w:style>
  <w:style w:type="character" w:customStyle="1" w:styleId="240">
    <w:name w:val="Основной текст (2)4"/>
    <w:uiPriority w:val="99"/>
    <w:rsid w:val="00F12188"/>
    <w:rPr>
      <w:rFonts w:ascii="Arial Unicode MS" w:hAnsi="Arial Unicode MS" w:cs="Arial Unicode MS"/>
      <w:color w:val="000000"/>
      <w:spacing w:val="0"/>
      <w:w w:val="100"/>
      <w:position w:val="0"/>
      <w:sz w:val="24"/>
      <w:szCs w:val="24"/>
      <w:lang w:val="uk-UA" w:eastAsia="uk-UA"/>
    </w:rPr>
  </w:style>
  <w:style w:type="character" w:customStyle="1" w:styleId="28">
    <w:name w:val="Основной текст (2) + Курсив"/>
    <w:uiPriority w:val="99"/>
    <w:rsid w:val="00F12188"/>
    <w:rPr>
      <w:rFonts w:ascii="Arial Unicode MS" w:hAnsi="Arial Unicode MS" w:cs="Arial Unicode MS"/>
      <w:i/>
      <w:iCs/>
      <w:color w:val="000000"/>
      <w:spacing w:val="0"/>
      <w:w w:val="100"/>
      <w:position w:val="0"/>
      <w:sz w:val="24"/>
      <w:szCs w:val="24"/>
      <w:lang w:val="uk-UA" w:eastAsia="uk-UA"/>
    </w:rPr>
  </w:style>
  <w:style w:type="character" w:customStyle="1" w:styleId="80">
    <w:name w:val="Основной текст (8)"/>
    <w:uiPriority w:val="99"/>
    <w:rsid w:val="00F12188"/>
    <w:rPr>
      <w:rFonts w:ascii="Arial Unicode MS" w:hAnsi="Arial Unicode MS" w:cs="Arial Unicode MS"/>
      <w:b/>
      <w:bCs/>
      <w:color w:val="000000"/>
      <w:spacing w:val="0"/>
      <w:w w:val="100"/>
      <w:position w:val="0"/>
      <w:sz w:val="24"/>
      <w:szCs w:val="24"/>
      <w:u w:val="single"/>
      <w:lang w:val="uk-UA" w:eastAsia="uk-UA"/>
    </w:rPr>
  </w:style>
  <w:style w:type="paragraph" w:styleId="af8">
    <w:name w:val="No Spacing"/>
    <w:uiPriority w:val="1"/>
    <w:qFormat/>
    <w:rsid w:val="00F12188"/>
    <w:rPr>
      <w:rFonts w:ascii="Calibri" w:eastAsia="Calibri" w:hAnsi="Calibri" w:cs="Calibri"/>
      <w:sz w:val="22"/>
      <w:szCs w:val="22"/>
      <w:lang w:eastAsia="en-US"/>
    </w:rPr>
  </w:style>
  <w:style w:type="numbering" w:customStyle="1" w:styleId="1">
    <w:name w:val="Стиль1"/>
    <w:uiPriority w:val="99"/>
    <w:rsid w:val="00F12188"/>
    <w:pPr>
      <w:numPr>
        <w:numId w:val="6"/>
      </w:numPr>
    </w:pPr>
  </w:style>
  <w:style w:type="character" w:customStyle="1" w:styleId="0pt">
    <w:name w:val="Основной текст + Полужирный;Интервал 0 pt"/>
    <w:rsid w:val="00F12188"/>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F12188"/>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F12188"/>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F12188"/>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paragraph" w:customStyle="1" w:styleId="29">
    <w:name w:val="Обычный2"/>
    <w:rsid w:val="00F12188"/>
    <w:pPr>
      <w:spacing w:line="276" w:lineRule="auto"/>
    </w:pPr>
    <w:rPr>
      <w:rFonts w:ascii="Arial" w:eastAsia="Arial" w:hAnsi="Arial" w:cs="Arial"/>
      <w:color w:val="000000"/>
      <w:sz w:val="22"/>
      <w:szCs w:val="22"/>
      <w:lang w:val="ru-RU" w:eastAsia="ru-RU"/>
    </w:rPr>
  </w:style>
  <w:style w:type="paragraph" w:customStyle="1" w:styleId="15">
    <w:name w:val="Обычный1"/>
    <w:rsid w:val="00F12188"/>
    <w:pPr>
      <w:spacing w:line="276" w:lineRule="auto"/>
    </w:pPr>
    <w:rPr>
      <w:rFonts w:ascii="Arial" w:eastAsia="Arial" w:hAnsi="Arial" w:cs="Arial"/>
      <w:color w:val="000000"/>
      <w:sz w:val="22"/>
      <w:szCs w:val="22"/>
      <w:lang w:val="ru-RU" w:eastAsia="ru-RU"/>
    </w:rPr>
  </w:style>
  <w:style w:type="paragraph" w:customStyle="1" w:styleId="a">
    <w:name w:val="_тире"/>
    <w:basedOn w:val="a0"/>
    <w:qFormat/>
    <w:rsid w:val="00F12188"/>
    <w:pPr>
      <w:numPr>
        <w:numId w:val="7"/>
      </w:numPr>
      <w:spacing w:after="120"/>
      <w:jc w:val="both"/>
    </w:pPr>
    <w:rPr>
      <w:rFonts w:ascii="Calibri" w:hAnsi="Calibri"/>
      <w:lang w:eastAsia="ru-RU"/>
    </w:rPr>
  </w:style>
  <w:style w:type="character" w:customStyle="1" w:styleId="rvts23">
    <w:name w:val="rvts23"/>
    <w:rsid w:val="00F12188"/>
    <w:rPr>
      <w:rFonts w:cs="Times New Roman"/>
    </w:rPr>
  </w:style>
  <w:style w:type="paragraph" w:styleId="af9">
    <w:name w:val="Normal (Web)"/>
    <w:basedOn w:val="a0"/>
    <w:uiPriority w:val="99"/>
    <w:unhideWhenUsed/>
    <w:rsid w:val="00F12188"/>
    <w:pPr>
      <w:spacing w:before="100" w:beforeAutospacing="1" w:after="100" w:afterAutospacing="1"/>
    </w:pPr>
    <w:rPr>
      <w:lang w:val="ru-RU" w:eastAsia="ru-RU"/>
    </w:rPr>
  </w:style>
  <w:style w:type="character" w:customStyle="1" w:styleId="notranslate">
    <w:name w:val="notranslate"/>
    <w:rsid w:val="00F12188"/>
  </w:style>
  <w:style w:type="character" w:customStyle="1" w:styleId="14pt">
    <w:name w:val="Основной текст + 14 pt;Полужирный"/>
    <w:rsid w:val="00F12188"/>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character" w:customStyle="1" w:styleId="30">
    <w:name w:val="Основной текст (3)_"/>
    <w:link w:val="31"/>
    <w:rsid w:val="00F12188"/>
    <w:rPr>
      <w:b/>
      <w:bCs/>
      <w:sz w:val="27"/>
      <w:szCs w:val="27"/>
      <w:shd w:val="clear" w:color="auto" w:fill="FFFFFF"/>
    </w:rPr>
  </w:style>
  <w:style w:type="paragraph" w:customStyle="1" w:styleId="31">
    <w:name w:val="Основной текст (3)"/>
    <w:basedOn w:val="a0"/>
    <w:link w:val="30"/>
    <w:rsid w:val="00F12188"/>
    <w:pPr>
      <w:widowControl w:val="0"/>
      <w:shd w:val="clear" w:color="auto" w:fill="FFFFFF"/>
      <w:spacing w:after="360" w:line="0" w:lineRule="atLeast"/>
      <w:jc w:val="center"/>
    </w:pPr>
    <w:rPr>
      <w:b/>
      <w:bCs/>
      <w:sz w:val="27"/>
      <w:szCs w:val="27"/>
      <w:lang w:val="x-none" w:eastAsia="x-none"/>
    </w:rPr>
  </w:style>
  <w:style w:type="character" w:customStyle="1" w:styleId="42">
    <w:name w:val="Основной текст (4)_"/>
    <w:link w:val="43"/>
    <w:rsid w:val="00F12188"/>
    <w:rPr>
      <w:sz w:val="28"/>
      <w:szCs w:val="28"/>
      <w:shd w:val="clear" w:color="auto" w:fill="FFFFFF"/>
    </w:rPr>
  </w:style>
  <w:style w:type="paragraph" w:customStyle="1" w:styleId="43">
    <w:name w:val="Основной текст (4)"/>
    <w:basedOn w:val="a0"/>
    <w:link w:val="42"/>
    <w:rsid w:val="00F12188"/>
    <w:pPr>
      <w:widowControl w:val="0"/>
      <w:shd w:val="clear" w:color="auto" w:fill="FFFFFF"/>
      <w:spacing w:before="360" w:after="600" w:line="322" w:lineRule="exact"/>
      <w:ind w:hanging="280"/>
      <w:jc w:val="both"/>
    </w:pPr>
    <w:rPr>
      <w:sz w:val="28"/>
      <w:szCs w:val="28"/>
      <w:lang w:val="x-none" w:eastAsia="x-none"/>
    </w:rPr>
  </w:style>
  <w:style w:type="character" w:customStyle="1" w:styleId="32">
    <w:name w:val="Подпись к таблице (3)_"/>
    <w:link w:val="33"/>
    <w:rsid w:val="00F12188"/>
    <w:rPr>
      <w:i/>
      <w:iCs/>
      <w:sz w:val="18"/>
      <w:szCs w:val="18"/>
      <w:shd w:val="clear" w:color="auto" w:fill="FFFFFF"/>
    </w:rPr>
  </w:style>
  <w:style w:type="paragraph" w:customStyle="1" w:styleId="33">
    <w:name w:val="Подпись к таблице (3)"/>
    <w:basedOn w:val="a0"/>
    <w:link w:val="32"/>
    <w:rsid w:val="00F12188"/>
    <w:pPr>
      <w:widowControl w:val="0"/>
      <w:shd w:val="clear" w:color="auto" w:fill="FFFFFF"/>
      <w:spacing w:line="226" w:lineRule="exact"/>
      <w:ind w:firstLine="720"/>
    </w:pPr>
    <w:rPr>
      <w:i/>
      <w:iCs/>
      <w:sz w:val="18"/>
      <w:szCs w:val="18"/>
      <w:lang w:val="x-none" w:eastAsia="x-none"/>
    </w:rPr>
  </w:style>
  <w:style w:type="character" w:styleId="afa">
    <w:name w:val="annotation reference"/>
    <w:uiPriority w:val="99"/>
    <w:semiHidden/>
    <w:unhideWhenUsed/>
    <w:rsid w:val="0079594C"/>
    <w:rPr>
      <w:sz w:val="16"/>
      <w:szCs w:val="16"/>
    </w:rPr>
  </w:style>
  <w:style w:type="paragraph" w:styleId="afb">
    <w:name w:val="annotation text"/>
    <w:basedOn w:val="a0"/>
    <w:link w:val="afc"/>
    <w:uiPriority w:val="99"/>
    <w:semiHidden/>
    <w:unhideWhenUsed/>
    <w:rsid w:val="0079594C"/>
    <w:rPr>
      <w:sz w:val="20"/>
      <w:szCs w:val="20"/>
    </w:rPr>
  </w:style>
  <w:style w:type="character" w:customStyle="1" w:styleId="afc">
    <w:name w:val="Текст примечания Знак"/>
    <w:link w:val="afb"/>
    <w:uiPriority w:val="99"/>
    <w:semiHidden/>
    <w:rsid w:val="0079594C"/>
    <w:rPr>
      <w:noProof/>
      <w:lang w:val="uk-UA" w:eastAsia="uk-UA"/>
    </w:rPr>
  </w:style>
  <w:style w:type="paragraph" w:styleId="afd">
    <w:name w:val="annotation subject"/>
    <w:basedOn w:val="afb"/>
    <w:next w:val="afb"/>
    <w:link w:val="afe"/>
    <w:uiPriority w:val="99"/>
    <w:semiHidden/>
    <w:unhideWhenUsed/>
    <w:rsid w:val="0079594C"/>
    <w:rPr>
      <w:b/>
      <w:bCs/>
    </w:rPr>
  </w:style>
  <w:style w:type="character" w:customStyle="1" w:styleId="afe">
    <w:name w:val="Тема примечания Знак"/>
    <w:link w:val="afd"/>
    <w:uiPriority w:val="99"/>
    <w:semiHidden/>
    <w:rsid w:val="0079594C"/>
    <w:rPr>
      <w:b/>
      <w:bCs/>
      <w:noProof/>
      <w:lang w:val="uk-UA" w:eastAsia="uk-UA"/>
    </w:rPr>
  </w:style>
  <w:style w:type="paragraph" w:styleId="aff">
    <w:name w:val="Revision"/>
    <w:hidden/>
    <w:uiPriority w:val="99"/>
    <w:semiHidden/>
    <w:rsid w:val="0022155F"/>
    <w:rPr>
      <w:noProof/>
      <w:sz w:val="24"/>
      <w:szCs w:val="24"/>
    </w:rPr>
  </w:style>
  <w:style w:type="paragraph" w:styleId="HTML">
    <w:name w:val="HTML Preformatted"/>
    <w:basedOn w:val="a0"/>
    <w:link w:val="HTML0"/>
    <w:uiPriority w:val="99"/>
    <w:semiHidden/>
    <w:unhideWhenUsed/>
    <w:rsid w:val="00B7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71ADC"/>
    <w:rPr>
      <w:rFonts w:ascii="Courier New" w:hAnsi="Courier New" w:cs="Courier New"/>
    </w:rPr>
  </w:style>
  <w:style w:type="character" w:customStyle="1" w:styleId="y2iqfc">
    <w:name w:val="y2iqfc"/>
    <w:basedOn w:val="a1"/>
    <w:rsid w:val="00B7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2606">
      <w:bodyDiv w:val="1"/>
      <w:marLeft w:val="0"/>
      <w:marRight w:val="0"/>
      <w:marTop w:val="0"/>
      <w:marBottom w:val="0"/>
      <w:divBdr>
        <w:top w:val="none" w:sz="0" w:space="0" w:color="auto"/>
        <w:left w:val="none" w:sz="0" w:space="0" w:color="auto"/>
        <w:bottom w:val="none" w:sz="0" w:space="0" w:color="auto"/>
        <w:right w:val="none" w:sz="0" w:space="0" w:color="auto"/>
      </w:divBdr>
    </w:div>
    <w:div w:id="440690319">
      <w:bodyDiv w:val="1"/>
      <w:marLeft w:val="0"/>
      <w:marRight w:val="0"/>
      <w:marTop w:val="0"/>
      <w:marBottom w:val="0"/>
      <w:divBdr>
        <w:top w:val="none" w:sz="0" w:space="0" w:color="auto"/>
        <w:left w:val="none" w:sz="0" w:space="0" w:color="auto"/>
        <w:bottom w:val="none" w:sz="0" w:space="0" w:color="auto"/>
        <w:right w:val="none" w:sz="0" w:space="0" w:color="auto"/>
      </w:divBdr>
    </w:div>
    <w:div w:id="538011294">
      <w:bodyDiv w:val="1"/>
      <w:marLeft w:val="0"/>
      <w:marRight w:val="0"/>
      <w:marTop w:val="0"/>
      <w:marBottom w:val="0"/>
      <w:divBdr>
        <w:top w:val="none" w:sz="0" w:space="0" w:color="auto"/>
        <w:left w:val="none" w:sz="0" w:space="0" w:color="auto"/>
        <w:bottom w:val="none" w:sz="0" w:space="0" w:color="auto"/>
        <w:right w:val="none" w:sz="0" w:space="0" w:color="auto"/>
      </w:divBdr>
      <w:divsChild>
        <w:div w:id="186918899">
          <w:marLeft w:val="0"/>
          <w:marRight w:val="0"/>
          <w:marTop w:val="0"/>
          <w:marBottom w:val="0"/>
          <w:divBdr>
            <w:top w:val="none" w:sz="0" w:space="0" w:color="auto"/>
            <w:left w:val="none" w:sz="0" w:space="0" w:color="auto"/>
            <w:bottom w:val="none" w:sz="0" w:space="0" w:color="auto"/>
            <w:right w:val="none" w:sz="0" w:space="0" w:color="auto"/>
          </w:divBdr>
          <w:divsChild>
            <w:div w:id="1864703041">
              <w:marLeft w:val="0"/>
              <w:marRight w:val="0"/>
              <w:marTop w:val="0"/>
              <w:marBottom w:val="0"/>
              <w:divBdr>
                <w:top w:val="none" w:sz="0" w:space="0" w:color="auto"/>
                <w:left w:val="none" w:sz="0" w:space="0" w:color="auto"/>
                <w:bottom w:val="none" w:sz="0" w:space="0" w:color="auto"/>
                <w:right w:val="none" w:sz="0" w:space="0" w:color="auto"/>
              </w:divBdr>
              <w:divsChild>
                <w:div w:id="1429161708">
                  <w:marLeft w:val="0"/>
                  <w:marRight w:val="0"/>
                  <w:marTop w:val="0"/>
                  <w:marBottom w:val="0"/>
                  <w:divBdr>
                    <w:top w:val="none" w:sz="0" w:space="0" w:color="auto"/>
                    <w:left w:val="none" w:sz="0" w:space="0" w:color="auto"/>
                    <w:bottom w:val="none" w:sz="0" w:space="0" w:color="auto"/>
                    <w:right w:val="none" w:sz="0" w:space="0" w:color="auto"/>
                  </w:divBdr>
                  <w:divsChild>
                    <w:div w:id="291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38266">
      <w:bodyDiv w:val="1"/>
      <w:marLeft w:val="0"/>
      <w:marRight w:val="0"/>
      <w:marTop w:val="0"/>
      <w:marBottom w:val="0"/>
      <w:divBdr>
        <w:top w:val="none" w:sz="0" w:space="0" w:color="auto"/>
        <w:left w:val="none" w:sz="0" w:space="0" w:color="auto"/>
        <w:bottom w:val="none" w:sz="0" w:space="0" w:color="auto"/>
        <w:right w:val="none" w:sz="0" w:space="0" w:color="auto"/>
      </w:divBdr>
    </w:div>
    <w:div w:id="690381080">
      <w:bodyDiv w:val="1"/>
      <w:marLeft w:val="0"/>
      <w:marRight w:val="0"/>
      <w:marTop w:val="0"/>
      <w:marBottom w:val="0"/>
      <w:divBdr>
        <w:top w:val="none" w:sz="0" w:space="0" w:color="auto"/>
        <w:left w:val="none" w:sz="0" w:space="0" w:color="auto"/>
        <w:bottom w:val="none" w:sz="0" w:space="0" w:color="auto"/>
        <w:right w:val="none" w:sz="0" w:space="0" w:color="auto"/>
      </w:divBdr>
    </w:div>
    <w:div w:id="990596250">
      <w:bodyDiv w:val="1"/>
      <w:marLeft w:val="0"/>
      <w:marRight w:val="0"/>
      <w:marTop w:val="0"/>
      <w:marBottom w:val="0"/>
      <w:divBdr>
        <w:top w:val="none" w:sz="0" w:space="0" w:color="auto"/>
        <w:left w:val="none" w:sz="0" w:space="0" w:color="auto"/>
        <w:bottom w:val="none" w:sz="0" w:space="0" w:color="auto"/>
        <w:right w:val="none" w:sz="0" w:space="0" w:color="auto"/>
      </w:divBdr>
    </w:div>
    <w:div w:id="1157847488">
      <w:bodyDiv w:val="1"/>
      <w:marLeft w:val="0"/>
      <w:marRight w:val="0"/>
      <w:marTop w:val="0"/>
      <w:marBottom w:val="0"/>
      <w:divBdr>
        <w:top w:val="none" w:sz="0" w:space="0" w:color="auto"/>
        <w:left w:val="none" w:sz="0" w:space="0" w:color="auto"/>
        <w:bottom w:val="none" w:sz="0" w:space="0" w:color="auto"/>
        <w:right w:val="none" w:sz="0" w:space="0" w:color="auto"/>
      </w:divBdr>
    </w:div>
    <w:div w:id="1251160555">
      <w:bodyDiv w:val="1"/>
      <w:marLeft w:val="0"/>
      <w:marRight w:val="0"/>
      <w:marTop w:val="0"/>
      <w:marBottom w:val="0"/>
      <w:divBdr>
        <w:top w:val="none" w:sz="0" w:space="0" w:color="auto"/>
        <w:left w:val="none" w:sz="0" w:space="0" w:color="auto"/>
        <w:bottom w:val="none" w:sz="0" w:space="0" w:color="auto"/>
        <w:right w:val="none" w:sz="0" w:space="0" w:color="auto"/>
      </w:divBdr>
    </w:div>
    <w:div w:id="1311254324">
      <w:bodyDiv w:val="1"/>
      <w:marLeft w:val="0"/>
      <w:marRight w:val="0"/>
      <w:marTop w:val="0"/>
      <w:marBottom w:val="0"/>
      <w:divBdr>
        <w:top w:val="none" w:sz="0" w:space="0" w:color="auto"/>
        <w:left w:val="none" w:sz="0" w:space="0" w:color="auto"/>
        <w:bottom w:val="none" w:sz="0" w:space="0" w:color="auto"/>
        <w:right w:val="none" w:sz="0" w:space="0" w:color="auto"/>
      </w:divBdr>
    </w:div>
    <w:div w:id="1378772655">
      <w:bodyDiv w:val="1"/>
      <w:marLeft w:val="0"/>
      <w:marRight w:val="0"/>
      <w:marTop w:val="0"/>
      <w:marBottom w:val="0"/>
      <w:divBdr>
        <w:top w:val="none" w:sz="0" w:space="0" w:color="auto"/>
        <w:left w:val="none" w:sz="0" w:space="0" w:color="auto"/>
        <w:bottom w:val="none" w:sz="0" w:space="0" w:color="auto"/>
        <w:right w:val="none" w:sz="0" w:space="0" w:color="auto"/>
      </w:divBdr>
    </w:div>
    <w:div w:id="1389112752">
      <w:bodyDiv w:val="1"/>
      <w:marLeft w:val="0"/>
      <w:marRight w:val="0"/>
      <w:marTop w:val="0"/>
      <w:marBottom w:val="0"/>
      <w:divBdr>
        <w:top w:val="none" w:sz="0" w:space="0" w:color="auto"/>
        <w:left w:val="none" w:sz="0" w:space="0" w:color="auto"/>
        <w:bottom w:val="none" w:sz="0" w:space="0" w:color="auto"/>
        <w:right w:val="none" w:sz="0" w:space="0" w:color="auto"/>
      </w:divBdr>
    </w:div>
    <w:div w:id="1481573835">
      <w:bodyDiv w:val="1"/>
      <w:marLeft w:val="0"/>
      <w:marRight w:val="0"/>
      <w:marTop w:val="0"/>
      <w:marBottom w:val="0"/>
      <w:divBdr>
        <w:top w:val="none" w:sz="0" w:space="0" w:color="auto"/>
        <w:left w:val="none" w:sz="0" w:space="0" w:color="auto"/>
        <w:bottom w:val="none" w:sz="0" w:space="0" w:color="auto"/>
        <w:right w:val="none" w:sz="0" w:space="0" w:color="auto"/>
      </w:divBdr>
    </w:div>
    <w:div w:id="1548643942">
      <w:bodyDiv w:val="1"/>
      <w:marLeft w:val="0"/>
      <w:marRight w:val="0"/>
      <w:marTop w:val="0"/>
      <w:marBottom w:val="0"/>
      <w:divBdr>
        <w:top w:val="none" w:sz="0" w:space="0" w:color="auto"/>
        <w:left w:val="none" w:sz="0" w:space="0" w:color="auto"/>
        <w:bottom w:val="none" w:sz="0" w:space="0" w:color="auto"/>
        <w:right w:val="none" w:sz="0" w:space="0" w:color="auto"/>
      </w:divBdr>
    </w:div>
    <w:div w:id="1553687248">
      <w:bodyDiv w:val="1"/>
      <w:marLeft w:val="0"/>
      <w:marRight w:val="0"/>
      <w:marTop w:val="0"/>
      <w:marBottom w:val="0"/>
      <w:divBdr>
        <w:top w:val="none" w:sz="0" w:space="0" w:color="auto"/>
        <w:left w:val="none" w:sz="0" w:space="0" w:color="auto"/>
        <w:bottom w:val="none" w:sz="0" w:space="0" w:color="auto"/>
        <w:right w:val="none" w:sz="0" w:space="0" w:color="auto"/>
      </w:divBdr>
    </w:div>
    <w:div w:id="1644575780">
      <w:bodyDiv w:val="1"/>
      <w:marLeft w:val="0"/>
      <w:marRight w:val="0"/>
      <w:marTop w:val="0"/>
      <w:marBottom w:val="0"/>
      <w:divBdr>
        <w:top w:val="none" w:sz="0" w:space="0" w:color="auto"/>
        <w:left w:val="none" w:sz="0" w:space="0" w:color="auto"/>
        <w:bottom w:val="none" w:sz="0" w:space="0" w:color="auto"/>
        <w:right w:val="none" w:sz="0" w:space="0" w:color="auto"/>
      </w:divBdr>
    </w:div>
    <w:div w:id="19553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42826</Words>
  <Characters>24411</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Ihor</dc:creator>
  <cp:keywords/>
  <cp:lastModifiedBy>User</cp:lastModifiedBy>
  <cp:revision>29</cp:revision>
  <cp:lastPrinted>2022-09-02T08:47:00Z</cp:lastPrinted>
  <dcterms:created xsi:type="dcterms:W3CDTF">2022-09-12T05:07:00Z</dcterms:created>
  <dcterms:modified xsi:type="dcterms:W3CDTF">2024-02-13T15:15:00Z</dcterms:modified>
</cp:coreProperties>
</file>