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bookmarkStart w:id="0" w:name="_GoBack"/>
      <w:bookmarkEnd w:id="0"/>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8138C5" w:rsidRDefault="00AA48D5" w:rsidP="008138C5">
      <w:pPr>
        <w:spacing w:after="0" w:line="240" w:lineRule="auto"/>
        <w:ind w:left="5670"/>
        <w:rPr>
          <w:rFonts w:ascii="Times New Roman" w:hAnsi="Times New Roman" w:cs="Times New Roman"/>
          <w:b/>
          <w:i/>
          <w:color w:val="FF0000"/>
          <w:sz w:val="24"/>
          <w:szCs w:val="24"/>
          <w:lang w:val="uk-UA"/>
        </w:rPr>
      </w:pPr>
      <w:r>
        <w:rPr>
          <w:rFonts w:ascii="Times New Roman" w:hAnsi="Times New Roman" w:cs="Times New Roman"/>
          <w:i/>
          <w:sz w:val="24"/>
          <w:szCs w:val="24"/>
          <w:lang w:val="uk-UA"/>
        </w:rPr>
        <w:t>№</w:t>
      </w:r>
      <w:r w:rsidR="00D97485">
        <w:rPr>
          <w:rFonts w:ascii="Times New Roman" w:hAnsi="Times New Roman" w:cs="Times New Roman"/>
          <w:i/>
          <w:sz w:val="24"/>
          <w:szCs w:val="24"/>
          <w:lang w:val="uk-UA"/>
        </w:rPr>
        <w:t xml:space="preserve"> </w:t>
      </w:r>
      <w:r w:rsidR="005D27E1">
        <w:rPr>
          <w:rFonts w:ascii="Times New Roman" w:hAnsi="Times New Roman" w:cs="Times New Roman"/>
          <w:b/>
          <w:i/>
          <w:color w:val="FF0000"/>
          <w:sz w:val="24"/>
          <w:szCs w:val="24"/>
          <w:lang w:val="uk-UA"/>
        </w:rPr>
        <w:t>20</w:t>
      </w:r>
      <w:r w:rsidR="00746B60">
        <w:rPr>
          <w:rFonts w:ascii="Times New Roman" w:hAnsi="Times New Roman" w:cs="Times New Roman"/>
          <w:b/>
          <w:i/>
          <w:color w:val="FF0000"/>
          <w:sz w:val="24"/>
          <w:szCs w:val="24"/>
          <w:lang w:val="uk-UA"/>
        </w:rPr>
        <w:t>5</w:t>
      </w:r>
      <w:r w:rsidR="00F84FEB">
        <w:rPr>
          <w:rFonts w:ascii="Times New Roman" w:hAnsi="Times New Roman" w:cs="Times New Roman"/>
          <w:b/>
          <w:i/>
          <w:color w:val="FF0000"/>
          <w:sz w:val="24"/>
          <w:szCs w:val="24"/>
          <w:lang w:val="uk-UA"/>
        </w:rPr>
        <w:t xml:space="preserve"> </w:t>
      </w:r>
      <w:r w:rsidR="00FC7DEA">
        <w:rPr>
          <w:rFonts w:ascii="Times New Roman" w:hAnsi="Times New Roman" w:cs="Times New Roman"/>
          <w:i/>
          <w:sz w:val="24"/>
          <w:szCs w:val="24"/>
          <w:lang w:val="uk-UA"/>
        </w:rPr>
        <w:t xml:space="preserve">від </w:t>
      </w:r>
      <w:r w:rsidR="000D179D">
        <w:rPr>
          <w:rFonts w:ascii="Times New Roman" w:hAnsi="Times New Roman" w:cs="Times New Roman"/>
          <w:b/>
          <w:i/>
          <w:color w:val="FF0000"/>
          <w:sz w:val="24"/>
          <w:szCs w:val="24"/>
          <w:lang w:val="uk-UA"/>
        </w:rPr>
        <w:t>30</w:t>
      </w:r>
      <w:r w:rsidR="00A70CBC" w:rsidRPr="00A70CBC">
        <w:rPr>
          <w:rFonts w:ascii="Times New Roman" w:hAnsi="Times New Roman" w:cs="Times New Roman"/>
          <w:b/>
          <w:i/>
          <w:color w:val="FF0000"/>
          <w:sz w:val="24"/>
          <w:szCs w:val="24"/>
          <w:lang w:val="uk-UA"/>
        </w:rPr>
        <w:t>.04</w:t>
      </w:r>
      <w:r w:rsidR="00F84FEB" w:rsidRPr="00A70CBC">
        <w:rPr>
          <w:rFonts w:ascii="Times New Roman" w:hAnsi="Times New Roman" w:cs="Times New Roman"/>
          <w:b/>
          <w:i/>
          <w:color w:val="FF0000"/>
          <w:sz w:val="24"/>
          <w:szCs w:val="24"/>
          <w:lang w:val="uk-UA"/>
        </w:rPr>
        <w:t>.202</w:t>
      </w:r>
      <w:r w:rsidR="00BF54F4" w:rsidRPr="00A70CBC">
        <w:rPr>
          <w:rFonts w:ascii="Times New Roman" w:hAnsi="Times New Roman" w:cs="Times New Roman"/>
          <w:b/>
          <w:i/>
          <w:color w:val="FF0000"/>
          <w:sz w:val="24"/>
          <w:szCs w:val="24"/>
          <w:lang w:val="uk-UA"/>
        </w:rPr>
        <w:t>4</w:t>
      </w:r>
      <w:r w:rsidR="00F84FEB"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5961FE" w:rsidP="00F84FEB">
      <w:pPr>
        <w:spacing w:after="0" w:line="240" w:lineRule="auto"/>
        <w:ind w:left="567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__________ </w:t>
      </w:r>
      <w:r w:rsidR="0099665B">
        <w:rPr>
          <w:rFonts w:ascii="Times New Roman" w:hAnsi="Times New Roman" w:cs="Times New Roman"/>
          <w:b/>
          <w:i/>
          <w:sz w:val="24"/>
          <w:szCs w:val="24"/>
          <w:lang w:val="uk-UA"/>
        </w:rPr>
        <w:t>Юлія САВЕЛЬЄВА</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99665B" w:rsidRDefault="0099665B" w:rsidP="0099665B">
      <w:pPr>
        <w:spacing w:after="0" w:line="240" w:lineRule="auto"/>
        <w:ind w:left="5670"/>
        <w:rPr>
          <w:rFonts w:ascii="Times New Roman" w:hAnsi="Times New Roman" w:cs="Times New Roman"/>
          <w:b/>
          <w:sz w:val="24"/>
          <w:szCs w:val="24"/>
          <w:lang w:val="uk-UA"/>
        </w:rPr>
      </w:pPr>
    </w:p>
    <w:p w:rsidR="000D179D" w:rsidRDefault="000D179D" w:rsidP="0099665B">
      <w:pPr>
        <w:spacing w:after="0" w:line="240" w:lineRule="auto"/>
        <w:ind w:left="5670"/>
        <w:rPr>
          <w:rFonts w:ascii="Times New Roman" w:hAnsi="Times New Roman" w:cs="Times New Roman"/>
          <w:b/>
          <w:sz w:val="24"/>
          <w:szCs w:val="24"/>
          <w:lang w:val="uk-UA"/>
        </w:rPr>
      </w:pPr>
    </w:p>
    <w:p w:rsidR="000D179D" w:rsidRDefault="000D179D" w:rsidP="0099665B">
      <w:pPr>
        <w:spacing w:after="0" w:line="240" w:lineRule="auto"/>
        <w:ind w:left="5670"/>
        <w:rPr>
          <w:rFonts w:ascii="Times New Roman" w:hAnsi="Times New Roman" w:cs="Times New Roman"/>
          <w:b/>
          <w:sz w:val="24"/>
          <w:szCs w:val="24"/>
          <w:lang w:val="uk-UA"/>
        </w:rPr>
      </w:pPr>
    </w:p>
    <w:p w:rsidR="000D179D" w:rsidRDefault="000D179D" w:rsidP="0099665B">
      <w:pPr>
        <w:spacing w:after="0" w:line="240" w:lineRule="auto"/>
        <w:ind w:left="5670"/>
        <w:rPr>
          <w:rFonts w:ascii="Times New Roman" w:hAnsi="Times New Roman" w:cs="Times New Roman"/>
          <w:b/>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A17377" w:rsidRDefault="00A17377" w:rsidP="00A17377">
      <w:pPr>
        <w:spacing w:after="0" w:line="240" w:lineRule="auto"/>
        <w:jc w:val="center"/>
        <w:rPr>
          <w:rFonts w:ascii="Times New Roman" w:hAnsi="Times New Roman"/>
          <w:b/>
          <w:color w:val="0070C0"/>
          <w:sz w:val="24"/>
          <w:szCs w:val="24"/>
          <w:lang w:val="uk-UA"/>
        </w:rPr>
      </w:pPr>
    </w:p>
    <w:p w:rsidR="00A17377" w:rsidRDefault="00A17377" w:rsidP="00A17377">
      <w:pPr>
        <w:spacing w:after="0" w:line="240" w:lineRule="auto"/>
        <w:jc w:val="center"/>
        <w:rPr>
          <w:rFonts w:ascii="Times New Roman" w:hAnsi="Times New Roman"/>
          <w:b/>
          <w:color w:val="0070C0"/>
          <w:sz w:val="24"/>
          <w:szCs w:val="24"/>
          <w:lang w:val="uk-UA"/>
        </w:rPr>
      </w:pPr>
    </w:p>
    <w:p w:rsidR="000D179D" w:rsidRPr="000D179D" w:rsidRDefault="000D179D" w:rsidP="000D179D">
      <w:pPr>
        <w:pStyle w:val="14"/>
        <w:shd w:val="clear" w:color="auto" w:fill="FFFFFF"/>
        <w:spacing w:after="0" w:line="240" w:lineRule="auto"/>
        <w:ind w:left="0"/>
        <w:jc w:val="center"/>
        <w:rPr>
          <w:rFonts w:ascii="Times New Roman" w:hAnsi="Times New Roman" w:cs="Times New Roman"/>
          <w:b/>
          <w:sz w:val="24"/>
          <w:szCs w:val="24"/>
        </w:rPr>
      </w:pPr>
      <w:r w:rsidRPr="000D179D">
        <w:rPr>
          <w:rFonts w:ascii="Times New Roman" w:hAnsi="Times New Roman" w:cs="Times New Roman"/>
          <w:b/>
          <w:color w:val="0070C0"/>
          <w:sz w:val="24"/>
          <w:szCs w:val="24"/>
        </w:rPr>
        <w:t xml:space="preserve">Радіальний пластир </w:t>
      </w:r>
      <w:r w:rsidRPr="000D179D">
        <w:rPr>
          <w:rFonts w:ascii="Times New Roman" w:hAnsi="Times New Roman" w:cs="Times New Roman"/>
          <w:b/>
          <w:sz w:val="24"/>
          <w:szCs w:val="24"/>
        </w:rPr>
        <w:t>(19513000-5 Прогумовані тканини)</w:t>
      </w:r>
    </w:p>
    <w:p w:rsidR="000D179D" w:rsidRPr="00C55BDD" w:rsidRDefault="000D179D" w:rsidP="000D179D">
      <w:pPr>
        <w:pStyle w:val="14"/>
        <w:shd w:val="clear" w:color="auto" w:fill="FFFFFF"/>
        <w:spacing w:after="0" w:line="240" w:lineRule="auto"/>
        <w:ind w:left="0"/>
        <w:jc w:val="center"/>
        <w:rPr>
          <w:rFonts w:ascii="Times New Roman" w:eastAsia="SimSun" w:hAnsi="Times New Roman" w:cs="Times New Roman"/>
          <w:b/>
          <w:bCs/>
          <w:kern w:val="2"/>
          <w:sz w:val="24"/>
          <w:szCs w:val="24"/>
          <w:lang w:eastAsia="zh-CN"/>
        </w:rPr>
      </w:pPr>
      <w:r w:rsidRPr="000D179D">
        <w:rPr>
          <w:rFonts w:ascii="Times New Roman" w:eastAsia="Times New Roman" w:hAnsi="Times New Roman" w:cs="Times New Roman"/>
          <w:b/>
          <w:sz w:val="24"/>
          <w:szCs w:val="24"/>
        </w:rPr>
        <w:t xml:space="preserve"> за кодом ДК 021:2015: </w:t>
      </w:r>
      <w:r w:rsidRPr="000D179D">
        <w:rPr>
          <w:rStyle w:val="ng-binding1"/>
          <w:rFonts w:ascii="Times New Roman" w:eastAsia="SimSun" w:hAnsi="Times New Roman" w:cs="Times New Roman"/>
          <w:b/>
          <w:bCs/>
          <w:kern w:val="2"/>
          <w:sz w:val="24"/>
          <w:szCs w:val="24"/>
          <w:lang w:bidi="hi-IN"/>
        </w:rPr>
        <w:t>19510000-4 Гумові вироби</w:t>
      </w:r>
      <w:r w:rsidRPr="00C55BDD">
        <w:rPr>
          <w:rFonts w:ascii="Times New Roman" w:hAnsi="Times New Roman" w:cs="Times New Roman"/>
          <w:b/>
          <w:sz w:val="24"/>
          <w:szCs w:val="24"/>
        </w:rPr>
        <w:t xml:space="preserve">  </w:t>
      </w:r>
    </w:p>
    <w:p w:rsidR="00FC7DEA" w:rsidRPr="00FC7DEA" w:rsidRDefault="00FC7DEA" w:rsidP="00EC2DB2">
      <w:pPr>
        <w:spacing w:after="0" w:line="240" w:lineRule="auto"/>
        <w:jc w:val="center"/>
        <w:rPr>
          <w:rFonts w:ascii="Times New Roman" w:hAnsi="Times New Roman" w:cs="Times New Roman"/>
          <w:b/>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Default="00F84FEB" w:rsidP="00F84FEB">
      <w:pPr>
        <w:spacing w:after="0"/>
        <w:jc w:val="center"/>
        <w:rPr>
          <w:rFonts w:ascii="Times New Roman" w:hAnsi="Times New Roman" w:cs="Times New Roman"/>
          <w:b/>
          <w:bCs/>
          <w:color w:val="020306"/>
          <w:sz w:val="20"/>
          <w:szCs w:val="20"/>
          <w:lang w:val="uk-UA"/>
        </w:rPr>
      </w:pPr>
    </w:p>
    <w:p w:rsidR="000D179D" w:rsidRDefault="000D179D" w:rsidP="00F84FEB">
      <w:pPr>
        <w:spacing w:after="0"/>
        <w:jc w:val="center"/>
        <w:rPr>
          <w:rFonts w:ascii="Times New Roman" w:hAnsi="Times New Roman" w:cs="Times New Roman"/>
          <w:b/>
          <w:bCs/>
          <w:color w:val="020306"/>
          <w:sz w:val="20"/>
          <w:szCs w:val="20"/>
          <w:lang w:val="uk-UA"/>
        </w:rPr>
      </w:pPr>
    </w:p>
    <w:p w:rsidR="000D179D" w:rsidRDefault="000D179D" w:rsidP="00F84FEB">
      <w:pPr>
        <w:spacing w:after="0"/>
        <w:jc w:val="center"/>
        <w:rPr>
          <w:rFonts w:ascii="Times New Roman" w:hAnsi="Times New Roman" w:cs="Times New Roman"/>
          <w:b/>
          <w:bCs/>
          <w:color w:val="020306"/>
          <w:sz w:val="20"/>
          <w:szCs w:val="20"/>
          <w:lang w:val="uk-UA"/>
        </w:rPr>
      </w:pPr>
    </w:p>
    <w:p w:rsidR="000D179D" w:rsidRDefault="000D179D" w:rsidP="00F84FEB">
      <w:pPr>
        <w:spacing w:after="0"/>
        <w:jc w:val="center"/>
        <w:rPr>
          <w:rFonts w:ascii="Times New Roman" w:hAnsi="Times New Roman" w:cs="Times New Roman"/>
          <w:b/>
          <w:bCs/>
          <w:color w:val="020306"/>
          <w:sz w:val="20"/>
          <w:szCs w:val="20"/>
          <w:lang w:val="uk-UA"/>
        </w:rPr>
      </w:pPr>
    </w:p>
    <w:p w:rsidR="000D179D" w:rsidRPr="00561564" w:rsidRDefault="000D179D"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0D179D" w:rsidRDefault="000D179D"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99665B" w:rsidRPr="00561564" w:rsidRDefault="0099665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27061A" w:rsidRDefault="0027061A" w:rsidP="00F84FEB">
      <w:pPr>
        <w:spacing w:after="0" w:line="240" w:lineRule="auto"/>
        <w:jc w:val="both"/>
        <w:rPr>
          <w:rFonts w:ascii="Times New Roman" w:hAnsi="Times New Roman"/>
          <w:i/>
          <w:sz w:val="24"/>
          <w:szCs w:val="24"/>
          <w:lang w:val="uk-UA"/>
        </w:rPr>
      </w:pPr>
    </w:p>
    <w:p w:rsidR="000D179D" w:rsidRDefault="000D179D" w:rsidP="00F84FEB">
      <w:pPr>
        <w:spacing w:after="0" w:line="240" w:lineRule="auto"/>
        <w:jc w:val="both"/>
        <w:rPr>
          <w:rFonts w:ascii="Times New Roman" w:hAnsi="Times New Roman"/>
          <w:i/>
          <w:sz w:val="24"/>
          <w:szCs w:val="24"/>
          <w:lang w:val="uk-UA"/>
        </w:rPr>
      </w:pPr>
    </w:p>
    <w:p w:rsidR="000D179D" w:rsidRDefault="000D179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311D4" w:rsidRPr="00D97485" w:rsidRDefault="00AD5138" w:rsidP="00B95DA5">
            <w:pPr>
              <w:spacing w:after="0" w:line="240" w:lineRule="auto"/>
              <w:jc w:val="both"/>
              <w:rPr>
                <w:rStyle w:val="afd"/>
                <w:rFonts w:ascii="Times New Roman" w:hAnsi="Times New Roman" w:cs="Times New Roman"/>
                <w:i w:val="0"/>
                <w:shd w:val="clear" w:color="auto" w:fill="FFFFFF"/>
                <w:lang w:val="uk-UA"/>
              </w:rPr>
            </w:pPr>
            <w:r w:rsidRPr="00D97485">
              <w:rPr>
                <w:rStyle w:val="afd"/>
                <w:rFonts w:ascii="Times New Roman" w:hAnsi="Times New Roman" w:cs="Times New Roman"/>
                <w:i w:val="0"/>
                <w:shd w:val="clear" w:color="auto" w:fill="FFFFFF"/>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AD5138" w:rsidRPr="00D97485" w:rsidRDefault="00AD5138" w:rsidP="00E26BAB">
            <w:pPr>
              <w:spacing w:after="0" w:line="240" w:lineRule="auto"/>
              <w:jc w:val="both"/>
              <w:rPr>
                <w:rFonts w:ascii="Times New Roman" w:eastAsia="Times New Roman" w:hAnsi="Times New Roman" w:cs="Times New Roman"/>
                <w:lang w:val="uk-UA"/>
              </w:rPr>
            </w:pPr>
            <w:proofErr w:type="spellStart"/>
            <w:r w:rsidRPr="00D97485">
              <w:rPr>
                <w:rStyle w:val="afd"/>
                <w:rFonts w:ascii="Times New Roman" w:hAnsi="Times New Roman" w:cs="Times New Roman"/>
                <w:i w:val="0"/>
                <w:shd w:val="clear" w:color="auto" w:fill="FFFFFF"/>
              </w:rPr>
              <w:t>Терміни</w:t>
            </w:r>
            <w:proofErr w:type="spellEnd"/>
            <w:r w:rsidRPr="00D97485">
              <w:rPr>
                <w:rStyle w:val="afd"/>
                <w:rFonts w:ascii="Times New Roman" w:hAnsi="Times New Roman" w:cs="Times New Roman"/>
                <w:i w:val="0"/>
                <w:shd w:val="clear" w:color="auto" w:fill="FFFFFF"/>
              </w:rPr>
              <w:t xml:space="preserve"> </w:t>
            </w:r>
            <w:proofErr w:type="spellStart"/>
            <w:r w:rsidRPr="00D97485">
              <w:rPr>
                <w:rStyle w:val="afd"/>
                <w:rFonts w:ascii="Times New Roman" w:hAnsi="Times New Roman" w:cs="Times New Roman"/>
                <w:i w:val="0"/>
                <w:shd w:val="clear" w:color="auto" w:fill="FFFFFF"/>
              </w:rPr>
              <w:t>вживаються</w:t>
            </w:r>
            <w:proofErr w:type="spellEnd"/>
            <w:r w:rsidRPr="00D97485">
              <w:rPr>
                <w:rStyle w:val="afd"/>
                <w:rFonts w:ascii="Times New Roman" w:hAnsi="Times New Roman" w:cs="Times New Roman"/>
                <w:i w:val="0"/>
                <w:shd w:val="clear" w:color="auto" w:fill="FFFFFF"/>
              </w:rPr>
              <w:t xml:space="preserve"> у </w:t>
            </w:r>
            <w:proofErr w:type="spellStart"/>
            <w:r w:rsidRPr="00D97485">
              <w:rPr>
                <w:rStyle w:val="afd"/>
                <w:rFonts w:ascii="Times New Roman" w:hAnsi="Times New Roman" w:cs="Times New Roman"/>
                <w:i w:val="0"/>
                <w:shd w:val="clear" w:color="auto" w:fill="FFFFFF"/>
              </w:rPr>
              <w:t>значенні</w:t>
            </w:r>
            <w:proofErr w:type="spellEnd"/>
            <w:r w:rsidRPr="00D97485">
              <w:rPr>
                <w:rStyle w:val="afd"/>
                <w:rFonts w:ascii="Times New Roman" w:hAnsi="Times New Roman" w:cs="Times New Roman"/>
                <w:i w:val="0"/>
                <w:shd w:val="clear" w:color="auto" w:fill="FFFFFF"/>
              </w:rPr>
              <w:t xml:space="preserve">, </w:t>
            </w:r>
            <w:proofErr w:type="spellStart"/>
            <w:r w:rsidRPr="00D97485">
              <w:rPr>
                <w:rStyle w:val="afd"/>
                <w:rFonts w:ascii="Times New Roman" w:hAnsi="Times New Roman" w:cs="Times New Roman"/>
                <w:i w:val="0"/>
                <w:shd w:val="clear" w:color="auto" w:fill="FFFFFF"/>
              </w:rPr>
              <w:t>наведеному</w:t>
            </w:r>
            <w:proofErr w:type="spellEnd"/>
            <w:r w:rsidRPr="00D97485">
              <w:rPr>
                <w:rStyle w:val="afd"/>
                <w:rFonts w:ascii="Times New Roman" w:hAnsi="Times New Roman" w:cs="Times New Roman"/>
                <w:i w:val="0"/>
                <w:shd w:val="clear" w:color="auto" w:fill="FFFFFF"/>
              </w:rPr>
              <w:t xml:space="preserve"> в </w:t>
            </w:r>
            <w:proofErr w:type="spellStart"/>
            <w:r w:rsidRPr="00D97485">
              <w:rPr>
                <w:rStyle w:val="afd"/>
                <w:rFonts w:ascii="Times New Roman" w:hAnsi="Times New Roman" w:cs="Times New Roman"/>
                <w:i w:val="0"/>
                <w:shd w:val="clear" w:color="auto" w:fill="FFFFFF"/>
              </w:rPr>
              <w:t>Законі</w:t>
            </w:r>
            <w:proofErr w:type="spellEnd"/>
            <w:r w:rsidRPr="00D97485">
              <w:rPr>
                <w:rStyle w:val="afd"/>
                <w:rFonts w:ascii="Times New Roman" w:hAnsi="Times New Roman" w:cs="Times New Roman"/>
                <w:i w:val="0"/>
                <w:shd w:val="clear" w:color="auto" w:fill="FFFFFF"/>
              </w:rPr>
              <w:t xml:space="preserve"> з </w:t>
            </w:r>
            <w:proofErr w:type="spellStart"/>
            <w:r w:rsidRPr="00D97485">
              <w:rPr>
                <w:rStyle w:val="afd"/>
                <w:rFonts w:ascii="Times New Roman" w:hAnsi="Times New Roman" w:cs="Times New Roman"/>
                <w:i w:val="0"/>
                <w:shd w:val="clear" w:color="auto" w:fill="FFFFFF"/>
              </w:rPr>
              <w:t>урахуванням</w:t>
            </w:r>
            <w:proofErr w:type="spellEnd"/>
            <w:r w:rsidRPr="00D97485">
              <w:rPr>
                <w:rStyle w:val="afd"/>
                <w:rFonts w:ascii="Times New Roman" w:hAnsi="Times New Roman" w:cs="Times New Roman"/>
                <w:i w:val="0"/>
                <w:shd w:val="clear" w:color="auto" w:fill="FFFFFF"/>
              </w:rPr>
              <w:t xml:space="preserve"> </w:t>
            </w:r>
            <w:proofErr w:type="spellStart"/>
            <w:r w:rsidRPr="00D97485">
              <w:rPr>
                <w:rStyle w:val="afd"/>
                <w:rFonts w:ascii="Times New Roman" w:hAnsi="Times New Roman" w:cs="Times New Roman"/>
                <w:i w:val="0"/>
                <w:shd w:val="clear" w:color="auto" w:fill="FFFFFF"/>
              </w:rPr>
              <w:t>Особливостей</w:t>
            </w:r>
            <w:proofErr w:type="spellEnd"/>
            <w:r w:rsidRPr="00D97485">
              <w:rPr>
                <w:rStyle w:val="afd"/>
                <w:rFonts w:ascii="Times New Roman" w:hAnsi="Times New Roman" w:cs="Times New Roman"/>
                <w:i w:val="0"/>
                <w:shd w:val="clear" w:color="auto" w:fill="FFFFFF"/>
                <w:lang w:val="uk-UA"/>
              </w:rPr>
              <w:t>.</w:t>
            </w:r>
          </w:p>
        </w:tc>
      </w:tr>
      <w:tr w:rsidR="00F84FEB" w:rsidRPr="00561564" w:rsidTr="00B95DA5">
        <w:trPr>
          <w:trHeight w:val="33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1"/>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1" w:name="n44"/>
            <w:bookmarkEnd w:id="1"/>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F84FEB" w:rsidRPr="005D27E1" w:rsidRDefault="00F84FEB" w:rsidP="00B95DA5">
            <w:pPr>
              <w:tabs>
                <w:tab w:val="left" w:pos="-567"/>
              </w:tabs>
              <w:spacing w:after="0" w:line="240" w:lineRule="auto"/>
              <w:jc w:val="both"/>
              <w:rPr>
                <w:rFonts w:ascii="Times New Roman" w:hAnsi="Times New Roman" w:cs="Times New Roman"/>
                <w:i/>
                <w:lang w:val="uk-UA"/>
              </w:rPr>
            </w:pPr>
            <w:r w:rsidRPr="005D27E1">
              <w:rPr>
                <w:rFonts w:ascii="Times New Roman" w:hAnsi="Times New Roman" w:cs="Times New Roman"/>
                <w:i/>
                <w:lang w:val="uk-UA"/>
              </w:rPr>
              <w:t xml:space="preserve">По загальних питаннях: </w:t>
            </w:r>
          </w:p>
          <w:p w:rsidR="005D27E1" w:rsidRDefault="005D27E1" w:rsidP="005D27E1">
            <w:pPr>
              <w:spacing w:after="0" w:line="240" w:lineRule="auto"/>
              <w:rPr>
                <w:rFonts w:ascii="Times New Roman" w:hAnsi="Times New Roman" w:cs="Times New Roman"/>
                <w:lang w:val="uk-UA"/>
              </w:rPr>
            </w:pPr>
          </w:p>
          <w:p w:rsidR="005D27E1" w:rsidRPr="00561564" w:rsidRDefault="005D27E1" w:rsidP="005D27E1">
            <w:pPr>
              <w:spacing w:after="0" w:line="240" w:lineRule="auto"/>
              <w:rPr>
                <w:rFonts w:ascii="Times New Roman" w:hAnsi="Times New Roman" w:cs="Times New Roman"/>
                <w:lang w:val="uk-UA"/>
              </w:rPr>
            </w:pPr>
            <w:proofErr w:type="spellStart"/>
            <w:r>
              <w:rPr>
                <w:rFonts w:ascii="Times New Roman" w:hAnsi="Times New Roman" w:cs="Times New Roman"/>
                <w:lang w:val="uk-UA"/>
              </w:rPr>
              <w:t>В.о</w:t>
            </w:r>
            <w:proofErr w:type="spellEnd"/>
            <w:r>
              <w:rPr>
                <w:rFonts w:ascii="Times New Roman" w:hAnsi="Times New Roman" w:cs="Times New Roman"/>
                <w:lang w:val="uk-UA"/>
              </w:rPr>
              <w:t xml:space="preserve">. </w:t>
            </w:r>
            <w:r w:rsidRPr="00561564">
              <w:rPr>
                <w:rFonts w:ascii="Times New Roman" w:hAnsi="Times New Roman" w:cs="Times New Roman"/>
                <w:lang w:val="uk-UA"/>
              </w:rPr>
              <w:t>Начальник</w:t>
            </w:r>
            <w:r>
              <w:rPr>
                <w:rFonts w:ascii="Times New Roman" w:hAnsi="Times New Roman" w:cs="Times New Roman"/>
                <w:lang w:val="uk-UA"/>
              </w:rPr>
              <w:t>а</w:t>
            </w:r>
            <w:r w:rsidRPr="00561564">
              <w:rPr>
                <w:rFonts w:ascii="Times New Roman" w:hAnsi="Times New Roman" w:cs="Times New Roman"/>
                <w:lang w:val="uk-UA"/>
              </w:rPr>
              <w:t xml:space="preserve"> ВЗ </w:t>
            </w:r>
            <w:r>
              <w:rPr>
                <w:rFonts w:ascii="Times New Roman" w:hAnsi="Times New Roman" w:cs="Times New Roman"/>
                <w:lang w:val="uk-UA"/>
              </w:rPr>
              <w:t>/Старший ф</w:t>
            </w:r>
            <w:r w:rsidRPr="00561564">
              <w:rPr>
                <w:rFonts w:ascii="Times New Roman" w:hAnsi="Times New Roman" w:cs="Times New Roman"/>
                <w:lang w:val="uk-UA"/>
              </w:rPr>
              <w:t xml:space="preserve">ахівець з публічних закупівель </w:t>
            </w:r>
          </w:p>
          <w:p w:rsidR="005D27E1" w:rsidRPr="00561564" w:rsidRDefault="005D27E1" w:rsidP="005D27E1">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5D27E1" w:rsidRPr="00561564" w:rsidRDefault="005D27E1" w:rsidP="005D27E1">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5D27E1" w:rsidRDefault="005D27E1" w:rsidP="005D27E1">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9" w:history="1">
              <w:r w:rsidRPr="00561564">
                <w:rPr>
                  <w:rStyle w:val="a9"/>
                  <w:rFonts w:ascii="Times New Roman" w:hAnsi="Times New Roman" w:cs="Times New Roman"/>
                  <w:u w:val="none"/>
                  <w:lang w:val="uk-UA"/>
                </w:rPr>
                <w:t>ternotet200@meta.ua</w:t>
              </w:r>
            </w:hyperlink>
          </w:p>
          <w:p w:rsidR="00F84FEB" w:rsidRPr="00561564" w:rsidRDefault="00F84FEB" w:rsidP="00B95DA5">
            <w:pPr>
              <w:spacing w:after="0" w:line="240" w:lineRule="auto"/>
              <w:rPr>
                <w:rFonts w:ascii="Times New Roman" w:hAnsi="Times New Roman" w:cs="Times New Roman"/>
                <w:lang w:val="uk-UA"/>
              </w:rPr>
            </w:pPr>
          </w:p>
          <w:p w:rsidR="00215225" w:rsidRPr="005D27E1" w:rsidRDefault="00215225" w:rsidP="00215225">
            <w:pPr>
              <w:tabs>
                <w:tab w:val="left" w:pos="-567"/>
              </w:tabs>
              <w:spacing w:after="0" w:line="240" w:lineRule="auto"/>
              <w:jc w:val="both"/>
              <w:rPr>
                <w:rFonts w:ascii="Times New Roman" w:hAnsi="Times New Roman" w:cs="Times New Roman"/>
                <w:i/>
                <w:lang w:val="uk-UA"/>
              </w:rPr>
            </w:pPr>
            <w:r w:rsidRPr="005D27E1">
              <w:rPr>
                <w:rFonts w:ascii="Times New Roman" w:hAnsi="Times New Roman" w:cs="Times New Roman"/>
                <w:i/>
                <w:lang w:val="uk-UA"/>
              </w:rPr>
              <w:t xml:space="preserve">По </w:t>
            </w:r>
            <w:r w:rsidR="00376597" w:rsidRPr="005D27E1">
              <w:rPr>
                <w:rFonts w:ascii="Times New Roman" w:hAnsi="Times New Roman" w:cs="Times New Roman"/>
                <w:i/>
                <w:lang w:val="uk-UA"/>
              </w:rPr>
              <w:t xml:space="preserve">фінансових </w:t>
            </w:r>
            <w:r w:rsidRPr="005D27E1">
              <w:rPr>
                <w:rFonts w:ascii="Times New Roman" w:hAnsi="Times New Roman" w:cs="Times New Roman"/>
                <w:i/>
                <w:lang w:val="uk-UA"/>
              </w:rPr>
              <w:t xml:space="preserve">питаннях: </w:t>
            </w:r>
          </w:p>
          <w:p w:rsidR="00376597" w:rsidRDefault="00376597" w:rsidP="00215225">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sidRPr="005D27E1">
              <w:rPr>
                <w:rFonts w:ascii="Times New Roman" w:hAnsi="Times New Roman" w:cs="Times New Roman"/>
                <w:b/>
                <w:lang w:val="uk-UA"/>
              </w:rPr>
              <w:t>Гільтай</w:t>
            </w:r>
            <w:proofErr w:type="spellEnd"/>
            <w:r w:rsidRPr="005D27E1">
              <w:rPr>
                <w:rFonts w:ascii="Times New Roman" w:hAnsi="Times New Roman" w:cs="Times New Roman"/>
                <w:b/>
                <w:lang w:val="uk-UA"/>
              </w:rPr>
              <w:t xml:space="preserve"> Світлана Володимирівна</w:t>
            </w:r>
            <w:r>
              <w:rPr>
                <w:rFonts w:ascii="Times New Roman" w:hAnsi="Times New Roman" w:cs="Times New Roman"/>
                <w:lang w:val="uk-UA"/>
              </w:rPr>
              <w:t>,</w:t>
            </w:r>
          </w:p>
          <w:p w:rsidR="00376597"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376597" w:rsidRPr="00561564" w:rsidRDefault="00376597" w:rsidP="00376597">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376597" w:rsidRDefault="00376597" w:rsidP="00376597">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FE7991">
                <w:rPr>
                  <w:rStyle w:val="a9"/>
                  <w:rFonts w:ascii="Times New Roman" w:hAnsi="Times New Roman" w:cs="Times New Roman"/>
                  <w:lang w:val="uk-UA"/>
                </w:rPr>
                <w:t>ternotet01@meta.ua</w:t>
              </w:r>
            </w:hyperlink>
          </w:p>
          <w:p w:rsidR="00376597" w:rsidRDefault="00376597" w:rsidP="00215225">
            <w:pPr>
              <w:tabs>
                <w:tab w:val="left" w:pos="-567"/>
              </w:tabs>
              <w:spacing w:after="0" w:line="240" w:lineRule="auto"/>
              <w:jc w:val="both"/>
              <w:rPr>
                <w:rFonts w:ascii="Times New Roman" w:hAnsi="Times New Roman" w:cs="Times New Roman"/>
                <w:lang w:val="uk-UA"/>
              </w:rPr>
            </w:pPr>
          </w:p>
          <w:p w:rsidR="00376597" w:rsidRDefault="00376597" w:rsidP="00376597">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5D27E1" w:rsidRDefault="00376597" w:rsidP="00376597">
            <w:pPr>
              <w:tabs>
                <w:tab w:val="left" w:pos="-567"/>
              </w:tabs>
              <w:spacing w:after="0" w:line="240" w:lineRule="auto"/>
              <w:jc w:val="both"/>
              <w:rPr>
                <w:rFonts w:ascii="Times New Roman" w:hAnsi="Times New Roman" w:cs="Times New Roman"/>
                <w:b/>
                <w:lang w:val="uk-UA"/>
              </w:rPr>
            </w:pPr>
            <w:r>
              <w:rPr>
                <w:rFonts w:ascii="Times New Roman" w:hAnsi="Times New Roman" w:cs="Times New Roman"/>
                <w:lang w:val="uk-UA"/>
              </w:rPr>
              <w:t xml:space="preserve">Начальник технічного відділу РСПТ </w:t>
            </w:r>
            <w:proofErr w:type="spellStart"/>
            <w:r w:rsidRPr="005D27E1">
              <w:rPr>
                <w:rFonts w:ascii="Times New Roman" w:hAnsi="Times New Roman" w:cs="Times New Roman"/>
                <w:b/>
                <w:lang w:val="uk-UA"/>
              </w:rPr>
              <w:t>Гаврищак</w:t>
            </w:r>
            <w:proofErr w:type="spellEnd"/>
            <w:r w:rsidRPr="005D27E1">
              <w:rPr>
                <w:rFonts w:ascii="Times New Roman" w:hAnsi="Times New Roman" w:cs="Times New Roman"/>
                <w:b/>
                <w:lang w:val="uk-UA"/>
              </w:rPr>
              <w:t xml:space="preserve"> Василь</w:t>
            </w:r>
          </w:p>
          <w:p w:rsidR="00376597" w:rsidRDefault="00376597" w:rsidP="00376597">
            <w:pPr>
              <w:tabs>
                <w:tab w:val="left" w:pos="-567"/>
              </w:tabs>
              <w:spacing w:after="0" w:line="240" w:lineRule="auto"/>
              <w:jc w:val="both"/>
              <w:rPr>
                <w:rFonts w:ascii="Times New Roman" w:hAnsi="Times New Roman" w:cs="Times New Roman"/>
                <w:lang w:val="uk-UA"/>
              </w:rPr>
            </w:pPr>
            <w:r w:rsidRPr="005D27E1">
              <w:rPr>
                <w:rFonts w:ascii="Times New Roman" w:hAnsi="Times New Roman" w:cs="Times New Roman"/>
                <w:b/>
                <w:lang w:val="uk-UA"/>
              </w:rPr>
              <w:t>Йосифович</w:t>
            </w:r>
            <w:r>
              <w:rPr>
                <w:rFonts w:ascii="Times New Roman" w:hAnsi="Times New Roman" w:cs="Times New Roman"/>
                <w:lang w:val="uk-UA"/>
              </w:rPr>
              <w:t xml:space="preserve">, </w:t>
            </w:r>
          </w:p>
          <w:p w:rsidR="00376597" w:rsidRPr="00561564"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Pr>
                <w:rFonts w:ascii="Times New Roman" w:hAnsi="Times New Roman" w:cs="Times New Roman"/>
                <w:lang w:val="uk-UA"/>
              </w:rPr>
              <w:t>моб</w:t>
            </w:r>
            <w:proofErr w:type="spellEnd"/>
            <w:r>
              <w:rPr>
                <w:rFonts w:ascii="Times New Roman" w:hAnsi="Times New Roman" w:cs="Times New Roman"/>
                <w:lang w:val="uk-UA"/>
              </w:rPr>
              <w:t>. тел. +38 050 550 2344</w:t>
            </w:r>
          </w:p>
          <w:p w:rsidR="00215225" w:rsidRDefault="00376597" w:rsidP="005D27E1">
            <w:pPr>
              <w:spacing w:after="0" w:line="240" w:lineRule="auto"/>
              <w:rPr>
                <w:rStyle w:val="a9"/>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9"/>
                  <w:rFonts w:ascii="Times New Roman" w:hAnsi="Times New Roman" w:cs="Times New Roman"/>
                  <w:lang w:val="uk-UA"/>
                </w:rPr>
                <w:t>ternotet01@meta.ua</w:t>
              </w:r>
            </w:hyperlink>
          </w:p>
          <w:p w:rsidR="005D27E1" w:rsidRPr="00561564" w:rsidRDefault="005D27E1" w:rsidP="005D27E1">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5122F3" w:rsidRPr="005122F3" w:rsidRDefault="005122F3" w:rsidP="005122F3">
            <w:pPr>
              <w:pStyle w:val="14"/>
              <w:shd w:val="clear" w:color="auto" w:fill="FFFFFF"/>
              <w:spacing w:after="0" w:line="240" w:lineRule="auto"/>
              <w:ind w:left="0"/>
              <w:rPr>
                <w:rFonts w:ascii="Times New Roman" w:hAnsi="Times New Roman" w:cs="Times New Roman"/>
                <w:b/>
              </w:rPr>
            </w:pPr>
            <w:r w:rsidRPr="005122F3">
              <w:rPr>
                <w:rFonts w:ascii="Times New Roman" w:hAnsi="Times New Roman" w:cs="Times New Roman"/>
                <w:b/>
                <w:color w:val="0070C0"/>
              </w:rPr>
              <w:t xml:space="preserve">Радіальний пластир </w:t>
            </w:r>
            <w:r w:rsidRPr="005122F3">
              <w:rPr>
                <w:rFonts w:ascii="Times New Roman" w:hAnsi="Times New Roman" w:cs="Times New Roman"/>
                <w:b/>
              </w:rPr>
              <w:t>(19513000-5 Прогумовані тканини)</w:t>
            </w:r>
          </w:p>
          <w:p w:rsidR="005122F3" w:rsidRPr="005122F3" w:rsidRDefault="005122F3" w:rsidP="005122F3">
            <w:pPr>
              <w:pStyle w:val="14"/>
              <w:shd w:val="clear" w:color="auto" w:fill="FFFFFF"/>
              <w:spacing w:after="0" w:line="240" w:lineRule="auto"/>
              <w:ind w:left="0"/>
              <w:rPr>
                <w:rFonts w:ascii="Times New Roman" w:eastAsia="SimSun" w:hAnsi="Times New Roman" w:cs="Times New Roman"/>
                <w:b/>
                <w:bCs/>
                <w:kern w:val="2"/>
                <w:lang w:eastAsia="zh-CN"/>
              </w:rPr>
            </w:pPr>
            <w:r w:rsidRPr="005122F3">
              <w:rPr>
                <w:rFonts w:ascii="Times New Roman" w:eastAsia="Times New Roman" w:hAnsi="Times New Roman" w:cs="Times New Roman"/>
                <w:b/>
              </w:rPr>
              <w:t xml:space="preserve"> за кодом ДК 021:2015: </w:t>
            </w:r>
            <w:r w:rsidRPr="005122F3">
              <w:rPr>
                <w:rStyle w:val="ng-binding1"/>
                <w:rFonts w:ascii="Times New Roman" w:eastAsia="SimSun" w:hAnsi="Times New Roman" w:cs="Times New Roman"/>
                <w:b/>
                <w:bCs/>
                <w:kern w:val="2"/>
                <w:lang w:bidi="hi-IN"/>
              </w:rPr>
              <w:t>19510000-4 Гумові вироби</w:t>
            </w:r>
            <w:r w:rsidRPr="005122F3">
              <w:rPr>
                <w:rFonts w:ascii="Times New Roman" w:hAnsi="Times New Roman" w:cs="Times New Roman"/>
                <w:b/>
              </w:rPr>
              <w:t xml:space="preserve">  </w:t>
            </w:r>
          </w:p>
          <w:p w:rsidR="00F84FEB" w:rsidRPr="005122F3" w:rsidRDefault="00F84FEB" w:rsidP="005122F3">
            <w:pPr>
              <w:spacing w:after="0" w:line="240" w:lineRule="auto"/>
              <w:rPr>
                <w:rFonts w:ascii="Times New Roman" w:hAnsi="Times New Roman" w:cs="Times New Roman"/>
                <w:b/>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FC7DEA" w:rsidRDefault="00F84FEB" w:rsidP="00B95DA5">
            <w:pPr>
              <w:pStyle w:val="11"/>
              <w:widowControl w:val="0"/>
              <w:spacing w:line="20" w:lineRule="atLeast"/>
              <w:ind w:right="113"/>
              <w:jc w:val="both"/>
              <w:rPr>
                <w:rFonts w:ascii="Times New Roman" w:eastAsia="Times New Roman" w:hAnsi="Times New Roman" w:cs="Times New Roman"/>
                <w:b/>
                <w:lang w:val="uk-UA"/>
              </w:rPr>
            </w:pPr>
            <w:r w:rsidRPr="00FC7DEA">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FC7DEA" w:rsidRDefault="00F84FEB" w:rsidP="00B95DA5">
            <w:pPr>
              <w:pStyle w:val="11"/>
              <w:widowControl w:val="0"/>
              <w:spacing w:line="20" w:lineRule="atLeast"/>
              <w:ind w:right="113"/>
              <w:jc w:val="both"/>
              <w:rPr>
                <w:rFonts w:ascii="Times New Roman" w:hAnsi="Times New Roman" w:cs="Times New Roman"/>
                <w:lang w:val="uk-UA"/>
              </w:rPr>
            </w:pPr>
            <w:r w:rsidRPr="00FC7DEA">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1"/>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B95DA5">
        <w:trPr>
          <w:trHeight w:val="46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FC7DEA">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sidR="00FC7DEA">
              <w:rPr>
                <w:rFonts w:ascii="Times New Roman" w:hAnsi="Times New Roman" w:cs="Times New Roman"/>
                <w:b/>
                <w:lang w:val="uk-UA"/>
              </w:rPr>
              <w:t>90</w:t>
            </w:r>
            <w:r w:rsidRPr="002D27E5">
              <w:rPr>
                <w:rFonts w:ascii="Times New Roman" w:hAnsi="Times New Roman" w:cs="Times New Roman"/>
                <w:b/>
                <w:lang w:val="uk-UA"/>
              </w:rPr>
              <w:t xml:space="preserve"> (</w:t>
            </w:r>
            <w:proofErr w:type="spellStart"/>
            <w:r w:rsidR="00FC7DEA">
              <w:rPr>
                <w:rFonts w:ascii="Times New Roman" w:hAnsi="Times New Roman" w:cs="Times New Roman"/>
                <w:b/>
                <w:lang w:val="uk-UA"/>
              </w:rPr>
              <w:t>дев</w:t>
            </w:r>
            <w:proofErr w:type="spellEnd"/>
            <w:r w:rsidR="00FC7DEA" w:rsidRPr="00FC7DEA">
              <w:rPr>
                <w:rFonts w:ascii="Times New Roman" w:hAnsi="Times New Roman" w:cs="Times New Roman"/>
                <w:b/>
              </w:rPr>
              <w:t>’</w:t>
            </w:r>
            <w:proofErr w:type="spellStart"/>
            <w:r w:rsidR="00FC7DEA">
              <w:rPr>
                <w:rFonts w:ascii="Times New Roman" w:hAnsi="Times New Roman" w:cs="Times New Roman"/>
                <w:b/>
                <w:lang w:val="uk-UA"/>
              </w:rPr>
              <w:t>яносто</w:t>
            </w:r>
            <w:proofErr w:type="spellEnd"/>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84FEB" w:rsidRPr="001527C4"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5122F3">
              <w:rPr>
                <w:rFonts w:ascii="Times New Roman" w:hAnsi="Times New Roman" w:cs="Times New Roman"/>
                <w:b/>
                <w:color w:val="0070C0"/>
                <w:lang w:val="uk-UA"/>
              </w:rPr>
              <w:t>24 900</w:t>
            </w:r>
            <w:r w:rsidR="00481A61">
              <w:rPr>
                <w:rFonts w:ascii="Times New Roman" w:hAnsi="Times New Roman" w:cs="Times New Roman"/>
                <w:b/>
                <w:color w:val="0070C0"/>
                <w:lang w:val="uk-UA"/>
              </w:rPr>
              <w:t>,</w:t>
            </w:r>
            <w:r w:rsidR="00FC7DEA">
              <w:rPr>
                <w:rFonts w:ascii="Times New Roman" w:hAnsi="Times New Roman" w:cs="Times New Roman"/>
                <w:b/>
                <w:color w:val="0070C0"/>
                <w:lang w:val="uk-UA"/>
              </w:rPr>
              <w:t>0</w:t>
            </w:r>
            <w:r w:rsidR="00481A61">
              <w:rPr>
                <w:rFonts w:ascii="Times New Roman" w:hAnsi="Times New Roman" w:cs="Times New Roman"/>
                <w:b/>
                <w:color w:val="0070C0"/>
                <w:lang w:val="uk-UA"/>
              </w:rPr>
              <w:t>0</w:t>
            </w:r>
            <w:r w:rsidR="005961FE">
              <w:rPr>
                <w:rFonts w:ascii="Times New Roman" w:hAnsi="Times New Roman" w:cs="Times New Roman"/>
                <w:b/>
                <w:color w:val="0070C0"/>
                <w:lang w:val="uk-UA"/>
              </w:rPr>
              <w:t xml:space="preserve">  </w:t>
            </w:r>
            <w:r w:rsidRPr="00561564">
              <w:rPr>
                <w:rFonts w:ascii="Times New Roman" w:hAnsi="Times New Roman" w:cs="Times New Roman"/>
                <w:b/>
                <w:lang w:val="uk-UA"/>
              </w:rPr>
              <w:t>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lastRenderedPageBreak/>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1527C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D067D">
              <w:rPr>
                <w:rFonts w:ascii="Times New Roman" w:eastAsia="Times New Roman" w:hAnsi="Times New Roman" w:cs="Times New Roman"/>
                <w:color w:val="000000"/>
                <w:lang w:val="uk-UA"/>
              </w:rPr>
              <w:t>закуповуються</w:t>
            </w:r>
            <w:proofErr w:type="spellEnd"/>
            <w:r w:rsidRPr="004D067D">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B95DA5">
        <w:trPr>
          <w:trHeight w:val="85"/>
          <w:jc w:val="center"/>
        </w:trPr>
        <w:tc>
          <w:tcPr>
            <w:tcW w:w="10109" w:type="dxa"/>
            <w:gridSpan w:val="3"/>
            <w:vAlign w:val="center"/>
          </w:tcPr>
          <w:p w:rsidR="004D067D" w:rsidRPr="00561564" w:rsidRDefault="00F84FEB" w:rsidP="00E26BAB">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r w:rsidR="001708B7">
              <w:rPr>
                <w:rFonts w:ascii="Times New Roman" w:eastAsia="Times New Roman" w:hAnsi="Times New Roman" w:cs="Times New Roman"/>
                <w:b/>
                <w:i/>
                <w:lang w:val="uk-UA"/>
              </w:rPr>
              <w:t xml:space="preserve"> </w:t>
            </w:r>
          </w:p>
        </w:tc>
      </w:tr>
      <w:tr w:rsidR="00F84FEB" w:rsidRPr="00561564" w:rsidTr="00B95DA5">
        <w:trPr>
          <w:trHeight w:val="4668"/>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E26BAB">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r w:rsidR="00C97C0D">
              <w:rPr>
                <w:rFonts w:ascii="Times New Roman" w:eastAsia="Times New Roman" w:hAnsi="Times New Roman" w:cs="Times New Roman"/>
                <w:b/>
                <w:lang w:val="uk-UA"/>
              </w:rPr>
              <w:t xml:space="preserve">  </w:t>
            </w:r>
          </w:p>
        </w:tc>
        <w:tc>
          <w:tcPr>
            <w:tcW w:w="6626" w:type="dxa"/>
          </w:tcPr>
          <w:p w:rsidR="005416A9" w:rsidRPr="00D97485" w:rsidRDefault="005416A9" w:rsidP="005416A9">
            <w:pPr>
              <w:shd w:val="clear" w:color="auto" w:fill="FFFFFF"/>
              <w:spacing w:after="0" w:line="240" w:lineRule="auto"/>
              <w:jc w:val="both"/>
              <w:rPr>
                <w:rFonts w:ascii="Times New Roman" w:eastAsia="Times New Roman" w:hAnsi="Times New Roman" w:cs="Times New Roman"/>
                <w:b/>
                <w:iCs/>
                <w:lang w:val="uk-UA" w:eastAsia="uk-UA"/>
              </w:rPr>
            </w:pPr>
            <w:r w:rsidRPr="00D97485">
              <w:rPr>
                <w:rFonts w:ascii="Times New Roman" w:eastAsia="Times New Roman" w:hAnsi="Times New Roman" w:cs="Times New Roman"/>
                <w:b/>
                <w:iCs/>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5416A9" w:rsidRPr="00D97485" w:rsidRDefault="005416A9" w:rsidP="005416A9">
            <w:pPr>
              <w:shd w:val="clear" w:color="auto" w:fill="FFFFFF"/>
              <w:spacing w:after="0" w:line="240" w:lineRule="auto"/>
              <w:jc w:val="both"/>
              <w:rPr>
                <w:rFonts w:ascii="Times New Roman" w:eastAsia="Times New Roman" w:hAnsi="Times New Roman" w:cs="Times New Roman"/>
                <w:b/>
                <w:iCs/>
                <w:lang w:val="uk-UA" w:eastAsia="uk-UA"/>
              </w:rPr>
            </w:pPr>
          </w:p>
          <w:p w:rsidR="005416A9" w:rsidRPr="00D97485" w:rsidRDefault="005416A9" w:rsidP="005416A9">
            <w:pPr>
              <w:shd w:val="clear" w:color="auto" w:fill="FFFFFF"/>
              <w:spacing w:after="0" w:line="240" w:lineRule="auto"/>
              <w:jc w:val="both"/>
              <w:rPr>
                <w:rFonts w:ascii="Times New Roman" w:eastAsia="Times New Roman" w:hAnsi="Times New Roman" w:cs="Times New Roman"/>
                <w:b/>
                <w:lang w:val="uk-UA" w:eastAsia="uk-UA"/>
              </w:rPr>
            </w:pPr>
            <w:r w:rsidRPr="00D97485">
              <w:rPr>
                <w:rFonts w:ascii="Times New Roman" w:eastAsia="Times New Roman" w:hAnsi="Times New Roman" w:cs="Times New Roman"/>
                <w:b/>
                <w:iCs/>
                <w:lang w:val="uk-UA" w:eastAsia="uk-UA"/>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5416A9" w:rsidRPr="00D97485" w:rsidRDefault="005416A9" w:rsidP="00B95DA5">
            <w:pPr>
              <w:widowControl w:val="0"/>
              <w:spacing w:after="0" w:line="240" w:lineRule="auto"/>
              <w:jc w:val="both"/>
              <w:rPr>
                <w:rFonts w:ascii="Times New Roman" w:eastAsia="Times New Roman" w:hAnsi="Times New Roman" w:cs="Times New Roman"/>
                <w:highlight w:val="white"/>
                <w:lang w:val="uk-UA"/>
              </w:rPr>
            </w:pPr>
          </w:p>
          <w:p w:rsidR="00076220" w:rsidRPr="00D97485" w:rsidRDefault="00076220" w:rsidP="005416A9">
            <w:pPr>
              <w:widowControl w:val="0"/>
              <w:spacing w:after="0" w:line="240" w:lineRule="auto"/>
              <w:jc w:val="both"/>
              <w:rPr>
                <w:rFonts w:ascii="Times New Roman" w:hAnsi="Times New Roman" w:cs="Times New Roman"/>
                <w:lang w:val="uk-UA"/>
              </w:rPr>
            </w:pPr>
            <w:proofErr w:type="gramStart"/>
            <w:r w:rsidRPr="00D97485">
              <w:rPr>
                <w:rFonts w:ascii="Times New Roman" w:hAnsi="Times New Roman" w:cs="Times New Roman"/>
              </w:rPr>
              <w:t>У</w:t>
            </w:r>
            <w:proofErr w:type="gramEnd"/>
            <w:r w:rsidRPr="00D97485">
              <w:rPr>
                <w:rFonts w:ascii="Times New Roman" w:hAnsi="Times New Roman" w:cs="Times New Roman"/>
              </w:rPr>
              <w:t xml:space="preserve"> </w:t>
            </w:r>
            <w:proofErr w:type="spellStart"/>
            <w:r w:rsidRPr="00D97485">
              <w:rPr>
                <w:rFonts w:ascii="Times New Roman" w:hAnsi="Times New Roman" w:cs="Times New Roman"/>
              </w:rPr>
              <w:t>разі</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несвоєчасного</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надання</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замовником</w:t>
            </w:r>
            <w:proofErr w:type="spellEnd"/>
            <w:r w:rsidRPr="00D97485">
              <w:rPr>
                <w:rFonts w:ascii="Times New Roman" w:hAnsi="Times New Roman" w:cs="Times New Roman"/>
              </w:rPr>
              <w:t> </w:t>
            </w:r>
            <w:proofErr w:type="spellStart"/>
            <w:r w:rsidRPr="00D97485">
              <w:rPr>
                <w:rStyle w:val="aa"/>
                <w:rFonts w:ascii="Times New Roman" w:hAnsi="Times New Roman" w:cs="Times New Roman"/>
              </w:rPr>
              <w:t>відповіді</w:t>
            </w:r>
            <w:proofErr w:type="spellEnd"/>
            <w:r w:rsidRPr="00D97485">
              <w:rPr>
                <w:rStyle w:val="aa"/>
                <w:rFonts w:ascii="Times New Roman" w:hAnsi="Times New Roman" w:cs="Times New Roman"/>
              </w:rPr>
              <w:t xml:space="preserve"> на </w:t>
            </w:r>
            <w:proofErr w:type="spellStart"/>
            <w:r w:rsidRPr="00D97485">
              <w:rPr>
                <w:rStyle w:val="aa"/>
                <w:rFonts w:ascii="Times New Roman" w:hAnsi="Times New Roman" w:cs="Times New Roman"/>
              </w:rPr>
              <w:t>звернення</w:t>
            </w:r>
            <w:proofErr w:type="spellEnd"/>
            <w:r w:rsidRPr="00D97485">
              <w:rPr>
                <w:rFonts w:ascii="Times New Roman" w:hAnsi="Times New Roman" w:cs="Times New Roman"/>
              </w:rPr>
              <w:t> </w:t>
            </w:r>
            <w:proofErr w:type="spellStart"/>
            <w:r w:rsidRPr="00D97485">
              <w:rPr>
                <w:rFonts w:ascii="Times New Roman" w:hAnsi="Times New Roman" w:cs="Times New Roman"/>
              </w:rPr>
              <w:t>електронна</w:t>
            </w:r>
            <w:proofErr w:type="spellEnd"/>
            <w:r w:rsidRPr="00D97485">
              <w:rPr>
                <w:rFonts w:ascii="Times New Roman" w:hAnsi="Times New Roman" w:cs="Times New Roman"/>
              </w:rPr>
              <w:t xml:space="preserve"> система </w:t>
            </w:r>
            <w:proofErr w:type="spellStart"/>
            <w:r w:rsidRPr="00D97485">
              <w:rPr>
                <w:rFonts w:ascii="Times New Roman" w:hAnsi="Times New Roman" w:cs="Times New Roman"/>
              </w:rPr>
              <w:t>закупівель</w:t>
            </w:r>
            <w:proofErr w:type="spellEnd"/>
            <w:r w:rsidRPr="00D97485">
              <w:rPr>
                <w:rFonts w:ascii="Times New Roman" w:hAnsi="Times New Roman" w:cs="Times New Roman"/>
              </w:rPr>
              <w:t xml:space="preserve"> автоматично </w:t>
            </w:r>
            <w:proofErr w:type="spellStart"/>
            <w:r w:rsidRPr="00D97485">
              <w:rPr>
                <w:rFonts w:ascii="Times New Roman" w:hAnsi="Times New Roman" w:cs="Times New Roman"/>
              </w:rPr>
              <w:t>зупиняє</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проведення</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відкритих</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торгів</w:t>
            </w:r>
            <w:proofErr w:type="spellEnd"/>
            <w:r w:rsidRPr="00D97485">
              <w:rPr>
                <w:rFonts w:ascii="Times New Roman" w:hAnsi="Times New Roman" w:cs="Times New Roman"/>
              </w:rPr>
              <w:t>.</w:t>
            </w:r>
            <w:r w:rsidRPr="00D97485">
              <w:rPr>
                <w:rFonts w:ascii="Times New Roman" w:hAnsi="Times New Roman" w:cs="Times New Roman"/>
                <w:lang w:val="uk-UA"/>
              </w:rPr>
              <w:t xml:space="preserve"> </w:t>
            </w:r>
          </w:p>
          <w:p w:rsidR="00076220" w:rsidRPr="00D97485" w:rsidRDefault="00076220" w:rsidP="005416A9">
            <w:pPr>
              <w:widowControl w:val="0"/>
              <w:spacing w:after="0" w:line="240" w:lineRule="auto"/>
              <w:jc w:val="both"/>
              <w:rPr>
                <w:rFonts w:ascii="Times New Roman" w:eastAsia="Times New Roman" w:hAnsi="Times New Roman" w:cs="Times New Roman"/>
                <w:i/>
                <w:lang w:val="uk-UA"/>
              </w:rPr>
            </w:pPr>
            <w:r w:rsidRPr="00D97485">
              <w:rPr>
                <w:rFonts w:ascii="Times New Roman" w:hAnsi="Times New Roman" w:cs="Times New Roman"/>
              </w:rPr>
              <w:t xml:space="preserve">Для </w:t>
            </w:r>
            <w:proofErr w:type="spellStart"/>
            <w:r w:rsidRPr="00D97485">
              <w:rPr>
                <w:rFonts w:ascii="Times New Roman" w:hAnsi="Times New Roman" w:cs="Times New Roman"/>
              </w:rPr>
              <w:t>поновлення</w:t>
            </w:r>
            <w:proofErr w:type="spellEnd"/>
            <w:r w:rsidRPr="00D97485">
              <w:rPr>
                <w:rFonts w:ascii="Times New Roman" w:hAnsi="Times New Roman" w:cs="Times New Roman"/>
              </w:rPr>
              <w:t> </w:t>
            </w:r>
            <w:proofErr w:type="spellStart"/>
            <w:r w:rsidRPr="00D97485">
              <w:rPr>
                <w:rStyle w:val="aa"/>
                <w:rFonts w:ascii="Times New Roman" w:hAnsi="Times New Roman" w:cs="Times New Roman"/>
              </w:rPr>
              <w:t>проведення</w:t>
            </w:r>
            <w:proofErr w:type="spellEnd"/>
            <w:r w:rsidRPr="00D97485">
              <w:rPr>
                <w:rFonts w:ascii="Times New Roman" w:hAnsi="Times New Roman" w:cs="Times New Roman"/>
              </w:rPr>
              <w:t> </w:t>
            </w:r>
            <w:proofErr w:type="spellStart"/>
            <w:r w:rsidRPr="00D97485">
              <w:rPr>
                <w:rFonts w:ascii="Times New Roman" w:hAnsi="Times New Roman" w:cs="Times New Roman"/>
              </w:rPr>
              <w:t>відкритих</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торгів</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замовник</w:t>
            </w:r>
            <w:proofErr w:type="spellEnd"/>
            <w:r w:rsidRPr="00D97485">
              <w:rPr>
                <w:rFonts w:ascii="Times New Roman" w:hAnsi="Times New Roman" w:cs="Times New Roman"/>
              </w:rPr>
              <w:t xml:space="preserve"> повинен </w:t>
            </w:r>
            <w:proofErr w:type="spellStart"/>
            <w:r w:rsidRPr="00D97485">
              <w:rPr>
                <w:rFonts w:ascii="Times New Roman" w:hAnsi="Times New Roman" w:cs="Times New Roman"/>
              </w:rPr>
              <w:t>розмістити</w:t>
            </w:r>
            <w:proofErr w:type="spellEnd"/>
            <w:r w:rsidRPr="00D97485">
              <w:rPr>
                <w:rFonts w:ascii="Times New Roman" w:hAnsi="Times New Roman" w:cs="Times New Roman"/>
              </w:rPr>
              <w:t> </w:t>
            </w:r>
            <w:proofErr w:type="spellStart"/>
            <w:r w:rsidRPr="00D97485">
              <w:rPr>
                <w:rStyle w:val="aa"/>
                <w:rFonts w:ascii="Times New Roman" w:hAnsi="Times New Roman" w:cs="Times New Roman"/>
              </w:rPr>
              <w:t>відповідь</w:t>
            </w:r>
            <w:proofErr w:type="spellEnd"/>
            <w:r w:rsidRPr="00D97485">
              <w:rPr>
                <w:rFonts w:ascii="Times New Roman" w:hAnsi="Times New Roman" w:cs="Times New Roman"/>
              </w:rPr>
              <w:t xml:space="preserve"> в </w:t>
            </w:r>
            <w:proofErr w:type="spellStart"/>
            <w:r w:rsidRPr="00D97485">
              <w:rPr>
                <w:rFonts w:ascii="Times New Roman" w:hAnsi="Times New Roman" w:cs="Times New Roman"/>
              </w:rPr>
              <w:t>електронній</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системі</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закупівель</w:t>
            </w:r>
            <w:proofErr w:type="spellEnd"/>
            <w:r w:rsidRPr="00D97485">
              <w:rPr>
                <w:rFonts w:ascii="Times New Roman" w:hAnsi="Times New Roman" w:cs="Times New Roman"/>
              </w:rPr>
              <w:t xml:space="preserve"> з </w:t>
            </w:r>
            <w:proofErr w:type="spellStart"/>
            <w:r w:rsidRPr="00D97485">
              <w:rPr>
                <w:rFonts w:ascii="Times New Roman" w:hAnsi="Times New Roman" w:cs="Times New Roman"/>
              </w:rPr>
              <w:t>одночасним</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продовженням</w:t>
            </w:r>
            <w:proofErr w:type="spellEnd"/>
            <w:r w:rsidRPr="00D97485">
              <w:rPr>
                <w:rFonts w:ascii="Times New Roman" w:hAnsi="Times New Roman" w:cs="Times New Roman"/>
              </w:rPr>
              <w:t xml:space="preserve"> строку </w:t>
            </w:r>
            <w:proofErr w:type="spellStart"/>
            <w:r w:rsidRPr="00D97485">
              <w:rPr>
                <w:rFonts w:ascii="Times New Roman" w:hAnsi="Times New Roman" w:cs="Times New Roman"/>
              </w:rPr>
              <w:t>подання</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тендерних</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пропозицій</w:t>
            </w:r>
            <w:proofErr w:type="spellEnd"/>
            <w:r w:rsidRPr="00D97485">
              <w:rPr>
                <w:rFonts w:ascii="Times New Roman" w:hAnsi="Times New Roman" w:cs="Times New Roman"/>
              </w:rPr>
              <w:t xml:space="preserve"> не </w:t>
            </w:r>
            <w:proofErr w:type="spellStart"/>
            <w:r w:rsidRPr="00D97485">
              <w:rPr>
                <w:rFonts w:ascii="Times New Roman" w:hAnsi="Times New Roman" w:cs="Times New Roman"/>
              </w:rPr>
              <w:t>менше</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ніж</w:t>
            </w:r>
            <w:proofErr w:type="spellEnd"/>
            <w:r w:rsidRPr="00D97485">
              <w:rPr>
                <w:rFonts w:ascii="Times New Roman" w:hAnsi="Times New Roman" w:cs="Times New Roman"/>
              </w:rPr>
              <w:t xml:space="preserve"> </w:t>
            </w:r>
            <w:proofErr w:type="gramStart"/>
            <w:r w:rsidRPr="00D97485">
              <w:rPr>
                <w:rFonts w:ascii="Times New Roman" w:hAnsi="Times New Roman" w:cs="Times New Roman"/>
              </w:rPr>
              <w:t>на</w:t>
            </w:r>
            <w:proofErr w:type="gramEnd"/>
            <w:r w:rsidRPr="00D97485">
              <w:rPr>
                <w:rFonts w:ascii="Times New Roman" w:hAnsi="Times New Roman" w:cs="Times New Roman"/>
              </w:rPr>
              <w:t xml:space="preserve"> </w:t>
            </w:r>
            <w:proofErr w:type="spellStart"/>
            <w:r w:rsidRPr="00D97485">
              <w:rPr>
                <w:rFonts w:ascii="Times New Roman" w:hAnsi="Times New Roman" w:cs="Times New Roman"/>
              </w:rPr>
              <w:t>чотири</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дні</w:t>
            </w:r>
            <w:proofErr w:type="spellEnd"/>
            <w:r w:rsidRPr="00D97485">
              <w:rPr>
                <w:rFonts w:ascii="Times New Roman" w:hAnsi="Times New Roman" w:cs="Times New Roman"/>
              </w:rPr>
              <w:t>.</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E26BAB">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r w:rsidR="00C97C0D">
              <w:rPr>
                <w:rFonts w:ascii="Times New Roman" w:eastAsia="Times New Roman" w:hAnsi="Times New Roman" w:cs="Times New Roman"/>
                <w:b/>
                <w:color w:val="000000"/>
                <w:lang w:val="uk-UA"/>
              </w:rPr>
              <w:t xml:space="preserve">  </w:t>
            </w:r>
          </w:p>
        </w:tc>
        <w:tc>
          <w:tcPr>
            <w:tcW w:w="6626" w:type="dxa"/>
          </w:tcPr>
          <w:p w:rsidR="00782A5A" w:rsidRDefault="005416A9" w:rsidP="005416A9">
            <w:pPr>
              <w:shd w:val="clear" w:color="auto" w:fill="FFFFFF"/>
              <w:spacing w:after="240" w:line="240" w:lineRule="auto"/>
              <w:jc w:val="both"/>
              <w:rPr>
                <w:rFonts w:ascii="Times New Roman" w:eastAsia="Times New Roman" w:hAnsi="Times New Roman" w:cs="Times New Roman"/>
                <w:iCs/>
                <w:lang w:val="uk-UA" w:eastAsia="uk-UA"/>
              </w:rPr>
            </w:pPr>
            <w:r w:rsidRPr="00782A5A">
              <w:rPr>
                <w:rFonts w:ascii="Times New Roman" w:eastAsia="Times New Roman" w:hAnsi="Times New Roman" w:cs="Times New Roman"/>
                <w:iCs/>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5416A9" w:rsidRPr="00782A5A" w:rsidRDefault="005416A9" w:rsidP="005416A9">
            <w:pPr>
              <w:shd w:val="clear" w:color="auto" w:fill="FFFFFF"/>
              <w:spacing w:after="240" w:line="240" w:lineRule="auto"/>
              <w:jc w:val="both"/>
              <w:rPr>
                <w:rFonts w:ascii="Times New Roman" w:eastAsia="Times New Roman" w:hAnsi="Times New Roman" w:cs="Times New Roman"/>
                <w:iCs/>
                <w:lang w:val="uk-UA" w:eastAsia="uk-UA"/>
              </w:rPr>
            </w:pPr>
            <w:r w:rsidRPr="00782A5A">
              <w:rPr>
                <w:rFonts w:ascii="Times New Roman" w:eastAsia="Times New Roman" w:hAnsi="Times New Roman" w:cs="Times New Roman"/>
                <w:iCs/>
                <w:lang w:val="uk-UA" w:eastAsia="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82A5A" w:rsidRDefault="00C97C0D" w:rsidP="001708B7">
            <w:pPr>
              <w:shd w:val="clear" w:color="auto" w:fill="FFFFFF"/>
              <w:spacing w:after="240" w:line="240" w:lineRule="auto"/>
              <w:jc w:val="both"/>
              <w:rPr>
                <w:rFonts w:ascii="Times New Roman" w:eastAsia="Times New Roman" w:hAnsi="Times New Roman" w:cs="Times New Roman"/>
                <w:iCs/>
                <w:lang w:val="uk-UA" w:eastAsia="uk-UA"/>
              </w:rPr>
            </w:pPr>
            <w:r w:rsidRPr="00782A5A">
              <w:rPr>
                <w:rFonts w:ascii="Times New Roman" w:eastAsia="Times New Roman" w:hAnsi="Times New Roman" w:cs="Times New Roman"/>
                <w:iCs/>
                <w:lang w:val="uk-UA"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rsidR="00C97C0D" w:rsidRPr="00782A5A" w:rsidRDefault="00C97C0D" w:rsidP="001708B7">
            <w:pPr>
              <w:shd w:val="clear" w:color="auto" w:fill="FFFFFF"/>
              <w:spacing w:after="240" w:line="240" w:lineRule="auto"/>
              <w:jc w:val="both"/>
              <w:rPr>
                <w:rFonts w:ascii="Times New Roman" w:eastAsia="Times New Roman" w:hAnsi="Times New Roman" w:cs="Times New Roman"/>
                <w:highlight w:val="white"/>
                <w:lang w:val="uk-UA"/>
              </w:rPr>
            </w:pPr>
            <w:r w:rsidRPr="00782A5A">
              <w:rPr>
                <w:rFonts w:ascii="Times New Roman" w:eastAsia="Times New Roman" w:hAnsi="Times New Roman" w:cs="Times New Roman"/>
                <w:iCs/>
                <w:lang w:val="uk-UA" w:eastAsia="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82A5A">
              <w:rPr>
                <w:rFonts w:ascii="Times New Roman" w:eastAsia="Times New Roman" w:hAnsi="Times New Roman" w:cs="Times New Roman"/>
                <w:iCs/>
                <w:lang w:val="uk-UA" w:eastAsia="uk-UA"/>
              </w:rPr>
              <w:t>машинозчитувальному</w:t>
            </w:r>
            <w:proofErr w:type="spellEnd"/>
            <w:r w:rsidRPr="00782A5A">
              <w:rPr>
                <w:rFonts w:ascii="Times New Roman" w:eastAsia="Times New Roman" w:hAnsi="Times New Roman" w:cs="Times New Roman"/>
                <w:iCs/>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 xml:space="preserve">та шляхом </w:t>
            </w:r>
            <w:r w:rsidRPr="00561564">
              <w:rPr>
                <w:rFonts w:ascii="Times New Roman" w:eastAsia="Times New Roman" w:hAnsi="Times New Roman" w:cs="Times New Roman"/>
                <w:b/>
                <w:highlight w:val="white"/>
                <w:lang w:val="uk-UA"/>
              </w:rPr>
              <w:lastRenderedPageBreak/>
              <w:t>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proofErr w:type="spellEnd"/>
            <w:r w:rsidR="0096021C" w:rsidRPr="006B24E3">
              <w:rPr>
                <w:rFonts w:ascii="Times New Roman" w:eastAsia="Times New Roman" w:hAnsi="Times New Roman" w:cs="Times New Roman"/>
                <w:b/>
                <w:highlight w:val="yellow"/>
              </w:rPr>
              <w:t xml:space="preserve"> файл</w:t>
            </w:r>
            <w:r w:rsidR="00EB5FF9">
              <w:rPr>
                <w:rFonts w:ascii="Times New Roman" w:eastAsia="Times New Roman" w:hAnsi="Times New Roman" w:cs="Times New Roman"/>
                <w:b/>
                <w:highlight w:val="yellow"/>
                <w:lang w:val="uk-UA"/>
              </w:rPr>
              <w:t>ом (</w:t>
            </w:r>
            <w:r w:rsidR="0096021C">
              <w:rPr>
                <w:rFonts w:ascii="Times New Roman" w:eastAsia="Times New Roman" w:hAnsi="Times New Roman" w:cs="Times New Roman"/>
                <w:b/>
                <w:highlight w:val="yellow"/>
              </w:rPr>
              <w:t xml:space="preserve"> а не </w:t>
            </w:r>
            <w:proofErr w:type="spellStart"/>
            <w:r w:rsidR="0096021C">
              <w:rPr>
                <w:rFonts w:ascii="Times New Roman" w:eastAsia="Times New Roman" w:hAnsi="Times New Roman" w:cs="Times New Roman"/>
                <w:b/>
                <w:highlight w:val="yellow"/>
              </w:rPr>
              <w:t>архівами</w:t>
            </w:r>
            <w:proofErr w:type="spellEnd"/>
            <w:r w:rsidR="00EB5FF9">
              <w:rPr>
                <w:rFonts w:ascii="Times New Roman" w:eastAsia="Times New Roman" w:hAnsi="Times New Roman" w:cs="Times New Roman"/>
                <w:b/>
                <w:highlight w:val="yellow"/>
                <w:lang w:val="uk-UA"/>
              </w:rPr>
              <w:t>)</w:t>
            </w:r>
            <w:r w:rsidR="0096021C">
              <w:rPr>
                <w:rFonts w:ascii="Times New Roman" w:eastAsia="Times New Roman" w:hAnsi="Times New Roman" w:cs="Times New Roman"/>
                <w:b/>
                <w:highlight w:val="yellow"/>
              </w:rPr>
              <w:t xml:space="preserve">  кож</w:t>
            </w:r>
            <w:r w:rsidR="00EB5FF9">
              <w:rPr>
                <w:rFonts w:ascii="Times New Roman" w:eastAsia="Times New Roman" w:hAnsi="Times New Roman" w:cs="Times New Roman"/>
                <w:b/>
                <w:highlight w:val="yellow"/>
                <w:lang w:val="uk-UA"/>
              </w:rPr>
              <w:t>ний</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EB5FF9">
              <w:rPr>
                <w:rFonts w:ascii="Times New Roman" w:eastAsia="Times New Roman" w:hAnsi="Times New Roman" w:cs="Times New Roman"/>
                <w:b/>
                <w:highlight w:val="yellow"/>
                <w:lang w:val="uk-UA"/>
              </w:rPr>
              <w:t>, що</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EB5FF9">
              <w:rPr>
                <w:rFonts w:ascii="Times New Roman" w:eastAsia="Times New Roman" w:hAnsi="Times New Roman" w:cs="Times New Roman"/>
                <w:b/>
                <w:highlight w:val="yellow"/>
                <w:lang w:val="uk-UA"/>
              </w:rPr>
              <w:t>ється</w:t>
            </w:r>
            <w:proofErr w:type="spellEnd"/>
            <w:r w:rsidR="00EB5FF9">
              <w:rPr>
                <w:rFonts w:ascii="Times New Roman" w:eastAsia="Times New Roman" w:hAnsi="Times New Roman" w:cs="Times New Roman"/>
                <w:b/>
                <w:highlight w:val="yellow"/>
                <w:lang w:val="uk-UA"/>
              </w:rPr>
              <w:t xml:space="preserve"> </w:t>
            </w:r>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 xml:space="preserve">Інформація / документ, подана учасником процедури </w:t>
            </w:r>
            <w:r w:rsidRPr="00561564">
              <w:rPr>
                <w:rFonts w:ascii="Times New Roman" w:eastAsia="Times New Roman" w:hAnsi="Times New Roman" w:cs="Times New Roman"/>
                <w:lang w:val="uk-UA"/>
              </w:rPr>
              <w:lastRenderedPageBreak/>
              <w:t>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 xml:space="preserve">Подання документа (документів) учасником процедури </w:t>
            </w:r>
            <w:r w:rsidRPr="00561564">
              <w:rPr>
                <w:rFonts w:ascii="Times New Roman" w:eastAsia="Times New Roman" w:hAnsi="Times New Roman" w:cs="Times New Roman"/>
                <w:lang w:val="uk-U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7047AA" w:rsidRPr="00561564" w:rsidRDefault="007047AA"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561564">
              <w:rPr>
                <w:rFonts w:ascii="Times New Roman" w:eastAsia="Times New Roman" w:hAnsi="Times New Roman" w:cs="Times New Roman"/>
                <w:b/>
                <w:color w:val="000000"/>
                <w:lang w:val="uk-UA"/>
              </w:rPr>
              <w:lastRenderedPageBreak/>
              <w:t xml:space="preserve">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F84FEB" w:rsidRPr="00561564" w:rsidTr="00B95DA5">
        <w:trPr>
          <w:trHeight w:val="40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5122F3" w:rsidRDefault="005122F3" w:rsidP="00B95DA5">
            <w:pPr>
              <w:spacing w:after="0" w:line="240" w:lineRule="auto"/>
              <w:ind w:right="120"/>
              <w:contextualSpacing/>
              <w:jc w:val="both"/>
              <w:rPr>
                <w:rFonts w:ascii="Times New Roman" w:hAnsi="Times New Roman" w:cs="Times New Roman"/>
                <w:b/>
                <w:color w:val="000000"/>
                <w:highlight w:val="green"/>
                <w:lang w:val="uk-UA"/>
              </w:rPr>
            </w:pPr>
            <w:r w:rsidRPr="005122F3">
              <w:rPr>
                <w:rFonts w:ascii="Times New Roman" w:hAnsi="Times New Roman" w:cs="Times New Roman"/>
                <w:b/>
                <w:color w:val="000000"/>
                <w:lang w:val="uk-UA"/>
              </w:rPr>
              <w:t>НЕ ЗАСТОСОВУЄТЬСЯ</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5122F3" w:rsidRDefault="005122F3" w:rsidP="00B95DA5">
            <w:pPr>
              <w:pBdr>
                <w:top w:val="nil"/>
                <w:left w:val="nil"/>
                <w:bottom w:val="nil"/>
                <w:right w:val="nil"/>
                <w:between w:val="nil"/>
              </w:pBdr>
              <w:spacing w:after="0" w:line="240" w:lineRule="auto"/>
              <w:ind w:right="120"/>
              <w:rPr>
                <w:rFonts w:ascii="Times New Roman" w:hAnsi="Times New Roman" w:cs="Times New Roman"/>
                <w:strike/>
                <w:highlight w:val="green"/>
                <w:lang w:val="uk-UA"/>
              </w:rPr>
            </w:pPr>
            <w:bookmarkStart w:id="3" w:name="h.2et92p0" w:colFirst="0" w:colLast="0"/>
            <w:bookmarkEnd w:id="3"/>
            <w:r w:rsidRPr="005122F3">
              <w:rPr>
                <w:rFonts w:ascii="Times New Roman" w:hAnsi="Times New Roman" w:cs="Times New Roman"/>
                <w:strike/>
                <w:lang w:val="uk-UA"/>
              </w:rPr>
              <w:t>---------------------------</w:t>
            </w:r>
          </w:p>
        </w:tc>
      </w:tr>
      <w:tr w:rsidR="00F84FEB" w:rsidRPr="001527C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1527C4" w:rsidTr="00B95DA5">
        <w:trPr>
          <w:trHeight w:val="100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lastRenderedPageBreak/>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Default="00F84FEB" w:rsidP="00B95DA5">
            <w:pPr>
              <w:spacing w:after="0" w:line="240" w:lineRule="auto"/>
              <w:jc w:val="both"/>
              <w:rPr>
                <w:rFonts w:ascii="Times New Roman" w:eastAsia="Times New Roman" w:hAnsi="Times New Roman" w:cs="Times New Roman"/>
                <w:highlight w:val="white"/>
                <w:lang w:val="uk-UA"/>
              </w:rPr>
            </w:pPr>
          </w:p>
          <w:p w:rsidR="00B45724" w:rsidRPr="00496A13" w:rsidRDefault="00B45724" w:rsidP="00B45724">
            <w:pPr>
              <w:pStyle w:val="rvps2"/>
              <w:shd w:val="clear" w:color="auto" w:fill="FFFFFF"/>
              <w:spacing w:before="0" w:beforeAutospacing="0" w:after="150" w:afterAutospacing="0"/>
              <w:ind w:firstLine="450"/>
              <w:jc w:val="both"/>
              <w:rPr>
                <w:sz w:val="22"/>
                <w:szCs w:val="22"/>
              </w:rPr>
            </w:pPr>
            <w:proofErr w:type="spellStart"/>
            <w:r w:rsidRPr="00496A13">
              <w:rPr>
                <w:sz w:val="22"/>
                <w:szCs w:val="22"/>
              </w:rPr>
              <w:t>Замовник</w:t>
            </w:r>
            <w:proofErr w:type="spellEnd"/>
            <w:r w:rsidRPr="00496A13">
              <w:rPr>
                <w:sz w:val="22"/>
                <w:szCs w:val="22"/>
              </w:rPr>
              <w:t xml:space="preserve"> </w:t>
            </w:r>
            <w:proofErr w:type="spellStart"/>
            <w:r w:rsidRPr="00496A13">
              <w:rPr>
                <w:sz w:val="22"/>
                <w:szCs w:val="22"/>
              </w:rPr>
              <w:t>може</w:t>
            </w:r>
            <w:proofErr w:type="spellEnd"/>
            <w:r w:rsidRPr="00496A13">
              <w:rPr>
                <w:sz w:val="22"/>
                <w:szCs w:val="22"/>
              </w:rPr>
              <w:t xml:space="preserve"> </w:t>
            </w:r>
            <w:proofErr w:type="spellStart"/>
            <w:r w:rsidRPr="00496A13">
              <w:rPr>
                <w:sz w:val="22"/>
                <w:szCs w:val="22"/>
              </w:rPr>
              <w:t>відхилити</w:t>
            </w:r>
            <w:proofErr w:type="spellEnd"/>
            <w:r w:rsidRPr="00496A13">
              <w:rPr>
                <w:sz w:val="22"/>
                <w:szCs w:val="22"/>
              </w:rPr>
              <w:t xml:space="preserve"> </w:t>
            </w:r>
            <w:proofErr w:type="spellStart"/>
            <w:r w:rsidRPr="00496A13">
              <w:rPr>
                <w:sz w:val="22"/>
                <w:szCs w:val="22"/>
              </w:rPr>
              <w:t>тендерну</w:t>
            </w:r>
            <w:proofErr w:type="spellEnd"/>
            <w:r w:rsidRPr="00496A13">
              <w:rPr>
                <w:sz w:val="22"/>
                <w:szCs w:val="22"/>
              </w:rPr>
              <w:t xml:space="preserve"> </w:t>
            </w:r>
            <w:proofErr w:type="spellStart"/>
            <w:r w:rsidRPr="00496A13">
              <w:rPr>
                <w:sz w:val="22"/>
                <w:szCs w:val="22"/>
              </w:rPr>
              <w:t>пропозицію</w:t>
            </w:r>
            <w:proofErr w:type="spellEnd"/>
            <w:r w:rsidRPr="00496A13">
              <w:rPr>
                <w:sz w:val="22"/>
                <w:szCs w:val="22"/>
              </w:rPr>
              <w:t xml:space="preserve"> </w:t>
            </w:r>
            <w:proofErr w:type="spellStart"/>
            <w:r w:rsidRPr="00496A13">
              <w:rPr>
                <w:sz w:val="22"/>
                <w:szCs w:val="22"/>
              </w:rPr>
              <w:t>із</w:t>
            </w:r>
            <w:proofErr w:type="spellEnd"/>
            <w:r w:rsidRPr="00496A13">
              <w:rPr>
                <w:sz w:val="22"/>
                <w:szCs w:val="22"/>
              </w:rPr>
              <w:t xml:space="preserve"> </w:t>
            </w:r>
            <w:proofErr w:type="spellStart"/>
            <w:r w:rsidRPr="00496A13">
              <w:rPr>
                <w:sz w:val="22"/>
                <w:szCs w:val="22"/>
              </w:rPr>
              <w:t>зазначенням</w:t>
            </w:r>
            <w:proofErr w:type="spellEnd"/>
            <w:r w:rsidRPr="00496A13">
              <w:rPr>
                <w:sz w:val="22"/>
                <w:szCs w:val="22"/>
              </w:rPr>
              <w:t xml:space="preserve"> </w:t>
            </w:r>
            <w:proofErr w:type="spellStart"/>
            <w:r w:rsidRPr="00496A13">
              <w:rPr>
                <w:sz w:val="22"/>
                <w:szCs w:val="22"/>
              </w:rPr>
              <w:t>аргументації</w:t>
            </w:r>
            <w:proofErr w:type="spellEnd"/>
            <w:r w:rsidRPr="00496A13">
              <w:rPr>
                <w:sz w:val="22"/>
                <w:szCs w:val="22"/>
              </w:rPr>
              <w:t xml:space="preserve"> в </w:t>
            </w:r>
            <w:proofErr w:type="spellStart"/>
            <w:r w:rsidRPr="00496A13">
              <w:rPr>
                <w:sz w:val="22"/>
                <w:szCs w:val="22"/>
              </w:rPr>
              <w:t>електронній</w:t>
            </w:r>
            <w:proofErr w:type="spellEnd"/>
            <w:r w:rsidRPr="00496A13">
              <w:rPr>
                <w:sz w:val="22"/>
                <w:szCs w:val="22"/>
              </w:rPr>
              <w:t xml:space="preserve"> </w:t>
            </w:r>
            <w:proofErr w:type="spellStart"/>
            <w:r w:rsidRPr="00496A13">
              <w:rPr>
                <w:sz w:val="22"/>
                <w:szCs w:val="22"/>
              </w:rPr>
              <w:t>системі</w:t>
            </w:r>
            <w:proofErr w:type="spellEnd"/>
            <w:r w:rsidRPr="00496A13">
              <w:rPr>
                <w:sz w:val="22"/>
                <w:szCs w:val="22"/>
              </w:rPr>
              <w:t xml:space="preserve"> </w:t>
            </w:r>
            <w:proofErr w:type="spellStart"/>
            <w:r w:rsidRPr="00496A13">
              <w:rPr>
                <w:sz w:val="22"/>
                <w:szCs w:val="22"/>
              </w:rPr>
              <w:t>закупівель</w:t>
            </w:r>
            <w:proofErr w:type="spellEnd"/>
            <w:r w:rsidRPr="00496A13">
              <w:rPr>
                <w:sz w:val="22"/>
                <w:szCs w:val="22"/>
              </w:rPr>
              <w:t xml:space="preserve"> </w:t>
            </w:r>
            <w:proofErr w:type="gramStart"/>
            <w:r w:rsidRPr="00496A13">
              <w:rPr>
                <w:sz w:val="22"/>
                <w:szCs w:val="22"/>
              </w:rPr>
              <w:t>у</w:t>
            </w:r>
            <w:proofErr w:type="gramEnd"/>
            <w:r w:rsidRPr="00496A13">
              <w:rPr>
                <w:sz w:val="22"/>
                <w:szCs w:val="22"/>
              </w:rPr>
              <w:t xml:space="preserve"> </w:t>
            </w:r>
            <w:proofErr w:type="spellStart"/>
            <w:r w:rsidRPr="00496A13">
              <w:rPr>
                <w:sz w:val="22"/>
                <w:szCs w:val="22"/>
              </w:rPr>
              <w:t>разі</w:t>
            </w:r>
            <w:proofErr w:type="spellEnd"/>
            <w:r w:rsidRPr="00496A13">
              <w:rPr>
                <w:sz w:val="22"/>
                <w:szCs w:val="22"/>
              </w:rPr>
              <w:t>, коли:</w:t>
            </w:r>
          </w:p>
          <w:p w:rsidR="00B45724" w:rsidRPr="00B45724" w:rsidRDefault="00B45724" w:rsidP="00B45724">
            <w:pPr>
              <w:pStyle w:val="rvps2"/>
              <w:shd w:val="clear" w:color="auto" w:fill="FFFFFF"/>
              <w:spacing w:before="0" w:beforeAutospacing="0" w:after="150" w:afterAutospacing="0"/>
              <w:ind w:firstLine="450"/>
              <w:jc w:val="both"/>
              <w:rPr>
                <w:color w:val="333333"/>
                <w:sz w:val="20"/>
                <w:szCs w:val="20"/>
              </w:rPr>
            </w:pPr>
            <w:bookmarkStart w:id="4" w:name="n611"/>
            <w:bookmarkStart w:id="5" w:name="n612"/>
            <w:bookmarkEnd w:id="4"/>
            <w:bookmarkEnd w:id="5"/>
            <w:proofErr w:type="spellStart"/>
            <w:r w:rsidRPr="00496A13">
              <w:rPr>
                <w:sz w:val="22"/>
                <w:szCs w:val="22"/>
              </w:rPr>
              <w:t>учасник</w:t>
            </w:r>
            <w:proofErr w:type="spellEnd"/>
            <w:r w:rsidRPr="00496A13">
              <w:rPr>
                <w:sz w:val="22"/>
                <w:szCs w:val="22"/>
              </w:rPr>
              <w:t xml:space="preserve"> </w:t>
            </w:r>
            <w:proofErr w:type="spellStart"/>
            <w:r w:rsidRPr="00496A13">
              <w:rPr>
                <w:sz w:val="22"/>
                <w:szCs w:val="22"/>
              </w:rPr>
              <w:t>процедури</w:t>
            </w:r>
            <w:proofErr w:type="spellEnd"/>
            <w:r w:rsidRPr="00496A13">
              <w:rPr>
                <w:sz w:val="22"/>
                <w:szCs w:val="22"/>
              </w:rPr>
              <w:t xml:space="preserve"> </w:t>
            </w:r>
            <w:proofErr w:type="spellStart"/>
            <w:r w:rsidRPr="00496A13">
              <w:rPr>
                <w:sz w:val="22"/>
                <w:szCs w:val="22"/>
              </w:rPr>
              <w:t>закупі</w:t>
            </w:r>
            <w:proofErr w:type="gramStart"/>
            <w:r w:rsidRPr="00496A13">
              <w:rPr>
                <w:sz w:val="22"/>
                <w:szCs w:val="22"/>
              </w:rPr>
              <w:t>вл</w:t>
            </w:r>
            <w:proofErr w:type="gramEnd"/>
            <w:r w:rsidRPr="00496A13">
              <w:rPr>
                <w:sz w:val="22"/>
                <w:szCs w:val="22"/>
              </w:rPr>
              <w:t>і</w:t>
            </w:r>
            <w:proofErr w:type="spellEnd"/>
            <w:r w:rsidRPr="00496A13">
              <w:rPr>
                <w:sz w:val="22"/>
                <w:szCs w:val="22"/>
              </w:rPr>
              <w:t xml:space="preserve"> не </w:t>
            </w:r>
            <w:proofErr w:type="spellStart"/>
            <w:r w:rsidRPr="00496A13">
              <w:rPr>
                <w:sz w:val="22"/>
                <w:szCs w:val="22"/>
              </w:rPr>
              <w:t>виконав</w:t>
            </w:r>
            <w:proofErr w:type="spellEnd"/>
            <w:r w:rsidRPr="00496A13">
              <w:rPr>
                <w:sz w:val="22"/>
                <w:szCs w:val="22"/>
              </w:rPr>
              <w:t xml:space="preserve"> </w:t>
            </w:r>
            <w:proofErr w:type="spellStart"/>
            <w:r w:rsidRPr="00496A13">
              <w:rPr>
                <w:sz w:val="22"/>
                <w:szCs w:val="22"/>
              </w:rPr>
              <w:t>свої</w:t>
            </w:r>
            <w:proofErr w:type="spellEnd"/>
            <w:r w:rsidRPr="00496A13">
              <w:rPr>
                <w:sz w:val="22"/>
                <w:szCs w:val="22"/>
              </w:rPr>
              <w:t xml:space="preserve"> </w:t>
            </w:r>
            <w:proofErr w:type="spellStart"/>
            <w:r w:rsidRPr="00496A13">
              <w:rPr>
                <w:sz w:val="22"/>
                <w:szCs w:val="22"/>
              </w:rPr>
              <w:t>зобов’язання</w:t>
            </w:r>
            <w:proofErr w:type="spellEnd"/>
            <w:r w:rsidRPr="00496A13">
              <w:rPr>
                <w:sz w:val="22"/>
                <w:szCs w:val="22"/>
              </w:rPr>
              <w:t xml:space="preserve"> за </w:t>
            </w:r>
            <w:proofErr w:type="spellStart"/>
            <w:r w:rsidRPr="00496A13">
              <w:rPr>
                <w:sz w:val="22"/>
                <w:szCs w:val="22"/>
              </w:rPr>
              <w:t>раніше</w:t>
            </w:r>
            <w:proofErr w:type="spellEnd"/>
            <w:r w:rsidRPr="00496A13">
              <w:rPr>
                <w:sz w:val="22"/>
                <w:szCs w:val="22"/>
              </w:rPr>
              <w:t xml:space="preserve"> </w:t>
            </w:r>
            <w:proofErr w:type="spellStart"/>
            <w:r w:rsidRPr="00496A13">
              <w:rPr>
                <w:sz w:val="22"/>
                <w:szCs w:val="22"/>
              </w:rPr>
              <w:t>укладеним</w:t>
            </w:r>
            <w:proofErr w:type="spellEnd"/>
            <w:r w:rsidRPr="00496A13">
              <w:rPr>
                <w:sz w:val="22"/>
                <w:szCs w:val="22"/>
              </w:rPr>
              <w:t xml:space="preserve"> договором про </w:t>
            </w:r>
            <w:proofErr w:type="spellStart"/>
            <w:r w:rsidRPr="00496A13">
              <w:rPr>
                <w:sz w:val="22"/>
                <w:szCs w:val="22"/>
              </w:rPr>
              <w:t>закупівлю</w:t>
            </w:r>
            <w:proofErr w:type="spellEnd"/>
            <w:r w:rsidRPr="00496A13">
              <w:rPr>
                <w:sz w:val="22"/>
                <w:szCs w:val="22"/>
              </w:rPr>
              <w:t xml:space="preserve"> з </w:t>
            </w:r>
            <w:proofErr w:type="spellStart"/>
            <w:r w:rsidRPr="00496A13">
              <w:rPr>
                <w:sz w:val="22"/>
                <w:szCs w:val="22"/>
              </w:rPr>
              <w:t>тим</w:t>
            </w:r>
            <w:proofErr w:type="spellEnd"/>
            <w:r w:rsidRPr="00496A13">
              <w:rPr>
                <w:sz w:val="22"/>
                <w:szCs w:val="22"/>
              </w:rPr>
              <w:t xml:space="preserve"> самим </w:t>
            </w:r>
            <w:proofErr w:type="spellStart"/>
            <w:r w:rsidRPr="00496A13">
              <w:rPr>
                <w:sz w:val="22"/>
                <w:szCs w:val="22"/>
              </w:rPr>
              <w:t>замовником</w:t>
            </w:r>
            <w:proofErr w:type="spellEnd"/>
            <w:r w:rsidRPr="00496A13">
              <w:rPr>
                <w:sz w:val="22"/>
                <w:szCs w:val="22"/>
              </w:rPr>
              <w:t xml:space="preserve">, </w:t>
            </w:r>
            <w:proofErr w:type="spellStart"/>
            <w:r w:rsidRPr="00496A13">
              <w:rPr>
                <w:sz w:val="22"/>
                <w:szCs w:val="22"/>
              </w:rPr>
              <w:t>що</w:t>
            </w:r>
            <w:proofErr w:type="spellEnd"/>
            <w:r w:rsidRPr="00496A13">
              <w:rPr>
                <w:sz w:val="22"/>
                <w:szCs w:val="22"/>
              </w:rPr>
              <w:t xml:space="preserve"> </w:t>
            </w:r>
            <w:proofErr w:type="spellStart"/>
            <w:r w:rsidRPr="00496A13">
              <w:rPr>
                <w:sz w:val="22"/>
                <w:szCs w:val="22"/>
              </w:rPr>
              <w:t>призвело</w:t>
            </w:r>
            <w:proofErr w:type="spellEnd"/>
            <w:r w:rsidRPr="00496A13">
              <w:rPr>
                <w:sz w:val="22"/>
                <w:szCs w:val="22"/>
              </w:rPr>
              <w:t xml:space="preserve"> до </w:t>
            </w:r>
            <w:proofErr w:type="spellStart"/>
            <w:r w:rsidRPr="00496A13">
              <w:rPr>
                <w:sz w:val="22"/>
                <w:szCs w:val="22"/>
              </w:rPr>
              <w:t>його</w:t>
            </w:r>
            <w:proofErr w:type="spellEnd"/>
            <w:r w:rsidRPr="00496A13">
              <w:rPr>
                <w:sz w:val="22"/>
                <w:szCs w:val="22"/>
              </w:rPr>
              <w:t xml:space="preserve"> </w:t>
            </w:r>
            <w:proofErr w:type="spellStart"/>
            <w:r w:rsidRPr="00496A13">
              <w:rPr>
                <w:sz w:val="22"/>
                <w:szCs w:val="22"/>
              </w:rPr>
              <w:t>дострокового</w:t>
            </w:r>
            <w:proofErr w:type="spellEnd"/>
            <w:r w:rsidRPr="00496A13">
              <w:rPr>
                <w:sz w:val="22"/>
                <w:szCs w:val="22"/>
              </w:rPr>
              <w:t xml:space="preserve"> </w:t>
            </w:r>
            <w:proofErr w:type="spellStart"/>
            <w:r w:rsidRPr="00496A13">
              <w:rPr>
                <w:sz w:val="22"/>
                <w:szCs w:val="22"/>
              </w:rPr>
              <w:t>розірвання</w:t>
            </w:r>
            <w:proofErr w:type="spellEnd"/>
            <w:r w:rsidRPr="00496A13">
              <w:rPr>
                <w:sz w:val="22"/>
                <w:szCs w:val="22"/>
              </w:rPr>
              <w:t xml:space="preserve"> і </w:t>
            </w:r>
            <w:proofErr w:type="spellStart"/>
            <w:r w:rsidRPr="00496A13">
              <w:rPr>
                <w:sz w:val="22"/>
                <w:szCs w:val="22"/>
              </w:rPr>
              <w:t>застосування</w:t>
            </w:r>
            <w:proofErr w:type="spellEnd"/>
            <w:r w:rsidRPr="00496A13">
              <w:rPr>
                <w:sz w:val="22"/>
                <w:szCs w:val="22"/>
              </w:rPr>
              <w:t xml:space="preserve"> </w:t>
            </w:r>
            <w:proofErr w:type="spellStart"/>
            <w:r w:rsidRPr="00496A13">
              <w:rPr>
                <w:sz w:val="22"/>
                <w:szCs w:val="22"/>
              </w:rPr>
              <w:t>санкцій</w:t>
            </w:r>
            <w:proofErr w:type="spellEnd"/>
            <w:r w:rsidRPr="00496A13">
              <w:rPr>
                <w:sz w:val="22"/>
                <w:szCs w:val="22"/>
              </w:rPr>
              <w:t xml:space="preserve"> у </w:t>
            </w:r>
            <w:proofErr w:type="spellStart"/>
            <w:r w:rsidRPr="00496A13">
              <w:rPr>
                <w:sz w:val="22"/>
                <w:szCs w:val="22"/>
              </w:rPr>
              <w:t>вигляді</w:t>
            </w:r>
            <w:proofErr w:type="spellEnd"/>
            <w:r w:rsidRPr="00496A13">
              <w:rPr>
                <w:sz w:val="22"/>
                <w:szCs w:val="22"/>
              </w:rPr>
              <w:t xml:space="preserve"> </w:t>
            </w:r>
            <w:proofErr w:type="spellStart"/>
            <w:r w:rsidRPr="00496A13">
              <w:rPr>
                <w:sz w:val="22"/>
                <w:szCs w:val="22"/>
              </w:rPr>
              <w:t>штрафів</w:t>
            </w:r>
            <w:proofErr w:type="spellEnd"/>
            <w:r w:rsidRPr="00496A13">
              <w:rPr>
                <w:sz w:val="22"/>
                <w:szCs w:val="22"/>
              </w:rPr>
              <w:t xml:space="preserve"> та/</w:t>
            </w:r>
            <w:proofErr w:type="spellStart"/>
            <w:r w:rsidRPr="00496A13">
              <w:rPr>
                <w:sz w:val="22"/>
                <w:szCs w:val="22"/>
              </w:rPr>
              <w:t>або</w:t>
            </w:r>
            <w:proofErr w:type="spellEnd"/>
            <w:r w:rsidRPr="00496A13">
              <w:rPr>
                <w:sz w:val="22"/>
                <w:szCs w:val="22"/>
              </w:rPr>
              <w:t xml:space="preserve"> </w:t>
            </w:r>
            <w:proofErr w:type="spellStart"/>
            <w:r w:rsidRPr="00496A13">
              <w:rPr>
                <w:sz w:val="22"/>
                <w:szCs w:val="22"/>
              </w:rPr>
              <w:t>відшкодування</w:t>
            </w:r>
            <w:proofErr w:type="spellEnd"/>
            <w:r w:rsidRPr="00496A13">
              <w:rPr>
                <w:sz w:val="22"/>
                <w:szCs w:val="22"/>
              </w:rPr>
              <w:t xml:space="preserve"> </w:t>
            </w:r>
            <w:proofErr w:type="spellStart"/>
            <w:r w:rsidRPr="00496A13">
              <w:rPr>
                <w:sz w:val="22"/>
                <w:szCs w:val="22"/>
              </w:rPr>
              <w:t>збитків</w:t>
            </w:r>
            <w:proofErr w:type="spellEnd"/>
            <w:r w:rsidRPr="00496A13">
              <w:rPr>
                <w:sz w:val="22"/>
                <w:szCs w:val="22"/>
              </w:rPr>
              <w:t xml:space="preserve"> </w:t>
            </w:r>
            <w:proofErr w:type="spellStart"/>
            <w:r w:rsidRPr="00496A13">
              <w:rPr>
                <w:sz w:val="22"/>
                <w:szCs w:val="22"/>
              </w:rPr>
              <w:t>протягом</w:t>
            </w:r>
            <w:proofErr w:type="spellEnd"/>
            <w:r w:rsidRPr="00496A13">
              <w:rPr>
                <w:sz w:val="22"/>
                <w:szCs w:val="22"/>
              </w:rPr>
              <w:t xml:space="preserve"> </w:t>
            </w:r>
            <w:proofErr w:type="spellStart"/>
            <w:r w:rsidRPr="00496A13">
              <w:rPr>
                <w:sz w:val="22"/>
                <w:szCs w:val="22"/>
              </w:rPr>
              <w:t>трьох</w:t>
            </w:r>
            <w:proofErr w:type="spellEnd"/>
            <w:r w:rsidRPr="00496A13">
              <w:rPr>
                <w:sz w:val="22"/>
                <w:szCs w:val="22"/>
              </w:rPr>
              <w:t xml:space="preserve"> </w:t>
            </w:r>
            <w:proofErr w:type="spellStart"/>
            <w:r w:rsidRPr="00496A13">
              <w:rPr>
                <w:sz w:val="22"/>
                <w:szCs w:val="22"/>
              </w:rPr>
              <w:t>років</w:t>
            </w:r>
            <w:proofErr w:type="spellEnd"/>
            <w:r w:rsidRPr="00496A13">
              <w:rPr>
                <w:sz w:val="22"/>
                <w:szCs w:val="22"/>
              </w:rPr>
              <w:t xml:space="preserve"> з </w:t>
            </w:r>
            <w:proofErr w:type="spellStart"/>
            <w:r w:rsidRPr="00496A13">
              <w:rPr>
                <w:sz w:val="22"/>
                <w:szCs w:val="22"/>
              </w:rPr>
              <w:t>дати</w:t>
            </w:r>
            <w:proofErr w:type="spellEnd"/>
            <w:r w:rsidRPr="00496A13">
              <w:rPr>
                <w:sz w:val="22"/>
                <w:szCs w:val="22"/>
              </w:rPr>
              <w:t xml:space="preserve"> </w:t>
            </w:r>
            <w:proofErr w:type="spellStart"/>
            <w:r w:rsidRPr="00496A13">
              <w:rPr>
                <w:sz w:val="22"/>
                <w:szCs w:val="22"/>
              </w:rPr>
              <w:t>дострокового</w:t>
            </w:r>
            <w:proofErr w:type="spellEnd"/>
            <w:r w:rsidRPr="00496A13">
              <w:rPr>
                <w:sz w:val="22"/>
                <w:szCs w:val="22"/>
              </w:rPr>
              <w:t xml:space="preserve"> </w:t>
            </w:r>
            <w:proofErr w:type="spellStart"/>
            <w:r w:rsidRPr="00496A13">
              <w:rPr>
                <w:sz w:val="22"/>
                <w:szCs w:val="22"/>
              </w:rPr>
              <w:t>розірвання</w:t>
            </w:r>
            <w:proofErr w:type="spellEnd"/>
            <w:r w:rsidRPr="00496A13">
              <w:rPr>
                <w:sz w:val="22"/>
                <w:szCs w:val="22"/>
              </w:rPr>
              <w:t xml:space="preserve"> такого договору. </w:t>
            </w:r>
            <w:proofErr w:type="spellStart"/>
            <w:r w:rsidRPr="00496A13">
              <w:rPr>
                <w:sz w:val="22"/>
                <w:szCs w:val="22"/>
              </w:rPr>
              <w:t>Зазначений</w:t>
            </w:r>
            <w:proofErr w:type="spellEnd"/>
            <w:r w:rsidRPr="00496A13">
              <w:rPr>
                <w:sz w:val="22"/>
                <w:szCs w:val="22"/>
              </w:rPr>
              <w:t xml:space="preserve"> </w:t>
            </w:r>
            <w:proofErr w:type="spellStart"/>
            <w:r w:rsidRPr="00496A13">
              <w:rPr>
                <w:sz w:val="22"/>
                <w:szCs w:val="22"/>
              </w:rPr>
              <w:t>учасник</w:t>
            </w:r>
            <w:proofErr w:type="spellEnd"/>
            <w:r w:rsidRPr="00496A13">
              <w:rPr>
                <w:sz w:val="22"/>
                <w:szCs w:val="22"/>
              </w:rPr>
              <w:t xml:space="preserve"> </w:t>
            </w:r>
            <w:proofErr w:type="spellStart"/>
            <w:r w:rsidRPr="00496A13">
              <w:rPr>
                <w:sz w:val="22"/>
                <w:szCs w:val="22"/>
              </w:rPr>
              <w:t>процедури</w:t>
            </w:r>
            <w:proofErr w:type="spellEnd"/>
            <w:r w:rsidRPr="00496A13">
              <w:rPr>
                <w:sz w:val="22"/>
                <w:szCs w:val="22"/>
              </w:rPr>
              <w:t xml:space="preserve"> </w:t>
            </w:r>
            <w:proofErr w:type="spellStart"/>
            <w:r w:rsidRPr="00496A13">
              <w:rPr>
                <w:sz w:val="22"/>
                <w:szCs w:val="22"/>
              </w:rPr>
              <w:t>закупі</w:t>
            </w:r>
            <w:proofErr w:type="gramStart"/>
            <w:r w:rsidRPr="00496A13">
              <w:rPr>
                <w:sz w:val="22"/>
                <w:szCs w:val="22"/>
              </w:rPr>
              <w:t>вл</w:t>
            </w:r>
            <w:proofErr w:type="gramEnd"/>
            <w:r w:rsidRPr="00496A13">
              <w:rPr>
                <w:sz w:val="22"/>
                <w:szCs w:val="22"/>
              </w:rPr>
              <w:t>і</w:t>
            </w:r>
            <w:proofErr w:type="spellEnd"/>
            <w:r w:rsidRPr="00496A13">
              <w:rPr>
                <w:sz w:val="22"/>
                <w:szCs w:val="22"/>
              </w:rPr>
              <w:t xml:space="preserve"> </w:t>
            </w:r>
            <w:proofErr w:type="spellStart"/>
            <w:r w:rsidRPr="00496A13">
              <w:rPr>
                <w:sz w:val="22"/>
                <w:szCs w:val="22"/>
              </w:rPr>
              <w:t>може</w:t>
            </w:r>
            <w:proofErr w:type="spellEnd"/>
            <w:r w:rsidRPr="00496A13">
              <w:rPr>
                <w:sz w:val="22"/>
                <w:szCs w:val="22"/>
              </w:rPr>
              <w:t xml:space="preserve"> </w:t>
            </w:r>
            <w:proofErr w:type="spellStart"/>
            <w:r w:rsidRPr="00496A13">
              <w:rPr>
                <w:sz w:val="22"/>
                <w:szCs w:val="22"/>
              </w:rPr>
              <w:t>надати</w:t>
            </w:r>
            <w:proofErr w:type="spellEnd"/>
            <w:r w:rsidRPr="00496A13">
              <w:rPr>
                <w:sz w:val="22"/>
                <w:szCs w:val="22"/>
              </w:rPr>
              <w:t xml:space="preserve"> </w:t>
            </w:r>
            <w:proofErr w:type="spellStart"/>
            <w:r w:rsidRPr="00496A13">
              <w:rPr>
                <w:sz w:val="22"/>
                <w:szCs w:val="22"/>
              </w:rPr>
              <w:t>підтвердження</w:t>
            </w:r>
            <w:proofErr w:type="spellEnd"/>
            <w:r w:rsidRPr="00496A13">
              <w:rPr>
                <w:sz w:val="22"/>
                <w:szCs w:val="22"/>
              </w:rPr>
              <w:t xml:space="preserve"> </w:t>
            </w:r>
            <w:proofErr w:type="spellStart"/>
            <w:r w:rsidRPr="00496A13">
              <w:rPr>
                <w:sz w:val="22"/>
                <w:szCs w:val="22"/>
              </w:rPr>
              <w:t>вжиття</w:t>
            </w:r>
            <w:proofErr w:type="spellEnd"/>
            <w:r w:rsidRPr="00496A13">
              <w:rPr>
                <w:sz w:val="22"/>
                <w:szCs w:val="22"/>
              </w:rPr>
              <w:t xml:space="preserve"> </w:t>
            </w:r>
            <w:proofErr w:type="spellStart"/>
            <w:r w:rsidRPr="00496A13">
              <w:rPr>
                <w:sz w:val="22"/>
                <w:szCs w:val="22"/>
              </w:rPr>
              <w:t>заходів</w:t>
            </w:r>
            <w:proofErr w:type="spellEnd"/>
            <w:r w:rsidRPr="00496A13">
              <w:rPr>
                <w:sz w:val="22"/>
                <w:szCs w:val="22"/>
              </w:rPr>
              <w:t xml:space="preserve"> для </w:t>
            </w:r>
            <w:proofErr w:type="spellStart"/>
            <w:r w:rsidRPr="00496A13">
              <w:rPr>
                <w:sz w:val="22"/>
                <w:szCs w:val="22"/>
              </w:rPr>
              <w:t>доведення</w:t>
            </w:r>
            <w:proofErr w:type="spellEnd"/>
            <w:r w:rsidRPr="00496A13">
              <w:rPr>
                <w:sz w:val="22"/>
                <w:szCs w:val="22"/>
              </w:rPr>
              <w:t xml:space="preserve"> </w:t>
            </w:r>
            <w:proofErr w:type="spellStart"/>
            <w:r w:rsidRPr="00496A13">
              <w:rPr>
                <w:sz w:val="22"/>
                <w:szCs w:val="22"/>
              </w:rPr>
              <w:t>своєї</w:t>
            </w:r>
            <w:proofErr w:type="spellEnd"/>
            <w:r w:rsidRPr="00496A13">
              <w:rPr>
                <w:sz w:val="22"/>
                <w:szCs w:val="22"/>
              </w:rPr>
              <w:t xml:space="preserve"> </w:t>
            </w:r>
            <w:proofErr w:type="spellStart"/>
            <w:r w:rsidRPr="00496A13">
              <w:rPr>
                <w:sz w:val="22"/>
                <w:szCs w:val="22"/>
              </w:rPr>
              <w:t>надійності</w:t>
            </w:r>
            <w:proofErr w:type="spellEnd"/>
            <w:r w:rsidRPr="00496A13">
              <w:rPr>
                <w:sz w:val="22"/>
                <w:szCs w:val="22"/>
              </w:rPr>
              <w:t xml:space="preserve">, </w:t>
            </w:r>
            <w:proofErr w:type="spellStart"/>
            <w:r w:rsidRPr="00496A13">
              <w:rPr>
                <w:sz w:val="22"/>
                <w:szCs w:val="22"/>
              </w:rPr>
              <w:t>незважаючи</w:t>
            </w:r>
            <w:proofErr w:type="spellEnd"/>
            <w:r w:rsidRPr="00496A13">
              <w:rPr>
                <w:sz w:val="22"/>
                <w:szCs w:val="22"/>
              </w:rPr>
              <w:t xml:space="preserve"> на </w:t>
            </w:r>
            <w:proofErr w:type="spellStart"/>
            <w:r w:rsidRPr="00496A13">
              <w:rPr>
                <w:sz w:val="22"/>
                <w:szCs w:val="22"/>
              </w:rPr>
              <w:t>наявність</w:t>
            </w:r>
            <w:proofErr w:type="spellEnd"/>
            <w:r w:rsidRPr="00496A13">
              <w:rPr>
                <w:sz w:val="22"/>
                <w:szCs w:val="22"/>
              </w:rPr>
              <w:t xml:space="preserve"> </w:t>
            </w:r>
            <w:proofErr w:type="spellStart"/>
            <w:r w:rsidRPr="00496A13">
              <w:rPr>
                <w:sz w:val="22"/>
                <w:szCs w:val="22"/>
              </w:rPr>
              <w:t>відповідної</w:t>
            </w:r>
            <w:proofErr w:type="spellEnd"/>
            <w:r w:rsidRPr="00496A13">
              <w:rPr>
                <w:sz w:val="22"/>
                <w:szCs w:val="22"/>
              </w:rPr>
              <w:t xml:space="preserve"> </w:t>
            </w:r>
            <w:proofErr w:type="spellStart"/>
            <w:r w:rsidRPr="00496A13">
              <w:rPr>
                <w:sz w:val="22"/>
                <w:szCs w:val="22"/>
              </w:rPr>
              <w:t>підстави</w:t>
            </w:r>
            <w:proofErr w:type="spellEnd"/>
            <w:r w:rsidRPr="00496A13">
              <w:rPr>
                <w:sz w:val="22"/>
                <w:szCs w:val="22"/>
              </w:rPr>
              <w:t xml:space="preserve"> для </w:t>
            </w:r>
            <w:proofErr w:type="spellStart"/>
            <w:r w:rsidRPr="00496A13">
              <w:rPr>
                <w:sz w:val="22"/>
                <w:szCs w:val="22"/>
              </w:rPr>
              <w:lastRenderedPageBreak/>
              <w:t>відхилення</w:t>
            </w:r>
            <w:proofErr w:type="spellEnd"/>
            <w:r w:rsidRPr="00496A13">
              <w:rPr>
                <w:sz w:val="22"/>
                <w:szCs w:val="22"/>
              </w:rPr>
              <w:t xml:space="preserve"> </w:t>
            </w:r>
            <w:proofErr w:type="spellStart"/>
            <w:r w:rsidRPr="00496A13">
              <w:rPr>
                <w:sz w:val="22"/>
                <w:szCs w:val="22"/>
              </w:rPr>
              <w:t>тендерної</w:t>
            </w:r>
            <w:proofErr w:type="spellEnd"/>
            <w:r w:rsidRPr="00496A13">
              <w:rPr>
                <w:sz w:val="22"/>
                <w:szCs w:val="22"/>
              </w:rPr>
              <w:t xml:space="preserve"> </w:t>
            </w:r>
            <w:proofErr w:type="spellStart"/>
            <w:r w:rsidRPr="00496A13">
              <w:rPr>
                <w:sz w:val="22"/>
                <w:szCs w:val="22"/>
              </w:rPr>
              <w:t>пропозиції</w:t>
            </w:r>
            <w:proofErr w:type="spellEnd"/>
            <w:r w:rsidRPr="00496A13">
              <w:rPr>
                <w:sz w:val="22"/>
                <w:szCs w:val="22"/>
              </w:rPr>
              <w:t xml:space="preserve">. Для </w:t>
            </w:r>
            <w:proofErr w:type="spellStart"/>
            <w:r w:rsidRPr="00496A13">
              <w:rPr>
                <w:sz w:val="22"/>
                <w:szCs w:val="22"/>
              </w:rPr>
              <w:t>цього</w:t>
            </w:r>
            <w:proofErr w:type="spellEnd"/>
            <w:r w:rsidRPr="00496A13">
              <w:rPr>
                <w:sz w:val="22"/>
                <w:szCs w:val="22"/>
              </w:rPr>
              <w:t xml:space="preserve"> </w:t>
            </w:r>
            <w:proofErr w:type="spellStart"/>
            <w:r w:rsidRPr="00496A13">
              <w:rPr>
                <w:sz w:val="22"/>
                <w:szCs w:val="22"/>
              </w:rPr>
              <w:t>учасник</w:t>
            </w:r>
            <w:proofErr w:type="spellEnd"/>
            <w:r w:rsidRPr="00496A13">
              <w:rPr>
                <w:sz w:val="22"/>
                <w:szCs w:val="22"/>
              </w:rPr>
              <w:t xml:space="preserve"> </w:t>
            </w:r>
            <w:proofErr w:type="spellStart"/>
            <w:r w:rsidRPr="00496A13">
              <w:rPr>
                <w:sz w:val="22"/>
                <w:szCs w:val="22"/>
              </w:rPr>
              <w:t>процедури</w:t>
            </w:r>
            <w:proofErr w:type="spellEnd"/>
            <w:r w:rsidRPr="00496A13">
              <w:rPr>
                <w:sz w:val="22"/>
                <w:szCs w:val="22"/>
              </w:rPr>
              <w:t xml:space="preserve"> </w:t>
            </w:r>
            <w:proofErr w:type="spellStart"/>
            <w:r w:rsidRPr="00496A13">
              <w:rPr>
                <w:sz w:val="22"/>
                <w:szCs w:val="22"/>
              </w:rPr>
              <w:t>закупівлі</w:t>
            </w:r>
            <w:proofErr w:type="spellEnd"/>
            <w:r w:rsidRPr="00496A13">
              <w:rPr>
                <w:sz w:val="22"/>
                <w:szCs w:val="22"/>
              </w:rPr>
              <w:t xml:space="preserve"> (</w:t>
            </w:r>
            <w:proofErr w:type="spellStart"/>
            <w:r w:rsidRPr="00496A13">
              <w:rPr>
                <w:sz w:val="22"/>
                <w:szCs w:val="22"/>
              </w:rPr>
              <w:t>суб’єкт</w:t>
            </w:r>
            <w:proofErr w:type="spellEnd"/>
            <w:r w:rsidRPr="00496A13">
              <w:rPr>
                <w:sz w:val="22"/>
                <w:szCs w:val="22"/>
              </w:rPr>
              <w:t xml:space="preserve"> </w:t>
            </w:r>
            <w:proofErr w:type="spellStart"/>
            <w:r w:rsidRPr="00496A13">
              <w:rPr>
                <w:sz w:val="22"/>
                <w:szCs w:val="22"/>
              </w:rPr>
              <w:t>господарювання</w:t>
            </w:r>
            <w:proofErr w:type="spellEnd"/>
            <w:r w:rsidRPr="00496A13">
              <w:rPr>
                <w:sz w:val="22"/>
                <w:szCs w:val="22"/>
              </w:rPr>
              <w:t xml:space="preserve">) повинен довести, </w:t>
            </w:r>
            <w:proofErr w:type="spellStart"/>
            <w:r w:rsidRPr="00496A13">
              <w:rPr>
                <w:sz w:val="22"/>
                <w:szCs w:val="22"/>
              </w:rPr>
              <w:t>що</w:t>
            </w:r>
            <w:proofErr w:type="spellEnd"/>
            <w:r w:rsidRPr="00496A13">
              <w:rPr>
                <w:sz w:val="22"/>
                <w:szCs w:val="22"/>
              </w:rPr>
              <w:t xml:space="preserve"> </w:t>
            </w:r>
            <w:proofErr w:type="spellStart"/>
            <w:r w:rsidRPr="00496A13">
              <w:rPr>
                <w:sz w:val="22"/>
                <w:szCs w:val="22"/>
              </w:rPr>
              <w:t>він</w:t>
            </w:r>
            <w:proofErr w:type="spellEnd"/>
            <w:r w:rsidRPr="00496A13">
              <w:rPr>
                <w:sz w:val="22"/>
                <w:szCs w:val="22"/>
              </w:rPr>
              <w:t xml:space="preserve"> </w:t>
            </w:r>
            <w:proofErr w:type="spellStart"/>
            <w:r w:rsidRPr="00496A13">
              <w:rPr>
                <w:sz w:val="22"/>
                <w:szCs w:val="22"/>
              </w:rPr>
              <w:t>сплатив</w:t>
            </w:r>
            <w:proofErr w:type="spellEnd"/>
            <w:r w:rsidRPr="00496A13">
              <w:rPr>
                <w:sz w:val="22"/>
                <w:szCs w:val="22"/>
              </w:rPr>
              <w:t xml:space="preserve"> </w:t>
            </w:r>
            <w:proofErr w:type="spellStart"/>
            <w:r w:rsidRPr="00496A13">
              <w:rPr>
                <w:sz w:val="22"/>
                <w:szCs w:val="22"/>
              </w:rPr>
              <w:t>або</w:t>
            </w:r>
            <w:proofErr w:type="spellEnd"/>
            <w:r w:rsidRPr="00496A13">
              <w:rPr>
                <w:sz w:val="22"/>
                <w:szCs w:val="22"/>
              </w:rPr>
              <w:t xml:space="preserve"> </w:t>
            </w:r>
            <w:proofErr w:type="spellStart"/>
            <w:r w:rsidRPr="00496A13">
              <w:rPr>
                <w:sz w:val="22"/>
                <w:szCs w:val="22"/>
              </w:rPr>
              <w:t>зобов’язався</w:t>
            </w:r>
            <w:proofErr w:type="spellEnd"/>
            <w:r w:rsidRPr="00496A13">
              <w:rPr>
                <w:sz w:val="22"/>
                <w:szCs w:val="22"/>
              </w:rPr>
              <w:t xml:space="preserve"> </w:t>
            </w:r>
            <w:proofErr w:type="spellStart"/>
            <w:r w:rsidRPr="00496A13">
              <w:rPr>
                <w:sz w:val="22"/>
                <w:szCs w:val="22"/>
              </w:rPr>
              <w:t>сплатити</w:t>
            </w:r>
            <w:proofErr w:type="spellEnd"/>
            <w:r w:rsidRPr="00496A13">
              <w:rPr>
                <w:sz w:val="22"/>
                <w:szCs w:val="22"/>
              </w:rPr>
              <w:t xml:space="preserve"> </w:t>
            </w:r>
            <w:proofErr w:type="spellStart"/>
            <w:r w:rsidRPr="00496A13">
              <w:rPr>
                <w:sz w:val="22"/>
                <w:szCs w:val="22"/>
              </w:rPr>
              <w:t>відповідні</w:t>
            </w:r>
            <w:proofErr w:type="spellEnd"/>
            <w:r w:rsidRPr="00496A13">
              <w:rPr>
                <w:sz w:val="22"/>
                <w:szCs w:val="22"/>
              </w:rPr>
              <w:t xml:space="preserve"> </w:t>
            </w:r>
            <w:proofErr w:type="spellStart"/>
            <w:r w:rsidRPr="00496A13">
              <w:rPr>
                <w:sz w:val="22"/>
                <w:szCs w:val="22"/>
              </w:rPr>
              <w:t>зобов’язання</w:t>
            </w:r>
            <w:proofErr w:type="spellEnd"/>
            <w:r w:rsidRPr="00496A13">
              <w:rPr>
                <w:sz w:val="22"/>
                <w:szCs w:val="22"/>
              </w:rPr>
              <w:t xml:space="preserve"> та </w:t>
            </w:r>
            <w:proofErr w:type="spellStart"/>
            <w:r w:rsidRPr="00496A13">
              <w:rPr>
                <w:sz w:val="22"/>
                <w:szCs w:val="22"/>
              </w:rPr>
              <w:t>відшкодування</w:t>
            </w:r>
            <w:proofErr w:type="spellEnd"/>
            <w:r w:rsidRPr="00496A13">
              <w:rPr>
                <w:sz w:val="22"/>
                <w:szCs w:val="22"/>
              </w:rPr>
              <w:t xml:space="preserve"> </w:t>
            </w:r>
            <w:proofErr w:type="spellStart"/>
            <w:r w:rsidRPr="00496A13">
              <w:rPr>
                <w:sz w:val="22"/>
                <w:szCs w:val="22"/>
              </w:rPr>
              <w:t>завданих</w:t>
            </w:r>
            <w:proofErr w:type="spellEnd"/>
            <w:r w:rsidRPr="00496A13">
              <w:rPr>
                <w:sz w:val="22"/>
                <w:szCs w:val="22"/>
              </w:rPr>
              <w:t xml:space="preserve"> </w:t>
            </w:r>
            <w:proofErr w:type="spellStart"/>
            <w:r w:rsidRPr="00496A13">
              <w:rPr>
                <w:sz w:val="22"/>
                <w:szCs w:val="22"/>
              </w:rPr>
              <w:t>збитків</w:t>
            </w:r>
            <w:proofErr w:type="spellEnd"/>
            <w:r w:rsidRPr="00496A13">
              <w:rPr>
                <w:sz w:val="22"/>
                <w:szCs w:val="22"/>
              </w:rPr>
              <w:t xml:space="preserve">. </w:t>
            </w:r>
            <w:proofErr w:type="spellStart"/>
            <w:r w:rsidRPr="00496A13">
              <w:rPr>
                <w:sz w:val="22"/>
                <w:szCs w:val="22"/>
              </w:rPr>
              <w:t>Якщо</w:t>
            </w:r>
            <w:proofErr w:type="spellEnd"/>
            <w:r w:rsidRPr="00496A13">
              <w:rPr>
                <w:sz w:val="22"/>
                <w:szCs w:val="22"/>
              </w:rPr>
              <w:t xml:space="preserve"> </w:t>
            </w:r>
            <w:proofErr w:type="spellStart"/>
            <w:r w:rsidRPr="00496A13">
              <w:rPr>
                <w:sz w:val="22"/>
                <w:szCs w:val="22"/>
              </w:rPr>
              <w:t>замовник</w:t>
            </w:r>
            <w:proofErr w:type="spellEnd"/>
            <w:r w:rsidRPr="00496A13">
              <w:rPr>
                <w:sz w:val="22"/>
                <w:szCs w:val="22"/>
              </w:rPr>
              <w:t xml:space="preserve"> </w:t>
            </w:r>
            <w:proofErr w:type="spellStart"/>
            <w:r w:rsidRPr="00496A13">
              <w:rPr>
                <w:sz w:val="22"/>
                <w:szCs w:val="22"/>
              </w:rPr>
              <w:t>вважає</w:t>
            </w:r>
            <w:proofErr w:type="spellEnd"/>
            <w:r w:rsidRPr="00496A13">
              <w:rPr>
                <w:sz w:val="22"/>
                <w:szCs w:val="22"/>
              </w:rPr>
              <w:t xml:space="preserve"> </w:t>
            </w:r>
            <w:proofErr w:type="spellStart"/>
            <w:r w:rsidRPr="00496A13">
              <w:rPr>
                <w:sz w:val="22"/>
                <w:szCs w:val="22"/>
              </w:rPr>
              <w:t>таке</w:t>
            </w:r>
            <w:proofErr w:type="spellEnd"/>
            <w:r w:rsidRPr="00496A13">
              <w:rPr>
                <w:sz w:val="22"/>
                <w:szCs w:val="22"/>
              </w:rPr>
              <w:t xml:space="preserve"> </w:t>
            </w:r>
            <w:proofErr w:type="spellStart"/>
            <w:proofErr w:type="gramStart"/>
            <w:r w:rsidRPr="00496A13">
              <w:rPr>
                <w:sz w:val="22"/>
                <w:szCs w:val="22"/>
              </w:rPr>
              <w:t>п</w:t>
            </w:r>
            <w:proofErr w:type="gramEnd"/>
            <w:r w:rsidRPr="00496A13">
              <w:rPr>
                <w:sz w:val="22"/>
                <w:szCs w:val="22"/>
              </w:rPr>
              <w:t>ідтвердження</w:t>
            </w:r>
            <w:proofErr w:type="spellEnd"/>
            <w:r w:rsidRPr="00496A13">
              <w:rPr>
                <w:sz w:val="22"/>
                <w:szCs w:val="22"/>
              </w:rPr>
              <w:t xml:space="preserve"> </w:t>
            </w:r>
            <w:proofErr w:type="spellStart"/>
            <w:r w:rsidRPr="00496A13">
              <w:rPr>
                <w:sz w:val="22"/>
                <w:szCs w:val="22"/>
              </w:rPr>
              <w:t>достатнім</w:t>
            </w:r>
            <w:proofErr w:type="spellEnd"/>
            <w:r w:rsidRPr="00496A13">
              <w:rPr>
                <w:sz w:val="22"/>
                <w:szCs w:val="22"/>
              </w:rPr>
              <w:t xml:space="preserve">, </w:t>
            </w:r>
            <w:proofErr w:type="spellStart"/>
            <w:r w:rsidRPr="00496A13">
              <w:rPr>
                <w:sz w:val="22"/>
                <w:szCs w:val="22"/>
              </w:rPr>
              <w:t>тендерна</w:t>
            </w:r>
            <w:proofErr w:type="spellEnd"/>
            <w:r w:rsidRPr="00496A13">
              <w:rPr>
                <w:sz w:val="22"/>
                <w:szCs w:val="22"/>
              </w:rPr>
              <w:t xml:space="preserve"> </w:t>
            </w:r>
            <w:proofErr w:type="spellStart"/>
            <w:r w:rsidRPr="00496A13">
              <w:rPr>
                <w:sz w:val="22"/>
                <w:szCs w:val="22"/>
              </w:rPr>
              <w:t>пропозиція</w:t>
            </w:r>
            <w:proofErr w:type="spellEnd"/>
            <w:r w:rsidRPr="00496A13">
              <w:rPr>
                <w:sz w:val="22"/>
                <w:szCs w:val="22"/>
              </w:rPr>
              <w:t xml:space="preserve"> такого </w:t>
            </w:r>
            <w:proofErr w:type="spellStart"/>
            <w:r w:rsidRPr="00496A13">
              <w:rPr>
                <w:sz w:val="22"/>
                <w:szCs w:val="22"/>
              </w:rPr>
              <w:t>учасника</w:t>
            </w:r>
            <w:proofErr w:type="spellEnd"/>
            <w:r w:rsidRPr="00496A13">
              <w:rPr>
                <w:sz w:val="22"/>
                <w:szCs w:val="22"/>
              </w:rPr>
              <w:t xml:space="preserve"> не </w:t>
            </w:r>
            <w:proofErr w:type="spellStart"/>
            <w:r w:rsidRPr="00496A13">
              <w:rPr>
                <w:sz w:val="22"/>
                <w:szCs w:val="22"/>
              </w:rPr>
              <w:t>може</w:t>
            </w:r>
            <w:proofErr w:type="spellEnd"/>
            <w:r w:rsidRPr="00496A13">
              <w:rPr>
                <w:sz w:val="22"/>
                <w:szCs w:val="22"/>
              </w:rPr>
              <w:t xml:space="preserve"> бути </w:t>
            </w:r>
            <w:proofErr w:type="spellStart"/>
            <w:r w:rsidRPr="00496A13">
              <w:rPr>
                <w:sz w:val="22"/>
                <w:szCs w:val="22"/>
              </w:rPr>
              <w:t>відхилена</w:t>
            </w:r>
            <w:proofErr w:type="spellEnd"/>
            <w:r w:rsidRPr="00496A13">
              <w:rPr>
                <w:sz w:val="22"/>
                <w:szCs w:val="22"/>
              </w:rPr>
              <w:t>.</w:t>
            </w:r>
            <w:r w:rsidR="00EE4FE8" w:rsidRPr="00496A13">
              <w:rPr>
                <w:sz w:val="22"/>
                <w:szCs w:val="22"/>
                <w:lang w:val="uk-UA"/>
              </w:rPr>
              <w:t xml:space="preserve">  </w:t>
            </w:r>
            <w:bookmarkStart w:id="6" w:name="n797"/>
            <w:bookmarkEnd w:id="6"/>
            <w:r w:rsidRPr="00496A13">
              <w:rPr>
                <w:rStyle w:val="rvts46"/>
                <w:i/>
                <w:iCs/>
                <w:sz w:val="20"/>
                <w:szCs w:val="20"/>
              </w:rPr>
              <w:t>{</w:t>
            </w:r>
            <w:proofErr w:type="spellStart"/>
            <w:r w:rsidRPr="00496A13">
              <w:rPr>
                <w:rStyle w:val="rvts46"/>
                <w:i/>
                <w:iCs/>
                <w:sz w:val="20"/>
                <w:szCs w:val="20"/>
              </w:rPr>
              <w:t>Підпункт</w:t>
            </w:r>
            <w:proofErr w:type="spellEnd"/>
            <w:r w:rsidRPr="00496A13">
              <w:rPr>
                <w:rStyle w:val="rvts46"/>
                <w:i/>
                <w:iCs/>
                <w:sz w:val="20"/>
                <w:szCs w:val="20"/>
              </w:rPr>
              <w:t xml:space="preserve"> 2 пункту 45 в </w:t>
            </w:r>
            <w:proofErr w:type="spellStart"/>
            <w:r w:rsidRPr="00496A13">
              <w:rPr>
                <w:rStyle w:val="rvts46"/>
                <w:i/>
                <w:iCs/>
                <w:sz w:val="20"/>
                <w:szCs w:val="20"/>
              </w:rPr>
              <w:t>редакц</w:t>
            </w:r>
            <w:proofErr w:type="gramStart"/>
            <w:r w:rsidRPr="00496A13">
              <w:rPr>
                <w:rStyle w:val="rvts46"/>
                <w:i/>
                <w:iCs/>
                <w:sz w:val="20"/>
                <w:szCs w:val="20"/>
              </w:rPr>
              <w:t>ії</w:t>
            </w:r>
            <w:proofErr w:type="spellEnd"/>
            <w:r w:rsidRPr="00B45724">
              <w:rPr>
                <w:rStyle w:val="rvts46"/>
                <w:i/>
                <w:iCs/>
                <w:color w:val="333333"/>
                <w:sz w:val="20"/>
                <w:szCs w:val="20"/>
              </w:rPr>
              <w:t xml:space="preserve"> </w:t>
            </w:r>
            <w:r w:rsidRPr="00496A13">
              <w:rPr>
                <w:rStyle w:val="rvts46"/>
                <w:i/>
                <w:iCs/>
                <w:sz w:val="20"/>
                <w:szCs w:val="20"/>
              </w:rPr>
              <w:t>П</w:t>
            </w:r>
            <w:proofErr w:type="gramEnd"/>
            <w:r w:rsidRPr="00496A13">
              <w:rPr>
                <w:rStyle w:val="rvts46"/>
                <w:i/>
                <w:iCs/>
                <w:sz w:val="20"/>
                <w:szCs w:val="20"/>
              </w:rPr>
              <w:t>останови КМ</w:t>
            </w:r>
            <w:r w:rsidRPr="00B45724">
              <w:rPr>
                <w:rStyle w:val="rvts46"/>
                <w:i/>
                <w:iCs/>
                <w:color w:val="333333"/>
                <w:sz w:val="20"/>
                <w:szCs w:val="20"/>
              </w:rPr>
              <w:t> </w:t>
            </w:r>
            <w:hyperlink r:id="rId15" w:anchor="n51" w:tgtFrame="_blank" w:history="1">
              <w:r w:rsidRPr="00B45724">
                <w:rPr>
                  <w:rStyle w:val="a9"/>
                  <w:rFonts w:eastAsia="Lucida Sans Unicode"/>
                  <w:i/>
                  <w:iCs/>
                  <w:color w:val="000099"/>
                  <w:sz w:val="20"/>
                  <w:szCs w:val="20"/>
                </w:rPr>
                <w:t xml:space="preserve">№ 382 </w:t>
              </w:r>
              <w:proofErr w:type="spellStart"/>
              <w:r w:rsidRPr="00B45724">
                <w:rPr>
                  <w:rStyle w:val="a9"/>
                  <w:rFonts w:eastAsia="Lucida Sans Unicode"/>
                  <w:i/>
                  <w:iCs/>
                  <w:color w:val="000099"/>
                  <w:sz w:val="20"/>
                  <w:szCs w:val="20"/>
                </w:rPr>
                <w:t>від</w:t>
              </w:r>
              <w:proofErr w:type="spellEnd"/>
              <w:r w:rsidRPr="00B45724">
                <w:rPr>
                  <w:rStyle w:val="a9"/>
                  <w:rFonts w:eastAsia="Lucida Sans Unicode"/>
                  <w:i/>
                  <w:iCs/>
                  <w:color w:val="000099"/>
                  <w:sz w:val="20"/>
                  <w:szCs w:val="20"/>
                </w:rPr>
                <w:t xml:space="preserve"> 02.04.2024</w:t>
              </w:r>
            </w:hyperlink>
            <w:r w:rsidRPr="00B45724">
              <w:rPr>
                <w:rStyle w:val="rvts46"/>
                <w:i/>
                <w:iCs/>
                <w:color w:val="333333"/>
                <w:sz w:val="20"/>
                <w:szCs w:val="20"/>
              </w:rPr>
              <w:t>}</w:t>
            </w:r>
          </w:p>
          <w:p w:rsidR="00B45724" w:rsidRDefault="00B45724"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w:t>
            </w:r>
            <w:r w:rsidRPr="00A0223D">
              <w:rPr>
                <w:rFonts w:ascii="Times New Roman" w:hAnsi="Times New Roman" w:cs="Times New Roman"/>
                <w:u w:val="single"/>
                <w:lang w:val="uk-UA"/>
              </w:rPr>
              <w:t>частини другої</w:t>
            </w:r>
            <w:r w:rsidRPr="00561564">
              <w:rPr>
                <w:rFonts w:ascii="Times New Roman" w:hAnsi="Times New Roman" w:cs="Times New Roman"/>
                <w:lang w:val="uk-UA"/>
              </w:rPr>
              <w:t xml:space="preserve">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1527C4" w:rsidTr="00B95DA5">
        <w:trPr>
          <w:trHeight w:val="412"/>
          <w:jc w:val="center"/>
        </w:trPr>
        <w:tc>
          <w:tcPr>
            <w:tcW w:w="548" w:type="dxa"/>
          </w:tcPr>
          <w:p w:rsidR="00F84FEB" w:rsidRPr="00561564" w:rsidRDefault="00F84FEB" w:rsidP="00B95DA5">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p>
          <w:p w:rsidR="00F84FEB" w:rsidRPr="009B1CCF" w:rsidRDefault="005D27E1" w:rsidP="009B1CCF">
            <w:pPr>
              <w:pStyle w:val="11"/>
              <w:widowControl w:val="0"/>
              <w:spacing w:line="240" w:lineRule="auto"/>
              <w:ind w:left="34" w:right="113" w:firstLine="425"/>
              <w:jc w:val="both"/>
              <w:rPr>
                <w:rFonts w:ascii="Times New Roman" w:eastAsia="Times New Roman" w:hAnsi="Times New Roman" w:cs="Times New Roman"/>
                <w:b/>
                <w:color w:val="auto"/>
                <w:highlight w:val="yellow"/>
                <w:u w:val="single"/>
                <w:lang w:val="uk-UA"/>
              </w:rPr>
            </w:pPr>
            <w:r>
              <w:rPr>
                <w:rFonts w:ascii="Times New Roman" w:eastAsia="Times New Roman" w:hAnsi="Times New Roman" w:cs="Times New Roman"/>
                <w:b/>
                <w:color w:val="auto"/>
                <w:highlight w:val="yellow"/>
                <w:u w:val="single"/>
                <w:lang w:val="uk-UA"/>
              </w:rPr>
              <w:t>0</w:t>
            </w:r>
            <w:r w:rsidR="005122F3">
              <w:rPr>
                <w:rFonts w:ascii="Times New Roman" w:eastAsia="Times New Roman" w:hAnsi="Times New Roman" w:cs="Times New Roman"/>
                <w:b/>
                <w:color w:val="auto"/>
                <w:highlight w:val="yellow"/>
                <w:u w:val="single"/>
                <w:lang w:val="uk-UA"/>
              </w:rPr>
              <w:t>8</w:t>
            </w:r>
            <w:r w:rsidR="00D502AA">
              <w:rPr>
                <w:rFonts w:ascii="Times New Roman" w:eastAsia="Times New Roman" w:hAnsi="Times New Roman" w:cs="Times New Roman"/>
                <w:b/>
                <w:color w:val="auto"/>
                <w:highlight w:val="yellow"/>
                <w:u w:val="single"/>
                <w:lang w:val="uk-UA"/>
              </w:rPr>
              <w:t>.05</w:t>
            </w:r>
            <w:r w:rsidR="00F84FEB" w:rsidRPr="0096021C">
              <w:rPr>
                <w:rFonts w:ascii="Times New Roman" w:eastAsia="Times New Roman" w:hAnsi="Times New Roman" w:cs="Times New Roman"/>
                <w:b/>
                <w:color w:val="auto"/>
                <w:highlight w:val="yellow"/>
                <w:u w:val="single"/>
                <w:lang w:val="uk-UA"/>
              </w:rPr>
              <w:t>.202</w:t>
            </w:r>
            <w:r w:rsidR="00BF54F4" w:rsidRPr="0096021C">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w:t>
            </w:r>
            <w:r w:rsidR="0096021C">
              <w:rPr>
                <w:rFonts w:ascii="Times New Roman" w:eastAsia="Times New Roman" w:hAnsi="Times New Roman" w:cs="Times New Roman"/>
                <w:b/>
                <w:color w:val="auto"/>
                <w:highlight w:val="yellow"/>
                <w:u w:val="single"/>
                <w:lang w:val="uk-UA"/>
              </w:rPr>
              <w:t xml:space="preserve"> </w:t>
            </w:r>
            <w:r w:rsidR="00F84FEB" w:rsidRPr="00561564">
              <w:rPr>
                <w:rFonts w:ascii="Times New Roman" w:eastAsia="Times New Roman" w:hAnsi="Times New Roman" w:cs="Times New Roman"/>
                <w:b/>
                <w:color w:val="auto"/>
                <w:highlight w:val="yellow"/>
                <w:u w:val="single"/>
                <w:lang w:val="uk-UA"/>
              </w:rPr>
              <w:t>року до  1</w:t>
            </w:r>
            <w:r w:rsidR="00E00384">
              <w:rPr>
                <w:rFonts w:ascii="Times New Roman" w:eastAsia="Times New Roman" w:hAnsi="Times New Roman" w:cs="Times New Roman"/>
                <w:b/>
                <w:color w:val="auto"/>
                <w:highlight w:val="yellow"/>
                <w:u w:val="single"/>
                <w:lang w:val="uk-UA"/>
              </w:rPr>
              <w:t>0</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2D77F6" w:rsidRPr="002D77F6" w:rsidRDefault="00F84FEB" w:rsidP="00B95DA5">
            <w:pPr>
              <w:widowControl w:val="0"/>
              <w:spacing w:after="0" w:line="240" w:lineRule="auto"/>
              <w:ind w:left="40" w:right="119"/>
              <w:jc w:val="both"/>
              <w:rPr>
                <w:rFonts w:ascii="Times New Roman" w:eastAsia="Times New Roman" w:hAnsi="Times New Roman" w:cs="Times New Roman"/>
                <w:i/>
                <w:color w:val="00B0F0"/>
                <w:highlight w:val="white"/>
                <w:lang w:val="uk-UA"/>
              </w:rPr>
            </w:pPr>
            <w:r w:rsidRPr="00561564">
              <w:rPr>
                <w:rFonts w:ascii="Times New Roman" w:eastAsia="Times New Roman" w:hAnsi="Times New Roman" w:cs="Times New Roman"/>
                <w:i/>
                <w:color w:val="4A86E8"/>
                <w:highlight w:val="white"/>
                <w:lang w:val="uk-UA"/>
              </w:rPr>
              <w:t>(</w:t>
            </w:r>
            <w:r w:rsidR="002D77F6" w:rsidRPr="002D77F6">
              <w:rPr>
                <w:rFonts w:ascii="Times New Roman" w:hAnsi="Times New Roman" w:cs="Times New Roman"/>
                <w:i/>
                <w:color w:val="00B0F0"/>
              </w:rPr>
              <w:t xml:space="preserve">Строк для </w:t>
            </w:r>
            <w:proofErr w:type="spellStart"/>
            <w:r w:rsidR="002D77F6" w:rsidRPr="002D77F6">
              <w:rPr>
                <w:rFonts w:ascii="Times New Roman" w:hAnsi="Times New Roman" w:cs="Times New Roman"/>
                <w:i/>
                <w:color w:val="00B0F0"/>
              </w:rPr>
              <w:t>подання</w:t>
            </w:r>
            <w:proofErr w:type="spellEnd"/>
            <w:r w:rsidR="002D77F6" w:rsidRPr="002D77F6">
              <w:rPr>
                <w:rFonts w:ascii="Times New Roman" w:hAnsi="Times New Roman" w:cs="Times New Roman"/>
                <w:i/>
                <w:color w:val="00B0F0"/>
              </w:rPr>
              <w:t xml:space="preserve"> </w:t>
            </w:r>
            <w:proofErr w:type="spellStart"/>
            <w:r w:rsidR="002D77F6" w:rsidRPr="002D77F6">
              <w:rPr>
                <w:rFonts w:ascii="Times New Roman" w:hAnsi="Times New Roman" w:cs="Times New Roman"/>
                <w:i/>
                <w:color w:val="00B0F0"/>
              </w:rPr>
              <w:t>тендерних</w:t>
            </w:r>
            <w:proofErr w:type="spellEnd"/>
            <w:r w:rsidR="002D77F6" w:rsidRPr="002D77F6">
              <w:rPr>
                <w:rFonts w:ascii="Times New Roman" w:hAnsi="Times New Roman" w:cs="Times New Roman"/>
                <w:i/>
                <w:color w:val="00B0F0"/>
              </w:rPr>
              <w:t xml:space="preserve"> </w:t>
            </w:r>
            <w:proofErr w:type="spellStart"/>
            <w:r w:rsidR="002D77F6" w:rsidRPr="002D77F6">
              <w:rPr>
                <w:rFonts w:ascii="Times New Roman" w:hAnsi="Times New Roman" w:cs="Times New Roman"/>
                <w:i/>
                <w:color w:val="00B0F0"/>
              </w:rPr>
              <w:t>пропозицій</w:t>
            </w:r>
            <w:proofErr w:type="spellEnd"/>
            <w:r w:rsidR="002D77F6" w:rsidRPr="002D77F6">
              <w:rPr>
                <w:rFonts w:ascii="Times New Roman" w:hAnsi="Times New Roman" w:cs="Times New Roman"/>
                <w:i/>
                <w:color w:val="00B0F0"/>
              </w:rPr>
              <w:t xml:space="preserve"> не </w:t>
            </w:r>
            <w:proofErr w:type="spellStart"/>
            <w:r w:rsidR="002D77F6" w:rsidRPr="002D77F6">
              <w:rPr>
                <w:rFonts w:ascii="Times New Roman" w:hAnsi="Times New Roman" w:cs="Times New Roman"/>
                <w:i/>
                <w:color w:val="00B0F0"/>
              </w:rPr>
              <w:t>може</w:t>
            </w:r>
            <w:proofErr w:type="spellEnd"/>
            <w:r w:rsidR="002D77F6" w:rsidRPr="002D77F6">
              <w:rPr>
                <w:rFonts w:ascii="Times New Roman" w:hAnsi="Times New Roman" w:cs="Times New Roman"/>
                <w:i/>
                <w:color w:val="00B0F0"/>
              </w:rPr>
              <w:t xml:space="preserve"> бути </w:t>
            </w:r>
            <w:proofErr w:type="spellStart"/>
            <w:r w:rsidR="002D77F6" w:rsidRPr="002D77F6">
              <w:rPr>
                <w:rFonts w:ascii="Times New Roman" w:hAnsi="Times New Roman" w:cs="Times New Roman"/>
                <w:i/>
                <w:color w:val="00B0F0"/>
              </w:rPr>
              <w:t>менше</w:t>
            </w:r>
            <w:proofErr w:type="spellEnd"/>
            <w:r w:rsidR="002D77F6" w:rsidRPr="002D77F6">
              <w:rPr>
                <w:rFonts w:ascii="Times New Roman" w:hAnsi="Times New Roman" w:cs="Times New Roman"/>
                <w:i/>
                <w:color w:val="00B0F0"/>
              </w:rPr>
              <w:t xml:space="preserve"> </w:t>
            </w:r>
            <w:proofErr w:type="spellStart"/>
            <w:r w:rsidR="002D77F6" w:rsidRPr="002D77F6">
              <w:rPr>
                <w:rFonts w:ascii="Times New Roman" w:hAnsi="Times New Roman" w:cs="Times New Roman"/>
                <w:i/>
                <w:color w:val="00B0F0"/>
              </w:rPr>
              <w:t>ніж</w:t>
            </w:r>
            <w:proofErr w:type="spellEnd"/>
            <w:r w:rsidR="002D77F6" w:rsidRPr="002D77F6">
              <w:rPr>
                <w:rFonts w:ascii="Times New Roman" w:hAnsi="Times New Roman" w:cs="Times New Roman"/>
                <w:i/>
                <w:color w:val="00B0F0"/>
              </w:rPr>
              <w:t>:</w:t>
            </w:r>
          </w:p>
          <w:p w:rsidR="002D77F6" w:rsidRPr="002D77F6" w:rsidRDefault="002D77F6" w:rsidP="002D77F6">
            <w:pPr>
              <w:spacing w:after="0" w:line="240" w:lineRule="auto"/>
              <w:rPr>
                <w:rFonts w:ascii="Times New Roman" w:eastAsia="Times New Roman" w:hAnsi="Times New Roman" w:cs="Times New Roman"/>
                <w:i/>
                <w:color w:val="00B0F0"/>
                <w:lang w:val="uk-UA" w:eastAsia="uk-UA"/>
              </w:rPr>
            </w:pPr>
            <w:r w:rsidRPr="002D77F6">
              <w:rPr>
                <w:rFonts w:ascii="Times New Roman" w:eastAsia="Times New Roman" w:hAnsi="Times New Roman" w:cs="Times New Roman"/>
                <w:b/>
                <w:bCs/>
                <w:i/>
                <w:color w:val="00B0F0"/>
                <w:lang w:val="uk-UA" w:eastAsia="uk-UA"/>
              </w:rPr>
              <w:t>сім днів з дня оприлюднення в електронній системі закупівель оголошення про проведення відкритих торгів на закупівлю товарів, послуг;</w:t>
            </w:r>
          </w:p>
          <w:p w:rsidR="002D77F6" w:rsidRDefault="002D77F6" w:rsidP="002D77F6">
            <w:pPr>
              <w:spacing w:after="0" w:line="240" w:lineRule="auto"/>
              <w:rPr>
                <w:rFonts w:ascii="Times New Roman" w:eastAsia="Times New Roman" w:hAnsi="Times New Roman" w:cs="Times New Roman"/>
                <w:i/>
                <w:strike/>
                <w:color w:val="00B0F0"/>
                <w:highlight w:val="white"/>
                <w:lang w:val="uk-UA"/>
              </w:rPr>
            </w:pPr>
            <w:r w:rsidRPr="002D77F6">
              <w:rPr>
                <w:rFonts w:ascii="Times New Roman" w:eastAsia="Times New Roman" w:hAnsi="Times New Roman" w:cs="Times New Roman"/>
                <w:b/>
                <w:bCs/>
                <w:i/>
                <w:color w:val="00B0F0"/>
                <w:lang w:val="uk-UA" w:eastAsia="uk-UA"/>
              </w:rPr>
              <w:t>14 днів з дня оприлюднення в електронній системі закупівель оголошення про проведення відкритих торгів на закупівлю робіт.</w:t>
            </w:r>
            <w:r w:rsidR="00F84FEB" w:rsidRPr="002D77F6">
              <w:rPr>
                <w:rFonts w:ascii="Times New Roman" w:eastAsia="Times New Roman" w:hAnsi="Times New Roman" w:cs="Times New Roman"/>
                <w:i/>
                <w:color w:val="00B0F0"/>
                <w:highlight w:val="white"/>
                <w:lang w:val="uk-UA"/>
              </w:rPr>
              <w:t>)</w:t>
            </w:r>
            <w:r w:rsidR="00F84FEB" w:rsidRPr="002D77F6">
              <w:rPr>
                <w:rFonts w:ascii="Times New Roman" w:eastAsia="Times New Roman" w:hAnsi="Times New Roman" w:cs="Times New Roman"/>
                <w:i/>
                <w:strike/>
                <w:color w:val="00B0F0"/>
                <w:highlight w:val="white"/>
                <w:lang w:val="uk-UA"/>
              </w:rPr>
              <w:t xml:space="preserve"> </w:t>
            </w:r>
          </w:p>
          <w:p w:rsidR="002D77F6" w:rsidRPr="00561564" w:rsidRDefault="002D77F6" w:rsidP="002D77F6">
            <w:pPr>
              <w:spacing w:after="0" w:line="240" w:lineRule="auto"/>
              <w:rPr>
                <w:rFonts w:ascii="Times New Roman" w:eastAsia="Times New Roman" w:hAnsi="Times New Roman" w:cs="Times New Roman"/>
                <w:i/>
                <w:color w:val="4A86E8"/>
                <w:highlight w:val="white"/>
                <w:lang w:val="uk-UA"/>
              </w:rPr>
            </w:pP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1527C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lastRenderedPageBreak/>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lastRenderedPageBreak/>
              <w:t>Розділ V. Оцінка тендерної пропозиції</w:t>
            </w:r>
          </w:p>
        </w:tc>
      </w:tr>
      <w:tr w:rsidR="00F84FEB" w:rsidRPr="001527C4" w:rsidTr="00B95DA5">
        <w:trPr>
          <w:trHeight w:val="55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Pr="00094792">
              <w:rPr>
                <w:rFonts w:ascii="Times New Roman" w:eastAsia="Times New Roman" w:hAnsi="Times New Roman" w:cs="Times New Roman"/>
                <w:highlight w:val="white"/>
                <w:lang w:val="uk-UA"/>
              </w:rPr>
              <w:lastRenderedPageBreak/>
              <w:t>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1527C4" w:rsidTr="00B95DA5">
        <w:trPr>
          <w:trHeight w:val="841"/>
          <w:jc w:val="center"/>
        </w:trPr>
        <w:tc>
          <w:tcPr>
            <w:tcW w:w="548" w:type="dxa"/>
            <w:tcBorders>
              <w:bottom w:val="outset" w:sz="6" w:space="0" w:color="auto"/>
            </w:tcBorders>
          </w:tcPr>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7" w:name="h.3rdcrjn" w:colFirst="0" w:colLast="0"/>
            <w:bookmarkEnd w:id="7"/>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D66A85" w:rsidRPr="00283E6D" w:rsidRDefault="00F84FEB" w:rsidP="00283E6D">
            <w:pPr>
              <w:widowControl w:val="0"/>
              <w:spacing w:after="0" w:line="240" w:lineRule="auto"/>
              <w:jc w:val="both"/>
              <w:rPr>
                <w:rFonts w:ascii="Times New Roman" w:hAnsi="Times New Roman" w:cs="Times New Roman"/>
                <w:shd w:val="clear" w:color="auto" w:fill="FFFFFF"/>
                <w:lang w:val="uk-UA"/>
              </w:rPr>
            </w:pPr>
            <w:r w:rsidRPr="00283E6D">
              <w:rPr>
                <w:rFonts w:ascii="Times New Roman" w:eastAsia="Times New Roman" w:hAnsi="Times New Roman" w:cs="Times New Roman"/>
                <w:lang w:val="uk-UA"/>
              </w:rPr>
              <w:t xml:space="preserve">А також враховувати, що в Україні </w:t>
            </w:r>
            <w:r w:rsidR="00794CA9" w:rsidRPr="005961FE">
              <w:rPr>
                <w:rFonts w:ascii="Times New Roman" w:hAnsi="Times New Roman" w:cs="Times New Roman"/>
                <w:shd w:val="clear" w:color="auto" w:fill="FFFFFF"/>
                <w:lang w:val="uk-UA"/>
              </w:rPr>
              <w:t>замовникам забороняється здійснювати публічні закупівлі товарів, робіт і послуг у громадян</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Російської Федерації/Республіки Білорусь/Ісламської Республіки Іран</w:t>
            </w:r>
            <w:r w:rsidR="00794CA9" w:rsidRPr="00283E6D">
              <w:rPr>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794CA9" w:rsidRPr="00283E6D">
              <w:rPr>
                <w:rFonts w:ascii="Times New Roman" w:hAnsi="Times New Roman" w:cs="Times New Roman"/>
                <w:shd w:val="clear" w:color="auto" w:fill="FFFFFF"/>
              </w:rPr>
              <w:t> </w:t>
            </w:r>
            <w:r w:rsidR="00794CA9" w:rsidRPr="00283E6D">
              <w:rPr>
                <w:rFonts w:ascii="Times New Roman" w:hAnsi="Times New Roman" w:cs="Times New Roman"/>
                <w:shd w:val="clear" w:color="auto" w:fill="FFFFFF"/>
                <w:lang w:val="uk-UA"/>
              </w:rPr>
              <w:t xml:space="preserve"> </w:t>
            </w:r>
            <w:r w:rsidR="00794CA9" w:rsidRPr="005961FE">
              <w:rPr>
                <w:rStyle w:val="aa"/>
                <w:rFonts w:ascii="Times New Roman" w:hAnsi="Times New Roman" w:cs="Times New Roman"/>
                <w:shd w:val="clear" w:color="auto" w:fill="FFFFFF"/>
                <w:lang w:val="uk-UA"/>
              </w:rPr>
              <w:t>Російської Федерації/Респ</w:t>
            </w:r>
            <w:r w:rsidR="00EE5CCA" w:rsidRPr="005961FE">
              <w:rPr>
                <w:rStyle w:val="aa"/>
                <w:rFonts w:ascii="Times New Roman" w:hAnsi="Times New Roman" w:cs="Times New Roman"/>
                <w:shd w:val="clear" w:color="auto" w:fill="FFFFFF"/>
                <w:lang w:val="uk-UA"/>
              </w:rPr>
              <w:t>убліки</w:t>
            </w:r>
            <w:r w:rsidR="00283E6D">
              <w:rPr>
                <w:rStyle w:val="aa"/>
                <w:rFonts w:ascii="Times New Roman" w:hAnsi="Times New Roman" w:cs="Times New Roman"/>
                <w:shd w:val="clear" w:color="auto" w:fill="FFFFFF"/>
                <w:lang w:val="uk-UA"/>
              </w:rPr>
              <w:t xml:space="preserve"> </w:t>
            </w:r>
            <w:r w:rsidR="00794CA9" w:rsidRPr="005961FE">
              <w:rPr>
                <w:rStyle w:val="aa"/>
                <w:rFonts w:ascii="Times New Roman" w:hAnsi="Times New Roman" w:cs="Times New Roman"/>
                <w:shd w:val="clear" w:color="auto" w:fill="FFFFFF"/>
                <w:lang w:val="uk-UA"/>
              </w:rPr>
              <w:t>Білорусь/Ісламської</w:t>
            </w:r>
            <w:r w:rsidR="00283E6D">
              <w:rPr>
                <w:rStyle w:val="aa"/>
                <w:rFonts w:ascii="Times New Roman" w:hAnsi="Times New Roman" w:cs="Times New Roman"/>
                <w:shd w:val="clear" w:color="auto" w:fill="FFFFFF"/>
                <w:lang w:val="uk-UA"/>
              </w:rPr>
              <w:t xml:space="preserve"> </w:t>
            </w:r>
            <w:r w:rsidR="00794CA9" w:rsidRPr="005961FE">
              <w:rPr>
                <w:rStyle w:val="aa"/>
                <w:rFonts w:ascii="Times New Roman" w:hAnsi="Times New Roman" w:cs="Times New Roman"/>
                <w:shd w:val="clear" w:color="auto" w:fill="FFFFFF"/>
                <w:lang w:val="uk-UA"/>
              </w:rPr>
              <w:t xml:space="preserve"> Республіки;</w:t>
            </w:r>
            <w:r w:rsidR="00794CA9" w:rsidRPr="00283E6D">
              <w:rPr>
                <w:rFonts w:ascii="Times New Roman" w:hAnsi="Times New Roman" w:cs="Times New Roman"/>
                <w:shd w:val="clear" w:color="auto" w:fill="FFFFFF"/>
              </w:rPr>
              <w:t> </w:t>
            </w:r>
            <w:r w:rsidR="00EE5CCA" w:rsidRPr="00283E6D">
              <w:rPr>
                <w:rFonts w:ascii="Times New Roman" w:hAnsi="Times New Roman" w:cs="Times New Roman"/>
                <w:shd w:val="clear" w:color="auto" w:fill="FFFFFF"/>
                <w:lang w:val="uk-UA"/>
              </w:rPr>
              <w:t xml:space="preserve"> </w:t>
            </w:r>
            <w:r w:rsidR="00794CA9" w:rsidRPr="005961FE">
              <w:rPr>
                <w:rFonts w:ascii="Times New Roman" w:hAnsi="Times New Roman" w:cs="Times New Roman"/>
                <w:shd w:val="clear" w:color="auto" w:fill="FFFFFF"/>
                <w:lang w:val="uk-UA"/>
              </w:rPr>
              <w:t xml:space="preserve">юридичних осіб, утворених та зареєстрованих відповідно до законодавства України, кінцевим </w:t>
            </w:r>
            <w:proofErr w:type="spellStart"/>
            <w:r w:rsidR="00794CA9" w:rsidRPr="005961FE">
              <w:rPr>
                <w:rFonts w:ascii="Times New Roman" w:hAnsi="Times New Roman" w:cs="Times New Roman"/>
                <w:shd w:val="clear" w:color="auto" w:fill="FFFFFF"/>
                <w:lang w:val="uk-UA"/>
              </w:rPr>
              <w:t>бенефіціарним</w:t>
            </w:r>
            <w:proofErr w:type="spellEnd"/>
            <w:r w:rsidR="00794CA9" w:rsidRPr="005961FE">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Російська Федерація/Республіка Білорусь/Ісламська Республіка Іран,</w:t>
            </w:r>
            <w:r w:rsidR="00794CA9" w:rsidRPr="00283E6D">
              <w:rPr>
                <w:rStyle w:val="aa"/>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громадянин</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Російської Федерації/Республіки Білорусь/Ісламської Республіки</w:t>
            </w:r>
            <w:r w:rsidR="00794CA9" w:rsidRPr="00283E6D">
              <w:rPr>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Російської Федерації/Республіки Білорусь/Ісламської Республіки,</w:t>
            </w:r>
            <w:r w:rsidR="00794CA9" w:rsidRPr="00283E6D">
              <w:rPr>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794CA9" w:rsidRPr="00283E6D">
              <w:rPr>
                <w:rFonts w:ascii="Times New Roman" w:hAnsi="Times New Roman" w:cs="Times New Roman"/>
                <w:shd w:val="clear" w:color="auto" w:fill="FFFFFF"/>
              </w:rPr>
              <w:t>  </w:t>
            </w:r>
          </w:p>
          <w:p w:rsidR="00F84FEB" w:rsidRPr="00283E6D" w:rsidRDefault="00794CA9" w:rsidP="00283E6D">
            <w:pPr>
              <w:widowControl w:val="0"/>
              <w:spacing w:after="0" w:line="240" w:lineRule="auto"/>
              <w:jc w:val="both"/>
              <w:rPr>
                <w:rFonts w:ascii="Times New Roman" w:eastAsia="Times New Roman" w:hAnsi="Times New Roman" w:cs="Times New Roman"/>
                <w:lang w:val="uk-UA"/>
              </w:rPr>
            </w:pPr>
            <w:r w:rsidRPr="005961FE">
              <w:rPr>
                <w:rStyle w:val="aa"/>
                <w:rFonts w:ascii="Times New Roman" w:hAnsi="Times New Roman" w:cs="Times New Roman"/>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D66A85" w:rsidRPr="00283E6D">
              <w:rPr>
                <w:rStyle w:val="aa"/>
                <w:rFonts w:ascii="Times New Roman" w:hAnsi="Times New Roman" w:cs="Times New Roman"/>
                <w:shd w:val="clear" w:color="auto" w:fill="FFFFFF"/>
                <w:lang w:val="uk-UA"/>
              </w:rPr>
              <w:t xml:space="preserve"> </w:t>
            </w:r>
            <w:r w:rsidR="00D66A85" w:rsidRPr="00AA48D5">
              <w:rPr>
                <w:rFonts w:ascii="Times New Roman" w:eastAsia="Times New Roman" w:hAnsi="Times New Roman" w:cs="Times New Roman"/>
                <w:highlight w:val="white"/>
                <w:lang w:val="uk-UA"/>
              </w:rPr>
              <w:t>№1178.</w:t>
            </w:r>
          </w:p>
          <w:p w:rsidR="00D66A85" w:rsidRPr="00D66A85" w:rsidRDefault="00D66A85" w:rsidP="00283E6D">
            <w:pPr>
              <w:widowControl w:val="0"/>
              <w:spacing w:after="0" w:line="240" w:lineRule="auto"/>
              <w:jc w:val="both"/>
              <w:rPr>
                <w:rFonts w:ascii="Times New Roman" w:eastAsia="Times New Roman" w:hAnsi="Times New Roman" w:cs="Times New Roman"/>
                <w:i/>
                <w:lang w:val="uk-UA"/>
              </w:rPr>
            </w:pPr>
            <w:r w:rsidRPr="005961FE">
              <w:rPr>
                <w:rFonts w:ascii="Times New Roman" w:eastAsia="Times New Roman" w:hAnsi="Times New Roman" w:cs="Times New Roman"/>
                <w:b/>
                <w:color w:val="FF0000"/>
                <w:highlight w:val="yellow"/>
                <w:lang w:val="uk-UA"/>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961FE">
              <w:rPr>
                <w:rFonts w:ascii="Times New Roman" w:hAnsi="Times New Roman" w:cs="Times New Roman"/>
                <w:shd w:val="clear" w:color="auto" w:fill="FFFFFF"/>
                <w:lang w:val="uk-UA"/>
              </w:rPr>
              <w:t>є громадянином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sidRPr="005961FE">
              <w:rPr>
                <w:rFonts w:ascii="Times New Roman" w:hAnsi="Times New Roman" w:cs="Times New Roman"/>
                <w:shd w:val="clear" w:color="auto" w:fill="FFFFFF"/>
                <w:lang w:val="uk-UA"/>
              </w:rPr>
              <w:t>бенефіціарним</w:t>
            </w:r>
            <w:proofErr w:type="spellEnd"/>
            <w:r w:rsidRPr="005961FE">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961FE">
              <w:rPr>
                <w:rFonts w:ascii="Times New Roman" w:hAnsi="Times New Roman" w:cs="Times New Roman"/>
                <w:b/>
                <w:shd w:val="clear" w:color="auto" w:fill="FFFFFF"/>
                <w:lang w:val="uk-UA"/>
              </w:rPr>
              <w:t>Ісламська Республіка Іран</w:t>
            </w:r>
            <w:r w:rsidRPr="005961FE">
              <w:rPr>
                <w:rFonts w:ascii="Times New Roman" w:hAnsi="Times New Roman" w:cs="Times New Roman"/>
                <w:shd w:val="clear" w:color="auto" w:fill="FFFFFF"/>
                <w:lang w:val="uk-UA"/>
              </w:rPr>
              <w:t>, громадянин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Міністрів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8" w:anchor="n2" w:history="1">
              <w:r w:rsidRPr="002066E0">
                <w:rPr>
                  <w:rStyle w:val="a9"/>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8319C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8319C4">
              <w:rPr>
                <w:rFonts w:ascii="Times New Roman" w:eastAsia="Times New Roman" w:hAnsi="Times New Roman" w:cs="Times New Roman"/>
                <w:highlight w:val="white"/>
                <w:lang w:val="uk-UA"/>
              </w:rPr>
              <w:t xml:space="preserve">є такою, ціна якої перевищує очікувану вартість предмета закупівлі, визначену замовником в оголошенні про проведення </w:t>
            </w:r>
            <w:r w:rsidRPr="008319C4">
              <w:rPr>
                <w:rFonts w:ascii="Times New Roman" w:eastAsia="Times New Roman" w:hAnsi="Times New Roman" w:cs="Times New Roman"/>
                <w:highlight w:val="white"/>
                <w:lang w:val="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3) переможець процедури закупівлі:</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8319C4" w:rsidRPr="00D97485" w:rsidRDefault="008319C4" w:rsidP="008319C4">
            <w:pPr>
              <w:shd w:val="clear" w:color="auto" w:fill="FFFFFF"/>
              <w:spacing w:after="0" w:line="240" w:lineRule="auto"/>
              <w:ind w:firstLine="567"/>
              <w:jc w:val="both"/>
              <w:rPr>
                <w:rFonts w:ascii="Times New Roman" w:eastAsia="Times New Roman" w:hAnsi="Times New Roman" w:cs="Times New Roman"/>
                <w:b/>
                <w:highlight w:val="white"/>
                <w:lang w:val="uk-UA"/>
              </w:rPr>
            </w:pPr>
            <w:r w:rsidRPr="00D97485">
              <w:rPr>
                <w:rFonts w:ascii="Times New Roman" w:eastAsia="Times New Roman" w:hAnsi="Times New Roman" w:cs="Times New Roman"/>
                <w:b/>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B83828">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B83828" w:rsidRDefault="00F84FEB" w:rsidP="00B95DA5">
            <w:pPr>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169E" w:rsidRPr="00D97485" w:rsidRDefault="0062169E" w:rsidP="00B95DA5">
            <w:pPr>
              <w:spacing w:after="0" w:line="240" w:lineRule="auto"/>
              <w:ind w:firstLine="567"/>
              <w:jc w:val="both"/>
              <w:rPr>
                <w:rFonts w:ascii="Times New Roman" w:eastAsia="Times New Roman" w:hAnsi="Times New Roman" w:cs="Times New Roman"/>
                <w:b/>
                <w:strike/>
                <w:highlight w:val="white"/>
                <w:lang w:val="uk-UA"/>
              </w:rPr>
            </w:pPr>
            <w:r w:rsidRPr="00D97485">
              <w:rPr>
                <w:rFonts w:ascii="Times New Roman" w:eastAsia="Times New Roman" w:hAnsi="Times New Roman" w:cs="Times New Roman"/>
                <w:b/>
                <w:highlight w:val="white"/>
                <w:lang w:val="uk-UA"/>
              </w:rPr>
              <w:t xml:space="preserve">2) </w:t>
            </w:r>
            <w:r w:rsidRPr="00D97485">
              <w:rPr>
                <w:rFonts w:ascii="Times New Roman" w:eastAsia="Times New Roman" w:hAnsi="Times New Roman" w:cs="Times New Roman"/>
                <w:b/>
                <w:i/>
                <w:iCs/>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A67B2" w:rsidRPr="00D97485" w:rsidRDefault="002A67B2" w:rsidP="00B95DA5">
            <w:pPr>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A67B2" w:rsidRPr="00561564" w:rsidRDefault="002A67B2" w:rsidP="00B95DA5">
            <w:pPr>
              <w:spacing w:after="0" w:line="240" w:lineRule="auto"/>
              <w:jc w:val="both"/>
              <w:rPr>
                <w:rFonts w:ascii="Times New Roman" w:eastAsia="Times New Roman" w:hAnsi="Times New Roman" w:cs="Times New Roman"/>
                <w:highlight w:val="white"/>
                <w:lang w:val="uk-UA"/>
              </w:rPr>
            </w:pPr>
          </w:p>
          <w:p w:rsidR="00F84FEB" w:rsidRPr="00B94308" w:rsidRDefault="00F84FEB" w:rsidP="00B95DA5">
            <w:pPr>
              <w:spacing w:after="0" w:line="240" w:lineRule="auto"/>
              <w:jc w:val="both"/>
              <w:rPr>
                <w:rFonts w:ascii="Times New Roman" w:eastAsia="Times New Roman" w:hAnsi="Times New Roman" w:cs="Times New Roman"/>
                <w:highlight w:val="white"/>
                <w:lang w:val="uk-UA"/>
              </w:rPr>
            </w:pPr>
            <w:r w:rsidRPr="00B94308">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B94308">
              <w:rPr>
                <w:rFonts w:ascii="Times New Roman" w:eastAsia="Times New Roman" w:hAnsi="Times New Roman" w:cs="Times New Roman"/>
                <w:highlight w:val="white"/>
                <w:lang w:val="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2169E" w:rsidRDefault="0062169E" w:rsidP="00B95DA5">
            <w:pPr>
              <w:spacing w:after="0" w:line="240" w:lineRule="auto"/>
              <w:jc w:val="both"/>
              <w:rPr>
                <w:rFonts w:ascii="Times New Roman" w:eastAsia="Times New Roman" w:hAnsi="Times New Roman" w:cs="Times New Roman"/>
                <w:highlight w:val="white"/>
                <w:lang w:val="uk-UA"/>
              </w:rPr>
            </w:pPr>
          </w:p>
          <w:p w:rsidR="0062169E" w:rsidRPr="00D97485" w:rsidRDefault="0062169E" w:rsidP="00B95DA5">
            <w:pPr>
              <w:spacing w:after="0" w:line="240" w:lineRule="auto"/>
              <w:jc w:val="both"/>
              <w:rPr>
                <w:rStyle w:val="afd"/>
                <w:rFonts w:ascii="Times New Roman" w:hAnsi="Times New Roman" w:cs="Times New Roman"/>
                <w:b/>
                <w:i w:val="0"/>
                <w:bdr w:val="single" w:sz="2" w:space="0" w:color="auto" w:frame="1"/>
                <w:shd w:val="clear" w:color="auto" w:fill="FFFFFF"/>
                <w:lang w:val="uk-UA"/>
              </w:rPr>
            </w:pPr>
            <w:proofErr w:type="gramStart"/>
            <w:r w:rsidRPr="00D97485">
              <w:rPr>
                <w:rStyle w:val="afd"/>
                <w:rFonts w:ascii="Times New Roman" w:hAnsi="Times New Roman" w:cs="Times New Roman"/>
                <w:b/>
                <w:i w:val="0"/>
                <w:shd w:val="clear" w:color="auto" w:fill="FFFFFF"/>
              </w:rPr>
              <w:t xml:space="preserve">У </w:t>
            </w:r>
            <w:proofErr w:type="spellStart"/>
            <w:r w:rsidRPr="00D97485">
              <w:rPr>
                <w:rStyle w:val="afd"/>
                <w:rFonts w:ascii="Times New Roman" w:hAnsi="Times New Roman" w:cs="Times New Roman"/>
                <w:b/>
                <w:i w:val="0"/>
                <w:shd w:val="clear" w:color="auto" w:fill="FFFFFF"/>
              </w:rPr>
              <w:t>разі</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відхилення</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тендерної</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пропозиції</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що</w:t>
            </w:r>
            <w:proofErr w:type="spellEnd"/>
            <w:r w:rsidRPr="00D97485">
              <w:rPr>
                <w:rStyle w:val="afd"/>
                <w:rFonts w:ascii="Times New Roman" w:hAnsi="Times New Roman" w:cs="Times New Roman"/>
                <w:b/>
                <w:i w:val="0"/>
                <w:shd w:val="clear" w:color="auto" w:fill="FFFFFF"/>
              </w:rPr>
              <w:t xml:space="preserve"> за результатами </w:t>
            </w:r>
            <w:proofErr w:type="spellStart"/>
            <w:r w:rsidRPr="00D97485">
              <w:rPr>
                <w:rStyle w:val="afd"/>
                <w:rFonts w:ascii="Times New Roman" w:hAnsi="Times New Roman" w:cs="Times New Roman"/>
                <w:b/>
                <w:i w:val="0"/>
                <w:shd w:val="clear" w:color="auto" w:fill="FFFFFF"/>
              </w:rPr>
              <w:t>оцінки</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визначена</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найбільш</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економічно</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вигідною</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замовник</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розглядає</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наступну</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тендерну</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пропозицію</w:t>
            </w:r>
            <w:proofErr w:type="spellEnd"/>
            <w:r w:rsidRPr="00D97485">
              <w:rPr>
                <w:rStyle w:val="afd"/>
                <w:rFonts w:ascii="Times New Roman" w:hAnsi="Times New Roman" w:cs="Times New Roman"/>
                <w:b/>
                <w:i w:val="0"/>
                <w:shd w:val="clear" w:color="auto" w:fill="FFFFFF"/>
              </w:rPr>
              <w:t xml:space="preserve"> у списку </w:t>
            </w:r>
            <w:proofErr w:type="spellStart"/>
            <w:r w:rsidRPr="00D97485">
              <w:rPr>
                <w:rStyle w:val="afd"/>
                <w:rFonts w:ascii="Times New Roman" w:hAnsi="Times New Roman" w:cs="Times New Roman"/>
                <w:b/>
                <w:i w:val="0"/>
                <w:shd w:val="clear" w:color="auto" w:fill="FFFFFF"/>
              </w:rPr>
              <w:t>тендерних</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пропозицій</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розташованих</w:t>
            </w:r>
            <w:proofErr w:type="spellEnd"/>
            <w:r w:rsidRPr="00D97485">
              <w:rPr>
                <w:rStyle w:val="afd"/>
                <w:rFonts w:ascii="Times New Roman" w:hAnsi="Times New Roman" w:cs="Times New Roman"/>
                <w:b/>
                <w:i w:val="0"/>
                <w:shd w:val="clear" w:color="auto" w:fill="FFFFFF"/>
              </w:rPr>
              <w:t xml:space="preserve"> за результатами </w:t>
            </w:r>
            <w:proofErr w:type="spellStart"/>
            <w:r w:rsidRPr="00D97485">
              <w:rPr>
                <w:rStyle w:val="afd"/>
                <w:rFonts w:ascii="Times New Roman" w:hAnsi="Times New Roman" w:cs="Times New Roman"/>
                <w:b/>
                <w:i w:val="0"/>
                <w:shd w:val="clear" w:color="auto" w:fill="FFFFFF"/>
              </w:rPr>
              <w:t>їх</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оцінки</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починаючи</w:t>
            </w:r>
            <w:proofErr w:type="spellEnd"/>
            <w:r w:rsidRPr="00D97485">
              <w:rPr>
                <w:rStyle w:val="afd"/>
                <w:rFonts w:ascii="Times New Roman" w:hAnsi="Times New Roman" w:cs="Times New Roman"/>
                <w:b/>
                <w:i w:val="0"/>
                <w:shd w:val="clear" w:color="auto" w:fill="FFFFFF"/>
              </w:rPr>
              <w:t xml:space="preserve"> з </w:t>
            </w:r>
            <w:proofErr w:type="spellStart"/>
            <w:r w:rsidRPr="00D97485">
              <w:rPr>
                <w:rStyle w:val="afd"/>
                <w:rFonts w:ascii="Times New Roman" w:hAnsi="Times New Roman" w:cs="Times New Roman"/>
                <w:b/>
                <w:i w:val="0"/>
                <w:shd w:val="clear" w:color="auto" w:fill="FFFFFF"/>
              </w:rPr>
              <w:t>найкращої</w:t>
            </w:r>
            <w:proofErr w:type="spellEnd"/>
            <w:r w:rsidRPr="00D97485">
              <w:rPr>
                <w:rStyle w:val="afd"/>
                <w:rFonts w:ascii="Times New Roman" w:hAnsi="Times New Roman" w:cs="Times New Roman"/>
                <w:b/>
                <w:i w:val="0"/>
                <w:shd w:val="clear" w:color="auto" w:fill="FFFFFF"/>
              </w:rPr>
              <w:t xml:space="preserve">, яка </w:t>
            </w:r>
            <w:proofErr w:type="spellStart"/>
            <w:r w:rsidRPr="00D97485">
              <w:rPr>
                <w:rStyle w:val="afd"/>
                <w:rFonts w:ascii="Times New Roman" w:hAnsi="Times New Roman" w:cs="Times New Roman"/>
                <w:b/>
                <w:i w:val="0"/>
                <w:shd w:val="clear" w:color="auto" w:fill="FFFFFF"/>
              </w:rPr>
              <w:t>вважається</w:t>
            </w:r>
            <w:proofErr w:type="spellEnd"/>
            <w:r w:rsidRPr="00D97485">
              <w:rPr>
                <w:rStyle w:val="afd"/>
                <w:rFonts w:ascii="Times New Roman" w:hAnsi="Times New Roman" w:cs="Times New Roman"/>
                <w:b/>
                <w:i w:val="0"/>
                <w:shd w:val="clear" w:color="auto" w:fill="FFFFFF"/>
              </w:rPr>
              <w:t xml:space="preserve"> в такому </w:t>
            </w:r>
            <w:proofErr w:type="spellStart"/>
            <w:r w:rsidRPr="00D97485">
              <w:rPr>
                <w:rStyle w:val="afd"/>
                <w:rFonts w:ascii="Times New Roman" w:hAnsi="Times New Roman" w:cs="Times New Roman"/>
                <w:b/>
                <w:i w:val="0"/>
                <w:shd w:val="clear" w:color="auto" w:fill="FFFFFF"/>
              </w:rPr>
              <w:t>випадку</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найбільш</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економічно</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вигідною</w:t>
            </w:r>
            <w:proofErr w:type="spellEnd"/>
            <w:r w:rsidRPr="00D97485">
              <w:rPr>
                <w:rStyle w:val="afd"/>
                <w:rFonts w:ascii="Times New Roman" w:hAnsi="Times New Roman" w:cs="Times New Roman"/>
                <w:b/>
                <w:i w:val="0"/>
                <w:shd w:val="clear" w:color="auto" w:fill="FFFFFF"/>
              </w:rPr>
              <w:t xml:space="preserve">, у порядку та строки, </w:t>
            </w:r>
            <w:proofErr w:type="spellStart"/>
            <w:r w:rsidRPr="00D97485">
              <w:rPr>
                <w:rStyle w:val="afd"/>
                <w:rFonts w:ascii="Times New Roman" w:hAnsi="Times New Roman" w:cs="Times New Roman"/>
                <w:b/>
                <w:i w:val="0"/>
                <w:shd w:val="clear" w:color="auto" w:fill="FFFFFF"/>
              </w:rPr>
              <w:t>визначені</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цими</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особливостями</w:t>
            </w:r>
            <w:proofErr w:type="spellEnd"/>
            <w:proofErr w:type="gramEnd"/>
          </w:p>
          <w:p w:rsidR="0062169E" w:rsidRPr="0062169E" w:rsidRDefault="0062169E" w:rsidP="00B95DA5">
            <w:pPr>
              <w:spacing w:after="0" w:line="240" w:lineRule="auto"/>
              <w:jc w:val="both"/>
              <w:rPr>
                <w:rFonts w:ascii="Times New Roman" w:eastAsia="Times New Roman" w:hAnsi="Times New Roman" w:cs="Times New Roman"/>
                <w:highlight w:val="white"/>
                <w:lang w:val="uk-UA"/>
              </w:rPr>
            </w:pPr>
          </w:p>
        </w:tc>
      </w:tr>
      <w:tr w:rsidR="00F84FEB" w:rsidRPr="00561564" w:rsidTr="00B95DA5">
        <w:trPr>
          <w:trHeight w:val="269"/>
          <w:jc w:val="center"/>
        </w:trPr>
        <w:tc>
          <w:tcPr>
            <w:tcW w:w="10109" w:type="dxa"/>
            <w:gridSpan w:val="3"/>
            <w:vAlign w:val="center"/>
          </w:tcPr>
          <w:p w:rsidR="00F84FEB" w:rsidRPr="00561564" w:rsidRDefault="00F84FEB" w:rsidP="00B95DA5">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8" w:name="h.z337ya" w:colFirst="0" w:colLast="0"/>
            <w:bookmarkEnd w:id="8"/>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647FD4" w:rsidRPr="00D97485" w:rsidRDefault="00647FD4" w:rsidP="00B95DA5">
            <w:pPr>
              <w:widowControl w:val="0"/>
              <w:spacing w:after="0" w:line="240" w:lineRule="auto"/>
              <w:jc w:val="both"/>
              <w:rPr>
                <w:rStyle w:val="afd"/>
                <w:rFonts w:ascii="__Roboto_Fallback_4d56f2" w:hAnsi="__Roboto_Fallback_4d56f2"/>
                <w:bdr w:val="single" w:sz="2" w:space="0" w:color="auto" w:frame="1"/>
                <w:shd w:val="clear" w:color="auto" w:fill="FFFFFF"/>
                <w:lang w:val="uk-UA"/>
              </w:rPr>
            </w:pPr>
            <w:r w:rsidRPr="00D97485">
              <w:rPr>
                <w:rStyle w:val="afd"/>
                <w:rFonts w:ascii="Times New Roman" w:hAnsi="Times New Roman" w:cs="Times New Roman"/>
                <w:b/>
                <w:i w:val="0"/>
                <w:shd w:val="clear" w:color="auto" w:fill="FFFFFF"/>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47FD4" w:rsidRPr="00647FD4" w:rsidRDefault="00647FD4" w:rsidP="00B95DA5">
            <w:pPr>
              <w:widowControl w:val="0"/>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8C7982" w:rsidRPr="00561564" w:rsidTr="00B95DA5">
        <w:trPr>
          <w:trHeight w:val="520"/>
          <w:jc w:val="center"/>
        </w:trPr>
        <w:tc>
          <w:tcPr>
            <w:tcW w:w="548" w:type="dxa"/>
          </w:tcPr>
          <w:p w:rsidR="008C7982" w:rsidRPr="00561564" w:rsidRDefault="008C7982"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8C7982" w:rsidRPr="00561564" w:rsidRDefault="008C7982"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8C7982" w:rsidRDefault="005122F3">
            <w:pPr>
              <w:pStyle w:val="a3"/>
              <w:spacing w:before="0" w:after="0" w:line="276" w:lineRule="auto"/>
              <w:ind w:right="57"/>
              <w:jc w:val="both"/>
              <w:rPr>
                <w:color w:val="00B050"/>
                <w:lang w:val="uk-UA"/>
              </w:rPr>
            </w:pPr>
            <w:r w:rsidRPr="005122F3">
              <w:rPr>
                <w:b/>
                <w:color w:val="000000"/>
                <w:lang w:val="uk-UA"/>
              </w:rPr>
              <w:t>НЕ ЗАСТОСОВУЄТЬСЯ</w:t>
            </w:r>
          </w:p>
        </w:tc>
      </w:tr>
      <w:tr w:rsidR="008C7982" w:rsidRPr="00561564" w:rsidTr="00B95DA5">
        <w:trPr>
          <w:trHeight w:val="520"/>
          <w:jc w:val="center"/>
        </w:trPr>
        <w:tc>
          <w:tcPr>
            <w:tcW w:w="548" w:type="dxa"/>
          </w:tcPr>
          <w:p w:rsidR="008C7982" w:rsidRPr="00561564" w:rsidRDefault="008C7982" w:rsidP="00B95DA5">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8C7982" w:rsidRDefault="008C7982"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8C7982" w:rsidRDefault="008C7982" w:rsidP="00B95DA5">
            <w:pPr>
              <w:widowControl w:val="0"/>
              <w:spacing w:after="0" w:line="240" w:lineRule="auto"/>
              <w:rPr>
                <w:rFonts w:ascii="Times New Roman" w:hAnsi="Times New Roman" w:cs="Times New Roman"/>
                <w:lang w:val="uk-UA"/>
              </w:rPr>
            </w:pPr>
          </w:p>
          <w:p w:rsidR="008C7982" w:rsidRPr="004063A4" w:rsidRDefault="008C7982"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8C7982" w:rsidRDefault="005122F3">
            <w:pPr>
              <w:widowControl w:val="0"/>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w:t>
            </w:r>
          </w:p>
        </w:tc>
      </w:tr>
      <w:tr w:rsidR="008C7982" w:rsidRPr="00561564" w:rsidTr="00B95DA5">
        <w:trPr>
          <w:trHeight w:val="520"/>
          <w:jc w:val="center"/>
        </w:trPr>
        <w:tc>
          <w:tcPr>
            <w:tcW w:w="548" w:type="dxa"/>
          </w:tcPr>
          <w:p w:rsidR="008C7982" w:rsidRPr="00561564" w:rsidRDefault="008C7982" w:rsidP="00B95DA5">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8C7982" w:rsidRPr="006E36D0" w:rsidRDefault="008C7982"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8C7982" w:rsidRDefault="005122F3" w:rsidP="005122F3">
            <w:pPr>
              <w:shd w:val="clear" w:color="auto" w:fill="FFFFFF" w:themeFill="background1"/>
              <w:tabs>
                <w:tab w:val="left" w:pos="6504"/>
              </w:tabs>
              <w:spacing w:after="0" w:line="240" w:lineRule="auto"/>
              <w:ind w:right="144"/>
              <w:jc w:val="both"/>
              <w:rPr>
                <w:rFonts w:ascii="Times New Roman" w:eastAsia="Times New Roman" w:hAnsi="Times New Roman" w:cs="Times New Roman"/>
                <w:b/>
                <w:lang w:val="uk-UA"/>
              </w:rPr>
            </w:pPr>
            <w:r>
              <w:rPr>
                <w:rFonts w:ascii="Times New Roman" w:eastAsia="Times New Roman" w:hAnsi="Times New Roman" w:cs="Times New Roman"/>
                <w:b/>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1"/>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5122F3" w:rsidRDefault="005122F3" w:rsidP="00F84FEB">
      <w:pPr>
        <w:spacing w:after="0" w:line="240" w:lineRule="auto"/>
        <w:rPr>
          <w:color w:val="000000" w:themeColor="text1"/>
          <w:sz w:val="20"/>
          <w:szCs w:val="20"/>
          <w:lang w:val="uk-UA"/>
        </w:rPr>
      </w:pPr>
    </w:p>
    <w:p w:rsidR="005122F3" w:rsidRPr="00561564" w:rsidRDefault="005122F3" w:rsidP="00F84FEB">
      <w:pPr>
        <w:spacing w:after="0" w:line="240" w:lineRule="auto"/>
        <w:rPr>
          <w:color w:val="000000" w:themeColor="text1"/>
          <w:sz w:val="20"/>
          <w:szCs w:val="20"/>
          <w:lang w:val="uk-UA"/>
        </w:rPr>
      </w:pPr>
    </w:p>
    <w:p w:rsidR="00501E61" w:rsidRDefault="00501E61" w:rsidP="00F84FEB">
      <w:pPr>
        <w:spacing w:after="0" w:line="240" w:lineRule="auto"/>
        <w:jc w:val="center"/>
        <w:rPr>
          <w:rFonts w:ascii="Times New Roman" w:hAnsi="Times New Roman" w:cs="Times New Roman"/>
          <w:color w:val="000000" w:themeColor="text1"/>
          <w:sz w:val="28"/>
          <w:szCs w:val="28"/>
          <w:lang w:val="uk-UA"/>
        </w:rPr>
      </w:pPr>
    </w:p>
    <w:p w:rsidR="00501E61" w:rsidRDefault="00501E61"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5122F3" w:rsidRDefault="005122F3" w:rsidP="00F84FEB">
      <w:pPr>
        <w:spacing w:after="0" w:line="240" w:lineRule="auto"/>
        <w:ind w:right="424"/>
        <w:jc w:val="right"/>
        <w:rPr>
          <w:rFonts w:ascii="Times New Roman" w:eastAsia="Times New Roman" w:hAnsi="Times New Roman" w:cs="Times New Roman"/>
          <w:b/>
          <w:bCs/>
          <w:i/>
          <w:sz w:val="24"/>
          <w:szCs w:val="24"/>
          <w:lang w:val="uk-UA"/>
        </w:rPr>
      </w:pPr>
    </w:p>
    <w:p w:rsidR="005122F3" w:rsidRDefault="005122F3" w:rsidP="00F84FEB">
      <w:pPr>
        <w:spacing w:after="0" w:line="240" w:lineRule="auto"/>
        <w:ind w:right="424"/>
        <w:jc w:val="right"/>
        <w:rPr>
          <w:rFonts w:ascii="Times New Roman" w:eastAsia="Times New Roman" w:hAnsi="Times New Roman" w:cs="Times New Roman"/>
          <w:b/>
          <w:bCs/>
          <w:i/>
          <w:sz w:val="24"/>
          <w:szCs w:val="24"/>
          <w:lang w:val="uk-UA"/>
        </w:rPr>
      </w:pPr>
    </w:p>
    <w:p w:rsidR="005122F3" w:rsidRDefault="005122F3" w:rsidP="00F84FEB">
      <w:pPr>
        <w:spacing w:after="0" w:line="240" w:lineRule="auto"/>
        <w:ind w:right="424"/>
        <w:jc w:val="right"/>
        <w:rPr>
          <w:rFonts w:ascii="Times New Roman" w:eastAsia="Times New Roman" w:hAnsi="Times New Roman" w:cs="Times New Roman"/>
          <w:b/>
          <w:bCs/>
          <w:i/>
          <w:sz w:val="24"/>
          <w:szCs w:val="24"/>
          <w:lang w:val="uk-UA"/>
        </w:rPr>
      </w:pPr>
    </w:p>
    <w:p w:rsidR="005122F3" w:rsidRDefault="005122F3" w:rsidP="00F84FEB">
      <w:pPr>
        <w:spacing w:after="0" w:line="240" w:lineRule="auto"/>
        <w:ind w:right="424"/>
        <w:jc w:val="right"/>
        <w:rPr>
          <w:rFonts w:ascii="Times New Roman" w:eastAsia="Times New Roman" w:hAnsi="Times New Roman" w:cs="Times New Roman"/>
          <w:b/>
          <w:bCs/>
          <w:i/>
          <w:sz w:val="24"/>
          <w:szCs w:val="24"/>
          <w:lang w:val="uk-UA"/>
        </w:rPr>
      </w:pPr>
    </w:p>
    <w:p w:rsidR="005122F3" w:rsidRDefault="005122F3" w:rsidP="00F84FEB">
      <w:pPr>
        <w:spacing w:after="0" w:line="240" w:lineRule="auto"/>
        <w:ind w:right="424"/>
        <w:jc w:val="right"/>
        <w:rPr>
          <w:rFonts w:ascii="Times New Roman" w:eastAsia="Times New Roman" w:hAnsi="Times New Roman" w:cs="Times New Roman"/>
          <w:b/>
          <w:bCs/>
          <w:i/>
          <w:sz w:val="24"/>
          <w:szCs w:val="24"/>
          <w:lang w:val="uk-UA"/>
        </w:rPr>
      </w:pPr>
    </w:p>
    <w:p w:rsidR="005122F3" w:rsidRDefault="005122F3" w:rsidP="00F84FEB">
      <w:pPr>
        <w:spacing w:after="0" w:line="240" w:lineRule="auto"/>
        <w:ind w:right="424"/>
        <w:jc w:val="right"/>
        <w:rPr>
          <w:rFonts w:ascii="Times New Roman" w:eastAsia="Times New Roman" w:hAnsi="Times New Roman" w:cs="Times New Roman"/>
          <w:b/>
          <w:bCs/>
          <w:i/>
          <w:sz w:val="24"/>
          <w:szCs w:val="24"/>
          <w:lang w:val="uk-UA"/>
        </w:rPr>
      </w:pPr>
    </w:p>
    <w:p w:rsidR="005122F3" w:rsidRDefault="005122F3" w:rsidP="00F84FEB">
      <w:pPr>
        <w:spacing w:after="0" w:line="240" w:lineRule="auto"/>
        <w:ind w:right="424"/>
        <w:jc w:val="right"/>
        <w:rPr>
          <w:rFonts w:ascii="Times New Roman" w:eastAsia="Times New Roman" w:hAnsi="Times New Roman" w:cs="Times New Roman"/>
          <w:b/>
          <w:bCs/>
          <w:i/>
          <w:sz w:val="24"/>
          <w:szCs w:val="24"/>
          <w:lang w:val="uk-UA"/>
        </w:rPr>
      </w:pPr>
    </w:p>
    <w:p w:rsidR="005122F3" w:rsidRDefault="005122F3" w:rsidP="00F84FEB">
      <w:pPr>
        <w:spacing w:after="0" w:line="240" w:lineRule="auto"/>
        <w:ind w:right="424"/>
        <w:jc w:val="right"/>
        <w:rPr>
          <w:rFonts w:ascii="Times New Roman" w:eastAsia="Times New Roman" w:hAnsi="Times New Roman" w:cs="Times New Roman"/>
          <w:b/>
          <w:bCs/>
          <w:i/>
          <w:sz w:val="24"/>
          <w:szCs w:val="24"/>
          <w:lang w:val="uk-UA"/>
        </w:rPr>
      </w:pPr>
    </w:p>
    <w:p w:rsidR="005122F3" w:rsidRDefault="005122F3" w:rsidP="00F84FEB">
      <w:pPr>
        <w:spacing w:after="0" w:line="240" w:lineRule="auto"/>
        <w:ind w:right="424"/>
        <w:jc w:val="right"/>
        <w:rPr>
          <w:rFonts w:ascii="Times New Roman" w:eastAsia="Times New Roman" w:hAnsi="Times New Roman" w:cs="Times New Roman"/>
          <w:b/>
          <w:bCs/>
          <w:i/>
          <w:sz w:val="24"/>
          <w:szCs w:val="24"/>
          <w:lang w:val="uk-UA"/>
        </w:rPr>
      </w:pPr>
    </w:p>
    <w:p w:rsidR="005122F3" w:rsidRDefault="005122F3" w:rsidP="00F84FEB">
      <w:pPr>
        <w:spacing w:after="0" w:line="240" w:lineRule="auto"/>
        <w:ind w:right="424"/>
        <w:jc w:val="right"/>
        <w:rPr>
          <w:rFonts w:ascii="Times New Roman" w:eastAsia="Times New Roman" w:hAnsi="Times New Roman" w:cs="Times New Roman"/>
          <w:b/>
          <w:bCs/>
          <w:i/>
          <w:sz w:val="24"/>
          <w:szCs w:val="24"/>
          <w:lang w:val="uk-UA"/>
        </w:rPr>
      </w:pPr>
    </w:p>
    <w:p w:rsidR="005122F3" w:rsidRDefault="005122F3" w:rsidP="00F84FEB">
      <w:pPr>
        <w:spacing w:after="0" w:line="240" w:lineRule="auto"/>
        <w:ind w:right="424"/>
        <w:jc w:val="right"/>
        <w:rPr>
          <w:rFonts w:ascii="Times New Roman" w:eastAsia="Times New Roman" w:hAnsi="Times New Roman" w:cs="Times New Roman"/>
          <w:b/>
          <w:bCs/>
          <w:i/>
          <w:sz w:val="24"/>
          <w:szCs w:val="24"/>
          <w:lang w:val="uk-UA"/>
        </w:rPr>
      </w:pPr>
    </w:p>
    <w:p w:rsidR="005122F3" w:rsidRDefault="005122F3" w:rsidP="00F84FEB">
      <w:pPr>
        <w:spacing w:after="0" w:line="240" w:lineRule="auto"/>
        <w:ind w:right="424"/>
        <w:jc w:val="right"/>
        <w:rPr>
          <w:rFonts w:ascii="Times New Roman" w:eastAsia="Times New Roman" w:hAnsi="Times New Roman" w:cs="Times New Roman"/>
          <w:b/>
          <w:bCs/>
          <w:i/>
          <w:sz w:val="24"/>
          <w:szCs w:val="24"/>
          <w:lang w:val="uk-UA"/>
        </w:rPr>
      </w:pPr>
    </w:p>
    <w:p w:rsidR="003E7422" w:rsidRDefault="00D502AA" w:rsidP="00D502AA">
      <w:pPr>
        <w:spacing w:after="0" w:line="240" w:lineRule="auto"/>
        <w:ind w:right="424"/>
        <w:rPr>
          <w:rFonts w:ascii="Times New Roman" w:eastAsia="Times New Roman" w:hAnsi="Times New Roman" w:cs="Times New Roman"/>
          <w:b/>
          <w:bCs/>
          <w:i/>
          <w:sz w:val="24"/>
          <w:szCs w:val="24"/>
          <w:lang w:val="uk-UA"/>
        </w:rPr>
      </w:pPr>
      <w:r>
        <w:rPr>
          <w:rFonts w:ascii="Times New Roman" w:eastAsia="Times New Roman" w:hAnsi="Times New Roman" w:cs="Times New Roman"/>
          <w:b/>
          <w:bCs/>
          <w:i/>
          <w:sz w:val="24"/>
          <w:szCs w:val="24"/>
          <w:lang w:val="uk-UA"/>
        </w:rPr>
        <w:t xml:space="preserve">                                                                                                                                                  </w:t>
      </w:r>
    </w:p>
    <w:p w:rsidR="003E7422" w:rsidRDefault="003E7422" w:rsidP="00D502AA">
      <w:pPr>
        <w:spacing w:after="0" w:line="240" w:lineRule="auto"/>
        <w:ind w:right="424"/>
        <w:rPr>
          <w:rFonts w:ascii="Times New Roman" w:eastAsia="Times New Roman" w:hAnsi="Times New Roman" w:cs="Times New Roman"/>
          <w:b/>
          <w:bCs/>
          <w:i/>
          <w:sz w:val="24"/>
          <w:szCs w:val="24"/>
          <w:lang w:val="uk-UA"/>
        </w:rPr>
      </w:pPr>
    </w:p>
    <w:p w:rsidR="003E7422" w:rsidRDefault="003E7422" w:rsidP="00D502AA">
      <w:pPr>
        <w:spacing w:after="0" w:line="240" w:lineRule="auto"/>
        <w:ind w:right="424"/>
        <w:rPr>
          <w:rFonts w:ascii="Times New Roman" w:eastAsia="Times New Roman" w:hAnsi="Times New Roman" w:cs="Times New Roman"/>
          <w:b/>
          <w:bCs/>
          <w:i/>
          <w:sz w:val="24"/>
          <w:szCs w:val="24"/>
          <w:lang w:val="uk-UA"/>
        </w:rPr>
      </w:pPr>
    </w:p>
    <w:p w:rsidR="00F84FEB" w:rsidRPr="00561564" w:rsidRDefault="003E7422" w:rsidP="00D502AA">
      <w:pPr>
        <w:spacing w:after="0" w:line="240" w:lineRule="auto"/>
        <w:ind w:right="424"/>
        <w:rPr>
          <w:rFonts w:ascii="Times New Roman" w:eastAsia="Times New Roman" w:hAnsi="Times New Roman" w:cs="Times New Roman"/>
          <w:b/>
          <w:bCs/>
          <w:i/>
          <w:sz w:val="24"/>
          <w:szCs w:val="24"/>
          <w:lang w:val="uk-UA"/>
        </w:rPr>
      </w:pPr>
      <w:r>
        <w:rPr>
          <w:rFonts w:ascii="Times New Roman" w:eastAsia="Times New Roman" w:hAnsi="Times New Roman" w:cs="Times New Roman"/>
          <w:b/>
          <w:bCs/>
          <w:i/>
          <w:sz w:val="24"/>
          <w:szCs w:val="24"/>
          <w:lang w:val="uk-UA"/>
        </w:rPr>
        <w:t xml:space="preserve">                                                                                                                                                    </w:t>
      </w:r>
      <w:r w:rsidR="00D502AA">
        <w:rPr>
          <w:rFonts w:ascii="Times New Roman" w:eastAsia="Times New Roman" w:hAnsi="Times New Roman" w:cs="Times New Roman"/>
          <w:b/>
          <w:bCs/>
          <w:i/>
          <w:sz w:val="24"/>
          <w:szCs w:val="24"/>
          <w:lang w:val="uk-UA"/>
        </w:rPr>
        <w:t xml:space="preserve">  </w:t>
      </w:r>
      <w:r>
        <w:rPr>
          <w:rFonts w:ascii="Times New Roman" w:eastAsia="Times New Roman" w:hAnsi="Times New Roman" w:cs="Times New Roman"/>
          <w:b/>
          <w:bCs/>
          <w:i/>
          <w:sz w:val="24"/>
          <w:szCs w:val="24"/>
          <w:lang w:val="uk-UA"/>
        </w:rPr>
        <w:t xml:space="preserve">Додаток </w:t>
      </w:r>
      <w:r w:rsidR="00F84FEB" w:rsidRPr="00561564">
        <w:rPr>
          <w:rFonts w:ascii="Times New Roman" w:eastAsia="Times New Roman" w:hAnsi="Times New Roman" w:cs="Times New Roman"/>
          <w:b/>
          <w:bCs/>
          <w:i/>
          <w:sz w:val="24"/>
          <w:szCs w:val="24"/>
          <w:lang w:val="uk-UA"/>
        </w:rPr>
        <w:t>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501E61" w:rsidRPr="00D502AA" w:rsidRDefault="00501E61" w:rsidP="00D502AA">
      <w:pPr>
        <w:tabs>
          <w:tab w:val="left" w:pos="4671"/>
        </w:tabs>
        <w:spacing w:after="0" w:line="240" w:lineRule="auto"/>
        <w:rPr>
          <w:color w:val="000000" w:themeColor="text1"/>
          <w:sz w:val="20"/>
          <w:szCs w:val="20"/>
          <w:lang w:val="uk-UA"/>
        </w:rPr>
      </w:pPr>
    </w:p>
    <w:p w:rsidR="00501E61" w:rsidRDefault="00501E61"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5122F3" w:rsidRDefault="005122F3" w:rsidP="00F84FEB">
      <w:pPr>
        <w:spacing w:after="0" w:line="240" w:lineRule="auto"/>
        <w:ind w:right="424"/>
        <w:jc w:val="right"/>
        <w:rPr>
          <w:rFonts w:ascii="Times New Roman" w:eastAsia="Calibri" w:hAnsi="Times New Roman" w:cs="Times New Roman"/>
          <w:b/>
          <w:lang w:val="uk-UA" w:eastAsia="en-US"/>
        </w:rPr>
      </w:pPr>
    </w:p>
    <w:p w:rsidR="005122F3" w:rsidRDefault="005122F3"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501E61">
      <w:pPr>
        <w:spacing w:after="0" w:line="240" w:lineRule="auto"/>
        <w:ind w:firstLine="3969"/>
        <w:jc w:val="both"/>
        <w:rPr>
          <w:rFonts w:ascii="Times New Roman" w:hAnsi="Times New Roman" w:cs="Times New Roman"/>
          <w:b/>
          <w:bCs/>
          <w:lang w:val="uk-UA"/>
        </w:rPr>
      </w:pPr>
    </w:p>
    <w:p w:rsidR="00FC7DEA" w:rsidRPr="005122F3" w:rsidRDefault="00F84FEB" w:rsidP="001310B2">
      <w:pPr>
        <w:spacing w:after="0" w:line="240" w:lineRule="auto"/>
        <w:jc w:val="both"/>
        <w:rPr>
          <w:rFonts w:ascii="Times New Roman" w:hAnsi="Times New Roman" w:cs="Times New Roman"/>
          <w:b/>
          <w:sz w:val="24"/>
          <w:szCs w:val="24"/>
          <w:lang w:val="uk-UA"/>
        </w:rPr>
      </w:pPr>
      <w:r w:rsidRPr="005D27E1">
        <w:rPr>
          <w:rFonts w:ascii="Times New Roman" w:hAnsi="Times New Roman" w:cs="Times New Roman"/>
          <w:sz w:val="24"/>
          <w:szCs w:val="24"/>
        </w:rPr>
        <w:t xml:space="preserve"> Ми, _____________________ </w:t>
      </w:r>
      <w:r w:rsidRPr="005D27E1">
        <w:rPr>
          <w:rFonts w:ascii="Times New Roman" w:hAnsi="Times New Roman" w:cs="Times New Roman"/>
          <w:i/>
          <w:sz w:val="24"/>
          <w:szCs w:val="24"/>
        </w:rPr>
        <w:t>(</w:t>
      </w:r>
      <w:proofErr w:type="spellStart"/>
      <w:r w:rsidRPr="005D27E1">
        <w:rPr>
          <w:rFonts w:ascii="Times New Roman" w:hAnsi="Times New Roman" w:cs="Times New Roman"/>
          <w:b/>
          <w:bCs/>
          <w:i/>
          <w:sz w:val="24"/>
          <w:szCs w:val="24"/>
        </w:rPr>
        <w:t>повна</w:t>
      </w:r>
      <w:proofErr w:type="spellEnd"/>
      <w:r w:rsidRPr="005D27E1">
        <w:rPr>
          <w:rFonts w:ascii="Times New Roman" w:hAnsi="Times New Roman" w:cs="Times New Roman"/>
          <w:b/>
          <w:bCs/>
          <w:i/>
          <w:sz w:val="24"/>
          <w:szCs w:val="24"/>
        </w:rPr>
        <w:t xml:space="preserve"> </w:t>
      </w:r>
      <w:proofErr w:type="spellStart"/>
      <w:r w:rsidRPr="005D27E1">
        <w:rPr>
          <w:rFonts w:ascii="Times New Roman" w:hAnsi="Times New Roman" w:cs="Times New Roman"/>
          <w:b/>
          <w:bCs/>
          <w:i/>
          <w:sz w:val="24"/>
          <w:szCs w:val="24"/>
        </w:rPr>
        <w:t>назва</w:t>
      </w:r>
      <w:proofErr w:type="spellEnd"/>
      <w:r w:rsidRPr="005D27E1">
        <w:rPr>
          <w:rFonts w:ascii="Times New Roman" w:hAnsi="Times New Roman" w:cs="Times New Roman"/>
          <w:b/>
          <w:bCs/>
          <w:i/>
          <w:sz w:val="24"/>
          <w:szCs w:val="24"/>
        </w:rPr>
        <w:t xml:space="preserve"> </w:t>
      </w:r>
      <w:proofErr w:type="spellStart"/>
      <w:r w:rsidRPr="005D27E1">
        <w:rPr>
          <w:rFonts w:ascii="Times New Roman" w:hAnsi="Times New Roman" w:cs="Times New Roman"/>
          <w:b/>
          <w:bCs/>
          <w:i/>
          <w:sz w:val="24"/>
          <w:szCs w:val="24"/>
        </w:rPr>
        <w:t>Учасника</w:t>
      </w:r>
      <w:proofErr w:type="spellEnd"/>
      <w:r w:rsidRPr="005D27E1">
        <w:rPr>
          <w:rFonts w:ascii="Times New Roman" w:hAnsi="Times New Roman" w:cs="Times New Roman"/>
          <w:i/>
          <w:sz w:val="24"/>
          <w:szCs w:val="24"/>
        </w:rPr>
        <w:t>)</w:t>
      </w:r>
      <w:r w:rsidRPr="005D27E1">
        <w:rPr>
          <w:rFonts w:ascii="Times New Roman" w:hAnsi="Times New Roman" w:cs="Times New Roman"/>
          <w:sz w:val="24"/>
          <w:szCs w:val="24"/>
        </w:rPr>
        <w:t xml:space="preserve">, </w:t>
      </w:r>
      <w:proofErr w:type="spellStart"/>
      <w:r w:rsidRPr="005D27E1">
        <w:rPr>
          <w:rFonts w:ascii="Times New Roman" w:hAnsi="Times New Roman" w:cs="Times New Roman"/>
          <w:sz w:val="24"/>
          <w:szCs w:val="24"/>
        </w:rPr>
        <w:t>надаємо</w:t>
      </w:r>
      <w:proofErr w:type="spellEnd"/>
      <w:r w:rsidRPr="005D27E1">
        <w:rPr>
          <w:rFonts w:ascii="Times New Roman" w:hAnsi="Times New Roman" w:cs="Times New Roman"/>
          <w:sz w:val="24"/>
          <w:szCs w:val="24"/>
        </w:rPr>
        <w:t xml:space="preserve"> свою </w:t>
      </w:r>
      <w:proofErr w:type="spellStart"/>
      <w:r w:rsidRPr="005D27E1">
        <w:rPr>
          <w:rFonts w:ascii="Times New Roman" w:hAnsi="Times New Roman" w:cs="Times New Roman"/>
          <w:sz w:val="24"/>
          <w:szCs w:val="24"/>
        </w:rPr>
        <w:t>пропозицію</w:t>
      </w:r>
      <w:proofErr w:type="spellEnd"/>
      <w:r w:rsidRPr="005D27E1">
        <w:rPr>
          <w:rFonts w:ascii="Times New Roman" w:hAnsi="Times New Roman" w:cs="Times New Roman"/>
          <w:sz w:val="24"/>
          <w:szCs w:val="24"/>
        </w:rPr>
        <w:t xml:space="preserve"> </w:t>
      </w:r>
      <w:proofErr w:type="spellStart"/>
      <w:r w:rsidRPr="005D27E1">
        <w:rPr>
          <w:rFonts w:ascii="Times New Roman" w:hAnsi="Times New Roman" w:cs="Times New Roman"/>
          <w:sz w:val="24"/>
          <w:szCs w:val="24"/>
        </w:rPr>
        <w:t>щодо</w:t>
      </w:r>
      <w:proofErr w:type="spellEnd"/>
      <w:r w:rsidRPr="005D27E1">
        <w:rPr>
          <w:rFonts w:ascii="Times New Roman" w:hAnsi="Times New Roman" w:cs="Times New Roman"/>
          <w:sz w:val="24"/>
          <w:szCs w:val="24"/>
        </w:rPr>
        <w:t xml:space="preserve"> </w:t>
      </w:r>
      <w:proofErr w:type="spellStart"/>
      <w:r w:rsidRPr="005D27E1">
        <w:rPr>
          <w:rFonts w:ascii="Times New Roman" w:hAnsi="Times New Roman" w:cs="Times New Roman"/>
          <w:sz w:val="24"/>
          <w:szCs w:val="24"/>
        </w:rPr>
        <w:t>участі</w:t>
      </w:r>
      <w:proofErr w:type="spellEnd"/>
      <w:r w:rsidRPr="005D27E1">
        <w:rPr>
          <w:rFonts w:ascii="Times New Roman" w:hAnsi="Times New Roman" w:cs="Times New Roman"/>
          <w:sz w:val="24"/>
          <w:szCs w:val="24"/>
        </w:rPr>
        <w:t xml:space="preserve"> у </w:t>
      </w:r>
      <w:proofErr w:type="spellStart"/>
      <w:r w:rsidRPr="005122F3">
        <w:rPr>
          <w:rFonts w:ascii="Times New Roman" w:hAnsi="Times New Roman" w:cs="Times New Roman"/>
          <w:sz w:val="24"/>
          <w:szCs w:val="24"/>
        </w:rPr>
        <w:t>закупі</w:t>
      </w:r>
      <w:proofErr w:type="gramStart"/>
      <w:r w:rsidRPr="005122F3">
        <w:rPr>
          <w:rFonts w:ascii="Times New Roman" w:hAnsi="Times New Roman" w:cs="Times New Roman"/>
          <w:sz w:val="24"/>
          <w:szCs w:val="24"/>
        </w:rPr>
        <w:t>вл</w:t>
      </w:r>
      <w:proofErr w:type="gramEnd"/>
      <w:r w:rsidRPr="005122F3">
        <w:rPr>
          <w:rFonts w:ascii="Times New Roman" w:hAnsi="Times New Roman" w:cs="Times New Roman"/>
          <w:sz w:val="24"/>
          <w:szCs w:val="24"/>
        </w:rPr>
        <w:t>і</w:t>
      </w:r>
      <w:proofErr w:type="spellEnd"/>
      <w:r w:rsidRPr="005122F3">
        <w:rPr>
          <w:rFonts w:ascii="Times New Roman" w:hAnsi="Times New Roman" w:cs="Times New Roman"/>
          <w:sz w:val="24"/>
          <w:szCs w:val="24"/>
        </w:rPr>
        <w:t xml:space="preserve"> по </w:t>
      </w:r>
      <w:proofErr w:type="spellStart"/>
      <w:r w:rsidRPr="005122F3">
        <w:rPr>
          <w:rFonts w:ascii="Times New Roman" w:hAnsi="Times New Roman" w:cs="Times New Roman"/>
          <w:sz w:val="24"/>
          <w:szCs w:val="24"/>
        </w:rPr>
        <w:t>процедурі</w:t>
      </w:r>
      <w:proofErr w:type="spellEnd"/>
      <w:r w:rsidR="0096021C" w:rsidRPr="005122F3">
        <w:rPr>
          <w:rFonts w:ascii="Times New Roman" w:hAnsi="Times New Roman" w:cs="Times New Roman"/>
          <w:sz w:val="24"/>
          <w:szCs w:val="24"/>
          <w:lang w:val="uk-UA"/>
        </w:rPr>
        <w:t xml:space="preserve"> </w:t>
      </w:r>
      <w:proofErr w:type="spellStart"/>
      <w:r w:rsidRPr="005122F3">
        <w:rPr>
          <w:rFonts w:ascii="Times New Roman" w:hAnsi="Times New Roman" w:cs="Times New Roman"/>
          <w:bCs/>
          <w:sz w:val="24"/>
          <w:szCs w:val="24"/>
        </w:rPr>
        <w:t>відкриті</w:t>
      </w:r>
      <w:proofErr w:type="spellEnd"/>
      <w:r w:rsidRPr="005122F3">
        <w:rPr>
          <w:rFonts w:ascii="Times New Roman" w:hAnsi="Times New Roman" w:cs="Times New Roman"/>
          <w:bCs/>
          <w:sz w:val="24"/>
          <w:szCs w:val="24"/>
        </w:rPr>
        <w:t xml:space="preserve"> торги (з </w:t>
      </w:r>
      <w:proofErr w:type="spellStart"/>
      <w:r w:rsidRPr="005122F3">
        <w:rPr>
          <w:rFonts w:ascii="Times New Roman" w:hAnsi="Times New Roman" w:cs="Times New Roman"/>
          <w:bCs/>
          <w:sz w:val="24"/>
          <w:szCs w:val="24"/>
        </w:rPr>
        <w:t>особливостями</w:t>
      </w:r>
      <w:proofErr w:type="spellEnd"/>
      <w:r w:rsidRPr="005122F3">
        <w:rPr>
          <w:rFonts w:ascii="Times New Roman" w:hAnsi="Times New Roman" w:cs="Times New Roman"/>
          <w:bCs/>
          <w:sz w:val="24"/>
          <w:szCs w:val="24"/>
        </w:rPr>
        <w:t xml:space="preserve">) </w:t>
      </w:r>
      <w:r w:rsidRPr="005122F3">
        <w:rPr>
          <w:rFonts w:ascii="Times New Roman" w:hAnsi="Times New Roman" w:cs="Times New Roman"/>
          <w:sz w:val="24"/>
          <w:szCs w:val="24"/>
        </w:rPr>
        <w:t xml:space="preserve">за предметом </w:t>
      </w:r>
      <w:proofErr w:type="spellStart"/>
      <w:r w:rsidRPr="005122F3">
        <w:rPr>
          <w:rFonts w:ascii="Times New Roman" w:hAnsi="Times New Roman" w:cs="Times New Roman"/>
          <w:sz w:val="24"/>
          <w:szCs w:val="24"/>
        </w:rPr>
        <w:t>закупівлі</w:t>
      </w:r>
      <w:proofErr w:type="spellEnd"/>
      <w:r w:rsidRPr="005122F3">
        <w:rPr>
          <w:rFonts w:ascii="Times New Roman" w:hAnsi="Times New Roman" w:cs="Times New Roman"/>
          <w:sz w:val="24"/>
          <w:szCs w:val="24"/>
        </w:rPr>
        <w:t xml:space="preserve">: </w:t>
      </w:r>
      <w:proofErr w:type="spellStart"/>
      <w:r w:rsidR="005122F3" w:rsidRPr="005122F3">
        <w:rPr>
          <w:rFonts w:ascii="Times New Roman" w:hAnsi="Times New Roman" w:cs="Times New Roman"/>
          <w:b/>
          <w:color w:val="0070C0"/>
          <w:sz w:val="24"/>
          <w:szCs w:val="24"/>
        </w:rPr>
        <w:t>Радіальний</w:t>
      </w:r>
      <w:proofErr w:type="spellEnd"/>
      <w:r w:rsidR="005122F3" w:rsidRPr="005122F3">
        <w:rPr>
          <w:rFonts w:ascii="Times New Roman" w:hAnsi="Times New Roman" w:cs="Times New Roman"/>
          <w:b/>
          <w:color w:val="0070C0"/>
          <w:sz w:val="24"/>
          <w:szCs w:val="24"/>
        </w:rPr>
        <w:t xml:space="preserve"> </w:t>
      </w:r>
      <w:proofErr w:type="spellStart"/>
      <w:r w:rsidR="005122F3" w:rsidRPr="005122F3">
        <w:rPr>
          <w:rFonts w:ascii="Times New Roman" w:hAnsi="Times New Roman" w:cs="Times New Roman"/>
          <w:b/>
          <w:color w:val="0070C0"/>
          <w:sz w:val="24"/>
          <w:szCs w:val="24"/>
        </w:rPr>
        <w:t>пластир</w:t>
      </w:r>
      <w:proofErr w:type="spellEnd"/>
      <w:r w:rsidR="005122F3" w:rsidRPr="005122F3">
        <w:rPr>
          <w:rFonts w:ascii="Times New Roman" w:hAnsi="Times New Roman" w:cs="Times New Roman"/>
          <w:b/>
          <w:color w:val="0070C0"/>
          <w:sz w:val="24"/>
          <w:szCs w:val="24"/>
        </w:rPr>
        <w:t xml:space="preserve"> </w:t>
      </w:r>
      <w:r w:rsidR="005122F3" w:rsidRPr="005122F3">
        <w:rPr>
          <w:rFonts w:ascii="Times New Roman" w:hAnsi="Times New Roman" w:cs="Times New Roman"/>
          <w:b/>
          <w:sz w:val="24"/>
          <w:szCs w:val="24"/>
        </w:rPr>
        <w:t xml:space="preserve">(19513000-5 </w:t>
      </w:r>
      <w:proofErr w:type="spellStart"/>
      <w:r w:rsidR="005122F3" w:rsidRPr="005122F3">
        <w:rPr>
          <w:rFonts w:ascii="Times New Roman" w:hAnsi="Times New Roman" w:cs="Times New Roman"/>
          <w:b/>
          <w:sz w:val="24"/>
          <w:szCs w:val="24"/>
        </w:rPr>
        <w:t>Прогумовані</w:t>
      </w:r>
      <w:proofErr w:type="spellEnd"/>
      <w:r w:rsidR="005122F3" w:rsidRPr="005122F3">
        <w:rPr>
          <w:rFonts w:ascii="Times New Roman" w:hAnsi="Times New Roman" w:cs="Times New Roman"/>
          <w:b/>
          <w:sz w:val="24"/>
          <w:szCs w:val="24"/>
        </w:rPr>
        <w:t xml:space="preserve"> </w:t>
      </w:r>
      <w:proofErr w:type="spellStart"/>
      <w:r w:rsidR="005122F3" w:rsidRPr="005122F3">
        <w:rPr>
          <w:rFonts w:ascii="Times New Roman" w:hAnsi="Times New Roman" w:cs="Times New Roman"/>
          <w:b/>
          <w:sz w:val="24"/>
          <w:szCs w:val="24"/>
        </w:rPr>
        <w:t>тканини</w:t>
      </w:r>
      <w:proofErr w:type="spellEnd"/>
      <w:r w:rsidR="005122F3" w:rsidRPr="005122F3">
        <w:rPr>
          <w:rFonts w:ascii="Times New Roman" w:hAnsi="Times New Roman" w:cs="Times New Roman"/>
          <w:b/>
          <w:sz w:val="24"/>
          <w:szCs w:val="24"/>
        </w:rPr>
        <w:t>)</w:t>
      </w:r>
      <w:r w:rsidR="005122F3" w:rsidRPr="005122F3">
        <w:rPr>
          <w:rFonts w:ascii="Times New Roman" w:eastAsia="Times New Roman" w:hAnsi="Times New Roman" w:cs="Times New Roman"/>
          <w:b/>
          <w:sz w:val="24"/>
          <w:szCs w:val="24"/>
        </w:rPr>
        <w:t xml:space="preserve"> за кодом ДК 021:2015: </w:t>
      </w:r>
      <w:r w:rsidR="005122F3" w:rsidRPr="005122F3">
        <w:rPr>
          <w:rStyle w:val="ng-binding1"/>
          <w:rFonts w:ascii="Times New Roman" w:eastAsia="SimSun" w:hAnsi="Times New Roman" w:cs="Times New Roman"/>
          <w:b/>
          <w:bCs/>
          <w:kern w:val="2"/>
          <w:sz w:val="24"/>
          <w:szCs w:val="24"/>
          <w:lang w:bidi="hi-IN"/>
        </w:rPr>
        <w:t xml:space="preserve">19510000-4 </w:t>
      </w:r>
      <w:proofErr w:type="spellStart"/>
      <w:r w:rsidR="005122F3" w:rsidRPr="005122F3">
        <w:rPr>
          <w:rStyle w:val="ng-binding1"/>
          <w:rFonts w:ascii="Times New Roman" w:eastAsia="SimSun" w:hAnsi="Times New Roman" w:cs="Times New Roman"/>
          <w:b/>
          <w:bCs/>
          <w:kern w:val="2"/>
          <w:sz w:val="24"/>
          <w:szCs w:val="24"/>
          <w:lang w:bidi="hi-IN"/>
        </w:rPr>
        <w:t>Гумові</w:t>
      </w:r>
      <w:proofErr w:type="spellEnd"/>
      <w:r w:rsidR="005122F3" w:rsidRPr="005122F3">
        <w:rPr>
          <w:rStyle w:val="ng-binding1"/>
          <w:rFonts w:ascii="Times New Roman" w:eastAsia="SimSun" w:hAnsi="Times New Roman" w:cs="Times New Roman"/>
          <w:b/>
          <w:bCs/>
          <w:kern w:val="2"/>
          <w:sz w:val="24"/>
          <w:szCs w:val="24"/>
          <w:lang w:bidi="hi-IN"/>
        </w:rPr>
        <w:t xml:space="preserve"> </w:t>
      </w:r>
      <w:proofErr w:type="spellStart"/>
      <w:r w:rsidR="005122F3" w:rsidRPr="005122F3">
        <w:rPr>
          <w:rStyle w:val="ng-binding1"/>
          <w:rFonts w:ascii="Times New Roman" w:eastAsia="SimSun" w:hAnsi="Times New Roman" w:cs="Times New Roman"/>
          <w:b/>
          <w:bCs/>
          <w:kern w:val="2"/>
          <w:sz w:val="24"/>
          <w:szCs w:val="24"/>
          <w:lang w:bidi="hi-IN"/>
        </w:rPr>
        <w:t>вироби</w:t>
      </w:r>
      <w:proofErr w:type="spellEnd"/>
      <w:r w:rsidR="005122F3" w:rsidRPr="005122F3">
        <w:rPr>
          <w:rFonts w:ascii="Times New Roman" w:hAnsi="Times New Roman" w:cs="Times New Roman"/>
          <w:b/>
          <w:sz w:val="24"/>
          <w:szCs w:val="24"/>
          <w:lang w:val="uk-UA"/>
        </w:rPr>
        <w:t xml:space="preserve">  </w:t>
      </w:r>
    </w:p>
    <w:p w:rsidR="00153D30" w:rsidRPr="00FC7DEA" w:rsidRDefault="00153D30" w:rsidP="00FC7DEA">
      <w:pPr>
        <w:spacing w:after="0" w:line="240" w:lineRule="auto"/>
        <w:jc w:val="both"/>
        <w:rPr>
          <w:rFonts w:ascii="Times New Roman" w:hAnsi="Times New Roman"/>
          <w:b/>
        </w:rPr>
      </w:pPr>
    </w:p>
    <w:p w:rsidR="00501E61" w:rsidRPr="00153D30" w:rsidRDefault="00501E61" w:rsidP="00153D30">
      <w:pPr>
        <w:spacing w:after="0" w:line="240" w:lineRule="auto"/>
        <w:jc w:val="both"/>
        <w:rPr>
          <w:rFonts w:ascii="Times New Roman" w:hAnsi="Times New Roman" w:cs="Times New Roman"/>
          <w:b/>
          <w:sz w:val="20"/>
          <w:szCs w:val="20"/>
          <w:lang w:val="uk-UA"/>
        </w:rPr>
      </w:pPr>
    </w:p>
    <w:p w:rsidR="00080D93" w:rsidRPr="00501E61" w:rsidRDefault="00080D93" w:rsidP="00573ED6">
      <w:pPr>
        <w:spacing w:after="0" w:line="240" w:lineRule="auto"/>
        <w:jc w:val="both"/>
        <w:rPr>
          <w:rFonts w:ascii="Times New Roman" w:hAnsi="Times New Roman" w:cs="Times New Roman"/>
          <w:b/>
          <w:sz w:val="24"/>
          <w:szCs w:val="24"/>
        </w:rPr>
      </w:pPr>
    </w:p>
    <w:p w:rsidR="00F84FEB" w:rsidRPr="004D2E72" w:rsidRDefault="00F84FEB" w:rsidP="00573ED6">
      <w:pPr>
        <w:spacing w:after="0" w:line="240" w:lineRule="auto"/>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3E7422" w:rsidRDefault="003E7422" w:rsidP="003E7422">
      <w:pPr>
        <w:spacing w:after="0" w:line="240" w:lineRule="auto"/>
        <w:ind w:right="424"/>
        <w:rPr>
          <w:rFonts w:ascii="Times New Roman" w:eastAsia="Calibri" w:hAnsi="Times New Roman" w:cs="Times New Roman"/>
          <w:b/>
          <w:lang w:val="uk-UA" w:eastAsia="en-US"/>
        </w:rPr>
      </w:pPr>
      <w:r>
        <w:rPr>
          <w:color w:val="000000" w:themeColor="text1"/>
          <w:sz w:val="20"/>
          <w:szCs w:val="20"/>
          <w:lang w:val="uk-UA"/>
        </w:rPr>
        <w:t xml:space="preserve">                                                                                                                                                              </w:t>
      </w:r>
      <w:r w:rsidR="00FC7DEA">
        <w:rPr>
          <w:color w:val="000000" w:themeColor="text1"/>
          <w:lang w:val="uk-UA"/>
        </w:rPr>
        <w:t xml:space="preserve">                                                                                                                                                                                                    </w:t>
      </w:r>
      <w:r>
        <w:rPr>
          <w:color w:val="000000" w:themeColor="text1"/>
          <w:lang w:val="uk-UA"/>
        </w:rPr>
        <w:t xml:space="preserve">                                 </w:t>
      </w:r>
    </w:p>
    <w:p w:rsidR="003E7422" w:rsidRDefault="003E7422" w:rsidP="00F84FEB">
      <w:pPr>
        <w:pStyle w:val="13"/>
        <w:ind w:right="424"/>
        <w:jc w:val="right"/>
        <w:rPr>
          <w:rFonts w:ascii="Times New Roman" w:hAnsi="Times New Roman"/>
          <w:bCs/>
          <w:i/>
          <w:iCs/>
          <w:lang w:val="uk-UA"/>
        </w:rPr>
      </w:pPr>
    </w:p>
    <w:p w:rsidR="003E7422" w:rsidRDefault="003E7422" w:rsidP="00F84FEB">
      <w:pPr>
        <w:pStyle w:val="13"/>
        <w:ind w:right="424"/>
        <w:jc w:val="right"/>
        <w:rPr>
          <w:rFonts w:ascii="Times New Roman" w:hAnsi="Times New Roman"/>
          <w:bCs/>
          <w:i/>
          <w:iCs/>
          <w:lang w:val="uk-UA"/>
        </w:rPr>
      </w:pPr>
    </w:p>
    <w:p w:rsidR="005D27E1" w:rsidRDefault="005D27E1" w:rsidP="00F84FEB">
      <w:pPr>
        <w:pStyle w:val="13"/>
        <w:ind w:right="424"/>
        <w:jc w:val="right"/>
        <w:rPr>
          <w:rFonts w:ascii="Times New Roman" w:hAnsi="Times New Roman"/>
          <w:bCs/>
          <w:i/>
          <w:iCs/>
          <w:lang w:val="uk-UA"/>
        </w:rPr>
      </w:pPr>
    </w:p>
    <w:p w:rsidR="005D27E1" w:rsidRDefault="005D27E1" w:rsidP="00F84FEB">
      <w:pPr>
        <w:pStyle w:val="13"/>
        <w:ind w:right="424"/>
        <w:jc w:val="right"/>
        <w:rPr>
          <w:rFonts w:ascii="Times New Roman" w:hAnsi="Times New Roman"/>
          <w:bCs/>
          <w:i/>
          <w:iCs/>
          <w:lang w:val="uk-UA"/>
        </w:rPr>
      </w:pPr>
    </w:p>
    <w:p w:rsidR="003E7422" w:rsidRPr="003E7422" w:rsidRDefault="003E7422" w:rsidP="003E7422">
      <w:pPr>
        <w:spacing w:after="0" w:line="240" w:lineRule="auto"/>
        <w:ind w:right="424"/>
        <w:rPr>
          <w:rFonts w:ascii="Times New Roman" w:eastAsia="Calibri" w:hAnsi="Times New Roman" w:cs="Times New Roman"/>
          <w:b/>
          <w:lang w:val="uk-UA" w:eastAsia="en-US"/>
        </w:rPr>
      </w:pPr>
      <w:r>
        <w:rPr>
          <w:rFonts w:ascii="Times New Roman" w:eastAsia="Calibri" w:hAnsi="Times New Roman" w:cs="Times New Roman"/>
          <w:b/>
          <w:lang w:val="uk-UA" w:eastAsia="en-US"/>
        </w:rPr>
        <w:t xml:space="preserve">                                                                                                                                                                      Додаток </w:t>
      </w:r>
      <w:r>
        <w:rPr>
          <w:rFonts w:ascii="Times New Roman" w:hAnsi="Times New Roman"/>
          <w:b/>
          <w:lang w:val="uk-UA"/>
        </w:rPr>
        <w:t xml:space="preserve"> </w:t>
      </w:r>
      <w:r w:rsidRPr="00561564">
        <w:rPr>
          <w:rFonts w:ascii="Times New Roman" w:hAnsi="Times New Roman"/>
          <w:b/>
          <w:lang w:val="uk-UA"/>
        </w:rPr>
        <w:t>6</w:t>
      </w:r>
    </w:p>
    <w:p w:rsidR="00F84FEB" w:rsidRPr="00561564" w:rsidRDefault="00F84FEB" w:rsidP="00F84FEB">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3"/>
        <w:jc w:val="right"/>
        <w:rPr>
          <w:rFonts w:ascii="Times New Roman" w:hAnsi="Times New Roman"/>
          <w:bCs/>
          <w:i/>
          <w:iCs/>
          <w:sz w:val="24"/>
          <w:szCs w:val="24"/>
          <w:lang w:val="uk-UA"/>
        </w:rPr>
      </w:pPr>
    </w:p>
    <w:p w:rsidR="00F84FEB" w:rsidRPr="00561564" w:rsidRDefault="00F84FEB" w:rsidP="00F84FEB">
      <w:pPr>
        <w:pStyle w:val="13"/>
        <w:jc w:val="right"/>
        <w:rPr>
          <w:rFonts w:ascii="Times New Roman" w:hAnsi="Times New Roman"/>
          <w:b/>
          <w:sz w:val="24"/>
          <w:szCs w:val="24"/>
          <w:lang w:val="uk-UA"/>
        </w:rPr>
      </w:pP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0"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746B60" w:rsidP="00B95DA5">
            <w:pPr>
              <w:pStyle w:val="13"/>
              <w:jc w:val="center"/>
              <w:rPr>
                <w:rFonts w:ascii="Times New Roman" w:hAnsi="Times New Roman"/>
                <w:sz w:val="20"/>
                <w:szCs w:val="20"/>
                <w:lang w:val="uk-UA"/>
              </w:rPr>
            </w:pPr>
            <w:hyperlink r:id="rId21" w:history="1">
              <w:r w:rsidR="00F84FEB" w:rsidRPr="00561564">
                <w:rPr>
                  <w:rStyle w:val="a9"/>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60" w:rsidRDefault="00746B60" w:rsidP="005430DC">
      <w:pPr>
        <w:spacing w:after="0" w:line="240" w:lineRule="auto"/>
      </w:pPr>
      <w:r>
        <w:separator/>
      </w:r>
    </w:p>
  </w:endnote>
  <w:endnote w:type="continuationSeparator" w:id="0">
    <w:p w:rsidR="00746B60" w:rsidRDefault="00746B60"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__Roboto_Fallback_4d56f2">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60" w:rsidRDefault="00746B60" w:rsidP="005430DC">
      <w:pPr>
        <w:spacing w:after="0" w:line="240" w:lineRule="auto"/>
      </w:pPr>
      <w:r>
        <w:separator/>
      </w:r>
    </w:p>
  </w:footnote>
  <w:footnote w:type="continuationSeparator" w:id="0">
    <w:p w:rsidR="00746B60" w:rsidRDefault="00746B60"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4943F41"/>
    <w:multiLevelType w:val="multilevel"/>
    <w:tmpl w:val="D17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9">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4"/>
  </w:num>
  <w:num w:numId="4">
    <w:abstractNumId w:val="1"/>
  </w:num>
  <w:num w:numId="5">
    <w:abstractNumId w:val="40"/>
  </w:num>
  <w:num w:numId="6">
    <w:abstractNumId w:val="38"/>
  </w:num>
  <w:num w:numId="7">
    <w:abstractNumId w:val="18"/>
  </w:num>
  <w:num w:numId="8">
    <w:abstractNumId w:val="3"/>
  </w:num>
  <w:num w:numId="9">
    <w:abstractNumId w:val="43"/>
  </w:num>
  <w:num w:numId="10">
    <w:abstractNumId w:val="37"/>
  </w:num>
  <w:num w:numId="11">
    <w:abstractNumId w:val="16"/>
  </w:num>
  <w:num w:numId="12">
    <w:abstractNumId w:val="22"/>
  </w:num>
  <w:num w:numId="13">
    <w:abstractNumId w:val="20"/>
  </w:num>
  <w:num w:numId="14">
    <w:abstractNumId w:val="17"/>
  </w:num>
  <w:num w:numId="15">
    <w:abstractNumId w:val="33"/>
  </w:num>
  <w:num w:numId="16">
    <w:abstractNumId w:val="23"/>
  </w:num>
  <w:num w:numId="17">
    <w:abstractNumId w:val="28"/>
  </w:num>
  <w:num w:numId="18">
    <w:abstractNumId w:val="32"/>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1"/>
  </w:num>
  <w:num w:numId="26">
    <w:abstractNumId w:val="35"/>
  </w:num>
  <w:num w:numId="27">
    <w:abstractNumId w:val="9"/>
  </w:num>
  <w:num w:numId="28">
    <w:abstractNumId w:val="5"/>
  </w:num>
  <w:num w:numId="29">
    <w:abstractNumId w:val="21"/>
  </w:num>
  <w:num w:numId="30">
    <w:abstractNumId w:val="42"/>
  </w:num>
  <w:num w:numId="31">
    <w:abstractNumId w:val="12"/>
  </w:num>
  <w:num w:numId="32">
    <w:abstractNumId w:val="2"/>
  </w:num>
  <w:num w:numId="33">
    <w:abstractNumId w:val="7"/>
  </w:num>
  <w:num w:numId="34">
    <w:abstractNumId w:val="4"/>
  </w:num>
  <w:num w:numId="35">
    <w:abstractNumId w:val="30"/>
  </w:num>
  <w:num w:numId="36">
    <w:abstractNumId w:val="39"/>
  </w:num>
  <w:num w:numId="37">
    <w:abstractNumId w:val="31"/>
  </w:num>
  <w:num w:numId="38">
    <w:abstractNumId w:val="25"/>
  </w:num>
  <w:num w:numId="39">
    <w:abstractNumId w:val="11"/>
  </w:num>
  <w:num w:numId="40">
    <w:abstractNumId w:val="34"/>
  </w:num>
  <w:num w:numId="41">
    <w:abstractNumId w:val="29"/>
  </w:num>
  <w:num w:numId="42">
    <w:abstractNumId w:val="10"/>
  </w:num>
  <w:num w:numId="43">
    <w:abstractNumId w:val="13"/>
  </w:num>
  <w:num w:numId="44">
    <w:abstractNumId w:val="15"/>
  </w:num>
  <w:num w:numId="45">
    <w:abstractNumId w:val="24"/>
  </w:num>
  <w:num w:numId="4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20"/>
    <w:rsid w:val="000762B6"/>
    <w:rsid w:val="00080D93"/>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79D"/>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273F"/>
    <w:rsid w:val="00125962"/>
    <w:rsid w:val="00125A6A"/>
    <w:rsid w:val="001279C2"/>
    <w:rsid w:val="00130FFF"/>
    <w:rsid w:val="001310B2"/>
    <w:rsid w:val="0013152D"/>
    <w:rsid w:val="00133F1C"/>
    <w:rsid w:val="00136038"/>
    <w:rsid w:val="00136CD4"/>
    <w:rsid w:val="00141D44"/>
    <w:rsid w:val="00143D17"/>
    <w:rsid w:val="00144955"/>
    <w:rsid w:val="001527C4"/>
    <w:rsid w:val="00153372"/>
    <w:rsid w:val="00153D30"/>
    <w:rsid w:val="00154321"/>
    <w:rsid w:val="00157C5A"/>
    <w:rsid w:val="00160514"/>
    <w:rsid w:val="001622F3"/>
    <w:rsid w:val="00166D31"/>
    <w:rsid w:val="001708B7"/>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359FB"/>
    <w:rsid w:val="002401CC"/>
    <w:rsid w:val="002412E9"/>
    <w:rsid w:val="00242B56"/>
    <w:rsid w:val="0025230C"/>
    <w:rsid w:val="002608CB"/>
    <w:rsid w:val="00263149"/>
    <w:rsid w:val="00263843"/>
    <w:rsid w:val="00265B5A"/>
    <w:rsid w:val="0027061A"/>
    <w:rsid w:val="00276615"/>
    <w:rsid w:val="0027747B"/>
    <w:rsid w:val="00281C8F"/>
    <w:rsid w:val="00282519"/>
    <w:rsid w:val="00283E6D"/>
    <w:rsid w:val="00287CD4"/>
    <w:rsid w:val="0029059B"/>
    <w:rsid w:val="00296AFE"/>
    <w:rsid w:val="0029731A"/>
    <w:rsid w:val="002A0A08"/>
    <w:rsid w:val="002A1C1C"/>
    <w:rsid w:val="002A32E7"/>
    <w:rsid w:val="002A67B2"/>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D77F6"/>
    <w:rsid w:val="002E1ABE"/>
    <w:rsid w:val="002E2B29"/>
    <w:rsid w:val="002E30B1"/>
    <w:rsid w:val="002E315F"/>
    <w:rsid w:val="002E5F9C"/>
    <w:rsid w:val="003046E7"/>
    <w:rsid w:val="00307AF6"/>
    <w:rsid w:val="00307D52"/>
    <w:rsid w:val="00307F3F"/>
    <w:rsid w:val="003118FC"/>
    <w:rsid w:val="003141CE"/>
    <w:rsid w:val="003141F8"/>
    <w:rsid w:val="00315186"/>
    <w:rsid w:val="003175C1"/>
    <w:rsid w:val="00317C50"/>
    <w:rsid w:val="003254A3"/>
    <w:rsid w:val="0032744F"/>
    <w:rsid w:val="00327857"/>
    <w:rsid w:val="00330FD9"/>
    <w:rsid w:val="00333480"/>
    <w:rsid w:val="003349E0"/>
    <w:rsid w:val="00335E16"/>
    <w:rsid w:val="00337204"/>
    <w:rsid w:val="0034404C"/>
    <w:rsid w:val="0035006C"/>
    <w:rsid w:val="00352027"/>
    <w:rsid w:val="0035284F"/>
    <w:rsid w:val="00353A5C"/>
    <w:rsid w:val="00354714"/>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E7422"/>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81A61"/>
    <w:rsid w:val="004928B0"/>
    <w:rsid w:val="00492EFC"/>
    <w:rsid w:val="00495A91"/>
    <w:rsid w:val="004968A2"/>
    <w:rsid w:val="00496A13"/>
    <w:rsid w:val="004A0272"/>
    <w:rsid w:val="004A3354"/>
    <w:rsid w:val="004A5C7F"/>
    <w:rsid w:val="004A6398"/>
    <w:rsid w:val="004B1C8A"/>
    <w:rsid w:val="004B2604"/>
    <w:rsid w:val="004B5AD8"/>
    <w:rsid w:val="004B7B7C"/>
    <w:rsid w:val="004C0A2F"/>
    <w:rsid w:val="004C1087"/>
    <w:rsid w:val="004C6495"/>
    <w:rsid w:val="004D067D"/>
    <w:rsid w:val="004D2E72"/>
    <w:rsid w:val="004D42DF"/>
    <w:rsid w:val="004E2636"/>
    <w:rsid w:val="004E295A"/>
    <w:rsid w:val="004E38B7"/>
    <w:rsid w:val="004E578D"/>
    <w:rsid w:val="004E71B4"/>
    <w:rsid w:val="004F3F61"/>
    <w:rsid w:val="004F4EBD"/>
    <w:rsid w:val="00501E61"/>
    <w:rsid w:val="005056E6"/>
    <w:rsid w:val="00507042"/>
    <w:rsid w:val="00510154"/>
    <w:rsid w:val="005122F3"/>
    <w:rsid w:val="005165E9"/>
    <w:rsid w:val="005170E7"/>
    <w:rsid w:val="00517A2C"/>
    <w:rsid w:val="00520CFE"/>
    <w:rsid w:val="00521022"/>
    <w:rsid w:val="0052152E"/>
    <w:rsid w:val="0052461A"/>
    <w:rsid w:val="00527F72"/>
    <w:rsid w:val="00530AFC"/>
    <w:rsid w:val="00530C15"/>
    <w:rsid w:val="005311D4"/>
    <w:rsid w:val="00533622"/>
    <w:rsid w:val="005344AE"/>
    <w:rsid w:val="00534ECF"/>
    <w:rsid w:val="005416A9"/>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3ED6"/>
    <w:rsid w:val="00574EAC"/>
    <w:rsid w:val="00575023"/>
    <w:rsid w:val="005800E8"/>
    <w:rsid w:val="00581170"/>
    <w:rsid w:val="0058222C"/>
    <w:rsid w:val="00585062"/>
    <w:rsid w:val="0058639E"/>
    <w:rsid w:val="005930E9"/>
    <w:rsid w:val="005937E4"/>
    <w:rsid w:val="00594FA2"/>
    <w:rsid w:val="005961FE"/>
    <w:rsid w:val="005A1810"/>
    <w:rsid w:val="005A66AA"/>
    <w:rsid w:val="005A67AC"/>
    <w:rsid w:val="005B3CC0"/>
    <w:rsid w:val="005B425B"/>
    <w:rsid w:val="005B7B65"/>
    <w:rsid w:val="005C2F8C"/>
    <w:rsid w:val="005C3174"/>
    <w:rsid w:val="005C3915"/>
    <w:rsid w:val="005C6CDC"/>
    <w:rsid w:val="005D0F8E"/>
    <w:rsid w:val="005D27E1"/>
    <w:rsid w:val="005D55D8"/>
    <w:rsid w:val="005E255E"/>
    <w:rsid w:val="005E57BB"/>
    <w:rsid w:val="005F0629"/>
    <w:rsid w:val="005F2DD4"/>
    <w:rsid w:val="005F2E02"/>
    <w:rsid w:val="005F4591"/>
    <w:rsid w:val="005F60CD"/>
    <w:rsid w:val="006077D8"/>
    <w:rsid w:val="00615C71"/>
    <w:rsid w:val="0061631F"/>
    <w:rsid w:val="00620E98"/>
    <w:rsid w:val="0062169E"/>
    <w:rsid w:val="0062540D"/>
    <w:rsid w:val="00630208"/>
    <w:rsid w:val="006303A0"/>
    <w:rsid w:val="00631911"/>
    <w:rsid w:val="00632E8E"/>
    <w:rsid w:val="00634ADD"/>
    <w:rsid w:val="00634AF9"/>
    <w:rsid w:val="0063724A"/>
    <w:rsid w:val="00644930"/>
    <w:rsid w:val="00646C18"/>
    <w:rsid w:val="00647FD4"/>
    <w:rsid w:val="00650D08"/>
    <w:rsid w:val="00653482"/>
    <w:rsid w:val="006570DA"/>
    <w:rsid w:val="00657C64"/>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1422"/>
    <w:rsid w:val="006C40DA"/>
    <w:rsid w:val="006C7384"/>
    <w:rsid w:val="006C75FE"/>
    <w:rsid w:val="006D5BE4"/>
    <w:rsid w:val="006D627D"/>
    <w:rsid w:val="006D670A"/>
    <w:rsid w:val="006D723C"/>
    <w:rsid w:val="006D7D9B"/>
    <w:rsid w:val="006E36D0"/>
    <w:rsid w:val="006E43E0"/>
    <w:rsid w:val="006E6478"/>
    <w:rsid w:val="006F2B72"/>
    <w:rsid w:val="006F39A1"/>
    <w:rsid w:val="007047AA"/>
    <w:rsid w:val="0070556F"/>
    <w:rsid w:val="00707B35"/>
    <w:rsid w:val="00713433"/>
    <w:rsid w:val="00715731"/>
    <w:rsid w:val="00725EFE"/>
    <w:rsid w:val="007325A2"/>
    <w:rsid w:val="00735D49"/>
    <w:rsid w:val="00736D86"/>
    <w:rsid w:val="00746B60"/>
    <w:rsid w:val="00750CD0"/>
    <w:rsid w:val="00753FCD"/>
    <w:rsid w:val="007564C6"/>
    <w:rsid w:val="0075776E"/>
    <w:rsid w:val="0076124E"/>
    <w:rsid w:val="00761FA0"/>
    <w:rsid w:val="00765612"/>
    <w:rsid w:val="00775EFF"/>
    <w:rsid w:val="00776A69"/>
    <w:rsid w:val="00782A5A"/>
    <w:rsid w:val="00782C2D"/>
    <w:rsid w:val="00783C23"/>
    <w:rsid w:val="007844A6"/>
    <w:rsid w:val="0078658F"/>
    <w:rsid w:val="00786ED7"/>
    <w:rsid w:val="0079048B"/>
    <w:rsid w:val="0079185A"/>
    <w:rsid w:val="00792048"/>
    <w:rsid w:val="00792468"/>
    <w:rsid w:val="00793E0F"/>
    <w:rsid w:val="00794CA9"/>
    <w:rsid w:val="007951C6"/>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8C5"/>
    <w:rsid w:val="00813FA4"/>
    <w:rsid w:val="0081413A"/>
    <w:rsid w:val="008206EA"/>
    <w:rsid w:val="00826072"/>
    <w:rsid w:val="008263E3"/>
    <w:rsid w:val="0082643B"/>
    <w:rsid w:val="00826CA7"/>
    <w:rsid w:val="008319C4"/>
    <w:rsid w:val="00834654"/>
    <w:rsid w:val="008360CB"/>
    <w:rsid w:val="00837005"/>
    <w:rsid w:val="008417A6"/>
    <w:rsid w:val="00850885"/>
    <w:rsid w:val="00850BC2"/>
    <w:rsid w:val="00851B4A"/>
    <w:rsid w:val="008568C3"/>
    <w:rsid w:val="00857436"/>
    <w:rsid w:val="00872B65"/>
    <w:rsid w:val="0087323E"/>
    <w:rsid w:val="008738EE"/>
    <w:rsid w:val="00873FAB"/>
    <w:rsid w:val="00874BDA"/>
    <w:rsid w:val="00876EA3"/>
    <w:rsid w:val="00882541"/>
    <w:rsid w:val="00885EBD"/>
    <w:rsid w:val="00886555"/>
    <w:rsid w:val="00890F71"/>
    <w:rsid w:val="00891696"/>
    <w:rsid w:val="00891CCD"/>
    <w:rsid w:val="008B25D0"/>
    <w:rsid w:val="008B5BEC"/>
    <w:rsid w:val="008B7027"/>
    <w:rsid w:val="008C4164"/>
    <w:rsid w:val="008C444B"/>
    <w:rsid w:val="008C7982"/>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3B18"/>
    <w:rsid w:val="009277C5"/>
    <w:rsid w:val="00927C9A"/>
    <w:rsid w:val="00927E23"/>
    <w:rsid w:val="0093222C"/>
    <w:rsid w:val="00933527"/>
    <w:rsid w:val="00934731"/>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F16"/>
    <w:rsid w:val="00972E10"/>
    <w:rsid w:val="009750C1"/>
    <w:rsid w:val="009757E2"/>
    <w:rsid w:val="00977229"/>
    <w:rsid w:val="00980657"/>
    <w:rsid w:val="009815F6"/>
    <w:rsid w:val="00981820"/>
    <w:rsid w:val="00982A7E"/>
    <w:rsid w:val="00982BD4"/>
    <w:rsid w:val="00983387"/>
    <w:rsid w:val="009867BF"/>
    <w:rsid w:val="00990947"/>
    <w:rsid w:val="00990BA7"/>
    <w:rsid w:val="0099665B"/>
    <w:rsid w:val="00997CDE"/>
    <w:rsid w:val="009A10CF"/>
    <w:rsid w:val="009A1594"/>
    <w:rsid w:val="009B093F"/>
    <w:rsid w:val="009B1CCF"/>
    <w:rsid w:val="009C0662"/>
    <w:rsid w:val="009C0E15"/>
    <w:rsid w:val="009C60DE"/>
    <w:rsid w:val="009C7C5D"/>
    <w:rsid w:val="009D178F"/>
    <w:rsid w:val="009D1B4E"/>
    <w:rsid w:val="009D7725"/>
    <w:rsid w:val="009E04B0"/>
    <w:rsid w:val="009E31B7"/>
    <w:rsid w:val="009E4D4A"/>
    <w:rsid w:val="009E52E4"/>
    <w:rsid w:val="009F1480"/>
    <w:rsid w:val="009F2E5A"/>
    <w:rsid w:val="009F32E4"/>
    <w:rsid w:val="009F38DF"/>
    <w:rsid w:val="009F3C6D"/>
    <w:rsid w:val="009F479A"/>
    <w:rsid w:val="009F6553"/>
    <w:rsid w:val="00A01595"/>
    <w:rsid w:val="00A0223D"/>
    <w:rsid w:val="00A118ED"/>
    <w:rsid w:val="00A17377"/>
    <w:rsid w:val="00A202AC"/>
    <w:rsid w:val="00A27155"/>
    <w:rsid w:val="00A31A58"/>
    <w:rsid w:val="00A32CA4"/>
    <w:rsid w:val="00A51CBA"/>
    <w:rsid w:val="00A61C75"/>
    <w:rsid w:val="00A62096"/>
    <w:rsid w:val="00A624D5"/>
    <w:rsid w:val="00A64D6C"/>
    <w:rsid w:val="00A6512C"/>
    <w:rsid w:val="00A676AF"/>
    <w:rsid w:val="00A70CBC"/>
    <w:rsid w:val="00A74241"/>
    <w:rsid w:val="00A77D22"/>
    <w:rsid w:val="00A805F9"/>
    <w:rsid w:val="00A85351"/>
    <w:rsid w:val="00A85E2F"/>
    <w:rsid w:val="00A908BC"/>
    <w:rsid w:val="00A95DF7"/>
    <w:rsid w:val="00AA1960"/>
    <w:rsid w:val="00AA48D5"/>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D5138"/>
    <w:rsid w:val="00AE13C2"/>
    <w:rsid w:val="00AE14F6"/>
    <w:rsid w:val="00AE189C"/>
    <w:rsid w:val="00AE2868"/>
    <w:rsid w:val="00AE2E47"/>
    <w:rsid w:val="00AE2E5B"/>
    <w:rsid w:val="00AE35AD"/>
    <w:rsid w:val="00AE41A5"/>
    <w:rsid w:val="00AE5716"/>
    <w:rsid w:val="00AF3021"/>
    <w:rsid w:val="00AF50B1"/>
    <w:rsid w:val="00B0447D"/>
    <w:rsid w:val="00B06392"/>
    <w:rsid w:val="00B067C5"/>
    <w:rsid w:val="00B06D49"/>
    <w:rsid w:val="00B06E86"/>
    <w:rsid w:val="00B07819"/>
    <w:rsid w:val="00B07D9F"/>
    <w:rsid w:val="00B124E4"/>
    <w:rsid w:val="00B13C77"/>
    <w:rsid w:val="00B168B7"/>
    <w:rsid w:val="00B20597"/>
    <w:rsid w:val="00B215EC"/>
    <w:rsid w:val="00B2740A"/>
    <w:rsid w:val="00B27C54"/>
    <w:rsid w:val="00B30060"/>
    <w:rsid w:val="00B32BFB"/>
    <w:rsid w:val="00B34535"/>
    <w:rsid w:val="00B34EC3"/>
    <w:rsid w:val="00B412CF"/>
    <w:rsid w:val="00B4245B"/>
    <w:rsid w:val="00B45724"/>
    <w:rsid w:val="00B636AF"/>
    <w:rsid w:val="00B65F12"/>
    <w:rsid w:val="00B755D4"/>
    <w:rsid w:val="00B83828"/>
    <w:rsid w:val="00B91B11"/>
    <w:rsid w:val="00B935A5"/>
    <w:rsid w:val="00B94308"/>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5E2C"/>
    <w:rsid w:val="00C967A5"/>
    <w:rsid w:val="00C97C0D"/>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1E1B"/>
    <w:rsid w:val="00D028C6"/>
    <w:rsid w:val="00D02E38"/>
    <w:rsid w:val="00D03A33"/>
    <w:rsid w:val="00D0441D"/>
    <w:rsid w:val="00D120C5"/>
    <w:rsid w:val="00D12325"/>
    <w:rsid w:val="00D147F8"/>
    <w:rsid w:val="00D158BF"/>
    <w:rsid w:val="00D16626"/>
    <w:rsid w:val="00D16774"/>
    <w:rsid w:val="00D22EA9"/>
    <w:rsid w:val="00D246E4"/>
    <w:rsid w:val="00D26847"/>
    <w:rsid w:val="00D26996"/>
    <w:rsid w:val="00D32FFF"/>
    <w:rsid w:val="00D3459E"/>
    <w:rsid w:val="00D35BD2"/>
    <w:rsid w:val="00D36C2B"/>
    <w:rsid w:val="00D375C4"/>
    <w:rsid w:val="00D45FFB"/>
    <w:rsid w:val="00D502AA"/>
    <w:rsid w:val="00D531C1"/>
    <w:rsid w:val="00D55E36"/>
    <w:rsid w:val="00D57F08"/>
    <w:rsid w:val="00D62572"/>
    <w:rsid w:val="00D65CAD"/>
    <w:rsid w:val="00D667D0"/>
    <w:rsid w:val="00D66A79"/>
    <w:rsid w:val="00D66A85"/>
    <w:rsid w:val="00D678A3"/>
    <w:rsid w:val="00D67F60"/>
    <w:rsid w:val="00D75E1C"/>
    <w:rsid w:val="00D77032"/>
    <w:rsid w:val="00D80043"/>
    <w:rsid w:val="00D85F32"/>
    <w:rsid w:val="00D91D4F"/>
    <w:rsid w:val="00D93E02"/>
    <w:rsid w:val="00D94806"/>
    <w:rsid w:val="00D97485"/>
    <w:rsid w:val="00DA213A"/>
    <w:rsid w:val="00DA29ED"/>
    <w:rsid w:val="00DB0496"/>
    <w:rsid w:val="00DB665F"/>
    <w:rsid w:val="00DB7781"/>
    <w:rsid w:val="00DC1551"/>
    <w:rsid w:val="00DC3567"/>
    <w:rsid w:val="00DC35AD"/>
    <w:rsid w:val="00DC4D5D"/>
    <w:rsid w:val="00DC5270"/>
    <w:rsid w:val="00DC7545"/>
    <w:rsid w:val="00DD16CB"/>
    <w:rsid w:val="00DD548D"/>
    <w:rsid w:val="00DE45B1"/>
    <w:rsid w:val="00DE4FAB"/>
    <w:rsid w:val="00DE6020"/>
    <w:rsid w:val="00DF06AA"/>
    <w:rsid w:val="00DF30B6"/>
    <w:rsid w:val="00E00384"/>
    <w:rsid w:val="00E026DB"/>
    <w:rsid w:val="00E030A7"/>
    <w:rsid w:val="00E04648"/>
    <w:rsid w:val="00E10459"/>
    <w:rsid w:val="00E12DB4"/>
    <w:rsid w:val="00E14FBF"/>
    <w:rsid w:val="00E204C2"/>
    <w:rsid w:val="00E21150"/>
    <w:rsid w:val="00E22BC4"/>
    <w:rsid w:val="00E2584C"/>
    <w:rsid w:val="00E25988"/>
    <w:rsid w:val="00E26BAB"/>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5FF9"/>
    <w:rsid w:val="00EB6743"/>
    <w:rsid w:val="00EC1281"/>
    <w:rsid w:val="00EC1E41"/>
    <w:rsid w:val="00EC29D4"/>
    <w:rsid w:val="00EC2DB2"/>
    <w:rsid w:val="00EC4A45"/>
    <w:rsid w:val="00EC5B90"/>
    <w:rsid w:val="00EC66AB"/>
    <w:rsid w:val="00EC6DF3"/>
    <w:rsid w:val="00ED0F95"/>
    <w:rsid w:val="00ED3EB9"/>
    <w:rsid w:val="00ED63D7"/>
    <w:rsid w:val="00EE3B29"/>
    <w:rsid w:val="00EE4FE8"/>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DEA"/>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6172"/>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iPriority w:val="99"/>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uiPriority w:val="99"/>
    <w:qFormat/>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 w:type="character" w:styleId="afd">
    <w:name w:val="Emphasis"/>
    <w:basedOn w:val="a0"/>
    <w:uiPriority w:val="20"/>
    <w:qFormat/>
    <w:rsid w:val="00AD51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65443023">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180516668">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18060608">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20374302">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09122303">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30349677">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03358886">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8170760">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5565118">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20361310">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54424728">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www.---------.ua"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triz@triz.sumy.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5" Type="http://schemas.openxmlformats.org/officeDocument/2006/relationships/settings" Target="settings.xml"/><Relationship Id="rId15" Type="http://schemas.openxmlformats.org/officeDocument/2006/relationships/hyperlink" Target="https://zakon.rada.gov.ua/laws/show/382-2024-%D0%BF" TargetMode="External"/><Relationship Id="rId23" Type="http://schemas.openxmlformats.org/officeDocument/2006/relationships/theme" Target="theme/theme1.xml"/><Relationship Id="rId10" Type="http://schemas.openxmlformats.org/officeDocument/2006/relationships/hyperlink" Target="mailto:ternotet01@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200@meta.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C61F-1266-417A-A356-455BD54B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2590</TotalTime>
  <Pages>24</Pages>
  <Words>42661</Words>
  <Characters>24317</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200</cp:revision>
  <cp:lastPrinted>2023-05-26T08:37:00Z</cp:lastPrinted>
  <dcterms:created xsi:type="dcterms:W3CDTF">2023-01-25T12:39:00Z</dcterms:created>
  <dcterms:modified xsi:type="dcterms:W3CDTF">2024-04-30T10:27:00Z</dcterms:modified>
</cp:coreProperties>
</file>