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BDC7" w14:textId="77777777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Наказом Міністерства розвитку економіки, торгівлі та сільського господарства України від 11 червня 2020 року N 1082, за умов відсутності технічної можливості  зазначення інформації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відповідно д</w:t>
      </w:r>
      <w:r w:rsidR="00E25C83">
        <w:rPr>
          <w:rFonts w:ascii="Times New Roman" w:hAnsi="Times New Roman" w:cs="Times New Roman"/>
          <w:sz w:val="24"/>
          <w:szCs w:val="24"/>
          <w:lang w:val="uk-UA"/>
        </w:rPr>
        <w:t>о вимог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пункту 14 Порядку, надаємо зазначену інформацію у вигляді таблиці 1.</w:t>
      </w:r>
    </w:p>
    <w:p w14:paraId="763D597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884"/>
        <w:gridCol w:w="2884"/>
        <w:gridCol w:w="3877"/>
        <w:gridCol w:w="4352"/>
      </w:tblGrid>
      <w:tr w:rsidR="00C054AC" w:rsidRPr="00272D34" w14:paraId="42598186" w14:textId="77777777" w:rsidTr="00C054AC">
        <w:tc>
          <w:tcPr>
            <w:tcW w:w="563" w:type="dxa"/>
          </w:tcPr>
          <w:p w14:paraId="2A9E8386" w14:textId="77777777" w:rsidR="00C054AC" w:rsidRPr="00272D34" w:rsidRDefault="00C054AC" w:rsidP="00E25C83">
            <w:pPr>
              <w:pStyle w:val="tj"/>
              <w:jc w:val="center"/>
              <w:rPr>
                <w:b/>
                <w:lang w:val="uk-UA"/>
              </w:rPr>
            </w:pPr>
            <w:r w:rsidRPr="00272D34">
              <w:rPr>
                <w:b/>
                <w:lang w:val="uk-UA"/>
              </w:rPr>
              <w:t>№</w:t>
            </w:r>
          </w:p>
        </w:tc>
        <w:tc>
          <w:tcPr>
            <w:tcW w:w="2884" w:type="dxa"/>
          </w:tcPr>
          <w:p w14:paraId="1E287C3B" w14:textId="77777777" w:rsidR="00C054AC" w:rsidRPr="00272D34" w:rsidRDefault="00E14FE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272D34">
              <w:rPr>
                <w:b/>
              </w:rPr>
              <w:t>Назва</w:t>
            </w:r>
            <w:proofErr w:type="spellEnd"/>
            <w:r w:rsidRPr="00272D34">
              <w:rPr>
                <w:b/>
              </w:rPr>
              <w:t xml:space="preserve"> предмета закупівлі (</w:t>
            </w:r>
            <w:proofErr w:type="spellStart"/>
            <w:r w:rsidRPr="00272D34">
              <w:rPr>
                <w:b/>
              </w:rPr>
              <w:t>узагальнена</w:t>
            </w:r>
            <w:proofErr w:type="spellEnd"/>
            <w:r w:rsidRPr="00272D34">
              <w:rPr>
                <w:b/>
              </w:rPr>
              <w:t>)</w:t>
            </w:r>
          </w:p>
        </w:tc>
        <w:tc>
          <w:tcPr>
            <w:tcW w:w="2884" w:type="dxa"/>
          </w:tcPr>
          <w:p w14:paraId="1232A107" w14:textId="77777777" w:rsidR="00C054AC" w:rsidRPr="00272D34" w:rsidRDefault="00E14FEC" w:rsidP="00E25C83">
            <w:pPr>
              <w:pStyle w:val="tj"/>
              <w:jc w:val="center"/>
              <w:rPr>
                <w:b/>
              </w:rPr>
            </w:pPr>
            <w:r w:rsidRPr="00272D34">
              <w:rPr>
                <w:b/>
              </w:rPr>
              <w:t xml:space="preserve">Код </w:t>
            </w:r>
            <w:proofErr w:type="spellStart"/>
            <w:r w:rsidRPr="00272D34">
              <w:rPr>
                <w:b/>
              </w:rPr>
              <w:t>класифікатора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відповідно</w:t>
            </w:r>
            <w:proofErr w:type="spellEnd"/>
            <w:r w:rsidRPr="00272D34">
              <w:rPr>
                <w:b/>
              </w:rPr>
              <w:t xml:space="preserve"> до «Порядку </w:t>
            </w:r>
            <w:proofErr w:type="spellStart"/>
            <w:r w:rsidRPr="00272D34">
              <w:rPr>
                <w:b/>
              </w:rPr>
              <w:t>визначення</w:t>
            </w:r>
            <w:proofErr w:type="spellEnd"/>
            <w:r w:rsidRPr="00272D34">
              <w:rPr>
                <w:b/>
              </w:rPr>
              <w:t xml:space="preserve"> предмета закупівлі»</w:t>
            </w:r>
          </w:p>
        </w:tc>
        <w:tc>
          <w:tcPr>
            <w:tcW w:w="3877" w:type="dxa"/>
          </w:tcPr>
          <w:p w14:paraId="3B5848DC" w14:textId="77777777" w:rsidR="00C054AC" w:rsidRPr="00272D34" w:rsidRDefault="00C054A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272D34">
              <w:rPr>
                <w:b/>
              </w:rPr>
              <w:t>Назва</w:t>
            </w:r>
            <w:proofErr w:type="spellEnd"/>
            <w:r w:rsidRPr="00272D34">
              <w:rPr>
                <w:b/>
              </w:rPr>
              <w:t xml:space="preserve"> товару </w:t>
            </w:r>
            <w:proofErr w:type="spellStart"/>
            <w:r w:rsidRPr="00272D34">
              <w:rPr>
                <w:b/>
              </w:rPr>
              <w:t>чи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послуги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кожної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номенклатурної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позиції</w:t>
            </w:r>
            <w:proofErr w:type="spellEnd"/>
            <w:r w:rsidRPr="00272D34">
              <w:rPr>
                <w:b/>
              </w:rPr>
              <w:t xml:space="preserve"> предмета закупівлі</w:t>
            </w:r>
          </w:p>
        </w:tc>
        <w:tc>
          <w:tcPr>
            <w:tcW w:w="4352" w:type="dxa"/>
          </w:tcPr>
          <w:p w14:paraId="44EFE60E" w14:textId="77777777" w:rsidR="00C054AC" w:rsidRPr="00272D34" w:rsidRDefault="00C054AC" w:rsidP="00E25C83">
            <w:pPr>
              <w:pStyle w:val="tj"/>
              <w:jc w:val="center"/>
              <w:rPr>
                <w:b/>
              </w:rPr>
            </w:pPr>
            <w:r w:rsidRPr="00272D34">
              <w:rPr>
                <w:b/>
                <w:lang w:val="uk-UA"/>
              </w:rPr>
              <w:t>К</w:t>
            </w:r>
            <w:r w:rsidRPr="00272D34">
              <w:rPr>
                <w:b/>
              </w:rPr>
              <w:t xml:space="preserve">од товару </w:t>
            </w:r>
            <w:proofErr w:type="spellStart"/>
            <w:r w:rsidRPr="00272D34">
              <w:rPr>
                <w:b/>
              </w:rPr>
              <w:t>чи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послуги</w:t>
            </w:r>
            <w:proofErr w:type="spellEnd"/>
            <w:r w:rsidRPr="00272D34">
              <w:rPr>
                <w:b/>
              </w:rPr>
              <w:t xml:space="preserve">, </w:t>
            </w:r>
            <w:proofErr w:type="spellStart"/>
            <w:r w:rsidRPr="00272D34">
              <w:rPr>
                <w:b/>
              </w:rPr>
              <w:t>визначеного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згідно</w:t>
            </w:r>
            <w:proofErr w:type="spellEnd"/>
            <w:r w:rsidRPr="00272D34">
              <w:rPr>
                <w:b/>
              </w:rPr>
              <w:t xml:space="preserve"> з </w:t>
            </w:r>
            <w:hyperlink r:id="rId4" w:tgtFrame="_top" w:history="1">
              <w:proofErr w:type="spellStart"/>
              <w:r w:rsidRPr="00272D34">
                <w:rPr>
                  <w:rStyle w:val="a4"/>
                  <w:b/>
                </w:rPr>
                <w:t>Єдиним</w:t>
              </w:r>
              <w:proofErr w:type="spellEnd"/>
              <w:r w:rsidRPr="00272D34">
                <w:rPr>
                  <w:rStyle w:val="a4"/>
                  <w:b/>
                </w:rPr>
                <w:t xml:space="preserve"> </w:t>
              </w:r>
              <w:proofErr w:type="spellStart"/>
              <w:r w:rsidRPr="00272D34">
                <w:rPr>
                  <w:rStyle w:val="a4"/>
                  <w:b/>
                </w:rPr>
                <w:t>закупівельним</w:t>
              </w:r>
              <w:proofErr w:type="spellEnd"/>
              <w:r w:rsidRPr="00272D34">
                <w:rPr>
                  <w:rStyle w:val="a4"/>
                  <w:b/>
                </w:rPr>
                <w:t xml:space="preserve"> словником</w:t>
              </w:r>
            </w:hyperlink>
            <w:r w:rsidRPr="00272D34">
              <w:rPr>
                <w:b/>
              </w:rPr>
              <w:t xml:space="preserve">, </w:t>
            </w:r>
            <w:proofErr w:type="spellStart"/>
            <w:r w:rsidRPr="00272D34">
              <w:rPr>
                <w:b/>
              </w:rPr>
              <w:t>що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найбільше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відповідає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назві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номенклатурної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позиції</w:t>
            </w:r>
            <w:proofErr w:type="spellEnd"/>
            <w:r w:rsidRPr="00272D34">
              <w:rPr>
                <w:b/>
              </w:rPr>
              <w:t xml:space="preserve"> предмета закупівлі</w:t>
            </w:r>
          </w:p>
        </w:tc>
      </w:tr>
      <w:tr w:rsidR="00156FA9" w:rsidRPr="00272D34" w14:paraId="126480D5" w14:textId="77777777" w:rsidTr="004A5820">
        <w:trPr>
          <w:trHeight w:val="3758"/>
        </w:trPr>
        <w:tc>
          <w:tcPr>
            <w:tcW w:w="563" w:type="dxa"/>
          </w:tcPr>
          <w:p w14:paraId="6F1C66DE" w14:textId="7254A507" w:rsidR="00156FA9" w:rsidRDefault="00156FA9" w:rsidP="00156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8CDAB" w14:textId="77777777" w:rsidR="00156FA9" w:rsidRDefault="00156FA9" w:rsidP="0015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2A1BF1" w14:textId="77777777" w:rsidR="00156FA9" w:rsidRDefault="00156FA9" w:rsidP="0015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6D6F63" w14:textId="77777777" w:rsidR="00156FA9" w:rsidRDefault="00156FA9" w:rsidP="0015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E95183" w14:textId="77777777" w:rsidR="00156FA9" w:rsidRDefault="00156FA9" w:rsidP="0015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833100" w14:textId="77777777" w:rsidR="00156FA9" w:rsidRDefault="00156FA9" w:rsidP="00156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CD23A2" w14:textId="2D1F2961" w:rsidR="00156FA9" w:rsidRPr="00272D34" w:rsidRDefault="00156FA9" w:rsidP="00156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ECAD4BB" w14:textId="54514D98" w:rsidR="00156FA9" w:rsidRPr="00272D34" w:rsidRDefault="00156FA9" w:rsidP="0015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4" w:type="dxa"/>
            <w:vAlign w:val="center"/>
          </w:tcPr>
          <w:p w14:paraId="46500F15" w14:textId="3135C343" w:rsidR="00156FA9" w:rsidRPr="00670BCB" w:rsidRDefault="00156FA9" w:rsidP="00156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Тепловізійний</w:t>
            </w:r>
            <w:proofErr w:type="spellEnd"/>
            <w:r w:rsidRPr="004C6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монокуляр</w:t>
            </w:r>
          </w:p>
        </w:tc>
        <w:tc>
          <w:tcPr>
            <w:tcW w:w="2884" w:type="dxa"/>
            <w:vAlign w:val="center"/>
          </w:tcPr>
          <w:p w14:paraId="085F69EE" w14:textId="4D1DE4D2" w:rsidR="00156FA9" w:rsidRPr="00272D34" w:rsidRDefault="00156FA9" w:rsidP="0015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>
              <w:t xml:space="preserve"> </w:t>
            </w:r>
            <w:r w:rsidRPr="004C6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38630000-0 Астрономічні та оптичні прилади </w:t>
            </w:r>
          </w:p>
        </w:tc>
        <w:tc>
          <w:tcPr>
            <w:tcW w:w="3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8602" w14:textId="7AEEDAFE" w:rsidR="00156FA9" w:rsidRPr="00670BCB" w:rsidRDefault="00156FA9" w:rsidP="00156FA9">
            <w:pPr>
              <w:pStyle w:val="10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156FA9">
              <w:rPr>
                <w:rFonts w:ascii="Times New Roman" w:hAnsi="Times New Roman"/>
                <w:lang w:val="uk-UA" w:eastAsia="ru-RU"/>
              </w:rPr>
              <w:t>Тепловізійний</w:t>
            </w:r>
            <w:proofErr w:type="spellEnd"/>
            <w:r w:rsidRPr="00156FA9">
              <w:rPr>
                <w:rFonts w:ascii="Times New Roman" w:hAnsi="Times New Roman"/>
                <w:lang w:val="uk-UA" w:eastAsia="ru-RU"/>
              </w:rPr>
              <w:t xml:space="preserve"> монокуляр </w:t>
            </w:r>
            <w:bookmarkStart w:id="0" w:name="_GoBack"/>
            <w:bookmarkEnd w:id="0"/>
          </w:p>
        </w:tc>
        <w:tc>
          <w:tcPr>
            <w:tcW w:w="4352" w:type="dxa"/>
          </w:tcPr>
          <w:p w14:paraId="5B05160E" w14:textId="77777777" w:rsidR="00156FA9" w:rsidRDefault="00156FA9" w:rsidP="00156FA9">
            <w:pPr>
              <w:pStyle w:val="a6"/>
              <w:rPr>
                <w:rFonts w:cs="Times New Roman"/>
              </w:rPr>
            </w:pPr>
          </w:p>
          <w:p w14:paraId="6D2BF113" w14:textId="77777777" w:rsidR="00156FA9" w:rsidRDefault="00156FA9" w:rsidP="00156FA9">
            <w:pPr>
              <w:pStyle w:val="a6"/>
              <w:rPr>
                <w:rFonts w:cs="Times New Roman"/>
              </w:rPr>
            </w:pPr>
          </w:p>
          <w:p w14:paraId="49CC4583" w14:textId="77777777" w:rsidR="00156FA9" w:rsidRDefault="00156FA9" w:rsidP="00156FA9">
            <w:pPr>
              <w:pStyle w:val="a6"/>
              <w:rPr>
                <w:rFonts w:cs="Times New Roman"/>
              </w:rPr>
            </w:pPr>
          </w:p>
          <w:p w14:paraId="3C9383BD" w14:textId="77777777" w:rsidR="00156FA9" w:rsidRDefault="00156FA9" w:rsidP="00156FA9">
            <w:pPr>
              <w:pStyle w:val="a6"/>
              <w:rPr>
                <w:rFonts w:cs="Times New Roman"/>
              </w:rPr>
            </w:pPr>
          </w:p>
          <w:p w14:paraId="0231B8A4" w14:textId="77777777" w:rsidR="00156FA9" w:rsidRDefault="00156FA9" w:rsidP="00156FA9">
            <w:pPr>
              <w:pStyle w:val="a6"/>
              <w:rPr>
                <w:rFonts w:cs="Times New Roman"/>
              </w:rPr>
            </w:pPr>
          </w:p>
          <w:p w14:paraId="488509ED" w14:textId="77777777" w:rsidR="00156FA9" w:rsidRDefault="00156FA9" w:rsidP="00156FA9">
            <w:pPr>
              <w:pStyle w:val="a6"/>
              <w:rPr>
                <w:rFonts w:cs="Times New Roman"/>
              </w:rPr>
            </w:pPr>
          </w:p>
          <w:p w14:paraId="0474DD90" w14:textId="05139343" w:rsidR="00156FA9" w:rsidRPr="00C9537A" w:rsidRDefault="00156FA9" w:rsidP="00156FA9">
            <w:pPr>
              <w:pStyle w:val="a6"/>
              <w:rPr>
                <w:rFonts w:cs="Times New Roman"/>
                <w:color w:val="000000"/>
              </w:rPr>
            </w:pPr>
            <w:r w:rsidRPr="00A1598A">
              <w:rPr>
                <w:rFonts w:cs="Times New Roman"/>
              </w:rPr>
              <w:t>38632000-4: Прилади нічого бачення</w:t>
            </w:r>
          </w:p>
        </w:tc>
      </w:tr>
    </w:tbl>
    <w:p w14:paraId="1CAAEEA2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FD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E"/>
    <w:rsid w:val="00031BF7"/>
    <w:rsid w:val="000C5B7F"/>
    <w:rsid w:val="00156FA9"/>
    <w:rsid w:val="00272D34"/>
    <w:rsid w:val="00273ADE"/>
    <w:rsid w:val="0028471F"/>
    <w:rsid w:val="0032345E"/>
    <w:rsid w:val="003A0539"/>
    <w:rsid w:val="003A32D2"/>
    <w:rsid w:val="003F2D69"/>
    <w:rsid w:val="00426A17"/>
    <w:rsid w:val="004A3318"/>
    <w:rsid w:val="004C6AF9"/>
    <w:rsid w:val="00574E70"/>
    <w:rsid w:val="00670BCB"/>
    <w:rsid w:val="006C54E2"/>
    <w:rsid w:val="007F00F7"/>
    <w:rsid w:val="007F7518"/>
    <w:rsid w:val="0081160B"/>
    <w:rsid w:val="0085141E"/>
    <w:rsid w:val="00874586"/>
    <w:rsid w:val="009D13B4"/>
    <w:rsid w:val="00AA194C"/>
    <w:rsid w:val="00C054AC"/>
    <w:rsid w:val="00C62E34"/>
    <w:rsid w:val="00C9537A"/>
    <w:rsid w:val="00D50A08"/>
    <w:rsid w:val="00E14FEC"/>
    <w:rsid w:val="00E25C83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A424"/>
  <w15:docId w15:val="{DC718B0D-A951-4195-B67C-154B298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  <w:style w:type="paragraph" w:customStyle="1" w:styleId="Standard">
    <w:name w:val="Standard"/>
    <w:rsid w:val="00426A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">
    <w:name w:val="Основной шрифт абзаца1"/>
    <w:rsid w:val="0032345E"/>
  </w:style>
  <w:style w:type="paragraph" w:customStyle="1" w:styleId="10">
    <w:name w:val="Без интервала1"/>
    <w:rsid w:val="0032345E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  <w:style w:type="character" w:customStyle="1" w:styleId="a5">
    <w:name w:val="Нижний колонтитул Знак"/>
    <w:rsid w:val="00C9537A"/>
    <w:rPr>
      <w:rFonts w:ascii="Times New Roman" w:hAnsi="Times New Roman" w:cs="Times New Roman"/>
      <w:sz w:val="24"/>
      <w:szCs w:val="24"/>
      <w:lang w:val="x-none"/>
    </w:rPr>
  </w:style>
  <w:style w:type="paragraph" w:customStyle="1" w:styleId="a6">
    <w:name w:val="Содержимое таблицы"/>
    <w:basedOn w:val="a"/>
    <w:rsid w:val="00C953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dcterms:created xsi:type="dcterms:W3CDTF">2021-11-22T11:51:00Z</dcterms:created>
  <dcterms:modified xsi:type="dcterms:W3CDTF">2024-02-27T14:51:00Z</dcterms:modified>
</cp:coreProperties>
</file>