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6E" w:rsidRPr="00697609" w:rsidRDefault="001B4A6E" w:rsidP="0095076B">
      <w:pPr>
        <w:spacing w:after="0" w:line="240" w:lineRule="auto"/>
        <w:jc w:val="right"/>
        <w:rPr>
          <w:rFonts w:ascii="Times New Roman" w:hAnsi="Times New Roman"/>
          <w:b/>
          <w:lang w:val="uk-UA"/>
        </w:rPr>
      </w:pPr>
      <w:r w:rsidRPr="00697609">
        <w:rPr>
          <w:rFonts w:ascii="Times New Roman" w:hAnsi="Times New Roman"/>
          <w:b/>
          <w:lang w:val="uk-UA"/>
        </w:rPr>
        <w:t xml:space="preserve">ДОДАТОК </w:t>
      </w:r>
      <w:r w:rsidR="00134F08" w:rsidRPr="00697609">
        <w:rPr>
          <w:rFonts w:ascii="Times New Roman" w:hAnsi="Times New Roman"/>
          <w:b/>
          <w:lang w:val="uk-UA"/>
        </w:rPr>
        <w:t>3</w:t>
      </w:r>
      <w:r w:rsidR="00F20D00" w:rsidRPr="00697609">
        <w:rPr>
          <w:rFonts w:ascii="Times New Roman" w:hAnsi="Times New Roman"/>
          <w:b/>
          <w:lang w:val="uk-UA"/>
        </w:rPr>
        <w:t xml:space="preserve"> (проект договору)</w:t>
      </w:r>
    </w:p>
    <w:p w:rsidR="00CD5DA1" w:rsidRPr="00697609" w:rsidRDefault="00CD5DA1" w:rsidP="0095076B">
      <w:pPr>
        <w:spacing w:after="0" w:line="240" w:lineRule="auto"/>
        <w:jc w:val="right"/>
        <w:rPr>
          <w:rFonts w:ascii="Times New Roman" w:hAnsi="Times New Roman"/>
          <w:i/>
          <w:lang w:val="uk-UA"/>
        </w:rPr>
      </w:pPr>
      <w:r w:rsidRPr="00697609">
        <w:rPr>
          <w:rFonts w:ascii="Times New Roman" w:hAnsi="Times New Roman"/>
          <w:i/>
          <w:lang w:val="uk-UA"/>
        </w:rPr>
        <w:t>до тендерної документації</w:t>
      </w:r>
    </w:p>
    <w:p w:rsidR="001B4A6E" w:rsidRPr="00697609" w:rsidRDefault="001B4A6E" w:rsidP="0095076B">
      <w:pPr>
        <w:spacing w:after="0" w:line="240" w:lineRule="auto"/>
        <w:jc w:val="right"/>
        <w:rPr>
          <w:rFonts w:ascii="Times New Roman" w:hAnsi="Times New Roman"/>
          <w:lang w:val="uk-UA"/>
        </w:rPr>
      </w:pPr>
    </w:p>
    <w:p w:rsidR="00B95B9F" w:rsidRPr="00697609" w:rsidRDefault="00B95B9F" w:rsidP="00CF365C">
      <w:pPr>
        <w:shd w:val="clear" w:color="auto" w:fill="FFFFFF"/>
        <w:spacing w:after="0" w:line="240" w:lineRule="auto"/>
        <w:jc w:val="both"/>
        <w:rPr>
          <w:rFonts w:ascii="Times New Roman" w:hAnsi="Times New Roman"/>
          <w:b/>
          <w:lang w:val="uk-UA"/>
        </w:rPr>
      </w:pPr>
    </w:p>
    <w:p w:rsidR="00B95B9F" w:rsidRPr="00697609" w:rsidRDefault="00B95B9F" w:rsidP="00CF365C">
      <w:pPr>
        <w:shd w:val="clear" w:color="auto" w:fill="FFFFFF"/>
        <w:spacing w:after="0" w:line="240" w:lineRule="auto"/>
        <w:jc w:val="both"/>
        <w:rPr>
          <w:rFonts w:ascii="Times New Roman" w:hAnsi="Times New Roman"/>
          <w:b/>
          <w:lang w:val="uk-UA"/>
        </w:rPr>
      </w:pPr>
    </w:p>
    <w:p w:rsidR="00B95B9F" w:rsidRPr="00697609" w:rsidRDefault="00B95B9F" w:rsidP="00B95B9F">
      <w:pPr>
        <w:shd w:val="clear" w:color="auto" w:fill="FFFFFF"/>
        <w:spacing w:after="0" w:line="240" w:lineRule="auto"/>
        <w:jc w:val="center"/>
        <w:rPr>
          <w:rFonts w:ascii="Times New Roman" w:hAnsi="Times New Roman"/>
          <w:lang w:val="uk-UA"/>
        </w:rPr>
      </w:pPr>
      <w:r w:rsidRPr="00697609">
        <w:rPr>
          <w:rFonts w:ascii="Times New Roman" w:hAnsi="Times New Roman"/>
          <w:b/>
          <w:lang w:val="uk-UA"/>
        </w:rPr>
        <w:t>ДОГОВІР (проект)</w:t>
      </w:r>
    </w:p>
    <w:p w:rsidR="00AD381D" w:rsidRPr="00697609" w:rsidRDefault="00B95B9F" w:rsidP="00B95B9F">
      <w:pPr>
        <w:spacing w:after="0" w:line="240" w:lineRule="auto"/>
        <w:jc w:val="center"/>
        <w:rPr>
          <w:rFonts w:ascii="Times New Roman" w:hAnsi="Times New Roman"/>
          <w:b/>
          <w:color w:val="000000"/>
          <w:lang w:val="uk-UA"/>
        </w:rPr>
      </w:pPr>
      <w:r w:rsidRPr="00697609">
        <w:rPr>
          <w:rFonts w:ascii="Times New Roman" w:hAnsi="Times New Roman"/>
          <w:b/>
          <w:lang w:val="uk-UA"/>
        </w:rPr>
        <w:t>Про</w:t>
      </w:r>
      <w:r w:rsidR="006447AD" w:rsidRPr="00697609">
        <w:rPr>
          <w:rFonts w:ascii="Times New Roman" w:hAnsi="Times New Roman"/>
          <w:b/>
          <w:lang w:val="uk-UA"/>
        </w:rPr>
        <w:t xml:space="preserve"> </w:t>
      </w:r>
      <w:r w:rsidRPr="00697609">
        <w:rPr>
          <w:rFonts w:ascii="Times New Roman" w:hAnsi="Times New Roman"/>
          <w:b/>
          <w:lang w:val="uk-UA"/>
        </w:rPr>
        <w:t>закупівлю</w:t>
      </w:r>
      <w:r w:rsidR="006447AD" w:rsidRPr="00697609">
        <w:rPr>
          <w:rFonts w:ascii="Times New Roman" w:hAnsi="Times New Roman"/>
          <w:b/>
          <w:lang w:val="uk-UA"/>
        </w:rPr>
        <w:t xml:space="preserve"> </w:t>
      </w:r>
      <w:r w:rsidRPr="00697609">
        <w:rPr>
          <w:rFonts w:ascii="Times New Roman" w:hAnsi="Times New Roman"/>
          <w:b/>
          <w:color w:val="000000"/>
          <w:lang w:val="uk-UA"/>
        </w:rPr>
        <w:t xml:space="preserve">55520000-1 </w:t>
      </w:r>
      <w:proofErr w:type="spellStart"/>
      <w:r w:rsidRPr="00697609">
        <w:rPr>
          <w:rFonts w:ascii="Times New Roman" w:hAnsi="Times New Roman"/>
          <w:b/>
          <w:color w:val="000000"/>
          <w:lang w:val="uk-UA"/>
        </w:rPr>
        <w:t>Кейтерингові</w:t>
      </w:r>
      <w:proofErr w:type="spellEnd"/>
      <w:r w:rsidR="006447AD" w:rsidRPr="00697609">
        <w:rPr>
          <w:rFonts w:ascii="Times New Roman" w:hAnsi="Times New Roman"/>
          <w:b/>
          <w:color w:val="000000"/>
          <w:lang w:val="uk-UA"/>
        </w:rPr>
        <w:t xml:space="preserve"> </w:t>
      </w:r>
      <w:r w:rsidRPr="00697609">
        <w:rPr>
          <w:rFonts w:ascii="Times New Roman" w:hAnsi="Times New Roman"/>
          <w:b/>
          <w:color w:val="000000"/>
          <w:lang w:val="uk-UA"/>
        </w:rPr>
        <w:t>послуги</w:t>
      </w:r>
    </w:p>
    <w:p w:rsidR="00B95B9F" w:rsidRPr="00697609" w:rsidRDefault="00B95B9F" w:rsidP="00B95B9F">
      <w:pPr>
        <w:spacing w:after="0" w:line="240" w:lineRule="auto"/>
        <w:rPr>
          <w:rFonts w:ascii="Times New Roman" w:hAnsi="Times New Roman"/>
          <w:i/>
          <w:color w:val="FF0000"/>
          <w:lang w:val="uk-UA" w:eastAsia="uk-UA"/>
        </w:rPr>
      </w:pPr>
    </w:p>
    <w:p w:rsidR="00B95B9F" w:rsidRPr="00697609" w:rsidRDefault="00B95B9F" w:rsidP="00B95B9F">
      <w:pPr>
        <w:shd w:val="clear" w:color="auto" w:fill="FFFFFF"/>
        <w:spacing w:after="0" w:line="240" w:lineRule="auto"/>
        <w:rPr>
          <w:rFonts w:ascii="Times New Roman" w:hAnsi="Times New Roman"/>
          <w:lang w:val="uk-UA"/>
        </w:rPr>
      </w:pPr>
      <w:r w:rsidRPr="00697609">
        <w:rPr>
          <w:rFonts w:ascii="Times New Roman" w:hAnsi="Times New Roman"/>
          <w:lang w:val="uk-UA"/>
        </w:rPr>
        <w:t xml:space="preserve">м. Полтава </w:t>
      </w: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lang w:val="uk-UA"/>
        </w:rPr>
        <w:tab/>
      </w:r>
      <w:r w:rsidR="005C46F7" w:rsidRPr="00697609">
        <w:rPr>
          <w:rFonts w:ascii="Times New Roman" w:hAnsi="Times New Roman"/>
          <w:lang w:val="uk-UA"/>
        </w:rPr>
        <w:t xml:space="preserve">                                     </w:t>
      </w:r>
      <w:r w:rsidR="001667F4" w:rsidRPr="00697609">
        <w:rPr>
          <w:rFonts w:ascii="Times New Roman" w:hAnsi="Times New Roman"/>
          <w:lang w:val="uk-UA"/>
        </w:rPr>
        <w:t xml:space="preserve">  </w:t>
      </w:r>
      <w:r w:rsidR="005C46F7" w:rsidRPr="00697609">
        <w:rPr>
          <w:rFonts w:ascii="Times New Roman" w:hAnsi="Times New Roman"/>
          <w:lang w:val="uk-UA"/>
        </w:rPr>
        <w:t xml:space="preserve">   </w:t>
      </w:r>
      <w:r w:rsidRPr="00697609">
        <w:rPr>
          <w:rFonts w:ascii="Times New Roman" w:hAnsi="Times New Roman"/>
          <w:lang w:val="uk-UA"/>
        </w:rPr>
        <w:t>«__»___________202</w:t>
      </w:r>
      <w:r w:rsidR="005C46F7" w:rsidRPr="00697609">
        <w:rPr>
          <w:rFonts w:ascii="Times New Roman" w:hAnsi="Times New Roman"/>
          <w:lang w:val="uk-UA"/>
        </w:rPr>
        <w:t>2</w:t>
      </w:r>
      <w:r w:rsidRPr="00697609">
        <w:rPr>
          <w:rFonts w:ascii="Times New Roman" w:hAnsi="Times New Roman"/>
          <w:lang w:val="uk-UA"/>
        </w:rPr>
        <w:t xml:space="preserve"> року </w:t>
      </w:r>
    </w:p>
    <w:p w:rsidR="00B95B9F" w:rsidRPr="00697609" w:rsidRDefault="00B95B9F" w:rsidP="00B95B9F">
      <w:pPr>
        <w:shd w:val="clear" w:color="auto" w:fill="FFFFFF"/>
        <w:spacing w:after="0" w:line="240" w:lineRule="auto"/>
        <w:jc w:val="both"/>
        <w:rPr>
          <w:rFonts w:ascii="Times New Roman" w:hAnsi="Times New Roman"/>
          <w:b/>
          <w:lang w:val="uk-UA"/>
        </w:rPr>
      </w:pP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b/>
          <w:lang w:val="uk-UA"/>
        </w:rPr>
        <w:tab/>
      </w:r>
    </w:p>
    <w:p w:rsidR="00B95B9F" w:rsidRPr="00697609" w:rsidRDefault="00BB0B86" w:rsidP="00B95B9F">
      <w:pPr>
        <w:shd w:val="clear" w:color="auto" w:fill="FFFFFF"/>
        <w:spacing w:after="0" w:line="240" w:lineRule="auto"/>
        <w:ind w:firstLine="708"/>
        <w:jc w:val="both"/>
        <w:rPr>
          <w:rFonts w:ascii="Times New Roman" w:hAnsi="Times New Roman"/>
          <w:lang w:val="uk-UA"/>
        </w:rPr>
      </w:pPr>
      <w:r w:rsidRPr="00697609">
        <w:rPr>
          <w:rFonts w:ascii="Times New Roman" w:hAnsi="Times New Roman"/>
          <w:b/>
          <w:lang w:val="uk-UA"/>
        </w:rPr>
        <w:t>Департамент освіти</w:t>
      </w:r>
      <w:r w:rsidR="001F56DA" w:rsidRPr="00697609">
        <w:rPr>
          <w:rFonts w:ascii="Times New Roman" w:hAnsi="Times New Roman"/>
          <w:b/>
          <w:lang w:val="uk-UA"/>
        </w:rPr>
        <w:t xml:space="preserve"> П</w:t>
      </w:r>
      <w:r w:rsidR="00B95B9F" w:rsidRPr="00697609">
        <w:rPr>
          <w:rFonts w:ascii="Times New Roman" w:hAnsi="Times New Roman"/>
          <w:b/>
          <w:lang w:val="uk-UA"/>
        </w:rPr>
        <w:t xml:space="preserve">олтавської міської ради в особі _________________________________, що діє </w:t>
      </w:r>
      <w:r w:rsidR="00B95B9F" w:rsidRPr="00697609">
        <w:rPr>
          <w:rFonts w:ascii="Times New Roman" w:hAnsi="Times New Roman"/>
          <w:lang w:val="uk-UA"/>
        </w:rPr>
        <w:t>на підставі</w:t>
      </w:r>
      <w:r w:rsidRPr="00697609">
        <w:rPr>
          <w:rFonts w:ascii="Times New Roman" w:hAnsi="Times New Roman"/>
          <w:lang w:val="uk-UA"/>
        </w:rPr>
        <w:t xml:space="preserve"> </w:t>
      </w:r>
      <w:r w:rsidR="00B95B9F" w:rsidRPr="00697609">
        <w:rPr>
          <w:rFonts w:ascii="Times New Roman" w:hAnsi="Times New Roman"/>
          <w:lang w:val="uk-UA"/>
        </w:rPr>
        <w:t>Положення</w:t>
      </w:r>
      <w:r w:rsidRPr="00697609">
        <w:rPr>
          <w:rFonts w:ascii="Times New Roman" w:hAnsi="Times New Roman"/>
          <w:lang w:val="uk-UA"/>
        </w:rPr>
        <w:t xml:space="preserve"> </w:t>
      </w:r>
      <w:r w:rsidR="00B95B9F" w:rsidRPr="00697609">
        <w:rPr>
          <w:rFonts w:ascii="Times New Roman" w:hAnsi="Times New Roman"/>
          <w:lang w:val="uk-UA"/>
        </w:rPr>
        <w:t>про</w:t>
      </w:r>
      <w:r w:rsidRPr="00697609">
        <w:rPr>
          <w:rFonts w:ascii="Times New Roman" w:hAnsi="Times New Roman"/>
          <w:lang w:val="uk-UA"/>
        </w:rPr>
        <w:t xml:space="preserve"> Департамент </w:t>
      </w:r>
      <w:r w:rsidR="00B95B9F" w:rsidRPr="00697609">
        <w:rPr>
          <w:rFonts w:ascii="Times New Roman" w:hAnsi="Times New Roman"/>
          <w:lang w:val="uk-UA"/>
        </w:rPr>
        <w:t xml:space="preserve"> освіти </w:t>
      </w:r>
      <w:r w:rsidR="00A1465A" w:rsidRPr="00697609">
        <w:rPr>
          <w:rFonts w:ascii="Times New Roman" w:hAnsi="Times New Roman"/>
          <w:lang w:val="uk-UA"/>
        </w:rPr>
        <w:t>П</w:t>
      </w:r>
      <w:r w:rsidR="00B95B9F" w:rsidRPr="00697609">
        <w:rPr>
          <w:rFonts w:ascii="Times New Roman" w:hAnsi="Times New Roman"/>
          <w:lang w:val="uk-UA"/>
        </w:rPr>
        <w:t xml:space="preserve">олтавської міської ради (далі - Замовник), з однієї сторони, і </w:t>
      </w:r>
      <w:r w:rsidR="00B95B9F" w:rsidRPr="00697609">
        <w:rPr>
          <w:rFonts w:ascii="Times New Roman" w:hAnsi="Times New Roman"/>
          <w:b/>
          <w:lang w:val="uk-UA"/>
        </w:rPr>
        <w:t>_____________, в особі __________________</w:t>
      </w:r>
      <w:r w:rsidR="00B95B9F" w:rsidRPr="00697609">
        <w:rPr>
          <w:rFonts w:ascii="Times New Roman" w:hAnsi="Times New Roman"/>
          <w:lang w:val="uk-UA"/>
        </w:rPr>
        <w:t xml:space="preserve">, що діє на підставі __________ (далі - </w:t>
      </w:r>
      <w:r w:rsidR="0040121A" w:rsidRPr="00697609">
        <w:rPr>
          <w:rFonts w:ascii="Times New Roman" w:hAnsi="Times New Roman"/>
          <w:lang w:val="uk-UA"/>
        </w:rPr>
        <w:t>Виконавець</w:t>
      </w:r>
      <w:r w:rsidR="00B95B9F" w:rsidRPr="00697609">
        <w:rPr>
          <w:rFonts w:ascii="Times New Roman" w:hAnsi="Times New Roman"/>
          <w:lang w:val="uk-UA"/>
        </w:rPr>
        <w:t>),  з іншої сторони,</w:t>
      </w:r>
      <w:r w:rsidR="000A11DC" w:rsidRPr="00697609">
        <w:rPr>
          <w:rFonts w:ascii="Times New Roman" w:hAnsi="Times New Roman"/>
          <w:lang w:val="uk-UA"/>
        </w:rPr>
        <w:t xml:space="preserve"> а</w:t>
      </w:r>
      <w:r w:rsidR="00B95B9F" w:rsidRPr="00697609">
        <w:rPr>
          <w:rFonts w:ascii="Times New Roman" w:hAnsi="Times New Roman"/>
          <w:lang w:val="uk-UA"/>
        </w:rPr>
        <w:t xml:space="preserve">  разом</w:t>
      </w:r>
      <w:r w:rsidR="000A11DC" w:rsidRPr="00697609">
        <w:rPr>
          <w:rFonts w:ascii="Times New Roman" w:hAnsi="Times New Roman"/>
          <w:lang w:val="uk-UA"/>
        </w:rPr>
        <w:t xml:space="preserve"> іменуються </w:t>
      </w:r>
      <w:r w:rsidR="00B95B9F" w:rsidRPr="00697609">
        <w:rPr>
          <w:rFonts w:ascii="Times New Roman" w:hAnsi="Times New Roman"/>
          <w:lang w:val="uk-UA"/>
        </w:rPr>
        <w:t>- Сторони,  уклали цей договір про таке (далі - Договір):</w:t>
      </w:r>
    </w:p>
    <w:p w:rsidR="00B95B9F" w:rsidRPr="00697609" w:rsidRDefault="00B95B9F" w:rsidP="005C46F7">
      <w:pPr>
        <w:shd w:val="clear" w:color="auto" w:fill="FFFFFF"/>
        <w:spacing w:after="0" w:line="240" w:lineRule="auto"/>
        <w:jc w:val="both"/>
        <w:rPr>
          <w:rFonts w:ascii="Times New Roman" w:hAnsi="Times New Roman"/>
          <w:lang w:val="uk-UA"/>
        </w:rPr>
      </w:pPr>
    </w:p>
    <w:p w:rsidR="00B95B9F" w:rsidRPr="00697609" w:rsidRDefault="00B95B9F" w:rsidP="00B95B9F">
      <w:pPr>
        <w:pStyle w:val="a8"/>
        <w:numPr>
          <w:ilvl w:val="0"/>
          <w:numId w:val="27"/>
        </w:numPr>
        <w:shd w:val="clear" w:color="auto" w:fill="FFFFFF"/>
        <w:tabs>
          <w:tab w:val="left" w:pos="708"/>
        </w:tabs>
        <w:spacing w:after="0" w:line="240" w:lineRule="auto"/>
        <w:jc w:val="center"/>
        <w:rPr>
          <w:rFonts w:ascii="Times New Roman" w:hAnsi="Times New Roman"/>
          <w:b/>
        </w:rPr>
      </w:pPr>
      <w:r w:rsidRPr="00697609">
        <w:rPr>
          <w:rFonts w:ascii="Times New Roman" w:hAnsi="Times New Roman"/>
          <w:b/>
        </w:rPr>
        <w:t>Предмет договору</w:t>
      </w:r>
    </w:p>
    <w:p w:rsidR="00B95B9F" w:rsidRPr="00697609" w:rsidRDefault="00B95B9F" w:rsidP="00B95B9F">
      <w:pPr>
        <w:spacing w:after="0" w:line="240" w:lineRule="auto"/>
        <w:jc w:val="both"/>
        <w:rPr>
          <w:rFonts w:ascii="Times New Roman" w:hAnsi="Times New Roman"/>
          <w:bCs/>
          <w:color w:val="000000"/>
          <w:lang w:val="uk-UA"/>
        </w:rPr>
      </w:pPr>
      <w:r w:rsidRPr="00697609">
        <w:rPr>
          <w:rFonts w:ascii="Times New Roman" w:hAnsi="Times New Roman"/>
          <w:lang w:val="uk-UA"/>
        </w:rPr>
        <w:t xml:space="preserve">1.1. </w:t>
      </w:r>
      <w:r w:rsidR="0040121A" w:rsidRPr="00697609">
        <w:rPr>
          <w:rFonts w:ascii="Times New Roman" w:hAnsi="Times New Roman"/>
          <w:lang w:val="uk-UA"/>
        </w:rPr>
        <w:t>Виконавець</w:t>
      </w:r>
      <w:r w:rsidRPr="00697609">
        <w:rPr>
          <w:rFonts w:ascii="Times New Roman" w:hAnsi="Times New Roman"/>
          <w:lang w:val="uk-UA"/>
        </w:rPr>
        <w:t xml:space="preserve"> зобов'язується у 20</w:t>
      </w:r>
      <w:r w:rsidR="00B26E52" w:rsidRPr="00697609">
        <w:rPr>
          <w:rFonts w:ascii="Times New Roman" w:hAnsi="Times New Roman"/>
          <w:lang w:val="uk-UA"/>
        </w:rPr>
        <w:t>2</w:t>
      </w:r>
      <w:r w:rsidR="00DA6956" w:rsidRPr="00697609">
        <w:rPr>
          <w:rFonts w:ascii="Times New Roman" w:hAnsi="Times New Roman"/>
          <w:lang w:val="uk-UA"/>
        </w:rPr>
        <w:t>2</w:t>
      </w:r>
      <w:r w:rsidRPr="00697609">
        <w:rPr>
          <w:rFonts w:ascii="Times New Roman" w:hAnsi="Times New Roman"/>
          <w:lang w:val="uk-UA"/>
        </w:rPr>
        <w:t xml:space="preserve"> році надати Замовникові послугу, зазначену у тендерній документації: </w:t>
      </w:r>
      <w:r w:rsidRPr="00697609">
        <w:rPr>
          <w:rFonts w:ascii="Times New Roman" w:hAnsi="Times New Roman"/>
          <w:color w:val="000000"/>
          <w:lang w:val="uk-UA"/>
        </w:rPr>
        <w:t xml:space="preserve">55520000-1 </w:t>
      </w:r>
      <w:proofErr w:type="spellStart"/>
      <w:r w:rsidRPr="00697609">
        <w:rPr>
          <w:rFonts w:ascii="Times New Roman" w:hAnsi="Times New Roman"/>
          <w:color w:val="000000"/>
          <w:lang w:val="uk-UA"/>
        </w:rPr>
        <w:t>Кейтерингові</w:t>
      </w:r>
      <w:proofErr w:type="spellEnd"/>
      <w:r w:rsidRPr="00697609">
        <w:rPr>
          <w:rFonts w:ascii="Times New Roman" w:hAnsi="Times New Roman"/>
          <w:color w:val="000000"/>
          <w:lang w:val="uk-UA"/>
        </w:rPr>
        <w:t xml:space="preserve"> послуги</w:t>
      </w:r>
      <w:r w:rsidRPr="00697609">
        <w:rPr>
          <w:rFonts w:ascii="Times New Roman" w:hAnsi="Times New Roman"/>
          <w:bCs/>
          <w:color w:val="000000"/>
          <w:lang w:val="uk-UA"/>
        </w:rPr>
        <w:t xml:space="preserve">, а </w:t>
      </w:r>
      <w:r w:rsidRPr="00697609">
        <w:rPr>
          <w:rFonts w:ascii="Times New Roman" w:hAnsi="Times New Roman"/>
          <w:lang w:val="uk-UA"/>
        </w:rPr>
        <w:t xml:space="preserve">Замовник - прийняти і оплатити </w:t>
      </w:r>
      <w:r w:rsidR="00B51EEA" w:rsidRPr="00697609">
        <w:rPr>
          <w:rFonts w:ascii="Times New Roman" w:hAnsi="Times New Roman"/>
          <w:lang w:val="uk-UA"/>
        </w:rPr>
        <w:t xml:space="preserve">надані </w:t>
      </w:r>
      <w:r w:rsidRPr="00697609">
        <w:rPr>
          <w:rFonts w:ascii="Times New Roman" w:hAnsi="Times New Roman"/>
          <w:lang w:val="uk-UA"/>
        </w:rPr>
        <w:t>послуг</w:t>
      </w:r>
      <w:r w:rsidR="00B51EEA" w:rsidRPr="00697609">
        <w:rPr>
          <w:rFonts w:ascii="Times New Roman" w:hAnsi="Times New Roman"/>
          <w:lang w:val="uk-UA"/>
        </w:rPr>
        <w:t>и</w:t>
      </w:r>
      <w:r w:rsidR="00A60758" w:rsidRPr="00697609">
        <w:rPr>
          <w:rFonts w:ascii="Times New Roman" w:hAnsi="Times New Roman"/>
          <w:color w:val="000000"/>
          <w:lang w:val="uk-UA"/>
        </w:rPr>
        <w:t xml:space="preserve"> </w:t>
      </w:r>
      <w:r w:rsidRPr="00697609">
        <w:rPr>
          <w:rFonts w:ascii="Times New Roman" w:hAnsi="Times New Roman"/>
          <w:color w:val="000000"/>
          <w:lang w:val="uk-UA"/>
        </w:rPr>
        <w:t xml:space="preserve">5520000-1 </w:t>
      </w:r>
      <w:proofErr w:type="spellStart"/>
      <w:r w:rsidRPr="00697609">
        <w:rPr>
          <w:rFonts w:ascii="Times New Roman" w:hAnsi="Times New Roman"/>
          <w:color w:val="000000"/>
          <w:lang w:val="uk-UA"/>
        </w:rPr>
        <w:t>Кейтерингові</w:t>
      </w:r>
      <w:proofErr w:type="spellEnd"/>
      <w:r w:rsidRPr="00697609">
        <w:rPr>
          <w:rFonts w:ascii="Times New Roman" w:hAnsi="Times New Roman"/>
          <w:color w:val="000000"/>
          <w:lang w:val="uk-UA"/>
        </w:rPr>
        <w:t xml:space="preserve"> послуги </w:t>
      </w:r>
      <w:r w:rsidR="00943533" w:rsidRPr="00697609">
        <w:rPr>
          <w:rFonts w:ascii="Times New Roman" w:hAnsi="Times New Roman"/>
          <w:lang w:val="uk-UA"/>
        </w:rPr>
        <w:t xml:space="preserve"> </w:t>
      </w:r>
      <w:r w:rsidRPr="00697609">
        <w:rPr>
          <w:rFonts w:ascii="Times New Roman" w:hAnsi="Times New Roman"/>
          <w:lang w:val="uk-UA"/>
        </w:rPr>
        <w:t>(надалі Послуга).</w:t>
      </w:r>
    </w:p>
    <w:p w:rsidR="00DA6956" w:rsidRPr="00697609" w:rsidRDefault="00B95B9F" w:rsidP="00B95B9F">
      <w:pPr>
        <w:pStyle w:val="a4"/>
        <w:jc w:val="both"/>
        <w:rPr>
          <w:rFonts w:ascii="Times New Roman" w:hAnsi="Times New Roman"/>
          <w:color w:val="000000"/>
          <w:lang w:val="uk-UA"/>
        </w:rPr>
      </w:pPr>
      <w:r w:rsidRPr="00697609">
        <w:rPr>
          <w:rFonts w:ascii="Times New Roman" w:hAnsi="Times New Roman"/>
          <w:lang w:val="uk-UA"/>
        </w:rPr>
        <w:t xml:space="preserve">1.2. Найменування послуг </w:t>
      </w:r>
      <w:r w:rsidRPr="00697609">
        <w:rPr>
          <w:rFonts w:ascii="Times New Roman" w:hAnsi="Times New Roman"/>
          <w:color w:val="000000"/>
          <w:lang w:val="uk-UA"/>
        </w:rPr>
        <w:t xml:space="preserve">55520000-1 </w:t>
      </w:r>
      <w:proofErr w:type="spellStart"/>
      <w:r w:rsidRPr="00697609">
        <w:rPr>
          <w:rFonts w:ascii="Times New Roman" w:hAnsi="Times New Roman"/>
          <w:color w:val="000000"/>
          <w:lang w:val="uk-UA"/>
        </w:rPr>
        <w:t>Кейтерингові</w:t>
      </w:r>
      <w:proofErr w:type="spellEnd"/>
      <w:r w:rsidRPr="00697609">
        <w:rPr>
          <w:rFonts w:ascii="Times New Roman" w:hAnsi="Times New Roman"/>
          <w:color w:val="000000"/>
          <w:lang w:val="uk-UA"/>
        </w:rPr>
        <w:t xml:space="preserve"> послуги</w:t>
      </w:r>
    </w:p>
    <w:p w:rsidR="00721C70" w:rsidRPr="00697609" w:rsidRDefault="00B95B9F" w:rsidP="00B95B9F">
      <w:pPr>
        <w:pStyle w:val="a4"/>
        <w:jc w:val="both"/>
        <w:rPr>
          <w:rFonts w:ascii="Times New Roman" w:hAnsi="Times New Roman"/>
          <w:b/>
          <w:color w:val="000000"/>
          <w:lang w:val="uk-UA"/>
        </w:rPr>
      </w:pPr>
      <w:r w:rsidRPr="00697609">
        <w:rPr>
          <w:rFonts w:ascii="Times New Roman" w:hAnsi="Times New Roman"/>
          <w:b/>
          <w:color w:val="000000"/>
          <w:lang w:val="uk-UA"/>
        </w:rPr>
        <w:t xml:space="preserve"> </w:t>
      </w:r>
      <w:r w:rsidR="00C43D53" w:rsidRPr="00697609">
        <w:rPr>
          <w:rFonts w:ascii="Times New Roman" w:hAnsi="Times New Roman"/>
          <w:b/>
          <w:color w:val="000000"/>
          <w:lang w:val="uk-UA"/>
        </w:rPr>
        <w:t>організація гарячого харчування дітей</w:t>
      </w:r>
      <w:r w:rsidRPr="00697609">
        <w:rPr>
          <w:rFonts w:ascii="Times New Roman" w:hAnsi="Times New Roman"/>
          <w:b/>
          <w:color w:val="000000"/>
          <w:lang w:val="uk-UA"/>
        </w:rPr>
        <w:t xml:space="preserve"> </w:t>
      </w:r>
    </w:p>
    <w:p w:rsidR="00721C70" w:rsidRPr="00697609" w:rsidRDefault="00721C70" w:rsidP="00721C70">
      <w:pPr>
        <w:pStyle w:val="a4"/>
        <w:jc w:val="both"/>
        <w:rPr>
          <w:rFonts w:ascii="Times New Roman" w:hAnsi="Times New Roman"/>
          <w:color w:val="000000"/>
          <w:lang w:val="uk-UA"/>
        </w:rPr>
      </w:pPr>
      <w:r w:rsidRPr="00697609">
        <w:rPr>
          <w:rFonts w:ascii="Times New Roman" w:hAnsi="Times New Roman"/>
          <w:b/>
          <w:color w:val="000000"/>
          <w:lang w:val="uk-UA"/>
        </w:rPr>
        <w:t>-</w:t>
      </w:r>
      <w:r w:rsidR="00132594" w:rsidRPr="00697609">
        <w:rPr>
          <w:rFonts w:ascii="Times New Roman" w:eastAsia="Calibri" w:hAnsi="Times New Roman"/>
          <w:color w:val="000000"/>
        </w:rPr>
        <w:t xml:space="preserve"> </w:t>
      </w:r>
      <w:proofErr w:type="spellStart"/>
      <w:r w:rsidR="00132594" w:rsidRPr="00697609">
        <w:rPr>
          <w:rFonts w:ascii="Times New Roman" w:eastAsia="Calibri" w:hAnsi="Times New Roman"/>
          <w:color w:val="000000"/>
        </w:rPr>
        <w:t>вартість</w:t>
      </w:r>
      <w:proofErr w:type="spellEnd"/>
      <w:r w:rsidR="00132594" w:rsidRPr="00697609">
        <w:rPr>
          <w:rFonts w:ascii="Times New Roman" w:eastAsia="Calibri" w:hAnsi="Times New Roman"/>
          <w:color w:val="000000"/>
        </w:rPr>
        <w:t xml:space="preserve"> одноразового </w:t>
      </w:r>
      <w:proofErr w:type="spellStart"/>
      <w:r w:rsidR="00132594" w:rsidRPr="00697609">
        <w:rPr>
          <w:rFonts w:ascii="Times New Roman" w:eastAsia="Calibri" w:hAnsi="Times New Roman"/>
          <w:color w:val="000000"/>
        </w:rPr>
        <w:t>гарячого</w:t>
      </w:r>
      <w:proofErr w:type="spellEnd"/>
      <w:r w:rsidR="00132594" w:rsidRPr="00697609">
        <w:rPr>
          <w:rFonts w:ascii="Times New Roman" w:eastAsia="Calibri" w:hAnsi="Times New Roman"/>
          <w:color w:val="000000"/>
        </w:rPr>
        <w:t xml:space="preserve"> </w:t>
      </w:r>
      <w:proofErr w:type="spellStart"/>
      <w:r w:rsidR="00132594" w:rsidRPr="00697609">
        <w:rPr>
          <w:rFonts w:ascii="Times New Roman" w:eastAsia="Calibri" w:hAnsi="Times New Roman"/>
          <w:color w:val="000000"/>
        </w:rPr>
        <w:t>харчування</w:t>
      </w:r>
      <w:proofErr w:type="spellEnd"/>
      <w:r w:rsidR="00132594" w:rsidRPr="00697609">
        <w:rPr>
          <w:rFonts w:ascii="Times New Roman" w:eastAsia="Calibri" w:hAnsi="Times New Roman"/>
          <w:color w:val="000000"/>
        </w:rPr>
        <w:t xml:space="preserve"> </w:t>
      </w:r>
      <w:proofErr w:type="spellStart"/>
      <w:r w:rsidR="00132594" w:rsidRPr="00697609">
        <w:rPr>
          <w:rFonts w:ascii="Times New Roman" w:eastAsia="Calibri" w:hAnsi="Times New Roman"/>
          <w:color w:val="000000"/>
        </w:rPr>
        <w:t>учнів</w:t>
      </w:r>
      <w:proofErr w:type="spellEnd"/>
      <w:r w:rsidR="00132594" w:rsidRPr="00697609">
        <w:rPr>
          <w:rFonts w:ascii="Times New Roman" w:eastAsia="Calibri" w:hAnsi="Times New Roman"/>
          <w:color w:val="000000"/>
        </w:rPr>
        <w:t>–(</w:t>
      </w:r>
      <w:proofErr w:type="spellStart"/>
      <w:r w:rsidR="00132594" w:rsidRPr="00697609">
        <w:rPr>
          <w:rFonts w:ascii="Times New Roman" w:eastAsia="Calibri" w:hAnsi="Times New Roman"/>
          <w:color w:val="000000"/>
        </w:rPr>
        <w:t>сніданок</w:t>
      </w:r>
      <w:proofErr w:type="spellEnd"/>
      <w:r w:rsidR="00132594" w:rsidRPr="00697609">
        <w:rPr>
          <w:rFonts w:ascii="Times New Roman" w:eastAsia="Calibri" w:hAnsi="Times New Roman"/>
          <w:color w:val="000000"/>
        </w:rPr>
        <w:t>)</w:t>
      </w:r>
      <w:r w:rsidRPr="00697609">
        <w:rPr>
          <w:rFonts w:ascii="Times New Roman" w:hAnsi="Times New Roman"/>
          <w:color w:val="000000"/>
          <w:lang w:val="uk-UA"/>
        </w:rPr>
        <w:t>.</w:t>
      </w:r>
    </w:p>
    <w:p w:rsidR="00430CD3" w:rsidRPr="00697609" w:rsidRDefault="00A35C8D" w:rsidP="00A35C8D">
      <w:pPr>
        <w:spacing w:after="0" w:line="256" w:lineRule="auto"/>
        <w:rPr>
          <w:rFonts w:ascii="Times New Roman" w:eastAsia="Calibri" w:hAnsi="Times New Roman"/>
          <w:lang w:val="uk-UA" w:eastAsia="en-US"/>
        </w:rPr>
      </w:pPr>
      <w:r w:rsidRPr="00697609">
        <w:rPr>
          <w:rFonts w:ascii="Times New Roman" w:eastAsia="Calibri" w:hAnsi="Times New Roman"/>
          <w:lang w:val="uk-UA" w:eastAsia="en-US"/>
        </w:rPr>
        <w:t xml:space="preserve">Для закладів загальної освіти, зазначені у </w:t>
      </w:r>
      <w:r w:rsidR="00562ABC" w:rsidRPr="00697609">
        <w:rPr>
          <w:rFonts w:ascii="Times New Roman" w:eastAsia="Calibri" w:hAnsi="Times New Roman"/>
          <w:lang w:val="uk-UA" w:eastAsia="en-US"/>
        </w:rPr>
        <w:t>Додатку 3</w:t>
      </w:r>
      <w:r w:rsidRPr="00697609">
        <w:rPr>
          <w:rFonts w:ascii="Times New Roman" w:eastAsia="Calibri" w:hAnsi="Times New Roman"/>
          <w:lang w:val="uk-UA" w:eastAsia="en-US"/>
        </w:rPr>
        <w:t>, що надаються за графіком харчування, складеним та затвердженим керівником закладу, відповідно до примірних чотиритижневих</w:t>
      </w:r>
      <w:r w:rsidR="00E97BAB" w:rsidRPr="00697609">
        <w:rPr>
          <w:rFonts w:ascii="Times New Roman" w:eastAsia="Calibri" w:hAnsi="Times New Roman"/>
          <w:lang w:val="uk-UA" w:eastAsia="en-US"/>
        </w:rPr>
        <w:t xml:space="preserve"> сезонних</w:t>
      </w:r>
      <w:r w:rsidRPr="00697609">
        <w:rPr>
          <w:rFonts w:ascii="Times New Roman" w:eastAsia="Calibri" w:hAnsi="Times New Roman"/>
          <w:lang w:val="uk-UA" w:eastAsia="en-US"/>
        </w:rPr>
        <w:t xml:space="preserve"> меню погоджених управлінням </w:t>
      </w:r>
      <w:proofErr w:type="spellStart"/>
      <w:r w:rsidRPr="00697609">
        <w:rPr>
          <w:rFonts w:ascii="Times New Roman" w:eastAsia="Calibri" w:hAnsi="Times New Roman"/>
          <w:lang w:val="uk-UA" w:eastAsia="en-US"/>
        </w:rPr>
        <w:t>Держпродспоживслужби</w:t>
      </w:r>
      <w:proofErr w:type="spellEnd"/>
      <w:r w:rsidRPr="00697609">
        <w:rPr>
          <w:rFonts w:ascii="Times New Roman" w:eastAsia="Calibri" w:hAnsi="Times New Roman"/>
          <w:lang w:val="uk-UA" w:eastAsia="en-US"/>
        </w:rPr>
        <w:t xml:space="preserve"> або МОЗ.</w:t>
      </w:r>
    </w:p>
    <w:p w:rsidR="00B95B9F" w:rsidRPr="00697609" w:rsidRDefault="00B95B9F" w:rsidP="00CA6CEC">
      <w:pPr>
        <w:pStyle w:val="ab"/>
        <w:spacing w:after="0"/>
        <w:jc w:val="both"/>
        <w:rPr>
          <w:rFonts w:ascii="Times New Roman" w:hAnsi="Times New Roman"/>
          <w:sz w:val="22"/>
          <w:szCs w:val="22"/>
        </w:rPr>
      </w:pPr>
      <w:r w:rsidRPr="00697609">
        <w:rPr>
          <w:rFonts w:ascii="Times New Roman" w:hAnsi="Times New Roman"/>
          <w:sz w:val="22"/>
          <w:szCs w:val="22"/>
        </w:rPr>
        <w:t xml:space="preserve">1.3. Обсяги закупівлі послуг можуть бути зменшені залежно від реального фінансування видатків та фактичного відвідування учнів (вихованців) освітніх закладів. </w:t>
      </w:r>
    </w:p>
    <w:p w:rsidR="00B95B9F" w:rsidRPr="00697609" w:rsidRDefault="00B95B9F" w:rsidP="00B95B9F">
      <w:pPr>
        <w:pStyle w:val="ab"/>
        <w:spacing w:after="0"/>
        <w:jc w:val="both"/>
        <w:rPr>
          <w:rFonts w:ascii="Times New Roman" w:hAnsi="Times New Roman"/>
          <w:b/>
          <w:sz w:val="22"/>
          <w:szCs w:val="22"/>
          <w:u w:val="single"/>
        </w:rPr>
      </w:pPr>
    </w:p>
    <w:p w:rsidR="00B95B9F" w:rsidRPr="00697609" w:rsidRDefault="00B95B9F" w:rsidP="00B95B9F">
      <w:pPr>
        <w:shd w:val="clear" w:color="auto" w:fill="FFFFFF"/>
        <w:spacing w:after="0" w:line="240" w:lineRule="auto"/>
        <w:jc w:val="center"/>
        <w:rPr>
          <w:rFonts w:ascii="Times New Roman" w:hAnsi="Times New Roman"/>
          <w:b/>
          <w:u w:val="single"/>
        </w:rPr>
      </w:pPr>
      <w:r w:rsidRPr="00697609">
        <w:rPr>
          <w:rFonts w:ascii="Times New Roman" w:hAnsi="Times New Roman"/>
          <w:b/>
          <w:u w:val="single"/>
        </w:rPr>
        <w:t xml:space="preserve">II. </w:t>
      </w:r>
      <w:proofErr w:type="spellStart"/>
      <w:r w:rsidRPr="00697609">
        <w:rPr>
          <w:rFonts w:ascii="Times New Roman" w:hAnsi="Times New Roman"/>
          <w:b/>
          <w:u w:val="single"/>
        </w:rPr>
        <w:t>Якість</w:t>
      </w:r>
      <w:proofErr w:type="spellEnd"/>
      <w:r w:rsidR="00BB0B86" w:rsidRPr="00697609">
        <w:rPr>
          <w:rFonts w:ascii="Times New Roman" w:hAnsi="Times New Roman"/>
          <w:b/>
          <w:u w:val="single"/>
          <w:lang w:val="uk-UA"/>
        </w:rPr>
        <w:t xml:space="preserve"> </w:t>
      </w:r>
      <w:proofErr w:type="spellStart"/>
      <w:r w:rsidRPr="00697609">
        <w:rPr>
          <w:rFonts w:ascii="Times New Roman" w:hAnsi="Times New Roman"/>
          <w:b/>
          <w:u w:val="single"/>
        </w:rPr>
        <w:t>товарі</w:t>
      </w:r>
      <w:proofErr w:type="gramStart"/>
      <w:r w:rsidRPr="00697609">
        <w:rPr>
          <w:rFonts w:ascii="Times New Roman" w:hAnsi="Times New Roman"/>
          <w:b/>
          <w:u w:val="single"/>
        </w:rPr>
        <w:t>в</w:t>
      </w:r>
      <w:proofErr w:type="spellEnd"/>
      <w:proofErr w:type="gramEnd"/>
      <w:r w:rsidRPr="00697609">
        <w:rPr>
          <w:rFonts w:ascii="Times New Roman" w:hAnsi="Times New Roman"/>
          <w:b/>
          <w:u w:val="single"/>
        </w:rPr>
        <w:t xml:space="preserve">, </w:t>
      </w:r>
      <w:proofErr w:type="spellStart"/>
      <w:r w:rsidRPr="00697609">
        <w:rPr>
          <w:rFonts w:ascii="Times New Roman" w:hAnsi="Times New Roman"/>
          <w:b/>
          <w:u w:val="single"/>
        </w:rPr>
        <w:t>робіт</w:t>
      </w:r>
      <w:proofErr w:type="spellEnd"/>
      <w:r w:rsidR="00BB0B86" w:rsidRPr="00697609">
        <w:rPr>
          <w:rFonts w:ascii="Times New Roman" w:hAnsi="Times New Roman"/>
          <w:b/>
          <w:u w:val="single"/>
          <w:lang w:val="uk-UA"/>
        </w:rPr>
        <w:t xml:space="preserve"> </w:t>
      </w:r>
      <w:proofErr w:type="spellStart"/>
      <w:r w:rsidRPr="00697609">
        <w:rPr>
          <w:rFonts w:ascii="Times New Roman" w:hAnsi="Times New Roman"/>
          <w:b/>
          <w:u w:val="single"/>
        </w:rPr>
        <w:t>чи</w:t>
      </w:r>
      <w:proofErr w:type="spellEnd"/>
      <w:r w:rsidR="00BB0B86" w:rsidRPr="00697609">
        <w:rPr>
          <w:rFonts w:ascii="Times New Roman" w:hAnsi="Times New Roman"/>
          <w:b/>
          <w:u w:val="single"/>
          <w:lang w:val="uk-UA"/>
        </w:rPr>
        <w:t xml:space="preserve"> </w:t>
      </w:r>
      <w:proofErr w:type="spellStart"/>
      <w:r w:rsidRPr="00697609">
        <w:rPr>
          <w:rFonts w:ascii="Times New Roman" w:hAnsi="Times New Roman"/>
          <w:b/>
          <w:u w:val="single"/>
        </w:rPr>
        <w:t>послуг</w:t>
      </w:r>
      <w:proofErr w:type="spellEnd"/>
    </w:p>
    <w:p w:rsidR="00B95B9F" w:rsidRPr="00697609" w:rsidRDefault="00B95B9F" w:rsidP="00B95B9F">
      <w:pPr>
        <w:shd w:val="clear" w:color="auto" w:fill="FFFFFF"/>
        <w:spacing w:after="0" w:line="240" w:lineRule="auto"/>
        <w:jc w:val="both"/>
        <w:rPr>
          <w:rFonts w:ascii="Times New Roman" w:hAnsi="Times New Roman"/>
          <w:lang w:val="uk-UA"/>
        </w:rPr>
      </w:pPr>
      <w:r w:rsidRPr="00697609">
        <w:rPr>
          <w:rFonts w:ascii="Times New Roman" w:hAnsi="Times New Roman"/>
          <w:lang w:val="uk-UA"/>
        </w:rPr>
        <w:t>2.1.</w:t>
      </w:r>
      <w:r w:rsidR="00B51EEA" w:rsidRPr="00697609">
        <w:rPr>
          <w:rFonts w:ascii="Times New Roman" w:hAnsi="Times New Roman"/>
          <w:lang w:val="uk-UA"/>
        </w:rPr>
        <w:t>Виконавець</w:t>
      </w:r>
      <w:r w:rsidRPr="00697609">
        <w:rPr>
          <w:rFonts w:ascii="Times New Roman" w:hAnsi="Times New Roman"/>
          <w:lang w:val="uk-UA"/>
        </w:rPr>
        <w:t xml:space="preserve"> повинен:</w:t>
      </w:r>
    </w:p>
    <w:p w:rsidR="00647F87" w:rsidRPr="00697609" w:rsidRDefault="00EC13AA" w:rsidP="007A6820">
      <w:pPr>
        <w:pStyle w:val="a8"/>
        <w:numPr>
          <w:ilvl w:val="2"/>
          <w:numId w:val="35"/>
        </w:numPr>
        <w:shd w:val="clear" w:color="auto" w:fill="FFFFFF"/>
        <w:spacing w:after="0" w:line="240" w:lineRule="auto"/>
        <w:ind w:left="567" w:hanging="567"/>
        <w:jc w:val="both"/>
        <w:rPr>
          <w:rFonts w:ascii="Times New Roman" w:hAnsi="Times New Roman"/>
          <w:bCs/>
          <w:color w:val="333333"/>
          <w:shd w:val="clear" w:color="auto" w:fill="FFFFFF"/>
          <w:lang w:val="uk-UA"/>
        </w:rPr>
      </w:pPr>
      <w:r w:rsidRPr="00697609">
        <w:rPr>
          <w:rFonts w:ascii="Times New Roman" w:hAnsi="Times New Roman"/>
          <w:lang w:val="uk-UA"/>
        </w:rPr>
        <w:t xml:space="preserve"> </w:t>
      </w:r>
      <w:r w:rsidR="00647F87" w:rsidRPr="00697609">
        <w:rPr>
          <w:rFonts w:ascii="Times New Roman" w:hAnsi="Times New Roman"/>
          <w:lang w:val="uk-UA"/>
        </w:rPr>
        <w:t>Надати Замовнику послуги гарячого харчування, з дотриманням технологічного процесу, якості сировини, рецептур та  технології приготування страв і норм закладки продуктів та забезпечити приготування страв виключно з сировини та продуктів харчування,  визначених Постановою Кабінету Міністрів України від  24.03.2021 № 305 "</w:t>
      </w:r>
      <w:r w:rsidR="00647F87" w:rsidRPr="00697609">
        <w:rPr>
          <w:rFonts w:ascii="Times New Roman" w:hAnsi="Times New Roman"/>
          <w:bCs/>
          <w:color w:val="333333"/>
          <w:shd w:val="clear" w:color="auto" w:fill="FFFFFF"/>
          <w:lang w:val="uk-UA"/>
        </w:rPr>
        <w:t>Про затвердження норм та Порядку організації харчування у закладах освіти та дитячих закладах оздоровлення та відпочинку».</w:t>
      </w:r>
    </w:p>
    <w:p w:rsidR="00647F87" w:rsidRPr="00697609" w:rsidRDefault="00647F87" w:rsidP="00647F87">
      <w:pPr>
        <w:pStyle w:val="a8"/>
        <w:numPr>
          <w:ilvl w:val="2"/>
          <w:numId w:val="35"/>
        </w:numPr>
        <w:shd w:val="clear" w:color="auto" w:fill="FFFFFF"/>
        <w:spacing w:after="0" w:line="240" w:lineRule="auto"/>
        <w:jc w:val="both"/>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Дотримуватися вимог Закону України «Про основні принципи та вимоги до безпечності та якості харчових продуктів».</w:t>
      </w:r>
    </w:p>
    <w:p w:rsidR="002B4CC0" w:rsidRPr="00697609" w:rsidRDefault="002B4CC0" w:rsidP="00647F87">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 xml:space="preserve">Забезпечити </w:t>
      </w:r>
      <w:r w:rsidR="00647F87" w:rsidRPr="00697609">
        <w:rPr>
          <w:rFonts w:ascii="Times New Roman" w:hAnsi="Times New Roman"/>
          <w:bCs/>
          <w:color w:val="333333"/>
          <w:shd w:val="clear" w:color="auto" w:fill="FFFFFF"/>
          <w:lang w:val="uk-UA"/>
        </w:rPr>
        <w:t>пров</w:t>
      </w:r>
      <w:r w:rsidRPr="00697609">
        <w:rPr>
          <w:rFonts w:ascii="Times New Roman" w:hAnsi="Times New Roman"/>
          <w:bCs/>
          <w:color w:val="333333"/>
          <w:shd w:val="clear" w:color="auto" w:fill="FFFFFF"/>
          <w:lang w:val="uk-UA"/>
        </w:rPr>
        <w:t>едення</w:t>
      </w:r>
      <w:r w:rsidR="00647F87" w:rsidRPr="00697609">
        <w:rPr>
          <w:rFonts w:ascii="Times New Roman" w:hAnsi="Times New Roman"/>
          <w:bCs/>
          <w:color w:val="333333"/>
          <w:shd w:val="clear" w:color="auto" w:fill="FFFFFF"/>
          <w:lang w:val="uk-UA"/>
        </w:rPr>
        <w:t xml:space="preserve"> щоденн</w:t>
      </w:r>
      <w:r w:rsidRPr="00697609">
        <w:rPr>
          <w:rFonts w:ascii="Times New Roman" w:hAnsi="Times New Roman"/>
          <w:bCs/>
          <w:color w:val="333333"/>
          <w:shd w:val="clear" w:color="auto" w:fill="FFFFFF"/>
          <w:lang w:val="uk-UA"/>
        </w:rPr>
        <w:t>ого</w:t>
      </w:r>
      <w:r w:rsidR="00647F87" w:rsidRPr="00697609">
        <w:rPr>
          <w:rFonts w:ascii="Times New Roman" w:hAnsi="Times New Roman"/>
          <w:bCs/>
          <w:color w:val="333333"/>
          <w:shd w:val="clear" w:color="auto" w:fill="FFFFFF"/>
          <w:lang w:val="uk-UA"/>
        </w:rPr>
        <w:t xml:space="preserve"> бракераж</w:t>
      </w:r>
      <w:r w:rsidRPr="00697609">
        <w:rPr>
          <w:rFonts w:ascii="Times New Roman" w:hAnsi="Times New Roman"/>
          <w:bCs/>
          <w:color w:val="333333"/>
          <w:shd w:val="clear" w:color="auto" w:fill="FFFFFF"/>
          <w:lang w:val="uk-UA"/>
        </w:rPr>
        <w:t xml:space="preserve">у </w:t>
      </w:r>
      <w:r w:rsidR="00647F87" w:rsidRPr="00697609">
        <w:rPr>
          <w:rFonts w:ascii="Times New Roman" w:hAnsi="Times New Roman"/>
          <w:bCs/>
          <w:color w:val="333333"/>
          <w:shd w:val="clear" w:color="auto" w:fill="FFFFFF"/>
          <w:lang w:val="uk-UA"/>
        </w:rPr>
        <w:t>страв</w:t>
      </w:r>
      <w:r w:rsidRPr="00697609">
        <w:rPr>
          <w:rFonts w:ascii="Times New Roman" w:hAnsi="Times New Roman"/>
          <w:bCs/>
          <w:color w:val="333333"/>
          <w:shd w:val="clear" w:color="auto" w:fill="FFFFFF"/>
          <w:lang w:val="uk-UA"/>
        </w:rPr>
        <w:t>.</w:t>
      </w:r>
      <w:r w:rsidR="00647F87" w:rsidRPr="00697609">
        <w:rPr>
          <w:rFonts w:ascii="Times New Roman" w:hAnsi="Times New Roman"/>
          <w:bCs/>
          <w:color w:val="333333"/>
          <w:shd w:val="clear" w:color="auto" w:fill="FFFFFF"/>
          <w:lang w:val="uk-UA"/>
        </w:rPr>
        <w:t xml:space="preserve"> </w:t>
      </w:r>
    </w:p>
    <w:p w:rsidR="00647F87" w:rsidRPr="00697609" w:rsidRDefault="00647F87" w:rsidP="00647F87">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 xml:space="preserve">Здійснювати завезення готових гарячих страв у спеціальних термосах з дотриманням температурного режиму, забезпечити дотримання відповідної температури подачі готових  страв та термінів  їх реалізації. </w:t>
      </w:r>
    </w:p>
    <w:p w:rsidR="00647F87" w:rsidRPr="00697609" w:rsidRDefault="00647F87" w:rsidP="00647F87">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Дотримуватися схеми маршруту спеціалізованого автотранспорту, яким буде здійснюватись доставка гарячих готових страв з урахуванням відстані  та часу.</w:t>
      </w:r>
    </w:p>
    <w:p w:rsidR="00647F87" w:rsidRPr="00697609" w:rsidRDefault="00647F87" w:rsidP="00647F87">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Забезпечити завезення готових страв із супровідними документами (товаро-транспортні накладні</w:t>
      </w:r>
      <w:r w:rsidR="00DE0AFB" w:rsidRPr="00697609">
        <w:rPr>
          <w:rFonts w:ascii="Times New Roman" w:hAnsi="Times New Roman"/>
          <w:bCs/>
          <w:color w:val="333333"/>
          <w:shd w:val="clear" w:color="auto" w:fill="FFFFFF"/>
          <w:lang w:val="uk-UA"/>
        </w:rPr>
        <w:t xml:space="preserve"> із зазначенням </w:t>
      </w:r>
      <w:r w:rsidR="002B4CC0" w:rsidRPr="00697609">
        <w:rPr>
          <w:rFonts w:ascii="Times New Roman" w:hAnsi="Times New Roman"/>
          <w:bCs/>
          <w:color w:val="333333"/>
          <w:shd w:val="clear" w:color="auto" w:fill="FFFFFF"/>
          <w:lang w:val="uk-UA"/>
        </w:rPr>
        <w:t>терміну придатності, який зазначає «вжити до»</w:t>
      </w:r>
      <w:r w:rsidRPr="00697609">
        <w:rPr>
          <w:rFonts w:ascii="Times New Roman" w:hAnsi="Times New Roman"/>
          <w:bCs/>
          <w:color w:val="333333"/>
          <w:shd w:val="clear" w:color="auto" w:fill="FFFFFF"/>
          <w:lang w:val="uk-UA"/>
        </w:rPr>
        <w:t>).</w:t>
      </w:r>
    </w:p>
    <w:p w:rsidR="00647F87" w:rsidRPr="00697609" w:rsidRDefault="00647F87" w:rsidP="00647F87">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 xml:space="preserve">Забезпечити своєчасне проходження медичного огляду для працівників, які мають відношення до харчування відповідно до чинного законодавства. Мати в наявності та надавати на вимогу Замовника копії особових медичних книжок. </w:t>
      </w:r>
    </w:p>
    <w:p w:rsidR="00647F87" w:rsidRPr="00697609" w:rsidRDefault="00270307" w:rsidP="00647F87">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Забез</w:t>
      </w:r>
      <w:r w:rsidR="00AF14F0" w:rsidRPr="00697609">
        <w:rPr>
          <w:rFonts w:ascii="Times New Roman" w:hAnsi="Times New Roman"/>
          <w:bCs/>
          <w:color w:val="333333"/>
          <w:shd w:val="clear" w:color="auto" w:fill="FFFFFF"/>
          <w:lang w:val="uk-UA"/>
        </w:rPr>
        <w:t>печити</w:t>
      </w:r>
      <w:r w:rsidR="00647F87" w:rsidRPr="00697609">
        <w:rPr>
          <w:rFonts w:ascii="Times New Roman" w:hAnsi="Times New Roman"/>
          <w:bCs/>
          <w:color w:val="333333"/>
          <w:shd w:val="clear" w:color="auto" w:fill="FFFFFF"/>
          <w:lang w:val="uk-UA"/>
        </w:rPr>
        <w:t xml:space="preserve"> виробництво, транспорт</w:t>
      </w:r>
      <w:r w:rsidR="00EF1003" w:rsidRPr="00697609">
        <w:rPr>
          <w:rFonts w:ascii="Times New Roman" w:hAnsi="Times New Roman"/>
          <w:bCs/>
          <w:color w:val="333333"/>
          <w:shd w:val="clear" w:color="auto" w:fill="FFFFFF"/>
          <w:lang w:val="uk-UA"/>
        </w:rPr>
        <w:t>ування</w:t>
      </w:r>
      <w:r w:rsidR="00647F87" w:rsidRPr="00697609">
        <w:rPr>
          <w:rFonts w:ascii="Times New Roman" w:hAnsi="Times New Roman"/>
          <w:bCs/>
          <w:color w:val="333333"/>
          <w:shd w:val="clear" w:color="auto" w:fill="FFFFFF"/>
          <w:lang w:val="uk-UA"/>
        </w:rPr>
        <w:t xml:space="preserve"> та якість виготовлених готових страв з дотриманням санітарно-гігієнічних вимог, дотримування особистої санітарії та гігієни працівниками.</w:t>
      </w:r>
    </w:p>
    <w:p w:rsidR="00647F87" w:rsidRPr="00697609" w:rsidRDefault="00647F87" w:rsidP="00647F87">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 xml:space="preserve">Мати в наявності та надавати на вимогу Замовника повідомлення (або рішення)  про зареєстровані потужності в Управлінні </w:t>
      </w:r>
      <w:proofErr w:type="spellStart"/>
      <w:r w:rsidRPr="00697609">
        <w:rPr>
          <w:rFonts w:ascii="Times New Roman" w:hAnsi="Times New Roman"/>
          <w:bCs/>
          <w:color w:val="333333"/>
          <w:shd w:val="clear" w:color="auto" w:fill="FFFFFF"/>
          <w:lang w:val="uk-UA"/>
        </w:rPr>
        <w:t>Держпродспоживслужби</w:t>
      </w:r>
      <w:proofErr w:type="spellEnd"/>
      <w:r w:rsidRPr="00697609">
        <w:rPr>
          <w:rFonts w:ascii="Times New Roman" w:hAnsi="Times New Roman"/>
          <w:bCs/>
          <w:color w:val="333333"/>
          <w:shd w:val="clear" w:color="auto" w:fill="FFFFFF"/>
          <w:lang w:val="uk-UA"/>
        </w:rPr>
        <w:t>, згідно до Закону України «Про основні принципи та вимоги до безпечності та якості харчових продуктів».</w:t>
      </w:r>
    </w:p>
    <w:p w:rsidR="00647F87" w:rsidRPr="00697609" w:rsidRDefault="00647F87" w:rsidP="00647F87">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lastRenderedPageBreak/>
        <w:t xml:space="preserve">Мати в наявності та надати на вимогу Замовника повідомлення(або рішення)  реєстрації автотранспорту  в Управлінні </w:t>
      </w:r>
      <w:proofErr w:type="spellStart"/>
      <w:r w:rsidRPr="00697609">
        <w:rPr>
          <w:rFonts w:ascii="Times New Roman" w:hAnsi="Times New Roman"/>
          <w:bCs/>
          <w:color w:val="333333"/>
          <w:shd w:val="clear" w:color="auto" w:fill="FFFFFF"/>
          <w:lang w:val="uk-UA"/>
        </w:rPr>
        <w:t>Держпродспоживслужби</w:t>
      </w:r>
      <w:proofErr w:type="spellEnd"/>
      <w:r w:rsidRPr="00697609">
        <w:rPr>
          <w:rFonts w:ascii="Times New Roman" w:hAnsi="Times New Roman"/>
          <w:bCs/>
          <w:color w:val="333333"/>
          <w:shd w:val="clear" w:color="auto" w:fill="FFFFFF"/>
          <w:lang w:val="uk-UA"/>
        </w:rPr>
        <w:t>,  як потужностей, згідно до Закону України «Про основні принципи та вимоги до безпечності</w:t>
      </w:r>
      <w:r w:rsidR="00322138" w:rsidRPr="00697609">
        <w:rPr>
          <w:rFonts w:ascii="Times New Roman" w:hAnsi="Times New Roman"/>
          <w:bCs/>
          <w:color w:val="333333"/>
          <w:shd w:val="clear" w:color="auto" w:fill="FFFFFF"/>
          <w:lang w:val="uk-UA"/>
        </w:rPr>
        <w:t xml:space="preserve"> та якості харчових продуктів».</w:t>
      </w:r>
    </w:p>
    <w:p w:rsidR="00647F87" w:rsidRPr="00697609" w:rsidRDefault="00647F87" w:rsidP="00647F87">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Мати в наявності та надати на вимогу Замовника копії актів, складених за результатами проведення заходу державного контролю у формі аудиту постійно діючих процедур, заснованих на принципах НАССР.</w:t>
      </w:r>
    </w:p>
    <w:p w:rsidR="00647F87" w:rsidRPr="00697609" w:rsidRDefault="00647F87" w:rsidP="00647F87">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 xml:space="preserve">Мати в наявності та надати на вимогу Замовника копії </w:t>
      </w:r>
      <w:proofErr w:type="spellStart"/>
      <w:r w:rsidRPr="00697609">
        <w:rPr>
          <w:rFonts w:ascii="Times New Roman" w:hAnsi="Times New Roman"/>
          <w:bCs/>
          <w:color w:val="333333"/>
          <w:shd w:val="clear" w:color="auto" w:fill="FFFFFF"/>
          <w:lang w:val="uk-UA"/>
        </w:rPr>
        <w:t>заключених</w:t>
      </w:r>
      <w:proofErr w:type="spellEnd"/>
      <w:r w:rsidRPr="00697609">
        <w:rPr>
          <w:rFonts w:ascii="Times New Roman" w:hAnsi="Times New Roman"/>
          <w:bCs/>
          <w:color w:val="333333"/>
          <w:shd w:val="clear" w:color="auto" w:fill="FFFFFF"/>
          <w:lang w:val="uk-UA"/>
        </w:rPr>
        <w:t xml:space="preserve"> угод  із акредитованою лабораторією на  для дослідження готових страв, води, змивів з об’єктів та обладнання.</w:t>
      </w:r>
    </w:p>
    <w:p w:rsidR="00A50900" w:rsidRPr="00697609" w:rsidRDefault="00A50900" w:rsidP="00A50900">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 xml:space="preserve">Забезпечити якісне гаряче харчування у закладах освіти відповідно до погоджених Полтавським районним управлінням Головного управління </w:t>
      </w:r>
      <w:proofErr w:type="spellStart"/>
      <w:r w:rsidRPr="00697609">
        <w:rPr>
          <w:rFonts w:ascii="Times New Roman" w:hAnsi="Times New Roman"/>
          <w:bCs/>
          <w:color w:val="333333"/>
          <w:shd w:val="clear" w:color="auto" w:fill="FFFFFF"/>
          <w:lang w:val="uk-UA"/>
        </w:rPr>
        <w:t>Держпродспоживслужби</w:t>
      </w:r>
      <w:proofErr w:type="spellEnd"/>
      <w:r w:rsidRPr="00697609">
        <w:rPr>
          <w:rFonts w:ascii="Times New Roman" w:hAnsi="Times New Roman"/>
          <w:bCs/>
          <w:color w:val="333333"/>
          <w:shd w:val="clear" w:color="auto" w:fill="FFFFFF"/>
          <w:lang w:val="uk-UA"/>
        </w:rPr>
        <w:t xml:space="preserve"> Полтавської області або МОЗ  примірні чотиритижневі  сезонні меню на осінній та зимовий періоди  для закладів загальної середньої освіти (Додаток 9),  збалансованих по білках, жирах, вуглеводах та енергетичній цінності (калорійності), відповідно до норм  харчування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складених на підставі нормативно-технологічної документації: Збірників рецептур страв (технологічних карток),  діючих та дозволених на території України</w:t>
      </w:r>
    </w:p>
    <w:p w:rsidR="001210E7" w:rsidRPr="00697609" w:rsidRDefault="001210E7" w:rsidP="001210E7">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 xml:space="preserve">У разі встановлення недоброякісності готових </w:t>
      </w:r>
      <w:r w:rsidR="00BA113C" w:rsidRPr="00697609">
        <w:rPr>
          <w:rFonts w:ascii="Times New Roman" w:hAnsi="Times New Roman"/>
          <w:bCs/>
          <w:color w:val="333333"/>
          <w:shd w:val="clear" w:color="auto" w:fill="FFFFFF"/>
          <w:lang w:val="uk-UA"/>
        </w:rPr>
        <w:t>страв, виявлення нестачі готових страв</w:t>
      </w:r>
      <w:r w:rsidRPr="00697609">
        <w:rPr>
          <w:rFonts w:ascii="Times New Roman" w:hAnsi="Times New Roman"/>
          <w:bCs/>
          <w:color w:val="333333"/>
          <w:shd w:val="clear" w:color="auto" w:fill="FFFFFF"/>
          <w:lang w:val="uk-UA"/>
        </w:rPr>
        <w:t xml:space="preserve"> складається акт бракеражу у 3 х - примірниках. Недоброякісні готові страви разом з актом бракеражу повертаються Виконавцю, про що повідомляється Замовнику. У разі повернення Виконавцю готових страв їх заміна повинна бути проведена не пізніше ніж протягом двох годин .</w:t>
      </w:r>
    </w:p>
    <w:p w:rsidR="00842DE1" w:rsidRPr="00697609" w:rsidRDefault="00842DE1" w:rsidP="00842DE1">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 xml:space="preserve">Забезпечити </w:t>
      </w:r>
      <w:r w:rsidR="00A95713" w:rsidRPr="00697609">
        <w:rPr>
          <w:rFonts w:ascii="Times New Roman" w:eastAsia="Times New Roman" w:hAnsi="Times New Roman"/>
          <w:lang w:val="uk-UA" w:eastAsia="uk-UA"/>
        </w:rPr>
        <w:t>комплектацією кадрами відповідної фахової освіти та кваліфікації</w:t>
      </w:r>
      <w:r w:rsidRPr="00697609">
        <w:rPr>
          <w:rFonts w:ascii="Times New Roman" w:hAnsi="Times New Roman"/>
          <w:bCs/>
          <w:color w:val="333333"/>
          <w:shd w:val="clear" w:color="auto" w:fill="FFFFFF"/>
          <w:lang w:val="uk-UA"/>
        </w:rPr>
        <w:t xml:space="preserve"> </w:t>
      </w:r>
      <w:r w:rsidR="00A95713" w:rsidRPr="00697609">
        <w:rPr>
          <w:rFonts w:ascii="Times New Roman" w:hAnsi="Times New Roman"/>
          <w:bCs/>
          <w:color w:val="333333"/>
          <w:shd w:val="clear" w:color="auto" w:fill="FFFFFF"/>
          <w:lang w:val="uk-UA"/>
        </w:rPr>
        <w:br/>
      </w:r>
      <w:r w:rsidRPr="00697609">
        <w:rPr>
          <w:rFonts w:ascii="Times New Roman" w:hAnsi="Times New Roman"/>
          <w:bCs/>
          <w:color w:val="333333"/>
          <w:shd w:val="clear" w:color="auto" w:fill="FFFFFF"/>
          <w:lang w:val="uk-UA"/>
        </w:rPr>
        <w:t xml:space="preserve"> </w:t>
      </w:r>
      <w:r w:rsidR="00EC13AA" w:rsidRPr="00697609">
        <w:rPr>
          <w:rFonts w:ascii="Times New Roman" w:hAnsi="Times New Roman"/>
          <w:bCs/>
          <w:color w:val="333333"/>
          <w:shd w:val="clear" w:color="auto" w:fill="FFFFFF"/>
          <w:lang w:val="uk-UA"/>
        </w:rPr>
        <w:t xml:space="preserve"> </w:t>
      </w:r>
      <w:r w:rsidRPr="00697609">
        <w:rPr>
          <w:rFonts w:ascii="Times New Roman" w:hAnsi="Times New Roman"/>
          <w:bCs/>
          <w:color w:val="333333"/>
          <w:shd w:val="clear" w:color="auto" w:fill="FFFFFF"/>
          <w:lang w:val="uk-UA"/>
        </w:rPr>
        <w:t xml:space="preserve"> -  кухар 5 розряду або (вищий розряд (за наявністю))</w:t>
      </w:r>
      <w:r w:rsidRPr="00697609">
        <w:rPr>
          <w:rFonts w:ascii="Times New Roman" w:hAnsi="Times New Roman"/>
          <w:bCs/>
          <w:color w:val="333333"/>
          <w:shd w:val="clear" w:color="auto" w:fill="FFFFFF"/>
          <w:lang w:val="uk-UA"/>
        </w:rPr>
        <w:br/>
        <w:t xml:space="preserve">   -  кухар 4 розряду;</w:t>
      </w:r>
      <w:r w:rsidRPr="00697609">
        <w:rPr>
          <w:rFonts w:ascii="Times New Roman" w:hAnsi="Times New Roman"/>
          <w:bCs/>
          <w:color w:val="333333"/>
          <w:shd w:val="clear" w:color="auto" w:fill="FFFFFF"/>
          <w:lang w:val="uk-UA"/>
        </w:rPr>
        <w:br/>
        <w:t xml:space="preserve">   - кухар 3 розряду.  </w:t>
      </w:r>
    </w:p>
    <w:p w:rsidR="00647F87" w:rsidRPr="00697609" w:rsidRDefault="00647F87" w:rsidP="00647F87">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Мати в наявності та надавати на вимогу Замовника відповідний документ, який є підтвердженням розробки, впровадження та застосування постійно діючих процедур, заснованих на принципах Системи управління безпечністю харчових продуктів (НАССР),  згідно з  Законом України «Про основні принципи та вимоги до безпечності та якості харчових продуктів».</w:t>
      </w:r>
    </w:p>
    <w:p w:rsidR="00647F87" w:rsidRPr="00697609" w:rsidRDefault="00647F87" w:rsidP="00647F87">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Мати в наявності та надати на вимогу Замовника копію відповідного документа про проходження навчання персоналу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4E68F8" w:rsidRPr="00697609" w:rsidRDefault="004E68F8" w:rsidP="00B95B9F">
      <w:pPr>
        <w:shd w:val="clear" w:color="auto" w:fill="FFFFFF"/>
        <w:spacing w:after="0" w:line="240" w:lineRule="auto"/>
        <w:jc w:val="center"/>
        <w:rPr>
          <w:rFonts w:ascii="Times New Roman" w:hAnsi="Times New Roman"/>
          <w:b/>
          <w:lang w:val="uk-UA"/>
        </w:rPr>
      </w:pPr>
    </w:p>
    <w:p w:rsidR="00B95B9F" w:rsidRPr="00697609" w:rsidRDefault="00B95B9F" w:rsidP="00B95B9F">
      <w:pPr>
        <w:shd w:val="clear" w:color="auto" w:fill="FFFFFF"/>
        <w:spacing w:after="0" w:line="240" w:lineRule="auto"/>
        <w:jc w:val="center"/>
        <w:rPr>
          <w:rFonts w:ascii="Times New Roman" w:hAnsi="Times New Roman"/>
          <w:b/>
        </w:rPr>
      </w:pPr>
      <w:r w:rsidRPr="00697609">
        <w:rPr>
          <w:rFonts w:ascii="Times New Roman" w:hAnsi="Times New Roman"/>
          <w:b/>
        </w:rPr>
        <w:t>III. Сума договору</w:t>
      </w:r>
    </w:p>
    <w:p w:rsidR="00B95B9F" w:rsidRPr="00697609" w:rsidRDefault="00B95B9F" w:rsidP="00B95B9F">
      <w:pPr>
        <w:shd w:val="clear" w:color="auto" w:fill="FFFFFF"/>
        <w:spacing w:after="0" w:line="240" w:lineRule="auto"/>
        <w:jc w:val="both"/>
        <w:rPr>
          <w:rFonts w:ascii="Times New Roman" w:hAnsi="Times New Roman"/>
          <w:lang w:val="uk-UA"/>
        </w:rPr>
      </w:pPr>
      <w:r w:rsidRPr="00697609">
        <w:rPr>
          <w:rFonts w:ascii="Times New Roman" w:hAnsi="Times New Roman"/>
        </w:rPr>
        <w:t xml:space="preserve">3.1. Сума </w:t>
      </w:r>
      <w:proofErr w:type="spellStart"/>
      <w:r w:rsidRPr="00697609">
        <w:rPr>
          <w:rFonts w:ascii="Times New Roman" w:hAnsi="Times New Roman"/>
        </w:rPr>
        <w:t>цього</w:t>
      </w:r>
      <w:proofErr w:type="spellEnd"/>
      <w:r w:rsidRPr="00697609">
        <w:rPr>
          <w:rFonts w:ascii="Times New Roman" w:hAnsi="Times New Roman"/>
        </w:rPr>
        <w:t xml:space="preserve"> Договору становить ________ грн. (______ грн. 00 коп.) </w:t>
      </w:r>
      <w:proofErr w:type="spellStart"/>
      <w:r w:rsidRPr="00697609">
        <w:rPr>
          <w:rFonts w:ascii="Times New Roman" w:hAnsi="Times New Roman"/>
          <w:lang w:val="uk-UA"/>
        </w:rPr>
        <w:t>бе</w:t>
      </w:r>
      <w:proofErr w:type="spellEnd"/>
      <w:r w:rsidRPr="00697609">
        <w:rPr>
          <w:rFonts w:ascii="Times New Roman" w:hAnsi="Times New Roman"/>
        </w:rPr>
        <w:t>з ПДВ.</w:t>
      </w:r>
      <w:r w:rsidRPr="00697609">
        <w:rPr>
          <w:rFonts w:ascii="Times New Roman" w:hAnsi="Times New Roman"/>
          <w:lang w:val="uk-UA"/>
        </w:rPr>
        <w:br/>
        <w:t xml:space="preserve">ПДВ </w:t>
      </w:r>
      <w:r w:rsidR="009427BA" w:rsidRPr="00697609">
        <w:rPr>
          <w:rFonts w:ascii="Times New Roman" w:hAnsi="Times New Roman"/>
          <w:lang w:val="uk-UA"/>
        </w:rPr>
        <w:t>0</w:t>
      </w:r>
      <w:r w:rsidRPr="00697609">
        <w:rPr>
          <w:rFonts w:ascii="Times New Roman" w:hAnsi="Times New Roman"/>
          <w:lang w:val="uk-UA"/>
        </w:rPr>
        <w:t>0 грн. 00 коп. (</w:t>
      </w:r>
      <w:r w:rsidR="00880F3B" w:rsidRPr="00697609">
        <w:rPr>
          <w:rFonts w:ascii="Times New Roman" w:hAnsi="Times New Roman"/>
          <w:lang w:val="uk-UA"/>
        </w:rPr>
        <w:t xml:space="preserve"> 00</w:t>
      </w:r>
      <w:r w:rsidRPr="00697609">
        <w:rPr>
          <w:rFonts w:ascii="Times New Roman" w:hAnsi="Times New Roman"/>
          <w:lang w:val="uk-UA"/>
        </w:rPr>
        <w:t xml:space="preserve"> грн. 00 коп.)</w:t>
      </w:r>
      <w:r w:rsidR="00896BED" w:rsidRPr="00697609">
        <w:rPr>
          <w:rFonts w:ascii="Times New Roman" w:hAnsi="Times New Roman"/>
          <w:lang w:val="uk-UA"/>
        </w:rPr>
        <w:t>.</w:t>
      </w:r>
    </w:p>
    <w:p w:rsidR="000B7B14" w:rsidRPr="00697609" w:rsidRDefault="00B95B9F" w:rsidP="00F0181A">
      <w:pPr>
        <w:spacing w:after="0" w:line="240" w:lineRule="auto"/>
        <w:jc w:val="both"/>
        <w:rPr>
          <w:rFonts w:ascii="Times New Roman" w:hAnsi="Times New Roman"/>
          <w:lang w:val="uk-UA"/>
        </w:rPr>
      </w:pPr>
      <w:r w:rsidRPr="00697609">
        <w:rPr>
          <w:rFonts w:ascii="Times New Roman" w:hAnsi="Times New Roman"/>
        </w:rPr>
        <w:t xml:space="preserve">3.2. Сума </w:t>
      </w:r>
      <w:proofErr w:type="spellStart"/>
      <w:r w:rsidRPr="00697609">
        <w:rPr>
          <w:rFonts w:ascii="Times New Roman" w:hAnsi="Times New Roman"/>
        </w:rPr>
        <w:t>цього</w:t>
      </w:r>
      <w:proofErr w:type="spellEnd"/>
      <w:r w:rsidR="006447AD" w:rsidRPr="00697609">
        <w:rPr>
          <w:rFonts w:ascii="Times New Roman" w:hAnsi="Times New Roman"/>
          <w:lang w:val="uk-UA"/>
        </w:rPr>
        <w:t xml:space="preserve"> </w:t>
      </w:r>
      <w:r w:rsidRPr="00697609">
        <w:rPr>
          <w:rFonts w:ascii="Times New Roman" w:hAnsi="Times New Roman"/>
        </w:rPr>
        <w:t>Договору</w:t>
      </w:r>
      <w:r w:rsidR="006447AD" w:rsidRPr="00697609">
        <w:rPr>
          <w:rFonts w:ascii="Times New Roman" w:hAnsi="Times New Roman"/>
          <w:lang w:val="uk-UA"/>
        </w:rPr>
        <w:t xml:space="preserve"> </w:t>
      </w:r>
      <w:proofErr w:type="spellStart"/>
      <w:r w:rsidRPr="00697609">
        <w:rPr>
          <w:rFonts w:ascii="Times New Roman" w:hAnsi="Times New Roman"/>
        </w:rPr>
        <w:t>може</w:t>
      </w:r>
      <w:proofErr w:type="spellEnd"/>
      <w:r w:rsidRPr="00697609">
        <w:rPr>
          <w:rFonts w:ascii="Times New Roman" w:hAnsi="Times New Roman"/>
        </w:rPr>
        <w:t xml:space="preserve">  бути  </w:t>
      </w:r>
      <w:r w:rsidR="00013289" w:rsidRPr="00697609">
        <w:rPr>
          <w:rFonts w:ascii="Times New Roman" w:hAnsi="Times New Roman"/>
          <w:lang w:val="uk-UA"/>
        </w:rPr>
        <w:t xml:space="preserve">зменшена </w:t>
      </w:r>
      <w:r w:rsidR="003D43E8" w:rsidRPr="00697609">
        <w:rPr>
          <w:rFonts w:ascii="Times New Roman" w:hAnsi="Times New Roman"/>
        </w:rPr>
        <w:t>н</w:t>
      </w:r>
      <w:r w:rsidR="006F3989" w:rsidRPr="00697609">
        <w:rPr>
          <w:rFonts w:ascii="Times New Roman" w:hAnsi="Times New Roman"/>
        </w:rPr>
        <w:t xml:space="preserve">а </w:t>
      </w:r>
      <w:proofErr w:type="spellStart"/>
      <w:r w:rsidR="006F3989" w:rsidRPr="00697609">
        <w:rPr>
          <w:rFonts w:ascii="Times New Roman" w:hAnsi="Times New Roman"/>
        </w:rPr>
        <w:t>умовах</w:t>
      </w:r>
      <w:proofErr w:type="spellEnd"/>
      <w:r w:rsidR="006F3989" w:rsidRPr="00697609">
        <w:rPr>
          <w:rFonts w:ascii="Times New Roman" w:hAnsi="Times New Roman"/>
        </w:rPr>
        <w:t xml:space="preserve">, </w:t>
      </w:r>
      <w:proofErr w:type="spellStart"/>
      <w:r w:rsidR="006F3989" w:rsidRPr="00697609">
        <w:rPr>
          <w:rFonts w:ascii="Times New Roman" w:hAnsi="Times New Roman"/>
        </w:rPr>
        <w:t>ви</w:t>
      </w:r>
      <w:r w:rsidR="000B7B14" w:rsidRPr="00697609">
        <w:rPr>
          <w:rFonts w:ascii="Times New Roman" w:hAnsi="Times New Roman"/>
        </w:rPr>
        <w:t>значених</w:t>
      </w:r>
      <w:proofErr w:type="spellEnd"/>
      <w:r w:rsidR="003B32EC" w:rsidRPr="00697609">
        <w:rPr>
          <w:rFonts w:ascii="Times New Roman" w:hAnsi="Times New Roman"/>
          <w:lang w:val="uk-UA"/>
        </w:rPr>
        <w:t xml:space="preserve"> </w:t>
      </w:r>
      <w:proofErr w:type="spellStart"/>
      <w:r w:rsidR="000B7B14" w:rsidRPr="00697609">
        <w:rPr>
          <w:rFonts w:ascii="Times New Roman" w:hAnsi="Times New Roman"/>
        </w:rPr>
        <w:t>цим</w:t>
      </w:r>
      <w:proofErr w:type="spellEnd"/>
      <w:r w:rsidR="000B7B14" w:rsidRPr="00697609">
        <w:rPr>
          <w:rFonts w:ascii="Times New Roman" w:hAnsi="Times New Roman"/>
        </w:rPr>
        <w:t xml:space="preserve"> Договором</w:t>
      </w:r>
      <w:r w:rsidR="003D43E8" w:rsidRPr="00697609">
        <w:rPr>
          <w:rFonts w:ascii="Times New Roman" w:hAnsi="Times New Roman"/>
        </w:rPr>
        <w:t>.</w:t>
      </w:r>
    </w:p>
    <w:p w:rsidR="00B95B9F" w:rsidRPr="00697609" w:rsidRDefault="00B95B9F" w:rsidP="00B95B9F">
      <w:pPr>
        <w:shd w:val="clear" w:color="auto" w:fill="FFFFFF"/>
        <w:spacing w:after="0" w:line="240" w:lineRule="auto"/>
        <w:jc w:val="both"/>
        <w:rPr>
          <w:rFonts w:ascii="Times New Roman" w:hAnsi="Times New Roman"/>
          <w:lang w:val="uk-UA"/>
        </w:rPr>
      </w:pPr>
      <w:r w:rsidRPr="00697609">
        <w:rPr>
          <w:rFonts w:ascii="Times New Roman" w:hAnsi="Times New Roman"/>
          <w:lang w:val="uk-UA"/>
        </w:rPr>
        <w:t>3.3. У ціну послуги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rsidR="00B95B9F" w:rsidRPr="00697609" w:rsidRDefault="00B95B9F" w:rsidP="00B95B9F">
      <w:pPr>
        <w:shd w:val="clear" w:color="auto" w:fill="FFFFFF"/>
        <w:spacing w:after="0" w:line="240" w:lineRule="auto"/>
        <w:jc w:val="both"/>
        <w:rPr>
          <w:rFonts w:ascii="Times New Roman" w:hAnsi="Times New Roman"/>
          <w:lang w:val="uk-UA"/>
        </w:rPr>
      </w:pPr>
    </w:p>
    <w:p w:rsidR="00B95B9F" w:rsidRPr="00697609" w:rsidRDefault="00B95B9F" w:rsidP="00B95B9F">
      <w:pPr>
        <w:shd w:val="clear" w:color="auto" w:fill="FFFFFF"/>
        <w:spacing w:after="0" w:line="240" w:lineRule="auto"/>
        <w:jc w:val="center"/>
        <w:rPr>
          <w:rFonts w:ascii="Times New Roman" w:hAnsi="Times New Roman"/>
          <w:b/>
        </w:rPr>
      </w:pPr>
      <w:r w:rsidRPr="00697609">
        <w:rPr>
          <w:rFonts w:ascii="Times New Roman" w:hAnsi="Times New Roman"/>
          <w:b/>
        </w:rPr>
        <w:t xml:space="preserve">IV. Порядок </w:t>
      </w:r>
      <w:proofErr w:type="spellStart"/>
      <w:r w:rsidRPr="00697609">
        <w:rPr>
          <w:rFonts w:ascii="Times New Roman" w:hAnsi="Times New Roman"/>
          <w:b/>
        </w:rPr>
        <w:t>здійснення</w:t>
      </w:r>
      <w:proofErr w:type="spellEnd"/>
      <w:r w:rsidRPr="00697609">
        <w:rPr>
          <w:rFonts w:ascii="Times New Roman" w:hAnsi="Times New Roman"/>
          <w:b/>
        </w:rPr>
        <w:t xml:space="preserve"> оплати</w:t>
      </w:r>
    </w:p>
    <w:p w:rsidR="00006F18" w:rsidRPr="00697609" w:rsidRDefault="00B95B9F" w:rsidP="00006F18">
      <w:pPr>
        <w:shd w:val="clear" w:color="auto" w:fill="FFFFFF"/>
        <w:spacing w:after="0" w:line="240" w:lineRule="auto"/>
        <w:jc w:val="both"/>
        <w:rPr>
          <w:rFonts w:ascii="Times New Roman" w:hAnsi="Times New Roman"/>
        </w:rPr>
      </w:pPr>
      <w:r w:rsidRPr="00697609">
        <w:rPr>
          <w:rFonts w:ascii="Times New Roman" w:hAnsi="Times New Roman"/>
        </w:rPr>
        <w:t xml:space="preserve"> 4.1. </w:t>
      </w:r>
      <w:proofErr w:type="spellStart"/>
      <w:r w:rsidRPr="00697609">
        <w:rPr>
          <w:rFonts w:ascii="Times New Roman" w:hAnsi="Times New Roman"/>
        </w:rPr>
        <w:t>Розрахунки</w:t>
      </w:r>
      <w:proofErr w:type="spellEnd"/>
      <w:r w:rsidR="00BB0B86" w:rsidRPr="00697609">
        <w:rPr>
          <w:rFonts w:ascii="Times New Roman" w:hAnsi="Times New Roman"/>
          <w:lang w:val="uk-UA"/>
        </w:rPr>
        <w:t xml:space="preserve"> </w:t>
      </w:r>
      <w:proofErr w:type="spellStart"/>
      <w:r w:rsidRPr="00697609">
        <w:rPr>
          <w:rFonts w:ascii="Times New Roman" w:hAnsi="Times New Roman"/>
        </w:rPr>
        <w:t>проводяться</w:t>
      </w:r>
      <w:proofErr w:type="spellEnd"/>
      <w:r w:rsidRPr="00697609">
        <w:rPr>
          <w:rFonts w:ascii="Times New Roman" w:hAnsi="Times New Roman"/>
        </w:rPr>
        <w:t xml:space="preserve"> шляхом: оплати </w:t>
      </w:r>
      <w:proofErr w:type="spellStart"/>
      <w:r w:rsidRPr="00697609">
        <w:rPr>
          <w:rFonts w:ascii="Times New Roman" w:hAnsi="Times New Roman"/>
        </w:rPr>
        <w:t>Замовником</w:t>
      </w:r>
      <w:proofErr w:type="spellEnd"/>
      <w:r w:rsidR="00BB0B86" w:rsidRPr="00697609">
        <w:rPr>
          <w:rFonts w:ascii="Times New Roman" w:hAnsi="Times New Roman"/>
          <w:lang w:val="uk-UA"/>
        </w:rPr>
        <w:t xml:space="preserve"> </w:t>
      </w:r>
      <w:proofErr w:type="spellStart"/>
      <w:proofErr w:type="gramStart"/>
      <w:r w:rsidRPr="00697609">
        <w:rPr>
          <w:rFonts w:ascii="Times New Roman" w:hAnsi="Times New Roman"/>
        </w:rPr>
        <w:t>п</w:t>
      </w:r>
      <w:proofErr w:type="gramEnd"/>
      <w:r w:rsidRPr="00697609">
        <w:rPr>
          <w:rFonts w:ascii="Times New Roman" w:hAnsi="Times New Roman"/>
        </w:rPr>
        <w:t>ісля</w:t>
      </w:r>
      <w:proofErr w:type="spellEnd"/>
      <w:r w:rsidR="00BB0B86" w:rsidRPr="00697609">
        <w:rPr>
          <w:rFonts w:ascii="Times New Roman" w:hAnsi="Times New Roman"/>
          <w:lang w:val="uk-UA"/>
        </w:rPr>
        <w:t xml:space="preserve"> </w:t>
      </w:r>
      <w:proofErr w:type="spellStart"/>
      <w:r w:rsidRPr="00697609">
        <w:rPr>
          <w:rFonts w:ascii="Times New Roman" w:hAnsi="Times New Roman"/>
        </w:rPr>
        <w:t>пред'явлення</w:t>
      </w:r>
      <w:proofErr w:type="spellEnd"/>
      <w:r w:rsidR="00BB0B86" w:rsidRPr="00697609">
        <w:rPr>
          <w:rFonts w:ascii="Times New Roman" w:hAnsi="Times New Roman"/>
          <w:lang w:val="uk-UA"/>
        </w:rPr>
        <w:t xml:space="preserve"> </w:t>
      </w:r>
      <w:proofErr w:type="spellStart"/>
      <w:r w:rsidR="00B51EEA" w:rsidRPr="00697609">
        <w:rPr>
          <w:rFonts w:ascii="Times New Roman" w:hAnsi="Times New Roman"/>
        </w:rPr>
        <w:t>Виконавцем</w:t>
      </w:r>
      <w:proofErr w:type="spellEnd"/>
      <w:r w:rsidR="00BB0B86" w:rsidRPr="00697609">
        <w:rPr>
          <w:rFonts w:ascii="Times New Roman" w:hAnsi="Times New Roman"/>
          <w:lang w:val="uk-UA"/>
        </w:rPr>
        <w:t xml:space="preserve"> </w:t>
      </w:r>
      <w:proofErr w:type="spellStart"/>
      <w:r w:rsidRPr="00697609">
        <w:rPr>
          <w:rFonts w:ascii="Times New Roman" w:hAnsi="Times New Roman"/>
        </w:rPr>
        <w:t>рахунка</w:t>
      </w:r>
      <w:proofErr w:type="spellEnd"/>
      <w:r w:rsidRPr="00697609">
        <w:rPr>
          <w:rFonts w:ascii="Times New Roman" w:hAnsi="Times New Roman"/>
        </w:rPr>
        <w:t xml:space="preserve">  на оплату </w:t>
      </w:r>
      <w:proofErr w:type="spellStart"/>
      <w:r w:rsidRPr="00697609">
        <w:rPr>
          <w:rFonts w:ascii="Times New Roman" w:hAnsi="Times New Roman"/>
        </w:rPr>
        <w:t>послуги</w:t>
      </w:r>
      <w:proofErr w:type="spellEnd"/>
      <w:r w:rsidRPr="00697609">
        <w:rPr>
          <w:rFonts w:ascii="Times New Roman" w:hAnsi="Times New Roman"/>
        </w:rPr>
        <w:t xml:space="preserve"> (</w:t>
      </w:r>
      <w:proofErr w:type="spellStart"/>
      <w:r w:rsidRPr="00697609">
        <w:rPr>
          <w:rFonts w:ascii="Times New Roman" w:hAnsi="Times New Roman"/>
        </w:rPr>
        <w:t>далі</w:t>
      </w:r>
      <w:proofErr w:type="spellEnd"/>
      <w:r w:rsidRPr="00697609">
        <w:rPr>
          <w:rFonts w:ascii="Times New Roman" w:hAnsi="Times New Roman"/>
        </w:rPr>
        <w:t xml:space="preserve"> - </w:t>
      </w:r>
      <w:proofErr w:type="spellStart"/>
      <w:r w:rsidRPr="00697609">
        <w:rPr>
          <w:rFonts w:ascii="Times New Roman" w:hAnsi="Times New Roman"/>
        </w:rPr>
        <w:t>рахунок</w:t>
      </w:r>
      <w:proofErr w:type="spellEnd"/>
      <w:r w:rsidRPr="00697609">
        <w:rPr>
          <w:rFonts w:ascii="Times New Roman" w:hAnsi="Times New Roman"/>
        </w:rPr>
        <w:t xml:space="preserve">) по факту </w:t>
      </w:r>
      <w:proofErr w:type="spellStart"/>
      <w:r w:rsidRPr="00697609">
        <w:rPr>
          <w:rFonts w:ascii="Times New Roman" w:hAnsi="Times New Roman"/>
        </w:rPr>
        <w:t>надання</w:t>
      </w:r>
      <w:proofErr w:type="spellEnd"/>
      <w:r w:rsidR="003B32EC"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Pr="00697609">
        <w:rPr>
          <w:rFonts w:ascii="Times New Roman" w:hAnsi="Times New Roman"/>
        </w:rPr>
        <w:t xml:space="preserve">. У </w:t>
      </w:r>
      <w:proofErr w:type="spellStart"/>
      <w:r w:rsidRPr="00697609">
        <w:rPr>
          <w:rFonts w:ascii="Times New Roman" w:hAnsi="Times New Roman"/>
        </w:rPr>
        <w:t>разі</w:t>
      </w:r>
      <w:proofErr w:type="spellEnd"/>
      <w:r w:rsidR="00BB0B86" w:rsidRPr="00697609">
        <w:rPr>
          <w:rFonts w:ascii="Times New Roman" w:hAnsi="Times New Roman"/>
          <w:lang w:val="uk-UA"/>
        </w:rPr>
        <w:t xml:space="preserve"> </w:t>
      </w:r>
      <w:proofErr w:type="spellStart"/>
      <w:r w:rsidRPr="00697609">
        <w:rPr>
          <w:rFonts w:ascii="Times New Roman" w:hAnsi="Times New Roman"/>
        </w:rPr>
        <w:t>затримки</w:t>
      </w:r>
      <w:proofErr w:type="spellEnd"/>
      <w:r w:rsidRPr="00697609">
        <w:rPr>
          <w:rFonts w:ascii="Times New Roman" w:hAnsi="Times New Roman"/>
        </w:rPr>
        <w:t xml:space="preserve"> бюджетного </w:t>
      </w:r>
      <w:proofErr w:type="spellStart"/>
      <w:r w:rsidRPr="00697609">
        <w:rPr>
          <w:rFonts w:ascii="Times New Roman" w:hAnsi="Times New Roman"/>
        </w:rPr>
        <w:t>фінансування</w:t>
      </w:r>
      <w:proofErr w:type="spellEnd"/>
      <w:r w:rsidR="00BB0B86" w:rsidRPr="00697609">
        <w:rPr>
          <w:rFonts w:ascii="Times New Roman" w:hAnsi="Times New Roman"/>
          <w:lang w:val="uk-UA"/>
        </w:rPr>
        <w:t xml:space="preserve"> </w:t>
      </w:r>
      <w:proofErr w:type="spellStart"/>
      <w:r w:rsidRPr="00697609">
        <w:rPr>
          <w:rFonts w:ascii="Times New Roman" w:hAnsi="Times New Roman"/>
        </w:rPr>
        <w:t>розрахунок</w:t>
      </w:r>
      <w:proofErr w:type="spellEnd"/>
      <w:r w:rsidRPr="00697609">
        <w:rPr>
          <w:rFonts w:ascii="Times New Roman" w:hAnsi="Times New Roman"/>
        </w:rPr>
        <w:t xml:space="preserve"> за </w:t>
      </w:r>
      <w:proofErr w:type="spellStart"/>
      <w:r w:rsidRPr="00697609">
        <w:rPr>
          <w:rFonts w:ascii="Times New Roman" w:hAnsi="Times New Roman"/>
        </w:rPr>
        <w:t>поставлену</w:t>
      </w:r>
      <w:proofErr w:type="spellEnd"/>
      <w:r w:rsidR="00BB0B86" w:rsidRPr="00697609">
        <w:rPr>
          <w:rFonts w:ascii="Times New Roman" w:hAnsi="Times New Roman"/>
          <w:lang w:val="uk-UA"/>
        </w:rPr>
        <w:t xml:space="preserve"> </w:t>
      </w:r>
      <w:proofErr w:type="spellStart"/>
      <w:r w:rsidRPr="00697609">
        <w:rPr>
          <w:rFonts w:ascii="Times New Roman" w:hAnsi="Times New Roman"/>
        </w:rPr>
        <w:t>послугу</w:t>
      </w:r>
      <w:proofErr w:type="spellEnd"/>
      <w:r w:rsidR="00BB0B86" w:rsidRPr="00697609">
        <w:rPr>
          <w:rFonts w:ascii="Times New Roman" w:hAnsi="Times New Roman"/>
          <w:lang w:val="uk-UA"/>
        </w:rPr>
        <w:t xml:space="preserve"> </w:t>
      </w:r>
      <w:proofErr w:type="spellStart"/>
      <w:r w:rsidRPr="00697609">
        <w:rPr>
          <w:rFonts w:ascii="Times New Roman" w:hAnsi="Times New Roman"/>
        </w:rPr>
        <w:t>здійснюється</w:t>
      </w:r>
      <w:proofErr w:type="spellEnd"/>
      <w:r w:rsidR="00BB0B86" w:rsidRPr="00697609">
        <w:rPr>
          <w:rFonts w:ascii="Times New Roman" w:hAnsi="Times New Roman"/>
          <w:lang w:val="uk-UA"/>
        </w:rPr>
        <w:t xml:space="preserve"> </w:t>
      </w:r>
      <w:proofErr w:type="spellStart"/>
      <w:r w:rsidRPr="00697609">
        <w:rPr>
          <w:rFonts w:ascii="Times New Roman" w:hAnsi="Times New Roman"/>
        </w:rPr>
        <w:t>протягом</w:t>
      </w:r>
      <w:proofErr w:type="spellEnd"/>
      <w:r w:rsidRPr="00697609">
        <w:rPr>
          <w:rFonts w:ascii="Times New Roman" w:hAnsi="Times New Roman"/>
        </w:rPr>
        <w:t xml:space="preserve"> 15 </w:t>
      </w:r>
      <w:proofErr w:type="spellStart"/>
      <w:r w:rsidRPr="00697609">
        <w:rPr>
          <w:rFonts w:ascii="Times New Roman" w:hAnsi="Times New Roman"/>
        </w:rPr>
        <w:t>банківських</w:t>
      </w:r>
      <w:proofErr w:type="spellEnd"/>
      <w:r w:rsidR="00BB0B86" w:rsidRPr="00697609">
        <w:rPr>
          <w:rFonts w:ascii="Times New Roman" w:hAnsi="Times New Roman"/>
          <w:lang w:val="uk-UA"/>
        </w:rPr>
        <w:t xml:space="preserve"> </w:t>
      </w:r>
      <w:proofErr w:type="spellStart"/>
      <w:r w:rsidRPr="00697609">
        <w:rPr>
          <w:rFonts w:ascii="Times New Roman" w:hAnsi="Times New Roman"/>
        </w:rPr>
        <w:t>днів</w:t>
      </w:r>
      <w:proofErr w:type="spellEnd"/>
      <w:r w:rsidRPr="00697609">
        <w:rPr>
          <w:rFonts w:ascii="Times New Roman" w:hAnsi="Times New Roman"/>
        </w:rPr>
        <w:t xml:space="preserve"> з </w:t>
      </w:r>
      <w:proofErr w:type="spellStart"/>
      <w:r w:rsidRPr="00697609">
        <w:rPr>
          <w:rFonts w:ascii="Times New Roman" w:hAnsi="Times New Roman"/>
        </w:rPr>
        <w:t>дати</w:t>
      </w:r>
      <w:proofErr w:type="spellEnd"/>
      <w:r w:rsidR="00BB0B86" w:rsidRPr="00697609">
        <w:rPr>
          <w:rFonts w:ascii="Times New Roman" w:hAnsi="Times New Roman"/>
          <w:lang w:val="uk-UA"/>
        </w:rPr>
        <w:t xml:space="preserve"> </w:t>
      </w:r>
      <w:proofErr w:type="spellStart"/>
      <w:r w:rsidRPr="00697609">
        <w:rPr>
          <w:rFonts w:ascii="Times New Roman" w:hAnsi="Times New Roman"/>
        </w:rPr>
        <w:t>отримання</w:t>
      </w:r>
      <w:proofErr w:type="spellEnd"/>
      <w:r w:rsidR="00BB0B86" w:rsidRPr="00697609">
        <w:rPr>
          <w:rFonts w:ascii="Times New Roman" w:hAnsi="Times New Roman"/>
          <w:lang w:val="uk-UA"/>
        </w:rPr>
        <w:t xml:space="preserve"> </w:t>
      </w:r>
      <w:proofErr w:type="spellStart"/>
      <w:r w:rsidRPr="00697609">
        <w:rPr>
          <w:rFonts w:ascii="Times New Roman" w:hAnsi="Times New Roman"/>
        </w:rPr>
        <w:t>Замовником</w:t>
      </w:r>
      <w:proofErr w:type="spellEnd"/>
      <w:r w:rsidRPr="00697609">
        <w:rPr>
          <w:rFonts w:ascii="Times New Roman" w:hAnsi="Times New Roman"/>
        </w:rPr>
        <w:t xml:space="preserve"> бюджетного </w:t>
      </w:r>
      <w:proofErr w:type="spellStart"/>
      <w:r w:rsidRPr="00697609">
        <w:rPr>
          <w:rFonts w:ascii="Times New Roman" w:hAnsi="Times New Roman"/>
        </w:rPr>
        <w:t>призначення</w:t>
      </w:r>
      <w:proofErr w:type="spellEnd"/>
      <w:r w:rsidRPr="00697609">
        <w:rPr>
          <w:rFonts w:ascii="Times New Roman" w:hAnsi="Times New Roman"/>
        </w:rPr>
        <w:t xml:space="preserve"> на </w:t>
      </w:r>
      <w:proofErr w:type="spellStart"/>
      <w:r w:rsidRPr="00697609">
        <w:rPr>
          <w:rFonts w:ascii="Times New Roman" w:hAnsi="Times New Roman"/>
        </w:rPr>
        <w:t>фінансування</w:t>
      </w:r>
      <w:proofErr w:type="spellEnd"/>
      <w:r w:rsidR="00BB0B86" w:rsidRPr="00697609">
        <w:rPr>
          <w:rFonts w:ascii="Times New Roman" w:hAnsi="Times New Roman"/>
          <w:lang w:val="uk-UA"/>
        </w:rPr>
        <w:t xml:space="preserve"> </w:t>
      </w:r>
      <w:proofErr w:type="spellStart"/>
      <w:r w:rsidRPr="00697609">
        <w:rPr>
          <w:rFonts w:ascii="Times New Roman" w:hAnsi="Times New Roman"/>
        </w:rPr>
        <w:t>закупі</w:t>
      </w:r>
      <w:proofErr w:type="gramStart"/>
      <w:r w:rsidRPr="00697609">
        <w:rPr>
          <w:rFonts w:ascii="Times New Roman" w:hAnsi="Times New Roman"/>
        </w:rPr>
        <w:t>вл</w:t>
      </w:r>
      <w:proofErr w:type="gramEnd"/>
      <w:r w:rsidRPr="00697609">
        <w:rPr>
          <w:rFonts w:ascii="Times New Roman" w:hAnsi="Times New Roman"/>
        </w:rPr>
        <w:t>і</w:t>
      </w:r>
      <w:proofErr w:type="spellEnd"/>
      <w:r w:rsidRPr="00697609">
        <w:rPr>
          <w:rFonts w:ascii="Times New Roman" w:hAnsi="Times New Roman"/>
        </w:rPr>
        <w:t xml:space="preserve"> на </w:t>
      </w:r>
      <w:proofErr w:type="spellStart"/>
      <w:r w:rsidRPr="00697609">
        <w:rPr>
          <w:rFonts w:ascii="Times New Roman" w:hAnsi="Times New Roman"/>
        </w:rPr>
        <w:t>свій</w:t>
      </w:r>
      <w:proofErr w:type="spellEnd"/>
      <w:r w:rsidR="00BB0B86" w:rsidRPr="00697609">
        <w:rPr>
          <w:rFonts w:ascii="Times New Roman" w:hAnsi="Times New Roman"/>
          <w:lang w:val="uk-UA"/>
        </w:rPr>
        <w:t xml:space="preserve"> </w:t>
      </w:r>
      <w:proofErr w:type="spellStart"/>
      <w:r w:rsidRPr="00697609">
        <w:rPr>
          <w:rFonts w:ascii="Times New Roman" w:hAnsi="Times New Roman"/>
        </w:rPr>
        <w:t>реєстраційний</w:t>
      </w:r>
      <w:proofErr w:type="spellEnd"/>
      <w:r w:rsidR="00BB0B86" w:rsidRPr="00697609">
        <w:rPr>
          <w:rFonts w:ascii="Times New Roman" w:hAnsi="Times New Roman"/>
          <w:lang w:val="uk-UA"/>
        </w:rPr>
        <w:t xml:space="preserve"> </w:t>
      </w:r>
      <w:proofErr w:type="spellStart"/>
      <w:r w:rsidRPr="00697609">
        <w:rPr>
          <w:rFonts w:ascii="Times New Roman" w:hAnsi="Times New Roman"/>
        </w:rPr>
        <w:t>рахунок</w:t>
      </w:r>
      <w:proofErr w:type="spellEnd"/>
      <w:r w:rsidRPr="00697609">
        <w:rPr>
          <w:rFonts w:ascii="Times New Roman" w:hAnsi="Times New Roman"/>
        </w:rPr>
        <w:t>.</w:t>
      </w:r>
      <w:r w:rsidR="006447AD" w:rsidRPr="00697609">
        <w:rPr>
          <w:rFonts w:ascii="Times New Roman" w:hAnsi="Times New Roman"/>
          <w:lang w:val="uk-UA"/>
        </w:rPr>
        <w:t xml:space="preserve"> </w:t>
      </w:r>
      <w:r w:rsidR="00006F18" w:rsidRPr="00697609">
        <w:rPr>
          <w:rFonts w:ascii="Times New Roman" w:hAnsi="Times New Roman"/>
        </w:rPr>
        <w:t>Оплата</w:t>
      </w:r>
      <w:r w:rsidR="00BB0B86" w:rsidRPr="00697609">
        <w:rPr>
          <w:rFonts w:ascii="Times New Roman" w:hAnsi="Times New Roman"/>
          <w:lang w:val="uk-UA"/>
        </w:rPr>
        <w:t xml:space="preserve"> </w:t>
      </w:r>
      <w:proofErr w:type="spellStart"/>
      <w:r w:rsidR="00006F18" w:rsidRPr="00697609">
        <w:rPr>
          <w:rFonts w:ascii="Times New Roman" w:hAnsi="Times New Roman"/>
        </w:rPr>
        <w:t>здійснюється</w:t>
      </w:r>
      <w:proofErr w:type="spellEnd"/>
      <w:r w:rsidR="00BB0B86" w:rsidRPr="00697609">
        <w:rPr>
          <w:rFonts w:ascii="Times New Roman" w:hAnsi="Times New Roman"/>
          <w:lang w:val="uk-UA"/>
        </w:rPr>
        <w:t xml:space="preserve"> </w:t>
      </w:r>
      <w:proofErr w:type="spellStart"/>
      <w:r w:rsidR="00006F18" w:rsidRPr="00697609">
        <w:rPr>
          <w:rFonts w:ascii="Times New Roman" w:hAnsi="Times New Roman"/>
        </w:rPr>
        <w:t>відповідно</w:t>
      </w:r>
      <w:proofErr w:type="spellEnd"/>
      <w:r w:rsidR="00006F18" w:rsidRPr="00697609">
        <w:rPr>
          <w:rFonts w:ascii="Times New Roman" w:hAnsi="Times New Roman"/>
        </w:rPr>
        <w:t xml:space="preserve"> до ст. 49 </w:t>
      </w:r>
      <w:proofErr w:type="gramStart"/>
      <w:r w:rsidR="00006F18" w:rsidRPr="00697609">
        <w:rPr>
          <w:rFonts w:ascii="Times New Roman" w:hAnsi="Times New Roman"/>
        </w:rPr>
        <w:t>Бюджетного</w:t>
      </w:r>
      <w:proofErr w:type="gramEnd"/>
      <w:r w:rsidR="00006F18" w:rsidRPr="00697609">
        <w:rPr>
          <w:rFonts w:ascii="Times New Roman" w:hAnsi="Times New Roman"/>
        </w:rPr>
        <w:t xml:space="preserve"> кодексу </w:t>
      </w:r>
      <w:proofErr w:type="spellStart"/>
      <w:r w:rsidR="00006F18" w:rsidRPr="00697609">
        <w:rPr>
          <w:rFonts w:ascii="Times New Roman" w:hAnsi="Times New Roman"/>
        </w:rPr>
        <w:t>України</w:t>
      </w:r>
      <w:proofErr w:type="spellEnd"/>
      <w:r w:rsidR="00006F18" w:rsidRPr="00697609">
        <w:rPr>
          <w:rFonts w:ascii="Times New Roman" w:hAnsi="Times New Roman"/>
        </w:rPr>
        <w:t>.</w:t>
      </w:r>
    </w:p>
    <w:p w:rsidR="00006F18" w:rsidRPr="00697609" w:rsidRDefault="00006F18" w:rsidP="00006F18">
      <w:pPr>
        <w:shd w:val="clear" w:color="auto" w:fill="FFFFFF"/>
        <w:spacing w:after="0" w:line="240" w:lineRule="auto"/>
        <w:jc w:val="both"/>
        <w:rPr>
          <w:rFonts w:ascii="Times New Roman" w:hAnsi="Times New Roman"/>
        </w:rPr>
      </w:pPr>
      <w:r w:rsidRPr="00697609">
        <w:rPr>
          <w:rFonts w:ascii="Times New Roman" w:hAnsi="Times New Roman"/>
        </w:rPr>
        <w:t xml:space="preserve">4.2. До </w:t>
      </w:r>
      <w:proofErr w:type="spellStart"/>
      <w:r w:rsidRPr="00697609">
        <w:rPr>
          <w:rFonts w:ascii="Times New Roman" w:hAnsi="Times New Roman"/>
        </w:rPr>
        <w:t>рахунку</w:t>
      </w:r>
      <w:proofErr w:type="spellEnd"/>
      <w:r w:rsidR="00AF14F0" w:rsidRPr="00697609">
        <w:rPr>
          <w:rFonts w:ascii="Times New Roman" w:hAnsi="Times New Roman"/>
          <w:lang w:val="uk-UA"/>
        </w:rPr>
        <w:t xml:space="preserve"> </w:t>
      </w:r>
      <w:proofErr w:type="spellStart"/>
      <w:r w:rsidRPr="00697609">
        <w:rPr>
          <w:rFonts w:ascii="Times New Roman" w:hAnsi="Times New Roman"/>
        </w:rPr>
        <w:t>додається</w:t>
      </w:r>
      <w:proofErr w:type="spellEnd"/>
      <w:r w:rsidRPr="00697609">
        <w:rPr>
          <w:rFonts w:ascii="Times New Roman" w:hAnsi="Times New Roman"/>
        </w:rPr>
        <w:t xml:space="preserve"> акт </w:t>
      </w:r>
      <w:proofErr w:type="spellStart"/>
      <w:r w:rsidRPr="00697609">
        <w:rPr>
          <w:rFonts w:ascii="Times New Roman" w:hAnsi="Times New Roman"/>
        </w:rPr>
        <w:t>виконаних</w:t>
      </w:r>
      <w:proofErr w:type="spellEnd"/>
      <w:r w:rsidR="00D37F01" w:rsidRPr="00697609">
        <w:rPr>
          <w:rFonts w:ascii="Times New Roman" w:hAnsi="Times New Roman"/>
          <w:lang w:val="uk-UA"/>
        </w:rPr>
        <w:t xml:space="preserve"> </w:t>
      </w:r>
      <w:proofErr w:type="spellStart"/>
      <w:r w:rsidRPr="00697609">
        <w:rPr>
          <w:rFonts w:ascii="Times New Roman" w:hAnsi="Times New Roman"/>
        </w:rPr>
        <w:t>робіт</w:t>
      </w:r>
      <w:proofErr w:type="spellEnd"/>
      <w:r w:rsidRPr="00697609">
        <w:rPr>
          <w:rFonts w:ascii="Times New Roman" w:hAnsi="Times New Roman"/>
        </w:rPr>
        <w:t>/</w:t>
      </w:r>
      <w:proofErr w:type="spellStart"/>
      <w:r w:rsidRPr="00697609">
        <w:rPr>
          <w:rFonts w:ascii="Times New Roman" w:hAnsi="Times New Roman"/>
        </w:rPr>
        <w:t>послуг</w:t>
      </w:r>
      <w:proofErr w:type="spellEnd"/>
      <w:r w:rsidRPr="00697609">
        <w:rPr>
          <w:rFonts w:ascii="Times New Roman" w:hAnsi="Times New Roman"/>
        </w:rPr>
        <w:t xml:space="preserve"> з </w:t>
      </w:r>
      <w:proofErr w:type="spellStart"/>
      <w:proofErr w:type="gramStart"/>
      <w:r w:rsidRPr="00697609">
        <w:rPr>
          <w:rFonts w:ascii="Times New Roman" w:hAnsi="Times New Roman"/>
        </w:rPr>
        <w:t>п</w:t>
      </w:r>
      <w:proofErr w:type="gramEnd"/>
      <w:r w:rsidRPr="00697609">
        <w:rPr>
          <w:rFonts w:ascii="Times New Roman" w:hAnsi="Times New Roman"/>
        </w:rPr>
        <w:t>ідписом</w:t>
      </w:r>
      <w:proofErr w:type="spellEnd"/>
      <w:r w:rsidR="00BB0B86" w:rsidRPr="00697609">
        <w:rPr>
          <w:rFonts w:ascii="Times New Roman" w:hAnsi="Times New Roman"/>
          <w:lang w:val="uk-UA"/>
        </w:rPr>
        <w:t xml:space="preserve"> </w:t>
      </w:r>
      <w:proofErr w:type="spellStart"/>
      <w:r w:rsidRPr="00697609">
        <w:rPr>
          <w:rFonts w:ascii="Times New Roman" w:hAnsi="Times New Roman"/>
        </w:rPr>
        <w:t>керівника</w:t>
      </w:r>
      <w:proofErr w:type="spellEnd"/>
      <w:r w:rsidRPr="00697609">
        <w:rPr>
          <w:rFonts w:ascii="Times New Roman" w:hAnsi="Times New Roman"/>
        </w:rPr>
        <w:t xml:space="preserve"> та </w:t>
      </w:r>
      <w:proofErr w:type="spellStart"/>
      <w:r w:rsidRPr="00697609">
        <w:rPr>
          <w:rFonts w:ascii="Times New Roman" w:hAnsi="Times New Roman"/>
        </w:rPr>
        <w:t>печаткою</w:t>
      </w:r>
      <w:proofErr w:type="spellEnd"/>
      <w:r w:rsidRPr="00697609">
        <w:rPr>
          <w:rFonts w:ascii="Times New Roman" w:hAnsi="Times New Roman"/>
        </w:rPr>
        <w:t xml:space="preserve"> закладу.</w:t>
      </w:r>
    </w:p>
    <w:p w:rsidR="00006F18" w:rsidRPr="00697609" w:rsidRDefault="00006F18" w:rsidP="00006F18">
      <w:pPr>
        <w:widowControl w:val="0"/>
        <w:autoSpaceDE w:val="0"/>
        <w:autoSpaceDN w:val="0"/>
        <w:adjustRightInd w:val="0"/>
        <w:spacing w:after="0" w:line="240" w:lineRule="auto"/>
        <w:ind w:right="77"/>
        <w:jc w:val="both"/>
        <w:rPr>
          <w:rFonts w:ascii="Times New Roman" w:hAnsi="Times New Roman"/>
        </w:rPr>
      </w:pPr>
      <w:r w:rsidRPr="00697609">
        <w:rPr>
          <w:rFonts w:ascii="Times New Roman" w:hAnsi="Times New Roman"/>
        </w:rPr>
        <w:t xml:space="preserve">4.3. </w:t>
      </w:r>
      <w:proofErr w:type="spellStart"/>
      <w:r w:rsidRPr="00697609">
        <w:rPr>
          <w:rFonts w:ascii="Times New Roman" w:hAnsi="Times New Roman"/>
        </w:rPr>
        <w:t>Згідно</w:t>
      </w:r>
      <w:proofErr w:type="spellEnd"/>
      <w:r w:rsidR="00BB0B86" w:rsidRPr="00697609">
        <w:rPr>
          <w:rFonts w:ascii="Times New Roman" w:hAnsi="Times New Roman"/>
          <w:lang w:val="uk-UA"/>
        </w:rPr>
        <w:t xml:space="preserve"> </w:t>
      </w:r>
      <w:proofErr w:type="spellStart"/>
      <w:r w:rsidRPr="00697609">
        <w:rPr>
          <w:rFonts w:ascii="Times New Roman" w:hAnsi="Times New Roman"/>
        </w:rPr>
        <w:t>статті</w:t>
      </w:r>
      <w:proofErr w:type="spellEnd"/>
      <w:r w:rsidRPr="00697609">
        <w:rPr>
          <w:rFonts w:ascii="Times New Roman" w:hAnsi="Times New Roman"/>
        </w:rPr>
        <w:t xml:space="preserve"> 23 </w:t>
      </w:r>
      <w:proofErr w:type="gramStart"/>
      <w:r w:rsidRPr="00697609">
        <w:rPr>
          <w:rFonts w:ascii="Times New Roman" w:hAnsi="Times New Roman"/>
        </w:rPr>
        <w:t>Бюджетного</w:t>
      </w:r>
      <w:proofErr w:type="gramEnd"/>
      <w:r w:rsidRPr="00697609">
        <w:rPr>
          <w:rFonts w:ascii="Times New Roman" w:hAnsi="Times New Roman"/>
        </w:rPr>
        <w:t xml:space="preserve"> кодексу </w:t>
      </w:r>
      <w:proofErr w:type="spellStart"/>
      <w:r w:rsidRPr="00697609">
        <w:rPr>
          <w:rFonts w:ascii="Times New Roman" w:hAnsi="Times New Roman"/>
        </w:rPr>
        <w:t>України</w:t>
      </w:r>
      <w:proofErr w:type="spellEnd"/>
      <w:r w:rsidR="00BB0B86" w:rsidRPr="00697609">
        <w:rPr>
          <w:rFonts w:ascii="Times New Roman" w:hAnsi="Times New Roman"/>
          <w:lang w:val="uk-UA"/>
        </w:rPr>
        <w:t xml:space="preserve"> </w:t>
      </w:r>
      <w:proofErr w:type="spellStart"/>
      <w:r w:rsidRPr="00697609">
        <w:rPr>
          <w:rFonts w:ascii="Times New Roman" w:hAnsi="Times New Roman"/>
        </w:rPr>
        <w:t>бюджетні</w:t>
      </w:r>
      <w:proofErr w:type="spellEnd"/>
      <w:r w:rsidR="00BB0B86" w:rsidRPr="00697609">
        <w:rPr>
          <w:rFonts w:ascii="Times New Roman" w:hAnsi="Times New Roman"/>
          <w:lang w:val="uk-UA"/>
        </w:rPr>
        <w:t xml:space="preserve"> </w:t>
      </w:r>
      <w:proofErr w:type="spellStart"/>
      <w:r w:rsidRPr="00697609">
        <w:rPr>
          <w:rFonts w:ascii="Times New Roman" w:hAnsi="Times New Roman"/>
        </w:rPr>
        <w:t>зобов’язання</w:t>
      </w:r>
      <w:proofErr w:type="spellEnd"/>
      <w:r w:rsidRPr="00697609">
        <w:rPr>
          <w:rFonts w:ascii="Times New Roman" w:hAnsi="Times New Roman"/>
        </w:rPr>
        <w:t xml:space="preserve"> та </w:t>
      </w:r>
      <w:proofErr w:type="spellStart"/>
      <w:r w:rsidRPr="00697609">
        <w:rPr>
          <w:rFonts w:ascii="Times New Roman" w:hAnsi="Times New Roman"/>
        </w:rPr>
        <w:t>платежі</w:t>
      </w:r>
      <w:proofErr w:type="spellEnd"/>
      <w:r w:rsidRPr="00697609">
        <w:rPr>
          <w:rFonts w:ascii="Times New Roman" w:hAnsi="Times New Roman"/>
        </w:rPr>
        <w:t xml:space="preserve"> з бюджету </w:t>
      </w:r>
      <w:proofErr w:type="spellStart"/>
      <w:r w:rsidRPr="00697609">
        <w:rPr>
          <w:rFonts w:ascii="Times New Roman" w:hAnsi="Times New Roman"/>
        </w:rPr>
        <w:t>здійснюються</w:t>
      </w:r>
      <w:proofErr w:type="spellEnd"/>
      <w:r w:rsidR="00BB0B86" w:rsidRPr="00697609">
        <w:rPr>
          <w:rFonts w:ascii="Times New Roman" w:hAnsi="Times New Roman"/>
          <w:lang w:val="uk-UA"/>
        </w:rPr>
        <w:t xml:space="preserve"> </w:t>
      </w:r>
      <w:proofErr w:type="spellStart"/>
      <w:r w:rsidRPr="00697609">
        <w:rPr>
          <w:rFonts w:ascii="Times New Roman" w:hAnsi="Times New Roman"/>
        </w:rPr>
        <w:t>лише</w:t>
      </w:r>
      <w:proofErr w:type="spellEnd"/>
      <w:r w:rsidRPr="00697609">
        <w:rPr>
          <w:rFonts w:ascii="Times New Roman" w:hAnsi="Times New Roman"/>
        </w:rPr>
        <w:t xml:space="preserve"> за </w:t>
      </w:r>
      <w:proofErr w:type="spellStart"/>
      <w:r w:rsidRPr="00697609">
        <w:rPr>
          <w:rFonts w:ascii="Times New Roman" w:hAnsi="Times New Roman"/>
        </w:rPr>
        <w:t>наявності</w:t>
      </w:r>
      <w:proofErr w:type="spellEnd"/>
      <w:r w:rsidR="00BB0B86" w:rsidRPr="00697609">
        <w:rPr>
          <w:rFonts w:ascii="Times New Roman" w:hAnsi="Times New Roman"/>
          <w:lang w:val="uk-UA"/>
        </w:rPr>
        <w:t xml:space="preserve"> </w:t>
      </w:r>
      <w:proofErr w:type="spellStart"/>
      <w:r w:rsidRPr="00697609">
        <w:rPr>
          <w:rFonts w:ascii="Times New Roman" w:hAnsi="Times New Roman"/>
        </w:rPr>
        <w:t>відповідного</w:t>
      </w:r>
      <w:proofErr w:type="spellEnd"/>
      <w:r w:rsidRPr="00697609">
        <w:rPr>
          <w:rFonts w:ascii="Times New Roman" w:hAnsi="Times New Roman"/>
        </w:rPr>
        <w:t xml:space="preserve"> бюджетного </w:t>
      </w:r>
      <w:proofErr w:type="spellStart"/>
      <w:r w:rsidRPr="00697609">
        <w:rPr>
          <w:rFonts w:ascii="Times New Roman" w:hAnsi="Times New Roman"/>
        </w:rPr>
        <w:t>призначення</w:t>
      </w:r>
      <w:proofErr w:type="spellEnd"/>
      <w:r w:rsidRPr="00697609">
        <w:rPr>
          <w:rFonts w:ascii="Times New Roman" w:hAnsi="Times New Roman"/>
        </w:rPr>
        <w:t>.</w:t>
      </w:r>
    </w:p>
    <w:p w:rsidR="00006F18" w:rsidRPr="00697609" w:rsidRDefault="00006F18" w:rsidP="00006F18">
      <w:pPr>
        <w:widowControl w:val="0"/>
        <w:autoSpaceDE w:val="0"/>
        <w:autoSpaceDN w:val="0"/>
        <w:adjustRightInd w:val="0"/>
        <w:spacing w:after="0" w:line="240" w:lineRule="auto"/>
        <w:ind w:right="77"/>
        <w:jc w:val="both"/>
        <w:rPr>
          <w:rFonts w:ascii="Times New Roman" w:hAnsi="Times New Roman"/>
        </w:rPr>
      </w:pPr>
      <w:proofErr w:type="spellStart"/>
      <w:r w:rsidRPr="00697609">
        <w:rPr>
          <w:rFonts w:ascii="Times New Roman" w:hAnsi="Times New Roman"/>
        </w:rPr>
        <w:t>Такі</w:t>
      </w:r>
      <w:proofErr w:type="spellEnd"/>
      <w:r w:rsidR="00BB0B86" w:rsidRPr="00697609">
        <w:rPr>
          <w:rFonts w:ascii="Times New Roman" w:hAnsi="Times New Roman"/>
          <w:lang w:val="uk-UA"/>
        </w:rPr>
        <w:t xml:space="preserve"> </w:t>
      </w:r>
      <w:proofErr w:type="spellStart"/>
      <w:r w:rsidRPr="00697609">
        <w:rPr>
          <w:rFonts w:ascii="Times New Roman" w:hAnsi="Times New Roman"/>
        </w:rPr>
        <w:t>умови</w:t>
      </w:r>
      <w:proofErr w:type="spellEnd"/>
      <w:r w:rsidR="00BB0B86" w:rsidRPr="00697609">
        <w:rPr>
          <w:rFonts w:ascii="Times New Roman" w:hAnsi="Times New Roman"/>
          <w:lang w:val="uk-UA"/>
        </w:rPr>
        <w:t xml:space="preserve"> </w:t>
      </w:r>
      <w:proofErr w:type="spellStart"/>
      <w:r w:rsidRPr="00697609">
        <w:rPr>
          <w:rFonts w:ascii="Times New Roman" w:hAnsi="Times New Roman"/>
        </w:rPr>
        <w:t>фінансування</w:t>
      </w:r>
      <w:proofErr w:type="spellEnd"/>
      <w:r w:rsidR="00BB0B86" w:rsidRPr="00697609">
        <w:rPr>
          <w:rFonts w:ascii="Times New Roman" w:hAnsi="Times New Roman"/>
          <w:lang w:val="uk-UA"/>
        </w:rPr>
        <w:t xml:space="preserve"> </w:t>
      </w:r>
      <w:proofErr w:type="spellStart"/>
      <w:r w:rsidRPr="00697609">
        <w:rPr>
          <w:rFonts w:ascii="Times New Roman" w:hAnsi="Times New Roman"/>
        </w:rPr>
        <w:t>виключають</w:t>
      </w:r>
      <w:proofErr w:type="spellEnd"/>
      <w:r w:rsidR="00BB0B86" w:rsidRPr="00697609">
        <w:rPr>
          <w:rFonts w:ascii="Times New Roman" w:hAnsi="Times New Roman"/>
          <w:lang w:val="uk-UA"/>
        </w:rPr>
        <w:t xml:space="preserve"> </w:t>
      </w:r>
      <w:proofErr w:type="spellStart"/>
      <w:r w:rsidRPr="00697609">
        <w:rPr>
          <w:rFonts w:ascii="Times New Roman" w:hAnsi="Times New Roman"/>
        </w:rPr>
        <w:t>пред’явлення</w:t>
      </w:r>
      <w:proofErr w:type="spellEnd"/>
      <w:r w:rsidR="00BB0B86" w:rsidRPr="00697609">
        <w:rPr>
          <w:rFonts w:ascii="Times New Roman" w:hAnsi="Times New Roman"/>
          <w:lang w:val="uk-UA"/>
        </w:rPr>
        <w:t xml:space="preserve"> </w:t>
      </w:r>
      <w:proofErr w:type="spellStart"/>
      <w:r w:rsidRPr="00697609">
        <w:rPr>
          <w:rFonts w:ascii="Times New Roman" w:hAnsi="Times New Roman"/>
        </w:rPr>
        <w:t>штрафних</w:t>
      </w:r>
      <w:proofErr w:type="spellEnd"/>
      <w:r w:rsidR="00BB0B86" w:rsidRPr="00697609">
        <w:rPr>
          <w:rFonts w:ascii="Times New Roman" w:hAnsi="Times New Roman"/>
          <w:lang w:val="uk-UA"/>
        </w:rPr>
        <w:t xml:space="preserve"> </w:t>
      </w:r>
      <w:proofErr w:type="spellStart"/>
      <w:r w:rsidRPr="00697609">
        <w:rPr>
          <w:rFonts w:ascii="Times New Roman" w:hAnsi="Times New Roman"/>
        </w:rPr>
        <w:t>санкцій</w:t>
      </w:r>
      <w:proofErr w:type="spellEnd"/>
      <w:r w:rsidR="00BB0B86" w:rsidRPr="00697609">
        <w:rPr>
          <w:rFonts w:ascii="Times New Roman" w:hAnsi="Times New Roman"/>
          <w:lang w:val="uk-UA"/>
        </w:rPr>
        <w:t xml:space="preserve"> </w:t>
      </w:r>
      <w:proofErr w:type="spellStart"/>
      <w:r w:rsidRPr="00697609">
        <w:rPr>
          <w:rFonts w:ascii="Times New Roman" w:hAnsi="Times New Roman"/>
        </w:rPr>
        <w:t>щодо</w:t>
      </w:r>
      <w:proofErr w:type="spellEnd"/>
      <w:r w:rsidRPr="00697609">
        <w:rPr>
          <w:rFonts w:ascii="Times New Roman" w:hAnsi="Times New Roman"/>
        </w:rPr>
        <w:t xml:space="preserve"> оплати за </w:t>
      </w:r>
      <w:proofErr w:type="spellStart"/>
      <w:r w:rsidRPr="00697609">
        <w:rPr>
          <w:rFonts w:ascii="Times New Roman" w:hAnsi="Times New Roman"/>
        </w:rPr>
        <w:t>послуги</w:t>
      </w:r>
      <w:proofErr w:type="spellEnd"/>
      <w:r w:rsidRPr="00697609">
        <w:rPr>
          <w:rFonts w:ascii="Times New Roman" w:hAnsi="Times New Roman"/>
        </w:rPr>
        <w:t>.</w:t>
      </w:r>
    </w:p>
    <w:p w:rsidR="00006F18" w:rsidRPr="00697609" w:rsidRDefault="00006F18" w:rsidP="00B95B9F">
      <w:pPr>
        <w:shd w:val="clear" w:color="auto" w:fill="FFFFFF"/>
        <w:spacing w:after="0" w:line="240" w:lineRule="auto"/>
        <w:jc w:val="both"/>
        <w:rPr>
          <w:rFonts w:ascii="Times New Roman" w:hAnsi="Times New Roman"/>
        </w:rPr>
      </w:pPr>
    </w:p>
    <w:p w:rsidR="00B95B9F" w:rsidRPr="00697609" w:rsidRDefault="00B95B9F" w:rsidP="00B95B9F">
      <w:pPr>
        <w:shd w:val="clear" w:color="auto" w:fill="FFFFFF"/>
        <w:spacing w:after="0" w:line="240" w:lineRule="auto"/>
        <w:jc w:val="center"/>
        <w:rPr>
          <w:rFonts w:ascii="Times New Roman" w:hAnsi="Times New Roman"/>
          <w:b/>
        </w:rPr>
      </w:pPr>
      <w:r w:rsidRPr="00697609">
        <w:rPr>
          <w:rFonts w:ascii="Times New Roman" w:hAnsi="Times New Roman"/>
          <w:b/>
        </w:rPr>
        <w:t xml:space="preserve">V. </w:t>
      </w:r>
      <w:proofErr w:type="spellStart"/>
      <w:r w:rsidRPr="00697609">
        <w:rPr>
          <w:rFonts w:ascii="Times New Roman" w:hAnsi="Times New Roman"/>
          <w:b/>
        </w:rPr>
        <w:t>Надання</w:t>
      </w:r>
      <w:proofErr w:type="spellEnd"/>
      <w:r w:rsidR="00D3068B" w:rsidRPr="00697609">
        <w:rPr>
          <w:rFonts w:ascii="Times New Roman" w:hAnsi="Times New Roman"/>
          <w:b/>
          <w:lang w:val="uk-UA"/>
        </w:rPr>
        <w:t xml:space="preserve"> </w:t>
      </w:r>
      <w:proofErr w:type="spellStart"/>
      <w:r w:rsidRPr="00697609">
        <w:rPr>
          <w:rFonts w:ascii="Times New Roman" w:hAnsi="Times New Roman"/>
          <w:b/>
        </w:rPr>
        <w:t>послуг</w:t>
      </w:r>
      <w:proofErr w:type="spellEnd"/>
    </w:p>
    <w:p w:rsidR="00B95B9F" w:rsidRPr="00697609" w:rsidRDefault="00B95B9F" w:rsidP="00B95B9F">
      <w:pPr>
        <w:shd w:val="clear" w:color="auto" w:fill="FFFFFF"/>
        <w:spacing w:after="0" w:line="240" w:lineRule="auto"/>
        <w:jc w:val="both"/>
        <w:rPr>
          <w:rFonts w:ascii="Times New Roman" w:hAnsi="Times New Roman"/>
          <w:lang w:val="uk-UA"/>
        </w:rPr>
      </w:pPr>
      <w:r w:rsidRPr="00697609">
        <w:rPr>
          <w:rFonts w:ascii="Times New Roman" w:hAnsi="Times New Roman"/>
        </w:rPr>
        <w:t xml:space="preserve">5.1. </w:t>
      </w:r>
      <w:r w:rsidRPr="00697609">
        <w:rPr>
          <w:rFonts w:ascii="Times New Roman" w:hAnsi="Times New Roman"/>
          <w:lang w:val="uk-UA"/>
        </w:rPr>
        <w:t xml:space="preserve">Термін </w:t>
      </w:r>
      <w:proofErr w:type="spellStart"/>
      <w:r w:rsidRPr="00697609">
        <w:rPr>
          <w:rFonts w:ascii="Times New Roman" w:hAnsi="Times New Roman"/>
        </w:rPr>
        <w:t>надання</w:t>
      </w:r>
      <w:proofErr w:type="spellEnd"/>
      <w:r w:rsidR="009F3E3C" w:rsidRPr="00697609">
        <w:rPr>
          <w:rFonts w:ascii="Times New Roman" w:hAnsi="Times New Roman"/>
          <w:lang w:val="uk-UA"/>
        </w:rPr>
        <w:t xml:space="preserve"> </w:t>
      </w:r>
      <w:proofErr w:type="spellStart"/>
      <w:r w:rsidRPr="00697609">
        <w:rPr>
          <w:rFonts w:ascii="Times New Roman" w:hAnsi="Times New Roman"/>
        </w:rPr>
        <w:t>послуг</w:t>
      </w:r>
      <w:proofErr w:type="spellEnd"/>
      <w:r w:rsidR="009F3E3C" w:rsidRPr="00697609">
        <w:rPr>
          <w:rFonts w:ascii="Times New Roman" w:hAnsi="Times New Roman"/>
          <w:lang w:val="uk-UA"/>
        </w:rPr>
        <w:t xml:space="preserve"> </w:t>
      </w:r>
      <w:r w:rsidRPr="00697609">
        <w:rPr>
          <w:rFonts w:ascii="Times New Roman" w:hAnsi="Times New Roman"/>
          <w:lang w:val="uk-UA"/>
        </w:rPr>
        <w:t>з</w:t>
      </w:r>
      <w:r w:rsidR="00D12E7E" w:rsidRPr="00697609">
        <w:rPr>
          <w:rFonts w:ascii="Times New Roman" w:hAnsi="Times New Roman"/>
          <w:lang w:val="uk-UA"/>
        </w:rPr>
        <w:t xml:space="preserve"> </w:t>
      </w:r>
      <w:r w:rsidR="00C82328" w:rsidRPr="00697609">
        <w:rPr>
          <w:rFonts w:ascii="Times New Roman" w:hAnsi="Times New Roman"/>
          <w:lang w:val="uk-UA"/>
        </w:rPr>
        <w:t xml:space="preserve">__________ </w:t>
      </w:r>
      <w:r w:rsidRPr="00697609">
        <w:rPr>
          <w:rFonts w:ascii="Times New Roman" w:hAnsi="Times New Roman"/>
          <w:lang w:val="uk-UA"/>
        </w:rPr>
        <w:t>по</w:t>
      </w:r>
      <w:r w:rsidR="00D12E7E" w:rsidRPr="00697609">
        <w:rPr>
          <w:rFonts w:ascii="Times New Roman" w:hAnsi="Times New Roman"/>
          <w:lang w:val="uk-UA"/>
        </w:rPr>
        <w:t xml:space="preserve"> 31.12.</w:t>
      </w:r>
      <w:r w:rsidRPr="00697609">
        <w:rPr>
          <w:rFonts w:ascii="Times New Roman" w:hAnsi="Times New Roman"/>
          <w:lang w:val="uk-UA"/>
        </w:rPr>
        <w:t>20</w:t>
      </w:r>
      <w:r w:rsidR="0040121A" w:rsidRPr="00697609">
        <w:rPr>
          <w:rFonts w:ascii="Times New Roman" w:hAnsi="Times New Roman"/>
          <w:lang w:val="uk-UA"/>
        </w:rPr>
        <w:t>2</w:t>
      </w:r>
      <w:r w:rsidR="005C46F7" w:rsidRPr="00697609">
        <w:rPr>
          <w:rFonts w:ascii="Times New Roman" w:hAnsi="Times New Roman"/>
          <w:lang w:val="uk-UA"/>
        </w:rPr>
        <w:t>2</w:t>
      </w:r>
      <w:r w:rsidR="00ED6498" w:rsidRPr="00697609">
        <w:rPr>
          <w:rFonts w:ascii="Times New Roman" w:hAnsi="Times New Roman"/>
          <w:lang w:val="uk-UA"/>
        </w:rPr>
        <w:t xml:space="preserve"> </w:t>
      </w:r>
      <w:r w:rsidRPr="00697609">
        <w:rPr>
          <w:rFonts w:ascii="Times New Roman" w:hAnsi="Times New Roman"/>
          <w:lang w:val="uk-UA"/>
        </w:rPr>
        <w:t xml:space="preserve">р. (щоденно), відповідно до графіку харчування та згідно графіку завозу готових страв транспортом </w:t>
      </w:r>
      <w:r w:rsidR="00B51EEA" w:rsidRPr="00697609">
        <w:rPr>
          <w:rFonts w:ascii="Times New Roman" w:hAnsi="Times New Roman"/>
          <w:lang w:val="uk-UA"/>
        </w:rPr>
        <w:t>Виконавця</w:t>
      </w:r>
      <w:r w:rsidRPr="00697609">
        <w:rPr>
          <w:rFonts w:ascii="Times New Roman" w:hAnsi="Times New Roman"/>
          <w:lang w:val="uk-UA"/>
        </w:rPr>
        <w:t>.</w:t>
      </w:r>
    </w:p>
    <w:p w:rsidR="00B95B9F" w:rsidRPr="00697609" w:rsidRDefault="00B95B9F" w:rsidP="00B95B9F">
      <w:pPr>
        <w:spacing w:after="0"/>
        <w:rPr>
          <w:rFonts w:ascii="Times New Roman" w:hAnsi="Times New Roman"/>
          <w:lang w:val="uk-UA"/>
        </w:rPr>
      </w:pPr>
      <w:r w:rsidRPr="00697609">
        <w:rPr>
          <w:rFonts w:ascii="Times New Roman" w:hAnsi="Times New Roman"/>
        </w:rPr>
        <w:t xml:space="preserve">5.2. </w:t>
      </w:r>
      <w:proofErr w:type="spellStart"/>
      <w:r w:rsidRPr="00697609">
        <w:rPr>
          <w:rFonts w:ascii="Times New Roman" w:hAnsi="Times New Roman"/>
        </w:rPr>
        <w:t>Місце</w:t>
      </w:r>
      <w:proofErr w:type="spellEnd"/>
      <w:r w:rsidR="006447AD" w:rsidRPr="00697609">
        <w:rPr>
          <w:rFonts w:ascii="Times New Roman" w:hAnsi="Times New Roman"/>
          <w:lang w:val="uk-UA"/>
        </w:rPr>
        <w:t xml:space="preserve"> </w:t>
      </w:r>
      <w:proofErr w:type="spellStart"/>
      <w:r w:rsidRPr="00697609">
        <w:rPr>
          <w:rFonts w:ascii="Times New Roman" w:hAnsi="Times New Roman"/>
        </w:rPr>
        <w:t>надання</w:t>
      </w:r>
      <w:proofErr w:type="spellEnd"/>
      <w:r w:rsidR="006447AD" w:rsidRPr="00697609">
        <w:rPr>
          <w:rFonts w:ascii="Times New Roman" w:hAnsi="Times New Roman"/>
          <w:lang w:val="uk-UA"/>
        </w:rPr>
        <w:t xml:space="preserve"> </w:t>
      </w:r>
      <w:proofErr w:type="spellStart"/>
      <w:r w:rsidRPr="00697609">
        <w:rPr>
          <w:rFonts w:ascii="Times New Roman" w:hAnsi="Times New Roman"/>
        </w:rPr>
        <w:t>послуг</w:t>
      </w:r>
      <w:proofErr w:type="spellEnd"/>
      <w:r w:rsidR="000B7B14" w:rsidRPr="00697609">
        <w:rPr>
          <w:rFonts w:ascii="Times New Roman" w:hAnsi="Times New Roman"/>
        </w:rPr>
        <w:t xml:space="preserve"> </w:t>
      </w:r>
      <w:proofErr w:type="spellStart"/>
      <w:r w:rsidR="000B7B14" w:rsidRPr="00697609">
        <w:rPr>
          <w:rFonts w:ascii="Times New Roman" w:hAnsi="Times New Roman"/>
        </w:rPr>
        <w:t>зазначені</w:t>
      </w:r>
      <w:proofErr w:type="spellEnd"/>
      <w:r w:rsidR="000B7B14" w:rsidRPr="00697609">
        <w:rPr>
          <w:rFonts w:ascii="Times New Roman" w:hAnsi="Times New Roman"/>
        </w:rPr>
        <w:t xml:space="preserve"> </w:t>
      </w:r>
      <w:r w:rsidR="00562ABC" w:rsidRPr="00697609">
        <w:rPr>
          <w:rFonts w:ascii="Times New Roman" w:hAnsi="Times New Roman"/>
          <w:lang w:val="uk-UA"/>
        </w:rPr>
        <w:t xml:space="preserve">за адресами відповідно до </w:t>
      </w:r>
      <w:r w:rsidR="00580325" w:rsidRPr="00697609">
        <w:rPr>
          <w:rFonts w:ascii="Times New Roman" w:hAnsi="Times New Roman"/>
          <w:lang w:val="uk-UA"/>
        </w:rPr>
        <w:t xml:space="preserve"> (</w:t>
      </w:r>
      <w:proofErr w:type="spellStart"/>
      <w:r w:rsidR="00580325" w:rsidRPr="00697609">
        <w:rPr>
          <w:rFonts w:ascii="Times New Roman" w:hAnsi="Times New Roman"/>
          <w:lang w:val="uk-UA"/>
        </w:rPr>
        <w:t>Додаток</w:t>
      </w:r>
      <w:r w:rsidR="00562ABC" w:rsidRPr="00697609">
        <w:rPr>
          <w:rFonts w:ascii="Times New Roman" w:hAnsi="Times New Roman"/>
          <w:lang w:val="uk-UA"/>
        </w:rPr>
        <w:t>у</w:t>
      </w:r>
      <w:proofErr w:type="spellEnd"/>
      <w:r w:rsidR="00580325" w:rsidRPr="00697609">
        <w:rPr>
          <w:rFonts w:ascii="Times New Roman" w:hAnsi="Times New Roman"/>
          <w:lang w:val="uk-UA"/>
        </w:rPr>
        <w:t xml:space="preserve"> 3).</w:t>
      </w:r>
    </w:p>
    <w:p w:rsidR="00B95B9F" w:rsidRPr="00697609" w:rsidRDefault="00B95B9F" w:rsidP="00B95B9F">
      <w:pPr>
        <w:shd w:val="clear" w:color="auto" w:fill="FFFFFF"/>
        <w:spacing w:after="0" w:line="240" w:lineRule="auto"/>
        <w:jc w:val="both"/>
        <w:rPr>
          <w:rFonts w:ascii="Times New Roman" w:hAnsi="Times New Roman"/>
          <w:lang w:val="uk-UA"/>
        </w:rPr>
      </w:pPr>
      <w:r w:rsidRPr="00697609">
        <w:rPr>
          <w:rFonts w:ascii="Times New Roman" w:hAnsi="Times New Roman"/>
          <w:lang w:val="uk-UA"/>
        </w:rPr>
        <w:t>5.3.Місце надання послуг може бути змінено у відповідності до п. 6.2.5. цього Договору.</w:t>
      </w:r>
    </w:p>
    <w:p w:rsidR="00B95B9F" w:rsidRPr="00697609" w:rsidRDefault="00B95B9F" w:rsidP="00B95B9F">
      <w:pPr>
        <w:shd w:val="clear" w:color="auto" w:fill="FFFFFF"/>
        <w:spacing w:after="0" w:line="240" w:lineRule="auto"/>
        <w:jc w:val="center"/>
        <w:rPr>
          <w:rFonts w:ascii="Times New Roman" w:hAnsi="Times New Roman"/>
          <w:b/>
        </w:rPr>
      </w:pPr>
      <w:r w:rsidRPr="00697609">
        <w:rPr>
          <w:rFonts w:ascii="Times New Roman" w:hAnsi="Times New Roman"/>
          <w:b/>
        </w:rPr>
        <w:t xml:space="preserve">VI. Права та </w:t>
      </w:r>
      <w:proofErr w:type="spellStart"/>
      <w:r w:rsidRPr="00697609">
        <w:rPr>
          <w:rFonts w:ascii="Times New Roman" w:hAnsi="Times New Roman"/>
          <w:b/>
        </w:rPr>
        <w:t>обов'язки</w:t>
      </w:r>
      <w:proofErr w:type="spellEnd"/>
      <w:r w:rsidR="00D3068B" w:rsidRPr="00697609">
        <w:rPr>
          <w:rFonts w:ascii="Times New Roman" w:hAnsi="Times New Roman"/>
          <w:b/>
          <w:lang w:val="uk-UA"/>
        </w:rPr>
        <w:t xml:space="preserve"> </w:t>
      </w:r>
      <w:proofErr w:type="spellStart"/>
      <w:r w:rsidRPr="00697609">
        <w:rPr>
          <w:rFonts w:ascii="Times New Roman" w:hAnsi="Times New Roman"/>
          <w:b/>
        </w:rPr>
        <w:t>сторін</w:t>
      </w:r>
      <w:proofErr w:type="spellEnd"/>
    </w:p>
    <w:p w:rsidR="00B95B9F" w:rsidRPr="00697609" w:rsidRDefault="00B95B9F" w:rsidP="00B95B9F">
      <w:pPr>
        <w:shd w:val="clear" w:color="auto" w:fill="FFFFFF"/>
        <w:spacing w:after="0" w:line="240" w:lineRule="auto"/>
        <w:rPr>
          <w:rFonts w:ascii="Times New Roman" w:hAnsi="Times New Roman"/>
          <w:b/>
        </w:rPr>
      </w:pPr>
      <w:r w:rsidRPr="00697609">
        <w:rPr>
          <w:rFonts w:ascii="Times New Roman" w:hAnsi="Times New Roman"/>
          <w:b/>
        </w:rPr>
        <w:t xml:space="preserve">6.1. </w:t>
      </w:r>
      <w:proofErr w:type="spellStart"/>
      <w:r w:rsidRPr="00697609">
        <w:rPr>
          <w:rFonts w:ascii="Times New Roman" w:hAnsi="Times New Roman"/>
          <w:b/>
        </w:rPr>
        <w:t>Замовник</w:t>
      </w:r>
      <w:proofErr w:type="spellEnd"/>
      <w:r w:rsidR="00D37615" w:rsidRPr="00697609">
        <w:rPr>
          <w:rFonts w:ascii="Times New Roman" w:hAnsi="Times New Roman"/>
          <w:b/>
          <w:lang w:val="uk-UA"/>
        </w:rPr>
        <w:t xml:space="preserve"> </w:t>
      </w:r>
      <w:proofErr w:type="spellStart"/>
      <w:r w:rsidRPr="00697609">
        <w:rPr>
          <w:rFonts w:ascii="Times New Roman" w:hAnsi="Times New Roman"/>
          <w:b/>
        </w:rPr>
        <w:t>зобов'язаний</w:t>
      </w:r>
      <w:proofErr w:type="spellEnd"/>
      <w:r w:rsidRPr="00697609">
        <w:rPr>
          <w:rFonts w:ascii="Times New Roman" w:hAnsi="Times New Roman"/>
          <w:b/>
        </w:rPr>
        <w:t>:</w:t>
      </w:r>
    </w:p>
    <w:p w:rsidR="00B95B9F" w:rsidRPr="00697609" w:rsidRDefault="00B95B9F" w:rsidP="00B95B9F">
      <w:pPr>
        <w:shd w:val="clear" w:color="auto" w:fill="FFFFFF"/>
        <w:spacing w:after="0" w:line="240" w:lineRule="auto"/>
        <w:rPr>
          <w:rFonts w:ascii="Times New Roman" w:hAnsi="Times New Roman"/>
        </w:rPr>
      </w:pPr>
      <w:r w:rsidRPr="00697609">
        <w:rPr>
          <w:rFonts w:ascii="Times New Roman" w:hAnsi="Times New Roman"/>
        </w:rPr>
        <w:t xml:space="preserve">6.1.1. </w:t>
      </w:r>
      <w:proofErr w:type="spellStart"/>
      <w:r w:rsidRPr="00697609">
        <w:rPr>
          <w:rFonts w:ascii="Times New Roman" w:hAnsi="Times New Roman"/>
        </w:rPr>
        <w:t>Своєчасно</w:t>
      </w:r>
      <w:proofErr w:type="spellEnd"/>
      <w:r w:rsidRPr="00697609">
        <w:rPr>
          <w:rFonts w:ascii="Times New Roman" w:hAnsi="Times New Roman"/>
        </w:rPr>
        <w:t xml:space="preserve"> та в </w:t>
      </w:r>
      <w:proofErr w:type="spellStart"/>
      <w:r w:rsidRPr="00697609">
        <w:rPr>
          <w:rFonts w:ascii="Times New Roman" w:hAnsi="Times New Roman"/>
        </w:rPr>
        <w:t>повному</w:t>
      </w:r>
      <w:proofErr w:type="spellEnd"/>
      <w:r w:rsidR="00BB0B86" w:rsidRPr="00697609">
        <w:rPr>
          <w:rFonts w:ascii="Times New Roman" w:hAnsi="Times New Roman"/>
          <w:lang w:val="uk-UA"/>
        </w:rPr>
        <w:t xml:space="preserve"> </w:t>
      </w:r>
      <w:proofErr w:type="spellStart"/>
      <w:r w:rsidRPr="00697609">
        <w:rPr>
          <w:rFonts w:ascii="Times New Roman" w:hAnsi="Times New Roman"/>
        </w:rPr>
        <w:t>обсязі</w:t>
      </w:r>
      <w:proofErr w:type="spellEnd"/>
      <w:r w:rsidR="00BB0B86" w:rsidRPr="00697609">
        <w:rPr>
          <w:rFonts w:ascii="Times New Roman" w:hAnsi="Times New Roman"/>
          <w:lang w:val="uk-UA"/>
        </w:rPr>
        <w:t xml:space="preserve"> </w:t>
      </w:r>
      <w:proofErr w:type="spellStart"/>
      <w:r w:rsidRPr="00697609">
        <w:rPr>
          <w:rFonts w:ascii="Times New Roman" w:hAnsi="Times New Roman"/>
        </w:rPr>
        <w:t>сплачувати</w:t>
      </w:r>
      <w:proofErr w:type="spellEnd"/>
      <w:r w:rsidRPr="00697609">
        <w:rPr>
          <w:rFonts w:ascii="Times New Roman" w:hAnsi="Times New Roman"/>
        </w:rPr>
        <w:t xml:space="preserve"> за </w:t>
      </w:r>
      <w:proofErr w:type="spellStart"/>
      <w:r w:rsidRPr="00697609">
        <w:rPr>
          <w:rFonts w:ascii="Times New Roman" w:hAnsi="Times New Roman"/>
        </w:rPr>
        <w:t>надані</w:t>
      </w:r>
      <w:proofErr w:type="spellEnd"/>
      <w:r w:rsidR="00BB0B86"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Pr="00697609">
        <w:rPr>
          <w:rFonts w:ascii="Times New Roman" w:hAnsi="Times New Roman"/>
        </w:rPr>
        <w:t>;</w:t>
      </w:r>
    </w:p>
    <w:p w:rsidR="00B95B9F" w:rsidRPr="00697609" w:rsidRDefault="00B95B9F" w:rsidP="00B95B9F">
      <w:pPr>
        <w:shd w:val="clear" w:color="auto" w:fill="FFFFFF"/>
        <w:spacing w:after="0" w:line="240" w:lineRule="auto"/>
        <w:jc w:val="both"/>
        <w:rPr>
          <w:rFonts w:ascii="Times New Roman" w:hAnsi="Times New Roman"/>
          <w:lang w:val="uk-UA"/>
        </w:rPr>
      </w:pPr>
      <w:r w:rsidRPr="00697609">
        <w:rPr>
          <w:rFonts w:ascii="Times New Roman" w:hAnsi="Times New Roman"/>
        </w:rPr>
        <w:t xml:space="preserve">6.1.2. </w:t>
      </w:r>
      <w:proofErr w:type="spellStart"/>
      <w:r w:rsidRPr="00697609">
        <w:rPr>
          <w:rFonts w:ascii="Times New Roman" w:hAnsi="Times New Roman"/>
        </w:rPr>
        <w:t>Приймати</w:t>
      </w:r>
      <w:proofErr w:type="spellEnd"/>
      <w:r w:rsidR="00BB0B86" w:rsidRPr="00697609">
        <w:rPr>
          <w:rFonts w:ascii="Times New Roman" w:hAnsi="Times New Roman"/>
          <w:lang w:val="uk-UA"/>
        </w:rPr>
        <w:t xml:space="preserve"> </w:t>
      </w:r>
      <w:proofErr w:type="spellStart"/>
      <w:r w:rsidRPr="00697609">
        <w:rPr>
          <w:rFonts w:ascii="Times New Roman" w:hAnsi="Times New Roman"/>
        </w:rPr>
        <w:t>надані</w:t>
      </w:r>
      <w:proofErr w:type="spellEnd"/>
      <w:r w:rsidR="00BB0B86"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00BB0B86" w:rsidRPr="00697609">
        <w:rPr>
          <w:rFonts w:ascii="Times New Roman" w:hAnsi="Times New Roman"/>
          <w:lang w:val="uk-UA"/>
        </w:rPr>
        <w:t xml:space="preserve"> </w:t>
      </w:r>
      <w:r w:rsidRPr="00697609">
        <w:rPr>
          <w:rFonts w:ascii="Times New Roman" w:hAnsi="Times New Roman"/>
          <w:lang w:val="uk-UA"/>
        </w:rPr>
        <w:t xml:space="preserve">відповідно до акта виконаних робіт/послуг з </w:t>
      </w:r>
      <w:proofErr w:type="gramStart"/>
      <w:r w:rsidRPr="00697609">
        <w:rPr>
          <w:rFonts w:ascii="Times New Roman" w:hAnsi="Times New Roman"/>
          <w:lang w:val="uk-UA"/>
        </w:rPr>
        <w:t>п</w:t>
      </w:r>
      <w:proofErr w:type="gramEnd"/>
      <w:r w:rsidRPr="00697609">
        <w:rPr>
          <w:rFonts w:ascii="Times New Roman" w:hAnsi="Times New Roman"/>
          <w:lang w:val="uk-UA"/>
        </w:rPr>
        <w:t>ідписом керівника та печаткою закладу.</w:t>
      </w:r>
    </w:p>
    <w:p w:rsidR="00B95B9F" w:rsidRPr="00697609" w:rsidRDefault="00B95B9F" w:rsidP="00B95B9F">
      <w:pPr>
        <w:shd w:val="clear" w:color="auto" w:fill="FFFFFF"/>
        <w:spacing w:after="0" w:line="240" w:lineRule="auto"/>
        <w:rPr>
          <w:rFonts w:ascii="Times New Roman" w:hAnsi="Times New Roman"/>
          <w:b/>
        </w:rPr>
      </w:pPr>
      <w:r w:rsidRPr="00697609">
        <w:rPr>
          <w:rFonts w:ascii="Times New Roman" w:hAnsi="Times New Roman"/>
          <w:b/>
        </w:rPr>
        <w:t xml:space="preserve">6.2. </w:t>
      </w:r>
      <w:proofErr w:type="spellStart"/>
      <w:r w:rsidRPr="00697609">
        <w:rPr>
          <w:rFonts w:ascii="Times New Roman" w:hAnsi="Times New Roman"/>
          <w:b/>
        </w:rPr>
        <w:t>Замовникмає</w:t>
      </w:r>
      <w:proofErr w:type="spellEnd"/>
      <w:r w:rsidRPr="00697609">
        <w:rPr>
          <w:rFonts w:ascii="Times New Roman" w:hAnsi="Times New Roman"/>
          <w:b/>
        </w:rPr>
        <w:t xml:space="preserve"> право:</w:t>
      </w:r>
    </w:p>
    <w:p w:rsidR="00B95B9F" w:rsidRPr="00697609" w:rsidRDefault="00B95B9F" w:rsidP="00B95B9F">
      <w:pPr>
        <w:shd w:val="clear" w:color="auto" w:fill="FFFFFF"/>
        <w:spacing w:after="0" w:line="240" w:lineRule="auto"/>
        <w:jc w:val="both"/>
        <w:rPr>
          <w:rFonts w:ascii="Times New Roman" w:hAnsi="Times New Roman"/>
        </w:rPr>
      </w:pPr>
      <w:r w:rsidRPr="00697609">
        <w:rPr>
          <w:rFonts w:ascii="Times New Roman" w:hAnsi="Times New Roman"/>
        </w:rPr>
        <w:t xml:space="preserve">6.2.1. </w:t>
      </w:r>
      <w:r w:rsidRPr="00697609">
        <w:rPr>
          <w:rFonts w:ascii="Times New Roman" w:hAnsi="Times New Roman"/>
          <w:lang w:val="uk-UA"/>
        </w:rPr>
        <w:t xml:space="preserve">В односторонньому порядку достроково розірвати цей Договір у разі невиконання та/або неналежного виконання зобов’язань </w:t>
      </w:r>
      <w:r w:rsidR="00B51EEA" w:rsidRPr="00697609">
        <w:rPr>
          <w:rFonts w:ascii="Times New Roman" w:hAnsi="Times New Roman"/>
          <w:lang w:val="uk-UA"/>
        </w:rPr>
        <w:t>Виконавцем</w:t>
      </w:r>
      <w:r w:rsidRPr="00697609">
        <w:rPr>
          <w:rFonts w:ascii="Times New Roman" w:hAnsi="Times New Roman"/>
          <w:lang w:val="uk-UA"/>
        </w:rPr>
        <w:t xml:space="preserve"> у тому числі але не виключно при порушенні вимог встановлених п. 5.1. Договору терміну надання послуг на один день або більше, у навчальному закладі, що зазначений у п. 5.2. Договору, </w:t>
      </w:r>
      <w:proofErr w:type="spellStart"/>
      <w:r w:rsidRPr="00697609">
        <w:rPr>
          <w:rFonts w:ascii="Times New Roman" w:hAnsi="Times New Roman"/>
        </w:rPr>
        <w:t>повідомивши</w:t>
      </w:r>
      <w:proofErr w:type="spellEnd"/>
      <w:r w:rsidRPr="00697609">
        <w:rPr>
          <w:rFonts w:ascii="Times New Roman" w:hAnsi="Times New Roman"/>
        </w:rPr>
        <w:t xml:space="preserve"> про </w:t>
      </w:r>
      <w:proofErr w:type="spellStart"/>
      <w:r w:rsidRPr="00697609">
        <w:rPr>
          <w:rFonts w:ascii="Times New Roman" w:hAnsi="Times New Roman"/>
        </w:rPr>
        <w:t>це</w:t>
      </w:r>
      <w:proofErr w:type="spellEnd"/>
      <w:r w:rsidR="00BB0B86" w:rsidRPr="00697609">
        <w:rPr>
          <w:rFonts w:ascii="Times New Roman" w:hAnsi="Times New Roman"/>
          <w:lang w:val="uk-UA"/>
        </w:rPr>
        <w:t xml:space="preserve"> </w:t>
      </w:r>
      <w:r w:rsidR="00B51EEA" w:rsidRPr="00697609">
        <w:rPr>
          <w:rFonts w:ascii="Times New Roman" w:hAnsi="Times New Roman"/>
          <w:lang w:val="uk-UA"/>
        </w:rPr>
        <w:t>Виконавця</w:t>
      </w:r>
      <w:r w:rsidR="00D37F01" w:rsidRPr="00697609">
        <w:rPr>
          <w:rFonts w:ascii="Times New Roman" w:hAnsi="Times New Roman"/>
          <w:lang w:val="uk-UA"/>
        </w:rPr>
        <w:t xml:space="preserve"> </w:t>
      </w:r>
      <w:r w:rsidRPr="00697609">
        <w:rPr>
          <w:rFonts w:ascii="Times New Roman" w:hAnsi="Times New Roman"/>
        </w:rPr>
        <w:t xml:space="preserve">у строк </w:t>
      </w:r>
      <w:r w:rsidRPr="00697609">
        <w:rPr>
          <w:rFonts w:ascii="Times New Roman" w:hAnsi="Times New Roman"/>
          <w:lang w:val="uk-UA"/>
        </w:rPr>
        <w:t>не пізніше ніж за 10</w:t>
      </w:r>
      <w:r w:rsidR="00BB0B86" w:rsidRPr="00697609">
        <w:rPr>
          <w:rFonts w:ascii="Times New Roman" w:hAnsi="Times New Roman"/>
          <w:lang w:val="uk-UA"/>
        </w:rPr>
        <w:t xml:space="preserve"> </w:t>
      </w:r>
      <w:proofErr w:type="spellStart"/>
      <w:r w:rsidRPr="00697609">
        <w:rPr>
          <w:rFonts w:ascii="Times New Roman" w:hAnsi="Times New Roman"/>
        </w:rPr>
        <w:t>календарних</w:t>
      </w:r>
      <w:proofErr w:type="spellEnd"/>
      <w:r w:rsidR="00BB0B86" w:rsidRPr="00697609">
        <w:rPr>
          <w:rFonts w:ascii="Times New Roman" w:hAnsi="Times New Roman"/>
          <w:lang w:val="uk-UA"/>
        </w:rPr>
        <w:t xml:space="preserve"> </w:t>
      </w:r>
      <w:proofErr w:type="spellStart"/>
      <w:r w:rsidRPr="00697609">
        <w:rPr>
          <w:rFonts w:ascii="Times New Roman" w:hAnsi="Times New Roman"/>
        </w:rPr>
        <w:t>днів</w:t>
      </w:r>
      <w:proofErr w:type="spellEnd"/>
      <w:r w:rsidRPr="00697609">
        <w:rPr>
          <w:rFonts w:ascii="Times New Roman" w:hAnsi="Times New Roman"/>
          <w:lang w:val="uk-UA"/>
        </w:rPr>
        <w:t xml:space="preserve"> до дати розірвання</w:t>
      </w:r>
      <w:r w:rsidRPr="00697609">
        <w:rPr>
          <w:rFonts w:ascii="Times New Roman" w:hAnsi="Times New Roman"/>
        </w:rPr>
        <w:t>;</w:t>
      </w:r>
    </w:p>
    <w:p w:rsidR="00B95B9F" w:rsidRPr="00697609" w:rsidRDefault="00B95B9F" w:rsidP="00B95B9F">
      <w:pPr>
        <w:shd w:val="clear" w:color="auto" w:fill="FFFFFF"/>
        <w:spacing w:after="0" w:line="240" w:lineRule="auto"/>
        <w:jc w:val="both"/>
        <w:rPr>
          <w:rFonts w:ascii="Times New Roman" w:hAnsi="Times New Roman"/>
          <w:lang w:val="uk-UA"/>
        </w:rPr>
      </w:pPr>
      <w:r w:rsidRPr="00697609">
        <w:rPr>
          <w:rFonts w:ascii="Times New Roman" w:hAnsi="Times New Roman"/>
        </w:rPr>
        <w:t xml:space="preserve">6.2.2. </w:t>
      </w:r>
      <w:proofErr w:type="spellStart"/>
      <w:r w:rsidRPr="00697609">
        <w:rPr>
          <w:rFonts w:ascii="Times New Roman" w:hAnsi="Times New Roman"/>
        </w:rPr>
        <w:t>Контролювати</w:t>
      </w:r>
      <w:proofErr w:type="spellEnd"/>
      <w:r w:rsidR="00BB0B86" w:rsidRPr="00697609">
        <w:rPr>
          <w:rFonts w:ascii="Times New Roman" w:hAnsi="Times New Roman"/>
          <w:lang w:val="uk-UA"/>
        </w:rPr>
        <w:t xml:space="preserve"> </w:t>
      </w:r>
      <w:r w:rsidRPr="00697609">
        <w:rPr>
          <w:rFonts w:ascii="Times New Roman" w:hAnsi="Times New Roman"/>
          <w:lang w:val="uk-UA"/>
        </w:rPr>
        <w:t xml:space="preserve">відповідність </w:t>
      </w:r>
      <w:proofErr w:type="spellStart"/>
      <w:r w:rsidRPr="00697609">
        <w:rPr>
          <w:rFonts w:ascii="Times New Roman" w:hAnsi="Times New Roman"/>
        </w:rPr>
        <w:t>послуг</w:t>
      </w:r>
      <w:proofErr w:type="spellEnd"/>
      <w:r w:rsidRPr="00697609">
        <w:rPr>
          <w:rFonts w:ascii="Times New Roman" w:hAnsi="Times New Roman"/>
          <w:lang w:val="uk-UA"/>
        </w:rPr>
        <w:t>, що</w:t>
      </w:r>
      <w:r w:rsidR="00BB0B86" w:rsidRPr="00697609">
        <w:rPr>
          <w:rFonts w:ascii="Times New Roman" w:hAnsi="Times New Roman"/>
          <w:lang w:val="uk-UA"/>
        </w:rPr>
        <w:t xml:space="preserve"> </w:t>
      </w:r>
      <w:r w:rsidRPr="00697609">
        <w:rPr>
          <w:rFonts w:ascii="Times New Roman" w:hAnsi="Times New Roman"/>
          <w:lang w:val="uk-UA"/>
        </w:rPr>
        <w:t>надаються, умовам цього Договору</w:t>
      </w:r>
      <w:r w:rsidRPr="00697609">
        <w:rPr>
          <w:rFonts w:ascii="Times New Roman" w:hAnsi="Times New Roman"/>
        </w:rPr>
        <w:t>;</w:t>
      </w:r>
    </w:p>
    <w:p w:rsidR="000D5951" w:rsidRPr="00697609" w:rsidRDefault="000D5951" w:rsidP="00316108">
      <w:pPr>
        <w:shd w:val="clear" w:color="auto" w:fill="FFFFFF"/>
        <w:spacing w:after="0" w:line="240" w:lineRule="auto"/>
        <w:jc w:val="both"/>
        <w:rPr>
          <w:rFonts w:ascii="Times New Roman" w:hAnsi="Times New Roman"/>
          <w:lang w:val="uk-UA"/>
        </w:rPr>
      </w:pPr>
      <w:r w:rsidRPr="00697609">
        <w:rPr>
          <w:rFonts w:ascii="Times New Roman" w:eastAsia="Calibri" w:hAnsi="Times New Roman"/>
          <w:lang w:val="uk-UA" w:eastAsia="en-US"/>
        </w:rPr>
        <w:t>6.2.3.У разі сумніву</w:t>
      </w:r>
      <w:r w:rsidR="00BA113C" w:rsidRPr="00697609">
        <w:rPr>
          <w:rFonts w:ascii="Times New Roman" w:eastAsia="Calibri" w:hAnsi="Times New Roman"/>
          <w:lang w:val="uk-UA" w:eastAsia="en-US"/>
        </w:rPr>
        <w:t>,</w:t>
      </w:r>
      <w:r w:rsidRPr="00697609">
        <w:rPr>
          <w:rFonts w:ascii="Times New Roman" w:eastAsia="Calibri" w:hAnsi="Times New Roman"/>
          <w:lang w:val="uk-UA" w:eastAsia="en-US"/>
        </w:rPr>
        <w:t xml:space="preserve"> щодо якості готових страв, Замовник може проводити моніторинг за цим Договором в частині якості наданої послуги.</w:t>
      </w:r>
      <w:r w:rsidR="00BE24FE" w:rsidRPr="00697609">
        <w:rPr>
          <w:rFonts w:ascii="Times New Roman" w:hAnsi="Times New Roman"/>
          <w:lang w:val="uk-UA"/>
        </w:rPr>
        <w:t xml:space="preserve"> Учасник зобов’язаний за власні кошти провести лабораторне дослідження (випробування) в акредитованій лабораторії одного прийому їжі</w:t>
      </w:r>
      <w:r w:rsidR="00BA113C" w:rsidRPr="00697609">
        <w:rPr>
          <w:rFonts w:ascii="Times New Roman" w:hAnsi="Times New Roman"/>
          <w:lang w:val="uk-UA"/>
        </w:rPr>
        <w:t xml:space="preserve"> та </w:t>
      </w:r>
      <w:r w:rsidR="00BE24FE" w:rsidRPr="00697609">
        <w:rPr>
          <w:rFonts w:ascii="Times New Roman" w:hAnsi="Times New Roman"/>
          <w:lang w:val="uk-UA"/>
        </w:rPr>
        <w:t xml:space="preserve">надати </w:t>
      </w:r>
      <w:r w:rsidR="00BA113C" w:rsidRPr="00697609">
        <w:rPr>
          <w:rFonts w:ascii="Times New Roman" w:hAnsi="Times New Roman"/>
          <w:lang w:val="uk-UA"/>
        </w:rPr>
        <w:t xml:space="preserve">Замовнику відповідний висновок, який </w:t>
      </w:r>
      <w:proofErr w:type="spellStart"/>
      <w:r w:rsidR="00BA113C" w:rsidRPr="00697609">
        <w:rPr>
          <w:rFonts w:ascii="Times New Roman" w:hAnsi="Times New Roman"/>
          <w:lang w:val="uk-UA"/>
        </w:rPr>
        <w:t>засвідчуює</w:t>
      </w:r>
      <w:proofErr w:type="spellEnd"/>
      <w:r w:rsidR="00BE24FE" w:rsidRPr="00697609">
        <w:rPr>
          <w:rFonts w:ascii="Times New Roman" w:hAnsi="Times New Roman"/>
          <w:lang w:val="uk-UA"/>
        </w:rPr>
        <w:t xml:space="preserve"> якість </w:t>
      </w:r>
      <w:r w:rsidR="00BA113C" w:rsidRPr="00697609">
        <w:rPr>
          <w:rFonts w:ascii="Times New Roman" w:hAnsi="Times New Roman"/>
          <w:lang w:val="uk-UA"/>
        </w:rPr>
        <w:t>харчування</w:t>
      </w:r>
      <w:r w:rsidR="00BE24FE" w:rsidRPr="00697609">
        <w:rPr>
          <w:rFonts w:ascii="Times New Roman" w:hAnsi="Times New Roman"/>
          <w:lang w:val="uk-UA"/>
        </w:rPr>
        <w:t>.</w:t>
      </w:r>
    </w:p>
    <w:p w:rsidR="00B95B9F" w:rsidRPr="00697609" w:rsidRDefault="000D5951" w:rsidP="00B95B9F">
      <w:pPr>
        <w:shd w:val="clear" w:color="auto" w:fill="FFFFFF"/>
        <w:spacing w:after="0" w:line="240" w:lineRule="auto"/>
        <w:jc w:val="both"/>
        <w:rPr>
          <w:rFonts w:ascii="Times New Roman" w:hAnsi="Times New Roman"/>
        </w:rPr>
      </w:pPr>
      <w:r w:rsidRPr="00697609">
        <w:rPr>
          <w:rFonts w:ascii="Times New Roman" w:hAnsi="Times New Roman"/>
        </w:rPr>
        <w:t>6.2.</w:t>
      </w:r>
      <w:r w:rsidRPr="00697609">
        <w:rPr>
          <w:rFonts w:ascii="Times New Roman" w:hAnsi="Times New Roman"/>
          <w:lang w:val="uk-UA"/>
        </w:rPr>
        <w:t>4</w:t>
      </w:r>
      <w:r w:rsidR="00B95B9F" w:rsidRPr="00697609">
        <w:rPr>
          <w:rFonts w:ascii="Times New Roman" w:hAnsi="Times New Roman"/>
        </w:rPr>
        <w:t xml:space="preserve">. </w:t>
      </w:r>
      <w:proofErr w:type="spellStart"/>
      <w:r w:rsidR="00B95B9F" w:rsidRPr="00697609">
        <w:rPr>
          <w:rFonts w:ascii="Times New Roman" w:hAnsi="Times New Roman"/>
        </w:rPr>
        <w:t>Зменшувати</w:t>
      </w:r>
      <w:proofErr w:type="spellEnd"/>
      <w:r w:rsidR="00BB0B86" w:rsidRPr="00697609">
        <w:rPr>
          <w:rFonts w:ascii="Times New Roman" w:hAnsi="Times New Roman"/>
          <w:lang w:val="uk-UA"/>
        </w:rPr>
        <w:t xml:space="preserve"> </w:t>
      </w:r>
      <w:proofErr w:type="spellStart"/>
      <w:r w:rsidR="00B95B9F" w:rsidRPr="00697609">
        <w:rPr>
          <w:rFonts w:ascii="Times New Roman" w:hAnsi="Times New Roman"/>
        </w:rPr>
        <w:t>обсяг</w:t>
      </w:r>
      <w:proofErr w:type="spellEnd"/>
      <w:r w:rsidR="00BB0B86" w:rsidRPr="00697609">
        <w:rPr>
          <w:rFonts w:ascii="Times New Roman" w:hAnsi="Times New Roman"/>
          <w:lang w:val="uk-UA"/>
        </w:rPr>
        <w:t xml:space="preserve"> </w:t>
      </w:r>
      <w:proofErr w:type="spellStart"/>
      <w:r w:rsidR="00B95B9F" w:rsidRPr="00697609">
        <w:rPr>
          <w:rFonts w:ascii="Times New Roman" w:hAnsi="Times New Roman"/>
        </w:rPr>
        <w:t>закупі</w:t>
      </w:r>
      <w:proofErr w:type="gramStart"/>
      <w:r w:rsidR="00B95B9F" w:rsidRPr="00697609">
        <w:rPr>
          <w:rFonts w:ascii="Times New Roman" w:hAnsi="Times New Roman"/>
        </w:rPr>
        <w:t>вл</w:t>
      </w:r>
      <w:proofErr w:type="gramEnd"/>
      <w:r w:rsidR="00B95B9F" w:rsidRPr="00697609">
        <w:rPr>
          <w:rFonts w:ascii="Times New Roman" w:hAnsi="Times New Roman"/>
        </w:rPr>
        <w:t>і</w:t>
      </w:r>
      <w:proofErr w:type="spellEnd"/>
      <w:r w:rsidR="00BB0B86" w:rsidRPr="00697609">
        <w:rPr>
          <w:rFonts w:ascii="Times New Roman" w:hAnsi="Times New Roman"/>
          <w:lang w:val="uk-UA"/>
        </w:rPr>
        <w:t xml:space="preserve"> </w:t>
      </w:r>
      <w:proofErr w:type="spellStart"/>
      <w:r w:rsidR="00B95B9F" w:rsidRPr="00697609">
        <w:rPr>
          <w:rFonts w:ascii="Times New Roman" w:hAnsi="Times New Roman"/>
        </w:rPr>
        <w:t>послуги</w:t>
      </w:r>
      <w:proofErr w:type="spellEnd"/>
      <w:r w:rsidR="00B95B9F" w:rsidRPr="00697609">
        <w:rPr>
          <w:rFonts w:ascii="Times New Roman" w:hAnsi="Times New Roman"/>
        </w:rPr>
        <w:t xml:space="preserve">  та</w:t>
      </w:r>
      <w:r w:rsidR="00BB0B86" w:rsidRPr="00697609">
        <w:rPr>
          <w:rFonts w:ascii="Times New Roman" w:hAnsi="Times New Roman"/>
          <w:lang w:val="uk-UA"/>
        </w:rPr>
        <w:t xml:space="preserve"> </w:t>
      </w:r>
      <w:proofErr w:type="spellStart"/>
      <w:r w:rsidR="00B95B9F" w:rsidRPr="00697609">
        <w:rPr>
          <w:rFonts w:ascii="Times New Roman" w:hAnsi="Times New Roman"/>
        </w:rPr>
        <w:t>загальну</w:t>
      </w:r>
      <w:proofErr w:type="spellEnd"/>
      <w:r w:rsidR="00BB0B86" w:rsidRPr="00697609">
        <w:rPr>
          <w:rFonts w:ascii="Times New Roman" w:hAnsi="Times New Roman"/>
          <w:lang w:val="uk-UA"/>
        </w:rPr>
        <w:t xml:space="preserve"> </w:t>
      </w:r>
      <w:proofErr w:type="spellStart"/>
      <w:r w:rsidR="00B95B9F" w:rsidRPr="00697609">
        <w:rPr>
          <w:rFonts w:ascii="Times New Roman" w:hAnsi="Times New Roman"/>
        </w:rPr>
        <w:t>вартість</w:t>
      </w:r>
      <w:proofErr w:type="spellEnd"/>
      <w:r w:rsidR="00BB0B86" w:rsidRPr="00697609">
        <w:rPr>
          <w:rFonts w:ascii="Times New Roman" w:hAnsi="Times New Roman"/>
          <w:lang w:val="uk-UA"/>
        </w:rPr>
        <w:t xml:space="preserve"> </w:t>
      </w:r>
      <w:proofErr w:type="spellStart"/>
      <w:r w:rsidR="00B95B9F" w:rsidRPr="00697609">
        <w:rPr>
          <w:rFonts w:ascii="Times New Roman" w:hAnsi="Times New Roman"/>
        </w:rPr>
        <w:t>цього</w:t>
      </w:r>
      <w:proofErr w:type="spellEnd"/>
      <w:r w:rsidR="00B95B9F" w:rsidRPr="00697609">
        <w:rPr>
          <w:rFonts w:ascii="Times New Roman" w:hAnsi="Times New Roman"/>
        </w:rPr>
        <w:t xml:space="preserve"> Договору </w:t>
      </w:r>
      <w:proofErr w:type="spellStart"/>
      <w:r w:rsidR="00B95B9F" w:rsidRPr="00697609">
        <w:rPr>
          <w:rFonts w:ascii="Times New Roman" w:hAnsi="Times New Roman"/>
        </w:rPr>
        <w:t>залежно</w:t>
      </w:r>
      <w:proofErr w:type="spellEnd"/>
      <w:r w:rsidR="00BB0B86" w:rsidRPr="00697609">
        <w:rPr>
          <w:rFonts w:ascii="Times New Roman" w:hAnsi="Times New Roman"/>
          <w:lang w:val="uk-UA"/>
        </w:rPr>
        <w:t xml:space="preserve"> </w:t>
      </w:r>
      <w:proofErr w:type="spellStart"/>
      <w:r w:rsidR="00B95B9F" w:rsidRPr="00697609">
        <w:rPr>
          <w:rFonts w:ascii="Times New Roman" w:hAnsi="Times New Roman"/>
        </w:rPr>
        <w:t>від</w:t>
      </w:r>
      <w:proofErr w:type="spellEnd"/>
      <w:r w:rsidR="00B95B9F" w:rsidRPr="00697609">
        <w:rPr>
          <w:rFonts w:ascii="Times New Roman" w:hAnsi="Times New Roman"/>
        </w:rPr>
        <w:t xml:space="preserve"> реального </w:t>
      </w:r>
      <w:proofErr w:type="spellStart"/>
      <w:r w:rsidR="00B95B9F" w:rsidRPr="00697609">
        <w:rPr>
          <w:rFonts w:ascii="Times New Roman" w:hAnsi="Times New Roman"/>
        </w:rPr>
        <w:t>фінансування</w:t>
      </w:r>
      <w:proofErr w:type="spellEnd"/>
      <w:r w:rsidR="00BB0B86" w:rsidRPr="00697609">
        <w:rPr>
          <w:rFonts w:ascii="Times New Roman" w:hAnsi="Times New Roman"/>
          <w:lang w:val="uk-UA"/>
        </w:rPr>
        <w:t xml:space="preserve"> </w:t>
      </w:r>
      <w:proofErr w:type="spellStart"/>
      <w:r w:rsidR="00B95B9F" w:rsidRPr="00697609">
        <w:rPr>
          <w:rFonts w:ascii="Times New Roman" w:hAnsi="Times New Roman"/>
        </w:rPr>
        <w:t>видатків</w:t>
      </w:r>
      <w:proofErr w:type="spellEnd"/>
      <w:r w:rsidR="00B95B9F" w:rsidRPr="00697609">
        <w:rPr>
          <w:rFonts w:ascii="Times New Roman" w:hAnsi="Times New Roman"/>
        </w:rPr>
        <w:t xml:space="preserve">. У такому </w:t>
      </w:r>
      <w:proofErr w:type="spellStart"/>
      <w:r w:rsidR="00B95B9F" w:rsidRPr="00697609">
        <w:rPr>
          <w:rFonts w:ascii="Times New Roman" w:hAnsi="Times New Roman"/>
        </w:rPr>
        <w:t>разі</w:t>
      </w:r>
      <w:proofErr w:type="spellEnd"/>
      <w:r w:rsidR="00BB0B86" w:rsidRPr="00697609">
        <w:rPr>
          <w:rFonts w:ascii="Times New Roman" w:hAnsi="Times New Roman"/>
          <w:lang w:val="uk-UA"/>
        </w:rPr>
        <w:t xml:space="preserve"> </w:t>
      </w:r>
      <w:proofErr w:type="spellStart"/>
      <w:r w:rsidR="00B95B9F" w:rsidRPr="00697609">
        <w:rPr>
          <w:rFonts w:ascii="Times New Roman" w:hAnsi="Times New Roman"/>
        </w:rPr>
        <w:t>Сторони</w:t>
      </w:r>
      <w:proofErr w:type="spellEnd"/>
      <w:r w:rsidR="00BB0B86" w:rsidRPr="00697609">
        <w:rPr>
          <w:rFonts w:ascii="Times New Roman" w:hAnsi="Times New Roman"/>
          <w:lang w:val="uk-UA"/>
        </w:rPr>
        <w:t xml:space="preserve"> </w:t>
      </w:r>
      <w:proofErr w:type="spellStart"/>
      <w:r w:rsidR="00B95B9F" w:rsidRPr="00697609">
        <w:rPr>
          <w:rFonts w:ascii="Times New Roman" w:hAnsi="Times New Roman"/>
        </w:rPr>
        <w:t>вносять</w:t>
      </w:r>
      <w:proofErr w:type="spellEnd"/>
      <w:r w:rsidR="00BB0B86" w:rsidRPr="00697609">
        <w:rPr>
          <w:rFonts w:ascii="Times New Roman" w:hAnsi="Times New Roman"/>
          <w:lang w:val="uk-UA"/>
        </w:rPr>
        <w:t xml:space="preserve"> </w:t>
      </w:r>
      <w:proofErr w:type="spellStart"/>
      <w:r w:rsidR="00B95B9F" w:rsidRPr="00697609">
        <w:rPr>
          <w:rFonts w:ascii="Times New Roman" w:hAnsi="Times New Roman"/>
        </w:rPr>
        <w:t>відповідні</w:t>
      </w:r>
      <w:proofErr w:type="spellEnd"/>
      <w:r w:rsidR="00BB0B86" w:rsidRPr="00697609">
        <w:rPr>
          <w:rFonts w:ascii="Times New Roman" w:hAnsi="Times New Roman"/>
          <w:lang w:val="uk-UA"/>
        </w:rPr>
        <w:t xml:space="preserve"> </w:t>
      </w:r>
      <w:proofErr w:type="spellStart"/>
      <w:r w:rsidR="00B95B9F" w:rsidRPr="00697609">
        <w:rPr>
          <w:rFonts w:ascii="Times New Roman" w:hAnsi="Times New Roman"/>
        </w:rPr>
        <w:t>зміни</w:t>
      </w:r>
      <w:proofErr w:type="spellEnd"/>
      <w:r w:rsidR="00B95B9F" w:rsidRPr="00697609">
        <w:rPr>
          <w:rFonts w:ascii="Times New Roman" w:hAnsi="Times New Roman"/>
        </w:rPr>
        <w:t xml:space="preserve"> до </w:t>
      </w:r>
      <w:proofErr w:type="spellStart"/>
      <w:r w:rsidR="00B95B9F" w:rsidRPr="00697609">
        <w:rPr>
          <w:rFonts w:ascii="Times New Roman" w:hAnsi="Times New Roman"/>
        </w:rPr>
        <w:t>цього</w:t>
      </w:r>
      <w:proofErr w:type="spellEnd"/>
      <w:r w:rsidR="00B95B9F" w:rsidRPr="00697609">
        <w:rPr>
          <w:rFonts w:ascii="Times New Roman" w:hAnsi="Times New Roman"/>
        </w:rPr>
        <w:t xml:space="preserve"> Договору;</w:t>
      </w:r>
    </w:p>
    <w:p w:rsidR="00B95B9F" w:rsidRPr="00697609" w:rsidRDefault="000D5951" w:rsidP="00B95B9F">
      <w:pPr>
        <w:shd w:val="clear" w:color="auto" w:fill="FFFFFF"/>
        <w:spacing w:after="0" w:line="240" w:lineRule="auto"/>
        <w:jc w:val="both"/>
        <w:rPr>
          <w:rFonts w:ascii="Times New Roman" w:hAnsi="Times New Roman"/>
          <w:lang w:val="uk-UA"/>
        </w:rPr>
      </w:pPr>
      <w:r w:rsidRPr="00697609">
        <w:rPr>
          <w:rFonts w:ascii="Times New Roman" w:hAnsi="Times New Roman"/>
        </w:rPr>
        <w:t xml:space="preserve"> 6.2.</w:t>
      </w:r>
      <w:r w:rsidRPr="00697609">
        <w:rPr>
          <w:rFonts w:ascii="Times New Roman" w:hAnsi="Times New Roman"/>
          <w:lang w:val="uk-UA"/>
        </w:rPr>
        <w:t>5</w:t>
      </w:r>
      <w:r w:rsidR="00B95B9F" w:rsidRPr="00697609">
        <w:rPr>
          <w:rFonts w:ascii="Times New Roman" w:hAnsi="Times New Roman"/>
        </w:rPr>
        <w:t xml:space="preserve">. </w:t>
      </w:r>
      <w:proofErr w:type="spellStart"/>
      <w:r w:rsidR="00B95B9F" w:rsidRPr="00697609">
        <w:rPr>
          <w:rFonts w:ascii="Times New Roman" w:hAnsi="Times New Roman"/>
        </w:rPr>
        <w:t>Повернути</w:t>
      </w:r>
      <w:proofErr w:type="spellEnd"/>
      <w:r w:rsidR="00BB0B86" w:rsidRPr="00697609">
        <w:rPr>
          <w:rFonts w:ascii="Times New Roman" w:hAnsi="Times New Roman"/>
          <w:lang w:val="uk-UA"/>
        </w:rPr>
        <w:t xml:space="preserve"> </w:t>
      </w:r>
      <w:proofErr w:type="spellStart"/>
      <w:r w:rsidR="00B95B9F" w:rsidRPr="00697609">
        <w:rPr>
          <w:rFonts w:ascii="Times New Roman" w:hAnsi="Times New Roman"/>
        </w:rPr>
        <w:t>рахунок</w:t>
      </w:r>
      <w:proofErr w:type="spellEnd"/>
      <w:r w:rsidR="00BB0B86" w:rsidRPr="00697609">
        <w:rPr>
          <w:rFonts w:ascii="Times New Roman" w:hAnsi="Times New Roman"/>
          <w:lang w:val="uk-UA"/>
        </w:rPr>
        <w:t xml:space="preserve"> </w:t>
      </w:r>
      <w:proofErr w:type="spellStart"/>
      <w:r w:rsidR="00172D28" w:rsidRPr="00697609">
        <w:rPr>
          <w:rFonts w:ascii="Times New Roman" w:hAnsi="Times New Roman"/>
        </w:rPr>
        <w:t>Виконавц</w:t>
      </w:r>
      <w:proofErr w:type="spellEnd"/>
      <w:r w:rsidR="00172D28" w:rsidRPr="00697609">
        <w:rPr>
          <w:rFonts w:ascii="Times New Roman" w:hAnsi="Times New Roman"/>
          <w:lang w:val="uk-UA"/>
        </w:rPr>
        <w:t>ю</w:t>
      </w:r>
      <w:r w:rsidR="00BB0B86" w:rsidRPr="00697609">
        <w:rPr>
          <w:rFonts w:ascii="Times New Roman" w:hAnsi="Times New Roman"/>
          <w:lang w:val="uk-UA"/>
        </w:rPr>
        <w:t xml:space="preserve"> </w:t>
      </w:r>
      <w:r w:rsidR="00B95B9F" w:rsidRPr="00697609">
        <w:rPr>
          <w:rFonts w:ascii="Times New Roman" w:hAnsi="Times New Roman"/>
        </w:rPr>
        <w:t>без</w:t>
      </w:r>
      <w:r w:rsidR="00BB0B86" w:rsidRPr="00697609">
        <w:rPr>
          <w:rFonts w:ascii="Times New Roman" w:hAnsi="Times New Roman"/>
          <w:lang w:val="uk-UA"/>
        </w:rPr>
        <w:t xml:space="preserve"> </w:t>
      </w:r>
      <w:proofErr w:type="spellStart"/>
      <w:r w:rsidR="00B95B9F" w:rsidRPr="00697609">
        <w:rPr>
          <w:rFonts w:ascii="Times New Roman" w:hAnsi="Times New Roman"/>
        </w:rPr>
        <w:t>здійснення</w:t>
      </w:r>
      <w:proofErr w:type="spellEnd"/>
      <w:r w:rsidR="00B95B9F" w:rsidRPr="00697609">
        <w:rPr>
          <w:rFonts w:ascii="Times New Roman" w:hAnsi="Times New Roman"/>
        </w:rPr>
        <w:t xml:space="preserve">  оплати  в </w:t>
      </w:r>
      <w:proofErr w:type="spellStart"/>
      <w:r w:rsidR="00B95B9F" w:rsidRPr="00697609">
        <w:rPr>
          <w:rFonts w:ascii="Times New Roman" w:hAnsi="Times New Roman"/>
        </w:rPr>
        <w:t>разі</w:t>
      </w:r>
      <w:proofErr w:type="spellEnd"/>
      <w:r w:rsidR="00BB0B86" w:rsidRPr="00697609">
        <w:rPr>
          <w:rFonts w:ascii="Times New Roman" w:hAnsi="Times New Roman"/>
          <w:lang w:val="uk-UA"/>
        </w:rPr>
        <w:t xml:space="preserve"> </w:t>
      </w:r>
      <w:proofErr w:type="spellStart"/>
      <w:r w:rsidR="00B95B9F" w:rsidRPr="00697609">
        <w:rPr>
          <w:rFonts w:ascii="Times New Roman" w:hAnsi="Times New Roman"/>
        </w:rPr>
        <w:t>неналежного</w:t>
      </w:r>
      <w:proofErr w:type="spellEnd"/>
      <w:r w:rsidR="00BB0B86" w:rsidRPr="00697609">
        <w:rPr>
          <w:rFonts w:ascii="Times New Roman" w:hAnsi="Times New Roman"/>
          <w:lang w:val="uk-UA"/>
        </w:rPr>
        <w:t xml:space="preserve"> </w:t>
      </w:r>
      <w:proofErr w:type="spellStart"/>
      <w:r w:rsidR="00B95B9F" w:rsidRPr="00697609">
        <w:rPr>
          <w:rFonts w:ascii="Times New Roman" w:hAnsi="Times New Roman"/>
        </w:rPr>
        <w:t>оформлення</w:t>
      </w:r>
      <w:proofErr w:type="spellEnd"/>
      <w:r w:rsidR="00BB0B86" w:rsidRPr="00697609">
        <w:rPr>
          <w:rFonts w:ascii="Times New Roman" w:hAnsi="Times New Roman"/>
          <w:lang w:val="uk-UA"/>
        </w:rPr>
        <w:t xml:space="preserve"> </w:t>
      </w:r>
      <w:proofErr w:type="spellStart"/>
      <w:r w:rsidR="00B95B9F" w:rsidRPr="00697609">
        <w:rPr>
          <w:rFonts w:ascii="Times New Roman" w:hAnsi="Times New Roman"/>
        </w:rPr>
        <w:t>документів</w:t>
      </w:r>
      <w:proofErr w:type="spellEnd"/>
      <w:r w:rsidR="00B95B9F" w:rsidRPr="00697609">
        <w:rPr>
          <w:rFonts w:ascii="Times New Roman" w:hAnsi="Times New Roman"/>
        </w:rPr>
        <w:t xml:space="preserve">,  </w:t>
      </w:r>
      <w:proofErr w:type="spellStart"/>
      <w:r w:rsidR="00B95B9F" w:rsidRPr="00697609">
        <w:rPr>
          <w:rFonts w:ascii="Times New Roman" w:hAnsi="Times New Roman"/>
        </w:rPr>
        <w:t>зазначених</w:t>
      </w:r>
      <w:proofErr w:type="spellEnd"/>
      <w:r w:rsidR="00B95B9F" w:rsidRPr="00697609">
        <w:rPr>
          <w:rFonts w:ascii="Times New Roman" w:hAnsi="Times New Roman"/>
        </w:rPr>
        <w:t xml:space="preserve"> у </w:t>
      </w:r>
      <w:proofErr w:type="spellStart"/>
      <w:r w:rsidR="00B95B9F" w:rsidRPr="00697609">
        <w:rPr>
          <w:rFonts w:ascii="Times New Roman" w:hAnsi="Times New Roman"/>
        </w:rPr>
        <w:t>пункті</w:t>
      </w:r>
      <w:proofErr w:type="spellEnd"/>
      <w:r w:rsidR="00B95B9F" w:rsidRPr="00697609">
        <w:rPr>
          <w:rFonts w:ascii="Times New Roman" w:hAnsi="Times New Roman"/>
        </w:rPr>
        <w:t xml:space="preserve"> 4.2 </w:t>
      </w:r>
      <w:proofErr w:type="spellStart"/>
      <w:r w:rsidR="00B95B9F" w:rsidRPr="00697609">
        <w:rPr>
          <w:rFonts w:ascii="Times New Roman" w:hAnsi="Times New Roman"/>
        </w:rPr>
        <w:t>розділу</w:t>
      </w:r>
      <w:proofErr w:type="spellEnd"/>
      <w:r w:rsidR="00B95B9F" w:rsidRPr="00697609">
        <w:rPr>
          <w:rFonts w:ascii="Times New Roman" w:hAnsi="Times New Roman"/>
        </w:rPr>
        <w:t xml:space="preserve"> IV </w:t>
      </w:r>
      <w:proofErr w:type="spellStart"/>
      <w:r w:rsidR="00B95B9F" w:rsidRPr="00697609">
        <w:rPr>
          <w:rFonts w:ascii="Times New Roman" w:hAnsi="Times New Roman"/>
        </w:rPr>
        <w:t>цього</w:t>
      </w:r>
      <w:proofErr w:type="spellEnd"/>
      <w:r w:rsidR="00B95B9F" w:rsidRPr="00697609">
        <w:rPr>
          <w:rFonts w:ascii="Times New Roman" w:hAnsi="Times New Roman"/>
        </w:rPr>
        <w:t xml:space="preserve"> Договору (</w:t>
      </w:r>
      <w:proofErr w:type="spellStart"/>
      <w:r w:rsidR="00B95B9F" w:rsidRPr="00697609">
        <w:rPr>
          <w:rFonts w:ascii="Times New Roman" w:hAnsi="Times New Roman"/>
        </w:rPr>
        <w:t>відсутність</w:t>
      </w:r>
      <w:proofErr w:type="spellEnd"/>
      <w:r w:rsidR="00BB0B86" w:rsidRPr="00697609">
        <w:rPr>
          <w:rFonts w:ascii="Times New Roman" w:hAnsi="Times New Roman"/>
          <w:lang w:val="uk-UA"/>
        </w:rPr>
        <w:t xml:space="preserve"> </w:t>
      </w:r>
      <w:proofErr w:type="spellStart"/>
      <w:r w:rsidR="00B95B9F" w:rsidRPr="00697609">
        <w:rPr>
          <w:rFonts w:ascii="Times New Roman" w:hAnsi="Times New Roman"/>
        </w:rPr>
        <w:t>печат</w:t>
      </w:r>
      <w:proofErr w:type="spellEnd"/>
      <w:r w:rsidR="00B95B9F" w:rsidRPr="00697609">
        <w:rPr>
          <w:rFonts w:ascii="Times New Roman" w:hAnsi="Times New Roman"/>
          <w:lang w:val="uk-UA"/>
        </w:rPr>
        <w:t>о</w:t>
      </w:r>
      <w:r w:rsidR="00B95B9F" w:rsidRPr="00697609">
        <w:rPr>
          <w:rFonts w:ascii="Times New Roman" w:hAnsi="Times New Roman"/>
        </w:rPr>
        <w:t xml:space="preserve">к, </w:t>
      </w:r>
      <w:proofErr w:type="spellStart"/>
      <w:proofErr w:type="gramStart"/>
      <w:r w:rsidR="00B95B9F" w:rsidRPr="00697609">
        <w:rPr>
          <w:rFonts w:ascii="Times New Roman" w:hAnsi="Times New Roman"/>
        </w:rPr>
        <w:t>п</w:t>
      </w:r>
      <w:proofErr w:type="gramEnd"/>
      <w:r w:rsidR="00B95B9F" w:rsidRPr="00697609">
        <w:rPr>
          <w:rFonts w:ascii="Times New Roman" w:hAnsi="Times New Roman"/>
        </w:rPr>
        <w:t>ідписів</w:t>
      </w:r>
      <w:proofErr w:type="spellEnd"/>
      <w:r w:rsidR="00BB0B86" w:rsidRPr="00697609">
        <w:rPr>
          <w:rFonts w:ascii="Times New Roman" w:hAnsi="Times New Roman"/>
          <w:lang w:val="uk-UA"/>
        </w:rPr>
        <w:t xml:space="preserve"> </w:t>
      </w:r>
      <w:proofErr w:type="spellStart"/>
      <w:r w:rsidR="00B95B9F" w:rsidRPr="00697609">
        <w:rPr>
          <w:rFonts w:ascii="Times New Roman" w:hAnsi="Times New Roman"/>
        </w:rPr>
        <w:t>тощо</w:t>
      </w:r>
      <w:proofErr w:type="spellEnd"/>
      <w:r w:rsidR="00B95B9F" w:rsidRPr="00697609">
        <w:rPr>
          <w:rFonts w:ascii="Times New Roman" w:hAnsi="Times New Roman"/>
        </w:rPr>
        <w:t>)</w:t>
      </w:r>
      <w:r w:rsidR="00B95B9F" w:rsidRPr="00697609">
        <w:rPr>
          <w:rFonts w:ascii="Times New Roman" w:hAnsi="Times New Roman"/>
          <w:lang w:val="uk-UA"/>
        </w:rPr>
        <w:t>;</w:t>
      </w:r>
    </w:p>
    <w:p w:rsidR="00B95B9F" w:rsidRPr="00697609" w:rsidRDefault="000D5951" w:rsidP="00B95B9F">
      <w:pPr>
        <w:shd w:val="clear" w:color="auto" w:fill="FFFFFF"/>
        <w:spacing w:after="0" w:line="240" w:lineRule="auto"/>
        <w:jc w:val="both"/>
        <w:rPr>
          <w:rFonts w:ascii="Times New Roman" w:hAnsi="Times New Roman"/>
          <w:lang w:val="uk-UA"/>
        </w:rPr>
      </w:pPr>
      <w:r w:rsidRPr="00697609">
        <w:rPr>
          <w:rFonts w:ascii="Times New Roman" w:hAnsi="Times New Roman"/>
          <w:lang w:val="uk-UA"/>
        </w:rPr>
        <w:t xml:space="preserve"> 6.2.6</w:t>
      </w:r>
      <w:r w:rsidR="00B95B9F" w:rsidRPr="00697609">
        <w:rPr>
          <w:rFonts w:ascii="Times New Roman" w:hAnsi="Times New Roman"/>
          <w:lang w:val="uk-UA"/>
        </w:rPr>
        <w:t xml:space="preserve">. У випадках істотних змін в організації освітніх процесів у закладах освіти, Замовник узгоджує з </w:t>
      </w:r>
      <w:r w:rsidR="00B51EEA" w:rsidRPr="00697609">
        <w:rPr>
          <w:rFonts w:ascii="Times New Roman" w:hAnsi="Times New Roman"/>
          <w:lang w:val="uk-UA"/>
        </w:rPr>
        <w:t>Виконавцем</w:t>
      </w:r>
      <w:r w:rsidR="00B95B9F" w:rsidRPr="00697609">
        <w:rPr>
          <w:rFonts w:ascii="Times New Roman" w:hAnsi="Times New Roman"/>
          <w:lang w:val="uk-UA"/>
        </w:rPr>
        <w:t xml:space="preserve"> зміну місця надання послуг, зазначеного у </w:t>
      </w:r>
      <w:r w:rsidR="00562ABC" w:rsidRPr="00697609">
        <w:rPr>
          <w:rFonts w:ascii="Times New Roman" w:hAnsi="Times New Roman"/>
          <w:lang w:val="uk-UA"/>
        </w:rPr>
        <w:t>Додатку 3</w:t>
      </w:r>
      <w:r w:rsidR="00B95B9F" w:rsidRPr="00697609">
        <w:rPr>
          <w:rFonts w:ascii="Times New Roman" w:hAnsi="Times New Roman"/>
          <w:lang w:val="uk-UA"/>
        </w:rPr>
        <w:t>, шляхом укладання додаткової угоди.</w:t>
      </w:r>
    </w:p>
    <w:p w:rsidR="00B95B9F" w:rsidRPr="00697609" w:rsidRDefault="000D5951" w:rsidP="00B95B9F">
      <w:pPr>
        <w:shd w:val="clear" w:color="auto" w:fill="FFFFFF"/>
        <w:spacing w:after="0" w:line="240" w:lineRule="auto"/>
        <w:jc w:val="both"/>
        <w:rPr>
          <w:rFonts w:ascii="Times New Roman" w:hAnsi="Times New Roman"/>
          <w:lang w:val="uk-UA"/>
        </w:rPr>
      </w:pPr>
      <w:r w:rsidRPr="00697609">
        <w:rPr>
          <w:rFonts w:ascii="Times New Roman" w:hAnsi="Times New Roman"/>
          <w:lang w:val="uk-UA"/>
        </w:rPr>
        <w:t>6.2.7</w:t>
      </w:r>
      <w:r w:rsidR="00B95B9F" w:rsidRPr="00697609">
        <w:rPr>
          <w:rFonts w:ascii="Times New Roman" w:hAnsi="Times New Roman"/>
          <w:lang w:val="uk-UA"/>
        </w:rPr>
        <w:t xml:space="preserve">. Розірвати Договір у односторонньому порядку у разі систематичного (більше 2-х разів) порушення </w:t>
      </w:r>
      <w:r w:rsidR="00B51EEA" w:rsidRPr="00697609">
        <w:rPr>
          <w:rFonts w:ascii="Times New Roman" w:hAnsi="Times New Roman"/>
          <w:lang w:val="uk-UA"/>
        </w:rPr>
        <w:t>Виконавцем</w:t>
      </w:r>
      <w:r w:rsidR="00B95B9F" w:rsidRPr="00697609">
        <w:rPr>
          <w:rFonts w:ascii="Times New Roman" w:hAnsi="Times New Roman"/>
          <w:lang w:val="uk-UA"/>
        </w:rPr>
        <w:t xml:space="preserve"> умов договору щодо якості надання послуг.</w:t>
      </w:r>
      <w:r w:rsidR="00B95B9F" w:rsidRPr="00697609">
        <w:rPr>
          <w:rFonts w:ascii="Times New Roman" w:hAnsi="Times New Roman"/>
          <w:lang w:val="uk-UA"/>
        </w:rPr>
        <w:br/>
        <w:t xml:space="preserve">Договір припиняє свою дію після того, як Замовник письмово сповістить </w:t>
      </w:r>
      <w:r w:rsidR="00B51EEA" w:rsidRPr="00697609">
        <w:rPr>
          <w:rFonts w:ascii="Times New Roman" w:hAnsi="Times New Roman"/>
          <w:lang w:val="uk-UA"/>
        </w:rPr>
        <w:t>Виконавця</w:t>
      </w:r>
      <w:r w:rsidR="00B95B9F" w:rsidRPr="00697609">
        <w:rPr>
          <w:rFonts w:ascii="Times New Roman" w:hAnsi="Times New Roman"/>
          <w:lang w:val="uk-UA"/>
        </w:rPr>
        <w:t xml:space="preserve"> про своє рішення та проведе з ним розрахунки за фактично надані послуги;</w:t>
      </w:r>
    </w:p>
    <w:p w:rsidR="00B95B9F" w:rsidRPr="00697609" w:rsidRDefault="000D5951" w:rsidP="00B95B9F">
      <w:pPr>
        <w:shd w:val="clear" w:color="auto" w:fill="FFFFFF"/>
        <w:spacing w:after="0" w:line="240" w:lineRule="auto"/>
        <w:jc w:val="both"/>
        <w:rPr>
          <w:rFonts w:ascii="Times New Roman" w:hAnsi="Times New Roman"/>
          <w:lang w:val="uk-UA"/>
        </w:rPr>
      </w:pPr>
      <w:r w:rsidRPr="00697609">
        <w:rPr>
          <w:rFonts w:ascii="Times New Roman" w:hAnsi="Times New Roman"/>
          <w:lang w:val="uk-UA"/>
        </w:rPr>
        <w:t>6.2.8</w:t>
      </w:r>
      <w:r w:rsidR="00B95B9F" w:rsidRPr="00697609">
        <w:rPr>
          <w:rFonts w:ascii="Times New Roman" w:hAnsi="Times New Roman"/>
          <w:lang w:val="uk-UA"/>
        </w:rPr>
        <w:t>. Розірвати Договір або зменшити обсяги надання послуг в односторонньому порядку у разі, якщо відпала потреба у закупівлі даних послуг.</w:t>
      </w:r>
    </w:p>
    <w:p w:rsidR="00B95B9F" w:rsidRPr="00697609" w:rsidRDefault="00B95B9F" w:rsidP="00B95B9F">
      <w:pPr>
        <w:shd w:val="clear" w:color="auto" w:fill="FFFFFF"/>
        <w:spacing w:after="0" w:line="240" w:lineRule="auto"/>
        <w:jc w:val="both"/>
        <w:rPr>
          <w:rFonts w:ascii="Times New Roman" w:hAnsi="Times New Roman"/>
          <w:b/>
          <w:lang w:val="uk-UA"/>
        </w:rPr>
      </w:pPr>
      <w:r w:rsidRPr="00697609">
        <w:rPr>
          <w:rFonts w:ascii="Times New Roman" w:hAnsi="Times New Roman"/>
          <w:b/>
          <w:lang w:val="uk-UA"/>
        </w:rPr>
        <w:t xml:space="preserve">6.3. </w:t>
      </w:r>
      <w:r w:rsidR="0040121A" w:rsidRPr="00697609">
        <w:rPr>
          <w:rFonts w:ascii="Times New Roman" w:hAnsi="Times New Roman"/>
          <w:b/>
          <w:lang w:val="uk-UA"/>
        </w:rPr>
        <w:t>Виконавець</w:t>
      </w:r>
      <w:r w:rsidR="00AF14F0" w:rsidRPr="00697609">
        <w:rPr>
          <w:rFonts w:ascii="Times New Roman" w:hAnsi="Times New Roman"/>
          <w:b/>
          <w:lang w:val="uk-UA"/>
        </w:rPr>
        <w:t xml:space="preserve"> </w:t>
      </w:r>
      <w:r w:rsidRPr="00697609">
        <w:rPr>
          <w:rFonts w:ascii="Times New Roman" w:hAnsi="Times New Roman"/>
          <w:b/>
          <w:lang w:val="uk-UA"/>
        </w:rPr>
        <w:t>зобов'язаний:</w:t>
      </w:r>
    </w:p>
    <w:p w:rsidR="00B95B9F" w:rsidRPr="00697609" w:rsidRDefault="00B95B9F" w:rsidP="00B95B9F">
      <w:pPr>
        <w:shd w:val="clear" w:color="auto" w:fill="FFFFFF"/>
        <w:spacing w:after="0" w:line="240" w:lineRule="auto"/>
        <w:jc w:val="both"/>
        <w:rPr>
          <w:rFonts w:ascii="Times New Roman" w:hAnsi="Times New Roman"/>
          <w:lang w:val="uk-UA"/>
        </w:rPr>
      </w:pPr>
      <w:r w:rsidRPr="00697609">
        <w:rPr>
          <w:rFonts w:ascii="Times New Roman" w:hAnsi="Times New Roman"/>
          <w:lang w:val="uk-UA"/>
        </w:rPr>
        <w:t>6.3.1. Забезпечити  надання послуг у відповідності з умовами цього Договору;</w:t>
      </w:r>
    </w:p>
    <w:p w:rsidR="00B95B9F" w:rsidRPr="00697609" w:rsidRDefault="00B95B9F" w:rsidP="00B95B9F">
      <w:pPr>
        <w:shd w:val="clear" w:color="auto" w:fill="FFFFFF"/>
        <w:spacing w:after="0" w:line="240" w:lineRule="auto"/>
        <w:jc w:val="both"/>
        <w:rPr>
          <w:rFonts w:ascii="Times New Roman" w:hAnsi="Times New Roman"/>
          <w:lang w:val="uk-UA"/>
        </w:rPr>
      </w:pPr>
      <w:r w:rsidRPr="00697609">
        <w:rPr>
          <w:rFonts w:ascii="Times New Roman" w:hAnsi="Times New Roman"/>
          <w:lang w:val="uk-UA"/>
        </w:rPr>
        <w:t>6.3.2</w:t>
      </w:r>
      <w:r w:rsidRPr="00697609">
        <w:rPr>
          <w:rFonts w:ascii="Times New Roman" w:hAnsi="Times New Roman"/>
        </w:rPr>
        <w:t xml:space="preserve">. </w:t>
      </w:r>
      <w:proofErr w:type="spellStart"/>
      <w:r w:rsidRPr="00697609">
        <w:rPr>
          <w:rFonts w:ascii="Times New Roman" w:hAnsi="Times New Roman"/>
        </w:rPr>
        <w:t>Забезпечити</w:t>
      </w:r>
      <w:proofErr w:type="spellEnd"/>
      <w:r w:rsidR="00C73E17" w:rsidRPr="00697609">
        <w:rPr>
          <w:rFonts w:ascii="Times New Roman" w:hAnsi="Times New Roman"/>
          <w:lang w:val="uk-UA"/>
        </w:rPr>
        <w:t xml:space="preserve"> </w:t>
      </w:r>
      <w:proofErr w:type="spellStart"/>
      <w:r w:rsidRPr="00697609">
        <w:rPr>
          <w:rFonts w:ascii="Times New Roman" w:hAnsi="Times New Roman"/>
        </w:rPr>
        <w:t>надання</w:t>
      </w:r>
      <w:proofErr w:type="spellEnd"/>
      <w:r w:rsidR="00C73E17" w:rsidRPr="00697609">
        <w:rPr>
          <w:rFonts w:ascii="Times New Roman" w:hAnsi="Times New Roman"/>
          <w:lang w:val="uk-UA"/>
        </w:rPr>
        <w:t xml:space="preserve"> </w:t>
      </w:r>
      <w:proofErr w:type="spellStart"/>
      <w:r w:rsidRPr="00697609">
        <w:rPr>
          <w:rFonts w:ascii="Times New Roman" w:hAnsi="Times New Roman"/>
        </w:rPr>
        <w:t>послуг</w:t>
      </w:r>
      <w:proofErr w:type="spellEnd"/>
      <w:r w:rsidRPr="00697609">
        <w:rPr>
          <w:rFonts w:ascii="Times New Roman" w:hAnsi="Times New Roman"/>
        </w:rPr>
        <w:t xml:space="preserve">,  </w:t>
      </w:r>
      <w:proofErr w:type="spellStart"/>
      <w:r w:rsidRPr="00697609">
        <w:rPr>
          <w:rFonts w:ascii="Times New Roman" w:hAnsi="Times New Roman"/>
        </w:rPr>
        <w:t>якість</w:t>
      </w:r>
      <w:proofErr w:type="spellEnd"/>
      <w:r w:rsidR="00C73E17" w:rsidRPr="00697609">
        <w:rPr>
          <w:rFonts w:ascii="Times New Roman" w:hAnsi="Times New Roman"/>
          <w:lang w:val="uk-UA"/>
        </w:rPr>
        <w:t xml:space="preserve"> </w:t>
      </w:r>
      <w:proofErr w:type="spellStart"/>
      <w:r w:rsidRPr="00697609">
        <w:rPr>
          <w:rFonts w:ascii="Times New Roman" w:hAnsi="Times New Roman"/>
        </w:rPr>
        <w:t>яких</w:t>
      </w:r>
      <w:proofErr w:type="spellEnd"/>
      <w:r w:rsidR="00C73E17" w:rsidRPr="00697609">
        <w:rPr>
          <w:rFonts w:ascii="Times New Roman" w:hAnsi="Times New Roman"/>
          <w:lang w:val="uk-UA"/>
        </w:rPr>
        <w:t xml:space="preserve"> </w:t>
      </w:r>
      <w:proofErr w:type="spellStart"/>
      <w:r w:rsidRPr="00697609">
        <w:rPr>
          <w:rFonts w:ascii="Times New Roman" w:hAnsi="Times New Roman"/>
        </w:rPr>
        <w:t>відповідає</w:t>
      </w:r>
      <w:proofErr w:type="spellEnd"/>
      <w:r w:rsidR="00C73E17" w:rsidRPr="00697609">
        <w:rPr>
          <w:rFonts w:ascii="Times New Roman" w:hAnsi="Times New Roman"/>
          <w:lang w:val="uk-UA"/>
        </w:rPr>
        <w:t xml:space="preserve"> </w:t>
      </w:r>
      <w:proofErr w:type="spellStart"/>
      <w:r w:rsidRPr="00697609">
        <w:rPr>
          <w:rFonts w:ascii="Times New Roman" w:hAnsi="Times New Roman"/>
        </w:rPr>
        <w:t>умовам</w:t>
      </w:r>
      <w:proofErr w:type="spellEnd"/>
      <w:r w:rsidRPr="00697609">
        <w:rPr>
          <w:rFonts w:ascii="Times New Roman" w:hAnsi="Times New Roman"/>
        </w:rPr>
        <w:t xml:space="preserve">, </w:t>
      </w:r>
      <w:proofErr w:type="spellStart"/>
      <w:r w:rsidRPr="00697609">
        <w:rPr>
          <w:rFonts w:ascii="Times New Roman" w:hAnsi="Times New Roman"/>
        </w:rPr>
        <w:t>установленим</w:t>
      </w:r>
      <w:proofErr w:type="spellEnd"/>
      <w:r w:rsidR="00C73E17" w:rsidRPr="00697609">
        <w:rPr>
          <w:rFonts w:ascii="Times New Roman" w:hAnsi="Times New Roman"/>
          <w:lang w:val="uk-UA"/>
        </w:rPr>
        <w:t xml:space="preserve"> </w:t>
      </w:r>
      <w:proofErr w:type="spellStart"/>
      <w:r w:rsidRPr="00697609">
        <w:rPr>
          <w:rFonts w:ascii="Times New Roman" w:hAnsi="Times New Roman"/>
        </w:rPr>
        <w:t>розділом</w:t>
      </w:r>
      <w:proofErr w:type="spellEnd"/>
      <w:r w:rsidRPr="00697609">
        <w:rPr>
          <w:rFonts w:ascii="Times New Roman" w:hAnsi="Times New Roman"/>
        </w:rPr>
        <w:t xml:space="preserve">  II </w:t>
      </w:r>
      <w:proofErr w:type="spellStart"/>
      <w:r w:rsidRPr="00697609">
        <w:rPr>
          <w:rFonts w:ascii="Times New Roman" w:hAnsi="Times New Roman"/>
        </w:rPr>
        <w:t>цього</w:t>
      </w:r>
      <w:proofErr w:type="spellEnd"/>
      <w:r w:rsidRPr="00697609">
        <w:rPr>
          <w:rFonts w:ascii="Times New Roman" w:hAnsi="Times New Roman"/>
        </w:rPr>
        <w:t xml:space="preserve"> Договору;</w:t>
      </w:r>
    </w:p>
    <w:p w:rsidR="00B95B9F" w:rsidRPr="00697609" w:rsidRDefault="00B95B9F" w:rsidP="00B95B9F">
      <w:pPr>
        <w:shd w:val="clear" w:color="auto" w:fill="FFFFFF"/>
        <w:spacing w:after="0" w:line="240" w:lineRule="auto"/>
        <w:jc w:val="both"/>
        <w:rPr>
          <w:rFonts w:ascii="Times New Roman" w:hAnsi="Times New Roman"/>
          <w:lang w:val="uk-UA"/>
        </w:rPr>
      </w:pPr>
      <w:r w:rsidRPr="00697609">
        <w:rPr>
          <w:rFonts w:ascii="Times New Roman" w:hAnsi="Times New Roman"/>
          <w:lang w:val="uk-UA"/>
        </w:rPr>
        <w:t xml:space="preserve">6.3.3.У випадках істотних змін в організації освітніх процесів у закладах освіти, </w:t>
      </w:r>
      <w:r w:rsidR="0040121A" w:rsidRPr="00697609">
        <w:rPr>
          <w:rFonts w:ascii="Times New Roman" w:hAnsi="Times New Roman"/>
          <w:lang w:val="uk-UA"/>
        </w:rPr>
        <w:t>Виконавець</w:t>
      </w:r>
      <w:r w:rsidRPr="00697609">
        <w:rPr>
          <w:rFonts w:ascii="Times New Roman" w:hAnsi="Times New Roman"/>
          <w:lang w:val="uk-UA"/>
        </w:rPr>
        <w:t xml:space="preserve"> зобов’язаний погодити з Замовником зміну місця надання послуг, зазначеного у </w:t>
      </w:r>
      <w:r w:rsidR="00AF14F0" w:rsidRPr="00697609">
        <w:rPr>
          <w:rFonts w:ascii="Times New Roman" w:hAnsi="Times New Roman"/>
          <w:lang w:val="uk-UA"/>
        </w:rPr>
        <w:t>Додатку 3</w:t>
      </w:r>
      <w:r w:rsidRPr="00697609">
        <w:rPr>
          <w:rFonts w:ascii="Times New Roman" w:hAnsi="Times New Roman"/>
          <w:lang w:val="uk-UA"/>
        </w:rPr>
        <w:t xml:space="preserve">, </w:t>
      </w:r>
      <w:proofErr w:type="spellStart"/>
      <w:r w:rsidRPr="00697609">
        <w:rPr>
          <w:rFonts w:ascii="Times New Roman" w:hAnsi="Times New Roman"/>
          <w:lang w:val="uk-UA"/>
        </w:rPr>
        <w:t>щляхом</w:t>
      </w:r>
      <w:proofErr w:type="spellEnd"/>
      <w:r w:rsidRPr="00697609">
        <w:rPr>
          <w:rFonts w:ascii="Times New Roman" w:hAnsi="Times New Roman"/>
          <w:lang w:val="uk-UA"/>
        </w:rPr>
        <w:t xml:space="preserve"> укладання додаткової угоди.</w:t>
      </w:r>
    </w:p>
    <w:p w:rsidR="00B95B9F" w:rsidRPr="00697609" w:rsidRDefault="00B95B9F" w:rsidP="00B95B9F">
      <w:pPr>
        <w:shd w:val="clear" w:color="auto" w:fill="FFFFFF"/>
        <w:spacing w:after="0" w:line="240" w:lineRule="auto"/>
        <w:jc w:val="both"/>
        <w:rPr>
          <w:rFonts w:ascii="Times New Roman" w:hAnsi="Times New Roman"/>
          <w:lang w:val="uk-UA"/>
        </w:rPr>
      </w:pPr>
      <w:r w:rsidRPr="00697609">
        <w:rPr>
          <w:rFonts w:ascii="Times New Roman" w:hAnsi="Times New Roman"/>
          <w:lang w:val="uk-UA"/>
        </w:rPr>
        <w:t xml:space="preserve">6.3.4. У разі відмови </w:t>
      </w:r>
      <w:r w:rsidR="00B51EEA" w:rsidRPr="00697609">
        <w:rPr>
          <w:rFonts w:ascii="Times New Roman" w:hAnsi="Times New Roman"/>
          <w:lang w:val="uk-UA"/>
        </w:rPr>
        <w:t>Виконавця</w:t>
      </w:r>
      <w:r w:rsidRPr="00697609">
        <w:rPr>
          <w:rFonts w:ascii="Times New Roman" w:hAnsi="Times New Roman"/>
          <w:lang w:val="uk-UA"/>
        </w:rPr>
        <w:t xml:space="preserve"> від надання послуг, </w:t>
      </w:r>
      <w:r w:rsidR="0040121A" w:rsidRPr="00697609">
        <w:rPr>
          <w:rFonts w:ascii="Times New Roman" w:hAnsi="Times New Roman"/>
          <w:lang w:val="uk-UA"/>
        </w:rPr>
        <w:t>Виконавець</w:t>
      </w:r>
      <w:r w:rsidRPr="00697609">
        <w:rPr>
          <w:rFonts w:ascii="Times New Roman" w:hAnsi="Times New Roman"/>
          <w:lang w:val="uk-UA"/>
        </w:rPr>
        <w:t xml:space="preserve"> зобов’язаний письмово повідомити про це Замовника та здійснювати надання послуг у строк не менше 60 днів.</w:t>
      </w:r>
    </w:p>
    <w:p w:rsidR="00B95B9F" w:rsidRPr="00697609" w:rsidRDefault="00B95B9F" w:rsidP="00B95B9F">
      <w:pPr>
        <w:shd w:val="clear" w:color="auto" w:fill="FFFFFF"/>
        <w:spacing w:after="0" w:line="240" w:lineRule="auto"/>
        <w:jc w:val="both"/>
        <w:rPr>
          <w:rFonts w:ascii="Times New Roman" w:hAnsi="Times New Roman"/>
        </w:rPr>
      </w:pPr>
      <w:r w:rsidRPr="00697609">
        <w:rPr>
          <w:rFonts w:ascii="Times New Roman" w:hAnsi="Times New Roman"/>
          <w:lang w:val="uk-UA"/>
        </w:rPr>
        <w:t>6.3.5.</w:t>
      </w:r>
      <w:proofErr w:type="spellStart"/>
      <w:r w:rsidRPr="00697609">
        <w:rPr>
          <w:rFonts w:ascii="Times New Roman" w:hAnsi="Times New Roman"/>
        </w:rPr>
        <w:t>Дотримуватися</w:t>
      </w:r>
      <w:proofErr w:type="spellEnd"/>
      <w:r w:rsidRPr="00697609">
        <w:rPr>
          <w:rFonts w:ascii="Times New Roman" w:hAnsi="Times New Roman"/>
        </w:rPr>
        <w:t xml:space="preserve"> правил </w:t>
      </w:r>
      <w:proofErr w:type="spellStart"/>
      <w:r w:rsidRPr="00697609">
        <w:rPr>
          <w:rFonts w:ascii="Times New Roman" w:hAnsi="Times New Roman"/>
        </w:rPr>
        <w:t>пожежної</w:t>
      </w:r>
      <w:proofErr w:type="spellEnd"/>
      <w:r w:rsidR="00C73E17" w:rsidRPr="00697609">
        <w:rPr>
          <w:rFonts w:ascii="Times New Roman" w:hAnsi="Times New Roman"/>
          <w:lang w:val="uk-UA"/>
        </w:rPr>
        <w:t xml:space="preserve"> </w:t>
      </w:r>
      <w:proofErr w:type="spellStart"/>
      <w:r w:rsidRPr="00697609">
        <w:rPr>
          <w:rFonts w:ascii="Times New Roman" w:hAnsi="Times New Roman"/>
        </w:rPr>
        <w:t>безпеки</w:t>
      </w:r>
      <w:proofErr w:type="spellEnd"/>
      <w:r w:rsidRPr="00697609">
        <w:rPr>
          <w:rFonts w:ascii="Times New Roman" w:hAnsi="Times New Roman"/>
        </w:rPr>
        <w:t xml:space="preserve"> в </w:t>
      </w:r>
      <w:proofErr w:type="spellStart"/>
      <w:r w:rsidRPr="00697609">
        <w:rPr>
          <w:rFonts w:ascii="Times New Roman" w:hAnsi="Times New Roman"/>
        </w:rPr>
        <w:t>приміщеннях</w:t>
      </w:r>
      <w:proofErr w:type="spellEnd"/>
      <w:r w:rsidRPr="00697609">
        <w:rPr>
          <w:rFonts w:ascii="Times New Roman" w:hAnsi="Times New Roman"/>
        </w:rPr>
        <w:t xml:space="preserve">, </w:t>
      </w:r>
      <w:proofErr w:type="spellStart"/>
      <w:r w:rsidRPr="00697609">
        <w:rPr>
          <w:rFonts w:ascii="Times New Roman" w:hAnsi="Times New Roman"/>
        </w:rPr>
        <w:t>які</w:t>
      </w:r>
      <w:proofErr w:type="spellEnd"/>
      <w:r w:rsidR="00C73E17" w:rsidRPr="00697609">
        <w:rPr>
          <w:rFonts w:ascii="Times New Roman" w:hAnsi="Times New Roman"/>
          <w:lang w:val="uk-UA"/>
        </w:rPr>
        <w:t xml:space="preserve"> </w:t>
      </w:r>
      <w:proofErr w:type="spellStart"/>
      <w:r w:rsidRPr="00697609">
        <w:rPr>
          <w:rFonts w:ascii="Times New Roman" w:hAnsi="Times New Roman"/>
        </w:rPr>
        <w:t>використовуються</w:t>
      </w:r>
      <w:proofErr w:type="spellEnd"/>
      <w:r w:rsidRPr="00697609">
        <w:rPr>
          <w:rFonts w:ascii="Times New Roman" w:hAnsi="Times New Roman"/>
        </w:rPr>
        <w:t xml:space="preserve"> для </w:t>
      </w:r>
      <w:proofErr w:type="spellStart"/>
      <w:r w:rsidRPr="00697609">
        <w:rPr>
          <w:rFonts w:ascii="Times New Roman" w:hAnsi="Times New Roman"/>
        </w:rPr>
        <w:t>надання</w:t>
      </w:r>
      <w:proofErr w:type="spellEnd"/>
      <w:r w:rsidR="00C73E17"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Pr="00697609">
        <w:rPr>
          <w:rFonts w:ascii="Times New Roman" w:hAnsi="Times New Roman"/>
        </w:rPr>
        <w:t xml:space="preserve"> та </w:t>
      </w:r>
      <w:proofErr w:type="spellStart"/>
      <w:r w:rsidRPr="00697609">
        <w:rPr>
          <w:rFonts w:ascii="Times New Roman" w:hAnsi="Times New Roman"/>
        </w:rPr>
        <w:t>зобов’язати</w:t>
      </w:r>
      <w:proofErr w:type="spellEnd"/>
      <w:r w:rsidR="00C73E17" w:rsidRPr="00697609">
        <w:rPr>
          <w:rFonts w:ascii="Times New Roman" w:hAnsi="Times New Roman"/>
          <w:lang w:val="uk-UA"/>
        </w:rPr>
        <w:t xml:space="preserve"> </w:t>
      </w:r>
      <w:proofErr w:type="spellStart"/>
      <w:r w:rsidRPr="00697609">
        <w:rPr>
          <w:rFonts w:ascii="Times New Roman" w:hAnsi="Times New Roman"/>
        </w:rPr>
        <w:t>працівників</w:t>
      </w:r>
      <w:proofErr w:type="spellEnd"/>
      <w:r w:rsidR="00C73E17" w:rsidRPr="00697609">
        <w:rPr>
          <w:rFonts w:ascii="Times New Roman" w:hAnsi="Times New Roman"/>
          <w:lang w:val="uk-UA"/>
        </w:rPr>
        <w:t xml:space="preserve"> </w:t>
      </w:r>
      <w:proofErr w:type="spellStart"/>
      <w:r w:rsidRPr="00697609">
        <w:rPr>
          <w:rFonts w:ascii="Times New Roman" w:hAnsi="Times New Roman"/>
        </w:rPr>
        <w:t>виконувати</w:t>
      </w:r>
      <w:proofErr w:type="spellEnd"/>
      <w:r w:rsidR="00C73E17" w:rsidRPr="00697609">
        <w:rPr>
          <w:rFonts w:ascii="Times New Roman" w:hAnsi="Times New Roman"/>
          <w:lang w:val="uk-UA"/>
        </w:rPr>
        <w:t xml:space="preserve"> </w:t>
      </w:r>
      <w:proofErr w:type="spellStart"/>
      <w:r w:rsidRPr="00697609">
        <w:rPr>
          <w:rFonts w:ascii="Times New Roman" w:hAnsi="Times New Roman"/>
        </w:rPr>
        <w:t>вимоги</w:t>
      </w:r>
      <w:proofErr w:type="spellEnd"/>
      <w:r w:rsidR="00C73E17" w:rsidRPr="00697609">
        <w:rPr>
          <w:rFonts w:ascii="Times New Roman" w:hAnsi="Times New Roman"/>
          <w:lang w:val="uk-UA"/>
        </w:rPr>
        <w:t xml:space="preserve"> </w:t>
      </w:r>
      <w:proofErr w:type="spellStart"/>
      <w:r w:rsidRPr="00697609">
        <w:rPr>
          <w:rFonts w:ascii="Times New Roman" w:hAnsi="Times New Roman"/>
        </w:rPr>
        <w:t>охорони</w:t>
      </w:r>
      <w:proofErr w:type="spellEnd"/>
      <w:r w:rsidR="00C73E17" w:rsidRPr="00697609">
        <w:rPr>
          <w:rFonts w:ascii="Times New Roman" w:hAnsi="Times New Roman"/>
          <w:lang w:val="uk-UA"/>
        </w:rPr>
        <w:t xml:space="preserve"> </w:t>
      </w:r>
      <w:proofErr w:type="spellStart"/>
      <w:r w:rsidRPr="00697609">
        <w:rPr>
          <w:rFonts w:ascii="Times New Roman" w:hAnsi="Times New Roman"/>
        </w:rPr>
        <w:t>праці</w:t>
      </w:r>
      <w:proofErr w:type="spellEnd"/>
      <w:r w:rsidRPr="00697609">
        <w:rPr>
          <w:rFonts w:ascii="Times New Roman" w:hAnsi="Times New Roman"/>
        </w:rPr>
        <w:t xml:space="preserve">. </w:t>
      </w:r>
    </w:p>
    <w:p w:rsidR="00B95B9F" w:rsidRPr="00697609" w:rsidRDefault="00B95B9F" w:rsidP="00B95B9F">
      <w:pPr>
        <w:shd w:val="clear" w:color="auto" w:fill="FFFFFF"/>
        <w:spacing w:after="0" w:line="240" w:lineRule="auto"/>
        <w:jc w:val="both"/>
        <w:rPr>
          <w:rFonts w:ascii="Times New Roman" w:hAnsi="Times New Roman"/>
          <w:b/>
        </w:rPr>
      </w:pPr>
      <w:r w:rsidRPr="00697609">
        <w:rPr>
          <w:rFonts w:ascii="Times New Roman" w:hAnsi="Times New Roman"/>
          <w:b/>
        </w:rPr>
        <w:t xml:space="preserve">6.4. </w:t>
      </w:r>
      <w:r w:rsidR="0040121A" w:rsidRPr="00697609">
        <w:rPr>
          <w:rFonts w:ascii="Times New Roman" w:hAnsi="Times New Roman"/>
          <w:b/>
          <w:lang w:val="uk-UA"/>
        </w:rPr>
        <w:t>Виконавець</w:t>
      </w:r>
      <w:r w:rsidR="00D3068B" w:rsidRPr="00697609">
        <w:rPr>
          <w:rFonts w:ascii="Times New Roman" w:hAnsi="Times New Roman"/>
          <w:b/>
          <w:lang w:val="uk-UA"/>
        </w:rPr>
        <w:t xml:space="preserve"> </w:t>
      </w:r>
      <w:proofErr w:type="spellStart"/>
      <w:r w:rsidRPr="00697609">
        <w:rPr>
          <w:rFonts w:ascii="Times New Roman" w:hAnsi="Times New Roman"/>
          <w:b/>
        </w:rPr>
        <w:t>має</w:t>
      </w:r>
      <w:proofErr w:type="spellEnd"/>
      <w:r w:rsidRPr="00697609">
        <w:rPr>
          <w:rFonts w:ascii="Times New Roman" w:hAnsi="Times New Roman"/>
          <w:b/>
        </w:rPr>
        <w:t xml:space="preserve"> право:</w:t>
      </w:r>
    </w:p>
    <w:p w:rsidR="00B95B9F" w:rsidRPr="00697609" w:rsidRDefault="00B95B9F" w:rsidP="00B95B9F">
      <w:pPr>
        <w:shd w:val="clear" w:color="auto" w:fill="FFFFFF"/>
        <w:spacing w:after="0" w:line="240" w:lineRule="auto"/>
        <w:jc w:val="both"/>
        <w:rPr>
          <w:rFonts w:ascii="Times New Roman" w:hAnsi="Times New Roman"/>
        </w:rPr>
      </w:pPr>
      <w:r w:rsidRPr="00697609">
        <w:rPr>
          <w:rFonts w:ascii="Times New Roman" w:hAnsi="Times New Roman"/>
        </w:rPr>
        <w:t xml:space="preserve">6.4.1. </w:t>
      </w:r>
      <w:proofErr w:type="spellStart"/>
      <w:r w:rsidRPr="00697609">
        <w:rPr>
          <w:rFonts w:ascii="Times New Roman" w:hAnsi="Times New Roman"/>
        </w:rPr>
        <w:t>Своєчасно</w:t>
      </w:r>
      <w:proofErr w:type="spellEnd"/>
      <w:r w:rsidRPr="00697609">
        <w:rPr>
          <w:rFonts w:ascii="Times New Roman" w:hAnsi="Times New Roman"/>
        </w:rPr>
        <w:t xml:space="preserve"> та в  </w:t>
      </w:r>
      <w:proofErr w:type="spellStart"/>
      <w:r w:rsidRPr="00697609">
        <w:rPr>
          <w:rFonts w:ascii="Times New Roman" w:hAnsi="Times New Roman"/>
        </w:rPr>
        <w:t>повному</w:t>
      </w:r>
      <w:proofErr w:type="spellEnd"/>
      <w:r w:rsidR="0083536F" w:rsidRPr="00697609">
        <w:rPr>
          <w:rFonts w:ascii="Times New Roman" w:hAnsi="Times New Roman"/>
          <w:lang w:val="uk-UA"/>
        </w:rPr>
        <w:t xml:space="preserve"> </w:t>
      </w:r>
      <w:proofErr w:type="spellStart"/>
      <w:r w:rsidRPr="00697609">
        <w:rPr>
          <w:rFonts w:ascii="Times New Roman" w:hAnsi="Times New Roman"/>
        </w:rPr>
        <w:t>обсязі</w:t>
      </w:r>
      <w:proofErr w:type="spellEnd"/>
      <w:r w:rsidR="0083536F" w:rsidRPr="00697609">
        <w:rPr>
          <w:rFonts w:ascii="Times New Roman" w:hAnsi="Times New Roman"/>
          <w:lang w:val="uk-UA"/>
        </w:rPr>
        <w:t xml:space="preserve"> </w:t>
      </w:r>
      <w:proofErr w:type="spellStart"/>
      <w:r w:rsidRPr="00697609">
        <w:rPr>
          <w:rFonts w:ascii="Times New Roman" w:hAnsi="Times New Roman"/>
        </w:rPr>
        <w:t>отримувати</w:t>
      </w:r>
      <w:proofErr w:type="spellEnd"/>
      <w:r w:rsidRPr="00697609">
        <w:rPr>
          <w:rFonts w:ascii="Times New Roman" w:hAnsi="Times New Roman"/>
        </w:rPr>
        <w:t xml:space="preserve"> плату  за </w:t>
      </w:r>
      <w:proofErr w:type="spellStart"/>
      <w:r w:rsidRPr="00697609">
        <w:rPr>
          <w:rFonts w:ascii="Times New Roman" w:hAnsi="Times New Roman"/>
        </w:rPr>
        <w:t>надані</w:t>
      </w:r>
      <w:proofErr w:type="spellEnd"/>
      <w:r w:rsidR="0083536F"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Pr="00697609">
        <w:rPr>
          <w:rFonts w:ascii="Times New Roman" w:hAnsi="Times New Roman"/>
        </w:rPr>
        <w:t>;</w:t>
      </w:r>
    </w:p>
    <w:p w:rsidR="00B95B9F" w:rsidRPr="00697609" w:rsidRDefault="00B95B9F" w:rsidP="00B95B9F">
      <w:pPr>
        <w:shd w:val="clear" w:color="auto" w:fill="FFFFFF"/>
        <w:spacing w:after="0" w:line="240" w:lineRule="auto"/>
        <w:jc w:val="both"/>
        <w:rPr>
          <w:rFonts w:ascii="Times New Roman" w:hAnsi="Times New Roman"/>
        </w:rPr>
      </w:pPr>
      <w:r w:rsidRPr="00697609">
        <w:rPr>
          <w:rFonts w:ascii="Times New Roman" w:hAnsi="Times New Roman"/>
        </w:rPr>
        <w:t xml:space="preserve">6.4.2. На </w:t>
      </w:r>
      <w:proofErr w:type="spellStart"/>
      <w:r w:rsidRPr="00697609">
        <w:rPr>
          <w:rFonts w:ascii="Times New Roman" w:hAnsi="Times New Roman"/>
        </w:rPr>
        <w:t>дострокове</w:t>
      </w:r>
      <w:proofErr w:type="spellEnd"/>
      <w:r w:rsidR="00C73E17" w:rsidRPr="00697609">
        <w:rPr>
          <w:rFonts w:ascii="Times New Roman" w:hAnsi="Times New Roman"/>
          <w:lang w:val="uk-UA"/>
        </w:rPr>
        <w:t xml:space="preserve"> </w:t>
      </w:r>
      <w:proofErr w:type="spellStart"/>
      <w:r w:rsidRPr="00697609">
        <w:rPr>
          <w:rFonts w:ascii="Times New Roman" w:hAnsi="Times New Roman"/>
        </w:rPr>
        <w:t>надання</w:t>
      </w:r>
      <w:proofErr w:type="spellEnd"/>
      <w:r w:rsidR="00C73E17" w:rsidRPr="00697609">
        <w:rPr>
          <w:rFonts w:ascii="Times New Roman" w:hAnsi="Times New Roman"/>
          <w:lang w:val="uk-UA"/>
        </w:rPr>
        <w:t xml:space="preserve"> </w:t>
      </w:r>
      <w:proofErr w:type="spellStart"/>
      <w:r w:rsidRPr="00697609">
        <w:rPr>
          <w:rFonts w:ascii="Times New Roman" w:hAnsi="Times New Roman"/>
        </w:rPr>
        <w:t>послуг</w:t>
      </w:r>
      <w:proofErr w:type="spellEnd"/>
      <w:r w:rsidRPr="00697609">
        <w:rPr>
          <w:rFonts w:ascii="Times New Roman" w:hAnsi="Times New Roman"/>
        </w:rPr>
        <w:t xml:space="preserve"> за </w:t>
      </w:r>
      <w:proofErr w:type="spellStart"/>
      <w:r w:rsidRPr="00697609">
        <w:rPr>
          <w:rFonts w:ascii="Times New Roman" w:hAnsi="Times New Roman"/>
        </w:rPr>
        <w:t>письмовим</w:t>
      </w:r>
      <w:proofErr w:type="spellEnd"/>
      <w:r w:rsidR="00C73E17" w:rsidRPr="00697609">
        <w:rPr>
          <w:rFonts w:ascii="Times New Roman" w:hAnsi="Times New Roman"/>
          <w:lang w:val="uk-UA"/>
        </w:rPr>
        <w:t xml:space="preserve"> </w:t>
      </w:r>
      <w:proofErr w:type="spellStart"/>
      <w:r w:rsidRPr="00697609">
        <w:rPr>
          <w:rFonts w:ascii="Times New Roman" w:hAnsi="Times New Roman"/>
        </w:rPr>
        <w:t>погодженням</w:t>
      </w:r>
      <w:proofErr w:type="spellEnd"/>
      <w:r w:rsidR="0083536F" w:rsidRPr="00697609">
        <w:rPr>
          <w:rFonts w:ascii="Times New Roman" w:hAnsi="Times New Roman"/>
          <w:lang w:val="uk-UA"/>
        </w:rPr>
        <w:t xml:space="preserve"> </w:t>
      </w:r>
      <w:proofErr w:type="spellStart"/>
      <w:r w:rsidRPr="00697609">
        <w:rPr>
          <w:rFonts w:ascii="Times New Roman" w:hAnsi="Times New Roman"/>
        </w:rPr>
        <w:t>Замовника</w:t>
      </w:r>
      <w:proofErr w:type="spellEnd"/>
      <w:r w:rsidRPr="00697609">
        <w:rPr>
          <w:rFonts w:ascii="Times New Roman" w:hAnsi="Times New Roman"/>
        </w:rPr>
        <w:t>;</w:t>
      </w:r>
    </w:p>
    <w:p w:rsidR="00B95B9F" w:rsidRPr="00697609" w:rsidRDefault="00B95B9F" w:rsidP="00B95B9F">
      <w:pPr>
        <w:shd w:val="clear" w:color="auto" w:fill="FFFFFF"/>
        <w:spacing w:after="0" w:line="240" w:lineRule="auto"/>
        <w:jc w:val="both"/>
        <w:rPr>
          <w:rFonts w:ascii="Times New Roman" w:hAnsi="Times New Roman"/>
        </w:rPr>
      </w:pPr>
      <w:r w:rsidRPr="00697609">
        <w:rPr>
          <w:rFonts w:ascii="Times New Roman" w:hAnsi="Times New Roman"/>
        </w:rPr>
        <w:t xml:space="preserve">6.4.3. У </w:t>
      </w:r>
      <w:proofErr w:type="spellStart"/>
      <w:r w:rsidRPr="00697609">
        <w:rPr>
          <w:rFonts w:ascii="Times New Roman" w:hAnsi="Times New Roman"/>
        </w:rPr>
        <w:t>разі</w:t>
      </w:r>
      <w:proofErr w:type="spellEnd"/>
      <w:r w:rsidR="00C73E17" w:rsidRPr="00697609">
        <w:rPr>
          <w:rFonts w:ascii="Times New Roman" w:hAnsi="Times New Roman"/>
          <w:lang w:val="uk-UA"/>
        </w:rPr>
        <w:t xml:space="preserve"> </w:t>
      </w:r>
      <w:proofErr w:type="spellStart"/>
      <w:r w:rsidRPr="00697609">
        <w:rPr>
          <w:rFonts w:ascii="Times New Roman" w:hAnsi="Times New Roman"/>
        </w:rPr>
        <w:t>невиконання</w:t>
      </w:r>
      <w:proofErr w:type="spellEnd"/>
      <w:r w:rsidR="00C73E17" w:rsidRPr="00697609">
        <w:rPr>
          <w:rFonts w:ascii="Times New Roman" w:hAnsi="Times New Roman"/>
          <w:lang w:val="uk-UA"/>
        </w:rPr>
        <w:t xml:space="preserve"> </w:t>
      </w:r>
      <w:proofErr w:type="spellStart"/>
      <w:r w:rsidRPr="00697609">
        <w:rPr>
          <w:rFonts w:ascii="Times New Roman" w:hAnsi="Times New Roman"/>
        </w:rPr>
        <w:t>зобов'язань</w:t>
      </w:r>
      <w:proofErr w:type="spellEnd"/>
      <w:r w:rsidR="00C73E17" w:rsidRPr="00697609">
        <w:rPr>
          <w:rFonts w:ascii="Times New Roman" w:hAnsi="Times New Roman"/>
          <w:lang w:val="uk-UA"/>
        </w:rPr>
        <w:t xml:space="preserve"> </w:t>
      </w:r>
      <w:proofErr w:type="spellStart"/>
      <w:r w:rsidRPr="00697609">
        <w:rPr>
          <w:rFonts w:ascii="Times New Roman" w:hAnsi="Times New Roman"/>
        </w:rPr>
        <w:t>Замовником</w:t>
      </w:r>
      <w:proofErr w:type="spellEnd"/>
      <w:r w:rsidR="00C73E17" w:rsidRPr="00697609">
        <w:rPr>
          <w:rFonts w:ascii="Times New Roman" w:hAnsi="Times New Roman"/>
          <w:lang w:val="uk-UA"/>
        </w:rPr>
        <w:t xml:space="preserve"> </w:t>
      </w:r>
      <w:proofErr w:type="spellStart"/>
      <w:r w:rsidR="0040121A" w:rsidRPr="00697609">
        <w:rPr>
          <w:rFonts w:ascii="Times New Roman" w:hAnsi="Times New Roman"/>
        </w:rPr>
        <w:t>Виконавець</w:t>
      </w:r>
      <w:proofErr w:type="spellEnd"/>
      <w:r w:rsidR="00C73E17" w:rsidRPr="00697609">
        <w:rPr>
          <w:rFonts w:ascii="Times New Roman" w:hAnsi="Times New Roman"/>
          <w:lang w:val="uk-UA"/>
        </w:rPr>
        <w:t xml:space="preserve"> </w:t>
      </w:r>
      <w:proofErr w:type="spellStart"/>
      <w:r w:rsidRPr="00697609">
        <w:rPr>
          <w:rFonts w:ascii="Times New Roman" w:hAnsi="Times New Roman"/>
        </w:rPr>
        <w:t>має</w:t>
      </w:r>
      <w:proofErr w:type="spellEnd"/>
      <w:r w:rsidRPr="00697609">
        <w:rPr>
          <w:rFonts w:ascii="Times New Roman" w:hAnsi="Times New Roman"/>
        </w:rPr>
        <w:t xml:space="preserve"> право   </w:t>
      </w:r>
      <w:proofErr w:type="spellStart"/>
      <w:r w:rsidRPr="00697609">
        <w:rPr>
          <w:rFonts w:ascii="Times New Roman" w:hAnsi="Times New Roman"/>
        </w:rPr>
        <w:t>достроково</w:t>
      </w:r>
      <w:proofErr w:type="spellEnd"/>
      <w:r w:rsidR="00C73E17" w:rsidRPr="00697609">
        <w:rPr>
          <w:rFonts w:ascii="Times New Roman" w:hAnsi="Times New Roman"/>
          <w:lang w:val="uk-UA"/>
        </w:rPr>
        <w:t xml:space="preserve"> </w:t>
      </w:r>
      <w:proofErr w:type="spellStart"/>
      <w:r w:rsidRPr="00697609">
        <w:rPr>
          <w:rFonts w:ascii="Times New Roman" w:hAnsi="Times New Roman"/>
        </w:rPr>
        <w:t>розірвати</w:t>
      </w:r>
      <w:proofErr w:type="spellEnd"/>
      <w:r w:rsidR="00C73E17" w:rsidRPr="00697609">
        <w:rPr>
          <w:rFonts w:ascii="Times New Roman" w:hAnsi="Times New Roman"/>
          <w:lang w:val="uk-UA"/>
        </w:rPr>
        <w:t xml:space="preserve"> </w:t>
      </w:r>
      <w:proofErr w:type="spellStart"/>
      <w:r w:rsidRPr="00697609">
        <w:rPr>
          <w:rFonts w:ascii="Times New Roman" w:hAnsi="Times New Roman"/>
        </w:rPr>
        <w:t>цей</w:t>
      </w:r>
      <w:proofErr w:type="spellEnd"/>
      <w:r w:rsidR="00C73E17" w:rsidRPr="00697609">
        <w:rPr>
          <w:rFonts w:ascii="Times New Roman" w:hAnsi="Times New Roman"/>
          <w:lang w:val="uk-UA"/>
        </w:rPr>
        <w:t xml:space="preserve"> </w:t>
      </w:r>
      <w:proofErr w:type="spellStart"/>
      <w:r w:rsidRPr="00697609">
        <w:rPr>
          <w:rFonts w:ascii="Times New Roman" w:hAnsi="Times New Roman"/>
        </w:rPr>
        <w:t>Догові</w:t>
      </w:r>
      <w:proofErr w:type="gramStart"/>
      <w:r w:rsidRPr="00697609">
        <w:rPr>
          <w:rFonts w:ascii="Times New Roman" w:hAnsi="Times New Roman"/>
        </w:rPr>
        <w:t>р</w:t>
      </w:r>
      <w:proofErr w:type="spellEnd"/>
      <w:proofErr w:type="gramEnd"/>
      <w:r w:rsidRPr="00697609">
        <w:rPr>
          <w:rFonts w:ascii="Times New Roman" w:hAnsi="Times New Roman"/>
        </w:rPr>
        <w:t xml:space="preserve">,  </w:t>
      </w:r>
      <w:proofErr w:type="spellStart"/>
      <w:r w:rsidRPr="00697609">
        <w:rPr>
          <w:rFonts w:ascii="Times New Roman" w:hAnsi="Times New Roman"/>
        </w:rPr>
        <w:t>повідомивши</w:t>
      </w:r>
      <w:proofErr w:type="spellEnd"/>
      <w:r w:rsidRPr="00697609">
        <w:rPr>
          <w:rFonts w:ascii="Times New Roman" w:hAnsi="Times New Roman"/>
        </w:rPr>
        <w:t xml:space="preserve">  про </w:t>
      </w:r>
      <w:proofErr w:type="spellStart"/>
      <w:r w:rsidRPr="00697609">
        <w:rPr>
          <w:rFonts w:ascii="Times New Roman" w:hAnsi="Times New Roman"/>
        </w:rPr>
        <w:t>це</w:t>
      </w:r>
      <w:proofErr w:type="spellEnd"/>
      <w:r w:rsidR="0083536F" w:rsidRPr="00697609">
        <w:rPr>
          <w:rFonts w:ascii="Times New Roman" w:hAnsi="Times New Roman"/>
          <w:lang w:val="uk-UA"/>
        </w:rPr>
        <w:t xml:space="preserve"> </w:t>
      </w:r>
      <w:proofErr w:type="spellStart"/>
      <w:r w:rsidRPr="00697609">
        <w:rPr>
          <w:rFonts w:ascii="Times New Roman" w:hAnsi="Times New Roman"/>
        </w:rPr>
        <w:t>Замовника</w:t>
      </w:r>
      <w:proofErr w:type="spellEnd"/>
      <w:r w:rsidR="00C73E17" w:rsidRPr="00697609">
        <w:rPr>
          <w:rFonts w:ascii="Times New Roman" w:hAnsi="Times New Roman"/>
          <w:lang w:val="uk-UA"/>
        </w:rPr>
        <w:t xml:space="preserve"> </w:t>
      </w:r>
      <w:r w:rsidRPr="00697609">
        <w:rPr>
          <w:rFonts w:ascii="Times New Roman" w:hAnsi="Times New Roman"/>
          <w:lang w:val="uk-UA"/>
        </w:rPr>
        <w:t>за</w:t>
      </w:r>
      <w:r w:rsidRPr="00697609">
        <w:rPr>
          <w:rFonts w:ascii="Times New Roman" w:hAnsi="Times New Roman"/>
        </w:rPr>
        <w:t xml:space="preserve">  60</w:t>
      </w:r>
      <w:r w:rsidRPr="00697609">
        <w:rPr>
          <w:rFonts w:ascii="Times New Roman" w:hAnsi="Times New Roman"/>
          <w:lang w:val="uk-UA"/>
        </w:rPr>
        <w:t xml:space="preserve"> календарних днів.</w:t>
      </w:r>
    </w:p>
    <w:p w:rsidR="00B95B9F" w:rsidRPr="00697609" w:rsidRDefault="00B95B9F" w:rsidP="00B95B9F">
      <w:pPr>
        <w:shd w:val="clear" w:color="auto" w:fill="FFFFFF"/>
        <w:spacing w:after="0" w:line="240" w:lineRule="auto"/>
        <w:jc w:val="center"/>
        <w:rPr>
          <w:rFonts w:ascii="Times New Roman" w:hAnsi="Times New Roman"/>
        </w:rPr>
      </w:pPr>
    </w:p>
    <w:p w:rsidR="00B95B9F" w:rsidRPr="00697609" w:rsidRDefault="00B95B9F" w:rsidP="00B95B9F">
      <w:pPr>
        <w:shd w:val="clear" w:color="auto" w:fill="FFFFFF"/>
        <w:spacing w:after="0" w:line="240" w:lineRule="auto"/>
        <w:jc w:val="center"/>
        <w:rPr>
          <w:rFonts w:ascii="Times New Roman" w:hAnsi="Times New Roman"/>
          <w:b/>
        </w:rPr>
      </w:pPr>
      <w:r w:rsidRPr="00697609">
        <w:rPr>
          <w:rFonts w:ascii="Times New Roman" w:hAnsi="Times New Roman"/>
          <w:b/>
        </w:rPr>
        <w:t xml:space="preserve">VII. </w:t>
      </w:r>
      <w:proofErr w:type="spellStart"/>
      <w:r w:rsidRPr="00697609">
        <w:rPr>
          <w:rFonts w:ascii="Times New Roman" w:hAnsi="Times New Roman"/>
          <w:b/>
        </w:rPr>
        <w:t>Відповідальність</w:t>
      </w:r>
      <w:proofErr w:type="spellEnd"/>
      <w:r w:rsidR="00D3068B" w:rsidRPr="00697609">
        <w:rPr>
          <w:rFonts w:ascii="Times New Roman" w:hAnsi="Times New Roman"/>
          <w:b/>
          <w:lang w:val="uk-UA"/>
        </w:rPr>
        <w:t xml:space="preserve"> </w:t>
      </w:r>
      <w:proofErr w:type="spellStart"/>
      <w:r w:rsidRPr="00697609">
        <w:rPr>
          <w:rFonts w:ascii="Times New Roman" w:hAnsi="Times New Roman"/>
          <w:b/>
        </w:rPr>
        <w:t>сторін</w:t>
      </w:r>
      <w:proofErr w:type="spellEnd"/>
    </w:p>
    <w:p w:rsidR="00B95B9F" w:rsidRPr="00697609" w:rsidRDefault="00B95B9F" w:rsidP="00B95B9F">
      <w:pPr>
        <w:shd w:val="clear" w:color="auto" w:fill="FFFFFF"/>
        <w:spacing w:after="0" w:line="240" w:lineRule="auto"/>
        <w:jc w:val="both"/>
        <w:rPr>
          <w:rFonts w:ascii="Times New Roman" w:hAnsi="Times New Roman"/>
        </w:rPr>
      </w:pPr>
      <w:r w:rsidRPr="00697609">
        <w:rPr>
          <w:rFonts w:ascii="Times New Roman" w:hAnsi="Times New Roman"/>
        </w:rPr>
        <w:t xml:space="preserve">7.1. </w:t>
      </w:r>
      <w:proofErr w:type="gramStart"/>
      <w:r w:rsidRPr="00697609">
        <w:rPr>
          <w:rFonts w:ascii="Times New Roman" w:hAnsi="Times New Roman"/>
        </w:rPr>
        <w:t>У</w:t>
      </w:r>
      <w:proofErr w:type="gramEnd"/>
      <w:r w:rsidR="00C73E17" w:rsidRPr="00697609">
        <w:rPr>
          <w:rFonts w:ascii="Times New Roman" w:hAnsi="Times New Roman"/>
          <w:lang w:val="uk-UA"/>
        </w:rPr>
        <w:t xml:space="preserve"> </w:t>
      </w:r>
      <w:proofErr w:type="spellStart"/>
      <w:proofErr w:type="gramStart"/>
      <w:r w:rsidRPr="00697609">
        <w:rPr>
          <w:rFonts w:ascii="Times New Roman" w:hAnsi="Times New Roman"/>
        </w:rPr>
        <w:t>раз</w:t>
      </w:r>
      <w:proofErr w:type="gramEnd"/>
      <w:r w:rsidRPr="00697609">
        <w:rPr>
          <w:rFonts w:ascii="Times New Roman" w:hAnsi="Times New Roman"/>
        </w:rPr>
        <w:t>і</w:t>
      </w:r>
      <w:proofErr w:type="spellEnd"/>
      <w:r w:rsidR="00C73E17" w:rsidRPr="00697609">
        <w:rPr>
          <w:rFonts w:ascii="Times New Roman" w:hAnsi="Times New Roman"/>
          <w:lang w:val="uk-UA"/>
        </w:rPr>
        <w:t xml:space="preserve"> </w:t>
      </w:r>
      <w:proofErr w:type="spellStart"/>
      <w:r w:rsidRPr="00697609">
        <w:rPr>
          <w:rFonts w:ascii="Times New Roman" w:hAnsi="Times New Roman"/>
        </w:rPr>
        <w:t>невиконання</w:t>
      </w:r>
      <w:proofErr w:type="spellEnd"/>
      <w:r w:rsidR="00C73E17" w:rsidRPr="00697609">
        <w:rPr>
          <w:rFonts w:ascii="Times New Roman" w:hAnsi="Times New Roman"/>
          <w:lang w:val="uk-UA"/>
        </w:rPr>
        <w:t xml:space="preserve"> </w:t>
      </w:r>
      <w:proofErr w:type="spellStart"/>
      <w:r w:rsidRPr="00697609">
        <w:rPr>
          <w:rFonts w:ascii="Times New Roman" w:hAnsi="Times New Roman"/>
        </w:rPr>
        <w:t>або</w:t>
      </w:r>
      <w:proofErr w:type="spellEnd"/>
      <w:r w:rsidR="00C73E17" w:rsidRPr="00697609">
        <w:rPr>
          <w:rFonts w:ascii="Times New Roman" w:hAnsi="Times New Roman"/>
          <w:lang w:val="uk-UA"/>
        </w:rPr>
        <w:t xml:space="preserve"> </w:t>
      </w:r>
      <w:proofErr w:type="spellStart"/>
      <w:r w:rsidRPr="00697609">
        <w:rPr>
          <w:rFonts w:ascii="Times New Roman" w:hAnsi="Times New Roman"/>
        </w:rPr>
        <w:t>неналежного</w:t>
      </w:r>
      <w:proofErr w:type="spellEnd"/>
      <w:r w:rsidR="00C73E17" w:rsidRPr="00697609">
        <w:rPr>
          <w:rFonts w:ascii="Times New Roman" w:hAnsi="Times New Roman"/>
          <w:lang w:val="uk-UA"/>
        </w:rPr>
        <w:t xml:space="preserve"> </w:t>
      </w:r>
      <w:proofErr w:type="spellStart"/>
      <w:r w:rsidRPr="00697609">
        <w:rPr>
          <w:rFonts w:ascii="Times New Roman" w:hAnsi="Times New Roman"/>
        </w:rPr>
        <w:t>виконання</w:t>
      </w:r>
      <w:proofErr w:type="spellEnd"/>
      <w:r w:rsidR="00C73E17" w:rsidRPr="00697609">
        <w:rPr>
          <w:rFonts w:ascii="Times New Roman" w:hAnsi="Times New Roman"/>
          <w:lang w:val="uk-UA"/>
        </w:rPr>
        <w:t xml:space="preserve"> </w:t>
      </w:r>
      <w:proofErr w:type="spellStart"/>
      <w:r w:rsidRPr="00697609">
        <w:rPr>
          <w:rFonts w:ascii="Times New Roman" w:hAnsi="Times New Roman"/>
        </w:rPr>
        <w:t>своїх</w:t>
      </w:r>
      <w:proofErr w:type="spellEnd"/>
      <w:r w:rsidR="00C73E17" w:rsidRPr="00697609">
        <w:rPr>
          <w:rFonts w:ascii="Times New Roman" w:hAnsi="Times New Roman"/>
          <w:lang w:val="uk-UA"/>
        </w:rPr>
        <w:t xml:space="preserve"> </w:t>
      </w:r>
      <w:proofErr w:type="spellStart"/>
      <w:r w:rsidRPr="00697609">
        <w:rPr>
          <w:rFonts w:ascii="Times New Roman" w:hAnsi="Times New Roman"/>
        </w:rPr>
        <w:t>зобов'язань</w:t>
      </w:r>
      <w:proofErr w:type="spellEnd"/>
      <w:r w:rsidRPr="00697609">
        <w:rPr>
          <w:rFonts w:ascii="Times New Roman" w:hAnsi="Times New Roman"/>
        </w:rPr>
        <w:t xml:space="preserve">  за Договором </w:t>
      </w:r>
      <w:proofErr w:type="spellStart"/>
      <w:r w:rsidRPr="00697609">
        <w:rPr>
          <w:rFonts w:ascii="Times New Roman" w:hAnsi="Times New Roman"/>
        </w:rPr>
        <w:t>Сторони</w:t>
      </w:r>
      <w:proofErr w:type="spellEnd"/>
      <w:r w:rsidR="00C73E17" w:rsidRPr="00697609">
        <w:rPr>
          <w:rFonts w:ascii="Times New Roman" w:hAnsi="Times New Roman"/>
          <w:lang w:val="uk-UA"/>
        </w:rPr>
        <w:t xml:space="preserve"> </w:t>
      </w:r>
      <w:proofErr w:type="spellStart"/>
      <w:r w:rsidRPr="00697609">
        <w:rPr>
          <w:rFonts w:ascii="Times New Roman" w:hAnsi="Times New Roman"/>
        </w:rPr>
        <w:t>несуть</w:t>
      </w:r>
      <w:proofErr w:type="spellEnd"/>
      <w:r w:rsidR="00C73E17" w:rsidRPr="00697609">
        <w:rPr>
          <w:rFonts w:ascii="Times New Roman" w:hAnsi="Times New Roman"/>
          <w:lang w:val="uk-UA"/>
        </w:rPr>
        <w:t xml:space="preserve"> </w:t>
      </w:r>
      <w:proofErr w:type="spellStart"/>
      <w:r w:rsidRPr="00697609">
        <w:rPr>
          <w:rFonts w:ascii="Times New Roman" w:hAnsi="Times New Roman"/>
        </w:rPr>
        <w:t>відповідальність</w:t>
      </w:r>
      <w:proofErr w:type="spellEnd"/>
      <w:r w:rsidRPr="00697609">
        <w:rPr>
          <w:rFonts w:ascii="Times New Roman" w:hAnsi="Times New Roman"/>
        </w:rPr>
        <w:t xml:space="preserve">, </w:t>
      </w:r>
      <w:proofErr w:type="spellStart"/>
      <w:r w:rsidRPr="00697609">
        <w:rPr>
          <w:rFonts w:ascii="Times New Roman" w:hAnsi="Times New Roman"/>
        </w:rPr>
        <w:t>передбачену</w:t>
      </w:r>
      <w:proofErr w:type="spellEnd"/>
      <w:r w:rsidRPr="00697609">
        <w:rPr>
          <w:rFonts w:ascii="Times New Roman" w:hAnsi="Times New Roman"/>
        </w:rPr>
        <w:t xml:space="preserve"> законами та </w:t>
      </w:r>
      <w:proofErr w:type="spellStart"/>
      <w:r w:rsidRPr="00697609">
        <w:rPr>
          <w:rFonts w:ascii="Times New Roman" w:hAnsi="Times New Roman"/>
        </w:rPr>
        <w:t>цим</w:t>
      </w:r>
      <w:proofErr w:type="spellEnd"/>
      <w:r w:rsidRPr="00697609">
        <w:rPr>
          <w:rFonts w:ascii="Times New Roman" w:hAnsi="Times New Roman"/>
        </w:rPr>
        <w:t xml:space="preserve"> Договором. </w:t>
      </w:r>
    </w:p>
    <w:p w:rsidR="00B95B9F" w:rsidRPr="00697609" w:rsidRDefault="00B95B9F" w:rsidP="00B95B9F">
      <w:pPr>
        <w:shd w:val="clear" w:color="auto" w:fill="FFFFFF"/>
        <w:spacing w:after="0" w:line="240" w:lineRule="auto"/>
        <w:jc w:val="both"/>
        <w:rPr>
          <w:rFonts w:ascii="Times New Roman" w:hAnsi="Times New Roman"/>
        </w:rPr>
      </w:pPr>
      <w:r w:rsidRPr="00697609">
        <w:rPr>
          <w:rFonts w:ascii="Times New Roman" w:hAnsi="Times New Roman"/>
        </w:rPr>
        <w:t xml:space="preserve">7.2. У </w:t>
      </w:r>
      <w:proofErr w:type="spellStart"/>
      <w:r w:rsidRPr="00697609">
        <w:rPr>
          <w:rFonts w:ascii="Times New Roman" w:hAnsi="Times New Roman"/>
        </w:rPr>
        <w:t>разі</w:t>
      </w:r>
      <w:proofErr w:type="spellEnd"/>
      <w:r w:rsidR="00C73E17" w:rsidRPr="00697609">
        <w:rPr>
          <w:rFonts w:ascii="Times New Roman" w:hAnsi="Times New Roman"/>
          <w:lang w:val="uk-UA"/>
        </w:rPr>
        <w:t xml:space="preserve"> </w:t>
      </w:r>
      <w:proofErr w:type="spellStart"/>
      <w:r w:rsidRPr="00697609">
        <w:rPr>
          <w:rFonts w:ascii="Times New Roman" w:hAnsi="Times New Roman"/>
        </w:rPr>
        <w:t>затримки</w:t>
      </w:r>
      <w:proofErr w:type="spellEnd"/>
      <w:r w:rsidR="00C73E17" w:rsidRPr="00697609">
        <w:rPr>
          <w:rFonts w:ascii="Times New Roman" w:hAnsi="Times New Roman"/>
          <w:lang w:val="uk-UA"/>
        </w:rPr>
        <w:t xml:space="preserve"> </w:t>
      </w:r>
      <w:proofErr w:type="spellStart"/>
      <w:r w:rsidRPr="00697609">
        <w:rPr>
          <w:rFonts w:ascii="Times New Roman" w:hAnsi="Times New Roman"/>
        </w:rPr>
        <w:t>надання</w:t>
      </w:r>
      <w:proofErr w:type="spellEnd"/>
      <w:r w:rsidR="00C73E17"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00C73E17" w:rsidRPr="00697609">
        <w:rPr>
          <w:rFonts w:ascii="Times New Roman" w:hAnsi="Times New Roman"/>
          <w:lang w:val="uk-UA"/>
        </w:rPr>
        <w:t xml:space="preserve"> </w:t>
      </w:r>
      <w:proofErr w:type="spellStart"/>
      <w:r w:rsidRPr="00697609">
        <w:rPr>
          <w:rFonts w:ascii="Times New Roman" w:hAnsi="Times New Roman"/>
        </w:rPr>
        <w:t>або</w:t>
      </w:r>
      <w:proofErr w:type="spellEnd"/>
      <w:r w:rsidR="00C73E17" w:rsidRPr="00697609">
        <w:rPr>
          <w:rFonts w:ascii="Times New Roman" w:hAnsi="Times New Roman"/>
          <w:lang w:val="uk-UA"/>
        </w:rPr>
        <w:t xml:space="preserve"> </w:t>
      </w:r>
      <w:proofErr w:type="spellStart"/>
      <w:r w:rsidRPr="00697609">
        <w:rPr>
          <w:rFonts w:ascii="Times New Roman" w:hAnsi="Times New Roman"/>
        </w:rPr>
        <w:t>надання</w:t>
      </w:r>
      <w:proofErr w:type="spellEnd"/>
      <w:r w:rsidRPr="00697609">
        <w:rPr>
          <w:rFonts w:ascii="Times New Roman" w:hAnsi="Times New Roman"/>
        </w:rPr>
        <w:t xml:space="preserve"> не в </w:t>
      </w:r>
      <w:proofErr w:type="spellStart"/>
      <w:r w:rsidRPr="00697609">
        <w:rPr>
          <w:rFonts w:ascii="Times New Roman" w:hAnsi="Times New Roman"/>
        </w:rPr>
        <w:t>повному</w:t>
      </w:r>
      <w:proofErr w:type="spellEnd"/>
      <w:r w:rsidR="00562ABC" w:rsidRPr="00697609">
        <w:rPr>
          <w:rFonts w:ascii="Times New Roman" w:hAnsi="Times New Roman"/>
          <w:lang w:val="uk-UA"/>
        </w:rPr>
        <w:t xml:space="preserve"> </w:t>
      </w:r>
      <w:proofErr w:type="spellStart"/>
      <w:r w:rsidRPr="00697609">
        <w:rPr>
          <w:rFonts w:ascii="Times New Roman" w:hAnsi="Times New Roman"/>
        </w:rPr>
        <w:t>обсязі</w:t>
      </w:r>
      <w:proofErr w:type="spellEnd"/>
      <w:r w:rsidR="00C73E17" w:rsidRPr="00697609">
        <w:rPr>
          <w:rFonts w:ascii="Times New Roman" w:hAnsi="Times New Roman"/>
          <w:lang w:val="uk-UA"/>
        </w:rPr>
        <w:t xml:space="preserve"> </w:t>
      </w:r>
      <w:proofErr w:type="spellStart"/>
      <w:r w:rsidRPr="00697609">
        <w:rPr>
          <w:rFonts w:ascii="Times New Roman" w:hAnsi="Times New Roman"/>
        </w:rPr>
        <w:t>заявленому</w:t>
      </w:r>
      <w:proofErr w:type="spellEnd"/>
      <w:r w:rsidR="00C73E17" w:rsidRPr="00697609">
        <w:rPr>
          <w:rFonts w:ascii="Times New Roman" w:hAnsi="Times New Roman"/>
          <w:lang w:val="uk-UA"/>
        </w:rPr>
        <w:t xml:space="preserve"> </w:t>
      </w:r>
      <w:proofErr w:type="spellStart"/>
      <w:r w:rsidRPr="00697609">
        <w:rPr>
          <w:rFonts w:ascii="Times New Roman" w:hAnsi="Times New Roman"/>
        </w:rPr>
        <w:t>Замовником</w:t>
      </w:r>
      <w:proofErr w:type="spellEnd"/>
      <w:r w:rsidRPr="00697609">
        <w:rPr>
          <w:rFonts w:ascii="Times New Roman" w:hAnsi="Times New Roman"/>
        </w:rPr>
        <w:t xml:space="preserve">, при </w:t>
      </w:r>
      <w:proofErr w:type="spellStart"/>
      <w:r w:rsidRPr="00697609">
        <w:rPr>
          <w:rFonts w:ascii="Times New Roman" w:hAnsi="Times New Roman"/>
        </w:rPr>
        <w:t>закупі</w:t>
      </w:r>
      <w:proofErr w:type="gramStart"/>
      <w:r w:rsidRPr="00697609">
        <w:rPr>
          <w:rFonts w:ascii="Times New Roman" w:hAnsi="Times New Roman"/>
        </w:rPr>
        <w:t>вл</w:t>
      </w:r>
      <w:proofErr w:type="gramEnd"/>
      <w:r w:rsidRPr="00697609">
        <w:rPr>
          <w:rFonts w:ascii="Times New Roman" w:hAnsi="Times New Roman"/>
        </w:rPr>
        <w:t>і</w:t>
      </w:r>
      <w:proofErr w:type="spellEnd"/>
      <w:r w:rsidR="00C73E17"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Pr="00697609">
        <w:rPr>
          <w:rFonts w:ascii="Times New Roman" w:hAnsi="Times New Roman"/>
        </w:rPr>
        <w:t xml:space="preserve"> за </w:t>
      </w:r>
      <w:proofErr w:type="spellStart"/>
      <w:r w:rsidRPr="00697609">
        <w:rPr>
          <w:rFonts w:ascii="Times New Roman" w:hAnsi="Times New Roman"/>
        </w:rPr>
        <w:t>бюджетні</w:t>
      </w:r>
      <w:proofErr w:type="spellEnd"/>
      <w:r w:rsidR="00C73E17" w:rsidRPr="00697609">
        <w:rPr>
          <w:rFonts w:ascii="Times New Roman" w:hAnsi="Times New Roman"/>
          <w:lang w:val="uk-UA"/>
        </w:rPr>
        <w:t xml:space="preserve"> </w:t>
      </w:r>
      <w:proofErr w:type="spellStart"/>
      <w:r w:rsidRPr="00697609">
        <w:rPr>
          <w:rFonts w:ascii="Times New Roman" w:hAnsi="Times New Roman"/>
        </w:rPr>
        <w:t>кошти</w:t>
      </w:r>
      <w:proofErr w:type="spellEnd"/>
      <w:r w:rsidRPr="00697609">
        <w:rPr>
          <w:rFonts w:ascii="Times New Roman" w:hAnsi="Times New Roman"/>
        </w:rPr>
        <w:t xml:space="preserve">, </w:t>
      </w:r>
      <w:proofErr w:type="spellStart"/>
      <w:r w:rsidR="0040121A" w:rsidRPr="00697609">
        <w:rPr>
          <w:rFonts w:ascii="Times New Roman" w:hAnsi="Times New Roman"/>
        </w:rPr>
        <w:t>Виконавець</w:t>
      </w:r>
      <w:proofErr w:type="spellEnd"/>
      <w:r w:rsidR="00C73E17" w:rsidRPr="00697609">
        <w:rPr>
          <w:rFonts w:ascii="Times New Roman" w:hAnsi="Times New Roman"/>
          <w:lang w:val="uk-UA"/>
        </w:rPr>
        <w:t xml:space="preserve"> </w:t>
      </w:r>
      <w:proofErr w:type="spellStart"/>
      <w:r w:rsidRPr="00697609">
        <w:rPr>
          <w:rFonts w:ascii="Times New Roman" w:hAnsi="Times New Roman"/>
        </w:rPr>
        <w:t>сплачує</w:t>
      </w:r>
      <w:proofErr w:type="spellEnd"/>
      <w:r w:rsidRPr="00697609">
        <w:rPr>
          <w:rFonts w:ascii="Times New Roman" w:hAnsi="Times New Roman"/>
        </w:rPr>
        <w:t xml:space="preserve"> до </w:t>
      </w:r>
      <w:proofErr w:type="spellStart"/>
      <w:r w:rsidRPr="00697609">
        <w:rPr>
          <w:rFonts w:ascii="Times New Roman" w:hAnsi="Times New Roman"/>
        </w:rPr>
        <w:t>міського</w:t>
      </w:r>
      <w:proofErr w:type="spellEnd"/>
      <w:r w:rsidRPr="00697609">
        <w:rPr>
          <w:rFonts w:ascii="Times New Roman" w:hAnsi="Times New Roman"/>
        </w:rPr>
        <w:t xml:space="preserve"> бюджету пеню у </w:t>
      </w:r>
      <w:proofErr w:type="spellStart"/>
      <w:r w:rsidRPr="00697609">
        <w:rPr>
          <w:rFonts w:ascii="Times New Roman" w:hAnsi="Times New Roman"/>
        </w:rPr>
        <w:t>розмірі</w:t>
      </w:r>
      <w:proofErr w:type="spellEnd"/>
      <w:r w:rsidR="00C73E17" w:rsidRPr="00697609">
        <w:rPr>
          <w:rFonts w:ascii="Times New Roman" w:hAnsi="Times New Roman"/>
          <w:lang w:val="uk-UA"/>
        </w:rPr>
        <w:t xml:space="preserve"> </w:t>
      </w:r>
      <w:proofErr w:type="spellStart"/>
      <w:r w:rsidRPr="00697609">
        <w:rPr>
          <w:rFonts w:ascii="Times New Roman" w:hAnsi="Times New Roman"/>
        </w:rPr>
        <w:t>подвійної</w:t>
      </w:r>
      <w:proofErr w:type="spellEnd"/>
      <w:r w:rsidR="00C73E17" w:rsidRPr="00697609">
        <w:rPr>
          <w:rFonts w:ascii="Times New Roman" w:hAnsi="Times New Roman"/>
          <w:lang w:val="uk-UA"/>
        </w:rPr>
        <w:t xml:space="preserve"> </w:t>
      </w:r>
      <w:proofErr w:type="spellStart"/>
      <w:r w:rsidRPr="00697609">
        <w:rPr>
          <w:rFonts w:ascii="Times New Roman" w:hAnsi="Times New Roman"/>
        </w:rPr>
        <w:t>облікової</w:t>
      </w:r>
      <w:proofErr w:type="spellEnd"/>
      <w:r w:rsidRPr="00697609">
        <w:rPr>
          <w:rFonts w:ascii="Times New Roman" w:hAnsi="Times New Roman"/>
        </w:rPr>
        <w:t xml:space="preserve"> ставки НБУ, </w:t>
      </w:r>
      <w:proofErr w:type="spellStart"/>
      <w:r w:rsidRPr="00697609">
        <w:rPr>
          <w:rFonts w:ascii="Times New Roman" w:hAnsi="Times New Roman"/>
        </w:rPr>
        <w:t>діючої</w:t>
      </w:r>
      <w:proofErr w:type="spellEnd"/>
      <w:r w:rsidRPr="00697609">
        <w:rPr>
          <w:rFonts w:ascii="Times New Roman" w:hAnsi="Times New Roman"/>
        </w:rPr>
        <w:t xml:space="preserve"> на час </w:t>
      </w:r>
      <w:proofErr w:type="spellStart"/>
      <w:r w:rsidRPr="00697609">
        <w:rPr>
          <w:rFonts w:ascii="Times New Roman" w:hAnsi="Times New Roman"/>
        </w:rPr>
        <w:t>прострочення</w:t>
      </w:r>
      <w:proofErr w:type="spellEnd"/>
      <w:r w:rsidRPr="00697609">
        <w:rPr>
          <w:rFonts w:ascii="Times New Roman" w:hAnsi="Times New Roman"/>
        </w:rPr>
        <w:t xml:space="preserve">, </w:t>
      </w:r>
      <w:proofErr w:type="spellStart"/>
      <w:r w:rsidRPr="00697609">
        <w:rPr>
          <w:rFonts w:ascii="Times New Roman" w:hAnsi="Times New Roman"/>
        </w:rPr>
        <w:t>відсуми</w:t>
      </w:r>
      <w:proofErr w:type="spellEnd"/>
      <w:r w:rsidRPr="00697609">
        <w:rPr>
          <w:rFonts w:ascii="Times New Roman" w:hAnsi="Times New Roman"/>
        </w:rPr>
        <w:t xml:space="preserve"> не </w:t>
      </w:r>
      <w:proofErr w:type="spellStart"/>
      <w:r w:rsidRPr="00697609">
        <w:rPr>
          <w:rFonts w:ascii="Times New Roman" w:hAnsi="Times New Roman"/>
        </w:rPr>
        <w:t>наданої</w:t>
      </w:r>
      <w:proofErr w:type="spellEnd"/>
      <w:r w:rsidR="00C73E17"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Pr="00697609">
        <w:rPr>
          <w:rFonts w:ascii="Times New Roman" w:hAnsi="Times New Roman"/>
        </w:rPr>
        <w:t xml:space="preserve"> за </w:t>
      </w:r>
      <w:proofErr w:type="spellStart"/>
      <w:r w:rsidRPr="00697609">
        <w:rPr>
          <w:rFonts w:ascii="Times New Roman" w:hAnsi="Times New Roman"/>
        </w:rPr>
        <w:t>кожний</w:t>
      </w:r>
      <w:proofErr w:type="spellEnd"/>
      <w:r w:rsidRPr="00697609">
        <w:rPr>
          <w:rFonts w:ascii="Times New Roman" w:hAnsi="Times New Roman"/>
        </w:rPr>
        <w:t xml:space="preserve"> день </w:t>
      </w:r>
      <w:proofErr w:type="spellStart"/>
      <w:r w:rsidRPr="00697609">
        <w:rPr>
          <w:rFonts w:ascii="Times New Roman" w:hAnsi="Times New Roman"/>
        </w:rPr>
        <w:t>затримки</w:t>
      </w:r>
      <w:proofErr w:type="spellEnd"/>
      <w:r w:rsidRPr="00697609">
        <w:rPr>
          <w:rFonts w:ascii="Times New Roman" w:hAnsi="Times New Roman"/>
        </w:rPr>
        <w:t xml:space="preserve">.           </w:t>
      </w:r>
    </w:p>
    <w:p w:rsidR="00B95B9F" w:rsidRPr="00697609" w:rsidRDefault="00B95B9F" w:rsidP="00B95B9F">
      <w:pPr>
        <w:shd w:val="clear" w:color="auto" w:fill="FFFFFF"/>
        <w:spacing w:after="0" w:line="240" w:lineRule="auto"/>
        <w:jc w:val="both"/>
        <w:rPr>
          <w:rFonts w:ascii="Times New Roman" w:hAnsi="Times New Roman"/>
          <w:lang w:val="uk-UA"/>
        </w:rPr>
      </w:pPr>
      <w:r w:rsidRPr="00697609">
        <w:rPr>
          <w:rFonts w:ascii="Times New Roman" w:hAnsi="Times New Roman"/>
        </w:rPr>
        <w:lastRenderedPageBreak/>
        <w:t xml:space="preserve">7.3. </w:t>
      </w:r>
      <w:proofErr w:type="spellStart"/>
      <w:r w:rsidRPr="00697609">
        <w:rPr>
          <w:rFonts w:ascii="Times New Roman" w:hAnsi="Times New Roman"/>
        </w:rPr>
        <w:t>Якщо</w:t>
      </w:r>
      <w:proofErr w:type="spellEnd"/>
      <w:r w:rsidR="00C73E17" w:rsidRPr="00697609">
        <w:rPr>
          <w:rFonts w:ascii="Times New Roman" w:hAnsi="Times New Roman"/>
          <w:lang w:val="uk-UA"/>
        </w:rPr>
        <w:t xml:space="preserve"> </w:t>
      </w:r>
      <w:proofErr w:type="spellStart"/>
      <w:r w:rsidRPr="00697609">
        <w:rPr>
          <w:rFonts w:ascii="Times New Roman" w:hAnsi="Times New Roman"/>
        </w:rPr>
        <w:t>поставлені</w:t>
      </w:r>
      <w:proofErr w:type="spellEnd"/>
      <w:r w:rsidR="00C73E17"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Pr="00697609">
        <w:rPr>
          <w:rFonts w:ascii="Times New Roman" w:hAnsi="Times New Roman"/>
        </w:rPr>
        <w:t xml:space="preserve"> не </w:t>
      </w:r>
      <w:proofErr w:type="spellStart"/>
      <w:r w:rsidRPr="00697609">
        <w:rPr>
          <w:rFonts w:ascii="Times New Roman" w:hAnsi="Times New Roman"/>
        </w:rPr>
        <w:t>відповідають</w:t>
      </w:r>
      <w:proofErr w:type="spellEnd"/>
      <w:r w:rsidRPr="00697609">
        <w:rPr>
          <w:rFonts w:ascii="Times New Roman" w:hAnsi="Times New Roman"/>
        </w:rPr>
        <w:t xml:space="preserve"> за </w:t>
      </w:r>
      <w:proofErr w:type="spellStart"/>
      <w:r w:rsidRPr="00697609">
        <w:rPr>
          <w:rFonts w:ascii="Times New Roman" w:hAnsi="Times New Roman"/>
        </w:rPr>
        <w:t>якістю</w:t>
      </w:r>
      <w:proofErr w:type="spellEnd"/>
      <w:r w:rsidRPr="00697609">
        <w:rPr>
          <w:rFonts w:ascii="Times New Roman" w:hAnsi="Times New Roman"/>
        </w:rPr>
        <w:t xml:space="preserve"> стандартам </w:t>
      </w:r>
      <w:proofErr w:type="spellStart"/>
      <w:r w:rsidRPr="00697609">
        <w:rPr>
          <w:rFonts w:ascii="Times New Roman" w:hAnsi="Times New Roman"/>
        </w:rPr>
        <w:t>чи</w:t>
      </w:r>
      <w:proofErr w:type="spellEnd"/>
      <w:r w:rsidR="00DE0AFB" w:rsidRPr="00697609">
        <w:rPr>
          <w:rFonts w:ascii="Times New Roman" w:hAnsi="Times New Roman"/>
          <w:lang w:val="uk-UA"/>
        </w:rPr>
        <w:t xml:space="preserve"> </w:t>
      </w:r>
      <w:proofErr w:type="spellStart"/>
      <w:r w:rsidRPr="00697609">
        <w:rPr>
          <w:rFonts w:ascii="Times New Roman" w:hAnsi="Times New Roman"/>
        </w:rPr>
        <w:t>умовам</w:t>
      </w:r>
      <w:proofErr w:type="spellEnd"/>
      <w:r w:rsidRPr="00697609">
        <w:rPr>
          <w:rFonts w:ascii="Times New Roman" w:hAnsi="Times New Roman"/>
        </w:rPr>
        <w:t xml:space="preserve"> Договору, </w:t>
      </w:r>
      <w:proofErr w:type="spellStart"/>
      <w:r w:rsidRPr="00697609">
        <w:rPr>
          <w:rFonts w:ascii="Times New Roman" w:hAnsi="Times New Roman"/>
        </w:rPr>
        <w:t>Виконавець</w:t>
      </w:r>
      <w:proofErr w:type="spellEnd"/>
      <w:r w:rsidR="00C73E17" w:rsidRPr="00697609">
        <w:rPr>
          <w:rFonts w:ascii="Times New Roman" w:hAnsi="Times New Roman"/>
          <w:lang w:val="uk-UA"/>
        </w:rPr>
        <w:t xml:space="preserve"> </w:t>
      </w:r>
      <w:proofErr w:type="spellStart"/>
      <w:r w:rsidRPr="00697609">
        <w:rPr>
          <w:rFonts w:ascii="Times New Roman" w:hAnsi="Times New Roman"/>
        </w:rPr>
        <w:t>сплачує</w:t>
      </w:r>
      <w:proofErr w:type="spellEnd"/>
      <w:r w:rsidRPr="00697609">
        <w:rPr>
          <w:rFonts w:ascii="Times New Roman" w:hAnsi="Times New Roman"/>
        </w:rPr>
        <w:t xml:space="preserve"> штраф у </w:t>
      </w:r>
      <w:proofErr w:type="spellStart"/>
      <w:r w:rsidRPr="00697609">
        <w:rPr>
          <w:rFonts w:ascii="Times New Roman" w:hAnsi="Times New Roman"/>
        </w:rPr>
        <w:t>розмі</w:t>
      </w:r>
      <w:proofErr w:type="gramStart"/>
      <w:r w:rsidRPr="00697609">
        <w:rPr>
          <w:rFonts w:ascii="Times New Roman" w:hAnsi="Times New Roman"/>
        </w:rPr>
        <w:t>р</w:t>
      </w:r>
      <w:proofErr w:type="gramEnd"/>
      <w:r w:rsidRPr="00697609">
        <w:rPr>
          <w:rFonts w:ascii="Times New Roman" w:hAnsi="Times New Roman"/>
        </w:rPr>
        <w:t>і</w:t>
      </w:r>
      <w:proofErr w:type="spellEnd"/>
      <w:r w:rsidRPr="00697609">
        <w:rPr>
          <w:rFonts w:ascii="Times New Roman" w:hAnsi="Times New Roman"/>
        </w:rPr>
        <w:t xml:space="preserve"> 20% </w:t>
      </w:r>
      <w:proofErr w:type="spellStart"/>
      <w:r w:rsidRPr="00697609">
        <w:rPr>
          <w:rFonts w:ascii="Times New Roman" w:hAnsi="Times New Roman"/>
        </w:rPr>
        <w:t>вартості</w:t>
      </w:r>
      <w:proofErr w:type="spellEnd"/>
      <w:r w:rsidR="00C73E17"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00C73E17" w:rsidRPr="00697609">
        <w:rPr>
          <w:rFonts w:ascii="Times New Roman" w:hAnsi="Times New Roman"/>
          <w:lang w:val="uk-UA"/>
        </w:rPr>
        <w:t xml:space="preserve"> </w:t>
      </w:r>
      <w:proofErr w:type="spellStart"/>
      <w:r w:rsidRPr="00697609">
        <w:rPr>
          <w:rFonts w:ascii="Times New Roman" w:hAnsi="Times New Roman"/>
        </w:rPr>
        <w:t>неналежної</w:t>
      </w:r>
      <w:proofErr w:type="spellEnd"/>
      <w:r w:rsidR="00C73E17" w:rsidRPr="00697609">
        <w:rPr>
          <w:rFonts w:ascii="Times New Roman" w:hAnsi="Times New Roman"/>
          <w:lang w:val="uk-UA"/>
        </w:rPr>
        <w:t xml:space="preserve"> </w:t>
      </w:r>
      <w:proofErr w:type="spellStart"/>
      <w:r w:rsidRPr="00697609">
        <w:rPr>
          <w:rFonts w:ascii="Times New Roman" w:hAnsi="Times New Roman"/>
        </w:rPr>
        <w:t>якості</w:t>
      </w:r>
      <w:proofErr w:type="spellEnd"/>
      <w:r w:rsidRPr="00697609">
        <w:rPr>
          <w:rFonts w:ascii="Times New Roman" w:hAnsi="Times New Roman"/>
          <w:lang w:val="uk-UA"/>
        </w:rPr>
        <w:t>.</w:t>
      </w:r>
    </w:p>
    <w:p w:rsidR="003D43E8" w:rsidRPr="00697609" w:rsidRDefault="00B95B9F" w:rsidP="00B95B9F">
      <w:pPr>
        <w:shd w:val="clear" w:color="auto" w:fill="FFFFFF"/>
        <w:spacing w:after="0" w:line="240" w:lineRule="auto"/>
        <w:jc w:val="both"/>
        <w:rPr>
          <w:rFonts w:ascii="Times New Roman" w:hAnsi="Times New Roman"/>
          <w:lang w:val="uk-UA"/>
        </w:rPr>
      </w:pPr>
      <w:r w:rsidRPr="00697609">
        <w:rPr>
          <w:rFonts w:ascii="Times New Roman" w:hAnsi="Times New Roman"/>
          <w:lang w:val="uk-UA"/>
        </w:rPr>
        <w:t>7.4.</w:t>
      </w:r>
      <w:r w:rsidR="003D43E8" w:rsidRPr="00697609">
        <w:rPr>
          <w:rFonts w:ascii="Times New Roman" w:hAnsi="Times New Roman"/>
          <w:lang w:val="uk-UA"/>
        </w:rPr>
        <w:t>Всі збитки Замовника пов’язанні з порушенням Виконавцем умов цього Договору в повному розмірі компенсує Виконавець.</w:t>
      </w:r>
    </w:p>
    <w:p w:rsidR="003D43E8" w:rsidRPr="00697609" w:rsidRDefault="003D43E8" w:rsidP="00B95B9F">
      <w:pPr>
        <w:shd w:val="clear" w:color="auto" w:fill="FFFFFF"/>
        <w:spacing w:after="0" w:line="240" w:lineRule="auto"/>
        <w:jc w:val="both"/>
        <w:rPr>
          <w:rFonts w:ascii="Times New Roman" w:hAnsi="Times New Roman"/>
          <w:lang w:val="uk-UA"/>
        </w:rPr>
      </w:pPr>
    </w:p>
    <w:p w:rsidR="00C73139" w:rsidRPr="00697609" w:rsidRDefault="00C73139" w:rsidP="00C73139">
      <w:pPr>
        <w:shd w:val="clear" w:color="auto" w:fill="FFFFFF"/>
        <w:spacing w:after="0" w:line="240" w:lineRule="auto"/>
        <w:jc w:val="center"/>
        <w:rPr>
          <w:rFonts w:ascii="Times New Roman" w:hAnsi="Times New Roman"/>
          <w:b/>
          <w:lang w:val="uk-UA"/>
        </w:rPr>
      </w:pPr>
      <w:r w:rsidRPr="00697609">
        <w:rPr>
          <w:rFonts w:ascii="Times New Roman" w:hAnsi="Times New Roman"/>
          <w:b/>
          <w:lang w:val="uk-UA"/>
        </w:rPr>
        <w:t>VIII. Обставини непереборної сили</w:t>
      </w:r>
    </w:p>
    <w:p w:rsidR="00C73139" w:rsidRPr="00697609" w:rsidRDefault="00C73139" w:rsidP="00C73139">
      <w:pPr>
        <w:spacing w:after="0" w:line="240" w:lineRule="auto"/>
        <w:jc w:val="both"/>
        <w:rPr>
          <w:rFonts w:ascii="Times New Roman" w:hAnsi="Times New Roman"/>
          <w:lang w:val="uk-UA" w:eastAsia="uk-UA"/>
        </w:rPr>
      </w:pPr>
      <w:r w:rsidRPr="00697609">
        <w:rPr>
          <w:rFonts w:ascii="Times New Roman" w:hAnsi="Times New Roman"/>
          <w:lang w:val="uk-UA"/>
        </w:rPr>
        <w:t xml:space="preserve">      8</w:t>
      </w:r>
      <w:r w:rsidRPr="00697609">
        <w:rPr>
          <w:rFonts w:ascii="Times New Roman" w:hAnsi="Times New Roman"/>
          <w:lang w:val="uk-UA" w:eastAsia="uk-UA"/>
        </w:rPr>
        <w:t>.1.</w:t>
      </w:r>
      <w:r w:rsidRPr="00697609">
        <w:rPr>
          <w:rFonts w:ascii="Times New Roman" w:hAnsi="Times New Roman"/>
          <w:b/>
          <w:lang w:val="uk-UA" w:eastAsia="uk-UA"/>
        </w:rPr>
        <w:t xml:space="preserve"> </w:t>
      </w:r>
      <w:r w:rsidRPr="00697609">
        <w:rPr>
          <w:rFonts w:ascii="Times New Roman" w:hAnsi="Times New Roman"/>
          <w:lang w:val="uk-UA" w:eastAsia="uk-UA"/>
        </w:rPr>
        <w:t>Під форс-мажорними обставинами (обставинами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73139" w:rsidRPr="00697609" w:rsidRDefault="00C73139" w:rsidP="00C73139">
      <w:pPr>
        <w:shd w:val="clear" w:color="auto" w:fill="FFFFFF"/>
        <w:spacing w:after="0" w:line="240" w:lineRule="auto"/>
        <w:jc w:val="both"/>
        <w:rPr>
          <w:rFonts w:ascii="Times New Roman" w:hAnsi="Times New Roman"/>
          <w:lang w:val="uk-UA"/>
        </w:rPr>
      </w:pPr>
      <w:r w:rsidRPr="00697609">
        <w:rPr>
          <w:rFonts w:ascii="Times New Roman" w:hAnsi="Times New Roman"/>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C73139" w:rsidRPr="00697609" w:rsidRDefault="00C73139" w:rsidP="00C73139">
      <w:pPr>
        <w:shd w:val="clear" w:color="auto" w:fill="FFFFFF"/>
        <w:spacing w:after="0" w:line="240" w:lineRule="auto"/>
        <w:jc w:val="both"/>
        <w:rPr>
          <w:rFonts w:ascii="Times New Roman" w:hAnsi="Times New Roman"/>
          <w:lang w:val="uk-UA"/>
        </w:rPr>
      </w:pPr>
      <w:r w:rsidRPr="00697609">
        <w:rPr>
          <w:rFonts w:ascii="Times New Roman" w:hAnsi="Times New Roman"/>
          <w:lang w:val="uk-UA"/>
        </w:rPr>
        <w:t xml:space="preserve">     8.3. 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rsidR="00C73139" w:rsidRPr="00697609" w:rsidRDefault="00C73139" w:rsidP="00C73139">
      <w:pPr>
        <w:shd w:val="clear" w:color="auto" w:fill="FFFFFF"/>
        <w:spacing w:after="0" w:line="240" w:lineRule="auto"/>
        <w:jc w:val="both"/>
        <w:rPr>
          <w:rFonts w:ascii="Times New Roman" w:hAnsi="Times New Roman"/>
          <w:lang w:val="uk-UA"/>
        </w:rPr>
      </w:pPr>
      <w:r w:rsidRPr="00697609">
        <w:rPr>
          <w:rFonts w:ascii="Times New Roman" w:hAnsi="Times New Roman"/>
          <w:lang w:val="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10788" w:rsidRPr="00697609" w:rsidRDefault="00210788" w:rsidP="00B95B9F">
      <w:pPr>
        <w:shd w:val="clear" w:color="auto" w:fill="FFFFFF"/>
        <w:spacing w:after="0" w:line="240" w:lineRule="auto"/>
        <w:jc w:val="both"/>
        <w:rPr>
          <w:rFonts w:ascii="Times New Roman" w:hAnsi="Times New Roman"/>
          <w:lang w:val="uk-UA"/>
        </w:rPr>
      </w:pPr>
    </w:p>
    <w:p w:rsidR="00B95B9F" w:rsidRPr="00697609" w:rsidRDefault="00B95B9F" w:rsidP="00B95B9F">
      <w:pPr>
        <w:shd w:val="clear" w:color="auto" w:fill="FFFFFF"/>
        <w:spacing w:after="0" w:line="240" w:lineRule="auto"/>
        <w:jc w:val="center"/>
        <w:rPr>
          <w:rFonts w:ascii="Times New Roman" w:hAnsi="Times New Roman"/>
          <w:b/>
          <w:lang w:val="uk-UA"/>
        </w:rPr>
      </w:pPr>
      <w:r w:rsidRPr="00697609">
        <w:rPr>
          <w:rFonts w:ascii="Times New Roman" w:hAnsi="Times New Roman"/>
          <w:b/>
        </w:rPr>
        <w:t>IX</w:t>
      </w:r>
      <w:r w:rsidRPr="00697609">
        <w:rPr>
          <w:rFonts w:ascii="Times New Roman" w:hAnsi="Times New Roman"/>
          <w:b/>
          <w:lang w:val="uk-UA"/>
        </w:rPr>
        <w:t>. Вирішення</w:t>
      </w:r>
      <w:r w:rsidR="00582A37" w:rsidRPr="00697609">
        <w:rPr>
          <w:rFonts w:ascii="Times New Roman" w:hAnsi="Times New Roman"/>
          <w:b/>
          <w:lang w:val="uk-UA"/>
        </w:rPr>
        <w:t xml:space="preserve"> </w:t>
      </w:r>
      <w:r w:rsidRPr="00697609">
        <w:rPr>
          <w:rFonts w:ascii="Times New Roman" w:hAnsi="Times New Roman"/>
          <w:b/>
          <w:lang w:val="uk-UA"/>
        </w:rPr>
        <w:t>спорів</w:t>
      </w:r>
    </w:p>
    <w:p w:rsidR="00B95B9F" w:rsidRPr="00697609" w:rsidRDefault="00B95B9F" w:rsidP="00B95B9F">
      <w:pPr>
        <w:shd w:val="clear" w:color="auto" w:fill="FFFFFF"/>
        <w:spacing w:after="0" w:line="240" w:lineRule="auto"/>
        <w:jc w:val="both"/>
        <w:rPr>
          <w:rFonts w:ascii="Times New Roman" w:hAnsi="Times New Roman"/>
          <w:lang w:val="uk-UA"/>
        </w:rPr>
      </w:pPr>
      <w:r w:rsidRPr="00697609">
        <w:rPr>
          <w:rFonts w:ascii="Times New Roman" w:hAnsi="Times New Roman"/>
          <w:lang w:val="uk-UA"/>
        </w:rPr>
        <w:t xml:space="preserve"> 9.1. У випадку</w:t>
      </w:r>
      <w:r w:rsidR="00D37615" w:rsidRPr="00697609">
        <w:rPr>
          <w:rFonts w:ascii="Times New Roman" w:hAnsi="Times New Roman"/>
          <w:lang w:val="uk-UA"/>
        </w:rPr>
        <w:t xml:space="preserve"> </w:t>
      </w:r>
      <w:r w:rsidRPr="00697609">
        <w:rPr>
          <w:rFonts w:ascii="Times New Roman" w:hAnsi="Times New Roman"/>
          <w:lang w:val="uk-UA"/>
        </w:rPr>
        <w:t>виникнення</w:t>
      </w:r>
      <w:r w:rsidR="00D37615" w:rsidRPr="00697609">
        <w:rPr>
          <w:rFonts w:ascii="Times New Roman" w:hAnsi="Times New Roman"/>
          <w:lang w:val="uk-UA"/>
        </w:rPr>
        <w:t xml:space="preserve"> </w:t>
      </w:r>
      <w:r w:rsidRPr="00697609">
        <w:rPr>
          <w:rFonts w:ascii="Times New Roman" w:hAnsi="Times New Roman"/>
          <w:lang w:val="uk-UA"/>
        </w:rPr>
        <w:t>спорів</w:t>
      </w:r>
      <w:r w:rsidR="00D37615" w:rsidRPr="00697609">
        <w:rPr>
          <w:rFonts w:ascii="Times New Roman" w:hAnsi="Times New Roman"/>
          <w:lang w:val="uk-UA"/>
        </w:rPr>
        <w:t xml:space="preserve"> </w:t>
      </w:r>
      <w:r w:rsidRPr="00697609">
        <w:rPr>
          <w:rFonts w:ascii="Times New Roman" w:hAnsi="Times New Roman"/>
          <w:lang w:val="uk-UA"/>
        </w:rPr>
        <w:t>або</w:t>
      </w:r>
      <w:r w:rsidR="00D37615" w:rsidRPr="00697609">
        <w:rPr>
          <w:rFonts w:ascii="Times New Roman" w:hAnsi="Times New Roman"/>
          <w:lang w:val="uk-UA"/>
        </w:rPr>
        <w:t xml:space="preserve"> </w:t>
      </w:r>
      <w:r w:rsidRPr="00697609">
        <w:rPr>
          <w:rFonts w:ascii="Times New Roman" w:hAnsi="Times New Roman"/>
          <w:lang w:val="uk-UA"/>
        </w:rPr>
        <w:t>розбіжностей</w:t>
      </w:r>
      <w:r w:rsidR="00D37615" w:rsidRPr="00697609">
        <w:rPr>
          <w:rFonts w:ascii="Times New Roman" w:hAnsi="Times New Roman"/>
          <w:lang w:val="uk-UA"/>
        </w:rPr>
        <w:t xml:space="preserve"> </w:t>
      </w:r>
      <w:r w:rsidRPr="00697609">
        <w:rPr>
          <w:rFonts w:ascii="Times New Roman" w:hAnsi="Times New Roman"/>
          <w:lang w:val="uk-UA"/>
        </w:rPr>
        <w:t>Сторони</w:t>
      </w:r>
      <w:r w:rsidR="00D37615" w:rsidRPr="00697609">
        <w:rPr>
          <w:rFonts w:ascii="Times New Roman" w:hAnsi="Times New Roman"/>
          <w:lang w:val="uk-UA"/>
        </w:rPr>
        <w:t xml:space="preserve"> </w:t>
      </w:r>
      <w:r w:rsidRPr="00697609">
        <w:rPr>
          <w:rFonts w:ascii="Times New Roman" w:hAnsi="Times New Roman"/>
          <w:lang w:val="uk-UA"/>
        </w:rPr>
        <w:t>зобов'язуються</w:t>
      </w:r>
      <w:r w:rsidR="00D37615" w:rsidRPr="00697609">
        <w:rPr>
          <w:rFonts w:ascii="Times New Roman" w:hAnsi="Times New Roman"/>
          <w:lang w:val="uk-UA"/>
        </w:rPr>
        <w:t xml:space="preserve"> </w:t>
      </w:r>
      <w:r w:rsidRPr="00697609">
        <w:rPr>
          <w:rFonts w:ascii="Times New Roman" w:hAnsi="Times New Roman"/>
          <w:lang w:val="uk-UA"/>
        </w:rPr>
        <w:t>вирішувати</w:t>
      </w:r>
      <w:r w:rsidR="00D37615" w:rsidRPr="00697609">
        <w:rPr>
          <w:rFonts w:ascii="Times New Roman" w:hAnsi="Times New Roman"/>
          <w:lang w:val="uk-UA"/>
        </w:rPr>
        <w:t xml:space="preserve"> </w:t>
      </w:r>
      <w:r w:rsidRPr="00697609">
        <w:rPr>
          <w:rFonts w:ascii="Times New Roman" w:hAnsi="Times New Roman"/>
          <w:lang w:val="uk-UA"/>
        </w:rPr>
        <w:t>їх  шляхом</w:t>
      </w:r>
      <w:r w:rsidR="00D37615" w:rsidRPr="00697609">
        <w:rPr>
          <w:rFonts w:ascii="Times New Roman" w:hAnsi="Times New Roman"/>
          <w:lang w:val="uk-UA"/>
        </w:rPr>
        <w:t xml:space="preserve"> </w:t>
      </w:r>
      <w:r w:rsidRPr="00697609">
        <w:rPr>
          <w:rFonts w:ascii="Times New Roman" w:hAnsi="Times New Roman"/>
          <w:lang w:val="uk-UA"/>
        </w:rPr>
        <w:t>взаємних</w:t>
      </w:r>
      <w:r w:rsidR="00D37615" w:rsidRPr="00697609">
        <w:rPr>
          <w:rFonts w:ascii="Times New Roman" w:hAnsi="Times New Roman"/>
          <w:lang w:val="uk-UA"/>
        </w:rPr>
        <w:t xml:space="preserve"> </w:t>
      </w:r>
      <w:r w:rsidRPr="00697609">
        <w:rPr>
          <w:rFonts w:ascii="Times New Roman" w:hAnsi="Times New Roman"/>
          <w:lang w:val="uk-UA"/>
        </w:rPr>
        <w:t xml:space="preserve">переговорів  та консультацій. </w:t>
      </w:r>
    </w:p>
    <w:p w:rsidR="00B95B9F" w:rsidRPr="00697609" w:rsidRDefault="00B95B9F" w:rsidP="00B95B9F">
      <w:pPr>
        <w:shd w:val="clear" w:color="auto" w:fill="FFFFFF"/>
        <w:spacing w:after="0" w:line="240" w:lineRule="auto"/>
        <w:jc w:val="both"/>
        <w:rPr>
          <w:rFonts w:ascii="Times New Roman" w:hAnsi="Times New Roman"/>
        </w:rPr>
      </w:pPr>
      <w:r w:rsidRPr="00697609">
        <w:rPr>
          <w:rFonts w:ascii="Times New Roman" w:hAnsi="Times New Roman"/>
          <w:lang w:val="uk-UA"/>
        </w:rPr>
        <w:t xml:space="preserve"> </w:t>
      </w:r>
      <w:r w:rsidRPr="00697609">
        <w:rPr>
          <w:rFonts w:ascii="Times New Roman" w:hAnsi="Times New Roman"/>
        </w:rPr>
        <w:t xml:space="preserve">9.2. </w:t>
      </w:r>
      <w:proofErr w:type="gramStart"/>
      <w:r w:rsidRPr="00697609">
        <w:rPr>
          <w:rFonts w:ascii="Times New Roman" w:hAnsi="Times New Roman"/>
        </w:rPr>
        <w:t>У</w:t>
      </w:r>
      <w:proofErr w:type="gramEnd"/>
      <w:r w:rsidRPr="00697609">
        <w:rPr>
          <w:rFonts w:ascii="Times New Roman" w:hAnsi="Times New Roman"/>
        </w:rPr>
        <w:t xml:space="preserve"> </w:t>
      </w:r>
      <w:proofErr w:type="spellStart"/>
      <w:proofErr w:type="gramStart"/>
      <w:r w:rsidRPr="00697609">
        <w:rPr>
          <w:rFonts w:ascii="Times New Roman" w:hAnsi="Times New Roman"/>
        </w:rPr>
        <w:t>раз</w:t>
      </w:r>
      <w:proofErr w:type="gramEnd"/>
      <w:r w:rsidRPr="00697609">
        <w:rPr>
          <w:rFonts w:ascii="Times New Roman" w:hAnsi="Times New Roman"/>
        </w:rPr>
        <w:t>і</w:t>
      </w:r>
      <w:proofErr w:type="spellEnd"/>
      <w:r w:rsidR="00D37615" w:rsidRPr="00697609">
        <w:rPr>
          <w:rFonts w:ascii="Times New Roman" w:hAnsi="Times New Roman"/>
          <w:lang w:val="uk-UA"/>
        </w:rPr>
        <w:t xml:space="preserve"> </w:t>
      </w:r>
      <w:proofErr w:type="spellStart"/>
      <w:r w:rsidRPr="00697609">
        <w:rPr>
          <w:rFonts w:ascii="Times New Roman" w:hAnsi="Times New Roman"/>
        </w:rPr>
        <w:t>недосягнення</w:t>
      </w:r>
      <w:proofErr w:type="spellEnd"/>
      <w:r w:rsidRPr="00697609">
        <w:rPr>
          <w:rFonts w:ascii="Times New Roman" w:hAnsi="Times New Roman"/>
        </w:rPr>
        <w:t xml:space="preserve"> Сторонами </w:t>
      </w:r>
      <w:proofErr w:type="spellStart"/>
      <w:r w:rsidRPr="00697609">
        <w:rPr>
          <w:rFonts w:ascii="Times New Roman" w:hAnsi="Times New Roman"/>
        </w:rPr>
        <w:t>згоди</w:t>
      </w:r>
      <w:proofErr w:type="spellEnd"/>
      <w:r w:rsidRPr="00697609">
        <w:rPr>
          <w:rFonts w:ascii="Times New Roman" w:hAnsi="Times New Roman"/>
        </w:rPr>
        <w:t xml:space="preserve"> спори (</w:t>
      </w:r>
      <w:proofErr w:type="spellStart"/>
      <w:r w:rsidRPr="00697609">
        <w:rPr>
          <w:rFonts w:ascii="Times New Roman" w:hAnsi="Times New Roman"/>
        </w:rPr>
        <w:t>розбіжності</w:t>
      </w:r>
      <w:proofErr w:type="spellEnd"/>
      <w:r w:rsidRPr="00697609">
        <w:rPr>
          <w:rFonts w:ascii="Times New Roman" w:hAnsi="Times New Roman"/>
        </w:rPr>
        <w:t xml:space="preserve">) </w:t>
      </w:r>
      <w:proofErr w:type="spellStart"/>
      <w:r w:rsidRPr="00697609">
        <w:rPr>
          <w:rFonts w:ascii="Times New Roman" w:hAnsi="Times New Roman"/>
        </w:rPr>
        <w:t>вирішуютьсяу</w:t>
      </w:r>
      <w:proofErr w:type="spellEnd"/>
      <w:r w:rsidRPr="00697609">
        <w:rPr>
          <w:rFonts w:ascii="Times New Roman" w:hAnsi="Times New Roman"/>
        </w:rPr>
        <w:t xml:space="preserve"> судовому порядку.</w:t>
      </w:r>
    </w:p>
    <w:p w:rsidR="00B95B9F" w:rsidRPr="00697609" w:rsidRDefault="00B95B9F" w:rsidP="00B95B9F">
      <w:pPr>
        <w:shd w:val="clear" w:color="auto" w:fill="FFFFFF"/>
        <w:spacing w:after="0" w:line="240" w:lineRule="auto"/>
        <w:jc w:val="center"/>
        <w:rPr>
          <w:rFonts w:ascii="Times New Roman" w:hAnsi="Times New Roman"/>
          <w:b/>
        </w:rPr>
      </w:pPr>
      <w:r w:rsidRPr="00697609">
        <w:rPr>
          <w:rFonts w:ascii="Times New Roman" w:hAnsi="Times New Roman"/>
          <w:b/>
        </w:rPr>
        <w:t xml:space="preserve">X. Строк </w:t>
      </w:r>
      <w:proofErr w:type="spellStart"/>
      <w:r w:rsidRPr="00697609">
        <w:rPr>
          <w:rFonts w:ascii="Times New Roman" w:hAnsi="Times New Roman"/>
          <w:b/>
        </w:rPr>
        <w:t>дії</w:t>
      </w:r>
      <w:proofErr w:type="spellEnd"/>
      <w:r w:rsidRPr="00697609">
        <w:rPr>
          <w:rFonts w:ascii="Times New Roman" w:hAnsi="Times New Roman"/>
          <w:b/>
        </w:rPr>
        <w:t xml:space="preserve"> договору</w:t>
      </w:r>
    </w:p>
    <w:p w:rsidR="00B95B9F" w:rsidRPr="00697609" w:rsidRDefault="00B95B9F" w:rsidP="00B95B9F">
      <w:pPr>
        <w:shd w:val="clear" w:color="auto" w:fill="FFFFFF"/>
        <w:spacing w:after="0" w:line="240" w:lineRule="auto"/>
        <w:jc w:val="both"/>
        <w:rPr>
          <w:rFonts w:ascii="Times New Roman" w:hAnsi="Times New Roman"/>
        </w:rPr>
      </w:pPr>
      <w:r w:rsidRPr="00697609">
        <w:rPr>
          <w:rFonts w:ascii="Times New Roman" w:hAnsi="Times New Roman"/>
        </w:rPr>
        <w:t xml:space="preserve">10.1. </w:t>
      </w:r>
      <w:proofErr w:type="spellStart"/>
      <w:r w:rsidRPr="00697609">
        <w:rPr>
          <w:rFonts w:ascii="Times New Roman" w:hAnsi="Times New Roman"/>
        </w:rPr>
        <w:t>Цей</w:t>
      </w:r>
      <w:proofErr w:type="spellEnd"/>
      <w:r w:rsidR="00D37615" w:rsidRPr="00697609">
        <w:rPr>
          <w:rFonts w:ascii="Times New Roman" w:hAnsi="Times New Roman"/>
          <w:lang w:val="uk-UA"/>
        </w:rPr>
        <w:t xml:space="preserve"> </w:t>
      </w:r>
      <w:proofErr w:type="spellStart"/>
      <w:r w:rsidRPr="00697609">
        <w:rPr>
          <w:rFonts w:ascii="Times New Roman" w:hAnsi="Times New Roman"/>
        </w:rPr>
        <w:t>Догові</w:t>
      </w:r>
      <w:proofErr w:type="gramStart"/>
      <w:r w:rsidRPr="00697609">
        <w:rPr>
          <w:rFonts w:ascii="Times New Roman" w:hAnsi="Times New Roman"/>
        </w:rPr>
        <w:t>р</w:t>
      </w:r>
      <w:proofErr w:type="spellEnd"/>
      <w:proofErr w:type="gramEnd"/>
      <w:r w:rsidR="00D37615" w:rsidRPr="00697609">
        <w:rPr>
          <w:rFonts w:ascii="Times New Roman" w:hAnsi="Times New Roman"/>
          <w:lang w:val="uk-UA"/>
        </w:rPr>
        <w:t xml:space="preserve"> </w:t>
      </w:r>
      <w:proofErr w:type="spellStart"/>
      <w:r w:rsidRPr="00697609">
        <w:rPr>
          <w:rFonts w:ascii="Times New Roman" w:hAnsi="Times New Roman"/>
        </w:rPr>
        <w:t>набирає</w:t>
      </w:r>
      <w:proofErr w:type="spellEnd"/>
      <w:r w:rsidR="00D37615" w:rsidRPr="00697609">
        <w:rPr>
          <w:rFonts w:ascii="Times New Roman" w:hAnsi="Times New Roman"/>
          <w:lang w:val="uk-UA"/>
        </w:rPr>
        <w:t xml:space="preserve"> </w:t>
      </w:r>
      <w:proofErr w:type="spellStart"/>
      <w:r w:rsidRPr="00697609">
        <w:rPr>
          <w:rFonts w:ascii="Times New Roman" w:hAnsi="Times New Roman"/>
        </w:rPr>
        <w:t>чинності</w:t>
      </w:r>
      <w:proofErr w:type="spellEnd"/>
      <w:r w:rsidRPr="00697609">
        <w:rPr>
          <w:rFonts w:ascii="Times New Roman" w:hAnsi="Times New Roman"/>
        </w:rPr>
        <w:t xml:space="preserve"> з</w:t>
      </w:r>
      <w:r w:rsidR="00D37615" w:rsidRPr="00697609">
        <w:rPr>
          <w:rFonts w:ascii="Times New Roman" w:hAnsi="Times New Roman"/>
          <w:lang w:val="uk-UA"/>
        </w:rPr>
        <w:t xml:space="preserve"> </w:t>
      </w:r>
      <w:r w:rsidR="000D181F" w:rsidRPr="00697609">
        <w:rPr>
          <w:rFonts w:ascii="Times New Roman" w:hAnsi="Times New Roman"/>
        </w:rPr>
        <w:t xml:space="preserve">моменту </w:t>
      </w:r>
      <w:proofErr w:type="spellStart"/>
      <w:r w:rsidR="000D181F" w:rsidRPr="00697609">
        <w:rPr>
          <w:rFonts w:ascii="Times New Roman" w:hAnsi="Times New Roman"/>
        </w:rPr>
        <w:t>його</w:t>
      </w:r>
      <w:proofErr w:type="spellEnd"/>
      <w:r w:rsidR="00D37615" w:rsidRPr="00697609">
        <w:rPr>
          <w:rFonts w:ascii="Times New Roman" w:hAnsi="Times New Roman"/>
          <w:lang w:val="uk-UA"/>
        </w:rPr>
        <w:t xml:space="preserve"> </w:t>
      </w:r>
      <w:proofErr w:type="spellStart"/>
      <w:r w:rsidR="000D181F" w:rsidRPr="00697609">
        <w:rPr>
          <w:rFonts w:ascii="Times New Roman" w:hAnsi="Times New Roman"/>
        </w:rPr>
        <w:t>підписання</w:t>
      </w:r>
      <w:proofErr w:type="spellEnd"/>
      <w:r w:rsidR="00D37615" w:rsidRPr="00697609">
        <w:rPr>
          <w:rFonts w:ascii="Times New Roman" w:hAnsi="Times New Roman"/>
          <w:lang w:val="uk-UA"/>
        </w:rPr>
        <w:t xml:space="preserve"> </w:t>
      </w:r>
      <w:r w:rsidRPr="00697609">
        <w:rPr>
          <w:rFonts w:ascii="Times New Roman" w:hAnsi="Times New Roman"/>
        </w:rPr>
        <w:t xml:space="preserve">і </w:t>
      </w:r>
      <w:proofErr w:type="spellStart"/>
      <w:r w:rsidRPr="00697609">
        <w:rPr>
          <w:rFonts w:ascii="Times New Roman" w:hAnsi="Times New Roman"/>
        </w:rPr>
        <w:t>діє</w:t>
      </w:r>
      <w:proofErr w:type="spellEnd"/>
      <w:r w:rsidR="00B012FB" w:rsidRPr="00697609">
        <w:rPr>
          <w:rFonts w:ascii="Times New Roman" w:hAnsi="Times New Roman"/>
          <w:lang w:val="uk-UA"/>
        </w:rPr>
        <w:t xml:space="preserve"> </w:t>
      </w:r>
      <w:r w:rsidR="00FF0DDF" w:rsidRPr="00697609">
        <w:rPr>
          <w:rFonts w:ascii="Times New Roman" w:hAnsi="Times New Roman"/>
          <w:lang w:val="uk-UA"/>
        </w:rPr>
        <w:t>п</w:t>
      </w:r>
      <w:r w:rsidRPr="00697609">
        <w:rPr>
          <w:rFonts w:ascii="Times New Roman" w:hAnsi="Times New Roman"/>
        </w:rPr>
        <w:t xml:space="preserve">о </w:t>
      </w:r>
      <w:r w:rsidR="003E297E" w:rsidRPr="00697609">
        <w:rPr>
          <w:rFonts w:ascii="Times New Roman" w:hAnsi="Times New Roman"/>
          <w:lang w:val="uk-UA"/>
        </w:rPr>
        <w:t>3</w:t>
      </w:r>
      <w:r w:rsidR="006A6931" w:rsidRPr="00697609">
        <w:rPr>
          <w:rFonts w:ascii="Times New Roman" w:hAnsi="Times New Roman"/>
          <w:lang w:val="uk-UA"/>
        </w:rPr>
        <w:t>1</w:t>
      </w:r>
      <w:r w:rsidR="003E297E" w:rsidRPr="00697609">
        <w:rPr>
          <w:rFonts w:ascii="Times New Roman" w:hAnsi="Times New Roman"/>
          <w:lang w:val="uk-UA"/>
        </w:rPr>
        <w:t>.</w:t>
      </w:r>
      <w:r w:rsidR="006A6931" w:rsidRPr="00697609">
        <w:rPr>
          <w:rFonts w:ascii="Times New Roman" w:hAnsi="Times New Roman"/>
          <w:lang w:val="uk-UA"/>
        </w:rPr>
        <w:t>12</w:t>
      </w:r>
      <w:r w:rsidRPr="00697609">
        <w:rPr>
          <w:rFonts w:ascii="Times New Roman" w:hAnsi="Times New Roman"/>
          <w:lang w:val="uk-UA"/>
        </w:rPr>
        <w:t>.202</w:t>
      </w:r>
      <w:r w:rsidR="005C46F7" w:rsidRPr="00697609">
        <w:rPr>
          <w:rFonts w:ascii="Times New Roman" w:hAnsi="Times New Roman"/>
          <w:lang w:val="uk-UA"/>
        </w:rPr>
        <w:t>2</w:t>
      </w:r>
      <w:r w:rsidRPr="00697609">
        <w:rPr>
          <w:rFonts w:ascii="Times New Roman" w:hAnsi="Times New Roman"/>
        </w:rPr>
        <w:t xml:space="preserve"> р.</w:t>
      </w:r>
      <w:r w:rsidR="000D181F" w:rsidRPr="00697609">
        <w:rPr>
          <w:rFonts w:ascii="Times New Roman" w:hAnsi="Times New Roman"/>
          <w:lang w:val="uk-UA"/>
        </w:rPr>
        <w:t>,</w:t>
      </w:r>
      <w:r w:rsidR="000D181F" w:rsidRPr="00697609">
        <w:rPr>
          <w:rFonts w:ascii="Times New Roman" w:hAnsi="Times New Roman"/>
          <w:color w:val="000000"/>
          <w:lang w:val="uk-UA"/>
        </w:rPr>
        <w:t xml:space="preserve">але в будь-якому разі </w:t>
      </w:r>
      <w:r w:rsidR="000D181F" w:rsidRPr="00697609">
        <w:rPr>
          <w:rFonts w:ascii="Times New Roman" w:hAnsi="Times New Roman"/>
          <w:color w:val="000000"/>
        </w:rPr>
        <w:t xml:space="preserve">до </w:t>
      </w:r>
      <w:proofErr w:type="spellStart"/>
      <w:r w:rsidR="000D181F" w:rsidRPr="00697609">
        <w:rPr>
          <w:rFonts w:ascii="Times New Roman" w:hAnsi="Times New Roman"/>
          <w:color w:val="000000"/>
        </w:rPr>
        <w:t>повного</w:t>
      </w:r>
      <w:proofErr w:type="spellEnd"/>
      <w:r w:rsidR="00D37615" w:rsidRPr="00697609">
        <w:rPr>
          <w:rFonts w:ascii="Times New Roman" w:hAnsi="Times New Roman"/>
          <w:color w:val="000000"/>
          <w:lang w:val="uk-UA"/>
        </w:rPr>
        <w:t xml:space="preserve"> </w:t>
      </w:r>
      <w:proofErr w:type="spellStart"/>
      <w:r w:rsidR="000D181F" w:rsidRPr="00697609">
        <w:rPr>
          <w:rFonts w:ascii="Times New Roman" w:hAnsi="Times New Roman"/>
          <w:color w:val="000000"/>
        </w:rPr>
        <w:t>виконання</w:t>
      </w:r>
      <w:proofErr w:type="spellEnd"/>
      <w:r w:rsidR="000D181F" w:rsidRPr="00697609">
        <w:rPr>
          <w:rFonts w:ascii="Times New Roman" w:hAnsi="Times New Roman"/>
          <w:color w:val="000000"/>
        </w:rPr>
        <w:t xml:space="preserve"> Сторонами </w:t>
      </w:r>
      <w:proofErr w:type="spellStart"/>
      <w:r w:rsidR="000D181F" w:rsidRPr="00697609">
        <w:rPr>
          <w:rFonts w:ascii="Times New Roman" w:hAnsi="Times New Roman"/>
          <w:color w:val="000000"/>
        </w:rPr>
        <w:t>своїх</w:t>
      </w:r>
      <w:proofErr w:type="spellEnd"/>
      <w:r w:rsidR="00D37615" w:rsidRPr="00697609">
        <w:rPr>
          <w:rFonts w:ascii="Times New Roman" w:hAnsi="Times New Roman"/>
          <w:color w:val="000000"/>
          <w:lang w:val="uk-UA"/>
        </w:rPr>
        <w:t xml:space="preserve"> </w:t>
      </w:r>
      <w:proofErr w:type="spellStart"/>
      <w:r w:rsidR="000D181F" w:rsidRPr="00697609">
        <w:rPr>
          <w:rFonts w:ascii="Times New Roman" w:hAnsi="Times New Roman"/>
          <w:color w:val="000000"/>
        </w:rPr>
        <w:t>зобов’язань</w:t>
      </w:r>
      <w:proofErr w:type="spellEnd"/>
      <w:r w:rsidR="000D181F" w:rsidRPr="00697609">
        <w:rPr>
          <w:rFonts w:ascii="Times New Roman" w:hAnsi="Times New Roman"/>
          <w:color w:val="000000"/>
        </w:rPr>
        <w:t xml:space="preserve"> за </w:t>
      </w:r>
      <w:proofErr w:type="spellStart"/>
      <w:r w:rsidR="000D181F" w:rsidRPr="00697609">
        <w:rPr>
          <w:rFonts w:ascii="Times New Roman" w:hAnsi="Times New Roman"/>
          <w:color w:val="000000"/>
        </w:rPr>
        <w:t>цим</w:t>
      </w:r>
      <w:proofErr w:type="spellEnd"/>
      <w:r w:rsidR="00D37615" w:rsidRPr="00697609">
        <w:rPr>
          <w:rFonts w:ascii="Times New Roman" w:hAnsi="Times New Roman"/>
          <w:color w:val="000000"/>
          <w:lang w:val="uk-UA"/>
        </w:rPr>
        <w:t xml:space="preserve"> </w:t>
      </w:r>
      <w:r w:rsidR="000D181F" w:rsidRPr="00697609">
        <w:rPr>
          <w:rFonts w:ascii="Times New Roman" w:hAnsi="Times New Roman"/>
          <w:color w:val="000000"/>
        </w:rPr>
        <w:t>Договором</w:t>
      </w:r>
      <w:r w:rsidR="000D181F" w:rsidRPr="00697609">
        <w:rPr>
          <w:rFonts w:ascii="Times New Roman" w:hAnsi="Times New Roman"/>
          <w:color w:val="000000"/>
          <w:lang w:val="uk-UA"/>
        </w:rPr>
        <w:t xml:space="preserve">, </w:t>
      </w:r>
      <w:r w:rsidR="000D181F" w:rsidRPr="00697609">
        <w:rPr>
          <w:rFonts w:ascii="Times New Roman" w:hAnsi="Times New Roman"/>
          <w:lang w:val="uk-UA"/>
        </w:rPr>
        <w:t xml:space="preserve"> а в частині надання послуг </w:t>
      </w:r>
      <w:r w:rsidR="00970F01" w:rsidRPr="00697609">
        <w:rPr>
          <w:rFonts w:ascii="Times New Roman" w:hAnsi="Times New Roman"/>
          <w:lang w:val="uk-UA"/>
        </w:rPr>
        <w:t xml:space="preserve">організації гарячого харчування, </w:t>
      </w:r>
      <w:r w:rsidR="000D181F" w:rsidRPr="00697609">
        <w:rPr>
          <w:rFonts w:ascii="Times New Roman" w:hAnsi="Times New Roman"/>
          <w:lang w:val="uk-UA"/>
        </w:rPr>
        <w:t>правовідносини розпочинаються</w:t>
      </w:r>
      <w:r w:rsidR="001A65A3" w:rsidRPr="00697609">
        <w:rPr>
          <w:rFonts w:ascii="Times New Roman" w:hAnsi="Times New Roman"/>
          <w:lang w:val="uk-UA"/>
        </w:rPr>
        <w:t>____________</w:t>
      </w:r>
      <w:r w:rsidR="000D181F" w:rsidRPr="00697609">
        <w:rPr>
          <w:rFonts w:ascii="Times New Roman" w:hAnsi="Times New Roman"/>
          <w:lang w:val="uk-UA"/>
        </w:rPr>
        <w:t xml:space="preserve"> </w:t>
      </w:r>
      <w:r w:rsidR="005C46F7" w:rsidRPr="00697609">
        <w:rPr>
          <w:rFonts w:ascii="Times New Roman" w:hAnsi="Times New Roman"/>
          <w:lang w:val="uk-UA"/>
        </w:rPr>
        <w:t>2022</w:t>
      </w:r>
      <w:r w:rsidR="000D181F" w:rsidRPr="00697609">
        <w:rPr>
          <w:rFonts w:ascii="Times New Roman" w:hAnsi="Times New Roman"/>
          <w:lang w:val="uk-UA"/>
        </w:rPr>
        <w:t xml:space="preserve"> року</w:t>
      </w:r>
      <w:r w:rsidR="00970F01" w:rsidRPr="00697609">
        <w:rPr>
          <w:rFonts w:ascii="Times New Roman" w:hAnsi="Times New Roman"/>
          <w:lang w:val="uk-UA"/>
        </w:rPr>
        <w:t>.</w:t>
      </w:r>
    </w:p>
    <w:p w:rsidR="00B95B9F" w:rsidRPr="00697609" w:rsidRDefault="00B95B9F" w:rsidP="00B95B9F">
      <w:pPr>
        <w:shd w:val="clear" w:color="auto" w:fill="FFFFFF"/>
        <w:spacing w:after="0" w:line="240" w:lineRule="auto"/>
        <w:jc w:val="both"/>
        <w:rPr>
          <w:rFonts w:ascii="Times New Roman" w:hAnsi="Times New Roman"/>
        </w:rPr>
      </w:pPr>
      <w:r w:rsidRPr="00697609">
        <w:rPr>
          <w:rFonts w:ascii="Times New Roman" w:hAnsi="Times New Roman"/>
        </w:rPr>
        <w:t xml:space="preserve">10.2. </w:t>
      </w:r>
      <w:proofErr w:type="spellStart"/>
      <w:r w:rsidRPr="00697609">
        <w:rPr>
          <w:rFonts w:ascii="Times New Roman" w:hAnsi="Times New Roman"/>
        </w:rPr>
        <w:t>Цей</w:t>
      </w:r>
      <w:proofErr w:type="spellEnd"/>
      <w:r w:rsidR="00D37615" w:rsidRPr="00697609">
        <w:rPr>
          <w:rFonts w:ascii="Times New Roman" w:hAnsi="Times New Roman"/>
          <w:lang w:val="uk-UA"/>
        </w:rPr>
        <w:t xml:space="preserve"> </w:t>
      </w:r>
      <w:proofErr w:type="spellStart"/>
      <w:r w:rsidRPr="00697609">
        <w:rPr>
          <w:rFonts w:ascii="Times New Roman" w:hAnsi="Times New Roman"/>
        </w:rPr>
        <w:t>Догові</w:t>
      </w:r>
      <w:proofErr w:type="gramStart"/>
      <w:r w:rsidRPr="00697609">
        <w:rPr>
          <w:rFonts w:ascii="Times New Roman" w:hAnsi="Times New Roman"/>
        </w:rPr>
        <w:t>р</w:t>
      </w:r>
      <w:proofErr w:type="spellEnd"/>
      <w:proofErr w:type="gramEnd"/>
      <w:r w:rsidR="00D37615" w:rsidRPr="00697609">
        <w:rPr>
          <w:rFonts w:ascii="Times New Roman" w:hAnsi="Times New Roman"/>
          <w:lang w:val="uk-UA"/>
        </w:rPr>
        <w:t xml:space="preserve"> </w:t>
      </w:r>
      <w:proofErr w:type="spellStart"/>
      <w:r w:rsidRPr="00697609">
        <w:rPr>
          <w:rFonts w:ascii="Times New Roman" w:hAnsi="Times New Roman"/>
        </w:rPr>
        <w:t>укладається</w:t>
      </w:r>
      <w:proofErr w:type="spellEnd"/>
      <w:r w:rsidRPr="00697609">
        <w:rPr>
          <w:rFonts w:ascii="Times New Roman" w:hAnsi="Times New Roman"/>
        </w:rPr>
        <w:t xml:space="preserve"> і </w:t>
      </w:r>
      <w:proofErr w:type="spellStart"/>
      <w:r w:rsidRPr="00697609">
        <w:rPr>
          <w:rFonts w:ascii="Times New Roman" w:hAnsi="Times New Roman"/>
        </w:rPr>
        <w:t>підписується</w:t>
      </w:r>
      <w:proofErr w:type="spellEnd"/>
      <w:r w:rsidRPr="00697609">
        <w:rPr>
          <w:rFonts w:ascii="Times New Roman" w:hAnsi="Times New Roman"/>
        </w:rPr>
        <w:t xml:space="preserve"> у </w:t>
      </w:r>
      <w:proofErr w:type="spellStart"/>
      <w:r w:rsidRPr="00697609">
        <w:rPr>
          <w:rFonts w:ascii="Times New Roman" w:hAnsi="Times New Roman"/>
        </w:rPr>
        <w:t>двох</w:t>
      </w:r>
      <w:proofErr w:type="spellEnd"/>
      <w:r w:rsidR="00D37615" w:rsidRPr="00697609">
        <w:rPr>
          <w:rFonts w:ascii="Times New Roman" w:hAnsi="Times New Roman"/>
          <w:lang w:val="uk-UA"/>
        </w:rPr>
        <w:t xml:space="preserve"> </w:t>
      </w:r>
      <w:proofErr w:type="spellStart"/>
      <w:r w:rsidRPr="00697609">
        <w:rPr>
          <w:rFonts w:ascii="Times New Roman" w:hAnsi="Times New Roman"/>
        </w:rPr>
        <w:t>примірниках</w:t>
      </w:r>
      <w:proofErr w:type="spellEnd"/>
      <w:r w:rsidRPr="00697609">
        <w:rPr>
          <w:rFonts w:ascii="Times New Roman" w:hAnsi="Times New Roman"/>
        </w:rPr>
        <w:t xml:space="preserve">, </w:t>
      </w:r>
      <w:proofErr w:type="spellStart"/>
      <w:r w:rsidRPr="00697609">
        <w:rPr>
          <w:rFonts w:ascii="Times New Roman" w:hAnsi="Times New Roman"/>
        </w:rPr>
        <w:t>що</w:t>
      </w:r>
      <w:proofErr w:type="spellEnd"/>
      <w:r w:rsidR="00D37615" w:rsidRPr="00697609">
        <w:rPr>
          <w:rFonts w:ascii="Times New Roman" w:hAnsi="Times New Roman"/>
          <w:lang w:val="uk-UA"/>
        </w:rPr>
        <w:t xml:space="preserve"> </w:t>
      </w:r>
      <w:proofErr w:type="spellStart"/>
      <w:r w:rsidRPr="00697609">
        <w:rPr>
          <w:rFonts w:ascii="Times New Roman" w:hAnsi="Times New Roman"/>
        </w:rPr>
        <w:t>мають</w:t>
      </w:r>
      <w:proofErr w:type="spellEnd"/>
      <w:r w:rsidR="00D37615" w:rsidRPr="00697609">
        <w:rPr>
          <w:rFonts w:ascii="Times New Roman" w:hAnsi="Times New Roman"/>
          <w:lang w:val="uk-UA"/>
        </w:rPr>
        <w:t xml:space="preserve"> </w:t>
      </w:r>
      <w:proofErr w:type="spellStart"/>
      <w:r w:rsidRPr="00697609">
        <w:rPr>
          <w:rFonts w:ascii="Times New Roman" w:hAnsi="Times New Roman"/>
        </w:rPr>
        <w:t>однакову</w:t>
      </w:r>
      <w:proofErr w:type="spellEnd"/>
      <w:r w:rsidR="00D37615" w:rsidRPr="00697609">
        <w:rPr>
          <w:rFonts w:ascii="Times New Roman" w:hAnsi="Times New Roman"/>
          <w:lang w:val="uk-UA"/>
        </w:rPr>
        <w:t xml:space="preserve"> </w:t>
      </w:r>
      <w:proofErr w:type="spellStart"/>
      <w:r w:rsidRPr="00697609">
        <w:rPr>
          <w:rFonts w:ascii="Times New Roman" w:hAnsi="Times New Roman"/>
        </w:rPr>
        <w:t>юридичну</w:t>
      </w:r>
      <w:proofErr w:type="spellEnd"/>
      <w:r w:rsidRPr="00697609">
        <w:rPr>
          <w:rFonts w:ascii="Times New Roman" w:hAnsi="Times New Roman"/>
        </w:rPr>
        <w:t xml:space="preserve"> силу. </w:t>
      </w:r>
    </w:p>
    <w:p w:rsidR="00B95B9F" w:rsidRPr="00697609" w:rsidRDefault="00B95B9F" w:rsidP="00B95B9F">
      <w:pPr>
        <w:shd w:val="clear" w:color="auto" w:fill="FFFFFF"/>
        <w:spacing w:after="0" w:line="240" w:lineRule="auto"/>
        <w:jc w:val="both"/>
        <w:rPr>
          <w:rFonts w:ascii="Times New Roman" w:hAnsi="Times New Roman"/>
        </w:rPr>
      </w:pPr>
      <w:r w:rsidRPr="00697609">
        <w:rPr>
          <w:rFonts w:ascii="Times New Roman" w:hAnsi="Times New Roman"/>
        </w:rPr>
        <w:t xml:space="preserve">10.3. </w:t>
      </w:r>
      <w:proofErr w:type="spellStart"/>
      <w:r w:rsidRPr="00697609">
        <w:rPr>
          <w:rFonts w:ascii="Times New Roman" w:hAnsi="Times New Roman"/>
        </w:rPr>
        <w:t>Продовження</w:t>
      </w:r>
      <w:proofErr w:type="spellEnd"/>
      <w:r w:rsidRPr="00697609">
        <w:rPr>
          <w:rFonts w:ascii="Times New Roman" w:hAnsi="Times New Roman"/>
        </w:rPr>
        <w:t xml:space="preserve"> строку </w:t>
      </w:r>
      <w:proofErr w:type="spellStart"/>
      <w:r w:rsidRPr="00697609">
        <w:rPr>
          <w:rFonts w:ascii="Times New Roman" w:hAnsi="Times New Roman"/>
        </w:rPr>
        <w:t>дії</w:t>
      </w:r>
      <w:proofErr w:type="spellEnd"/>
      <w:r w:rsidRPr="00697609">
        <w:rPr>
          <w:rFonts w:ascii="Times New Roman" w:hAnsi="Times New Roman"/>
        </w:rPr>
        <w:t xml:space="preserve"> договору та </w:t>
      </w:r>
      <w:proofErr w:type="spellStart"/>
      <w:r w:rsidRPr="00697609">
        <w:rPr>
          <w:rFonts w:ascii="Times New Roman" w:hAnsi="Times New Roman"/>
        </w:rPr>
        <w:t>виконання</w:t>
      </w:r>
      <w:proofErr w:type="spellEnd"/>
      <w:r w:rsidR="00D37615" w:rsidRPr="00697609">
        <w:rPr>
          <w:rFonts w:ascii="Times New Roman" w:hAnsi="Times New Roman"/>
          <w:lang w:val="uk-UA"/>
        </w:rPr>
        <w:t xml:space="preserve"> </w:t>
      </w:r>
      <w:proofErr w:type="spellStart"/>
      <w:r w:rsidRPr="00697609">
        <w:rPr>
          <w:rFonts w:ascii="Times New Roman" w:hAnsi="Times New Roman"/>
        </w:rPr>
        <w:t>зобов’язань</w:t>
      </w:r>
      <w:proofErr w:type="spellEnd"/>
      <w:r w:rsidR="00D37615" w:rsidRPr="00697609">
        <w:rPr>
          <w:rFonts w:ascii="Times New Roman" w:hAnsi="Times New Roman"/>
          <w:lang w:val="uk-UA"/>
        </w:rPr>
        <w:t xml:space="preserve"> </w:t>
      </w:r>
      <w:proofErr w:type="spellStart"/>
      <w:r w:rsidRPr="00697609">
        <w:rPr>
          <w:rFonts w:ascii="Times New Roman" w:hAnsi="Times New Roman"/>
        </w:rPr>
        <w:t>щодо</w:t>
      </w:r>
      <w:proofErr w:type="spellEnd"/>
      <w:r w:rsidR="00D37615" w:rsidRPr="00697609">
        <w:rPr>
          <w:rFonts w:ascii="Times New Roman" w:hAnsi="Times New Roman"/>
          <w:lang w:val="uk-UA"/>
        </w:rPr>
        <w:t xml:space="preserve"> </w:t>
      </w:r>
      <w:proofErr w:type="spellStart"/>
      <w:r w:rsidRPr="00697609">
        <w:rPr>
          <w:rFonts w:ascii="Times New Roman" w:hAnsi="Times New Roman"/>
        </w:rPr>
        <w:t>надання</w:t>
      </w:r>
      <w:proofErr w:type="spellEnd"/>
      <w:r w:rsidR="00D37615" w:rsidRPr="00697609">
        <w:rPr>
          <w:rFonts w:ascii="Times New Roman" w:hAnsi="Times New Roman"/>
          <w:lang w:val="uk-UA"/>
        </w:rPr>
        <w:t xml:space="preserve"> </w:t>
      </w:r>
      <w:proofErr w:type="spellStart"/>
      <w:r w:rsidRPr="00697609">
        <w:rPr>
          <w:rFonts w:ascii="Times New Roman" w:hAnsi="Times New Roman"/>
        </w:rPr>
        <w:t>послуг</w:t>
      </w:r>
      <w:proofErr w:type="spellEnd"/>
      <w:r w:rsidR="00D37615" w:rsidRPr="00697609">
        <w:rPr>
          <w:rFonts w:ascii="Times New Roman" w:hAnsi="Times New Roman"/>
          <w:lang w:val="uk-UA"/>
        </w:rPr>
        <w:t xml:space="preserve"> </w:t>
      </w:r>
      <w:proofErr w:type="spellStart"/>
      <w:r w:rsidRPr="00697609">
        <w:rPr>
          <w:rFonts w:ascii="Times New Roman" w:hAnsi="Times New Roman"/>
        </w:rPr>
        <w:t>можливе</w:t>
      </w:r>
      <w:proofErr w:type="spellEnd"/>
      <w:r w:rsidRPr="00697609">
        <w:rPr>
          <w:rFonts w:ascii="Times New Roman" w:hAnsi="Times New Roman"/>
        </w:rPr>
        <w:t xml:space="preserve"> у </w:t>
      </w:r>
      <w:proofErr w:type="spellStart"/>
      <w:r w:rsidRPr="00697609">
        <w:rPr>
          <w:rFonts w:ascii="Times New Roman" w:hAnsi="Times New Roman"/>
        </w:rPr>
        <w:t>разі</w:t>
      </w:r>
      <w:proofErr w:type="spellEnd"/>
      <w:r w:rsidR="00D37615" w:rsidRPr="00697609">
        <w:rPr>
          <w:rFonts w:ascii="Times New Roman" w:hAnsi="Times New Roman"/>
          <w:lang w:val="uk-UA"/>
        </w:rPr>
        <w:t xml:space="preserve"> </w:t>
      </w:r>
      <w:proofErr w:type="spellStart"/>
      <w:r w:rsidRPr="00697609">
        <w:rPr>
          <w:rFonts w:ascii="Times New Roman" w:hAnsi="Times New Roman"/>
        </w:rPr>
        <w:t>виникнення</w:t>
      </w:r>
      <w:proofErr w:type="spellEnd"/>
      <w:r w:rsidRPr="00697609">
        <w:rPr>
          <w:rFonts w:ascii="Times New Roman" w:hAnsi="Times New Roman"/>
        </w:rPr>
        <w:t xml:space="preserve"> документально </w:t>
      </w:r>
      <w:proofErr w:type="spellStart"/>
      <w:proofErr w:type="gramStart"/>
      <w:r w:rsidRPr="00697609">
        <w:rPr>
          <w:rFonts w:ascii="Times New Roman" w:hAnsi="Times New Roman"/>
        </w:rPr>
        <w:t>п</w:t>
      </w:r>
      <w:proofErr w:type="gramEnd"/>
      <w:r w:rsidRPr="00697609">
        <w:rPr>
          <w:rFonts w:ascii="Times New Roman" w:hAnsi="Times New Roman"/>
        </w:rPr>
        <w:t>ідтверджених</w:t>
      </w:r>
      <w:proofErr w:type="spellEnd"/>
      <w:r w:rsidR="00D37615" w:rsidRPr="00697609">
        <w:rPr>
          <w:rFonts w:ascii="Times New Roman" w:hAnsi="Times New Roman"/>
          <w:lang w:val="uk-UA"/>
        </w:rPr>
        <w:t xml:space="preserve"> </w:t>
      </w:r>
      <w:proofErr w:type="spellStart"/>
      <w:r w:rsidRPr="00697609">
        <w:rPr>
          <w:rFonts w:ascii="Times New Roman" w:hAnsi="Times New Roman"/>
        </w:rPr>
        <w:t>об’єктивних</w:t>
      </w:r>
      <w:proofErr w:type="spellEnd"/>
      <w:r w:rsidR="00D37615" w:rsidRPr="00697609">
        <w:rPr>
          <w:rFonts w:ascii="Times New Roman" w:hAnsi="Times New Roman"/>
          <w:lang w:val="uk-UA"/>
        </w:rPr>
        <w:t xml:space="preserve"> </w:t>
      </w:r>
      <w:proofErr w:type="spellStart"/>
      <w:r w:rsidRPr="00697609">
        <w:rPr>
          <w:rFonts w:ascii="Times New Roman" w:hAnsi="Times New Roman"/>
        </w:rPr>
        <w:t>обставин</w:t>
      </w:r>
      <w:proofErr w:type="spellEnd"/>
      <w:r w:rsidRPr="00697609">
        <w:rPr>
          <w:rFonts w:ascii="Times New Roman" w:hAnsi="Times New Roman"/>
        </w:rPr>
        <w:t xml:space="preserve">, </w:t>
      </w:r>
      <w:proofErr w:type="spellStart"/>
      <w:r w:rsidRPr="00697609">
        <w:rPr>
          <w:rFonts w:ascii="Times New Roman" w:hAnsi="Times New Roman"/>
        </w:rPr>
        <w:t>що</w:t>
      </w:r>
      <w:proofErr w:type="spellEnd"/>
      <w:r w:rsidR="00D37615" w:rsidRPr="00697609">
        <w:rPr>
          <w:rFonts w:ascii="Times New Roman" w:hAnsi="Times New Roman"/>
          <w:lang w:val="uk-UA"/>
        </w:rPr>
        <w:t xml:space="preserve"> </w:t>
      </w:r>
      <w:proofErr w:type="spellStart"/>
      <w:r w:rsidRPr="00697609">
        <w:rPr>
          <w:rFonts w:ascii="Times New Roman" w:hAnsi="Times New Roman"/>
        </w:rPr>
        <w:t>спричинили</w:t>
      </w:r>
      <w:proofErr w:type="spellEnd"/>
      <w:r w:rsidR="00D37615" w:rsidRPr="00697609">
        <w:rPr>
          <w:rFonts w:ascii="Times New Roman" w:hAnsi="Times New Roman"/>
          <w:lang w:val="uk-UA"/>
        </w:rPr>
        <w:t xml:space="preserve"> </w:t>
      </w:r>
      <w:proofErr w:type="spellStart"/>
      <w:r w:rsidRPr="00697609">
        <w:rPr>
          <w:rFonts w:ascii="Times New Roman" w:hAnsi="Times New Roman"/>
        </w:rPr>
        <w:t>таке</w:t>
      </w:r>
      <w:proofErr w:type="spellEnd"/>
      <w:r w:rsidR="00D37615" w:rsidRPr="00697609">
        <w:rPr>
          <w:rFonts w:ascii="Times New Roman" w:hAnsi="Times New Roman"/>
          <w:lang w:val="uk-UA"/>
        </w:rPr>
        <w:t xml:space="preserve"> </w:t>
      </w:r>
      <w:proofErr w:type="spellStart"/>
      <w:r w:rsidRPr="00697609">
        <w:rPr>
          <w:rFonts w:ascii="Times New Roman" w:hAnsi="Times New Roman"/>
        </w:rPr>
        <w:t>продовження</w:t>
      </w:r>
      <w:proofErr w:type="spellEnd"/>
      <w:r w:rsidRPr="00697609">
        <w:rPr>
          <w:rFonts w:ascii="Times New Roman" w:hAnsi="Times New Roman"/>
        </w:rPr>
        <w:t xml:space="preserve">, у тому </w:t>
      </w:r>
      <w:proofErr w:type="spellStart"/>
      <w:r w:rsidRPr="00697609">
        <w:rPr>
          <w:rFonts w:ascii="Times New Roman" w:hAnsi="Times New Roman"/>
        </w:rPr>
        <w:t>числі</w:t>
      </w:r>
      <w:proofErr w:type="spellEnd"/>
      <w:r w:rsidRPr="00697609">
        <w:rPr>
          <w:rFonts w:ascii="Times New Roman" w:hAnsi="Times New Roman"/>
        </w:rPr>
        <w:t xml:space="preserve"> форс-</w:t>
      </w:r>
      <w:proofErr w:type="spellStart"/>
      <w:r w:rsidRPr="00697609">
        <w:rPr>
          <w:rFonts w:ascii="Times New Roman" w:hAnsi="Times New Roman"/>
        </w:rPr>
        <w:t>мажорних</w:t>
      </w:r>
      <w:proofErr w:type="spellEnd"/>
      <w:r w:rsidR="00D37615" w:rsidRPr="00697609">
        <w:rPr>
          <w:rFonts w:ascii="Times New Roman" w:hAnsi="Times New Roman"/>
          <w:lang w:val="uk-UA"/>
        </w:rPr>
        <w:t xml:space="preserve"> </w:t>
      </w:r>
      <w:proofErr w:type="spellStart"/>
      <w:r w:rsidRPr="00697609">
        <w:rPr>
          <w:rFonts w:ascii="Times New Roman" w:hAnsi="Times New Roman"/>
        </w:rPr>
        <w:t>обставин</w:t>
      </w:r>
      <w:proofErr w:type="spellEnd"/>
      <w:r w:rsidRPr="00697609">
        <w:rPr>
          <w:rFonts w:ascii="Times New Roman" w:hAnsi="Times New Roman"/>
        </w:rPr>
        <w:t xml:space="preserve">, </w:t>
      </w:r>
      <w:proofErr w:type="spellStart"/>
      <w:r w:rsidRPr="00697609">
        <w:rPr>
          <w:rFonts w:ascii="Times New Roman" w:hAnsi="Times New Roman"/>
        </w:rPr>
        <w:t>затримки</w:t>
      </w:r>
      <w:proofErr w:type="spellEnd"/>
      <w:r w:rsidR="00D37615" w:rsidRPr="00697609">
        <w:rPr>
          <w:rFonts w:ascii="Times New Roman" w:hAnsi="Times New Roman"/>
          <w:lang w:val="uk-UA"/>
        </w:rPr>
        <w:t xml:space="preserve"> </w:t>
      </w:r>
      <w:proofErr w:type="spellStart"/>
      <w:r w:rsidRPr="00697609">
        <w:rPr>
          <w:rFonts w:ascii="Times New Roman" w:hAnsi="Times New Roman"/>
        </w:rPr>
        <w:t>фінансування</w:t>
      </w:r>
      <w:proofErr w:type="spellEnd"/>
      <w:r w:rsidR="00D37615" w:rsidRPr="00697609">
        <w:rPr>
          <w:rFonts w:ascii="Times New Roman" w:hAnsi="Times New Roman"/>
          <w:lang w:val="uk-UA"/>
        </w:rPr>
        <w:t xml:space="preserve"> </w:t>
      </w:r>
      <w:proofErr w:type="spellStart"/>
      <w:r w:rsidRPr="00697609">
        <w:rPr>
          <w:rFonts w:ascii="Times New Roman" w:hAnsi="Times New Roman"/>
        </w:rPr>
        <w:t>витрат</w:t>
      </w:r>
      <w:proofErr w:type="spellEnd"/>
      <w:r w:rsidR="00D37615" w:rsidRPr="00697609">
        <w:rPr>
          <w:rFonts w:ascii="Times New Roman" w:hAnsi="Times New Roman"/>
          <w:lang w:val="uk-UA"/>
        </w:rPr>
        <w:t xml:space="preserve"> </w:t>
      </w:r>
      <w:proofErr w:type="spellStart"/>
      <w:r w:rsidRPr="00697609">
        <w:rPr>
          <w:rFonts w:ascii="Times New Roman" w:hAnsi="Times New Roman"/>
        </w:rPr>
        <w:t>замовника</w:t>
      </w:r>
      <w:proofErr w:type="spellEnd"/>
      <w:r w:rsidRPr="00697609">
        <w:rPr>
          <w:rFonts w:ascii="Times New Roman" w:hAnsi="Times New Roman"/>
        </w:rPr>
        <w:t xml:space="preserve"> за </w:t>
      </w:r>
      <w:proofErr w:type="spellStart"/>
      <w:r w:rsidRPr="00697609">
        <w:rPr>
          <w:rFonts w:ascii="Times New Roman" w:hAnsi="Times New Roman"/>
        </w:rPr>
        <w:t>умови</w:t>
      </w:r>
      <w:proofErr w:type="spellEnd"/>
      <w:r w:rsidRPr="00697609">
        <w:rPr>
          <w:rFonts w:ascii="Times New Roman" w:hAnsi="Times New Roman"/>
        </w:rPr>
        <w:t xml:space="preserve">, </w:t>
      </w:r>
      <w:proofErr w:type="spellStart"/>
      <w:r w:rsidRPr="00697609">
        <w:rPr>
          <w:rFonts w:ascii="Times New Roman" w:hAnsi="Times New Roman"/>
        </w:rPr>
        <w:t>що</w:t>
      </w:r>
      <w:proofErr w:type="spellEnd"/>
      <w:r w:rsidR="00D37615" w:rsidRPr="00697609">
        <w:rPr>
          <w:rFonts w:ascii="Times New Roman" w:hAnsi="Times New Roman"/>
          <w:lang w:val="uk-UA"/>
        </w:rPr>
        <w:t xml:space="preserve"> </w:t>
      </w:r>
      <w:proofErr w:type="spellStart"/>
      <w:r w:rsidRPr="00697609">
        <w:rPr>
          <w:rFonts w:ascii="Times New Roman" w:hAnsi="Times New Roman"/>
        </w:rPr>
        <w:t>такі</w:t>
      </w:r>
      <w:proofErr w:type="spellEnd"/>
      <w:r w:rsidR="00D37615" w:rsidRPr="00697609">
        <w:rPr>
          <w:rFonts w:ascii="Times New Roman" w:hAnsi="Times New Roman"/>
          <w:lang w:val="uk-UA"/>
        </w:rPr>
        <w:t xml:space="preserve"> </w:t>
      </w:r>
      <w:proofErr w:type="spellStart"/>
      <w:r w:rsidRPr="00697609">
        <w:rPr>
          <w:rFonts w:ascii="Times New Roman" w:hAnsi="Times New Roman"/>
        </w:rPr>
        <w:t>зміни</w:t>
      </w:r>
      <w:proofErr w:type="spellEnd"/>
      <w:r w:rsidRPr="00697609">
        <w:rPr>
          <w:rFonts w:ascii="Times New Roman" w:hAnsi="Times New Roman"/>
        </w:rPr>
        <w:t xml:space="preserve"> не </w:t>
      </w:r>
      <w:proofErr w:type="spellStart"/>
      <w:r w:rsidRPr="00697609">
        <w:rPr>
          <w:rFonts w:ascii="Times New Roman" w:hAnsi="Times New Roman"/>
        </w:rPr>
        <w:t>призведуть</w:t>
      </w:r>
      <w:proofErr w:type="spellEnd"/>
      <w:r w:rsidRPr="00697609">
        <w:rPr>
          <w:rFonts w:ascii="Times New Roman" w:hAnsi="Times New Roman"/>
        </w:rPr>
        <w:t xml:space="preserve"> до </w:t>
      </w:r>
      <w:proofErr w:type="spellStart"/>
      <w:r w:rsidRPr="00697609">
        <w:rPr>
          <w:rFonts w:ascii="Times New Roman" w:hAnsi="Times New Roman"/>
        </w:rPr>
        <w:t>збільшення</w:t>
      </w:r>
      <w:proofErr w:type="spellEnd"/>
      <w:r w:rsidR="00D37615" w:rsidRPr="00697609">
        <w:rPr>
          <w:rFonts w:ascii="Times New Roman" w:hAnsi="Times New Roman"/>
          <w:lang w:val="uk-UA"/>
        </w:rPr>
        <w:t xml:space="preserve"> </w:t>
      </w:r>
      <w:proofErr w:type="spellStart"/>
      <w:r w:rsidRPr="00697609">
        <w:rPr>
          <w:rFonts w:ascii="Times New Roman" w:hAnsi="Times New Roman"/>
        </w:rPr>
        <w:t>суми</w:t>
      </w:r>
      <w:proofErr w:type="spellEnd"/>
      <w:r w:rsidRPr="00697609">
        <w:rPr>
          <w:rFonts w:ascii="Times New Roman" w:hAnsi="Times New Roman"/>
        </w:rPr>
        <w:t xml:space="preserve">, </w:t>
      </w:r>
      <w:proofErr w:type="spellStart"/>
      <w:r w:rsidRPr="00697609">
        <w:rPr>
          <w:rFonts w:ascii="Times New Roman" w:hAnsi="Times New Roman"/>
        </w:rPr>
        <w:t>визначеної</w:t>
      </w:r>
      <w:proofErr w:type="spellEnd"/>
      <w:r w:rsidRPr="00697609">
        <w:rPr>
          <w:rFonts w:ascii="Times New Roman" w:hAnsi="Times New Roman"/>
        </w:rPr>
        <w:t xml:space="preserve"> у </w:t>
      </w:r>
      <w:proofErr w:type="spellStart"/>
      <w:r w:rsidRPr="00697609">
        <w:rPr>
          <w:rFonts w:ascii="Times New Roman" w:hAnsi="Times New Roman"/>
        </w:rPr>
        <w:t>договорі</w:t>
      </w:r>
      <w:proofErr w:type="spellEnd"/>
      <w:r w:rsidRPr="00697609">
        <w:rPr>
          <w:rFonts w:ascii="Times New Roman" w:hAnsi="Times New Roman"/>
        </w:rPr>
        <w:t>.</w:t>
      </w:r>
    </w:p>
    <w:p w:rsidR="00B95B9F" w:rsidRPr="00697609" w:rsidRDefault="00B95B9F" w:rsidP="00B95B9F">
      <w:pPr>
        <w:shd w:val="clear" w:color="auto" w:fill="FFFFFF"/>
        <w:spacing w:after="0" w:line="240" w:lineRule="auto"/>
        <w:jc w:val="both"/>
        <w:rPr>
          <w:rFonts w:ascii="Times New Roman" w:hAnsi="Times New Roman"/>
        </w:rPr>
      </w:pPr>
      <w:r w:rsidRPr="00697609">
        <w:rPr>
          <w:rFonts w:ascii="Times New Roman" w:hAnsi="Times New Roman"/>
        </w:rPr>
        <w:t xml:space="preserve">10.4. </w:t>
      </w:r>
      <w:proofErr w:type="spellStart"/>
      <w:r w:rsidR="00984942" w:rsidRPr="00697609">
        <w:rPr>
          <w:rFonts w:ascii="Times New Roman" w:hAnsi="Times New Roman"/>
          <w:color w:val="000000"/>
          <w:shd w:val="clear" w:color="auto" w:fill="FFFFFF"/>
        </w:rPr>
        <w:t>Дія</w:t>
      </w:r>
      <w:proofErr w:type="spellEnd"/>
      <w:r w:rsidR="00984942" w:rsidRPr="00697609">
        <w:rPr>
          <w:rFonts w:ascii="Times New Roman" w:hAnsi="Times New Roman"/>
          <w:color w:val="000000"/>
          <w:shd w:val="clear" w:color="auto" w:fill="FFFFFF"/>
        </w:rPr>
        <w:t xml:space="preserve"> Договору про </w:t>
      </w:r>
      <w:proofErr w:type="spellStart"/>
      <w:r w:rsidR="00984942" w:rsidRPr="00697609">
        <w:rPr>
          <w:rFonts w:ascii="Times New Roman" w:hAnsi="Times New Roman"/>
          <w:color w:val="000000"/>
          <w:shd w:val="clear" w:color="auto" w:fill="FFFFFF"/>
        </w:rPr>
        <w:t>закупівлю</w:t>
      </w:r>
      <w:proofErr w:type="spellEnd"/>
      <w:r w:rsidR="0077127E" w:rsidRPr="00697609">
        <w:rPr>
          <w:rFonts w:ascii="Times New Roman" w:hAnsi="Times New Roman"/>
          <w:color w:val="000000"/>
          <w:shd w:val="clear" w:color="auto" w:fill="FFFFFF"/>
          <w:lang w:val="uk-UA"/>
        </w:rPr>
        <w:t xml:space="preserve"> </w:t>
      </w:r>
      <w:proofErr w:type="spellStart"/>
      <w:r w:rsidR="00984942" w:rsidRPr="00697609">
        <w:rPr>
          <w:rFonts w:ascii="Times New Roman" w:hAnsi="Times New Roman"/>
          <w:color w:val="000000"/>
          <w:shd w:val="clear" w:color="auto" w:fill="FFFFFF"/>
        </w:rPr>
        <w:t>може</w:t>
      </w:r>
      <w:proofErr w:type="spellEnd"/>
      <w:r w:rsidR="00984942" w:rsidRPr="00697609">
        <w:rPr>
          <w:rFonts w:ascii="Times New Roman" w:hAnsi="Times New Roman"/>
          <w:color w:val="000000"/>
          <w:shd w:val="clear" w:color="auto" w:fill="FFFFFF"/>
        </w:rPr>
        <w:t xml:space="preserve"> бути </w:t>
      </w:r>
      <w:proofErr w:type="spellStart"/>
      <w:r w:rsidR="00984942" w:rsidRPr="00697609">
        <w:rPr>
          <w:rFonts w:ascii="Times New Roman" w:hAnsi="Times New Roman"/>
          <w:color w:val="000000"/>
          <w:shd w:val="clear" w:color="auto" w:fill="FFFFFF"/>
        </w:rPr>
        <w:t>продовжена</w:t>
      </w:r>
      <w:proofErr w:type="spellEnd"/>
      <w:r w:rsidR="0077127E" w:rsidRPr="00697609">
        <w:rPr>
          <w:rFonts w:ascii="Times New Roman" w:hAnsi="Times New Roman"/>
          <w:color w:val="000000"/>
          <w:shd w:val="clear" w:color="auto" w:fill="FFFFFF"/>
          <w:lang w:val="uk-UA"/>
        </w:rPr>
        <w:t xml:space="preserve"> </w:t>
      </w:r>
      <w:r w:rsidR="00984942" w:rsidRPr="00697609">
        <w:rPr>
          <w:rFonts w:ascii="Times New Roman" w:hAnsi="Times New Roman"/>
          <w:color w:val="000000"/>
          <w:shd w:val="clear" w:color="auto" w:fill="FFFFFF"/>
        </w:rPr>
        <w:t xml:space="preserve">на строк, </w:t>
      </w:r>
      <w:proofErr w:type="spellStart"/>
      <w:r w:rsidR="00984942" w:rsidRPr="00697609">
        <w:rPr>
          <w:rFonts w:ascii="Times New Roman" w:hAnsi="Times New Roman"/>
          <w:color w:val="000000"/>
          <w:shd w:val="clear" w:color="auto" w:fill="FFFFFF"/>
        </w:rPr>
        <w:t>достатній</w:t>
      </w:r>
      <w:proofErr w:type="spellEnd"/>
      <w:r w:rsidR="00984942" w:rsidRPr="00697609">
        <w:rPr>
          <w:rFonts w:ascii="Times New Roman" w:hAnsi="Times New Roman"/>
          <w:color w:val="000000"/>
          <w:shd w:val="clear" w:color="auto" w:fill="FFFFFF"/>
        </w:rPr>
        <w:t xml:space="preserve"> для </w:t>
      </w:r>
      <w:proofErr w:type="spellStart"/>
      <w:r w:rsidR="00984942" w:rsidRPr="00697609">
        <w:rPr>
          <w:rFonts w:ascii="Times New Roman" w:hAnsi="Times New Roman"/>
          <w:color w:val="000000"/>
          <w:shd w:val="clear" w:color="auto" w:fill="FFFFFF"/>
        </w:rPr>
        <w:t>проведення</w:t>
      </w:r>
      <w:proofErr w:type="spellEnd"/>
      <w:r w:rsidR="0077127E" w:rsidRPr="00697609">
        <w:rPr>
          <w:rFonts w:ascii="Times New Roman" w:hAnsi="Times New Roman"/>
          <w:color w:val="000000"/>
          <w:shd w:val="clear" w:color="auto" w:fill="FFFFFF"/>
          <w:lang w:val="uk-UA"/>
        </w:rPr>
        <w:t xml:space="preserve"> </w:t>
      </w:r>
      <w:proofErr w:type="spellStart"/>
      <w:r w:rsidR="00984942" w:rsidRPr="00697609">
        <w:rPr>
          <w:rFonts w:ascii="Times New Roman" w:hAnsi="Times New Roman"/>
          <w:color w:val="000000"/>
          <w:shd w:val="clear" w:color="auto" w:fill="FFFFFF"/>
        </w:rPr>
        <w:t>процедури</w:t>
      </w:r>
      <w:proofErr w:type="spellEnd"/>
      <w:r w:rsidR="0077127E" w:rsidRPr="00697609">
        <w:rPr>
          <w:rFonts w:ascii="Times New Roman" w:hAnsi="Times New Roman"/>
          <w:color w:val="000000"/>
          <w:shd w:val="clear" w:color="auto" w:fill="FFFFFF"/>
          <w:lang w:val="uk-UA"/>
        </w:rPr>
        <w:t xml:space="preserve"> </w:t>
      </w:r>
      <w:proofErr w:type="spellStart"/>
      <w:r w:rsidR="00984942" w:rsidRPr="00697609">
        <w:rPr>
          <w:rFonts w:ascii="Times New Roman" w:hAnsi="Times New Roman"/>
          <w:color w:val="000000"/>
          <w:shd w:val="clear" w:color="auto" w:fill="FFFFFF"/>
        </w:rPr>
        <w:t>закупі</w:t>
      </w:r>
      <w:proofErr w:type="gramStart"/>
      <w:r w:rsidR="00984942" w:rsidRPr="00697609">
        <w:rPr>
          <w:rFonts w:ascii="Times New Roman" w:hAnsi="Times New Roman"/>
          <w:color w:val="000000"/>
          <w:shd w:val="clear" w:color="auto" w:fill="FFFFFF"/>
        </w:rPr>
        <w:t>вл</w:t>
      </w:r>
      <w:proofErr w:type="gramEnd"/>
      <w:r w:rsidR="00984942" w:rsidRPr="00697609">
        <w:rPr>
          <w:rFonts w:ascii="Times New Roman" w:hAnsi="Times New Roman"/>
          <w:color w:val="000000"/>
          <w:shd w:val="clear" w:color="auto" w:fill="FFFFFF"/>
        </w:rPr>
        <w:t>і</w:t>
      </w:r>
      <w:proofErr w:type="spellEnd"/>
      <w:r w:rsidR="0077127E" w:rsidRPr="00697609">
        <w:rPr>
          <w:rFonts w:ascii="Times New Roman" w:hAnsi="Times New Roman"/>
          <w:color w:val="000000"/>
          <w:shd w:val="clear" w:color="auto" w:fill="FFFFFF"/>
          <w:lang w:val="uk-UA"/>
        </w:rPr>
        <w:t xml:space="preserve"> </w:t>
      </w:r>
      <w:r w:rsidR="00984942" w:rsidRPr="00697609">
        <w:rPr>
          <w:rFonts w:ascii="Times New Roman" w:hAnsi="Times New Roman"/>
          <w:color w:val="000000"/>
          <w:shd w:val="clear" w:color="auto" w:fill="FFFFFF"/>
        </w:rPr>
        <w:t xml:space="preserve">на початку </w:t>
      </w:r>
      <w:proofErr w:type="spellStart"/>
      <w:r w:rsidR="00984942" w:rsidRPr="00697609">
        <w:rPr>
          <w:rFonts w:ascii="Times New Roman" w:hAnsi="Times New Roman"/>
          <w:color w:val="000000"/>
          <w:shd w:val="clear" w:color="auto" w:fill="FFFFFF"/>
        </w:rPr>
        <w:t>наступного</w:t>
      </w:r>
      <w:proofErr w:type="spellEnd"/>
      <w:r w:rsidR="00984942" w:rsidRPr="00697609">
        <w:rPr>
          <w:rFonts w:ascii="Times New Roman" w:hAnsi="Times New Roman"/>
          <w:color w:val="000000"/>
          <w:shd w:val="clear" w:color="auto" w:fill="FFFFFF"/>
        </w:rPr>
        <w:t xml:space="preserve"> року в </w:t>
      </w:r>
      <w:proofErr w:type="spellStart"/>
      <w:r w:rsidR="00984942" w:rsidRPr="00697609">
        <w:rPr>
          <w:rFonts w:ascii="Times New Roman" w:hAnsi="Times New Roman"/>
          <w:color w:val="000000"/>
          <w:shd w:val="clear" w:color="auto" w:fill="FFFFFF"/>
        </w:rPr>
        <w:t>обсязі</w:t>
      </w:r>
      <w:proofErr w:type="spellEnd"/>
      <w:r w:rsidR="00984942" w:rsidRPr="00697609">
        <w:rPr>
          <w:rFonts w:ascii="Times New Roman" w:hAnsi="Times New Roman"/>
          <w:color w:val="000000"/>
          <w:shd w:val="clear" w:color="auto" w:fill="FFFFFF"/>
        </w:rPr>
        <w:t xml:space="preserve">, </w:t>
      </w:r>
      <w:proofErr w:type="spellStart"/>
      <w:r w:rsidR="00984942" w:rsidRPr="00697609">
        <w:rPr>
          <w:rFonts w:ascii="Times New Roman" w:hAnsi="Times New Roman"/>
          <w:color w:val="000000"/>
          <w:shd w:val="clear" w:color="auto" w:fill="FFFFFF"/>
        </w:rPr>
        <w:t>що</w:t>
      </w:r>
      <w:proofErr w:type="spellEnd"/>
      <w:r w:rsidR="00984942" w:rsidRPr="00697609">
        <w:rPr>
          <w:rFonts w:ascii="Times New Roman" w:hAnsi="Times New Roman"/>
          <w:color w:val="000000"/>
          <w:shd w:val="clear" w:color="auto" w:fill="FFFFFF"/>
        </w:rPr>
        <w:t xml:space="preserve"> не </w:t>
      </w:r>
      <w:proofErr w:type="spellStart"/>
      <w:r w:rsidR="00984942" w:rsidRPr="00697609">
        <w:rPr>
          <w:rFonts w:ascii="Times New Roman" w:hAnsi="Times New Roman"/>
          <w:color w:val="000000"/>
          <w:shd w:val="clear" w:color="auto" w:fill="FFFFFF"/>
        </w:rPr>
        <w:t>перевищує</w:t>
      </w:r>
      <w:proofErr w:type="spellEnd"/>
      <w:r w:rsidR="00984942" w:rsidRPr="00697609">
        <w:rPr>
          <w:rFonts w:ascii="Times New Roman" w:hAnsi="Times New Roman"/>
          <w:color w:val="000000"/>
          <w:shd w:val="clear" w:color="auto" w:fill="FFFFFF"/>
        </w:rPr>
        <w:t xml:space="preserve"> 20 </w:t>
      </w:r>
      <w:proofErr w:type="spellStart"/>
      <w:r w:rsidR="00984942" w:rsidRPr="00697609">
        <w:rPr>
          <w:rFonts w:ascii="Times New Roman" w:hAnsi="Times New Roman"/>
          <w:color w:val="000000"/>
          <w:shd w:val="clear" w:color="auto" w:fill="FFFFFF"/>
        </w:rPr>
        <w:t>відсотків</w:t>
      </w:r>
      <w:proofErr w:type="spellEnd"/>
      <w:r w:rsidR="0077127E" w:rsidRPr="00697609">
        <w:rPr>
          <w:rFonts w:ascii="Times New Roman" w:hAnsi="Times New Roman"/>
          <w:color w:val="000000"/>
          <w:shd w:val="clear" w:color="auto" w:fill="FFFFFF"/>
          <w:lang w:val="uk-UA"/>
        </w:rPr>
        <w:t xml:space="preserve"> </w:t>
      </w:r>
      <w:proofErr w:type="spellStart"/>
      <w:r w:rsidR="00984942" w:rsidRPr="00697609">
        <w:rPr>
          <w:rFonts w:ascii="Times New Roman" w:hAnsi="Times New Roman"/>
          <w:color w:val="000000"/>
          <w:shd w:val="clear" w:color="auto" w:fill="FFFFFF"/>
        </w:rPr>
        <w:t>суми</w:t>
      </w:r>
      <w:proofErr w:type="spellEnd"/>
      <w:r w:rsidR="00984942" w:rsidRPr="00697609">
        <w:rPr>
          <w:rFonts w:ascii="Times New Roman" w:hAnsi="Times New Roman"/>
          <w:color w:val="000000"/>
          <w:shd w:val="clear" w:color="auto" w:fill="FFFFFF"/>
        </w:rPr>
        <w:t xml:space="preserve">, </w:t>
      </w:r>
      <w:proofErr w:type="spellStart"/>
      <w:r w:rsidR="00984942" w:rsidRPr="00697609">
        <w:rPr>
          <w:rFonts w:ascii="Times New Roman" w:hAnsi="Times New Roman"/>
          <w:color w:val="000000"/>
          <w:shd w:val="clear" w:color="auto" w:fill="FFFFFF"/>
        </w:rPr>
        <w:t>визначеної</w:t>
      </w:r>
      <w:proofErr w:type="spellEnd"/>
      <w:r w:rsidR="00984942" w:rsidRPr="00697609">
        <w:rPr>
          <w:rFonts w:ascii="Times New Roman" w:hAnsi="Times New Roman"/>
          <w:color w:val="000000"/>
          <w:shd w:val="clear" w:color="auto" w:fill="FFFFFF"/>
        </w:rPr>
        <w:t xml:space="preserve"> в початковому </w:t>
      </w:r>
      <w:proofErr w:type="spellStart"/>
      <w:r w:rsidR="00984942" w:rsidRPr="00697609">
        <w:rPr>
          <w:rFonts w:ascii="Times New Roman" w:hAnsi="Times New Roman"/>
          <w:color w:val="000000"/>
          <w:shd w:val="clear" w:color="auto" w:fill="FFFFFF"/>
        </w:rPr>
        <w:t>договорі</w:t>
      </w:r>
      <w:proofErr w:type="spellEnd"/>
      <w:r w:rsidR="00984942" w:rsidRPr="00697609">
        <w:rPr>
          <w:rFonts w:ascii="Times New Roman" w:hAnsi="Times New Roman"/>
          <w:color w:val="000000"/>
          <w:shd w:val="clear" w:color="auto" w:fill="FFFFFF"/>
        </w:rPr>
        <w:t xml:space="preserve"> про </w:t>
      </w:r>
      <w:proofErr w:type="spellStart"/>
      <w:r w:rsidR="00984942" w:rsidRPr="00697609">
        <w:rPr>
          <w:rFonts w:ascii="Times New Roman" w:hAnsi="Times New Roman"/>
          <w:color w:val="000000"/>
          <w:shd w:val="clear" w:color="auto" w:fill="FFFFFF"/>
        </w:rPr>
        <w:t>закупівлю</w:t>
      </w:r>
      <w:proofErr w:type="spellEnd"/>
      <w:r w:rsidR="00984942" w:rsidRPr="00697609">
        <w:rPr>
          <w:rFonts w:ascii="Times New Roman" w:hAnsi="Times New Roman"/>
          <w:color w:val="000000"/>
          <w:shd w:val="clear" w:color="auto" w:fill="FFFFFF"/>
        </w:rPr>
        <w:t xml:space="preserve">, </w:t>
      </w:r>
      <w:proofErr w:type="spellStart"/>
      <w:r w:rsidR="00984942" w:rsidRPr="00697609">
        <w:rPr>
          <w:rFonts w:ascii="Times New Roman" w:hAnsi="Times New Roman"/>
          <w:color w:val="000000"/>
          <w:shd w:val="clear" w:color="auto" w:fill="FFFFFF"/>
        </w:rPr>
        <w:t>укладеному</w:t>
      </w:r>
      <w:proofErr w:type="spellEnd"/>
      <w:r w:rsidR="00984942" w:rsidRPr="00697609">
        <w:rPr>
          <w:rFonts w:ascii="Times New Roman" w:hAnsi="Times New Roman"/>
          <w:color w:val="000000"/>
          <w:shd w:val="clear" w:color="auto" w:fill="FFFFFF"/>
        </w:rPr>
        <w:t xml:space="preserve"> в </w:t>
      </w:r>
      <w:proofErr w:type="spellStart"/>
      <w:r w:rsidR="00984942" w:rsidRPr="00697609">
        <w:rPr>
          <w:rFonts w:ascii="Times New Roman" w:hAnsi="Times New Roman"/>
          <w:color w:val="000000"/>
          <w:shd w:val="clear" w:color="auto" w:fill="FFFFFF"/>
        </w:rPr>
        <w:t>попередньому</w:t>
      </w:r>
      <w:proofErr w:type="spellEnd"/>
      <w:r w:rsidR="0077127E" w:rsidRPr="00697609">
        <w:rPr>
          <w:rFonts w:ascii="Times New Roman" w:hAnsi="Times New Roman"/>
          <w:color w:val="000000"/>
          <w:shd w:val="clear" w:color="auto" w:fill="FFFFFF"/>
          <w:lang w:val="uk-UA"/>
        </w:rPr>
        <w:t xml:space="preserve"> </w:t>
      </w:r>
      <w:proofErr w:type="spellStart"/>
      <w:r w:rsidR="00984942" w:rsidRPr="00697609">
        <w:rPr>
          <w:rFonts w:ascii="Times New Roman" w:hAnsi="Times New Roman"/>
          <w:color w:val="000000"/>
          <w:shd w:val="clear" w:color="auto" w:fill="FFFFFF"/>
        </w:rPr>
        <w:t>році</w:t>
      </w:r>
      <w:proofErr w:type="spellEnd"/>
      <w:r w:rsidR="00984942" w:rsidRPr="00697609">
        <w:rPr>
          <w:rFonts w:ascii="Times New Roman" w:hAnsi="Times New Roman"/>
          <w:color w:val="000000"/>
          <w:shd w:val="clear" w:color="auto" w:fill="FFFFFF"/>
        </w:rPr>
        <w:t xml:space="preserve">, </w:t>
      </w:r>
      <w:proofErr w:type="spellStart"/>
      <w:r w:rsidR="00984942" w:rsidRPr="00697609">
        <w:rPr>
          <w:rFonts w:ascii="Times New Roman" w:hAnsi="Times New Roman"/>
          <w:color w:val="000000"/>
          <w:shd w:val="clear" w:color="auto" w:fill="FFFFFF"/>
        </w:rPr>
        <w:t>якщо</w:t>
      </w:r>
      <w:proofErr w:type="spellEnd"/>
      <w:r w:rsidR="0077127E" w:rsidRPr="00697609">
        <w:rPr>
          <w:rFonts w:ascii="Times New Roman" w:hAnsi="Times New Roman"/>
          <w:color w:val="000000"/>
          <w:shd w:val="clear" w:color="auto" w:fill="FFFFFF"/>
          <w:lang w:val="uk-UA"/>
        </w:rPr>
        <w:t xml:space="preserve"> </w:t>
      </w:r>
      <w:proofErr w:type="spellStart"/>
      <w:r w:rsidR="00984942" w:rsidRPr="00697609">
        <w:rPr>
          <w:rFonts w:ascii="Times New Roman" w:hAnsi="Times New Roman"/>
          <w:color w:val="000000"/>
          <w:shd w:val="clear" w:color="auto" w:fill="FFFFFF"/>
        </w:rPr>
        <w:t>видатки</w:t>
      </w:r>
      <w:proofErr w:type="spellEnd"/>
      <w:r w:rsidR="00984942" w:rsidRPr="00697609">
        <w:rPr>
          <w:rFonts w:ascii="Times New Roman" w:hAnsi="Times New Roman"/>
          <w:color w:val="000000"/>
          <w:shd w:val="clear" w:color="auto" w:fill="FFFFFF"/>
        </w:rPr>
        <w:t xml:space="preserve"> на </w:t>
      </w:r>
      <w:proofErr w:type="spellStart"/>
      <w:r w:rsidR="00984942" w:rsidRPr="00697609">
        <w:rPr>
          <w:rFonts w:ascii="Times New Roman" w:hAnsi="Times New Roman"/>
          <w:color w:val="000000"/>
          <w:shd w:val="clear" w:color="auto" w:fill="FFFFFF"/>
        </w:rPr>
        <w:t>досягнення</w:t>
      </w:r>
      <w:proofErr w:type="spellEnd"/>
      <w:r w:rsidR="0077127E" w:rsidRPr="00697609">
        <w:rPr>
          <w:rFonts w:ascii="Times New Roman" w:hAnsi="Times New Roman"/>
          <w:color w:val="000000"/>
          <w:shd w:val="clear" w:color="auto" w:fill="FFFFFF"/>
          <w:lang w:val="uk-UA"/>
        </w:rPr>
        <w:t xml:space="preserve"> </w:t>
      </w:r>
      <w:proofErr w:type="spellStart"/>
      <w:r w:rsidR="00984942" w:rsidRPr="00697609">
        <w:rPr>
          <w:rFonts w:ascii="Times New Roman" w:hAnsi="Times New Roman"/>
          <w:color w:val="000000"/>
          <w:shd w:val="clear" w:color="auto" w:fill="FFFFFF"/>
        </w:rPr>
        <w:t>цієї</w:t>
      </w:r>
      <w:proofErr w:type="spellEnd"/>
      <w:r w:rsidR="0077127E" w:rsidRPr="00697609">
        <w:rPr>
          <w:rFonts w:ascii="Times New Roman" w:hAnsi="Times New Roman"/>
          <w:color w:val="000000"/>
          <w:shd w:val="clear" w:color="auto" w:fill="FFFFFF"/>
          <w:lang w:val="uk-UA"/>
        </w:rPr>
        <w:t xml:space="preserve"> </w:t>
      </w:r>
      <w:proofErr w:type="spellStart"/>
      <w:r w:rsidR="00984942" w:rsidRPr="00697609">
        <w:rPr>
          <w:rFonts w:ascii="Times New Roman" w:hAnsi="Times New Roman"/>
          <w:color w:val="000000"/>
          <w:shd w:val="clear" w:color="auto" w:fill="FFFFFF"/>
        </w:rPr>
        <w:t>цілі</w:t>
      </w:r>
      <w:proofErr w:type="spellEnd"/>
      <w:r w:rsidR="0077127E" w:rsidRPr="00697609">
        <w:rPr>
          <w:rFonts w:ascii="Times New Roman" w:hAnsi="Times New Roman"/>
          <w:color w:val="000000"/>
          <w:shd w:val="clear" w:color="auto" w:fill="FFFFFF"/>
          <w:lang w:val="uk-UA"/>
        </w:rPr>
        <w:t xml:space="preserve"> </w:t>
      </w:r>
      <w:proofErr w:type="spellStart"/>
      <w:r w:rsidR="00984942" w:rsidRPr="00697609">
        <w:rPr>
          <w:rFonts w:ascii="Times New Roman" w:hAnsi="Times New Roman"/>
          <w:color w:val="000000"/>
          <w:shd w:val="clear" w:color="auto" w:fill="FFFFFF"/>
        </w:rPr>
        <w:t>затверджено</w:t>
      </w:r>
      <w:proofErr w:type="spellEnd"/>
      <w:r w:rsidR="00984942" w:rsidRPr="00697609">
        <w:rPr>
          <w:rFonts w:ascii="Times New Roman" w:hAnsi="Times New Roman"/>
          <w:color w:val="000000"/>
          <w:shd w:val="clear" w:color="auto" w:fill="FFFFFF"/>
        </w:rPr>
        <w:t xml:space="preserve"> в </w:t>
      </w:r>
      <w:proofErr w:type="spellStart"/>
      <w:r w:rsidR="00984942" w:rsidRPr="00697609">
        <w:rPr>
          <w:rFonts w:ascii="Times New Roman" w:hAnsi="Times New Roman"/>
          <w:color w:val="000000"/>
          <w:shd w:val="clear" w:color="auto" w:fill="FFFFFF"/>
        </w:rPr>
        <w:t>установленому</w:t>
      </w:r>
      <w:proofErr w:type="spellEnd"/>
      <w:r w:rsidR="00984942" w:rsidRPr="00697609">
        <w:rPr>
          <w:rFonts w:ascii="Times New Roman" w:hAnsi="Times New Roman"/>
          <w:color w:val="000000"/>
          <w:shd w:val="clear" w:color="auto" w:fill="FFFFFF"/>
        </w:rPr>
        <w:t xml:space="preserve"> порядку.</w:t>
      </w:r>
    </w:p>
    <w:p w:rsidR="00B95B9F" w:rsidRPr="00697609" w:rsidRDefault="00B95B9F" w:rsidP="00B95B9F">
      <w:pPr>
        <w:shd w:val="clear" w:color="auto" w:fill="FFFFFF"/>
        <w:spacing w:after="0" w:line="240" w:lineRule="auto"/>
        <w:jc w:val="both"/>
        <w:rPr>
          <w:rFonts w:ascii="Times New Roman" w:hAnsi="Times New Roman"/>
        </w:rPr>
      </w:pPr>
    </w:p>
    <w:p w:rsidR="00B95B9F" w:rsidRPr="00697609" w:rsidRDefault="00B95B9F" w:rsidP="00B95B9F">
      <w:pPr>
        <w:shd w:val="clear" w:color="auto" w:fill="FFFFFF"/>
        <w:spacing w:after="0" w:line="240" w:lineRule="auto"/>
        <w:jc w:val="center"/>
        <w:rPr>
          <w:rFonts w:ascii="Times New Roman" w:hAnsi="Times New Roman"/>
          <w:b/>
        </w:rPr>
      </w:pPr>
      <w:r w:rsidRPr="00697609">
        <w:rPr>
          <w:rFonts w:ascii="Times New Roman" w:hAnsi="Times New Roman"/>
          <w:b/>
        </w:rPr>
        <w:t xml:space="preserve">XI. </w:t>
      </w:r>
      <w:proofErr w:type="spellStart"/>
      <w:r w:rsidRPr="00697609">
        <w:rPr>
          <w:rFonts w:ascii="Times New Roman" w:hAnsi="Times New Roman"/>
          <w:b/>
        </w:rPr>
        <w:t>Інші</w:t>
      </w:r>
      <w:proofErr w:type="spellEnd"/>
      <w:r w:rsidR="00A60758" w:rsidRPr="00697609">
        <w:rPr>
          <w:rFonts w:ascii="Times New Roman" w:hAnsi="Times New Roman"/>
          <w:b/>
          <w:lang w:val="uk-UA"/>
        </w:rPr>
        <w:t xml:space="preserve"> </w:t>
      </w:r>
      <w:proofErr w:type="spellStart"/>
      <w:r w:rsidRPr="00697609">
        <w:rPr>
          <w:rFonts w:ascii="Times New Roman" w:hAnsi="Times New Roman"/>
          <w:b/>
        </w:rPr>
        <w:t>умови</w:t>
      </w:r>
      <w:proofErr w:type="spellEnd"/>
    </w:p>
    <w:p w:rsidR="00984942" w:rsidRPr="00697609" w:rsidRDefault="00B95B9F" w:rsidP="00E11326">
      <w:pPr>
        <w:spacing w:after="0" w:line="240" w:lineRule="auto"/>
        <w:jc w:val="both"/>
        <w:rPr>
          <w:rFonts w:ascii="Times New Roman" w:hAnsi="Times New Roman"/>
        </w:rPr>
      </w:pPr>
      <w:r w:rsidRPr="00697609">
        <w:rPr>
          <w:rFonts w:ascii="Times New Roman" w:hAnsi="Times New Roman"/>
        </w:rPr>
        <w:t xml:space="preserve">11.1. </w:t>
      </w:r>
      <w:proofErr w:type="spellStart"/>
      <w:r w:rsidR="00984942" w:rsidRPr="00697609">
        <w:rPr>
          <w:rFonts w:ascii="Times New Roman" w:hAnsi="Times New Roman"/>
        </w:rPr>
        <w:t>Істотні</w:t>
      </w:r>
      <w:proofErr w:type="spellEnd"/>
      <w:r w:rsidR="0077127E" w:rsidRPr="00697609">
        <w:rPr>
          <w:rFonts w:ascii="Times New Roman" w:hAnsi="Times New Roman"/>
          <w:lang w:val="uk-UA"/>
        </w:rPr>
        <w:t xml:space="preserve"> </w:t>
      </w:r>
      <w:proofErr w:type="spellStart"/>
      <w:r w:rsidR="00984942" w:rsidRPr="00697609">
        <w:rPr>
          <w:rFonts w:ascii="Times New Roman" w:hAnsi="Times New Roman"/>
        </w:rPr>
        <w:t>умови</w:t>
      </w:r>
      <w:proofErr w:type="spellEnd"/>
      <w:r w:rsidR="0077127E" w:rsidRPr="00697609">
        <w:rPr>
          <w:rFonts w:ascii="Times New Roman" w:hAnsi="Times New Roman"/>
          <w:lang w:val="uk-UA"/>
        </w:rPr>
        <w:t xml:space="preserve"> </w:t>
      </w:r>
      <w:proofErr w:type="spellStart"/>
      <w:r w:rsidR="00984942" w:rsidRPr="00697609">
        <w:rPr>
          <w:rFonts w:ascii="Times New Roman" w:hAnsi="Times New Roman"/>
        </w:rPr>
        <w:t>цього</w:t>
      </w:r>
      <w:proofErr w:type="spellEnd"/>
      <w:r w:rsidR="00984942" w:rsidRPr="00697609">
        <w:rPr>
          <w:rFonts w:ascii="Times New Roman" w:hAnsi="Times New Roman"/>
        </w:rPr>
        <w:t xml:space="preserve"> Договору про </w:t>
      </w:r>
      <w:proofErr w:type="spellStart"/>
      <w:r w:rsidR="00984942" w:rsidRPr="00697609">
        <w:rPr>
          <w:rFonts w:ascii="Times New Roman" w:hAnsi="Times New Roman"/>
        </w:rPr>
        <w:t>закупівлю</w:t>
      </w:r>
      <w:proofErr w:type="spellEnd"/>
      <w:r w:rsidR="0077127E" w:rsidRPr="00697609">
        <w:rPr>
          <w:rFonts w:ascii="Times New Roman" w:hAnsi="Times New Roman"/>
          <w:lang w:val="uk-UA"/>
        </w:rPr>
        <w:t xml:space="preserve"> </w:t>
      </w:r>
      <w:r w:rsidR="00984942" w:rsidRPr="00697609">
        <w:rPr>
          <w:rFonts w:ascii="Times New Roman" w:hAnsi="Times New Roman"/>
        </w:rPr>
        <w:t>не</w:t>
      </w:r>
      <w:r w:rsidR="0077127E" w:rsidRPr="00697609">
        <w:rPr>
          <w:rFonts w:ascii="Times New Roman" w:hAnsi="Times New Roman"/>
          <w:lang w:val="uk-UA"/>
        </w:rPr>
        <w:t xml:space="preserve"> </w:t>
      </w:r>
      <w:proofErr w:type="spellStart"/>
      <w:r w:rsidR="00984942" w:rsidRPr="00697609">
        <w:rPr>
          <w:rFonts w:ascii="Times New Roman" w:hAnsi="Times New Roman"/>
        </w:rPr>
        <w:t>можуть</w:t>
      </w:r>
      <w:proofErr w:type="spellEnd"/>
      <w:r w:rsidR="0077127E" w:rsidRPr="00697609">
        <w:rPr>
          <w:rFonts w:ascii="Times New Roman" w:hAnsi="Times New Roman"/>
          <w:lang w:val="uk-UA"/>
        </w:rPr>
        <w:t xml:space="preserve"> </w:t>
      </w:r>
      <w:proofErr w:type="spellStart"/>
      <w:r w:rsidR="00984942" w:rsidRPr="00697609">
        <w:rPr>
          <w:rFonts w:ascii="Times New Roman" w:hAnsi="Times New Roman"/>
        </w:rPr>
        <w:t>змінюватися</w:t>
      </w:r>
      <w:proofErr w:type="spellEnd"/>
      <w:r w:rsidR="0077127E" w:rsidRPr="00697609">
        <w:rPr>
          <w:rFonts w:ascii="Times New Roman" w:hAnsi="Times New Roman"/>
          <w:lang w:val="uk-UA"/>
        </w:rPr>
        <w:t xml:space="preserve"> </w:t>
      </w:r>
      <w:proofErr w:type="spellStart"/>
      <w:proofErr w:type="gramStart"/>
      <w:r w:rsidR="00984942" w:rsidRPr="00697609">
        <w:rPr>
          <w:rFonts w:ascii="Times New Roman" w:hAnsi="Times New Roman"/>
        </w:rPr>
        <w:t>п</w:t>
      </w:r>
      <w:proofErr w:type="gramEnd"/>
      <w:r w:rsidR="00984942" w:rsidRPr="00697609">
        <w:rPr>
          <w:rFonts w:ascii="Times New Roman" w:hAnsi="Times New Roman"/>
        </w:rPr>
        <w:t>ісля</w:t>
      </w:r>
      <w:proofErr w:type="spellEnd"/>
      <w:r w:rsidR="0077127E" w:rsidRPr="00697609">
        <w:rPr>
          <w:rFonts w:ascii="Times New Roman" w:hAnsi="Times New Roman"/>
          <w:lang w:val="uk-UA"/>
        </w:rPr>
        <w:t xml:space="preserve"> </w:t>
      </w:r>
      <w:proofErr w:type="spellStart"/>
      <w:r w:rsidR="00984942" w:rsidRPr="00697609">
        <w:rPr>
          <w:rFonts w:ascii="Times New Roman" w:hAnsi="Times New Roman"/>
        </w:rPr>
        <w:t>його</w:t>
      </w:r>
      <w:proofErr w:type="spellEnd"/>
      <w:r w:rsidR="0077127E" w:rsidRPr="00697609">
        <w:rPr>
          <w:rFonts w:ascii="Times New Roman" w:hAnsi="Times New Roman"/>
          <w:lang w:val="uk-UA"/>
        </w:rPr>
        <w:t xml:space="preserve"> </w:t>
      </w:r>
      <w:proofErr w:type="spellStart"/>
      <w:r w:rsidR="00984942" w:rsidRPr="00697609">
        <w:rPr>
          <w:rFonts w:ascii="Times New Roman" w:hAnsi="Times New Roman"/>
        </w:rPr>
        <w:t>підписання</w:t>
      </w:r>
      <w:proofErr w:type="spellEnd"/>
      <w:r w:rsidR="00984942" w:rsidRPr="00697609">
        <w:rPr>
          <w:rFonts w:ascii="Times New Roman" w:hAnsi="Times New Roman"/>
        </w:rPr>
        <w:t xml:space="preserve"> до </w:t>
      </w:r>
      <w:proofErr w:type="spellStart"/>
      <w:r w:rsidR="00984942" w:rsidRPr="00697609">
        <w:rPr>
          <w:rFonts w:ascii="Times New Roman" w:hAnsi="Times New Roman"/>
        </w:rPr>
        <w:t>виконання</w:t>
      </w:r>
      <w:proofErr w:type="spellEnd"/>
      <w:r w:rsidR="0077127E" w:rsidRPr="00697609">
        <w:rPr>
          <w:rFonts w:ascii="Times New Roman" w:hAnsi="Times New Roman"/>
          <w:lang w:val="uk-UA"/>
        </w:rPr>
        <w:t xml:space="preserve"> </w:t>
      </w:r>
      <w:proofErr w:type="spellStart"/>
      <w:r w:rsidR="00984942" w:rsidRPr="00697609">
        <w:rPr>
          <w:rFonts w:ascii="Times New Roman" w:hAnsi="Times New Roman"/>
        </w:rPr>
        <w:t>зобов'язань</w:t>
      </w:r>
      <w:proofErr w:type="spellEnd"/>
      <w:r w:rsidR="00984942" w:rsidRPr="00697609">
        <w:rPr>
          <w:rFonts w:ascii="Times New Roman" w:hAnsi="Times New Roman"/>
        </w:rPr>
        <w:t xml:space="preserve"> Сторонами у </w:t>
      </w:r>
      <w:proofErr w:type="spellStart"/>
      <w:r w:rsidR="00984942" w:rsidRPr="00697609">
        <w:rPr>
          <w:rFonts w:ascii="Times New Roman" w:hAnsi="Times New Roman"/>
        </w:rPr>
        <w:t>повному</w:t>
      </w:r>
      <w:proofErr w:type="spellEnd"/>
      <w:r w:rsidR="0077127E" w:rsidRPr="00697609">
        <w:rPr>
          <w:rFonts w:ascii="Times New Roman" w:hAnsi="Times New Roman"/>
          <w:lang w:val="uk-UA"/>
        </w:rPr>
        <w:t xml:space="preserve"> </w:t>
      </w:r>
      <w:proofErr w:type="spellStart"/>
      <w:r w:rsidR="00984942" w:rsidRPr="00697609">
        <w:rPr>
          <w:rFonts w:ascii="Times New Roman" w:hAnsi="Times New Roman"/>
        </w:rPr>
        <w:t>обсязі</w:t>
      </w:r>
      <w:proofErr w:type="spellEnd"/>
      <w:r w:rsidR="00984942" w:rsidRPr="00697609">
        <w:rPr>
          <w:rFonts w:ascii="Times New Roman" w:hAnsi="Times New Roman"/>
        </w:rPr>
        <w:t xml:space="preserve">, </w:t>
      </w:r>
      <w:proofErr w:type="spellStart"/>
      <w:r w:rsidR="00984942" w:rsidRPr="00697609">
        <w:rPr>
          <w:rFonts w:ascii="Times New Roman" w:hAnsi="Times New Roman"/>
        </w:rPr>
        <w:t>крім</w:t>
      </w:r>
      <w:proofErr w:type="spellEnd"/>
      <w:r w:rsidR="0077127E" w:rsidRPr="00697609">
        <w:rPr>
          <w:rFonts w:ascii="Times New Roman" w:hAnsi="Times New Roman"/>
          <w:lang w:val="uk-UA"/>
        </w:rPr>
        <w:t xml:space="preserve"> </w:t>
      </w:r>
      <w:proofErr w:type="spellStart"/>
      <w:r w:rsidR="00984942" w:rsidRPr="00697609">
        <w:rPr>
          <w:rFonts w:ascii="Times New Roman" w:hAnsi="Times New Roman"/>
        </w:rPr>
        <w:t>випадків</w:t>
      </w:r>
      <w:proofErr w:type="spellEnd"/>
      <w:r w:rsidR="0077127E" w:rsidRPr="00697609">
        <w:rPr>
          <w:rFonts w:ascii="Times New Roman" w:hAnsi="Times New Roman"/>
          <w:lang w:val="uk-UA"/>
        </w:rPr>
        <w:t xml:space="preserve"> </w:t>
      </w:r>
      <w:proofErr w:type="spellStart"/>
      <w:r w:rsidR="00984942" w:rsidRPr="00697609">
        <w:rPr>
          <w:rFonts w:ascii="Times New Roman" w:hAnsi="Times New Roman"/>
        </w:rPr>
        <w:t>передбачених</w:t>
      </w:r>
      <w:proofErr w:type="spellEnd"/>
      <w:r w:rsidR="00984942" w:rsidRPr="00697609">
        <w:rPr>
          <w:rFonts w:ascii="Times New Roman" w:hAnsi="Times New Roman"/>
        </w:rPr>
        <w:t xml:space="preserve"> ч.</w:t>
      </w:r>
      <w:r w:rsidR="005C46F7" w:rsidRPr="00697609">
        <w:rPr>
          <w:rFonts w:ascii="Times New Roman" w:hAnsi="Times New Roman"/>
          <w:lang w:val="uk-UA"/>
        </w:rPr>
        <w:t xml:space="preserve"> </w:t>
      </w:r>
      <w:r w:rsidR="00984942" w:rsidRPr="00697609">
        <w:rPr>
          <w:rFonts w:ascii="Times New Roman" w:hAnsi="Times New Roman"/>
        </w:rPr>
        <w:t xml:space="preserve">5 ст. 41 Закону </w:t>
      </w:r>
      <w:proofErr w:type="spellStart"/>
      <w:r w:rsidR="00984942" w:rsidRPr="00697609">
        <w:rPr>
          <w:rFonts w:ascii="Times New Roman" w:hAnsi="Times New Roman"/>
        </w:rPr>
        <w:t>України</w:t>
      </w:r>
      <w:proofErr w:type="spellEnd"/>
      <w:r w:rsidR="00984942" w:rsidRPr="00697609">
        <w:rPr>
          <w:rFonts w:ascii="Times New Roman" w:hAnsi="Times New Roman"/>
        </w:rPr>
        <w:t xml:space="preserve"> «Про </w:t>
      </w:r>
      <w:proofErr w:type="spellStart"/>
      <w:r w:rsidR="00984942" w:rsidRPr="00697609">
        <w:rPr>
          <w:rFonts w:ascii="Times New Roman" w:hAnsi="Times New Roman"/>
        </w:rPr>
        <w:t>публічні</w:t>
      </w:r>
      <w:proofErr w:type="spellEnd"/>
      <w:r w:rsidR="0077127E" w:rsidRPr="00697609">
        <w:rPr>
          <w:rFonts w:ascii="Times New Roman" w:hAnsi="Times New Roman"/>
          <w:lang w:val="uk-UA"/>
        </w:rPr>
        <w:t xml:space="preserve"> </w:t>
      </w:r>
      <w:proofErr w:type="spellStart"/>
      <w:r w:rsidR="00984942" w:rsidRPr="00697609">
        <w:rPr>
          <w:rFonts w:ascii="Times New Roman" w:hAnsi="Times New Roman"/>
        </w:rPr>
        <w:t>закупівлі</w:t>
      </w:r>
      <w:proofErr w:type="spellEnd"/>
      <w:r w:rsidR="00984942" w:rsidRPr="00697609">
        <w:rPr>
          <w:rFonts w:ascii="Times New Roman" w:hAnsi="Times New Roman"/>
        </w:rPr>
        <w:t>».</w:t>
      </w:r>
    </w:p>
    <w:p w:rsidR="00B95B9F" w:rsidRPr="00697609" w:rsidRDefault="00B95B9F" w:rsidP="00E11326">
      <w:pPr>
        <w:spacing w:after="0" w:line="240" w:lineRule="auto"/>
        <w:jc w:val="both"/>
        <w:rPr>
          <w:rFonts w:ascii="Times New Roman" w:hAnsi="Times New Roman"/>
        </w:rPr>
      </w:pPr>
      <w:r w:rsidRPr="00697609">
        <w:rPr>
          <w:rFonts w:ascii="Times New Roman" w:hAnsi="Times New Roman"/>
        </w:rPr>
        <w:t xml:space="preserve">11.2. </w:t>
      </w:r>
      <w:proofErr w:type="spellStart"/>
      <w:r w:rsidRPr="00697609">
        <w:rPr>
          <w:rFonts w:ascii="Times New Roman" w:hAnsi="Times New Roman"/>
        </w:rPr>
        <w:t>Зміни</w:t>
      </w:r>
      <w:proofErr w:type="spellEnd"/>
      <w:r w:rsidRPr="00697609">
        <w:rPr>
          <w:rFonts w:ascii="Times New Roman" w:hAnsi="Times New Roman"/>
        </w:rPr>
        <w:t xml:space="preserve"> та </w:t>
      </w:r>
      <w:proofErr w:type="spellStart"/>
      <w:r w:rsidRPr="00697609">
        <w:rPr>
          <w:rFonts w:ascii="Times New Roman" w:hAnsi="Times New Roman"/>
        </w:rPr>
        <w:t>доповнення</w:t>
      </w:r>
      <w:proofErr w:type="spellEnd"/>
      <w:r w:rsidRPr="00697609">
        <w:rPr>
          <w:rFonts w:ascii="Times New Roman" w:hAnsi="Times New Roman"/>
        </w:rPr>
        <w:t xml:space="preserve"> до </w:t>
      </w:r>
      <w:proofErr w:type="spellStart"/>
      <w:r w:rsidRPr="00697609">
        <w:rPr>
          <w:rFonts w:ascii="Times New Roman" w:hAnsi="Times New Roman"/>
        </w:rPr>
        <w:t>цього</w:t>
      </w:r>
      <w:proofErr w:type="spellEnd"/>
      <w:r w:rsidRPr="00697609">
        <w:rPr>
          <w:rFonts w:ascii="Times New Roman" w:hAnsi="Times New Roman"/>
        </w:rPr>
        <w:t xml:space="preserve"> Договору </w:t>
      </w:r>
      <w:proofErr w:type="spellStart"/>
      <w:r w:rsidRPr="00697609">
        <w:rPr>
          <w:rFonts w:ascii="Times New Roman" w:hAnsi="Times New Roman"/>
        </w:rPr>
        <w:t>мають</w:t>
      </w:r>
      <w:proofErr w:type="spellEnd"/>
      <w:r w:rsidR="0077127E" w:rsidRPr="00697609">
        <w:rPr>
          <w:rFonts w:ascii="Times New Roman" w:hAnsi="Times New Roman"/>
          <w:lang w:val="uk-UA"/>
        </w:rPr>
        <w:t xml:space="preserve"> </w:t>
      </w:r>
      <w:proofErr w:type="spellStart"/>
      <w:r w:rsidRPr="00697609">
        <w:rPr>
          <w:rFonts w:ascii="Times New Roman" w:hAnsi="Times New Roman"/>
        </w:rPr>
        <w:t>юридичну</w:t>
      </w:r>
      <w:proofErr w:type="spellEnd"/>
      <w:r w:rsidRPr="00697609">
        <w:rPr>
          <w:rFonts w:ascii="Times New Roman" w:hAnsi="Times New Roman"/>
        </w:rPr>
        <w:t xml:space="preserve"> силу за умов, </w:t>
      </w:r>
      <w:proofErr w:type="spellStart"/>
      <w:r w:rsidRPr="00697609">
        <w:rPr>
          <w:rFonts w:ascii="Times New Roman" w:hAnsi="Times New Roman"/>
        </w:rPr>
        <w:t>якщо</w:t>
      </w:r>
      <w:proofErr w:type="spellEnd"/>
      <w:r w:rsidRPr="00697609">
        <w:rPr>
          <w:rFonts w:ascii="Times New Roman" w:hAnsi="Times New Roman"/>
        </w:rPr>
        <w:t xml:space="preserve"> вони не </w:t>
      </w:r>
      <w:proofErr w:type="spellStart"/>
      <w:r w:rsidRPr="00697609">
        <w:rPr>
          <w:rFonts w:ascii="Times New Roman" w:hAnsi="Times New Roman"/>
        </w:rPr>
        <w:t>суперечать</w:t>
      </w:r>
      <w:proofErr w:type="spellEnd"/>
      <w:r w:rsidR="0077127E" w:rsidRPr="00697609">
        <w:rPr>
          <w:rFonts w:ascii="Times New Roman" w:hAnsi="Times New Roman"/>
          <w:lang w:val="uk-UA"/>
        </w:rPr>
        <w:t xml:space="preserve"> </w:t>
      </w:r>
      <w:proofErr w:type="spellStart"/>
      <w:r w:rsidRPr="00697609">
        <w:rPr>
          <w:rFonts w:ascii="Times New Roman" w:hAnsi="Times New Roman"/>
        </w:rPr>
        <w:t>вимогам</w:t>
      </w:r>
      <w:proofErr w:type="spellEnd"/>
      <w:r w:rsidR="0077127E" w:rsidRPr="00697609">
        <w:rPr>
          <w:rFonts w:ascii="Times New Roman" w:hAnsi="Times New Roman"/>
          <w:lang w:val="uk-UA"/>
        </w:rPr>
        <w:t xml:space="preserve"> </w:t>
      </w:r>
      <w:proofErr w:type="spellStart"/>
      <w:r w:rsidRPr="00697609">
        <w:rPr>
          <w:rFonts w:ascii="Times New Roman" w:hAnsi="Times New Roman"/>
        </w:rPr>
        <w:t>документації</w:t>
      </w:r>
      <w:proofErr w:type="spellEnd"/>
      <w:r w:rsidRPr="00697609">
        <w:rPr>
          <w:rFonts w:ascii="Times New Roman" w:hAnsi="Times New Roman"/>
        </w:rPr>
        <w:t xml:space="preserve">, </w:t>
      </w:r>
      <w:proofErr w:type="spellStart"/>
      <w:r w:rsidRPr="00697609">
        <w:rPr>
          <w:rFonts w:ascii="Times New Roman" w:hAnsi="Times New Roman"/>
        </w:rPr>
        <w:t>оформлені</w:t>
      </w:r>
      <w:proofErr w:type="spellEnd"/>
      <w:r w:rsidR="0077127E" w:rsidRPr="00697609">
        <w:rPr>
          <w:rFonts w:ascii="Times New Roman" w:hAnsi="Times New Roman"/>
          <w:lang w:val="uk-UA"/>
        </w:rPr>
        <w:t xml:space="preserve"> </w:t>
      </w:r>
      <w:proofErr w:type="spellStart"/>
      <w:r w:rsidRPr="00697609">
        <w:rPr>
          <w:rFonts w:ascii="Times New Roman" w:hAnsi="Times New Roman"/>
        </w:rPr>
        <w:t>письмово</w:t>
      </w:r>
      <w:proofErr w:type="spellEnd"/>
      <w:r w:rsidRPr="00697609">
        <w:rPr>
          <w:rFonts w:ascii="Times New Roman" w:hAnsi="Times New Roman"/>
        </w:rPr>
        <w:t xml:space="preserve">, </w:t>
      </w:r>
      <w:proofErr w:type="spellStart"/>
      <w:r w:rsidRPr="00697609">
        <w:rPr>
          <w:rFonts w:ascii="Times New Roman" w:hAnsi="Times New Roman"/>
        </w:rPr>
        <w:t>зареєстровані</w:t>
      </w:r>
      <w:proofErr w:type="spellEnd"/>
      <w:r w:rsidRPr="00697609">
        <w:rPr>
          <w:rFonts w:ascii="Times New Roman" w:hAnsi="Times New Roman"/>
        </w:rPr>
        <w:t xml:space="preserve"> і </w:t>
      </w:r>
      <w:proofErr w:type="spellStart"/>
      <w:proofErr w:type="gramStart"/>
      <w:r w:rsidRPr="00697609">
        <w:rPr>
          <w:rFonts w:ascii="Times New Roman" w:hAnsi="Times New Roman"/>
        </w:rPr>
        <w:t>п</w:t>
      </w:r>
      <w:proofErr w:type="gramEnd"/>
      <w:r w:rsidRPr="00697609">
        <w:rPr>
          <w:rFonts w:ascii="Times New Roman" w:hAnsi="Times New Roman"/>
        </w:rPr>
        <w:t>ідписані</w:t>
      </w:r>
      <w:proofErr w:type="spellEnd"/>
      <w:r w:rsidR="0077127E" w:rsidRPr="00697609">
        <w:rPr>
          <w:rFonts w:ascii="Times New Roman" w:hAnsi="Times New Roman"/>
          <w:lang w:val="uk-UA"/>
        </w:rPr>
        <w:t xml:space="preserve"> </w:t>
      </w:r>
      <w:proofErr w:type="spellStart"/>
      <w:r w:rsidRPr="00697609">
        <w:rPr>
          <w:rFonts w:ascii="Times New Roman" w:hAnsi="Times New Roman"/>
        </w:rPr>
        <w:t>уповно</w:t>
      </w:r>
      <w:r w:rsidRPr="00697609">
        <w:rPr>
          <w:rFonts w:ascii="Times New Roman" w:hAnsi="Times New Roman"/>
        </w:rPr>
        <w:softHyphen/>
        <w:t>важеними</w:t>
      </w:r>
      <w:proofErr w:type="spellEnd"/>
      <w:r w:rsidR="0077127E" w:rsidRPr="00697609">
        <w:rPr>
          <w:rFonts w:ascii="Times New Roman" w:hAnsi="Times New Roman"/>
          <w:lang w:val="uk-UA"/>
        </w:rPr>
        <w:t xml:space="preserve"> </w:t>
      </w:r>
      <w:proofErr w:type="spellStart"/>
      <w:r w:rsidRPr="00697609">
        <w:rPr>
          <w:rFonts w:ascii="Times New Roman" w:hAnsi="Times New Roman"/>
        </w:rPr>
        <w:t>представниками</w:t>
      </w:r>
      <w:proofErr w:type="spellEnd"/>
      <w:r w:rsidR="0077127E" w:rsidRPr="00697609">
        <w:rPr>
          <w:rFonts w:ascii="Times New Roman" w:hAnsi="Times New Roman"/>
          <w:lang w:val="uk-UA"/>
        </w:rPr>
        <w:t xml:space="preserve"> </w:t>
      </w:r>
      <w:proofErr w:type="spellStart"/>
      <w:r w:rsidRPr="00697609">
        <w:rPr>
          <w:rFonts w:ascii="Times New Roman" w:hAnsi="Times New Roman"/>
        </w:rPr>
        <w:t>Сторін</w:t>
      </w:r>
      <w:proofErr w:type="spellEnd"/>
      <w:r w:rsidRPr="00697609">
        <w:rPr>
          <w:rFonts w:ascii="Times New Roman" w:hAnsi="Times New Roman"/>
        </w:rPr>
        <w:t xml:space="preserve">, </w:t>
      </w:r>
      <w:proofErr w:type="spellStart"/>
      <w:r w:rsidRPr="00697609">
        <w:rPr>
          <w:rFonts w:ascii="Times New Roman" w:hAnsi="Times New Roman"/>
        </w:rPr>
        <w:t>завірені</w:t>
      </w:r>
      <w:proofErr w:type="spellEnd"/>
      <w:r w:rsidRPr="00697609">
        <w:rPr>
          <w:rFonts w:ascii="Times New Roman" w:hAnsi="Times New Roman"/>
        </w:rPr>
        <w:t xml:space="preserve"> печатками, а у </w:t>
      </w:r>
      <w:proofErr w:type="spellStart"/>
      <w:r w:rsidRPr="00697609">
        <w:rPr>
          <w:rFonts w:ascii="Times New Roman" w:hAnsi="Times New Roman"/>
        </w:rPr>
        <w:t>разі</w:t>
      </w:r>
      <w:proofErr w:type="spellEnd"/>
      <w:r w:rsidR="0077127E" w:rsidRPr="00697609">
        <w:rPr>
          <w:rFonts w:ascii="Times New Roman" w:hAnsi="Times New Roman"/>
          <w:lang w:val="uk-UA"/>
        </w:rPr>
        <w:t xml:space="preserve"> </w:t>
      </w:r>
      <w:proofErr w:type="spellStart"/>
      <w:r w:rsidRPr="00697609">
        <w:rPr>
          <w:rFonts w:ascii="Times New Roman" w:hAnsi="Times New Roman"/>
        </w:rPr>
        <w:t>їх</w:t>
      </w:r>
      <w:proofErr w:type="spellEnd"/>
      <w:r w:rsidR="0077127E" w:rsidRPr="00697609">
        <w:rPr>
          <w:rFonts w:ascii="Times New Roman" w:hAnsi="Times New Roman"/>
          <w:lang w:val="uk-UA"/>
        </w:rPr>
        <w:t xml:space="preserve"> </w:t>
      </w:r>
      <w:proofErr w:type="spellStart"/>
      <w:r w:rsidRPr="00697609">
        <w:rPr>
          <w:rFonts w:ascii="Times New Roman" w:hAnsi="Times New Roman"/>
        </w:rPr>
        <w:t>відсутності</w:t>
      </w:r>
      <w:proofErr w:type="spellEnd"/>
      <w:r w:rsidR="0077127E" w:rsidRPr="00697609">
        <w:rPr>
          <w:rFonts w:ascii="Times New Roman" w:hAnsi="Times New Roman"/>
          <w:lang w:val="uk-UA"/>
        </w:rPr>
        <w:t xml:space="preserve"> </w:t>
      </w:r>
      <w:proofErr w:type="spellStart"/>
      <w:r w:rsidRPr="00697609">
        <w:rPr>
          <w:rFonts w:ascii="Times New Roman" w:hAnsi="Times New Roman"/>
        </w:rPr>
        <w:t>власним</w:t>
      </w:r>
      <w:proofErr w:type="spellEnd"/>
      <w:r w:rsidR="0077127E" w:rsidRPr="00697609">
        <w:rPr>
          <w:rFonts w:ascii="Times New Roman" w:hAnsi="Times New Roman"/>
          <w:lang w:val="uk-UA"/>
        </w:rPr>
        <w:t xml:space="preserve"> </w:t>
      </w:r>
      <w:proofErr w:type="spellStart"/>
      <w:r w:rsidRPr="00697609">
        <w:rPr>
          <w:rFonts w:ascii="Times New Roman" w:hAnsi="Times New Roman"/>
        </w:rPr>
        <w:t>підписом</w:t>
      </w:r>
      <w:proofErr w:type="spellEnd"/>
      <w:r w:rsidR="0077127E" w:rsidRPr="00697609">
        <w:rPr>
          <w:rFonts w:ascii="Times New Roman" w:hAnsi="Times New Roman"/>
          <w:lang w:val="uk-UA"/>
        </w:rPr>
        <w:t xml:space="preserve"> </w:t>
      </w:r>
      <w:proofErr w:type="spellStart"/>
      <w:r w:rsidRPr="00697609">
        <w:rPr>
          <w:rFonts w:ascii="Times New Roman" w:hAnsi="Times New Roman"/>
        </w:rPr>
        <w:t>керівників</w:t>
      </w:r>
      <w:proofErr w:type="spellEnd"/>
      <w:r w:rsidRPr="00697609">
        <w:rPr>
          <w:rFonts w:ascii="Times New Roman" w:hAnsi="Times New Roman"/>
        </w:rPr>
        <w:t>.</w:t>
      </w:r>
    </w:p>
    <w:p w:rsidR="00B95B9F" w:rsidRPr="00697609" w:rsidRDefault="00B95B9F" w:rsidP="00E11326">
      <w:pPr>
        <w:spacing w:after="0" w:line="240" w:lineRule="auto"/>
        <w:jc w:val="both"/>
        <w:rPr>
          <w:rFonts w:ascii="Times New Roman" w:hAnsi="Times New Roman"/>
        </w:rPr>
      </w:pPr>
      <w:r w:rsidRPr="00697609">
        <w:rPr>
          <w:rFonts w:ascii="Times New Roman" w:hAnsi="Times New Roman"/>
        </w:rPr>
        <w:t xml:space="preserve">11.3. </w:t>
      </w:r>
      <w:proofErr w:type="spellStart"/>
      <w:r w:rsidRPr="00697609">
        <w:rPr>
          <w:rFonts w:ascii="Times New Roman" w:hAnsi="Times New Roman"/>
        </w:rPr>
        <w:t>Сторони</w:t>
      </w:r>
      <w:proofErr w:type="spellEnd"/>
      <w:r w:rsidR="0077127E" w:rsidRPr="00697609">
        <w:rPr>
          <w:rFonts w:ascii="Times New Roman" w:hAnsi="Times New Roman"/>
          <w:lang w:val="uk-UA"/>
        </w:rPr>
        <w:t xml:space="preserve"> </w:t>
      </w:r>
      <w:proofErr w:type="spellStart"/>
      <w:r w:rsidRPr="00697609">
        <w:rPr>
          <w:rFonts w:ascii="Times New Roman" w:hAnsi="Times New Roman"/>
        </w:rPr>
        <w:t>зобов’язуються</w:t>
      </w:r>
      <w:proofErr w:type="spellEnd"/>
      <w:r w:rsidR="0077127E" w:rsidRPr="00697609">
        <w:rPr>
          <w:rFonts w:ascii="Times New Roman" w:hAnsi="Times New Roman"/>
          <w:lang w:val="uk-UA"/>
        </w:rPr>
        <w:t xml:space="preserve"> </w:t>
      </w:r>
      <w:proofErr w:type="spellStart"/>
      <w:r w:rsidRPr="00697609">
        <w:rPr>
          <w:rFonts w:ascii="Times New Roman" w:hAnsi="Times New Roman"/>
        </w:rPr>
        <w:t>письмово</w:t>
      </w:r>
      <w:proofErr w:type="spellEnd"/>
      <w:r w:rsidR="0077127E" w:rsidRPr="00697609">
        <w:rPr>
          <w:rFonts w:ascii="Times New Roman" w:hAnsi="Times New Roman"/>
          <w:lang w:val="uk-UA"/>
        </w:rPr>
        <w:t xml:space="preserve"> </w:t>
      </w:r>
      <w:proofErr w:type="spellStart"/>
      <w:r w:rsidRPr="00697609">
        <w:rPr>
          <w:rFonts w:ascii="Times New Roman" w:hAnsi="Times New Roman"/>
        </w:rPr>
        <w:t>повідомляти</w:t>
      </w:r>
      <w:proofErr w:type="spellEnd"/>
      <w:r w:rsidRPr="00697609">
        <w:rPr>
          <w:rFonts w:ascii="Times New Roman" w:hAnsi="Times New Roman"/>
        </w:rPr>
        <w:t xml:space="preserve"> одна одну у </w:t>
      </w:r>
      <w:proofErr w:type="spellStart"/>
      <w:r w:rsidRPr="00697609">
        <w:rPr>
          <w:rFonts w:ascii="Times New Roman" w:hAnsi="Times New Roman"/>
        </w:rPr>
        <w:t>випадку</w:t>
      </w:r>
      <w:proofErr w:type="spellEnd"/>
      <w:r w:rsidR="0077127E" w:rsidRPr="00697609">
        <w:rPr>
          <w:rFonts w:ascii="Times New Roman" w:hAnsi="Times New Roman"/>
          <w:lang w:val="uk-UA"/>
        </w:rPr>
        <w:t xml:space="preserve"> </w:t>
      </w:r>
      <w:proofErr w:type="spellStart"/>
      <w:r w:rsidRPr="00697609">
        <w:rPr>
          <w:rFonts w:ascii="Times New Roman" w:hAnsi="Times New Roman"/>
        </w:rPr>
        <w:t>ухва</w:t>
      </w:r>
      <w:r w:rsidRPr="00697609">
        <w:rPr>
          <w:rFonts w:ascii="Times New Roman" w:hAnsi="Times New Roman"/>
        </w:rPr>
        <w:softHyphen/>
      </w:r>
      <w:r w:rsidRPr="00697609">
        <w:rPr>
          <w:rFonts w:ascii="Times New Roman" w:hAnsi="Times New Roman"/>
        </w:rPr>
        <w:softHyphen/>
        <w:t>лення</w:t>
      </w:r>
      <w:proofErr w:type="spellEnd"/>
      <w:r w:rsidR="0077127E" w:rsidRPr="00697609">
        <w:rPr>
          <w:rFonts w:ascii="Times New Roman" w:hAnsi="Times New Roman"/>
          <w:lang w:val="uk-UA"/>
        </w:rPr>
        <w:t xml:space="preserve"> </w:t>
      </w:r>
      <w:proofErr w:type="spellStart"/>
      <w:proofErr w:type="gramStart"/>
      <w:r w:rsidRPr="00697609">
        <w:rPr>
          <w:rFonts w:ascii="Times New Roman" w:hAnsi="Times New Roman"/>
        </w:rPr>
        <w:t>р</w:t>
      </w:r>
      <w:proofErr w:type="gramEnd"/>
      <w:r w:rsidRPr="00697609">
        <w:rPr>
          <w:rFonts w:ascii="Times New Roman" w:hAnsi="Times New Roman"/>
        </w:rPr>
        <w:t>ішення</w:t>
      </w:r>
      <w:proofErr w:type="spellEnd"/>
      <w:r w:rsidRPr="00697609">
        <w:rPr>
          <w:rFonts w:ascii="Times New Roman" w:hAnsi="Times New Roman"/>
        </w:rPr>
        <w:t xml:space="preserve"> про </w:t>
      </w:r>
      <w:proofErr w:type="spellStart"/>
      <w:r w:rsidRPr="00697609">
        <w:rPr>
          <w:rFonts w:ascii="Times New Roman" w:hAnsi="Times New Roman"/>
        </w:rPr>
        <w:t>ліквідацію</w:t>
      </w:r>
      <w:proofErr w:type="spellEnd"/>
      <w:r w:rsidRPr="00697609">
        <w:rPr>
          <w:rFonts w:ascii="Times New Roman" w:hAnsi="Times New Roman"/>
        </w:rPr>
        <w:t xml:space="preserve">, </w:t>
      </w:r>
      <w:proofErr w:type="spellStart"/>
      <w:r w:rsidRPr="00697609">
        <w:rPr>
          <w:rFonts w:ascii="Times New Roman" w:hAnsi="Times New Roman"/>
        </w:rPr>
        <w:t>реорганізацію</w:t>
      </w:r>
      <w:proofErr w:type="spellEnd"/>
      <w:r w:rsidR="0077127E" w:rsidRPr="00697609">
        <w:rPr>
          <w:rFonts w:ascii="Times New Roman" w:hAnsi="Times New Roman"/>
          <w:lang w:val="uk-UA"/>
        </w:rPr>
        <w:t xml:space="preserve"> </w:t>
      </w:r>
      <w:proofErr w:type="spellStart"/>
      <w:r w:rsidRPr="00697609">
        <w:rPr>
          <w:rFonts w:ascii="Times New Roman" w:hAnsi="Times New Roman"/>
        </w:rPr>
        <w:t>або</w:t>
      </w:r>
      <w:proofErr w:type="spellEnd"/>
      <w:r w:rsidR="0077127E" w:rsidRPr="00697609">
        <w:rPr>
          <w:rFonts w:ascii="Times New Roman" w:hAnsi="Times New Roman"/>
          <w:lang w:val="uk-UA"/>
        </w:rPr>
        <w:t xml:space="preserve"> </w:t>
      </w:r>
      <w:proofErr w:type="spellStart"/>
      <w:r w:rsidRPr="00697609">
        <w:rPr>
          <w:rFonts w:ascii="Times New Roman" w:hAnsi="Times New Roman"/>
        </w:rPr>
        <w:t>банкрутство</w:t>
      </w:r>
      <w:proofErr w:type="spellEnd"/>
      <w:r w:rsidR="0077127E" w:rsidRPr="00697609">
        <w:rPr>
          <w:rFonts w:ascii="Times New Roman" w:hAnsi="Times New Roman"/>
          <w:lang w:val="uk-UA"/>
        </w:rPr>
        <w:t xml:space="preserve"> </w:t>
      </w:r>
      <w:proofErr w:type="spellStart"/>
      <w:r w:rsidRPr="00697609">
        <w:rPr>
          <w:rFonts w:ascii="Times New Roman" w:hAnsi="Times New Roman"/>
        </w:rPr>
        <w:t>однієї</w:t>
      </w:r>
      <w:proofErr w:type="spellEnd"/>
      <w:r w:rsidR="0077127E" w:rsidRPr="00697609">
        <w:rPr>
          <w:rFonts w:ascii="Times New Roman" w:hAnsi="Times New Roman"/>
          <w:lang w:val="uk-UA"/>
        </w:rPr>
        <w:t xml:space="preserve"> </w:t>
      </w:r>
      <w:proofErr w:type="spellStart"/>
      <w:r w:rsidRPr="00697609">
        <w:rPr>
          <w:rFonts w:ascii="Times New Roman" w:hAnsi="Times New Roman"/>
        </w:rPr>
        <w:t>із</w:t>
      </w:r>
      <w:proofErr w:type="spellEnd"/>
      <w:r w:rsidR="0077127E" w:rsidRPr="00697609">
        <w:rPr>
          <w:rFonts w:ascii="Times New Roman" w:hAnsi="Times New Roman"/>
          <w:lang w:val="uk-UA"/>
        </w:rPr>
        <w:t xml:space="preserve"> </w:t>
      </w:r>
      <w:proofErr w:type="spellStart"/>
      <w:r w:rsidRPr="00697609">
        <w:rPr>
          <w:rFonts w:ascii="Times New Roman" w:hAnsi="Times New Roman"/>
        </w:rPr>
        <w:t>Сторін</w:t>
      </w:r>
      <w:proofErr w:type="spellEnd"/>
      <w:r w:rsidRPr="00697609">
        <w:rPr>
          <w:rFonts w:ascii="Times New Roman" w:hAnsi="Times New Roman"/>
        </w:rPr>
        <w:t xml:space="preserve"> у </w:t>
      </w:r>
      <w:proofErr w:type="spellStart"/>
      <w:r w:rsidRPr="00697609">
        <w:rPr>
          <w:rFonts w:ascii="Times New Roman" w:hAnsi="Times New Roman"/>
        </w:rPr>
        <w:t>термін</w:t>
      </w:r>
      <w:proofErr w:type="spellEnd"/>
      <w:r w:rsidRPr="00697609">
        <w:rPr>
          <w:rFonts w:ascii="Times New Roman" w:hAnsi="Times New Roman"/>
        </w:rPr>
        <w:t xml:space="preserve"> не </w:t>
      </w:r>
      <w:proofErr w:type="spellStart"/>
      <w:r w:rsidRPr="00697609">
        <w:rPr>
          <w:rFonts w:ascii="Times New Roman" w:hAnsi="Times New Roman"/>
        </w:rPr>
        <w:t>пізніше</w:t>
      </w:r>
      <w:proofErr w:type="spellEnd"/>
      <w:r w:rsidR="0077127E" w:rsidRPr="00697609">
        <w:rPr>
          <w:rFonts w:ascii="Times New Roman" w:hAnsi="Times New Roman"/>
          <w:lang w:val="uk-UA"/>
        </w:rPr>
        <w:t xml:space="preserve"> </w:t>
      </w:r>
      <w:r w:rsidR="006F4145" w:rsidRPr="00697609">
        <w:rPr>
          <w:rFonts w:ascii="Times New Roman" w:hAnsi="Times New Roman"/>
          <w:lang w:val="uk-UA"/>
        </w:rPr>
        <w:t>3</w:t>
      </w:r>
      <w:r w:rsidRPr="00697609">
        <w:rPr>
          <w:rFonts w:ascii="Times New Roman" w:hAnsi="Times New Roman"/>
        </w:rPr>
        <w:t xml:space="preserve">-х </w:t>
      </w:r>
      <w:proofErr w:type="spellStart"/>
      <w:r w:rsidRPr="00697609">
        <w:rPr>
          <w:rFonts w:ascii="Times New Roman" w:hAnsi="Times New Roman"/>
        </w:rPr>
        <w:t>календарних</w:t>
      </w:r>
      <w:proofErr w:type="spellEnd"/>
      <w:r w:rsidR="0077127E" w:rsidRPr="00697609">
        <w:rPr>
          <w:rFonts w:ascii="Times New Roman" w:hAnsi="Times New Roman"/>
          <w:lang w:val="uk-UA"/>
        </w:rPr>
        <w:t xml:space="preserve"> </w:t>
      </w:r>
      <w:proofErr w:type="spellStart"/>
      <w:r w:rsidRPr="00697609">
        <w:rPr>
          <w:rFonts w:ascii="Times New Roman" w:hAnsi="Times New Roman"/>
        </w:rPr>
        <w:t>днів</w:t>
      </w:r>
      <w:proofErr w:type="spellEnd"/>
      <w:r w:rsidR="0077127E" w:rsidRPr="00697609">
        <w:rPr>
          <w:rFonts w:ascii="Times New Roman" w:hAnsi="Times New Roman"/>
          <w:lang w:val="uk-UA"/>
        </w:rPr>
        <w:t xml:space="preserve"> </w:t>
      </w:r>
      <w:proofErr w:type="spellStart"/>
      <w:r w:rsidRPr="00697609">
        <w:rPr>
          <w:rFonts w:ascii="Times New Roman" w:hAnsi="Times New Roman"/>
        </w:rPr>
        <w:t>із</w:t>
      </w:r>
      <w:proofErr w:type="spellEnd"/>
      <w:r w:rsidR="0077127E" w:rsidRPr="00697609">
        <w:rPr>
          <w:rFonts w:ascii="Times New Roman" w:hAnsi="Times New Roman"/>
          <w:lang w:val="uk-UA"/>
        </w:rPr>
        <w:t xml:space="preserve"> </w:t>
      </w:r>
      <w:proofErr w:type="spellStart"/>
      <w:r w:rsidRPr="00697609">
        <w:rPr>
          <w:rFonts w:ascii="Times New Roman" w:hAnsi="Times New Roman"/>
        </w:rPr>
        <w:t>дати</w:t>
      </w:r>
      <w:proofErr w:type="spellEnd"/>
      <w:r w:rsidR="0077127E" w:rsidRPr="00697609">
        <w:rPr>
          <w:rFonts w:ascii="Times New Roman" w:hAnsi="Times New Roman"/>
          <w:lang w:val="uk-UA"/>
        </w:rPr>
        <w:t xml:space="preserve"> </w:t>
      </w:r>
      <w:proofErr w:type="spellStart"/>
      <w:r w:rsidRPr="00697609">
        <w:rPr>
          <w:rFonts w:ascii="Times New Roman" w:hAnsi="Times New Roman"/>
        </w:rPr>
        <w:t>прийняття</w:t>
      </w:r>
      <w:proofErr w:type="spellEnd"/>
      <w:r w:rsidRPr="00697609">
        <w:rPr>
          <w:rFonts w:ascii="Times New Roman" w:hAnsi="Times New Roman"/>
        </w:rPr>
        <w:t xml:space="preserve"> такого </w:t>
      </w:r>
      <w:proofErr w:type="spellStart"/>
      <w:r w:rsidRPr="00697609">
        <w:rPr>
          <w:rFonts w:ascii="Times New Roman" w:hAnsi="Times New Roman"/>
        </w:rPr>
        <w:t>рішення</w:t>
      </w:r>
      <w:proofErr w:type="spellEnd"/>
      <w:r w:rsidRPr="00697609">
        <w:rPr>
          <w:rFonts w:ascii="Times New Roman" w:hAnsi="Times New Roman"/>
        </w:rPr>
        <w:t xml:space="preserve">. У </w:t>
      </w:r>
      <w:proofErr w:type="spellStart"/>
      <w:r w:rsidRPr="00697609">
        <w:rPr>
          <w:rFonts w:ascii="Times New Roman" w:hAnsi="Times New Roman"/>
        </w:rPr>
        <w:t>ті</w:t>
      </w:r>
      <w:proofErr w:type="spellEnd"/>
      <w:r w:rsidRPr="00697609">
        <w:rPr>
          <w:rFonts w:ascii="Times New Roman" w:hAnsi="Times New Roman"/>
        </w:rPr>
        <w:t xml:space="preserve"> ж </w:t>
      </w:r>
      <w:proofErr w:type="spellStart"/>
      <w:r w:rsidRPr="00697609">
        <w:rPr>
          <w:rFonts w:ascii="Times New Roman" w:hAnsi="Times New Roman"/>
        </w:rPr>
        <w:t>терміни</w:t>
      </w:r>
      <w:proofErr w:type="spellEnd"/>
      <w:r w:rsidR="0077127E" w:rsidRPr="00697609">
        <w:rPr>
          <w:rFonts w:ascii="Times New Roman" w:hAnsi="Times New Roman"/>
          <w:lang w:val="uk-UA"/>
        </w:rPr>
        <w:t xml:space="preserve"> </w:t>
      </w:r>
      <w:proofErr w:type="spellStart"/>
      <w:r w:rsidRPr="00697609">
        <w:rPr>
          <w:rFonts w:ascii="Times New Roman" w:hAnsi="Times New Roman"/>
        </w:rPr>
        <w:t>Сторони</w:t>
      </w:r>
      <w:proofErr w:type="spellEnd"/>
      <w:r w:rsidR="0077127E" w:rsidRPr="00697609">
        <w:rPr>
          <w:rFonts w:ascii="Times New Roman" w:hAnsi="Times New Roman"/>
          <w:lang w:val="uk-UA"/>
        </w:rPr>
        <w:t xml:space="preserve"> </w:t>
      </w:r>
      <w:proofErr w:type="spellStart"/>
      <w:r w:rsidRPr="00697609">
        <w:rPr>
          <w:rFonts w:ascii="Times New Roman" w:hAnsi="Times New Roman"/>
        </w:rPr>
        <w:t>сповіщають</w:t>
      </w:r>
      <w:proofErr w:type="spellEnd"/>
      <w:r w:rsidRPr="00697609">
        <w:rPr>
          <w:rFonts w:ascii="Times New Roman" w:hAnsi="Times New Roman"/>
        </w:rPr>
        <w:t xml:space="preserve"> одна одну про </w:t>
      </w:r>
      <w:proofErr w:type="spellStart"/>
      <w:r w:rsidRPr="00697609">
        <w:rPr>
          <w:rFonts w:ascii="Times New Roman" w:hAnsi="Times New Roman"/>
        </w:rPr>
        <w:t>зміну</w:t>
      </w:r>
      <w:proofErr w:type="spellEnd"/>
      <w:r w:rsidR="0077127E" w:rsidRPr="00697609">
        <w:rPr>
          <w:rFonts w:ascii="Times New Roman" w:hAnsi="Times New Roman"/>
          <w:lang w:val="uk-UA"/>
        </w:rPr>
        <w:t xml:space="preserve"> </w:t>
      </w:r>
      <w:proofErr w:type="spellStart"/>
      <w:r w:rsidRPr="00697609">
        <w:rPr>
          <w:rFonts w:ascii="Times New Roman" w:hAnsi="Times New Roman"/>
        </w:rPr>
        <w:t>поштової</w:t>
      </w:r>
      <w:proofErr w:type="spellEnd"/>
      <w:r w:rsidRPr="00697609">
        <w:rPr>
          <w:rFonts w:ascii="Times New Roman" w:hAnsi="Times New Roman"/>
        </w:rPr>
        <w:t xml:space="preserve">, </w:t>
      </w:r>
      <w:proofErr w:type="spellStart"/>
      <w:r w:rsidRPr="00697609">
        <w:rPr>
          <w:rFonts w:ascii="Times New Roman" w:hAnsi="Times New Roman"/>
        </w:rPr>
        <w:t>юридичної</w:t>
      </w:r>
      <w:proofErr w:type="spellEnd"/>
      <w:r w:rsidR="0077127E" w:rsidRPr="00697609">
        <w:rPr>
          <w:rFonts w:ascii="Times New Roman" w:hAnsi="Times New Roman"/>
          <w:lang w:val="uk-UA"/>
        </w:rPr>
        <w:t xml:space="preserve"> </w:t>
      </w:r>
      <w:proofErr w:type="spellStart"/>
      <w:r w:rsidRPr="00697609">
        <w:rPr>
          <w:rFonts w:ascii="Times New Roman" w:hAnsi="Times New Roman"/>
        </w:rPr>
        <w:t>адреси</w:t>
      </w:r>
      <w:proofErr w:type="spellEnd"/>
      <w:r w:rsidR="0077127E" w:rsidRPr="00697609">
        <w:rPr>
          <w:rFonts w:ascii="Times New Roman" w:hAnsi="Times New Roman"/>
          <w:lang w:val="uk-UA"/>
        </w:rPr>
        <w:t xml:space="preserve"> </w:t>
      </w:r>
      <w:proofErr w:type="spellStart"/>
      <w:r w:rsidRPr="00697609">
        <w:rPr>
          <w:rFonts w:ascii="Times New Roman" w:hAnsi="Times New Roman"/>
        </w:rPr>
        <w:t>або</w:t>
      </w:r>
      <w:proofErr w:type="spellEnd"/>
      <w:r w:rsidR="0077127E" w:rsidRPr="00697609">
        <w:rPr>
          <w:rFonts w:ascii="Times New Roman" w:hAnsi="Times New Roman"/>
          <w:lang w:val="uk-UA"/>
        </w:rPr>
        <w:t xml:space="preserve"> </w:t>
      </w:r>
      <w:proofErr w:type="spellStart"/>
      <w:r w:rsidRPr="00697609">
        <w:rPr>
          <w:rFonts w:ascii="Times New Roman" w:hAnsi="Times New Roman"/>
        </w:rPr>
        <w:t>банківських</w:t>
      </w:r>
      <w:proofErr w:type="spellEnd"/>
      <w:r w:rsidR="0077127E" w:rsidRPr="00697609">
        <w:rPr>
          <w:rFonts w:ascii="Times New Roman" w:hAnsi="Times New Roman"/>
          <w:lang w:val="uk-UA"/>
        </w:rPr>
        <w:t xml:space="preserve"> </w:t>
      </w:r>
      <w:proofErr w:type="spellStart"/>
      <w:r w:rsidRPr="00697609">
        <w:rPr>
          <w:rFonts w:ascii="Times New Roman" w:hAnsi="Times New Roman"/>
        </w:rPr>
        <w:t>реквізиті</w:t>
      </w:r>
      <w:proofErr w:type="gramStart"/>
      <w:r w:rsidRPr="00697609">
        <w:rPr>
          <w:rFonts w:ascii="Times New Roman" w:hAnsi="Times New Roman"/>
        </w:rPr>
        <w:t>в</w:t>
      </w:r>
      <w:proofErr w:type="spellEnd"/>
      <w:proofErr w:type="gramEnd"/>
      <w:r w:rsidRPr="00697609">
        <w:rPr>
          <w:rFonts w:ascii="Times New Roman" w:hAnsi="Times New Roman"/>
        </w:rPr>
        <w:t>.</w:t>
      </w:r>
    </w:p>
    <w:p w:rsidR="00B95B9F" w:rsidRPr="00697609" w:rsidRDefault="00B95B9F" w:rsidP="00E11326">
      <w:pPr>
        <w:spacing w:after="0" w:line="240" w:lineRule="auto"/>
        <w:jc w:val="both"/>
        <w:rPr>
          <w:rFonts w:ascii="Times New Roman" w:hAnsi="Times New Roman"/>
        </w:rPr>
      </w:pPr>
      <w:r w:rsidRPr="00697609">
        <w:rPr>
          <w:rFonts w:ascii="Times New Roman" w:hAnsi="Times New Roman"/>
        </w:rPr>
        <w:t xml:space="preserve">11.4. </w:t>
      </w:r>
      <w:proofErr w:type="spellStart"/>
      <w:r w:rsidRPr="00697609">
        <w:rPr>
          <w:rFonts w:ascii="Times New Roman" w:hAnsi="Times New Roman"/>
        </w:rPr>
        <w:t>Взаємовідносини</w:t>
      </w:r>
      <w:proofErr w:type="spellEnd"/>
      <w:r w:rsidR="0077127E" w:rsidRPr="00697609">
        <w:rPr>
          <w:rFonts w:ascii="Times New Roman" w:hAnsi="Times New Roman"/>
          <w:lang w:val="uk-UA"/>
        </w:rPr>
        <w:t xml:space="preserve"> </w:t>
      </w:r>
      <w:proofErr w:type="spellStart"/>
      <w:r w:rsidRPr="00697609">
        <w:rPr>
          <w:rFonts w:ascii="Times New Roman" w:hAnsi="Times New Roman"/>
        </w:rPr>
        <w:t>Сторін</w:t>
      </w:r>
      <w:proofErr w:type="spellEnd"/>
      <w:r w:rsidRPr="00697609">
        <w:rPr>
          <w:rFonts w:ascii="Times New Roman" w:hAnsi="Times New Roman"/>
        </w:rPr>
        <w:t xml:space="preserve">, не </w:t>
      </w:r>
      <w:proofErr w:type="spellStart"/>
      <w:r w:rsidRPr="00697609">
        <w:rPr>
          <w:rFonts w:ascii="Times New Roman" w:hAnsi="Times New Roman"/>
        </w:rPr>
        <w:t>передбачені</w:t>
      </w:r>
      <w:proofErr w:type="spellEnd"/>
      <w:r w:rsidRPr="00697609">
        <w:rPr>
          <w:rFonts w:ascii="Times New Roman" w:hAnsi="Times New Roman"/>
        </w:rPr>
        <w:t xml:space="preserve"> Договором, </w:t>
      </w:r>
      <w:proofErr w:type="spellStart"/>
      <w:r w:rsidRPr="00697609">
        <w:rPr>
          <w:rFonts w:ascii="Times New Roman" w:hAnsi="Times New Roman"/>
        </w:rPr>
        <w:t>регулюються</w:t>
      </w:r>
      <w:proofErr w:type="spellEnd"/>
      <w:r w:rsidR="0077127E" w:rsidRPr="00697609">
        <w:rPr>
          <w:rFonts w:ascii="Times New Roman" w:hAnsi="Times New Roman"/>
          <w:lang w:val="uk-UA"/>
        </w:rPr>
        <w:t xml:space="preserve"> </w:t>
      </w:r>
      <w:proofErr w:type="spellStart"/>
      <w:r w:rsidRPr="00697609">
        <w:rPr>
          <w:rFonts w:ascii="Times New Roman" w:hAnsi="Times New Roman"/>
        </w:rPr>
        <w:t>чинним</w:t>
      </w:r>
      <w:proofErr w:type="spellEnd"/>
      <w:r w:rsidR="0077127E" w:rsidRPr="00697609">
        <w:rPr>
          <w:rFonts w:ascii="Times New Roman" w:hAnsi="Times New Roman"/>
          <w:lang w:val="uk-UA"/>
        </w:rPr>
        <w:t xml:space="preserve"> </w:t>
      </w:r>
      <w:proofErr w:type="spellStart"/>
      <w:r w:rsidRPr="00697609">
        <w:rPr>
          <w:rFonts w:ascii="Times New Roman" w:hAnsi="Times New Roman"/>
        </w:rPr>
        <w:t>законодавствомУкраїни</w:t>
      </w:r>
      <w:proofErr w:type="spellEnd"/>
      <w:r w:rsidRPr="00697609">
        <w:rPr>
          <w:rFonts w:ascii="Times New Roman" w:hAnsi="Times New Roman"/>
        </w:rPr>
        <w:t>.</w:t>
      </w:r>
    </w:p>
    <w:p w:rsidR="00B95B9F" w:rsidRPr="00697609" w:rsidRDefault="00B95B9F" w:rsidP="00E11326">
      <w:pPr>
        <w:spacing w:after="0" w:line="240" w:lineRule="auto"/>
        <w:jc w:val="both"/>
        <w:rPr>
          <w:rFonts w:ascii="Times New Roman" w:hAnsi="Times New Roman"/>
        </w:rPr>
      </w:pPr>
      <w:r w:rsidRPr="00697609">
        <w:rPr>
          <w:rFonts w:ascii="Times New Roman" w:hAnsi="Times New Roman"/>
        </w:rPr>
        <w:t xml:space="preserve">11.5 </w:t>
      </w:r>
      <w:proofErr w:type="spellStart"/>
      <w:r w:rsidRPr="00697609">
        <w:rPr>
          <w:rFonts w:ascii="Times New Roman" w:hAnsi="Times New Roman"/>
        </w:rPr>
        <w:t>Догові</w:t>
      </w:r>
      <w:proofErr w:type="gramStart"/>
      <w:r w:rsidRPr="00697609">
        <w:rPr>
          <w:rFonts w:ascii="Times New Roman" w:hAnsi="Times New Roman"/>
        </w:rPr>
        <w:t>р</w:t>
      </w:r>
      <w:proofErr w:type="spellEnd"/>
      <w:proofErr w:type="gramEnd"/>
      <w:r w:rsidR="000B07D8" w:rsidRPr="00697609">
        <w:rPr>
          <w:rFonts w:ascii="Times New Roman" w:hAnsi="Times New Roman"/>
          <w:lang w:val="uk-UA"/>
        </w:rPr>
        <w:t xml:space="preserve"> </w:t>
      </w:r>
      <w:proofErr w:type="spellStart"/>
      <w:r w:rsidRPr="00697609">
        <w:rPr>
          <w:rFonts w:ascii="Times New Roman" w:hAnsi="Times New Roman"/>
        </w:rPr>
        <w:t>може</w:t>
      </w:r>
      <w:proofErr w:type="spellEnd"/>
      <w:r w:rsidRPr="00697609">
        <w:rPr>
          <w:rFonts w:ascii="Times New Roman" w:hAnsi="Times New Roman"/>
        </w:rPr>
        <w:t xml:space="preserve"> бути </w:t>
      </w:r>
      <w:proofErr w:type="spellStart"/>
      <w:r w:rsidRPr="00697609">
        <w:rPr>
          <w:rFonts w:ascii="Times New Roman" w:hAnsi="Times New Roman"/>
        </w:rPr>
        <w:t>достроково</w:t>
      </w:r>
      <w:proofErr w:type="spellEnd"/>
      <w:r w:rsidR="001D710C" w:rsidRPr="00697609">
        <w:rPr>
          <w:rFonts w:ascii="Times New Roman" w:hAnsi="Times New Roman"/>
          <w:lang w:val="uk-UA"/>
        </w:rPr>
        <w:t xml:space="preserve"> </w:t>
      </w:r>
      <w:proofErr w:type="spellStart"/>
      <w:r w:rsidRPr="00697609">
        <w:rPr>
          <w:rFonts w:ascii="Times New Roman" w:hAnsi="Times New Roman"/>
        </w:rPr>
        <w:t>розірваний</w:t>
      </w:r>
      <w:proofErr w:type="spellEnd"/>
      <w:r w:rsidRPr="00697609">
        <w:rPr>
          <w:rFonts w:ascii="Times New Roman" w:hAnsi="Times New Roman"/>
        </w:rPr>
        <w:t>:</w:t>
      </w:r>
    </w:p>
    <w:p w:rsidR="00B95B9F" w:rsidRPr="00697609" w:rsidRDefault="00B95B9F" w:rsidP="00E11326">
      <w:pPr>
        <w:spacing w:after="0" w:line="240" w:lineRule="auto"/>
        <w:jc w:val="both"/>
        <w:rPr>
          <w:rFonts w:ascii="Times New Roman" w:hAnsi="Times New Roman"/>
        </w:rPr>
      </w:pPr>
      <w:r w:rsidRPr="00697609">
        <w:rPr>
          <w:rFonts w:ascii="Times New Roman" w:hAnsi="Times New Roman"/>
          <w:lang w:val="uk-UA"/>
        </w:rPr>
        <w:lastRenderedPageBreak/>
        <w:t xml:space="preserve">11.5.1. </w:t>
      </w:r>
      <w:r w:rsidRPr="00697609">
        <w:rPr>
          <w:rFonts w:ascii="Times New Roman" w:hAnsi="Times New Roman"/>
        </w:rPr>
        <w:t xml:space="preserve">за </w:t>
      </w:r>
      <w:proofErr w:type="spellStart"/>
      <w:r w:rsidRPr="00697609">
        <w:rPr>
          <w:rFonts w:ascii="Times New Roman" w:hAnsi="Times New Roman"/>
        </w:rPr>
        <w:t>згодою</w:t>
      </w:r>
      <w:proofErr w:type="spellEnd"/>
      <w:r w:rsidR="0077127E" w:rsidRPr="00697609">
        <w:rPr>
          <w:rFonts w:ascii="Times New Roman" w:hAnsi="Times New Roman"/>
          <w:lang w:val="uk-UA"/>
        </w:rPr>
        <w:t xml:space="preserve"> </w:t>
      </w:r>
      <w:proofErr w:type="spellStart"/>
      <w:r w:rsidRPr="00697609">
        <w:rPr>
          <w:rFonts w:ascii="Times New Roman" w:hAnsi="Times New Roman"/>
        </w:rPr>
        <w:t>сторін</w:t>
      </w:r>
      <w:proofErr w:type="spellEnd"/>
      <w:r w:rsidRPr="00697609">
        <w:rPr>
          <w:rFonts w:ascii="Times New Roman" w:hAnsi="Times New Roman"/>
        </w:rPr>
        <w:t>;</w:t>
      </w:r>
    </w:p>
    <w:p w:rsidR="00B95B9F" w:rsidRPr="00697609" w:rsidRDefault="00B95B9F" w:rsidP="00E11326">
      <w:pPr>
        <w:spacing w:after="0" w:line="240" w:lineRule="auto"/>
        <w:jc w:val="both"/>
        <w:rPr>
          <w:rFonts w:ascii="Times New Roman" w:hAnsi="Times New Roman"/>
        </w:rPr>
      </w:pPr>
      <w:r w:rsidRPr="00697609">
        <w:rPr>
          <w:rFonts w:ascii="Times New Roman" w:hAnsi="Times New Roman"/>
          <w:lang w:val="uk-UA"/>
        </w:rPr>
        <w:t>11.5.2.</w:t>
      </w:r>
      <w:r w:rsidRPr="00697609">
        <w:rPr>
          <w:rFonts w:ascii="Times New Roman" w:hAnsi="Times New Roman"/>
        </w:rPr>
        <w:t xml:space="preserve">за </w:t>
      </w:r>
      <w:proofErr w:type="spellStart"/>
      <w:r w:rsidRPr="00697609">
        <w:rPr>
          <w:rFonts w:ascii="Times New Roman" w:hAnsi="Times New Roman"/>
        </w:rPr>
        <w:t>рішенням</w:t>
      </w:r>
      <w:proofErr w:type="spellEnd"/>
      <w:r w:rsidRPr="00697609">
        <w:rPr>
          <w:rFonts w:ascii="Times New Roman" w:hAnsi="Times New Roman"/>
        </w:rPr>
        <w:t xml:space="preserve"> суду;</w:t>
      </w:r>
    </w:p>
    <w:p w:rsidR="00B95B9F" w:rsidRPr="00697609" w:rsidRDefault="00B95B9F" w:rsidP="00E11326">
      <w:pPr>
        <w:spacing w:after="0" w:line="240" w:lineRule="auto"/>
        <w:jc w:val="both"/>
        <w:rPr>
          <w:rFonts w:ascii="Times New Roman" w:hAnsi="Times New Roman"/>
          <w:lang w:val="uk-UA"/>
        </w:rPr>
      </w:pPr>
      <w:r w:rsidRPr="00697609">
        <w:rPr>
          <w:rFonts w:ascii="Times New Roman" w:hAnsi="Times New Roman"/>
          <w:lang w:val="uk-UA"/>
        </w:rPr>
        <w:t>11.5.3.</w:t>
      </w:r>
      <w:r w:rsidRPr="00697609">
        <w:rPr>
          <w:rFonts w:ascii="Times New Roman" w:hAnsi="Times New Roman"/>
        </w:rPr>
        <w:t xml:space="preserve">за </w:t>
      </w:r>
      <w:proofErr w:type="spellStart"/>
      <w:r w:rsidRPr="00697609">
        <w:rPr>
          <w:rFonts w:ascii="Times New Roman" w:hAnsi="Times New Roman"/>
        </w:rPr>
        <w:t>рішенням</w:t>
      </w:r>
      <w:proofErr w:type="spellEnd"/>
      <w:r w:rsidR="009F7E6B" w:rsidRPr="00697609">
        <w:rPr>
          <w:rFonts w:ascii="Times New Roman" w:hAnsi="Times New Roman"/>
          <w:lang w:val="uk-UA"/>
        </w:rPr>
        <w:t xml:space="preserve"> </w:t>
      </w:r>
      <w:proofErr w:type="spellStart"/>
      <w:r w:rsidRPr="00697609">
        <w:rPr>
          <w:rFonts w:ascii="Times New Roman" w:hAnsi="Times New Roman"/>
        </w:rPr>
        <w:t>Замовника</w:t>
      </w:r>
      <w:proofErr w:type="spellEnd"/>
      <w:r w:rsidRPr="00697609">
        <w:rPr>
          <w:rFonts w:ascii="Times New Roman" w:hAnsi="Times New Roman"/>
        </w:rPr>
        <w:t xml:space="preserve"> у </w:t>
      </w:r>
      <w:proofErr w:type="spellStart"/>
      <w:r w:rsidRPr="00697609">
        <w:rPr>
          <w:rFonts w:ascii="Times New Roman" w:hAnsi="Times New Roman"/>
        </w:rPr>
        <w:t>випадку</w:t>
      </w:r>
      <w:proofErr w:type="spellEnd"/>
      <w:r w:rsidR="0077127E" w:rsidRPr="00697609">
        <w:rPr>
          <w:rFonts w:ascii="Times New Roman" w:hAnsi="Times New Roman"/>
          <w:lang w:val="uk-UA"/>
        </w:rPr>
        <w:t xml:space="preserve"> </w:t>
      </w:r>
      <w:proofErr w:type="spellStart"/>
      <w:r w:rsidRPr="00697609">
        <w:rPr>
          <w:rFonts w:ascii="Times New Roman" w:hAnsi="Times New Roman"/>
        </w:rPr>
        <w:t>відмови</w:t>
      </w:r>
      <w:proofErr w:type="spellEnd"/>
      <w:r w:rsidR="0077127E" w:rsidRPr="00697609">
        <w:rPr>
          <w:rFonts w:ascii="Times New Roman" w:hAnsi="Times New Roman"/>
          <w:lang w:val="uk-UA"/>
        </w:rPr>
        <w:t xml:space="preserve"> </w:t>
      </w:r>
      <w:proofErr w:type="spellStart"/>
      <w:r w:rsidR="00B51EEA" w:rsidRPr="00697609">
        <w:rPr>
          <w:rFonts w:ascii="Times New Roman" w:hAnsi="Times New Roman"/>
        </w:rPr>
        <w:t>Виконавця</w:t>
      </w:r>
      <w:proofErr w:type="spellEnd"/>
      <w:r w:rsidR="0077127E" w:rsidRPr="00697609">
        <w:rPr>
          <w:rFonts w:ascii="Times New Roman" w:hAnsi="Times New Roman"/>
          <w:lang w:val="uk-UA"/>
        </w:rPr>
        <w:t xml:space="preserve"> </w:t>
      </w:r>
      <w:proofErr w:type="spellStart"/>
      <w:r w:rsidRPr="00697609">
        <w:rPr>
          <w:rFonts w:ascii="Times New Roman" w:hAnsi="Times New Roman"/>
        </w:rPr>
        <w:t>від</w:t>
      </w:r>
      <w:proofErr w:type="spellEnd"/>
      <w:r w:rsidR="0077127E" w:rsidRPr="00697609">
        <w:rPr>
          <w:rFonts w:ascii="Times New Roman" w:hAnsi="Times New Roman"/>
          <w:lang w:val="uk-UA"/>
        </w:rPr>
        <w:t xml:space="preserve"> </w:t>
      </w:r>
      <w:proofErr w:type="spellStart"/>
      <w:r w:rsidRPr="00697609">
        <w:rPr>
          <w:rFonts w:ascii="Times New Roman" w:hAnsi="Times New Roman"/>
        </w:rPr>
        <w:t>виконання</w:t>
      </w:r>
      <w:proofErr w:type="spellEnd"/>
      <w:r w:rsidRPr="00697609">
        <w:rPr>
          <w:rFonts w:ascii="Times New Roman" w:hAnsi="Times New Roman"/>
        </w:rPr>
        <w:t xml:space="preserve"> Договору</w:t>
      </w:r>
      <w:r w:rsidRPr="00697609">
        <w:rPr>
          <w:rFonts w:ascii="Times New Roman" w:hAnsi="Times New Roman"/>
          <w:lang w:val="uk-UA"/>
        </w:rPr>
        <w:t>;</w:t>
      </w:r>
    </w:p>
    <w:p w:rsidR="00B95B9F" w:rsidRPr="00697609" w:rsidRDefault="00B95B9F" w:rsidP="00E11326">
      <w:pPr>
        <w:spacing w:after="0" w:line="240" w:lineRule="auto"/>
        <w:jc w:val="both"/>
        <w:rPr>
          <w:rFonts w:ascii="Times New Roman" w:hAnsi="Times New Roman"/>
          <w:lang w:val="uk-UA"/>
        </w:rPr>
      </w:pPr>
      <w:r w:rsidRPr="00697609">
        <w:rPr>
          <w:rFonts w:ascii="Times New Roman" w:hAnsi="Times New Roman"/>
          <w:lang w:val="uk-UA"/>
        </w:rPr>
        <w:t>11.5.4.в односторонньому порядку за рішенням Замовника у випадках, передбачених даним Договором.</w:t>
      </w:r>
    </w:p>
    <w:p w:rsidR="00B95B9F" w:rsidRPr="00697609" w:rsidRDefault="00B95B9F" w:rsidP="00E11326">
      <w:pPr>
        <w:spacing w:after="0" w:line="240" w:lineRule="auto"/>
        <w:jc w:val="both"/>
        <w:rPr>
          <w:rFonts w:ascii="Times New Roman" w:hAnsi="Times New Roman"/>
          <w:lang w:val="uk-UA"/>
        </w:rPr>
      </w:pPr>
      <w:r w:rsidRPr="00697609">
        <w:rPr>
          <w:rFonts w:ascii="Times New Roman" w:hAnsi="Times New Roman"/>
          <w:lang w:val="uk-UA"/>
        </w:rPr>
        <w:t>11.6. Сторони зобов’язуються керуватися Законом України « Про публічні закупівлі»,</w:t>
      </w:r>
      <w:r w:rsidR="003277D0" w:rsidRPr="00697609">
        <w:rPr>
          <w:rFonts w:ascii="Times New Roman" w:hAnsi="Times New Roman"/>
          <w:lang w:val="uk-UA"/>
        </w:rPr>
        <w:t xml:space="preserve"> Законом України «Про правовий режим воєнного стану»,</w:t>
      </w:r>
      <w:r w:rsidRPr="00697609">
        <w:rPr>
          <w:rFonts w:ascii="Times New Roman" w:hAnsi="Times New Roman"/>
          <w:lang w:val="uk-UA"/>
        </w:rPr>
        <w:t xml:space="preserve"> Законом України «Про основні принципи та вимоги до безпечності та якості харчових продуктів», Цивільним Кодексом України, Господарським Кодексом України т</w:t>
      </w:r>
      <w:r w:rsidR="003277D0" w:rsidRPr="00697609">
        <w:rPr>
          <w:rFonts w:ascii="Times New Roman" w:hAnsi="Times New Roman"/>
          <w:lang w:val="uk-UA"/>
        </w:rPr>
        <w:t>а діючим законодавством України, Указом Президента України «Про введення військового стану в Україні».</w:t>
      </w:r>
    </w:p>
    <w:p w:rsidR="002936EF" w:rsidRPr="00697609" w:rsidRDefault="002936EF" w:rsidP="00E11326">
      <w:pPr>
        <w:jc w:val="both"/>
        <w:rPr>
          <w:rFonts w:ascii="Times New Roman" w:hAnsi="Times New Roman"/>
          <w:lang w:val="uk-UA"/>
        </w:rPr>
      </w:pPr>
      <w:r w:rsidRPr="00697609">
        <w:rPr>
          <w:rFonts w:ascii="Times New Roman" w:hAnsi="Times New Roman"/>
          <w:lang w:val="uk-UA"/>
        </w:rPr>
        <w:t>11.7. Відповідно до Закону України «Про захист</w:t>
      </w:r>
      <w:r w:rsidR="0077127E" w:rsidRPr="00697609">
        <w:rPr>
          <w:rFonts w:ascii="Times New Roman" w:hAnsi="Times New Roman"/>
          <w:lang w:val="uk-UA"/>
        </w:rPr>
        <w:t xml:space="preserve"> </w:t>
      </w:r>
      <w:r w:rsidRPr="00697609">
        <w:rPr>
          <w:rFonts w:ascii="Times New Roman" w:hAnsi="Times New Roman"/>
          <w:lang w:val="uk-UA"/>
        </w:rPr>
        <w:t>персональних</w:t>
      </w:r>
      <w:r w:rsidR="0077127E" w:rsidRPr="00697609">
        <w:rPr>
          <w:rFonts w:ascii="Times New Roman" w:hAnsi="Times New Roman"/>
          <w:lang w:val="uk-UA"/>
        </w:rPr>
        <w:t xml:space="preserve"> </w:t>
      </w:r>
      <w:r w:rsidRPr="00697609">
        <w:rPr>
          <w:rFonts w:ascii="Times New Roman" w:hAnsi="Times New Roman"/>
          <w:lang w:val="uk-UA"/>
        </w:rPr>
        <w:t>даних» від 01.06.2010 № 2297-</w:t>
      </w:r>
      <w:r w:rsidRPr="00697609">
        <w:rPr>
          <w:rFonts w:ascii="Times New Roman" w:hAnsi="Times New Roman"/>
        </w:rPr>
        <w:t>V</w:t>
      </w:r>
      <w:r w:rsidRPr="00697609">
        <w:rPr>
          <w:rFonts w:ascii="Times New Roman" w:hAnsi="Times New Roman"/>
          <w:lang w:val="uk-UA"/>
        </w:rPr>
        <w:t>І, кожна</w:t>
      </w:r>
      <w:r w:rsidR="0077127E" w:rsidRPr="00697609">
        <w:rPr>
          <w:rFonts w:ascii="Times New Roman" w:hAnsi="Times New Roman"/>
          <w:lang w:val="uk-UA"/>
        </w:rPr>
        <w:t xml:space="preserve"> </w:t>
      </w:r>
      <w:r w:rsidRPr="00697609">
        <w:rPr>
          <w:rFonts w:ascii="Times New Roman" w:hAnsi="Times New Roman"/>
          <w:lang w:val="uk-UA"/>
        </w:rPr>
        <w:t>із</w:t>
      </w:r>
      <w:r w:rsidR="0077127E" w:rsidRPr="00697609">
        <w:rPr>
          <w:rFonts w:ascii="Times New Roman" w:hAnsi="Times New Roman"/>
          <w:lang w:val="uk-UA"/>
        </w:rPr>
        <w:t xml:space="preserve"> </w:t>
      </w:r>
      <w:r w:rsidRPr="00697609">
        <w:rPr>
          <w:rFonts w:ascii="Times New Roman" w:hAnsi="Times New Roman"/>
          <w:lang w:val="uk-UA"/>
        </w:rPr>
        <w:t>сторін шляхом підписання</w:t>
      </w:r>
      <w:r w:rsidR="0077127E" w:rsidRPr="00697609">
        <w:rPr>
          <w:rFonts w:ascii="Times New Roman" w:hAnsi="Times New Roman"/>
          <w:lang w:val="uk-UA"/>
        </w:rPr>
        <w:t xml:space="preserve"> </w:t>
      </w:r>
      <w:r w:rsidRPr="00697609">
        <w:rPr>
          <w:rFonts w:ascii="Times New Roman" w:hAnsi="Times New Roman"/>
          <w:lang w:val="uk-UA"/>
        </w:rPr>
        <w:t>цього Договору дає</w:t>
      </w:r>
      <w:r w:rsidR="0077127E" w:rsidRPr="00697609">
        <w:rPr>
          <w:rFonts w:ascii="Times New Roman" w:hAnsi="Times New Roman"/>
          <w:lang w:val="uk-UA"/>
        </w:rPr>
        <w:t xml:space="preserve"> </w:t>
      </w:r>
      <w:r w:rsidRPr="00697609">
        <w:rPr>
          <w:rFonts w:ascii="Times New Roman" w:hAnsi="Times New Roman"/>
          <w:lang w:val="uk-UA"/>
        </w:rPr>
        <w:t>згоду на обробку</w:t>
      </w:r>
      <w:r w:rsidR="0077127E" w:rsidRPr="00697609">
        <w:rPr>
          <w:rFonts w:ascii="Times New Roman" w:hAnsi="Times New Roman"/>
          <w:lang w:val="uk-UA"/>
        </w:rPr>
        <w:t xml:space="preserve"> </w:t>
      </w:r>
      <w:r w:rsidRPr="00697609">
        <w:rPr>
          <w:rFonts w:ascii="Times New Roman" w:hAnsi="Times New Roman"/>
          <w:lang w:val="uk-UA"/>
        </w:rPr>
        <w:t>її</w:t>
      </w:r>
      <w:r w:rsidR="0077127E" w:rsidRPr="00697609">
        <w:rPr>
          <w:rFonts w:ascii="Times New Roman" w:hAnsi="Times New Roman"/>
          <w:lang w:val="uk-UA"/>
        </w:rPr>
        <w:t xml:space="preserve"> </w:t>
      </w:r>
      <w:r w:rsidRPr="00697609">
        <w:rPr>
          <w:rFonts w:ascii="Times New Roman" w:hAnsi="Times New Roman"/>
          <w:lang w:val="uk-UA"/>
        </w:rPr>
        <w:t>персональних</w:t>
      </w:r>
      <w:r w:rsidR="0077127E" w:rsidRPr="00697609">
        <w:rPr>
          <w:rFonts w:ascii="Times New Roman" w:hAnsi="Times New Roman"/>
          <w:lang w:val="uk-UA"/>
        </w:rPr>
        <w:t xml:space="preserve"> </w:t>
      </w:r>
      <w:r w:rsidRPr="00697609">
        <w:rPr>
          <w:rFonts w:ascii="Times New Roman" w:hAnsi="Times New Roman"/>
          <w:lang w:val="uk-UA"/>
        </w:rPr>
        <w:t>даних (ПІБ, посада, назва</w:t>
      </w:r>
      <w:r w:rsidR="0077127E" w:rsidRPr="00697609">
        <w:rPr>
          <w:rFonts w:ascii="Times New Roman" w:hAnsi="Times New Roman"/>
          <w:lang w:val="uk-UA"/>
        </w:rPr>
        <w:t xml:space="preserve"> </w:t>
      </w:r>
      <w:r w:rsidRPr="00697609">
        <w:rPr>
          <w:rFonts w:ascii="Times New Roman" w:hAnsi="Times New Roman"/>
          <w:lang w:val="uk-UA"/>
        </w:rPr>
        <w:t>суб’єкта</w:t>
      </w:r>
      <w:r w:rsidR="0077127E" w:rsidRPr="00697609">
        <w:rPr>
          <w:rFonts w:ascii="Times New Roman" w:hAnsi="Times New Roman"/>
          <w:lang w:val="uk-UA"/>
        </w:rPr>
        <w:t xml:space="preserve"> </w:t>
      </w:r>
      <w:r w:rsidRPr="00697609">
        <w:rPr>
          <w:rFonts w:ascii="Times New Roman" w:hAnsi="Times New Roman"/>
          <w:lang w:val="uk-UA"/>
        </w:rPr>
        <w:t>господарювання, адреса суб’єкта</w:t>
      </w:r>
      <w:r w:rsidR="0077127E" w:rsidRPr="00697609">
        <w:rPr>
          <w:rFonts w:ascii="Times New Roman" w:hAnsi="Times New Roman"/>
          <w:lang w:val="uk-UA"/>
        </w:rPr>
        <w:t xml:space="preserve"> </w:t>
      </w:r>
      <w:r w:rsidRPr="00697609">
        <w:rPr>
          <w:rFonts w:ascii="Times New Roman" w:hAnsi="Times New Roman"/>
          <w:lang w:val="uk-UA"/>
        </w:rPr>
        <w:t>господарювання, телефон, електронна адреса суб’єкта</w:t>
      </w:r>
      <w:r w:rsidR="0077127E" w:rsidRPr="00697609">
        <w:rPr>
          <w:rFonts w:ascii="Times New Roman" w:hAnsi="Times New Roman"/>
          <w:lang w:val="uk-UA"/>
        </w:rPr>
        <w:t xml:space="preserve"> </w:t>
      </w:r>
      <w:r w:rsidRPr="00697609">
        <w:rPr>
          <w:rFonts w:ascii="Times New Roman" w:hAnsi="Times New Roman"/>
          <w:lang w:val="uk-UA"/>
        </w:rPr>
        <w:t>господарювання) в базах персональних</w:t>
      </w:r>
      <w:r w:rsidR="0077127E" w:rsidRPr="00697609">
        <w:rPr>
          <w:rFonts w:ascii="Times New Roman" w:hAnsi="Times New Roman"/>
          <w:lang w:val="uk-UA"/>
        </w:rPr>
        <w:t xml:space="preserve"> </w:t>
      </w:r>
      <w:r w:rsidRPr="00697609">
        <w:rPr>
          <w:rFonts w:ascii="Times New Roman" w:hAnsi="Times New Roman"/>
          <w:lang w:val="uk-UA"/>
        </w:rPr>
        <w:t>даних, які</w:t>
      </w:r>
      <w:r w:rsidR="0077127E" w:rsidRPr="00697609">
        <w:rPr>
          <w:rFonts w:ascii="Times New Roman" w:hAnsi="Times New Roman"/>
          <w:lang w:val="uk-UA"/>
        </w:rPr>
        <w:t xml:space="preserve"> </w:t>
      </w:r>
      <w:r w:rsidRPr="00697609">
        <w:rPr>
          <w:rFonts w:ascii="Times New Roman" w:hAnsi="Times New Roman"/>
          <w:lang w:val="uk-UA"/>
        </w:rPr>
        <w:t>обробляються в ході</w:t>
      </w:r>
      <w:r w:rsidR="0077127E" w:rsidRPr="00697609">
        <w:rPr>
          <w:rFonts w:ascii="Times New Roman" w:hAnsi="Times New Roman"/>
          <w:lang w:val="uk-UA"/>
        </w:rPr>
        <w:t xml:space="preserve"> </w:t>
      </w:r>
      <w:r w:rsidRPr="00697609">
        <w:rPr>
          <w:rFonts w:ascii="Times New Roman" w:hAnsi="Times New Roman"/>
          <w:lang w:val="uk-UA"/>
        </w:rPr>
        <w:t>господарської</w:t>
      </w:r>
      <w:r w:rsidR="0077127E" w:rsidRPr="00697609">
        <w:rPr>
          <w:rFonts w:ascii="Times New Roman" w:hAnsi="Times New Roman"/>
          <w:lang w:val="uk-UA"/>
        </w:rPr>
        <w:t xml:space="preserve"> </w:t>
      </w:r>
      <w:r w:rsidRPr="00697609">
        <w:rPr>
          <w:rFonts w:ascii="Times New Roman" w:hAnsi="Times New Roman"/>
          <w:lang w:val="uk-UA"/>
        </w:rPr>
        <w:t>діяльності</w:t>
      </w:r>
      <w:r w:rsidR="0077127E" w:rsidRPr="00697609">
        <w:rPr>
          <w:rFonts w:ascii="Times New Roman" w:hAnsi="Times New Roman"/>
          <w:lang w:val="uk-UA"/>
        </w:rPr>
        <w:t xml:space="preserve"> </w:t>
      </w:r>
      <w:r w:rsidRPr="00697609">
        <w:rPr>
          <w:rFonts w:ascii="Times New Roman" w:hAnsi="Times New Roman"/>
          <w:lang w:val="uk-UA"/>
        </w:rPr>
        <w:t>іншої</w:t>
      </w:r>
      <w:r w:rsidR="0077127E" w:rsidRPr="00697609">
        <w:rPr>
          <w:rFonts w:ascii="Times New Roman" w:hAnsi="Times New Roman"/>
          <w:lang w:val="uk-UA"/>
        </w:rPr>
        <w:t xml:space="preserve"> </w:t>
      </w:r>
      <w:r w:rsidRPr="00697609">
        <w:rPr>
          <w:rFonts w:ascii="Times New Roman" w:hAnsi="Times New Roman"/>
          <w:lang w:val="uk-UA"/>
        </w:rPr>
        <w:t>сторони Договору з метою забезпечення</w:t>
      </w:r>
      <w:r w:rsidR="0077127E" w:rsidRPr="00697609">
        <w:rPr>
          <w:rFonts w:ascii="Times New Roman" w:hAnsi="Times New Roman"/>
          <w:lang w:val="uk-UA"/>
        </w:rPr>
        <w:t xml:space="preserve"> </w:t>
      </w:r>
      <w:r w:rsidRPr="00697609">
        <w:rPr>
          <w:rFonts w:ascii="Times New Roman" w:hAnsi="Times New Roman"/>
          <w:lang w:val="uk-UA"/>
        </w:rPr>
        <w:t>реалізації</w:t>
      </w:r>
      <w:r w:rsidR="0077127E" w:rsidRPr="00697609">
        <w:rPr>
          <w:rFonts w:ascii="Times New Roman" w:hAnsi="Times New Roman"/>
          <w:lang w:val="uk-UA"/>
        </w:rPr>
        <w:t xml:space="preserve"> </w:t>
      </w:r>
      <w:r w:rsidRPr="00697609">
        <w:rPr>
          <w:rFonts w:ascii="Times New Roman" w:hAnsi="Times New Roman"/>
          <w:lang w:val="uk-UA"/>
        </w:rPr>
        <w:t>адміністративно-правових, податкових</w:t>
      </w:r>
      <w:r w:rsidR="0077127E" w:rsidRPr="00697609">
        <w:rPr>
          <w:rFonts w:ascii="Times New Roman" w:hAnsi="Times New Roman"/>
          <w:lang w:val="uk-UA"/>
        </w:rPr>
        <w:t xml:space="preserve"> </w:t>
      </w:r>
      <w:r w:rsidRPr="00697609">
        <w:rPr>
          <w:rFonts w:ascii="Times New Roman" w:hAnsi="Times New Roman"/>
          <w:lang w:val="uk-UA"/>
        </w:rPr>
        <w:t>відносин та відносин у сфері</w:t>
      </w:r>
      <w:r w:rsidR="0077127E" w:rsidRPr="00697609">
        <w:rPr>
          <w:rFonts w:ascii="Times New Roman" w:hAnsi="Times New Roman"/>
          <w:lang w:val="uk-UA"/>
        </w:rPr>
        <w:t xml:space="preserve"> </w:t>
      </w:r>
      <w:r w:rsidRPr="00697609">
        <w:rPr>
          <w:rFonts w:ascii="Times New Roman" w:hAnsi="Times New Roman"/>
          <w:lang w:val="uk-UA"/>
        </w:rPr>
        <w:t>бухгалтерського</w:t>
      </w:r>
      <w:r w:rsidR="0077127E" w:rsidRPr="00697609">
        <w:rPr>
          <w:rFonts w:ascii="Times New Roman" w:hAnsi="Times New Roman"/>
          <w:lang w:val="uk-UA"/>
        </w:rPr>
        <w:t xml:space="preserve"> </w:t>
      </w:r>
      <w:r w:rsidRPr="00697609">
        <w:rPr>
          <w:rFonts w:ascii="Times New Roman" w:hAnsi="Times New Roman"/>
          <w:lang w:val="uk-UA"/>
        </w:rPr>
        <w:t>обліку. Кожна</w:t>
      </w:r>
      <w:r w:rsidR="0077127E" w:rsidRPr="00697609">
        <w:rPr>
          <w:rFonts w:ascii="Times New Roman" w:hAnsi="Times New Roman"/>
          <w:lang w:val="uk-UA"/>
        </w:rPr>
        <w:t xml:space="preserve"> </w:t>
      </w:r>
      <w:r w:rsidRPr="00697609">
        <w:rPr>
          <w:rFonts w:ascii="Times New Roman" w:hAnsi="Times New Roman"/>
          <w:lang w:val="uk-UA"/>
        </w:rPr>
        <w:t>із</w:t>
      </w:r>
      <w:r w:rsidR="0077127E" w:rsidRPr="00697609">
        <w:rPr>
          <w:rFonts w:ascii="Times New Roman" w:hAnsi="Times New Roman"/>
          <w:lang w:val="uk-UA"/>
        </w:rPr>
        <w:t xml:space="preserve"> </w:t>
      </w:r>
      <w:r w:rsidRPr="00697609">
        <w:rPr>
          <w:rFonts w:ascii="Times New Roman" w:hAnsi="Times New Roman"/>
          <w:lang w:val="uk-UA"/>
        </w:rPr>
        <w:t>сторін Договору несе</w:t>
      </w:r>
      <w:r w:rsidR="0077127E" w:rsidRPr="00697609">
        <w:rPr>
          <w:rFonts w:ascii="Times New Roman" w:hAnsi="Times New Roman"/>
          <w:lang w:val="uk-UA"/>
        </w:rPr>
        <w:t xml:space="preserve"> </w:t>
      </w:r>
      <w:r w:rsidRPr="00697609">
        <w:rPr>
          <w:rFonts w:ascii="Times New Roman" w:hAnsi="Times New Roman"/>
          <w:lang w:val="uk-UA"/>
        </w:rPr>
        <w:t>відповідальність за порушення</w:t>
      </w:r>
      <w:r w:rsidR="0077127E" w:rsidRPr="00697609">
        <w:rPr>
          <w:rFonts w:ascii="Times New Roman" w:hAnsi="Times New Roman"/>
          <w:lang w:val="uk-UA"/>
        </w:rPr>
        <w:t xml:space="preserve"> </w:t>
      </w:r>
      <w:r w:rsidRPr="00697609">
        <w:rPr>
          <w:rFonts w:ascii="Times New Roman" w:hAnsi="Times New Roman"/>
          <w:lang w:val="uk-UA"/>
        </w:rPr>
        <w:t>законодавства у сфері</w:t>
      </w:r>
      <w:r w:rsidR="0077127E" w:rsidRPr="00697609">
        <w:rPr>
          <w:rFonts w:ascii="Times New Roman" w:hAnsi="Times New Roman"/>
          <w:lang w:val="uk-UA"/>
        </w:rPr>
        <w:t xml:space="preserve"> </w:t>
      </w:r>
      <w:r w:rsidRPr="00697609">
        <w:rPr>
          <w:rFonts w:ascii="Times New Roman" w:hAnsi="Times New Roman"/>
          <w:lang w:val="uk-UA"/>
        </w:rPr>
        <w:t>захисту</w:t>
      </w:r>
      <w:r w:rsidR="0077127E" w:rsidRPr="00697609">
        <w:rPr>
          <w:rFonts w:ascii="Times New Roman" w:hAnsi="Times New Roman"/>
          <w:lang w:val="uk-UA"/>
        </w:rPr>
        <w:t xml:space="preserve"> </w:t>
      </w:r>
      <w:r w:rsidRPr="00697609">
        <w:rPr>
          <w:rFonts w:ascii="Times New Roman" w:hAnsi="Times New Roman"/>
          <w:lang w:val="uk-UA"/>
        </w:rPr>
        <w:t>персональних</w:t>
      </w:r>
      <w:r w:rsidR="0077127E" w:rsidRPr="00697609">
        <w:rPr>
          <w:rFonts w:ascii="Times New Roman" w:hAnsi="Times New Roman"/>
          <w:lang w:val="uk-UA"/>
        </w:rPr>
        <w:t xml:space="preserve"> </w:t>
      </w:r>
      <w:r w:rsidRPr="00697609">
        <w:rPr>
          <w:rFonts w:ascii="Times New Roman" w:hAnsi="Times New Roman"/>
          <w:lang w:val="uk-UA"/>
        </w:rPr>
        <w:t>даних</w:t>
      </w:r>
      <w:r w:rsidR="0077127E" w:rsidRPr="00697609">
        <w:rPr>
          <w:rFonts w:ascii="Times New Roman" w:hAnsi="Times New Roman"/>
          <w:lang w:val="uk-UA"/>
        </w:rPr>
        <w:t xml:space="preserve"> </w:t>
      </w:r>
      <w:r w:rsidRPr="00697609">
        <w:rPr>
          <w:rFonts w:ascii="Times New Roman" w:hAnsi="Times New Roman"/>
          <w:lang w:val="uk-UA"/>
        </w:rPr>
        <w:t>відповідно до Закону України «Про внесення</w:t>
      </w:r>
      <w:r w:rsidR="0077127E" w:rsidRPr="00697609">
        <w:rPr>
          <w:rFonts w:ascii="Times New Roman" w:hAnsi="Times New Roman"/>
          <w:lang w:val="uk-UA"/>
        </w:rPr>
        <w:t xml:space="preserve"> </w:t>
      </w:r>
      <w:r w:rsidRPr="00697609">
        <w:rPr>
          <w:rFonts w:ascii="Times New Roman" w:hAnsi="Times New Roman"/>
          <w:lang w:val="uk-UA"/>
        </w:rPr>
        <w:t>змін до деяких</w:t>
      </w:r>
      <w:r w:rsidR="0077127E" w:rsidRPr="00697609">
        <w:rPr>
          <w:rFonts w:ascii="Times New Roman" w:hAnsi="Times New Roman"/>
          <w:lang w:val="uk-UA"/>
        </w:rPr>
        <w:t xml:space="preserve"> </w:t>
      </w:r>
      <w:r w:rsidRPr="00697609">
        <w:rPr>
          <w:rFonts w:ascii="Times New Roman" w:hAnsi="Times New Roman"/>
          <w:lang w:val="uk-UA"/>
        </w:rPr>
        <w:t>законодавчих</w:t>
      </w:r>
      <w:r w:rsidR="0077127E" w:rsidRPr="00697609">
        <w:rPr>
          <w:rFonts w:ascii="Times New Roman" w:hAnsi="Times New Roman"/>
          <w:lang w:val="uk-UA"/>
        </w:rPr>
        <w:t xml:space="preserve"> </w:t>
      </w:r>
      <w:proofErr w:type="spellStart"/>
      <w:r w:rsidRPr="00697609">
        <w:rPr>
          <w:rFonts w:ascii="Times New Roman" w:hAnsi="Times New Roman"/>
          <w:lang w:val="uk-UA"/>
        </w:rPr>
        <w:t>актівУкраїни</w:t>
      </w:r>
      <w:proofErr w:type="spellEnd"/>
      <w:r w:rsidR="0077127E" w:rsidRPr="00697609">
        <w:rPr>
          <w:rFonts w:ascii="Times New Roman" w:hAnsi="Times New Roman"/>
          <w:lang w:val="uk-UA"/>
        </w:rPr>
        <w:t xml:space="preserve"> </w:t>
      </w:r>
      <w:r w:rsidRPr="00697609">
        <w:rPr>
          <w:rFonts w:ascii="Times New Roman" w:hAnsi="Times New Roman"/>
          <w:lang w:val="uk-UA"/>
        </w:rPr>
        <w:t>щодо</w:t>
      </w:r>
      <w:r w:rsidR="0077127E" w:rsidRPr="00697609">
        <w:rPr>
          <w:rFonts w:ascii="Times New Roman" w:hAnsi="Times New Roman"/>
          <w:lang w:val="uk-UA"/>
        </w:rPr>
        <w:t xml:space="preserve"> </w:t>
      </w:r>
      <w:r w:rsidRPr="00697609">
        <w:rPr>
          <w:rFonts w:ascii="Times New Roman" w:hAnsi="Times New Roman"/>
          <w:lang w:val="uk-UA"/>
        </w:rPr>
        <w:t>посилення</w:t>
      </w:r>
      <w:r w:rsidR="0077127E" w:rsidRPr="00697609">
        <w:rPr>
          <w:rFonts w:ascii="Times New Roman" w:hAnsi="Times New Roman"/>
          <w:lang w:val="uk-UA"/>
        </w:rPr>
        <w:t xml:space="preserve"> </w:t>
      </w:r>
      <w:r w:rsidRPr="00697609">
        <w:rPr>
          <w:rFonts w:ascii="Times New Roman" w:hAnsi="Times New Roman"/>
          <w:lang w:val="uk-UA"/>
        </w:rPr>
        <w:t>відповідальності за порушення</w:t>
      </w:r>
      <w:r w:rsidR="0077127E" w:rsidRPr="00697609">
        <w:rPr>
          <w:rFonts w:ascii="Times New Roman" w:hAnsi="Times New Roman"/>
          <w:lang w:val="uk-UA"/>
        </w:rPr>
        <w:t xml:space="preserve"> </w:t>
      </w:r>
      <w:r w:rsidRPr="00697609">
        <w:rPr>
          <w:rFonts w:ascii="Times New Roman" w:hAnsi="Times New Roman"/>
          <w:lang w:val="uk-UA"/>
        </w:rPr>
        <w:t>законодавства про захист</w:t>
      </w:r>
      <w:r w:rsidR="0077127E" w:rsidRPr="00697609">
        <w:rPr>
          <w:rFonts w:ascii="Times New Roman" w:hAnsi="Times New Roman"/>
          <w:lang w:val="uk-UA"/>
        </w:rPr>
        <w:t xml:space="preserve"> </w:t>
      </w:r>
      <w:r w:rsidRPr="00697609">
        <w:rPr>
          <w:rFonts w:ascii="Times New Roman" w:hAnsi="Times New Roman"/>
          <w:lang w:val="uk-UA"/>
        </w:rPr>
        <w:t>персональних</w:t>
      </w:r>
      <w:r w:rsidR="0077127E" w:rsidRPr="00697609">
        <w:rPr>
          <w:rFonts w:ascii="Times New Roman" w:hAnsi="Times New Roman"/>
          <w:lang w:val="uk-UA"/>
        </w:rPr>
        <w:t xml:space="preserve"> </w:t>
      </w:r>
      <w:r w:rsidRPr="00697609">
        <w:rPr>
          <w:rFonts w:ascii="Times New Roman" w:hAnsi="Times New Roman"/>
          <w:lang w:val="uk-UA"/>
        </w:rPr>
        <w:t>даних» від 02.06.2011 № 3454-</w:t>
      </w:r>
      <w:r w:rsidRPr="00697609">
        <w:rPr>
          <w:rFonts w:ascii="Times New Roman" w:hAnsi="Times New Roman"/>
        </w:rPr>
        <w:t>V</w:t>
      </w:r>
      <w:r w:rsidRPr="00697609">
        <w:rPr>
          <w:rFonts w:ascii="Times New Roman" w:hAnsi="Times New Roman"/>
          <w:lang w:val="uk-UA"/>
        </w:rPr>
        <w:t>І.</w:t>
      </w:r>
    </w:p>
    <w:p w:rsidR="002936EF" w:rsidRPr="00697609" w:rsidRDefault="002936EF" w:rsidP="00E11326">
      <w:pPr>
        <w:jc w:val="both"/>
        <w:rPr>
          <w:rFonts w:ascii="Times New Roman" w:hAnsi="Times New Roman"/>
          <w:lang w:val="uk-UA"/>
        </w:rPr>
      </w:pPr>
      <w:r w:rsidRPr="00697609">
        <w:rPr>
          <w:rFonts w:ascii="Times New Roman" w:hAnsi="Times New Roman"/>
          <w:lang w:val="uk-UA"/>
        </w:rPr>
        <w:t>11.8. Відповідно до Закону України «Про відкритість</w:t>
      </w:r>
      <w:r w:rsidR="0077127E" w:rsidRPr="00697609">
        <w:rPr>
          <w:rFonts w:ascii="Times New Roman" w:hAnsi="Times New Roman"/>
          <w:lang w:val="uk-UA"/>
        </w:rPr>
        <w:t xml:space="preserve"> </w:t>
      </w:r>
      <w:r w:rsidRPr="00697609">
        <w:rPr>
          <w:rFonts w:ascii="Times New Roman" w:hAnsi="Times New Roman"/>
          <w:lang w:val="uk-UA"/>
        </w:rPr>
        <w:t>використання</w:t>
      </w:r>
      <w:r w:rsidR="0077127E" w:rsidRPr="00697609">
        <w:rPr>
          <w:rFonts w:ascii="Times New Roman" w:hAnsi="Times New Roman"/>
          <w:lang w:val="uk-UA"/>
        </w:rPr>
        <w:t xml:space="preserve"> </w:t>
      </w:r>
      <w:r w:rsidRPr="00697609">
        <w:rPr>
          <w:rFonts w:ascii="Times New Roman" w:hAnsi="Times New Roman"/>
          <w:lang w:val="uk-UA"/>
        </w:rPr>
        <w:t>публічних</w:t>
      </w:r>
      <w:r w:rsidR="0077127E" w:rsidRPr="00697609">
        <w:rPr>
          <w:rFonts w:ascii="Times New Roman" w:hAnsi="Times New Roman"/>
          <w:lang w:val="uk-UA"/>
        </w:rPr>
        <w:t xml:space="preserve"> </w:t>
      </w:r>
      <w:r w:rsidRPr="00697609">
        <w:rPr>
          <w:rFonts w:ascii="Times New Roman" w:hAnsi="Times New Roman"/>
          <w:lang w:val="uk-UA"/>
        </w:rPr>
        <w:t>коштів» від 11.02.2015 № 183-</w:t>
      </w:r>
      <w:r w:rsidRPr="00697609">
        <w:rPr>
          <w:rFonts w:ascii="Times New Roman" w:hAnsi="Times New Roman"/>
        </w:rPr>
        <w:t>VIII</w:t>
      </w:r>
      <w:r w:rsidRPr="00697609">
        <w:rPr>
          <w:rFonts w:ascii="Times New Roman" w:hAnsi="Times New Roman"/>
          <w:lang w:val="uk-UA"/>
        </w:rPr>
        <w:t>, у разі</w:t>
      </w:r>
      <w:r w:rsidR="0077127E" w:rsidRPr="00697609">
        <w:rPr>
          <w:rFonts w:ascii="Times New Roman" w:hAnsi="Times New Roman"/>
          <w:lang w:val="uk-UA"/>
        </w:rPr>
        <w:t xml:space="preserve"> </w:t>
      </w:r>
      <w:r w:rsidRPr="00697609">
        <w:rPr>
          <w:rFonts w:ascii="Times New Roman" w:hAnsi="Times New Roman"/>
          <w:lang w:val="uk-UA"/>
        </w:rPr>
        <w:t>використання</w:t>
      </w:r>
      <w:r w:rsidR="0077127E" w:rsidRPr="00697609">
        <w:rPr>
          <w:rFonts w:ascii="Times New Roman" w:hAnsi="Times New Roman"/>
          <w:lang w:val="uk-UA"/>
        </w:rPr>
        <w:t xml:space="preserve"> </w:t>
      </w:r>
      <w:r w:rsidRPr="00697609">
        <w:rPr>
          <w:rFonts w:ascii="Times New Roman" w:hAnsi="Times New Roman"/>
          <w:lang w:val="uk-UA"/>
        </w:rPr>
        <w:t>коштів Державного бюджету України, бюджету Автономної</w:t>
      </w:r>
      <w:r w:rsidR="0077127E" w:rsidRPr="00697609">
        <w:rPr>
          <w:rFonts w:ascii="Times New Roman" w:hAnsi="Times New Roman"/>
          <w:lang w:val="uk-UA"/>
        </w:rPr>
        <w:t xml:space="preserve"> </w:t>
      </w:r>
      <w:r w:rsidRPr="00697609">
        <w:rPr>
          <w:rFonts w:ascii="Times New Roman" w:hAnsi="Times New Roman"/>
          <w:lang w:val="uk-UA"/>
        </w:rPr>
        <w:t>Республіки</w:t>
      </w:r>
      <w:r w:rsidR="0077127E" w:rsidRPr="00697609">
        <w:rPr>
          <w:rFonts w:ascii="Times New Roman" w:hAnsi="Times New Roman"/>
          <w:lang w:val="uk-UA"/>
        </w:rPr>
        <w:t xml:space="preserve"> </w:t>
      </w:r>
      <w:r w:rsidRPr="00697609">
        <w:rPr>
          <w:rFonts w:ascii="Times New Roman" w:hAnsi="Times New Roman"/>
          <w:lang w:val="uk-UA"/>
        </w:rPr>
        <w:t>Крим та місцевих</w:t>
      </w:r>
      <w:r w:rsidR="0077127E" w:rsidRPr="00697609">
        <w:rPr>
          <w:rFonts w:ascii="Times New Roman" w:hAnsi="Times New Roman"/>
          <w:lang w:val="uk-UA"/>
        </w:rPr>
        <w:t xml:space="preserve"> </w:t>
      </w:r>
      <w:r w:rsidRPr="00697609">
        <w:rPr>
          <w:rFonts w:ascii="Times New Roman" w:hAnsi="Times New Roman"/>
          <w:lang w:val="uk-UA"/>
        </w:rPr>
        <w:t>бюджет</w:t>
      </w:r>
      <w:r w:rsidR="0077127E" w:rsidRPr="00697609">
        <w:rPr>
          <w:rFonts w:ascii="Times New Roman" w:hAnsi="Times New Roman"/>
          <w:lang w:val="uk-UA"/>
        </w:rPr>
        <w:t xml:space="preserve"> </w:t>
      </w:r>
      <w:r w:rsidRPr="00697609">
        <w:rPr>
          <w:rFonts w:ascii="Times New Roman" w:hAnsi="Times New Roman"/>
          <w:lang w:val="uk-UA"/>
        </w:rPr>
        <w:t>і</w:t>
      </w:r>
      <w:r w:rsidR="0077127E" w:rsidRPr="00697609">
        <w:rPr>
          <w:rFonts w:ascii="Times New Roman" w:hAnsi="Times New Roman"/>
          <w:lang w:val="uk-UA"/>
        </w:rPr>
        <w:t xml:space="preserve"> </w:t>
      </w:r>
      <w:r w:rsidRPr="00697609">
        <w:rPr>
          <w:rFonts w:ascii="Times New Roman" w:hAnsi="Times New Roman"/>
          <w:lang w:val="uk-UA"/>
        </w:rPr>
        <w:t>в</w:t>
      </w:r>
      <w:r w:rsidR="0077127E" w:rsidRPr="00697609">
        <w:rPr>
          <w:rFonts w:ascii="Times New Roman" w:hAnsi="Times New Roman"/>
          <w:lang w:val="uk-UA"/>
        </w:rPr>
        <w:t xml:space="preserve"> </w:t>
      </w:r>
      <w:r w:rsidRPr="00697609">
        <w:rPr>
          <w:rFonts w:ascii="Times New Roman" w:hAnsi="Times New Roman"/>
          <w:lang w:val="uk-UA"/>
        </w:rPr>
        <w:t>змісті</w:t>
      </w:r>
      <w:r w:rsidR="0077127E" w:rsidRPr="00697609">
        <w:rPr>
          <w:rFonts w:ascii="Times New Roman" w:hAnsi="Times New Roman"/>
          <w:lang w:val="uk-UA"/>
        </w:rPr>
        <w:t xml:space="preserve"> </w:t>
      </w:r>
      <w:proofErr w:type="spellStart"/>
      <w:r w:rsidRPr="00697609">
        <w:rPr>
          <w:rFonts w:ascii="Times New Roman" w:hAnsi="Times New Roman"/>
          <w:lang w:val="uk-UA"/>
        </w:rPr>
        <w:t>нформації</w:t>
      </w:r>
      <w:proofErr w:type="spellEnd"/>
      <w:r w:rsidRPr="00697609">
        <w:rPr>
          <w:rFonts w:ascii="Times New Roman" w:hAnsi="Times New Roman"/>
          <w:lang w:val="uk-UA"/>
        </w:rPr>
        <w:t xml:space="preserve"> про використання</w:t>
      </w:r>
      <w:r w:rsidR="0077127E" w:rsidRPr="00697609">
        <w:rPr>
          <w:rFonts w:ascii="Times New Roman" w:hAnsi="Times New Roman"/>
          <w:lang w:val="uk-UA"/>
        </w:rPr>
        <w:t xml:space="preserve"> </w:t>
      </w:r>
      <w:r w:rsidRPr="00697609">
        <w:rPr>
          <w:rFonts w:ascii="Times New Roman" w:hAnsi="Times New Roman"/>
          <w:lang w:val="uk-UA"/>
        </w:rPr>
        <w:t>публічних</w:t>
      </w:r>
      <w:r w:rsidR="0077127E" w:rsidRPr="00697609">
        <w:rPr>
          <w:rFonts w:ascii="Times New Roman" w:hAnsi="Times New Roman"/>
          <w:lang w:val="uk-UA"/>
        </w:rPr>
        <w:t xml:space="preserve"> </w:t>
      </w:r>
      <w:r w:rsidRPr="00697609">
        <w:rPr>
          <w:rFonts w:ascii="Times New Roman" w:hAnsi="Times New Roman"/>
          <w:lang w:val="uk-UA"/>
        </w:rPr>
        <w:t>коштів</w:t>
      </w:r>
      <w:r w:rsidR="0077127E" w:rsidRPr="00697609">
        <w:rPr>
          <w:rFonts w:ascii="Times New Roman" w:hAnsi="Times New Roman"/>
          <w:lang w:val="uk-UA"/>
        </w:rPr>
        <w:t xml:space="preserve"> </w:t>
      </w:r>
      <w:r w:rsidRPr="00697609">
        <w:rPr>
          <w:rFonts w:ascii="Times New Roman" w:hAnsi="Times New Roman"/>
          <w:lang w:val="uk-UA"/>
        </w:rPr>
        <w:t>підлягає</w:t>
      </w:r>
      <w:r w:rsidR="0077127E" w:rsidRPr="00697609">
        <w:rPr>
          <w:rFonts w:ascii="Times New Roman" w:hAnsi="Times New Roman"/>
          <w:lang w:val="uk-UA"/>
        </w:rPr>
        <w:t xml:space="preserve"> </w:t>
      </w:r>
      <w:r w:rsidRPr="00697609">
        <w:rPr>
          <w:rFonts w:ascii="Times New Roman" w:hAnsi="Times New Roman"/>
          <w:lang w:val="uk-UA"/>
        </w:rPr>
        <w:t>оприлюдненню.</w:t>
      </w:r>
    </w:p>
    <w:p w:rsidR="00B95B9F" w:rsidRPr="00697609" w:rsidRDefault="00B95B9F" w:rsidP="00B95B9F">
      <w:pPr>
        <w:spacing w:after="0" w:line="240" w:lineRule="auto"/>
        <w:ind w:firstLine="652"/>
        <w:jc w:val="both"/>
        <w:rPr>
          <w:rFonts w:ascii="Times New Roman" w:hAnsi="Times New Roman"/>
          <w:lang w:val="uk-UA"/>
        </w:rPr>
      </w:pPr>
    </w:p>
    <w:p w:rsidR="00B95B9F" w:rsidRPr="00697609" w:rsidRDefault="00B95B9F" w:rsidP="00B95B9F">
      <w:pPr>
        <w:shd w:val="clear" w:color="auto" w:fill="FFFFFF"/>
        <w:spacing w:after="0" w:line="240" w:lineRule="auto"/>
        <w:jc w:val="center"/>
        <w:rPr>
          <w:rFonts w:ascii="Times New Roman" w:hAnsi="Times New Roman"/>
          <w:b/>
        </w:rPr>
      </w:pPr>
      <w:r w:rsidRPr="00697609">
        <w:rPr>
          <w:rFonts w:ascii="Times New Roman" w:hAnsi="Times New Roman"/>
          <w:b/>
        </w:rPr>
        <w:t xml:space="preserve">XII. </w:t>
      </w:r>
      <w:proofErr w:type="spellStart"/>
      <w:r w:rsidRPr="00697609">
        <w:rPr>
          <w:rFonts w:ascii="Times New Roman" w:hAnsi="Times New Roman"/>
          <w:b/>
        </w:rPr>
        <w:t>Додаткидо</w:t>
      </w:r>
      <w:proofErr w:type="spellEnd"/>
      <w:r w:rsidRPr="00697609">
        <w:rPr>
          <w:rFonts w:ascii="Times New Roman" w:hAnsi="Times New Roman"/>
          <w:b/>
        </w:rPr>
        <w:t xml:space="preserve"> договору</w:t>
      </w:r>
    </w:p>
    <w:p w:rsidR="00B95B9F" w:rsidRPr="00697609" w:rsidRDefault="00B95B9F" w:rsidP="00B95B9F">
      <w:pPr>
        <w:shd w:val="clear" w:color="auto" w:fill="FFFFFF"/>
        <w:spacing w:after="0" w:line="240" w:lineRule="auto"/>
        <w:rPr>
          <w:rFonts w:ascii="Times New Roman" w:hAnsi="Times New Roman"/>
        </w:rPr>
      </w:pPr>
      <w:proofErr w:type="spellStart"/>
      <w:r w:rsidRPr="00697609">
        <w:rPr>
          <w:rFonts w:ascii="Times New Roman" w:hAnsi="Times New Roman"/>
        </w:rPr>
        <w:t>Невід'ємною</w:t>
      </w:r>
      <w:proofErr w:type="spellEnd"/>
      <w:r w:rsidR="0077127E" w:rsidRPr="00697609">
        <w:rPr>
          <w:rFonts w:ascii="Times New Roman" w:hAnsi="Times New Roman"/>
          <w:lang w:val="uk-UA"/>
        </w:rPr>
        <w:t xml:space="preserve"> </w:t>
      </w:r>
      <w:proofErr w:type="spellStart"/>
      <w:r w:rsidRPr="00697609">
        <w:rPr>
          <w:rFonts w:ascii="Times New Roman" w:hAnsi="Times New Roman"/>
        </w:rPr>
        <w:t>частиною</w:t>
      </w:r>
      <w:proofErr w:type="spellEnd"/>
      <w:r w:rsidR="0077127E" w:rsidRPr="00697609">
        <w:rPr>
          <w:rFonts w:ascii="Times New Roman" w:hAnsi="Times New Roman"/>
          <w:lang w:val="uk-UA"/>
        </w:rPr>
        <w:t xml:space="preserve"> </w:t>
      </w:r>
      <w:proofErr w:type="spellStart"/>
      <w:r w:rsidRPr="00697609">
        <w:rPr>
          <w:rFonts w:ascii="Times New Roman" w:hAnsi="Times New Roman"/>
        </w:rPr>
        <w:t>цього</w:t>
      </w:r>
      <w:proofErr w:type="spellEnd"/>
      <w:r w:rsidRPr="00697609">
        <w:rPr>
          <w:rFonts w:ascii="Times New Roman" w:hAnsi="Times New Roman"/>
        </w:rPr>
        <w:t xml:space="preserve"> Договору</w:t>
      </w:r>
      <w:proofErr w:type="gramStart"/>
      <w:r w:rsidRPr="00697609">
        <w:rPr>
          <w:rFonts w:ascii="Times New Roman" w:hAnsi="Times New Roman"/>
        </w:rPr>
        <w:t xml:space="preserve"> є:</w:t>
      </w:r>
      <w:proofErr w:type="gramEnd"/>
      <w:r w:rsidRPr="00697609">
        <w:rPr>
          <w:rFonts w:ascii="Times New Roman" w:hAnsi="Times New Roman"/>
        </w:rPr>
        <w:t xml:space="preserve"> </w:t>
      </w:r>
      <w:proofErr w:type="spellStart"/>
      <w:r w:rsidRPr="00697609">
        <w:rPr>
          <w:rFonts w:ascii="Times New Roman" w:hAnsi="Times New Roman"/>
        </w:rPr>
        <w:t>Додаток</w:t>
      </w:r>
      <w:proofErr w:type="spellEnd"/>
      <w:r w:rsidRPr="00697609">
        <w:rPr>
          <w:rFonts w:ascii="Times New Roman" w:hAnsi="Times New Roman"/>
        </w:rPr>
        <w:t xml:space="preserve"> №________</w:t>
      </w:r>
    </w:p>
    <w:p w:rsidR="00B95B9F" w:rsidRPr="00697609" w:rsidRDefault="00B95B9F" w:rsidP="00B95B9F">
      <w:pPr>
        <w:shd w:val="clear" w:color="auto" w:fill="FFFFFF"/>
        <w:spacing w:after="0" w:line="240" w:lineRule="auto"/>
        <w:rPr>
          <w:rFonts w:ascii="Times New Roman" w:hAnsi="Times New Roman"/>
        </w:rPr>
      </w:pPr>
      <w:r w:rsidRPr="00697609">
        <w:rPr>
          <w:rFonts w:ascii="Times New Roman" w:hAnsi="Times New Roman"/>
        </w:rPr>
        <w:t xml:space="preserve">                 (</w:t>
      </w:r>
      <w:proofErr w:type="gramStart"/>
      <w:r w:rsidRPr="00697609">
        <w:rPr>
          <w:rFonts w:ascii="Times New Roman" w:hAnsi="Times New Roman"/>
        </w:rPr>
        <w:t>у</w:t>
      </w:r>
      <w:proofErr w:type="gramEnd"/>
      <w:r w:rsidRPr="00697609">
        <w:rPr>
          <w:rFonts w:ascii="Times New Roman" w:hAnsi="Times New Roman"/>
        </w:rPr>
        <w:t xml:space="preserve"> </w:t>
      </w:r>
      <w:proofErr w:type="spellStart"/>
      <w:r w:rsidRPr="00697609">
        <w:rPr>
          <w:rFonts w:ascii="Times New Roman" w:hAnsi="Times New Roman"/>
        </w:rPr>
        <w:t>разі</w:t>
      </w:r>
      <w:proofErr w:type="spellEnd"/>
      <w:r w:rsidR="0077127E" w:rsidRPr="00697609">
        <w:rPr>
          <w:rFonts w:ascii="Times New Roman" w:hAnsi="Times New Roman"/>
          <w:lang w:val="uk-UA"/>
        </w:rPr>
        <w:t xml:space="preserve"> </w:t>
      </w:r>
      <w:proofErr w:type="spellStart"/>
      <w:r w:rsidRPr="00697609">
        <w:rPr>
          <w:rFonts w:ascii="Times New Roman" w:hAnsi="Times New Roman"/>
        </w:rPr>
        <w:t>наявності</w:t>
      </w:r>
      <w:proofErr w:type="spellEnd"/>
      <w:r w:rsidR="0077127E" w:rsidRPr="00697609">
        <w:rPr>
          <w:rFonts w:ascii="Times New Roman" w:hAnsi="Times New Roman"/>
          <w:lang w:val="uk-UA"/>
        </w:rPr>
        <w:t xml:space="preserve"> </w:t>
      </w:r>
      <w:proofErr w:type="spellStart"/>
      <w:r w:rsidRPr="00697609">
        <w:rPr>
          <w:rFonts w:ascii="Times New Roman" w:hAnsi="Times New Roman"/>
        </w:rPr>
        <w:t>зазначаються</w:t>
      </w:r>
      <w:proofErr w:type="spellEnd"/>
      <w:r w:rsidR="00096CB5" w:rsidRPr="00697609">
        <w:rPr>
          <w:rFonts w:ascii="Times New Roman" w:hAnsi="Times New Roman"/>
        </w:rPr>
        <w:t xml:space="preserve"> </w:t>
      </w:r>
      <w:proofErr w:type="spellStart"/>
      <w:r w:rsidRPr="00697609">
        <w:rPr>
          <w:rFonts w:ascii="Times New Roman" w:hAnsi="Times New Roman"/>
        </w:rPr>
        <w:t>додатки</w:t>
      </w:r>
      <w:proofErr w:type="spellEnd"/>
      <w:r w:rsidRPr="00697609">
        <w:rPr>
          <w:rFonts w:ascii="Times New Roman" w:hAnsi="Times New Roman"/>
        </w:rPr>
        <w:t xml:space="preserve"> до Договору) </w:t>
      </w:r>
    </w:p>
    <w:p w:rsidR="00B95B9F" w:rsidRPr="00697609" w:rsidRDefault="00B95B9F" w:rsidP="00B95B9F">
      <w:pPr>
        <w:shd w:val="clear" w:color="auto" w:fill="FFFFFF"/>
        <w:spacing w:after="0" w:line="240" w:lineRule="auto"/>
        <w:rPr>
          <w:rFonts w:ascii="Times New Roman" w:hAnsi="Times New Roman"/>
        </w:rPr>
      </w:pPr>
    </w:p>
    <w:p w:rsidR="00B95B9F" w:rsidRPr="00697609" w:rsidRDefault="00B95B9F" w:rsidP="00B95B9F">
      <w:pPr>
        <w:shd w:val="clear" w:color="auto" w:fill="FFFFFF"/>
        <w:spacing w:after="0" w:line="240" w:lineRule="auto"/>
        <w:rPr>
          <w:rFonts w:ascii="Times New Roman" w:hAnsi="Times New Roman"/>
        </w:rPr>
      </w:pPr>
    </w:p>
    <w:p w:rsidR="00B95B9F" w:rsidRPr="00697609" w:rsidRDefault="00B95B9F" w:rsidP="00B95B9F">
      <w:pPr>
        <w:shd w:val="clear" w:color="auto" w:fill="FFFFFF"/>
        <w:spacing w:after="0" w:line="240" w:lineRule="auto"/>
        <w:jc w:val="center"/>
        <w:rPr>
          <w:rFonts w:ascii="Times New Roman" w:hAnsi="Times New Roman"/>
          <w:b/>
        </w:rPr>
      </w:pPr>
      <w:r w:rsidRPr="00697609">
        <w:rPr>
          <w:rFonts w:ascii="Times New Roman" w:hAnsi="Times New Roman"/>
          <w:b/>
        </w:rPr>
        <w:t xml:space="preserve">XIII. </w:t>
      </w:r>
      <w:proofErr w:type="spellStart"/>
      <w:r w:rsidRPr="00697609">
        <w:rPr>
          <w:rFonts w:ascii="Times New Roman" w:hAnsi="Times New Roman"/>
          <w:b/>
        </w:rPr>
        <w:t>Місцезнаходження</w:t>
      </w:r>
      <w:proofErr w:type="spellEnd"/>
      <w:r w:rsidRPr="00697609">
        <w:rPr>
          <w:rFonts w:ascii="Times New Roman" w:hAnsi="Times New Roman"/>
          <w:b/>
        </w:rPr>
        <w:t xml:space="preserve"> та </w:t>
      </w:r>
      <w:proofErr w:type="spellStart"/>
      <w:r w:rsidRPr="00697609">
        <w:rPr>
          <w:rFonts w:ascii="Times New Roman" w:hAnsi="Times New Roman"/>
          <w:b/>
        </w:rPr>
        <w:t>банківські</w:t>
      </w:r>
      <w:proofErr w:type="spellEnd"/>
      <w:r w:rsidR="0077127E" w:rsidRPr="00697609">
        <w:rPr>
          <w:rFonts w:ascii="Times New Roman" w:hAnsi="Times New Roman"/>
          <w:b/>
          <w:lang w:val="uk-UA"/>
        </w:rPr>
        <w:t xml:space="preserve"> </w:t>
      </w:r>
      <w:proofErr w:type="spellStart"/>
      <w:r w:rsidRPr="00697609">
        <w:rPr>
          <w:rFonts w:ascii="Times New Roman" w:hAnsi="Times New Roman"/>
          <w:b/>
        </w:rPr>
        <w:t>реквізити</w:t>
      </w:r>
      <w:proofErr w:type="spellEnd"/>
      <w:r w:rsidR="0077127E" w:rsidRPr="00697609">
        <w:rPr>
          <w:rFonts w:ascii="Times New Roman" w:hAnsi="Times New Roman"/>
          <w:b/>
          <w:lang w:val="uk-UA"/>
        </w:rPr>
        <w:t xml:space="preserve"> </w:t>
      </w:r>
      <w:proofErr w:type="spellStart"/>
      <w:r w:rsidRPr="00697609">
        <w:rPr>
          <w:rFonts w:ascii="Times New Roman" w:hAnsi="Times New Roman"/>
          <w:b/>
        </w:rPr>
        <w:t>сторін</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253"/>
      </w:tblGrid>
      <w:tr w:rsidR="00B95B9F" w:rsidRPr="00697609" w:rsidTr="0040121A">
        <w:tc>
          <w:tcPr>
            <w:tcW w:w="5098" w:type="dxa"/>
          </w:tcPr>
          <w:p w:rsidR="00B95B9F" w:rsidRPr="00697609" w:rsidRDefault="00B95B9F" w:rsidP="00407C27">
            <w:pPr>
              <w:shd w:val="clear" w:color="auto" w:fill="FFFFFF"/>
              <w:spacing w:after="0" w:line="240" w:lineRule="auto"/>
              <w:jc w:val="center"/>
              <w:rPr>
                <w:rFonts w:ascii="Times New Roman" w:hAnsi="Times New Roman"/>
                <w:b/>
              </w:rPr>
            </w:pPr>
            <w:proofErr w:type="spellStart"/>
            <w:r w:rsidRPr="00697609">
              <w:rPr>
                <w:rFonts w:ascii="Times New Roman" w:hAnsi="Times New Roman"/>
                <w:b/>
              </w:rPr>
              <w:t>Замовник</w:t>
            </w:r>
            <w:proofErr w:type="spellEnd"/>
          </w:p>
          <w:p w:rsidR="00A21FFD" w:rsidRPr="00697609" w:rsidRDefault="0077127E" w:rsidP="00407C27">
            <w:pPr>
              <w:shd w:val="clear" w:color="auto" w:fill="FFFFFF"/>
              <w:spacing w:after="0" w:line="240" w:lineRule="auto"/>
              <w:jc w:val="center"/>
              <w:rPr>
                <w:rFonts w:ascii="Times New Roman" w:hAnsi="Times New Roman"/>
                <w:b/>
                <w:lang w:val="uk-UA"/>
              </w:rPr>
            </w:pPr>
            <w:r w:rsidRPr="00697609">
              <w:rPr>
                <w:rFonts w:ascii="Times New Roman" w:hAnsi="Times New Roman"/>
                <w:b/>
                <w:lang w:val="uk-UA"/>
              </w:rPr>
              <w:t>Департамент освіти</w:t>
            </w:r>
          </w:p>
          <w:p w:rsidR="00B95B9F" w:rsidRPr="00697609" w:rsidRDefault="00B95B9F" w:rsidP="00407C27">
            <w:pPr>
              <w:shd w:val="clear" w:color="auto" w:fill="FFFFFF"/>
              <w:spacing w:after="0" w:line="240" w:lineRule="auto"/>
              <w:jc w:val="center"/>
              <w:rPr>
                <w:rFonts w:ascii="Times New Roman" w:hAnsi="Times New Roman"/>
                <w:b/>
              </w:rPr>
            </w:pPr>
            <w:proofErr w:type="spellStart"/>
            <w:r w:rsidRPr="00697609">
              <w:rPr>
                <w:rFonts w:ascii="Times New Roman" w:hAnsi="Times New Roman"/>
                <w:b/>
              </w:rPr>
              <w:t>Полтавської</w:t>
            </w:r>
            <w:proofErr w:type="spellEnd"/>
            <w:r w:rsidR="0077127E" w:rsidRPr="00697609">
              <w:rPr>
                <w:rFonts w:ascii="Times New Roman" w:hAnsi="Times New Roman"/>
                <w:b/>
                <w:lang w:val="uk-UA"/>
              </w:rPr>
              <w:t xml:space="preserve"> </w:t>
            </w:r>
            <w:proofErr w:type="spellStart"/>
            <w:r w:rsidRPr="00697609">
              <w:rPr>
                <w:rFonts w:ascii="Times New Roman" w:hAnsi="Times New Roman"/>
                <w:b/>
              </w:rPr>
              <w:t>міської</w:t>
            </w:r>
            <w:proofErr w:type="spellEnd"/>
            <w:r w:rsidRPr="00697609">
              <w:rPr>
                <w:rFonts w:ascii="Times New Roman" w:hAnsi="Times New Roman"/>
                <w:b/>
              </w:rPr>
              <w:t xml:space="preserve"> ради</w:t>
            </w:r>
          </w:p>
          <w:p w:rsidR="00B95B9F" w:rsidRPr="00697609" w:rsidRDefault="00B95B9F" w:rsidP="00407C27">
            <w:pPr>
              <w:shd w:val="clear" w:color="auto" w:fill="FFFFFF"/>
              <w:spacing w:after="0" w:line="240" w:lineRule="auto"/>
              <w:jc w:val="center"/>
              <w:rPr>
                <w:rFonts w:ascii="Times New Roman" w:hAnsi="Times New Roman"/>
              </w:rPr>
            </w:pPr>
            <w:r w:rsidRPr="00697609">
              <w:rPr>
                <w:rFonts w:ascii="Times New Roman" w:hAnsi="Times New Roman"/>
              </w:rPr>
              <w:t xml:space="preserve">36000, м. Полтава, </w:t>
            </w:r>
            <w:proofErr w:type="spellStart"/>
            <w:r w:rsidRPr="00697609">
              <w:rPr>
                <w:rFonts w:ascii="Times New Roman" w:hAnsi="Times New Roman"/>
              </w:rPr>
              <w:t>вул</w:t>
            </w:r>
            <w:proofErr w:type="spellEnd"/>
            <w:r w:rsidRPr="00697609">
              <w:rPr>
                <w:rFonts w:ascii="Times New Roman" w:hAnsi="Times New Roman"/>
              </w:rPr>
              <w:t xml:space="preserve">. </w:t>
            </w:r>
            <w:proofErr w:type="spellStart"/>
            <w:r w:rsidRPr="00697609">
              <w:rPr>
                <w:rFonts w:ascii="Times New Roman" w:hAnsi="Times New Roman"/>
              </w:rPr>
              <w:t>Соборності</w:t>
            </w:r>
            <w:proofErr w:type="spellEnd"/>
            <w:r w:rsidRPr="00697609">
              <w:rPr>
                <w:rFonts w:ascii="Times New Roman" w:hAnsi="Times New Roman"/>
              </w:rPr>
              <w:t>, 36</w:t>
            </w:r>
          </w:p>
          <w:p w:rsidR="00B95B9F" w:rsidRPr="00697609" w:rsidRDefault="00A21FFD" w:rsidP="00407C27">
            <w:pPr>
              <w:shd w:val="clear" w:color="auto" w:fill="FFFFFF"/>
              <w:spacing w:after="0" w:line="240" w:lineRule="auto"/>
              <w:jc w:val="center"/>
              <w:rPr>
                <w:rFonts w:ascii="Times New Roman" w:hAnsi="Times New Roman"/>
              </w:rPr>
            </w:pPr>
            <w:r w:rsidRPr="00697609">
              <w:rPr>
                <w:rFonts w:ascii="Times New Roman" w:hAnsi="Times New Roman"/>
                <w:lang w:val="en-US"/>
              </w:rPr>
              <w:t>UA</w:t>
            </w:r>
            <w:r w:rsidRPr="00697609">
              <w:rPr>
                <w:rFonts w:ascii="Times New Roman" w:hAnsi="Times New Roman"/>
                <w:lang w:val="uk-UA"/>
              </w:rPr>
              <w:t>№</w:t>
            </w:r>
            <w:r w:rsidR="00B95B9F" w:rsidRPr="00697609">
              <w:rPr>
                <w:rFonts w:ascii="Times New Roman" w:hAnsi="Times New Roman"/>
              </w:rPr>
              <w:t xml:space="preserve"> ______________</w:t>
            </w:r>
          </w:p>
          <w:p w:rsidR="00B95B9F" w:rsidRPr="00697609" w:rsidRDefault="00B95B9F" w:rsidP="00407C27">
            <w:pPr>
              <w:shd w:val="clear" w:color="auto" w:fill="FFFFFF"/>
              <w:spacing w:after="0" w:line="240" w:lineRule="auto"/>
              <w:jc w:val="center"/>
              <w:rPr>
                <w:rFonts w:ascii="Times New Roman" w:hAnsi="Times New Roman"/>
              </w:rPr>
            </w:pPr>
            <w:r w:rsidRPr="00697609">
              <w:rPr>
                <w:rFonts w:ascii="Times New Roman" w:hAnsi="Times New Roman"/>
              </w:rPr>
              <w:t xml:space="preserve">УДКСУ </w:t>
            </w:r>
            <w:r w:rsidR="00A21FFD" w:rsidRPr="00697609">
              <w:rPr>
                <w:rFonts w:ascii="Times New Roman" w:hAnsi="Times New Roman"/>
                <w:lang w:val="uk-UA"/>
              </w:rPr>
              <w:t xml:space="preserve"> у м. Полтаві </w:t>
            </w:r>
          </w:p>
          <w:p w:rsidR="00B95B9F" w:rsidRPr="00697609" w:rsidRDefault="00B95B9F" w:rsidP="00407C27">
            <w:pPr>
              <w:shd w:val="clear" w:color="auto" w:fill="FFFFFF"/>
              <w:spacing w:after="0" w:line="240" w:lineRule="auto"/>
              <w:jc w:val="center"/>
              <w:rPr>
                <w:rFonts w:ascii="Times New Roman" w:hAnsi="Times New Roman"/>
              </w:rPr>
            </w:pPr>
            <w:r w:rsidRPr="00697609">
              <w:rPr>
                <w:rFonts w:ascii="Times New Roman" w:hAnsi="Times New Roman"/>
              </w:rPr>
              <w:t>ЄДРПОУ 02145725</w:t>
            </w:r>
          </w:p>
          <w:p w:rsidR="00B95B9F" w:rsidRPr="00697609" w:rsidRDefault="00666E6F" w:rsidP="00407C27">
            <w:pPr>
              <w:shd w:val="clear" w:color="auto" w:fill="FFFFFF"/>
              <w:spacing w:after="0" w:line="240" w:lineRule="auto"/>
              <w:jc w:val="center"/>
              <w:rPr>
                <w:rFonts w:ascii="Times New Roman" w:hAnsi="Times New Roman"/>
              </w:rPr>
            </w:pPr>
            <w:r w:rsidRPr="00697609">
              <w:rPr>
                <w:rFonts w:ascii="Times New Roman" w:hAnsi="Times New Roman"/>
                <w:lang w:val="uk-UA"/>
              </w:rPr>
              <w:t>т</w:t>
            </w:r>
            <w:r w:rsidR="00B95B9F" w:rsidRPr="00697609">
              <w:rPr>
                <w:rFonts w:ascii="Times New Roman" w:hAnsi="Times New Roman"/>
              </w:rPr>
              <w:t xml:space="preserve">ел. (05322) </w:t>
            </w:r>
            <w:r w:rsidR="00B95B9F" w:rsidRPr="00697609">
              <w:rPr>
                <w:rFonts w:ascii="Times New Roman" w:hAnsi="Times New Roman"/>
                <w:lang w:val="uk-UA"/>
              </w:rPr>
              <w:t>5</w:t>
            </w:r>
            <w:r w:rsidR="00B95B9F" w:rsidRPr="00697609">
              <w:rPr>
                <w:rFonts w:ascii="Times New Roman" w:hAnsi="Times New Roman"/>
              </w:rPr>
              <w:t>2-28-78</w:t>
            </w:r>
          </w:p>
          <w:p w:rsidR="00B95B9F" w:rsidRPr="00697609" w:rsidRDefault="00B95B9F" w:rsidP="00407C27">
            <w:pPr>
              <w:shd w:val="clear" w:color="auto" w:fill="FFFFFF"/>
              <w:spacing w:after="0" w:line="240" w:lineRule="auto"/>
              <w:jc w:val="center"/>
              <w:rPr>
                <w:rFonts w:ascii="Times New Roman" w:hAnsi="Times New Roman"/>
              </w:rPr>
            </w:pPr>
          </w:p>
          <w:p w:rsidR="00B95B9F" w:rsidRPr="00697609" w:rsidRDefault="00B95B9F" w:rsidP="00407C27">
            <w:pPr>
              <w:shd w:val="clear" w:color="auto" w:fill="FFFFFF"/>
              <w:spacing w:after="0" w:line="240" w:lineRule="auto"/>
              <w:jc w:val="center"/>
              <w:rPr>
                <w:rFonts w:ascii="Times New Roman" w:hAnsi="Times New Roman"/>
              </w:rPr>
            </w:pPr>
            <w:r w:rsidRPr="00697609">
              <w:rPr>
                <w:rFonts w:ascii="Times New Roman" w:hAnsi="Times New Roman"/>
              </w:rPr>
              <w:t xml:space="preserve">      /__________/ _________</w:t>
            </w:r>
          </w:p>
          <w:p w:rsidR="00B95B9F" w:rsidRPr="00697609" w:rsidRDefault="00B95B9F" w:rsidP="00407C27">
            <w:pPr>
              <w:spacing w:after="0" w:line="240" w:lineRule="auto"/>
              <w:jc w:val="center"/>
              <w:rPr>
                <w:rFonts w:ascii="Times New Roman" w:hAnsi="Times New Roman"/>
              </w:rPr>
            </w:pPr>
            <w:r w:rsidRPr="00697609">
              <w:rPr>
                <w:rFonts w:ascii="Times New Roman" w:hAnsi="Times New Roman"/>
              </w:rPr>
              <w:t xml:space="preserve">           (</w:t>
            </w:r>
            <w:proofErr w:type="spellStart"/>
            <w:proofErr w:type="gramStart"/>
            <w:r w:rsidRPr="00697609">
              <w:rPr>
                <w:rFonts w:ascii="Times New Roman" w:hAnsi="Times New Roman"/>
              </w:rPr>
              <w:t>п</w:t>
            </w:r>
            <w:proofErr w:type="gramEnd"/>
            <w:r w:rsidRPr="00697609">
              <w:rPr>
                <w:rFonts w:ascii="Times New Roman" w:hAnsi="Times New Roman"/>
              </w:rPr>
              <w:t>ідпис</w:t>
            </w:r>
            <w:proofErr w:type="spellEnd"/>
            <w:r w:rsidRPr="00697609">
              <w:rPr>
                <w:rFonts w:ascii="Times New Roman" w:hAnsi="Times New Roman"/>
              </w:rPr>
              <w:t xml:space="preserve"> та печатка)</w:t>
            </w:r>
          </w:p>
        </w:tc>
        <w:tc>
          <w:tcPr>
            <w:tcW w:w="4253" w:type="dxa"/>
          </w:tcPr>
          <w:p w:rsidR="00B95B9F" w:rsidRPr="00697609" w:rsidRDefault="0040121A" w:rsidP="00407C27">
            <w:pPr>
              <w:spacing w:after="0" w:line="240" w:lineRule="auto"/>
              <w:jc w:val="center"/>
              <w:rPr>
                <w:rFonts w:ascii="Times New Roman" w:hAnsi="Times New Roman"/>
                <w:b/>
              </w:rPr>
            </w:pPr>
            <w:proofErr w:type="spellStart"/>
            <w:r w:rsidRPr="00697609">
              <w:rPr>
                <w:rFonts w:ascii="Times New Roman" w:hAnsi="Times New Roman"/>
                <w:b/>
              </w:rPr>
              <w:t>Виконавець</w:t>
            </w:r>
            <w:proofErr w:type="spellEnd"/>
          </w:p>
        </w:tc>
      </w:tr>
    </w:tbl>
    <w:p w:rsidR="00B95B9F" w:rsidRPr="00697609" w:rsidRDefault="00B95B9F" w:rsidP="00B95B9F">
      <w:pPr>
        <w:spacing w:after="0" w:line="240" w:lineRule="auto"/>
        <w:rPr>
          <w:rFonts w:ascii="Times New Roman" w:hAnsi="Times New Roman"/>
          <w:b/>
          <w:bCs/>
          <w:u w:val="single"/>
          <w:lang w:val="uk-UA"/>
        </w:rPr>
      </w:pPr>
    </w:p>
    <w:p w:rsidR="00B95B9F" w:rsidRPr="00697609" w:rsidRDefault="00B95B9F" w:rsidP="00CF365C">
      <w:pPr>
        <w:shd w:val="clear" w:color="auto" w:fill="FFFFFF"/>
        <w:spacing w:after="0" w:line="240" w:lineRule="auto"/>
        <w:jc w:val="both"/>
        <w:rPr>
          <w:rFonts w:ascii="Times New Roman" w:hAnsi="Times New Roman"/>
          <w:b/>
          <w:lang w:val="uk-UA"/>
        </w:rPr>
      </w:pPr>
    </w:p>
    <w:p w:rsidR="00052CB7" w:rsidRPr="00697609" w:rsidRDefault="00052CB7" w:rsidP="00CF365C">
      <w:pPr>
        <w:shd w:val="clear" w:color="auto" w:fill="FFFFFF"/>
        <w:spacing w:after="0" w:line="240" w:lineRule="auto"/>
        <w:jc w:val="both"/>
        <w:rPr>
          <w:rFonts w:ascii="Times New Roman" w:hAnsi="Times New Roman"/>
          <w:b/>
          <w:lang w:val="uk-UA"/>
        </w:rPr>
      </w:pPr>
    </w:p>
    <w:p w:rsidR="00052CB7" w:rsidRPr="00697609" w:rsidRDefault="00052CB7" w:rsidP="00CF365C">
      <w:pPr>
        <w:shd w:val="clear" w:color="auto" w:fill="FFFFFF"/>
        <w:spacing w:after="0" w:line="240" w:lineRule="auto"/>
        <w:jc w:val="both"/>
        <w:rPr>
          <w:rFonts w:ascii="Times New Roman" w:hAnsi="Times New Roman"/>
          <w:b/>
          <w:lang w:val="uk-UA"/>
        </w:rPr>
      </w:pPr>
    </w:p>
    <w:p w:rsidR="00DF3927" w:rsidRPr="00697609" w:rsidRDefault="00DF3927" w:rsidP="00CF365C">
      <w:pPr>
        <w:shd w:val="clear" w:color="auto" w:fill="FFFFFF"/>
        <w:spacing w:after="0" w:line="240" w:lineRule="auto"/>
        <w:jc w:val="both"/>
        <w:rPr>
          <w:rFonts w:ascii="Times New Roman" w:hAnsi="Times New Roman"/>
          <w:b/>
          <w:lang w:val="uk-UA"/>
        </w:rPr>
      </w:pPr>
    </w:p>
    <w:p w:rsidR="00DF3927" w:rsidRPr="00697609" w:rsidRDefault="00DF3927" w:rsidP="00CF365C">
      <w:pPr>
        <w:shd w:val="clear" w:color="auto" w:fill="FFFFFF"/>
        <w:spacing w:after="0" w:line="240" w:lineRule="auto"/>
        <w:jc w:val="both"/>
        <w:rPr>
          <w:rFonts w:ascii="Times New Roman" w:hAnsi="Times New Roman"/>
          <w:b/>
          <w:lang w:val="uk-UA"/>
        </w:rPr>
      </w:pPr>
    </w:p>
    <w:p w:rsidR="00DF3927" w:rsidRPr="00697609" w:rsidRDefault="00DF3927" w:rsidP="00CF365C">
      <w:pPr>
        <w:shd w:val="clear" w:color="auto" w:fill="FFFFFF"/>
        <w:spacing w:after="0" w:line="240" w:lineRule="auto"/>
        <w:jc w:val="both"/>
        <w:rPr>
          <w:rFonts w:ascii="Times New Roman" w:hAnsi="Times New Roman"/>
          <w:b/>
          <w:lang w:val="uk-UA"/>
        </w:rPr>
      </w:pPr>
    </w:p>
    <w:p w:rsidR="00DF3927" w:rsidRPr="00697609" w:rsidRDefault="00DF3927" w:rsidP="00CF365C">
      <w:pPr>
        <w:shd w:val="clear" w:color="auto" w:fill="FFFFFF"/>
        <w:spacing w:after="0" w:line="240" w:lineRule="auto"/>
        <w:jc w:val="both"/>
        <w:rPr>
          <w:rFonts w:ascii="Times New Roman" w:hAnsi="Times New Roman"/>
          <w:b/>
          <w:lang w:val="uk-UA"/>
        </w:rPr>
      </w:pPr>
    </w:p>
    <w:p w:rsidR="003B6070" w:rsidRPr="00697609" w:rsidRDefault="003B6070" w:rsidP="00CF365C">
      <w:pPr>
        <w:shd w:val="clear" w:color="auto" w:fill="FFFFFF"/>
        <w:spacing w:after="0" w:line="240" w:lineRule="auto"/>
        <w:jc w:val="both"/>
        <w:rPr>
          <w:rFonts w:ascii="Times New Roman" w:hAnsi="Times New Roman"/>
          <w:b/>
          <w:lang w:val="uk-UA"/>
        </w:rPr>
      </w:pPr>
    </w:p>
    <w:p w:rsidR="003B6070" w:rsidRPr="00697609" w:rsidRDefault="003B6070" w:rsidP="00CF365C">
      <w:pPr>
        <w:shd w:val="clear" w:color="auto" w:fill="FFFFFF"/>
        <w:spacing w:after="0" w:line="240" w:lineRule="auto"/>
        <w:jc w:val="both"/>
        <w:rPr>
          <w:rFonts w:ascii="Times New Roman" w:hAnsi="Times New Roman"/>
          <w:b/>
          <w:lang w:val="uk-UA"/>
        </w:rPr>
      </w:pPr>
    </w:p>
    <w:p w:rsidR="003B6070" w:rsidRPr="00697609" w:rsidRDefault="003B6070" w:rsidP="00CF365C">
      <w:pPr>
        <w:shd w:val="clear" w:color="auto" w:fill="FFFFFF"/>
        <w:spacing w:after="0" w:line="240" w:lineRule="auto"/>
        <w:jc w:val="both"/>
        <w:rPr>
          <w:rFonts w:ascii="Times New Roman" w:hAnsi="Times New Roman"/>
          <w:b/>
          <w:lang w:val="uk-UA"/>
        </w:rPr>
      </w:pPr>
    </w:p>
    <w:p w:rsidR="003B6070" w:rsidRPr="00697609" w:rsidRDefault="003B6070" w:rsidP="00CF365C">
      <w:pPr>
        <w:shd w:val="clear" w:color="auto" w:fill="FFFFFF"/>
        <w:spacing w:after="0" w:line="240" w:lineRule="auto"/>
        <w:jc w:val="both"/>
        <w:rPr>
          <w:rFonts w:ascii="Times New Roman" w:hAnsi="Times New Roman"/>
          <w:b/>
          <w:lang w:val="uk-UA"/>
        </w:rPr>
      </w:pPr>
    </w:p>
    <w:p w:rsidR="00E1260C" w:rsidRPr="00697609" w:rsidRDefault="00E1260C" w:rsidP="00CF365C">
      <w:pPr>
        <w:shd w:val="clear" w:color="auto" w:fill="FFFFFF"/>
        <w:spacing w:after="0" w:line="240" w:lineRule="auto"/>
        <w:jc w:val="both"/>
        <w:rPr>
          <w:rFonts w:ascii="Times New Roman" w:hAnsi="Times New Roman"/>
          <w:b/>
          <w:lang w:val="uk-UA"/>
        </w:rPr>
      </w:pPr>
    </w:p>
    <w:p w:rsidR="00DF3927" w:rsidRPr="00697609" w:rsidRDefault="00DF3927" w:rsidP="00CF365C">
      <w:pPr>
        <w:shd w:val="clear" w:color="auto" w:fill="FFFFFF"/>
        <w:spacing w:after="0" w:line="240" w:lineRule="auto"/>
        <w:jc w:val="both"/>
        <w:rPr>
          <w:rFonts w:ascii="Times New Roman" w:hAnsi="Times New Roman"/>
          <w:b/>
          <w:lang w:val="uk-UA"/>
        </w:rPr>
      </w:pPr>
    </w:p>
    <w:p w:rsidR="00346DD0" w:rsidRPr="00697609" w:rsidRDefault="00346DD0" w:rsidP="0077127E">
      <w:pPr>
        <w:shd w:val="clear" w:color="auto" w:fill="FFFFFF"/>
        <w:spacing w:after="0" w:line="240" w:lineRule="auto"/>
        <w:jc w:val="right"/>
        <w:rPr>
          <w:rFonts w:ascii="Times New Roman" w:hAnsi="Times New Roman"/>
          <w:b/>
          <w:lang w:val="uk-UA"/>
        </w:rPr>
      </w:pPr>
      <w:r w:rsidRPr="00697609">
        <w:rPr>
          <w:rFonts w:ascii="Times New Roman" w:hAnsi="Times New Roman"/>
          <w:b/>
          <w:lang w:val="uk-UA"/>
        </w:rPr>
        <w:lastRenderedPageBreak/>
        <w:t>Додаток 1</w:t>
      </w:r>
    </w:p>
    <w:p w:rsidR="00346DD0" w:rsidRPr="00697609" w:rsidRDefault="00D12A95" w:rsidP="0077127E">
      <w:pPr>
        <w:shd w:val="clear" w:color="auto" w:fill="FFFFFF"/>
        <w:spacing w:after="0" w:line="240" w:lineRule="auto"/>
        <w:jc w:val="right"/>
        <w:rPr>
          <w:rFonts w:ascii="Times New Roman" w:hAnsi="Times New Roman"/>
          <w:b/>
          <w:lang w:val="uk-UA"/>
        </w:rPr>
      </w:pPr>
      <w:r w:rsidRPr="00697609">
        <w:rPr>
          <w:rFonts w:ascii="Times New Roman" w:hAnsi="Times New Roman"/>
          <w:b/>
          <w:lang w:val="uk-UA"/>
        </w:rPr>
        <w:t>д</w:t>
      </w:r>
      <w:r w:rsidR="00346DD0" w:rsidRPr="00697609">
        <w:rPr>
          <w:rFonts w:ascii="Times New Roman" w:hAnsi="Times New Roman"/>
          <w:b/>
          <w:lang w:val="uk-UA"/>
        </w:rPr>
        <w:t>о Договору № ________________</w:t>
      </w:r>
    </w:p>
    <w:p w:rsidR="00346DD0" w:rsidRPr="00697609" w:rsidRDefault="00346DD0" w:rsidP="0077127E">
      <w:pPr>
        <w:shd w:val="clear" w:color="auto" w:fill="FFFFFF"/>
        <w:spacing w:after="0" w:line="240" w:lineRule="auto"/>
        <w:jc w:val="right"/>
        <w:rPr>
          <w:rFonts w:ascii="Times New Roman" w:hAnsi="Times New Roman"/>
          <w:b/>
          <w:lang w:val="uk-UA"/>
        </w:rPr>
      </w:pPr>
      <w:r w:rsidRPr="00697609">
        <w:rPr>
          <w:rFonts w:ascii="Times New Roman" w:hAnsi="Times New Roman"/>
          <w:b/>
          <w:lang w:val="uk-UA"/>
        </w:rPr>
        <w:t xml:space="preserve">від </w:t>
      </w:r>
      <w:r w:rsidR="001667F4" w:rsidRPr="00697609">
        <w:rPr>
          <w:rFonts w:ascii="Times New Roman" w:hAnsi="Times New Roman"/>
          <w:b/>
          <w:lang w:val="uk-UA"/>
        </w:rPr>
        <w:t>«___»_________ 2022</w:t>
      </w:r>
      <w:r w:rsidRPr="00697609">
        <w:rPr>
          <w:rFonts w:ascii="Times New Roman" w:hAnsi="Times New Roman"/>
          <w:b/>
          <w:lang w:val="uk-UA"/>
        </w:rPr>
        <w:t xml:space="preserve"> р.</w:t>
      </w:r>
    </w:p>
    <w:p w:rsidR="00DF3927" w:rsidRPr="00697609" w:rsidRDefault="00DF3927" w:rsidP="0077127E">
      <w:pPr>
        <w:shd w:val="clear" w:color="auto" w:fill="FFFFFF"/>
        <w:spacing w:after="0" w:line="240" w:lineRule="auto"/>
        <w:jc w:val="right"/>
        <w:rPr>
          <w:rFonts w:ascii="Times New Roman" w:hAnsi="Times New Roman"/>
          <w:b/>
          <w:lang w:val="uk-UA"/>
        </w:rPr>
      </w:pPr>
    </w:p>
    <w:p w:rsidR="0011665F" w:rsidRPr="00697609" w:rsidRDefault="001667F4" w:rsidP="003B43D6">
      <w:pPr>
        <w:shd w:val="clear" w:color="auto" w:fill="FFFFFF"/>
        <w:spacing w:after="0" w:line="240" w:lineRule="auto"/>
        <w:rPr>
          <w:rFonts w:ascii="Times New Roman" w:hAnsi="Times New Roman"/>
          <w:b/>
          <w:lang w:val="uk-UA"/>
        </w:rPr>
      </w:pPr>
      <w:r w:rsidRPr="00697609">
        <w:rPr>
          <w:rFonts w:ascii="Times New Roman" w:hAnsi="Times New Roman"/>
          <w:b/>
          <w:lang w:val="uk-UA"/>
        </w:rPr>
        <w:t xml:space="preserve">                                        </w:t>
      </w:r>
      <w:r w:rsidR="003B43D6">
        <w:rPr>
          <w:rFonts w:ascii="Times New Roman" w:hAnsi="Times New Roman"/>
          <w:b/>
          <w:lang w:val="uk-UA"/>
        </w:rPr>
        <w:t xml:space="preserve">                  </w:t>
      </w:r>
      <w:r w:rsidRPr="00697609">
        <w:rPr>
          <w:rFonts w:ascii="Times New Roman" w:hAnsi="Times New Roman"/>
          <w:b/>
          <w:lang w:val="uk-UA"/>
        </w:rPr>
        <w:t xml:space="preserve"> </w:t>
      </w:r>
      <w:r w:rsidR="00346DD0" w:rsidRPr="00697609">
        <w:rPr>
          <w:rFonts w:ascii="Times New Roman" w:hAnsi="Times New Roman"/>
          <w:b/>
          <w:lang w:val="uk-UA"/>
        </w:rPr>
        <w:t xml:space="preserve">021:2015: 55520000-8 </w:t>
      </w:r>
      <w:proofErr w:type="spellStart"/>
      <w:r w:rsidR="00346DD0" w:rsidRPr="00697609">
        <w:rPr>
          <w:rFonts w:ascii="Times New Roman" w:hAnsi="Times New Roman"/>
          <w:b/>
          <w:lang w:val="uk-UA"/>
        </w:rPr>
        <w:t>Кейтерингові</w:t>
      </w:r>
      <w:proofErr w:type="spellEnd"/>
      <w:r w:rsidR="00346DD0" w:rsidRPr="00697609">
        <w:rPr>
          <w:rFonts w:ascii="Times New Roman" w:hAnsi="Times New Roman"/>
          <w:b/>
          <w:lang w:val="uk-UA"/>
        </w:rPr>
        <w:t xml:space="preserve"> послуги </w:t>
      </w:r>
    </w:p>
    <w:tbl>
      <w:tblPr>
        <w:tblpPr w:leftFromText="180" w:rightFromText="180" w:bottomFromText="200" w:vertAnchor="text" w:horzAnchor="margin" w:tblpY="91"/>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3"/>
        <w:gridCol w:w="1875"/>
        <w:gridCol w:w="2552"/>
        <w:gridCol w:w="1133"/>
        <w:gridCol w:w="1133"/>
        <w:gridCol w:w="850"/>
        <w:gridCol w:w="714"/>
        <w:gridCol w:w="708"/>
        <w:gridCol w:w="567"/>
      </w:tblGrid>
      <w:tr w:rsidR="0011665F" w:rsidRPr="00697609" w:rsidTr="0085372E">
        <w:trPr>
          <w:cantSplit/>
          <w:trHeight w:val="2967"/>
        </w:trPr>
        <w:tc>
          <w:tcPr>
            <w:tcW w:w="563"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after="0" w:line="240" w:lineRule="auto"/>
              <w:jc w:val="center"/>
              <w:rPr>
                <w:rFonts w:ascii="Times New Roman" w:hAnsi="Times New Roman"/>
                <w:bCs/>
                <w:lang w:val="uk-UA" w:eastAsia="en-US"/>
              </w:rPr>
            </w:pPr>
            <w:r w:rsidRPr="00697609">
              <w:rPr>
                <w:rFonts w:ascii="Times New Roman" w:hAnsi="Times New Roman"/>
                <w:bCs/>
                <w:lang w:val="uk-UA" w:eastAsia="en-US"/>
              </w:rPr>
              <w:t xml:space="preserve">№ </w:t>
            </w:r>
          </w:p>
        </w:tc>
        <w:tc>
          <w:tcPr>
            <w:tcW w:w="1875"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jc w:val="center"/>
              <w:rPr>
                <w:rFonts w:ascii="Times New Roman" w:hAnsi="Times New Roman"/>
                <w:lang w:val="uk-UA" w:eastAsia="en-US"/>
              </w:rPr>
            </w:pPr>
            <w:r w:rsidRPr="00697609">
              <w:rPr>
                <w:rFonts w:ascii="Times New Roman" w:hAnsi="Times New Roman"/>
                <w:lang w:val="uk-UA" w:eastAsia="en-US"/>
              </w:rPr>
              <w:t>Найменування  закладу</w:t>
            </w:r>
          </w:p>
        </w:tc>
        <w:tc>
          <w:tcPr>
            <w:tcW w:w="2552" w:type="dxa"/>
            <w:tcBorders>
              <w:top w:val="single" w:sz="4" w:space="0" w:color="auto"/>
              <w:left w:val="single" w:sz="4" w:space="0" w:color="auto"/>
              <w:bottom w:val="single" w:sz="4" w:space="0" w:color="auto"/>
              <w:right w:val="single" w:sz="4" w:space="0" w:color="auto"/>
            </w:tcBorders>
            <w:vAlign w:val="center"/>
          </w:tcPr>
          <w:p w:rsidR="0011665F" w:rsidRPr="00697609" w:rsidRDefault="0011665F" w:rsidP="0011665F">
            <w:pPr>
              <w:tabs>
                <w:tab w:val="left" w:pos="708"/>
              </w:tabs>
              <w:spacing w:after="0" w:line="240" w:lineRule="auto"/>
              <w:jc w:val="center"/>
              <w:rPr>
                <w:rFonts w:ascii="Times New Roman" w:hAnsi="Times New Roman"/>
                <w:bCs/>
                <w:lang w:val="uk-UA" w:eastAsia="en-US"/>
              </w:rPr>
            </w:pPr>
          </w:p>
          <w:p w:rsidR="0011665F" w:rsidRPr="00697609" w:rsidRDefault="0011665F" w:rsidP="0011665F">
            <w:pPr>
              <w:tabs>
                <w:tab w:val="left" w:pos="708"/>
              </w:tabs>
              <w:spacing w:after="0" w:line="240" w:lineRule="auto"/>
              <w:rPr>
                <w:rFonts w:ascii="Times New Roman" w:hAnsi="Times New Roman"/>
                <w:bCs/>
                <w:lang w:val="uk-UA" w:eastAsia="en-US"/>
              </w:rPr>
            </w:pPr>
            <w:r w:rsidRPr="00697609">
              <w:rPr>
                <w:rFonts w:ascii="Times New Roman" w:hAnsi="Times New Roman"/>
                <w:bCs/>
                <w:lang w:val="uk-UA" w:eastAsia="en-US"/>
              </w:rPr>
              <w:t>Предмет закупівлі</w:t>
            </w:r>
          </w:p>
        </w:tc>
        <w:tc>
          <w:tcPr>
            <w:tcW w:w="1133" w:type="dxa"/>
            <w:tcBorders>
              <w:top w:val="single" w:sz="4" w:space="0" w:color="auto"/>
              <w:left w:val="single" w:sz="4" w:space="0" w:color="auto"/>
              <w:bottom w:val="single" w:sz="4" w:space="0" w:color="auto"/>
              <w:right w:val="single" w:sz="4" w:space="0" w:color="auto"/>
            </w:tcBorders>
            <w:textDirection w:val="btLr"/>
            <w:vAlign w:val="center"/>
          </w:tcPr>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roofErr w:type="spellStart"/>
            <w:r w:rsidRPr="00697609">
              <w:rPr>
                <w:rFonts w:ascii="Times New Roman" w:hAnsi="Times New Roman"/>
                <w:bCs/>
                <w:lang w:val="uk-UA" w:eastAsia="en-US"/>
              </w:rPr>
              <w:t>Од.виміру</w:t>
            </w:r>
            <w:proofErr w:type="spellEnd"/>
          </w:p>
          <w:p w:rsidR="0011665F" w:rsidRPr="00697609" w:rsidRDefault="0011665F" w:rsidP="0011665F">
            <w:pPr>
              <w:tabs>
                <w:tab w:val="left" w:pos="708"/>
              </w:tabs>
              <w:spacing w:after="0" w:line="240" w:lineRule="auto"/>
              <w:ind w:left="113" w:right="113"/>
              <w:rPr>
                <w:rFonts w:ascii="Times New Roman" w:hAnsi="Times New Roman"/>
                <w:bCs/>
                <w:lang w:val="uk-UA" w:eastAsia="en-US"/>
              </w:rPr>
            </w:pPr>
            <w:r w:rsidRPr="00697609">
              <w:rPr>
                <w:rFonts w:ascii="Times New Roman" w:hAnsi="Times New Roman"/>
                <w:bCs/>
                <w:lang w:val="uk-UA" w:eastAsia="en-US"/>
              </w:rPr>
              <w:t xml:space="preserve">                    (послуга)</w:t>
            </w:r>
          </w:p>
          <w:p w:rsidR="0011665F" w:rsidRPr="00697609" w:rsidRDefault="0011665F" w:rsidP="0011665F">
            <w:pPr>
              <w:tabs>
                <w:tab w:val="left" w:pos="708"/>
              </w:tabs>
              <w:spacing w:after="0" w:line="240" w:lineRule="auto"/>
              <w:ind w:left="113" w:right="113"/>
              <w:rPr>
                <w:rFonts w:ascii="Times New Roman" w:hAnsi="Times New Roman"/>
                <w:bCs/>
                <w:lang w:val="uk-UA" w:eastAsia="en-US"/>
              </w:rPr>
            </w:pPr>
          </w:p>
        </w:tc>
        <w:tc>
          <w:tcPr>
            <w:tcW w:w="1133" w:type="dxa"/>
            <w:tcBorders>
              <w:top w:val="single" w:sz="4" w:space="0" w:color="auto"/>
              <w:left w:val="single" w:sz="4" w:space="0" w:color="auto"/>
              <w:bottom w:val="single" w:sz="4" w:space="0" w:color="auto"/>
              <w:right w:val="single" w:sz="4" w:space="0" w:color="auto"/>
            </w:tcBorders>
            <w:textDirection w:val="btLr"/>
          </w:tcPr>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r w:rsidRPr="00697609">
              <w:rPr>
                <w:rFonts w:ascii="Times New Roman" w:hAnsi="Times New Roman"/>
                <w:bCs/>
                <w:lang w:val="uk-UA" w:eastAsia="en-US"/>
              </w:rPr>
              <w:t>Вартість одного сніданку, грн., без ПДВ</w:t>
            </w:r>
          </w:p>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r w:rsidRPr="00697609">
              <w:rPr>
                <w:rFonts w:ascii="Times New Roman" w:hAnsi="Times New Roman"/>
                <w:bCs/>
                <w:lang w:val="uk-UA" w:eastAsia="en-US"/>
              </w:rPr>
              <w:t>Кількість днів відвідування</w:t>
            </w:r>
          </w:p>
        </w:tc>
        <w:tc>
          <w:tcPr>
            <w:tcW w:w="714" w:type="dxa"/>
            <w:tcBorders>
              <w:top w:val="single" w:sz="4" w:space="0" w:color="auto"/>
              <w:left w:val="single" w:sz="4" w:space="0" w:color="auto"/>
              <w:bottom w:val="single" w:sz="4" w:space="0" w:color="auto"/>
              <w:right w:val="single" w:sz="4" w:space="0" w:color="auto"/>
            </w:tcBorders>
            <w:textDirection w:val="btLr"/>
            <w:hideMark/>
          </w:tcPr>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r w:rsidRPr="00697609">
              <w:rPr>
                <w:rFonts w:ascii="Times New Roman" w:hAnsi="Times New Roman"/>
                <w:bCs/>
                <w:lang w:val="uk-UA" w:eastAsia="en-US"/>
              </w:rPr>
              <w:t xml:space="preserve">Кількість </w:t>
            </w:r>
          </w:p>
          <w:p w:rsidR="0011665F" w:rsidRPr="00697609" w:rsidRDefault="00697609" w:rsidP="0011665F">
            <w:pPr>
              <w:tabs>
                <w:tab w:val="left" w:pos="708"/>
              </w:tabs>
              <w:spacing w:after="0" w:line="240" w:lineRule="auto"/>
              <w:ind w:left="113" w:right="113"/>
              <w:jc w:val="center"/>
              <w:rPr>
                <w:rFonts w:ascii="Times New Roman" w:hAnsi="Times New Roman"/>
                <w:bCs/>
                <w:lang w:val="uk-UA" w:eastAsia="en-US"/>
              </w:rPr>
            </w:pPr>
            <w:r>
              <w:rPr>
                <w:rFonts w:ascii="Times New Roman" w:hAnsi="Times New Roman"/>
                <w:lang w:val="uk-UA" w:eastAsia="en-US"/>
              </w:rPr>
              <w:t xml:space="preserve"> учнів </w:t>
            </w:r>
            <w:r w:rsidR="0011665F" w:rsidRPr="00697609">
              <w:rPr>
                <w:rFonts w:ascii="Times New Roman" w:hAnsi="Times New Roman"/>
                <w:lang w:val="uk-UA" w:eastAsia="en-US"/>
              </w:rPr>
              <w:t xml:space="preserve">   </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1665F" w:rsidRPr="00697609" w:rsidRDefault="0011665F" w:rsidP="0011665F">
            <w:pPr>
              <w:tabs>
                <w:tab w:val="left" w:pos="708"/>
              </w:tabs>
              <w:spacing w:after="0" w:line="240" w:lineRule="auto"/>
              <w:ind w:left="113" w:right="113"/>
              <w:jc w:val="center"/>
              <w:rPr>
                <w:rFonts w:ascii="Times New Roman" w:hAnsi="Times New Roman"/>
                <w:bCs/>
                <w:lang w:val="uk-UA" w:eastAsia="en-US"/>
              </w:rPr>
            </w:pPr>
            <w:r w:rsidRPr="00697609">
              <w:rPr>
                <w:rFonts w:ascii="Times New Roman" w:hAnsi="Times New Roman"/>
                <w:bCs/>
                <w:lang w:val="uk-UA" w:eastAsia="en-US"/>
              </w:rPr>
              <w:t>Вартість послуги по закладу ,грн, без ПДВ</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11665F" w:rsidRPr="00697609" w:rsidRDefault="0011665F" w:rsidP="0011665F">
            <w:pPr>
              <w:tabs>
                <w:tab w:val="left" w:pos="708"/>
              </w:tabs>
              <w:spacing w:after="0" w:line="240" w:lineRule="auto"/>
              <w:ind w:left="113" w:right="113"/>
              <w:rPr>
                <w:rFonts w:ascii="Times New Roman" w:hAnsi="Times New Roman"/>
                <w:bCs/>
                <w:lang w:val="uk-UA" w:eastAsia="en-US"/>
              </w:rPr>
            </w:pPr>
            <w:r w:rsidRPr="00697609">
              <w:rPr>
                <w:rFonts w:ascii="Times New Roman" w:hAnsi="Times New Roman"/>
                <w:bCs/>
                <w:lang w:val="uk-UA" w:eastAsia="en-US"/>
              </w:rPr>
              <w:t>Загальна сума послуги, грн</w:t>
            </w:r>
          </w:p>
        </w:tc>
      </w:tr>
      <w:tr w:rsidR="0011665F" w:rsidRPr="00697609" w:rsidTr="0085372E">
        <w:trPr>
          <w:trHeight w:val="20"/>
        </w:trPr>
        <w:tc>
          <w:tcPr>
            <w:tcW w:w="563"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bCs/>
                <w:lang w:val="uk-UA" w:eastAsia="en-US"/>
              </w:rPr>
            </w:pPr>
            <w:r w:rsidRPr="00697609">
              <w:rPr>
                <w:rFonts w:ascii="Times New Roman" w:hAnsi="Times New Roman"/>
                <w:b/>
                <w:bCs/>
                <w:lang w:val="uk-UA" w:eastAsia="en-US"/>
              </w:rPr>
              <w:t>1</w:t>
            </w:r>
          </w:p>
        </w:tc>
        <w:tc>
          <w:tcPr>
            <w:tcW w:w="1875"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lang w:val="uk-UA" w:eastAsia="en-US"/>
              </w:rPr>
            </w:pPr>
            <w:r w:rsidRPr="00697609">
              <w:rPr>
                <w:rFonts w:ascii="Times New Roman" w:hAnsi="Times New Roman"/>
                <w:bCs/>
                <w:lang w:val="uk-UA" w:eastAsia="en-US"/>
              </w:rPr>
              <w:t>Початкова школа № 43 Полтавської міської ради</w:t>
            </w:r>
            <w:r w:rsidRPr="00697609">
              <w:rPr>
                <w:rFonts w:ascii="Times New Roman" w:hAnsi="Times New Roman"/>
                <w:lang w:val="uk-UA" w:eastAsia="en-US"/>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color w:val="FF0000"/>
                <w:highlight w:val="yellow"/>
                <w:lang w:val="uk-UA" w:eastAsia="en-US"/>
              </w:rPr>
            </w:pPr>
            <w:r w:rsidRPr="00697609">
              <w:rPr>
                <w:rFonts w:ascii="Times New Roman" w:hAnsi="Times New Roman"/>
                <w:lang w:val="uk-UA"/>
              </w:rPr>
              <w:t>організація гарячого харчування дітей</w:t>
            </w:r>
          </w:p>
        </w:tc>
        <w:tc>
          <w:tcPr>
            <w:tcW w:w="1133" w:type="dxa"/>
            <w:vMerge w:val="restart"/>
            <w:tcBorders>
              <w:top w:val="single" w:sz="4" w:space="0" w:color="auto"/>
              <w:left w:val="single" w:sz="4" w:space="0" w:color="auto"/>
              <w:bottom w:val="single" w:sz="4" w:space="0" w:color="auto"/>
              <w:right w:val="single" w:sz="4" w:space="0" w:color="auto"/>
            </w:tcBorders>
          </w:tcPr>
          <w:p w:rsidR="0011665F" w:rsidRPr="00697609" w:rsidRDefault="0011665F" w:rsidP="0011665F">
            <w:pPr>
              <w:tabs>
                <w:tab w:val="left" w:pos="708"/>
              </w:tabs>
              <w:spacing w:line="240" w:lineRule="auto"/>
              <w:rPr>
                <w:rFonts w:ascii="Times New Roman" w:hAnsi="Times New Roman"/>
                <w:lang w:val="uk-UA" w:eastAsia="en-US"/>
              </w:rPr>
            </w:pPr>
            <w:r w:rsidRPr="00697609">
              <w:rPr>
                <w:rFonts w:ascii="Times New Roman" w:hAnsi="Times New Roman"/>
                <w:lang w:val="uk-UA" w:eastAsia="en-US"/>
              </w:rPr>
              <w:t xml:space="preserve">           </w:t>
            </w:r>
          </w:p>
          <w:p w:rsidR="0011665F" w:rsidRPr="00697609" w:rsidRDefault="0011665F" w:rsidP="0011665F">
            <w:pPr>
              <w:tabs>
                <w:tab w:val="left" w:pos="708"/>
              </w:tabs>
              <w:spacing w:line="240" w:lineRule="auto"/>
              <w:rPr>
                <w:rFonts w:ascii="Times New Roman" w:hAnsi="Times New Roman"/>
                <w:lang w:val="uk-UA" w:eastAsia="en-US"/>
              </w:rPr>
            </w:pPr>
          </w:p>
          <w:p w:rsidR="0011665F" w:rsidRPr="00697609" w:rsidRDefault="0011665F" w:rsidP="0011665F">
            <w:pPr>
              <w:tabs>
                <w:tab w:val="left" w:pos="708"/>
              </w:tabs>
              <w:spacing w:line="240" w:lineRule="auto"/>
              <w:rPr>
                <w:rFonts w:ascii="Times New Roman" w:hAnsi="Times New Roman"/>
                <w:lang w:val="uk-UA" w:eastAsia="en-US"/>
              </w:rPr>
            </w:pPr>
          </w:p>
          <w:p w:rsidR="0011665F" w:rsidRPr="00697609" w:rsidRDefault="0011665F" w:rsidP="0011665F">
            <w:pPr>
              <w:tabs>
                <w:tab w:val="left" w:pos="708"/>
              </w:tabs>
              <w:spacing w:line="240" w:lineRule="auto"/>
              <w:rPr>
                <w:rFonts w:ascii="Times New Roman" w:hAnsi="Times New Roman"/>
                <w:lang w:val="uk-UA" w:eastAsia="en-US"/>
              </w:rPr>
            </w:pPr>
          </w:p>
          <w:p w:rsidR="0011665F" w:rsidRPr="00697609" w:rsidRDefault="0011665F" w:rsidP="0011665F">
            <w:pPr>
              <w:tabs>
                <w:tab w:val="left" w:pos="708"/>
              </w:tabs>
              <w:spacing w:line="240" w:lineRule="auto"/>
              <w:rPr>
                <w:rFonts w:ascii="Times New Roman" w:hAnsi="Times New Roman"/>
                <w:lang w:val="uk-UA" w:eastAsia="en-US"/>
              </w:rPr>
            </w:pPr>
            <w:r w:rsidRPr="00697609">
              <w:rPr>
                <w:rFonts w:ascii="Times New Roman" w:hAnsi="Times New Roman"/>
                <w:lang w:val="uk-UA" w:eastAsia="en-US"/>
              </w:rPr>
              <w:t xml:space="preserve">        1</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11665F" w:rsidRPr="00697609" w:rsidRDefault="0011665F" w:rsidP="0011665F">
            <w:pPr>
              <w:tabs>
                <w:tab w:val="left" w:pos="708"/>
              </w:tabs>
              <w:spacing w:line="240" w:lineRule="auto"/>
              <w:rPr>
                <w:rFonts w:ascii="Times New Roman" w:hAnsi="Times New Roman"/>
                <w:b/>
                <w:bCs/>
                <w:lang w:val="uk-UA" w:eastAsia="en-US"/>
              </w:rPr>
            </w:pPr>
          </w:p>
        </w:tc>
        <w:tc>
          <w:tcPr>
            <w:tcW w:w="850"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bCs/>
                <w:lang w:val="uk-UA" w:eastAsia="en-US"/>
              </w:rPr>
            </w:pPr>
            <w:r w:rsidRPr="00697609">
              <w:rPr>
                <w:rFonts w:ascii="Times New Roman" w:hAnsi="Times New Roman"/>
                <w:b/>
                <w:lang w:val="uk-UA" w:eastAsia="en-US"/>
              </w:rPr>
              <w:t>82</w:t>
            </w:r>
          </w:p>
        </w:tc>
        <w:tc>
          <w:tcPr>
            <w:tcW w:w="714"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bCs/>
                <w:lang w:val="uk-UA" w:eastAsia="en-US"/>
              </w:rPr>
            </w:pPr>
            <w:r w:rsidRPr="00697609">
              <w:rPr>
                <w:rFonts w:ascii="Times New Roman" w:hAnsi="Times New Roman"/>
                <w:b/>
                <w:bCs/>
                <w:lang w:val="uk-UA" w:eastAsia="en-US"/>
              </w:rPr>
              <w:t>142</w:t>
            </w:r>
          </w:p>
        </w:tc>
        <w:tc>
          <w:tcPr>
            <w:tcW w:w="708" w:type="dxa"/>
            <w:tcBorders>
              <w:top w:val="single" w:sz="4" w:space="0" w:color="auto"/>
              <w:left w:val="single" w:sz="4" w:space="0" w:color="auto"/>
              <w:bottom w:val="single" w:sz="4" w:space="0" w:color="auto"/>
              <w:right w:val="single" w:sz="4" w:space="0" w:color="auto"/>
            </w:tcBorders>
          </w:tcPr>
          <w:p w:rsidR="0011665F" w:rsidRPr="00697609" w:rsidRDefault="0011665F" w:rsidP="0011665F">
            <w:pPr>
              <w:tabs>
                <w:tab w:val="left" w:pos="708"/>
              </w:tabs>
              <w:spacing w:line="240" w:lineRule="auto"/>
              <w:jc w:val="center"/>
              <w:rPr>
                <w:rFonts w:ascii="Times New Roman" w:hAnsi="Times New Roman"/>
                <w:b/>
                <w:bCs/>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11665F" w:rsidRPr="00697609" w:rsidRDefault="0011665F" w:rsidP="0011665F">
            <w:pPr>
              <w:tabs>
                <w:tab w:val="left" w:pos="708"/>
              </w:tabs>
              <w:spacing w:line="240" w:lineRule="auto"/>
              <w:rPr>
                <w:rFonts w:ascii="Times New Roman" w:hAnsi="Times New Roman"/>
                <w:b/>
                <w:bCs/>
                <w:lang w:val="uk-UA" w:eastAsia="en-US"/>
              </w:rPr>
            </w:pPr>
          </w:p>
        </w:tc>
      </w:tr>
      <w:tr w:rsidR="0011665F" w:rsidRPr="00697609" w:rsidTr="0085372E">
        <w:trPr>
          <w:trHeight w:val="20"/>
        </w:trPr>
        <w:tc>
          <w:tcPr>
            <w:tcW w:w="563"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bCs/>
                <w:lang w:val="uk-UA" w:eastAsia="en-US"/>
              </w:rPr>
            </w:pPr>
            <w:r w:rsidRPr="00697609">
              <w:rPr>
                <w:rFonts w:ascii="Times New Roman" w:hAnsi="Times New Roman"/>
                <w:b/>
                <w:bCs/>
                <w:lang w:val="uk-UA" w:eastAsia="en-US"/>
              </w:rPr>
              <w:t>2</w:t>
            </w:r>
          </w:p>
        </w:tc>
        <w:tc>
          <w:tcPr>
            <w:tcW w:w="1875"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rPr>
                <w:rFonts w:ascii="Times New Roman" w:hAnsi="Times New Roman"/>
                <w:lang w:val="uk-UA" w:eastAsia="en-US"/>
              </w:rPr>
            </w:pPr>
            <w:proofErr w:type="spellStart"/>
            <w:r w:rsidRPr="00697609">
              <w:rPr>
                <w:rFonts w:ascii="Times New Roman" w:hAnsi="Times New Roman"/>
                <w:lang w:val="uk-UA" w:eastAsia="en-US"/>
              </w:rPr>
              <w:t>Бричківський</w:t>
            </w:r>
            <w:proofErr w:type="spellEnd"/>
            <w:r w:rsidRPr="00697609">
              <w:rPr>
                <w:rFonts w:ascii="Times New Roman" w:hAnsi="Times New Roman"/>
                <w:lang w:val="uk-UA" w:eastAsia="en-US"/>
              </w:rPr>
              <w:t xml:space="preserve"> навчально-виховний комплекс</w:t>
            </w:r>
          </w:p>
        </w:tc>
        <w:tc>
          <w:tcPr>
            <w:tcW w:w="2552"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lang w:val="uk-UA" w:eastAsia="en-US"/>
              </w:rPr>
            </w:pPr>
            <w:r w:rsidRPr="00697609">
              <w:rPr>
                <w:rFonts w:ascii="Times New Roman" w:hAnsi="Times New Roman"/>
                <w:lang w:val="uk-UA"/>
              </w:rPr>
              <w:t>організація гарячого харчування дітей</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1665F" w:rsidRPr="00697609" w:rsidRDefault="0011665F" w:rsidP="0011665F">
            <w:pPr>
              <w:spacing w:after="0" w:line="240" w:lineRule="auto"/>
              <w:rPr>
                <w:rFonts w:ascii="Times New Roman" w:hAnsi="Times New Roman"/>
                <w:lang w:val="uk-UA"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1665F" w:rsidRPr="00697609" w:rsidRDefault="0011665F" w:rsidP="0011665F">
            <w:pPr>
              <w:spacing w:after="0" w:line="240" w:lineRule="auto"/>
              <w:rPr>
                <w:rFonts w:ascii="Times New Roman" w:hAnsi="Times New Roman"/>
                <w:b/>
                <w:bCs/>
                <w:lang w:val="uk-UA" w:eastAsia="en-US"/>
              </w:rPr>
            </w:pPr>
          </w:p>
        </w:tc>
        <w:tc>
          <w:tcPr>
            <w:tcW w:w="850"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lang w:val="uk-UA" w:eastAsia="en-US"/>
              </w:rPr>
            </w:pPr>
            <w:r w:rsidRPr="00697609">
              <w:rPr>
                <w:rFonts w:ascii="Times New Roman" w:hAnsi="Times New Roman"/>
                <w:b/>
                <w:lang w:val="uk-UA" w:eastAsia="en-US"/>
              </w:rPr>
              <w:t>82</w:t>
            </w:r>
          </w:p>
        </w:tc>
        <w:tc>
          <w:tcPr>
            <w:tcW w:w="714"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bCs/>
                <w:lang w:val="uk-UA" w:eastAsia="en-US"/>
              </w:rPr>
            </w:pPr>
            <w:r w:rsidRPr="00697609">
              <w:rPr>
                <w:rFonts w:ascii="Times New Roman" w:hAnsi="Times New Roman"/>
                <w:b/>
                <w:bCs/>
                <w:lang w:val="uk-UA" w:eastAsia="en-US"/>
              </w:rPr>
              <w:t>14</w:t>
            </w:r>
          </w:p>
        </w:tc>
        <w:tc>
          <w:tcPr>
            <w:tcW w:w="708" w:type="dxa"/>
            <w:tcBorders>
              <w:top w:val="single" w:sz="4" w:space="0" w:color="auto"/>
              <w:left w:val="single" w:sz="4" w:space="0" w:color="auto"/>
              <w:bottom w:val="single" w:sz="4" w:space="0" w:color="auto"/>
              <w:right w:val="single" w:sz="4" w:space="0" w:color="auto"/>
            </w:tcBorders>
          </w:tcPr>
          <w:p w:rsidR="0011665F" w:rsidRPr="00697609" w:rsidRDefault="0011665F" w:rsidP="0011665F">
            <w:pPr>
              <w:tabs>
                <w:tab w:val="left" w:pos="708"/>
              </w:tabs>
              <w:spacing w:line="240" w:lineRule="auto"/>
              <w:jc w:val="center"/>
              <w:rPr>
                <w:rFonts w:ascii="Times New Roman" w:hAnsi="Times New Roman"/>
                <w:b/>
                <w:bCs/>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11665F" w:rsidRPr="00697609" w:rsidRDefault="0011665F" w:rsidP="0011665F">
            <w:pPr>
              <w:tabs>
                <w:tab w:val="left" w:pos="708"/>
              </w:tabs>
              <w:spacing w:line="240" w:lineRule="auto"/>
              <w:rPr>
                <w:rFonts w:ascii="Times New Roman" w:hAnsi="Times New Roman"/>
                <w:b/>
                <w:bCs/>
                <w:lang w:val="uk-UA" w:eastAsia="en-US"/>
              </w:rPr>
            </w:pPr>
          </w:p>
        </w:tc>
      </w:tr>
      <w:tr w:rsidR="0011665F" w:rsidRPr="00697609" w:rsidTr="0085372E">
        <w:trPr>
          <w:trHeight w:val="20"/>
        </w:trPr>
        <w:tc>
          <w:tcPr>
            <w:tcW w:w="563"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bCs/>
                <w:lang w:val="uk-UA" w:eastAsia="en-US"/>
              </w:rPr>
            </w:pPr>
            <w:r w:rsidRPr="00697609">
              <w:rPr>
                <w:rFonts w:ascii="Times New Roman" w:hAnsi="Times New Roman"/>
                <w:b/>
                <w:bCs/>
                <w:lang w:val="uk-UA" w:eastAsia="en-US"/>
              </w:rPr>
              <w:t>3</w:t>
            </w:r>
          </w:p>
        </w:tc>
        <w:tc>
          <w:tcPr>
            <w:tcW w:w="1875"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lang w:val="uk-UA" w:eastAsia="en-US"/>
              </w:rPr>
            </w:pPr>
            <w:proofErr w:type="spellStart"/>
            <w:r w:rsidRPr="00697609">
              <w:rPr>
                <w:rFonts w:ascii="Times New Roman" w:hAnsi="Times New Roman"/>
                <w:color w:val="000000"/>
                <w:shd w:val="clear" w:color="auto" w:fill="F8F8FF"/>
                <w:lang w:val="uk-UA" w:eastAsia="en-US"/>
              </w:rPr>
              <w:t>Гожулівський</w:t>
            </w:r>
            <w:proofErr w:type="spellEnd"/>
            <w:r w:rsidRPr="00697609">
              <w:rPr>
                <w:rFonts w:ascii="Times New Roman" w:hAnsi="Times New Roman"/>
                <w:color w:val="000000"/>
                <w:shd w:val="clear" w:color="auto" w:fill="F8F8FF"/>
                <w:lang w:val="uk-UA" w:eastAsia="en-US"/>
              </w:rPr>
              <w:t xml:space="preserve"> навчально-виховний комплекс</w:t>
            </w:r>
          </w:p>
        </w:tc>
        <w:tc>
          <w:tcPr>
            <w:tcW w:w="2552"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lang w:val="uk-UA" w:eastAsia="en-US"/>
              </w:rPr>
            </w:pPr>
            <w:r w:rsidRPr="00697609">
              <w:rPr>
                <w:rFonts w:ascii="Times New Roman" w:hAnsi="Times New Roman"/>
                <w:lang w:val="uk-UA"/>
              </w:rPr>
              <w:t>організація гарячого харчування дітей</w:t>
            </w:r>
            <w:r w:rsidRPr="00697609">
              <w:rPr>
                <w:rFonts w:ascii="Times New Roman" w:hAnsi="Times New Roman"/>
                <w:lang w:val="uk-UA" w:eastAsia="en-US"/>
              </w:rPr>
              <w:t xml:space="preserve">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1665F" w:rsidRPr="00697609" w:rsidRDefault="0011665F" w:rsidP="0011665F">
            <w:pPr>
              <w:spacing w:after="0" w:line="240" w:lineRule="auto"/>
              <w:rPr>
                <w:rFonts w:ascii="Times New Roman" w:hAnsi="Times New Roman"/>
                <w:lang w:val="uk-UA"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1665F" w:rsidRPr="00697609" w:rsidRDefault="0011665F" w:rsidP="0011665F">
            <w:pPr>
              <w:spacing w:after="0" w:line="240" w:lineRule="auto"/>
              <w:rPr>
                <w:rFonts w:ascii="Times New Roman" w:hAnsi="Times New Roman"/>
                <w:b/>
                <w:bCs/>
                <w:lang w:val="uk-UA" w:eastAsia="en-US"/>
              </w:rPr>
            </w:pPr>
          </w:p>
        </w:tc>
        <w:tc>
          <w:tcPr>
            <w:tcW w:w="850"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lang w:val="uk-UA" w:eastAsia="en-US"/>
              </w:rPr>
            </w:pPr>
            <w:r w:rsidRPr="00697609">
              <w:rPr>
                <w:rFonts w:ascii="Times New Roman" w:hAnsi="Times New Roman"/>
                <w:b/>
                <w:lang w:val="uk-UA" w:eastAsia="en-US"/>
              </w:rPr>
              <w:t>82</w:t>
            </w:r>
          </w:p>
        </w:tc>
        <w:tc>
          <w:tcPr>
            <w:tcW w:w="714"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bCs/>
                <w:lang w:val="uk-UA" w:eastAsia="en-US"/>
              </w:rPr>
            </w:pPr>
            <w:r w:rsidRPr="00697609">
              <w:rPr>
                <w:rFonts w:ascii="Times New Roman" w:hAnsi="Times New Roman"/>
                <w:b/>
                <w:bCs/>
                <w:lang w:val="uk-UA" w:eastAsia="en-US"/>
              </w:rPr>
              <w:t>92</w:t>
            </w:r>
          </w:p>
        </w:tc>
        <w:tc>
          <w:tcPr>
            <w:tcW w:w="708" w:type="dxa"/>
            <w:tcBorders>
              <w:top w:val="single" w:sz="4" w:space="0" w:color="auto"/>
              <w:left w:val="single" w:sz="4" w:space="0" w:color="auto"/>
              <w:bottom w:val="single" w:sz="4" w:space="0" w:color="auto"/>
              <w:right w:val="single" w:sz="4" w:space="0" w:color="auto"/>
            </w:tcBorders>
          </w:tcPr>
          <w:p w:rsidR="0011665F" w:rsidRPr="00697609" w:rsidRDefault="0011665F" w:rsidP="0011665F">
            <w:pPr>
              <w:tabs>
                <w:tab w:val="left" w:pos="708"/>
              </w:tabs>
              <w:spacing w:line="240" w:lineRule="auto"/>
              <w:jc w:val="center"/>
              <w:rPr>
                <w:rFonts w:ascii="Times New Roman" w:hAnsi="Times New Roman"/>
                <w:b/>
                <w:bCs/>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11665F" w:rsidRPr="00697609" w:rsidRDefault="0011665F" w:rsidP="0011665F">
            <w:pPr>
              <w:tabs>
                <w:tab w:val="left" w:pos="708"/>
              </w:tabs>
              <w:spacing w:line="240" w:lineRule="auto"/>
              <w:rPr>
                <w:rFonts w:ascii="Times New Roman" w:hAnsi="Times New Roman"/>
                <w:b/>
                <w:bCs/>
                <w:lang w:val="uk-UA" w:eastAsia="en-US"/>
              </w:rPr>
            </w:pPr>
          </w:p>
        </w:tc>
      </w:tr>
      <w:tr w:rsidR="0011665F" w:rsidRPr="00697609" w:rsidTr="0085372E">
        <w:trPr>
          <w:trHeight w:val="167"/>
        </w:trPr>
        <w:tc>
          <w:tcPr>
            <w:tcW w:w="563"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bCs/>
                <w:lang w:val="uk-UA" w:eastAsia="en-US"/>
              </w:rPr>
            </w:pPr>
            <w:r w:rsidRPr="00697609">
              <w:rPr>
                <w:rFonts w:ascii="Times New Roman" w:hAnsi="Times New Roman"/>
                <w:b/>
                <w:bCs/>
                <w:lang w:val="uk-UA" w:eastAsia="en-US"/>
              </w:rPr>
              <w:t>4</w:t>
            </w:r>
          </w:p>
        </w:tc>
        <w:tc>
          <w:tcPr>
            <w:tcW w:w="1875"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color w:val="000000"/>
                <w:shd w:val="clear" w:color="auto" w:fill="F8F8FF"/>
                <w:lang w:val="uk-UA" w:eastAsia="en-US"/>
              </w:rPr>
            </w:pPr>
            <w:proofErr w:type="spellStart"/>
            <w:r w:rsidRPr="00697609">
              <w:rPr>
                <w:rFonts w:ascii="Times New Roman" w:hAnsi="Times New Roman"/>
                <w:color w:val="000000"/>
                <w:shd w:val="clear" w:color="auto" w:fill="F8F8FF"/>
                <w:lang w:val="uk-UA" w:eastAsia="en-US"/>
              </w:rPr>
              <w:t>Пальчиківський</w:t>
            </w:r>
            <w:proofErr w:type="spellEnd"/>
            <w:r w:rsidRPr="00697609">
              <w:rPr>
                <w:rFonts w:ascii="Times New Roman" w:hAnsi="Times New Roman"/>
                <w:color w:val="000000"/>
                <w:shd w:val="clear" w:color="auto" w:fill="F8F8FF"/>
                <w:lang w:val="uk-UA" w:eastAsia="en-US"/>
              </w:rPr>
              <w:t xml:space="preserve"> навчально-виховний комплекс</w:t>
            </w:r>
          </w:p>
        </w:tc>
        <w:tc>
          <w:tcPr>
            <w:tcW w:w="2552"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lang w:val="uk-UA" w:eastAsia="en-US"/>
              </w:rPr>
            </w:pPr>
            <w:r w:rsidRPr="00697609">
              <w:rPr>
                <w:rFonts w:ascii="Times New Roman" w:hAnsi="Times New Roman"/>
                <w:lang w:val="uk-UA"/>
              </w:rPr>
              <w:t>організація гарячого харчування дітей</w:t>
            </w:r>
            <w:r w:rsidRPr="00697609">
              <w:rPr>
                <w:rFonts w:ascii="Times New Roman" w:hAnsi="Times New Roman"/>
                <w:lang w:val="uk-UA" w:eastAsia="en-US"/>
              </w:rPr>
              <w:t xml:space="preserve">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1665F" w:rsidRPr="00697609" w:rsidRDefault="0011665F" w:rsidP="0011665F">
            <w:pPr>
              <w:spacing w:after="0" w:line="240" w:lineRule="auto"/>
              <w:rPr>
                <w:rFonts w:ascii="Times New Roman" w:hAnsi="Times New Roman"/>
                <w:lang w:val="uk-UA"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1665F" w:rsidRPr="00697609" w:rsidRDefault="0011665F" w:rsidP="0011665F">
            <w:pPr>
              <w:spacing w:after="0" w:line="240" w:lineRule="auto"/>
              <w:rPr>
                <w:rFonts w:ascii="Times New Roman" w:hAnsi="Times New Roman"/>
                <w:b/>
                <w:bCs/>
                <w:lang w:val="uk-UA" w:eastAsia="en-US"/>
              </w:rPr>
            </w:pPr>
          </w:p>
        </w:tc>
        <w:tc>
          <w:tcPr>
            <w:tcW w:w="850"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lang w:val="uk-UA" w:eastAsia="en-US"/>
              </w:rPr>
            </w:pPr>
            <w:r w:rsidRPr="00697609">
              <w:rPr>
                <w:rFonts w:ascii="Times New Roman" w:hAnsi="Times New Roman"/>
                <w:b/>
                <w:lang w:val="uk-UA" w:eastAsia="en-US"/>
              </w:rPr>
              <w:t>82</w:t>
            </w:r>
          </w:p>
        </w:tc>
        <w:tc>
          <w:tcPr>
            <w:tcW w:w="714"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bCs/>
                <w:lang w:val="uk-UA" w:eastAsia="en-US"/>
              </w:rPr>
            </w:pPr>
            <w:r w:rsidRPr="00697609">
              <w:rPr>
                <w:rFonts w:ascii="Times New Roman" w:hAnsi="Times New Roman"/>
                <w:b/>
                <w:bCs/>
                <w:lang w:val="uk-UA" w:eastAsia="en-US"/>
              </w:rPr>
              <w:t>67</w:t>
            </w:r>
          </w:p>
        </w:tc>
        <w:tc>
          <w:tcPr>
            <w:tcW w:w="708" w:type="dxa"/>
            <w:tcBorders>
              <w:top w:val="single" w:sz="4" w:space="0" w:color="auto"/>
              <w:left w:val="single" w:sz="4" w:space="0" w:color="auto"/>
              <w:bottom w:val="single" w:sz="4" w:space="0" w:color="auto"/>
              <w:right w:val="single" w:sz="4" w:space="0" w:color="auto"/>
            </w:tcBorders>
          </w:tcPr>
          <w:p w:rsidR="0011665F" w:rsidRPr="00697609" w:rsidRDefault="0011665F" w:rsidP="0011665F">
            <w:pPr>
              <w:tabs>
                <w:tab w:val="left" w:pos="708"/>
              </w:tabs>
              <w:spacing w:line="240" w:lineRule="auto"/>
              <w:jc w:val="center"/>
              <w:rPr>
                <w:rFonts w:ascii="Times New Roman" w:hAnsi="Times New Roman"/>
                <w:b/>
                <w:bCs/>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11665F" w:rsidRPr="00697609" w:rsidRDefault="0011665F" w:rsidP="0011665F">
            <w:pPr>
              <w:tabs>
                <w:tab w:val="left" w:pos="708"/>
              </w:tabs>
              <w:spacing w:line="240" w:lineRule="auto"/>
              <w:rPr>
                <w:rFonts w:ascii="Times New Roman" w:hAnsi="Times New Roman"/>
                <w:b/>
                <w:bCs/>
                <w:lang w:val="uk-UA" w:eastAsia="en-US"/>
              </w:rPr>
            </w:pPr>
          </w:p>
        </w:tc>
      </w:tr>
      <w:tr w:rsidR="0011665F" w:rsidRPr="00697609" w:rsidTr="0085372E">
        <w:trPr>
          <w:trHeight w:val="250"/>
        </w:trPr>
        <w:tc>
          <w:tcPr>
            <w:tcW w:w="563"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bCs/>
                <w:lang w:val="uk-UA" w:eastAsia="en-US"/>
              </w:rPr>
            </w:pPr>
            <w:r w:rsidRPr="00697609">
              <w:rPr>
                <w:rFonts w:ascii="Times New Roman" w:hAnsi="Times New Roman"/>
                <w:b/>
                <w:bCs/>
                <w:lang w:val="uk-UA" w:eastAsia="en-US"/>
              </w:rPr>
              <w:t>5</w:t>
            </w:r>
          </w:p>
        </w:tc>
        <w:tc>
          <w:tcPr>
            <w:tcW w:w="1875"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color w:val="000000"/>
                <w:shd w:val="clear" w:color="auto" w:fill="F8F8FF"/>
                <w:lang w:val="uk-UA" w:eastAsia="en-US"/>
              </w:rPr>
            </w:pPr>
            <w:proofErr w:type="spellStart"/>
            <w:r w:rsidRPr="00697609">
              <w:rPr>
                <w:rFonts w:ascii="Times New Roman" w:hAnsi="Times New Roman"/>
                <w:color w:val="000000"/>
                <w:shd w:val="clear" w:color="auto" w:fill="F8F8FF"/>
                <w:lang w:val="uk-UA" w:eastAsia="en-US"/>
              </w:rPr>
              <w:t>Сем’янівський</w:t>
            </w:r>
            <w:proofErr w:type="spellEnd"/>
            <w:r w:rsidRPr="00697609">
              <w:rPr>
                <w:rFonts w:ascii="Times New Roman" w:hAnsi="Times New Roman"/>
                <w:color w:val="000000"/>
                <w:shd w:val="clear" w:color="auto" w:fill="F8F8FF"/>
                <w:lang w:val="uk-UA" w:eastAsia="en-US"/>
              </w:rPr>
              <w:t xml:space="preserve"> навчально-виховний </w:t>
            </w:r>
            <w:proofErr w:type="spellStart"/>
            <w:r w:rsidRPr="00697609">
              <w:rPr>
                <w:rFonts w:ascii="Times New Roman" w:hAnsi="Times New Roman"/>
                <w:color w:val="000000"/>
                <w:shd w:val="clear" w:color="auto" w:fill="F8F8FF"/>
                <w:lang w:val="uk-UA" w:eastAsia="en-US"/>
              </w:rPr>
              <w:t>компплекс</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lang w:val="uk-UA" w:eastAsia="en-US"/>
              </w:rPr>
            </w:pPr>
            <w:r w:rsidRPr="00697609">
              <w:rPr>
                <w:rFonts w:ascii="Times New Roman" w:hAnsi="Times New Roman"/>
                <w:lang w:val="uk-UA"/>
              </w:rPr>
              <w:t>організація гарячого харчування дітей</w:t>
            </w:r>
            <w:r w:rsidRPr="00697609">
              <w:rPr>
                <w:rFonts w:ascii="Times New Roman" w:hAnsi="Times New Roman"/>
                <w:lang w:val="uk-UA" w:eastAsia="en-US"/>
              </w:rPr>
              <w:t xml:space="preserve">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1665F" w:rsidRPr="00697609" w:rsidRDefault="0011665F" w:rsidP="0011665F">
            <w:pPr>
              <w:spacing w:after="0" w:line="240" w:lineRule="auto"/>
              <w:rPr>
                <w:rFonts w:ascii="Times New Roman" w:hAnsi="Times New Roman"/>
                <w:lang w:val="uk-UA"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1665F" w:rsidRPr="00697609" w:rsidRDefault="0011665F" w:rsidP="0011665F">
            <w:pPr>
              <w:spacing w:after="0" w:line="240" w:lineRule="auto"/>
              <w:rPr>
                <w:rFonts w:ascii="Times New Roman" w:hAnsi="Times New Roman"/>
                <w:b/>
                <w:bCs/>
                <w:lang w:val="uk-UA" w:eastAsia="en-US"/>
              </w:rPr>
            </w:pPr>
          </w:p>
        </w:tc>
        <w:tc>
          <w:tcPr>
            <w:tcW w:w="850"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lang w:val="uk-UA" w:eastAsia="en-US"/>
              </w:rPr>
            </w:pPr>
            <w:r w:rsidRPr="00697609">
              <w:rPr>
                <w:rFonts w:ascii="Times New Roman" w:hAnsi="Times New Roman"/>
                <w:b/>
                <w:lang w:val="uk-UA" w:eastAsia="en-US"/>
              </w:rPr>
              <w:t>82</w:t>
            </w:r>
          </w:p>
        </w:tc>
        <w:tc>
          <w:tcPr>
            <w:tcW w:w="714"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bCs/>
                <w:lang w:val="uk-UA" w:eastAsia="en-US"/>
              </w:rPr>
            </w:pPr>
            <w:r w:rsidRPr="00697609">
              <w:rPr>
                <w:rFonts w:ascii="Times New Roman" w:hAnsi="Times New Roman"/>
                <w:b/>
                <w:bCs/>
                <w:lang w:val="uk-UA" w:eastAsia="en-US"/>
              </w:rPr>
              <w:t>70</w:t>
            </w:r>
          </w:p>
        </w:tc>
        <w:tc>
          <w:tcPr>
            <w:tcW w:w="708" w:type="dxa"/>
            <w:tcBorders>
              <w:top w:val="single" w:sz="4" w:space="0" w:color="auto"/>
              <w:left w:val="single" w:sz="4" w:space="0" w:color="auto"/>
              <w:bottom w:val="single" w:sz="4" w:space="0" w:color="auto"/>
              <w:right w:val="single" w:sz="4" w:space="0" w:color="auto"/>
            </w:tcBorders>
          </w:tcPr>
          <w:p w:rsidR="0011665F" w:rsidRPr="00697609" w:rsidRDefault="0011665F" w:rsidP="0011665F">
            <w:pPr>
              <w:tabs>
                <w:tab w:val="left" w:pos="708"/>
              </w:tabs>
              <w:spacing w:line="240" w:lineRule="auto"/>
              <w:jc w:val="center"/>
              <w:rPr>
                <w:rFonts w:ascii="Times New Roman" w:hAnsi="Times New Roman"/>
                <w:b/>
                <w:bCs/>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11665F" w:rsidRPr="00697609" w:rsidRDefault="0011665F" w:rsidP="0011665F">
            <w:pPr>
              <w:tabs>
                <w:tab w:val="left" w:pos="708"/>
              </w:tabs>
              <w:spacing w:line="240" w:lineRule="auto"/>
              <w:rPr>
                <w:rFonts w:ascii="Times New Roman" w:hAnsi="Times New Roman"/>
                <w:b/>
                <w:bCs/>
                <w:lang w:val="uk-UA" w:eastAsia="en-US"/>
              </w:rPr>
            </w:pPr>
          </w:p>
        </w:tc>
      </w:tr>
      <w:tr w:rsidR="0011665F" w:rsidRPr="00697609" w:rsidTr="0085372E">
        <w:trPr>
          <w:trHeight w:val="250"/>
        </w:trPr>
        <w:tc>
          <w:tcPr>
            <w:tcW w:w="563"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bCs/>
                <w:lang w:val="uk-UA" w:eastAsia="en-US"/>
              </w:rPr>
            </w:pPr>
            <w:r w:rsidRPr="00697609">
              <w:rPr>
                <w:rFonts w:ascii="Times New Roman" w:hAnsi="Times New Roman"/>
                <w:b/>
                <w:bCs/>
                <w:lang w:val="uk-UA" w:eastAsia="en-US"/>
              </w:rPr>
              <w:t>6</w:t>
            </w:r>
          </w:p>
        </w:tc>
        <w:tc>
          <w:tcPr>
            <w:tcW w:w="1875"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color w:val="000000"/>
                <w:shd w:val="clear" w:color="auto" w:fill="F8F8FF"/>
                <w:lang w:val="uk-UA" w:eastAsia="en-US"/>
              </w:rPr>
            </w:pPr>
            <w:proofErr w:type="spellStart"/>
            <w:r w:rsidRPr="00697609">
              <w:rPr>
                <w:rFonts w:ascii="Times New Roman" w:hAnsi="Times New Roman"/>
                <w:color w:val="000000"/>
                <w:shd w:val="clear" w:color="auto" w:fill="F8F8FF"/>
                <w:lang w:val="uk-UA" w:eastAsia="en-US"/>
              </w:rPr>
              <w:t>Супрунівський</w:t>
            </w:r>
            <w:proofErr w:type="spellEnd"/>
            <w:r w:rsidRPr="00697609">
              <w:rPr>
                <w:rFonts w:ascii="Times New Roman" w:hAnsi="Times New Roman"/>
                <w:color w:val="000000"/>
                <w:shd w:val="clear" w:color="auto" w:fill="F8F8FF"/>
                <w:lang w:val="uk-UA" w:eastAsia="en-US"/>
              </w:rPr>
              <w:t xml:space="preserve">  навчально-виховний </w:t>
            </w:r>
            <w:proofErr w:type="spellStart"/>
            <w:r w:rsidRPr="00697609">
              <w:rPr>
                <w:rFonts w:ascii="Times New Roman" w:hAnsi="Times New Roman"/>
                <w:color w:val="000000"/>
                <w:shd w:val="clear" w:color="auto" w:fill="F8F8FF"/>
                <w:lang w:val="uk-UA" w:eastAsia="en-US"/>
              </w:rPr>
              <w:t>ткомпплекс</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lang w:val="uk-UA" w:eastAsia="en-US"/>
              </w:rPr>
            </w:pPr>
            <w:r w:rsidRPr="00697609">
              <w:rPr>
                <w:rFonts w:ascii="Times New Roman" w:hAnsi="Times New Roman"/>
                <w:lang w:val="uk-UA"/>
              </w:rPr>
              <w:t>організація гарячого харчування дітей</w:t>
            </w:r>
            <w:r w:rsidRPr="00697609">
              <w:rPr>
                <w:rFonts w:ascii="Times New Roman" w:hAnsi="Times New Roman"/>
                <w:lang w:val="uk-UA" w:eastAsia="en-US"/>
              </w:rPr>
              <w:t xml:space="preserve">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1665F" w:rsidRPr="00697609" w:rsidRDefault="0011665F" w:rsidP="0011665F">
            <w:pPr>
              <w:spacing w:after="0" w:line="240" w:lineRule="auto"/>
              <w:rPr>
                <w:rFonts w:ascii="Times New Roman" w:hAnsi="Times New Roman"/>
                <w:lang w:val="uk-UA"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1665F" w:rsidRPr="00697609" w:rsidRDefault="0011665F" w:rsidP="0011665F">
            <w:pPr>
              <w:spacing w:after="0" w:line="240" w:lineRule="auto"/>
              <w:rPr>
                <w:rFonts w:ascii="Times New Roman" w:hAnsi="Times New Roman"/>
                <w:b/>
                <w:bCs/>
                <w:lang w:val="uk-UA" w:eastAsia="en-US"/>
              </w:rPr>
            </w:pPr>
          </w:p>
        </w:tc>
        <w:tc>
          <w:tcPr>
            <w:tcW w:w="850"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lang w:val="uk-UA" w:eastAsia="en-US"/>
              </w:rPr>
            </w:pPr>
            <w:r w:rsidRPr="00697609">
              <w:rPr>
                <w:rFonts w:ascii="Times New Roman" w:hAnsi="Times New Roman"/>
                <w:b/>
                <w:lang w:val="uk-UA" w:eastAsia="en-US"/>
              </w:rPr>
              <w:t>82</w:t>
            </w:r>
          </w:p>
        </w:tc>
        <w:tc>
          <w:tcPr>
            <w:tcW w:w="714"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bCs/>
                <w:lang w:val="uk-UA" w:eastAsia="en-US"/>
              </w:rPr>
            </w:pPr>
            <w:r w:rsidRPr="00697609">
              <w:rPr>
                <w:rFonts w:ascii="Times New Roman" w:hAnsi="Times New Roman"/>
                <w:b/>
                <w:bCs/>
                <w:lang w:val="uk-UA" w:eastAsia="en-US"/>
              </w:rPr>
              <w:t>156</w:t>
            </w:r>
          </w:p>
        </w:tc>
        <w:tc>
          <w:tcPr>
            <w:tcW w:w="708" w:type="dxa"/>
            <w:tcBorders>
              <w:top w:val="single" w:sz="4" w:space="0" w:color="auto"/>
              <w:left w:val="single" w:sz="4" w:space="0" w:color="auto"/>
              <w:bottom w:val="single" w:sz="4" w:space="0" w:color="auto"/>
              <w:right w:val="single" w:sz="4" w:space="0" w:color="auto"/>
            </w:tcBorders>
          </w:tcPr>
          <w:p w:rsidR="0011665F" w:rsidRPr="00697609" w:rsidRDefault="0011665F" w:rsidP="0011665F">
            <w:pPr>
              <w:tabs>
                <w:tab w:val="left" w:pos="708"/>
              </w:tabs>
              <w:spacing w:line="240" w:lineRule="auto"/>
              <w:jc w:val="center"/>
              <w:rPr>
                <w:rFonts w:ascii="Times New Roman" w:hAnsi="Times New Roman"/>
                <w:b/>
                <w:bCs/>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11665F" w:rsidRPr="00697609" w:rsidRDefault="0011665F" w:rsidP="0011665F">
            <w:pPr>
              <w:tabs>
                <w:tab w:val="left" w:pos="708"/>
              </w:tabs>
              <w:spacing w:line="240" w:lineRule="auto"/>
              <w:rPr>
                <w:rFonts w:ascii="Times New Roman" w:hAnsi="Times New Roman"/>
                <w:b/>
                <w:bCs/>
                <w:lang w:val="uk-UA" w:eastAsia="en-US"/>
              </w:rPr>
            </w:pPr>
          </w:p>
        </w:tc>
      </w:tr>
      <w:tr w:rsidR="0011665F" w:rsidRPr="00697609" w:rsidTr="0085372E">
        <w:trPr>
          <w:trHeight w:val="1089"/>
        </w:trPr>
        <w:tc>
          <w:tcPr>
            <w:tcW w:w="563"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bCs/>
                <w:lang w:val="uk-UA" w:eastAsia="en-US"/>
              </w:rPr>
            </w:pPr>
            <w:r w:rsidRPr="00697609">
              <w:rPr>
                <w:rFonts w:ascii="Times New Roman" w:hAnsi="Times New Roman"/>
                <w:b/>
                <w:bCs/>
                <w:lang w:val="uk-UA" w:eastAsia="en-US"/>
              </w:rPr>
              <w:t>7</w:t>
            </w:r>
          </w:p>
        </w:tc>
        <w:tc>
          <w:tcPr>
            <w:tcW w:w="1875"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lang w:val="uk-UA" w:eastAsia="en-US"/>
              </w:rPr>
            </w:pPr>
            <w:proofErr w:type="spellStart"/>
            <w:r w:rsidRPr="00697609">
              <w:rPr>
                <w:rFonts w:ascii="Times New Roman" w:hAnsi="Times New Roman"/>
                <w:color w:val="000000"/>
                <w:shd w:val="clear" w:color="auto" w:fill="F8F8FF"/>
                <w:lang w:val="uk-UA" w:eastAsia="en-US"/>
              </w:rPr>
              <w:t>Тахтаулівський</w:t>
            </w:r>
            <w:proofErr w:type="spellEnd"/>
            <w:r w:rsidRPr="00697609">
              <w:rPr>
                <w:rFonts w:ascii="Times New Roman" w:hAnsi="Times New Roman"/>
                <w:color w:val="000000"/>
                <w:shd w:val="clear" w:color="auto" w:fill="F8F8FF"/>
                <w:lang w:val="uk-UA" w:eastAsia="en-US"/>
              </w:rPr>
              <w:t xml:space="preserve">  навчально-виховний </w:t>
            </w:r>
            <w:proofErr w:type="spellStart"/>
            <w:r w:rsidRPr="00697609">
              <w:rPr>
                <w:rFonts w:ascii="Times New Roman" w:hAnsi="Times New Roman"/>
                <w:color w:val="000000"/>
                <w:shd w:val="clear" w:color="auto" w:fill="F8F8FF"/>
                <w:lang w:val="uk-UA" w:eastAsia="en-US"/>
              </w:rPr>
              <w:t>компплекс</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lang w:val="uk-UA" w:eastAsia="en-US"/>
              </w:rPr>
            </w:pPr>
            <w:r w:rsidRPr="00697609">
              <w:rPr>
                <w:rFonts w:ascii="Times New Roman" w:hAnsi="Times New Roman"/>
                <w:lang w:val="uk-UA"/>
              </w:rPr>
              <w:t>організація гарячого харчування дітей</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1665F" w:rsidRPr="00697609" w:rsidRDefault="0011665F" w:rsidP="0011665F">
            <w:pPr>
              <w:spacing w:after="0" w:line="240" w:lineRule="auto"/>
              <w:rPr>
                <w:rFonts w:ascii="Times New Roman" w:hAnsi="Times New Roman"/>
                <w:lang w:val="uk-UA"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1665F" w:rsidRPr="00697609" w:rsidRDefault="0011665F" w:rsidP="0011665F">
            <w:pPr>
              <w:spacing w:after="0" w:line="240" w:lineRule="auto"/>
              <w:rPr>
                <w:rFonts w:ascii="Times New Roman" w:hAnsi="Times New Roman"/>
                <w:b/>
                <w:bCs/>
                <w:lang w:val="uk-UA" w:eastAsia="en-US"/>
              </w:rPr>
            </w:pPr>
          </w:p>
        </w:tc>
        <w:tc>
          <w:tcPr>
            <w:tcW w:w="850"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lang w:val="uk-UA" w:eastAsia="en-US"/>
              </w:rPr>
            </w:pPr>
            <w:r w:rsidRPr="00697609">
              <w:rPr>
                <w:rFonts w:ascii="Times New Roman" w:hAnsi="Times New Roman"/>
                <w:b/>
                <w:lang w:val="uk-UA" w:eastAsia="en-US"/>
              </w:rPr>
              <w:t>82</w:t>
            </w:r>
          </w:p>
        </w:tc>
        <w:tc>
          <w:tcPr>
            <w:tcW w:w="714"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bCs/>
                <w:lang w:val="uk-UA" w:eastAsia="en-US"/>
              </w:rPr>
            </w:pPr>
            <w:r w:rsidRPr="00697609">
              <w:rPr>
                <w:rFonts w:ascii="Times New Roman" w:hAnsi="Times New Roman"/>
                <w:b/>
                <w:bCs/>
                <w:lang w:val="uk-UA" w:eastAsia="en-US"/>
              </w:rPr>
              <w:t>93</w:t>
            </w:r>
          </w:p>
        </w:tc>
        <w:tc>
          <w:tcPr>
            <w:tcW w:w="708" w:type="dxa"/>
            <w:tcBorders>
              <w:top w:val="single" w:sz="4" w:space="0" w:color="auto"/>
              <w:left w:val="single" w:sz="4" w:space="0" w:color="auto"/>
              <w:bottom w:val="single" w:sz="4" w:space="0" w:color="auto"/>
              <w:right w:val="single" w:sz="4" w:space="0" w:color="auto"/>
            </w:tcBorders>
          </w:tcPr>
          <w:p w:rsidR="0011665F" w:rsidRPr="00697609" w:rsidRDefault="0011665F" w:rsidP="0011665F">
            <w:pPr>
              <w:tabs>
                <w:tab w:val="left" w:pos="708"/>
              </w:tabs>
              <w:spacing w:line="240" w:lineRule="auto"/>
              <w:rPr>
                <w:rFonts w:ascii="Times New Roman" w:hAnsi="Times New Roman"/>
                <w:b/>
                <w:bCs/>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11665F" w:rsidRPr="00697609" w:rsidRDefault="0011665F" w:rsidP="0011665F">
            <w:pPr>
              <w:tabs>
                <w:tab w:val="left" w:pos="708"/>
              </w:tabs>
              <w:spacing w:line="240" w:lineRule="auto"/>
              <w:rPr>
                <w:rFonts w:ascii="Times New Roman" w:hAnsi="Times New Roman"/>
                <w:b/>
                <w:bCs/>
                <w:lang w:val="uk-UA" w:eastAsia="en-US"/>
              </w:rPr>
            </w:pPr>
          </w:p>
        </w:tc>
      </w:tr>
      <w:tr w:rsidR="0011665F" w:rsidRPr="00697609" w:rsidTr="0085372E">
        <w:trPr>
          <w:trHeight w:val="202"/>
        </w:trPr>
        <w:tc>
          <w:tcPr>
            <w:tcW w:w="563"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Cs/>
                <w:lang w:val="uk-UA" w:eastAsia="en-US"/>
              </w:rPr>
            </w:pPr>
            <w:r w:rsidRPr="00697609">
              <w:rPr>
                <w:rFonts w:ascii="Times New Roman" w:hAnsi="Times New Roman"/>
                <w:bCs/>
                <w:lang w:val="uk-UA" w:eastAsia="en-US"/>
              </w:rPr>
              <w:t>8</w:t>
            </w:r>
          </w:p>
        </w:tc>
        <w:tc>
          <w:tcPr>
            <w:tcW w:w="1875"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color w:val="000000"/>
                <w:shd w:val="clear" w:color="auto" w:fill="F8F8FF"/>
                <w:lang w:val="uk-UA" w:eastAsia="en-US"/>
              </w:rPr>
            </w:pPr>
            <w:proofErr w:type="spellStart"/>
            <w:r w:rsidRPr="00697609">
              <w:rPr>
                <w:rFonts w:ascii="Times New Roman" w:hAnsi="Times New Roman"/>
                <w:color w:val="000000"/>
                <w:shd w:val="clear" w:color="auto" w:fill="F8F8FF"/>
                <w:lang w:val="uk-UA" w:eastAsia="en-US"/>
              </w:rPr>
              <w:t>Ковалівська</w:t>
            </w:r>
            <w:proofErr w:type="spellEnd"/>
            <w:r w:rsidRPr="00697609">
              <w:rPr>
                <w:rFonts w:ascii="Times New Roman" w:hAnsi="Times New Roman"/>
                <w:color w:val="000000"/>
                <w:shd w:val="clear" w:color="auto" w:fill="F8F8FF"/>
                <w:lang w:val="uk-UA" w:eastAsia="en-US"/>
              </w:rPr>
              <w:t xml:space="preserve"> загальноосвітня школа І ступеня Полтавської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lang w:val="uk-UA" w:eastAsia="en-US"/>
              </w:rPr>
            </w:pPr>
            <w:r w:rsidRPr="00697609">
              <w:rPr>
                <w:rFonts w:ascii="Times New Roman" w:hAnsi="Times New Roman"/>
                <w:lang w:val="uk-UA"/>
              </w:rPr>
              <w:t>організація гарячого харчування дітей</w:t>
            </w:r>
          </w:p>
        </w:tc>
        <w:tc>
          <w:tcPr>
            <w:tcW w:w="1133" w:type="dxa"/>
            <w:tcBorders>
              <w:top w:val="single" w:sz="4" w:space="0" w:color="auto"/>
              <w:left w:val="single" w:sz="4" w:space="0" w:color="auto"/>
              <w:bottom w:val="single" w:sz="4" w:space="0" w:color="auto"/>
              <w:right w:val="single" w:sz="4" w:space="0" w:color="auto"/>
            </w:tcBorders>
            <w:vAlign w:val="center"/>
          </w:tcPr>
          <w:p w:rsidR="0011665F" w:rsidRPr="00697609" w:rsidRDefault="0011665F" w:rsidP="0011665F">
            <w:pPr>
              <w:tabs>
                <w:tab w:val="left" w:pos="708"/>
              </w:tabs>
              <w:spacing w:line="240" w:lineRule="auto"/>
              <w:rPr>
                <w:rFonts w:ascii="Times New Roman" w:hAnsi="Times New Roman"/>
                <w:bCs/>
                <w:lang w:val="uk-UA"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11665F" w:rsidRPr="00697609" w:rsidRDefault="0011665F" w:rsidP="0011665F">
            <w:pPr>
              <w:tabs>
                <w:tab w:val="left" w:pos="708"/>
              </w:tabs>
              <w:spacing w:line="240" w:lineRule="auto"/>
              <w:rPr>
                <w:rFonts w:ascii="Times New Roman" w:hAnsi="Times New Roman"/>
                <w:b/>
                <w:bCs/>
                <w:lang w:val="uk-UA" w:eastAsia="en-US"/>
              </w:rPr>
            </w:pPr>
          </w:p>
        </w:tc>
        <w:tc>
          <w:tcPr>
            <w:tcW w:w="850"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lang w:val="uk-UA" w:eastAsia="en-US"/>
              </w:rPr>
            </w:pPr>
            <w:r w:rsidRPr="00697609">
              <w:rPr>
                <w:rFonts w:ascii="Times New Roman" w:hAnsi="Times New Roman"/>
                <w:b/>
                <w:lang w:val="uk-UA" w:eastAsia="en-US"/>
              </w:rPr>
              <w:t>82</w:t>
            </w:r>
          </w:p>
        </w:tc>
        <w:tc>
          <w:tcPr>
            <w:tcW w:w="714" w:type="dxa"/>
            <w:tcBorders>
              <w:top w:val="single" w:sz="4" w:space="0" w:color="auto"/>
              <w:left w:val="single" w:sz="4" w:space="0" w:color="auto"/>
              <w:bottom w:val="single" w:sz="4" w:space="0" w:color="auto"/>
              <w:right w:val="single" w:sz="4" w:space="0" w:color="auto"/>
            </w:tcBorders>
            <w:hideMark/>
          </w:tcPr>
          <w:p w:rsidR="0011665F" w:rsidRPr="00697609" w:rsidRDefault="0011665F" w:rsidP="0011665F">
            <w:pPr>
              <w:tabs>
                <w:tab w:val="left" w:pos="708"/>
              </w:tabs>
              <w:spacing w:line="240" w:lineRule="auto"/>
              <w:rPr>
                <w:rFonts w:ascii="Times New Roman" w:hAnsi="Times New Roman"/>
                <w:b/>
                <w:bCs/>
                <w:lang w:val="uk-UA" w:eastAsia="en-US"/>
              </w:rPr>
            </w:pPr>
            <w:r w:rsidRPr="00697609">
              <w:rPr>
                <w:rFonts w:ascii="Times New Roman" w:hAnsi="Times New Roman"/>
                <w:b/>
                <w:bCs/>
                <w:lang w:val="uk-UA" w:eastAsia="en-US"/>
              </w:rPr>
              <w:t>81</w:t>
            </w:r>
          </w:p>
        </w:tc>
        <w:tc>
          <w:tcPr>
            <w:tcW w:w="708" w:type="dxa"/>
            <w:tcBorders>
              <w:top w:val="single" w:sz="4" w:space="0" w:color="auto"/>
              <w:left w:val="single" w:sz="4" w:space="0" w:color="auto"/>
              <w:bottom w:val="single" w:sz="4" w:space="0" w:color="auto"/>
              <w:right w:val="single" w:sz="4" w:space="0" w:color="auto"/>
            </w:tcBorders>
          </w:tcPr>
          <w:p w:rsidR="0011665F" w:rsidRPr="00697609" w:rsidRDefault="0011665F" w:rsidP="0011665F">
            <w:pPr>
              <w:tabs>
                <w:tab w:val="left" w:pos="708"/>
              </w:tabs>
              <w:spacing w:line="240" w:lineRule="auto"/>
              <w:rPr>
                <w:rFonts w:ascii="Times New Roman" w:hAnsi="Times New Roman"/>
                <w:b/>
                <w:bCs/>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11665F" w:rsidRPr="00697609" w:rsidRDefault="0011665F" w:rsidP="0011665F">
            <w:pPr>
              <w:tabs>
                <w:tab w:val="left" w:pos="708"/>
              </w:tabs>
              <w:spacing w:line="240" w:lineRule="auto"/>
              <w:rPr>
                <w:rFonts w:ascii="Times New Roman" w:hAnsi="Times New Roman"/>
                <w:b/>
                <w:bCs/>
                <w:lang w:val="uk-UA" w:eastAsia="en-US"/>
              </w:rPr>
            </w:pPr>
          </w:p>
        </w:tc>
      </w:tr>
    </w:tbl>
    <w:p w:rsidR="0011665F" w:rsidRDefault="0085372E" w:rsidP="0011665F">
      <w:pPr>
        <w:tabs>
          <w:tab w:val="left" w:pos="708"/>
        </w:tabs>
        <w:spacing w:after="0" w:line="240" w:lineRule="auto"/>
        <w:rPr>
          <w:rFonts w:ascii="Times New Roman" w:hAnsi="Times New Roman"/>
          <w:b/>
          <w:i/>
          <w:sz w:val="24"/>
          <w:szCs w:val="24"/>
          <w:lang w:val="uk-UA"/>
        </w:rPr>
      </w:pPr>
      <w:r w:rsidRPr="005379FE">
        <w:rPr>
          <w:rFonts w:ascii="Times New Roman" w:hAnsi="Times New Roman"/>
          <w:b/>
          <w:i/>
          <w:sz w:val="24"/>
          <w:szCs w:val="24"/>
          <w:lang w:val="uk-UA"/>
        </w:rPr>
        <w:t xml:space="preserve">Всього сума </w:t>
      </w:r>
      <w:r w:rsidR="003B43D6">
        <w:rPr>
          <w:rFonts w:ascii="Times New Roman" w:hAnsi="Times New Roman"/>
          <w:b/>
          <w:i/>
          <w:sz w:val="24"/>
          <w:szCs w:val="24"/>
          <w:lang w:val="uk-UA"/>
        </w:rPr>
        <w:t xml:space="preserve">Договору          </w:t>
      </w:r>
      <w:r w:rsidRPr="005379FE">
        <w:rPr>
          <w:rFonts w:ascii="Times New Roman" w:hAnsi="Times New Roman"/>
          <w:b/>
          <w:i/>
          <w:sz w:val="24"/>
          <w:szCs w:val="24"/>
          <w:lang w:val="uk-UA"/>
        </w:rPr>
        <w:t xml:space="preserve"> </w:t>
      </w:r>
      <w:r>
        <w:rPr>
          <w:rFonts w:ascii="Times New Roman" w:hAnsi="Times New Roman"/>
          <w:b/>
          <w:i/>
          <w:sz w:val="24"/>
          <w:szCs w:val="24"/>
          <w:lang w:val="uk-UA"/>
        </w:rPr>
        <w:t xml:space="preserve">     </w:t>
      </w:r>
      <w:r w:rsidR="00717581">
        <w:rPr>
          <w:rFonts w:ascii="Times New Roman" w:hAnsi="Times New Roman"/>
          <w:b/>
          <w:i/>
          <w:sz w:val="24"/>
          <w:szCs w:val="24"/>
          <w:lang w:val="uk-UA"/>
        </w:rPr>
        <w:t>бе</w:t>
      </w:r>
      <w:r w:rsidRPr="005379FE">
        <w:rPr>
          <w:rFonts w:ascii="Times New Roman" w:hAnsi="Times New Roman"/>
          <w:b/>
          <w:i/>
          <w:sz w:val="24"/>
          <w:szCs w:val="24"/>
          <w:lang w:val="uk-UA"/>
        </w:rPr>
        <w:t xml:space="preserve">з ПДВ:_______(грн.)     </w:t>
      </w:r>
    </w:p>
    <w:p w:rsidR="0085372E" w:rsidRDefault="0085372E" w:rsidP="0011665F">
      <w:pPr>
        <w:tabs>
          <w:tab w:val="left" w:pos="708"/>
        </w:tabs>
        <w:spacing w:after="0" w:line="240" w:lineRule="auto"/>
        <w:rPr>
          <w:rFonts w:ascii="Times New Roman" w:hAnsi="Times New Roman"/>
          <w:b/>
          <w:i/>
          <w:sz w:val="24"/>
          <w:szCs w:val="24"/>
          <w:lang w:val="uk-UA"/>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216"/>
      </w:tblGrid>
      <w:tr w:rsidR="0085372E" w:rsidRPr="00697609" w:rsidTr="001B7530">
        <w:tc>
          <w:tcPr>
            <w:tcW w:w="4815" w:type="dxa"/>
            <w:tcBorders>
              <w:top w:val="single" w:sz="4" w:space="0" w:color="auto"/>
              <w:left w:val="single" w:sz="4" w:space="0" w:color="auto"/>
              <w:bottom w:val="single" w:sz="4" w:space="0" w:color="auto"/>
              <w:right w:val="single" w:sz="4" w:space="0" w:color="auto"/>
            </w:tcBorders>
          </w:tcPr>
          <w:p w:rsidR="0085372E" w:rsidRPr="00697609" w:rsidRDefault="0085372E"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lastRenderedPageBreak/>
              <w:t>Замовник</w:t>
            </w:r>
          </w:p>
          <w:p w:rsidR="0085372E" w:rsidRPr="00697609" w:rsidRDefault="0085372E"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Департамент освіти Полтавської міської ради</w:t>
            </w:r>
          </w:p>
          <w:p w:rsidR="0085372E" w:rsidRPr="00697609" w:rsidRDefault="0085372E"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36000, м. Полтава, вул. Соборності, 36</w:t>
            </w:r>
          </w:p>
          <w:p w:rsidR="0085372E" w:rsidRPr="00697609" w:rsidRDefault="0085372E"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р/р ______________</w:t>
            </w:r>
          </w:p>
          <w:p w:rsidR="0085372E" w:rsidRPr="00697609" w:rsidRDefault="0085372E"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УДКСУ в Полтавській обл.</w:t>
            </w:r>
          </w:p>
          <w:p w:rsidR="0085372E" w:rsidRPr="00697609" w:rsidRDefault="0085372E"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ЄДРПОУ 02145725</w:t>
            </w:r>
          </w:p>
          <w:p w:rsidR="0085372E" w:rsidRPr="00697609" w:rsidRDefault="0085372E"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Тел. (05322) 52-28-78</w:t>
            </w:r>
          </w:p>
          <w:p w:rsidR="0085372E" w:rsidRPr="00697609" w:rsidRDefault="0085372E" w:rsidP="001B7530">
            <w:pPr>
              <w:shd w:val="clear" w:color="auto" w:fill="FFFFFF"/>
              <w:spacing w:after="0" w:line="240" w:lineRule="auto"/>
              <w:jc w:val="center"/>
              <w:rPr>
                <w:rFonts w:ascii="Times New Roman" w:hAnsi="Times New Roman"/>
                <w:lang w:val="uk-UA"/>
              </w:rPr>
            </w:pPr>
          </w:p>
          <w:p w:rsidR="0085372E" w:rsidRPr="00697609" w:rsidRDefault="0085372E"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 xml:space="preserve">      /__________/ _________</w:t>
            </w:r>
          </w:p>
          <w:p w:rsidR="0085372E" w:rsidRPr="00697609" w:rsidRDefault="0085372E" w:rsidP="001B7530">
            <w:pPr>
              <w:spacing w:after="0" w:line="240" w:lineRule="auto"/>
              <w:jc w:val="center"/>
              <w:rPr>
                <w:rFonts w:ascii="Times New Roman" w:hAnsi="Times New Roman"/>
                <w:lang w:val="uk-UA"/>
              </w:rPr>
            </w:pPr>
            <w:r w:rsidRPr="00697609">
              <w:rPr>
                <w:rFonts w:ascii="Times New Roman" w:hAnsi="Times New Roman"/>
                <w:lang w:val="uk-UA"/>
              </w:rPr>
              <w:t xml:space="preserve">           (підпис та печатка)</w:t>
            </w:r>
          </w:p>
        </w:tc>
        <w:tc>
          <w:tcPr>
            <w:tcW w:w="5216" w:type="dxa"/>
            <w:tcBorders>
              <w:top w:val="single" w:sz="4" w:space="0" w:color="auto"/>
              <w:left w:val="single" w:sz="4" w:space="0" w:color="auto"/>
              <w:bottom w:val="single" w:sz="4" w:space="0" w:color="auto"/>
              <w:right w:val="single" w:sz="4" w:space="0" w:color="auto"/>
            </w:tcBorders>
            <w:hideMark/>
          </w:tcPr>
          <w:p w:rsidR="0085372E" w:rsidRPr="00697609" w:rsidRDefault="0085372E" w:rsidP="001B7530">
            <w:pPr>
              <w:spacing w:after="0" w:line="240" w:lineRule="auto"/>
              <w:jc w:val="center"/>
              <w:rPr>
                <w:rFonts w:ascii="Times New Roman" w:hAnsi="Times New Roman"/>
                <w:lang w:val="uk-UA"/>
              </w:rPr>
            </w:pPr>
            <w:r w:rsidRPr="00697609">
              <w:rPr>
                <w:rFonts w:ascii="Times New Roman" w:hAnsi="Times New Roman"/>
                <w:lang w:val="uk-UA"/>
              </w:rPr>
              <w:t>Виконавець</w:t>
            </w:r>
          </w:p>
        </w:tc>
      </w:tr>
    </w:tbl>
    <w:p w:rsidR="0085372E" w:rsidRDefault="0085372E" w:rsidP="0011665F">
      <w:pPr>
        <w:tabs>
          <w:tab w:val="left" w:pos="708"/>
        </w:tabs>
        <w:spacing w:after="0" w:line="240" w:lineRule="auto"/>
        <w:rPr>
          <w:rFonts w:ascii="Times New Roman" w:hAnsi="Times New Roman"/>
          <w:b/>
          <w:i/>
          <w:sz w:val="24"/>
          <w:szCs w:val="24"/>
          <w:lang w:val="uk-UA"/>
        </w:rPr>
      </w:pPr>
    </w:p>
    <w:p w:rsidR="0085372E" w:rsidRPr="00697609" w:rsidRDefault="0085372E" w:rsidP="0011665F">
      <w:pPr>
        <w:tabs>
          <w:tab w:val="left" w:pos="708"/>
        </w:tabs>
        <w:spacing w:after="0" w:line="240" w:lineRule="auto"/>
        <w:rPr>
          <w:rFonts w:ascii="Times New Roman" w:hAnsi="Times New Roman"/>
          <w:b/>
          <w:lang w:val="uk-UA" w:eastAsia="en-US"/>
        </w:rPr>
      </w:pPr>
    </w:p>
    <w:p w:rsidR="0011665F" w:rsidRPr="00697609" w:rsidRDefault="0011665F" w:rsidP="0011665F">
      <w:pPr>
        <w:tabs>
          <w:tab w:val="left" w:pos="708"/>
        </w:tabs>
        <w:spacing w:after="0" w:line="240" w:lineRule="auto"/>
        <w:jc w:val="right"/>
        <w:rPr>
          <w:rFonts w:ascii="Times New Roman" w:hAnsi="Times New Roman"/>
          <w:b/>
          <w:bCs/>
          <w:color w:val="000000"/>
          <w:lang w:val="uk-UA" w:eastAsia="en-US"/>
        </w:rPr>
      </w:pPr>
      <w:r w:rsidRPr="00697609">
        <w:rPr>
          <w:rFonts w:ascii="Times New Roman" w:hAnsi="Times New Roman"/>
          <w:b/>
          <w:bCs/>
          <w:color w:val="000000"/>
          <w:lang w:val="uk-UA" w:eastAsia="en-US"/>
        </w:rPr>
        <w:t>ДОДАТОК 2</w:t>
      </w:r>
    </w:p>
    <w:p w:rsidR="00D56D12" w:rsidRPr="00697609" w:rsidRDefault="00D56D12" w:rsidP="00D56D12">
      <w:pPr>
        <w:shd w:val="clear" w:color="auto" w:fill="FFFFFF"/>
        <w:spacing w:after="0" w:line="240" w:lineRule="auto"/>
        <w:jc w:val="right"/>
        <w:rPr>
          <w:rFonts w:ascii="Times New Roman" w:hAnsi="Times New Roman"/>
          <w:b/>
          <w:lang w:val="uk-UA"/>
        </w:rPr>
      </w:pPr>
      <w:r w:rsidRPr="00697609">
        <w:rPr>
          <w:rFonts w:ascii="Times New Roman" w:hAnsi="Times New Roman"/>
          <w:b/>
          <w:lang w:val="uk-UA"/>
        </w:rPr>
        <w:t>до Договору № ________________</w:t>
      </w:r>
    </w:p>
    <w:p w:rsidR="00D56D12" w:rsidRPr="00697609" w:rsidRDefault="00D56D12" w:rsidP="00D56D12">
      <w:pPr>
        <w:shd w:val="clear" w:color="auto" w:fill="FFFFFF"/>
        <w:spacing w:after="0" w:line="240" w:lineRule="auto"/>
        <w:jc w:val="right"/>
        <w:rPr>
          <w:rFonts w:ascii="Times New Roman" w:hAnsi="Times New Roman"/>
          <w:b/>
          <w:lang w:val="uk-UA"/>
        </w:rPr>
      </w:pPr>
      <w:r w:rsidRPr="00697609">
        <w:rPr>
          <w:rFonts w:ascii="Times New Roman" w:hAnsi="Times New Roman"/>
          <w:b/>
          <w:lang w:val="uk-UA"/>
        </w:rPr>
        <w:t>від «___»_________ 2022 р.</w:t>
      </w:r>
    </w:p>
    <w:p w:rsidR="0011665F" w:rsidRPr="00697609" w:rsidRDefault="0011665F" w:rsidP="0011665F">
      <w:pPr>
        <w:tabs>
          <w:tab w:val="left" w:pos="708"/>
        </w:tabs>
        <w:spacing w:after="0" w:line="240" w:lineRule="auto"/>
        <w:rPr>
          <w:rFonts w:ascii="Times New Roman" w:hAnsi="Times New Roman"/>
          <w:lang w:val="uk-UA" w:eastAsia="uk-UA"/>
        </w:rPr>
      </w:pPr>
    </w:p>
    <w:p w:rsidR="0011665F" w:rsidRPr="00697609" w:rsidRDefault="0011665F" w:rsidP="0011665F">
      <w:pPr>
        <w:tabs>
          <w:tab w:val="left" w:pos="708"/>
        </w:tabs>
        <w:spacing w:after="0" w:line="240" w:lineRule="auto"/>
        <w:jc w:val="center"/>
        <w:rPr>
          <w:rFonts w:ascii="Times New Roman" w:hAnsi="Times New Roman"/>
          <w:b/>
          <w:lang w:val="uk-UA" w:eastAsia="en-US"/>
        </w:rPr>
      </w:pPr>
      <w:r w:rsidRPr="00697609">
        <w:rPr>
          <w:rFonts w:ascii="Times New Roman" w:hAnsi="Times New Roman"/>
          <w:b/>
          <w:lang w:val="uk-UA" w:eastAsia="en-US"/>
        </w:rPr>
        <w:t xml:space="preserve">Технічна, кількісна та якісна специфікація </w:t>
      </w:r>
    </w:p>
    <w:p w:rsidR="0011665F" w:rsidRPr="00697609" w:rsidRDefault="0011665F" w:rsidP="0011665F">
      <w:pPr>
        <w:tabs>
          <w:tab w:val="left" w:pos="708"/>
        </w:tabs>
        <w:spacing w:after="0" w:line="240" w:lineRule="auto"/>
        <w:jc w:val="center"/>
        <w:rPr>
          <w:rFonts w:ascii="Times New Roman" w:hAnsi="Times New Roman"/>
          <w:lang w:val="uk-UA" w:eastAsia="en-US"/>
        </w:rPr>
      </w:pPr>
      <w:r w:rsidRPr="00697609">
        <w:rPr>
          <w:rFonts w:ascii="Times New Roman" w:hAnsi="Times New Roman"/>
          <w:b/>
          <w:lang w:val="uk-UA" w:eastAsia="en-US"/>
        </w:rPr>
        <w:t>(Вимоги до предмету закупівлі*)</w:t>
      </w:r>
    </w:p>
    <w:p w:rsidR="0011665F" w:rsidRPr="00876F43" w:rsidRDefault="0011665F" w:rsidP="00876F43">
      <w:pPr>
        <w:tabs>
          <w:tab w:val="left" w:pos="708"/>
        </w:tabs>
        <w:spacing w:after="0" w:line="240" w:lineRule="auto"/>
        <w:jc w:val="center"/>
        <w:rPr>
          <w:rFonts w:ascii="Times New Roman" w:hAnsi="Times New Roman"/>
          <w:b/>
          <w:lang w:val="uk-UA" w:eastAsia="en-US"/>
        </w:rPr>
      </w:pPr>
      <w:r w:rsidRPr="00697609">
        <w:rPr>
          <w:rFonts w:ascii="Times New Roman" w:hAnsi="Times New Roman"/>
          <w:b/>
          <w:lang w:val="uk-UA" w:eastAsia="en-US"/>
        </w:rPr>
        <w:t>Технічні, якісні та кількісні характеристики предмета закупівлі</w:t>
      </w:r>
    </w:p>
    <w:p w:rsidR="00D56D12" w:rsidRPr="00697609" w:rsidRDefault="0011665F" w:rsidP="00876F43">
      <w:pPr>
        <w:tabs>
          <w:tab w:val="left" w:pos="708"/>
        </w:tabs>
        <w:spacing w:after="0" w:line="240" w:lineRule="auto"/>
        <w:jc w:val="center"/>
        <w:rPr>
          <w:rFonts w:ascii="Times New Roman" w:hAnsi="Times New Roman"/>
          <w:b/>
          <w:lang w:val="uk-UA"/>
        </w:rPr>
      </w:pPr>
      <w:r w:rsidRPr="00697609">
        <w:rPr>
          <w:rFonts w:ascii="Times New Roman" w:hAnsi="Times New Roman"/>
          <w:b/>
          <w:lang w:val="uk-UA" w:eastAsia="en-US"/>
        </w:rPr>
        <w:t xml:space="preserve">021:2015: </w:t>
      </w:r>
      <w:r w:rsidRPr="00697609">
        <w:rPr>
          <w:rFonts w:ascii="Times New Roman" w:hAnsi="Times New Roman"/>
          <w:b/>
          <w:lang w:val="uk-UA"/>
        </w:rPr>
        <w:t xml:space="preserve">55520000-8 </w:t>
      </w:r>
      <w:proofErr w:type="spellStart"/>
      <w:r w:rsidRPr="00697609">
        <w:rPr>
          <w:rFonts w:ascii="Times New Roman" w:hAnsi="Times New Roman"/>
          <w:b/>
          <w:lang w:val="uk-UA"/>
        </w:rPr>
        <w:t>Кейтерингові</w:t>
      </w:r>
      <w:proofErr w:type="spellEnd"/>
      <w:r w:rsidRPr="00697609">
        <w:rPr>
          <w:rFonts w:ascii="Times New Roman" w:hAnsi="Times New Roman"/>
          <w:b/>
          <w:lang w:val="uk-UA"/>
        </w:rPr>
        <w:t xml:space="preserve"> послуги </w:t>
      </w:r>
    </w:p>
    <w:tbl>
      <w:tblPr>
        <w:tblpPr w:leftFromText="180" w:rightFromText="180" w:vertAnchor="text" w:horzAnchor="margin" w:tblpXSpec="center" w:tblpY="128"/>
        <w:tblOverlap w:val="neve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79"/>
        <w:gridCol w:w="2806"/>
        <w:gridCol w:w="3289"/>
        <w:gridCol w:w="851"/>
        <w:gridCol w:w="708"/>
      </w:tblGrid>
      <w:tr w:rsidR="0085372E" w:rsidRPr="0085372E" w:rsidTr="001B7530">
        <w:trPr>
          <w:cantSplit/>
          <w:trHeight w:val="2542"/>
        </w:trPr>
        <w:tc>
          <w:tcPr>
            <w:tcW w:w="879" w:type="dxa"/>
          </w:tcPr>
          <w:p w:rsidR="0085372E" w:rsidRPr="0085372E" w:rsidRDefault="0085372E" w:rsidP="001B7530">
            <w:pPr>
              <w:spacing w:after="0" w:line="240" w:lineRule="auto"/>
              <w:jc w:val="center"/>
              <w:rPr>
                <w:rFonts w:ascii="Times New Roman" w:hAnsi="Times New Roman"/>
                <w:bCs/>
                <w:sz w:val="24"/>
                <w:szCs w:val="24"/>
              </w:rPr>
            </w:pPr>
            <w:r w:rsidRPr="0085372E">
              <w:rPr>
                <w:rFonts w:ascii="Times New Roman" w:hAnsi="Times New Roman"/>
                <w:bCs/>
                <w:sz w:val="24"/>
                <w:szCs w:val="24"/>
              </w:rPr>
              <w:t xml:space="preserve">№ </w:t>
            </w:r>
          </w:p>
        </w:tc>
        <w:tc>
          <w:tcPr>
            <w:tcW w:w="2806" w:type="dxa"/>
          </w:tcPr>
          <w:p w:rsidR="0085372E" w:rsidRPr="0085372E" w:rsidRDefault="0085372E" w:rsidP="001B7530">
            <w:pPr>
              <w:spacing w:line="240" w:lineRule="auto"/>
              <w:jc w:val="center"/>
              <w:rPr>
                <w:rFonts w:ascii="Times New Roman" w:hAnsi="Times New Roman"/>
                <w:sz w:val="24"/>
                <w:szCs w:val="24"/>
              </w:rPr>
            </w:pPr>
            <w:proofErr w:type="spellStart"/>
            <w:r w:rsidRPr="0085372E">
              <w:rPr>
                <w:rFonts w:ascii="Times New Roman" w:hAnsi="Times New Roman"/>
                <w:sz w:val="24"/>
                <w:szCs w:val="24"/>
              </w:rPr>
              <w:t>Найменування</w:t>
            </w:r>
            <w:proofErr w:type="spellEnd"/>
            <w:r w:rsidRPr="0085372E">
              <w:rPr>
                <w:rFonts w:ascii="Times New Roman" w:hAnsi="Times New Roman"/>
                <w:sz w:val="24"/>
                <w:szCs w:val="24"/>
              </w:rPr>
              <w:t xml:space="preserve">  закладу</w:t>
            </w:r>
          </w:p>
        </w:tc>
        <w:tc>
          <w:tcPr>
            <w:tcW w:w="3289" w:type="dxa"/>
            <w:vAlign w:val="center"/>
          </w:tcPr>
          <w:p w:rsidR="0085372E" w:rsidRPr="0085372E" w:rsidRDefault="0085372E" w:rsidP="001B7530">
            <w:pPr>
              <w:spacing w:after="0" w:line="240" w:lineRule="auto"/>
              <w:jc w:val="center"/>
              <w:rPr>
                <w:rFonts w:ascii="Times New Roman" w:hAnsi="Times New Roman"/>
                <w:bCs/>
                <w:sz w:val="24"/>
                <w:szCs w:val="24"/>
              </w:rPr>
            </w:pPr>
          </w:p>
          <w:p w:rsidR="0085372E" w:rsidRPr="0085372E" w:rsidRDefault="0085372E" w:rsidP="001B7530">
            <w:pPr>
              <w:spacing w:after="0" w:line="240" w:lineRule="auto"/>
              <w:rPr>
                <w:rFonts w:ascii="Times New Roman" w:hAnsi="Times New Roman"/>
                <w:bCs/>
                <w:sz w:val="24"/>
                <w:szCs w:val="24"/>
              </w:rPr>
            </w:pPr>
            <w:r w:rsidRPr="0085372E">
              <w:rPr>
                <w:rFonts w:ascii="Times New Roman" w:hAnsi="Times New Roman"/>
                <w:bCs/>
                <w:sz w:val="24"/>
                <w:szCs w:val="24"/>
              </w:rPr>
              <w:t xml:space="preserve">Предмет </w:t>
            </w:r>
            <w:proofErr w:type="spellStart"/>
            <w:r w:rsidRPr="0085372E">
              <w:rPr>
                <w:rFonts w:ascii="Times New Roman" w:hAnsi="Times New Roman"/>
                <w:bCs/>
                <w:sz w:val="24"/>
                <w:szCs w:val="24"/>
              </w:rPr>
              <w:t>закупі</w:t>
            </w:r>
            <w:proofErr w:type="gramStart"/>
            <w:r w:rsidRPr="0085372E">
              <w:rPr>
                <w:rFonts w:ascii="Times New Roman" w:hAnsi="Times New Roman"/>
                <w:bCs/>
                <w:sz w:val="24"/>
                <w:szCs w:val="24"/>
              </w:rPr>
              <w:t>вл</w:t>
            </w:r>
            <w:proofErr w:type="gramEnd"/>
            <w:r w:rsidRPr="0085372E">
              <w:rPr>
                <w:rFonts w:ascii="Times New Roman" w:hAnsi="Times New Roman"/>
                <w:bCs/>
                <w:sz w:val="24"/>
                <w:szCs w:val="24"/>
              </w:rPr>
              <w:t>і</w:t>
            </w:r>
            <w:proofErr w:type="spellEnd"/>
          </w:p>
        </w:tc>
        <w:tc>
          <w:tcPr>
            <w:tcW w:w="851" w:type="dxa"/>
            <w:textDirection w:val="btLr"/>
          </w:tcPr>
          <w:p w:rsidR="0085372E" w:rsidRPr="0085372E" w:rsidRDefault="0085372E" w:rsidP="001B7530">
            <w:pPr>
              <w:spacing w:after="0" w:line="240" w:lineRule="auto"/>
              <w:ind w:left="113" w:right="113"/>
              <w:jc w:val="center"/>
              <w:rPr>
                <w:rFonts w:ascii="Times New Roman" w:hAnsi="Times New Roman"/>
                <w:bCs/>
                <w:sz w:val="24"/>
                <w:szCs w:val="24"/>
              </w:rPr>
            </w:pPr>
            <w:proofErr w:type="spellStart"/>
            <w:r w:rsidRPr="0085372E">
              <w:rPr>
                <w:rFonts w:ascii="Times New Roman" w:hAnsi="Times New Roman"/>
                <w:bCs/>
                <w:sz w:val="24"/>
                <w:szCs w:val="24"/>
              </w:rPr>
              <w:t>Кількість</w:t>
            </w:r>
            <w:proofErr w:type="spellEnd"/>
            <w:r w:rsidRPr="0085372E">
              <w:rPr>
                <w:rFonts w:ascii="Times New Roman" w:hAnsi="Times New Roman"/>
                <w:bCs/>
                <w:sz w:val="24"/>
                <w:szCs w:val="24"/>
              </w:rPr>
              <w:t xml:space="preserve"> </w:t>
            </w:r>
            <w:proofErr w:type="spellStart"/>
            <w:r w:rsidRPr="0085372E">
              <w:rPr>
                <w:rFonts w:ascii="Times New Roman" w:hAnsi="Times New Roman"/>
                <w:bCs/>
                <w:sz w:val="24"/>
                <w:szCs w:val="24"/>
              </w:rPr>
              <w:t>днів</w:t>
            </w:r>
            <w:proofErr w:type="spellEnd"/>
            <w:r w:rsidRPr="0085372E">
              <w:rPr>
                <w:rFonts w:ascii="Times New Roman" w:hAnsi="Times New Roman"/>
                <w:bCs/>
                <w:sz w:val="24"/>
                <w:szCs w:val="24"/>
              </w:rPr>
              <w:t xml:space="preserve"> </w:t>
            </w:r>
            <w:proofErr w:type="spellStart"/>
            <w:proofErr w:type="gramStart"/>
            <w:r w:rsidRPr="0085372E">
              <w:rPr>
                <w:rFonts w:ascii="Times New Roman" w:hAnsi="Times New Roman"/>
                <w:bCs/>
                <w:sz w:val="24"/>
                <w:szCs w:val="24"/>
              </w:rPr>
              <w:t>в</w:t>
            </w:r>
            <w:proofErr w:type="gramEnd"/>
            <w:r w:rsidRPr="0085372E">
              <w:rPr>
                <w:rFonts w:ascii="Times New Roman" w:hAnsi="Times New Roman"/>
                <w:bCs/>
                <w:sz w:val="24"/>
                <w:szCs w:val="24"/>
              </w:rPr>
              <w:t>ідвідування</w:t>
            </w:r>
            <w:proofErr w:type="spellEnd"/>
          </w:p>
        </w:tc>
        <w:tc>
          <w:tcPr>
            <w:tcW w:w="708" w:type="dxa"/>
            <w:textDirection w:val="btLr"/>
          </w:tcPr>
          <w:p w:rsidR="0085372E" w:rsidRPr="0085372E" w:rsidRDefault="0085372E" w:rsidP="001B7530">
            <w:pPr>
              <w:spacing w:after="0" w:line="240" w:lineRule="auto"/>
              <w:ind w:left="113" w:right="113"/>
              <w:jc w:val="center"/>
              <w:rPr>
                <w:rFonts w:ascii="Times New Roman" w:hAnsi="Times New Roman"/>
                <w:bCs/>
                <w:sz w:val="24"/>
                <w:szCs w:val="24"/>
              </w:rPr>
            </w:pPr>
            <w:proofErr w:type="spellStart"/>
            <w:r w:rsidRPr="0085372E">
              <w:rPr>
                <w:rFonts w:ascii="Times New Roman" w:hAnsi="Times New Roman"/>
                <w:bCs/>
                <w:sz w:val="24"/>
                <w:szCs w:val="24"/>
              </w:rPr>
              <w:t>Кількість</w:t>
            </w:r>
            <w:proofErr w:type="spellEnd"/>
            <w:r w:rsidRPr="0085372E">
              <w:rPr>
                <w:rFonts w:ascii="Times New Roman" w:hAnsi="Times New Roman"/>
                <w:bCs/>
                <w:sz w:val="24"/>
                <w:szCs w:val="24"/>
              </w:rPr>
              <w:t xml:space="preserve"> </w:t>
            </w:r>
          </w:p>
          <w:p w:rsidR="0085372E" w:rsidRPr="0085372E" w:rsidRDefault="0085372E" w:rsidP="001B7530">
            <w:pPr>
              <w:spacing w:after="0" w:line="240" w:lineRule="auto"/>
              <w:ind w:left="113" w:right="113"/>
              <w:jc w:val="center"/>
              <w:rPr>
                <w:rFonts w:ascii="Times New Roman" w:hAnsi="Times New Roman"/>
                <w:bCs/>
                <w:sz w:val="24"/>
                <w:szCs w:val="24"/>
              </w:rPr>
            </w:pPr>
            <w:r w:rsidRPr="0085372E">
              <w:rPr>
                <w:rFonts w:ascii="Times New Roman" w:hAnsi="Times New Roman"/>
                <w:sz w:val="24"/>
                <w:szCs w:val="24"/>
              </w:rPr>
              <w:t xml:space="preserve"> </w:t>
            </w:r>
            <w:proofErr w:type="spellStart"/>
            <w:r w:rsidRPr="0085372E">
              <w:rPr>
                <w:rFonts w:ascii="Times New Roman" w:hAnsi="Times New Roman"/>
                <w:sz w:val="24"/>
                <w:szCs w:val="24"/>
              </w:rPr>
              <w:t>учнів</w:t>
            </w:r>
            <w:proofErr w:type="spellEnd"/>
            <w:r w:rsidRPr="0085372E">
              <w:rPr>
                <w:rFonts w:ascii="Times New Roman" w:hAnsi="Times New Roman"/>
                <w:sz w:val="24"/>
                <w:szCs w:val="24"/>
              </w:rPr>
              <w:t xml:space="preserve"> </w:t>
            </w:r>
          </w:p>
        </w:tc>
      </w:tr>
      <w:tr w:rsidR="0085372E" w:rsidRPr="0085372E" w:rsidTr="001B7530">
        <w:trPr>
          <w:trHeight w:val="20"/>
        </w:trPr>
        <w:tc>
          <w:tcPr>
            <w:tcW w:w="879" w:type="dxa"/>
          </w:tcPr>
          <w:p w:rsidR="0085372E" w:rsidRPr="0085372E" w:rsidRDefault="0085372E" w:rsidP="001B7530">
            <w:pPr>
              <w:spacing w:line="240" w:lineRule="auto"/>
              <w:rPr>
                <w:rFonts w:ascii="Times New Roman" w:hAnsi="Times New Roman"/>
                <w:b/>
                <w:bCs/>
                <w:sz w:val="24"/>
                <w:szCs w:val="24"/>
              </w:rPr>
            </w:pPr>
            <w:r w:rsidRPr="0085372E">
              <w:rPr>
                <w:rFonts w:ascii="Times New Roman" w:hAnsi="Times New Roman"/>
                <w:b/>
                <w:bCs/>
                <w:sz w:val="24"/>
                <w:szCs w:val="24"/>
              </w:rPr>
              <w:t>1</w:t>
            </w:r>
          </w:p>
        </w:tc>
        <w:tc>
          <w:tcPr>
            <w:tcW w:w="2806" w:type="dxa"/>
          </w:tcPr>
          <w:p w:rsidR="0085372E" w:rsidRPr="0085372E" w:rsidRDefault="0085372E" w:rsidP="001B7530">
            <w:pPr>
              <w:spacing w:line="240" w:lineRule="auto"/>
              <w:rPr>
                <w:rFonts w:ascii="Times New Roman" w:hAnsi="Times New Roman"/>
                <w:sz w:val="24"/>
                <w:szCs w:val="24"/>
              </w:rPr>
            </w:pPr>
            <w:r w:rsidRPr="0085372E">
              <w:rPr>
                <w:rFonts w:ascii="Times New Roman" w:hAnsi="Times New Roman"/>
                <w:bCs/>
                <w:sz w:val="24"/>
                <w:szCs w:val="24"/>
              </w:rPr>
              <w:t xml:space="preserve">Початкова школа № 43 </w:t>
            </w:r>
            <w:proofErr w:type="spellStart"/>
            <w:r w:rsidRPr="0085372E">
              <w:rPr>
                <w:rFonts w:ascii="Times New Roman" w:hAnsi="Times New Roman"/>
                <w:bCs/>
                <w:sz w:val="24"/>
                <w:szCs w:val="24"/>
              </w:rPr>
              <w:t>Полтавської</w:t>
            </w:r>
            <w:proofErr w:type="spellEnd"/>
            <w:r w:rsidRPr="0085372E">
              <w:rPr>
                <w:rFonts w:ascii="Times New Roman" w:hAnsi="Times New Roman"/>
                <w:bCs/>
                <w:sz w:val="24"/>
                <w:szCs w:val="24"/>
              </w:rPr>
              <w:t xml:space="preserve"> </w:t>
            </w:r>
            <w:proofErr w:type="spellStart"/>
            <w:r w:rsidRPr="0085372E">
              <w:rPr>
                <w:rFonts w:ascii="Times New Roman" w:hAnsi="Times New Roman"/>
                <w:bCs/>
                <w:sz w:val="24"/>
                <w:szCs w:val="24"/>
              </w:rPr>
              <w:t>міської</w:t>
            </w:r>
            <w:proofErr w:type="spellEnd"/>
            <w:r w:rsidRPr="0085372E">
              <w:rPr>
                <w:rFonts w:ascii="Times New Roman" w:hAnsi="Times New Roman"/>
                <w:bCs/>
                <w:sz w:val="24"/>
                <w:szCs w:val="24"/>
              </w:rPr>
              <w:t xml:space="preserve"> </w:t>
            </w:r>
            <w:proofErr w:type="gramStart"/>
            <w:r w:rsidRPr="0085372E">
              <w:rPr>
                <w:rFonts w:ascii="Times New Roman" w:hAnsi="Times New Roman"/>
                <w:bCs/>
                <w:sz w:val="24"/>
                <w:szCs w:val="24"/>
              </w:rPr>
              <w:t>ради</w:t>
            </w:r>
            <w:proofErr w:type="gramEnd"/>
            <w:r w:rsidRPr="0085372E">
              <w:rPr>
                <w:rFonts w:ascii="Times New Roman" w:hAnsi="Times New Roman"/>
                <w:sz w:val="24"/>
                <w:szCs w:val="24"/>
              </w:rPr>
              <w:t xml:space="preserve"> </w:t>
            </w:r>
          </w:p>
        </w:tc>
        <w:tc>
          <w:tcPr>
            <w:tcW w:w="3289" w:type="dxa"/>
          </w:tcPr>
          <w:p w:rsidR="0085372E" w:rsidRPr="0085372E" w:rsidRDefault="0085372E" w:rsidP="001B7530">
            <w:pPr>
              <w:spacing w:line="240" w:lineRule="auto"/>
              <w:rPr>
                <w:rFonts w:ascii="Times New Roman" w:hAnsi="Times New Roman"/>
                <w:b/>
                <w:color w:val="FF0000"/>
                <w:sz w:val="24"/>
                <w:szCs w:val="24"/>
                <w:highlight w:val="yellow"/>
              </w:rPr>
            </w:pPr>
            <w:proofErr w:type="spellStart"/>
            <w:r w:rsidRPr="0085372E">
              <w:rPr>
                <w:rFonts w:ascii="Times New Roman" w:hAnsi="Times New Roman"/>
                <w:sz w:val="24"/>
                <w:szCs w:val="24"/>
              </w:rPr>
              <w:t>організація</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гарячого</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харчування</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дітей</w:t>
            </w:r>
            <w:proofErr w:type="spellEnd"/>
          </w:p>
        </w:tc>
        <w:tc>
          <w:tcPr>
            <w:tcW w:w="851" w:type="dxa"/>
          </w:tcPr>
          <w:p w:rsidR="0085372E" w:rsidRPr="0085372E" w:rsidRDefault="0085372E" w:rsidP="001B7530">
            <w:pPr>
              <w:spacing w:line="240" w:lineRule="auto"/>
              <w:rPr>
                <w:rFonts w:ascii="Times New Roman" w:hAnsi="Times New Roman"/>
                <w:b/>
                <w:bCs/>
                <w:sz w:val="24"/>
                <w:szCs w:val="24"/>
              </w:rPr>
            </w:pPr>
            <w:r w:rsidRPr="0085372E">
              <w:rPr>
                <w:rFonts w:ascii="Times New Roman" w:hAnsi="Times New Roman"/>
                <w:b/>
                <w:sz w:val="24"/>
                <w:szCs w:val="24"/>
              </w:rPr>
              <w:t>82</w:t>
            </w:r>
          </w:p>
        </w:tc>
        <w:tc>
          <w:tcPr>
            <w:tcW w:w="708" w:type="dxa"/>
          </w:tcPr>
          <w:p w:rsidR="0085372E" w:rsidRPr="0085372E" w:rsidRDefault="0085372E" w:rsidP="001B7530">
            <w:pPr>
              <w:spacing w:line="240" w:lineRule="auto"/>
              <w:rPr>
                <w:rFonts w:ascii="Times New Roman" w:hAnsi="Times New Roman"/>
                <w:b/>
                <w:bCs/>
                <w:sz w:val="24"/>
                <w:szCs w:val="24"/>
              </w:rPr>
            </w:pPr>
            <w:r w:rsidRPr="0085372E">
              <w:rPr>
                <w:rFonts w:ascii="Times New Roman" w:hAnsi="Times New Roman"/>
                <w:b/>
                <w:bCs/>
                <w:sz w:val="24"/>
                <w:szCs w:val="24"/>
              </w:rPr>
              <w:t>142</w:t>
            </w:r>
          </w:p>
        </w:tc>
      </w:tr>
      <w:tr w:rsidR="0085372E" w:rsidRPr="0085372E" w:rsidTr="001B7530">
        <w:trPr>
          <w:trHeight w:val="20"/>
        </w:trPr>
        <w:tc>
          <w:tcPr>
            <w:tcW w:w="879" w:type="dxa"/>
          </w:tcPr>
          <w:p w:rsidR="0085372E" w:rsidRPr="0085372E" w:rsidRDefault="0085372E" w:rsidP="001B7530">
            <w:pPr>
              <w:spacing w:line="240" w:lineRule="auto"/>
              <w:rPr>
                <w:rFonts w:ascii="Times New Roman" w:hAnsi="Times New Roman"/>
                <w:b/>
                <w:bCs/>
                <w:sz w:val="24"/>
                <w:szCs w:val="24"/>
              </w:rPr>
            </w:pPr>
            <w:r w:rsidRPr="0085372E">
              <w:rPr>
                <w:rFonts w:ascii="Times New Roman" w:hAnsi="Times New Roman"/>
                <w:b/>
                <w:bCs/>
                <w:sz w:val="24"/>
                <w:szCs w:val="24"/>
              </w:rPr>
              <w:t>2</w:t>
            </w:r>
          </w:p>
        </w:tc>
        <w:tc>
          <w:tcPr>
            <w:tcW w:w="2806" w:type="dxa"/>
          </w:tcPr>
          <w:p w:rsidR="0085372E" w:rsidRPr="0085372E" w:rsidRDefault="0085372E" w:rsidP="001B7530">
            <w:pPr>
              <w:rPr>
                <w:rFonts w:ascii="Times New Roman" w:hAnsi="Times New Roman"/>
                <w:sz w:val="24"/>
                <w:szCs w:val="24"/>
              </w:rPr>
            </w:pPr>
            <w:proofErr w:type="spellStart"/>
            <w:r w:rsidRPr="0085372E">
              <w:rPr>
                <w:rFonts w:ascii="Times New Roman" w:hAnsi="Times New Roman"/>
                <w:sz w:val="24"/>
                <w:szCs w:val="24"/>
              </w:rPr>
              <w:t>Бричківський</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навчально-виховний</w:t>
            </w:r>
            <w:proofErr w:type="spellEnd"/>
            <w:r w:rsidRPr="0085372E">
              <w:rPr>
                <w:rFonts w:ascii="Times New Roman" w:hAnsi="Times New Roman"/>
                <w:sz w:val="24"/>
                <w:szCs w:val="24"/>
              </w:rPr>
              <w:t xml:space="preserve"> комплекс</w:t>
            </w:r>
          </w:p>
        </w:tc>
        <w:tc>
          <w:tcPr>
            <w:tcW w:w="3289" w:type="dxa"/>
          </w:tcPr>
          <w:p w:rsidR="0085372E" w:rsidRPr="0085372E" w:rsidRDefault="0085372E" w:rsidP="001B7530">
            <w:pPr>
              <w:spacing w:line="240" w:lineRule="auto"/>
              <w:rPr>
                <w:rFonts w:ascii="Times New Roman" w:hAnsi="Times New Roman"/>
                <w:sz w:val="24"/>
                <w:szCs w:val="24"/>
              </w:rPr>
            </w:pPr>
            <w:proofErr w:type="spellStart"/>
            <w:r w:rsidRPr="0085372E">
              <w:rPr>
                <w:rFonts w:ascii="Times New Roman" w:hAnsi="Times New Roman"/>
                <w:sz w:val="24"/>
                <w:szCs w:val="24"/>
              </w:rPr>
              <w:t>організація</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гарячого</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харчування</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дітей</w:t>
            </w:r>
            <w:proofErr w:type="spellEnd"/>
          </w:p>
        </w:tc>
        <w:tc>
          <w:tcPr>
            <w:tcW w:w="851" w:type="dxa"/>
          </w:tcPr>
          <w:p w:rsidR="0085372E" w:rsidRPr="0085372E" w:rsidRDefault="0085372E" w:rsidP="001B7530">
            <w:pPr>
              <w:spacing w:line="240" w:lineRule="auto"/>
              <w:rPr>
                <w:rFonts w:ascii="Times New Roman" w:hAnsi="Times New Roman"/>
                <w:b/>
                <w:sz w:val="24"/>
                <w:szCs w:val="24"/>
              </w:rPr>
            </w:pPr>
            <w:r w:rsidRPr="0085372E">
              <w:rPr>
                <w:rFonts w:ascii="Times New Roman" w:hAnsi="Times New Roman"/>
                <w:b/>
                <w:sz w:val="24"/>
                <w:szCs w:val="24"/>
              </w:rPr>
              <w:t>82</w:t>
            </w:r>
          </w:p>
        </w:tc>
        <w:tc>
          <w:tcPr>
            <w:tcW w:w="708" w:type="dxa"/>
          </w:tcPr>
          <w:p w:rsidR="0085372E" w:rsidRPr="0085372E" w:rsidRDefault="0085372E" w:rsidP="001B7530">
            <w:pPr>
              <w:spacing w:line="240" w:lineRule="auto"/>
              <w:rPr>
                <w:rFonts w:ascii="Times New Roman" w:hAnsi="Times New Roman"/>
                <w:b/>
                <w:bCs/>
                <w:sz w:val="24"/>
                <w:szCs w:val="24"/>
              </w:rPr>
            </w:pPr>
            <w:r w:rsidRPr="0085372E">
              <w:rPr>
                <w:rFonts w:ascii="Times New Roman" w:hAnsi="Times New Roman"/>
                <w:b/>
                <w:bCs/>
                <w:sz w:val="24"/>
                <w:szCs w:val="24"/>
              </w:rPr>
              <w:t>14</w:t>
            </w:r>
          </w:p>
        </w:tc>
      </w:tr>
      <w:tr w:rsidR="0085372E" w:rsidRPr="0085372E" w:rsidTr="001B7530">
        <w:trPr>
          <w:trHeight w:val="20"/>
        </w:trPr>
        <w:tc>
          <w:tcPr>
            <w:tcW w:w="879" w:type="dxa"/>
          </w:tcPr>
          <w:p w:rsidR="0085372E" w:rsidRPr="0085372E" w:rsidRDefault="0085372E" w:rsidP="001B7530">
            <w:pPr>
              <w:spacing w:line="240" w:lineRule="auto"/>
              <w:rPr>
                <w:rFonts w:ascii="Times New Roman" w:hAnsi="Times New Roman"/>
                <w:b/>
                <w:bCs/>
                <w:sz w:val="24"/>
                <w:szCs w:val="24"/>
              </w:rPr>
            </w:pPr>
            <w:r w:rsidRPr="0085372E">
              <w:rPr>
                <w:rFonts w:ascii="Times New Roman" w:hAnsi="Times New Roman"/>
                <w:b/>
                <w:bCs/>
                <w:sz w:val="24"/>
                <w:szCs w:val="24"/>
              </w:rPr>
              <w:t>3</w:t>
            </w:r>
          </w:p>
        </w:tc>
        <w:tc>
          <w:tcPr>
            <w:tcW w:w="2806" w:type="dxa"/>
          </w:tcPr>
          <w:p w:rsidR="0085372E" w:rsidRPr="0085372E" w:rsidRDefault="0085372E" w:rsidP="001B7530">
            <w:pPr>
              <w:spacing w:line="240" w:lineRule="auto"/>
              <w:rPr>
                <w:rFonts w:ascii="Times New Roman" w:hAnsi="Times New Roman"/>
                <w:sz w:val="24"/>
                <w:szCs w:val="24"/>
              </w:rPr>
            </w:pPr>
            <w:proofErr w:type="spellStart"/>
            <w:r w:rsidRPr="0085372E">
              <w:rPr>
                <w:rFonts w:ascii="Times New Roman" w:hAnsi="Times New Roman"/>
                <w:color w:val="000000"/>
                <w:sz w:val="24"/>
                <w:szCs w:val="24"/>
                <w:shd w:val="clear" w:color="auto" w:fill="F8F8FF"/>
              </w:rPr>
              <w:t>Гожулівський</w:t>
            </w:r>
            <w:proofErr w:type="spellEnd"/>
            <w:r w:rsidRPr="0085372E">
              <w:rPr>
                <w:rFonts w:ascii="Times New Roman" w:hAnsi="Times New Roman"/>
                <w:color w:val="000000"/>
                <w:sz w:val="24"/>
                <w:szCs w:val="24"/>
                <w:shd w:val="clear" w:color="auto" w:fill="F8F8FF"/>
              </w:rPr>
              <w:t xml:space="preserve"> </w:t>
            </w:r>
            <w:proofErr w:type="spellStart"/>
            <w:r w:rsidRPr="0085372E">
              <w:rPr>
                <w:rFonts w:ascii="Times New Roman" w:hAnsi="Times New Roman"/>
                <w:color w:val="000000"/>
                <w:sz w:val="24"/>
                <w:szCs w:val="24"/>
                <w:shd w:val="clear" w:color="auto" w:fill="F8F8FF"/>
              </w:rPr>
              <w:t>навчально-виховний</w:t>
            </w:r>
            <w:proofErr w:type="spellEnd"/>
            <w:r w:rsidRPr="0085372E">
              <w:rPr>
                <w:rFonts w:ascii="Times New Roman" w:hAnsi="Times New Roman"/>
                <w:color w:val="000000"/>
                <w:sz w:val="24"/>
                <w:szCs w:val="24"/>
                <w:shd w:val="clear" w:color="auto" w:fill="F8F8FF"/>
              </w:rPr>
              <w:t xml:space="preserve"> комплекс</w:t>
            </w:r>
          </w:p>
        </w:tc>
        <w:tc>
          <w:tcPr>
            <w:tcW w:w="3289" w:type="dxa"/>
          </w:tcPr>
          <w:p w:rsidR="0085372E" w:rsidRPr="0085372E" w:rsidRDefault="0085372E" w:rsidP="001B7530">
            <w:pPr>
              <w:spacing w:line="240" w:lineRule="auto"/>
              <w:rPr>
                <w:rFonts w:ascii="Times New Roman" w:hAnsi="Times New Roman"/>
                <w:sz w:val="24"/>
                <w:szCs w:val="24"/>
              </w:rPr>
            </w:pPr>
            <w:proofErr w:type="spellStart"/>
            <w:r w:rsidRPr="0085372E">
              <w:rPr>
                <w:rFonts w:ascii="Times New Roman" w:hAnsi="Times New Roman"/>
                <w:sz w:val="24"/>
                <w:szCs w:val="24"/>
              </w:rPr>
              <w:t>організація</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гарячого</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харчування</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дітей</w:t>
            </w:r>
            <w:proofErr w:type="spellEnd"/>
          </w:p>
        </w:tc>
        <w:tc>
          <w:tcPr>
            <w:tcW w:w="851" w:type="dxa"/>
          </w:tcPr>
          <w:p w:rsidR="0085372E" w:rsidRPr="0085372E" w:rsidRDefault="0085372E" w:rsidP="001B7530">
            <w:pPr>
              <w:spacing w:line="240" w:lineRule="auto"/>
              <w:rPr>
                <w:rFonts w:ascii="Times New Roman" w:hAnsi="Times New Roman"/>
                <w:b/>
                <w:sz w:val="24"/>
                <w:szCs w:val="24"/>
              </w:rPr>
            </w:pPr>
            <w:r w:rsidRPr="0085372E">
              <w:rPr>
                <w:rFonts w:ascii="Times New Roman" w:hAnsi="Times New Roman"/>
                <w:b/>
                <w:sz w:val="24"/>
                <w:szCs w:val="24"/>
              </w:rPr>
              <w:t>82</w:t>
            </w:r>
          </w:p>
        </w:tc>
        <w:tc>
          <w:tcPr>
            <w:tcW w:w="708" w:type="dxa"/>
            <w:tcBorders>
              <w:bottom w:val="single" w:sz="4" w:space="0" w:color="auto"/>
            </w:tcBorders>
          </w:tcPr>
          <w:p w:rsidR="0085372E" w:rsidRPr="0085372E" w:rsidRDefault="0085372E" w:rsidP="001B7530">
            <w:pPr>
              <w:spacing w:line="240" w:lineRule="auto"/>
              <w:rPr>
                <w:rFonts w:ascii="Times New Roman" w:hAnsi="Times New Roman"/>
                <w:b/>
                <w:bCs/>
                <w:sz w:val="24"/>
                <w:szCs w:val="24"/>
              </w:rPr>
            </w:pPr>
            <w:r w:rsidRPr="0085372E">
              <w:rPr>
                <w:rFonts w:ascii="Times New Roman" w:hAnsi="Times New Roman"/>
                <w:b/>
                <w:bCs/>
                <w:sz w:val="24"/>
                <w:szCs w:val="24"/>
              </w:rPr>
              <w:t>92</w:t>
            </w:r>
          </w:p>
        </w:tc>
      </w:tr>
      <w:tr w:rsidR="0085372E" w:rsidRPr="0085372E" w:rsidTr="001B7530">
        <w:trPr>
          <w:trHeight w:val="167"/>
        </w:trPr>
        <w:tc>
          <w:tcPr>
            <w:tcW w:w="879" w:type="dxa"/>
          </w:tcPr>
          <w:p w:rsidR="0085372E" w:rsidRPr="0085372E" w:rsidRDefault="0085372E" w:rsidP="001B7530">
            <w:pPr>
              <w:spacing w:line="240" w:lineRule="auto"/>
              <w:rPr>
                <w:rFonts w:ascii="Times New Roman" w:hAnsi="Times New Roman"/>
                <w:b/>
                <w:bCs/>
                <w:sz w:val="24"/>
                <w:szCs w:val="24"/>
              </w:rPr>
            </w:pPr>
            <w:r w:rsidRPr="0085372E">
              <w:rPr>
                <w:rFonts w:ascii="Times New Roman" w:hAnsi="Times New Roman"/>
                <w:b/>
                <w:bCs/>
                <w:sz w:val="24"/>
                <w:szCs w:val="24"/>
              </w:rPr>
              <w:t>4</w:t>
            </w:r>
          </w:p>
        </w:tc>
        <w:tc>
          <w:tcPr>
            <w:tcW w:w="2806" w:type="dxa"/>
          </w:tcPr>
          <w:p w:rsidR="0085372E" w:rsidRPr="0085372E" w:rsidRDefault="0085372E" w:rsidP="001B7530">
            <w:pPr>
              <w:spacing w:line="240" w:lineRule="auto"/>
              <w:rPr>
                <w:rFonts w:ascii="Times New Roman" w:hAnsi="Times New Roman"/>
                <w:color w:val="000000"/>
                <w:sz w:val="24"/>
                <w:szCs w:val="24"/>
                <w:shd w:val="clear" w:color="auto" w:fill="F8F8FF"/>
              </w:rPr>
            </w:pPr>
            <w:proofErr w:type="spellStart"/>
            <w:r w:rsidRPr="0085372E">
              <w:rPr>
                <w:rFonts w:ascii="Times New Roman" w:hAnsi="Times New Roman"/>
                <w:color w:val="000000"/>
                <w:sz w:val="24"/>
                <w:szCs w:val="24"/>
                <w:shd w:val="clear" w:color="auto" w:fill="F8F8FF"/>
              </w:rPr>
              <w:t>Пальчиківський</w:t>
            </w:r>
            <w:proofErr w:type="spellEnd"/>
            <w:r w:rsidRPr="0085372E">
              <w:rPr>
                <w:rFonts w:ascii="Times New Roman" w:hAnsi="Times New Roman"/>
                <w:color w:val="000000"/>
                <w:sz w:val="24"/>
                <w:szCs w:val="24"/>
                <w:shd w:val="clear" w:color="auto" w:fill="F8F8FF"/>
              </w:rPr>
              <w:t xml:space="preserve"> </w:t>
            </w:r>
            <w:proofErr w:type="spellStart"/>
            <w:r w:rsidRPr="0085372E">
              <w:rPr>
                <w:rFonts w:ascii="Times New Roman" w:hAnsi="Times New Roman"/>
                <w:color w:val="000000"/>
                <w:sz w:val="24"/>
                <w:szCs w:val="24"/>
                <w:shd w:val="clear" w:color="auto" w:fill="F8F8FF"/>
              </w:rPr>
              <w:t>навчально-виховний</w:t>
            </w:r>
            <w:proofErr w:type="spellEnd"/>
            <w:r w:rsidRPr="0085372E">
              <w:rPr>
                <w:rFonts w:ascii="Times New Roman" w:hAnsi="Times New Roman"/>
                <w:color w:val="000000"/>
                <w:sz w:val="24"/>
                <w:szCs w:val="24"/>
                <w:shd w:val="clear" w:color="auto" w:fill="F8F8FF"/>
              </w:rPr>
              <w:t xml:space="preserve"> комплекс</w:t>
            </w:r>
          </w:p>
        </w:tc>
        <w:tc>
          <w:tcPr>
            <w:tcW w:w="3289" w:type="dxa"/>
          </w:tcPr>
          <w:p w:rsidR="0085372E" w:rsidRPr="0085372E" w:rsidRDefault="0085372E" w:rsidP="001B7530">
            <w:pPr>
              <w:spacing w:line="240" w:lineRule="auto"/>
              <w:rPr>
                <w:rFonts w:ascii="Times New Roman" w:hAnsi="Times New Roman"/>
                <w:sz w:val="24"/>
                <w:szCs w:val="24"/>
              </w:rPr>
            </w:pPr>
            <w:proofErr w:type="spellStart"/>
            <w:r w:rsidRPr="0085372E">
              <w:rPr>
                <w:rFonts w:ascii="Times New Roman" w:hAnsi="Times New Roman"/>
                <w:sz w:val="24"/>
                <w:szCs w:val="24"/>
              </w:rPr>
              <w:t>організація</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гарячого</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харчування</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дітей</w:t>
            </w:r>
            <w:proofErr w:type="spellEnd"/>
          </w:p>
        </w:tc>
        <w:tc>
          <w:tcPr>
            <w:tcW w:w="851" w:type="dxa"/>
          </w:tcPr>
          <w:p w:rsidR="0085372E" w:rsidRPr="0085372E" w:rsidRDefault="0085372E" w:rsidP="001B7530">
            <w:pPr>
              <w:spacing w:line="240" w:lineRule="auto"/>
              <w:rPr>
                <w:rFonts w:ascii="Times New Roman" w:hAnsi="Times New Roman"/>
                <w:b/>
                <w:sz w:val="24"/>
                <w:szCs w:val="24"/>
              </w:rPr>
            </w:pPr>
            <w:r w:rsidRPr="0085372E">
              <w:rPr>
                <w:rFonts w:ascii="Times New Roman" w:hAnsi="Times New Roman"/>
                <w:b/>
                <w:sz w:val="24"/>
                <w:szCs w:val="24"/>
              </w:rPr>
              <w:t>82</w:t>
            </w:r>
          </w:p>
        </w:tc>
        <w:tc>
          <w:tcPr>
            <w:tcW w:w="708" w:type="dxa"/>
            <w:tcBorders>
              <w:top w:val="single" w:sz="4" w:space="0" w:color="auto"/>
              <w:bottom w:val="single" w:sz="4" w:space="0" w:color="auto"/>
            </w:tcBorders>
          </w:tcPr>
          <w:p w:rsidR="0085372E" w:rsidRPr="0085372E" w:rsidRDefault="0085372E" w:rsidP="001B7530">
            <w:pPr>
              <w:spacing w:line="240" w:lineRule="auto"/>
              <w:rPr>
                <w:rFonts w:ascii="Times New Roman" w:hAnsi="Times New Roman"/>
                <w:b/>
                <w:bCs/>
                <w:sz w:val="24"/>
                <w:szCs w:val="24"/>
              </w:rPr>
            </w:pPr>
            <w:r w:rsidRPr="0085372E">
              <w:rPr>
                <w:rFonts w:ascii="Times New Roman" w:hAnsi="Times New Roman"/>
                <w:b/>
                <w:bCs/>
                <w:sz w:val="24"/>
                <w:szCs w:val="24"/>
              </w:rPr>
              <w:t>67</w:t>
            </w:r>
          </w:p>
        </w:tc>
      </w:tr>
      <w:tr w:rsidR="0085372E" w:rsidRPr="0085372E" w:rsidTr="001B7530">
        <w:trPr>
          <w:trHeight w:val="250"/>
        </w:trPr>
        <w:tc>
          <w:tcPr>
            <w:tcW w:w="879" w:type="dxa"/>
          </w:tcPr>
          <w:p w:rsidR="0085372E" w:rsidRPr="0085372E" w:rsidRDefault="0085372E" w:rsidP="001B7530">
            <w:pPr>
              <w:spacing w:line="240" w:lineRule="auto"/>
              <w:rPr>
                <w:rFonts w:ascii="Times New Roman" w:hAnsi="Times New Roman"/>
                <w:b/>
                <w:bCs/>
                <w:sz w:val="24"/>
                <w:szCs w:val="24"/>
              </w:rPr>
            </w:pPr>
            <w:r w:rsidRPr="0085372E">
              <w:rPr>
                <w:rFonts w:ascii="Times New Roman" w:hAnsi="Times New Roman"/>
                <w:b/>
                <w:bCs/>
                <w:sz w:val="24"/>
                <w:szCs w:val="24"/>
              </w:rPr>
              <w:t>5</w:t>
            </w:r>
          </w:p>
        </w:tc>
        <w:tc>
          <w:tcPr>
            <w:tcW w:w="2806" w:type="dxa"/>
          </w:tcPr>
          <w:p w:rsidR="0085372E" w:rsidRPr="0085372E" w:rsidRDefault="0085372E" w:rsidP="001B7530">
            <w:pPr>
              <w:spacing w:line="240" w:lineRule="auto"/>
              <w:rPr>
                <w:rFonts w:ascii="Times New Roman" w:hAnsi="Times New Roman"/>
                <w:color w:val="000000"/>
                <w:sz w:val="24"/>
                <w:szCs w:val="24"/>
                <w:shd w:val="clear" w:color="auto" w:fill="F8F8FF"/>
              </w:rPr>
            </w:pPr>
            <w:proofErr w:type="spellStart"/>
            <w:proofErr w:type="gramStart"/>
            <w:r w:rsidRPr="0085372E">
              <w:rPr>
                <w:rFonts w:ascii="Times New Roman" w:hAnsi="Times New Roman"/>
                <w:color w:val="000000"/>
                <w:sz w:val="24"/>
                <w:szCs w:val="24"/>
                <w:shd w:val="clear" w:color="auto" w:fill="F8F8FF"/>
              </w:rPr>
              <w:t>Сем’ян</w:t>
            </w:r>
            <w:proofErr w:type="gramEnd"/>
            <w:r w:rsidRPr="0085372E">
              <w:rPr>
                <w:rFonts w:ascii="Times New Roman" w:hAnsi="Times New Roman"/>
                <w:color w:val="000000"/>
                <w:sz w:val="24"/>
                <w:szCs w:val="24"/>
                <w:shd w:val="clear" w:color="auto" w:fill="F8F8FF"/>
              </w:rPr>
              <w:t>івський</w:t>
            </w:r>
            <w:proofErr w:type="spellEnd"/>
            <w:r w:rsidRPr="0085372E">
              <w:rPr>
                <w:rFonts w:ascii="Times New Roman" w:hAnsi="Times New Roman"/>
                <w:color w:val="000000"/>
                <w:sz w:val="24"/>
                <w:szCs w:val="24"/>
                <w:shd w:val="clear" w:color="auto" w:fill="F8F8FF"/>
              </w:rPr>
              <w:t xml:space="preserve"> </w:t>
            </w:r>
            <w:proofErr w:type="spellStart"/>
            <w:r w:rsidRPr="0085372E">
              <w:rPr>
                <w:rFonts w:ascii="Times New Roman" w:hAnsi="Times New Roman"/>
                <w:color w:val="000000"/>
                <w:sz w:val="24"/>
                <w:szCs w:val="24"/>
                <w:shd w:val="clear" w:color="auto" w:fill="F8F8FF"/>
              </w:rPr>
              <w:t>навчально-виховний</w:t>
            </w:r>
            <w:proofErr w:type="spellEnd"/>
            <w:r w:rsidRPr="0085372E">
              <w:rPr>
                <w:rFonts w:ascii="Times New Roman" w:hAnsi="Times New Roman"/>
                <w:color w:val="000000"/>
                <w:sz w:val="24"/>
                <w:szCs w:val="24"/>
                <w:shd w:val="clear" w:color="auto" w:fill="F8F8FF"/>
              </w:rPr>
              <w:t xml:space="preserve"> комплекс</w:t>
            </w:r>
          </w:p>
        </w:tc>
        <w:tc>
          <w:tcPr>
            <w:tcW w:w="3289" w:type="dxa"/>
          </w:tcPr>
          <w:p w:rsidR="0085372E" w:rsidRPr="0085372E" w:rsidRDefault="0085372E" w:rsidP="001B7530">
            <w:pPr>
              <w:spacing w:line="240" w:lineRule="auto"/>
              <w:rPr>
                <w:rFonts w:ascii="Times New Roman" w:hAnsi="Times New Roman"/>
                <w:sz w:val="24"/>
                <w:szCs w:val="24"/>
              </w:rPr>
            </w:pPr>
            <w:proofErr w:type="spellStart"/>
            <w:r w:rsidRPr="0085372E">
              <w:rPr>
                <w:rFonts w:ascii="Times New Roman" w:hAnsi="Times New Roman"/>
                <w:sz w:val="24"/>
                <w:szCs w:val="24"/>
              </w:rPr>
              <w:t>організація</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гарячого</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харчування</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дітей</w:t>
            </w:r>
            <w:proofErr w:type="spellEnd"/>
          </w:p>
        </w:tc>
        <w:tc>
          <w:tcPr>
            <w:tcW w:w="851" w:type="dxa"/>
          </w:tcPr>
          <w:p w:rsidR="0085372E" w:rsidRPr="0085372E" w:rsidRDefault="0085372E" w:rsidP="001B7530">
            <w:pPr>
              <w:spacing w:line="240" w:lineRule="auto"/>
              <w:rPr>
                <w:rFonts w:ascii="Times New Roman" w:hAnsi="Times New Roman"/>
                <w:b/>
                <w:sz w:val="24"/>
                <w:szCs w:val="24"/>
              </w:rPr>
            </w:pPr>
            <w:r w:rsidRPr="0085372E">
              <w:rPr>
                <w:rFonts w:ascii="Times New Roman" w:hAnsi="Times New Roman"/>
                <w:b/>
                <w:sz w:val="24"/>
                <w:szCs w:val="24"/>
              </w:rPr>
              <w:t>82</w:t>
            </w:r>
          </w:p>
        </w:tc>
        <w:tc>
          <w:tcPr>
            <w:tcW w:w="708" w:type="dxa"/>
            <w:tcBorders>
              <w:top w:val="single" w:sz="4" w:space="0" w:color="auto"/>
              <w:bottom w:val="single" w:sz="4" w:space="0" w:color="auto"/>
            </w:tcBorders>
          </w:tcPr>
          <w:p w:rsidR="0085372E" w:rsidRPr="0085372E" w:rsidRDefault="0085372E" w:rsidP="001B7530">
            <w:pPr>
              <w:spacing w:line="240" w:lineRule="auto"/>
              <w:rPr>
                <w:rFonts w:ascii="Times New Roman" w:hAnsi="Times New Roman"/>
                <w:b/>
                <w:bCs/>
                <w:sz w:val="24"/>
                <w:szCs w:val="24"/>
              </w:rPr>
            </w:pPr>
            <w:r w:rsidRPr="0085372E">
              <w:rPr>
                <w:rFonts w:ascii="Times New Roman" w:hAnsi="Times New Roman"/>
                <w:b/>
                <w:bCs/>
                <w:sz w:val="24"/>
                <w:szCs w:val="24"/>
              </w:rPr>
              <w:t>70</w:t>
            </w:r>
          </w:p>
        </w:tc>
      </w:tr>
      <w:tr w:rsidR="0085372E" w:rsidRPr="0085372E" w:rsidTr="001B7530">
        <w:trPr>
          <w:trHeight w:val="250"/>
        </w:trPr>
        <w:tc>
          <w:tcPr>
            <w:tcW w:w="879" w:type="dxa"/>
          </w:tcPr>
          <w:p w:rsidR="0085372E" w:rsidRPr="0085372E" w:rsidRDefault="0085372E" w:rsidP="001B7530">
            <w:pPr>
              <w:spacing w:line="240" w:lineRule="auto"/>
              <w:rPr>
                <w:rFonts w:ascii="Times New Roman" w:hAnsi="Times New Roman"/>
                <w:b/>
                <w:bCs/>
                <w:sz w:val="24"/>
                <w:szCs w:val="24"/>
              </w:rPr>
            </w:pPr>
            <w:r w:rsidRPr="0085372E">
              <w:rPr>
                <w:rFonts w:ascii="Times New Roman" w:hAnsi="Times New Roman"/>
                <w:b/>
                <w:bCs/>
                <w:sz w:val="24"/>
                <w:szCs w:val="24"/>
              </w:rPr>
              <w:t>6</w:t>
            </w:r>
          </w:p>
        </w:tc>
        <w:tc>
          <w:tcPr>
            <w:tcW w:w="2806" w:type="dxa"/>
          </w:tcPr>
          <w:p w:rsidR="0085372E" w:rsidRPr="0085372E" w:rsidRDefault="0085372E" w:rsidP="001B7530">
            <w:pPr>
              <w:spacing w:line="240" w:lineRule="auto"/>
              <w:rPr>
                <w:rFonts w:ascii="Times New Roman" w:hAnsi="Times New Roman"/>
                <w:color w:val="000000"/>
                <w:sz w:val="24"/>
                <w:szCs w:val="24"/>
                <w:shd w:val="clear" w:color="auto" w:fill="F8F8FF"/>
              </w:rPr>
            </w:pPr>
            <w:proofErr w:type="spellStart"/>
            <w:r w:rsidRPr="0085372E">
              <w:rPr>
                <w:rFonts w:ascii="Times New Roman" w:hAnsi="Times New Roman"/>
                <w:color w:val="000000"/>
                <w:sz w:val="24"/>
                <w:szCs w:val="24"/>
                <w:shd w:val="clear" w:color="auto" w:fill="F8F8FF"/>
              </w:rPr>
              <w:t>Супрунівський</w:t>
            </w:r>
            <w:proofErr w:type="spellEnd"/>
            <w:r w:rsidRPr="0085372E">
              <w:rPr>
                <w:rFonts w:ascii="Times New Roman" w:hAnsi="Times New Roman"/>
                <w:color w:val="000000"/>
                <w:sz w:val="24"/>
                <w:szCs w:val="24"/>
                <w:shd w:val="clear" w:color="auto" w:fill="F8F8FF"/>
              </w:rPr>
              <w:t xml:space="preserve">  </w:t>
            </w:r>
            <w:proofErr w:type="spellStart"/>
            <w:r w:rsidRPr="0085372E">
              <w:rPr>
                <w:rFonts w:ascii="Times New Roman" w:hAnsi="Times New Roman"/>
                <w:color w:val="000000"/>
                <w:sz w:val="24"/>
                <w:szCs w:val="24"/>
                <w:shd w:val="clear" w:color="auto" w:fill="F8F8FF"/>
              </w:rPr>
              <w:t>навчально-виховний</w:t>
            </w:r>
            <w:proofErr w:type="spellEnd"/>
            <w:r w:rsidRPr="0085372E">
              <w:rPr>
                <w:rFonts w:ascii="Times New Roman" w:hAnsi="Times New Roman"/>
                <w:color w:val="000000"/>
                <w:sz w:val="24"/>
                <w:szCs w:val="24"/>
                <w:shd w:val="clear" w:color="auto" w:fill="F8F8FF"/>
              </w:rPr>
              <w:t xml:space="preserve"> </w:t>
            </w:r>
            <w:proofErr w:type="spellStart"/>
            <w:r w:rsidRPr="0085372E">
              <w:rPr>
                <w:rFonts w:ascii="Times New Roman" w:hAnsi="Times New Roman"/>
                <w:color w:val="000000"/>
                <w:sz w:val="24"/>
                <w:szCs w:val="24"/>
                <w:shd w:val="clear" w:color="auto" w:fill="F8F8FF"/>
              </w:rPr>
              <w:t>ткомпплекс</w:t>
            </w:r>
            <w:proofErr w:type="spellEnd"/>
          </w:p>
        </w:tc>
        <w:tc>
          <w:tcPr>
            <w:tcW w:w="3289" w:type="dxa"/>
          </w:tcPr>
          <w:p w:rsidR="0085372E" w:rsidRPr="0085372E" w:rsidRDefault="0085372E" w:rsidP="001B7530">
            <w:pPr>
              <w:spacing w:line="240" w:lineRule="auto"/>
              <w:rPr>
                <w:rFonts w:ascii="Times New Roman" w:hAnsi="Times New Roman"/>
                <w:sz w:val="24"/>
                <w:szCs w:val="24"/>
              </w:rPr>
            </w:pPr>
            <w:proofErr w:type="spellStart"/>
            <w:r w:rsidRPr="0085372E">
              <w:rPr>
                <w:rFonts w:ascii="Times New Roman" w:hAnsi="Times New Roman"/>
                <w:sz w:val="24"/>
                <w:szCs w:val="24"/>
              </w:rPr>
              <w:t>організація</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гарячого</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харчування</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дітей</w:t>
            </w:r>
            <w:proofErr w:type="spellEnd"/>
          </w:p>
        </w:tc>
        <w:tc>
          <w:tcPr>
            <w:tcW w:w="851" w:type="dxa"/>
          </w:tcPr>
          <w:p w:rsidR="0085372E" w:rsidRPr="0085372E" w:rsidRDefault="0085372E" w:rsidP="001B7530">
            <w:pPr>
              <w:spacing w:line="240" w:lineRule="auto"/>
              <w:rPr>
                <w:rFonts w:ascii="Times New Roman" w:hAnsi="Times New Roman"/>
                <w:b/>
                <w:sz w:val="24"/>
                <w:szCs w:val="24"/>
              </w:rPr>
            </w:pPr>
            <w:r w:rsidRPr="0085372E">
              <w:rPr>
                <w:rFonts w:ascii="Times New Roman" w:hAnsi="Times New Roman"/>
                <w:b/>
                <w:sz w:val="24"/>
                <w:szCs w:val="24"/>
              </w:rPr>
              <w:t>82</w:t>
            </w:r>
          </w:p>
        </w:tc>
        <w:tc>
          <w:tcPr>
            <w:tcW w:w="708" w:type="dxa"/>
            <w:tcBorders>
              <w:top w:val="single" w:sz="4" w:space="0" w:color="auto"/>
              <w:bottom w:val="single" w:sz="4" w:space="0" w:color="auto"/>
            </w:tcBorders>
          </w:tcPr>
          <w:p w:rsidR="0085372E" w:rsidRPr="0085372E" w:rsidRDefault="0085372E" w:rsidP="001B7530">
            <w:pPr>
              <w:spacing w:line="240" w:lineRule="auto"/>
              <w:rPr>
                <w:rFonts w:ascii="Times New Roman" w:hAnsi="Times New Roman"/>
                <w:b/>
                <w:bCs/>
                <w:sz w:val="24"/>
                <w:szCs w:val="24"/>
              </w:rPr>
            </w:pPr>
            <w:r w:rsidRPr="0085372E">
              <w:rPr>
                <w:rFonts w:ascii="Times New Roman" w:hAnsi="Times New Roman"/>
                <w:b/>
                <w:bCs/>
                <w:sz w:val="24"/>
                <w:szCs w:val="24"/>
              </w:rPr>
              <w:t>156</w:t>
            </w:r>
          </w:p>
        </w:tc>
      </w:tr>
      <w:tr w:rsidR="0085372E" w:rsidRPr="0085372E" w:rsidTr="001B7530">
        <w:trPr>
          <w:trHeight w:val="751"/>
        </w:trPr>
        <w:tc>
          <w:tcPr>
            <w:tcW w:w="879" w:type="dxa"/>
          </w:tcPr>
          <w:p w:rsidR="0085372E" w:rsidRPr="0085372E" w:rsidRDefault="0085372E" w:rsidP="001B7530">
            <w:pPr>
              <w:spacing w:line="240" w:lineRule="auto"/>
              <w:rPr>
                <w:rFonts w:ascii="Times New Roman" w:hAnsi="Times New Roman"/>
                <w:b/>
                <w:bCs/>
                <w:sz w:val="24"/>
                <w:szCs w:val="24"/>
              </w:rPr>
            </w:pPr>
            <w:r w:rsidRPr="0085372E">
              <w:rPr>
                <w:rFonts w:ascii="Times New Roman" w:hAnsi="Times New Roman"/>
                <w:b/>
                <w:bCs/>
                <w:sz w:val="24"/>
                <w:szCs w:val="24"/>
              </w:rPr>
              <w:t>7</w:t>
            </w:r>
          </w:p>
        </w:tc>
        <w:tc>
          <w:tcPr>
            <w:tcW w:w="2806" w:type="dxa"/>
          </w:tcPr>
          <w:p w:rsidR="0085372E" w:rsidRPr="0085372E" w:rsidRDefault="0085372E" w:rsidP="001B7530">
            <w:pPr>
              <w:spacing w:line="240" w:lineRule="auto"/>
              <w:rPr>
                <w:rFonts w:ascii="Times New Roman" w:hAnsi="Times New Roman"/>
                <w:sz w:val="24"/>
                <w:szCs w:val="24"/>
              </w:rPr>
            </w:pPr>
            <w:proofErr w:type="spellStart"/>
            <w:r w:rsidRPr="0085372E">
              <w:rPr>
                <w:rFonts w:ascii="Times New Roman" w:hAnsi="Times New Roman"/>
                <w:color w:val="000000"/>
                <w:sz w:val="24"/>
                <w:szCs w:val="24"/>
                <w:shd w:val="clear" w:color="auto" w:fill="F8F8FF"/>
              </w:rPr>
              <w:t>Тахтаулівський</w:t>
            </w:r>
            <w:proofErr w:type="spellEnd"/>
            <w:r w:rsidRPr="0085372E">
              <w:rPr>
                <w:rFonts w:ascii="Times New Roman" w:hAnsi="Times New Roman"/>
                <w:color w:val="000000"/>
                <w:sz w:val="24"/>
                <w:szCs w:val="24"/>
                <w:shd w:val="clear" w:color="auto" w:fill="F8F8FF"/>
              </w:rPr>
              <w:t xml:space="preserve">  </w:t>
            </w:r>
            <w:proofErr w:type="spellStart"/>
            <w:r w:rsidRPr="0085372E">
              <w:rPr>
                <w:rFonts w:ascii="Times New Roman" w:hAnsi="Times New Roman"/>
                <w:color w:val="000000"/>
                <w:sz w:val="24"/>
                <w:szCs w:val="24"/>
                <w:shd w:val="clear" w:color="auto" w:fill="F8F8FF"/>
              </w:rPr>
              <w:t>навчально-виховний</w:t>
            </w:r>
            <w:proofErr w:type="spellEnd"/>
            <w:r w:rsidRPr="0085372E">
              <w:rPr>
                <w:rFonts w:ascii="Times New Roman" w:hAnsi="Times New Roman"/>
                <w:color w:val="000000"/>
                <w:sz w:val="24"/>
                <w:szCs w:val="24"/>
                <w:shd w:val="clear" w:color="auto" w:fill="F8F8FF"/>
              </w:rPr>
              <w:t xml:space="preserve"> </w:t>
            </w:r>
            <w:proofErr w:type="spellStart"/>
            <w:r w:rsidRPr="0085372E">
              <w:rPr>
                <w:rFonts w:ascii="Times New Roman" w:hAnsi="Times New Roman"/>
                <w:color w:val="000000"/>
                <w:sz w:val="24"/>
                <w:szCs w:val="24"/>
                <w:shd w:val="clear" w:color="auto" w:fill="F8F8FF"/>
              </w:rPr>
              <w:t>компплекс</w:t>
            </w:r>
            <w:proofErr w:type="spellEnd"/>
          </w:p>
        </w:tc>
        <w:tc>
          <w:tcPr>
            <w:tcW w:w="3289" w:type="dxa"/>
          </w:tcPr>
          <w:p w:rsidR="0085372E" w:rsidRPr="0085372E" w:rsidRDefault="0085372E" w:rsidP="001B7530">
            <w:pPr>
              <w:spacing w:line="240" w:lineRule="auto"/>
              <w:rPr>
                <w:rFonts w:ascii="Times New Roman" w:hAnsi="Times New Roman"/>
                <w:sz w:val="24"/>
                <w:szCs w:val="24"/>
              </w:rPr>
            </w:pPr>
            <w:proofErr w:type="spellStart"/>
            <w:r w:rsidRPr="0085372E">
              <w:rPr>
                <w:rFonts w:ascii="Times New Roman" w:hAnsi="Times New Roman"/>
                <w:sz w:val="24"/>
                <w:szCs w:val="24"/>
              </w:rPr>
              <w:t>організація</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гарячого</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харчування</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дітей</w:t>
            </w:r>
            <w:proofErr w:type="spellEnd"/>
          </w:p>
        </w:tc>
        <w:tc>
          <w:tcPr>
            <w:tcW w:w="851" w:type="dxa"/>
          </w:tcPr>
          <w:p w:rsidR="0085372E" w:rsidRPr="0085372E" w:rsidRDefault="0085372E" w:rsidP="001B7530">
            <w:pPr>
              <w:spacing w:line="240" w:lineRule="auto"/>
              <w:rPr>
                <w:rFonts w:ascii="Times New Roman" w:hAnsi="Times New Roman"/>
                <w:b/>
                <w:sz w:val="24"/>
                <w:szCs w:val="24"/>
              </w:rPr>
            </w:pPr>
            <w:r w:rsidRPr="0085372E">
              <w:rPr>
                <w:rFonts w:ascii="Times New Roman" w:hAnsi="Times New Roman"/>
                <w:b/>
                <w:sz w:val="24"/>
                <w:szCs w:val="24"/>
              </w:rPr>
              <w:t>82</w:t>
            </w:r>
          </w:p>
        </w:tc>
        <w:tc>
          <w:tcPr>
            <w:tcW w:w="708" w:type="dxa"/>
            <w:tcBorders>
              <w:top w:val="single" w:sz="4" w:space="0" w:color="auto"/>
              <w:bottom w:val="single" w:sz="4" w:space="0" w:color="auto"/>
            </w:tcBorders>
          </w:tcPr>
          <w:p w:rsidR="0085372E" w:rsidRPr="0085372E" w:rsidRDefault="0085372E" w:rsidP="001B7530">
            <w:pPr>
              <w:spacing w:line="240" w:lineRule="auto"/>
              <w:rPr>
                <w:rFonts w:ascii="Times New Roman" w:hAnsi="Times New Roman"/>
                <w:b/>
                <w:bCs/>
                <w:sz w:val="24"/>
                <w:szCs w:val="24"/>
              </w:rPr>
            </w:pPr>
            <w:r w:rsidRPr="0085372E">
              <w:rPr>
                <w:rFonts w:ascii="Times New Roman" w:hAnsi="Times New Roman"/>
                <w:b/>
                <w:bCs/>
                <w:sz w:val="24"/>
                <w:szCs w:val="24"/>
              </w:rPr>
              <w:t>93</w:t>
            </w:r>
          </w:p>
        </w:tc>
      </w:tr>
      <w:tr w:rsidR="0085372E" w:rsidRPr="0085372E" w:rsidTr="001B7530">
        <w:trPr>
          <w:trHeight w:val="1277"/>
        </w:trPr>
        <w:tc>
          <w:tcPr>
            <w:tcW w:w="879" w:type="dxa"/>
          </w:tcPr>
          <w:p w:rsidR="0085372E" w:rsidRPr="0085372E" w:rsidRDefault="0085372E" w:rsidP="001B7530">
            <w:pPr>
              <w:spacing w:line="240" w:lineRule="auto"/>
              <w:rPr>
                <w:rFonts w:ascii="Times New Roman" w:hAnsi="Times New Roman"/>
                <w:b/>
                <w:bCs/>
                <w:sz w:val="24"/>
                <w:szCs w:val="24"/>
              </w:rPr>
            </w:pPr>
            <w:r w:rsidRPr="0085372E">
              <w:rPr>
                <w:rFonts w:ascii="Times New Roman" w:hAnsi="Times New Roman"/>
                <w:b/>
                <w:bCs/>
                <w:sz w:val="24"/>
                <w:szCs w:val="24"/>
              </w:rPr>
              <w:lastRenderedPageBreak/>
              <w:t>8</w:t>
            </w:r>
          </w:p>
        </w:tc>
        <w:tc>
          <w:tcPr>
            <w:tcW w:w="2806" w:type="dxa"/>
          </w:tcPr>
          <w:p w:rsidR="0085372E" w:rsidRPr="0085372E" w:rsidRDefault="0085372E" w:rsidP="001B7530">
            <w:pPr>
              <w:spacing w:line="240" w:lineRule="auto"/>
              <w:rPr>
                <w:rFonts w:ascii="Times New Roman" w:hAnsi="Times New Roman"/>
                <w:color w:val="000000"/>
                <w:sz w:val="24"/>
                <w:szCs w:val="24"/>
                <w:shd w:val="clear" w:color="auto" w:fill="F8F8FF"/>
              </w:rPr>
            </w:pPr>
            <w:proofErr w:type="spellStart"/>
            <w:r w:rsidRPr="0085372E">
              <w:rPr>
                <w:rFonts w:ascii="Times New Roman" w:hAnsi="Times New Roman"/>
                <w:color w:val="000000"/>
                <w:sz w:val="24"/>
                <w:szCs w:val="24"/>
                <w:shd w:val="clear" w:color="auto" w:fill="F8F8FF"/>
              </w:rPr>
              <w:t>Ковалівська</w:t>
            </w:r>
            <w:proofErr w:type="spellEnd"/>
            <w:r w:rsidRPr="0085372E">
              <w:rPr>
                <w:rFonts w:ascii="Times New Roman" w:hAnsi="Times New Roman"/>
                <w:color w:val="000000"/>
                <w:sz w:val="24"/>
                <w:szCs w:val="24"/>
                <w:shd w:val="clear" w:color="auto" w:fill="F8F8FF"/>
              </w:rPr>
              <w:t xml:space="preserve"> </w:t>
            </w:r>
            <w:proofErr w:type="spellStart"/>
            <w:r w:rsidRPr="0085372E">
              <w:rPr>
                <w:rFonts w:ascii="Times New Roman" w:hAnsi="Times New Roman"/>
                <w:color w:val="000000"/>
                <w:sz w:val="24"/>
                <w:szCs w:val="24"/>
                <w:shd w:val="clear" w:color="auto" w:fill="F8F8FF"/>
              </w:rPr>
              <w:t>загальноосвітня</w:t>
            </w:r>
            <w:proofErr w:type="spellEnd"/>
            <w:r w:rsidRPr="0085372E">
              <w:rPr>
                <w:rFonts w:ascii="Times New Roman" w:hAnsi="Times New Roman"/>
                <w:color w:val="000000"/>
                <w:sz w:val="24"/>
                <w:szCs w:val="24"/>
                <w:shd w:val="clear" w:color="auto" w:fill="F8F8FF"/>
              </w:rPr>
              <w:t xml:space="preserve"> школа І </w:t>
            </w:r>
            <w:proofErr w:type="spellStart"/>
            <w:r w:rsidRPr="0085372E">
              <w:rPr>
                <w:rFonts w:ascii="Times New Roman" w:hAnsi="Times New Roman"/>
                <w:color w:val="000000"/>
                <w:sz w:val="24"/>
                <w:szCs w:val="24"/>
                <w:shd w:val="clear" w:color="auto" w:fill="F8F8FF"/>
              </w:rPr>
              <w:t>ступеня</w:t>
            </w:r>
            <w:proofErr w:type="spellEnd"/>
            <w:r w:rsidRPr="0085372E">
              <w:rPr>
                <w:rFonts w:ascii="Times New Roman" w:hAnsi="Times New Roman"/>
                <w:color w:val="000000"/>
                <w:sz w:val="24"/>
                <w:szCs w:val="24"/>
                <w:shd w:val="clear" w:color="auto" w:fill="F8F8FF"/>
              </w:rPr>
              <w:t xml:space="preserve"> </w:t>
            </w:r>
            <w:proofErr w:type="spellStart"/>
            <w:r w:rsidRPr="0085372E">
              <w:rPr>
                <w:rFonts w:ascii="Times New Roman" w:hAnsi="Times New Roman"/>
                <w:color w:val="000000"/>
                <w:sz w:val="24"/>
                <w:szCs w:val="24"/>
                <w:shd w:val="clear" w:color="auto" w:fill="F8F8FF"/>
              </w:rPr>
              <w:t>Полтавської</w:t>
            </w:r>
            <w:proofErr w:type="spellEnd"/>
            <w:r w:rsidRPr="0085372E">
              <w:rPr>
                <w:rFonts w:ascii="Times New Roman" w:hAnsi="Times New Roman"/>
                <w:color w:val="000000"/>
                <w:sz w:val="24"/>
                <w:szCs w:val="24"/>
                <w:shd w:val="clear" w:color="auto" w:fill="F8F8FF"/>
              </w:rPr>
              <w:t xml:space="preserve"> </w:t>
            </w:r>
            <w:proofErr w:type="spellStart"/>
            <w:r w:rsidRPr="0085372E">
              <w:rPr>
                <w:rFonts w:ascii="Times New Roman" w:hAnsi="Times New Roman"/>
                <w:color w:val="000000"/>
                <w:sz w:val="24"/>
                <w:szCs w:val="24"/>
                <w:shd w:val="clear" w:color="auto" w:fill="F8F8FF"/>
              </w:rPr>
              <w:t>міської</w:t>
            </w:r>
            <w:proofErr w:type="spellEnd"/>
            <w:r w:rsidRPr="0085372E">
              <w:rPr>
                <w:rFonts w:ascii="Times New Roman" w:hAnsi="Times New Roman"/>
                <w:color w:val="000000"/>
                <w:sz w:val="24"/>
                <w:szCs w:val="24"/>
                <w:shd w:val="clear" w:color="auto" w:fill="F8F8FF"/>
              </w:rPr>
              <w:t xml:space="preserve"> </w:t>
            </w:r>
            <w:proofErr w:type="gramStart"/>
            <w:r w:rsidRPr="0085372E">
              <w:rPr>
                <w:rFonts w:ascii="Times New Roman" w:hAnsi="Times New Roman"/>
                <w:color w:val="000000"/>
                <w:sz w:val="24"/>
                <w:szCs w:val="24"/>
                <w:shd w:val="clear" w:color="auto" w:fill="F8F8FF"/>
              </w:rPr>
              <w:t>ради</w:t>
            </w:r>
            <w:proofErr w:type="gramEnd"/>
            <w:r w:rsidRPr="0085372E">
              <w:rPr>
                <w:rFonts w:ascii="Times New Roman" w:hAnsi="Times New Roman"/>
                <w:color w:val="000000"/>
                <w:sz w:val="24"/>
                <w:szCs w:val="24"/>
                <w:shd w:val="clear" w:color="auto" w:fill="F8F8FF"/>
              </w:rPr>
              <w:tab/>
            </w:r>
          </w:p>
        </w:tc>
        <w:tc>
          <w:tcPr>
            <w:tcW w:w="3289" w:type="dxa"/>
          </w:tcPr>
          <w:p w:rsidR="0085372E" w:rsidRPr="0085372E" w:rsidRDefault="0085372E" w:rsidP="001B7530">
            <w:pPr>
              <w:spacing w:line="240" w:lineRule="auto"/>
              <w:rPr>
                <w:rFonts w:ascii="Times New Roman" w:hAnsi="Times New Roman"/>
                <w:sz w:val="24"/>
                <w:szCs w:val="24"/>
              </w:rPr>
            </w:pPr>
            <w:proofErr w:type="spellStart"/>
            <w:r w:rsidRPr="0085372E">
              <w:rPr>
                <w:rFonts w:ascii="Times New Roman" w:hAnsi="Times New Roman"/>
                <w:sz w:val="24"/>
                <w:szCs w:val="24"/>
              </w:rPr>
              <w:t>організація</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гарячого</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харчування</w:t>
            </w:r>
            <w:proofErr w:type="spellEnd"/>
            <w:r w:rsidRPr="0085372E">
              <w:rPr>
                <w:rFonts w:ascii="Times New Roman" w:hAnsi="Times New Roman"/>
                <w:sz w:val="24"/>
                <w:szCs w:val="24"/>
              </w:rPr>
              <w:t xml:space="preserve"> </w:t>
            </w:r>
            <w:proofErr w:type="spellStart"/>
            <w:r w:rsidRPr="0085372E">
              <w:rPr>
                <w:rFonts w:ascii="Times New Roman" w:hAnsi="Times New Roman"/>
                <w:sz w:val="24"/>
                <w:szCs w:val="24"/>
              </w:rPr>
              <w:t>дітей</w:t>
            </w:r>
            <w:proofErr w:type="spellEnd"/>
          </w:p>
        </w:tc>
        <w:tc>
          <w:tcPr>
            <w:tcW w:w="851" w:type="dxa"/>
          </w:tcPr>
          <w:p w:rsidR="0085372E" w:rsidRPr="0085372E" w:rsidRDefault="0085372E" w:rsidP="001B7530">
            <w:pPr>
              <w:spacing w:line="240" w:lineRule="auto"/>
              <w:rPr>
                <w:rFonts w:ascii="Times New Roman" w:hAnsi="Times New Roman"/>
                <w:b/>
                <w:sz w:val="24"/>
                <w:szCs w:val="24"/>
              </w:rPr>
            </w:pPr>
          </w:p>
          <w:p w:rsidR="0085372E" w:rsidRPr="0085372E" w:rsidRDefault="0085372E" w:rsidP="001B7530">
            <w:pPr>
              <w:spacing w:line="240" w:lineRule="auto"/>
              <w:rPr>
                <w:rFonts w:ascii="Times New Roman" w:hAnsi="Times New Roman"/>
                <w:b/>
                <w:sz w:val="24"/>
                <w:szCs w:val="24"/>
              </w:rPr>
            </w:pPr>
            <w:r w:rsidRPr="0085372E">
              <w:rPr>
                <w:rFonts w:ascii="Times New Roman" w:hAnsi="Times New Roman"/>
                <w:b/>
                <w:sz w:val="24"/>
                <w:szCs w:val="24"/>
              </w:rPr>
              <w:t>82</w:t>
            </w:r>
          </w:p>
        </w:tc>
        <w:tc>
          <w:tcPr>
            <w:tcW w:w="708" w:type="dxa"/>
            <w:tcBorders>
              <w:top w:val="single" w:sz="4" w:space="0" w:color="auto"/>
              <w:bottom w:val="single" w:sz="4" w:space="0" w:color="auto"/>
            </w:tcBorders>
          </w:tcPr>
          <w:p w:rsidR="0085372E" w:rsidRPr="0085372E" w:rsidRDefault="0085372E" w:rsidP="001B7530">
            <w:pPr>
              <w:spacing w:line="240" w:lineRule="auto"/>
              <w:rPr>
                <w:rFonts w:ascii="Times New Roman" w:hAnsi="Times New Roman"/>
                <w:b/>
                <w:bCs/>
                <w:sz w:val="24"/>
                <w:szCs w:val="24"/>
              </w:rPr>
            </w:pPr>
          </w:p>
          <w:p w:rsidR="0085372E" w:rsidRPr="0085372E" w:rsidRDefault="0085372E" w:rsidP="001B7530">
            <w:pPr>
              <w:spacing w:line="240" w:lineRule="auto"/>
              <w:rPr>
                <w:rFonts w:ascii="Times New Roman" w:hAnsi="Times New Roman"/>
                <w:b/>
                <w:bCs/>
                <w:sz w:val="24"/>
                <w:szCs w:val="24"/>
              </w:rPr>
            </w:pPr>
            <w:r w:rsidRPr="0085372E">
              <w:rPr>
                <w:rFonts w:ascii="Times New Roman" w:hAnsi="Times New Roman"/>
                <w:b/>
                <w:bCs/>
                <w:sz w:val="24"/>
                <w:szCs w:val="24"/>
              </w:rPr>
              <w:t>81</w:t>
            </w:r>
          </w:p>
        </w:tc>
      </w:tr>
      <w:tr w:rsidR="0085372E" w:rsidRPr="0085372E" w:rsidTr="001B7530">
        <w:trPr>
          <w:trHeight w:val="468"/>
        </w:trPr>
        <w:tc>
          <w:tcPr>
            <w:tcW w:w="8533" w:type="dxa"/>
            <w:gridSpan w:val="5"/>
            <w:tcBorders>
              <w:bottom w:val="single" w:sz="4" w:space="0" w:color="auto"/>
            </w:tcBorders>
          </w:tcPr>
          <w:p w:rsidR="0085372E" w:rsidRPr="0085372E" w:rsidRDefault="0085372E" w:rsidP="001B7530">
            <w:pPr>
              <w:spacing w:line="240" w:lineRule="auto"/>
              <w:rPr>
                <w:rFonts w:ascii="Times New Roman" w:hAnsi="Times New Roman"/>
                <w:b/>
                <w:bCs/>
                <w:sz w:val="24"/>
                <w:szCs w:val="24"/>
              </w:rPr>
            </w:pPr>
            <w:proofErr w:type="spellStart"/>
            <w:r w:rsidRPr="0085372E">
              <w:rPr>
                <w:rFonts w:ascii="Times New Roman" w:hAnsi="Times New Roman"/>
                <w:b/>
                <w:sz w:val="24"/>
                <w:szCs w:val="24"/>
              </w:rPr>
              <w:t>Учасник</w:t>
            </w:r>
            <w:proofErr w:type="spellEnd"/>
            <w:r w:rsidRPr="0085372E">
              <w:rPr>
                <w:rFonts w:ascii="Times New Roman" w:hAnsi="Times New Roman"/>
                <w:b/>
                <w:sz w:val="24"/>
                <w:szCs w:val="24"/>
              </w:rPr>
              <w:t xml:space="preserve"> </w:t>
            </w:r>
            <w:proofErr w:type="spellStart"/>
            <w:proofErr w:type="gramStart"/>
            <w:r w:rsidRPr="0085372E">
              <w:rPr>
                <w:rFonts w:ascii="Times New Roman" w:hAnsi="Times New Roman"/>
                <w:b/>
                <w:sz w:val="24"/>
                <w:szCs w:val="24"/>
              </w:rPr>
              <w:t>п</w:t>
            </w:r>
            <w:proofErr w:type="gramEnd"/>
            <w:r w:rsidRPr="0085372E">
              <w:rPr>
                <w:rFonts w:ascii="Times New Roman" w:hAnsi="Times New Roman"/>
                <w:b/>
                <w:sz w:val="24"/>
                <w:szCs w:val="24"/>
              </w:rPr>
              <w:t>ідтверджує</w:t>
            </w:r>
            <w:proofErr w:type="spellEnd"/>
            <w:r w:rsidRPr="0085372E">
              <w:rPr>
                <w:rFonts w:ascii="Times New Roman" w:hAnsi="Times New Roman"/>
                <w:b/>
                <w:sz w:val="24"/>
                <w:szCs w:val="24"/>
              </w:rPr>
              <w:t xml:space="preserve"> </w:t>
            </w:r>
            <w:proofErr w:type="spellStart"/>
            <w:r w:rsidRPr="0085372E">
              <w:rPr>
                <w:rFonts w:ascii="Times New Roman" w:hAnsi="Times New Roman"/>
                <w:b/>
                <w:sz w:val="24"/>
                <w:szCs w:val="24"/>
              </w:rPr>
              <w:t>застосування</w:t>
            </w:r>
            <w:proofErr w:type="spellEnd"/>
            <w:r w:rsidRPr="0085372E">
              <w:rPr>
                <w:rFonts w:ascii="Times New Roman" w:hAnsi="Times New Roman"/>
                <w:b/>
                <w:sz w:val="24"/>
                <w:szCs w:val="24"/>
              </w:rPr>
              <w:t xml:space="preserve"> </w:t>
            </w:r>
            <w:proofErr w:type="spellStart"/>
            <w:r w:rsidRPr="0085372E">
              <w:rPr>
                <w:rFonts w:ascii="Times New Roman" w:hAnsi="Times New Roman"/>
                <w:b/>
                <w:sz w:val="24"/>
                <w:szCs w:val="24"/>
              </w:rPr>
              <w:t>заходів</w:t>
            </w:r>
            <w:proofErr w:type="spellEnd"/>
            <w:r w:rsidRPr="0085372E">
              <w:rPr>
                <w:rFonts w:ascii="Times New Roman" w:hAnsi="Times New Roman"/>
                <w:b/>
                <w:sz w:val="24"/>
                <w:szCs w:val="24"/>
              </w:rPr>
              <w:t xml:space="preserve"> </w:t>
            </w:r>
            <w:proofErr w:type="spellStart"/>
            <w:r w:rsidRPr="0085372E">
              <w:rPr>
                <w:rFonts w:ascii="Times New Roman" w:hAnsi="Times New Roman"/>
                <w:b/>
                <w:sz w:val="24"/>
                <w:szCs w:val="24"/>
              </w:rPr>
              <w:t>із</w:t>
            </w:r>
            <w:proofErr w:type="spellEnd"/>
            <w:r w:rsidRPr="0085372E">
              <w:rPr>
                <w:rFonts w:ascii="Times New Roman" w:hAnsi="Times New Roman"/>
                <w:b/>
                <w:sz w:val="24"/>
                <w:szCs w:val="24"/>
              </w:rPr>
              <w:t xml:space="preserve"> </w:t>
            </w:r>
            <w:proofErr w:type="spellStart"/>
            <w:r w:rsidRPr="0085372E">
              <w:rPr>
                <w:rFonts w:ascii="Times New Roman" w:hAnsi="Times New Roman"/>
                <w:b/>
                <w:sz w:val="24"/>
                <w:szCs w:val="24"/>
              </w:rPr>
              <w:t>захисту</w:t>
            </w:r>
            <w:proofErr w:type="spellEnd"/>
            <w:r w:rsidRPr="0085372E">
              <w:rPr>
                <w:rFonts w:ascii="Times New Roman" w:hAnsi="Times New Roman"/>
                <w:b/>
                <w:sz w:val="24"/>
                <w:szCs w:val="24"/>
              </w:rPr>
              <w:t xml:space="preserve"> </w:t>
            </w:r>
            <w:proofErr w:type="spellStart"/>
            <w:r w:rsidRPr="0085372E">
              <w:rPr>
                <w:rFonts w:ascii="Times New Roman" w:hAnsi="Times New Roman"/>
                <w:b/>
                <w:sz w:val="24"/>
                <w:szCs w:val="24"/>
              </w:rPr>
              <w:t>довкілля</w:t>
            </w:r>
            <w:proofErr w:type="spellEnd"/>
            <w:r w:rsidRPr="0085372E">
              <w:rPr>
                <w:rFonts w:ascii="Times New Roman" w:hAnsi="Times New Roman"/>
                <w:b/>
                <w:sz w:val="24"/>
                <w:szCs w:val="24"/>
              </w:rPr>
              <w:t xml:space="preserve"> до предмету </w:t>
            </w:r>
            <w:proofErr w:type="spellStart"/>
            <w:r w:rsidRPr="0085372E">
              <w:rPr>
                <w:rFonts w:ascii="Times New Roman" w:hAnsi="Times New Roman"/>
                <w:b/>
                <w:sz w:val="24"/>
                <w:szCs w:val="24"/>
              </w:rPr>
              <w:t>закупівлі</w:t>
            </w:r>
            <w:proofErr w:type="spellEnd"/>
          </w:p>
        </w:tc>
      </w:tr>
    </w:tbl>
    <w:p w:rsidR="0085372E" w:rsidRPr="0085372E" w:rsidRDefault="0085372E" w:rsidP="0085372E">
      <w:pPr>
        <w:spacing w:after="0" w:line="240" w:lineRule="auto"/>
        <w:jc w:val="both"/>
        <w:rPr>
          <w:rFonts w:ascii="Times New Roman" w:hAnsi="Times New Roman"/>
          <w:sz w:val="24"/>
          <w:szCs w:val="24"/>
        </w:rPr>
      </w:pPr>
    </w:p>
    <w:p w:rsidR="0085372E" w:rsidRPr="0085372E" w:rsidRDefault="0085372E" w:rsidP="0085372E">
      <w:pPr>
        <w:spacing w:after="0" w:line="240" w:lineRule="auto"/>
        <w:jc w:val="both"/>
        <w:rPr>
          <w:rFonts w:ascii="Times New Roman" w:hAnsi="Times New Roman"/>
          <w:sz w:val="24"/>
          <w:szCs w:val="24"/>
        </w:rPr>
      </w:pPr>
    </w:p>
    <w:p w:rsidR="0085372E" w:rsidRPr="0085372E" w:rsidRDefault="0085372E" w:rsidP="0085372E">
      <w:pPr>
        <w:spacing w:after="0" w:line="240" w:lineRule="auto"/>
        <w:jc w:val="both"/>
        <w:rPr>
          <w:rFonts w:ascii="Times New Roman" w:hAnsi="Times New Roman"/>
          <w:sz w:val="24"/>
          <w:szCs w:val="24"/>
        </w:rPr>
      </w:pPr>
    </w:p>
    <w:p w:rsidR="0085372E" w:rsidRPr="0085372E" w:rsidRDefault="0085372E" w:rsidP="0085372E">
      <w:pPr>
        <w:spacing w:after="0" w:line="240" w:lineRule="auto"/>
        <w:ind w:left="284"/>
        <w:jc w:val="both"/>
        <w:rPr>
          <w:rFonts w:ascii="Times New Roman" w:hAnsi="Times New Roman"/>
          <w:sz w:val="24"/>
          <w:szCs w:val="24"/>
        </w:rPr>
      </w:pPr>
    </w:p>
    <w:p w:rsidR="0085372E" w:rsidRPr="0085372E" w:rsidRDefault="0085372E" w:rsidP="0085372E">
      <w:pPr>
        <w:spacing w:after="0" w:line="240" w:lineRule="auto"/>
        <w:ind w:left="284"/>
        <w:jc w:val="both"/>
        <w:rPr>
          <w:rFonts w:ascii="Times New Roman" w:hAnsi="Times New Roman"/>
          <w:sz w:val="24"/>
          <w:szCs w:val="24"/>
        </w:rPr>
      </w:pPr>
    </w:p>
    <w:p w:rsidR="0085372E" w:rsidRPr="0085372E" w:rsidRDefault="0085372E" w:rsidP="0085372E">
      <w:pPr>
        <w:spacing w:after="0" w:line="240" w:lineRule="auto"/>
        <w:ind w:left="284"/>
        <w:jc w:val="both"/>
        <w:rPr>
          <w:rFonts w:ascii="Times New Roman" w:hAnsi="Times New Roman"/>
          <w:sz w:val="24"/>
          <w:szCs w:val="24"/>
        </w:rPr>
      </w:pPr>
    </w:p>
    <w:p w:rsidR="0085372E" w:rsidRPr="0085372E" w:rsidRDefault="0085372E" w:rsidP="0085372E">
      <w:pPr>
        <w:spacing w:after="0" w:line="240" w:lineRule="auto"/>
        <w:ind w:left="284"/>
        <w:jc w:val="both"/>
        <w:rPr>
          <w:rFonts w:ascii="Times New Roman" w:hAnsi="Times New Roman"/>
          <w:sz w:val="24"/>
          <w:szCs w:val="24"/>
        </w:rPr>
      </w:pPr>
    </w:p>
    <w:p w:rsidR="0085372E" w:rsidRPr="0085372E" w:rsidRDefault="0085372E" w:rsidP="0085372E">
      <w:pPr>
        <w:spacing w:after="0" w:line="240" w:lineRule="auto"/>
        <w:ind w:left="284"/>
        <w:jc w:val="both"/>
        <w:rPr>
          <w:rFonts w:ascii="Times New Roman" w:hAnsi="Times New Roman"/>
          <w:sz w:val="24"/>
          <w:szCs w:val="24"/>
        </w:rPr>
      </w:pPr>
    </w:p>
    <w:p w:rsidR="0085372E" w:rsidRPr="0085372E" w:rsidRDefault="0085372E" w:rsidP="0085372E">
      <w:pPr>
        <w:spacing w:after="0" w:line="240" w:lineRule="auto"/>
        <w:ind w:left="284"/>
        <w:jc w:val="both"/>
        <w:rPr>
          <w:rFonts w:ascii="Times New Roman" w:hAnsi="Times New Roman"/>
          <w:sz w:val="24"/>
          <w:szCs w:val="24"/>
        </w:rPr>
      </w:pPr>
    </w:p>
    <w:p w:rsidR="0085372E" w:rsidRPr="0085372E" w:rsidRDefault="0085372E" w:rsidP="0085372E">
      <w:pPr>
        <w:spacing w:after="0" w:line="240" w:lineRule="auto"/>
        <w:ind w:left="284"/>
        <w:jc w:val="both"/>
        <w:rPr>
          <w:rFonts w:ascii="Times New Roman" w:hAnsi="Times New Roman"/>
          <w:sz w:val="24"/>
          <w:szCs w:val="24"/>
        </w:rPr>
      </w:pPr>
    </w:p>
    <w:p w:rsidR="0085372E" w:rsidRPr="0085372E" w:rsidRDefault="0085372E" w:rsidP="0085372E">
      <w:pPr>
        <w:spacing w:after="0" w:line="240" w:lineRule="auto"/>
        <w:ind w:left="284"/>
        <w:jc w:val="both"/>
        <w:rPr>
          <w:rFonts w:ascii="Times New Roman" w:hAnsi="Times New Roman"/>
          <w:sz w:val="24"/>
          <w:szCs w:val="24"/>
        </w:rPr>
      </w:pPr>
    </w:p>
    <w:p w:rsidR="0085372E" w:rsidRPr="0085372E" w:rsidRDefault="0085372E" w:rsidP="0085372E">
      <w:pPr>
        <w:rPr>
          <w:rFonts w:ascii="Times New Roman" w:hAnsi="Times New Roman"/>
          <w:sz w:val="24"/>
          <w:szCs w:val="24"/>
        </w:rPr>
      </w:pPr>
    </w:p>
    <w:p w:rsidR="0085372E" w:rsidRPr="0085372E" w:rsidRDefault="0085372E" w:rsidP="0085372E">
      <w:pPr>
        <w:rPr>
          <w:rFonts w:ascii="Times New Roman" w:hAnsi="Times New Roman"/>
          <w:sz w:val="24"/>
          <w:szCs w:val="24"/>
        </w:rPr>
      </w:pPr>
    </w:p>
    <w:p w:rsidR="0085372E" w:rsidRPr="0085372E" w:rsidRDefault="0085372E" w:rsidP="0085372E">
      <w:pPr>
        <w:rPr>
          <w:rFonts w:ascii="Times New Roman" w:hAnsi="Times New Roman"/>
          <w:sz w:val="24"/>
          <w:szCs w:val="24"/>
        </w:rPr>
      </w:pPr>
    </w:p>
    <w:p w:rsidR="0085372E" w:rsidRPr="0085372E" w:rsidRDefault="0085372E" w:rsidP="0085372E">
      <w:pPr>
        <w:rPr>
          <w:rFonts w:ascii="Times New Roman" w:hAnsi="Times New Roman"/>
          <w:sz w:val="24"/>
          <w:szCs w:val="24"/>
        </w:rPr>
      </w:pPr>
    </w:p>
    <w:p w:rsidR="0085372E" w:rsidRPr="0085372E" w:rsidRDefault="0085372E" w:rsidP="0085372E">
      <w:pPr>
        <w:rPr>
          <w:rFonts w:ascii="Times New Roman" w:hAnsi="Times New Roman"/>
          <w:sz w:val="24"/>
          <w:szCs w:val="24"/>
        </w:rPr>
      </w:pPr>
    </w:p>
    <w:p w:rsidR="0085372E" w:rsidRPr="0085372E" w:rsidRDefault="0085372E" w:rsidP="0085372E">
      <w:pPr>
        <w:rPr>
          <w:rFonts w:ascii="Times New Roman" w:hAnsi="Times New Roman"/>
          <w:sz w:val="24"/>
          <w:szCs w:val="24"/>
        </w:rPr>
      </w:pPr>
    </w:p>
    <w:p w:rsidR="0085372E" w:rsidRPr="0085372E" w:rsidRDefault="0085372E" w:rsidP="0085372E">
      <w:pPr>
        <w:rPr>
          <w:rFonts w:ascii="Times New Roman" w:hAnsi="Times New Roman"/>
          <w:sz w:val="24"/>
          <w:szCs w:val="24"/>
        </w:rPr>
      </w:pPr>
    </w:p>
    <w:p w:rsidR="0085372E" w:rsidRPr="0085372E" w:rsidRDefault="0085372E" w:rsidP="0085372E">
      <w:pPr>
        <w:rPr>
          <w:rFonts w:ascii="Times New Roman" w:hAnsi="Times New Roman"/>
          <w:sz w:val="24"/>
          <w:szCs w:val="24"/>
        </w:rPr>
      </w:pPr>
    </w:p>
    <w:p w:rsidR="0085372E" w:rsidRPr="0085372E" w:rsidRDefault="0085372E" w:rsidP="0085372E">
      <w:pPr>
        <w:rPr>
          <w:rFonts w:ascii="Times New Roman" w:hAnsi="Times New Roman"/>
          <w:sz w:val="24"/>
          <w:szCs w:val="24"/>
        </w:rPr>
      </w:pPr>
    </w:p>
    <w:p w:rsidR="0085372E" w:rsidRPr="0085372E" w:rsidRDefault="0085372E" w:rsidP="0085372E">
      <w:pPr>
        <w:tabs>
          <w:tab w:val="left" w:pos="2291"/>
        </w:tabs>
        <w:rPr>
          <w:rFonts w:ascii="Times New Roman" w:hAnsi="Times New Roman"/>
          <w:sz w:val="24"/>
          <w:szCs w:val="24"/>
        </w:rPr>
      </w:pPr>
    </w:p>
    <w:p w:rsidR="003B6070" w:rsidRPr="0085372E" w:rsidRDefault="003B6070" w:rsidP="003B6070">
      <w:pPr>
        <w:spacing w:after="0" w:line="240" w:lineRule="auto"/>
        <w:rPr>
          <w:rFonts w:ascii="Times New Roman" w:hAnsi="Times New Roman"/>
          <w:b/>
        </w:rPr>
      </w:pPr>
    </w:p>
    <w:p w:rsidR="003B6070" w:rsidRPr="00697609" w:rsidRDefault="003B6070" w:rsidP="003B6070">
      <w:pPr>
        <w:spacing w:after="0" w:line="240" w:lineRule="auto"/>
        <w:rPr>
          <w:rFonts w:ascii="Times New Roman" w:hAnsi="Times New Roman"/>
          <w:b/>
          <w:lang w:val="uk-UA"/>
        </w:rPr>
      </w:pPr>
    </w:p>
    <w:p w:rsidR="003B6070" w:rsidRPr="00697609" w:rsidRDefault="003B6070" w:rsidP="003B6070">
      <w:pPr>
        <w:spacing w:after="0" w:line="240" w:lineRule="auto"/>
        <w:rPr>
          <w:rFonts w:ascii="Times New Roman" w:hAnsi="Times New Roman"/>
          <w:b/>
          <w:lang w:val="uk-UA" w:eastAsia="en-US"/>
        </w:rPr>
      </w:pPr>
    </w:p>
    <w:p w:rsidR="003B6070" w:rsidRPr="00697609" w:rsidRDefault="003B6070" w:rsidP="003B6070">
      <w:pPr>
        <w:spacing w:after="0" w:line="240" w:lineRule="auto"/>
        <w:rPr>
          <w:rFonts w:ascii="Times New Roman" w:hAnsi="Times New Roman"/>
          <w:b/>
          <w:lang w:val="uk-UA"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216"/>
      </w:tblGrid>
      <w:tr w:rsidR="00920D13" w:rsidRPr="00697609" w:rsidTr="001667F4">
        <w:tc>
          <w:tcPr>
            <w:tcW w:w="4815" w:type="dxa"/>
            <w:tcBorders>
              <w:top w:val="single" w:sz="4" w:space="0" w:color="auto"/>
              <w:left w:val="single" w:sz="4" w:space="0" w:color="auto"/>
              <w:bottom w:val="single" w:sz="4" w:space="0" w:color="auto"/>
              <w:right w:val="single" w:sz="4" w:space="0" w:color="auto"/>
            </w:tcBorders>
          </w:tcPr>
          <w:p w:rsidR="00920D13" w:rsidRPr="00697609" w:rsidRDefault="00920D13" w:rsidP="00D37615">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Замовник</w:t>
            </w:r>
          </w:p>
          <w:p w:rsidR="00920D13" w:rsidRPr="00697609" w:rsidRDefault="00F92A16" w:rsidP="00D37615">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Департамент освіти</w:t>
            </w:r>
            <w:r w:rsidR="00920D13" w:rsidRPr="00697609">
              <w:rPr>
                <w:rFonts w:ascii="Times New Roman" w:hAnsi="Times New Roman"/>
                <w:lang w:val="uk-UA"/>
              </w:rPr>
              <w:t xml:space="preserve"> Полтавської міської ради</w:t>
            </w:r>
          </w:p>
          <w:p w:rsidR="00920D13" w:rsidRPr="00697609" w:rsidRDefault="00920D13" w:rsidP="00D37615">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36000, м. Полтава, вул. Соборності, 36</w:t>
            </w:r>
          </w:p>
          <w:p w:rsidR="00920D13" w:rsidRPr="00697609" w:rsidRDefault="00920D13" w:rsidP="00D37615">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р/р ______________</w:t>
            </w:r>
          </w:p>
          <w:p w:rsidR="00920D13" w:rsidRPr="00697609" w:rsidRDefault="00920D13" w:rsidP="00D37615">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УДКСУ в Полтавській обл.</w:t>
            </w:r>
          </w:p>
          <w:p w:rsidR="00920D13" w:rsidRPr="00697609" w:rsidRDefault="00920D13" w:rsidP="00D37615">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ЄДРПОУ 02145725</w:t>
            </w:r>
          </w:p>
          <w:p w:rsidR="00920D13" w:rsidRPr="00697609" w:rsidRDefault="00920D13" w:rsidP="00D37615">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Тел. (05322) 52-28-78</w:t>
            </w:r>
          </w:p>
          <w:p w:rsidR="00920D13" w:rsidRPr="00697609" w:rsidRDefault="00920D13" w:rsidP="00D37615">
            <w:pPr>
              <w:shd w:val="clear" w:color="auto" w:fill="FFFFFF"/>
              <w:spacing w:after="0" w:line="240" w:lineRule="auto"/>
              <w:jc w:val="center"/>
              <w:rPr>
                <w:rFonts w:ascii="Times New Roman" w:hAnsi="Times New Roman"/>
                <w:lang w:val="uk-UA"/>
              </w:rPr>
            </w:pPr>
          </w:p>
          <w:p w:rsidR="00920D13" w:rsidRPr="00697609" w:rsidRDefault="00920D13" w:rsidP="00D37615">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 xml:space="preserve">      /__________/ _________</w:t>
            </w:r>
          </w:p>
          <w:p w:rsidR="00920D13" w:rsidRPr="00697609" w:rsidRDefault="00920D13" w:rsidP="00D37615">
            <w:pPr>
              <w:spacing w:after="0" w:line="240" w:lineRule="auto"/>
              <w:jc w:val="center"/>
              <w:rPr>
                <w:rFonts w:ascii="Times New Roman" w:hAnsi="Times New Roman"/>
                <w:lang w:val="uk-UA"/>
              </w:rPr>
            </w:pPr>
            <w:r w:rsidRPr="00697609">
              <w:rPr>
                <w:rFonts w:ascii="Times New Roman" w:hAnsi="Times New Roman"/>
                <w:lang w:val="uk-UA"/>
              </w:rPr>
              <w:t xml:space="preserve">           (підпис та печатка)</w:t>
            </w:r>
          </w:p>
        </w:tc>
        <w:tc>
          <w:tcPr>
            <w:tcW w:w="5216" w:type="dxa"/>
            <w:tcBorders>
              <w:top w:val="single" w:sz="4" w:space="0" w:color="auto"/>
              <w:left w:val="single" w:sz="4" w:space="0" w:color="auto"/>
              <w:bottom w:val="single" w:sz="4" w:space="0" w:color="auto"/>
              <w:right w:val="single" w:sz="4" w:space="0" w:color="auto"/>
            </w:tcBorders>
            <w:hideMark/>
          </w:tcPr>
          <w:p w:rsidR="00920D13" w:rsidRPr="00697609" w:rsidRDefault="001667F4" w:rsidP="00D37615">
            <w:pPr>
              <w:spacing w:after="0" w:line="240" w:lineRule="auto"/>
              <w:jc w:val="center"/>
              <w:rPr>
                <w:rFonts w:ascii="Times New Roman" w:hAnsi="Times New Roman"/>
                <w:lang w:val="uk-UA"/>
              </w:rPr>
            </w:pPr>
            <w:r w:rsidRPr="00697609">
              <w:rPr>
                <w:rFonts w:ascii="Times New Roman" w:hAnsi="Times New Roman"/>
                <w:lang w:val="uk-UA"/>
              </w:rPr>
              <w:t>Виконавець</w:t>
            </w:r>
          </w:p>
        </w:tc>
      </w:tr>
    </w:tbl>
    <w:p w:rsidR="00920D13" w:rsidRPr="00697609" w:rsidRDefault="00920D13" w:rsidP="00346DD0">
      <w:pPr>
        <w:shd w:val="clear" w:color="auto" w:fill="FFFFFF"/>
        <w:spacing w:after="0" w:line="240" w:lineRule="auto"/>
        <w:jc w:val="both"/>
        <w:rPr>
          <w:rFonts w:ascii="Times New Roman" w:hAnsi="Times New Roman"/>
          <w:b/>
          <w:lang w:val="uk-UA"/>
        </w:rPr>
      </w:pPr>
    </w:p>
    <w:p w:rsidR="00920D13" w:rsidRPr="00697609" w:rsidRDefault="00920D13" w:rsidP="00346DD0">
      <w:pPr>
        <w:shd w:val="clear" w:color="auto" w:fill="FFFFFF"/>
        <w:spacing w:after="0" w:line="240" w:lineRule="auto"/>
        <w:jc w:val="both"/>
        <w:rPr>
          <w:rFonts w:ascii="Times New Roman" w:hAnsi="Times New Roman"/>
          <w:b/>
          <w:lang w:val="uk-UA"/>
        </w:rPr>
      </w:pPr>
    </w:p>
    <w:p w:rsidR="00DF3927" w:rsidRPr="00697609" w:rsidRDefault="00DF3927" w:rsidP="00346DD0">
      <w:pPr>
        <w:shd w:val="clear" w:color="auto" w:fill="FFFFFF"/>
        <w:spacing w:after="0" w:line="240" w:lineRule="auto"/>
        <w:jc w:val="both"/>
        <w:rPr>
          <w:rFonts w:ascii="Times New Roman" w:hAnsi="Times New Roman"/>
          <w:b/>
          <w:lang w:val="uk-UA"/>
        </w:rPr>
      </w:pPr>
    </w:p>
    <w:p w:rsidR="00DF3927" w:rsidRPr="00697609" w:rsidRDefault="00DF3927" w:rsidP="00346DD0">
      <w:pPr>
        <w:shd w:val="clear" w:color="auto" w:fill="FFFFFF"/>
        <w:spacing w:after="0" w:line="240" w:lineRule="auto"/>
        <w:jc w:val="both"/>
        <w:rPr>
          <w:rFonts w:ascii="Times New Roman" w:hAnsi="Times New Roman"/>
          <w:b/>
          <w:lang w:val="uk-UA"/>
        </w:rPr>
      </w:pPr>
    </w:p>
    <w:p w:rsidR="000D0246" w:rsidRPr="00697609" w:rsidRDefault="000D0246" w:rsidP="00346DD0">
      <w:pPr>
        <w:shd w:val="clear" w:color="auto" w:fill="FFFFFF"/>
        <w:spacing w:after="0" w:line="240" w:lineRule="auto"/>
        <w:jc w:val="both"/>
        <w:rPr>
          <w:rFonts w:ascii="Times New Roman" w:hAnsi="Times New Roman"/>
          <w:b/>
          <w:lang w:val="uk-UA"/>
        </w:rPr>
      </w:pPr>
    </w:p>
    <w:p w:rsidR="000D0246" w:rsidRPr="00697609" w:rsidRDefault="000D0246" w:rsidP="00346DD0">
      <w:pPr>
        <w:shd w:val="clear" w:color="auto" w:fill="FFFFFF"/>
        <w:spacing w:after="0" w:line="240" w:lineRule="auto"/>
        <w:jc w:val="both"/>
        <w:rPr>
          <w:rFonts w:ascii="Times New Roman" w:hAnsi="Times New Roman"/>
          <w:b/>
          <w:lang w:val="uk-UA"/>
        </w:rPr>
      </w:pPr>
    </w:p>
    <w:p w:rsidR="000D0246" w:rsidRPr="00697609" w:rsidRDefault="000D0246" w:rsidP="00346DD0">
      <w:pPr>
        <w:shd w:val="clear" w:color="auto" w:fill="FFFFFF"/>
        <w:spacing w:after="0" w:line="240" w:lineRule="auto"/>
        <w:jc w:val="both"/>
        <w:rPr>
          <w:rFonts w:ascii="Times New Roman" w:hAnsi="Times New Roman"/>
          <w:b/>
          <w:lang w:val="uk-UA"/>
        </w:rPr>
      </w:pPr>
    </w:p>
    <w:p w:rsidR="000D0246" w:rsidRPr="00697609" w:rsidRDefault="000D0246" w:rsidP="00346DD0">
      <w:pPr>
        <w:shd w:val="clear" w:color="auto" w:fill="FFFFFF"/>
        <w:spacing w:after="0" w:line="240" w:lineRule="auto"/>
        <w:jc w:val="both"/>
        <w:rPr>
          <w:rFonts w:ascii="Times New Roman" w:hAnsi="Times New Roman"/>
          <w:b/>
          <w:lang w:val="uk-UA"/>
        </w:rPr>
      </w:pPr>
    </w:p>
    <w:p w:rsidR="000D0246" w:rsidRPr="00697609" w:rsidRDefault="000D0246" w:rsidP="00346DD0">
      <w:pPr>
        <w:shd w:val="clear" w:color="auto" w:fill="FFFFFF"/>
        <w:spacing w:after="0" w:line="240" w:lineRule="auto"/>
        <w:jc w:val="both"/>
        <w:rPr>
          <w:rFonts w:ascii="Times New Roman" w:hAnsi="Times New Roman"/>
          <w:b/>
          <w:lang w:val="uk-UA"/>
        </w:rPr>
      </w:pPr>
    </w:p>
    <w:p w:rsidR="000D0246" w:rsidRPr="00697609" w:rsidRDefault="000D0246" w:rsidP="00346DD0">
      <w:pPr>
        <w:shd w:val="clear" w:color="auto" w:fill="FFFFFF"/>
        <w:spacing w:after="0" w:line="240" w:lineRule="auto"/>
        <w:jc w:val="both"/>
        <w:rPr>
          <w:rFonts w:ascii="Times New Roman" w:hAnsi="Times New Roman"/>
          <w:b/>
          <w:lang w:val="uk-UA"/>
        </w:rPr>
      </w:pPr>
    </w:p>
    <w:p w:rsidR="000D0246" w:rsidRPr="00697609" w:rsidRDefault="000D0246" w:rsidP="00346DD0">
      <w:pPr>
        <w:shd w:val="clear" w:color="auto" w:fill="FFFFFF"/>
        <w:spacing w:after="0" w:line="240" w:lineRule="auto"/>
        <w:jc w:val="both"/>
        <w:rPr>
          <w:rFonts w:ascii="Times New Roman" w:hAnsi="Times New Roman"/>
          <w:b/>
          <w:lang w:val="uk-UA"/>
        </w:rPr>
      </w:pPr>
    </w:p>
    <w:p w:rsidR="000D0246" w:rsidRPr="00697609" w:rsidRDefault="000D0246" w:rsidP="00346DD0">
      <w:pPr>
        <w:shd w:val="clear" w:color="auto" w:fill="FFFFFF"/>
        <w:spacing w:after="0" w:line="240" w:lineRule="auto"/>
        <w:jc w:val="both"/>
        <w:rPr>
          <w:rFonts w:ascii="Times New Roman" w:hAnsi="Times New Roman"/>
          <w:b/>
          <w:lang w:val="uk-UA"/>
        </w:rPr>
      </w:pPr>
    </w:p>
    <w:p w:rsidR="000D0246" w:rsidRPr="00697609" w:rsidRDefault="000D0246" w:rsidP="00346DD0">
      <w:pPr>
        <w:shd w:val="clear" w:color="auto" w:fill="FFFFFF"/>
        <w:spacing w:after="0" w:line="240" w:lineRule="auto"/>
        <w:jc w:val="both"/>
        <w:rPr>
          <w:rFonts w:ascii="Times New Roman" w:hAnsi="Times New Roman"/>
          <w:b/>
          <w:lang w:val="uk-UA"/>
        </w:rPr>
      </w:pPr>
    </w:p>
    <w:p w:rsidR="000D0246" w:rsidRPr="00697609" w:rsidRDefault="000D0246" w:rsidP="00346DD0">
      <w:pPr>
        <w:spacing w:after="0" w:line="240" w:lineRule="auto"/>
        <w:ind w:firstLine="567"/>
        <w:jc w:val="both"/>
        <w:rPr>
          <w:rFonts w:ascii="Times New Roman" w:hAnsi="Times New Roman"/>
          <w:b/>
          <w:lang w:val="uk-UA" w:eastAsia="en-US"/>
        </w:rPr>
      </w:pPr>
    </w:p>
    <w:p w:rsidR="000D0246" w:rsidRPr="00697609" w:rsidRDefault="000D0246" w:rsidP="00346DD0">
      <w:pPr>
        <w:spacing w:after="0" w:line="240" w:lineRule="auto"/>
        <w:ind w:firstLine="567"/>
        <w:jc w:val="both"/>
        <w:rPr>
          <w:rFonts w:ascii="Times New Roman" w:hAnsi="Times New Roman"/>
          <w:b/>
          <w:lang w:val="uk-UA" w:eastAsia="en-US"/>
        </w:rPr>
      </w:pPr>
    </w:p>
    <w:p w:rsidR="00346DD0" w:rsidRPr="00697609" w:rsidRDefault="004E60F3" w:rsidP="00346DD0">
      <w:pPr>
        <w:spacing w:after="0" w:line="240" w:lineRule="auto"/>
        <w:ind w:firstLine="567"/>
        <w:jc w:val="both"/>
        <w:rPr>
          <w:rFonts w:ascii="Times New Roman" w:hAnsi="Times New Roman"/>
          <w:b/>
          <w:lang w:val="uk-UA" w:eastAsia="en-US"/>
        </w:rPr>
      </w:pPr>
      <w:r w:rsidRPr="00697609">
        <w:rPr>
          <w:rFonts w:ascii="Times New Roman" w:hAnsi="Times New Roman"/>
          <w:b/>
          <w:lang w:val="uk-UA" w:eastAsia="en-US"/>
        </w:rPr>
        <w:t xml:space="preserve">                                                                                                                                 </w:t>
      </w:r>
      <w:r w:rsidR="00346DD0" w:rsidRPr="00697609">
        <w:rPr>
          <w:rFonts w:ascii="Times New Roman" w:hAnsi="Times New Roman"/>
          <w:b/>
          <w:lang w:val="uk-UA" w:eastAsia="en-US"/>
        </w:rPr>
        <w:t>Додаток 3</w:t>
      </w:r>
    </w:p>
    <w:p w:rsidR="00346DD0" w:rsidRPr="00697609" w:rsidRDefault="00346DD0" w:rsidP="00346DD0">
      <w:pPr>
        <w:spacing w:after="0" w:line="240" w:lineRule="auto"/>
        <w:ind w:firstLine="567"/>
        <w:jc w:val="both"/>
        <w:rPr>
          <w:rFonts w:ascii="Times New Roman" w:hAnsi="Times New Roman"/>
          <w:b/>
          <w:lang w:val="uk-UA" w:eastAsia="en-US"/>
        </w:rPr>
      </w:pPr>
    </w:p>
    <w:p w:rsidR="00346DD0" w:rsidRPr="00697609" w:rsidRDefault="00346DD0" w:rsidP="00346DD0">
      <w:pPr>
        <w:spacing w:after="0" w:line="240" w:lineRule="auto"/>
        <w:ind w:firstLine="567"/>
        <w:jc w:val="both"/>
        <w:rPr>
          <w:rFonts w:ascii="Times New Roman" w:hAnsi="Times New Roman"/>
          <w:b/>
          <w:lang w:val="uk-UA" w:eastAsia="en-US"/>
        </w:rPr>
      </w:pPr>
      <w:r w:rsidRPr="00697609">
        <w:rPr>
          <w:rFonts w:ascii="Times New Roman" w:hAnsi="Times New Roman"/>
          <w:b/>
          <w:lang w:val="uk-UA" w:eastAsia="en-US"/>
        </w:rPr>
        <w:t xml:space="preserve">                                                                                      </w:t>
      </w:r>
      <w:r w:rsidR="00D12A95" w:rsidRPr="00697609">
        <w:rPr>
          <w:rFonts w:ascii="Times New Roman" w:hAnsi="Times New Roman"/>
          <w:b/>
          <w:lang w:val="uk-UA" w:eastAsia="en-US"/>
        </w:rPr>
        <w:t>д</w:t>
      </w:r>
      <w:r w:rsidRPr="00697609">
        <w:rPr>
          <w:rFonts w:ascii="Times New Roman" w:hAnsi="Times New Roman"/>
          <w:b/>
          <w:lang w:val="uk-UA" w:eastAsia="en-US"/>
        </w:rPr>
        <w:t>о Договору № ________________</w:t>
      </w:r>
    </w:p>
    <w:p w:rsidR="00346DD0" w:rsidRPr="00697609" w:rsidRDefault="00346DD0" w:rsidP="00346DD0">
      <w:pPr>
        <w:spacing w:after="0" w:line="240" w:lineRule="auto"/>
        <w:ind w:firstLine="567"/>
        <w:jc w:val="both"/>
        <w:rPr>
          <w:rFonts w:ascii="Times New Roman" w:hAnsi="Times New Roman"/>
          <w:b/>
          <w:lang w:val="uk-UA" w:eastAsia="en-US"/>
        </w:rPr>
      </w:pPr>
      <w:r w:rsidRPr="00697609">
        <w:rPr>
          <w:rFonts w:ascii="Times New Roman" w:hAnsi="Times New Roman"/>
          <w:b/>
          <w:lang w:val="uk-UA" w:eastAsia="en-US"/>
        </w:rPr>
        <w:t xml:space="preserve">                                                                                                       </w:t>
      </w:r>
      <w:r w:rsidR="00D12A95" w:rsidRPr="00697609">
        <w:rPr>
          <w:rFonts w:ascii="Times New Roman" w:hAnsi="Times New Roman"/>
          <w:b/>
          <w:lang w:val="uk-UA" w:eastAsia="en-US"/>
        </w:rPr>
        <w:t>від «___»_________ 2022</w:t>
      </w:r>
      <w:r w:rsidRPr="00697609">
        <w:rPr>
          <w:rFonts w:ascii="Times New Roman" w:hAnsi="Times New Roman"/>
          <w:b/>
          <w:lang w:val="uk-UA" w:eastAsia="en-US"/>
        </w:rPr>
        <w:t xml:space="preserve"> р.</w:t>
      </w:r>
    </w:p>
    <w:p w:rsidR="00346DD0" w:rsidRPr="00697609" w:rsidRDefault="00346DD0" w:rsidP="00346DD0">
      <w:pPr>
        <w:spacing w:after="0" w:line="240" w:lineRule="auto"/>
        <w:ind w:firstLine="567"/>
        <w:jc w:val="both"/>
        <w:rPr>
          <w:rFonts w:ascii="Times New Roman" w:hAnsi="Times New Roman"/>
          <w:b/>
          <w:lang w:val="uk-UA" w:eastAsia="en-US"/>
        </w:rPr>
      </w:pPr>
    </w:p>
    <w:p w:rsidR="004E60F3" w:rsidRPr="00697609" w:rsidRDefault="004E60F3" w:rsidP="00346DD0">
      <w:pPr>
        <w:spacing w:after="0" w:line="240" w:lineRule="auto"/>
        <w:ind w:firstLine="567"/>
        <w:jc w:val="both"/>
        <w:rPr>
          <w:rFonts w:ascii="Times New Roman" w:hAnsi="Times New Roman"/>
          <w:b/>
          <w:lang w:val="uk-UA" w:eastAsia="en-US"/>
        </w:rPr>
      </w:pPr>
    </w:p>
    <w:p w:rsidR="004E60F3" w:rsidRPr="00697609" w:rsidRDefault="004E60F3" w:rsidP="00346DD0">
      <w:pPr>
        <w:spacing w:after="0" w:line="240" w:lineRule="auto"/>
        <w:ind w:firstLine="567"/>
        <w:jc w:val="both"/>
        <w:rPr>
          <w:rFonts w:ascii="Times New Roman" w:hAnsi="Times New Roman"/>
          <w:b/>
          <w:lang w:val="uk-UA" w:eastAsia="en-US"/>
        </w:rPr>
      </w:pPr>
    </w:p>
    <w:p w:rsidR="00AD6DDC" w:rsidRPr="00697609" w:rsidRDefault="00562ABC" w:rsidP="008E4916">
      <w:pPr>
        <w:ind w:right="198"/>
        <w:jc w:val="center"/>
        <w:rPr>
          <w:rFonts w:ascii="Times New Roman" w:hAnsi="Times New Roman"/>
          <w:b/>
          <w:lang w:val="uk-UA"/>
        </w:rPr>
      </w:pPr>
      <w:r w:rsidRPr="00697609">
        <w:rPr>
          <w:rFonts w:ascii="Times New Roman" w:hAnsi="Times New Roman"/>
          <w:b/>
          <w:lang w:val="uk-UA"/>
        </w:rPr>
        <w:t>Перелік адр</w:t>
      </w:r>
      <w:r w:rsidR="00DE568F" w:rsidRPr="00697609">
        <w:rPr>
          <w:rFonts w:ascii="Times New Roman" w:hAnsi="Times New Roman"/>
          <w:b/>
          <w:lang w:val="uk-UA"/>
        </w:rPr>
        <w:t>ес</w:t>
      </w:r>
    </w:p>
    <w:p w:rsidR="00E91445" w:rsidRPr="00697609" w:rsidRDefault="00D12A95" w:rsidP="008E4916">
      <w:pPr>
        <w:ind w:right="198"/>
        <w:rPr>
          <w:rFonts w:ascii="Times New Roman" w:hAnsi="Times New Roman"/>
          <w:b/>
          <w:bCs/>
          <w:color w:val="000000"/>
          <w:lang w:val="uk-UA"/>
        </w:rPr>
      </w:pPr>
      <w:r w:rsidRPr="00697609">
        <w:rPr>
          <w:rFonts w:ascii="Times New Roman" w:hAnsi="Times New Roman"/>
          <w:b/>
          <w:lang w:val="uk-UA"/>
        </w:rPr>
        <w:t xml:space="preserve">                                       </w:t>
      </w:r>
      <w:r w:rsidR="00346DD0" w:rsidRPr="00697609">
        <w:rPr>
          <w:rFonts w:ascii="Times New Roman" w:hAnsi="Times New Roman"/>
          <w:b/>
          <w:bCs/>
          <w:color w:val="000000"/>
          <w:lang w:val="uk-UA"/>
        </w:rPr>
        <w:t xml:space="preserve">021:2015: 55520000-8 </w:t>
      </w:r>
      <w:proofErr w:type="spellStart"/>
      <w:r w:rsidR="00346DD0" w:rsidRPr="00697609">
        <w:rPr>
          <w:rFonts w:ascii="Times New Roman" w:hAnsi="Times New Roman"/>
          <w:b/>
          <w:bCs/>
          <w:color w:val="000000"/>
          <w:lang w:val="uk-UA"/>
        </w:rPr>
        <w:t>Кейтерингові</w:t>
      </w:r>
      <w:proofErr w:type="spellEnd"/>
      <w:r w:rsidR="00346DD0" w:rsidRPr="00697609">
        <w:rPr>
          <w:rFonts w:ascii="Times New Roman" w:hAnsi="Times New Roman"/>
          <w:b/>
          <w:bCs/>
          <w:color w:val="000000"/>
          <w:lang w:val="uk-UA"/>
        </w:rPr>
        <w:t xml:space="preserve"> послуги </w:t>
      </w:r>
    </w:p>
    <w:tbl>
      <w:tblPr>
        <w:tblpPr w:leftFromText="180" w:rightFromText="180" w:bottomFromText="20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759"/>
        <w:gridCol w:w="4420"/>
      </w:tblGrid>
      <w:tr w:rsidR="00E91445" w:rsidRPr="00697609" w:rsidTr="00B22B8C">
        <w:trPr>
          <w:trHeight w:val="291"/>
        </w:trPr>
        <w:tc>
          <w:tcPr>
            <w:tcW w:w="675"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w:t>
            </w:r>
          </w:p>
        </w:tc>
        <w:tc>
          <w:tcPr>
            <w:tcW w:w="4759"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Найменування</w:t>
            </w:r>
          </w:p>
        </w:tc>
        <w:tc>
          <w:tcPr>
            <w:tcW w:w="4420"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 xml:space="preserve">              Адреса </w:t>
            </w:r>
          </w:p>
        </w:tc>
      </w:tr>
      <w:tr w:rsidR="00E91445" w:rsidRPr="00697609" w:rsidTr="00B22B8C">
        <w:trPr>
          <w:trHeight w:val="221"/>
        </w:trPr>
        <w:tc>
          <w:tcPr>
            <w:tcW w:w="675"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1</w:t>
            </w:r>
          </w:p>
        </w:tc>
        <w:tc>
          <w:tcPr>
            <w:tcW w:w="4759"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r w:rsidRPr="00697609">
              <w:rPr>
                <w:rFonts w:ascii="Times New Roman" w:hAnsi="Times New Roman"/>
                <w:bCs/>
              </w:rPr>
              <w:t xml:space="preserve">Початкова школа № 43 </w:t>
            </w:r>
            <w:proofErr w:type="spellStart"/>
            <w:r w:rsidRPr="00697609">
              <w:rPr>
                <w:rFonts w:ascii="Times New Roman" w:hAnsi="Times New Roman"/>
                <w:bCs/>
              </w:rPr>
              <w:t>Полтавської</w:t>
            </w:r>
            <w:proofErr w:type="spellEnd"/>
            <w:r w:rsidRPr="00697609">
              <w:rPr>
                <w:rFonts w:ascii="Times New Roman" w:hAnsi="Times New Roman"/>
                <w:bCs/>
              </w:rPr>
              <w:t xml:space="preserve"> </w:t>
            </w:r>
            <w:proofErr w:type="spellStart"/>
            <w:r w:rsidRPr="00697609">
              <w:rPr>
                <w:rFonts w:ascii="Times New Roman" w:hAnsi="Times New Roman"/>
                <w:bCs/>
              </w:rPr>
              <w:t>міської</w:t>
            </w:r>
            <w:proofErr w:type="spellEnd"/>
            <w:r w:rsidRPr="00697609">
              <w:rPr>
                <w:rFonts w:ascii="Times New Roman" w:hAnsi="Times New Roman"/>
                <w:bCs/>
              </w:rPr>
              <w:t xml:space="preserve"> </w:t>
            </w:r>
            <w:proofErr w:type="gramStart"/>
            <w:r w:rsidRPr="00697609">
              <w:rPr>
                <w:rFonts w:ascii="Times New Roman" w:hAnsi="Times New Roman"/>
                <w:bCs/>
              </w:rPr>
              <w:t>ради</w:t>
            </w:r>
            <w:proofErr w:type="gramEnd"/>
          </w:p>
        </w:tc>
        <w:tc>
          <w:tcPr>
            <w:tcW w:w="4420"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rPr>
              <w:t xml:space="preserve">м. Полтава, </w:t>
            </w:r>
            <w:proofErr w:type="spellStart"/>
            <w:r w:rsidRPr="00697609">
              <w:rPr>
                <w:rFonts w:ascii="Times New Roman" w:hAnsi="Times New Roman"/>
              </w:rPr>
              <w:t>вул</w:t>
            </w:r>
            <w:proofErr w:type="spellEnd"/>
            <w:r w:rsidRPr="00697609">
              <w:rPr>
                <w:rFonts w:ascii="Times New Roman" w:hAnsi="Times New Roman"/>
              </w:rPr>
              <w:t xml:space="preserve">. </w:t>
            </w:r>
            <w:proofErr w:type="spellStart"/>
            <w:r w:rsidRPr="00697609">
              <w:rPr>
                <w:rFonts w:ascii="Times New Roman" w:hAnsi="Times New Roman"/>
                <w:lang w:val="uk-UA"/>
              </w:rPr>
              <w:t>Стрітенська</w:t>
            </w:r>
            <w:proofErr w:type="spellEnd"/>
            <w:r w:rsidRPr="00697609">
              <w:rPr>
                <w:rFonts w:ascii="Times New Roman" w:hAnsi="Times New Roman"/>
                <w:lang w:val="uk-UA"/>
              </w:rPr>
              <w:t>, 20</w:t>
            </w:r>
          </w:p>
        </w:tc>
      </w:tr>
      <w:tr w:rsidR="00E91445" w:rsidRPr="00697609" w:rsidTr="00B22B8C">
        <w:trPr>
          <w:trHeight w:val="221"/>
        </w:trPr>
        <w:tc>
          <w:tcPr>
            <w:tcW w:w="675"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2</w:t>
            </w:r>
          </w:p>
        </w:tc>
        <w:tc>
          <w:tcPr>
            <w:tcW w:w="4759"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proofErr w:type="spellStart"/>
            <w:r w:rsidRPr="00697609">
              <w:rPr>
                <w:rFonts w:ascii="Times New Roman" w:hAnsi="Times New Roman"/>
                <w:lang w:val="uk-UA" w:eastAsia="en-US"/>
              </w:rPr>
              <w:t>Бричківський</w:t>
            </w:r>
            <w:proofErr w:type="spellEnd"/>
            <w:r w:rsidRPr="00697609">
              <w:rPr>
                <w:rFonts w:ascii="Times New Roman" w:hAnsi="Times New Roman"/>
                <w:lang w:val="uk-UA" w:eastAsia="en-US"/>
              </w:rPr>
              <w:t xml:space="preserve"> навчально-виховний комплекс</w:t>
            </w:r>
          </w:p>
        </w:tc>
        <w:tc>
          <w:tcPr>
            <w:tcW w:w="4420"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 xml:space="preserve">Полтавський район, с. </w:t>
            </w:r>
            <w:proofErr w:type="spellStart"/>
            <w:r w:rsidRPr="00697609">
              <w:rPr>
                <w:rFonts w:ascii="Times New Roman" w:hAnsi="Times New Roman"/>
                <w:lang w:val="uk-UA" w:eastAsia="en-US"/>
              </w:rPr>
              <w:t>Бричківка</w:t>
            </w:r>
            <w:proofErr w:type="spellEnd"/>
            <w:r w:rsidRPr="00697609">
              <w:rPr>
                <w:rFonts w:ascii="Times New Roman" w:hAnsi="Times New Roman"/>
                <w:lang w:val="uk-UA" w:eastAsia="en-US"/>
              </w:rPr>
              <w:t xml:space="preserve">, </w:t>
            </w:r>
            <w:r w:rsidR="00AC0E4C" w:rsidRPr="00697609">
              <w:rPr>
                <w:rFonts w:ascii="Times New Roman" w:hAnsi="Times New Roman"/>
                <w:lang w:val="uk-UA" w:eastAsia="en-US"/>
              </w:rPr>
              <w:br/>
            </w:r>
            <w:r w:rsidRPr="00697609">
              <w:rPr>
                <w:rFonts w:ascii="Times New Roman" w:hAnsi="Times New Roman"/>
                <w:lang w:val="uk-UA" w:eastAsia="en-US"/>
              </w:rPr>
              <w:t>вул. Центральна, 21-а</w:t>
            </w:r>
          </w:p>
        </w:tc>
      </w:tr>
      <w:tr w:rsidR="00E91445" w:rsidRPr="00717581" w:rsidTr="00B22B8C">
        <w:trPr>
          <w:trHeight w:val="221"/>
        </w:trPr>
        <w:tc>
          <w:tcPr>
            <w:tcW w:w="675"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3</w:t>
            </w:r>
          </w:p>
        </w:tc>
        <w:tc>
          <w:tcPr>
            <w:tcW w:w="4759"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proofErr w:type="spellStart"/>
            <w:r w:rsidRPr="00697609">
              <w:rPr>
                <w:rFonts w:ascii="Times New Roman" w:hAnsi="Times New Roman"/>
                <w:lang w:val="uk-UA" w:eastAsia="en-US"/>
              </w:rPr>
              <w:t>Гожулівський</w:t>
            </w:r>
            <w:proofErr w:type="spellEnd"/>
            <w:r w:rsidRPr="00697609">
              <w:rPr>
                <w:rFonts w:ascii="Times New Roman" w:hAnsi="Times New Roman"/>
                <w:lang w:val="uk-UA" w:eastAsia="en-US"/>
              </w:rPr>
              <w:t xml:space="preserve"> навчально-виховний комплекс</w:t>
            </w:r>
          </w:p>
        </w:tc>
        <w:tc>
          <w:tcPr>
            <w:tcW w:w="4420"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 xml:space="preserve">Полтавський район, с. </w:t>
            </w:r>
            <w:proofErr w:type="spellStart"/>
            <w:r w:rsidRPr="00697609">
              <w:rPr>
                <w:rFonts w:ascii="Times New Roman" w:hAnsi="Times New Roman"/>
                <w:lang w:val="uk-UA" w:eastAsia="en-US"/>
              </w:rPr>
              <w:t>Гожули</w:t>
            </w:r>
            <w:proofErr w:type="spellEnd"/>
            <w:r w:rsidRPr="00697609">
              <w:rPr>
                <w:rFonts w:ascii="Times New Roman" w:hAnsi="Times New Roman"/>
                <w:lang w:val="uk-UA" w:eastAsia="en-US"/>
              </w:rPr>
              <w:t xml:space="preserve">, </w:t>
            </w:r>
            <w:r w:rsidR="00A11B27" w:rsidRPr="00697609">
              <w:rPr>
                <w:rFonts w:ascii="Times New Roman" w:hAnsi="Times New Roman"/>
                <w:lang w:val="uk-UA" w:eastAsia="en-US"/>
              </w:rPr>
              <w:br/>
            </w:r>
            <w:r w:rsidRPr="00697609">
              <w:rPr>
                <w:rFonts w:ascii="Times New Roman" w:hAnsi="Times New Roman"/>
                <w:lang w:val="uk-UA" w:eastAsia="en-US"/>
              </w:rPr>
              <w:t>вул. Молодіжна, 20</w:t>
            </w:r>
          </w:p>
          <w:p w:rsidR="00E91445" w:rsidRPr="00697609" w:rsidRDefault="00E91445" w:rsidP="00B22B8C">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с. Біологічне, вул. Біологічна, 9</w:t>
            </w:r>
          </w:p>
        </w:tc>
      </w:tr>
      <w:tr w:rsidR="00E91445" w:rsidRPr="00697609" w:rsidTr="00B22B8C">
        <w:trPr>
          <w:trHeight w:val="221"/>
        </w:trPr>
        <w:tc>
          <w:tcPr>
            <w:tcW w:w="675"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4</w:t>
            </w:r>
          </w:p>
        </w:tc>
        <w:tc>
          <w:tcPr>
            <w:tcW w:w="4759"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proofErr w:type="spellStart"/>
            <w:r w:rsidRPr="00697609">
              <w:rPr>
                <w:rFonts w:ascii="Times New Roman" w:hAnsi="Times New Roman"/>
                <w:lang w:val="uk-UA" w:eastAsia="en-US"/>
              </w:rPr>
              <w:t>Пальчиківський</w:t>
            </w:r>
            <w:proofErr w:type="spellEnd"/>
            <w:r w:rsidRPr="00697609">
              <w:rPr>
                <w:rFonts w:ascii="Times New Roman" w:hAnsi="Times New Roman"/>
                <w:lang w:val="uk-UA" w:eastAsia="en-US"/>
              </w:rPr>
              <w:t xml:space="preserve"> навчально-виховний комплекс</w:t>
            </w:r>
          </w:p>
        </w:tc>
        <w:tc>
          <w:tcPr>
            <w:tcW w:w="4420"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 xml:space="preserve">Полтавський район, с. </w:t>
            </w:r>
            <w:proofErr w:type="spellStart"/>
            <w:r w:rsidRPr="00697609">
              <w:rPr>
                <w:rFonts w:ascii="Times New Roman" w:hAnsi="Times New Roman"/>
                <w:lang w:val="uk-UA" w:eastAsia="en-US"/>
              </w:rPr>
              <w:t>Пальчиківка</w:t>
            </w:r>
            <w:proofErr w:type="spellEnd"/>
            <w:r w:rsidRPr="00697609">
              <w:rPr>
                <w:rFonts w:ascii="Times New Roman" w:hAnsi="Times New Roman"/>
                <w:lang w:val="uk-UA" w:eastAsia="en-US"/>
              </w:rPr>
              <w:t>, вул. Центральна 2</w:t>
            </w:r>
          </w:p>
        </w:tc>
      </w:tr>
      <w:tr w:rsidR="00E91445" w:rsidRPr="00697609" w:rsidTr="00B22B8C">
        <w:trPr>
          <w:trHeight w:val="221"/>
        </w:trPr>
        <w:tc>
          <w:tcPr>
            <w:tcW w:w="675"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5</w:t>
            </w:r>
          </w:p>
        </w:tc>
        <w:tc>
          <w:tcPr>
            <w:tcW w:w="4759"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proofErr w:type="spellStart"/>
            <w:r w:rsidRPr="00697609">
              <w:rPr>
                <w:rFonts w:ascii="Times New Roman" w:hAnsi="Times New Roman"/>
                <w:lang w:val="uk-UA" w:eastAsia="en-US"/>
              </w:rPr>
              <w:t>Сем`янівський</w:t>
            </w:r>
            <w:proofErr w:type="spellEnd"/>
            <w:r w:rsidRPr="00697609">
              <w:rPr>
                <w:rFonts w:ascii="Times New Roman" w:hAnsi="Times New Roman"/>
                <w:lang w:val="uk-UA" w:eastAsia="en-US"/>
              </w:rPr>
              <w:t xml:space="preserve"> навчально-виховний </w:t>
            </w:r>
            <w:proofErr w:type="spellStart"/>
            <w:r w:rsidRPr="00697609">
              <w:rPr>
                <w:rFonts w:ascii="Times New Roman" w:hAnsi="Times New Roman"/>
                <w:lang w:val="uk-UA" w:eastAsia="en-US"/>
              </w:rPr>
              <w:t>компплекс</w:t>
            </w:r>
            <w:proofErr w:type="spellEnd"/>
          </w:p>
        </w:tc>
        <w:tc>
          <w:tcPr>
            <w:tcW w:w="4420" w:type="dxa"/>
          </w:tcPr>
          <w:p w:rsidR="00E91445" w:rsidRPr="00697609" w:rsidRDefault="00E91445" w:rsidP="00B22B8C">
            <w:pPr>
              <w:tabs>
                <w:tab w:val="num" w:pos="0"/>
                <w:tab w:val="left" w:pos="708"/>
              </w:tabs>
              <w:spacing w:after="0" w:line="259" w:lineRule="auto"/>
              <w:rPr>
                <w:rFonts w:ascii="Times New Roman" w:hAnsi="Times New Roman"/>
                <w:lang w:eastAsia="en-US"/>
              </w:rPr>
            </w:pPr>
            <w:r w:rsidRPr="00697609">
              <w:rPr>
                <w:rFonts w:ascii="Times New Roman" w:hAnsi="Times New Roman"/>
                <w:lang w:val="uk-UA" w:eastAsia="en-US"/>
              </w:rPr>
              <w:t>Полтавський район, с. Сем</w:t>
            </w:r>
            <w:r w:rsidRPr="00697609">
              <w:rPr>
                <w:rFonts w:ascii="Times New Roman" w:hAnsi="Times New Roman"/>
                <w:lang w:eastAsia="en-US"/>
              </w:rPr>
              <w:t>`</w:t>
            </w:r>
            <w:proofErr w:type="spellStart"/>
            <w:r w:rsidRPr="00697609">
              <w:rPr>
                <w:rFonts w:ascii="Times New Roman" w:hAnsi="Times New Roman"/>
                <w:lang w:val="uk-UA" w:eastAsia="en-US"/>
              </w:rPr>
              <w:t>янівка</w:t>
            </w:r>
            <w:proofErr w:type="spellEnd"/>
            <w:r w:rsidRPr="00697609">
              <w:rPr>
                <w:rFonts w:ascii="Times New Roman" w:hAnsi="Times New Roman"/>
                <w:lang w:val="uk-UA" w:eastAsia="en-US"/>
              </w:rPr>
              <w:t xml:space="preserve">, вул. Центральна </w:t>
            </w:r>
            <w:r w:rsidRPr="00697609">
              <w:rPr>
                <w:rFonts w:ascii="Times New Roman" w:hAnsi="Times New Roman"/>
                <w:lang w:eastAsia="en-US"/>
              </w:rPr>
              <w:t>38</w:t>
            </w:r>
          </w:p>
        </w:tc>
      </w:tr>
      <w:tr w:rsidR="00E91445" w:rsidRPr="00697609" w:rsidTr="00B22B8C">
        <w:trPr>
          <w:trHeight w:val="681"/>
        </w:trPr>
        <w:tc>
          <w:tcPr>
            <w:tcW w:w="675"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6</w:t>
            </w:r>
          </w:p>
        </w:tc>
        <w:tc>
          <w:tcPr>
            <w:tcW w:w="4759"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proofErr w:type="spellStart"/>
            <w:r w:rsidRPr="00697609">
              <w:rPr>
                <w:rFonts w:ascii="Times New Roman" w:hAnsi="Times New Roman"/>
                <w:lang w:val="uk-UA" w:eastAsia="en-US"/>
              </w:rPr>
              <w:t>Супрунівський</w:t>
            </w:r>
            <w:proofErr w:type="spellEnd"/>
            <w:r w:rsidRPr="00697609">
              <w:rPr>
                <w:rFonts w:ascii="Times New Roman" w:hAnsi="Times New Roman"/>
                <w:lang w:val="uk-UA" w:eastAsia="en-US"/>
              </w:rPr>
              <w:t xml:space="preserve">  навчально-виховний </w:t>
            </w:r>
            <w:proofErr w:type="spellStart"/>
            <w:r w:rsidRPr="00697609">
              <w:rPr>
                <w:rFonts w:ascii="Times New Roman" w:hAnsi="Times New Roman"/>
                <w:lang w:val="uk-UA" w:eastAsia="en-US"/>
              </w:rPr>
              <w:t>ткомпплекс</w:t>
            </w:r>
            <w:proofErr w:type="spellEnd"/>
          </w:p>
        </w:tc>
        <w:tc>
          <w:tcPr>
            <w:tcW w:w="4420"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 xml:space="preserve">Полтавський район, с. </w:t>
            </w:r>
            <w:proofErr w:type="spellStart"/>
            <w:r w:rsidRPr="00697609">
              <w:rPr>
                <w:rFonts w:ascii="Times New Roman" w:hAnsi="Times New Roman"/>
                <w:lang w:val="uk-UA" w:eastAsia="en-US"/>
              </w:rPr>
              <w:t>Супрунівка</w:t>
            </w:r>
            <w:proofErr w:type="spellEnd"/>
            <w:r w:rsidRPr="00697609">
              <w:rPr>
                <w:rFonts w:ascii="Times New Roman" w:hAnsi="Times New Roman"/>
                <w:lang w:val="uk-UA" w:eastAsia="en-US"/>
              </w:rPr>
              <w:t>, вул. Соборна, 5</w:t>
            </w:r>
          </w:p>
        </w:tc>
      </w:tr>
      <w:tr w:rsidR="00E91445" w:rsidRPr="00697609" w:rsidTr="00B22B8C">
        <w:trPr>
          <w:trHeight w:val="588"/>
        </w:trPr>
        <w:tc>
          <w:tcPr>
            <w:tcW w:w="675" w:type="dxa"/>
          </w:tcPr>
          <w:p w:rsidR="00E91445" w:rsidRPr="00697609" w:rsidRDefault="00E91445" w:rsidP="00B22B8C">
            <w:pPr>
              <w:tabs>
                <w:tab w:val="num" w:pos="0"/>
                <w:tab w:val="left" w:pos="708"/>
              </w:tabs>
              <w:spacing w:after="0" w:line="259" w:lineRule="auto"/>
              <w:rPr>
                <w:rFonts w:ascii="Times New Roman" w:eastAsia="Calibri" w:hAnsi="Times New Roman"/>
                <w:color w:val="000000"/>
                <w:shd w:val="clear" w:color="auto" w:fill="F8F8FF"/>
                <w:lang w:val="uk-UA" w:eastAsia="en-US"/>
              </w:rPr>
            </w:pPr>
            <w:r w:rsidRPr="00697609">
              <w:rPr>
                <w:rFonts w:ascii="Times New Roman" w:eastAsia="Calibri" w:hAnsi="Times New Roman"/>
                <w:color w:val="000000"/>
                <w:shd w:val="clear" w:color="auto" w:fill="F8F8FF"/>
                <w:lang w:val="uk-UA" w:eastAsia="en-US"/>
              </w:rPr>
              <w:t>7</w:t>
            </w:r>
          </w:p>
        </w:tc>
        <w:tc>
          <w:tcPr>
            <w:tcW w:w="4759"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proofErr w:type="spellStart"/>
            <w:r w:rsidRPr="00697609">
              <w:rPr>
                <w:rFonts w:ascii="Times New Roman" w:eastAsia="Calibri" w:hAnsi="Times New Roman"/>
                <w:color w:val="000000"/>
                <w:shd w:val="clear" w:color="auto" w:fill="F8F8FF"/>
                <w:lang w:val="uk-UA" w:eastAsia="en-US"/>
              </w:rPr>
              <w:t>Тахтаулівський</w:t>
            </w:r>
            <w:proofErr w:type="spellEnd"/>
            <w:r w:rsidRPr="00697609">
              <w:rPr>
                <w:rFonts w:ascii="Times New Roman" w:eastAsia="Calibri" w:hAnsi="Times New Roman"/>
                <w:color w:val="000000"/>
                <w:shd w:val="clear" w:color="auto" w:fill="F8F8FF"/>
                <w:lang w:val="uk-UA" w:eastAsia="en-US"/>
              </w:rPr>
              <w:t xml:space="preserve">  навчально-виховний </w:t>
            </w:r>
            <w:proofErr w:type="spellStart"/>
            <w:r w:rsidRPr="00697609">
              <w:rPr>
                <w:rFonts w:ascii="Times New Roman" w:eastAsia="Calibri" w:hAnsi="Times New Roman"/>
                <w:color w:val="000000"/>
                <w:shd w:val="clear" w:color="auto" w:fill="F8F8FF"/>
                <w:lang w:val="uk-UA" w:eastAsia="en-US"/>
              </w:rPr>
              <w:t>ткомпплекс</w:t>
            </w:r>
            <w:proofErr w:type="spellEnd"/>
          </w:p>
        </w:tc>
        <w:tc>
          <w:tcPr>
            <w:tcW w:w="4420" w:type="dxa"/>
          </w:tcPr>
          <w:p w:rsidR="00E91445" w:rsidRPr="00697609" w:rsidRDefault="00E91445" w:rsidP="00B22B8C">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 xml:space="preserve">Полтавський район, с. </w:t>
            </w:r>
            <w:proofErr w:type="spellStart"/>
            <w:r w:rsidRPr="00697609">
              <w:rPr>
                <w:rFonts w:ascii="Times New Roman" w:hAnsi="Times New Roman"/>
                <w:lang w:val="uk-UA" w:eastAsia="en-US"/>
              </w:rPr>
              <w:t>Тахтаулове</w:t>
            </w:r>
            <w:proofErr w:type="spellEnd"/>
            <w:r w:rsidRPr="00697609">
              <w:rPr>
                <w:rFonts w:ascii="Times New Roman" w:hAnsi="Times New Roman"/>
                <w:lang w:val="uk-UA" w:eastAsia="en-US"/>
              </w:rPr>
              <w:t>, вул. Центральна, 115</w:t>
            </w:r>
          </w:p>
        </w:tc>
      </w:tr>
      <w:tr w:rsidR="00B22B8C" w:rsidRPr="00697609" w:rsidTr="00B22B8C">
        <w:trPr>
          <w:trHeight w:val="297"/>
        </w:trPr>
        <w:tc>
          <w:tcPr>
            <w:tcW w:w="675" w:type="dxa"/>
          </w:tcPr>
          <w:p w:rsidR="00B22B8C" w:rsidRPr="00697609" w:rsidRDefault="00B22B8C" w:rsidP="00B22B8C">
            <w:pPr>
              <w:tabs>
                <w:tab w:val="num" w:pos="0"/>
                <w:tab w:val="left" w:pos="708"/>
              </w:tabs>
              <w:spacing w:after="0" w:line="259" w:lineRule="auto"/>
              <w:rPr>
                <w:rFonts w:ascii="Times New Roman" w:eastAsia="Calibri" w:hAnsi="Times New Roman"/>
                <w:color w:val="000000"/>
                <w:shd w:val="clear" w:color="auto" w:fill="F8F8FF"/>
                <w:lang w:val="uk-UA" w:eastAsia="en-US"/>
              </w:rPr>
            </w:pPr>
            <w:r w:rsidRPr="00697609">
              <w:rPr>
                <w:rFonts w:ascii="Times New Roman" w:eastAsia="Calibri" w:hAnsi="Times New Roman"/>
                <w:color w:val="000000"/>
                <w:shd w:val="clear" w:color="auto" w:fill="F8F8FF"/>
                <w:lang w:val="uk-UA" w:eastAsia="en-US"/>
              </w:rPr>
              <w:t>8</w:t>
            </w:r>
          </w:p>
        </w:tc>
        <w:tc>
          <w:tcPr>
            <w:tcW w:w="4759" w:type="dxa"/>
          </w:tcPr>
          <w:p w:rsidR="00B22B8C" w:rsidRPr="00697609" w:rsidRDefault="00B22B8C" w:rsidP="00B22B8C">
            <w:pPr>
              <w:tabs>
                <w:tab w:val="num" w:pos="0"/>
                <w:tab w:val="left" w:pos="708"/>
              </w:tabs>
              <w:spacing w:after="0" w:line="259" w:lineRule="auto"/>
              <w:rPr>
                <w:rFonts w:ascii="Times New Roman" w:eastAsia="Calibri" w:hAnsi="Times New Roman"/>
                <w:color w:val="000000"/>
                <w:shd w:val="clear" w:color="auto" w:fill="F8F8FF"/>
                <w:lang w:val="uk-UA" w:eastAsia="en-US"/>
              </w:rPr>
            </w:pPr>
            <w:proofErr w:type="spellStart"/>
            <w:r w:rsidRPr="00697609">
              <w:rPr>
                <w:rFonts w:ascii="Times New Roman" w:hAnsi="Times New Roman"/>
                <w:color w:val="000000"/>
                <w:shd w:val="clear" w:color="auto" w:fill="F8F8FF"/>
                <w:lang w:val="uk-UA" w:eastAsia="en-US"/>
              </w:rPr>
              <w:t>Ковалівська</w:t>
            </w:r>
            <w:proofErr w:type="spellEnd"/>
            <w:r w:rsidRPr="00697609">
              <w:rPr>
                <w:rFonts w:ascii="Times New Roman" w:hAnsi="Times New Roman"/>
                <w:color w:val="000000"/>
                <w:shd w:val="clear" w:color="auto" w:fill="F8F8FF"/>
                <w:lang w:val="uk-UA" w:eastAsia="en-US"/>
              </w:rPr>
              <w:t xml:space="preserve"> загальноосвітня школа І ступеня Полтавської міської ради</w:t>
            </w:r>
          </w:p>
        </w:tc>
        <w:tc>
          <w:tcPr>
            <w:tcW w:w="4420" w:type="dxa"/>
          </w:tcPr>
          <w:p w:rsidR="00B22B8C" w:rsidRPr="00697609" w:rsidRDefault="00B22B8C" w:rsidP="00B22B8C">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Полтавський район, с. Ковалівка, вул. Музей Макаренка, 1</w:t>
            </w:r>
          </w:p>
        </w:tc>
      </w:tr>
    </w:tbl>
    <w:p w:rsidR="00E91445" w:rsidRPr="00697609" w:rsidRDefault="00E91445" w:rsidP="00E91445">
      <w:pPr>
        <w:spacing w:after="160" w:line="259" w:lineRule="auto"/>
        <w:rPr>
          <w:rFonts w:eastAsia="Calibri"/>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707"/>
      </w:tblGrid>
      <w:tr w:rsidR="00E91445" w:rsidRPr="00697609" w:rsidTr="005F087C">
        <w:tc>
          <w:tcPr>
            <w:tcW w:w="4219" w:type="dxa"/>
            <w:tcBorders>
              <w:top w:val="single" w:sz="4" w:space="0" w:color="auto"/>
              <w:left w:val="single" w:sz="4" w:space="0" w:color="auto"/>
              <w:bottom w:val="single" w:sz="4" w:space="0" w:color="auto"/>
              <w:right w:val="single" w:sz="4" w:space="0" w:color="auto"/>
            </w:tcBorders>
          </w:tcPr>
          <w:p w:rsidR="00E91445" w:rsidRPr="00697609" w:rsidRDefault="00E91445" w:rsidP="00E91445">
            <w:pPr>
              <w:shd w:val="clear" w:color="auto" w:fill="FFFFFF"/>
              <w:spacing w:after="0" w:line="240" w:lineRule="auto"/>
              <w:jc w:val="center"/>
              <w:rPr>
                <w:rFonts w:ascii="Times New Roman" w:hAnsi="Times New Roman"/>
                <w:lang w:val="uk-UA" w:eastAsia="en-US"/>
              </w:rPr>
            </w:pPr>
            <w:r w:rsidRPr="00697609">
              <w:rPr>
                <w:rFonts w:ascii="Times New Roman" w:hAnsi="Times New Roman"/>
                <w:lang w:val="uk-UA" w:eastAsia="en-US"/>
              </w:rPr>
              <w:t>Замовник</w:t>
            </w:r>
          </w:p>
          <w:p w:rsidR="00E91445" w:rsidRPr="00697609" w:rsidRDefault="00E91445" w:rsidP="00E91445">
            <w:pPr>
              <w:shd w:val="clear" w:color="auto" w:fill="FFFFFF"/>
              <w:spacing w:after="0" w:line="240" w:lineRule="auto"/>
              <w:jc w:val="center"/>
              <w:rPr>
                <w:rFonts w:ascii="Times New Roman" w:hAnsi="Times New Roman"/>
                <w:lang w:val="uk-UA" w:eastAsia="en-US"/>
              </w:rPr>
            </w:pPr>
            <w:r w:rsidRPr="00697609">
              <w:rPr>
                <w:rFonts w:ascii="Times New Roman" w:hAnsi="Times New Roman"/>
                <w:lang w:val="uk-UA" w:eastAsia="en-US"/>
              </w:rPr>
              <w:t>Департамент освіти Полтавської міської ради</w:t>
            </w:r>
          </w:p>
          <w:p w:rsidR="00E91445" w:rsidRPr="00697609" w:rsidRDefault="00E91445" w:rsidP="00E91445">
            <w:pPr>
              <w:shd w:val="clear" w:color="auto" w:fill="FFFFFF"/>
              <w:spacing w:after="0" w:line="240" w:lineRule="auto"/>
              <w:jc w:val="center"/>
              <w:rPr>
                <w:rFonts w:ascii="Times New Roman" w:hAnsi="Times New Roman"/>
                <w:lang w:val="uk-UA" w:eastAsia="en-US"/>
              </w:rPr>
            </w:pPr>
            <w:r w:rsidRPr="00697609">
              <w:rPr>
                <w:rFonts w:ascii="Times New Roman" w:hAnsi="Times New Roman"/>
                <w:lang w:val="uk-UA" w:eastAsia="en-US"/>
              </w:rPr>
              <w:t>36000, м. Полтава, вул. Соборності, 36</w:t>
            </w:r>
          </w:p>
          <w:p w:rsidR="00E91445" w:rsidRPr="00697609" w:rsidRDefault="00E91445" w:rsidP="00E91445">
            <w:pPr>
              <w:shd w:val="clear" w:color="auto" w:fill="FFFFFF"/>
              <w:spacing w:after="0" w:line="240" w:lineRule="auto"/>
              <w:jc w:val="center"/>
              <w:rPr>
                <w:rFonts w:ascii="Times New Roman" w:hAnsi="Times New Roman"/>
                <w:lang w:val="uk-UA" w:eastAsia="en-US"/>
              </w:rPr>
            </w:pPr>
            <w:r w:rsidRPr="00697609">
              <w:rPr>
                <w:rFonts w:ascii="Times New Roman" w:hAnsi="Times New Roman"/>
                <w:lang w:val="uk-UA" w:eastAsia="en-US"/>
              </w:rPr>
              <w:t>р/р ______________</w:t>
            </w:r>
          </w:p>
          <w:p w:rsidR="00E91445" w:rsidRPr="00697609" w:rsidRDefault="00E91445" w:rsidP="00E91445">
            <w:pPr>
              <w:shd w:val="clear" w:color="auto" w:fill="FFFFFF"/>
              <w:spacing w:after="0" w:line="240" w:lineRule="auto"/>
              <w:jc w:val="center"/>
              <w:rPr>
                <w:rFonts w:ascii="Times New Roman" w:hAnsi="Times New Roman"/>
                <w:lang w:val="uk-UA" w:eastAsia="en-US"/>
              </w:rPr>
            </w:pPr>
            <w:r w:rsidRPr="00697609">
              <w:rPr>
                <w:rFonts w:ascii="Times New Roman" w:hAnsi="Times New Roman"/>
                <w:lang w:val="uk-UA" w:eastAsia="en-US"/>
              </w:rPr>
              <w:t>УДКСУ в Полтавській обл.</w:t>
            </w:r>
          </w:p>
          <w:p w:rsidR="00E91445" w:rsidRPr="00697609" w:rsidRDefault="00E91445" w:rsidP="00E91445">
            <w:pPr>
              <w:shd w:val="clear" w:color="auto" w:fill="FFFFFF"/>
              <w:spacing w:after="0" w:line="240" w:lineRule="auto"/>
              <w:jc w:val="center"/>
              <w:rPr>
                <w:rFonts w:ascii="Times New Roman" w:hAnsi="Times New Roman"/>
                <w:lang w:val="uk-UA" w:eastAsia="en-US"/>
              </w:rPr>
            </w:pPr>
            <w:r w:rsidRPr="00697609">
              <w:rPr>
                <w:rFonts w:ascii="Times New Roman" w:hAnsi="Times New Roman"/>
                <w:lang w:val="uk-UA" w:eastAsia="en-US"/>
              </w:rPr>
              <w:t>ЄДРПОУ 02145725</w:t>
            </w:r>
          </w:p>
          <w:p w:rsidR="00E91445" w:rsidRPr="00697609" w:rsidRDefault="00E91445" w:rsidP="00E91445">
            <w:pPr>
              <w:shd w:val="clear" w:color="auto" w:fill="FFFFFF"/>
              <w:spacing w:after="0" w:line="240" w:lineRule="auto"/>
              <w:jc w:val="center"/>
              <w:rPr>
                <w:rFonts w:ascii="Times New Roman" w:hAnsi="Times New Roman"/>
                <w:lang w:val="uk-UA" w:eastAsia="en-US"/>
              </w:rPr>
            </w:pPr>
            <w:r w:rsidRPr="00697609">
              <w:rPr>
                <w:rFonts w:ascii="Times New Roman" w:hAnsi="Times New Roman"/>
                <w:lang w:val="uk-UA" w:eastAsia="en-US"/>
              </w:rPr>
              <w:t>Тел. (05322) 52-28-78</w:t>
            </w:r>
          </w:p>
          <w:p w:rsidR="00E91445" w:rsidRPr="00697609" w:rsidRDefault="00E91445" w:rsidP="00E91445">
            <w:pPr>
              <w:shd w:val="clear" w:color="auto" w:fill="FFFFFF"/>
              <w:spacing w:after="0" w:line="240" w:lineRule="auto"/>
              <w:jc w:val="center"/>
              <w:rPr>
                <w:rFonts w:ascii="Times New Roman" w:hAnsi="Times New Roman"/>
                <w:lang w:val="uk-UA" w:eastAsia="en-US"/>
              </w:rPr>
            </w:pPr>
          </w:p>
          <w:p w:rsidR="00E91445" w:rsidRPr="00697609" w:rsidRDefault="00E91445" w:rsidP="00E91445">
            <w:pPr>
              <w:shd w:val="clear" w:color="auto" w:fill="FFFFFF"/>
              <w:spacing w:after="0" w:line="240" w:lineRule="auto"/>
              <w:jc w:val="center"/>
              <w:rPr>
                <w:rFonts w:ascii="Times New Roman" w:hAnsi="Times New Roman"/>
                <w:lang w:val="uk-UA" w:eastAsia="en-US"/>
              </w:rPr>
            </w:pPr>
            <w:r w:rsidRPr="00697609">
              <w:rPr>
                <w:rFonts w:ascii="Times New Roman" w:hAnsi="Times New Roman"/>
                <w:lang w:val="uk-UA" w:eastAsia="en-US"/>
              </w:rPr>
              <w:t xml:space="preserve">      /__________/ _________</w:t>
            </w:r>
          </w:p>
          <w:p w:rsidR="00E91445" w:rsidRPr="00697609" w:rsidRDefault="00E91445" w:rsidP="00E91445">
            <w:pPr>
              <w:spacing w:after="0" w:line="240" w:lineRule="auto"/>
              <w:jc w:val="center"/>
              <w:rPr>
                <w:rFonts w:ascii="Times New Roman" w:hAnsi="Times New Roman"/>
                <w:lang w:val="uk-UA" w:eastAsia="en-US"/>
              </w:rPr>
            </w:pPr>
            <w:r w:rsidRPr="00697609">
              <w:rPr>
                <w:rFonts w:ascii="Times New Roman" w:hAnsi="Times New Roman"/>
                <w:lang w:val="uk-UA" w:eastAsia="en-US"/>
              </w:rPr>
              <w:t xml:space="preserve">           (підпис та печатка)</w:t>
            </w:r>
          </w:p>
        </w:tc>
        <w:tc>
          <w:tcPr>
            <w:tcW w:w="4707" w:type="dxa"/>
            <w:tcBorders>
              <w:top w:val="single" w:sz="4" w:space="0" w:color="auto"/>
              <w:left w:val="single" w:sz="4" w:space="0" w:color="auto"/>
              <w:bottom w:val="single" w:sz="4" w:space="0" w:color="auto"/>
              <w:right w:val="single" w:sz="4" w:space="0" w:color="auto"/>
            </w:tcBorders>
            <w:hideMark/>
          </w:tcPr>
          <w:p w:rsidR="00E91445" w:rsidRPr="00697609" w:rsidRDefault="00E91445" w:rsidP="00E91445">
            <w:pPr>
              <w:spacing w:after="0" w:line="240" w:lineRule="auto"/>
              <w:jc w:val="center"/>
              <w:rPr>
                <w:rFonts w:ascii="Times New Roman" w:hAnsi="Times New Roman"/>
                <w:lang w:val="uk-UA" w:eastAsia="en-US"/>
              </w:rPr>
            </w:pPr>
            <w:r w:rsidRPr="00697609">
              <w:rPr>
                <w:rFonts w:ascii="Times New Roman" w:hAnsi="Times New Roman"/>
                <w:lang w:val="uk-UA" w:eastAsia="en-US"/>
              </w:rPr>
              <w:t>Виконавець</w:t>
            </w:r>
          </w:p>
        </w:tc>
      </w:tr>
    </w:tbl>
    <w:p w:rsidR="00E91445" w:rsidRPr="00697609" w:rsidRDefault="00E91445" w:rsidP="00E91445">
      <w:pPr>
        <w:tabs>
          <w:tab w:val="left" w:pos="708"/>
        </w:tabs>
        <w:spacing w:after="0" w:line="240" w:lineRule="auto"/>
        <w:jc w:val="center"/>
        <w:rPr>
          <w:rFonts w:ascii="Times New Roman" w:hAnsi="Times New Roman"/>
          <w:b/>
          <w:lang w:val="uk-UA" w:eastAsia="en-US"/>
        </w:rPr>
      </w:pPr>
    </w:p>
    <w:p w:rsidR="00E91445" w:rsidRPr="00697609" w:rsidRDefault="00E91445" w:rsidP="00E91445">
      <w:pPr>
        <w:tabs>
          <w:tab w:val="left" w:pos="708"/>
        </w:tabs>
        <w:spacing w:after="0" w:line="240" w:lineRule="auto"/>
        <w:jc w:val="center"/>
        <w:rPr>
          <w:rFonts w:ascii="Times New Roman" w:hAnsi="Times New Roman"/>
          <w:b/>
          <w:lang w:val="uk-UA" w:eastAsia="en-US"/>
        </w:rPr>
      </w:pPr>
    </w:p>
    <w:sectPr w:rsidR="00E91445" w:rsidRPr="00697609" w:rsidSect="00DB2890">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decimal"/>
      <w:lvlText w:val="%1.%2."/>
      <w:lvlJc w:val="left"/>
      <w:pPr>
        <w:tabs>
          <w:tab w:val="num" w:pos="285"/>
        </w:tabs>
        <w:ind w:left="1353" w:hanging="36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428" w:hanging="72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1788" w:hanging="108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148" w:hanging="1440"/>
      </w:pPr>
    </w:lvl>
    <w:lvl w:ilvl="8">
      <w:start w:val="1"/>
      <w:numFmt w:val="decimal"/>
      <w:lvlText w:val="%1.%2.%3.%4.%5.%6.%7.%8.%9."/>
      <w:lvlJc w:val="left"/>
      <w:pPr>
        <w:tabs>
          <w:tab w:val="num" w:pos="0"/>
        </w:tabs>
        <w:ind w:left="2508" w:hanging="1800"/>
      </w:pPr>
    </w:lvl>
  </w:abstractNum>
  <w:abstractNum w:abstractNumId="1">
    <w:nsid w:val="02400358"/>
    <w:multiLevelType w:val="hybridMultilevel"/>
    <w:tmpl w:val="5C1ABFFA"/>
    <w:lvl w:ilvl="0" w:tplc="28AEEB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87C61"/>
    <w:multiLevelType w:val="hybridMultilevel"/>
    <w:tmpl w:val="64C07D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251358"/>
    <w:multiLevelType w:val="hybridMultilevel"/>
    <w:tmpl w:val="46548B46"/>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4">
    <w:nsid w:val="0A8E0D93"/>
    <w:multiLevelType w:val="hybridMultilevel"/>
    <w:tmpl w:val="CFCC6FF0"/>
    <w:lvl w:ilvl="0" w:tplc="C5BE8DBC">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0BFA15C3"/>
    <w:multiLevelType w:val="hybridMultilevel"/>
    <w:tmpl w:val="722EC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25C7D"/>
    <w:multiLevelType w:val="hybridMultilevel"/>
    <w:tmpl w:val="A490ABC8"/>
    <w:lvl w:ilvl="0" w:tplc="0422000F">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0A95536"/>
    <w:multiLevelType w:val="hybridMultilevel"/>
    <w:tmpl w:val="41049A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16363D0B"/>
    <w:multiLevelType w:val="hybridMultilevel"/>
    <w:tmpl w:val="E9B8B574"/>
    <w:lvl w:ilvl="0" w:tplc="5BC895F2">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75600B5"/>
    <w:multiLevelType w:val="hybridMultilevel"/>
    <w:tmpl w:val="E898B398"/>
    <w:lvl w:ilvl="0" w:tplc="649ACF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3B3DC9"/>
    <w:multiLevelType w:val="hybridMultilevel"/>
    <w:tmpl w:val="A96A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4F66E4"/>
    <w:multiLevelType w:val="hybridMultilevel"/>
    <w:tmpl w:val="A678C950"/>
    <w:lvl w:ilvl="0" w:tplc="E89EAD74">
      <w:start w:val="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372875"/>
    <w:multiLevelType w:val="hybridMultilevel"/>
    <w:tmpl w:val="B0CACE2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A477CC"/>
    <w:multiLevelType w:val="hybridMultilevel"/>
    <w:tmpl w:val="E2A0AF08"/>
    <w:lvl w:ilvl="0" w:tplc="C6B258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473087"/>
    <w:multiLevelType w:val="hybridMultilevel"/>
    <w:tmpl w:val="C9704B64"/>
    <w:lvl w:ilvl="0" w:tplc="0E58A46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3DB3CC4"/>
    <w:multiLevelType w:val="hybridMultilevel"/>
    <w:tmpl w:val="64C07D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D740486"/>
    <w:multiLevelType w:val="hybridMultilevel"/>
    <w:tmpl w:val="946A14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69951B1"/>
    <w:multiLevelType w:val="hybridMultilevel"/>
    <w:tmpl w:val="FB8E435C"/>
    <w:lvl w:ilvl="0" w:tplc="1EDE87BA">
      <w:start w:val="1"/>
      <w:numFmt w:val="decimal"/>
      <w:lvlText w:val="%1."/>
      <w:lvlJc w:val="left"/>
      <w:pPr>
        <w:ind w:left="360" w:hanging="360"/>
      </w:pPr>
      <w:rPr>
        <w:rFonts w:ascii="Times New Roman" w:eastAsia="Times New Roman" w:hAnsi="Times New Roman" w:cs="Times New Roman"/>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8">
    <w:nsid w:val="3FA134D6"/>
    <w:multiLevelType w:val="hybridMultilevel"/>
    <w:tmpl w:val="450EA838"/>
    <w:lvl w:ilvl="0" w:tplc="CDB8C27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BE1A92"/>
    <w:multiLevelType w:val="hybridMultilevel"/>
    <w:tmpl w:val="9DDEC8D8"/>
    <w:lvl w:ilvl="0" w:tplc="00503E2C">
      <w:start w:val="1"/>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20">
    <w:nsid w:val="4805226C"/>
    <w:multiLevelType w:val="hybridMultilevel"/>
    <w:tmpl w:val="5FEC38F0"/>
    <w:lvl w:ilvl="0" w:tplc="507C085E">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E3E70CE"/>
    <w:multiLevelType w:val="hybridMultilevel"/>
    <w:tmpl w:val="A8DC91F6"/>
    <w:lvl w:ilvl="0" w:tplc="C9FC617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F347DB"/>
    <w:multiLevelType w:val="hybridMultilevel"/>
    <w:tmpl w:val="D3FCEF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D012FC3"/>
    <w:multiLevelType w:val="hybridMultilevel"/>
    <w:tmpl w:val="8C24C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1F34ED"/>
    <w:multiLevelType w:val="hybridMultilevel"/>
    <w:tmpl w:val="83DC1BBE"/>
    <w:lvl w:ilvl="0" w:tplc="E188D5A4">
      <w:start w:val="1"/>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5">
    <w:nsid w:val="65374CE8"/>
    <w:multiLevelType w:val="hybridMultilevel"/>
    <w:tmpl w:val="115661D6"/>
    <w:lvl w:ilvl="0" w:tplc="A5DC5960">
      <w:numFmt w:val="bullet"/>
      <w:lvlText w:val="-"/>
      <w:lvlJc w:val="left"/>
      <w:pPr>
        <w:ind w:left="405" w:hanging="360"/>
      </w:pPr>
      <w:rPr>
        <w:rFonts w:ascii="Times New Roman" w:eastAsia="Calibri"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6">
    <w:nsid w:val="687409CE"/>
    <w:multiLevelType w:val="hybridMultilevel"/>
    <w:tmpl w:val="CBB0AAF8"/>
    <w:lvl w:ilvl="0" w:tplc="A0AEB97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0020FF"/>
    <w:multiLevelType w:val="multilevel"/>
    <w:tmpl w:val="FAA2AF44"/>
    <w:lvl w:ilvl="0">
      <w:start w:val="1"/>
      <w:numFmt w:val="upperRoman"/>
      <w:lvlText w:val="%1."/>
      <w:lvlJc w:val="left"/>
      <w:pPr>
        <w:ind w:left="1080" w:hanging="720"/>
      </w:pPr>
      <w:rPr>
        <w:rFonts w:cs="Times New Roman"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72092688"/>
    <w:multiLevelType w:val="hybridMultilevel"/>
    <w:tmpl w:val="F67EE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44715AC"/>
    <w:multiLevelType w:val="hybridMultilevel"/>
    <w:tmpl w:val="92601534"/>
    <w:lvl w:ilvl="0" w:tplc="598601A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B040D3"/>
    <w:multiLevelType w:val="hybridMultilevel"/>
    <w:tmpl w:val="F6E09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601EB6"/>
    <w:multiLevelType w:val="hybridMultilevel"/>
    <w:tmpl w:val="9B8E22C0"/>
    <w:lvl w:ilvl="0" w:tplc="43DCB0D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AC0343"/>
    <w:multiLevelType w:val="multilevel"/>
    <w:tmpl w:val="86EA674A"/>
    <w:lvl w:ilvl="0">
      <w:start w:val="2"/>
      <w:numFmt w:val="decimal"/>
      <w:lvlText w:val="%1."/>
      <w:lvlJc w:val="left"/>
      <w:pPr>
        <w:ind w:left="540" w:hanging="540"/>
      </w:pPr>
      <w:rPr>
        <w:rFonts w:hint="default"/>
        <w:color w:val="auto"/>
      </w:rPr>
    </w:lvl>
    <w:lvl w:ilvl="1">
      <w:start w:val="1"/>
      <w:numFmt w:val="decimal"/>
      <w:lvlText w:val="%1.%2."/>
      <w:lvlJc w:val="left"/>
      <w:pPr>
        <w:ind w:left="72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3">
    <w:nsid w:val="7FBA5DF1"/>
    <w:multiLevelType w:val="multilevel"/>
    <w:tmpl w:val="B5ECD404"/>
    <w:lvl w:ilvl="0">
      <w:start w:val="8"/>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
  </w:num>
  <w:num w:numId="4">
    <w:abstractNumId w:val="24"/>
  </w:num>
  <w:num w:numId="5">
    <w:abstractNumId w:val="9"/>
  </w:num>
  <w:num w:numId="6">
    <w:abstractNumId w:val="13"/>
  </w:num>
  <w:num w:numId="7">
    <w:abstractNumId w:val="8"/>
  </w:num>
  <w:num w:numId="8">
    <w:abstractNumId w:val="18"/>
  </w:num>
  <w:num w:numId="9">
    <w:abstractNumId w:val="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num>
  <w:num w:numId="15">
    <w:abstractNumId w:val="17"/>
  </w:num>
  <w:num w:numId="16">
    <w:abstractNumId w:val="25"/>
  </w:num>
  <w:num w:numId="17">
    <w:abstractNumId w:val="28"/>
  </w:num>
  <w:num w:numId="18">
    <w:abstractNumId w:val="7"/>
  </w:num>
  <w:num w:numId="19">
    <w:abstractNumId w:val="22"/>
  </w:num>
  <w:num w:numId="20">
    <w:abstractNumId w:val="23"/>
  </w:num>
  <w:num w:numId="21">
    <w:abstractNumId w:val="10"/>
  </w:num>
  <w:num w:numId="22">
    <w:abstractNumId w:val="30"/>
  </w:num>
  <w:num w:numId="23">
    <w:abstractNumId w:val="5"/>
  </w:num>
  <w:num w:numId="24">
    <w:abstractNumId w:val="15"/>
  </w:num>
  <w:num w:numId="25">
    <w:abstractNumId w:val="26"/>
  </w:num>
  <w:num w:numId="26">
    <w:abstractNumId w:val="2"/>
  </w:num>
  <w:num w:numId="27">
    <w:abstractNumId w:val="27"/>
  </w:num>
  <w:num w:numId="28">
    <w:abstractNumId w:val="16"/>
  </w:num>
  <w:num w:numId="29">
    <w:abstractNumId w:val="14"/>
  </w:num>
  <w:num w:numId="30">
    <w:abstractNumId w:val="20"/>
  </w:num>
  <w:num w:numId="31">
    <w:abstractNumId w:val="31"/>
  </w:num>
  <w:num w:numId="32">
    <w:abstractNumId w:val="29"/>
  </w:num>
  <w:num w:numId="33">
    <w:abstractNumId w:val="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6B"/>
    <w:rsid w:val="0000139E"/>
    <w:rsid w:val="00006F18"/>
    <w:rsid w:val="000071AB"/>
    <w:rsid w:val="00013289"/>
    <w:rsid w:val="00014154"/>
    <w:rsid w:val="00014BBA"/>
    <w:rsid w:val="000173BD"/>
    <w:rsid w:val="00041AB6"/>
    <w:rsid w:val="00042E1F"/>
    <w:rsid w:val="00045D5F"/>
    <w:rsid w:val="00050410"/>
    <w:rsid w:val="000518A7"/>
    <w:rsid w:val="00051F00"/>
    <w:rsid w:val="00052CB7"/>
    <w:rsid w:val="00054516"/>
    <w:rsid w:val="000558F5"/>
    <w:rsid w:val="00055C7E"/>
    <w:rsid w:val="00056B25"/>
    <w:rsid w:val="00056F52"/>
    <w:rsid w:val="00060265"/>
    <w:rsid w:val="0006147D"/>
    <w:rsid w:val="0006307C"/>
    <w:rsid w:val="0006446C"/>
    <w:rsid w:val="0006799E"/>
    <w:rsid w:val="000713A8"/>
    <w:rsid w:val="000721C4"/>
    <w:rsid w:val="00072690"/>
    <w:rsid w:val="00074124"/>
    <w:rsid w:val="000745B7"/>
    <w:rsid w:val="00077107"/>
    <w:rsid w:val="00077580"/>
    <w:rsid w:val="00084954"/>
    <w:rsid w:val="00084BE3"/>
    <w:rsid w:val="000905B7"/>
    <w:rsid w:val="00092550"/>
    <w:rsid w:val="00092B4A"/>
    <w:rsid w:val="0009387E"/>
    <w:rsid w:val="00096CB5"/>
    <w:rsid w:val="000977C9"/>
    <w:rsid w:val="000A0BB1"/>
    <w:rsid w:val="000A11DC"/>
    <w:rsid w:val="000A3EFB"/>
    <w:rsid w:val="000B07D8"/>
    <w:rsid w:val="000B20A7"/>
    <w:rsid w:val="000B29AB"/>
    <w:rsid w:val="000B3889"/>
    <w:rsid w:val="000B3C5E"/>
    <w:rsid w:val="000B79B7"/>
    <w:rsid w:val="000B7B14"/>
    <w:rsid w:val="000C1984"/>
    <w:rsid w:val="000C2C41"/>
    <w:rsid w:val="000C601C"/>
    <w:rsid w:val="000D0246"/>
    <w:rsid w:val="000D181F"/>
    <w:rsid w:val="000D5951"/>
    <w:rsid w:val="000D6C1A"/>
    <w:rsid w:val="000D76A3"/>
    <w:rsid w:val="000E1816"/>
    <w:rsid w:val="000E292F"/>
    <w:rsid w:val="000E5D01"/>
    <w:rsid w:val="000E5EF7"/>
    <w:rsid w:val="00102CF5"/>
    <w:rsid w:val="00104D55"/>
    <w:rsid w:val="00104D89"/>
    <w:rsid w:val="00104FE2"/>
    <w:rsid w:val="001125D1"/>
    <w:rsid w:val="00113F8F"/>
    <w:rsid w:val="001146CD"/>
    <w:rsid w:val="0011665F"/>
    <w:rsid w:val="001168D5"/>
    <w:rsid w:val="00117984"/>
    <w:rsid w:val="001210E7"/>
    <w:rsid w:val="00131D2B"/>
    <w:rsid w:val="001324AB"/>
    <w:rsid w:val="00132594"/>
    <w:rsid w:val="00134F08"/>
    <w:rsid w:val="00136B4D"/>
    <w:rsid w:val="00140BC9"/>
    <w:rsid w:val="00143EEC"/>
    <w:rsid w:val="00147449"/>
    <w:rsid w:val="001501FD"/>
    <w:rsid w:val="00151179"/>
    <w:rsid w:val="0015136B"/>
    <w:rsid w:val="00151937"/>
    <w:rsid w:val="00152042"/>
    <w:rsid w:val="00152DA1"/>
    <w:rsid w:val="00154B7C"/>
    <w:rsid w:val="0015661C"/>
    <w:rsid w:val="0016000B"/>
    <w:rsid w:val="001667F4"/>
    <w:rsid w:val="00171564"/>
    <w:rsid w:val="00172D28"/>
    <w:rsid w:val="00174557"/>
    <w:rsid w:val="001746F0"/>
    <w:rsid w:val="00175BDD"/>
    <w:rsid w:val="00177ADF"/>
    <w:rsid w:val="001829E4"/>
    <w:rsid w:val="00182B5F"/>
    <w:rsid w:val="001866D1"/>
    <w:rsid w:val="00186CA9"/>
    <w:rsid w:val="00191D89"/>
    <w:rsid w:val="0019266E"/>
    <w:rsid w:val="001A1171"/>
    <w:rsid w:val="001A1B5D"/>
    <w:rsid w:val="001A3A3B"/>
    <w:rsid w:val="001A549A"/>
    <w:rsid w:val="001A65A3"/>
    <w:rsid w:val="001A709F"/>
    <w:rsid w:val="001B4A6E"/>
    <w:rsid w:val="001B50ED"/>
    <w:rsid w:val="001B7636"/>
    <w:rsid w:val="001C0880"/>
    <w:rsid w:val="001C2B8E"/>
    <w:rsid w:val="001C3406"/>
    <w:rsid w:val="001C522A"/>
    <w:rsid w:val="001C6C47"/>
    <w:rsid w:val="001C7538"/>
    <w:rsid w:val="001C76C1"/>
    <w:rsid w:val="001D1C77"/>
    <w:rsid w:val="001D5BDB"/>
    <w:rsid w:val="001D6F37"/>
    <w:rsid w:val="001D710C"/>
    <w:rsid w:val="001F0BA5"/>
    <w:rsid w:val="001F126C"/>
    <w:rsid w:val="001F3F44"/>
    <w:rsid w:val="001F463F"/>
    <w:rsid w:val="001F484F"/>
    <w:rsid w:val="001F56DA"/>
    <w:rsid w:val="001F67E2"/>
    <w:rsid w:val="001F6EFC"/>
    <w:rsid w:val="00202BB8"/>
    <w:rsid w:val="00204AE3"/>
    <w:rsid w:val="00210788"/>
    <w:rsid w:val="00212E90"/>
    <w:rsid w:val="002178F0"/>
    <w:rsid w:val="00222E85"/>
    <w:rsid w:val="0022401C"/>
    <w:rsid w:val="00224A01"/>
    <w:rsid w:val="00225CE3"/>
    <w:rsid w:val="00230608"/>
    <w:rsid w:val="00232C53"/>
    <w:rsid w:val="00233E16"/>
    <w:rsid w:val="00236700"/>
    <w:rsid w:val="00242B8A"/>
    <w:rsid w:val="002507DF"/>
    <w:rsid w:val="00260B24"/>
    <w:rsid w:val="0026235F"/>
    <w:rsid w:val="00266732"/>
    <w:rsid w:val="00270307"/>
    <w:rsid w:val="002806F7"/>
    <w:rsid w:val="00281A56"/>
    <w:rsid w:val="00287250"/>
    <w:rsid w:val="00290D6E"/>
    <w:rsid w:val="0029128E"/>
    <w:rsid w:val="002914FA"/>
    <w:rsid w:val="00291D26"/>
    <w:rsid w:val="00291FDE"/>
    <w:rsid w:val="002936EF"/>
    <w:rsid w:val="0029381D"/>
    <w:rsid w:val="0029723E"/>
    <w:rsid w:val="00297F3A"/>
    <w:rsid w:val="002A667D"/>
    <w:rsid w:val="002A7DA9"/>
    <w:rsid w:val="002B28ED"/>
    <w:rsid w:val="002B4CC0"/>
    <w:rsid w:val="002B6D7C"/>
    <w:rsid w:val="002B7393"/>
    <w:rsid w:val="002C3B74"/>
    <w:rsid w:val="002C4221"/>
    <w:rsid w:val="002C5950"/>
    <w:rsid w:val="002D1152"/>
    <w:rsid w:val="002D23AD"/>
    <w:rsid w:val="002D44CE"/>
    <w:rsid w:val="002D5025"/>
    <w:rsid w:val="002E0C76"/>
    <w:rsid w:val="002E5B7D"/>
    <w:rsid w:val="002F1863"/>
    <w:rsid w:val="002F406D"/>
    <w:rsid w:val="0030097B"/>
    <w:rsid w:val="00306A04"/>
    <w:rsid w:val="00306FA7"/>
    <w:rsid w:val="00314C17"/>
    <w:rsid w:val="00316108"/>
    <w:rsid w:val="00316686"/>
    <w:rsid w:val="00322138"/>
    <w:rsid w:val="003241E9"/>
    <w:rsid w:val="003277D0"/>
    <w:rsid w:val="00331770"/>
    <w:rsid w:val="00331E07"/>
    <w:rsid w:val="0033572C"/>
    <w:rsid w:val="00342505"/>
    <w:rsid w:val="00343934"/>
    <w:rsid w:val="0034411C"/>
    <w:rsid w:val="00345720"/>
    <w:rsid w:val="00346DD0"/>
    <w:rsid w:val="00347F35"/>
    <w:rsid w:val="003553F0"/>
    <w:rsid w:val="003579D9"/>
    <w:rsid w:val="00361266"/>
    <w:rsid w:val="00367F4D"/>
    <w:rsid w:val="0037011C"/>
    <w:rsid w:val="00376C91"/>
    <w:rsid w:val="00384F6B"/>
    <w:rsid w:val="00393728"/>
    <w:rsid w:val="00397A1E"/>
    <w:rsid w:val="003A21CF"/>
    <w:rsid w:val="003A252F"/>
    <w:rsid w:val="003A2E2D"/>
    <w:rsid w:val="003A452C"/>
    <w:rsid w:val="003B0828"/>
    <w:rsid w:val="003B200F"/>
    <w:rsid w:val="003B3048"/>
    <w:rsid w:val="003B32EC"/>
    <w:rsid w:val="003B3F33"/>
    <w:rsid w:val="003B43D6"/>
    <w:rsid w:val="003B449D"/>
    <w:rsid w:val="003B6070"/>
    <w:rsid w:val="003B682E"/>
    <w:rsid w:val="003C4899"/>
    <w:rsid w:val="003C5C58"/>
    <w:rsid w:val="003C71C0"/>
    <w:rsid w:val="003C7721"/>
    <w:rsid w:val="003D2D48"/>
    <w:rsid w:val="003D43E8"/>
    <w:rsid w:val="003D5CAE"/>
    <w:rsid w:val="003D67E6"/>
    <w:rsid w:val="003D769F"/>
    <w:rsid w:val="003E07AC"/>
    <w:rsid w:val="003E1639"/>
    <w:rsid w:val="003E297E"/>
    <w:rsid w:val="003E2DE5"/>
    <w:rsid w:val="003E47E1"/>
    <w:rsid w:val="003F1F05"/>
    <w:rsid w:val="003F3C13"/>
    <w:rsid w:val="003F3F61"/>
    <w:rsid w:val="003F68E6"/>
    <w:rsid w:val="0040121A"/>
    <w:rsid w:val="00402355"/>
    <w:rsid w:val="00403D61"/>
    <w:rsid w:val="00407C27"/>
    <w:rsid w:val="004100D2"/>
    <w:rsid w:val="004147D5"/>
    <w:rsid w:val="00417377"/>
    <w:rsid w:val="00421EC1"/>
    <w:rsid w:val="00426B2F"/>
    <w:rsid w:val="00427642"/>
    <w:rsid w:val="00430A10"/>
    <w:rsid w:val="00430CD3"/>
    <w:rsid w:val="004322D7"/>
    <w:rsid w:val="004330D1"/>
    <w:rsid w:val="004331D3"/>
    <w:rsid w:val="0043334E"/>
    <w:rsid w:val="00433C62"/>
    <w:rsid w:val="00433FE3"/>
    <w:rsid w:val="0043424D"/>
    <w:rsid w:val="00434C36"/>
    <w:rsid w:val="00437FC0"/>
    <w:rsid w:val="004442AF"/>
    <w:rsid w:val="00444F9B"/>
    <w:rsid w:val="00445307"/>
    <w:rsid w:val="004472CC"/>
    <w:rsid w:val="0044778F"/>
    <w:rsid w:val="00450DE6"/>
    <w:rsid w:val="0045305F"/>
    <w:rsid w:val="004533E8"/>
    <w:rsid w:val="00454377"/>
    <w:rsid w:val="0045779F"/>
    <w:rsid w:val="00463018"/>
    <w:rsid w:val="00464A1D"/>
    <w:rsid w:val="00465749"/>
    <w:rsid w:val="00471DA6"/>
    <w:rsid w:val="00472F5A"/>
    <w:rsid w:val="00480B58"/>
    <w:rsid w:val="004821F4"/>
    <w:rsid w:val="00485240"/>
    <w:rsid w:val="00487927"/>
    <w:rsid w:val="00493223"/>
    <w:rsid w:val="00493EC5"/>
    <w:rsid w:val="004941CE"/>
    <w:rsid w:val="0049438F"/>
    <w:rsid w:val="00494D7A"/>
    <w:rsid w:val="0049616B"/>
    <w:rsid w:val="0049701B"/>
    <w:rsid w:val="004A41B8"/>
    <w:rsid w:val="004A45E0"/>
    <w:rsid w:val="004A57EA"/>
    <w:rsid w:val="004A6355"/>
    <w:rsid w:val="004A74B3"/>
    <w:rsid w:val="004A7A37"/>
    <w:rsid w:val="004B2BDF"/>
    <w:rsid w:val="004B3D3E"/>
    <w:rsid w:val="004B45FE"/>
    <w:rsid w:val="004B4F92"/>
    <w:rsid w:val="004C27C4"/>
    <w:rsid w:val="004C57EA"/>
    <w:rsid w:val="004C5D9E"/>
    <w:rsid w:val="004D27BB"/>
    <w:rsid w:val="004D373C"/>
    <w:rsid w:val="004D559C"/>
    <w:rsid w:val="004D7BBC"/>
    <w:rsid w:val="004E3359"/>
    <w:rsid w:val="004E60F3"/>
    <w:rsid w:val="004E68F8"/>
    <w:rsid w:val="004E741B"/>
    <w:rsid w:val="004F0A7B"/>
    <w:rsid w:val="004F0A8D"/>
    <w:rsid w:val="0050037E"/>
    <w:rsid w:val="0050133C"/>
    <w:rsid w:val="00502B09"/>
    <w:rsid w:val="00503B1C"/>
    <w:rsid w:val="005072B7"/>
    <w:rsid w:val="00510FF3"/>
    <w:rsid w:val="005115BD"/>
    <w:rsid w:val="0051195E"/>
    <w:rsid w:val="00511DBA"/>
    <w:rsid w:val="00517F87"/>
    <w:rsid w:val="00521042"/>
    <w:rsid w:val="00521D1C"/>
    <w:rsid w:val="00524BFD"/>
    <w:rsid w:val="005261A8"/>
    <w:rsid w:val="00526DFA"/>
    <w:rsid w:val="0053572D"/>
    <w:rsid w:val="00536258"/>
    <w:rsid w:val="0053729B"/>
    <w:rsid w:val="00542A21"/>
    <w:rsid w:val="00542F5E"/>
    <w:rsid w:val="00545245"/>
    <w:rsid w:val="0054686A"/>
    <w:rsid w:val="00550263"/>
    <w:rsid w:val="005566A5"/>
    <w:rsid w:val="00562ABC"/>
    <w:rsid w:val="00566816"/>
    <w:rsid w:val="00567912"/>
    <w:rsid w:val="00570EE7"/>
    <w:rsid w:val="005738C9"/>
    <w:rsid w:val="00573A48"/>
    <w:rsid w:val="00577F7F"/>
    <w:rsid w:val="00580189"/>
    <w:rsid w:val="00580325"/>
    <w:rsid w:val="005812FC"/>
    <w:rsid w:val="00582A37"/>
    <w:rsid w:val="005854C7"/>
    <w:rsid w:val="00586CDB"/>
    <w:rsid w:val="00587650"/>
    <w:rsid w:val="005965A2"/>
    <w:rsid w:val="005A12F7"/>
    <w:rsid w:val="005A43EC"/>
    <w:rsid w:val="005B00CE"/>
    <w:rsid w:val="005B516D"/>
    <w:rsid w:val="005B74DD"/>
    <w:rsid w:val="005C33E0"/>
    <w:rsid w:val="005C46F7"/>
    <w:rsid w:val="005C6DC5"/>
    <w:rsid w:val="005C7F8E"/>
    <w:rsid w:val="005D1E10"/>
    <w:rsid w:val="005D2176"/>
    <w:rsid w:val="005E0B77"/>
    <w:rsid w:val="005E784C"/>
    <w:rsid w:val="005E7D4C"/>
    <w:rsid w:val="005F1EE9"/>
    <w:rsid w:val="005F3EA3"/>
    <w:rsid w:val="005F5034"/>
    <w:rsid w:val="005F7D16"/>
    <w:rsid w:val="00601E1C"/>
    <w:rsid w:val="00607847"/>
    <w:rsid w:val="006100FA"/>
    <w:rsid w:val="00610B02"/>
    <w:rsid w:val="00613365"/>
    <w:rsid w:val="00613F81"/>
    <w:rsid w:val="006145D2"/>
    <w:rsid w:val="00614751"/>
    <w:rsid w:val="00617F7C"/>
    <w:rsid w:val="0062009C"/>
    <w:rsid w:val="00621159"/>
    <w:rsid w:val="00623022"/>
    <w:rsid w:val="0062451B"/>
    <w:rsid w:val="00626AB8"/>
    <w:rsid w:val="00626EEF"/>
    <w:rsid w:val="00627E6B"/>
    <w:rsid w:val="00631690"/>
    <w:rsid w:val="00637E65"/>
    <w:rsid w:val="00640B5E"/>
    <w:rsid w:val="0064248D"/>
    <w:rsid w:val="00644309"/>
    <w:rsid w:val="006447AD"/>
    <w:rsid w:val="00647F87"/>
    <w:rsid w:val="00651E33"/>
    <w:rsid w:val="00655D7F"/>
    <w:rsid w:val="00660485"/>
    <w:rsid w:val="00662C6C"/>
    <w:rsid w:val="006649AF"/>
    <w:rsid w:val="00666E6F"/>
    <w:rsid w:val="0067005A"/>
    <w:rsid w:val="00672367"/>
    <w:rsid w:val="0067269E"/>
    <w:rsid w:val="006733D8"/>
    <w:rsid w:val="0067686D"/>
    <w:rsid w:val="006804AF"/>
    <w:rsid w:val="00681AAC"/>
    <w:rsid w:val="00682AF5"/>
    <w:rsid w:val="00683FBC"/>
    <w:rsid w:val="006840EE"/>
    <w:rsid w:val="00684603"/>
    <w:rsid w:val="00690E39"/>
    <w:rsid w:val="0069115D"/>
    <w:rsid w:val="0069294E"/>
    <w:rsid w:val="00692E2A"/>
    <w:rsid w:val="006946FE"/>
    <w:rsid w:val="00694C53"/>
    <w:rsid w:val="00695250"/>
    <w:rsid w:val="00697609"/>
    <w:rsid w:val="006976B4"/>
    <w:rsid w:val="006A0809"/>
    <w:rsid w:val="006A09C2"/>
    <w:rsid w:val="006A6931"/>
    <w:rsid w:val="006A7D63"/>
    <w:rsid w:val="006B112A"/>
    <w:rsid w:val="006B54DE"/>
    <w:rsid w:val="006B5E3E"/>
    <w:rsid w:val="006C699C"/>
    <w:rsid w:val="006C6BD4"/>
    <w:rsid w:val="006D0B27"/>
    <w:rsid w:val="006D3A37"/>
    <w:rsid w:val="006D3FBE"/>
    <w:rsid w:val="006E3152"/>
    <w:rsid w:val="006E31B2"/>
    <w:rsid w:val="006E3951"/>
    <w:rsid w:val="006E4567"/>
    <w:rsid w:val="006E4D55"/>
    <w:rsid w:val="006F3989"/>
    <w:rsid w:val="006F4145"/>
    <w:rsid w:val="006F5DE5"/>
    <w:rsid w:val="007006A3"/>
    <w:rsid w:val="00702B02"/>
    <w:rsid w:val="00703203"/>
    <w:rsid w:val="007129C9"/>
    <w:rsid w:val="00717581"/>
    <w:rsid w:val="00717688"/>
    <w:rsid w:val="00717FC0"/>
    <w:rsid w:val="00720791"/>
    <w:rsid w:val="00721C70"/>
    <w:rsid w:val="0072466F"/>
    <w:rsid w:val="00724E6A"/>
    <w:rsid w:val="00726DE7"/>
    <w:rsid w:val="00726FA0"/>
    <w:rsid w:val="007319D4"/>
    <w:rsid w:val="00734364"/>
    <w:rsid w:val="00734E67"/>
    <w:rsid w:val="0073555C"/>
    <w:rsid w:val="00740674"/>
    <w:rsid w:val="00745ECE"/>
    <w:rsid w:val="00753811"/>
    <w:rsid w:val="0076301F"/>
    <w:rsid w:val="00764CAF"/>
    <w:rsid w:val="00765545"/>
    <w:rsid w:val="00767D20"/>
    <w:rsid w:val="0077104D"/>
    <w:rsid w:val="0077127E"/>
    <w:rsid w:val="00771CBC"/>
    <w:rsid w:val="00774E9A"/>
    <w:rsid w:val="00775A7B"/>
    <w:rsid w:val="007807CF"/>
    <w:rsid w:val="00792B73"/>
    <w:rsid w:val="00794500"/>
    <w:rsid w:val="007964D4"/>
    <w:rsid w:val="007972C4"/>
    <w:rsid w:val="007A020F"/>
    <w:rsid w:val="007A0E35"/>
    <w:rsid w:val="007A11B1"/>
    <w:rsid w:val="007A304E"/>
    <w:rsid w:val="007A6820"/>
    <w:rsid w:val="007B0B8E"/>
    <w:rsid w:val="007B686B"/>
    <w:rsid w:val="007C792D"/>
    <w:rsid w:val="007D68A5"/>
    <w:rsid w:val="007D799A"/>
    <w:rsid w:val="007D7A57"/>
    <w:rsid w:val="007E2306"/>
    <w:rsid w:val="007E2646"/>
    <w:rsid w:val="007E7BFC"/>
    <w:rsid w:val="007F0DDD"/>
    <w:rsid w:val="00801295"/>
    <w:rsid w:val="0080348F"/>
    <w:rsid w:val="008042F9"/>
    <w:rsid w:val="0080624B"/>
    <w:rsid w:val="008072CE"/>
    <w:rsid w:val="00810619"/>
    <w:rsid w:val="00811B3D"/>
    <w:rsid w:val="00813BB4"/>
    <w:rsid w:val="008234FF"/>
    <w:rsid w:val="00824BB3"/>
    <w:rsid w:val="00825332"/>
    <w:rsid w:val="00833141"/>
    <w:rsid w:val="00833A25"/>
    <w:rsid w:val="00833E28"/>
    <w:rsid w:val="00833EA2"/>
    <w:rsid w:val="0083536F"/>
    <w:rsid w:val="008375EB"/>
    <w:rsid w:val="00840114"/>
    <w:rsid w:val="0084069D"/>
    <w:rsid w:val="00842DE1"/>
    <w:rsid w:val="008469EF"/>
    <w:rsid w:val="00846AF4"/>
    <w:rsid w:val="008473A9"/>
    <w:rsid w:val="0084798B"/>
    <w:rsid w:val="00853648"/>
    <w:rsid w:val="00853679"/>
    <w:rsid w:val="0085372E"/>
    <w:rsid w:val="00853CE6"/>
    <w:rsid w:val="008550C9"/>
    <w:rsid w:val="00856756"/>
    <w:rsid w:val="00856936"/>
    <w:rsid w:val="0086065B"/>
    <w:rsid w:val="0086672A"/>
    <w:rsid w:val="00866E16"/>
    <w:rsid w:val="00870362"/>
    <w:rsid w:val="00871FA4"/>
    <w:rsid w:val="00874B0A"/>
    <w:rsid w:val="00876F43"/>
    <w:rsid w:val="00880F3B"/>
    <w:rsid w:val="00881505"/>
    <w:rsid w:val="00890D1D"/>
    <w:rsid w:val="00890EA7"/>
    <w:rsid w:val="008910CA"/>
    <w:rsid w:val="008922F2"/>
    <w:rsid w:val="008923BD"/>
    <w:rsid w:val="008955A7"/>
    <w:rsid w:val="00896BED"/>
    <w:rsid w:val="008A2AD6"/>
    <w:rsid w:val="008A51EA"/>
    <w:rsid w:val="008B0771"/>
    <w:rsid w:val="008B109E"/>
    <w:rsid w:val="008B43D9"/>
    <w:rsid w:val="008B7413"/>
    <w:rsid w:val="008B7E77"/>
    <w:rsid w:val="008C2FED"/>
    <w:rsid w:val="008D31D4"/>
    <w:rsid w:val="008D76FB"/>
    <w:rsid w:val="008E0949"/>
    <w:rsid w:val="008E1D17"/>
    <w:rsid w:val="008E1F90"/>
    <w:rsid w:val="008E2697"/>
    <w:rsid w:val="008E3D37"/>
    <w:rsid w:val="008E4916"/>
    <w:rsid w:val="008E6BAF"/>
    <w:rsid w:val="008E727C"/>
    <w:rsid w:val="008F3922"/>
    <w:rsid w:val="008F42E1"/>
    <w:rsid w:val="008F721E"/>
    <w:rsid w:val="008F7DEE"/>
    <w:rsid w:val="00900037"/>
    <w:rsid w:val="0091619F"/>
    <w:rsid w:val="00916AFA"/>
    <w:rsid w:val="00917B7E"/>
    <w:rsid w:val="00920D13"/>
    <w:rsid w:val="00920DC0"/>
    <w:rsid w:val="00921B66"/>
    <w:rsid w:val="00927BE9"/>
    <w:rsid w:val="00932CA6"/>
    <w:rsid w:val="00935AB1"/>
    <w:rsid w:val="00935B28"/>
    <w:rsid w:val="009365C5"/>
    <w:rsid w:val="009368C0"/>
    <w:rsid w:val="0094041B"/>
    <w:rsid w:val="009427BA"/>
    <w:rsid w:val="00942FE9"/>
    <w:rsid w:val="00943533"/>
    <w:rsid w:val="00946D50"/>
    <w:rsid w:val="0095076B"/>
    <w:rsid w:val="00950CE5"/>
    <w:rsid w:val="00951DB3"/>
    <w:rsid w:val="009528EB"/>
    <w:rsid w:val="0095299A"/>
    <w:rsid w:val="00953AFB"/>
    <w:rsid w:val="009570F5"/>
    <w:rsid w:val="00960B08"/>
    <w:rsid w:val="00963459"/>
    <w:rsid w:val="0096377C"/>
    <w:rsid w:val="00963EEB"/>
    <w:rsid w:val="00965975"/>
    <w:rsid w:val="00966BC6"/>
    <w:rsid w:val="00970234"/>
    <w:rsid w:val="00970F01"/>
    <w:rsid w:val="00973297"/>
    <w:rsid w:val="00984942"/>
    <w:rsid w:val="009925BC"/>
    <w:rsid w:val="00993AD5"/>
    <w:rsid w:val="00997603"/>
    <w:rsid w:val="009A399F"/>
    <w:rsid w:val="009A7708"/>
    <w:rsid w:val="009B71FF"/>
    <w:rsid w:val="009B749E"/>
    <w:rsid w:val="009B781A"/>
    <w:rsid w:val="009C666E"/>
    <w:rsid w:val="009C72C1"/>
    <w:rsid w:val="009D03CA"/>
    <w:rsid w:val="009D131C"/>
    <w:rsid w:val="009D21CB"/>
    <w:rsid w:val="009D4445"/>
    <w:rsid w:val="009E318A"/>
    <w:rsid w:val="009E3B26"/>
    <w:rsid w:val="009E4033"/>
    <w:rsid w:val="009F00ED"/>
    <w:rsid w:val="009F09D6"/>
    <w:rsid w:val="009F1020"/>
    <w:rsid w:val="009F3E3C"/>
    <w:rsid w:val="009F401C"/>
    <w:rsid w:val="009F460C"/>
    <w:rsid w:val="009F60A8"/>
    <w:rsid w:val="009F7B8D"/>
    <w:rsid w:val="009F7E6B"/>
    <w:rsid w:val="00A05434"/>
    <w:rsid w:val="00A10BBA"/>
    <w:rsid w:val="00A11B27"/>
    <w:rsid w:val="00A11C32"/>
    <w:rsid w:val="00A12B9B"/>
    <w:rsid w:val="00A1465A"/>
    <w:rsid w:val="00A21CD8"/>
    <w:rsid w:val="00A21FFD"/>
    <w:rsid w:val="00A23D34"/>
    <w:rsid w:val="00A26EDA"/>
    <w:rsid w:val="00A27308"/>
    <w:rsid w:val="00A32DCA"/>
    <w:rsid w:val="00A35335"/>
    <w:rsid w:val="00A3585E"/>
    <w:rsid w:val="00A35C8D"/>
    <w:rsid w:val="00A35DA6"/>
    <w:rsid w:val="00A4254F"/>
    <w:rsid w:val="00A42961"/>
    <w:rsid w:val="00A47071"/>
    <w:rsid w:val="00A50900"/>
    <w:rsid w:val="00A50DFF"/>
    <w:rsid w:val="00A524AA"/>
    <w:rsid w:val="00A52AAB"/>
    <w:rsid w:val="00A54436"/>
    <w:rsid w:val="00A54450"/>
    <w:rsid w:val="00A60195"/>
    <w:rsid w:val="00A60758"/>
    <w:rsid w:val="00A614DD"/>
    <w:rsid w:val="00A616A9"/>
    <w:rsid w:val="00A6235D"/>
    <w:rsid w:val="00A62748"/>
    <w:rsid w:val="00A656AB"/>
    <w:rsid w:val="00A71E17"/>
    <w:rsid w:val="00A7763A"/>
    <w:rsid w:val="00A80AC0"/>
    <w:rsid w:val="00A84AF1"/>
    <w:rsid w:val="00A87FEE"/>
    <w:rsid w:val="00A9269B"/>
    <w:rsid w:val="00A95545"/>
    <w:rsid w:val="00A95713"/>
    <w:rsid w:val="00A96046"/>
    <w:rsid w:val="00AA209C"/>
    <w:rsid w:val="00AA7D69"/>
    <w:rsid w:val="00AB5906"/>
    <w:rsid w:val="00AB5D12"/>
    <w:rsid w:val="00AC0E4C"/>
    <w:rsid w:val="00AC3B15"/>
    <w:rsid w:val="00AC3F62"/>
    <w:rsid w:val="00AC495B"/>
    <w:rsid w:val="00AC49DA"/>
    <w:rsid w:val="00AC67EF"/>
    <w:rsid w:val="00AC6B5C"/>
    <w:rsid w:val="00AD381D"/>
    <w:rsid w:val="00AD4C7E"/>
    <w:rsid w:val="00AD60E6"/>
    <w:rsid w:val="00AD6D81"/>
    <w:rsid w:val="00AD6DDC"/>
    <w:rsid w:val="00AE1763"/>
    <w:rsid w:val="00AE682B"/>
    <w:rsid w:val="00AE76A4"/>
    <w:rsid w:val="00AE7ED0"/>
    <w:rsid w:val="00AF14F0"/>
    <w:rsid w:val="00AF18E6"/>
    <w:rsid w:val="00AF2EA9"/>
    <w:rsid w:val="00AF37D8"/>
    <w:rsid w:val="00B012FB"/>
    <w:rsid w:val="00B01C92"/>
    <w:rsid w:val="00B02A66"/>
    <w:rsid w:val="00B067A5"/>
    <w:rsid w:val="00B07404"/>
    <w:rsid w:val="00B206E7"/>
    <w:rsid w:val="00B22B8C"/>
    <w:rsid w:val="00B2644F"/>
    <w:rsid w:val="00B26E52"/>
    <w:rsid w:val="00B314D1"/>
    <w:rsid w:val="00B31D26"/>
    <w:rsid w:val="00B36AD7"/>
    <w:rsid w:val="00B46225"/>
    <w:rsid w:val="00B51EEA"/>
    <w:rsid w:val="00B544EE"/>
    <w:rsid w:val="00B61835"/>
    <w:rsid w:val="00B620B0"/>
    <w:rsid w:val="00B62B42"/>
    <w:rsid w:val="00B62C00"/>
    <w:rsid w:val="00B66147"/>
    <w:rsid w:val="00B667C0"/>
    <w:rsid w:val="00B71517"/>
    <w:rsid w:val="00B72209"/>
    <w:rsid w:val="00B7311D"/>
    <w:rsid w:val="00B772E4"/>
    <w:rsid w:val="00B77635"/>
    <w:rsid w:val="00B807A1"/>
    <w:rsid w:val="00B8122D"/>
    <w:rsid w:val="00B82243"/>
    <w:rsid w:val="00B84AB6"/>
    <w:rsid w:val="00B87D08"/>
    <w:rsid w:val="00B9071D"/>
    <w:rsid w:val="00B90D87"/>
    <w:rsid w:val="00B95B9F"/>
    <w:rsid w:val="00B97342"/>
    <w:rsid w:val="00B97CB4"/>
    <w:rsid w:val="00BA0A9D"/>
    <w:rsid w:val="00BA113C"/>
    <w:rsid w:val="00BA38F6"/>
    <w:rsid w:val="00BA79A9"/>
    <w:rsid w:val="00BA7E93"/>
    <w:rsid w:val="00BB0B86"/>
    <w:rsid w:val="00BB167D"/>
    <w:rsid w:val="00BB45F7"/>
    <w:rsid w:val="00BC05BA"/>
    <w:rsid w:val="00BC2159"/>
    <w:rsid w:val="00BC5023"/>
    <w:rsid w:val="00BC582C"/>
    <w:rsid w:val="00BC5B28"/>
    <w:rsid w:val="00BC6532"/>
    <w:rsid w:val="00BD1DA2"/>
    <w:rsid w:val="00BE00A1"/>
    <w:rsid w:val="00BE13E2"/>
    <w:rsid w:val="00BE24FE"/>
    <w:rsid w:val="00BE30F0"/>
    <w:rsid w:val="00BE45DC"/>
    <w:rsid w:val="00BE4DD9"/>
    <w:rsid w:val="00BE79CF"/>
    <w:rsid w:val="00BF24A6"/>
    <w:rsid w:val="00BF2606"/>
    <w:rsid w:val="00BF55D0"/>
    <w:rsid w:val="00C00F60"/>
    <w:rsid w:val="00C0266B"/>
    <w:rsid w:val="00C036AE"/>
    <w:rsid w:val="00C06030"/>
    <w:rsid w:val="00C070D8"/>
    <w:rsid w:val="00C07B16"/>
    <w:rsid w:val="00C169F6"/>
    <w:rsid w:val="00C170FB"/>
    <w:rsid w:val="00C22215"/>
    <w:rsid w:val="00C23D00"/>
    <w:rsid w:val="00C26946"/>
    <w:rsid w:val="00C2699B"/>
    <w:rsid w:val="00C2767B"/>
    <w:rsid w:val="00C3032E"/>
    <w:rsid w:val="00C363EE"/>
    <w:rsid w:val="00C369F1"/>
    <w:rsid w:val="00C376E7"/>
    <w:rsid w:val="00C40AED"/>
    <w:rsid w:val="00C43550"/>
    <w:rsid w:val="00C43D53"/>
    <w:rsid w:val="00C450B9"/>
    <w:rsid w:val="00C50DE8"/>
    <w:rsid w:val="00C522F6"/>
    <w:rsid w:val="00C5647E"/>
    <w:rsid w:val="00C5763F"/>
    <w:rsid w:val="00C6621D"/>
    <w:rsid w:val="00C705A1"/>
    <w:rsid w:val="00C72BB3"/>
    <w:rsid w:val="00C73139"/>
    <w:rsid w:val="00C73E17"/>
    <w:rsid w:val="00C74527"/>
    <w:rsid w:val="00C76B56"/>
    <w:rsid w:val="00C76DAA"/>
    <w:rsid w:val="00C773B6"/>
    <w:rsid w:val="00C777E6"/>
    <w:rsid w:val="00C809EB"/>
    <w:rsid w:val="00C81811"/>
    <w:rsid w:val="00C82328"/>
    <w:rsid w:val="00C82700"/>
    <w:rsid w:val="00C844F0"/>
    <w:rsid w:val="00C85902"/>
    <w:rsid w:val="00C86218"/>
    <w:rsid w:val="00C86F25"/>
    <w:rsid w:val="00C871A0"/>
    <w:rsid w:val="00C94391"/>
    <w:rsid w:val="00C947F3"/>
    <w:rsid w:val="00C978EA"/>
    <w:rsid w:val="00CA12C7"/>
    <w:rsid w:val="00CA569F"/>
    <w:rsid w:val="00CA60DA"/>
    <w:rsid w:val="00CA6CEC"/>
    <w:rsid w:val="00CA786D"/>
    <w:rsid w:val="00CB0279"/>
    <w:rsid w:val="00CB224A"/>
    <w:rsid w:val="00CB2F55"/>
    <w:rsid w:val="00CB58A1"/>
    <w:rsid w:val="00CC2662"/>
    <w:rsid w:val="00CD0528"/>
    <w:rsid w:val="00CD0E72"/>
    <w:rsid w:val="00CD4D0D"/>
    <w:rsid w:val="00CD5DA1"/>
    <w:rsid w:val="00CE010E"/>
    <w:rsid w:val="00CE12A2"/>
    <w:rsid w:val="00CE19D6"/>
    <w:rsid w:val="00CE2CEC"/>
    <w:rsid w:val="00CE3482"/>
    <w:rsid w:val="00CE79D6"/>
    <w:rsid w:val="00CF080D"/>
    <w:rsid w:val="00CF365C"/>
    <w:rsid w:val="00CF5B3C"/>
    <w:rsid w:val="00CF5CB1"/>
    <w:rsid w:val="00CF67C4"/>
    <w:rsid w:val="00D02DD1"/>
    <w:rsid w:val="00D03DDE"/>
    <w:rsid w:val="00D04127"/>
    <w:rsid w:val="00D064F1"/>
    <w:rsid w:val="00D07369"/>
    <w:rsid w:val="00D07FB0"/>
    <w:rsid w:val="00D103AC"/>
    <w:rsid w:val="00D10F72"/>
    <w:rsid w:val="00D11205"/>
    <w:rsid w:val="00D12A95"/>
    <w:rsid w:val="00D12E7E"/>
    <w:rsid w:val="00D1435B"/>
    <w:rsid w:val="00D17194"/>
    <w:rsid w:val="00D22094"/>
    <w:rsid w:val="00D3068B"/>
    <w:rsid w:val="00D3222E"/>
    <w:rsid w:val="00D33E2F"/>
    <w:rsid w:val="00D34F04"/>
    <w:rsid w:val="00D36EF3"/>
    <w:rsid w:val="00D37615"/>
    <w:rsid w:val="00D37F01"/>
    <w:rsid w:val="00D412E2"/>
    <w:rsid w:val="00D43028"/>
    <w:rsid w:val="00D448B4"/>
    <w:rsid w:val="00D45B5E"/>
    <w:rsid w:val="00D4785F"/>
    <w:rsid w:val="00D50C7E"/>
    <w:rsid w:val="00D55A30"/>
    <w:rsid w:val="00D5603C"/>
    <w:rsid w:val="00D56D12"/>
    <w:rsid w:val="00D6249B"/>
    <w:rsid w:val="00D6579B"/>
    <w:rsid w:val="00D65A79"/>
    <w:rsid w:val="00D677E7"/>
    <w:rsid w:val="00D74A95"/>
    <w:rsid w:val="00D836AC"/>
    <w:rsid w:val="00D83FA7"/>
    <w:rsid w:val="00D902DD"/>
    <w:rsid w:val="00D90E6F"/>
    <w:rsid w:val="00D96DDB"/>
    <w:rsid w:val="00D96EF4"/>
    <w:rsid w:val="00D97005"/>
    <w:rsid w:val="00D97277"/>
    <w:rsid w:val="00DA4DAF"/>
    <w:rsid w:val="00DA5C24"/>
    <w:rsid w:val="00DA680E"/>
    <w:rsid w:val="00DA6956"/>
    <w:rsid w:val="00DB09BF"/>
    <w:rsid w:val="00DB2890"/>
    <w:rsid w:val="00DB3ECA"/>
    <w:rsid w:val="00DB552D"/>
    <w:rsid w:val="00DB61BB"/>
    <w:rsid w:val="00DC0EE2"/>
    <w:rsid w:val="00DC25D5"/>
    <w:rsid w:val="00DC63D5"/>
    <w:rsid w:val="00DC643A"/>
    <w:rsid w:val="00DC7699"/>
    <w:rsid w:val="00DD50C1"/>
    <w:rsid w:val="00DD7245"/>
    <w:rsid w:val="00DD777A"/>
    <w:rsid w:val="00DE0AFB"/>
    <w:rsid w:val="00DE2D03"/>
    <w:rsid w:val="00DE568F"/>
    <w:rsid w:val="00DE58BB"/>
    <w:rsid w:val="00DF3233"/>
    <w:rsid w:val="00DF3927"/>
    <w:rsid w:val="00DF6688"/>
    <w:rsid w:val="00E024FA"/>
    <w:rsid w:val="00E0305E"/>
    <w:rsid w:val="00E11326"/>
    <w:rsid w:val="00E1260C"/>
    <w:rsid w:val="00E153D1"/>
    <w:rsid w:val="00E168D5"/>
    <w:rsid w:val="00E16A22"/>
    <w:rsid w:val="00E24DEF"/>
    <w:rsid w:val="00E25674"/>
    <w:rsid w:val="00E26BDC"/>
    <w:rsid w:val="00E340AA"/>
    <w:rsid w:val="00E34969"/>
    <w:rsid w:val="00E34FF9"/>
    <w:rsid w:val="00E3583A"/>
    <w:rsid w:val="00E35E87"/>
    <w:rsid w:val="00E421E2"/>
    <w:rsid w:val="00E424E5"/>
    <w:rsid w:val="00E42726"/>
    <w:rsid w:val="00E43106"/>
    <w:rsid w:val="00E4661B"/>
    <w:rsid w:val="00E477DD"/>
    <w:rsid w:val="00E57B3E"/>
    <w:rsid w:val="00E646D4"/>
    <w:rsid w:val="00E719A4"/>
    <w:rsid w:val="00E71EFA"/>
    <w:rsid w:val="00E72FD2"/>
    <w:rsid w:val="00E80068"/>
    <w:rsid w:val="00E85E54"/>
    <w:rsid w:val="00E8646E"/>
    <w:rsid w:val="00E866B2"/>
    <w:rsid w:val="00E86D0D"/>
    <w:rsid w:val="00E911AC"/>
    <w:rsid w:val="00E91445"/>
    <w:rsid w:val="00E9165C"/>
    <w:rsid w:val="00E91FAF"/>
    <w:rsid w:val="00E93AF0"/>
    <w:rsid w:val="00E97BAB"/>
    <w:rsid w:val="00EA1C1C"/>
    <w:rsid w:val="00EA1CD4"/>
    <w:rsid w:val="00EA2541"/>
    <w:rsid w:val="00EA2AAA"/>
    <w:rsid w:val="00EA2BEE"/>
    <w:rsid w:val="00EA31B7"/>
    <w:rsid w:val="00EA5629"/>
    <w:rsid w:val="00EA56D5"/>
    <w:rsid w:val="00EA664C"/>
    <w:rsid w:val="00EB0491"/>
    <w:rsid w:val="00EB1179"/>
    <w:rsid w:val="00EB12FD"/>
    <w:rsid w:val="00EB32F2"/>
    <w:rsid w:val="00EB4E91"/>
    <w:rsid w:val="00EB53DD"/>
    <w:rsid w:val="00EB64A7"/>
    <w:rsid w:val="00EB6704"/>
    <w:rsid w:val="00EC13AA"/>
    <w:rsid w:val="00ED1D5E"/>
    <w:rsid w:val="00ED6498"/>
    <w:rsid w:val="00ED6A73"/>
    <w:rsid w:val="00EE04E4"/>
    <w:rsid w:val="00EE0C94"/>
    <w:rsid w:val="00EE29A4"/>
    <w:rsid w:val="00EE5799"/>
    <w:rsid w:val="00EF1003"/>
    <w:rsid w:val="00EF1566"/>
    <w:rsid w:val="00EF18AE"/>
    <w:rsid w:val="00EF43C8"/>
    <w:rsid w:val="00EF4AEB"/>
    <w:rsid w:val="00EF50E5"/>
    <w:rsid w:val="00EF6DDC"/>
    <w:rsid w:val="00EF7C6D"/>
    <w:rsid w:val="00F0181A"/>
    <w:rsid w:val="00F03183"/>
    <w:rsid w:val="00F0606B"/>
    <w:rsid w:val="00F07E67"/>
    <w:rsid w:val="00F20D00"/>
    <w:rsid w:val="00F24A56"/>
    <w:rsid w:val="00F24EE0"/>
    <w:rsid w:val="00F250FE"/>
    <w:rsid w:val="00F34BC7"/>
    <w:rsid w:val="00F34EAE"/>
    <w:rsid w:val="00F3723B"/>
    <w:rsid w:val="00F4347C"/>
    <w:rsid w:val="00F44558"/>
    <w:rsid w:val="00F4480F"/>
    <w:rsid w:val="00F457CC"/>
    <w:rsid w:val="00F45938"/>
    <w:rsid w:val="00F50789"/>
    <w:rsid w:val="00F52E7F"/>
    <w:rsid w:val="00F53012"/>
    <w:rsid w:val="00F53779"/>
    <w:rsid w:val="00F53892"/>
    <w:rsid w:val="00F53DEA"/>
    <w:rsid w:val="00F5653A"/>
    <w:rsid w:val="00F60C04"/>
    <w:rsid w:val="00F617DF"/>
    <w:rsid w:val="00F65690"/>
    <w:rsid w:val="00F76616"/>
    <w:rsid w:val="00F80A6D"/>
    <w:rsid w:val="00F857D4"/>
    <w:rsid w:val="00F87D9C"/>
    <w:rsid w:val="00F902BD"/>
    <w:rsid w:val="00F907E7"/>
    <w:rsid w:val="00F91D85"/>
    <w:rsid w:val="00F92A16"/>
    <w:rsid w:val="00F931B2"/>
    <w:rsid w:val="00F93CA5"/>
    <w:rsid w:val="00F94833"/>
    <w:rsid w:val="00F97259"/>
    <w:rsid w:val="00FA2562"/>
    <w:rsid w:val="00FA2C09"/>
    <w:rsid w:val="00FA32F9"/>
    <w:rsid w:val="00FA45F8"/>
    <w:rsid w:val="00FA5602"/>
    <w:rsid w:val="00FA5A40"/>
    <w:rsid w:val="00FA70D2"/>
    <w:rsid w:val="00FB4B22"/>
    <w:rsid w:val="00FB5A42"/>
    <w:rsid w:val="00FB6269"/>
    <w:rsid w:val="00FC1FC0"/>
    <w:rsid w:val="00FC7674"/>
    <w:rsid w:val="00FC7809"/>
    <w:rsid w:val="00FD5CB3"/>
    <w:rsid w:val="00FD6000"/>
    <w:rsid w:val="00FD689A"/>
    <w:rsid w:val="00FD68BD"/>
    <w:rsid w:val="00FD7AAE"/>
    <w:rsid w:val="00FE2CE0"/>
    <w:rsid w:val="00FE48D6"/>
    <w:rsid w:val="00FE6161"/>
    <w:rsid w:val="00FE707C"/>
    <w:rsid w:val="00FF0DDF"/>
    <w:rsid w:val="00FF4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D0"/>
    <w:pPr>
      <w:spacing w:after="200" w:line="276" w:lineRule="auto"/>
    </w:pPr>
    <w:rPr>
      <w:rFonts w:cs="Times New Roman"/>
      <w:sz w:val="22"/>
      <w:szCs w:val="22"/>
    </w:rPr>
  </w:style>
  <w:style w:type="paragraph" w:styleId="1">
    <w:name w:val="heading 1"/>
    <w:basedOn w:val="a"/>
    <w:next w:val="a"/>
    <w:link w:val="10"/>
    <w:qFormat/>
    <w:rsid w:val="00EF7C6D"/>
    <w:pPr>
      <w:keepNext/>
      <w:tabs>
        <w:tab w:val="left" w:pos="708"/>
      </w:tabs>
      <w:spacing w:before="240" w:after="60"/>
      <w:outlineLvl w:val="0"/>
    </w:pPr>
    <w:rPr>
      <w:rFonts w:ascii="Arial" w:eastAsia="Calibri" w:hAnsi="Arial"/>
      <w:b/>
      <w:bCs/>
      <w:kern w:val="32"/>
      <w:sz w:val="32"/>
      <w:szCs w:val="32"/>
      <w:lang w:val="uk-UA" w:eastAsia="en-US"/>
    </w:rPr>
  </w:style>
  <w:style w:type="paragraph" w:styleId="2">
    <w:name w:val="heading 2"/>
    <w:basedOn w:val="a"/>
    <w:next w:val="a"/>
    <w:link w:val="20"/>
    <w:uiPriority w:val="9"/>
    <w:semiHidden/>
    <w:unhideWhenUsed/>
    <w:qFormat/>
    <w:rsid w:val="00055C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5076B"/>
    <w:pPr>
      <w:keepNext/>
      <w:tabs>
        <w:tab w:val="left" w:pos="708"/>
      </w:tabs>
      <w:spacing w:before="240" w:after="60"/>
      <w:outlineLvl w:val="2"/>
    </w:pPr>
    <w:rPr>
      <w:rFonts w:ascii="Arial" w:hAnsi="Arial"/>
      <w:b/>
      <w:bCs/>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locked/>
    <w:rsid w:val="0095076B"/>
    <w:rPr>
      <w:rFonts w:ascii="Arial" w:hAnsi="Arial" w:cs="Arial"/>
      <w:b/>
      <w:bCs/>
      <w:sz w:val="26"/>
      <w:szCs w:val="26"/>
      <w:lang w:val="uk-UA" w:eastAsia="en-US"/>
    </w:rPr>
  </w:style>
  <w:style w:type="character" w:styleId="a3">
    <w:name w:val="Hyperlink"/>
    <w:uiPriority w:val="99"/>
    <w:unhideWhenUsed/>
    <w:rsid w:val="0095076B"/>
    <w:rPr>
      <w:rFonts w:cs="Times New Roman"/>
      <w:color w:val="0000FF"/>
      <w:u w:val="single"/>
    </w:rPr>
  </w:style>
  <w:style w:type="paragraph" w:styleId="HTML">
    <w:name w:val="HTML Preformatted"/>
    <w:basedOn w:val="a"/>
    <w:link w:val="HTML0"/>
    <w:uiPriority w:val="99"/>
    <w:semiHidden/>
    <w:unhideWhenUsed/>
    <w:rsid w:val="0095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locked/>
    <w:rsid w:val="0095076B"/>
    <w:rPr>
      <w:rFonts w:ascii="Courier New" w:hAnsi="Courier New" w:cs="Courier New"/>
      <w:sz w:val="20"/>
      <w:szCs w:val="20"/>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unhideWhenUsed/>
    <w:qFormat/>
    <w:rsid w:val="0095076B"/>
    <w:pPr>
      <w:tabs>
        <w:tab w:val="center" w:pos="4677"/>
        <w:tab w:val="right" w:pos="9355"/>
      </w:tabs>
      <w:spacing w:after="0" w:line="240" w:lineRule="auto"/>
    </w:pPr>
    <w:rPr>
      <w:lang w:eastAsia="en-US"/>
    </w:rPr>
  </w:style>
  <w:style w:type="paragraph" w:customStyle="1" w:styleId="rvps2">
    <w:name w:val="rvps2"/>
    <w:uiPriority w:val="99"/>
    <w:qFormat/>
    <w:rsid w:val="0095076B"/>
    <w:pPr>
      <w:tabs>
        <w:tab w:val="left" w:pos="708"/>
      </w:tabs>
      <w:spacing w:before="100" w:beforeAutospacing="1" w:after="100" w:afterAutospacing="1"/>
    </w:pPr>
    <w:rPr>
      <w:rFonts w:ascii="Times New Roman" w:hAnsi="Times New Roman" w:cs="Times New Roman"/>
      <w:sz w:val="24"/>
      <w:szCs w:val="24"/>
      <w:lang w:val="uk-UA" w:eastAsia="uk-UA"/>
    </w:rPr>
  </w:style>
  <w:style w:type="character" w:customStyle="1" w:styleId="rvts0">
    <w:name w:val="rvts0"/>
    <w:rsid w:val="0095076B"/>
    <w:rPr>
      <w:rFonts w:ascii="Times New Roman" w:hAnsi="Times New Roman"/>
    </w:rPr>
  </w:style>
  <w:style w:type="paragraph" w:customStyle="1" w:styleId="StyleZakonu">
    <w:name w:val="StyleZakonu"/>
    <w:rsid w:val="008B7E77"/>
    <w:pPr>
      <w:tabs>
        <w:tab w:val="left" w:pos="708"/>
      </w:tabs>
      <w:spacing w:after="60" w:line="220" w:lineRule="exact"/>
      <w:ind w:firstLine="284"/>
      <w:jc w:val="both"/>
    </w:pPr>
    <w:rPr>
      <w:rFonts w:ascii="Times New Roman" w:hAnsi="Times New Roman" w:cs="Times New Roman"/>
      <w:lang w:val="uk-UA"/>
    </w:rPr>
  </w:style>
  <w:style w:type="paragraph" w:styleId="a6">
    <w:name w:val="Balloon Text"/>
    <w:basedOn w:val="a"/>
    <w:link w:val="a7"/>
    <w:uiPriority w:val="99"/>
    <w:semiHidden/>
    <w:unhideWhenUsed/>
    <w:rsid w:val="00B87D08"/>
    <w:pPr>
      <w:spacing w:after="0" w:line="240" w:lineRule="auto"/>
    </w:pPr>
    <w:rPr>
      <w:rFonts w:ascii="Tahoma" w:hAnsi="Tahoma"/>
      <w:sz w:val="16"/>
      <w:szCs w:val="16"/>
    </w:rPr>
  </w:style>
  <w:style w:type="character" w:customStyle="1" w:styleId="a7">
    <w:name w:val="Текст выноски Знак"/>
    <w:link w:val="a6"/>
    <w:uiPriority w:val="99"/>
    <w:semiHidden/>
    <w:rsid w:val="00B87D08"/>
    <w:rPr>
      <w:rFonts w:ascii="Tahoma" w:hAnsi="Tahoma" w:cs="Tahoma"/>
      <w:sz w:val="16"/>
      <w:szCs w:val="16"/>
    </w:rPr>
  </w:style>
  <w:style w:type="character" w:customStyle="1" w:styleId="10">
    <w:name w:val="Заголовок 1 Знак"/>
    <w:link w:val="1"/>
    <w:rsid w:val="00EF7C6D"/>
    <w:rPr>
      <w:rFonts w:ascii="Arial" w:eastAsia="Calibri" w:hAnsi="Arial" w:cs="Arial"/>
      <w:b/>
      <w:bCs/>
      <w:kern w:val="32"/>
      <w:sz w:val="32"/>
      <w:szCs w:val="32"/>
      <w:lang w:val="uk-UA" w:eastAsia="en-US"/>
    </w:rPr>
  </w:style>
  <w:style w:type="paragraph" w:styleId="a8">
    <w:name w:val="List Paragraph"/>
    <w:basedOn w:val="a"/>
    <w:uiPriority w:val="99"/>
    <w:qFormat/>
    <w:rsid w:val="00EF7C6D"/>
    <w:pPr>
      <w:ind w:left="720"/>
      <w:contextualSpacing/>
    </w:pPr>
    <w:rPr>
      <w:rFonts w:eastAsia="Calibri"/>
      <w:lang w:eastAsia="en-US"/>
    </w:rPr>
  </w:style>
  <w:style w:type="table" w:styleId="a9">
    <w:name w:val="Table Grid"/>
    <w:basedOn w:val="a1"/>
    <w:uiPriority w:val="59"/>
    <w:rsid w:val="005854C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Знак"/>
    <w:link w:val="ab"/>
    <w:semiHidden/>
    <w:locked/>
    <w:rsid w:val="00BF24A6"/>
    <w:rPr>
      <w:sz w:val="24"/>
      <w:szCs w:val="24"/>
      <w:lang w:val="uk-UA" w:eastAsia="ar-SA"/>
    </w:rPr>
  </w:style>
  <w:style w:type="paragraph" w:styleId="ab">
    <w:name w:val="Body Text"/>
    <w:basedOn w:val="a"/>
    <w:link w:val="aa"/>
    <w:semiHidden/>
    <w:unhideWhenUsed/>
    <w:rsid w:val="00BF24A6"/>
    <w:pPr>
      <w:tabs>
        <w:tab w:val="left" w:pos="708"/>
      </w:tabs>
      <w:spacing w:after="120"/>
    </w:pPr>
    <w:rPr>
      <w:sz w:val="24"/>
      <w:szCs w:val="24"/>
      <w:lang w:val="uk-UA" w:eastAsia="ar-SA"/>
    </w:rPr>
  </w:style>
  <w:style w:type="character" w:customStyle="1" w:styleId="11">
    <w:name w:val="Основной текст Знак1"/>
    <w:uiPriority w:val="99"/>
    <w:semiHidden/>
    <w:rsid w:val="00BF24A6"/>
    <w:rPr>
      <w:rFonts w:cs="Times New Roman"/>
      <w:sz w:val="22"/>
      <w:szCs w:val="22"/>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FA45F8"/>
    <w:rPr>
      <w:rFonts w:cs="Times New Roman"/>
      <w:sz w:val="22"/>
      <w:szCs w:val="22"/>
      <w:lang w:eastAsia="en-US"/>
    </w:rPr>
  </w:style>
  <w:style w:type="paragraph" w:customStyle="1" w:styleId="xfmc2">
    <w:name w:val="xfmc2"/>
    <w:basedOn w:val="a"/>
    <w:rsid w:val="001F67E2"/>
    <w:pPr>
      <w:spacing w:before="100" w:beforeAutospacing="1" w:after="100" w:afterAutospacing="1" w:line="240" w:lineRule="auto"/>
    </w:pPr>
    <w:rPr>
      <w:rFonts w:ascii="Times New Roman" w:hAnsi="Times New Roman"/>
      <w:sz w:val="24"/>
      <w:szCs w:val="24"/>
    </w:rPr>
  </w:style>
  <w:style w:type="paragraph" w:customStyle="1" w:styleId="12">
    <w:name w:val="Абзац списка1"/>
    <w:basedOn w:val="a"/>
    <w:rsid w:val="00881505"/>
    <w:pPr>
      <w:spacing w:after="0" w:line="240" w:lineRule="auto"/>
      <w:ind w:left="720"/>
      <w:contextualSpacing/>
      <w:jc w:val="center"/>
    </w:pPr>
    <w:rPr>
      <w:lang w:val="uk-UA" w:eastAsia="en-US"/>
    </w:rPr>
  </w:style>
  <w:style w:type="character" w:styleId="ac">
    <w:name w:val="annotation reference"/>
    <w:uiPriority w:val="99"/>
    <w:semiHidden/>
    <w:unhideWhenUsed/>
    <w:rsid w:val="00960B08"/>
    <w:rPr>
      <w:sz w:val="16"/>
      <w:szCs w:val="16"/>
    </w:rPr>
  </w:style>
  <w:style w:type="paragraph" w:styleId="ad">
    <w:name w:val="annotation text"/>
    <w:basedOn w:val="a"/>
    <w:link w:val="ae"/>
    <w:uiPriority w:val="99"/>
    <w:semiHidden/>
    <w:unhideWhenUsed/>
    <w:rsid w:val="00960B08"/>
    <w:rPr>
      <w:sz w:val="20"/>
      <w:szCs w:val="20"/>
    </w:rPr>
  </w:style>
  <w:style w:type="character" w:customStyle="1" w:styleId="ae">
    <w:name w:val="Текст примечания Знак"/>
    <w:link w:val="ad"/>
    <w:uiPriority w:val="99"/>
    <w:semiHidden/>
    <w:rsid w:val="00960B08"/>
    <w:rPr>
      <w:rFonts w:cs="Times New Roman"/>
      <w:lang w:val="ru-RU" w:eastAsia="ru-RU"/>
    </w:rPr>
  </w:style>
  <w:style w:type="paragraph" w:styleId="af">
    <w:name w:val="annotation subject"/>
    <w:basedOn w:val="ad"/>
    <w:next w:val="ad"/>
    <w:link w:val="af0"/>
    <w:uiPriority w:val="99"/>
    <w:semiHidden/>
    <w:unhideWhenUsed/>
    <w:rsid w:val="00960B08"/>
    <w:rPr>
      <w:b/>
      <w:bCs/>
    </w:rPr>
  </w:style>
  <w:style w:type="character" w:customStyle="1" w:styleId="af0">
    <w:name w:val="Тема примечания Знак"/>
    <w:link w:val="af"/>
    <w:uiPriority w:val="99"/>
    <w:semiHidden/>
    <w:rsid w:val="00960B08"/>
    <w:rPr>
      <w:rFonts w:cs="Times New Roman"/>
      <w:b/>
      <w:bCs/>
      <w:lang w:val="ru-RU" w:eastAsia="ru-RU"/>
    </w:rPr>
  </w:style>
  <w:style w:type="paragraph" w:styleId="af1">
    <w:name w:val="Revision"/>
    <w:hidden/>
    <w:uiPriority w:val="99"/>
    <w:semiHidden/>
    <w:rsid w:val="00FE48D6"/>
    <w:rPr>
      <w:rFonts w:cs="Times New Roman"/>
      <w:sz w:val="22"/>
      <w:szCs w:val="22"/>
    </w:rPr>
  </w:style>
  <w:style w:type="character" w:styleId="af2">
    <w:name w:val="Strong"/>
    <w:uiPriority w:val="99"/>
    <w:qFormat/>
    <w:rsid w:val="00463018"/>
    <w:rPr>
      <w:rFonts w:cs="Times New Roman"/>
      <w:b/>
      <w:bCs/>
    </w:rPr>
  </w:style>
  <w:style w:type="character" w:customStyle="1" w:styleId="20">
    <w:name w:val="Заголовок 2 Знак"/>
    <w:basedOn w:val="a0"/>
    <w:link w:val="2"/>
    <w:uiPriority w:val="9"/>
    <w:semiHidden/>
    <w:rsid w:val="00055C7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D0"/>
    <w:pPr>
      <w:spacing w:after="200" w:line="276" w:lineRule="auto"/>
    </w:pPr>
    <w:rPr>
      <w:rFonts w:cs="Times New Roman"/>
      <w:sz w:val="22"/>
      <w:szCs w:val="22"/>
    </w:rPr>
  </w:style>
  <w:style w:type="paragraph" w:styleId="1">
    <w:name w:val="heading 1"/>
    <w:basedOn w:val="a"/>
    <w:next w:val="a"/>
    <w:link w:val="10"/>
    <w:qFormat/>
    <w:rsid w:val="00EF7C6D"/>
    <w:pPr>
      <w:keepNext/>
      <w:tabs>
        <w:tab w:val="left" w:pos="708"/>
      </w:tabs>
      <w:spacing w:before="240" w:after="60"/>
      <w:outlineLvl w:val="0"/>
    </w:pPr>
    <w:rPr>
      <w:rFonts w:ascii="Arial" w:eastAsia="Calibri" w:hAnsi="Arial"/>
      <w:b/>
      <w:bCs/>
      <w:kern w:val="32"/>
      <w:sz w:val="32"/>
      <w:szCs w:val="32"/>
      <w:lang w:val="uk-UA" w:eastAsia="en-US"/>
    </w:rPr>
  </w:style>
  <w:style w:type="paragraph" w:styleId="2">
    <w:name w:val="heading 2"/>
    <w:basedOn w:val="a"/>
    <w:next w:val="a"/>
    <w:link w:val="20"/>
    <w:uiPriority w:val="9"/>
    <w:semiHidden/>
    <w:unhideWhenUsed/>
    <w:qFormat/>
    <w:rsid w:val="00055C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5076B"/>
    <w:pPr>
      <w:keepNext/>
      <w:tabs>
        <w:tab w:val="left" w:pos="708"/>
      </w:tabs>
      <w:spacing w:before="240" w:after="60"/>
      <w:outlineLvl w:val="2"/>
    </w:pPr>
    <w:rPr>
      <w:rFonts w:ascii="Arial" w:hAnsi="Arial"/>
      <w:b/>
      <w:bCs/>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locked/>
    <w:rsid w:val="0095076B"/>
    <w:rPr>
      <w:rFonts w:ascii="Arial" w:hAnsi="Arial" w:cs="Arial"/>
      <w:b/>
      <w:bCs/>
      <w:sz w:val="26"/>
      <w:szCs w:val="26"/>
      <w:lang w:val="uk-UA" w:eastAsia="en-US"/>
    </w:rPr>
  </w:style>
  <w:style w:type="character" w:styleId="a3">
    <w:name w:val="Hyperlink"/>
    <w:uiPriority w:val="99"/>
    <w:unhideWhenUsed/>
    <w:rsid w:val="0095076B"/>
    <w:rPr>
      <w:rFonts w:cs="Times New Roman"/>
      <w:color w:val="0000FF"/>
      <w:u w:val="single"/>
    </w:rPr>
  </w:style>
  <w:style w:type="paragraph" w:styleId="HTML">
    <w:name w:val="HTML Preformatted"/>
    <w:basedOn w:val="a"/>
    <w:link w:val="HTML0"/>
    <w:uiPriority w:val="99"/>
    <w:semiHidden/>
    <w:unhideWhenUsed/>
    <w:rsid w:val="0095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locked/>
    <w:rsid w:val="0095076B"/>
    <w:rPr>
      <w:rFonts w:ascii="Courier New" w:hAnsi="Courier New" w:cs="Courier New"/>
      <w:sz w:val="20"/>
      <w:szCs w:val="20"/>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unhideWhenUsed/>
    <w:qFormat/>
    <w:rsid w:val="0095076B"/>
    <w:pPr>
      <w:tabs>
        <w:tab w:val="center" w:pos="4677"/>
        <w:tab w:val="right" w:pos="9355"/>
      </w:tabs>
      <w:spacing w:after="0" w:line="240" w:lineRule="auto"/>
    </w:pPr>
    <w:rPr>
      <w:lang w:eastAsia="en-US"/>
    </w:rPr>
  </w:style>
  <w:style w:type="paragraph" w:customStyle="1" w:styleId="rvps2">
    <w:name w:val="rvps2"/>
    <w:uiPriority w:val="99"/>
    <w:qFormat/>
    <w:rsid w:val="0095076B"/>
    <w:pPr>
      <w:tabs>
        <w:tab w:val="left" w:pos="708"/>
      </w:tabs>
      <w:spacing w:before="100" w:beforeAutospacing="1" w:after="100" w:afterAutospacing="1"/>
    </w:pPr>
    <w:rPr>
      <w:rFonts w:ascii="Times New Roman" w:hAnsi="Times New Roman" w:cs="Times New Roman"/>
      <w:sz w:val="24"/>
      <w:szCs w:val="24"/>
      <w:lang w:val="uk-UA" w:eastAsia="uk-UA"/>
    </w:rPr>
  </w:style>
  <w:style w:type="character" w:customStyle="1" w:styleId="rvts0">
    <w:name w:val="rvts0"/>
    <w:rsid w:val="0095076B"/>
    <w:rPr>
      <w:rFonts w:ascii="Times New Roman" w:hAnsi="Times New Roman"/>
    </w:rPr>
  </w:style>
  <w:style w:type="paragraph" w:customStyle="1" w:styleId="StyleZakonu">
    <w:name w:val="StyleZakonu"/>
    <w:rsid w:val="008B7E77"/>
    <w:pPr>
      <w:tabs>
        <w:tab w:val="left" w:pos="708"/>
      </w:tabs>
      <w:spacing w:after="60" w:line="220" w:lineRule="exact"/>
      <w:ind w:firstLine="284"/>
      <w:jc w:val="both"/>
    </w:pPr>
    <w:rPr>
      <w:rFonts w:ascii="Times New Roman" w:hAnsi="Times New Roman" w:cs="Times New Roman"/>
      <w:lang w:val="uk-UA"/>
    </w:rPr>
  </w:style>
  <w:style w:type="paragraph" w:styleId="a6">
    <w:name w:val="Balloon Text"/>
    <w:basedOn w:val="a"/>
    <w:link w:val="a7"/>
    <w:uiPriority w:val="99"/>
    <w:semiHidden/>
    <w:unhideWhenUsed/>
    <w:rsid w:val="00B87D08"/>
    <w:pPr>
      <w:spacing w:after="0" w:line="240" w:lineRule="auto"/>
    </w:pPr>
    <w:rPr>
      <w:rFonts w:ascii="Tahoma" w:hAnsi="Tahoma"/>
      <w:sz w:val="16"/>
      <w:szCs w:val="16"/>
    </w:rPr>
  </w:style>
  <w:style w:type="character" w:customStyle="1" w:styleId="a7">
    <w:name w:val="Текст выноски Знак"/>
    <w:link w:val="a6"/>
    <w:uiPriority w:val="99"/>
    <w:semiHidden/>
    <w:rsid w:val="00B87D08"/>
    <w:rPr>
      <w:rFonts w:ascii="Tahoma" w:hAnsi="Tahoma" w:cs="Tahoma"/>
      <w:sz w:val="16"/>
      <w:szCs w:val="16"/>
    </w:rPr>
  </w:style>
  <w:style w:type="character" w:customStyle="1" w:styleId="10">
    <w:name w:val="Заголовок 1 Знак"/>
    <w:link w:val="1"/>
    <w:rsid w:val="00EF7C6D"/>
    <w:rPr>
      <w:rFonts w:ascii="Arial" w:eastAsia="Calibri" w:hAnsi="Arial" w:cs="Arial"/>
      <w:b/>
      <w:bCs/>
      <w:kern w:val="32"/>
      <w:sz w:val="32"/>
      <w:szCs w:val="32"/>
      <w:lang w:val="uk-UA" w:eastAsia="en-US"/>
    </w:rPr>
  </w:style>
  <w:style w:type="paragraph" w:styleId="a8">
    <w:name w:val="List Paragraph"/>
    <w:basedOn w:val="a"/>
    <w:uiPriority w:val="99"/>
    <w:qFormat/>
    <w:rsid w:val="00EF7C6D"/>
    <w:pPr>
      <w:ind w:left="720"/>
      <w:contextualSpacing/>
    </w:pPr>
    <w:rPr>
      <w:rFonts w:eastAsia="Calibri"/>
      <w:lang w:eastAsia="en-US"/>
    </w:rPr>
  </w:style>
  <w:style w:type="table" w:styleId="a9">
    <w:name w:val="Table Grid"/>
    <w:basedOn w:val="a1"/>
    <w:uiPriority w:val="59"/>
    <w:rsid w:val="005854C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Знак"/>
    <w:link w:val="ab"/>
    <w:semiHidden/>
    <w:locked/>
    <w:rsid w:val="00BF24A6"/>
    <w:rPr>
      <w:sz w:val="24"/>
      <w:szCs w:val="24"/>
      <w:lang w:val="uk-UA" w:eastAsia="ar-SA"/>
    </w:rPr>
  </w:style>
  <w:style w:type="paragraph" w:styleId="ab">
    <w:name w:val="Body Text"/>
    <w:basedOn w:val="a"/>
    <w:link w:val="aa"/>
    <w:semiHidden/>
    <w:unhideWhenUsed/>
    <w:rsid w:val="00BF24A6"/>
    <w:pPr>
      <w:tabs>
        <w:tab w:val="left" w:pos="708"/>
      </w:tabs>
      <w:spacing w:after="120"/>
    </w:pPr>
    <w:rPr>
      <w:sz w:val="24"/>
      <w:szCs w:val="24"/>
      <w:lang w:val="uk-UA" w:eastAsia="ar-SA"/>
    </w:rPr>
  </w:style>
  <w:style w:type="character" w:customStyle="1" w:styleId="11">
    <w:name w:val="Основной текст Знак1"/>
    <w:uiPriority w:val="99"/>
    <w:semiHidden/>
    <w:rsid w:val="00BF24A6"/>
    <w:rPr>
      <w:rFonts w:cs="Times New Roman"/>
      <w:sz w:val="22"/>
      <w:szCs w:val="22"/>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FA45F8"/>
    <w:rPr>
      <w:rFonts w:cs="Times New Roman"/>
      <w:sz w:val="22"/>
      <w:szCs w:val="22"/>
      <w:lang w:eastAsia="en-US"/>
    </w:rPr>
  </w:style>
  <w:style w:type="paragraph" w:customStyle="1" w:styleId="xfmc2">
    <w:name w:val="xfmc2"/>
    <w:basedOn w:val="a"/>
    <w:rsid w:val="001F67E2"/>
    <w:pPr>
      <w:spacing w:before="100" w:beforeAutospacing="1" w:after="100" w:afterAutospacing="1" w:line="240" w:lineRule="auto"/>
    </w:pPr>
    <w:rPr>
      <w:rFonts w:ascii="Times New Roman" w:hAnsi="Times New Roman"/>
      <w:sz w:val="24"/>
      <w:szCs w:val="24"/>
    </w:rPr>
  </w:style>
  <w:style w:type="paragraph" w:customStyle="1" w:styleId="12">
    <w:name w:val="Абзац списка1"/>
    <w:basedOn w:val="a"/>
    <w:rsid w:val="00881505"/>
    <w:pPr>
      <w:spacing w:after="0" w:line="240" w:lineRule="auto"/>
      <w:ind w:left="720"/>
      <w:contextualSpacing/>
      <w:jc w:val="center"/>
    </w:pPr>
    <w:rPr>
      <w:lang w:val="uk-UA" w:eastAsia="en-US"/>
    </w:rPr>
  </w:style>
  <w:style w:type="character" w:styleId="ac">
    <w:name w:val="annotation reference"/>
    <w:uiPriority w:val="99"/>
    <w:semiHidden/>
    <w:unhideWhenUsed/>
    <w:rsid w:val="00960B08"/>
    <w:rPr>
      <w:sz w:val="16"/>
      <w:szCs w:val="16"/>
    </w:rPr>
  </w:style>
  <w:style w:type="paragraph" w:styleId="ad">
    <w:name w:val="annotation text"/>
    <w:basedOn w:val="a"/>
    <w:link w:val="ae"/>
    <w:uiPriority w:val="99"/>
    <w:semiHidden/>
    <w:unhideWhenUsed/>
    <w:rsid w:val="00960B08"/>
    <w:rPr>
      <w:sz w:val="20"/>
      <w:szCs w:val="20"/>
    </w:rPr>
  </w:style>
  <w:style w:type="character" w:customStyle="1" w:styleId="ae">
    <w:name w:val="Текст примечания Знак"/>
    <w:link w:val="ad"/>
    <w:uiPriority w:val="99"/>
    <w:semiHidden/>
    <w:rsid w:val="00960B08"/>
    <w:rPr>
      <w:rFonts w:cs="Times New Roman"/>
      <w:lang w:val="ru-RU" w:eastAsia="ru-RU"/>
    </w:rPr>
  </w:style>
  <w:style w:type="paragraph" w:styleId="af">
    <w:name w:val="annotation subject"/>
    <w:basedOn w:val="ad"/>
    <w:next w:val="ad"/>
    <w:link w:val="af0"/>
    <w:uiPriority w:val="99"/>
    <w:semiHidden/>
    <w:unhideWhenUsed/>
    <w:rsid w:val="00960B08"/>
    <w:rPr>
      <w:b/>
      <w:bCs/>
    </w:rPr>
  </w:style>
  <w:style w:type="character" w:customStyle="1" w:styleId="af0">
    <w:name w:val="Тема примечания Знак"/>
    <w:link w:val="af"/>
    <w:uiPriority w:val="99"/>
    <w:semiHidden/>
    <w:rsid w:val="00960B08"/>
    <w:rPr>
      <w:rFonts w:cs="Times New Roman"/>
      <w:b/>
      <w:bCs/>
      <w:lang w:val="ru-RU" w:eastAsia="ru-RU"/>
    </w:rPr>
  </w:style>
  <w:style w:type="paragraph" w:styleId="af1">
    <w:name w:val="Revision"/>
    <w:hidden/>
    <w:uiPriority w:val="99"/>
    <w:semiHidden/>
    <w:rsid w:val="00FE48D6"/>
    <w:rPr>
      <w:rFonts w:cs="Times New Roman"/>
      <w:sz w:val="22"/>
      <w:szCs w:val="22"/>
    </w:rPr>
  </w:style>
  <w:style w:type="character" w:styleId="af2">
    <w:name w:val="Strong"/>
    <w:uiPriority w:val="99"/>
    <w:qFormat/>
    <w:rsid w:val="00463018"/>
    <w:rPr>
      <w:rFonts w:cs="Times New Roman"/>
      <w:b/>
      <w:bCs/>
    </w:rPr>
  </w:style>
  <w:style w:type="character" w:customStyle="1" w:styleId="20">
    <w:name w:val="Заголовок 2 Знак"/>
    <w:basedOn w:val="a0"/>
    <w:link w:val="2"/>
    <w:uiPriority w:val="9"/>
    <w:semiHidden/>
    <w:rsid w:val="00055C7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038">
      <w:bodyDiv w:val="1"/>
      <w:marLeft w:val="0"/>
      <w:marRight w:val="0"/>
      <w:marTop w:val="0"/>
      <w:marBottom w:val="0"/>
      <w:divBdr>
        <w:top w:val="none" w:sz="0" w:space="0" w:color="auto"/>
        <w:left w:val="none" w:sz="0" w:space="0" w:color="auto"/>
        <w:bottom w:val="none" w:sz="0" w:space="0" w:color="auto"/>
        <w:right w:val="none" w:sz="0" w:space="0" w:color="auto"/>
      </w:divBdr>
    </w:div>
    <w:div w:id="289288910">
      <w:bodyDiv w:val="1"/>
      <w:marLeft w:val="0"/>
      <w:marRight w:val="0"/>
      <w:marTop w:val="0"/>
      <w:marBottom w:val="0"/>
      <w:divBdr>
        <w:top w:val="none" w:sz="0" w:space="0" w:color="auto"/>
        <w:left w:val="none" w:sz="0" w:space="0" w:color="auto"/>
        <w:bottom w:val="none" w:sz="0" w:space="0" w:color="auto"/>
        <w:right w:val="none" w:sz="0" w:space="0" w:color="auto"/>
      </w:divBdr>
    </w:div>
    <w:div w:id="309751939">
      <w:bodyDiv w:val="1"/>
      <w:marLeft w:val="0"/>
      <w:marRight w:val="0"/>
      <w:marTop w:val="0"/>
      <w:marBottom w:val="0"/>
      <w:divBdr>
        <w:top w:val="none" w:sz="0" w:space="0" w:color="auto"/>
        <w:left w:val="none" w:sz="0" w:space="0" w:color="auto"/>
        <w:bottom w:val="none" w:sz="0" w:space="0" w:color="auto"/>
        <w:right w:val="none" w:sz="0" w:space="0" w:color="auto"/>
      </w:divBdr>
    </w:div>
    <w:div w:id="334963935">
      <w:bodyDiv w:val="1"/>
      <w:marLeft w:val="0"/>
      <w:marRight w:val="0"/>
      <w:marTop w:val="0"/>
      <w:marBottom w:val="0"/>
      <w:divBdr>
        <w:top w:val="none" w:sz="0" w:space="0" w:color="auto"/>
        <w:left w:val="none" w:sz="0" w:space="0" w:color="auto"/>
        <w:bottom w:val="none" w:sz="0" w:space="0" w:color="auto"/>
        <w:right w:val="none" w:sz="0" w:space="0" w:color="auto"/>
      </w:divBdr>
    </w:div>
    <w:div w:id="396123960">
      <w:bodyDiv w:val="1"/>
      <w:marLeft w:val="0"/>
      <w:marRight w:val="0"/>
      <w:marTop w:val="0"/>
      <w:marBottom w:val="0"/>
      <w:divBdr>
        <w:top w:val="none" w:sz="0" w:space="0" w:color="auto"/>
        <w:left w:val="none" w:sz="0" w:space="0" w:color="auto"/>
        <w:bottom w:val="none" w:sz="0" w:space="0" w:color="auto"/>
        <w:right w:val="none" w:sz="0" w:space="0" w:color="auto"/>
      </w:divBdr>
    </w:div>
    <w:div w:id="591857996">
      <w:bodyDiv w:val="1"/>
      <w:marLeft w:val="0"/>
      <w:marRight w:val="0"/>
      <w:marTop w:val="0"/>
      <w:marBottom w:val="0"/>
      <w:divBdr>
        <w:top w:val="none" w:sz="0" w:space="0" w:color="auto"/>
        <w:left w:val="none" w:sz="0" w:space="0" w:color="auto"/>
        <w:bottom w:val="none" w:sz="0" w:space="0" w:color="auto"/>
        <w:right w:val="none" w:sz="0" w:space="0" w:color="auto"/>
      </w:divBdr>
      <w:divsChild>
        <w:div w:id="18749102">
          <w:marLeft w:val="0"/>
          <w:marRight w:val="0"/>
          <w:marTop w:val="0"/>
          <w:marBottom w:val="0"/>
          <w:divBdr>
            <w:top w:val="none" w:sz="0" w:space="0" w:color="auto"/>
            <w:left w:val="none" w:sz="0" w:space="0" w:color="auto"/>
            <w:bottom w:val="none" w:sz="0" w:space="0" w:color="auto"/>
            <w:right w:val="none" w:sz="0" w:space="0" w:color="auto"/>
          </w:divBdr>
        </w:div>
        <w:div w:id="222061559">
          <w:marLeft w:val="0"/>
          <w:marRight w:val="0"/>
          <w:marTop w:val="0"/>
          <w:marBottom w:val="0"/>
          <w:divBdr>
            <w:top w:val="none" w:sz="0" w:space="0" w:color="auto"/>
            <w:left w:val="none" w:sz="0" w:space="0" w:color="auto"/>
            <w:bottom w:val="none" w:sz="0" w:space="0" w:color="auto"/>
            <w:right w:val="none" w:sz="0" w:space="0" w:color="auto"/>
          </w:divBdr>
        </w:div>
        <w:div w:id="285939250">
          <w:marLeft w:val="0"/>
          <w:marRight w:val="0"/>
          <w:marTop w:val="0"/>
          <w:marBottom w:val="0"/>
          <w:divBdr>
            <w:top w:val="none" w:sz="0" w:space="0" w:color="auto"/>
            <w:left w:val="none" w:sz="0" w:space="0" w:color="auto"/>
            <w:bottom w:val="none" w:sz="0" w:space="0" w:color="auto"/>
            <w:right w:val="none" w:sz="0" w:space="0" w:color="auto"/>
          </w:divBdr>
        </w:div>
        <w:div w:id="480735170">
          <w:marLeft w:val="0"/>
          <w:marRight w:val="0"/>
          <w:marTop w:val="0"/>
          <w:marBottom w:val="0"/>
          <w:divBdr>
            <w:top w:val="none" w:sz="0" w:space="0" w:color="auto"/>
            <w:left w:val="none" w:sz="0" w:space="0" w:color="auto"/>
            <w:bottom w:val="none" w:sz="0" w:space="0" w:color="auto"/>
            <w:right w:val="none" w:sz="0" w:space="0" w:color="auto"/>
          </w:divBdr>
        </w:div>
        <w:div w:id="789513445">
          <w:marLeft w:val="0"/>
          <w:marRight w:val="0"/>
          <w:marTop w:val="0"/>
          <w:marBottom w:val="0"/>
          <w:divBdr>
            <w:top w:val="none" w:sz="0" w:space="0" w:color="auto"/>
            <w:left w:val="none" w:sz="0" w:space="0" w:color="auto"/>
            <w:bottom w:val="none" w:sz="0" w:space="0" w:color="auto"/>
            <w:right w:val="none" w:sz="0" w:space="0" w:color="auto"/>
          </w:divBdr>
        </w:div>
        <w:div w:id="1454638265">
          <w:marLeft w:val="0"/>
          <w:marRight w:val="0"/>
          <w:marTop w:val="0"/>
          <w:marBottom w:val="0"/>
          <w:divBdr>
            <w:top w:val="none" w:sz="0" w:space="0" w:color="auto"/>
            <w:left w:val="none" w:sz="0" w:space="0" w:color="auto"/>
            <w:bottom w:val="none" w:sz="0" w:space="0" w:color="auto"/>
            <w:right w:val="none" w:sz="0" w:space="0" w:color="auto"/>
          </w:divBdr>
        </w:div>
        <w:div w:id="1586379666">
          <w:marLeft w:val="0"/>
          <w:marRight w:val="0"/>
          <w:marTop w:val="0"/>
          <w:marBottom w:val="0"/>
          <w:divBdr>
            <w:top w:val="none" w:sz="0" w:space="0" w:color="auto"/>
            <w:left w:val="none" w:sz="0" w:space="0" w:color="auto"/>
            <w:bottom w:val="none" w:sz="0" w:space="0" w:color="auto"/>
            <w:right w:val="none" w:sz="0" w:space="0" w:color="auto"/>
          </w:divBdr>
        </w:div>
        <w:div w:id="1604415106">
          <w:marLeft w:val="0"/>
          <w:marRight w:val="0"/>
          <w:marTop w:val="0"/>
          <w:marBottom w:val="0"/>
          <w:divBdr>
            <w:top w:val="none" w:sz="0" w:space="0" w:color="auto"/>
            <w:left w:val="none" w:sz="0" w:space="0" w:color="auto"/>
            <w:bottom w:val="none" w:sz="0" w:space="0" w:color="auto"/>
            <w:right w:val="none" w:sz="0" w:space="0" w:color="auto"/>
          </w:divBdr>
        </w:div>
      </w:divsChild>
    </w:div>
    <w:div w:id="626744635">
      <w:bodyDiv w:val="1"/>
      <w:marLeft w:val="0"/>
      <w:marRight w:val="0"/>
      <w:marTop w:val="0"/>
      <w:marBottom w:val="0"/>
      <w:divBdr>
        <w:top w:val="none" w:sz="0" w:space="0" w:color="auto"/>
        <w:left w:val="none" w:sz="0" w:space="0" w:color="auto"/>
        <w:bottom w:val="none" w:sz="0" w:space="0" w:color="auto"/>
        <w:right w:val="none" w:sz="0" w:space="0" w:color="auto"/>
      </w:divBdr>
    </w:div>
    <w:div w:id="737628895">
      <w:bodyDiv w:val="1"/>
      <w:marLeft w:val="0"/>
      <w:marRight w:val="0"/>
      <w:marTop w:val="0"/>
      <w:marBottom w:val="0"/>
      <w:divBdr>
        <w:top w:val="none" w:sz="0" w:space="0" w:color="auto"/>
        <w:left w:val="none" w:sz="0" w:space="0" w:color="auto"/>
        <w:bottom w:val="none" w:sz="0" w:space="0" w:color="auto"/>
        <w:right w:val="none" w:sz="0" w:space="0" w:color="auto"/>
      </w:divBdr>
    </w:div>
    <w:div w:id="758909174">
      <w:bodyDiv w:val="1"/>
      <w:marLeft w:val="0"/>
      <w:marRight w:val="0"/>
      <w:marTop w:val="0"/>
      <w:marBottom w:val="0"/>
      <w:divBdr>
        <w:top w:val="none" w:sz="0" w:space="0" w:color="auto"/>
        <w:left w:val="none" w:sz="0" w:space="0" w:color="auto"/>
        <w:bottom w:val="none" w:sz="0" w:space="0" w:color="auto"/>
        <w:right w:val="none" w:sz="0" w:space="0" w:color="auto"/>
      </w:divBdr>
    </w:div>
    <w:div w:id="810094556">
      <w:bodyDiv w:val="1"/>
      <w:marLeft w:val="0"/>
      <w:marRight w:val="0"/>
      <w:marTop w:val="0"/>
      <w:marBottom w:val="0"/>
      <w:divBdr>
        <w:top w:val="none" w:sz="0" w:space="0" w:color="auto"/>
        <w:left w:val="none" w:sz="0" w:space="0" w:color="auto"/>
        <w:bottom w:val="none" w:sz="0" w:space="0" w:color="auto"/>
        <w:right w:val="none" w:sz="0" w:space="0" w:color="auto"/>
      </w:divBdr>
    </w:div>
    <w:div w:id="929503929">
      <w:bodyDiv w:val="1"/>
      <w:marLeft w:val="0"/>
      <w:marRight w:val="0"/>
      <w:marTop w:val="0"/>
      <w:marBottom w:val="0"/>
      <w:divBdr>
        <w:top w:val="none" w:sz="0" w:space="0" w:color="auto"/>
        <w:left w:val="none" w:sz="0" w:space="0" w:color="auto"/>
        <w:bottom w:val="none" w:sz="0" w:space="0" w:color="auto"/>
        <w:right w:val="none" w:sz="0" w:space="0" w:color="auto"/>
      </w:divBdr>
    </w:div>
    <w:div w:id="938374325">
      <w:bodyDiv w:val="1"/>
      <w:marLeft w:val="0"/>
      <w:marRight w:val="0"/>
      <w:marTop w:val="0"/>
      <w:marBottom w:val="0"/>
      <w:divBdr>
        <w:top w:val="none" w:sz="0" w:space="0" w:color="auto"/>
        <w:left w:val="none" w:sz="0" w:space="0" w:color="auto"/>
        <w:bottom w:val="none" w:sz="0" w:space="0" w:color="auto"/>
        <w:right w:val="none" w:sz="0" w:space="0" w:color="auto"/>
      </w:divBdr>
    </w:div>
    <w:div w:id="953638061">
      <w:bodyDiv w:val="1"/>
      <w:marLeft w:val="0"/>
      <w:marRight w:val="0"/>
      <w:marTop w:val="0"/>
      <w:marBottom w:val="0"/>
      <w:divBdr>
        <w:top w:val="none" w:sz="0" w:space="0" w:color="auto"/>
        <w:left w:val="none" w:sz="0" w:space="0" w:color="auto"/>
        <w:bottom w:val="none" w:sz="0" w:space="0" w:color="auto"/>
        <w:right w:val="none" w:sz="0" w:space="0" w:color="auto"/>
      </w:divBdr>
    </w:div>
    <w:div w:id="1015108039">
      <w:bodyDiv w:val="1"/>
      <w:marLeft w:val="0"/>
      <w:marRight w:val="0"/>
      <w:marTop w:val="0"/>
      <w:marBottom w:val="0"/>
      <w:divBdr>
        <w:top w:val="none" w:sz="0" w:space="0" w:color="auto"/>
        <w:left w:val="none" w:sz="0" w:space="0" w:color="auto"/>
        <w:bottom w:val="none" w:sz="0" w:space="0" w:color="auto"/>
        <w:right w:val="none" w:sz="0" w:space="0" w:color="auto"/>
      </w:divBdr>
    </w:div>
    <w:div w:id="1046174026">
      <w:bodyDiv w:val="1"/>
      <w:marLeft w:val="0"/>
      <w:marRight w:val="0"/>
      <w:marTop w:val="0"/>
      <w:marBottom w:val="0"/>
      <w:divBdr>
        <w:top w:val="none" w:sz="0" w:space="0" w:color="auto"/>
        <w:left w:val="none" w:sz="0" w:space="0" w:color="auto"/>
        <w:bottom w:val="none" w:sz="0" w:space="0" w:color="auto"/>
        <w:right w:val="none" w:sz="0" w:space="0" w:color="auto"/>
      </w:divBdr>
    </w:div>
    <w:div w:id="1082410853">
      <w:bodyDiv w:val="1"/>
      <w:marLeft w:val="0"/>
      <w:marRight w:val="0"/>
      <w:marTop w:val="0"/>
      <w:marBottom w:val="0"/>
      <w:divBdr>
        <w:top w:val="none" w:sz="0" w:space="0" w:color="auto"/>
        <w:left w:val="none" w:sz="0" w:space="0" w:color="auto"/>
        <w:bottom w:val="none" w:sz="0" w:space="0" w:color="auto"/>
        <w:right w:val="none" w:sz="0" w:space="0" w:color="auto"/>
      </w:divBdr>
    </w:div>
    <w:div w:id="1177228467">
      <w:bodyDiv w:val="1"/>
      <w:marLeft w:val="0"/>
      <w:marRight w:val="0"/>
      <w:marTop w:val="0"/>
      <w:marBottom w:val="0"/>
      <w:divBdr>
        <w:top w:val="none" w:sz="0" w:space="0" w:color="auto"/>
        <w:left w:val="none" w:sz="0" w:space="0" w:color="auto"/>
        <w:bottom w:val="none" w:sz="0" w:space="0" w:color="auto"/>
        <w:right w:val="none" w:sz="0" w:space="0" w:color="auto"/>
      </w:divBdr>
      <w:divsChild>
        <w:div w:id="8067532">
          <w:marLeft w:val="0"/>
          <w:marRight w:val="0"/>
          <w:marTop w:val="0"/>
          <w:marBottom w:val="0"/>
          <w:divBdr>
            <w:top w:val="none" w:sz="0" w:space="0" w:color="auto"/>
            <w:left w:val="none" w:sz="0" w:space="0" w:color="auto"/>
            <w:bottom w:val="none" w:sz="0" w:space="0" w:color="auto"/>
            <w:right w:val="none" w:sz="0" w:space="0" w:color="auto"/>
          </w:divBdr>
        </w:div>
        <w:div w:id="124276292">
          <w:marLeft w:val="0"/>
          <w:marRight w:val="0"/>
          <w:marTop w:val="0"/>
          <w:marBottom w:val="0"/>
          <w:divBdr>
            <w:top w:val="none" w:sz="0" w:space="0" w:color="auto"/>
            <w:left w:val="none" w:sz="0" w:space="0" w:color="auto"/>
            <w:bottom w:val="none" w:sz="0" w:space="0" w:color="auto"/>
            <w:right w:val="none" w:sz="0" w:space="0" w:color="auto"/>
          </w:divBdr>
        </w:div>
        <w:div w:id="393236180">
          <w:marLeft w:val="0"/>
          <w:marRight w:val="0"/>
          <w:marTop w:val="0"/>
          <w:marBottom w:val="0"/>
          <w:divBdr>
            <w:top w:val="none" w:sz="0" w:space="0" w:color="auto"/>
            <w:left w:val="none" w:sz="0" w:space="0" w:color="auto"/>
            <w:bottom w:val="none" w:sz="0" w:space="0" w:color="auto"/>
            <w:right w:val="none" w:sz="0" w:space="0" w:color="auto"/>
          </w:divBdr>
        </w:div>
        <w:div w:id="691496687">
          <w:marLeft w:val="0"/>
          <w:marRight w:val="0"/>
          <w:marTop w:val="0"/>
          <w:marBottom w:val="0"/>
          <w:divBdr>
            <w:top w:val="none" w:sz="0" w:space="0" w:color="auto"/>
            <w:left w:val="none" w:sz="0" w:space="0" w:color="auto"/>
            <w:bottom w:val="none" w:sz="0" w:space="0" w:color="auto"/>
            <w:right w:val="none" w:sz="0" w:space="0" w:color="auto"/>
          </w:divBdr>
        </w:div>
        <w:div w:id="847645525">
          <w:marLeft w:val="0"/>
          <w:marRight w:val="0"/>
          <w:marTop w:val="0"/>
          <w:marBottom w:val="0"/>
          <w:divBdr>
            <w:top w:val="none" w:sz="0" w:space="0" w:color="auto"/>
            <w:left w:val="none" w:sz="0" w:space="0" w:color="auto"/>
            <w:bottom w:val="none" w:sz="0" w:space="0" w:color="auto"/>
            <w:right w:val="none" w:sz="0" w:space="0" w:color="auto"/>
          </w:divBdr>
        </w:div>
        <w:div w:id="884945668">
          <w:marLeft w:val="0"/>
          <w:marRight w:val="0"/>
          <w:marTop w:val="0"/>
          <w:marBottom w:val="0"/>
          <w:divBdr>
            <w:top w:val="none" w:sz="0" w:space="0" w:color="auto"/>
            <w:left w:val="none" w:sz="0" w:space="0" w:color="auto"/>
            <w:bottom w:val="none" w:sz="0" w:space="0" w:color="auto"/>
            <w:right w:val="none" w:sz="0" w:space="0" w:color="auto"/>
          </w:divBdr>
        </w:div>
        <w:div w:id="1017972330">
          <w:marLeft w:val="0"/>
          <w:marRight w:val="0"/>
          <w:marTop w:val="0"/>
          <w:marBottom w:val="0"/>
          <w:divBdr>
            <w:top w:val="none" w:sz="0" w:space="0" w:color="auto"/>
            <w:left w:val="none" w:sz="0" w:space="0" w:color="auto"/>
            <w:bottom w:val="none" w:sz="0" w:space="0" w:color="auto"/>
            <w:right w:val="none" w:sz="0" w:space="0" w:color="auto"/>
          </w:divBdr>
        </w:div>
        <w:div w:id="1173838318">
          <w:marLeft w:val="0"/>
          <w:marRight w:val="0"/>
          <w:marTop w:val="0"/>
          <w:marBottom w:val="0"/>
          <w:divBdr>
            <w:top w:val="none" w:sz="0" w:space="0" w:color="auto"/>
            <w:left w:val="none" w:sz="0" w:space="0" w:color="auto"/>
            <w:bottom w:val="none" w:sz="0" w:space="0" w:color="auto"/>
            <w:right w:val="none" w:sz="0" w:space="0" w:color="auto"/>
          </w:divBdr>
        </w:div>
      </w:divsChild>
    </w:div>
    <w:div w:id="1433436138">
      <w:bodyDiv w:val="1"/>
      <w:marLeft w:val="0"/>
      <w:marRight w:val="0"/>
      <w:marTop w:val="0"/>
      <w:marBottom w:val="0"/>
      <w:divBdr>
        <w:top w:val="none" w:sz="0" w:space="0" w:color="auto"/>
        <w:left w:val="none" w:sz="0" w:space="0" w:color="auto"/>
        <w:bottom w:val="none" w:sz="0" w:space="0" w:color="auto"/>
        <w:right w:val="none" w:sz="0" w:space="0" w:color="auto"/>
      </w:divBdr>
    </w:div>
    <w:div w:id="1450972452">
      <w:bodyDiv w:val="1"/>
      <w:marLeft w:val="0"/>
      <w:marRight w:val="0"/>
      <w:marTop w:val="0"/>
      <w:marBottom w:val="0"/>
      <w:divBdr>
        <w:top w:val="none" w:sz="0" w:space="0" w:color="auto"/>
        <w:left w:val="none" w:sz="0" w:space="0" w:color="auto"/>
        <w:bottom w:val="none" w:sz="0" w:space="0" w:color="auto"/>
        <w:right w:val="none" w:sz="0" w:space="0" w:color="auto"/>
      </w:divBdr>
    </w:div>
    <w:div w:id="1618681000">
      <w:bodyDiv w:val="1"/>
      <w:marLeft w:val="0"/>
      <w:marRight w:val="0"/>
      <w:marTop w:val="0"/>
      <w:marBottom w:val="0"/>
      <w:divBdr>
        <w:top w:val="none" w:sz="0" w:space="0" w:color="auto"/>
        <w:left w:val="none" w:sz="0" w:space="0" w:color="auto"/>
        <w:bottom w:val="none" w:sz="0" w:space="0" w:color="auto"/>
        <w:right w:val="none" w:sz="0" w:space="0" w:color="auto"/>
      </w:divBdr>
    </w:div>
    <w:div w:id="1711222990">
      <w:bodyDiv w:val="1"/>
      <w:marLeft w:val="0"/>
      <w:marRight w:val="0"/>
      <w:marTop w:val="0"/>
      <w:marBottom w:val="0"/>
      <w:divBdr>
        <w:top w:val="none" w:sz="0" w:space="0" w:color="auto"/>
        <w:left w:val="none" w:sz="0" w:space="0" w:color="auto"/>
        <w:bottom w:val="none" w:sz="0" w:space="0" w:color="auto"/>
        <w:right w:val="none" w:sz="0" w:space="0" w:color="auto"/>
      </w:divBdr>
    </w:div>
    <w:div w:id="1793862889">
      <w:bodyDiv w:val="1"/>
      <w:marLeft w:val="0"/>
      <w:marRight w:val="0"/>
      <w:marTop w:val="0"/>
      <w:marBottom w:val="0"/>
      <w:divBdr>
        <w:top w:val="none" w:sz="0" w:space="0" w:color="auto"/>
        <w:left w:val="none" w:sz="0" w:space="0" w:color="auto"/>
        <w:bottom w:val="none" w:sz="0" w:space="0" w:color="auto"/>
        <w:right w:val="none" w:sz="0" w:space="0" w:color="auto"/>
      </w:divBdr>
    </w:div>
    <w:div w:id="206598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70E6-10EA-4BE3-B17A-B270BC06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3353</Words>
  <Characters>19116</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22425</CharactersWithSpaces>
  <SharedDoc>false</SharedDoc>
  <HLinks>
    <vt:vector size="12" baseType="variant">
      <vt:variant>
        <vt:i4>2752547</vt:i4>
      </vt:variant>
      <vt:variant>
        <vt:i4>3</vt:i4>
      </vt:variant>
      <vt:variant>
        <vt:i4>0</vt:i4>
      </vt:variant>
      <vt:variant>
        <vt:i4>5</vt:i4>
      </vt:variant>
      <vt:variant>
        <vt:lpwstr>http://zakon0.rada.gov.ua/laws/show/2289-17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User</cp:lastModifiedBy>
  <cp:revision>3</cp:revision>
  <cp:lastPrinted>2022-08-19T08:52:00Z</cp:lastPrinted>
  <dcterms:created xsi:type="dcterms:W3CDTF">2022-08-19T10:32:00Z</dcterms:created>
  <dcterms:modified xsi:type="dcterms:W3CDTF">2022-08-19T10:36:00Z</dcterms:modified>
</cp:coreProperties>
</file>