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E316" w14:textId="77777777" w:rsidR="00DE1E8F" w:rsidRPr="00E5065D" w:rsidRDefault="004A1A54" w:rsidP="00DE1E8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77DC12C" w14:textId="77777777" w:rsidR="00DE1E8F" w:rsidRDefault="00DE1E8F" w:rsidP="00DE1E8F">
      <w:pPr>
        <w:spacing w:after="0" w:line="240" w:lineRule="auto"/>
        <w:ind w:left="5660" w:firstLine="700"/>
        <w:jc w:val="right"/>
        <w:rPr>
          <w:rFonts w:ascii="Times New Roman" w:eastAsia="Times New Roman" w:hAnsi="Times New Roman" w:cs="Times New Roman"/>
          <w:i/>
          <w:color w:val="000000"/>
          <w:sz w:val="24"/>
          <w:szCs w:val="24"/>
        </w:rPr>
      </w:pPr>
      <w:r w:rsidRPr="00E5065D">
        <w:rPr>
          <w:rFonts w:ascii="Times New Roman" w:eastAsia="Times New Roman" w:hAnsi="Times New Roman" w:cs="Times New Roman"/>
          <w:i/>
          <w:color w:val="000000"/>
          <w:sz w:val="24"/>
          <w:szCs w:val="24"/>
        </w:rPr>
        <w:t>до тендерної документації</w:t>
      </w:r>
    </w:p>
    <w:p w14:paraId="1E688A54" w14:textId="77777777" w:rsidR="00B04647" w:rsidRPr="00E5065D" w:rsidRDefault="00B04647" w:rsidP="00DE1E8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(ПРОЄКТ)</w:t>
      </w:r>
    </w:p>
    <w:p w14:paraId="2B8F8E16" w14:textId="77777777" w:rsidR="00DE1E8F" w:rsidRDefault="00DE1E8F" w:rsidP="00DE1E8F">
      <w:pPr>
        <w:spacing w:after="0" w:line="276" w:lineRule="auto"/>
        <w:jc w:val="center"/>
        <w:rPr>
          <w:rFonts w:ascii="Times New Roman" w:eastAsia="Times New Roman" w:hAnsi="Times New Roman" w:cs="Times New Roman"/>
          <w:b/>
          <w:i/>
          <w:color w:val="000000" w:themeColor="text1"/>
          <w:sz w:val="24"/>
          <w:szCs w:val="24"/>
        </w:rPr>
      </w:pPr>
    </w:p>
    <w:p w14:paraId="3D4AA61A" w14:textId="77777777" w:rsidR="006D5E65" w:rsidRDefault="00B04647" w:rsidP="00DE1E8F">
      <w:pPr>
        <w:spacing w:after="0" w:line="276" w:lineRule="auto"/>
        <w:jc w:val="cente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Договір</w:t>
      </w:r>
      <w:r w:rsidR="006D5E65">
        <w:rPr>
          <w:rFonts w:ascii="Times New Roman" w:eastAsia="Times New Roman" w:hAnsi="Times New Roman" w:cs="Times New Roman"/>
          <w:b/>
          <w:i/>
          <w:color w:val="000000" w:themeColor="text1"/>
          <w:sz w:val="24"/>
          <w:szCs w:val="24"/>
        </w:rPr>
        <w:t xml:space="preserve"> №</w:t>
      </w:r>
      <w:r w:rsidR="00DE1E8F" w:rsidRPr="00315C8F">
        <w:rPr>
          <w:rFonts w:ascii="Times New Roman" w:eastAsia="Times New Roman" w:hAnsi="Times New Roman" w:cs="Times New Roman"/>
          <w:b/>
          <w:i/>
          <w:color w:val="000000" w:themeColor="text1"/>
          <w:sz w:val="24"/>
          <w:szCs w:val="24"/>
        </w:rPr>
        <w:t xml:space="preserve"> </w:t>
      </w:r>
    </w:p>
    <w:p w14:paraId="73D3118D" w14:textId="77777777" w:rsidR="00DE1E8F" w:rsidRPr="00315C8F" w:rsidRDefault="00DE1E8F" w:rsidP="00DE1E8F">
      <w:pPr>
        <w:spacing w:after="0" w:line="276" w:lineRule="auto"/>
        <w:jc w:val="center"/>
        <w:rPr>
          <w:rFonts w:ascii="Times New Roman" w:eastAsia="Times New Roman" w:hAnsi="Times New Roman" w:cs="Times New Roman"/>
          <w:b/>
          <w:i/>
          <w:color w:val="000000" w:themeColor="text1"/>
          <w:sz w:val="24"/>
          <w:szCs w:val="24"/>
        </w:rPr>
      </w:pPr>
      <w:r w:rsidRPr="00315C8F">
        <w:rPr>
          <w:rFonts w:ascii="Times New Roman" w:eastAsia="Times New Roman" w:hAnsi="Times New Roman" w:cs="Times New Roman"/>
          <w:b/>
          <w:i/>
          <w:color w:val="000000" w:themeColor="text1"/>
          <w:sz w:val="24"/>
          <w:szCs w:val="24"/>
        </w:rPr>
        <w:t xml:space="preserve">про закупівлю товару </w:t>
      </w:r>
    </w:p>
    <w:p w14:paraId="035553D3" w14:textId="77777777" w:rsidR="00DE1E8F" w:rsidRPr="00315C8F" w:rsidRDefault="00DE1E8F" w:rsidP="00DE1E8F">
      <w:pPr>
        <w:spacing w:after="0" w:line="240" w:lineRule="auto"/>
        <w:ind w:firstLine="720"/>
        <w:jc w:val="both"/>
        <w:rPr>
          <w:rFonts w:ascii="Times New Roman" w:eastAsia="Times New Roman" w:hAnsi="Times New Roman" w:cs="Times New Roman"/>
          <w:b/>
          <w:i/>
          <w:color w:val="000000" w:themeColor="text1"/>
          <w:sz w:val="24"/>
          <w:szCs w:val="24"/>
        </w:rPr>
      </w:pPr>
    </w:p>
    <w:p w14:paraId="7B7D7408" w14:textId="77777777" w:rsidR="00DE1E8F" w:rsidRPr="00315C8F" w:rsidRDefault="00DE1E8F" w:rsidP="00DE1E8F">
      <w:pPr>
        <w:widowControl w:val="0"/>
        <w:spacing w:after="0" w:line="240" w:lineRule="auto"/>
        <w:rPr>
          <w:rFonts w:ascii="Times New Roman" w:hAnsi="Times New Roman" w:cs="Times New Roman"/>
          <w:snapToGrid w:val="0"/>
          <w:color w:val="000000" w:themeColor="text1"/>
          <w:sz w:val="24"/>
          <w:szCs w:val="24"/>
        </w:rPr>
      </w:pPr>
      <w:r w:rsidRPr="00315C8F">
        <w:rPr>
          <w:rFonts w:ascii="Times New Roman" w:hAnsi="Times New Roman" w:cs="Times New Roman"/>
          <w:snapToGrid w:val="0"/>
          <w:color w:val="000000" w:themeColor="text1"/>
          <w:sz w:val="24"/>
          <w:szCs w:val="24"/>
        </w:rPr>
        <w:t>с</w:t>
      </w:r>
      <w:r w:rsidR="00115DCC">
        <w:rPr>
          <w:rFonts w:ascii="Times New Roman" w:hAnsi="Times New Roman" w:cs="Times New Roman"/>
          <w:snapToGrid w:val="0"/>
          <w:color w:val="000000" w:themeColor="text1"/>
          <w:sz w:val="24"/>
          <w:szCs w:val="24"/>
        </w:rPr>
        <w:t>мт</w:t>
      </w:r>
      <w:r w:rsidRPr="00315C8F">
        <w:rPr>
          <w:rFonts w:ascii="Times New Roman" w:hAnsi="Times New Roman" w:cs="Times New Roman"/>
          <w:snapToGrid w:val="0"/>
          <w:color w:val="000000" w:themeColor="text1"/>
          <w:sz w:val="24"/>
          <w:szCs w:val="24"/>
        </w:rPr>
        <w:t xml:space="preserve">. </w:t>
      </w:r>
      <w:r w:rsidR="00115DCC">
        <w:rPr>
          <w:rFonts w:ascii="Times New Roman" w:hAnsi="Times New Roman" w:cs="Times New Roman"/>
          <w:snapToGrid w:val="0"/>
          <w:color w:val="000000" w:themeColor="text1"/>
          <w:sz w:val="24"/>
          <w:szCs w:val="24"/>
        </w:rPr>
        <w:t>Великий Бичків</w:t>
      </w:r>
      <w:r w:rsidRPr="00315C8F">
        <w:rPr>
          <w:rFonts w:ascii="Times New Roman" w:hAnsi="Times New Roman" w:cs="Times New Roman"/>
          <w:snapToGrid w:val="0"/>
          <w:color w:val="000000" w:themeColor="text1"/>
          <w:sz w:val="24"/>
          <w:szCs w:val="24"/>
        </w:rPr>
        <w:t xml:space="preserve">                                                 </w:t>
      </w:r>
      <w:r>
        <w:rPr>
          <w:rFonts w:ascii="Times New Roman" w:hAnsi="Times New Roman" w:cs="Times New Roman"/>
          <w:snapToGrid w:val="0"/>
          <w:color w:val="000000" w:themeColor="text1"/>
          <w:sz w:val="24"/>
          <w:szCs w:val="24"/>
        </w:rPr>
        <w:t xml:space="preserve">        </w:t>
      </w:r>
      <w:r>
        <w:rPr>
          <w:rFonts w:ascii="Times New Roman" w:hAnsi="Times New Roman" w:cs="Times New Roman"/>
          <w:snapToGrid w:val="0"/>
          <w:color w:val="000000" w:themeColor="text1"/>
          <w:sz w:val="24"/>
          <w:szCs w:val="24"/>
        </w:rPr>
        <w:tab/>
      </w:r>
      <w:r>
        <w:rPr>
          <w:rFonts w:ascii="Times New Roman" w:hAnsi="Times New Roman" w:cs="Times New Roman"/>
          <w:snapToGrid w:val="0"/>
          <w:color w:val="000000" w:themeColor="text1"/>
          <w:sz w:val="24"/>
          <w:szCs w:val="24"/>
        </w:rPr>
        <w:tab/>
        <w:t xml:space="preserve">               «____»_________2023</w:t>
      </w:r>
      <w:r w:rsidRPr="00315C8F">
        <w:rPr>
          <w:rFonts w:ascii="Times New Roman" w:hAnsi="Times New Roman" w:cs="Times New Roman"/>
          <w:snapToGrid w:val="0"/>
          <w:color w:val="000000" w:themeColor="text1"/>
          <w:sz w:val="24"/>
          <w:szCs w:val="24"/>
        </w:rPr>
        <w:t xml:space="preserve"> р.</w:t>
      </w:r>
    </w:p>
    <w:p w14:paraId="16D94176" w14:textId="77777777" w:rsidR="00DE1E8F" w:rsidRPr="00315C8F" w:rsidRDefault="00DE1E8F" w:rsidP="00DE1E8F">
      <w:pPr>
        <w:spacing w:after="0" w:line="240" w:lineRule="auto"/>
        <w:jc w:val="both"/>
        <w:rPr>
          <w:rFonts w:ascii="Times New Roman" w:hAnsi="Times New Roman" w:cs="Times New Roman"/>
          <w:color w:val="000000" w:themeColor="text1"/>
          <w:sz w:val="24"/>
          <w:szCs w:val="24"/>
        </w:rPr>
      </w:pPr>
    </w:p>
    <w:p w14:paraId="27B0FB4C"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ab/>
      </w:r>
      <w:r w:rsidR="00115DCC">
        <w:rPr>
          <w:rFonts w:ascii="Times New Roman" w:hAnsi="Times New Roman" w:cs="Times New Roman"/>
          <w:color w:val="000000" w:themeColor="text1"/>
          <w:sz w:val="24"/>
          <w:szCs w:val="24"/>
        </w:rPr>
        <w:t>Великобичківська селищна</w:t>
      </w:r>
      <w:r>
        <w:rPr>
          <w:rFonts w:ascii="Times New Roman" w:hAnsi="Times New Roman" w:cs="Times New Roman"/>
          <w:color w:val="000000" w:themeColor="text1"/>
          <w:sz w:val="24"/>
          <w:szCs w:val="24"/>
        </w:rPr>
        <w:t xml:space="preserve"> рад</w:t>
      </w:r>
      <w:r w:rsidR="00115DCC">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в особі </w:t>
      </w:r>
      <w:r w:rsidR="00115DCC">
        <w:rPr>
          <w:rFonts w:ascii="Times New Roman" w:hAnsi="Times New Roman" w:cs="Times New Roman"/>
          <w:color w:val="000000" w:themeColor="text1"/>
          <w:sz w:val="24"/>
          <w:szCs w:val="24"/>
        </w:rPr>
        <w:t>селищного голови</w:t>
      </w:r>
      <w:r>
        <w:rPr>
          <w:rFonts w:ascii="Times New Roman" w:hAnsi="Times New Roman" w:cs="Times New Roman"/>
          <w:color w:val="000000" w:themeColor="text1"/>
          <w:sz w:val="24"/>
          <w:szCs w:val="24"/>
        </w:rPr>
        <w:t xml:space="preserve"> </w:t>
      </w:r>
      <w:r w:rsidR="00115DCC">
        <w:rPr>
          <w:rFonts w:ascii="Times New Roman" w:hAnsi="Times New Roman" w:cs="Times New Roman"/>
          <w:color w:val="000000" w:themeColor="text1"/>
          <w:sz w:val="24"/>
          <w:szCs w:val="24"/>
        </w:rPr>
        <w:t>Бурси Олега Івановича</w:t>
      </w:r>
      <w:r w:rsidRPr="00315C8F">
        <w:rPr>
          <w:rFonts w:ascii="Times New Roman" w:hAnsi="Times New Roman" w:cs="Times New Roman"/>
          <w:color w:val="000000" w:themeColor="text1"/>
          <w:sz w:val="24"/>
          <w:szCs w:val="24"/>
        </w:rPr>
        <w:t>, що діє на</w:t>
      </w:r>
      <w:r>
        <w:rPr>
          <w:rFonts w:ascii="Times New Roman" w:hAnsi="Times New Roman" w:cs="Times New Roman"/>
          <w:color w:val="000000" w:themeColor="text1"/>
          <w:sz w:val="24"/>
          <w:szCs w:val="24"/>
        </w:rPr>
        <w:t xml:space="preserve"> підставі </w:t>
      </w:r>
      <w:r w:rsidR="00115DCC">
        <w:rPr>
          <w:rFonts w:ascii="Times New Roman" w:hAnsi="Times New Roman" w:cs="Times New Roman"/>
          <w:color w:val="000000" w:themeColor="text1"/>
          <w:sz w:val="24"/>
          <w:szCs w:val="24"/>
        </w:rPr>
        <w:t>Закону України «Про місцеве самоврядування в Україні»</w:t>
      </w:r>
      <w:r>
        <w:rPr>
          <w:rFonts w:ascii="Times New Roman" w:hAnsi="Times New Roman" w:cs="Times New Roman"/>
          <w:color w:val="000000" w:themeColor="text1"/>
          <w:sz w:val="24"/>
          <w:szCs w:val="24"/>
        </w:rPr>
        <w:t xml:space="preserve"> </w:t>
      </w:r>
      <w:r w:rsidRPr="00315C8F">
        <w:rPr>
          <w:rFonts w:ascii="Times New Roman" w:hAnsi="Times New Roman" w:cs="Times New Roman"/>
          <w:color w:val="000000" w:themeColor="text1"/>
          <w:sz w:val="24"/>
          <w:szCs w:val="24"/>
        </w:rPr>
        <w:t>(надалі Замовник), з однієї сторони і ____________________________________________ (</w:t>
      </w:r>
      <w:r w:rsidRPr="00315C8F">
        <w:rPr>
          <w:rFonts w:ascii="Times New Roman" w:hAnsi="Times New Roman" w:cs="Times New Roman"/>
          <w:i/>
          <w:iCs/>
          <w:color w:val="000000" w:themeColor="text1"/>
          <w:sz w:val="24"/>
          <w:szCs w:val="24"/>
        </w:rPr>
        <w:t>найменування Учасника-переможця</w:t>
      </w:r>
      <w:r w:rsidRPr="00315C8F">
        <w:rPr>
          <w:rFonts w:ascii="Times New Roman" w:hAnsi="Times New Roman" w:cs="Times New Roman"/>
          <w:color w:val="000000" w:themeColor="text1"/>
          <w:sz w:val="24"/>
          <w:szCs w:val="24"/>
        </w:rPr>
        <w:t>), в особі _____________________________________________ (</w:t>
      </w:r>
      <w:bookmarkStart w:id="0" w:name="bookmark_id_3whwml4" w:colFirst="0" w:colLast="0"/>
      <w:bookmarkEnd w:id="0"/>
      <w:r w:rsidRPr="00315C8F">
        <w:rPr>
          <w:rFonts w:ascii="Times New Roman" w:hAnsi="Times New Roman" w:cs="Times New Roman"/>
          <w:i/>
          <w:iCs/>
          <w:color w:val="000000" w:themeColor="text1"/>
          <w:sz w:val="24"/>
          <w:szCs w:val="24"/>
        </w:rPr>
        <w:t>посада, прізвище, ім'я та по батькові</w:t>
      </w:r>
      <w:r w:rsidRPr="00315C8F">
        <w:rPr>
          <w:rFonts w:ascii="Times New Roman" w:hAnsi="Times New Roman" w:cs="Times New Roman"/>
          <w:color w:val="000000" w:themeColor="text1"/>
          <w:sz w:val="24"/>
          <w:szCs w:val="24"/>
        </w:rPr>
        <w:t>), що діє на підставі _________________________________ (</w:t>
      </w:r>
      <w:bookmarkStart w:id="1" w:name="bookmark_id_2bn6wsx" w:colFirst="0" w:colLast="0"/>
      <w:bookmarkEnd w:id="1"/>
      <w:r w:rsidRPr="00315C8F">
        <w:rPr>
          <w:rFonts w:ascii="Times New Roman" w:hAnsi="Times New Roman" w:cs="Times New Roman"/>
          <w:i/>
          <w:iCs/>
          <w:color w:val="000000" w:themeColor="text1"/>
          <w:sz w:val="24"/>
          <w:szCs w:val="24"/>
        </w:rPr>
        <w:t>найменування документа, номер, дата та інші необхідні реквізити</w:t>
      </w:r>
      <w:r w:rsidRPr="00315C8F">
        <w:rPr>
          <w:rFonts w:ascii="Times New Roman" w:hAnsi="Times New Roman" w:cs="Times New Roman"/>
          <w:color w:val="000000" w:themeColor="text1"/>
          <w:sz w:val="24"/>
          <w:szCs w:val="24"/>
        </w:rPr>
        <w:t>) (далі – Постачальник), з іншої сторони, разом - Сторони, уклали цей Договір про таке:</w:t>
      </w:r>
    </w:p>
    <w:p w14:paraId="4BA56BA0"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14:paraId="241EAAE0"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r w:rsidRPr="00315C8F">
        <w:rPr>
          <w:rFonts w:ascii="Times New Roman" w:hAnsi="Times New Roman" w:cs="Times New Roman"/>
          <w:b/>
          <w:bCs/>
          <w:smallCaps/>
          <w:color w:val="000000" w:themeColor="text1"/>
          <w:sz w:val="24"/>
          <w:szCs w:val="24"/>
        </w:rPr>
        <w:t>1. ПРЕДМЕТ ДОГОВОРУ</w:t>
      </w:r>
    </w:p>
    <w:p w14:paraId="478E0D5F" w14:textId="77777777" w:rsidR="00DE1E8F" w:rsidRPr="00315C8F" w:rsidRDefault="00DE1E8F" w:rsidP="00DE1E8F">
      <w:pPr>
        <w:spacing w:after="240" w:line="240" w:lineRule="auto"/>
        <w:ind w:firstLine="567"/>
        <w:contextualSpacing/>
        <w:jc w:val="both"/>
        <w:rPr>
          <w:rFonts w:ascii="Times New Roman" w:eastAsiaTheme="minorHAnsi" w:hAnsi="Times New Roman" w:cs="Times New Roman"/>
          <w:b/>
          <w:color w:val="000000" w:themeColor="text1"/>
          <w:sz w:val="24"/>
          <w:szCs w:val="24"/>
        </w:rPr>
      </w:pPr>
      <w:r w:rsidRPr="00315C8F">
        <w:rPr>
          <w:rFonts w:ascii="Times New Roman" w:hAnsi="Times New Roman" w:cs="Times New Roman"/>
          <w:color w:val="000000" w:themeColor="text1"/>
          <w:sz w:val="24"/>
          <w:szCs w:val="24"/>
        </w:rPr>
        <w:t>1.1. Постачальник зобов'язується поставити Замовникові Товар</w:t>
      </w:r>
      <w:r w:rsidRPr="00315C8F">
        <w:rPr>
          <w:rFonts w:ascii="Times New Roman" w:hAnsi="Times New Roman" w:cs="Times New Roman"/>
          <w:b/>
          <w:color w:val="000000" w:themeColor="text1"/>
          <w:sz w:val="24"/>
          <w:szCs w:val="24"/>
          <w:shd w:val="clear" w:color="auto" w:fill="FFFFFF"/>
        </w:rPr>
        <w:t xml:space="preserve"> – </w:t>
      </w:r>
      <w:r w:rsidR="004A1A54" w:rsidRPr="00E93CEF">
        <w:rPr>
          <w:rFonts w:ascii="Times New Roman" w:eastAsia="Times New Roman" w:hAnsi="Times New Roman" w:cs="Times New Roman"/>
          <w:b/>
          <w:color w:val="000000" w:themeColor="text1"/>
          <w:sz w:val="24"/>
          <w:szCs w:val="32"/>
          <w:lang w:eastAsia="ru-RU"/>
        </w:rPr>
        <w:t>Деревина дров’яна непромислового використання твердих порід 021:2015 – 03410000-7 Деревина</w:t>
      </w:r>
      <w:r w:rsidR="004A1A54">
        <w:rPr>
          <w:rFonts w:ascii="Times New Roman" w:eastAsia="Times New Roman" w:hAnsi="Times New Roman" w:cs="Times New Roman"/>
          <w:b/>
          <w:color w:val="000000" w:themeColor="text1"/>
          <w:sz w:val="24"/>
          <w:szCs w:val="32"/>
          <w:lang w:eastAsia="ru-RU"/>
        </w:rPr>
        <w:t xml:space="preserve"> </w:t>
      </w:r>
      <w:r w:rsidR="004A1A54" w:rsidRPr="00E93CEF">
        <w:rPr>
          <w:rFonts w:ascii="Times New Roman" w:eastAsia="Times New Roman" w:hAnsi="Times New Roman" w:cstheme="minorBidi"/>
          <w:b/>
          <w:bCs/>
          <w:color w:val="000000"/>
          <w:sz w:val="24"/>
          <w:szCs w:val="32"/>
          <w:lang w:eastAsia="en-US"/>
        </w:rPr>
        <w:t>за ДК 021:2015 «Єдиний закупівельний словник»</w:t>
      </w:r>
      <w:r w:rsidRPr="00E5065D">
        <w:rPr>
          <w:rFonts w:ascii="Times New Roman" w:hAnsi="Times New Roman" w:cs="Times New Roman"/>
          <w:b/>
          <w:color w:val="000000" w:themeColor="text1"/>
          <w:sz w:val="24"/>
          <w:szCs w:val="24"/>
        </w:rPr>
        <w:t xml:space="preserve"> </w:t>
      </w:r>
      <w:r w:rsidRPr="00315C8F">
        <w:rPr>
          <w:rFonts w:ascii="Times New Roman" w:hAnsi="Times New Roman" w:cs="Times New Roman"/>
          <w:color w:val="000000" w:themeColor="text1"/>
          <w:sz w:val="24"/>
          <w:szCs w:val="24"/>
        </w:rPr>
        <w:t>(далі – товар),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2FA3BF9E"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 xml:space="preserve">1.2. Обсяги закупівлі товарів можуть бути зменшені залежно від реального фінансування видатків Замовника. </w:t>
      </w:r>
    </w:p>
    <w:p w14:paraId="37FADC87"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p>
    <w:p w14:paraId="2DEAEF80"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r w:rsidRPr="00315C8F">
        <w:rPr>
          <w:rFonts w:ascii="Times New Roman" w:hAnsi="Times New Roman" w:cs="Times New Roman"/>
          <w:b/>
          <w:bCs/>
          <w:smallCaps/>
          <w:color w:val="000000" w:themeColor="text1"/>
          <w:sz w:val="24"/>
          <w:szCs w:val="24"/>
        </w:rPr>
        <w:t xml:space="preserve">2. ЯКІСТЬ  </w:t>
      </w:r>
      <w:r w:rsidR="00115DCC">
        <w:rPr>
          <w:rFonts w:ascii="Times New Roman" w:hAnsi="Times New Roman" w:cs="Times New Roman"/>
          <w:b/>
          <w:bCs/>
          <w:smallCaps/>
          <w:color w:val="000000" w:themeColor="text1"/>
          <w:sz w:val="24"/>
          <w:szCs w:val="24"/>
        </w:rPr>
        <w:t>ТОВАРУ</w:t>
      </w:r>
    </w:p>
    <w:p w14:paraId="28F2CDC7" w14:textId="77777777" w:rsidR="00DE1E8F" w:rsidRPr="00315C8F" w:rsidRDefault="00DE1E8F" w:rsidP="00DE1E8F">
      <w:pPr>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2.1. Постачальник гарантує якість товарів, що постачаються.</w:t>
      </w:r>
    </w:p>
    <w:p w14:paraId="05CD21B0"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 xml:space="preserve">2.2.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w:t>
      </w:r>
      <w:r w:rsidR="00115DCC">
        <w:rPr>
          <w:rFonts w:ascii="Times New Roman" w:hAnsi="Times New Roman" w:cs="Times New Roman"/>
          <w:color w:val="000000" w:themeColor="text1"/>
          <w:sz w:val="24"/>
          <w:szCs w:val="24"/>
        </w:rPr>
        <w:t>1</w:t>
      </w:r>
      <w:r w:rsidRPr="00315C8F">
        <w:rPr>
          <w:rFonts w:ascii="Times New Roman" w:hAnsi="Times New Roman" w:cs="Times New Roman"/>
          <w:color w:val="000000" w:themeColor="text1"/>
          <w:sz w:val="24"/>
          <w:szCs w:val="24"/>
        </w:rPr>
        <w:t xml:space="preserve"> </w:t>
      </w:r>
      <w:r w:rsidR="00115DCC">
        <w:rPr>
          <w:rFonts w:ascii="Times New Roman" w:hAnsi="Times New Roman" w:cs="Times New Roman"/>
          <w:color w:val="000000" w:themeColor="text1"/>
          <w:sz w:val="24"/>
          <w:szCs w:val="24"/>
        </w:rPr>
        <w:t>календарного</w:t>
      </w:r>
      <w:r w:rsidRPr="00315C8F">
        <w:rPr>
          <w:rFonts w:ascii="Times New Roman" w:hAnsi="Times New Roman" w:cs="Times New Roman"/>
          <w:color w:val="000000" w:themeColor="text1"/>
          <w:sz w:val="24"/>
          <w:szCs w:val="24"/>
        </w:rPr>
        <w:t xml:space="preserve"> дн</w:t>
      </w:r>
      <w:r w:rsidR="00115DCC">
        <w:rPr>
          <w:rFonts w:ascii="Times New Roman" w:hAnsi="Times New Roman" w:cs="Times New Roman"/>
          <w:color w:val="000000" w:themeColor="text1"/>
          <w:sz w:val="24"/>
          <w:szCs w:val="24"/>
        </w:rPr>
        <w:t>я</w:t>
      </w:r>
      <w:r w:rsidR="00C75792">
        <w:rPr>
          <w:rFonts w:ascii="Times New Roman" w:hAnsi="Times New Roman" w:cs="Times New Roman"/>
          <w:color w:val="000000" w:themeColor="text1"/>
          <w:sz w:val="24"/>
          <w:szCs w:val="24"/>
        </w:rPr>
        <w:t xml:space="preserve">. При цьому </w:t>
      </w:r>
      <w:r w:rsidRPr="00315C8F">
        <w:rPr>
          <w:rFonts w:ascii="Times New Roman" w:hAnsi="Times New Roman" w:cs="Times New Roman"/>
          <w:color w:val="000000" w:themeColor="text1"/>
          <w:sz w:val="24"/>
          <w:szCs w:val="24"/>
        </w:rPr>
        <w:t xml:space="preserve">таке покращення не </w:t>
      </w:r>
      <w:r w:rsidR="00C75792">
        <w:rPr>
          <w:rFonts w:ascii="Times New Roman" w:hAnsi="Times New Roman" w:cs="Times New Roman"/>
          <w:color w:val="000000" w:themeColor="text1"/>
          <w:sz w:val="24"/>
          <w:szCs w:val="24"/>
        </w:rPr>
        <w:t>повинно призвезти</w:t>
      </w:r>
      <w:r w:rsidRPr="00315C8F">
        <w:rPr>
          <w:rFonts w:ascii="Times New Roman" w:hAnsi="Times New Roman" w:cs="Times New Roman"/>
          <w:color w:val="000000" w:themeColor="text1"/>
          <w:sz w:val="24"/>
          <w:szCs w:val="24"/>
        </w:rPr>
        <w:t xml:space="preserve"> до збільшення суми, визначеної в Договорі. Всі витрати, пов’язані із заміною </w:t>
      </w:r>
      <w:r w:rsidR="00C75792">
        <w:rPr>
          <w:rFonts w:ascii="Times New Roman" w:hAnsi="Times New Roman" w:cs="Times New Roman"/>
          <w:color w:val="000000" w:themeColor="text1"/>
          <w:sz w:val="24"/>
          <w:szCs w:val="24"/>
        </w:rPr>
        <w:t>товару</w:t>
      </w:r>
      <w:r w:rsidRPr="00315C8F">
        <w:rPr>
          <w:rFonts w:ascii="Times New Roman" w:hAnsi="Times New Roman" w:cs="Times New Roman"/>
          <w:color w:val="000000" w:themeColor="text1"/>
          <w:sz w:val="24"/>
          <w:szCs w:val="24"/>
        </w:rPr>
        <w:t xml:space="preserve"> неналежної якості несе Постачальник.</w:t>
      </w:r>
    </w:p>
    <w:p w14:paraId="299220F9"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p>
    <w:p w14:paraId="6607C799"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r w:rsidRPr="00315C8F">
        <w:rPr>
          <w:rFonts w:ascii="Times New Roman" w:hAnsi="Times New Roman" w:cs="Times New Roman"/>
          <w:b/>
          <w:bCs/>
          <w:smallCaps/>
          <w:color w:val="000000" w:themeColor="text1"/>
          <w:sz w:val="24"/>
          <w:szCs w:val="24"/>
        </w:rPr>
        <w:t xml:space="preserve">3. ЦІНА ТА ЗАГАЛЬНА СУМА ДОГОВОРУ </w:t>
      </w:r>
    </w:p>
    <w:p w14:paraId="53811BF0" w14:textId="77777777" w:rsidR="00DE1E8F" w:rsidRPr="00315C8F" w:rsidRDefault="00DE1E8F" w:rsidP="00DE1E8F">
      <w:pPr>
        <w:spacing w:after="0" w:line="240" w:lineRule="auto"/>
        <w:ind w:firstLine="567"/>
        <w:jc w:val="both"/>
        <w:rPr>
          <w:rFonts w:ascii="Times New Roman" w:hAnsi="Times New Roman" w:cs="Times New Roman"/>
          <w:color w:val="000000" w:themeColor="text1"/>
          <w:sz w:val="24"/>
          <w:szCs w:val="24"/>
        </w:rPr>
      </w:pPr>
      <w:bookmarkStart w:id="2" w:name="bookmark_id_qsh70q" w:colFirst="0" w:colLast="0"/>
      <w:bookmarkEnd w:id="2"/>
      <w:r w:rsidRPr="00315C8F">
        <w:rPr>
          <w:rFonts w:ascii="Times New Roman" w:hAnsi="Times New Roman" w:cs="Times New Roman"/>
          <w:color w:val="000000" w:themeColor="text1"/>
          <w:sz w:val="24"/>
          <w:szCs w:val="24"/>
        </w:rPr>
        <w:t>3.1. Вартість цього Договору становить _____________________ грн. (</w:t>
      </w:r>
      <w:r w:rsidRPr="00315C8F">
        <w:rPr>
          <w:rFonts w:ascii="Times New Roman" w:hAnsi="Times New Roman" w:cs="Times New Roman"/>
          <w:i/>
          <w:iCs/>
          <w:color w:val="000000" w:themeColor="text1"/>
          <w:sz w:val="24"/>
          <w:szCs w:val="24"/>
        </w:rPr>
        <w:t>вказати цифрами та словами</w:t>
      </w:r>
      <w:r w:rsidRPr="00315C8F">
        <w:rPr>
          <w:rFonts w:ascii="Times New Roman" w:hAnsi="Times New Roman" w:cs="Times New Roman"/>
          <w:color w:val="000000" w:themeColor="text1"/>
          <w:sz w:val="24"/>
          <w:szCs w:val="24"/>
        </w:rPr>
        <w:t>), у т.</w:t>
      </w:r>
      <w:r>
        <w:rPr>
          <w:rFonts w:ascii="Times New Roman" w:hAnsi="Times New Roman" w:cs="Times New Roman"/>
          <w:color w:val="000000" w:themeColor="text1"/>
          <w:sz w:val="24"/>
          <w:szCs w:val="24"/>
        </w:rPr>
        <w:t xml:space="preserve"> </w:t>
      </w:r>
      <w:r w:rsidRPr="00315C8F">
        <w:rPr>
          <w:rFonts w:ascii="Times New Roman" w:hAnsi="Times New Roman" w:cs="Times New Roman"/>
          <w:color w:val="000000" w:themeColor="text1"/>
          <w:sz w:val="24"/>
          <w:szCs w:val="24"/>
        </w:rPr>
        <w:t>ч. ПДВ* _______ (</w:t>
      </w:r>
      <w:r w:rsidRPr="00315C8F">
        <w:rPr>
          <w:rFonts w:ascii="Times New Roman" w:hAnsi="Times New Roman" w:cs="Times New Roman"/>
          <w:i/>
          <w:iCs/>
          <w:color w:val="000000" w:themeColor="text1"/>
          <w:sz w:val="24"/>
          <w:szCs w:val="24"/>
        </w:rPr>
        <w:t>вартість Договору визначається з урахуванням розділу V «Податок на додану вартість»  Податкового кодексу України</w:t>
      </w:r>
      <w:r w:rsidRPr="00315C8F">
        <w:rPr>
          <w:rFonts w:ascii="Times New Roman" w:hAnsi="Times New Roman" w:cs="Times New Roman"/>
          <w:color w:val="000000" w:themeColor="text1"/>
          <w:sz w:val="24"/>
          <w:szCs w:val="24"/>
        </w:rPr>
        <w:t>).</w:t>
      </w:r>
    </w:p>
    <w:p w14:paraId="1B199A7C" w14:textId="77777777" w:rsidR="00DE1E8F" w:rsidRPr="00315C8F" w:rsidRDefault="00DE1E8F" w:rsidP="00DE1E8F">
      <w:pPr>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3.2. Ціна товару кожного найменування зазначається у специфікації, яка додається до договору і яка є його невід’ємною частиною.</w:t>
      </w:r>
    </w:p>
    <w:p w14:paraId="404847C9"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 xml:space="preserve">3.3. Валютою Договору є українська гривня. </w:t>
      </w:r>
    </w:p>
    <w:p w14:paraId="2FF6C176" w14:textId="77777777" w:rsidR="00DE1E8F" w:rsidRPr="00315C8F" w:rsidRDefault="00DE1E8F" w:rsidP="00DE1E8F">
      <w:pPr>
        <w:spacing w:after="0" w:line="240" w:lineRule="auto"/>
        <w:ind w:firstLine="567"/>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3.4. Сума цього Договору може бути зменшена за взаємною згодою обох Сторін.</w:t>
      </w:r>
    </w:p>
    <w:p w14:paraId="2868A4BC" w14:textId="77777777" w:rsidR="00DE1E8F" w:rsidRPr="00315C8F" w:rsidRDefault="00DE1E8F" w:rsidP="00DE1E8F">
      <w:pPr>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5184841B" w14:textId="77777777" w:rsidR="00DE1E8F" w:rsidRPr="00315C8F" w:rsidRDefault="00DE1E8F" w:rsidP="00DE1E8F">
      <w:pPr>
        <w:spacing w:after="0" w:line="240" w:lineRule="auto"/>
        <w:ind w:firstLine="567"/>
        <w:jc w:val="both"/>
        <w:rPr>
          <w:rFonts w:ascii="Times New Roman" w:hAnsi="Times New Roman" w:cs="Times New Roman"/>
          <w:color w:val="000000" w:themeColor="text1"/>
          <w:sz w:val="24"/>
          <w:szCs w:val="24"/>
        </w:rPr>
      </w:pPr>
    </w:p>
    <w:p w14:paraId="63CCE868"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r w:rsidRPr="00315C8F">
        <w:rPr>
          <w:rFonts w:ascii="Times New Roman" w:hAnsi="Times New Roman" w:cs="Times New Roman"/>
          <w:b/>
          <w:bCs/>
          <w:smallCaps/>
          <w:color w:val="000000" w:themeColor="text1"/>
          <w:sz w:val="24"/>
          <w:szCs w:val="24"/>
        </w:rPr>
        <w:t xml:space="preserve">4. ПОРЯДОК ТА УМОВИ ЗДІЙСНЕННЯ ОПЛАТИ </w:t>
      </w:r>
    </w:p>
    <w:p w14:paraId="46FCCD80" w14:textId="6BE9CAF4"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3" w:name="bookmark_id_3as4poj" w:colFirst="0" w:colLast="0"/>
      <w:bookmarkEnd w:id="3"/>
      <w:r w:rsidRPr="00315C8F">
        <w:rPr>
          <w:rFonts w:ascii="Times New Roman" w:hAnsi="Times New Roman" w:cs="Times New Roman"/>
          <w:color w:val="000000" w:themeColor="text1"/>
          <w:sz w:val="24"/>
          <w:szCs w:val="24"/>
        </w:rPr>
        <w:t xml:space="preserve">4.1. Оплата за поставлені товари Постачальником, проводиться за фактом отримання Замовником таких товарів протягом </w:t>
      </w:r>
      <w:r w:rsidR="0047131A">
        <w:rPr>
          <w:rFonts w:ascii="Times New Roman" w:hAnsi="Times New Roman" w:cs="Times New Roman"/>
          <w:color w:val="000000" w:themeColor="text1"/>
          <w:sz w:val="24"/>
          <w:szCs w:val="24"/>
        </w:rPr>
        <w:t>3</w:t>
      </w:r>
      <w:r w:rsidRPr="00315C8F">
        <w:rPr>
          <w:rFonts w:ascii="Times New Roman" w:hAnsi="Times New Roman" w:cs="Times New Roman"/>
          <w:color w:val="000000" w:themeColor="text1"/>
          <w:sz w:val="24"/>
          <w:szCs w:val="24"/>
        </w:rPr>
        <w:t>0 (</w:t>
      </w:r>
      <w:r w:rsidR="0047131A">
        <w:rPr>
          <w:rFonts w:ascii="Times New Roman" w:hAnsi="Times New Roman" w:cs="Times New Roman"/>
          <w:color w:val="000000" w:themeColor="text1"/>
          <w:sz w:val="24"/>
          <w:szCs w:val="24"/>
        </w:rPr>
        <w:t>тридц</w:t>
      </w:r>
      <w:r w:rsidRPr="00315C8F">
        <w:rPr>
          <w:rFonts w:ascii="Times New Roman" w:hAnsi="Times New Roman" w:cs="Times New Roman"/>
          <w:color w:val="000000" w:themeColor="text1"/>
          <w:sz w:val="24"/>
          <w:szCs w:val="24"/>
        </w:rPr>
        <w:t xml:space="preserve">яти) </w:t>
      </w:r>
      <w:r w:rsidR="0047131A">
        <w:rPr>
          <w:rFonts w:ascii="Times New Roman" w:hAnsi="Times New Roman" w:cs="Times New Roman"/>
          <w:color w:val="000000" w:themeColor="text1"/>
          <w:sz w:val="24"/>
          <w:szCs w:val="24"/>
        </w:rPr>
        <w:t>календарн</w:t>
      </w:r>
      <w:r w:rsidRPr="00315C8F">
        <w:rPr>
          <w:rFonts w:ascii="Times New Roman" w:hAnsi="Times New Roman" w:cs="Times New Roman"/>
          <w:color w:val="000000" w:themeColor="text1"/>
          <w:sz w:val="24"/>
          <w:szCs w:val="24"/>
        </w:rPr>
        <w:t>их днів з моменту отримання товарів.</w:t>
      </w:r>
    </w:p>
    <w:p w14:paraId="6B647AAB"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4.2. Усі розрахунки за договором проводяться у безготівковій формі на підставі рахунків, видаткових накладних (на товар) згідно до специфікації на розрахунковий рахунок Постачальника.</w:t>
      </w:r>
    </w:p>
    <w:p w14:paraId="08C2E3CA"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90 банківських днів з наступного дня після завершення строку </w:t>
      </w:r>
      <w:r w:rsidRPr="00315C8F">
        <w:rPr>
          <w:rFonts w:ascii="Times New Roman" w:hAnsi="Times New Roman" w:cs="Times New Roman"/>
          <w:color w:val="000000" w:themeColor="text1"/>
          <w:sz w:val="24"/>
          <w:szCs w:val="24"/>
        </w:rPr>
        <w:lastRenderedPageBreak/>
        <w:t>визначеного в п.4.1. Договору, без права на претензію з боку Постачальника</w:t>
      </w:r>
      <w:r w:rsidRPr="00315C8F">
        <w:rPr>
          <w:rFonts w:ascii="Times New Roman" w:hAnsi="Times New Roman" w:cs="Times New Roman"/>
          <w:b/>
          <w:bCs/>
          <w:color w:val="000000" w:themeColor="text1"/>
          <w:sz w:val="24"/>
          <w:szCs w:val="24"/>
        </w:rPr>
        <w:t xml:space="preserve"> </w:t>
      </w:r>
      <w:r w:rsidRPr="00315C8F">
        <w:rPr>
          <w:rFonts w:ascii="Times New Roman" w:hAnsi="Times New Roman" w:cs="Times New Roman"/>
          <w:color w:val="000000" w:themeColor="text1"/>
          <w:sz w:val="24"/>
          <w:szCs w:val="24"/>
        </w:rPr>
        <w:t>щодо несвоєчасної оплати за поставлені товари.</w:t>
      </w:r>
    </w:p>
    <w:p w14:paraId="37A984FD"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4.4. Джерело фінансування закупівлі: місцевий бюджет.</w:t>
      </w:r>
    </w:p>
    <w:p w14:paraId="7D5FB81F"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color w:val="000000" w:themeColor="text1"/>
          <w:sz w:val="24"/>
          <w:szCs w:val="24"/>
        </w:rPr>
      </w:pPr>
      <w:r w:rsidRPr="00315C8F">
        <w:rPr>
          <w:rFonts w:ascii="Times New Roman" w:hAnsi="Times New Roman" w:cs="Times New Roman"/>
          <w:b/>
          <w:bCs/>
          <w:color w:val="000000" w:themeColor="text1"/>
          <w:sz w:val="24"/>
          <w:szCs w:val="24"/>
        </w:rPr>
        <w:t xml:space="preserve">5.  </w:t>
      </w:r>
      <w:r w:rsidRPr="00315C8F">
        <w:rPr>
          <w:rFonts w:ascii="Times New Roman" w:hAnsi="Times New Roman" w:cs="Times New Roman"/>
          <w:b/>
          <w:bCs/>
          <w:caps/>
          <w:color w:val="000000" w:themeColor="text1"/>
          <w:sz w:val="24"/>
          <w:szCs w:val="24"/>
        </w:rPr>
        <w:t>постачання товару</w:t>
      </w:r>
    </w:p>
    <w:p w14:paraId="5C2771C6"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4" w:name="bookmark_id_1pxezwc" w:colFirst="0" w:colLast="0"/>
      <w:bookmarkEnd w:id="4"/>
      <w:r w:rsidRPr="00315C8F">
        <w:rPr>
          <w:rFonts w:ascii="Times New Roman" w:hAnsi="Times New Roman" w:cs="Times New Roman"/>
          <w:color w:val="000000" w:themeColor="text1"/>
          <w:sz w:val="24"/>
          <w:szCs w:val="24"/>
        </w:rPr>
        <w:t>5.1. Строк виконання зобов’язань за Договором: Постачальник повинен поставити товари та передати Замовнику протягом 5 (п</w:t>
      </w:r>
      <w:r w:rsidRPr="00315C8F">
        <w:rPr>
          <w:rFonts w:ascii="Times New Roman" w:hAnsi="Times New Roman" w:cs="Times New Roman"/>
          <w:color w:val="000000" w:themeColor="text1"/>
          <w:sz w:val="24"/>
          <w:szCs w:val="24"/>
          <w:lang w:val="ru-RU"/>
        </w:rPr>
        <w:t>’</w:t>
      </w:r>
      <w:r w:rsidRPr="00315C8F">
        <w:rPr>
          <w:rFonts w:ascii="Times New Roman" w:hAnsi="Times New Roman" w:cs="Times New Roman"/>
          <w:color w:val="000000" w:themeColor="text1"/>
          <w:sz w:val="24"/>
          <w:szCs w:val="24"/>
        </w:rPr>
        <w:t>яти) робочих днів з дня отримання заявки від Замовника, а в частині розрахунків – до повного виконання своїх зобов'язань Сторонами.</w:t>
      </w:r>
    </w:p>
    <w:p w14:paraId="7044A426"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5" w:name="bookmark_id_49x2ik5" w:colFirst="0" w:colLast="0"/>
      <w:bookmarkStart w:id="6" w:name="bookmark_id_2p2csry" w:colFirst="0" w:colLast="0"/>
      <w:bookmarkEnd w:id="5"/>
      <w:bookmarkEnd w:id="6"/>
      <w:r w:rsidRPr="00315C8F">
        <w:rPr>
          <w:rFonts w:ascii="Times New Roman" w:hAnsi="Times New Roman" w:cs="Times New Roman"/>
          <w:color w:val="000000" w:themeColor="text1"/>
          <w:sz w:val="24"/>
          <w:szCs w:val="24"/>
        </w:rPr>
        <w:t>5.2. Зобов'язання Постачальника щодо поставки постачання товару вважаються виконаними у повному обсязі з моменту передачі товару у власність Замовника за адресою, визначеною у заявці Замовника.</w:t>
      </w:r>
    </w:p>
    <w:p w14:paraId="145A433D" w14:textId="77777777" w:rsidR="00DE1E8F" w:rsidRPr="00315C8F" w:rsidRDefault="00DE1E8F" w:rsidP="0038452C">
      <w:pPr>
        <w:widowControl w:val="0"/>
        <w:spacing w:after="0" w:line="240" w:lineRule="auto"/>
        <w:ind w:right="120" w:firstLine="540"/>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5.</w:t>
      </w:r>
      <w:r w:rsidR="0038452C">
        <w:rPr>
          <w:rFonts w:ascii="Times New Roman" w:hAnsi="Times New Roman" w:cs="Times New Roman"/>
          <w:color w:val="000000" w:themeColor="text1"/>
          <w:sz w:val="24"/>
          <w:szCs w:val="24"/>
        </w:rPr>
        <w:t>3</w:t>
      </w:r>
      <w:r w:rsidRPr="00315C8F">
        <w:rPr>
          <w:rFonts w:ascii="Times New Roman" w:hAnsi="Times New Roman" w:cs="Times New Roman"/>
          <w:color w:val="000000" w:themeColor="text1"/>
          <w:sz w:val="24"/>
          <w:szCs w:val="24"/>
        </w:rPr>
        <w:t xml:space="preserve">. Замовник має право пред'явити претензію Постачальнику по кількості та якості товару та / або щодо строку постачання товару. </w:t>
      </w:r>
    </w:p>
    <w:p w14:paraId="65D23155" w14:textId="77777777" w:rsidR="00DE1E8F" w:rsidRPr="00315C8F" w:rsidRDefault="00DE1E8F" w:rsidP="00DE1E8F">
      <w:pPr>
        <w:spacing w:after="0" w:line="240" w:lineRule="auto"/>
        <w:ind w:firstLine="540"/>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5.</w:t>
      </w:r>
      <w:r w:rsidR="0038452C">
        <w:rPr>
          <w:rFonts w:ascii="Times New Roman" w:hAnsi="Times New Roman" w:cs="Times New Roman"/>
          <w:color w:val="000000" w:themeColor="text1"/>
          <w:sz w:val="24"/>
          <w:szCs w:val="24"/>
        </w:rPr>
        <w:t>4</w:t>
      </w:r>
      <w:r w:rsidRPr="00315C8F">
        <w:rPr>
          <w:rFonts w:ascii="Times New Roman" w:hAnsi="Times New Roman" w:cs="Times New Roman"/>
          <w:color w:val="000000" w:themeColor="text1"/>
          <w:sz w:val="24"/>
          <w:szCs w:val="24"/>
        </w:rPr>
        <w:t>.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4BBB703B" w14:textId="77777777" w:rsidR="00DE1E8F" w:rsidRPr="00315C8F" w:rsidRDefault="00DE1E8F" w:rsidP="00DE1E8F">
      <w:pPr>
        <w:spacing w:after="0" w:line="240" w:lineRule="auto"/>
        <w:ind w:firstLine="540"/>
        <w:jc w:val="both"/>
        <w:rPr>
          <w:rFonts w:ascii="Times New Roman" w:hAnsi="Times New Roman" w:cs="Times New Roman"/>
          <w:color w:val="000000" w:themeColor="text1"/>
          <w:sz w:val="24"/>
          <w:szCs w:val="24"/>
        </w:rPr>
      </w:pPr>
    </w:p>
    <w:p w14:paraId="70CD65EA"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r w:rsidRPr="00315C8F">
        <w:rPr>
          <w:rFonts w:ascii="Times New Roman" w:hAnsi="Times New Roman" w:cs="Times New Roman"/>
          <w:b/>
          <w:bCs/>
          <w:smallCaps/>
          <w:color w:val="000000" w:themeColor="text1"/>
          <w:sz w:val="24"/>
          <w:szCs w:val="24"/>
        </w:rPr>
        <w:t>6. ПРАВА ТА ОБОВ'ЯЗКИ СТОРІН</w:t>
      </w:r>
    </w:p>
    <w:p w14:paraId="12CBC416"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color w:val="000000" w:themeColor="text1"/>
          <w:sz w:val="24"/>
          <w:szCs w:val="24"/>
        </w:rPr>
      </w:pPr>
      <w:bookmarkStart w:id="7" w:name="bookmark_id_147n2zr" w:colFirst="0" w:colLast="0"/>
      <w:bookmarkEnd w:id="7"/>
      <w:r w:rsidRPr="00315C8F">
        <w:rPr>
          <w:rFonts w:ascii="Times New Roman" w:hAnsi="Times New Roman" w:cs="Times New Roman"/>
          <w:b/>
          <w:bCs/>
          <w:color w:val="000000" w:themeColor="text1"/>
          <w:sz w:val="24"/>
          <w:szCs w:val="24"/>
        </w:rPr>
        <w:t>6.1. Замовник зобов'язаний:</w:t>
      </w:r>
    </w:p>
    <w:p w14:paraId="2E2E400F"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8" w:name="bookmark_id_3o7alnk" w:colFirst="0" w:colLast="0"/>
      <w:bookmarkEnd w:id="8"/>
      <w:r w:rsidRPr="00315C8F">
        <w:rPr>
          <w:rFonts w:ascii="Times New Roman" w:hAnsi="Times New Roman" w:cs="Times New Roman"/>
          <w:color w:val="000000" w:themeColor="text1"/>
          <w:sz w:val="24"/>
          <w:szCs w:val="24"/>
        </w:rPr>
        <w:t>6.1.1. Приймати поставлені товари, у разі дотримання відповідності якісних умов предмету закупівлі Постачальником.</w:t>
      </w:r>
    </w:p>
    <w:p w14:paraId="3F5C3E8A"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9" w:name="bookmark_id_23ckvvd" w:colFirst="0" w:colLast="0"/>
      <w:bookmarkEnd w:id="9"/>
      <w:r w:rsidRPr="00315C8F">
        <w:rPr>
          <w:rFonts w:ascii="Times New Roman" w:hAnsi="Times New Roman" w:cs="Times New Roman"/>
          <w:color w:val="000000" w:themeColor="text1"/>
          <w:sz w:val="24"/>
          <w:szCs w:val="24"/>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14:paraId="50D80BB9"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6.1.3. Своєчасно та в повному обсязі сплачувати за поставлені товари;</w:t>
      </w:r>
    </w:p>
    <w:p w14:paraId="0B469F03"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color w:val="000000" w:themeColor="text1"/>
          <w:sz w:val="24"/>
          <w:szCs w:val="24"/>
        </w:rPr>
      </w:pPr>
      <w:bookmarkStart w:id="10" w:name="bookmark_id_ihv636" w:colFirst="0" w:colLast="0"/>
      <w:bookmarkEnd w:id="10"/>
      <w:r w:rsidRPr="00315C8F">
        <w:rPr>
          <w:rFonts w:ascii="Times New Roman" w:hAnsi="Times New Roman" w:cs="Times New Roman"/>
          <w:b/>
          <w:bCs/>
          <w:color w:val="000000" w:themeColor="text1"/>
          <w:sz w:val="24"/>
          <w:szCs w:val="24"/>
        </w:rPr>
        <w:t>6.2. Замовник має право:</w:t>
      </w:r>
    </w:p>
    <w:p w14:paraId="2F4EF1A9"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11" w:name="bookmark_id_32hioqz" w:colFirst="0" w:colLast="0"/>
      <w:bookmarkEnd w:id="11"/>
      <w:r w:rsidRPr="00315C8F">
        <w:rPr>
          <w:rFonts w:ascii="Times New Roman" w:hAnsi="Times New Roman" w:cs="Times New Roman"/>
          <w:color w:val="000000" w:themeColor="text1"/>
          <w:sz w:val="24"/>
          <w:szCs w:val="24"/>
        </w:rPr>
        <w:t>6.2.1. Достроково розірвати цей Договір у разі невиконання зобов'язань Постачальником, повідомивши про це його у місячний строк;</w:t>
      </w:r>
    </w:p>
    <w:p w14:paraId="0299A362"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12" w:name="bookmark_id_1hmsyys" w:colFirst="0" w:colLast="0"/>
      <w:bookmarkEnd w:id="12"/>
      <w:r w:rsidRPr="00315C8F">
        <w:rPr>
          <w:rFonts w:ascii="Times New Roman" w:hAnsi="Times New Roman" w:cs="Times New Roman"/>
          <w:color w:val="000000" w:themeColor="text1"/>
          <w:sz w:val="24"/>
          <w:szCs w:val="24"/>
        </w:rPr>
        <w:t>6.2.2. Контролювати постачання товару у строки, встановлені цим Договором;</w:t>
      </w:r>
    </w:p>
    <w:p w14:paraId="5B1DA8E9"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13" w:name="bookmark_id_41mghml" w:colFirst="0" w:colLast="0"/>
      <w:bookmarkEnd w:id="13"/>
      <w:r w:rsidRPr="00315C8F">
        <w:rPr>
          <w:rFonts w:ascii="Times New Roman" w:hAnsi="Times New Roman" w:cs="Times New Roman"/>
          <w:color w:val="000000" w:themeColor="text1"/>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BE5E956"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14" w:name="bookmark_id_2grqrue" w:colFirst="0" w:colLast="0"/>
      <w:bookmarkEnd w:id="14"/>
      <w:r w:rsidRPr="00315C8F">
        <w:rPr>
          <w:rFonts w:ascii="Times New Roman" w:hAnsi="Times New Roman" w:cs="Times New Roman"/>
          <w:color w:val="000000" w:themeColor="text1"/>
          <w:sz w:val="24"/>
          <w:szCs w:val="24"/>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5E3547EE"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3D155E70"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color w:val="000000" w:themeColor="text1"/>
          <w:sz w:val="24"/>
          <w:szCs w:val="24"/>
        </w:rPr>
      </w:pPr>
      <w:bookmarkStart w:id="15" w:name="bookmark_id_3fwokq0" w:colFirst="0" w:colLast="0"/>
      <w:bookmarkStart w:id="16" w:name="bookmark_id_vx1227" w:colFirst="0" w:colLast="0"/>
      <w:bookmarkEnd w:id="15"/>
      <w:bookmarkEnd w:id="16"/>
      <w:r w:rsidRPr="00315C8F">
        <w:rPr>
          <w:rFonts w:ascii="Times New Roman" w:hAnsi="Times New Roman" w:cs="Times New Roman"/>
          <w:b/>
          <w:bCs/>
          <w:color w:val="000000" w:themeColor="text1"/>
          <w:sz w:val="24"/>
          <w:szCs w:val="24"/>
        </w:rPr>
        <w:t>6.3. Постачальник зобов'язаний:</w:t>
      </w:r>
    </w:p>
    <w:p w14:paraId="77D4B485"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17" w:name="bookmark_id_1v1yuxt" w:colFirst="0" w:colLast="0"/>
      <w:bookmarkEnd w:id="17"/>
      <w:r w:rsidRPr="00315C8F">
        <w:rPr>
          <w:rFonts w:ascii="Times New Roman" w:hAnsi="Times New Roman" w:cs="Times New Roman"/>
          <w:color w:val="000000" w:themeColor="text1"/>
          <w:sz w:val="24"/>
          <w:szCs w:val="24"/>
        </w:rPr>
        <w:t>6.3.1. Забезпечити постачання товарів  у строки, встановлені цим Договором;</w:t>
      </w:r>
    </w:p>
    <w:p w14:paraId="361E373F"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18" w:name="bookmark_id_4f1mdlm" w:colFirst="0" w:colLast="0"/>
      <w:bookmarkEnd w:id="18"/>
      <w:r w:rsidRPr="00315C8F">
        <w:rPr>
          <w:rFonts w:ascii="Times New Roman" w:hAnsi="Times New Roman" w:cs="Times New Roman"/>
          <w:color w:val="000000" w:themeColor="text1"/>
          <w:sz w:val="24"/>
          <w:szCs w:val="24"/>
        </w:rPr>
        <w:t>6.3.2. Забезпечити постачання товарів, якість яких відповідає умовам, установленим розділом II цього Договору.</w:t>
      </w:r>
    </w:p>
    <w:p w14:paraId="403A3923"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6.3.3. Здійснювати заходи із захисту довкілля при виконанні зобов’язань за Договором.</w:t>
      </w:r>
    </w:p>
    <w:p w14:paraId="14AED7F9"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6.3.4. Здійснювати виконання умов Договору за цінами товару(ів), що є складовою частиною предмета даного Договору, без збільшення вартості такого(их) товару(ів) протягом 90 днів з моменту підписання даного Договору.</w:t>
      </w:r>
    </w:p>
    <w:p w14:paraId="12A02049"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color w:val="000000" w:themeColor="text1"/>
          <w:sz w:val="24"/>
          <w:szCs w:val="24"/>
        </w:rPr>
      </w:pPr>
      <w:bookmarkStart w:id="19" w:name="bookmark_id_19c6y18" w:colFirst="0" w:colLast="0"/>
      <w:bookmarkStart w:id="20" w:name="bookmark_id_2u6wntf" w:colFirst="0" w:colLast="0"/>
      <w:bookmarkEnd w:id="19"/>
      <w:bookmarkEnd w:id="20"/>
      <w:r w:rsidRPr="00315C8F">
        <w:rPr>
          <w:rFonts w:ascii="Times New Roman" w:hAnsi="Times New Roman" w:cs="Times New Roman"/>
          <w:b/>
          <w:bCs/>
          <w:color w:val="000000" w:themeColor="text1"/>
          <w:sz w:val="24"/>
          <w:szCs w:val="24"/>
        </w:rPr>
        <w:t>6.4. Постачальник має право:</w:t>
      </w:r>
    </w:p>
    <w:p w14:paraId="2403462C"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6.4.1. Своєчасно та в повному обсязі отримувати плату за поставлені товари;</w:t>
      </w:r>
    </w:p>
    <w:p w14:paraId="2CA7BB8F"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21" w:name="bookmark_id_3tbugp1" w:colFirst="0" w:colLast="0"/>
      <w:bookmarkEnd w:id="21"/>
      <w:r w:rsidRPr="00315C8F">
        <w:rPr>
          <w:rFonts w:ascii="Times New Roman" w:hAnsi="Times New Roman" w:cs="Times New Roman"/>
          <w:color w:val="000000" w:themeColor="text1"/>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39D331EB"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22" w:name="bookmark_id_28h4qwu" w:colFirst="0" w:colLast="0"/>
      <w:bookmarkEnd w:id="22"/>
      <w:r w:rsidRPr="00315C8F">
        <w:rPr>
          <w:rFonts w:ascii="Times New Roman" w:hAnsi="Times New Roman" w:cs="Times New Roman"/>
          <w:color w:val="000000" w:themeColor="text1"/>
          <w:sz w:val="24"/>
          <w:szCs w:val="24"/>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762EDD75"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p>
    <w:p w14:paraId="7EF2D094"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bookmarkStart w:id="23" w:name="bookmark_id_nmf14n" w:colFirst="0" w:colLast="0"/>
      <w:bookmarkEnd w:id="23"/>
      <w:r w:rsidRPr="00315C8F">
        <w:rPr>
          <w:rFonts w:ascii="Times New Roman" w:hAnsi="Times New Roman" w:cs="Times New Roman"/>
          <w:b/>
          <w:bCs/>
          <w:smallCaps/>
          <w:color w:val="000000" w:themeColor="text1"/>
          <w:sz w:val="24"/>
          <w:szCs w:val="24"/>
        </w:rPr>
        <w:t xml:space="preserve">7. ВІДПОВІДАЛЬНІСТЬ СТОРІН </w:t>
      </w:r>
      <w:bookmarkStart w:id="24" w:name="bookmark_id_37m2jsg" w:colFirst="0" w:colLast="0"/>
      <w:bookmarkEnd w:id="24"/>
    </w:p>
    <w:p w14:paraId="4438C05E"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038A0B4"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w:t>
      </w:r>
      <w:r w:rsidRPr="00315C8F">
        <w:rPr>
          <w:rFonts w:ascii="Times New Roman" w:hAnsi="Times New Roman" w:cs="Times New Roman"/>
          <w:color w:val="000000" w:themeColor="text1"/>
          <w:sz w:val="24"/>
          <w:szCs w:val="24"/>
        </w:rPr>
        <w:lastRenderedPageBreak/>
        <w:t xml:space="preserve">розмірі 0,1 % (нуль цілих одна десята відсотка) від суми неотриманих товарів за кожний день затримки. </w:t>
      </w:r>
    </w:p>
    <w:p w14:paraId="2779E8F7"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25" w:name="bookmark_id_1mrcu09" w:colFirst="0" w:colLast="0"/>
      <w:bookmarkEnd w:id="25"/>
      <w:r w:rsidRPr="00315C8F">
        <w:rPr>
          <w:rFonts w:ascii="Times New Roman" w:hAnsi="Times New Roman" w:cs="Times New Roman"/>
          <w:color w:val="000000" w:themeColor="text1"/>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14:paraId="0AEB21D4"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t>7.4. У випадках, не передбачених цим Договором, Сторони несуть відповідальність, передбачену чинним законодавством України.</w:t>
      </w:r>
    </w:p>
    <w:p w14:paraId="797D6A2D"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p>
    <w:p w14:paraId="5B5F27F9"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r w:rsidRPr="00315C8F">
        <w:rPr>
          <w:rFonts w:ascii="Times New Roman" w:hAnsi="Times New Roman" w:cs="Times New Roman"/>
          <w:b/>
          <w:bCs/>
          <w:smallCaps/>
          <w:color w:val="000000" w:themeColor="text1"/>
          <w:sz w:val="24"/>
          <w:szCs w:val="24"/>
        </w:rPr>
        <w:t>8. ОБСТАВИНИ НЕПЕРЕБОРНОЇ СИЛИ</w:t>
      </w:r>
    </w:p>
    <w:p w14:paraId="6C8D5D63" w14:textId="77777777" w:rsidR="00DE1E8F" w:rsidRPr="00315C8F" w:rsidRDefault="00DE1E8F" w:rsidP="00DE1E8F">
      <w:pPr>
        <w:spacing w:after="0" w:line="240" w:lineRule="auto"/>
        <w:ind w:right="-34" w:firstLine="720"/>
        <w:jc w:val="both"/>
        <w:rPr>
          <w:rFonts w:ascii="Times New Roman" w:eastAsia="Times New Roman" w:hAnsi="Times New Roman" w:cs="Times New Roman"/>
          <w:color w:val="000000" w:themeColor="text1"/>
          <w:sz w:val="24"/>
          <w:szCs w:val="24"/>
        </w:rPr>
      </w:pPr>
      <w:bookmarkStart w:id="26" w:name="bookmark_id_46r0co2" w:colFirst="0" w:colLast="0"/>
      <w:bookmarkEnd w:id="26"/>
      <w:r w:rsidRPr="00315C8F">
        <w:rPr>
          <w:rFonts w:ascii="Times New Roman" w:eastAsia="Times New Roman" w:hAnsi="Times New Roman" w:cs="Times New Roman"/>
          <w:color w:val="000000" w:themeColor="text1"/>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6448851" w14:textId="77777777" w:rsidR="00DE1E8F" w:rsidRPr="00315C8F" w:rsidRDefault="00DE1E8F" w:rsidP="00DE1E8F">
      <w:pPr>
        <w:spacing w:after="0" w:line="240" w:lineRule="auto"/>
        <w:ind w:right="-34"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E2E4DE4" w14:textId="77777777" w:rsidR="00DE1E8F" w:rsidRPr="00315C8F" w:rsidRDefault="00DE1E8F" w:rsidP="00DE1E8F">
      <w:pPr>
        <w:spacing w:after="0" w:line="240" w:lineRule="auto"/>
        <w:ind w:right="-34"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16EDBBA" w14:textId="77777777" w:rsidR="00DE1E8F" w:rsidRPr="00315C8F" w:rsidRDefault="00DE1E8F" w:rsidP="00DE1E8F">
      <w:pPr>
        <w:spacing w:after="0" w:line="240" w:lineRule="auto"/>
        <w:ind w:right="-34"/>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4F03561" w14:textId="77777777" w:rsidR="00DE1E8F" w:rsidRPr="00315C8F" w:rsidRDefault="00DE1E8F" w:rsidP="00DE1E8F">
      <w:pPr>
        <w:spacing w:after="0" w:line="240" w:lineRule="auto"/>
        <w:ind w:right="-34"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E3C96A9" w14:textId="77777777" w:rsidR="00DE1E8F" w:rsidRPr="00315C8F" w:rsidRDefault="00DE1E8F" w:rsidP="00DE1E8F">
      <w:pPr>
        <w:spacing w:after="0" w:line="240" w:lineRule="auto"/>
        <w:ind w:right="-34"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8.4. У разі коли строк дії обставин н</w:t>
      </w:r>
      <w:r w:rsidR="0004494B">
        <w:rPr>
          <w:rFonts w:ascii="Times New Roman" w:eastAsia="Times New Roman" w:hAnsi="Times New Roman" w:cs="Times New Roman"/>
          <w:color w:val="000000" w:themeColor="text1"/>
          <w:sz w:val="24"/>
          <w:szCs w:val="24"/>
        </w:rPr>
        <w:t>епереборної сили триває більше 2-х</w:t>
      </w:r>
      <w:r w:rsidRPr="00315C8F">
        <w:rPr>
          <w:rFonts w:ascii="Times New Roman" w:eastAsia="Times New Roman" w:hAnsi="Times New Roman" w:cs="Times New Roman"/>
          <w:color w:val="000000" w:themeColor="text1"/>
          <w:sz w:val="24"/>
          <w:szCs w:val="24"/>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w:t>
      </w:r>
      <w:r w:rsidR="0004494B">
        <w:rPr>
          <w:rFonts w:ascii="Times New Roman" w:eastAsia="Times New Roman" w:hAnsi="Times New Roman" w:cs="Times New Roman"/>
          <w:color w:val="000000" w:themeColor="text1"/>
          <w:sz w:val="24"/>
          <w:szCs w:val="24"/>
        </w:rPr>
        <w:t>ворі) не менш ніж за 1</w:t>
      </w:r>
      <w:r w:rsidRPr="00315C8F">
        <w:rPr>
          <w:rFonts w:ascii="Times New Roman" w:eastAsia="Times New Roman" w:hAnsi="Times New Roman" w:cs="Times New Roman"/>
          <w:color w:val="000000" w:themeColor="text1"/>
          <w:sz w:val="24"/>
          <w:szCs w:val="24"/>
        </w:rPr>
        <w:t>0 календарних днів до бажаної дати розірвання, яка обов’язково зазначається в такому листі.</w:t>
      </w:r>
    </w:p>
    <w:p w14:paraId="756CDC15" w14:textId="77777777" w:rsidR="00DE1E8F" w:rsidRPr="00315C8F" w:rsidRDefault="00DE1E8F" w:rsidP="00DE1E8F">
      <w:pPr>
        <w:spacing w:after="0" w:line="240" w:lineRule="auto"/>
        <w:ind w:right="-34"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C441A39" w14:textId="77777777" w:rsidR="00DE1E8F" w:rsidRPr="00315C8F" w:rsidRDefault="00DE1E8F" w:rsidP="00DE1E8F">
      <w:pPr>
        <w:spacing w:after="0" w:line="240" w:lineRule="auto"/>
        <w:ind w:right="-34"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315C8F">
        <w:rPr>
          <w:rFonts w:ascii="Times New Roman" w:eastAsia="Times New Roman" w:hAnsi="Times New Roman" w:cs="Times New Roman"/>
          <w:color w:val="000000" w:themeColor="text1"/>
          <w:sz w:val="24"/>
          <w:szCs w:val="24"/>
        </w:rPr>
        <w:lastRenderedPageBreak/>
        <w:t>сповістити іншу Сторону про настання обставин непереборної сили або виникнення їхніх наслідків (стаття 607 ЦКУ).</w:t>
      </w:r>
    </w:p>
    <w:p w14:paraId="0BAEDBA5" w14:textId="77777777" w:rsidR="00DE1E8F" w:rsidRPr="00315C8F" w:rsidRDefault="00DE1E8F" w:rsidP="00DE1E8F">
      <w:pPr>
        <w:spacing w:after="0" w:line="240" w:lineRule="auto"/>
        <w:ind w:right="-34" w:firstLine="720"/>
        <w:jc w:val="both"/>
        <w:rPr>
          <w:rFonts w:ascii="Times New Roman" w:eastAsia="Times New Roman" w:hAnsi="Times New Roman" w:cs="Times New Roman"/>
          <w:b/>
          <w:color w:val="000000" w:themeColor="text1"/>
          <w:sz w:val="24"/>
          <w:szCs w:val="24"/>
        </w:rPr>
      </w:pPr>
      <w:r w:rsidRPr="00315C8F">
        <w:rPr>
          <w:rFonts w:ascii="Times New Roman" w:eastAsia="Times New Roman" w:hAnsi="Times New Roman" w:cs="Times New Roman"/>
          <w:color w:val="000000" w:themeColor="text1"/>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2D01D0" w14:textId="77777777" w:rsidR="00DE1E8F" w:rsidRPr="00315C8F" w:rsidRDefault="00DE1E8F" w:rsidP="00DE1E8F">
      <w:pPr>
        <w:spacing w:after="0" w:line="240" w:lineRule="auto"/>
        <w:ind w:right="-36" w:firstLine="709"/>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FAB5D3C"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14:paraId="5C248403" w14:textId="77777777" w:rsidR="00DE1E8F" w:rsidRPr="00315C8F" w:rsidRDefault="00DE1E8F" w:rsidP="00DE1E8F">
      <w:pPr>
        <w:spacing w:after="0" w:line="240" w:lineRule="auto"/>
        <w:ind w:left="720"/>
        <w:jc w:val="center"/>
        <w:rPr>
          <w:rFonts w:ascii="Times New Roman" w:eastAsia="Times New Roman" w:hAnsi="Times New Roman" w:cs="Times New Roman"/>
          <w:b/>
          <w:color w:val="000000" w:themeColor="text1"/>
          <w:sz w:val="24"/>
          <w:szCs w:val="24"/>
        </w:rPr>
      </w:pPr>
      <w:r w:rsidRPr="00315C8F">
        <w:rPr>
          <w:rFonts w:ascii="Times New Roman" w:eastAsia="Times New Roman" w:hAnsi="Times New Roman" w:cs="Times New Roman"/>
          <w:b/>
          <w:color w:val="000000" w:themeColor="text1"/>
          <w:sz w:val="24"/>
          <w:szCs w:val="24"/>
        </w:rPr>
        <w:t>9. ПОРЯДОК ЗМІНИ УМОВ ДОГОВОРУ ПРО ЗАКУПІВЛЮ</w:t>
      </w:r>
    </w:p>
    <w:p w14:paraId="7FE95049" w14:textId="77777777" w:rsidR="00DE1E8F" w:rsidRPr="00315C8F" w:rsidRDefault="00DE1E8F" w:rsidP="00DE1E8F">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4BA019F" w14:textId="77777777" w:rsidR="00DE1E8F" w:rsidRPr="00315C8F" w:rsidRDefault="00DE1E8F" w:rsidP="00DE1E8F">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9.2.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5EDD0966" w14:textId="77777777" w:rsidR="00DE1E8F" w:rsidRPr="00315C8F" w:rsidRDefault="00DE1E8F" w:rsidP="00DE1E8F">
      <w:pPr>
        <w:spacing w:after="0" w:line="240" w:lineRule="auto"/>
        <w:ind w:firstLine="70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9.3.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BE89AF" w14:textId="77777777" w:rsidR="00DE1E8F" w:rsidRPr="00315C8F" w:rsidRDefault="00DE1E8F" w:rsidP="00DE1E8F">
      <w:pPr>
        <w:spacing w:after="0" w:line="240" w:lineRule="auto"/>
        <w:ind w:right="120"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9.4. Сторона, що отримала пропозицію щодо внесення змін до договор</w:t>
      </w:r>
      <w:r w:rsidR="0004494B">
        <w:rPr>
          <w:rFonts w:ascii="Times New Roman" w:eastAsia="Times New Roman" w:hAnsi="Times New Roman" w:cs="Times New Roman"/>
          <w:color w:val="000000" w:themeColor="text1"/>
          <w:sz w:val="24"/>
          <w:szCs w:val="24"/>
        </w:rPr>
        <w:t>у про закупівлю, має протягом 5</w:t>
      </w:r>
      <w:r w:rsidRPr="00315C8F">
        <w:rPr>
          <w:rFonts w:ascii="Times New Roman" w:eastAsia="Times New Roman" w:hAnsi="Times New Roman" w:cs="Times New Roman"/>
          <w:color w:val="000000" w:themeColor="text1"/>
          <w:sz w:val="24"/>
          <w:szCs w:val="24"/>
        </w:rPr>
        <w:t xml:space="preserve"> робочих днів розглянути пропозицію та погодитись із нею чи надати аргументовану відмову.</w:t>
      </w:r>
    </w:p>
    <w:p w14:paraId="08B4F38A" w14:textId="77777777" w:rsidR="00DE1E8F" w:rsidRPr="00315C8F" w:rsidRDefault="00DE1E8F" w:rsidP="00DE1E8F">
      <w:pPr>
        <w:spacing w:after="0" w:line="240" w:lineRule="auto"/>
        <w:ind w:right="120"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9.5.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0EFBD5E" w14:textId="77777777" w:rsidR="00DE1E8F" w:rsidRPr="00315C8F" w:rsidRDefault="00DE1E8F" w:rsidP="00DE1E8F">
      <w:pPr>
        <w:spacing w:after="0" w:line="240" w:lineRule="auto"/>
        <w:ind w:right="120"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9.6.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w:t>
      </w:r>
      <w:r w:rsidR="0004494B">
        <w:rPr>
          <w:rFonts w:ascii="Times New Roman" w:eastAsia="Times New Roman" w:hAnsi="Times New Roman" w:cs="Times New Roman"/>
          <w:color w:val="000000" w:themeColor="text1"/>
          <w:sz w:val="24"/>
          <w:szCs w:val="24"/>
        </w:rPr>
        <w:t>ро закупівлю не пізніше ніж за 1</w:t>
      </w:r>
      <w:r w:rsidRPr="00315C8F">
        <w:rPr>
          <w:rFonts w:ascii="Times New Roman" w:eastAsia="Times New Roman" w:hAnsi="Times New Roman" w:cs="Times New Roman"/>
          <w:color w:val="000000" w:themeColor="text1"/>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8407686" w14:textId="77777777" w:rsidR="00DE1E8F" w:rsidRPr="00315C8F" w:rsidRDefault="00DE1E8F" w:rsidP="00DE1E8F">
      <w:pPr>
        <w:spacing w:after="0" w:line="240" w:lineRule="auto"/>
        <w:ind w:right="120"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 xml:space="preserve">9.7.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04494B">
        <w:rPr>
          <w:rFonts w:ascii="Times New Roman" w:eastAsia="Times New Roman" w:hAnsi="Times New Roman" w:cs="Times New Roman"/>
          <w:color w:val="000000" w:themeColor="text1"/>
          <w:sz w:val="24"/>
          <w:szCs w:val="24"/>
        </w:rPr>
        <w:t>1</w:t>
      </w:r>
      <w:r w:rsidRPr="00315C8F">
        <w:rPr>
          <w:rFonts w:ascii="Times New Roman" w:eastAsia="Times New Roman" w:hAnsi="Times New Roman" w:cs="Times New Roman"/>
          <w:color w:val="000000" w:themeColor="text1"/>
          <w:sz w:val="24"/>
          <w:szCs w:val="24"/>
        </w:rPr>
        <w:t>0 (двадцять) календарних днів до бажаної дати розірвання цього договору про закупівлю, у разі в випадках, передбачених договором про закупівлю та чинним законодавством України.</w:t>
      </w:r>
    </w:p>
    <w:p w14:paraId="4C0FAF12" w14:textId="77777777" w:rsidR="00DE1E8F" w:rsidRPr="00315C8F" w:rsidRDefault="00DE1E8F" w:rsidP="00DE1E8F">
      <w:pPr>
        <w:spacing w:after="0" w:line="240" w:lineRule="auto"/>
        <w:ind w:right="120"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9.8.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BC2ED1" w14:textId="77777777" w:rsidR="00DE1E8F" w:rsidRPr="00315C8F" w:rsidRDefault="00DE1E8F" w:rsidP="00DE1E8F">
      <w:pPr>
        <w:spacing w:after="0" w:line="240" w:lineRule="auto"/>
        <w:ind w:right="120"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9.9.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E5CC345" w14:textId="77777777" w:rsidR="00DE1E8F" w:rsidRPr="00315C8F" w:rsidRDefault="00DE1E8F" w:rsidP="00DE1E8F">
      <w:pPr>
        <w:spacing w:after="0" w:line="240" w:lineRule="auto"/>
        <w:ind w:right="120"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9.10. У випадках, не передбачених дійсним договором про закупівлю, Сторони керуються чинним законодавством України.</w:t>
      </w:r>
    </w:p>
    <w:p w14:paraId="67BC0282" w14:textId="77777777" w:rsidR="00DE1E8F" w:rsidRPr="00315C8F" w:rsidRDefault="00DE1E8F" w:rsidP="00DE1E8F">
      <w:pPr>
        <w:spacing w:after="0" w:line="240" w:lineRule="auto"/>
        <w:ind w:right="120"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9.11. Жодна зі Сторін не має права передавати права та обов’язки за цим Договором третім особам без отримання письмової згоди другої Сторони.</w:t>
      </w:r>
    </w:p>
    <w:p w14:paraId="32B92A44" w14:textId="77777777" w:rsidR="00DE1E8F" w:rsidRPr="00315C8F" w:rsidRDefault="00DE1E8F" w:rsidP="00DE1E8F">
      <w:pPr>
        <w:spacing w:after="0" w:line="240" w:lineRule="auto"/>
        <w:ind w:right="120"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9.12. Договір викладений українською мовою в двох примірниках, які мають однакову юридичну силу, по одному для кожної зі Сторін.</w:t>
      </w:r>
    </w:p>
    <w:p w14:paraId="049741E8" w14:textId="77777777" w:rsidR="00DE1E8F" w:rsidRDefault="00DE1E8F" w:rsidP="00DE1E8F">
      <w:pPr>
        <w:spacing w:after="0" w:line="240" w:lineRule="auto"/>
        <w:jc w:val="both"/>
        <w:rPr>
          <w:rFonts w:ascii="Times New Roman" w:eastAsia="Times New Roman" w:hAnsi="Times New Roman" w:cs="Times New Roman"/>
          <w:i/>
          <w:color w:val="000000" w:themeColor="text1"/>
          <w:sz w:val="24"/>
          <w:szCs w:val="24"/>
        </w:rPr>
      </w:pPr>
    </w:p>
    <w:p w14:paraId="39C81488" w14:textId="77777777" w:rsidR="00143C78" w:rsidRDefault="00143C78" w:rsidP="00DE1E8F">
      <w:pPr>
        <w:spacing w:after="0" w:line="240" w:lineRule="auto"/>
        <w:jc w:val="both"/>
        <w:rPr>
          <w:rFonts w:ascii="Times New Roman" w:eastAsia="Times New Roman" w:hAnsi="Times New Roman" w:cs="Times New Roman"/>
          <w:i/>
          <w:color w:val="000000" w:themeColor="text1"/>
          <w:sz w:val="24"/>
          <w:szCs w:val="24"/>
        </w:rPr>
      </w:pPr>
    </w:p>
    <w:p w14:paraId="672AD585" w14:textId="77777777" w:rsidR="00DE1E8F" w:rsidRPr="00315C8F" w:rsidRDefault="00DE1E8F" w:rsidP="00DE1E8F">
      <w:pPr>
        <w:spacing w:after="0" w:line="240" w:lineRule="auto"/>
        <w:ind w:firstLine="700"/>
        <w:jc w:val="center"/>
        <w:rPr>
          <w:rFonts w:ascii="Times New Roman" w:eastAsia="Times New Roman" w:hAnsi="Times New Roman" w:cs="Times New Roman"/>
          <w:b/>
          <w:color w:val="000000" w:themeColor="text1"/>
          <w:sz w:val="24"/>
          <w:szCs w:val="24"/>
        </w:rPr>
      </w:pPr>
      <w:r w:rsidRPr="00315C8F">
        <w:rPr>
          <w:rFonts w:ascii="Times New Roman" w:eastAsia="Times New Roman" w:hAnsi="Times New Roman" w:cs="Times New Roman"/>
          <w:b/>
          <w:color w:val="000000" w:themeColor="text1"/>
          <w:sz w:val="24"/>
          <w:szCs w:val="24"/>
        </w:rPr>
        <w:t>10. ОПЕРАТИВНО-ГОСПОДАРСЬКІ САНКЦІЇ</w:t>
      </w:r>
    </w:p>
    <w:p w14:paraId="714E42C7" w14:textId="77777777" w:rsidR="00DE1E8F" w:rsidRPr="00315C8F" w:rsidRDefault="00DE1E8F" w:rsidP="00DE1E8F">
      <w:pPr>
        <w:spacing w:after="0" w:line="240" w:lineRule="auto"/>
        <w:ind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264C8F9" w14:textId="77777777" w:rsidR="00DE1E8F" w:rsidRPr="00315C8F" w:rsidRDefault="00DE1E8F" w:rsidP="00DE1E8F">
      <w:pPr>
        <w:spacing w:after="0" w:line="240" w:lineRule="auto"/>
        <w:ind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F7EDBE3" w14:textId="77777777" w:rsidR="00DE1E8F" w:rsidRPr="00315C8F" w:rsidRDefault="00DE1E8F" w:rsidP="00DE1E8F">
      <w:pPr>
        <w:spacing w:after="0" w:line="240" w:lineRule="auto"/>
        <w:ind w:left="1080" w:hanging="360"/>
        <w:jc w:val="both"/>
        <w:rPr>
          <w:rFonts w:ascii="Times New Roman" w:eastAsia="Times New Roman" w:hAnsi="Times New Roman" w:cs="Times New Roman"/>
          <w:color w:val="000000" w:themeColor="text1"/>
          <w:sz w:val="24"/>
          <w:szCs w:val="24"/>
        </w:rPr>
      </w:pPr>
      <w:r w:rsidRPr="00315C8F">
        <w:rPr>
          <w:rFonts w:ascii="Times New Roman" w:eastAsia="Noto Sans" w:hAnsi="Times New Roman" w:cs="Times New Roman"/>
          <w:color w:val="000000" w:themeColor="text1"/>
          <w:sz w:val="24"/>
          <w:szCs w:val="24"/>
        </w:rPr>
        <w:t>●</w:t>
      </w:r>
      <w:r w:rsidRPr="00315C8F">
        <w:rPr>
          <w:rFonts w:ascii="Times New Roman" w:eastAsia="Times New Roman" w:hAnsi="Times New Roman" w:cs="Times New Roman"/>
          <w:color w:val="000000" w:themeColor="text1"/>
          <w:sz w:val="24"/>
          <w:szCs w:val="24"/>
        </w:rPr>
        <w:t xml:space="preserve"> </w:t>
      </w:r>
      <w:r w:rsidRPr="00315C8F">
        <w:rPr>
          <w:rFonts w:ascii="Times New Roman" w:eastAsia="Times New Roman" w:hAnsi="Times New Roman" w:cs="Times New Roman"/>
          <w:color w:val="000000" w:themeColor="text1"/>
          <w:sz w:val="24"/>
          <w:szCs w:val="24"/>
        </w:rPr>
        <w:tab/>
        <w:t>якості поставленого товару;</w:t>
      </w:r>
    </w:p>
    <w:p w14:paraId="50C66EBA" w14:textId="77777777" w:rsidR="00DE1E8F" w:rsidRPr="00315C8F" w:rsidRDefault="00DE1E8F" w:rsidP="00DE1E8F">
      <w:pPr>
        <w:spacing w:after="0" w:line="240" w:lineRule="auto"/>
        <w:ind w:left="1080" w:hanging="360"/>
        <w:jc w:val="both"/>
        <w:rPr>
          <w:rFonts w:ascii="Times New Roman" w:eastAsia="Times New Roman" w:hAnsi="Times New Roman" w:cs="Times New Roman"/>
          <w:color w:val="000000" w:themeColor="text1"/>
          <w:sz w:val="24"/>
          <w:szCs w:val="24"/>
        </w:rPr>
      </w:pPr>
      <w:r w:rsidRPr="00315C8F">
        <w:rPr>
          <w:rFonts w:ascii="Times New Roman" w:eastAsia="Noto Sans" w:hAnsi="Times New Roman" w:cs="Times New Roman"/>
          <w:color w:val="000000" w:themeColor="text1"/>
          <w:sz w:val="24"/>
          <w:szCs w:val="24"/>
        </w:rPr>
        <w:t>●</w:t>
      </w:r>
      <w:r w:rsidRPr="00315C8F">
        <w:rPr>
          <w:rFonts w:ascii="Times New Roman" w:eastAsia="Times New Roman" w:hAnsi="Times New Roman" w:cs="Times New Roman"/>
          <w:color w:val="000000" w:themeColor="text1"/>
          <w:sz w:val="24"/>
          <w:szCs w:val="24"/>
        </w:rPr>
        <w:t xml:space="preserve"> </w:t>
      </w:r>
      <w:r w:rsidRPr="00315C8F">
        <w:rPr>
          <w:rFonts w:ascii="Times New Roman" w:eastAsia="Times New Roman" w:hAnsi="Times New Roman" w:cs="Times New Roman"/>
          <w:color w:val="000000" w:themeColor="text1"/>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6792B88C" w14:textId="77777777" w:rsidR="00DE1E8F" w:rsidRPr="00315C8F" w:rsidRDefault="00DE1E8F" w:rsidP="00DE1E8F">
      <w:pPr>
        <w:spacing w:after="0" w:line="240" w:lineRule="auto"/>
        <w:ind w:left="1080" w:hanging="360"/>
        <w:jc w:val="both"/>
        <w:rPr>
          <w:rFonts w:ascii="Times New Roman" w:eastAsia="Times New Roman" w:hAnsi="Times New Roman" w:cs="Times New Roman"/>
          <w:color w:val="000000" w:themeColor="text1"/>
          <w:sz w:val="24"/>
          <w:szCs w:val="24"/>
        </w:rPr>
      </w:pPr>
      <w:r w:rsidRPr="00315C8F">
        <w:rPr>
          <w:rFonts w:ascii="Times New Roman" w:eastAsia="Noto Sans" w:hAnsi="Times New Roman" w:cs="Times New Roman"/>
          <w:color w:val="000000" w:themeColor="text1"/>
          <w:sz w:val="24"/>
          <w:szCs w:val="24"/>
        </w:rPr>
        <w:t>●</w:t>
      </w:r>
      <w:r w:rsidRPr="00315C8F">
        <w:rPr>
          <w:rFonts w:ascii="Times New Roman" w:eastAsia="Times New Roman" w:hAnsi="Times New Roman" w:cs="Times New Roman"/>
          <w:color w:val="000000" w:themeColor="text1"/>
          <w:sz w:val="24"/>
          <w:szCs w:val="24"/>
        </w:rPr>
        <w:t xml:space="preserve"> </w:t>
      </w:r>
      <w:r w:rsidRPr="00315C8F">
        <w:rPr>
          <w:rFonts w:ascii="Times New Roman" w:eastAsia="Times New Roman" w:hAnsi="Times New Roman" w:cs="Times New Roman"/>
          <w:color w:val="000000" w:themeColor="text1"/>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02BED10B" w14:textId="77777777" w:rsidR="00DE1E8F" w:rsidRPr="00315C8F" w:rsidRDefault="00DE1E8F" w:rsidP="00DE1E8F">
      <w:pPr>
        <w:spacing w:after="0" w:line="240" w:lineRule="auto"/>
        <w:ind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w:t>
      </w:r>
      <w:r w:rsidR="00143C78">
        <w:rPr>
          <w:rFonts w:ascii="Times New Roman" w:eastAsia="Times New Roman" w:hAnsi="Times New Roman" w:cs="Times New Roman"/>
          <w:color w:val="000000" w:themeColor="text1"/>
          <w:sz w:val="24"/>
          <w:szCs w:val="24"/>
        </w:rPr>
        <w:t>трьох років</w:t>
      </w:r>
      <w:r w:rsidRPr="00315C8F">
        <w:rPr>
          <w:rFonts w:ascii="Times New Roman" w:eastAsia="Times New Roman" w:hAnsi="Times New Roman" w:cs="Times New Roman"/>
          <w:color w:val="000000" w:themeColor="text1"/>
          <w:sz w:val="24"/>
          <w:szCs w:val="24"/>
        </w:rPr>
        <w:t xml:space="preserve">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D6641F9" w14:textId="77777777" w:rsidR="00DE1E8F" w:rsidRPr="00315C8F" w:rsidRDefault="00DE1E8F" w:rsidP="00DE1E8F">
      <w:pPr>
        <w:spacing w:after="0" w:line="240" w:lineRule="auto"/>
        <w:ind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6FDE965" w14:textId="77777777" w:rsidR="00DE1E8F" w:rsidRPr="00315C8F" w:rsidRDefault="00DE1E8F" w:rsidP="00DE1E8F">
      <w:pPr>
        <w:spacing w:after="0" w:line="240" w:lineRule="auto"/>
        <w:jc w:val="center"/>
        <w:rPr>
          <w:rFonts w:ascii="Times New Roman" w:eastAsia="Times New Roman" w:hAnsi="Times New Roman" w:cs="Times New Roman"/>
          <w:b/>
          <w:color w:val="000000" w:themeColor="text1"/>
          <w:sz w:val="24"/>
          <w:szCs w:val="24"/>
        </w:rPr>
      </w:pPr>
    </w:p>
    <w:p w14:paraId="55EF7C84" w14:textId="77777777" w:rsidR="00DE1E8F" w:rsidRPr="00315C8F" w:rsidRDefault="00DE1E8F" w:rsidP="00DE1E8F">
      <w:pPr>
        <w:spacing w:after="0" w:line="240" w:lineRule="auto"/>
        <w:jc w:val="center"/>
        <w:rPr>
          <w:rFonts w:ascii="Times New Roman" w:eastAsia="Times New Roman" w:hAnsi="Times New Roman" w:cs="Times New Roman"/>
          <w:b/>
          <w:color w:val="000000" w:themeColor="text1"/>
          <w:sz w:val="24"/>
          <w:szCs w:val="24"/>
        </w:rPr>
      </w:pPr>
      <w:r w:rsidRPr="00315C8F">
        <w:rPr>
          <w:rFonts w:ascii="Times New Roman" w:eastAsia="Times New Roman" w:hAnsi="Times New Roman" w:cs="Times New Roman"/>
          <w:b/>
          <w:color w:val="000000" w:themeColor="text1"/>
          <w:sz w:val="24"/>
          <w:szCs w:val="24"/>
        </w:rPr>
        <w:t>11. АНТИКОРУПЦІЙНЕ ЗАСТЕРЕЖЕННЯ</w:t>
      </w:r>
    </w:p>
    <w:p w14:paraId="5F88AFF7" w14:textId="77777777" w:rsidR="00DE1E8F" w:rsidRPr="00315C8F" w:rsidRDefault="00DE1E8F" w:rsidP="00DE1E8F">
      <w:pPr>
        <w:spacing w:after="0" w:line="240" w:lineRule="auto"/>
        <w:ind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9D372AC" w14:textId="77777777" w:rsidR="00DE1E8F" w:rsidRPr="00315C8F" w:rsidRDefault="00DE1E8F" w:rsidP="00DE1E8F">
      <w:pPr>
        <w:spacing w:after="0" w:line="240" w:lineRule="auto"/>
        <w:ind w:firstLine="720"/>
        <w:jc w:val="both"/>
        <w:rPr>
          <w:rFonts w:ascii="Times New Roman" w:eastAsia="Times New Roman" w:hAnsi="Times New Roman" w:cs="Times New Roman"/>
          <w:color w:val="000000" w:themeColor="text1"/>
          <w:sz w:val="24"/>
          <w:szCs w:val="24"/>
        </w:rPr>
      </w:pPr>
      <w:r w:rsidRPr="00315C8F">
        <w:rPr>
          <w:rFonts w:ascii="Times New Roman" w:eastAsia="Times New Roman" w:hAnsi="Times New Roman" w:cs="Times New Roman"/>
          <w:color w:val="000000" w:themeColor="text1"/>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FE2DF17" w14:textId="77777777" w:rsidR="00DE1E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p>
    <w:p w14:paraId="0D15823A"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r w:rsidRPr="00315C8F">
        <w:rPr>
          <w:rFonts w:ascii="Times New Roman" w:hAnsi="Times New Roman" w:cs="Times New Roman"/>
          <w:b/>
          <w:bCs/>
          <w:smallCaps/>
          <w:color w:val="000000" w:themeColor="text1"/>
          <w:sz w:val="24"/>
          <w:szCs w:val="24"/>
        </w:rPr>
        <w:t xml:space="preserve">12. ВИРІШЕННЯ СПОРІВ </w:t>
      </w:r>
    </w:p>
    <w:p w14:paraId="0D31B58D" w14:textId="77777777" w:rsidR="00DE1E8F" w:rsidRPr="00315C8F" w:rsidRDefault="00DE1E8F" w:rsidP="00DE1E8F">
      <w:pPr>
        <w:spacing w:after="0" w:line="240" w:lineRule="auto"/>
        <w:ind w:firstLine="540"/>
        <w:jc w:val="both"/>
        <w:rPr>
          <w:rFonts w:ascii="Times New Roman" w:hAnsi="Times New Roman" w:cs="Times New Roman"/>
          <w:color w:val="000000" w:themeColor="text1"/>
          <w:sz w:val="24"/>
          <w:szCs w:val="24"/>
        </w:rPr>
      </w:pPr>
      <w:bookmarkStart w:id="27" w:name="bookmark_id_206ipza" w:colFirst="0" w:colLast="0"/>
      <w:bookmarkEnd w:id="27"/>
      <w:r w:rsidRPr="00315C8F">
        <w:rPr>
          <w:rFonts w:ascii="Times New Roman" w:hAnsi="Times New Roman" w:cs="Times New Roman"/>
          <w:color w:val="000000" w:themeColor="text1"/>
          <w:sz w:val="24"/>
          <w:szCs w:val="24"/>
        </w:rPr>
        <w:t>12.1. Усі спори та розбіжності, які виникли впродовж терміну дії Договору, вирішуються Сторонами шляхом переговорів.</w:t>
      </w:r>
    </w:p>
    <w:p w14:paraId="470EAAD4" w14:textId="77777777" w:rsidR="00DE1E8F" w:rsidRPr="00315C8F" w:rsidRDefault="00DE1E8F" w:rsidP="00DE1E8F">
      <w:pPr>
        <w:spacing w:after="0" w:line="240" w:lineRule="auto"/>
        <w:ind w:firstLine="540"/>
        <w:jc w:val="both"/>
        <w:rPr>
          <w:rFonts w:ascii="Times New Roman" w:hAnsi="Times New Roman" w:cs="Times New Roman"/>
          <w:color w:val="000000" w:themeColor="text1"/>
          <w:sz w:val="24"/>
          <w:szCs w:val="24"/>
        </w:rPr>
      </w:pPr>
      <w:r w:rsidRPr="00315C8F">
        <w:rPr>
          <w:rFonts w:ascii="Times New Roman" w:hAnsi="Times New Roman" w:cs="Times New Roman"/>
          <w:color w:val="000000" w:themeColor="text1"/>
          <w:sz w:val="24"/>
          <w:szCs w:val="24"/>
        </w:rPr>
        <w:lastRenderedPageBreak/>
        <w:t>12.2. Спірні питання, з яких Сторони не дійшли згоди шляхом переговорів, розв’язуються у відповідності до законодавства України.</w:t>
      </w:r>
    </w:p>
    <w:p w14:paraId="18BC613B"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p>
    <w:p w14:paraId="0DEAE296"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mallCaps/>
          <w:color w:val="000000" w:themeColor="text1"/>
          <w:sz w:val="24"/>
          <w:szCs w:val="24"/>
        </w:rPr>
      </w:pPr>
      <w:r w:rsidRPr="00315C8F">
        <w:rPr>
          <w:rFonts w:ascii="Times New Roman" w:hAnsi="Times New Roman" w:cs="Times New Roman"/>
          <w:b/>
          <w:bCs/>
          <w:smallCaps/>
          <w:color w:val="000000" w:themeColor="text1"/>
          <w:sz w:val="24"/>
          <w:szCs w:val="24"/>
        </w:rPr>
        <w:t xml:space="preserve">13. СТРОК ДІЇ ДОГОВОРУ </w:t>
      </w:r>
    </w:p>
    <w:p w14:paraId="07035948"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rPr>
      </w:pPr>
      <w:bookmarkStart w:id="28" w:name="bookmark_id_4k668n3" w:colFirst="0" w:colLast="0"/>
      <w:bookmarkEnd w:id="28"/>
      <w:r w:rsidRPr="00315C8F">
        <w:rPr>
          <w:rFonts w:ascii="Times New Roman" w:hAnsi="Times New Roman" w:cs="Times New Roman"/>
          <w:color w:val="000000" w:themeColor="text1"/>
          <w:sz w:val="24"/>
          <w:szCs w:val="24"/>
        </w:rPr>
        <w:t>13.1. Цей Договір набирає чинності з дня йог</w:t>
      </w:r>
      <w:r>
        <w:rPr>
          <w:rFonts w:ascii="Times New Roman" w:hAnsi="Times New Roman" w:cs="Times New Roman"/>
          <w:color w:val="000000" w:themeColor="text1"/>
          <w:sz w:val="24"/>
          <w:szCs w:val="24"/>
        </w:rPr>
        <w:t>о підписання і діє до 31.12.2023</w:t>
      </w:r>
      <w:r w:rsidRPr="00315C8F">
        <w:rPr>
          <w:rFonts w:ascii="Times New Roman" w:hAnsi="Times New Roman" w:cs="Times New Roman"/>
          <w:color w:val="000000" w:themeColor="text1"/>
          <w:sz w:val="24"/>
          <w:szCs w:val="24"/>
        </w:rPr>
        <w:t xml:space="preserve"> року (включно), але в будь-якому випадку до повного виконання Сторонами своїх зобов’язань за ним. </w:t>
      </w:r>
    </w:p>
    <w:p w14:paraId="2684C8E5" w14:textId="77777777" w:rsidR="00DE1E8F" w:rsidRPr="00315C8F" w:rsidRDefault="00DE1E8F" w:rsidP="00DE1E8F">
      <w:pPr>
        <w:spacing w:after="0" w:line="240" w:lineRule="auto"/>
        <w:ind w:firstLine="709"/>
        <w:jc w:val="both"/>
        <w:rPr>
          <w:rFonts w:ascii="Times New Roman" w:hAnsi="Times New Roman" w:cs="Times New Roman"/>
          <w:color w:val="000000" w:themeColor="text1"/>
          <w:sz w:val="24"/>
          <w:szCs w:val="24"/>
        </w:rPr>
      </w:pPr>
      <w:bookmarkStart w:id="29" w:name="bookmark_id_2zbgiuw" w:colFirst="0" w:colLast="0"/>
      <w:bookmarkEnd w:id="29"/>
    </w:p>
    <w:p w14:paraId="4F1BB356"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mallCaps/>
          <w:color w:val="000000" w:themeColor="text1"/>
          <w:sz w:val="24"/>
          <w:szCs w:val="24"/>
        </w:rPr>
      </w:pPr>
      <w:r w:rsidRPr="00315C8F">
        <w:rPr>
          <w:rFonts w:ascii="Times New Roman" w:hAnsi="Times New Roman" w:cs="Times New Roman"/>
          <w:b/>
          <w:bCs/>
          <w:smallCaps/>
          <w:color w:val="000000" w:themeColor="text1"/>
          <w:sz w:val="24"/>
          <w:szCs w:val="24"/>
        </w:rPr>
        <w:t>1</w:t>
      </w:r>
      <w:r w:rsidR="006D5E65">
        <w:rPr>
          <w:rFonts w:ascii="Times New Roman" w:hAnsi="Times New Roman" w:cs="Times New Roman"/>
          <w:b/>
          <w:bCs/>
          <w:smallCaps/>
          <w:color w:val="000000" w:themeColor="text1"/>
          <w:sz w:val="24"/>
          <w:szCs w:val="24"/>
        </w:rPr>
        <w:t>4</w:t>
      </w:r>
      <w:r w:rsidRPr="00315C8F">
        <w:rPr>
          <w:rFonts w:ascii="Times New Roman" w:hAnsi="Times New Roman" w:cs="Times New Roman"/>
          <w:b/>
          <w:bCs/>
          <w:smallCaps/>
          <w:color w:val="000000" w:themeColor="text1"/>
          <w:sz w:val="24"/>
          <w:szCs w:val="24"/>
        </w:rPr>
        <w:t>. ДОДАТКИ ДО ДОГОВОРУ</w:t>
      </w:r>
    </w:p>
    <w:p w14:paraId="74BBC248"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color w:val="000000" w:themeColor="text1"/>
          <w:sz w:val="24"/>
          <w:szCs w:val="24"/>
        </w:rPr>
      </w:pPr>
      <w:r w:rsidRPr="00315C8F">
        <w:rPr>
          <w:rFonts w:ascii="Times New Roman" w:hAnsi="Times New Roman" w:cs="Times New Roman"/>
          <w:color w:val="000000" w:themeColor="text1"/>
          <w:sz w:val="24"/>
          <w:szCs w:val="24"/>
        </w:rPr>
        <w:t>1</w:t>
      </w:r>
      <w:r w:rsidR="006D5E65">
        <w:rPr>
          <w:rFonts w:ascii="Times New Roman" w:hAnsi="Times New Roman" w:cs="Times New Roman"/>
          <w:color w:val="000000" w:themeColor="text1"/>
          <w:sz w:val="24"/>
          <w:szCs w:val="24"/>
        </w:rPr>
        <w:t>4</w:t>
      </w:r>
      <w:r w:rsidRPr="00315C8F">
        <w:rPr>
          <w:rFonts w:ascii="Times New Roman" w:hAnsi="Times New Roman" w:cs="Times New Roman"/>
          <w:color w:val="000000" w:themeColor="text1"/>
          <w:sz w:val="24"/>
          <w:szCs w:val="24"/>
        </w:rPr>
        <w:t>.1.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62192E67"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color w:val="000000" w:themeColor="text1"/>
          <w:sz w:val="24"/>
          <w:szCs w:val="24"/>
        </w:rPr>
      </w:pPr>
      <w:bookmarkStart w:id="30" w:name="bookmark_id_3ygebqi" w:colFirst="0" w:colLast="0"/>
      <w:bookmarkStart w:id="31" w:name="bookmark_id_1egqt2p" w:colFirst="0" w:colLast="0"/>
      <w:bookmarkEnd w:id="30"/>
      <w:bookmarkEnd w:id="31"/>
    </w:p>
    <w:p w14:paraId="7B161522" w14:textId="77777777" w:rsidR="00DE1E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color w:val="000000" w:themeColor="text1"/>
          <w:sz w:val="24"/>
          <w:szCs w:val="24"/>
        </w:rPr>
      </w:pPr>
      <w:r>
        <w:rPr>
          <w:rFonts w:ascii="Times New Roman" w:hAnsi="Times New Roman" w:cs="Times New Roman"/>
          <w:b/>
          <w:bCs/>
          <w:smallCaps/>
          <w:color w:val="000000" w:themeColor="text1"/>
          <w:sz w:val="24"/>
          <w:szCs w:val="24"/>
        </w:rPr>
        <w:t>1</w:t>
      </w:r>
      <w:r w:rsidR="006D5E65">
        <w:rPr>
          <w:rFonts w:ascii="Times New Roman" w:hAnsi="Times New Roman" w:cs="Times New Roman"/>
          <w:b/>
          <w:bCs/>
          <w:smallCaps/>
          <w:color w:val="000000" w:themeColor="text1"/>
          <w:sz w:val="24"/>
          <w:szCs w:val="24"/>
        </w:rPr>
        <w:t>5</w:t>
      </w:r>
      <w:r w:rsidRPr="00315C8F">
        <w:rPr>
          <w:rFonts w:ascii="Times New Roman" w:hAnsi="Times New Roman" w:cs="Times New Roman"/>
          <w:b/>
          <w:bCs/>
          <w:smallCaps/>
          <w:color w:val="000000" w:themeColor="text1"/>
          <w:sz w:val="24"/>
          <w:szCs w:val="24"/>
        </w:rPr>
        <w:t>. МІСЦЕЗНАХОДЖЕННЯ ТА БАНКІВСЬКІ РЕКВІЗИТИ СТОРІН</w:t>
      </w:r>
    </w:p>
    <w:p w14:paraId="1935B2E3" w14:textId="77777777" w:rsidR="00DE1E8F" w:rsidRPr="00315C8F" w:rsidRDefault="00DE1E8F" w:rsidP="00DE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mallCaps/>
          <w:color w:val="000000" w:themeColor="text1"/>
          <w:sz w:val="24"/>
          <w:szCs w:val="24"/>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DE1E8F" w:rsidRPr="00315C8F" w14:paraId="1C3FBD1C" w14:textId="77777777" w:rsidTr="002F45EC">
        <w:tc>
          <w:tcPr>
            <w:tcW w:w="4732" w:type="dxa"/>
          </w:tcPr>
          <w:p w14:paraId="3C1C79EB" w14:textId="77777777" w:rsidR="00DE1E8F" w:rsidRPr="00315C8F" w:rsidRDefault="00DE1E8F" w:rsidP="002F45EC">
            <w:pPr>
              <w:spacing w:after="0" w:line="240" w:lineRule="auto"/>
              <w:rPr>
                <w:rFonts w:ascii="Times New Roman" w:hAnsi="Times New Roman" w:cs="Times New Roman"/>
                <w:b/>
                <w:bCs/>
                <w:caps/>
                <w:color w:val="000000" w:themeColor="text1"/>
                <w:sz w:val="24"/>
                <w:szCs w:val="24"/>
              </w:rPr>
            </w:pPr>
            <w:r w:rsidRPr="00315C8F">
              <w:rPr>
                <w:rFonts w:ascii="Times New Roman" w:hAnsi="Times New Roman" w:cs="Times New Roman"/>
                <w:b/>
                <w:bCs/>
                <w:caps/>
                <w:color w:val="000000" w:themeColor="text1"/>
                <w:sz w:val="24"/>
                <w:szCs w:val="24"/>
              </w:rPr>
              <w:t>ЗАМОВНИК:</w:t>
            </w:r>
          </w:p>
        </w:tc>
        <w:tc>
          <w:tcPr>
            <w:tcW w:w="4731" w:type="dxa"/>
          </w:tcPr>
          <w:p w14:paraId="2B7E02D7" w14:textId="77777777" w:rsidR="00DE1E8F" w:rsidRPr="00315C8F" w:rsidRDefault="00DE1E8F" w:rsidP="002F45EC">
            <w:pPr>
              <w:spacing w:after="0" w:line="240" w:lineRule="auto"/>
              <w:rPr>
                <w:rFonts w:ascii="Times New Roman" w:hAnsi="Times New Roman" w:cs="Times New Roman"/>
                <w:b/>
                <w:bCs/>
                <w:caps/>
                <w:color w:val="000000" w:themeColor="text1"/>
                <w:sz w:val="24"/>
                <w:szCs w:val="24"/>
              </w:rPr>
            </w:pPr>
            <w:r w:rsidRPr="00315C8F">
              <w:rPr>
                <w:rFonts w:ascii="Times New Roman" w:hAnsi="Times New Roman" w:cs="Times New Roman"/>
                <w:b/>
                <w:bCs/>
                <w:caps/>
                <w:color w:val="000000" w:themeColor="text1"/>
                <w:sz w:val="24"/>
                <w:szCs w:val="24"/>
              </w:rPr>
              <w:t>Постачальник:</w:t>
            </w:r>
          </w:p>
        </w:tc>
      </w:tr>
      <w:tr w:rsidR="00DE1E8F" w:rsidRPr="00315C8F" w14:paraId="1E313F2E" w14:textId="77777777" w:rsidTr="002F45EC">
        <w:tc>
          <w:tcPr>
            <w:tcW w:w="4732" w:type="dxa"/>
          </w:tcPr>
          <w:p w14:paraId="275F4433" w14:textId="77777777" w:rsidR="00DE1E8F" w:rsidRDefault="00DE1E8F" w:rsidP="002F45EC">
            <w:pPr>
              <w:spacing w:after="0" w:line="240" w:lineRule="auto"/>
              <w:rPr>
                <w:rFonts w:ascii="Times New Roman" w:hAnsi="Times New Roman" w:cs="Times New Roman"/>
                <w:color w:val="000000" w:themeColor="text1"/>
                <w:sz w:val="24"/>
                <w:szCs w:val="24"/>
              </w:rPr>
            </w:pPr>
          </w:p>
          <w:p w14:paraId="0CC81DFD" w14:textId="77777777" w:rsidR="0074118B" w:rsidRPr="00D01529" w:rsidRDefault="0074118B" w:rsidP="0074118B">
            <w:pPr>
              <w:rPr>
                <w:rFonts w:ascii="Times New Roman" w:hAnsi="Times New Roman"/>
                <w:b/>
                <w:sz w:val="24"/>
                <w:szCs w:val="24"/>
              </w:rPr>
            </w:pPr>
            <w:r w:rsidRPr="00D01529">
              <w:rPr>
                <w:rFonts w:ascii="Times New Roman" w:hAnsi="Times New Roman"/>
                <w:b/>
                <w:sz w:val="24"/>
                <w:szCs w:val="24"/>
              </w:rPr>
              <w:t>Великобичківська селищна рада</w:t>
            </w:r>
          </w:p>
          <w:p w14:paraId="743334FE" w14:textId="77777777" w:rsidR="0074118B" w:rsidRPr="00D01529" w:rsidRDefault="0074118B" w:rsidP="0074118B">
            <w:pPr>
              <w:rPr>
                <w:rFonts w:ascii="Times New Roman" w:hAnsi="Times New Roman"/>
                <w:sz w:val="24"/>
                <w:szCs w:val="24"/>
              </w:rPr>
            </w:pPr>
            <w:r w:rsidRPr="00D01529">
              <w:rPr>
                <w:rFonts w:ascii="Times New Roman" w:hAnsi="Times New Roman"/>
                <w:sz w:val="24"/>
                <w:szCs w:val="24"/>
              </w:rPr>
              <w:t xml:space="preserve">90615, смт. Великий Бичків, </w:t>
            </w:r>
          </w:p>
          <w:p w14:paraId="6B84FC6A" w14:textId="77777777" w:rsidR="0074118B" w:rsidRPr="00D01529" w:rsidRDefault="0074118B" w:rsidP="0074118B">
            <w:pPr>
              <w:rPr>
                <w:rFonts w:ascii="Times New Roman" w:hAnsi="Times New Roman"/>
                <w:sz w:val="24"/>
                <w:szCs w:val="24"/>
              </w:rPr>
            </w:pPr>
            <w:r w:rsidRPr="00D01529">
              <w:rPr>
                <w:rFonts w:ascii="Times New Roman" w:hAnsi="Times New Roman"/>
                <w:sz w:val="24"/>
                <w:szCs w:val="24"/>
              </w:rPr>
              <w:t>вул. Грушевського, буд. 108</w:t>
            </w:r>
          </w:p>
          <w:p w14:paraId="67D4705B" w14:textId="367ACE92" w:rsidR="0074118B" w:rsidRPr="004B7A5D" w:rsidRDefault="0074118B" w:rsidP="0074118B">
            <w:pPr>
              <w:rPr>
                <w:rFonts w:ascii="Times New Roman" w:hAnsi="Times New Roman"/>
                <w:sz w:val="24"/>
                <w:szCs w:val="24"/>
              </w:rPr>
            </w:pPr>
            <w:r w:rsidRPr="00D01529">
              <w:rPr>
                <w:rFonts w:ascii="Times New Roman" w:hAnsi="Times New Roman"/>
                <w:sz w:val="24"/>
                <w:szCs w:val="24"/>
              </w:rPr>
              <w:t xml:space="preserve">IBAN </w:t>
            </w:r>
            <w:r w:rsidRPr="00D01529">
              <w:rPr>
                <w:rFonts w:ascii="Times New Roman" w:hAnsi="Times New Roman"/>
                <w:sz w:val="24"/>
                <w:szCs w:val="24"/>
                <w:lang w:val="en-US"/>
              </w:rPr>
              <w:t>UA</w:t>
            </w:r>
            <w:r w:rsidR="004B7A5D">
              <w:rPr>
                <w:rFonts w:ascii="Times New Roman" w:hAnsi="Times New Roman"/>
                <w:sz w:val="24"/>
                <w:szCs w:val="24"/>
              </w:rPr>
              <w:t>128201720344210151000029783</w:t>
            </w:r>
          </w:p>
          <w:p w14:paraId="5BE74B04" w14:textId="77777777" w:rsidR="0074118B" w:rsidRPr="00D01529" w:rsidRDefault="0074118B" w:rsidP="0074118B">
            <w:pPr>
              <w:rPr>
                <w:rFonts w:ascii="Times New Roman" w:hAnsi="Times New Roman"/>
                <w:sz w:val="24"/>
                <w:szCs w:val="24"/>
              </w:rPr>
            </w:pPr>
            <w:r w:rsidRPr="00D01529">
              <w:rPr>
                <w:rFonts w:ascii="Times New Roman" w:hAnsi="Times New Roman"/>
                <w:sz w:val="24"/>
                <w:szCs w:val="24"/>
              </w:rPr>
              <w:t>У ДКСУ м. Київ</w:t>
            </w:r>
          </w:p>
          <w:p w14:paraId="5335D13D" w14:textId="77777777" w:rsidR="0074118B" w:rsidRPr="00D01529" w:rsidRDefault="0074118B" w:rsidP="0074118B">
            <w:pPr>
              <w:rPr>
                <w:rFonts w:ascii="Times New Roman" w:hAnsi="Times New Roman"/>
                <w:sz w:val="32"/>
                <w:szCs w:val="32"/>
              </w:rPr>
            </w:pPr>
            <w:r w:rsidRPr="00D01529">
              <w:rPr>
                <w:rFonts w:ascii="Times New Roman" w:hAnsi="Times New Roman"/>
                <w:sz w:val="24"/>
                <w:szCs w:val="24"/>
              </w:rPr>
              <w:t>Код ЄДРПОУ 04351446</w:t>
            </w:r>
          </w:p>
          <w:p w14:paraId="52A8E381" w14:textId="77777777" w:rsidR="0074118B" w:rsidRPr="00D01529" w:rsidRDefault="0074118B" w:rsidP="0074118B">
            <w:pPr>
              <w:snapToGrid w:val="0"/>
              <w:rPr>
                <w:rFonts w:ascii="Times New Roman" w:hAnsi="Times New Roman"/>
                <w:sz w:val="14"/>
                <w:szCs w:val="32"/>
              </w:rPr>
            </w:pPr>
          </w:p>
          <w:p w14:paraId="342CBD9B" w14:textId="77777777" w:rsidR="0074118B" w:rsidRPr="00D01529" w:rsidRDefault="0074118B" w:rsidP="0074118B">
            <w:pPr>
              <w:snapToGrid w:val="0"/>
              <w:rPr>
                <w:rFonts w:ascii="Times New Roman" w:hAnsi="Times New Roman"/>
                <w:b/>
                <w:color w:val="000000"/>
                <w:sz w:val="24"/>
                <w:szCs w:val="32"/>
              </w:rPr>
            </w:pPr>
            <w:r w:rsidRPr="00D01529">
              <w:rPr>
                <w:rFonts w:ascii="Times New Roman" w:hAnsi="Times New Roman"/>
                <w:b/>
                <w:color w:val="000000"/>
                <w:sz w:val="24"/>
                <w:szCs w:val="32"/>
              </w:rPr>
              <w:t xml:space="preserve">Селищний голова </w:t>
            </w:r>
          </w:p>
          <w:p w14:paraId="3372B2CF" w14:textId="77777777" w:rsidR="0074118B" w:rsidRPr="00D01529" w:rsidRDefault="0074118B" w:rsidP="0074118B">
            <w:pPr>
              <w:snapToGrid w:val="0"/>
              <w:rPr>
                <w:rFonts w:ascii="Times New Roman" w:hAnsi="Times New Roman"/>
                <w:b/>
                <w:color w:val="000000"/>
                <w:sz w:val="32"/>
                <w:szCs w:val="32"/>
              </w:rPr>
            </w:pPr>
          </w:p>
          <w:p w14:paraId="5446AE31" w14:textId="52427E53" w:rsidR="0074118B" w:rsidRPr="00315C8F" w:rsidRDefault="0074118B" w:rsidP="0074118B">
            <w:pPr>
              <w:spacing w:after="0" w:line="240" w:lineRule="auto"/>
              <w:rPr>
                <w:rFonts w:ascii="Times New Roman" w:hAnsi="Times New Roman" w:cs="Times New Roman"/>
                <w:color w:val="000000" w:themeColor="text1"/>
                <w:sz w:val="24"/>
                <w:szCs w:val="24"/>
              </w:rPr>
            </w:pPr>
            <w:r w:rsidRPr="00D01529">
              <w:rPr>
                <w:rFonts w:ascii="Times New Roman" w:hAnsi="Times New Roman"/>
                <w:b/>
                <w:color w:val="000000"/>
                <w:szCs w:val="32"/>
              </w:rPr>
              <w:t>__________________ Олег БУРСА</w:t>
            </w:r>
          </w:p>
        </w:tc>
        <w:tc>
          <w:tcPr>
            <w:tcW w:w="4731" w:type="dxa"/>
          </w:tcPr>
          <w:p w14:paraId="36957188" w14:textId="77777777" w:rsidR="00DE1E8F" w:rsidRPr="00315C8F" w:rsidRDefault="00DE1E8F" w:rsidP="002F45EC">
            <w:pPr>
              <w:spacing w:after="0" w:line="240" w:lineRule="auto"/>
              <w:rPr>
                <w:rFonts w:ascii="Times New Roman" w:hAnsi="Times New Roman" w:cs="Times New Roman"/>
                <w:b/>
                <w:bCs/>
                <w:color w:val="000000" w:themeColor="text1"/>
                <w:sz w:val="24"/>
                <w:szCs w:val="24"/>
              </w:rPr>
            </w:pPr>
          </w:p>
        </w:tc>
      </w:tr>
      <w:tr w:rsidR="00DE1E8F" w:rsidRPr="00315C8F" w14:paraId="5E6FF44B" w14:textId="77777777" w:rsidTr="002F45EC">
        <w:tc>
          <w:tcPr>
            <w:tcW w:w="4732" w:type="dxa"/>
          </w:tcPr>
          <w:p w14:paraId="62519A35" w14:textId="77777777" w:rsidR="00DE1E8F" w:rsidRPr="00315C8F" w:rsidRDefault="00DE1E8F" w:rsidP="002F45EC">
            <w:pPr>
              <w:spacing w:after="0" w:line="240" w:lineRule="auto"/>
              <w:rPr>
                <w:rFonts w:ascii="Times New Roman" w:hAnsi="Times New Roman" w:cs="Times New Roman"/>
                <w:b/>
                <w:bCs/>
                <w:color w:val="000000" w:themeColor="text1"/>
                <w:sz w:val="24"/>
                <w:szCs w:val="24"/>
              </w:rPr>
            </w:pPr>
          </w:p>
        </w:tc>
        <w:tc>
          <w:tcPr>
            <w:tcW w:w="4731" w:type="dxa"/>
          </w:tcPr>
          <w:p w14:paraId="6F95BC91" w14:textId="77777777" w:rsidR="00DE1E8F" w:rsidRPr="00315C8F" w:rsidRDefault="00DE1E8F" w:rsidP="002F45EC">
            <w:pPr>
              <w:spacing w:after="0" w:line="240" w:lineRule="auto"/>
              <w:rPr>
                <w:rFonts w:ascii="Times New Roman" w:hAnsi="Times New Roman" w:cs="Times New Roman"/>
                <w:b/>
                <w:bCs/>
                <w:color w:val="000000" w:themeColor="text1"/>
                <w:sz w:val="24"/>
                <w:szCs w:val="24"/>
              </w:rPr>
            </w:pPr>
          </w:p>
        </w:tc>
      </w:tr>
      <w:tr w:rsidR="00DE1E8F" w:rsidRPr="00315C8F" w14:paraId="68A56816" w14:textId="77777777" w:rsidTr="002F45EC">
        <w:trPr>
          <w:trHeight w:val="60"/>
        </w:trPr>
        <w:tc>
          <w:tcPr>
            <w:tcW w:w="4732" w:type="dxa"/>
          </w:tcPr>
          <w:p w14:paraId="07FBD790" w14:textId="77777777" w:rsidR="00DE1E8F" w:rsidRPr="00315C8F" w:rsidRDefault="00DE1E8F" w:rsidP="002F45EC">
            <w:pPr>
              <w:spacing w:after="0" w:line="240" w:lineRule="auto"/>
              <w:rPr>
                <w:rFonts w:ascii="Times New Roman" w:hAnsi="Times New Roman" w:cs="Times New Roman"/>
                <w:color w:val="000000" w:themeColor="text1"/>
                <w:sz w:val="24"/>
                <w:szCs w:val="24"/>
                <w:vertAlign w:val="superscript"/>
              </w:rPr>
            </w:pPr>
          </w:p>
        </w:tc>
        <w:tc>
          <w:tcPr>
            <w:tcW w:w="4731" w:type="dxa"/>
          </w:tcPr>
          <w:p w14:paraId="63895B85" w14:textId="77777777" w:rsidR="00DE1E8F" w:rsidRDefault="00DE1E8F" w:rsidP="002F45EC">
            <w:pPr>
              <w:spacing w:after="0" w:line="240" w:lineRule="auto"/>
              <w:jc w:val="center"/>
              <w:rPr>
                <w:rFonts w:ascii="Times New Roman" w:hAnsi="Times New Roman" w:cs="Times New Roman"/>
                <w:color w:val="000000" w:themeColor="text1"/>
                <w:sz w:val="24"/>
                <w:szCs w:val="24"/>
                <w:vertAlign w:val="superscript"/>
              </w:rPr>
            </w:pPr>
          </w:p>
          <w:p w14:paraId="2788DD9A" w14:textId="77777777" w:rsidR="00DE1E8F" w:rsidRDefault="00DE1E8F" w:rsidP="002F45EC">
            <w:pPr>
              <w:spacing w:after="0" w:line="240" w:lineRule="auto"/>
              <w:jc w:val="center"/>
              <w:rPr>
                <w:rFonts w:ascii="Times New Roman" w:hAnsi="Times New Roman" w:cs="Times New Roman"/>
                <w:color w:val="000000" w:themeColor="text1"/>
                <w:sz w:val="24"/>
                <w:szCs w:val="24"/>
                <w:vertAlign w:val="superscript"/>
              </w:rPr>
            </w:pPr>
          </w:p>
          <w:p w14:paraId="48AA2015" w14:textId="77777777" w:rsidR="00DE1E8F" w:rsidRDefault="00DE1E8F" w:rsidP="002F45EC">
            <w:pPr>
              <w:spacing w:after="0" w:line="240" w:lineRule="auto"/>
              <w:jc w:val="center"/>
              <w:rPr>
                <w:rFonts w:ascii="Times New Roman" w:hAnsi="Times New Roman" w:cs="Times New Roman"/>
                <w:color w:val="000000" w:themeColor="text1"/>
                <w:sz w:val="24"/>
                <w:szCs w:val="24"/>
                <w:vertAlign w:val="superscript"/>
              </w:rPr>
            </w:pPr>
          </w:p>
          <w:p w14:paraId="419D95E1" w14:textId="77777777" w:rsidR="00DE1E8F" w:rsidRDefault="00DE1E8F" w:rsidP="002F45EC">
            <w:pPr>
              <w:spacing w:after="0" w:line="240" w:lineRule="auto"/>
              <w:jc w:val="center"/>
              <w:rPr>
                <w:rFonts w:ascii="Times New Roman" w:hAnsi="Times New Roman" w:cs="Times New Roman"/>
                <w:color w:val="000000" w:themeColor="text1"/>
                <w:sz w:val="24"/>
                <w:szCs w:val="24"/>
                <w:vertAlign w:val="superscript"/>
              </w:rPr>
            </w:pPr>
          </w:p>
          <w:p w14:paraId="558BA0D1" w14:textId="77777777" w:rsidR="00DE1E8F" w:rsidRPr="00315C8F" w:rsidRDefault="00DE1E8F" w:rsidP="00143C78">
            <w:pPr>
              <w:spacing w:after="0" w:line="240" w:lineRule="auto"/>
              <w:rPr>
                <w:rFonts w:ascii="Times New Roman" w:hAnsi="Times New Roman" w:cs="Times New Roman"/>
                <w:color w:val="000000" w:themeColor="text1"/>
                <w:sz w:val="24"/>
                <w:szCs w:val="24"/>
                <w:vertAlign w:val="superscript"/>
              </w:rPr>
            </w:pPr>
          </w:p>
        </w:tc>
      </w:tr>
    </w:tbl>
    <w:p w14:paraId="2C96FEFE" w14:textId="77777777" w:rsidR="006D5E65" w:rsidRDefault="006D5E65" w:rsidP="00DE1E8F">
      <w:pPr>
        <w:spacing w:after="0" w:line="240" w:lineRule="auto"/>
        <w:ind w:left="5400"/>
        <w:rPr>
          <w:rFonts w:ascii="Times New Roman" w:hAnsi="Times New Roman" w:cs="Times New Roman"/>
          <w:b/>
          <w:bCs/>
          <w:sz w:val="24"/>
          <w:szCs w:val="24"/>
        </w:rPr>
      </w:pPr>
    </w:p>
    <w:p w14:paraId="37C11870" w14:textId="77777777" w:rsidR="006D5E65" w:rsidRDefault="006D5E65" w:rsidP="00DE1E8F">
      <w:pPr>
        <w:spacing w:after="0" w:line="240" w:lineRule="auto"/>
        <w:ind w:left="5400"/>
        <w:rPr>
          <w:rFonts w:ascii="Times New Roman" w:hAnsi="Times New Roman" w:cs="Times New Roman"/>
          <w:b/>
          <w:bCs/>
          <w:sz w:val="24"/>
          <w:szCs w:val="24"/>
        </w:rPr>
      </w:pPr>
    </w:p>
    <w:p w14:paraId="05D34314" w14:textId="77777777" w:rsidR="006D5E65" w:rsidRDefault="006D5E65" w:rsidP="00DE1E8F">
      <w:pPr>
        <w:spacing w:after="0" w:line="240" w:lineRule="auto"/>
        <w:ind w:left="5400"/>
        <w:rPr>
          <w:rFonts w:ascii="Times New Roman" w:hAnsi="Times New Roman" w:cs="Times New Roman"/>
          <w:b/>
          <w:bCs/>
          <w:sz w:val="24"/>
          <w:szCs w:val="24"/>
        </w:rPr>
      </w:pPr>
    </w:p>
    <w:p w14:paraId="14C10732" w14:textId="77777777" w:rsidR="006D5E65" w:rsidRDefault="006D5E65" w:rsidP="00DE1E8F">
      <w:pPr>
        <w:spacing w:after="0" w:line="240" w:lineRule="auto"/>
        <w:ind w:left="5400"/>
        <w:rPr>
          <w:rFonts w:ascii="Times New Roman" w:hAnsi="Times New Roman" w:cs="Times New Roman"/>
          <w:b/>
          <w:bCs/>
          <w:sz w:val="24"/>
          <w:szCs w:val="24"/>
        </w:rPr>
      </w:pPr>
    </w:p>
    <w:p w14:paraId="4C3DD418" w14:textId="77777777" w:rsidR="006D5E65" w:rsidRDefault="006D5E65" w:rsidP="00DE1E8F">
      <w:pPr>
        <w:spacing w:after="0" w:line="240" w:lineRule="auto"/>
        <w:ind w:left="5400"/>
        <w:rPr>
          <w:rFonts w:ascii="Times New Roman" w:hAnsi="Times New Roman" w:cs="Times New Roman"/>
          <w:b/>
          <w:bCs/>
          <w:sz w:val="24"/>
          <w:szCs w:val="24"/>
        </w:rPr>
      </w:pPr>
    </w:p>
    <w:p w14:paraId="7AFE68C5" w14:textId="77777777" w:rsidR="006D5E65" w:rsidRDefault="006D5E65" w:rsidP="00DE1E8F">
      <w:pPr>
        <w:spacing w:after="0" w:line="240" w:lineRule="auto"/>
        <w:ind w:left="5400"/>
        <w:rPr>
          <w:rFonts w:ascii="Times New Roman" w:hAnsi="Times New Roman" w:cs="Times New Roman"/>
          <w:b/>
          <w:bCs/>
          <w:sz w:val="24"/>
          <w:szCs w:val="24"/>
        </w:rPr>
      </w:pPr>
    </w:p>
    <w:p w14:paraId="0D06356C" w14:textId="77777777" w:rsidR="006D5E65" w:rsidRDefault="006D5E65" w:rsidP="00DE1E8F">
      <w:pPr>
        <w:spacing w:after="0" w:line="240" w:lineRule="auto"/>
        <w:ind w:left="5400"/>
        <w:rPr>
          <w:rFonts w:ascii="Times New Roman" w:hAnsi="Times New Roman" w:cs="Times New Roman"/>
          <w:b/>
          <w:bCs/>
          <w:sz w:val="24"/>
          <w:szCs w:val="24"/>
        </w:rPr>
      </w:pPr>
    </w:p>
    <w:p w14:paraId="423C1A6B" w14:textId="77777777" w:rsidR="006D5E65" w:rsidRDefault="006D5E65" w:rsidP="00DE1E8F">
      <w:pPr>
        <w:spacing w:after="0" w:line="240" w:lineRule="auto"/>
        <w:ind w:left="5400"/>
        <w:rPr>
          <w:rFonts w:ascii="Times New Roman" w:hAnsi="Times New Roman" w:cs="Times New Roman"/>
          <w:b/>
          <w:bCs/>
          <w:sz w:val="24"/>
          <w:szCs w:val="24"/>
        </w:rPr>
      </w:pPr>
    </w:p>
    <w:p w14:paraId="16CE5ED4" w14:textId="77777777" w:rsidR="006D5E65" w:rsidRDefault="006D5E65" w:rsidP="00DE1E8F">
      <w:pPr>
        <w:spacing w:after="0" w:line="240" w:lineRule="auto"/>
        <w:ind w:left="5400"/>
        <w:rPr>
          <w:rFonts w:ascii="Times New Roman" w:hAnsi="Times New Roman" w:cs="Times New Roman"/>
          <w:b/>
          <w:bCs/>
          <w:sz w:val="24"/>
          <w:szCs w:val="24"/>
        </w:rPr>
      </w:pPr>
    </w:p>
    <w:p w14:paraId="0618AA55" w14:textId="77777777" w:rsidR="006D5E65" w:rsidRDefault="006D5E65" w:rsidP="00DE1E8F">
      <w:pPr>
        <w:spacing w:after="0" w:line="240" w:lineRule="auto"/>
        <w:ind w:left="5400"/>
        <w:rPr>
          <w:rFonts w:ascii="Times New Roman" w:hAnsi="Times New Roman" w:cs="Times New Roman"/>
          <w:b/>
          <w:bCs/>
          <w:sz w:val="24"/>
          <w:szCs w:val="24"/>
        </w:rPr>
      </w:pPr>
    </w:p>
    <w:p w14:paraId="7B4B4502" w14:textId="77777777" w:rsidR="006D5E65" w:rsidRDefault="006D5E65" w:rsidP="00DE1E8F">
      <w:pPr>
        <w:spacing w:after="0" w:line="240" w:lineRule="auto"/>
        <w:ind w:left="5400"/>
        <w:rPr>
          <w:rFonts w:ascii="Times New Roman" w:hAnsi="Times New Roman" w:cs="Times New Roman"/>
          <w:b/>
          <w:bCs/>
          <w:sz w:val="24"/>
          <w:szCs w:val="24"/>
        </w:rPr>
      </w:pPr>
    </w:p>
    <w:p w14:paraId="11A35E88" w14:textId="77777777" w:rsidR="006D5E65" w:rsidRDefault="006D5E65" w:rsidP="00DE1E8F">
      <w:pPr>
        <w:spacing w:after="0" w:line="240" w:lineRule="auto"/>
        <w:ind w:left="5400"/>
        <w:rPr>
          <w:rFonts w:ascii="Times New Roman" w:hAnsi="Times New Roman" w:cs="Times New Roman"/>
          <w:b/>
          <w:bCs/>
          <w:sz w:val="24"/>
          <w:szCs w:val="24"/>
        </w:rPr>
      </w:pPr>
    </w:p>
    <w:p w14:paraId="436E442C" w14:textId="77777777" w:rsidR="006D5E65" w:rsidRDefault="006D5E65" w:rsidP="00DE1E8F">
      <w:pPr>
        <w:spacing w:after="0" w:line="240" w:lineRule="auto"/>
        <w:ind w:left="5400"/>
        <w:rPr>
          <w:rFonts w:ascii="Times New Roman" w:hAnsi="Times New Roman" w:cs="Times New Roman"/>
          <w:b/>
          <w:bCs/>
          <w:sz w:val="24"/>
          <w:szCs w:val="24"/>
        </w:rPr>
      </w:pPr>
    </w:p>
    <w:p w14:paraId="783A31BC" w14:textId="77777777" w:rsidR="006D5E65" w:rsidRDefault="006D5E65" w:rsidP="00DE1E8F">
      <w:pPr>
        <w:spacing w:after="0" w:line="240" w:lineRule="auto"/>
        <w:ind w:left="5400"/>
        <w:rPr>
          <w:rFonts w:ascii="Times New Roman" w:hAnsi="Times New Roman" w:cs="Times New Roman"/>
          <w:b/>
          <w:bCs/>
          <w:sz w:val="24"/>
          <w:szCs w:val="24"/>
        </w:rPr>
      </w:pPr>
    </w:p>
    <w:p w14:paraId="6B92ECC2" w14:textId="77777777" w:rsidR="006D5E65" w:rsidRDefault="006D5E65" w:rsidP="00DE1E8F">
      <w:pPr>
        <w:spacing w:after="0" w:line="240" w:lineRule="auto"/>
        <w:ind w:left="5400"/>
        <w:rPr>
          <w:rFonts w:ascii="Times New Roman" w:hAnsi="Times New Roman" w:cs="Times New Roman"/>
          <w:b/>
          <w:bCs/>
          <w:sz w:val="24"/>
          <w:szCs w:val="24"/>
        </w:rPr>
      </w:pPr>
    </w:p>
    <w:p w14:paraId="7E91CB3B" w14:textId="77777777" w:rsidR="006D5E65" w:rsidRDefault="006D5E65" w:rsidP="00DE1E8F">
      <w:pPr>
        <w:spacing w:after="0" w:line="240" w:lineRule="auto"/>
        <w:ind w:left="5400"/>
        <w:rPr>
          <w:rFonts w:ascii="Times New Roman" w:hAnsi="Times New Roman" w:cs="Times New Roman"/>
          <w:b/>
          <w:bCs/>
          <w:sz w:val="24"/>
          <w:szCs w:val="24"/>
        </w:rPr>
      </w:pPr>
    </w:p>
    <w:p w14:paraId="3A2E80E8" w14:textId="77777777" w:rsidR="006D5E65" w:rsidRDefault="006D5E65" w:rsidP="00DE1E8F">
      <w:pPr>
        <w:spacing w:after="0" w:line="240" w:lineRule="auto"/>
        <w:ind w:left="5400"/>
        <w:rPr>
          <w:rFonts w:ascii="Times New Roman" w:hAnsi="Times New Roman" w:cs="Times New Roman"/>
          <w:b/>
          <w:bCs/>
          <w:sz w:val="24"/>
          <w:szCs w:val="24"/>
        </w:rPr>
      </w:pPr>
    </w:p>
    <w:p w14:paraId="25142278" w14:textId="77777777" w:rsidR="006D5E65" w:rsidRDefault="006D5E65" w:rsidP="00DE1E8F">
      <w:pPr>
        <w:spacing w:after="0" w:line="240" w:lineRule="auto"/>
        <w:ind w:left="5400"/>
        <w:rPr>
          <w:rFonts w:ascii="Times New Roman" w:hAnsi="Times New Roman" w:cs="Times New Roman"/>
          <w:b/>
          <w:bCs/>
          <w:sz w:val="24"/>
          <w:szCs w:val="24"/>
        </w:rPr>
      </w:pPr>
    </w:p>
    <w:p w14:paraId="107B1570" w14:textId="77777777" w:rsidR="006D5E65" w:rsidRDefault="006D5E65" w:rsidP="00DE1E8F">
      <w:pPr>
        <w:spacing w:after="0" w:line="240" w:lineRule="auto"/>
        <w:ind w:left="5400"/>
        <w:rPr>
          <w:rFonts w:ascii="Times New Roman" w:hAnsi="Times New Roman" w:cs="Times New Roman"/>
          <w:b/>
          <w:bCs/>
          <w:sz w:val="24"/>
          <w:szCs w:val="24"/>
        </w:rPr>
      </w:pPr>
    </w:p>
    <w:p w14:paraId="5CF213DF" w14:textId="77777777" w:rsidR="006D5E65" w:rsidRDefault="006D5E65" w:rsidP="00DE1E8F">
      <w:pPr>
        <w:spacing w:after="0" w:line="240" w:lineRule="auto"/>
        <w:ind w:left="5400"/>
        <w:rPr>
          <w:rFonts w:ascii="Times New Roman" w:hAnsi="Times New Roman" w:cs="Times New Roman"/>
          <w:b/>
          <w:bCs/>
          <w:sz w:val="24"/>
          <w:szCs w:val="24"/>
        </w:rPr>
      </w:pPr>
    </w:p>
    <w:p w14:paraId="4DF135F7" w14:textId="77777777" w:rsidR="006D5E65" w:rsidRDefault="006D5E65" w:rsidP="00DE1E8F">
      <w:pPr>
        <w:spacing w:after="0" w:line="240" w:lineRule="auto"/>
        <w:ind w:left="5400"/>
        <w:rPr>
          <w:rFonts w:ascii="Times New Roman" w:hAnsi="Times New Roman" w:cs="Times New Roman"/>
          <w:b/>
          <w:bCs/>
          <w:sz w:val="24"/>
          <w:szCs w:val="24"/>
        </w:rPr>
      </w:pPr>
    </w:p>
    <w:p w14:paraId="39B02A69" w14:textId="77777777" w:rsidR="006D5E65" w:rsidRDefault="006D5E65" w:rsidP="00DE1E8F">
      <w:pPr>
        <w:spacing w:after="0" w:line="240" w:lineRule="auto"/>
        <w:ind w:left="5400"/>
        <w:rPr>
          <w:rFonts w:ascii="Times New Roman" w:hAnsi="Times New Roman" w:cs="Times New Roman"/>
          <w:b/>
          <w:bCs/>
          <w:sz w:val="24"/>
          <w:szCs w:val="24"/>
        </w:rPr>
      </w:pPr>
    </w:p>
    <w:p w14:paraId="12D50E79" w14:textId="77777777" w:rsidR="00DE1E8F" w:rsidRPr="00FE4FEC" w:rsidRDefault="00DE1E8F" w:rsidP="00DE1E8F">
      <w:pPr>
        <w:spacing w:after="0" w:line="240" w:lineRule="auto"/>
        <w:ind w:left="5400"/>
        <w:rPr>
          <w:rFonts w:ascii="Times New Roman" w:hAnsi="Times New Roman" w:cs="Times New Roman"/>
          <w:b/>
          <w:bCs/>
          <w:sz w:val="24"/>
          <w:szCs w:val="24"/>
        </w:rPr>
      </w:pPr>
      <w:r w:rsidRPr="00FE4FEC">
        <w:rPr>
          <w:rFonts w:ascii="Times New Roman" w:hAnsi="Times New Roman" w:cs="Times New Roman"/>
          <w:b/>
          <w:bCs/>
          <w:sz w:val="24"/>
          <w:szCs w:val="24"/>
        </w:rPr>
        <w:t xml:space="preserve">Додаток 1 </w:t>
      </w:r>
    </w:p>
    <w:p w14:paraId="12990489" w14:textId="77777777" w:rsidR="00DE1E8F" w:rsidRPr="00FE4FEC" w:rsidRDefault="00DE1E8F" w:rsidP="00DE1E8F">
      <w:pPr>
        <w:spacing w:after="0" w:line="240" w:lineRule="auto"/>
        <w:ind w:left="5400"/>
        <w:rPr>
          <w:rFonts w:ascii="Times New Roman" w:hAnsi="Times New Roman" w:cs="Times New Roman"/>
          <w:sz w:val="24"/>
          <w:szCs w:val="24"/>
        </w:rPr>
      </w:pPr>
      <w:r w:rsidRPr="00FE4FEC">
        <w:rPr>
          <w:rFonts w:ascii="Times New Roman" w:hAnsi="Times New Roman" w:cs="Times New Roman"/>
          <w:sz w:val="24"/>
          <w:szCs w:val="24"/>
        </w:rPr>
        <w:t>до</w:t>
      </w:r>
      <w:r w:rsidR="00FA5D39">
        <w:rPr>
          <w:rFonts w:ascii="Times New Roman" w:hAnsi="Times New Roman" w:cs="Times New Roman"/>
          <w:sz w:val="24"/>
          <w:szCs w:val="24"/>
        </w:rPr>
        <w:t xml:space="preserve"> Договору про закупівлю №____</w:t>
      </w:r>
      <w:r w:rsidRPr="00FE4FEC">
        <w:rPr>
          <w:rFonts w:ascii="Times New Roman" w:hAnsi="Times New Roman" w:cs="Times New Roman"/>
          <w:sz w:val="24"/>
          <w:szCs w:val="24"/>
        </w:rPr>
        <w:t xml:space="preserve"> </w:t>
      </w:r>
    </w:p>
    <w:p w14:paraId="134FC7AD" w14:textId="77777777" w:rsidR="00DE1E8F" w:rsidRPr="00FE4FEC" w:rsidRDefault="00DE1E8F" w:rsidP="00DE1E8F">
      <w:pPr>
        <w:spacing w:after="0" w:line="240" w:lineRule="auto"/>
        <w:ind w:left="5400"/>
        <w:rPr>
          <w:rFonts w:ascii="Times New Roman" w:hAnsi="Times New Roman" w:cs="Times New Roman"/>
          <w:sz w:val="24"/>
          <w:szCs w:val="24"/>
        </w:rPr>
      </w:pPr>
      <w:r w:rsidRPr="00FE4FEC">
        <w:rPr>
          <w:rFonts w:ascii="Times New Roman" w:hAnsi="Times New Roman" w:cs="Times New Roman"/>
          <w:sz w:val="24"/>
          <w:szCs w:val="24"/>
        </w:rPr>
        <w:t>в</w:t>
      </w:r>
      <w:r>
        <w:rPr>
          <w:rFonts w:ascii="Times New Roman" w:hAnsi="Times New Roman" w:cs="Times New Roman"/>
          <w:sz w:val="24"/>
          <w:szCs w:val="24"/>
        </w:rPr>
        <w:t xml:space="preserve">ід "_____" _______________ 2023 </w:t>
      </w:r>
      <w:r w:rsidRPr="00FE4FEC">
        <w:rPr>
          <w:rFonts w:ascii="Times New Roman" w:hAnsi="Times New Roman" w:cs="Times New Roman"/>
          <w:sz w:val="24"/>
          <w:szCs w:val="24"/>
        </w:rPr>
        <w:t>р.</w:t>
      </w:r>
    </w:p>
    <w:p w14:paraId="76ABEB65" w14:textId="77777777" w:rsidR="00DE1E8F" w:rsidRDefault="00DE1E8F" w:rsidP="00DE1E8F">
      <w:pPr>
        <w:spacing w:after="0" w:line="240" w:lineRule="auto"/>
        <w:rPr>
          <w:rFonts w:ascii="Times New Roman" w:hAnsi="Times New Roman" w:cs="Times New Roman"/>
          <w:b/>
          <w:bCs/>
          <w:sz w:val="24"/>
          <w:szCs w:val="24"/>
        </w:rPr>
      </w:pPr>
    </w:p>
    <w:p w14:paraId="3C7280B2" w14:textId="77777777" w:rsidR="00DE1E8F" w:rsidRPr="00FE4FEC" w:rsidRDefault="00DE1E8F" w:rsidP="00DE1E8F">
      <w:pPr>
        <w:spacing w:after="0" w:line="240" w:lineRule="auto"/>
        <w:rPr>
          <w:rFonts w:ascii="Times New Roman" w:hAnsi="Times New Roman" w:cs="Times New Roman"/>
          <w:b/>
          <w:bCs/>
          <w:sz w:val="24"/>
          <w:szCs w:val="24"/>
        </w:rPr>
      </w:pPr>
    </w:p>
    <w:p w14:paraId="0FC00203" w14:textId="77777777" w:rsidR="00DE1E8F" w:rsidRDefault="00DE1E8F" w:rsidP="00DE1E8F">
      <w:pPr>
        <w:spacing w:after="0" w:line="240" w:lineRule="auto"/>
        <w:jc w:val="center"/>
        <w:rPr>
          <w:rFonts w:ascii="Times New Roman" w:hAnsi="Times New Roman" w:cs="Times New Roman"/>
          <w:b/>
          <w:bCs/>
          <w:sz w:val="24"/>
          <w:szCs w:val="24"/>
        </w:rPr>
      </w:pPr>
    </w:p>
    <w:p w14:paraId="5419DC4B" w14:textId="77777777" w:rsidR="00DE1E8F" w:rsidRPr="00FE4FEC" w:rsidRDefault="00DE1E8F" w:rsidP="00DE1E8F">
      <w:pPr>
        <w:spacing w:after="0" w:line="240" w:lineRule="auto"/>
        <w:jc w:val="center"/>
        <w:rPr>
          <w:rFonts w:ascii="Times New Roman" w:hAnsi="Times New Roman" w:cs="Times New Roman"/>
          <w:b/>
          <w:bCs/>
          <w:sz w:val="24"/>
          <w:szCs w:val="24"/>
        </w:rPr>
      </w:pPr>
      <w:r w:rsidRPr="00FE4FEC">
        <w:rPr>
          <w:rFonts w:ascii="Times New Roman" w:hAnsi="Times New Roman" w:cs="Times New Roman"/>
          <w:b/>
          <w:bCs/>
          <w:sz w:val="24"/>
          <w:szCs w:val="24"/>
        </w:rPr>
        <w:t>СПЕЦИФІКАЦІЯ</w:t>
      </w:r>
    </w:p>
    <w:p w14:paraId="7F2513B7" w14:textId="77777777" w:rsidR="00DE1E8F" w:rsidRPr="00FE4FEC" w:rsidRDefault="00DE1E8F" w:rsidP="00DE1E8F">
      <w:pPr>
        <w:spacing w:after="0" w:line="240" w:lineRule="auto"/>
        <w:jc w:val="right"/>
        <w:rPr>
          <w:rFonts w:ascii="Times New Roman" w:hAnsi="Times New Roman" w:cs="Times New Roman"/>
          <w:i/>
          <w:iCs/>
          <w:sz w:val="24"/>
          <w:szCs w:val="24"/>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431"/>
        <w:gridCol w:w="1622"/>
        <w:gridCol w:w="1221"/>
        <w:gridCol w:w="735"/>
        <w:gridCol w:w="1820"/>
      </w:tblGrid>
      <w:tr w:rsidR="00DE1E8F" w:rsidRPr="00FE4FEC" w14:paraId="404D8BF7" w14:textId="77777777" w:rsidTr="002F45EC">
        <w:trPr>
          <w:trHeight w:val="653"/>
        </w:trPr>
        <w:tc>
          <w:tcPr>
            <w:tcW w:w="711" w:type="dxa"/>
            <w:shd w:val="clear" w:color="auto" w:fill="F8F8F8"/>
            <w:vAlign w:val="center"/>
          </w:tcPr>
          <w:p w14:paraId="4C7257F4"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E4FEC">
              <w:rPr>
                <w:rFonts w:ascii="Times New Roman" w:hAnsi="Times New Roman" w:cs="Times New Roman"/>
                <w:b/>
                <w:bCs/>
                <w:sz w:val="24"/>
                <w:szCs w:val="24"/>
              </w:rPr>
              <w:t>№</w:t>
            </w:r>
          </w:p>
          <w:p w14:paraId="59A50AE0"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vertAlign w:val="superscript"/>
              </w:rPr>
            </w:pPr>
            <w:r w:rsidRPr="00FE4FEC">
              <w:rPr>
                <w:rFonts w:ascii="Times New Roman" w:hAnsi="Times New Roman" w:cs="Times New Roman"/>
                <w:b/>
                <w:bCs/>
                <w:sz w:val="24"/>
                <w:szCs w:val="24"/>
                <w:vertAlign w:val="superscript"/>
              </w:rPr>
              <w:t>п/п</w:t>
            </w:r>
          </w:p>
        </w:tc>
        <w:tc>
          <w:tcPr>
            <w:tcW w:w="3431" w:type="dxa"/>
            <w:shd w:val="clear" w:color="auto" w:fill="F8F8F8"/>
            <w:vAlign w:val="center"/>
          </w:tcPr>
          <w:p w14:paraId="2B9F080C"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E4FEC">
              <w:rPr>
                <w:rFonts w:ascii="Times New Roman" w:hAnsi="Times New Roman" w:cs="Times New Roman"/>
                <w:b/>
                <w:bCs/>
                <w:sz w:val="24"/>
                <w:szCs w:val="24"/>
              </w:rPr>
              <w:t>НАЙМЕНУВАННЯ</w:t>
            </w:r>
          </w:p>
          <w:p w14:paraId="0F047194"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E4FEC">
              <w:rPr>
                <w:rFonts w:ascii="Times New Roman" w:hAnsi="Times New Roman" w:cs="Times New Roman"/>
                <w:b/>
                <w:bCs/>
                <w:sz w:val="24"/>
                <w:szCs w:val="24"/>
              </w:rPr>
              <w:t>товару</w:t>
            </w:r>
          </w:p>
        </w:tc>
        <w:tc>
          <w:tcPr>
            <w:tcW w:w="1622" w:type="dxa"/>
            <w:shd w:val="clear" w:color="auto" w:fill="F8F8F8"/>
            <w:vAlign w:val="center"/>
          </w:tcPr>
          <w:p w14:paraId="3885FD9A"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E4FEC">
              <w:rPr>
                <w:rFonts w:ascii="Times New Roman" w:hAnsi="Times New Roman" w:cs="Times New Roman"/>
                <w:b/>
                <w:bCs/>
                <w:sz w:val="24"/>
                <w:szCs w:val="24"/>
              </w:rPr>
              <w:t>країна походження</w:t>
            </w:r>
          </w:p>
        </w:tc>
        <w:tc>
          <w:tcPr>
            <w:tcW w:w="1221" w:type="dxa"/>
            <w:shd w:val="clear" w:color="auto" w:fill="F8F8F8"/>
            <w:vAlign w:val="center"/>
          </w:tcPr>
          <w:p w14:paraId="075ED7B0"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E4FEC">
              <w:rPr>
                <w:rFonts w:ascii="Times New Roman" w:hAnsi="Times New Roman" w:cs="Times New Roman"/>
                <w:b/>
                <w:bCs/>
                <w:sz w:val="24"/>
                <w:szCs w:val="24"/>
              </w:rPr>
              <w:t>одиниця виміру</w:t>
            </w:r>
          </w:p>
        </w:tc>
        <w:tc>
          <w:tcPr>
            <w:tcW w:w="735" w:type="dxa"/>
            <w:shd w:val="clear" w:color="auto" w:fill="F8F8F8"/>
            <w:vAlign w:val="center"/>
          </w:tcPr>
          <w:p w14:paraId="5C852D23"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hAnsi="Times New Roman" w:cs="Times New Roman"/>
                <w:b/>
                <w:bCs/>
                <w:sz w:val="24"/>
                <w:szCs w:val="24"/>
              </w:rPr>
            </w:pPr>
            <w:r w:rsidRPr="00FE4FEC">
              <w:rPr>
                <w:rFonts w:ascii="Times New Roman" w:hAnsi="Times New Roman" w:cs="Times New Roman"/>
                <w:b/>
                <w:bCs/>
                <w:sz w:val="24"/>
                <w:szCs w:val="24"/>
              </w:rPr>
              <w:t>к-сть</w:t>
            </w:r>
          </w:p>
        </w:tc>
        <w:tc>
          <w:tcPr>
            <w:tcW w:w="1820" w:type="dxa"/>
            <w:shd w:val="clear" w:color="auto" w:fill="F8F8F8"/>
            <w:vAlign w:val="center"/>
          </w:tcPr>
          <w:p w14:paraId="7C218C60" w14:textId="77777777" w:rsidR="00DE1E8F" w:rsidRPr="00FE4FEC" w:rsidRDefault="00DE1E8F" w:rsidP="002F45EC">
            <w:pPr>
              <w:spacing w:after="0" w:line="240" w:lineRule="auto"/>
              <w:jc w:val="center"/>
              <w:rPr>
                <w:rFonts w:ascii="Times New Roman" w:hAnsi="Times New Roman" w:cs="Times New Roman"/>
                <w:b/>
                <w:bCs/>
                <w:sz w:val="24"/>
                <w:szCs w:val="24"/>
              </w:rPr>
            </w:pPr>
            <w:r w:rsidRPr="00FE4FEC">
              <w:rPr>
                <w:rFonts w:ascii="Times New Roman" w:hAnsi="Times New Roman" w:cs="Times New Roman"/>
                <w:b/>
                <w:bCs/>
                <w:sz w:val="24"/>
                <w:szCs w:val="24"/>
              </w:rPr>
              <w:t xml:space="preserve">ЦІНА </w:t>
            </w:r>
          </w:p>
          <w:p w14:paraId="2E1337F6" w14:textId="77777777" w:rsidR="00DE1E8F" w:rsidRPr="00FE4FEC" w:rsidRDefault="00DE1E8F" w:rsidP="002F45EC">
            <w:pPr>
              <w:spacing w:after="0" w:line="240" w:lineRule="auto"/>
              <w:jc w:val="center"/>
              <w:rPr>
                <w:rFonts w:ascii="Times New Roman" w:hAnsi="Times New Roman" w:cs="Times New Roman"/>
                <w:b/>
                <w:bCs/>
                <w:sz w:val="24"/>
                <w:szCs w:val="24"/>
              </w:rPr>
            </w:pPr>
            <w:r w:rsidRPr="00FE4FEC">
              <w:rPr>
                <w:rFonts w:ascii="Times New Roman" w:hAnsi="Times New Roman" w:cs="Times New Roman"/>
                <w:b/>
                <w:bCs/>
                <w:sz w:val="24"/>
                <w:szCs w:val="24"/>
              </w:rPr>
              <w:t xml:space="preserve">за одиницю, </w:t>
            </w:r>
          </w:p>
          <w:p w14:paraId="3256A039" w14:textId="77777777" w:rsidR="00DE1E8F" w:rsidRPr="00FE4FEC" w:rsidRDefault="00DE1E8F" w:rsidP="002F45EC">
            <w:pPr>
              <w:spacing w:after="0" w:line="240" w:lineRule="auto"/>
              <w:jc w:val="center"/>
              <w:rPr>
                <w:rFonts w:ascii="Times New Roman" w:hAnsi="Times New Roman" w:cs="Times New Roman"/>
                <w:b/>
                <w:bCs/>
                <w:sz w:val="24"/>
                <w:szCs w:val="24"/>
              </w:rPr>
            </w:pPr>
            <w:r w:rsidRPr="00FE4FEC">
              <w:rPr>
                <w:rFonts w:ascii="Times New Roman" w:hAnsi="Times New Roman" w:cs="Times New Roman"/>
                <w:b/>
                <w:bCs/>
                <w:sz w:val="24"/>
                <w:szCs w:val="24"/>
              </w:rPr>
              <w:t>грн.</w:t>
            </w:r>
            <w:r>
              <w:rPr>
                <w:rFonts w:ascii="Times New Roman" w:hAnsi="Times New Roman" w:cs="Times New Roman"/>
                <w:b/>
                <w:bCs/>
                <w:sz w:val="24"/>
                <w:szCs w:val="24"/>
              </w:rPr>
              <w:t xml:space="preserve"> з ПДВ</w:t>
            </w:r>
          </w:p>
        </w:tc>
      </w:tr>
      <w:tr w:rsidR="00DE1E8F" w:rsidRPr="00FE4FEC" w14:paraId="3D253669" w14:textId="77777777" w:rsidTr="00FA5D39">
        <w:trPr>
          <w:trHeight w:val="497"/>
        </w:trPr>
        <w:tc>
          <w:tcPr>
            <w:tcW w:w="9540" w:type="dxa"/>
            <w:gridSpan w:val="6"/>
            <w:shd w:val="clear" w:color="auto" w:fill="F8F8F8"/>
            <w:vAlign w:val="center"/>
          </w:tcPr>
          <w:p w14:paraId="79FF53BA" w14:textId="77777777" w:rsidR="00DE1E8F" w:rsidRDefault="00DE1E8F" w:rsidP="002F45EC">
            <w:pPr>
              <w:spacing w:after="240" w:line="240" w:lineRule="auto"/>
              <w:contextualSpacing/>
              <w:jc w:val="center"/>
              <w:rPr>
                <w:rFonts w:ascii="Times New Roman" w:eastAsia="Times New Roman" w:hAnsi="Times New Roman" w:cs="Times New Roman"/>
                <w:color w:val="000000" w:themeColor="text1"/>
                <w:sz w:val="24"/>
                <w:szCs w:val="24"/>
                <w:lang w:eastAsia="ru-RU"/>
              </w:rPr>
            </w:pPr>
          </w:p>
          <w:p w14:paraId="533BEDF8" w14:textId="77777777" w:rsidR="00DE1E8F" w:rsidRPr="00281CF3" w:rsidRDefault="00FA5D39" w:rsidP="002F45EC">
            <w:pPr>
              <w:spacing w:after="240" w:line="240" w:lineRule="auto"/>
              <w:contextualSpacing/>
              <w:jc w:val="center"/>
              <w:rPr>
                <w:rFonts w:ascii="Times New Roman" w:hAnsi="Times New Roman" w:cs="Times New Roman"/>
                <w:b/>
                <w:sz w:val="24"/>
                <w:szCs w:val="24"/>
              </w:rPr>
            </w:pPr>
            <w:r w:rsidRPr="00E93CEF">
              <w:rPr>
                <w:rFonts w:ascii="Times New Roman" w:eastAsia="Times New Roman" w:hAnsi="Times New Roman" w:cs="Times New Roman"/>
                <w:b/>
                <w:color w:val="000000" w:themeColor="text1"/>
                <w:sz w:val="24"/>
                <w:szCs w:val="32"/>
                <w:lang w:eastAsia="ru-RU"/>
              </w:rPr>
              <w:t>Деревина дров’яна непромислового використання твердих порід 021:2015 – 03410000-7 Деревина</w:t>
            </w:r>
            <w:r>
              <w:rPr>
                <w:rFonts w:ascii="Times New Roman" w:eastAsia="Times New Roman" w:hAnsi="Times New Roman" w:cs="Times New Roman"/>
                <w:b/>
                <w:color w:val="000000" w:themeColor="text1"/>
                <w:sz w:val="24"/>
                <w:szCs w:val="32"/>
                <w:lang w:eastAsia="ru-RU"/>
              </w:rPr>
              <w:t xml:space="preserve"> </w:t>
            </w:r>
            <w:r w:rsidRPr="00E93CEF">
              <w:rPr>
                <w:rFonts w:ascii="Times New Roman" w:eastAsia="Times New Roman" w:hAnsi="Times New Roman" w:cstheme="minorBidi"/>
                <w:b/>
                <w:bCs/>
                <w:color w:val="000000"/>
                <w:sz w:val="24"/>
                <w:szCs w:val="32"/>
                <w:lang w:eastAsia="en-US"/>
              </w:rPr>
              <w:t>за ДК 021:2015 «Єдиний закупівельний словник»</w:t>
            </w:r>
          </w:p>
        </w:tc>
      </w:tr>
      <w:tr w:rsidR="00DE1E8F" w:rsidRPr="00FE4FEC" w14:paraId="11902233" w14:textId="77777777" w:rsidTr="002F45EC">
        <w:tc>
          <w:tcPr>
            <w:tcW w:w="711" w:type="dxa"/>
            <w:vAlign w:val="center"/>
          </w:tcPr>
          <w:p w14:paraId="57A52286" w14:textId="77777777" w:rsidR="00DE1E8F"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FE4FEC">
              <w:rPr>
                <w:rFonts w:ascii="Times New Roman" w:hAnsi="Times New Roman" w:cs="Times New Roman"/>
                <w:sz w:val="24"/>
                <w:szCs w:val="24"/>
              </w:rPr>
              <w:t>1.</w:t>
            </w:r>
          </w:p>
          <w:p w14:paraId="752A5A59"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c>
        <w:tc>
          <w:tcPr>
            <w:tcW w:w="3431" w:type="dxa"/>
            <w:vAlign w:val="center"/>
          </w:tcPr>
          <w:p w14:paraId="74D90935" w14:textId="77777777" w:rsidR="00DE1E8F" w:rsidRPr="00FE4FEC" w:rsidRDefault="00DE1E8F" w:rsidP="002F45EC">
            <w:pPr>
              <w:spacing w:after="0" w:line="240" w:lineRule="auto"/>
              <w:rPr>
                <w:rFonts w:ascii="Times New Roman" w:hAnsi="Times New Roman" w:cs="Times New Roman"/>
                <w:b/>
                <w:bCs/>
                <w:sz w:val="24"/>
                <w:szCs w:val="24"/>
              </w:rPr>
            </w:pPr>
          </w:p>
        </w:tc>
        <w:tc>
          <w:tcPr>
            <w:tcW w:w="1622" w:type="dxa"/>
            <w:vAlign w:val="center"/>
          </w:tcPr>
          <w:p w14:paraId="45432047" w14:textId="77777777" w:rsidR="00DE1E8F" w:rsidRPr="00FE4FEC" w:rsidRDefault="00DE1E8F" w:rsidP="002F45EC">
            <w:pPr>
              <w:spacing w:after="0" w:line="240" w:lineRule="auto"/>
              <w:jc w:val="center"/>
              <w:rPr>
                <w:rFonts w:ascii="Times New Roman" w:hAnsi="Times New Roman" w:cs="Times New Roman"/>
                <w:b/>
                <w:bCs/>
                <w:sz w:val="24"/>
                <w:szCs w:val="24"/>
              </w:rPr>
            </w:pPr>
          </w:p>
        </w:tc>
        <w:tc>
          <w:tcPr>
            <w:tcW w:w="1221" w:type="dxa"/>
            <w:vAlign w:val="center"/>
          </w:tcPr>
          <w:p w14:paraId="3B3A1E88" w14:textId="77777777" w:rsidR="00DE1E8F" w:rsidRPr="00FE4FEC" w:rsidRDefault="00DE1E8F" w:rsidP="002F45EC">
            <w:pPr>
              <w:spacing w:after="0" w:line="240" w:lineRule="auto"/>
              <w:jc w:val="center"/>
              <w:rPr>
                <w:rFonts w:ascii="Times New Roman" w:hAnsi="Times New Roman" w:cs="Times New Roman"/>
                <w:sz w:val="24"/>
                <w:szCs w:val="24"/>
                <w:vertAlign w:val="superscript"/>
              </w:rPr>
            </w:pPr>
          </w:p>
        </w:tc>
        <w:tc>
          <w:tcPr>
            <w:tcW w:w="735" w:type="dxa"/>
            <w:vAlign w:val="center"/>
          </w:tcPr>
          <w:p w14:paraId="3FB21FF9"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E4FEC">
              <w:rPr>
                <w:rFonts w:ascii="Times New Roman" w:hAnsi="Times New Roman" w:cs="Times New Roman"/>
                <w:b/>
                <w:bCs/>
                <w:sz w:val="24"/>
                <w:szCs w:val="24"/>
              </w:rPr>
              <w:t xml:space="preserve"> </w:t>
            </w:r>
          </w:p>
        </w:tc>
        <w:tc>
          <w:tcPr>
            <w:tcW w:w="1820" w:type="dxa"/>
            <w:vAlign w:val="center"/>
          </w:tcPr>
          <w:p w14:paraId="2F8161C2"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c>
      </w:tr>
      <w:tr w:rsidR="00DE1E8F" w:rsidRPr="00FE4FEC" w14:paraId="6EB68EEB" w14:textId="77777777" w:rsidTr="002F45EC">
        <w:tc>
          <w:tcPr>
            <w:tcW w:w="7720" w:type="dxa"/>
            <w:gridSpan w:val="5"/>
            <w:vAlign w:val="center"/>
          </w:tcPr>
          <w:p w14:paraId="617CC662" w14:textId="77777777" w:rsidR="00DE1E8F" w:rsidRPr="00BD3672"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r w:rsidRPr="00BD3672">
              <w:rPr>
                <w:rFonts w:ascii="Times New Roman" w:hAnsi="Times New Roman" w:cs="Times New Roman"/>
                <w:b/>
                <w:bCs/>
                <w:sz w:val="24"/>
                <w:szCs w:val="24"/>
              </w:rPr>
              <w:t>РАЗОМ</w:t>
            </w:r>
            <w:r w:rsidR="00143C78">
              <w:rPr>
                <w:rFonts w:ascii="Times New Roman" w:hAnsi="Times New Roman" w:cs="Times New Roman"/>
                <w:b/>
                <w:bCs/>
                <w:sz w:val="24"/>
                <w:szCs w:val="24"/>
              </w:rPr>
              <w:t>, без ПДВ</w:t>
            </w:r>
            <w:r w:rsidRPr="00BD3672">
              <w:rPr>
                <w:rFonts w:ascii="Times New Roman" w:hAnsi="Times New Roman" w:cs="Times New Roman"/>
                <w:b/>
                <w:bCs/>
                <w:sz w:val="24"/>
                <w:szCs w:val="24"/>
              </w:rPr>
              <w:t>, грн.</w:t>
            </w:r>
          </w:p>
        </w:tc>
        <w:tc>
          <w:tcPr>
            <w:tcW w:w="1820" w:type="dxa"/>
            <w:vAlign w:val="center"/>
          </w:tcPr>
          <w:p w14:paraId="0AD37EDD"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c>
      </w:tr>
      <w:tr w:rsidR="00DE1E8F" w:rsidRPr="00FE4FEC" w14:paraId="5ADA928E" w14:textId="77777777" w:rsidTr="002F45EC">
        <w:tc>
          <w:tcPr>
            <w:tcW w:w="7720" w:type="dxa"/>
            <w:gridSpan w:val="5"/>
            <w:vAlign w:val="center"/>
          </w:tcPr>
          <w:p w14:paraId="6C95B4C5" w14:textId="77777777" w:rsidR="00DE1E8F" w:rsidRPr="00BD3672"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r w:rsidRPr="00BD3672">
              <w:rPr>
                <w:rFonts w:ascii="Times New Roman" w:hAnsi="Times New Roman" w:cs="Times New Roman"/>
                <w:b/>
                <w:sz w:val="24"/>
                <w:szCs w:val="24"/>
              </w:rPr>
              <w:t>ПДВ, грн.</w:t>
            </w:r>
          </w:p>
        </w:tc>
        <w:tc>
          <w:tcPr>
            <w:tcW w:w="1820" w:type="dxa"/>
            <w:vAlign w:val="center"/>
          </w:tcPr>
          <w:p w14:paraId="4644DCE2"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c>
      </w:tr>
      <w:tr w:rsidR="00DE1E8F" w:rsidRPr="00FE4FEC" w14:paraId="5B010844" w14:textId="77777777" w:rsidTr="002F45EC">
        <w:tc>
          <w:tcPr>
            <w:tcW w:w="7720" w:type="dxa"/>
            <w:gridSpan w:val="5"/>
            <w:vAlign w:val="center"/>
          </w:tcPr>
          <w:p w14:paraId="0E35443B" w14:textId="77777777" w:rsidR="00DE1E8F" w:rsidRPr="00BD3672"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r w:rsidRPr="00BD3672">
              <w:rPr>
                <w:rFonts w:ascii="Times New Roman" w:hAnsi="Times New Roman" w:cs="Times New Roman"/>
                <w:b/>
                <w:sz w:val="24"/>
                <w:szCs w:val="24"/>
              </w:rPr>
              <w:t>ВСЬОГО, з ПДВ*:</w:t>
            </w:r>
          </w:p>
        </w:tc>
        <w:tc>
          <w:tcPr>
            <w:tcW w:w="1820" w:type="dxa"/>
            <w:vAlign w:val="center"/>
          </w:tcPr>
          <w:p w14:paraId="2C873B77" w14:textId="77777777" w:rsidR="00DE1E8F" w:rsidRPr="00FE4FEC" w:rsidRDefault="00DE1E8F" w:rsidP="002F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p>
        </w:tc>
      </w:tr>
    </w:tbl>
    <w:p w14:paraId="51A6EFD8" w14:textId="77777777" w:rsidR="00DE1E8F" w:rsidRDefault="00DE1E8F" w:rsidP="00DE1E8F">
      <w:pPr>
        <w:spacing w:after="0" w:line="240" w:lineRule="auto"/>
        <w:jc w:val="both"/>
        <w:rPr>
          <w:rFonts w:ascii="Times New Roman" w:hAnsi="Times New Roman" w:cs="Times New Roman"/>
          <w:sz w:val="24"/>
          <w:szCs w:val="24"/>
        </w:rPr>
      </w:pPr>
    </w:p>
    <w:p w14:paraId="0C4C14D4" w14:textId="77777777" w:rsidR="00DE1E8F" w:rsidRDefault="00DE1E8F" w:rsidP="00DE1E8F">
      <w:pPr>
        <w:spacing w:after="0" w:line="240" w:lineRule="auto"/>
        <w:jc w:val="both"/>
        <w:rPr>
          <w:rFonts w:ascii="Times New Roman" w:hAnsi="Times New Roman" w:cs="Times New Roman"/>
          <w:sz w:val="24"/>
          <w:szCs w:val="24"/>
        </w:rPr>
      </w:pPr>
    </w:p>
    <w:p w14:paraId="5DC7B6F2" w14:textId="77777777" w:rsidR="00DE1E8F" w:rsidRPr="00FE4FEC" w:rsidRDefault="00DE1E8F" w:rsidP="00DE1E8F">
      <w:pPr>
        <w:spacing w:after="0" w:line="240" w:lineRule="auto"/>
        <w:jc w:val="both"/>
        <w:rPr>
          <w:rFonts w:ascii="Times New Roman" w:hAnsi="Times New Roman" w:cs="Times New Roman"/>
          <w:sz w:val="24"/>
          <w:szCs w:val="24"/>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DE1E8F" w:rsidRPr="00FE4FEC" w14:paraId="06212B0F" w14:textId="77777777" w:rsidTr="002F45EC">
        <w:tc>
          <w:tcPr>
            <w:tcW w:w="4824" w:type="dxa"/>
          </w:tcPr>
          <w:p w14:paraId="51C24904" w14:textId="77777777" w:rsidR="00DE1E8F" w:rsidRPr="00FE4FEC" w:rsidRDefault="00DE1E8F" w:rsidP="002F45EC">
            <w:pPr>
              <w:spacing w:after="0" w:line="240" w:lineRule="auto"/>
              <w:rPr>
                <w:rFonts w:ascii="Times New Roman" w:hAnsi="Times New Roman" w:cs="Times New Roman"/>
                <w:b/>
                <w:bCs/>
                <w:caps/>
                <w:sz w:val="24"/>
                <w:szCs w:val="24"/>
              </w:rPr>
            </w:pPr>
            <w:r w:rsidRPr="00FE4FEC">
              <w:rPr>
                <w:rFonts w:ascii="Times New Roman" w:hAnsi="Times New Roman" w:cs="Times New Roman"/>
                <w:b/>
                <w:bCs/>
                <w:caps/>
                <w:sz w:val="24"/>
                <w:szCs w:val="24"/>
              </w:rPr>
              <w:t>ЗАМОВНИК:</w:t>
            </w:r>
          </w:p>
        </w:tc>
        <w:tc>
          <w:tcPr>
            <w:tcW w:w="4639" w:type="dxa"/>
          </w:tcPr>
          <w:p w14:paraId="2577F5E5" w14:textId="77777777" w:rsidR="00DE1E8F" w:rsidRPr="00FE4FEC" w:rsidRDefault="00DE1E8F" w:rsidP="002F45EC">
            <w:pPr>
              <w:spacing w:after="0" w:line="240" w:lineRule="auto"/>
              <w:rPr>
                <w:rFonts w:ascii="Times New Roman" w:hAnsi="Times New Roman" w:cs="Times New Roman"/>
                <w:b/>
                <w:bCs/>
                <w:caps/>
                <w:sz w:val="24"/>
                <w:szCs w:val="24"/>
              </w:rPr>
            </w:pPr>
            <w:r w:rsidRPr="00FE4FEC">
              <w:rPr>
                <w:rFonts w:ascii="Times New Roman" w:hAnsi="Times New Roman" w:cs="Times New Roman"/>
                <w:b/>
                <w:bCs/>
                <w:caps/>
                <w:sz w:val="24"/>
                <w:szCs w:val="24"/>
              </w:rPr>
              <w:t>Постачальник:</w:t>
            </w:r>
          </w:p>
        </w:tc>
      </w:tr>
    </w:tbl>
    <w:p w14:paraId="417DA242" w14:textId="77777777" w:rsidR="00DE1E8F" w:rsidRDefault="00DE1E8F" w:rsidP="00DE1E8F">
      <w:pPr>
        <w:spacing w:after="0" w:line="240" w:lineRule="auto"/>
        <w:jc w:val="both"/>
        <w:rPr>
          <w:rFonts w:ascii="Times New Roman" w:hAnsi="Times New Roman" w:cs="Times New Roman"/>
          <w:sz w:val="24"/>
          <w:szCs w:val="24"/>
        </w:rPr>
      </w:pPr>
    </w:p>
    <w:p w14:paraId="0BF1C86D" w14:textId="77777777" w:rsidR="0074118B" w:rsidRPr="00D01529" w:rsidRDefault="0074118B" w:rsidP="0074118B">
      <w:pPr>
        <w:rPr>
          <w:rFonts w:ascii="Times New Roman" w:hAnsi="Times New Roman"/>
          <w:b/>
          <w:sz w:val="24"/>
          <w:szCs w:val="24"/>
        </w:rPr>
      </w:pPr>
      <w:r w:rsidRPr="00D01529">
        <w:rPr>
          <w:rFonts w:ascii="Times New Roman" w:hAnsi="Times New Roman"/>
          <w:b/>
          <w:sz w:val="24"/>
          <w:szCs w:val="24"/>
        </w:rPr>
        <w:t>Великобичківська селищна рада</w:t>
      </w:r>
    </w:p>
    <w:p w14:paraId="55A2AFE0" w14:textId="77777777" w:rsidR="0074118B" w:rsidRPr="00D01529" w:rsidRDefault="0074118B" w:rsidP="0074118B">
      <w:pPr>
        <w:rPr>
          <w:rFonts w:ascii="Times New Roman" w:hAnsi="Times New Roman"/>
          <w:sz w:val="24"/>
          <w:szCs w:val="24"/>
        </w:rPr>
      </w:pPr>
      <w:r w:rsidRPr="00D01529">
        <w:rPr>
          <w:rFonts w:ascii="Times New Roman" w:hAnsi="Times New Roman"/>
          <w:sz w:val="24"/>
          <w:szCs w:val="24"/>
        </w:rPr>
        <w:t xml:space="preserve">90615, смт. Великий Бичків, </w:t>
      </w:r>
    </w:p>
    <w:p w14:paraId="5D41F9A4" w14:textId="77777777" w:rsidR="0074118B" w:rsidRPr="00D01529" w:rsidRDefault="0074118B" w:rsidP="0074118B">
      <w:pPr>
        <w:rPr>
          <w:rFonts w:ascii="Times New Roman" w:hAnsi="Times New Roman"/>
          <w:sz w:val="24"/>
          <w:szCs w:val="24"/>
        </w:rPr>
      </w:pPr>
      <w:r w:rsidRPr="00D01529">
        <w:rPr>
          <w:rFonts w:ascii="Times New Roman" w:hAnsi="Times New Roman"/>
          <w:sz w:val="24"/>
          <w:szCs w:val="24"/>
        </w:rPr>
        <w:t>вул. Грушевського, буд. 108</w:t>
      </w:r>
    </w:p>
    <w:p w14:paraId="4712FD8B" w14:textId="747B93F0" w:rsidR="0074118B" w:rsidRPr="00D01529" w:rsidRDefault="0074118B" w:rsidP="0074118B">
      <w:pPr>
        <w:rPr>
          <w:rFonts w:ascii="Times New Roman" w:hAnsi="Times New Roman"/>
          <w:sz w:val="24"/>
          <w:szCs w:val="24"/>
        </w:rPr>
      </w:pPr>
      <w:r w:rsidRPr="00D01529">
        <w:rPr>
          <w:rFonts w:ascii="Times New Roman" w:hAnsi="Times New Roman"/>
          <w:sz w:val="24"/>
          <w:szCs w:val="24"/>
        </w:rPr>
        <w:t xml:space="preserve">IBAN </w:t>
      </w:r>
      <w:r w:rsidRPr="00D01529">
        <w:rPr>
          <w:rFonts w:ascii="Times New Roman" w:hAnsi="Times New Roman"/>
          <w:sz w:val="24"/>
          <w:szCs w:val="24"/>
          <w:lang w:val="en-US"/>
        </w:rPr>
        <w:t>UA</w:t>
      </w:r>
      <w:r w:rsidR="004B7A5D">
        <w:rPr>
          <w:rFonts w:ascii="Times New Roman" w:hAnsi="Times New Roman"/>
          <w:sz w:val="24"/>
          <w:szCs w:val="24"/>
        </w:rPr>
        <w:t>128201720344210151000029783</w:t>
      </w:r>
    </w:p>
    <w:p w14:paraId="3E9585BA" w14:textId="77777777" w:rsidR="0074118B" w:rsidRPr="00D01529" w:rsidRDefault="0074118B" w:rsidP="0074118B">
      <w:pPr>
        <w:rPr>
          <w:rFonts w:ascii="Times New Roman" w:hAnsi="Times New Roman"/>
          <w:sz w:val="24"/>
          <w:szCs w:val="24"/>
        </w:rPr>
      </w:pPr>
      <w:r w:rsidRPr="00D01529">
        <w:rPr>
          <w:rFonts w:ascii="Times New Roman" w:hAnsi="Times New Roman"/>
          <w:sz w:val="24"/>
          <w:szCs w:val="24"/>
        </w:rPr>
        <w:t>У ДКСУ м. Київ</w:t>
      </w:r>
    </w:p>
    <w:p w14:paraId="09380E4F" w14:textId="77777777" w:rsidR="0074118B" w:rsidRPr="00D01529" w:rsidRDefault="0074118B" w:rsidP="0074118B">
      <w:pPr>
        <w:rPr>
          <w:rFonts w:ascii="Times New Roman" w:hAnsi="Times New Roman"/>
          <w:sz w:val="32"/>
          <w:szCs w:val="32"/>
        </w:rPr>
      </w:pPr>
      <w:r w:rsidRPr="00D01529">
        <w:rPr>
          <w:rFonts w:ascii="Times New Roman" w:hAnsi="Times New Roman"/>
          <w:sz w:val="24"/>
          <w:szCs w:val="24"/>
        </w:rPr>
        <w:t>Код ЄДРПОУ 04351446</w:t>
      </w:r>
    </w:p>
    <w:p w14:paraId="4689A917" w14:textId="77777777" w:rsidR="0074118B" w:rsidRPr="00D01529" w:rsidRDefault="0074118B" w:rsidP="0074118B">
      <w:pPr>
        <w:snapToGrid w:val="0"/>
        <w:rPr>
          <w:rFonts w:ascii="Times New Roman" w:hAnsi="Times New Roman"/>
          <w:sz w:val="14"/>
          <w:szCs w:val="32"/>
        </w:rPr>
      </w:pPr>
    </w:p>
    <w:p w14:paraId="2A28C0A2" w14:textId="77777777" w:rsidR="0074118B" w:rsidRPr="00D01529" w:rsidRDefault="0074118B" w:rsidP="0074118B">
      <w:pPr>
        <w:snapToGrid w:val="0"/>
        <w:rPr>
          <w:rFonts w:ascii="Times New Roman" w:hAnsi="Times New Roman"/>
          <w:b/>
          <w:color w:val="000000"/>
          <w:sz w:val="24"/>
          <w:szCs w:val="32"/>
        </w:rPr>
      </w:pPr>
      <w:r w:rsidRPr="00D01529">
        <w:rPr>
          <w:rFonts w:ascii="Times New Roman" w:hAnsi="Times New Roman"/>
          <w:b/>
          <w:color w:val="000000"/>
          <w:sz w:val="24"/>
          <w:szCs w:val="32"/>
        </w:rPr>
        <w:t xml:space="preserve">Селищний голова </w:t>
      </w:r>
    </w:p>
    <w:p w14:paraId="7872C231" w14:textId="77777777" w:rsidR="0074118B" w:rsidRPr="00D01529" w:rsidRDefault="0074118B" w:rsidP="0074118B">
      <w:pPr>
        <w:snapToGrid w:val="0"/>
        <w:rPr>
          <w:rFonts w:ascii="Times New Roman" w:hAnsi="Times New Roman"/>
          <w:b/>
          <w:color w:val="000000"/>
          <w:sz w:val="32"/>
          <w:szCs w:val="32"/>
        </w:rPr>
      </w:pPr>
    </w:p>
    <w:p w14:paraId="0BC6A694" w14:textId="6590CC9B" w:rsidR="00DE1E8F" w:rsidRDefault="0074118B" w:rsidP="0074118B">
      <w:pPr>
        <w:spacing w:after="0" w:line="240" w:lineRule="auto"/>
        <w:jc w:val="both"/>
        <w:rPr>
          <w:rFonts w:ascii="Times New Roman" w:hAnsi="Times New Roman" w:cs="Times New Roman"/>
          <w:sz w:val="24"/>
          <w:szCs w:val="24"/>
        </w:rPr>
      </w:pPr>
      <w:r w:rsidRPr="00D01529">
        <w:rPr>
          <w:rFonts w:ascii="Times New Roman" w:hAnsi="Times New Roman"/>
          <w:b/>
          <w:color w:val="000000"/>
          <w:szCs w:val="32"/>
        </w:rPr>
        <w:t>__________________ Олег БУРСА</w:t>
      </w:r>
    </w:p>
    <w:p w14:paraId="5EF1451E" w14:textId="77777777" w:rsidR="00DE1E8F" w:rsidRDefault="00DE1E8F" w:rsidP="00DE1E8F">
      <w:pPr>
        <w:spacing w:after="0" w:line="240" w:lineRule="auto"/>
        <w:jc w:val="both"/>
        <w:rPr>
          <w:rFonts w:ascii="Times New Roman" w:hAnsi="Times New Roman" w:cs="Times New Roman"/>
          <w:sz w:val="24"/>
          <w:szCs w:val="24"/>
        </w:rPr>
      </w:pPr>
    </w:p>
    <w:p w14:paraId="68F5896E" w14:textId="77777777" w:rsidR="00DE1E8F" w:rsidRDefault="00DE1E8F" w:rsidP="00DE1E8F">
      <w:pPr>
        <w:spacing w:after="0" w:line="240" w:lineRule="auto"/>
        <w:jc w:val="both"/>
        <w:rPr>
          <w:rFonts w:ascii="Times New Roman" w:hAnsi="Times New Roman" w:cs="Times New Roman"/>
          <w:sz w:val="24"/>
          <w:szCs w:val="24"/>
        </w:rPr>
      </w:pPr>
    </w:p>
    <w:p w14:paraId="2EA632A1" w14:textId="77777777" w:rsidR="00DE1E8F" w:rsidRDefault="00DE1E8F" w:rsidP="00DE1E8F">
      <w:pPr>
        <w:spacing w:after="0" w:line="240" w:lineRule="auto"/>
        <w:jc w:val="both"/>
        <w:rPr>
          <w:rFonts w:ascii="Times New Roman" w:hAnsi="Times New Roman" w:cs="Times New Roman"/>
          <w:sz w:val="24"/>
          <w:szCs w:val="24"/>
        </w:rPr>
      </w:pPr>
    </w:p>
    <w:p w14:paraId="38F11305" w14:textId="77777777" w:rsidR="00DE1E8F" w:rsidRDefault="00DE1E8F" w:rsidP="00DE1E8F">
      <w:pPr>
        <w:spacing w:after="0" w:line="240" w:lineRule="auto"/>
        <w:jc w:val="both"/>
        <w:rPr>
          <w:rFonts w:ascii="Times New Roman" w:hAnsi="Times New Roman" w:cs="Times New Roman"/>
          <w:sz w:val="24"/>
          <w:szCs w:val="24"/>
        </w:rPr>
      </w:pPr>
    </w:p>
    <w:p w14:paraId="13737A11" w14:textId="77777777" w:rsidR="00DE1E8F" w:rsidRDefault="00DE1E8F" w:rsidP="00DE1E8F">
      <w:pPr>
        <w:spacing w:after="0" w:line="240" w:lineRule="auto"/>
        <w:jc w:val="both"/>
        <w:rPr>
          <w:rFonts w:ascii="Times New Roman" w:hAnsi="Times New Roman" w:cs="Times New Roman"/>
          <w:sz w:val="24"/>
          <w:szCs w:val="24"/>
        </w:rPr>
      </w:pPr>
    </w:p>
    <w:p w14:paraId="501E8A15" w14:textId="77777777" w:rsidR="00DE1E8F" w:rsidRDefault="00DE1E8F" w:rsidP="00DE1E8F">
      <w:pPr>
        <w:spacing w:after="0" w:line="240" w:lineRule="auto"/>
        <w:jc w:val="both"/>
      </w:pPr>
      <w:r w:rsidRPr="00FE4FEC">
        <w:rPr>
          <w:rFonts w:ascii="Times New Roman" w:hAnsi="Times New Roman" w:cs="Times New Roman"/>
          <w:sz w:val="24"/>
          <w:szCs w:val="24"/>
        </w:rPr>
        <w:t xml:space="preserve">* </w:t>
      </w:r>
      <w:r w:rsidRPr="00FE4FEC">
        <w:rPr>
          <w:rFonts w:ascii="Times New Roman" w:hAnsi="Times New Roman" w:cs="Times New Roman"/>
          <w:i/>
          <w:iCs/>
          <w:sz w:val="24"/>
          <w:szCs w:val="24"/>
        </w:rPr>
        <w:t>вартість визначається з п</w:t>
      </w:r>
      <w:r>
        <w:rPr>
          <w:rFonts w:ascii="Times New Roman" w:hAnsi="Times New Roman" w:cs="Times New Roman"/>
          <w:i/>
          <w:iCs/>
          <w:sz w:val="24"/>
          <w:szCs w:val="24"/>
        </w:rPr>
        <w:t>оміткою «з ПДВ» у тому випадку, якщ</w:t>
      </w:r>
      <w:r w:rsidRPr="00FE4FEC">
        <w:rPr>
          <w:rFonts w:ascii="Times New Roman" w:hAnsi="Times New Roman" w:cs="Times New Roman"/>
          <w:i/>
          <w:iCs/>
          <w:sz w:val="24"/>
          <w:szCs w:val="24"/>
        </w:rPr>
        <w:t>о Постачальник є платником податку на додану вартість.</w:t>
      </w:r>
    </w:p>
    <w:p w14:paraId="3EA43267" w14:textId="77777777" w:rsidR="00DE1E8F" w:rsidRDefault="00DE1E8F" w:rsidP="00DE1E8F">
      <w:pPr>
        <w:spacing w:after="0" w:line="276" w:lineRule="auto"/>
        <w:jc w:val="center"/>
        <w:rPr>
          <w:rFonts w:ascii="Times New Roman" w:eastAsia="Times New Roman" w:hAnsi="Times New Roman" w:cs="Times New Roman"/>
          <w:b/>
          <w:sz w:val="24"/>
          <w:szCs w:val="24"/>
        </w:rPr>
      </w:pPr>
    </w:p>
    <w:p w14:paraId="3C2E6D0A" w14:textId="77777777" w:rsidR="0000583F" w:rsidRDefault="00000000"/>
    <w:p w14:paraId="5C19E762" w14:textId="77777777" w:rsidR="00AC58CC" w:rsidRDefault="00AC58CC"/>
    <w:p w14:paraId="68CE70C4" w14:textId="77777777" w:rsidR="00AC58CC" w:rsidRDefault="00AC58CC"/>
    <w:p w14:paraId="1807DB16" w14:textId="77777777" w:rsidR="0074118B" w:rsidRDefault="0074118B" w:rsidP="0074118B">
      <w:pPr>
        <w:spacing w:after="0" w:line="240" w:lineRule="auto"/>
        <w:ind w:left="5400"/>
        <w:rPr>
          <w:rFonts w:ascii="Times New Roman" w:hAnsi="Times New Roman" w:cs="Times New Roman"/>
          <w:b/>
          <w:bCs/>
          <w:sz w:val="24"/>
          <w:szCs w:val="24"/>
        </w:rPr>
      </w:pPr>
    </w:p>
    <w:p w14:paraId="750D82EA" w14:textId="5FEA4008" w:rsidR="0074118B" w:rsidRPr="00FE4FEC" w:rsidRDefault="0074118B" w:rsidP="0074118B">
      <w:pPr>
        <w:spacing w:after="0" w:line="240" w:lineRule="auto"/>
        <w:ind w:left="5400"/>
        <w:rPr>
          <w:rFonts w:ascii="Times New Roman" w:hAnsi="Times New Roman" w:cs="Times New Roman"/>
          <w:b/>
          <w:bCs/>
          <w:sz w:val="24"/>
          <w:szCs w:val="24"/>
        </w:rPr>
      </w:pPr>
      <w:r w:rsidRPr="00FE4FEC">
        <w:rPr>
          <w:rFonts w:ascii="Times New Roman" w:hAnsi="Times New Roman" w:cs="Times New Roman"/>
          <w:b/>
          <w:bCs/>
          <w:sz w:val="24"/>
          <w:szCs w:val="24"/>
        </w:rPr>
        <w:lastRenderedPageBreak/>
        <w:t xml:space="preserve">Додаток </w:t>
      </w:r>
      <w:r>
        <w:rPr>
          <w:rFonts w:ascii="Times New Roman" w:hAnsi="Times New Roman" w:cs="Times New Roman"/>
          <w:b/>
          <w:bCs/>
          <w:sz w:val="24"/>
          <w:szCs w:val="24"/>
        </w:rPr>
        <w:t>2</w:t>
      </w:r>
      <w:r w:rsidRPr="00FE4FEC">
        <w:rPr>
          <w:rFonts w:ascii="Times New Roman" w:hAnsi="Times New Roman" w:cs="Times New Roman"/>
          <w:b/>
          <w:bCs/>
          <w:sz w:val="24"/>
          <w:szCs w:val="24"/>
        </w:rPr>
        <w:t xml:space="preserve"> </w:t>
      </w:r>
    </w:p>
    <w:p w14:paraId="22644059" w14:textId="77777777" w:rsidR="0074118B" w:rsidRPr="00FE4FEC" w:rsidRDefault="0074118B" w:rsidP="0074118B">
      <w:pPr>
        <w:spacing w:after="0" w:line="240" w:lineRule="auto"/>
        <w:ind w:left="5400"/>
        <w:rPr>
          <w:rFonts w:ascii="Times New Roman" w:hAnsi="Times New Roman" w:cs="Times New Roman"/>
          <w:sz w:val="24"/>
          <w:szCs w:val="24"/>
        </w:rPr>
      </w:pPr>
      <w:r w:rsidRPr="00FE4FEC">
        <w:rPr>
          <w:rFonts w:ascii="Times New Roman" w:hAnsi="Times New Roman" w:cs="Times New Roman"/>
          <w:sz w:val="24"/>
          <w:szCs w:val="24"/>
        </w:rPr>
        <w:t>до</w:t>
      </w:r>
      <w:r>
        <w:rPr>
          <w:rFonts w:ascii="Times New Roman" w:hAnsi="Times New Roman" w:cs="Times New Roman"/>
          <w:sz w:val="24"/>
          <w:szCs w:val="24"/>
        </w:rPr>
        <w:t xml:space="preserve"> Договору про закупівлю №____</w:t>
      </w:r>
      <w:r w:rsidRPr="00FE4FEC">
        <w:rPr>
          <w:rFonts w:ascii="Times New Roman" w:hAnsi="Times New Roman" w:cs="Times New Roman"/>
          <w:sz w:val="24"/>
          <w:szCs w:val="24"/>
        </w:rPr>
        <w:t xml:space="preserve"> </w:t>
      </w:r>
    </w:p>
    <w:p w14:paraId="7B055B30" w14:textId="77777777" w:rsidR="0074118B" w:rsidRPr="00FE4FEC" w:rsidRDefault="0074118B" w:rsidP="0074118B">
      <w:pPr>
        <w:spacing w:after="0" w:line="240" w:lineRule="auto"/>
        <w:ind w:left="5400"/>
        <w:rPr>
          <w:rFonts w:ascii="Times New Roman" w:hAnsi="Times New Roman" w:cs="Times New Roman"/>
          <w:sz w:val="24"/>
          <w:szCs w:val="24"/>
        </w:rPr>
      </w:pPr>
      <w:r w:rsidRPr="00FE4FEC">
        <w:rPr>
          <w:rFonts w:ascii="Times New Roman" w:hAnsi="Times New Roman" w:cs="Times New Roman"/>
          <w:sz w:val="24"/>
          <w:szCs w:val="24"/>
        </w:rPr>
        <w:t>в</w:t>
      </w:r>
      <w:r>
        <w:rPr>
          <w:rFonts w:ascii="Times New Roman" w:hAnsi="Times New Roman" w:cs="Times New Roman"/>
          <w:sz w:val="24"/>
          <w:szCs w:val="24"/>
        </w:rPr>
        <w:t xml:space="preserve">ід "_____" _______________ 2023 </w:t>
      </w:r>
      <w:r w:rsidRPr="00FE4FEC">
        <w:rPr>
          <w:rFonts w:ascii="Times New Roman" w:hAnsi="Times New Roman" w:cs="Times New Roman"/>
          <w:sz w:val="24"/>
          <w:szCs w:val="24"/>
        </w:rPr>
        <w:t>р.</w:t>
      </w:r>
    </w:p>
    <w:p w14:paraId="2CC36DFA" w14:textId="77777777" w:rsidR="00AC58CC" w:rsidRPr="00634DE1" w:rsidRDefault="00AC58CC" w:rsidP="00AC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14:paraId="605ECCBC" w14:textId="77777777" w:rsidR="00AC58CC" w:rsidRPr="00634DE1" w:rsidRDefault="00AC58CC" w:rsidP="00AC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14:paraId="2FE13BFD" w14:textId="77777777" w:rsidR="00AC58CC" w:rsidRPr="00634DE1" w:rsidRDefault="00AC58CC" w:rsidP="00AC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634DE1">
        <w:rPr>
          <w:rFonts w:ascii="Times New Roman" w:hAnsi="Times New Roman" w:cs="Times New Roman"/>
          <w:b/>
          <w:sz w:val="24"/>
          <w:szCs w:val="24"/>
        </w:rPr>
        <w:t>ОБ’ЄМИ ТА МІСЦЕ ПОСТАВКИ ТОВАРІВ</w:t>
      </w:r>
    </w:p>
    <w:p w14:paraId="6EC71DC4" w14:textId="77777777" w:rsidR="00AC58CC" w:rsidRDefault="00AC58CC"/>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284"/>
        <w:gridCol w:w="995"/>
        <w:gridCol w:w="4811"/>
      </w:tblGrid>
      <w:tr w:rsidR="00AC58CC" w14:paraId="4A4A635B" w14:textId="77777777" w:rsidTr="00B04647">
        <w:trPr>
          <w:trHeight w:val="20"/>
          <w:tblCellSpacing w:w="0" w:type="dxa"/>
        </w:trPr>
        <w:tc>
          <w:tcPr>
            <w:tcW w:w="539" w:type="dxa"/>
            <w:tcBorders>
              <w:top w:val="single" w:sz="4" w:space="0" w:color="auto"/>
              <w:left w:val="single" w:sz="4" w:space="0" w:color="auto"/>
              <w:bottom w:val="single" w:sz="4" w:space="0" w:color="auto"/>
              <w:right w:val="single" w:sz="4" w:space="0" w:color="auto"/>
            </w:tcBorders>
            <w:vAlign w:val="center"/>
            <w:hideMark/>
          </w:tcPr>
          <w:p w14:paraId="67CDE5A2" w14:textId="77777777" w:rsidR="00AC58CC" w:rsidRDefault="00AC58CC" w:rsidP="0061641B">
            <w:pPr>
              <w:tabs>
                <w:tab w:val="left" w:pos="927"/>
              </w:tabs>
              <w:spacing w:line="20" w:lineRule="atLeast"/>
              <w:jc w:val="both"/>
              <w:rPr>
                <w:rFonts w:ascii="Times New Roman" w:hAnsi="Times New Roman"/>
                <w:sz w:val="20"/>
              </w:rPr>
            </w:pPr>
            <w:r>
              <w:rPr>
                <w:rFonts w:ascii="Times New Roman" w:hAnsi="Times New Roman"/>
                <w:color w:val="000000"/>
                <w:sz w:val="20"/>
              </w:rPr>
              <w:t>№ п/п</w:t>
            </w:r>
          </w:p>
        </w:tc>
        <w:tc>
          <w:tcPr>
            <w:tcW w:w="3284" w:type="dxa"/>
            <w:tcBorders>
              <w:top w:val="single" w:sz="4" w:space="0" w:color="auto"/>
              <w:left w:val="single" w:sz="4" w:space="0" w:color="auto"/>
              <w:bottom w:val="single" w:sz="4" w:space="0" w:color="auto"/>
              <w:right w:val="single" w:sz="4" w:space="0" w:color="auto"/>
            </w:tcBorders>
            <w:vAlign w:val="center"/>
            <w:hideMark/>
          </w:tcPr>
          <w:p w14:paraId="60EF5463" w14:textId="77777777" w:rsidR="00AC58CC" w:rsidRDefault="00AC58CC" w:rsidP="0061641B">
            <w:pPr>
              <w:keepNext/>
              <w:spacing w:line="20" w:lineRule="atLeast"/>
              <w:jc w:val="center"/>
              <w:rPr>
                <w:rFonts w:ascii="Times New Roman" w:hAnsi="Times New Roman"/>
                <w:sz w:val="20"/>
              </w:rPr>
            </w:pPr>
            <w:r>
              <w:rPr>
                <w:rFonts w:ascii="Times New Roman" w:hAnsi="Times New Roman"/>
                <w:color w:val="000000"/>
                <w:sz w:val="20"/>
              </w:rPr>
              <w:t>Найменування навчального закладу</w:t>
            </w:r>
          </w:p>
        </w:tc>
        <w:tc>
          <w:tcPr>
            <w:tcW w:w="995" w:type="dxa"/>
            <w:tcBorders>
              <w:top w:val="single" w:sz="4" w:space="0" w:color="auto"/>
              <w:left w:val="single" w:sz="4" w:space="0" w:color="auto"/>
              <w:bottom w:val="single" w:sz="4" w:space="0" w:color="auto"/>
              <w:right w:val="single" w:sz="4" w:space="0" w:color="auto"/>
            </w:tcBorders>
            <w:hideMark/>
          </w:tcPr>
          <w:p w14:paraId="58854051" w14:textId="77777777" w:rsidR="00AC58CC" w:rsidRDefault="00AC58CC" w:rsidP="0061641B">
            <w:pPr>
              <w:tabs>
                <w:tab w:val="left" w:pos="927"/>
              </w:tabs>
              <w:spacing w:line="20" w:lineRule="atLeast"/>
              <w:rPr>
                <w:rFonts w:ascii="Times New Roman" w:hAnsi="Times New Roman"/>
                <w:color w:val="000000"/>
                <w:sz w:val="20"/>
              </w:rPr>
            </w:pPr>
            <w:r>
              <w:rPr>
                <w:rFonts w:ascii="Times New Roman" w:hAnsi="Times New Roman"/>
                <w:color w:val="000000"/>
                <w:sz w:val="20"/>
              </w:rPr>
              <w:t>Метри кубічні</w:t>
            </w:r>
          </w:p>
        </w:tc>
        <w:tc>
          <w:tcPr>
            <w:tcW w:w="4811" w:type="dxa"/>
            <w:tcBorders>
              <w:top w:val="single" w:sz="4" w:space="0" w:color="auto"/>
              <w:left w:val="single" w:sz="4" w:space="0" w:color="auto"/>
              <w:bottom w:val="single" w:sz="4" w:space="0" w:color="auto"/>
              <w:right w:val="single" w:sz="4" w:space="0" w:color="auto"/>
            </w:tcBorders>
            <w:vAlign w:val="center"/>
            <w:hideMark/>
          </w:tcPr>
          <w:p w14:paraId="0B0141EA" w14:textId="77777777" w:rsidR="00AC58CC" w:rsidRDefault="00AC58CC" w:rsidP="0061641B">
            <w:pPr>
              <w:tabs>
                <w:tab w:val="left" w:pos="927"/>
              </w:tabs>
              <w:spacing w:line="20" w:lineRule="atLeast"/>
              <w:jc w:val="center"/>
              <w:rPr>
                <w:rFonts w:ascii="Times New Roman" w:hAnsi="Times New Roman"/>
                <w:sz w:val="20"/>
              </w:rPr>
            </w:pPr>
            <w:r>
              <w:rPr>
                <w:rFonts w:ascii="Times New Roman" w:hAnsi="Times New Roman"/>
                <w:color w:val="000000"/>
                <w:sz w:val="20"/>
              </w:rPr>
              <w:t>Адреса закладу</w:t>
            </w:r>
          </w:p>
        </w:tc>
      </w:tr>
      <w:tr w:rsidR="00AC58CC" w14:paraId="1413D8EE" w14:textId="77777777" w:rsidTr="00B04647">
        <w:trPr>
          <w:trHeight w:val="20"/>
          <w:tblCellSpacing w:w="0" w:type="dxa"/>
        </w:trPr>
        <w:tc>
          <w:tcPr>
            <w:tcW w:w="539" w:type="dxa"/>
            <w:tcBorders>
              <w:top w:val="single" w:sz="4" w:space="0" w:color="auto"/>
              <w:left w:val="single" w:sz="4" w:space="0" w:color="auto"/>
              <w:bottom w:val="single" w:sz="4" w:space="0" w:color="auto"/>
              <w:right w:val="single" w:sz="4" w:space="0" w:color="auto"/>
            </w:tcBorders>
            <w:vAlign w:val="center"/>
            <w:hideMark/>
          </w:tcPr>
          <w:p w14:paraId="22D2807D" w14:textId="77777777" w:rsidR="00AC58CC" w:rsidRDefault="00AC58CC" w:rsidP="0061641B">
            <w:pPr>
              <w:spacing w:line="20" w:lineRule="atLeast"/>
              <w:jc w:val="center"/>
              <w:rPr>
                <w:rFonts w:ascii="Times New Roman" w:hAnsi="Times New Roman"/>
                <w:sz w:val="20"/>
              </w:rPr>
            </w:pPr>
            <w:r>
              <w:rPr>
                <w:rFonts w:ascii="Times New Roman" w:hAnsi="Times New Roman"/>
                <w:color w:val="000000"/>
                <w:sz w:val="20"/>
              </w:rPr>
              <w:t>1</w:t>
            </w:r>
          </w:p>
        </w:tc>
        <w:tc>
          <w:tcPr>
            <w:tcW w:w="3284" w:type="dxa"/>
            <w:tcBorders>
              <w:top w:val="single" w:sz="4" w:space="0" w:color="auto"/>
              <w:left w:val="single" w:sz="4" w:space="0" w:color="auto"/>
              <w:bottom w:val="single" w:sz="4" w:space="0" w:color="auto"/>
              <w:right w:val="single" w:sz="4" w:space="0" w:color="auto"/>
            </w:tcBorders>
            <w:hideMark/>
          </w:tcPr>
          <w:p w14:paraId="0097FA81" w14:textId="77777777" w:rsidR="00AC58CC" w:rsidRPr="005775EF" w:rsidRDefault="00AC58CC" w:rsidP="0061641B">
            <w:pPr>
              <w:adjustRightInd w:val="0"/>
              <w:rPr>
                <w:rFonts w:ascii="Times New Roman" w:hAnsi="Times New Roman" w:cs="Times New Roman"/>
                <w:color w:val="000000"/>
                <w:szCs w:val="24"/>
              </w:rPr>
            </w:pPr>
            <w:r>
              <w:rPr>
                <w:rFonts w:ascii="Times New Roman" w:hAnsi="Times New Roman" w:cs="Times New Roman"/>
                <w:color w:val="000000"/>
                <w:szCs w:val="24"/>
              </w:rPr>
              <w:t>Великобичківська селищна рада</w:t>
            </w:r>
          </w:p>
        </w:tc>
        <w:tc>
          <w:tcPr>
            <w:tcW w:w="995" w:type="dxa"/>
            <w:tcBorders>
              <w:top w:val="single" w:sz="4" w:space="0" w:color="auto"/>
              <w:left w:val="single" w:sz="4" w:space="0" w:color="auto"/>
              <w:bottom w:val="single" w:sz="4" w:space="0" w:color="auto"/>
              <w:right w:val="single" w:sz="4" w:space="0" w:color="auto"/>
            </w:tcBorders>
            <w:hideMark/>
          </w:tcPr>
          <w:p w14:paraId="6171D817" w14:textId="3B053F27" w:rsidR="00AC58CC" w:rsidRPr="005775EF" w:rsidRDefault="00C20FFB" w:rsidP="0061641B">
            <w:pPr>
              <w:adjustRightInd w:val="0"/>
              <w:jc w:val="center"/>
              <w:rPr>
                <w:rFonts w:ascii="Times New Roman" w:hAnsi="Times New Roman" w:cs="Times New Roman"/>
                <w:color w:val="000000"/>
                <w:szCs w:val="24"/>
              </w:rPr>
            </w:pPr>
            <w:r>
              <w:rPr>
                <w:rFonts w:ascii="Times New Roman" w:hAnsi="Times New Roman" w:cs="Times New Roman"/>
                <w:color w:val="000000"/>
                <w:szCs w:val="24"/>
              </w:rPr>
              <w:t>14</w:t>
            </w:r>
          </w:p>
        </w:tc>
        <w:tc>
          <w:tcPr>
            <w:tcW w:w="4811" w:type="dxa"/>
            <w:tcBorders>
              <w:top w:val="single" w:sz="4" w:space="0" w:color="auto"/>
              <w:left w:val="single" w:sz="4" w:space="0" w:color="auto"/>
              <w:bottom w:val="single" w:sz="4" w:space="0" w:color="auto"/>
              <w:right w:val="single" w:sz="4" w:space="0" w:color="auto"/>
            </w:tcBorders>
            <w:hideMark/>
          </w:tcPr>
          <w:p w14:paraId="677BD128" w14:textId="77777777" w:rsidR="00AC58CC" w:rsidRPr="005775EF" w:rsidRDefault="00AC58CC" w:rsidP="0061641B">
            <w:pPr>
              <w:adjustRightInd w:val="0"/>
              <w:rPr>
                <w:rFonts w:ascii="Times New Roman" w:hAnsi="Times New Roman" w:cs="Times New Roman"/>
                <w:color w:val="000000"/>
                <w:szCs w:val="24"/>
              </w:rPr>
            </w:pPr>
            <w:r w:rsidRPr="005775EF">
              <w:rPr>
                <w:rFonts w:ascii="Times New Roman" w:hAnsi="Times New Roman" w:cs="Times New Roman"/>
                <w:color w:val="000000"/>
                <w:szCs w:val="24"/>
              </w:rPr>
              <w:t>90615, Закарпатська  область, Рахівський район, смт. Великий Бичків, вул. Грушевського, буд. 108</w:t>
            </w:r>
          </w:p>
        </w:tc>
      </w:tr>
      <w:tr w:rsidR="00AC58CC" w14:paraId="0E6FA88A" w14:textId="77777777" w:rsidTr="00B04647">
        <w:trPr>
          <w:trHeight w:val="20"/>
          <w:tblCellSpacing w:w="0" w:type="dxa"/>
        </w:trPr>
        <w:tc>
          <w:tcPr>
            <w:tcW w:w="539" w:type="dxa"/>
            <w:tcBorders>
              <w:top w:val="single" w:sz="4" w:space="0" w:color="auto"/>
              <w:left w:val="single" w:sz="4" w:space="0" w:color="auto"/>
              <w:bottom w:val="single" w:sz="4" w:space="0" w:color="auto"/>
              <w:right w:val="single" w:sz="4" w:space="0" w:color="auto"/>
            </w:tcBorders>
            <w:vAlign w:val="center"/>
            <w:hideMark/>
          </w:tcPr>
          <w:p w14:paraId="5875DD6E" w14:textId="77777777" w:rsidR="00AC58CC" w:rsidRDefault="00AC58CC" w:rsidP="0061641B">
            <w:pPr>
              <w:spacing w:line="20" w:lineRule="atLeast"/>
              <w:jc w:val="center"/>
              <w:rPr>
                <w:rFonts w:ascii="Times New Roman" w:hAnsi="Times New Roman"/>
                <w:sz w:val="20"/>
              </w:rPr>
            </w:pPr>
            <w:r>
              <w:rPr>
                <w:rFonts w:ascii="Times New Roman" w:hAnsi="Times New Roman"/>
                <w:color w:val="000000"/>
                <w:sz w:val="20"/>
              </w:rPr>
              <w:t>2</w:t>
            </w:r>
          </w:p>
        </w:tc>
        <w:tc>
          <w:tcPr>
            <w:tcW w:w="3284" w:type="dxa"/>
            <w:tcBorders>
              <w:top w:val="single" w:sz="4" w:space="0" w:color="auto"/>
              <w:left w:val="single" w:sz="4" w:space="0" w:color="auto"/>
              <w:bottom w:val="single" w:sz="4" w:space="0" w:color="auto"/>
              <w:right w:val="single" w:sz="4" w:space="0" w:color="auto"/>
            </w:tcBorders>
            <w:hideMark/>
          </w:tcPr>
          <w:p w14:paraId="3CBC9CED" w14:textId="77777777" w:rsidR="00AC58CC" w:rsidRPr="005775EF" w:rsidRDefault="00AC58CC" w:rsidP="0061641B">
            <w:pPr>
              <w:adjustRightInd w:val="0"/>
              <w:rPr>
                <w:rFonts w:ascii="Times New Roman" w:hAnsi="Times New Roman" w:cs="Times New Roman"/>
                <w:color w:val="000000"/>
                <w:szCs w:val="24"/>
              </w:rPr>
            </w:pPr>
            <w:r>
              <w:rPr>
                <w:rFonts w:ascii="Times New Roman" w:hAnsi="Times New Roman" w:cs="Times New Roman"/>
                <w:color w:val="000000"/>
                <w:szCs w:val="24"/>
              </w:rPr>
              <w:t>Кобилецько-Полянська сільська рада</w:t>
            </w:r>
          </w:p>
        </w:tc>
        <w:tc>
          <w:tcPr>
            <w:tcW w:w="995" w:type="dxa"/>
            <w:tcBorders>
              <w:top w:val="single" w:sz="4" w:space="0" w:color="auto"/>
              <w:left w:val="single" w:sz="4" w:space="0" w:color="auto"/>
              <w:bottom w:val="single" w:sz="4" w:space="0" w:color="auto"/>
              <w:right w:val="single" w:sz="4" w:space="0" w:color="auto"/>
            </w:tcBorders>
            <w:hideMark/>
          </w:tcPr>
          <w:p w14:paraId="2ADD1361" w14:textId="77777777" w:rsidR="00AC58CC" w:rsidRPr="005775EF" w:rsidRDefault="00AC58CC" w:rsidP="0061641B">
            <w:pPr>
              <w:adjustRightInd w:val="0"/>
              <w:jc w:val="center"/>
              <w:rPr>
                <w:rFonts w:ascii="Times New Roman" w:hAnsi="Times New Roman" w:cs="Times New Roman"/>
                <w:color w:val="000000"/>
                <w:szCs w:val="24"/>
              </w:rPr>
            </w:pPr>
            <w:r>
              <w:rPr>
                <w:rFonts w:ascii="Times New Roman" w:hAnsi="Times New Roman" w:cs="Times New Roman"/>
                <w:color w:val="000000"/>
                <w:szCs w:val="24"/>
              </w:rPr>
              <w:t>28</w:t>
            </w:r>
          </w:p>
        </w:tc>
        <w:tc>
          <w:tcPr>
            <w:tcW w:w="4811" w:type="dxa"/>
            <w:tcBorders>
              <w:top w:val="single" w:sz="4" w:space="0" w:color="auto"/>
              <w:left w:val="single" w:sz="4" w:space="0" w:color="auto"/>
              <w:bottom w:val="single" w:sz="4" w:space="0" w:color="auto"/>
              <w:right w:val="single" w:sz="4" w:space="0" w:color="auto"/>
            </w:tcBorders>
            <w:hideMark/>
          </w:tcPr>
          <w:p w14:paraId="7E3D3D90" w14:textId="77777777" w:rsidR="00AC58CC" w:rsidRPr="005775EF" w:rsidRDefault="00AC58CC" w:rsidP="0061641B">
            <w:pPr>
              <w:adjustRightInd w:val="0"/>
              <w:rPr>
                <w:rFonts w:ascii="Times New Roman" w:hAnsi="Times New Roman" w:cs="Times New Roman"/>
                <w:color w:val="000000"/>
                <w:szCs w:val="24"/>
              </w:rPr>
            </w:pPr>
            <w:r w:rsidRPr="005775EF">
              <w:rPr>
                <w:rFonts w:ascii="Times New Roman" w:hAnsi="Times New Roman" w:cs="Times New Roman"/>
                <w:color w:val="000000"/>
                <w:szCs w:val="24"/>
              </w:rPr>
              <w:t>90620, Закарпатська  область, Рахівський район, смт. Кобилецька Поляна, вул. Павлюка, буд. 175</w:t>
            </w:r>
          </w:p>
        </w:tc>
      </w:tr>
      <w:tr w:rsidR="00AC58CC" w14:paraId="5107D58E" w14:textId="77777777" w:rsidTr="00B04647">
        <w:trPr>
          <w:trHeight w:val="20"/>
          <w:tblCellSpacing w:w="0" w:type="dxa"/>
        </w:trPr>
        <w:tc>
          <w:tcPr>
            <w:tcW w:w="539" w:type="dxa"/>
            <w:tcBorders>
              <w:top w:val="single" w:sz="4" w:space="0" w:color="auto"/>
              <w:left w:val="single" w:sz="4" w:space="0" w:color="auto"/>
              <w:bottom w:val="single" w:sz="4" w:space="0" w:color="auto"/>
              <w:right w:val="single" w:sz="4" w:space="0" w:color="auto"/>
            </w:tcBorders>
            <w:vAlign w:val="center"/>
            <w:hideMark/>
          </w:tcPr>
          <w:p w14:paraId="6CA166E9" w14:textId="77777777" w:rsidR="00AC58CC" w:rsidRDefault="00AC58CC" w:rsidP="0061641B">
            <w:pPr>
              <w:spacing w:line="20" w:lineRule="atLeast"/>
              <w:jc w:val="center"/>
              <w:rPr>
                <w:rFonts w:ascii="Times New Roman" w:hAnsi="Times New Roman"/>
                <w:color w:val="000000"/>
                <w:sz w:val="20"/>
              </w:rPr>
            </w:pPr>
            <w:r>
              <w:rPr>
                <w:rFonts w:ascii="Times New Roman" w:hAnsi="Times New Roman"/>
                <w:color w:val="000000"/>
                <w:sz w:val="20"/>
              </w:rPr>
              <w:t>4</w:t>
            </w:r>
          </w:p>
        </w:tc>
        <w:tc>
          <w:tcPr>
            <w:tcW w:w="3284" w:type="dxa"/>
            <w:tcBorders>
              <w:top w:val="single" w:sz="4" w:space="0" w:color="auto"/>
              <w:left w:val="single" w:sz="4" w:space="0" w:color="auto"/>
              <w:bottom w:val="single" w:sz="4" w:space="0" w:color="auto"/>
              <w:right w:val="single" w:sz="4" w:space="0" w:color="auto"/>
            </w:tcBorders>
            <w:hideMark/>
          </w:tcPr>
          <w:p w14:paraId="06F5DC01" w14:textId="77777777" w:rsidR="00AC58CC" w:rsidRPr="005775EF" w:rsidRDefault="00AC58CC" w:rsidP="0061641B">
            <w:pPr>
              <w:adjustRightInd w:val="0"/>
              <w:rPr>
                <w:rFonts w:ascii="Times New Roman" w:hAnsi="Times New Roman" w:cs="Times New Roman"/>
                <w:color w:val="000000"/>
                <w:szCs w:val="24"/>
              </w:rPr>
            </w:pPr>
            <w:r>
              <w:rPr>
                <w:rFonts w:ascii="Times New Roman" w:hAnsi="Times New Roman" w:cs="Times New Roman"/>
                <w:color w:val="000000"/>
                <w:szCs w:val="24"/>
              </w:rPr>
              <w:t>Косівсько-Полянська сільська рада</w:t>
            </w:r>
          </w:p>
        </w:tc>
        <w:tc>
          <w:tcPr>
            <w:tcW w:w="995" w:type="dxa"/>
            <w:tcBorders>
              <w:top w:val="single" w:sz="4" w:space="0" w:color="auto"/>
              <w:left w:val="single" w:sz="4" w:space="0" w:color="auto"/>
              <w:bottom w:val="single" w:sz="4" w:space="0" w:color="auto"/>
              <w:right w:val="single" w:sz="4" w:space="0" w:color="auto"/>
            </w:tcBorders>
          </w:tcPr>
          <w:p w14:paraId="2105C072" w14:textId="77777777" w:rsidR="00AC58CC" w:rsidRPr="005775EF" w:rsidRDefault="00AC58CC" w:rsidP="0061641B">
            <w:pPr>
              <w:adjustRightInd w:val="0"/>
              <w:jc w:val="center"/>
              <w:rPr>
                <w:rFonts w:ascii="Times New Roman" w:hAnsi="Times New Roman" w:cs="Times New Roman"/>
                <w:color w:val="000000"/>
                <w:szCs w:val="24"/>
              </w:rPr>
            </w:pPr>
            <w:r w:rsidRPr="005775EF">
              <w:rPr>
                <w:rFonts w:ascii="Times New Roman" w:hAnsi="Times New Roman" w:cs="Times New Roman"/>
                <w:color w:val="000000"/>
                <w:szCs w:val="24"/>
              </w:rPr>
              <w:t>7</w:t>
            </w:r>
          </w:p>
        </w:tc>
        <w:tc>
          <w:tcPr>
            <w:tcW w:w="4811" w:type="dxa"/>
            <w:tcBorders>
              <w:top w:val="single" w:sz="4" w:space="0" w:color="auto"/>
              <w:left w:val="single" w:sz="4" w:space="0" w:color="auto"/>
              <w:bottom w:val="single" w:sz="4" w:space="0" w:color="auto"/>
              <w:right w:val="single" w:sz="4" w:space="0" w:color="auto"/>
            </w:tcBorders>
            <w:hideMark/>
          </w:tcPr>
          <w:p w14:paraId="74B4A416" w14:textId="77777777" w:rsidR="00AC58CC" w:rsidRPr="005775EF" w:rsidRDefault="00AC58CC" w:rsidP="0061641B">
            <w:pPr>
              <w:adjustRightInd w:val="0"/>
              <w:rPr>
                <w:rFonts w:ascii="Times New Roman" w:hAnsi="Times New Roman" w:cs="Times New Roman"/>
                <w:color w:val="000000"/>
                <w:szCs w:val="24"/>
              </w:rPr>
            </w:pPr>
            <w:r w:rsidRPr="005775EF">
              <w:rPr>
                <w:rFonts w:ascii="Times New Roman" w:hAnsi="Times New Roman" w:cs="Times New Roman"/>
                <w:color w:val="000000"/>
                <w:szCs w:val="24"/>
              </w:rPr>
              <w:t>90621, Закарпатська  область, Рахівський район, с. Косівська Поляна, буд. 254</w:t>
            </w:r>
          </w:p>
        </w:tc>
      </w:tr>
      <w:tr w:rsidR="00AC58CC" w14:paraId="1C2EF5F3" w14:textId="77777777" w:rsidTr="00B04647">
        <w:trPr>
          <w:trHeight w:val="20"/>
          <w:tblCellSpacing w:w="0" w:type="dxa"/>
        </w:trPr>
        <w:tc>
          <w:tcPr>
            <w:tcW w:w="539" w:type="dxa"/>
            <w:tcBorders>
              <w:top w:val="single" w:sz="4" w:space="0" w:color="auto"/>
              <w:left w:val="single" w:sz="4" w:space="0" w:color="auto"/>
              <w:bottom w:val="single" w:sz="4" w:space="0" w:color="auto"/>
              <w:right w:val="single" w:sz="4" w:space="0" w:color="auto"/>
            </w:tcBorders>
            <w:vAlign w:val="center"/>
            <w:hideMark/>
          </w:tcPr>
          <w:p w14:paraId="34988247" w14:textId="77777777" w:rsidR="00AC58CC" w:rsidRDefault="00AC58CC" w:rsidP="0061641B">
            <w:pPr>
              <w:spacing w:line="20" w:lineRule="atLeast"/>
              <w:jc w:val="center"/>
              <w:rPr>
                <w:rFonts w:ascii="Times New Roman" w:hAnsi="Times New Roman"/>
                <w:color w:val="000000"/>
                <w:sz w:val="20"/>
              </w:rPr>
            </w:pPr>
            <w:r>
              <w:rPr>
                <w:rFonts w:ascii="Times New Roman" w:hAnsi="Times New Roman"/>
                <w:color w:val="000000"/>
                <w:sz w:val="20"/>
              </w:rPr>
              <w:t>5</w:t>
            </w:r>
          </w:p>
        </w:tc>
        <w:tc>
          <w:tcPr>
            <w:tcW w:w="3284" w:type="dxa"/>
            <w:tcBorders>
              <w:top w:val="single" w:sz="4" w:space="0" w:color="auto"/>
              <w:left w:val="single" w:sz="4" w:space="0" w:color="auto"/>
              <w:bottom w:val="single" w:sz="4" w:space="0" w:color="auto"/>
              <w:right w:val="single" w:sz="4" w:space="0" w:color="auto"/>
            </w:tcBorders>
            <w:hideMark/>
          </w:tcPr>
          <w:p w14:paraId="59CAA187" w14:textId="77777777" w:rsidR="00AC58CC" w:rsidRPr="005775EF" w:rsidRDefault="00AC58CC" w:rsidP="0061641B">
            <w:pPr>
              <w:adjustRightInd w:val="0"/>
              <w:rPr>
                <w:rFonts w:ascii="Times New Roman" w:hAnsi="Times New Roman" w:cs="Times New Roman"/>
                <w:color w:val="000000"/>
                <w:szCs w:val="24"/>
              </w:rPr>
            </w:pPr>
            <w:r>
              <w:rPr>
                <w:rFonts w:ascii="Times New Roman" w:hAnsi="Times New Roman" w:cs="Times New Roman"/>
                <w:color w:val="000000"/>
                <w:szCs w:val="24"/>
              </w:rPr>
              <w:t>Водицька сільська рада</w:t>
            </w:r>
          </w:p>
        </w:tc>
        <w:tc>
          <w:tcPr>
            <w:tcW w:w="995" w:type="dxa"/>
            <w:tcBorders>
              <w:top w:val="single" w:sz="4" w:space="0" w:color="auto"/>
              <w:left w:val="single" w:sz="4" w:space="0" w:color="auto"/>
              <w:bottom w:val="single" w:sz="4" w:space="0" w:color="auto"/>
              <w:right w:val="single" w:sz="4" w:space="0" w:color="auto"/>
            </w:tcBorders>
          </w:tcPr>
          <w:p w14:paraId="4DA399AD" w14:textId="77777777" w:rsidR="00AC58CC" w:rsidRPr="005775EF" w:rsidRDefault="00AC58CC" w:rsidP="0061641B">
            <w:pPr>
              <w:adjustRightInd w:val="0"/>
              <w:jc w:val="center"/>
              <w:rPr>
                <w:rFonts w:ascii="Times New Roman" w:hAnsi="Times New Roman" w:cs="Times New Roman"/>
                <w:color w:val="000000"/>
                <w:szCs w:val="24"/>
              </w:rPr>
            </w:pPr>
            <w:r>
              <w:rPr>
                <w:rFonts w:ascii="Times New Roman" w:hAnsi="Times New Roman" w:cs="Times New Roman"/>
                <w:color w:val="000000"/>
                <w:szCs w:val="24"/>
              </w:rPr>
              <w:t>28</w:t>
            </w:r>
          </w:p>
        </w:tc>
        <w:tc>
          <w:tcPr>
            <w:tcW w:w="4811" w:type="dxa"/>
            <w:tcBorders>
              <w:top w:val="single" w:sz="4" w:space="0" w:color="auto"/>
              <w:left w:val="single" w:sz="4" w:space="0" w:color="auto"/>
              <w:bottom w:val="single" w:sz="4" w:space="0" w:color="auto"/>
              <w:right w:val="single" w:sz="4" w:space="0" w:color="auto"/>
            </w:tcBorders>
            <w:hideMark/>
          </w:tcPr>
          <w:p w14:paraId="184B4F54" w14:textId="77777777" w:rsidR="00AC58CC" w:rsidRPr="005775EF" w:rsidRDefault="00AC58CC" w:rsidP="0061641B">
            <w:pPr>
              <w:adjustRightInd w:val="0"/>
              <w:rPr>
                <w:rFonts w:ascii="Times New Roman" w:hAnsi="Times New Roman" w:cs="Times New Roman"/>
                <w:color w:val="000000"/>
                <w:szCs w:val="24"/>
              </w:rPr>
            </w:pPr>
            <w:r w:rsidRPr="005775EF">
              <w:rPr>
                <w:rFonts w:ascii="Times New Roman" w:hAnsi="Times New Roman" w:cs="Times New Roman"/>
                <w:color w:val="000000"/>
                <w:szCs w:val="24"/>
              </w:rPr>
              <w:t>90610, Закарпатська  область, Рахівський район, с. Водиця, вул. Богдана Хмельницького, буд. 2</w:t>
            </w:r>
          </w:p>
        </w:tc>
      </w:tr>
      <w:tr w:rsidR="00AC58CC" w14:paraId="53BE22F2" w14:textId="77777777" w:rsidTr="00B04647">
        <w:trPr>
          <w:trHeight w:val="20"/>
          <w:tblCellSpacing w:w="0" w:type="dxa"/>
        </w:trPr>
        <w:tc>
          <w:tcPr>
            <w:tcW w:w="539" w:type="dxa"/>
            <w:tcBorders>
              <w:top w:val="single" w:sz="4" w:space="0" w:color="auto"/>
              <w:left w:val="single" w:sz="4" w:space="0" w:color="auto"/>
              <w:bottom w:val="single" w:sz="4" w:space="0" w:color="auto"/>
              <w:right w:val="single" w:sz="4" w:space="0" w:color="auto"/>
            </w:tcBorders>
            <w:vAlign w:val="center"/>
            <w:hideMark/>
          </w:tcPr>
          <w:p w14:paraId="509E3A1A" w14:textId="77777777" w:rsidR="00AC58CC" w:rsidRDefault="00AC58CC" w:rsidP="0061641B">
            <w:pPr>
              <w:spacing w:line="20" w:lineRule="atLeast"/>
              <w:jc w:val="center"/>
              <w:rPr>
                <w:rFonts w:ascii="Times New Roman" w:hAnsi="Times New Roman"/>
                <w:color w:val="000000"/>
                <w:sz w:val="20"/>
              </w:rPr>
            </w:pPr>
            <w:r>
              <w:rPr>
                <w:rFonts w:ascii="Times New Roman" w:hAnsi="Times New Roman"/>
                <w:color w:val="000000"/>
                <w:sz w:val="20"/>
              </w:rPr>
              <w:t>6</w:t>
            </w:r>
          </w:p>
        </w:tc>
        <w:tc>
          <w:tcPr>
            <w:tcW w:w="3284" w:type="dxa"/>
            <w:tcBorders>
              <w:top w:val="single" w:sz="4" w:space="0" w:color="auto"/>
              <w:left w:val="single" w:sz="4" w:space="0" w:color="auto"/>
              <w:bottom w:val="single" w:sz="4" w:space="0" w:color="auto"/>
              <w:right w:val="single" w:sz="4" w:space="0" w:color="auto"/>
            </w:tcBorders>
            <w:hideMark/>
          </w:tcPr>
          <w:p w14:paraId="6127D494" w14:textId="77777777" w:rsidR="00AC58CC" w:rsidRPr="005775EF" w:rsidRDefault="00AC58CC" w:rsidP="0061641B">
            <w:pPr>
              <w:adjustRightInd w:val="0"/>
              <w:rPr>
                <w:rFonts w:ascii="Times New Roman" w:hAnsi="Times New Roman" w:cs="Times New Roman"/>
                <w:color w:val="000000"/>
                <w:szCs w:val="24"/>
              </w:rPr>
            </w:pPr>
            <w:r>
              <w:rPr>
                <w:rFonts w:ascii="Times New Roman" w:hAnsi="Times New Roman" w:cs="Times New Roman"/>
                <w:color w:val="000000"/>
                <w:szCs w:val="24"/>
              </w:rPr>
              <w:t>Лужанська сільська рада</w:t>
            </w:r>
          </w:p>
        </w:tc>
        <w:tc>
          <w:tcPr>
            <w:tcW w:w="995" w:type="dxa"/>
            <w:tcBorders>
              <w:top w:val="single" w:sz="4" w:space="0" w:color="auto"/>
              <w:left w:val="single" w:sz="4" w:space="0" w:color="auto"/>
              <w:bottom w:val="single" w:sz="4" w:space="0" w:color="auto"/>
              <w:right w:val="single" w:sz="4" w:space="0" w:color="auto"/>
            </w:tcBorders>
          </w:tcPr>
          <w:p w14:paraId="50132980" w14:textId="77777777" w:rsidR="00AC58CC" w:rsidRPr="005775EF" w:rsidRDefault="00AC58CC" w:rsidP="0061641B">
            <w:pPr>
              <w:adjustRightInd w:val="0"/>
              <w:jc w:val="center"/>
              <w:rPr>
                <w:rFonts w:ascii="Times New Roman" w:hAnsi="Times New Roman" w:cs="Times New Roman"/>
                <w:color w:val="000000"/>
                <w:szCs w:val="24"/>
              </w:rPr>
            </w:pPr>
            <w:r>
              <w:rPr>
                <w:rFonts w:ascii="Times New Roman" w:hAnsi="Times New Roman" w:cs="Times New Roman"/>
                <w:color w:val="000000"/>
                <w:szCs w:val="24"/>
              </w:rPr>
              <w:t>10</w:t>
            </w:r>
          </w:p>
        </w:tc>
        <w:tc>
          <w:tcPr>
            <w:tcW w:w="4811" w:type="dxa"/>
            <w:tcBorders>
              <w:top w:val="single" w:sz="4" w:space="0" w:color="auto"/>
              <w:left w:val="single" w:sz="4" w:space="0" w:color="auto"/>
              <w:bottom w:val="single" w:sz="4" w:space="0" w:color="auto"/>
              <w:right w:val="single" w:sz="4" w:space="0" w:color="auto"/>
            </w:tcBorders>
            <w:hideMark/>
          </w:tcPr>
          <w:p w14:paraId="0A2BF762" w14:textId="77777777" w:rsidR="00AC58CC" w:rsidRPr="005775EF" w:rsidRDefault="00AC58CC" w:rsidP="0061641B">
            <w:pPr>
              <w:adjustRightInd w:val="0"/>
              <w:rPr>
                <w:rFonts w:ascii="Times New Roman" w:hAnsi="Times New Roman" w:cs="Times New Roman"/>
                <w:color w:val="000000"/>
                <w:szCs w:val="24"/>
              </w:rPr>
            </w:pPr>
            <w:r w:rsidRPr="005775EF">
              <w:rPr>
                <w:rFonts w:ascii="Times New Roman" w:hAnsi="Times New Roman" w:cs="Times New Roman"/>
                <w:color w:val="000000"/>
                <w:szCs w:val="24"/>
              </w:rPr>
              <w:t>90616, Закарпатська  область, Рахівський район, с. Луг, буд. 107</w:t>
            </w:r>
          </w:p>
        </w:tc>
      </w:tr>
      <w:tr w:rsidR="00AC58CC" w14:paraId="6A037A70" w14:textId="77777777" w:rsidTr="00B04647">
        <w:trPr>
          <w:trHeight w:val="20"/>
          <w:tblCellSpacing w:w="0" w:type="dxa"/>
        </w:trPr>
        <w:tc>
          <w:tcPr>
            <w:tcW w:w="539" w:type="dxa"/>
            <w:tcBorders>
              <w:top w:val="single" w:sz="4" w:space="0" w:color="auto"/>
              <w:left w:val="single" w:sz="4" w:space="0" w:color="auto"/>
              <w:bottom w:val="single" w:sz="4" w:space="0" w:color="auto"/>
              <w:right w:val="single" w:sz="4" w:space="0" w:color="auto"/>
            </w:tcBorders>
            <w:vAlign w:val="center"/>
            <w:hideMark/>
          </w:tcPr>
          <w:p w14:paraId="404F8E88" w14:textId="77777777" w:rsidR="00AC58CC" w:rsidRDefault="00AC58CC" w:rsidP="0061641B">
            <w:pPr>
              <w:spacing w:line="20" w:lineRule="atLeast"/>
              <w:jc w:val="center"/>
              <w:rPr>
                <w:rFonts w:ascii="Times New Roman" w:hAnsi="Times New Roman"/>
                <w:color w:val="000000"/>
                <w:sz w:val="20"/>
              </w:rPr>
            </w:pPr>
            <w:r>
              <w:rPr>
                <w:rFonts w:ascii="Times New Roman" w:hAnsi="Times New Roman"/>
                <w:color w:val="000000"/>
                <w:sz w:val="20"/>
              </w:rPr>
              <w:t>7</w:t>
            </w:r>
          </w:p>
        </w:tc>
        <w:tc>
          <w:tcPr>
            <w:tcW w:w="3284" w:type="dxa"/>
            <w:tcBorders>
              <w:top w:val="single" w:sz="4" w:space="0" w:color="auto"/>
              <w:left w:val="single" w:sz="4" w:space="0" w:color="auto"/>
              <w:bottom w:val="single" w:sz="4" w:space="0" w:color="auto"/>
              <w:right w:val="single" w:sz="4" w:space="0" w:color="auto"/>
            </w:tcBorders>
          </w:tcPr>
          <w:p w14:paraId="471BD178" w14:textId="77777777" w:rsidR="00AC58CC" w:rsidRPr="005775EF" w:rsidRDefault="00AC58CC" w:rsidP="0061641B">
            <w:pPr>
              <w:adjustRightInd w:val="0"/>
              <w:rPr>
                <w:rFonts w:ascii="Times New Roman" w:hAnsi="Times New Roman" w:cs="Times New Roman"/>
                <w:color w:val="000000"/>
                <w:szCs w:val="24"/>
              </w:rPr>
            </w:pPr>
            <w:r>
              <w:rPr>
                <w:rFonts w:ascii="Times New Roman" w:hAnsi="Times New Roman" w:cs="Times New Roman"/>
                <w:color w:val="000000"/>
                <w:szCs w:val="24"/>
              </w:rPr>
              <w:t>Росішківська сільська рада</w:t>
            </w:r>
          </w:p>
        </w:tc>
        <w:tc>
          <w:tcPr>
            <w:tcW w:w="995" w:type="dxa"/>
            <w:tcBorders>
              <w:top w:val="single" w:sz="4" w:space="0" w:color="auto"/>
              <w:left w:val="single" w:sz="4" w:space="0" w:color="auto"/>
              <w:bottom w:val="single" w:sz="4" w:space="0" w:color="auto"/>
              <w:right w:val="single" w:sz="4" w:space="0" w:color="auto"/>
            </w:tcBorders>
          </w:tcPr>
          <w:p w14:paraId="113FCF2C" w14:textId="77777777" w:rsidR="00AC58CC" w:rsidRPr="005775EF" w:rsidRDefault="00AC58CC" w:rsidP="0061641B">
            <w:pPr>
              <w:adjustRightInd w:val="0"/>
              <w:jc w:val="center"/>
              <w:rPr>
                <w:rFonts w:ascii="Times New Roman" w:hAnsi="Times New Roman" w:cs="Times New Roman"/>
                <w:color w:val="000000"/>
                <w:szCs w:val="24"/>
              </w:rPr>
            </w:pPr>
            <w:r w:rsidRPr="005775EF">
              <w:rPr>
                <w:rFonts w:ascii="Times New Roman" w:hAnsi="Times New Roman" w:cs="Times New Roman"/>
                <w:color w:val="000000"/>
                <w:szCs w:val="24"/>
              </w:rPr>
              <w:t>10</w:t>
            </w:r>
          </w:p>
        </w:tc>
        <w:tc>
          <w:tcPr>
            <w:tcW w:w="4811" w:type="dxa"/>
            <w:tcBorders>
              <w:top w:val="single" w:sz="4" w:space="0" w:color="auto"/>
              <w:left w:val="single" w:sz="4" w:space="0" w:color="auto"/>
              <w:bottom w:val="single" w:sz="4" w:space="0" w:color="auto"/>
              <w:right w:val="single" w:sz="4" w:space="0" w:color="auto"/>
            </w:tcBorders>
            <w:hideMark/>
          </w:tcPr>
          <w:p w14:paraId="57FB9802" w14:textId="77777777" w:rsidR="00AC58CC" w:rsidRPr="005775EF" w:rsidRDefault="00AC58CC" w:rsidP="0061641B">
            <w:pPr>
              <w:adjustRightInd w:val="0"/>
              <w:rPr>
                <w:rFonts w:ascii="Times New Roman" w:hAnsi="Times New Roman" w:cs="Times New Roman"/>
                <w:color w:val="000000"/>
                <w:szCs w:val="24"/>
              </w:rPr>
            </w:pPr>
            <w:r w:rsidRPr="005775EF">
              <w:rPr>
                <w:rFonts w:ascii="Times New Roman" w:hAnsi="Times New Roman" w:cs="Times New Roman"/>
                <w:color w:val="000000"/>
                <w:szCs w:val="24"/>
              </w:rPr>
              <w:t>90622, Закарпатська  область, Рахівський район, с. Росішка, буд. 108</w:t>
            </w:r>
          </w:p>
        </w:tc>
      </w:tr>
      <w:tr w:rsidR="00AC58CC" w14:paraId="48143670" w14:textId="77777777" w:rsidTr="00B04647">
        <w:trPr>
          <w:trHeight w:val="20"/>
          <w:tblCellSpacing w:w="0" w:type="dxa"/>
        </w:trPr>
        <w:tc>
          <w:tcPr>
            <w:tcW w:w="539" w:type="dxa"/>
            <w:tcBorders>
              <w:top w:val="single" w:sz="4" w:space="0" w:color="auto"/>
              <w:left w:val="single" w:sz="4" w:space="0" w:color="auto"/>
              <w:bottom w:val="single" w:sz="4" w:space="0" w:color="auto"/>
              <w:right w:val="single" w:sz="4" w:space="0" w:color="auto"/>
            </w:tcBorders>
            <w:vAlign w:val="center"/>
          </w:tcPr>
          <w:p w14:paraId="227D023E" w14:textId="77777777" w:rsidR="00AC58CC" w:rsidRDefault="00AC58CC" w:rsidP="0061641B">
            <w:pPr>
              <w:spacing w:line="20" w:lineRule="atLeast"/>
              <w:jc w:val="center"/>
              <w:rPr>
                <w:rFonts w:ascii="Times New Roman" w:hAnsi="Times New Roman"/>
                <w:color w:val="000000"/>
                <w:sz w:val="20"/>
              </w:rPr>
            </w:pPr>
          </w:p>
        </w:tc>
        <w:tc>
          <w:tcPr>
            <w:tcW w:w="3284" w:type="dxa"/>
            <w:tcBorders>
              <w:top w:val="single" w:sz="4" w:space="0" w:color="auto"/>
              <w:left w:val="single" w:sz="4" w:space="0" w:color="auto"/>
              <w:bottom w:val="single" w:sz="4" w:space="0" w:color="auto"/>
              <w:right w:val="single" w:sz="4" w:space="0" w:color="auto"/>
            </w:tcBorders>
            <w:vAlign w:val="center"/>
            <w:hideMark/>
          </w:tcPr>
          <w:p w14:paraId="30CBB90D" w14:textId="77777777" w:rsidR="00AC58CC" w:rsidRDefault="00AC58CC" w:rsidP="0061641B">
            <w:pPr>
              <w:spacing w:line="20" w:lineRule="atLeast"/>
              <w:jc w:val="both"/>
              <w:rPr>
                <w:rFonts w:ascii="Times New Roman" w:hAnsi="Times New Roman"/>
                <w:color w:val="000000"/>
                <w:sz w:val="20"/>
              </w:rPr>
            </w:pPr>
            <w:r>
              <w:rPr>
                <w:rFonts w:ascii="Times New Roman" w:hAnsi="Times New Roman"/>
                <w:color w:val="000000"/>
                <w:sz w:val="20"/>
              </w:rPr>
              <w:t>разом</w:t>
            </w:r>
          </w:p>
        </w:tc>
        <w:tc>
          <w:tcPr>
            <w:tcW w:w="995" w:type="dxa"/>
            <w:tcBorders>
              <w:top w:val="single" w:sz="4" w:space="0" w:color="auto"/>
              <w:left w:val="single" w:sz="4" w:space="0" w:color="auto"/>
              <w:bottom w:val="single" w:sz="4" w:space="0" w:color="auto"/>
              <w:right w:val="single" w:sz="4" w:space="0" w:color="auto"/>
            </w:tcBorders>
            <w:hideMark/>
          </w:tcPr>
          <w:p w14:paraId="1286E7DD" w14:textId="668888D7" w:rsidR="00AC58CC" w:rsidRDefault="00B04647" w:rsidP="0061641B">
            <w:pPr>
              <w:spacing w:line="20" w:lineRule="atLeast"/>
              <w:jc w:val="center"/>
              <w:rPr>
                <w:rFonts w:ascii="Times New Roman" w:hAnsi="Times New Roman"/>
                <w:color w:val="000000"/>
                <w:sz w:val="24"/>
              </w:rPr>
            </w:pPr>
            <w:r>
              <w:rPr>
                <w:rFonts w:ascii="Times New Roman" w:hAnsi="Times New Roman"/>
                <w:color w:val="000000"/>
                <w:sz w:val="24"/>
              </w:rPr>
              <w:t>9</w:t>
            </w:r>
            <w:r w:rsidR="00C20FFB">
              <w:rPr>
                <w:rFonts w:ascii="Times New Roman" w:hAnsi="Times New Roman"/>
                <w:color w:val="000000"/>
                <w:sz w:val="24"/>
              </w:rPr>
              <w:t>7</w:t>
            </w:r>
          </w:p>
        </w:tc>
        <w:tc>
          <w:tcPr>
            <w:tcW w:w="4811" w:type="dxa"/>
            <w:tcBorders>
              <w:top w:val="single" w:sz="4" w:space="0" w:color="auto"/>
              <w:left w:val="single" w:sz="4" w:space="0" w:color="auto"/>
              <w:bottom w:val="single" w:sz="4" w:space="0" w:color="auto"/>
              <w:right w:val="single" w:sz="4" w:space="0" w:color="auto"/>
            </w:tcBorders>
            <w:vAlign w:val="center"/>
          </w:tcPr>
          <w:p w14:paraId="5C79CF57" w14:textId="77777777" w:rsidR="00AC58CC" w:rsidRDefault="00AC58CC" w:rsidP="0061641B">
            <w:pPr>
              <w:spacing w:line="20" w:lineRule="atLeast"/>
              <w:rPr>
                <w:rFonts w:ascii="Times New Roman" w:hAnsi="Times New Roman"/>
                <w:color w:val="000000"/>
                <w:sz w:val="20"/>
              </w:rPr>
            </w:pPr>
          </w:p>
        </w:tc>
      </w:tr>
    </w:tbl>
    <w:p w14:paraId="4A794DDD" w14:textId="77777777" w:rsidR="00AC58CC" w:rsidRDefault="00AC58CC"/>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AC58CC" w:rsidRPr="00315C8F" w14:paraId="5349BA54" w14:textId="77777777" w:rsidTr="0061641B">
        <w:tc>
          <w:tcPr>
            <w:tcW w:w="4732" w:type="dxa"/>
          </w:tcPr>
          <w:p w14:paraId="2AACF5B2" w14:textId="77777777" w:rsidR="00AC58CC" w:rsidRPr="00315C8F" w:rsidRDefault="00AC58CC" w:rsidP="0061641B">
            <w:pPr>
              <w:spacing w:after="0" w:line="240" w:lineRule="auto"/>
              <w:rPr>
                <w:rFonts w:ascii="Times New Roman" w:hAnsi="Times New Roman" w:cs="Times New Roman"/>
                <w:b/>
                <w:bCs/>
                <w:caps/>
                <w:color w:val="000000" w:themeColor="text1"/>
                <w:sz w:val="24"/>
                <w:szCs w:val="24"/>
              </w:rPr>
            </w:pPr>
            <w:r w:rsidRPr="00315C8F">
              <w:rPr>
                <w:rFonts w:ascii="Times New Roman" w:hAnsi="Times New Roman" w:cs="Times New Roman"/>
                <w:b/>
                <w:bCs/>
                <w:caps/>
                <w:color w:val="000000" w:themeColor="text1"/>
                <w:sz w:val="24"/>
                <w:szCs w:val="24"/>
              </w:rPr>
              <w:t>ЗАМОВНИК:</w:t>
            </w:r>
          </w:p>
        </w:tc>
        <w:tc>
          <w:tcPr>
            <w:tcW w:w="4731" w:type="dxa"/>
          </w:tcPr>
          <w:p w14:paraId="485A8268" w14:textId="77777777" w:rsidR="00AC58CC" w:rsidRPr="00315C8F" w:rsidRDefault="00AC58CC" w:rsidP="0061641B">
            <w:pPr>
              <w:spacing w:after="0" w:line="240" w:lineRule="auto"/>
              <w:rPr>
                <w:rFonts w:ascii="Times New Roman" w:hAnsi="Times New Roman" w:cs="Times New Roman"/>
                <w:b/>
                <w:bCs/>
                <w:caps/>
                <w:color w:val="000000" w:themeColor="text1"/>
                <w:sz w:val="24"/>
                <w:szCs w:val="24"/>
              </w:rPr>
            </w:pPr>
            <w:r w:rsidRPr="00315C8F">
              <w:rPr>
                <w:rFonts w:ascii="Times New Roman" w:hAnsi="Times New Roman" w:cs="Times New Roman"/>
                <w:b/>
                <w:bCs/>
                <w:caps/>
                <w:color w:val="000000" w:themeColor="text1"/>
                <w:sz w:val="24"/>
                <w:szCs w:val="24"/>
              </w:rPr>
              <w:t>Постачальник:</w:t>
            </w:r>
          </w:p>
        </w:tc>
      </w:tr>
    </w:tbl>
    <w:p w14:paraId="4E7E0D98" w14:textId="77777777" w:rsidR="00AC58CC" w:rsidRDefault="00AC58CC"/>
    <w:p w14:paraId="54DC5B55" w14:textId="77777777" w:rsidR="00AC58CC" w:rsidRPr="00634DE1" w:rsidRDefault="00AC58CC" w:rsidP="00AC58CC">
      <w:pPr>
        <w:rPr>
          <w:rFonts w:ascii="Times New Roman" w:hAnsi="Times New Roman" w:cs="Times New Roman"/>
          <w:sz w:val="24"/>
        </w:rPr>
      </w:pPr>
      <w:r w:rsidRPr="00634DE1">
        <w:rPr>
          <w:rFonts w:ascii="Times New Roman" w:hAnsi="Times New Roman" w:cs="Times New Roman"/>
          <w:sz w:val="24"/>
        </w:rPr>
        <w:t>Великобичківська селищна рада</w:t>
      </w:r>
    </w:p>
    <w:p w14:paraId="24A8A0ED" w14:textId="77777777" w:rsidR="00AC58CC" w:rsidRPr="00634DE1" w:rsidRDefault="00AC58CC" w:rsidP="00AC58CC">
      <w:pPr>
        <w:rPr>
          <w:rFonts w:ascii="Times New Roman" w:hAnsi="Times New Roman" w:cs="Times New Roman"/>
          <w:sz w:val="24"/>
        </w:rPr>
      </w:pPr>
      <w:r w:rsidRPr="00634DE1">
        <w:rPr>
          <w:rFonts w:ascii="Times New Roman" w:hAnsi="Times New Roman" w:cs="Times New Roman"/>
          <w:sz w:val="24"/>
        </w:rPr>
        <w:t xml:space="preserve">90615, смт.Великий Бичків, </w:t>
      </w:r>
    </w:p>
    <w:p w14:paraId="74325DCA" w14:textId="77777777" w:rsidR="00AC58CC" w:rsidRPr="00634DE1" w:rsidRDefault="00AC58CC" w:rsidP="00AC58CC">
      <w:pPr>
        <w:rPr>
          <w:rFonts w:ascii="Times New Roman" w:hAnsi="Times New Roman" w:cs="Times New Roman"/>
          <w:sz w:val="24"/>
        </w:rPr>
      </w:pPr>
      <w:r w:rsidRPr="00634DE1">
        <w:rPr>
          <w:rFonts w:ascii="Times New Roman" w:hAnsi="Times New Roman" w:cs="Times New Roman"/>
          <w:sz w:val="24"/>
        </w:rPr>
        <w:t>вул. Грушевського,108</w:t>
      </w:r>
    </w:p>
    <w:p w14:paraId="4B450957" w14:textId="43E74A02" w:rsidR="00AC58CC" w:rsidRPr="00634DE1" w:rsidRDefault="00AC58CC" w:rsidP="00AC58CC">
      <w:pPr>
        <w:rPr>
          <w:rFonts w:ascii="Times New Roman" w:hAnsi="Times New Roman" w:cs="Times New Roman"/>
          <w:sz w:val="24"/>
        </w:rPr>
      </w:pPr>
      <w:r w:rsidRPr="00634DE1">
        <w:rPr>
          <w:rFonts w:ascii="Times New Roman" w:hAnsi="Times New Roman" w:cs="Times New Roman"/>
          <w:sz w:val="24"/>
        </w:rPr>
        <w:t xml:space="preserve">р/р </w:t>
      </w:r>
      <w:r w:rsidRPr="00634DE1">
        <w:rPr>
          <w:rFonts w:ascii="Times New Roman" w:hAnsi="Times New Roman" w:cs="Times New Roman"/>
          <w:sz w:val="24"/>
          <w:lang w:val="en-US"/>
        </w:rPr>
        <w:t>UA</w:t>
      </w:r>
      <w:r w:rsidR="004B7A5D">
        <w:rPr>
          <w:rFonts w:ascii="Times New Roman" w:hAnsi="Times New Roman"/>
          <w:sz w:val="24"/>
          <w:szCs w:val="24"/>
        </w:rPr>
        <w:t>128201720344210151000029783</w:t>
      </w:r>
    </w:p>
    <w:p w14:paraId="32842B4B" w14:textId="77777777" w:rsidR="00AC58CC" w:rsidRPr="00634DE1" w:rsidRDefault="00AC58CC" w:rsidP="00AC58CC">
      <w:pPr>
        <w:rPr>
          <w:rFonts w:ascii="Times New Roman" w:hAnsi="Times New Roman" w:cs="Times New Roman"/>
          <w:sz w:val="24"/>
        </w:rPr>
      </w:pPr>
      <w:r w:rsidRPr="00634DE1">
        <w:rPr>
          <w:rFonts w:ascii="Times New Roman" w:hAnsi="Times New Roman" w:cs="Times New Roman"/>
          <w:sz w:val="24"/>
        </w:rPr>
        <w:t>ДКСУ м. Київ</w:t>
      </w:r>
    </w:p>
    <w:p w14:paraId="137DAA2D" w14:textId="77777777" w:rsidR="00AC58CC" w:rsidRPr="00634DE1" w:rsidRDefault="00AC58CC" w:rsidP="00AC58CC">
      <w:pPr>
        <w:rPr>
          <w:rFonts w:ascii="Times New Roman" w:hAnsi="Times New Roman" w:cs="Times New Roman"/>
          <w:sz w:val="24"/>
        </w:rPr>
      </w:pPr>
      <w:r w:rsidRPr="00634DE1">
        <w:rPr>
          <w:rFonts w:ascii="Times New Roman" w:hAnsi="Times New Roman" w:cs="Times New Roman"/>
          <w:sz w:val="24"/>
        </w:rPr>
        <w:t>Код за ЄДРПОУ 04351446</w:t>
      </w:r>
    </w:p>
    <w:p w14:paraId="56F6303A" w14:textId="77777777" w:rsidR="00AC58CC" w:rsidRPr="00634DE1" w:rsidRDefault="00AC58CC" w:rsidP="00AC58CC">
      <w:pPr>
        <w:rPr>
          <w:rFonts w:ascii="Times New Roman" w:hAnsi="Times New Roman" w:cs="Times New Roman"/>
          <w:sz w:val="24"/>
        </w:rPr>
      </w:pPr>
    </w:p>
    <w:p w14:paraId="3DA4FD88" w14:textId="77777777" w:rsidR="00AC58CC" w:rsidRPr="00634DE1" w:rsidRDefault="00AC58CC" w:rsidP="00AC58CC">
      <w:pPr>
        <w:shd w:val="clear" w:color="auto" w:fill="FFFFFF"/>
        <w:ind w:hanging="141"/>
        <w:jc w:val="both"/>
        <w:rPr>
          <w:rFonts w:ascii="Times New Roman" w:hAnsi="Times New Roman" w:cs="Times New Roman"/>
          <w:b/>
          <w:sz w:val="24"/>
        </w:rPr>
      </w:pPr>
    </w:p>
    <w:p w14:paraId="7D9F29C9" w14:textId="77777777" w:rsidR="00AC58CC" w:rsidRPr="00634DE1" w:rsidRDefault="00AC58CC" w:rsidP="00AC58CC">
      <w:pPr>
        <w:shd w:val="clear" w:color="auto" w:fill="FFFFFF"/>
        <w:ind w:hanging="141"/>
        <w:jc w:val="both"/>
        <w:rPr>
          <w:rFonts w:ascii="Times New Roman" w:hAnsi="Times New Roman" w:cs="Times New Roman"/>
          <w:b/>
          <w:sz w:val="24"/>
        </w:rPr>
      </w:pPr>
    </w:p>
    <w:p w14:paraId="5E130CFD" w14:textId="77777777" w:rsidR="00AC58CC" w:rsidRPr="00634DE1" w:rsidRDefault="00AC58CC" w:rsidP="00AC58CC">
      <w:pPr>
        <w:shd w:val="clear" w:color="auto" w:fill="FFFFFF"/>
        <w:rPr>
          <w:rFonts w:ascii="Times New Roman" w:hAnsi="Times New Roman" w:cs="Times New Roman"/>
          <w:b/>
          <w:sz w:val="24"/>
        </w:rPr>
      </w:pPr>
      <w:r w:rsidRPr="00634DE1">
        <w:rPr>
          <w:rFonts w:ascii="Times New Roman" w:hAnsi="Times New Roman" w:cs="Times New Roman"/>
          <w:b/>
          <w:sz w:val="24"/>
        </w:rPr>
        <w:t xml:space="preserve">Селищний голова </w:t>
      </w:r>
    </w:p>
    <w:p w14:paraId="1BE62140" w14:textId="77777777" w:rsidR="00AC58CC" w:rsidRPr="00634DE1" w:rsidRDefault="00AC58CC" w:rsidP="00AC58CC">
      <w:pPr>
        <w:ind w:hanging="141"/>
        <w:jc w:val="both"/>
        <w:rPr>
          <w:rFonts w:ascii="Times New Roman" w:hAnsi="Times New Roman" w:cs="Times New Roman"/>
          <w:b/>
          <w:color w:val="000000"/>
          <w:sz w:val="24"/>
        </w:rPr>
      </w:pPr>
    </w:p>
    <w:p w14:paraId="669657D5" w14:textId="77777777" w:rsidR="00AC58CC" w:rsidRPr="00634DE1" w:rsidRDefault="00AC58CC" w:rsidP="00AC58CC">
      <w:pPr>
        <w:ind w:hanging="141"/>
        <w:jc w:val="both"/>
        <w:rPr>
          <w:rFonts w:ascii="Times New Roman" w:hAnsi="Times New Roman" w:cs="Times New Roman"/>
          <w:b/>
          <w:color w:val="000000"/>
          <w:sz w:val="24"/>
        </w:rPr>
      </w:pPr>
      <w:r w:rsidRPr="00634DE1">
        <w:rPr>
          <w:rFonts w:ascii="Times New Roman" w:hAnsi="Times New Roman" w:cs="Times New Roman"/>
          <w:b/>
          <w:color w:val="000000"/>
          <w:sz w:val="24"/>
        </w:rPr>
        <w:t>_____________________    Олег Б</w:t>
      </w:r>
      <w:r w:rsidR="006D5E65">
        <w:rPr>
          <w:rFonts w:ascii="Times New Roman" w:hAnsi="Times New Roman" w:cs="Times New Roman"/>
          <w:b/>
          <w:color w:val="000000"/>
          <w:sz w:val="24"/>
        </w:rPr>
        <w:t>УРСА</w:t>
      </w:r>
    </w:p>
    <w:sectPr w:rsidR="00AC58CC" w:rsidRPr="00634DE1" w:rsidSect="00EB114F">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4F"/>
    <w:rsid w:val="0004494B"/>
    <w:rsid w:val="00115DCC"/>
    <w:rsid w:val="00143C78"/>
    <w:rsid w:val="00372A1E"/>
    <w:rsid w:val="0038452C"/>
    <w:rsid w:val="0047131A"/>
    <w:rsid w:val="004A1A54"/>
    <w:rsid w:val="004B7A5D"/>
    <w:rsid w:val="00663A4B"/>
    <w:rsid w:val="006D5E65"/>
    <w:rsid w:val="0074118B"/>
    <w:rsid w:val="008A0194"/>
    <w:rsid w:val="00AC58CC"/>
    <w:rsid w:val="00B04647"/>
    <w:rsid w:val="00C20FFB"/>
    <w:rsid w:val="00C75792"/>
    <w:rsid w:val="00DE1E8F"/>
    <w:rsid w:val="00F852B7"/>
    <w:rsid w:val="00FA5D39"/>
    <w:rsid w:val="00FB64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1E69"/>
  <w15:chartTrackingRefBased/>
  <w15:docId w15:val="{3886CC4E-508F-4D6A-85B6-B98BA920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18B"/>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AC58CC"/>
    <w:pPr>
      <w:suppressAutoHyphens/>
      <w:spacing w:after="120" w:line="276" w:lineRule="auto"/>
      <w:ind w:left="283"/>
    </w:pPr>
    <w:rPr>
      <w:rFonts w:ascii="Symbol" w:eastAsia="Symbol" w:hAnsi="Symbol" w:cs="Tahoma"/>
      <w:sz w:val="16"/>
      <w:szCs w:val="16"/>
      <w:lang w:val="x-none" w:eastAsia="zh-CN"/>
    </w:rPr>
  </w:style>
  <w:style w:type="paragraph" w:styleId="a3">
    <w:name w:val="Balloon Text"/>
    <w:basedOn w:val="a"/>
    <w:link w:val="a4"/>
    <w:uiPriority w:val="99"/>
    <w:semiHidden/>
    <w:unhideWhenUsed/>
    <w:rsid w:val="00B0464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4647"/>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13870</Words>
  <Characters>7906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cp:lastModifiedBy>
  <cp:revision>16</cp:revision>
  <cp:lastPrinted>2023-05-04T08:14:00Z</cp:lastPrinted>
  <dcterms:created xsi:type="dcterms:W3CDTF">2023-04-25T12:16:00Z</dcterms:created>
  <dcterms:modified xsi:type="dcterms:W3CDTF">2023-06-27T13:29:00Z</dcterms:modified>
</cp:coreProperties>
</file>