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60CF" w14:textId="77777777" w:rsidR="00974CF0" w:rsidRPr="00B0642E" w:rsidRDefault="00974CF0" w:rsidP="00974CF0">
      <w:pPr>
        <w:spacing w:after="0" w:line="240" w:lineRule="auto"/>
        <w:jc w:val="center"/>
        <w:rPr>
          <w:rFonts w:ascii="Times New Roman" w:hAnsi="Times New Roman"/>
          <w:b/>
          <w:i/>
          <w:color w:val="00000A"/>
          <w:sz w:val="28"/>
          <w:szCs w:val="24"/>
        </w:rPr>
      </w:pPr>
      <w:r w:rsidRPr="00B0642E">
        <w:rPr>
          <w:rFonts w:ascii="Times New Roman" w:hAnsi="Times New Roman"/>
          <w:b/>
          <w:i/>
          <w:color w:val="00000A"/>
          <w:sz w:val="28"/>
          <w:szCs w:val="24"/>
        </w:rPr>
        <w:t>8 ДЕРЖАВНИЙ ПОЖЕЖНО-РЯТУВАЛЬНИЙ ЗАГІН ГОЛОВНОГО</w:t>
      </w:r>
    </w:p>
    <w:p w14:paraId="1788A0FF" w14:textId="77777777" w:rsidR="00974CF0" w:rsidRPr="00B0642E" w:rsidRDefault="00974CF0" w:rsidP="00974CF0">
      <w:pPr>
        <w:spacing w:after="0" w:line="240" w:lineRule="auto"/>
        <w:jc w:val="center"/>
        <w:rPr>
          <w:rFonts w:ascii="Times New Roman" w:hAnsi="Times New Roman"/>
          <w:b/>
          <w:i/>
          <w:color w:val="00000A"/>
          <w:sz w:val="28"/>
          <w:szCs w:val="24"/>
        </w:rPr>
      </w:pPr>
      <w:r w:rsidRPr="00B0642E">
        <w:rPr>
          <w:rFonts w:ascii="Times New Roman" w:hAnsi="Times New Roman"/>
          <w:b/>
          <w:i/>
          <w:color w:val="00000A"/>
          <w:sz w:val="28"/>
          <w:szCs w:val="24"/>
        </w:rPr>
        <w:t>УПРАВЛІННЯ ДЕРЖАВНОЇ СЛУЖБИ УКРАЇНИ</w:t>
      </w:r>
    </w:p>
    <w:p w14:paraId="6F950829" w14:textId="77777777" w:rsidR="00974CF0" w:rsidRPr="00B0642E" w:rsidRDefault="00974CF0" w:rsidP="00974CF0">
      <w:pPr>
        <w:spacing w:after="0" w:line="240" w:lineRule="auto"/>
        <w:jc w:val="center"/>
        <w:rPr>
          <w:rFonts w:ascii="Times New Roman" w:hAnsi="Times New Roman"/>
          <w:b/>
          <w:i/>
          <w:color w:val="00000A"/>
          <w:sz w:val="28"/>
          <w:szCs w:val="24"/>
        </w:rPr>
      </w:pPr>
      <w:r w:rsidRPr="00B0642E">
        <w:rPr>
          <w:rFonts w:ascii="Times New Roman" w:hAnsi="Times New Roman"/>
          <w:b/>
          <w:i/>
          <w:color w:val="00000A"/>
          <w:sz w:val="28"/>
          <w:szCs w:val="24"/>
        </w:rPr>
        <w:t>З НАДЗВИЧАЙНИХ СИТУАЦІЙ В ОДЕСЬКІЙ ОБЛАСТІ</w:t>
      </w:r>
    </w:p>
    <w:p w14:paraId="43670F92" w14:textId="77777777" w:rsidR="00974CF0" w:rsidRPr="00AB3C1F" w:rsidRDefault="00974CF0" w:rsidP="00974CF0">
      <w:pPr>
        <w:keepNext/>
        <w:spacing w:after="0" w:line="240" w:lineRule="auto"/>
        <w:jc w:val="center"/>
        <w:rPr>
          <w:rFonts w:ascii="Times New Roman" w:hAnsi="Times New Roman"/>
          <w:color w:val="00000A"/>
          <w:sz w:val="24"/>
          <w:szCs w:val="24"/>
        </w:rPr>
      </w:pPr>
      <w:r w:rsidRPr="00B0642E">
        <w:rPr>
          <w:rFonts w:ascii="Times New Roman" w:hAnsi="Times New Roman"/>
          <w:b/>
          <w:i/>
          <w:color w:val="00000A"/>
          <w:sz w:val="28"/>
          <w:szCs w:val="24"/>
        </w:rPr>
        <w:t>(8 ДПРЗ ГУ ДСНС України в Одеській області</w:t>
      </w:r>
      <w:r w:rsidRPr="00AB3C1F">
        <w:rPr>
          <w:rFonts w:ascii="Times New Roman" w:hAnsi="Times New Roman"/>
          <w:color w:val="00000A"/>
          <w:sz w:val="24"/>
          <w:szCs w:val="24"/>
        </w:rPr>
        <w:t>)</w:t>
      </w:r>
    </w:p>
    <w:p w14:paraId="63CD257C" w14:textId="77777777" w:rsidR="00974CF0" w:rsidRPr="00AB3C1F" w:rsidRDefault="00974CF0" w:rsidP="00974CF0">
      <w:pPr>
        <w:spacing w:before="100" w:beforeAutospacing="1" w:after="0" w:line="240" w:lineRule="auto"/>
        <w:rPr>
          <w:rFonts w:ascii="Times New Roman" w:hAnsi="Times New Roman"/>
          <w:color w:val="00000A"/>
          <w:sz w:val="24"/>
          <w:szCs w:val="24"/>
        </w:rPr>
      </w:pPr>
    </w:p>
    <w:tbl>
      <w:tblPr>
        <w:tblW w:w="9923" w:type="dxa"/>
        <w:tblCellSpacing w:w="0" w:type="dxa"/>
        <w:tblCellMar>
          <w:top w:w="105" w:type="dxa"/>
          <w:left w:w="105" w:type="dxa"/>
          <w:bottom w:w="105" w:type="dxa"/>
          <w:right w:w="105" w:type="dxa"/>
        </w:tblCellMar>
        <w:tblLook w:val="04A0" w:firstRow="1" w:lastRow="0" w:firstColumn="1" w:lastColumn="0" w:noHBand="0" w:noVBand="1"/>
      </w:tblPr>
      <w:tblGrid>
        <w:gridCol w:w="4953"/>
        <w:gridCol w:w="4970"/>
      </w:tblGrid>
      <w:tr w:rsidR="00974CF0" w:rsidRPr="00AB3C1F" w14:paraId="0016D24A" w14:textId="77777777" w:rsidTr="00D07489">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023F0E5"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0DDD5BC8" w14:textId="77777777" w:rsidR="00974CF0" w:rsidRPr="00AB3C1F" w:rsidRDefault="00974CF0" w:rsidP="00D07489">
            <w:pPr>
              <w:spacing w:before="100" w:beforeAutospacing="1" w:after="119" w:line="288" w:lineRule="auto"/>
              <w:rPr>
                <w:rFonts w:ascii="Times New Roman" w:hAnsi="Times New Roman"/>
                <w:color w:val="00000A"/>
                <w:sz w:val="24"/>
                <w:szCs w:val="24"/>
              </w:rPr>
            </w:pPr>
            <w:r w:rsidRPr="00AB3C1F">
              <w:rPr>
                <w:rFonts w:ascii="Times New Roman" w:hAnsi="Times New Roman"/>
                <w:color w:val="00000A"/>
                <w:sz w:val="24"/>
                <w:szCs w:val="24"/>
              </w:rPr>
              <w:t>ЗАТВЕРДЖЕНО</w:t>
            </w:r>
          </w:p>
        </w:tc>
      </w:tr>
      <w:tr w:rsidR="00974CF0" w:rsidRPr="00AB3C1F" w14:paraId="7F9D98E7" w14:textId="77777777" w:rsidTr="00D07489">
        <w:trPr>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068E1111"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133164CA" w14:textId="77777777" w:rsidR="00974CF0" w:rsidRPr="00AB3C1F" w:rsidRDefault="00974CF0" w:rsidP="00D07489">
            <w:pPr>
              <w:spacing w:before="100" w:beforeAutospacing="1" w:after="119" w:line="288" w:lineRule="auto"/>
              <w:rPr>
                <w:rFonts w:ascii="Times New Roman" w:hAnsi="Times New Roman"/>
                <w:color w:val="00000A"/>
                <w:sz w:val="24"/>
                <w:szCs w:val="24"/>
              </w:rPr>
            </w:pPr>
            <w:r>
              <w:rPr>
                <w:rFonts w:ascii="Times New Roman" w:hAnsi="Times New Roman"/>
                <w:color w:val="00000A"/>
                <w:sz w:val="24"/>
                <w:szCs w:val="24"/>
              </w:rPr>
              <w:t>Протокол</w:t>
            </w:r>
            <w:r w:rsidRPr="00AB3C1F">
              <w:rPr>
                <w:rFonts w:ascii="Times New Roman" w:hAnsi="Times New Roman"/>
                <w:color w:val="00000A"/>
                <w:sz w:val="24"/>
                <w:szCs w:val="24"/>
              </w:rPr>
              <w:t xml:space="preserve"> Уповноваженої особи</w:t>
            </w:r>
          </w:p>
          <w:p w14:paraId="68F44F93" w14:textId="77777777" w:rsidR="00974CF0" w:rsidRPr="00AB3C1F" w:rsidRDefault="00974CF0" w:rsidP="00D07489">
            <w:pPr>
              <w:spacing w:before="100" w:beforeAutospacing="1" w:after="119" w:line="288" w:lineRule="auto"/>
              <w:rPr>
                <w:rFonts w:ascii="Times New Roman" w:hAnsi="Times New Roman"/>
                <w:color w:val="00000A"/>
                <w:sz w:val="24"/>
                <w:szCs w:val="24"/>
              </w:rPr>
            </w:pPr>
            <w:r w:rsidRPr="00AB3C1F">
              <w:rPr>
                <w:rFonts w:ascii="Times New Roman" w:hAnsi="Times New Roman"/>
                <w:color w:val="00000A"/>
                <w:sz w:val="24"/>
                <w:szCs w:val="24"/>
              </w:rPr>
              <w:t>8 ДПРЗ ГУ ДСНС України в Одеській області</w:t>
            </w:r>
          </w:p>
        </w:tc>
      </w:tr>
      <w:tr w:rsidR="00974CF0" w:rsidRPr="00AB3C1F" w14:paraId="58EB56D5" w14:textId="77777777" w:rsidTr="00D07489">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BFFD020" w14:textId="3C5E92E4"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7FE03F5A" w14:textId="344B65A5" w:rsidR="00974CF0" w:rsidRPr="00AB3C1F" w:rsidRDefault="00481039" w:rsidP="009F01F5">
            <w:pPr>
              <w:spacing w:before="100" w:beforeAutospacing="1" w:after="119" w:line="288" w:lineRule="auto"/>
              <w:rPr>
                <w:rFonts w:ascii="Times New Roman" w:hAnsi="Times New Roman"/>
                <w:color w:val="00000A"/>
                <w:sz w:val="24"/>
                <w:szCs w:val="24"/>
              </w:rPr>
            </w:pPr>
            <w:r>
              <w:rPr>
                <w:noProof/>
                <w:lang w:val="ru-RU"/>
              </w:rPr>
              <w:drawing>
                <wp:anchor distT="0" distB="0" distL="114300" distR="114300" simplePos="0" relativeHeight="251659264" behindDoc="0" locked="0" layoutInCell="1" allowOverlap="1" wp14:anchorId="43BCFB2C" wp14:editId="6B6F730A">
                  <wp:simplePos x="0" y="0"/>
                  <wp:positionH relativeFrom="column">
                    <wp:posOffset>8255</wp:posOffset>
                  </wp:positionH>
                  <wp:positionV relativeFrom="paragraph">
                    <wp:posOffset>100965</wp:posOffset>
                  </wp:positionV>
                  <wp:extent cx="1454785" cy="675640"/>
                  <wp:effectExtent l="0" t="0" r="0" b="0"/>
                  <wp:wrapNone/>
                  <wp:docPr id="1" name="Рисунок 1" descr="Описание: C:\Users\Valeriy_8\Desktop\ААА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aleriy_8\Desktop\АААА.jpeg"/>
                          <pic:cNvPicPr>
                            <a:picLocks noChangeAspect="1" noChangeArrowheads="1"/>
                          </pic:cNvPicPr>
                        </pic:nvPicPr>
                        <pic:blipFill>
                          <a:blip r:embed="rId9">
                            <a:extLst>
                              <a:ext uri="{28A0092B-C50C-407E-A947-70E740481C1C}">
                                <a14:useLocalDpi xmlns:a14="http://schemas.microsoft.com/office/drawing/2010/main" val="0"/>
                              </a:ext>
                            </a:extLst>
                          </a:blip>
                          <a:srcRect l="53764" t="53358" r="27560" b="34042"/>
                          <a:stretch>
                            <a:fillRect/>
                          </a:stretch>
                        </pic:blipFill>
                        <pic:spPr bwMode="auto">
                          <a:xfrm>
                            <a:off x="0" y="0"/>
                            <a:ext cx="145478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CF0" w:rsidRPr="00AB3C1F">
              <w:rPr>
                <w:rFonts w:ascii="Times New Roman" w:hAnsi="Times New Roman"/>
                <w:color w:val="00000A"/>
                <w:sz w:val="24"/>
                <w:szCs w:val="24"/>
              </w:rPr>
              <w:t>від "</w:t>
            </w:r>
            <w:r>
              <w:rPr>
                <w:rFonts w:ascii="Times New Roman" w:hAnsi="Times New Roman"/>
                <w:color w:val="00000A"/>
                <w:sz w:val="24"/>
                <w:szCs w:val="24"/>
                <w:u w:val="single"/>
              </w:rPr>
              <w:t>27</w:t>
            </w:r>
            <w:r w:rsidR="00974CF0" w:rsidRPr="00A00856">
              <w:rPr>
                <w:rFonts w:ascii="Times New Roman" w:hAnsi="Times New Roman"/>
                <w:color w:val="00000A"/>
                <w:sz w:val="24"/>
                <w:szCs w:val="24"/>
              </w:rPr>
              <w:t xml:space="preserve">" </w:t>
            </w:r>
            <w:r>
              <w:rPr>
                <w:rFonts w:ascii="Times New Roman" w:hAnsi="Times New Roman"/>
                <w:color w:val="00000A"/>
                <w:sz w:val="24"/>
                <w:szCs w:val="24"/>
                <w:u w:val="single"/>
              </w:rPr>
              <w:t>березня</w:t>
            </w:r>
            <w:r w:rsidR="00974CF0" w:rsidRPr="00A00856">
              <w:rPr>
                <w:rFonts w:ascii="Times New Roman" w:hAnsi="Times New Roman"/>
                <w:color w:val="00000A"/>
                <w:sz w:val="24"/>
                <w:szCs w:val="24"/>
              </w:rPr>
              <w:t xml:space="preserve"> 202</w:t>
            </w:r>
            <w:r>
              <w:rPr>
                <w:rFonts w:ascii="Times New Roman" w:hAnsi="Times New Roman"/>
                <w:color w:val="00000A"/>
                <w:sz w:val="24"/>
                <w:szCs w:val="24"/>
              </w:rPr>
              <w:t>4</w:t>
            </w:r>
            <w:r w:rsidR="00974CF0" w:rsidRPr="00A00856">
              <w:rPr>
                <w:rFonts w:ascii="Times New Roman" w:hAnsi="Times New Roman"/>
                <w:color w:val="00000A"/>
                <w:sz w:val="24"/>
                <w:szCs w:val="24"/>
              </w:rPr>
              <w:t xml:space="preserve"> року № </w:t>
            </w:r>
            <w:r w:rsidR="009F01F5">
              <w:rPr>
                <w:rFonts w:ascii="Times New Roman" w:hAnsi="Times New Roman"/>
                <w:color w:val="00000A"/>
                <w:sz w:val="24"/>
                <w:szCs w:val="24"/>
                <w:u w:val="single"/>
              </w:rPr>
              <w:t>4</w:t>
            </w:r>
            <w:bookmarkStart w:id="0" w:name="_GoBack"/>
            <w:bookmarkEnd w:id="0"/>
          </w:p>
        </w:tc>
      </w:tr>
      <w:tr w:rsidR="00974CF0" w:rsidRPr="00AB3C1F" w14:paraId="15BEB658" w14:textId="77777777" w:rsidTr="00D07489">
        <w:trPr>
          <w:trHeight w:val="21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76EFC06"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vAlign w:val="bottom"/>
            <w:hideMark/>
          </w:tcPr>
          <w:p w14:paraId="57C7596E"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r>
      <w:tr w:rsidR="00974CF0" w:rsidRPr="00AB3C1F" w14:paraId="0C97CA0A" w14:textId="77777777" w:rsidTr="00D07489">
        <w:trPr>
          <w:trHeight w:val="615"/>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5065F83A"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72F0B3FD" w14:textId="77777777" w:rsidR="00974CF0" w:rsidRPr="00AB3C1F" w:rsidRDefault="00974CF0" w:rsidP="00D07489">
            <w:pPr>
              <w:spacing w:before="100" w:beforeAutospacing="1" w:after="0" w:line="288" w:lineRule="auto"/>
              <w:rPr>
                <w:rFonts w:ascii="Times New Roman" w:hAnsi="Times New Roman"/>
                <w:color w:val="00000A"/>
                <w:sz w:val="24"/>
                <w:szCs w:val="24"/>
              </w:rPr>
            </w:pPr>
            <w:r w:rsidRPr="00AB3C1F">
              <w:rPr>
                <w:rFonts w:ascii="Times New Roman" w:hAnsi="Times New Roman"/>
                <w:color w:val="00000A"/>
                <w:sz w:val="24"/>
                <w:szCs w:val="24"/>
              </w:rPr>
              <w:t>_______________ Руслан САЛАМАХА</w:t>
            </w:r>
          </w:p>
          <w:p w14:paraId="1735F8D5" w14:textId="77777777" w:rsidR="00974CF0" w:rsidRPr="00AB3C1F" w:rsidRDefault="00974CF0" w:rsidP="00D07489">
            <w:pPr>
              <w:spacing w:before="100" w:beforeAutospacing="1" w:after="0" w:line="288" w:lineRule="auto"/>
              <w:rPr>
                <w:rFonts w:ascii="Times New Roman" w:hAnsi="Times New Roman"/>
                <w:color w:val="00000A"/>
                <w:sz w:val="24"/>
                <w:szCs w:val="24"/>
              </w:rPr>
            </w:pPr>
            <w:r w:rsidRPr="00AB3C1F">
              <w:rPr>
                <w:rFonts w:ascii="Times New Roman" w:hAnsi="Times New Roman"/>
                <w:color w:val="00000A"/>
                <w:sz w:val="24"/>
                <w:szCs w:val="24"/>
              </w:rPr>
              <w:t>(підпис)</w:t>
            </w:r>
          </w:p>
        </w:tc>
      </w:tr>
      <w:tr w:rsidR="00974CF0" w:rsidRPr="00AB3C1F" w14:paraId="62D019C9" w14:textId="77777777" w:rsidTr="00D07489">
        <w:trPr>
          <w:trHeight w:val="240"/>
          <w:tblCellSpacing w:w="0" w:type="dxa"/>
        </w:trPr>
        <w:tc>
          <w:tcPr>
            <w:tcW w:w="4953" w:type="dxa"/>
            <w:tcBorders>
              <w:top w:val="nil"/>
              <w:left w:val="nil"/>
              <w:bottom w:val="nil"/>
              <w:right w:val="nil"/>
            </w:tcBorders>
            <w:shd w:val="clear" w:color="auto" w:fill="FFFFFF"/>
            <w:tcMar>
              <w:top w:w="0" w:type="dxa"/>
              <w:left w:w="0" w:type="dxa"/>
              <w:bottom w:w="0" w:type="dxa"/>
              <w:right w:w="0" w:type="dxa"/>
            </w:tcMar>
            <w:hideMark/>
          </w:tcPr>
          <w:p w14:paraId="362EA020"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c>
          <w:tcPr>
            <w:tcW w:w="4970" w:type="dxa"/>
            <w:tcBorders>
              <w:top w:val="nil"/>
              <w:left w:val="nil"/>
              <w:bottom w:val="nil"/>
              <w:right w:val="nil"/>
            </w:tcBorders>
            <w:shd w:val="clear" w:color="auto" w:fill="FFFFFF"/>
            <w:tcMar>
              <w:top w:w="0" w:type="dxa"/>
              <w:left w:w="0" w:type="dxa"/>
              <w:bottom w:w="0" w:type="dxa"/>
              <w:right w:w="0" w:type="dxa"/>
            </w:tcMar>
            <w:hideMark/>
          </w:tcPr>
          <w:p w14:paraId="35C1B1D5" w14:textId="77777777" w:rsidR="00974CF0" w:rsidRPr="00AB3C1F" w:rsidRDefault="00974CF0" w:rsidP="00D07489">
            <w:pPr>
              <w:spacing w:before="100" w:beforeAutospacing="1" w:after="119" w:line="288" w:lineRule="auto"/>
              <w:rPr>
                <w:rFonts w:ascii="Times New Roman" w:hAnsi="Times New Roman"/>
                <w:color w:val="00000A"/>
                <w:sz w:val="24"/>
                <w:szCs w:val="24"/>
              </w:rPr>
            </w:pPr>
          </w:p>
        </w:tc>
      </w:tr>
    </w:tbl>
    <w:p w14:paraId="647A12F4" w14:textId="77777777" w:rsidR="00974CF0" w:rsidRDefault="00974CF0" w:rsidP="00974CF0">
      <w:pPr>
        <w:spacing w:after="0" w:line="240" w:lineRule="auto"/>
        <w:rPr>
          <w:rFonts w:ascii="Times New Roman" w:hAnsi="Times New Roman"/>
          <w:b/>
          <w:color w:val="000000"/>
          <w:sz w:val="24"/>
          <w:szCs w:val="24"/>
        </w:rPr>
      </w:pPr>
    </w:p>
    <w:p w14:paraId="3A35F9CD" w14:textId="77777777" w:rsidR="00974CF0" w:rsidRDefault="00974CF0" w:rsidP="00974CF0">
      <w:pPr>
        <w:spacing w:after="0" w:line="240" w:lineRule="auto"/>
        <w:rPr>
          <w:rFonts w:ascii="Times New Roman" w:hAnsi="Times New Roman"/>
          <w:b/>
          <w:color w:val="000000"/>
          <w:sz w:val="24"/>
          <w:szCs w:val="24"/>
        </w:rPr>
      </w:pPr>
    </w:p>
    <w:p w14:paraId="48ADCA20" w14:textId="77777777" w:rsidR="00C83AFE" w:rsidRDefault="00C83AFE" w:rsidP="00C83AFE">
      <w:pPr>
        <w:widowControl w:val="0"/>
        <w:spacing w:after="0" w:line="270" w:lineRule="exact"/>
        <w:rPr>
          <w:rFonts w:ascii="Times New Roman" w:hAnsi="Times New Roman"/>
          <w:b/>
          <w:bCs/>
          <w:color w:val="000000"/>
          <w:sz w:val="28"/>
          <w:szCs w:val="28"/>
        </w:rPr>
      </w:pPr>
    </w:p>
    <w:p w14:paraId="4E3008F6" w14:textId="77777777" w:rsidR="00C83AFE" w:rsidRDefault="00C83AFE" w:rsidP="00C83AFE">
      <w:pPr>
        <w:widowControl w:val="0"/>
        <w:spacing w:after="0" w:line="270" w:lineRule="exact"/>
        <w:rPr>
          <w:rFonts w:ascii="Times New Roman" w:hAnsi="Times New Roman"/>
          <w:b/>
          <w:bCs/>
          <w:color w:val="000000"/>
          <w:sz w:val="28"/>
          <w:szCs w:val="28"/>
        </w:rPr>
      </w:pPr>
    </w:p>
    <w:p w14:paraId="23D4AF51" w14:textId="77777777" w:rsidR="00C83AFE" w:rsidRDefault="00C83AFE" w:rsidP="00C83AFE">
      <w:pPr>
        <w:widowControl w:val="0"/>
        <w:spacing w:after="0" w:line="270" w:lineRule="exact"/>
        <w:rPr>
          <w:rFonts w:ascii="Times New Roman" w:hAnsi="Times New Roman"/>
          <w:b/>
          <w:bCs/>
          <w:color w:val="000000"/>
          <w:sz w:val="28"/>
          <w:szCs w:val="28"/>
        </w:rPr>
      </w:pPr>
    </w:p>
    <w:p w14:paraId="31568A1F" w14:textId="77777777" w:rsidR="00C83AFE" w:rsidRPr="005D4DF8" w:rsidRDefault="00C83AFE" w:rsidP="00C83AFE">
      <w:pPr>
        <w:widowControl w:val="0"/>
        <w:spacing w:after="0" w:line="270" w:lineRule="exact"/>
        <w:rPr>
          <w:rFonts w:ascii="Times New Roman" w:hAnsi="Times New Roman"/>
          <w:b/>
          <w:bCs/>
          <w:color w:val="000000"/>
          <w:sz w:val="28"/>
          <w:szCs w:val="28"/>
        </w:rPr>
      </w:pPr>
    </w:p>
    <w:p w14:paraId="5FFD9CFA" w14:textId="77777777" w:rsidR="00C83AFE" w:rsidRDefault="00C83AFE" w:rsidP="00F34204">
      <w:pPr>
        <w:keepNext/>
        <w:keepLines/>
        <w:widowControl w:val="0"/>
        <w:spacing w:after="0" w:line="240" w:lineRule="auto"/>
        <w:jc w:val="center"/>
        <w:outlineLvl w:val="0"/>
        <w:rPr>
          <w:rFonts w:ascii="Times New Roman" w:hAnsi="Times New Roman"/>
          <w:b/>
          <w:bCs/>
          <w:color w:val="000000"/>
          <w:sz w:val="36"/>
          <w:szCs w:val="36"/>
        </w:rPr>
      </w:pPr>
      <w:r w:rsidRPr="00FB3A7E">
        <w:rPr>
          <w:rFonts w:ascii="Times New Roman" w:hAnsi="Times New Roman"/>
          <w:b/>
          <w:bCs/>
          <w:color w:val="000000"/>
          <w:sz w:val="36"/>
          <w:szCs w:val="36"/>
        </w:rPr>
        <w:t>ТЕНДЕРНА ДОКУМЕНТАЦІЯ</w:t>
      </w:r>
    </w:p>
    <w:p w14:paraId="1F7C1B3B" w14:textId="77777777" w:rsidR="00C83AFE" w:rsidRDefault="00C83AFE" w:rsidP="00F34204">
      <w:pPr>
        <w:keepNext/>
        <w:keepLines/>
        <w:widowControl w:val="0"/>
        <w:spacing w:after="0" w:line="240" w:lineRule="auto"/>
        <w:jc w:val="center"/>
        <w:outlineLvl w:val="0"/>
        <w:rPr>
          <w:rFonts w:ascii="Times New Roman" w:hAnsi="Times New Roman"/>
          <w:b/>
          <w:bCs/>
          <w:color w:val="000000"/>
          <w:sz w:val="36"/>
          <w:szCs w:val="36"/>
        </w:rPr>
      </w:pPr>
    </w:p>
    <w:p w14:paraId="772D7C4C" w14:textId="04FACB45" w:rsidR="00C83AFE" w:rsidRPr="00D7309C" w:rsidRDefault="00C83AFE" w:rsidP="00F34204">
      <w:pPr>
        <w:keepNext/>
        <w:keepLines/>
        <w:widowControl w:val="0"/>
        <w:spacing w:after="0" w:line="240" w:lineRule="auto"/>
        <w:jc w:val="center"/>
        <w:outlineLvl w:val="0"/>
        <w:rPr>
          <w:rFonts w:ascii="Times New Roman" w:hAnsi="Times New Roman"/>
          <w:b/>
          <w:bCs/>
          <w:color w:val="000000"/>
          <w:sz w:val="24"/>
          <w:szCs w:val="24"/>
          <w:lang w:val="ru-RU"/>
        </w:rPr>
      </w:pPr>
      <w:r w:rsidRPr="00137305">
        <w:rPr>
          <w:rFonts w:ascii="Times New Roman" w:hAnsi="Times New Roman"/>
          <w:b/>
          <w:bCs/>
          <w:color w:val="000000"/>
          <w:sz w:val="24"/>
          <w:szCs w:val="24"/>
        </w:rPr>
        <w:t>ВІДКРИТІ ТОРГИ</w:t>
      </w:r>
      <w:r w:rsidR="00D7309C" w:rsidRPr="00D7309C">
        <w:rPr>
          <w:rFonts w:ascii="Times New Roman" w:hAnsi="Times New Roman"/>
          <w:b/>
          <w:bCs/>
          <w:color w:val="000000"/>
          <w:sz w:val="24"/>
          <w:szCs w:val="24"/>
        </w:rPr>
        <w:t xml:space="preserve"> </w:t>
      </w:r>
      <w:r w:rsidR="00D7309C">
        <w:rPr>
          <w:rFonts w:ascii="Times New Roman" w:hAnsi="Times New Roman"/>
          <w:b/>
          <w:bCs/>
          <w:color w:val="000000"/>
          <w:sz w:val="24"/>
          <w:szCs w:val="24"/>
          <w:lang w:val="ru-RU"/>
        </w:rPr>
        <w:t xml:space="preserve">з </w:t>
      </w:r>
      <w:proofErr w:type="spellStart"/>
      <w:r w:rsidR="00D7309C">
        <w:rPr>
          <w:rFonts w:ascii="Times New Roman" w:hAnsi="Times New Roman"/>
          <w:b/>
          <w:bCs/>
          <w:color w:val="000000"/>
          <w:sz w:val="24"/>
          <w:szCs w:val="24"/>
          <w:lang w:val="ru-RU"/>
        </w:rPr>
        <w:t>особливостями</w:t>
      </w:r>
      <w:proofErr w:type="spellEnd"/>
    </w:p>
    <w:p w14:paraId="270675F5" w14:textId="65C73B8D" w:rsidR="00C83AFE" w:rsidRPr="00FB3A7E" w:rsidRDefault="00C83AFE" w:rsidP="00F34204">
      <w:pPr>
        <w:widowControl w:val="0"/>
        <w:spacing w:after="0" w:line="648" w:lineRule="exact"/>
        <w:jc w:val="center"/>
        <w:rPr>
          <w:rFonts w:ascii="Times New Roman" w:hAnsi="Times New Roman"/>
          <w:b/>
          <w:sz w:val="27"/>
          <w:szCs w:val="27"/>
        </w:rPr>
      </w:pPr>
      <w:r>
        <w:rPr>
          <w:rFonts w:ascii="Times New Roman" w:hAnsi="Times New Roman"/>
          <w:bCs/>
          <w:i/>
          <w:color w:val="000000"/>
          <w:sz w:val="27"/>
          <w:szCs w:val="27"/>
        </w:rPr>
        <w:t xml:space="preserve">на </w:t>
      </w:r>
      <w:r w:rsidRPr="00FB3A7E">
        <w:rPr>
          <w:rFonts w:ascii="Times New Roman" w:hAnsi="Times New Roman"/>
          <w:bCs/>
          <w:i/>
          <w:color w:val="000000"/>
          <w:sz w:val="27"/>
          <w:szCs w:val="27"/>
        </w:rPr>
        <w:t>закупівл</w:t>
      </w:r>
      <w:r>
        <w:rPr>
          <w:rFonts w:ascii="Times New Roman" w:hAnsi="Times New Roman"/>
          <w:bCs/>
          <w:i/>
          <w:color w:val="000000"/>
          <w:sz w:val="27"/>
          <w:szCs w:val="27"/>
        </w:rPr>
        <w:t>ю</w:t>
      </w:r>
    </w:p>
    <w:p w14:paraId="3DE805B4" w14:textId="77777777" w:rsidR="00C83AFE" w:rsidRPr="00FB3A7E" w:rsidRDefault="00C83AFE" w:rsidP="00F34204">
      <w:pPr>
        <w:widowControl w:val="0"/>
        <w:spacing w:after="0" w:line="240" w:lineRule="auto"/>
        <w:jc w:val="center"/>
        <w:rPr>
          <w:rFonts w:ascii="Courier New" w:hAnsi="Courier New" w:cs="Courier New"/>
          <w:sz w:val="2"/>
          <w:szCs w:val="2"/>
        </w:rPr>
      </w:pPr>
      <w:r w:rsidRPr="00FB3A7E">
        <w:rPr>
          <w:rFonts w:ascii="Courier New" w:hAnsi="Courier New" w:cs="Courier New"/>
          <w:sz w:val="2"/>
          <w:szCs w:val="2"/>
        </w:rPr>
        <w:br w:type="textWrapping" w:clear="all"/>
      </w:r>
      <w:bookmarkStart w:id="1" w:name="bookmark0"/>
    </w:p>
    <w:bookmarkEnd w:id="1"/>
    <w:p w14:paraId="431D96A0" w14:textId="40B161FB" w:rsidR="00F34204" w:rsidRDefault="00DD7178" w:rsidP="00F34204">
      <w:pPr>
        <w:ind w:firstLine="709"/>
        <w:jc w:val="center"/>
        <w:rPr>
          <w:rFonts w:ascii="Times New Roman" w:eastAsia="Times New Roman" w:hAnsi="Times New Roman" w:cs="Times New Roman"/>
          <w:b/>
          <w:color w:val="FF0000"/>
          <w:kern w:val="3"/>
          <w:sz w:val="28"/>
          <w:szCs w:val="28"/>
          <w:lang w:eastAsia="uk-UA"/>
        </w:rPr>
      </w:pPr>
      <w:r w:rsidRPr="00DD7178">
        <w:rPr>
          <w:rFonts w:ascii="Times New Roman" w:eastAsia="Times New Roman" w:hAnsi="Times New Roman" w:cs="Times New Roman"/>
          <w:b/>
          <w:kern w:val="3"/>
          <w:sz w:val="28"/>
          <w:szCs w:val="28"/>
          <w:lang w:eastAsia="uk-UA"/>
        </w:rPr>
        <w:t xml:space="preserve">Послуги з </w:t>
      </w:r>
      <w:r w:rsidRPr="00DD7178">
        <w:rPr>
          <w:rFonts w:ascii="Times New Roman" w:eastAsia="Times New Roman" w:hAnsi="Times New Roman" w:cs="Times New Roman"/>
          <w:b/>
          <w:bCs/>
          <w:kern w:val="3"/>
          <w:sz w:val="28"/>
          <w:szCs w:val="28"/>
          <w:lang w:eastAsia="uk-UA"/>
        </w:rPr>
        <w:t>поточного</w:t>
      </w:r>
      <w:r w:rsidRPr="00DD7178">
        <w:rPr>
          <w:rFonts w:ascii="Times New Roman" w:eastAsia="Times New Roman" w:hAnsi="Times New Roman" w:cs="Times New Roman"/>
          <w:b/>
          <w:kern w:val="3"/>
          <w:sz w:val="28"/>
          <w:szCs w:val="28"/>
          <w:lang w:eastAsia="uk-UA"/>
        </w:rPr>
        <w:t xml:space="preserve"> ремонту спеціальн</w:t>
      </w:r>
      <w:r w:rsidR="00D82FE9">
        <w:rPr>
          <w:rFonts w:ascii="Times New Roman" w:eastAsia="Times New Roman" w:hAnsi="Times New Roman" w:cs="Times New Roman"/>
          <w:b/>
          <w:kern w:val="3"/>
          <w:sz w:val="28"/>
          <w:szCs w:val="28"/>
          <w:lang w:eastAsia="uk-UA"/>
        </w:rPr>
        <w:t>их</w:t>
      </w:r>
      <w:r w:rsidRPr="00DD7178">
        <w:rPr>
          <w:rFonts w:ascii="Times New Roman" w:eastAsia="Times New Roman" w:hAnsi="Times New Roman" w:cs="Times New Roman"/>
          <w:b/>
          <w:kern w:val="3"/>
          <w:sz w:val="28"/>
          <w:szCs w:val="28"/>
          <w:lang w:eastAsia="uk-UA"/>
        </w:rPr>
        <w:t xml:space="preserve"> автомобіл</w:t>
      </w:r>
      <w:r w:rsidR="00D82FE9">
        <w:rPr>
          <w:rFonts w:ascii="Times New Roman" w:eastAsia="Times New Roman" w:hAnsi="Times New Roman" w:cs="Times New Roman"/>
          <w:b/>
          <w:kern w:val="3"/>
          <w:sz w:val="28"/>
          <w:szCs w:val="28"/>
          <w:lang w:eastAsia="uk-UA"/>
        </w:rPr>
        <w:t>ів</w:t>
      </w:r>
    </w:p>
    <w:p w14:paraId="22A04230" w14:textId="77777777" w:rsidR="00481039" w:rsidRDefault="00481039" w:rsidP="00F34204">
      <w:pPr>
        <w:spacing w:after="0"/>
        <w:ind w:firstLine="709"/>
        <w:jc w:val="center"/>
        <w:rPr>
          <w:rFonts w:ascii="Times New Roman" w:hAnsi="Times New Roman" w:cs="Times New Roman"/>
        </w:rPr>
      </w:pPr>
    </w:p>
    <w:p w14:paraId="304738E1" w14:textId="4E0AC3C3" w:rsidR="00F34204" w:rsidRPr="0048097F" w:rsidRDefault="0048097F" w:rsidP="00F34204">
      <w:pPr>
        <w:spacing w:after="0"/>
        <w:ind w:firstLine="709"/>
        <w:jc w:val="center"/>
        <w:rPr>
          <w:rFonts w:ascii="Times New Roman" w:hAnsi="Times New Roman" w:cs="Times New Roman"/>
        </w:rPr>
      </w:pPr>
      <w:r>
        <w:rPr>
          <w:rFonts w:ascii="Times New Roman" w:hAnsi="Times New Roman" w:cs="Times New Roman"/>
        </w:rPr>
        <w:t>АЦ-4-60 (5309)-50</w:t>
      </w:r>
      <w:r w:rsidR="00F34204" w:rsidRPr="0048097F">
        <w:rPr>
          <w:rFonts w:ascii="Times New Roman" w:hAnsi="Times New Roman" w:cs="Times New Roman"/>
        </w:rPr>
        <w:t>5</w:t>
      </w:r>
      <w:r>
        <w:rPr>
          <w:rFonts w:ascii="Times New Roman" w:hAnsi="Times New Roman" w:cs="Times New Roman"/>
        </w:rPr>
        <w:t>М</w:t>
      </w:r>
      <w:r w:rsidR="00F34204" w:rsidRPr="0048097F">
        <w:rPr>
          <w:rFonts w:ascii="Times New Roman" w:hAnsi="Times New Roman" w:cs="Times New Roman"/>
        </w:rPr>
        <w:t xml:space="preserve"> </w:t>
      </w:r>
      <w:r>
        <w:rPr>
          <w:rFonts w:ascii="Times New Roman" w:hAnsi="Times New Roman" w:cs="Times New Roman"/>
        </w:rPr>
        <w:t>(</w:t>
      </w:r>
      <w:r w:rsidR="00F34204" w:rsidRPr="0048097F">
        <w:rPr>
          <w:rFonts w:ascii="Times New Roman" w:hAnsi="Times New Roman" w:cs="Times New Roman"/>
        </w:rPr>
        <w:t>МАЗ</w:t>
      </w:r>
      <w:r>
        <w:rPr>
          <w:rFonts w:ascii="Times New Roman" w:hAnsi="Times New Roman" w:cs="Times New Roman"/>
        </w:rPr>
        <w:t>)</w:t>
      </w:r>
      <w:r w:rsidR="00F34204" w:rsidRPr="0048097F">
        <w:rPr>
          <w:rFonts w:ascii="Times New Roman" w:hAnsi="Times New Roman" w:cs="Times New Roman"/>
        </w:rPr>
        <w:t xml:space="preserve">, </w:t>
      </w:r>
      <w:r w:rsidRPr="0048097F">
        <w:rPr>
          <w:rFonts w:ascii="Times New Roman" w:hAnsi="Times New Roman" w:cs="Times New Roman"/>
        </w:rPr>
        <w:t xml:space="preserve">шасі </w:t>
      </w:r>
      <w:r w:rsidR="00F34204" w:rsidRPr="0048097F">
        <w:rPr>
          <w:rFonts w:ascii="Times New Roman" w:hAnsi="Times New Roman" w:cs="Times New Roman"/>
        </w:rPr>
        <w:t xml:space="preserve">№ </w:t>
      </w:r>
      <w:r w:rsidR="00F34204" w:rsidRPr="0048097F">
        <w:rPr>
          <w:rFonts w:ascii="Times New Roman" w:hAnsi="Times New Roman" w:cs="Times New Roman"/>
          <w:lang w:val="en-US"/>
        </w:rPr>
        <w:t>Y</w:t>
      </w:r>
      <w:r w:rsidRPr="0048097F">
        <w:rPr>
          <w:rFonts w:ascii="Times New Roman" w:hAnsi="Times New Roman" w:cs="Times New Roman"/>
        </w:rPr>
        <w:t>3</w:t>
      </w:r>
      <w:r>
        <w:rPr>
          <w:rFonts w:ascii="Times New Roman" w:hAnsi="Times New Roman" w:cs="Times New Roman"/>
          <w:lang w:val="en-US"/>
        </w:rPr>
        <w:t>M</w:t>
      </w:r>
      <w:r w:rsidRPr="0048097F">
        <w:rPr>
          <w:rFonts w:ascii="Times New Roman" w:hAnsi="Times New Roman" w:cs="Times New Roman"/>
        </w:rPr>
        <w:t>530905</w:t>
      </w:r>
      <w:r>
        <w:rPr>
          <w:rFonts w:ascii="Times New Roman" w:hAnsi="Times New Roman" w:cs="Times New Roman"/>
          <w:lang w:val="en-US"/>
        </w:rPr>
        <w:t>G</w:t>
      </w:r>
      <w:r w:rsidRPr="0048097F">
        <w:rPr>
          <w:rFonts w:ascii="Times New Roman" w:hAnsi="Times New Roman" w:cs="Times New Roman"/>
        </w:rPr>
        <w:t>0000153</w:t>
      </w:r>
      <w:r w:rsidR="00F34204" w:rsidRPr="0048097F">
        <w:rPr>
          <w:rFonts w:ascii="Times New Roman" w:hAnsi="Times New Roman" w:cs="Times New Roman"/>
        </w:rPr>
        <w:t xml:space="preserve">, ВН </w:t>
      </w:r>
      <w:r w:rsidRPr="0048097F">
        <w:rPr>
          <w:rFonts w:ascii="Times New Roman" w:hAnsi="Times New Roman" w:cs="Times New Roman"/>
        </w:rPr>
        <w:t>299</w:t>
      </w:r>
      <w:r w:rsidR="00F34204" w:rsidRPr="0048097F">
        <w:rPr>
          <w:rFonts w:ascii="Times New Roman" w:hAnsi="Times New Roman" w:cs="Times New Roman"/>
        </w:rPr>
        <w:t xml:space="preserve"> Е, 20</w:t>
      </w:r>
      <w:r w:rsidRPr="0048097F">
        <w:rPr>
          <w:rFonts w:ascii="Times New Roman" w:hAnsi="Times New Roman" w:cs="Times New Roman"/>
        </w:rPr>
        <w:t>16</w:t>
      </w:r>
      <w:r w:rsidR="00F34204" w:rsidRPr="0048097F">
        <w:rPr>
          <w:rFonts w:ascii="Times New Roman" w:hAnsi="Times New Roman" w:cs="Times New Roman"/>
        </w:rPr>
        <w:t xml:space="preserve"> року випуску</w:t>
      </w:r>
    </w:p>
    <w:p w14:paraId="20CCDC9E" w14:textId="482E1BD1" w:rsidR="0048097F" w:rsidRPr="0048097F" w:rsidRDefault="0048097F" w:rsidP="00F34204">
      <w:pPr>
        <w:spacing w:after="0"/>
        <w:ind w:firstLine="709"/>
        <w:jc w:val="center"/>
        <w:rPr>
          <w:rFonts w:ascii="Times New Roman" w:hAnsi="Times New Roman" w:cs="Times New Roman"/>
        </w:rPr>
      </w:pPr>
      <w:r>
        <w:rPr>
          <w:rFonts w:ascii="Times New Roman" w:hAnsi="Times New Roman" w:cs="Times New Roman"/>
        </w:rPr>
        <w:t>АЦ-40(53228)-264 (</w:t>
      </w:r>
      <w:proofErr w:type="spellStart"/>
      <w:r>
        <w:rPr>
          <w:rFonts w:ascii="Times New Roman" w:hAnsi="Times New Roman" w:cs="Times New Roman"/>
        </w:rPr>
        <w:t>КамАЗ</w:t>
      </w:r>
      <w:proofErr w:type="spellEnd"/>
      <w:r>
        <w:rPr>
          <w:rFonts w:ascii="Times New Roman" w:hAnsi="Times New Roman" w:cs="Times New Roman"/>
        </w:rPr>
        <w:t xml:space="preserve">), </w:t>
      </w:r>
      <w:r w:rsidRPr="0048097F">
        <w:rPr>
          <w:rFonts w:ascii="Times New Roman" w:hAnsi="Times New Roman" w:cs="Times New Roman"/>
        </w:rPr>
        <w:t>шасі №</w:t>
      </w:r>
      <w:r>
        <w:rPr>
          <w:rFonts w:ascii="Times New Roman" w:hAnsi="Times New Roman" w:cs="Times New Roman"/>
        </w:rPr>
        <w:t xml:space="preserve"> </w:t>
      </w:r>
      <w:r>
        <w:rPr>
          <w:rFonts w:ascii="Times New Roman" w:hAnsi="Times New Roman" w:cs="Times New Roman"/>
          <w:lang w:val="en-US"/>
        </w:rPr>
        <w:t>XTC</w:t>
      </w:r>
      <w:r w:rsidRPr="0048097F">
        <w:rPr>
          <w:rFonts w:ascii="Times New Roman" w:hAnsi="Times New Roman" w:cs="Times New Roman"/>
        </w:rPr>
        <w:t>53228</w:t>
      </w:r>
      <w:r>
        <w:rPr>
          <w:rFonts w:ascii="Times New Roman" w:hAnsi="Times New Roman" w:cs="Times New Roman"/>
          <w:lang w:val="en-US"/>
        </w:rPr>
        <w:t>R</w:t>
      </w:r>
      <w:r w:rsidRPr="0048097F">
        <w:rPr>
          <w:rFonts w:ascii="Times New Roman" w:hAnsi="Times New Roman" w:cs="Times New Roman"/>
        </w:rPr>
        <w:t>82349266</w:t>
      </w:r>
      <w:r>
        <w:rPr>
          <w:rFonts w:ascii="Times New Roman" w:hAnsi="Times New Roman" w:cs="Times New Roman"/>
        </w:rPr>
        <w:t xml:space="preserve">, </w:t>
      </w:r>
      <w:r w:rsidRPr="0048097F">
        <w:rPr>
          <w:rFonts w:ascii="Times New Roman" w:hAnsi="Times New Roman" w:cs="Times New Roman"/>
        </w:rPr>
        <w:t>ВН 29</w:t>
      </w:r>
      <w:r>
        <w:rPr>
          <w:rFonts w:ascii="Times New Roman" w:hAnsi="Times New Roman" w:cs="Times New Roman"/>
        </w:rPr>
        <w:t>8</w:t>
      </w:r>
      <w:r w:rsidRPr="0048097F">
        <w:rPr>
          <w:rFonts w:ascii="Times New Roman" w:hAnsi="Times New Roman" w:cs="Times New Roman"/>
        </w:rPr>
        <w:t xml:space="preserve"> Е, 20</w:t>
      </w:r>
      <w:r>
        <w:rPr>
          <w:rFonts w:ascii="Times New Roman" w:hAnsi="Times New Roman" w:cs="Times New Roman"/>
        </w:rPr>
        <w:t>09</w:t>
      </w:r>
      <w:r w:rsidRPr="0048097F">
        <w:rPr>
          <w:rFonts w:ascii="Times New Roman" w:hAnsi="Times New Roman" w:cs="Times New Roman"/>
        </w:rPr>
        <w:t xml:space="preserve"> року випуску</w:t>
      </w:r>
    </w:p>
    <w:p w14:paraId="0067A993" w14:textId="09F2D377" w:rsidR="00DD7178" w:rsidRPr="00DD7178" w:rsidRDefault="00DD7178" w:rsidP="00F34204">
      <w:pPr>
        <w:spacing w:before="240"/>
        <w:jc w:val="center"/>
        <w:rPr>
          <w:rFonts w:ascii="Times New Roman" w:hAnsi="Times New Roman"/>
          <w:b/>
          <w:bCs/>
          <w:sz w:val="24"/>
          <w:szCs w:val="24"/>
        </w:rPr>
      </w:pPr>
      <w:r w:rsidRPr="00DD7178">
        <w:rPr>
          <w:rFonts w:ascii="Times New Roman" w:hAnsi="Times New Roman"/>
          <w:b/>
          <w:bCs/>
          <w:sz w:val="24"/>
          <w:szCs w:val="24"/>
        </w:rPr>
        <w:t xml:space="preserve">код ДК 021:2015 – </w:t>
      </w:r>
      <w:bookmarkStart w:id="2" w:name="_Hlk121734072"/>
      <w:r w:rsidRPr="00DD7178">
        <w:rPr>
          <w:rFonts w:ascii="Times New Roman" w:hAnsi="Times New Roman"/>
          <w:b/>
          <w:bCs/>
          <w:sz w:val="24"/>
          <w:szCs w:val="24"/>
        </w:rPr>
        <w:t>50110000-9</w:t>
      </w:r>
      <w:bookmarkEnd w:id="2"/>
    </w:p>
    <w:p w14:paraId="1070EDD0" w14:textId="7EBAE067" w:rsidR="00DD7178" w:rsidRPr="00F34204" w:rsidRDefault="00DD7178" w:rsidP="00F34204">
      <w:pPr>
        <w:jc w:val="center"/>
        <w:rPr>
          <w:rFonts w:ascii="Times New Roman" w:hAnsi="Times New Roman"/>
          <w:color w:val="000000"/>
          <w:sz w:val="24"/>
          <w:szCs w:val="24"/>
        </w:rPr>
      </w:pPr>
      <w:bookmarkStart w:id="3" w:name="_Hlk121734092"/>
      <w:r>
        <w:rPr>
          <w:rFonts w:ascii="Times New Roman" w:hAnsi="Times New Roman"/>
          <w:color w:val="000000"/>
          <w:sz w:val="24"/>
          <w:szCs w:val="24"/>
        </w:rPr>
        <w:t>Послуги з ремонту і технічного обслуговування</w:t>
      </w:r>
      <w:r w:rsidR="00F34204">
        <w:rPr>
          <w:rFonts w:ascii="Times New Roman" w:hAnsi="Times New Roman"/>
          <w:color w:val="000000"/>
          <w:sz w:val="24"/>
          <w:szCs w:val="24"/>
        </w:rPr>
        <w:t xml:space="preserve"> </w:t>
      </w:r>
      <w:proofErr w:type="spellStart"/>
      <w:r>
        <w:rPr>
          <w:rFonts w:ascii="Times New Roman" w:hAnsi="Times New Roman"/>
          <w:color w:val="000000"/>
          <w:sz w:val="24"/>
          <w:szCs w:val="24"/>
        </w:rPr>
        <w:t>мототранспортних</w:t>
      </w:r>
      <w:proofErr w:type="spellEnd"/>
      <w:r>
        <w:rPr>
          <w:rFonts w:ascii="Times New Roman" w:hAnsi="Times New Roman"/>
          <w:color w:val="000000"/>
          <w:sz w:val="24"/>
          <w:szCs w:val="24"/>
        </w:rPr>
        <w:t xml:space="preserve"> засобів і супутнього обладнання</w:t>
      </w:r>
    </w:p>
    <w:bookmarkEnd w:id="3"/>
    <w:p w14:paraId="02CFFE9E" w14:textId="77777777" w:rsidR="00DD7178" w:rsidRPr="001521B3" w:rsidRDefault="00DD7178" w:rsidP="00DD7178">
      <w:pPr>
        <w:ind w:firstLine="709"/>
        <w:jc w:val="center"/>
        <w:rPr>
          <w:rFonts w:ascii="Times New Roman" w:hAnsi="Times New Roman" w:cs="Times New Roman"/>
          <w:bCs/>
          <w:color w:val="C00000"/>
          <w:spacing w:val="-3"/>
          <w:sz w:val="32"/>
          <w:szCs w:val="32"/>
        </w:rPr>
      </w:pPr>
    </w:p>
    <w:p w14:paraId="092FB218" w14:textId="6B6432B1" w:rsidR="00C83AFE" w:rsidRDefault="00C83AFE" w:rsidP="00C83AFE">
      <w:pPr>
        <w:widowControl w:val="0"/>
        <w:spacing w:after="0" w:line="533" w:lineRule="exact"/>
        <w:jc w:val="center"/>
        <w:rPr>
          <w:rFonts w:ascii="Times New Roman" w:hAnsi="Times New Roman"/>
          <w:b/>
          <w:bCs/>
          <w:sz w:val="39"/>
          <w:szCs w:val="39"/>
        </w:rPr>
      </w:pPr>
    </w:p>
    <w:p w14:paraId="05D0052F" w14:textId="77777777" w:rsidR="00C83AFE" w:rsidRDefault="00C83AFE" w:rsidP="00C83AFE">
      <w:pPr>
        <w:widowControl w:val="0"/>
        <w:spacing w:after="0" w:line="533" w:lineRule="exact"/>
        <w:jc w:val="center"/>
        <w:rPr>
          <w:rFonts w:ascii="Times New Roman" w:hAnsi="Times New Roman"/>
          <w:b/>
          <w:bCs/>
          <w:sz w:val="39"/>
          <w:szCs w:val="39"/>
        </w:rPr>
      </w:pPr>
    </w:p>
    <w:p w14:paraId="5E3588D3" w14:textId="77777777" w:rsidR="00C83AFE" w:rsidRDefault="00C83AFE" w:rsidP="00C83AFE">
      <w:pPr>
        <w:spacing w:after="0" w:line="240" w:lineRule="auto"/>
        <w:jc w:val="center"/>
        <w:rPr>
          <w:rFonts w:ascii="Times New Roman" w:hAnsi="Times New Roman"/>
          <w:b/>
          <w:noProof/>
          <w:sz w:val="28"/>
          <w:szCs w:val="28"/>
        </w:rPr>
      </w:pPr>
    </w:p>
    <w:p w14:paraId="46CEDC85" w14:textId="77777777" w:rsidR="00C83AFE" w:rsidRDefault="00C83AFE" w:rsidP="00C83AFE">
      <w:pPr>
        <w:spacing w:after="0" w:line="240" w:lineRule="auto"/>
        <w:jc w:val="center"/>
        <w:rPr>
          <w:rFonts w:ascii="Times New Roman" w:hAnsi="Times New Roman"/>
          <w:b/>
          <w:noProof/>
          <w:sz w:val="28"/>
          <w:szCs w:val="28"/>
        </w:rPr>
      </w:pPr>
    </w:p>
    <w:p w14:paraId="08EEBA4E" w14:textId="77777777" w:rsidR="00C83AFE" w:rsidRPr="00A938AF" w:rsidRDefault="00C83AFE" w:rsidP="00C83AFE">
      <w:pPr>
        <w:spacing w:after="0" w:line="240" w:lineRule="auto"/>
        <w:rPr>
          <w:rFonts w:ascii="Times New Roman" w:hAnsi="Times New Roman"/>
          <w:b/>
          <w:noProof/>
          <w:sz w:val="28"/>
          <w:szCs w:val="28"/>
        </w:rPr>
      </w:pPr>
    </w:p>
    <w:p w14:paraId="003701F0" w14:textId="11D37738" w:rsidR="00A147F3" w:rsidRDefault="00C83AFE" w:rsidP="00F34204">
      <w:pPr>
        <w:spacing w:after="0" w:line="240" w:lineRule="auto"/>
        <w:jc w:val="center"/>
        <w:rPr>
          <w:rFonts w:ascii="Times New Roman" w:hAnsi="Times New Roman"/>
          <w:b/>
          <w:noProof/>
          <w:sz w:val="28"/>
          <w:szCs w:val="28"/>
        </w:rPr>
      </w:pPr>
      <w:r>
        <w:rPr>
          <w:rFonts w:ascii="Times New Roman" w:hAnsi="Times New Roman"/>
          <w:b/>
          <w:noProof/>
          <w:sz w:val="28"/>
          <w:szCs w:val="28"/>
        </w:rPr>
        <w:t xml:space="preserve">м. </w:t>
      </w:r>
      <w:r w:rsidR="00F34204">
        <w:rPr>
          <w:rFonts w:ascii="Times New Roman" w:hAnsi="Times New Roman"/>
          <w:b/>
          <w:noProof/>
          <w:sz w:val="28"/>
          <w:szCs w:val="28"/>
        </w:rPr>
        <w:t>Березівка</w:t>
      </w:r>
      <w:r>
        <w:rPr>
          <w:rFonts w:ascii="Times New Roman" w:hAnsi="Times New Roman"/>
          <w:b/>
          <w:noProof/>
          <w:sz w:val="28"/>
          <w:szCs w:val="28"/>
        </w:rPr>
        <w:t xml:space="preserve"> </w:t>
      </w:r>
    </w:p>
    <w:p w14:paraId="28759324" w14:textId="77777777" w:rsidR="00481039" w:rsidRPr="00F34204" w:rsidRDefault="00481039" w:rsidP="00F34204">
      <w:pPr>
        <w:spacing w:after="0" w:line="240" w:lineRule="auto"/>
        <w:jc w:val="center"/>
        <w:rPr>
          <w:rFonts w:ascii="Times New Roman" w:hAnsi="Times New Roman"/>
          <w:b/>
          <w:noProof/>
          <w:sz w:val="28"/>
          <w:szCs w:val="28"/>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147F3" w14:paraId="5DD29ACB" w14:textId="77777777">
        <w:trPr>
          <w:trHeight w:val="416"/>
          <w:jc w:val="center"/>
        </w:trPr>
        <w:tc>
          <w:tcPr>
            <w:tcW w:w="705" w:type="dxa"/>
            <w:vAlign w:val="center"/>
          </w:tcPr>
          <w:p w14:paraId="5951FBF9"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93C6A9B" w14:textId="77777777" w:rsidR="00A147F3" w:rsidRDefault="00B76A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147F3" w14:paraId="7661368B" w14:textId="77777777">
        <w:trPr>
          <w:trHeight w:val="411"/>
          <w:jc w:val="center"/>
        </w:trPr>
        <w:tc>
          <w:tcPr>
            <w:tcW w:w="705" w:type="dxa"/>
            <w:vAlign w:val="center"/>
          </w:tcPr>
          <w:p w14:paraId="73893975"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26E23EE"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66546FE"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147F3" w14:paraId="068F1DEB" w14:textId="77777777" w:rsidTr="00A74F35">
        <w:trPr>
          <w:trHeight w:val="1119"/>
          <w:jc w:val="center"/>
        </w:trPr>
        <w:tc>
          <w:tcPr>
            <w:tcW w:w="705" w:type="dxa"/>
          </w:tcPr>
          <w:p w14:paraId="0A765C26"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B9D5C6" w14:textId="77777777" w:rsidR="00A147F3" w:rsidRDefault="00B76A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FFFFFF" w:themeFill="background1"/>
          </w:tcPr>
          <w:p w14:paraId="694B0111" w14:textId="77777777" w:rsidR="00A147F3" w:rsidRPr="00A74F35" w:rsidRDefault="00B76A4F">
            <w:pPr>
              <w:jc w:val="both"/>
              <w:rPr>
                <w:rFonts w:ascii="Times New Roman" w:eastAsia="Times New Roman" w:hAnsi="Times New Roman" w:cs="Times New Roman"/>
                <w:sz w:val="24"/>
                <w:szCs w:val="24"/>
              </w:rPr>
            </w:pPr>
            <w:r w:rsidRPr="00A74F35">
              <w:rPr>
                <w:rFonts w:ascii="Times New Roman" w:eastAsia="Times New Roman" w:hAnsi="Times New Roman" w:cs="Times New Roman"/>
                <w:sz w:val="24"/>
                <w:szCs w:val="24"/>
              </w:rPr>
              <w:t>Тендерну д</w:t>
            </w:r>
            <w:r w:rsidRPr="00A74F3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74F35">
              <w:rPr>
                <w:rFonts w:ascii="Times New Roman" w:eastAsia="Times New Roman" w:hAnsi="Times New Roman" w:cs="Times New Roman"/>
                <w:sz w:val="24"/>
                <w:szCs w:val="24"/>
              </w:rPr>
              <w:t>—</w:t>
            </w:r>
            <w:r w:rsidRPr="00A74F35">
              <w:rPr>
                <w:rFonts w:ascii="Times New Roman" w:eastAsia="Times New Roman" w:hAnsi="Times New Roman" w:cs="Times New Roman"/>
                <w:color w:val="000000"/>
                <w:sz w:val="24"/>
                <w:szCs w:val="24"/>
              </w:rPr>
              <w:t xml:space="preserve"> Закон)</w:t>
            </w:r>
            <w:r w:rsidRPr="00A74F3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74D7FE" w14:textId="77777777" w:rsidR="00A147F3" w:rsidRDefault="00B76A4F">
            <w:pPr>
              <w:jc w:val="both"/>
              <w:rPr>
                <w:rFonts w:ascii="Times New Roman" w:eastAsia="Times New Roman" w:hAnsi="Times New Roman" w:cs="Times New Roman"/>
                <w:sz w:val="24"/>
                <w:szCs w:val="24"/>
              </w:rPr>
            </w:pPr>
            <w:r w:rsidRPr="00A74F3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74F35">
              <w:rPr>
                <w:rFonts w:ascii="Times New Roman" w:eastAsia="Times New Roman" w:hAnsi="Times New Roman" w:cs="Times New Roman"/>
                <w:sz w:val="24"/>
                <w:szCs w:val="24"/>
              </w:rPr>
              <w:t>Особливостях.</w:t>
            </w:r>
          </w:p>
        </w:tc>
      </w:tr>
      <w:tr w:rsidR="00A147F3" w14:paraId="08D53DEC" w14:textId="77777777">
        <w:trPr>
          <w:trHeight w:val="615"/>
          <w:jc w:val="center"/>
        </w:trPr>
        <w:tc>
          <w:tcPr>
            <w:tcW w:w="705" w:type="dxa"/>
          </w:tcPr>
          <w:p w14:paraId="3B7B708D" w14:textId="77777777" w:rsidR="00A147F3" w:rsidRDefault="00B76A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999A333" w14:textId="77777777" w:rsidR="00A147F3" w:rsidRDefault="00B76A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6168410" w14:textId="77777777" w:rsidR="00A147F3" w:rsidRDefault="00B76A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009D" w14:paraId="1AA4AC69" w14:textId="77777777">
        <w:trPr>
          <w:trHeight w:val="285"/>
          <w:jc w:val="center"/>
        </w:trPr>
        <w:tc>
          <w:tcPr>
            <w:tcW w:w="705" w:type="dxa"/>
          </w:tcPr>
          <w:p w14:paraId="77B52D9E" w14:textId="77777777" w:rsidR="00AE009D" w:rsidRDefault="00AE009D" w:rsidP="00AE00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CA41103" w14:textId="77777777" w:rsidR="00AE009D" w:rsidRDefault="00AE009D" w:rsidP="00AE00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D2DA1CB" w14:textId="20595B6D" w:rsidR="00AE009D" w:rsidRDefault="00F34204" w:rsidP="00AE009D">
            <w:pPr>
              <w:jc w:val="both"/>
              <w:rPr>
                <w:rFonts w:ascii="Times New Roman" w:eastAsia="Times New Roman" w:hAnsi="Times New Roman" w:cs="Times New Roman"/>
                <w:i/>
                <w:sz w:val="24"/>
                <w:szCs w:val="24"/>
              </w:rPr>
            </w:pPr>
            <w:r w:rsidRPr="00AB3C1F">
              <w:rPr>
                <w:rFonts w:ascii="Times New Roman" w:hAnsi="Times New Roman"/>
                <w:color w:val="00000A"/>
                <w:sz w:val="24"/>
                <w:szCs w:val="24"/>
              </w:rPr>
              <w:t>8 ДЕРЖАВНИЙ ПОЖЕЖНО-РЯТУВАЛЬНИЙ ЗАГІН ГОЛОВНОГО УПРАВЛІННЯ ДЕРЖАВНОЇ СЛУЖБИ УКРАЇНИ З НАДЗВИЧАЙНИХ СИТУАЦІЙ В ОДЕСЬКІЙ ОБЛАСТІ</w:t>
            </w:r>
            <w:r>
              <w:rPr>
                <w:rFonts w:ascii="Liberation Serif" w:hAnsi="Liberation Serif"/>
                <w:color w:val="000000"/>
                <w:sz w:val="24"/>
                <w:szCs w:val="24"/>
              </w:rPr>
              <w:t>, код ЄДРПОУ 37869806</w:t>
            </w:r>
          </w:p>
        </w:tc>
      </w:tr>
      <w:tr w:rsidR="009B4193" w14:paraId="2EE87FF0" w14:textId="77777777">
        <w:trPr>
          <w:trHeight w:val="536"/>
          <w:jc w:val="center"/>
        </w:trPr>
        <w:tc>
          <w:tcPr>
            <w:tcW w:w="705" w:type="dxa"/>
          </w:tcPr>
          <w:p w14:paraId="3A76EC72" w14:textId="77777777" w:rsidR="009B4193" w:rsidRDefault="009B4193" w:rsidP="009B41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F59A302" w14:textId="77777777" w:rsidR="009B4193" w:rsidRDefault="009B4193" w:rsidP="009B41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CCF7C83" w14:textId="0853D9C3" w:rsidR="009B4193" w:rsidRDefault="00F34204" w:rsidP="009B4193">
            <w:pPr>
              <w:jc w:val="both"/>
              <w:rPr>
                <w:rFonts w:ascii="Times New Roman" w:eastAsia="Times New Roman" w:hAnsi="Times New Roman" w:cs="Times New Roman"/>
                <w:sz w:val="24"/>
                <w:szCs w:val="24"/>
                <w:highlight w:val="cyan"/>
              </w:rPr>
            </w:pPr>
            <w:r w:rsidRPr="00AB3C1F">
              <w:rPr>
                <w:rFonts w:ascii="Times New Roman" w:eastAsia="Times New Roman" w:hAnsi="Times New Roman"/>
                <w:color w:val="00000A"/>
                <w:sz w:val="24"/>
                <w:szCs w:val="24"/>
              </w:rPr>
              <w:t xml:space="preserve">67300, Україна, Одеська область, </w:t>
            </w:r>
            <w:proofErr w:type="spellStart"/>
            <w:r w:rsidRPr="00AB3C1F">
              <w:rPr>
                <w:rFonts w:ascii="Times New Roman" w:eastAsia="Times New Roman" w:hAnsi="Times New Roman"/>
                <w:color w:val="00000A"/>
                <w:sz w:val="24"/>
                <w:szCs w:val="24"/>
              </w:rPr>
              <w:t>Березівський</w:t>
            </w:r>
            <w:proofErr w:type="spellEnd"/>
            <w:r w:rsidRPr="00AB3C1F">
              <w:rPr>
                <w:rFonts w:ascii="Times New Roman" w:eastAsia="Times New Roman" w:hAnsi="Times New Roman"/>
                <w:color w:val="00000A"/>
                <w:sz w:val="24"/>
                <w:szCs w:val="24"/>
              </w:rPr>
              <w:t xml:space="preserve"> район, </w:t>
            </w:r>
            <w:proofErr w:type="spellStart"/>
            <w:r w:rsidRPr="00AB3C1F">
              <w:rPr>
                <w:rFonts w:ascii="Times New Roman" w:eastAsia="Times New Roman" w:hAnsi="Times New Roman"/>
                <w:color w:val="00000A"/>
                <w:sz w:val="24"/>
                <w:szCs w:val="24"/>
              </w:rPr>
              <w:t>м.Березівка</w:t>
            </w:r>
            <w:proofErr w:type="spellEnd"/>
            <w:r w:rsidRPr="00AB3C1F">
              <w:rPr>
                <w:rFonts w:ascii="Times New Roman" w:eastAsia="Times New Roman" w:hAnsi="Times New Roman"/>
                <w:color w:val="00000A"/>
                <w:sz w:val="24"/>
                <w:szCs w:val="24"/>
              </w:rPr>
              <w:t>, вул. Свято-Миколаївська, 25</w:t>
            </w:r>
          </w:p>
        </w:tc>
      </w:tr>
      <w:tr w:rsidR="009B4193" w14:paraId="1E9C928B" w14:textId="77777777">
        <w:trPr>
          <w:trHeight w:val="1119"/>
          <w:jc w:val="center"/>
        </w:trPr>
        <w:tc>
          <w:tcPr>
            <w:tcW w:w="705" w:type="dxa"/>
          </w:tcPr>
          <w:p w14:paraId="2880E591" w14:textId="77777777" w:rsidR="009B4193" w:rsidRDefault="009B4193" w:rsidP="009B41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3F3BB2C" w14:textId="77777777" w:rsidR="009B4193" w:rsidRDefault="009B4193" w:rsidP="009B419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E6FAA0" w14:textId="77777777" w:rsidR="00F34204" w:rsidRPr="00AB3C1F" w:rsidRDefault="00F34204" w:rsidP="00F34204">
            <w:pPr>
              <w:spacing w:before="100" w:beforeAutospacing="1" w:after="119"/>
              <w:rPr>
                <w:rFonts w:ascii="Times New Roman" w:hAnsi="Times New Roman"/>
                <w:color w:val="00000A"/>
                <w:sz w:val="24"/>
                <w:szCs w:val="24"/>
              </w:rPr>
            </w:pPr>
            <w:r w:rsidRPr="00AB3C1F">
              <w:rPr>
                <w:rFonts w:ascii="Times New Roman" w:hAnsi="Times New Roman"/>
                <w:color w:val="00000A"/>
                <w:sz w:val="24"/>
                <w:szCs w:val="24"/>
              </w:rPr>
              <w:t xml:space="preserve">Відповідальний за проведення відкритих торгів: юрисконсульт 8 ДПРЗ ГУ ДСНС України в Одеській області САЛАМАХА Руслан Валерійович </w:t>
            </w:r>
            <w:r w:rsidRPr="00AB3C1F">
              <w:rPr>
                <w:rFonts w:ascii="Times New Roman" w:hAnsi="Times New Roman"/>
                <w:color w:val="000000"/>
                <w:sz w:val="24"/>
                <w:szCs w:val="24"/>
              </w:rPr>
              <w:t>—тел. +380972990886,</w:t>
            </w:r>
          </w:p>
          <w:p w14:paraId="40E7FB32" w14:textId="3A29AE5B" w:rsidR="009B4193" w:rsidRDefault="00F34204" w:rsidP="00F34204">
            <w:pPr>
              <w:jc w:val="both"/>
              <w:rPr>
                <w:rFonts w:ascii="Times New Roman" w:eastAsia="Times New Roman" w:hAnsi="Times New Roman" w:cs="Times New Roman"/>
                <w:i/>
                <w:color w:val="FF0000"/>
                <w:sz w:val="24"/>
                <w:szCs w:val="24"/>
                <w:highlight w:val="yellow"/>
              </w:rPr>
            </w:pPr>
            <w:r w:rsidRPr="00AB3C1F">
              <w:rPr>
                <w:rFonts w:ascii="Times New Roman" w:eastAsia="Times New Roman" w:hAnsi="Times New Roman"/>
                <w:color w:val="00000A"/>
                <w:sz w:val="24"/>
                <w:szCs w:val="24"/>
              </w:rPr>
              <w:t xml:space="preserve">Відповідальний за надання роз’яснень щодо документації відкритих торгів: юрисконсульт 8 ДПРЗ ГУ ДСНС України в Одеській області САЛАМАХА Руслан Валерійович </w:t>
            </w:r>
            <w:r w:rsidRPr="00AB3C1F">
              <w:rPr>
                <w:rFonts w:ascii="Times New Roman" w:eastAsia="Times New Roman" w:hAnsi="Times New Roman"/>
                <w:sz w:val="24"/>
                <w:szCs w:val="24"/>
              </w:rPr>
              <w:t>— тел. +380972990886,</w:t>
            </w:r>
            <w:r w:rsidRPr="00AB3C1F">
              <w:rPr>
                <w:rFonts w:ascii="Times New Roman" w:eastAsia="Times New Roman" w:hAnsi="Times New Roman"/>
                <w:color w:val="00000A"/>
                <w:sz w:val="24"/>
                <w:szCs w:val="24"/>
              </w:rPr>
              <w:t xml:space="preserve"> </w:t>
            </w:r>
            <w:r w:rsidRPr="00AB3C1F">
              <w:rPr>
                <w:rFonts w:ascii="Times New Roman" w:hAnsi="Times New Roman"/>
                <w:bCs/>
                <w:sz w:val="24"/>
                <w:szCs w:val="18"/>
                <w:shd w:val="clear" w:color="auto" w:fill="FFFFFF"/>
              </w:rPr>
              <w:t>8dprzberezivka@ukr.net</w:t>
            </w:r>
          </w:p>
        </w:tc>
      </w:tr>
      <w:tr w:rsidR="009B4193" w14:paraId="0DD45C37" w14:textId="77777777">
        <w:trPr>
          <w:trHeight w:val="15"/>
          <w:jc w:val="center"/>
        </w:trPr>
        <w:tc>
          <w:tcPr>
            <w:tcW w:w="705" w:type="dxa"/>
          </w:tcPr>
          <w:p w14:paraId="77AEAF1E" w14:textId="77777777" w:rsidR="009B4193" w:rsidRDefault="009B4193" w:rsidP="009B41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380FCD3" w14:textId="77777777" w:rsidR="009B4193" w:rsidRDefault="009B4193" w:rsidP="009B41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66FE5ED" w14:textId="7A473AA8" w:rsidR="009B4193" w:rsidRPr="00F34204" w:rsidRDefault="00F34204" w:rsidP="00F34204">
            <w:pPr>
              <w:rPr>
                <w:rFonts w:ascii="Times New Roman" w:hAnsi="Times New Roman" w:cs="Times New Roman"/>
                <w:color w:val="4A86E8"/>
              </w:rPr>
            </w:pPr>
            <w:r>
              <w:rPr>
                <w:rFonts w:ascii="Times New Roman" w:hAnsi="Times New Roman" w:cs="Times New Roman"/>
                <w:color w:val="000000"/>
                <w:sz w:val="24"/>
              </w:rPr>
              <w:t>В</w:t>
            </w:r>
            <w:r w:rsidR="009B4193" w:rsidRPr="00F34204">
              <w:rPr>
                <w:rFonts w:ascii="Times New Roman" w:hAnsi="Times New Roman" w:cs="Times New Roman"/>
                <w:color w:val="000000"/>
                <w:sz w:val="24"/>
              </w:rPr>
              <w:t xml:space="preserve">ідкриті </w:t>
            </w:r>
            <w:r w:rsidR="009B4193" w:rsidRPr="00F34204">
              <w:rPr>
                <w:rFonts w:ascii="Times New Roman" w:hAnsi="Times New Roman" w:cs="Times New Roman"/>
                <w:sz w:val="24"/>
              </w:rPr>
              <w:t>торги з особливостями</w:t>
            </w:r>
          </w:p>
        </w:tc>
      </w:tr>
      <w:tr w:rsidR="009B4193" w14:paraId="3F0603D3" w14:textId="77777777">
        <w:trPr>
          <w:trHeight w:val="240"/>
          <w:jc w:val="center"/>
        </w:trPr>
        <w:tc>
          <w:tcPr>
            <w:tcW w:w="705" w:type="dxa"/>
          </w:tcPr>
          <w:p w14:paraId="26E2566A" w14:textId="77777777" w:rsidR="009B4193" w:rsidRDefault="009B4193" w:rsidP="009B41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19EF55" w14:textId="77777777" w:rsidR="009B4193" w:rsidRDefault="009B4193" w:rsidP="009B41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01FF6D05" w14:textId="77777777" w:rsidR="009B4193" w:rsidRDefault="009B4193" w:rsidP="009B419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93" w14:paraId="0B8870AB" w14:textId="77777777">
        <w:trPr>
          <w:jc w:val="center"/>
        </w:trPr>
        <w:tc>
          <w:tcPr>
            <w:tcW w:w="705" w:type="dxa"/>
          </w:tcPr>
          <w:p w14:paraId="64CD9988" w14:textId="77777777" w:rsidR="009B4193" w:rsidRDefault="009B4193" w:rsidP="009B41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E87EC1E" w14:textId="77777777" w:rsidR="009B4193" w:rsidRDefault="009B4193" w:rsidP="009B419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D572D67" w14:textId="77777777" w:rsidR="00EF5B35" w:rsidRPr="00EF5B35" w:rsidRDefault="00EF5B35" w:rsidP="00EF5B35">
            <w:pPr>
              <w:jc w:val="both"/>
              <w:rPr>
                <w:rFonts w:ascii="Times New Roman" w:eastAsia="Times New Roman" w:hAnsi="Times New Roman" w:cs="Times New Roman"/>
                <w:b/>
                <w:color w:val="FF0000"/>
                <w:kern w:val="3"/>
                <w:sz w:val="24"/>
                <w:szCs w:val="24"/>
                <w:lang w:eastAsia="uk-UA"/>
              </w:rPr>
            </w:pPr>
            <w:r w:rsidRPr="00EF5B35">
              <w:rPr>
                <w:rFonts w:ascii="Times New Roman" w:eastAsia="Times New Roman" w:hAnsi="Times New Roman" w:cs="Times New Roman"/>
                <w:b/>
                <w:kern w:val="3"/>
                <w:sz w:val="24"/>
                <w:szCs w:val="24"/>
                <w:lang w:eastAsia="uk-UA"/>
              </w:rPr>
              <w:t xml:space="preserve">Послуги з </w:t>
            </w:r>
            <w:r w:rsidRPr="00EF5B35">
              <w:rPr>
                <w:rFonts w:ascii="Times New Roman" w:eastAsia="Times New Roman" w:hAnsi="Times New Roman" w:cs="Times New Roman"/>
                <w:b/>
                <w:bCs/>
                <w:kern w:val="3"/>
                <w:sz w:val="24"/>
                <w:szCs w:val="24"/>
                <w:lang w:eastAsia="uk-UA"/>
              </w:rPr>
              <w:t>поточного</w:t>
            </w:r>
            <w:r w:rsidRPr="00EF5B35">
              <w:rPr>
                <w:rFonts w:ascii="Times New Roman" w:eastAsia="Times New Roman" w:hAnsi="Times New Roman" w:cs="Times New Roman"/>
                <w:b/>
                <w:kern w:val="3"/>
                <w:sz w:val="24"/>
                <w:szCs w:val="24"/>
                <w:lang w:eastAsia="uk-UA"/>
              </w:rPr>
              <w:t xml:space="preserve"> ремонту спеціального автомобіля</w:t>
            </w:r>
          </w:p>
          <w:p w14:paraId="4BCF8E63" w14:textId="2AC23BA6" w:rsidR="0048097F" w:rsidRPr="0048097F" w:rsidRDefault="0048097F" w:rsidP="0048097F">
            <w:pPr>
              <w:numPr>
                <w:ilvl w:val="0"/>
                <w:numId w:val="6"/>
              </w:numPr>
              <w:tabs>
                <w:tab w:val="left" w:pos="199"/>
              </w:tabs>
              <w:ind w:left="0" w:firstLine="0"/>
              <w:rPr>
                <w:rFonts w:ascii="Times New Roman" w:hAnsi="Times New Roman" w:cs="Times New Roman"/>
              </w:rPr>
            </w:pPr>
            <w:r>
              <w:rPr>
                <w:rFonts w:ascii="Times New Roman" w:hAnsi="Times New Roman" w:cs="Times New Roman"/>
              </w:rPr>
              <w:t>АЦ-4-60 (5309)-50</w:t>
            </w:r>
            <w:r w:rsidRPr="0048097F">
              <w:rPr>
                <w:rFonts w:ascii="Times New Roman" w:hAnsi="Times New Roman" w:cs="Times New Roman"/>
              </w:rPr>
              <w:t>5</w:t>
            </w:r>
            <w:r>
              <w:rPr>
                <w:rFonts w:ascii="Times New Roman" w:hAnsi="Times New Roman" w:cs="Times New Roman"/>
              </w:rPr>
              <w:t>М</w:t>
            </w:r>
            <w:r w:rsidRPr="0048097F">
              <w:rPr>
                <w:rFonts w:ascii="Times New Roman" w:hAnsi="Times New Roman" w:cs="Times New Roman"/>
              </w:rPr>
              <w:t xml:space="preserve"> </w:t>
            </w:r>
            <w:r>
              <w:rPr>
                <w:rFonts w:ascii="Times New Roman" w:hAnsi="Times New Roman" w:cs="Times New Roman"/>
              </w:rPr>
              <w:t>(</w:t>
            </w:r>
            <w:r w:rsidRPr="0048097F">
              <w:rPr>
                <w:rFonts w:ascii="Times New Roman" w:hAnsi="Times New Roman" w:cs="Times New Roman"/>
              </w:rPr>
              <w:t>МАЗ</w:t>
            </w:r>
            <w:r>
              <w:rPr>
                <w:rFonts w:ascii="Times New Roman" w:hAnsi="Times New Roman" w:cs="Times New Roman"/>
              </w:rPr>
              <w:t>)</w:t>
            </w:r>
            <w:r w:rsidRPr="0048097F">
              <w:rPr>
                <w:rFonts w:ascii="Times New Roman" w:hAnsi="Times New Roman" w:cs="Times New Roman"/>
              </w:rPr>
              <w:t xml:space="preserve">, шасі № </w:t>
            </w:r>
            <w:r w:rsidRPr="0048097F">
              <w:rPr>
                <w:rFonts w:ascii="Times New Roman" w:hAnsi="Times New Roman" w:cs="Times New Roman"/>
                <w:lang w:val="en-US"/>
              </w:rPr>
              <w:t>Y</w:t>
            </w:r>
            <w:r w:rsidRPr="0048097F">
              <w:rPr>
                <w:rFonts w:ascii="Times New Roman" w:hAnsi="Times New Roman" w:cs="Times New Roman"/>
              </w:rPr>
              <w:t>3</w:t>
            </w:r>
            <w:r>
              <w:rPr>
                <w:rFonts w:ascii="Times New Roman" w:hAnsi="Times New Roman" w:cs="Times New Roman"/>
                <w:lang w:val="en-US"/>
              </w:rPr>
              <w:t>M</w:t>
            </w:r>
            <w:r w:rsidRPr="0048097F">
              <w:rPr>
                <w:rFonts w:ascii="Times New Roman" w:hAnsi="Times New Roman" w:cs="Times New Roman"/>
              </w:rPr>
              <w:t>530905</w:t>
            </w:r>
            <w:r>
              <w:rPr>
                <w:rFonts w:ascii="Times New Roman" w:hAnsi="Times New Roman" w:cs="Times New Roman"/>
                <w:lang w:val="en-US"/>
              </w:rPr>
              <w:t>G</w:t>
            </w:r>
            <w:r w:rsidRPr="0048097F">
              <w:rPr>
                <w:rFonts w:ascii="Times New Roman" w:hAnsi="Times New Roman" w:cs="Times New Roman"/>
              </w:rPr>
              <w:t>0000153, ВН 299 Е, 2016 року випуску</w:t>
            </w:r>
            <w:r>
              <w:rPr>
                <w:rFonts w:ascii="Times New Roman" w:hAnsi="Times New Roman" w:cs="Times New Roman"/>
              </w:rPr>
              <w:t>;</w:t>
            </w:r>
          </w:p>
          <w:p w14:paraId="74964640" w14:textId="3EB46CE4" w:rsidR="0048097F" w:rsidRPr="0048097F" w:rsidRDefault="0048097F" w:rsidP="0048097F">
            <w:pPr>
              <w:numPr>
                <w:ilvl w:val="0"/>
                <w:numId w:val="6"/>
              </w:numPr>
              <w:tabs>
                <w:tab w:val="left" w:pos="199"/>
              </w:tabs>
              <w:ind w:left="0" w:firstLine="0"/>
              <w:rPr>
                <w:rFonts w:ascii="Times New Roman" w:hAnsi="Times New Roman" w:cs="Times New Roman"/>
              </w:rPr>
            </w:pPr>
            <w:r>
              <w:rPr>
                <w:rFonts w:ascii="Times New Roman" w:hAnsi="Times New Roman" w:cs="Times New Roman"/>
              </w:rPr>
              <w:t>АЦ-40(53228)-264 (</w:t>
            </w:r>
            <w:proofErr w:type="spellStart"/>
            <w:r>
              <w:rPr>
                <w:rFonts w:ascii="Times New Roman" w:hAnsi="Times New Roman" w:cs="Times New Roman"/>
              </w:rPr>
              <w:t>КамАЗ</w:t>
            </w:r>
            <w:proofErr w:type="spellEnd"/>
            <w:r>
              <w:rPr>
                <w:rFonts w:ascii="Times New Roman" w:hAnsi="Times New Roman" w:cs="Times New Roman"/>
              </w:rPr>
              <w:t xml:space="preserve">), </w:t>
            </w:r>
            <w:r w:rsidRPr="0048097F">
              <w:rPr>
                <w:rFonts w:ascii="Times New Roman" w:hAnsi="Times New Roman" w:cs="Times New Roman"/>
              </w:rPr>
              <w:t>шасі №</w:t>
            </w:r>
            <w:r>
              <w:rPr>
                <w:rFonts w:ascii="Times New Roman" w:hAnsi="Times New Roman" w:cs="Times New Roman"/>
              </w:rPr>
              <w:t xml:space="preserve"> </w:t>
            </w:r>
            <w:r>
              <w:rPr>
                <w:rFonts w:ascii="Times New Roman" w:hAnsi="Times New Roman" w:cs="Times New Roman"/>
                <w:lang w:val="en-US"/>
              </w:rPr>
              <w:t>XTC</w:t>
            </w:r>
            <w:r w:rsidRPr="0048097F">
              <w:rPr>
                <w:rFonts w:ascii="Times New Roman" w:hAnsi="Times New Roman" w:cs="Times New Roman"/>
              </w:rPr>
              <w:t>53228</w:t>
            </w:r>
            <w:r>
              <w:rPr>
                <w:rFonts w:ascii="Times New Roman" w:hAnsi="Times New Roman" w:cs="Times New Roman"/>
                <w:lang w:val="en-US"/>
              </w:rPr>
              <w:t>R</w:t>
            </w:r>
            <w:r w:rsidRPr="0048097F">
              <w:rPr>
                <w:rFonts w:ascii="Times New Roman" w:hAnsi="Times New Roman" w:cs="Times New Roman"/>
              </w:rPr>
              <w:t>82349266</w:t>
            </w:r>
            <w:r>
              <w:rPr>
                <w:rFonts w:ascii="Times New Roman" w:hAnsi="Times New Roman" w:cs="Times New Roman"/>
              </w:rPr>
              <w:t xml:space="preserve">, </w:t>
            </w:r>
            <w:r w:rsidRPr="0048097F">
              <w:rPr>
                <w:rFonts w:ascii="Times New Roman" w:hAnsi="Times New Roman" w:cs="Times New Roman"/>
              </w:rPr>
              <w:t>ВН 29</w:t>
            </w:r>
            <w:r>
              <w:rPr>
                <w:rFonts w:ascii="Times New Roman" w:hAnsi="Times New Roman" w:cs="Times New Roman"/>
              </w:rPr>
              <w:t>8</w:t>
            </w:r>
            <w:r w:rsidRPr="0048097F">
              <w:rPr>
                <w:rFonts w:ascii="Times New Roman" w:hAnsi="Times New Roman" w:cs="Times New Roman"/>
              </w:rPr>
              <w:t xml:space="preserve"> Е, 20</w:t>
            </w:r>
            <w:r>
              <w:rPr>
                <w:rFonts w:ascii="Times New Roman" w:hAnsi="Times New Roman" w:cs="Times New Roman"/>
              </w:rPr>
              <w:t>09</w:t>
            </w:r>
            <w:r w:rsidRPr="0048097F">
              <w:rPr>
                <w:rFonts w:ascii="Times New Roman" w:hAnsi="Times New Roman" w:cs="Times New Roman"/>
              </w:rPr>
              <w:t xml:space="preserve"> року випуску</w:t>
            </w:r>
          </w:p>
          <w:p w14:paraId="7F7A2272" w14:textId="255468F1" w:rsidR="009B4193" w:rsidRPr="00EF5B35" w:rsidRDefault="00EF5B35" w:rsidP="00EF5B35">
            <w:pPr>
              <w:jc w:val="both"/>
              <w:rPr>
                <w:rFonts w:ascii="Times New Roman" w:hAnsi="Times New Roman"/>
                <w:b/>
                <w:bCs/>
                <w:sz w:val="24"/>
                <w:szCs w:val="24"/>
              </w:rPr>
            </w:pPr>
            <w:r w:rsidRPr="00EF5B35">
              <w:rPr>
                <w:rFonts w:ascii="Times New Roman" w:hAnsi="Times New Roman"/>
                <w:b/>
                <w:bCs/>
                <w:sz w:val="24"/>
                <w:szCs w:val="24"/>
              </w:rPr>
              <w:t>код ДК 021:2015 – 50110000-9</w:t>
            </w:r>
            <w:r>
              <w:rPr>
                <w:rFonts w:ascii="Times New Roman" w:hAnsi="Times New Roman"/>
                <w:b/>
                <w:bCs/>
                <w:sz w:val="24"/>
                <w:szCs w:val="24"/>
              </w:rPr>
              <w:t xml:space="preserve"> «</w:t>
            </w:r>
            <w:r w:rsidRPr="00EF5B35">
              <w:rPr>
                <w:rFonts w:ascii="Times New Roman" w:hAnsi="Times New Roman"/>
                <w:color w:val="000000"/>
                <w:sz w:val="24"/>
                <w:szCs w:val="24"/>
              </w:rPr>
              <w:t xml:space="preserve">Послуги з ремонту і технічного обслуговування </w:t>
            </w:r>
            <w:proofErr w:type="spellStart"/>
            <w:r w:rsidRPr="00EF5B35">
              <w:rPr>
                <w:rFonts w:ascii="Times New Roman" w:hAnsi="Times New Roman"/>
                <w:color w:val="000000"/>
                <w:sz w:val="24"/>
                <w:szCs w:val="24"/>
              </w:rPr>
              <w:t>мототранспортних</w:t>
            </w:r>
            <w:proofErr w:type="spellEnd"/>
            <w:r w:rsidRPr="00EF5B35">
              <w:rPr>
                <w:rFonts w:ascii="Times New Roman" w:hAnsi="Times New Roman"/>
                <w:color w:val="000000"/>
                <w:sz w:val="24"/>
                <w:szCs w:val="24"/>
              </w:rPr>
              <w:t xml:space="preserve"> засобів і супутнього обладнання</w:t>
            </w:r>
            <w:r>
              <w:rPr>
                <w:rFonts w:ascii="Times New Roman" w:hAnsi="Times New Roman"/>
                <w:color w:val="000000"/>
                <w:sz w:val="24"/>
                <w:szCs w:val="24"/>
              </w:rPr>
              <w:t>»</w:t>
            </w:r>
          </w:p>
        </w:tc>
      </w:tr>
      <w:tr w:rsidR="009B4193" w14:paraId="12E78C0B" w14:textId="77777777">
        <w:trPr>
          <w:trHeight w:val="1119"/>
          <w:jc w:val="center"/>
        </w:trPr>
        <w:tc>
          <w:tcPr>
            <w:tcW w:w="705" w:type="dxa"/>
          </w:tcPr>
          <w:p w14:paraId="0C571057" w14:textId="77777777" w:rsidR="009B4193" w:rsidRDefault="009B4193" w:rsidP="009B419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31A8046" w14:textId="77777777" w:rsidR="009B4193" w:rsidRDefault="009B4193" w:rsidP="009B419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43FE957" w14:textId="5BCB3A93" w:rsidR="009B4193" w:rsidRDefault="00977A9E" w:rsidP="009B4193">
            <w:pPr>
              <w:widowControl w:val="0"/>
              <w:jc w:val="both"/>
              <w:rPr>
                <w:rFonts w:ascii="Times New Roman" w:eastAsia="Times New Roman" w:hAnsi="Times New Roman" w:cs="Times New Roman"/>
                <w:i/>
                <w:color w:val="FF0000"/>
                <w:sz w:val="24"/>
                <w:szCs w:val="24"/>
                <w:highlight w:val="yellow"/>
              </w:rPr>
            </w:pPr>
            <w:r w:rsidRPr="00CB131D">
              <w:rPr>
                <w:rFonts w:ascii="Times New Roman" w:hAnsi="Times New Roman"/>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rsidRPr="00CB131D">
              <w:rPr>
                <w:rFonts w:ascii="Times New Roman" w:hAnsi="Times New Roman"/>
                <w:bCs/>
                <w:sz w:val="24"/>
                <w:szCs w:val="24"/>
              </w:rPr>
              <w:t xml:space="preserve">     </w:t>
            </w:r>
          </w:p>
        </w:tc>
      </w:tr>
      <w:tr w:rsidR="009B4193" w14:paraId="6E1E2D0E" w14:textId="77777777">
        <w:trPr>
          <w:trHeight w:val="1119"/>
          <w:jc w:val="center"/>
        </w:trPr>
        <w:tc>
          <w:tcPr>
            <w:tcW w:w="705" w:type="dxa"/>
          </w:tcPr>
          <w:p w14:paraId="57F448E1"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CA8F37A" w14:textId="4963FF59" w:rsidR="009B4193" w:rsidRDefault="009B4193" w:rsidP="009B4193">
            <w:pPr>
              <w:widowControl w:val="0"/>
              <w:rPr>
                <w:rFonts w:ascii="Times New Roman" w:eastAsia="Times New Roman" w:hAnsi="Times New Roman" w:cs="Times New Roman"/>
                <w:color w:val="000000"/>
                <w:sz w:val="24"/>
                <w:szCs w:val="24"/>
                <w:highlight w:val="yellow"/>
              </w:rPr>
            </w:pPr>
            <w:r w:rsidRPr="00977A9E">
              <w:rPr>
                <w:rFonts w:ascii="Times New Roman" w:eastAsia="Times New Roman" w:hAnsi="Times New Roman" w:cs="Times New Roman"/>
                <w:color w:val="000000"/>
                <w:sz w:val="24"/>
                <w:szCs w:val="24"/>
              </w:rPr>
              <w:t>місце, де повинні бути надані послуги</w:t>
            </w:r>
          </w:p>
        </w:tc>
        <w:tc>
          <w:tcPr>
            <w:tcW w:w="6420" w:type="dxa"/>
          </w:tcPr>
          <w:p w14:paraId="3DBF4746" w14:textId="3A27F948" w:rsidR="009B4193" w:rsidRPr="004172F4" w:rsidRDefault="005A349C" w:rsidP="00977A9E">
            <w:pPr>
              <w:widowControl w:val="0"/>
              <w:ind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olor w:val="000000"/>
                <w:sz w:val="24"/>
                <w:szCs w:val="24"/>
              </w:rPr>
              <w:t>За місцем знаходження СТО учасника .</w:t>
            </w:r>
          </w:p>
        </w:tc>
      </w:tr>
      <w:tr w:rsidR="009B4193" w14:paraId="20DE0519" w14:textId="77777777" w:rsidTr="00977A9E">
        <w:trPr>
          <w:trHeight w:val="645"/>
          <w:jc w:val="center"/>
        </w:trPr>
        <w:tc>
          <w:tcPr>
            <w:tcW w:w="705" w:type="dxa"/>
          </w:tcPr>
          <w:p w14:paraId="16B3701E"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7CE0F674"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FFFFFF" w:themeFill="background1"/>
          </w:tcPr>
          <w:p w14:paraId="5D5BABE3" w14:textId="62131A1D" w:rsidR="009B4193" w:rsidRDefault="009B4193" w:rsidP="00481039">
            <w:pPr>
              <w:widowControl w:val="0"/>
              <w:rPr>
                <w:rFonts w:ascii="Times New Roman" w:eastAsia="Times New Roman" w:hAnsi="Times New Roman" w:cs="Times New Roman"/>
                <w:sz w:val="24"/>
                <w:szCs w:val="24"/>
                <w:highlight w:val="cyan"/>
              </w:rPr>
            </w:pPr>
            <w:r w:rsidRPr="008C36A2">
              <w:rPr>
                <w:rFonts w:ascii="Times New Roman" w:eastAsia="Times New Roman" w:hAnsi="Times New Roman" w:cs="Times New Roman"/>
                <w:sz w:val="24"/>
                <w:szCs w:val="24"/>
              </w:rPr>
              <w:t xml:space="preserve">до  </w:t>
            </w:r>
            <w:r w:rsidR="00EF5B35">
              <w:rPr>
                <w:rFonts w:ascii="Times New Roman" w:eastAsia="Times New Roman" w:hAnsi="Times New Roman" w:cs="Times New Roman"/>
                <w:sz w:val="24"/>
                <w:szCs w:val="24"/>
                <w:lang w:val="ru-RU"/>
              </w:rPr>
              <w:t>31.12</w:t>
            </w:r>
            <w:r w:rsidR="008C36A2" w:rsidRPr="008C36A2">
              <w:rPr>
                <w:rFonts w:ascii="Times New Roman" w:eastAsia="Times New Roman" w:hAnsi="Times New Roman" w:cs="Times New Roman"/>
                <w:sz w:val="24"/>
                <w:szCs w:val="24"/>
                <w:lang w:val="ru-RU"/>
              </w:rPr>
              <w:t>.</w:t>
            </w:r>
            <w:r w:rsidRPr="008C36A2">
              <w:rPr>
                <w:rFonts w:ascii="Times New Roman" w:eastAsia="Times New Roman" w:hAnsi="Times New Roman" w:cs="Times New Roman"/>
                <w:sz w:val="24"/>
                <w:szCs w:val="24"/>
              </w:rPr>
              <w:t>20</w:t>
            </w:r>
            <w:r w:rsidR="004172F4" w:rsidRPr="008C36A2">
              <w:rPr>
                <w:rFonts w:ascii="Times New Roman" w:eastAsia="Times New Roman" w:hAnsi="Times New Roman" w:cs="Times New Roman"/>
                <w:sz w:val="24"/>
                <w:szCs w:val="24"/>
                <w:lang w:val="ru-RU"/>
              </w:rPr>
              <w:t>2</w:t>
            </w:r>
            <w:r w:rsidR="00481039">
              <w:rPr>
                <w:rFonts w:ascii="Times New Roman" w:eastAsia="Times New Roman" w:hAnsi="Times New Roman" w:cs="Times New Roman"/>
                <w:sz w:val="24"/>
                <w:szCs w:val="24"/>
                <w:lang w:val="ru-RU"/>
              </w:rPr>
              <w:t>4</w:t>
            </w:r>
            <w:r w:rsidRPr="008C36A2">
              <w:rPr>
                <w:rFonts w:ascii="Times New Roman" w:eastAsia="Times New Roman" w:hAnsi="Times New Roman" w:cs="Times New Roman"/>
                <w:sz w:val="24"/>
                <w:szCs w:val="24"/>
              </w:rPr>
              <w:t xml:space="preserve"> </w:t>
            </w:r>
            <w:r w:rsidRPr="00977A9E">
              <w:rPr>
                <w:rFonts w:ascii="Times New Roman" w:eastAsia="Times New Roman" w:hAnsi="Times New Roman" w:cs="Times New Roman"/>
                <w:sz w:val="24"/>
                <w:szCs w:val="24"/>
              </w:rPr>
              <w:t xml:space="preserve">року включно </w:t>
            </w:r>
          </w:p>
        </w:tc>
      </w:tr>
      <w:tr w:rsidR="009B4193" w14:paraId="18920738" w14:textId="77777777">
        <w:trPr>
          <w:trHeight w:val="841"/>
          <w:jc w:val="center"/>
        </w:trPr>
        <w:tc>
          <w:tcPr>
            <w:tcW w:w="705" w:type="dxa"/>
          </w:tcPr>
          <w:p w14:paraId="00765D90"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7F009BE"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EB2B337" w14:textId="77777777" w:rsidR="009B4193" w:rsidRDefault="009B4193" w:rsidP="009B41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93" w14:paraId="455CF4E9" w14:textId="77777777">
        <w:trPr>
          <w:trHeight w:val="1119"/>
          <w:jc w:val="center"/>
        </w:trPr>
        <w:tc>
          <w:tcPr>
            <w:tcW w:w="705" w:type="dxa"/>
          </w:tcPr>
          <w:p w14:paraId="352BB8B3"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9597E32"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94B35D5" w14:textId="77777777" w:rsidR="009B4193" w:rsidRDefault="009B4193" w:rsidP="009B41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93" w14:paraId="350DABD3" w14:textId="77777777">
        <w:trPr>
          <w:trHeight w:val="1119"/>
          <w:jc w:val="center"/>
        </w:trPr>
        <w:tc>
          <w:tcPr>
            <w:tcW w:w="705" w:type="dxa"/>
          </w:tcPr>
          <w:p w14:paraId="1A2C61E4"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3B43A1A"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425BBDB"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6A4942D"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D57777"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4C009"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857EEC5" w14:textId="77777777" w:rsidR="009B4193" w:rsidRDefault="009B4193" w:rsidP="009B41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06FA95A"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6C0947F"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93" w14:paraId="63C77FD9" w14:textId="77777777">
        <w:trPr>
          <w:trHeight w:val="501"/>
          <w:jc w:val="center"/>
        </w:trPr>
        <w:tc>
          <w:tcPr>
            <w:tcW w:w="9960" w:type="dxa"/>
            <w:gridSpan w:val="3"/>
            <w:vAlign w:val="center"/>
          </w:tcPr>
          <w:p w14:paraId="68857ADE"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93" w14:paraId="47078568" w14:textId="77777777">
        <w:trPr>
          <w:trHeight w:val="1975"/>
          <w:jc w:val="center"/>
        </w:trPr>
        <w:tc>
          <w:tcPr>
            <w:tcW w:w="705" w:type="dxa"/>
          </w:tcPr>
          <w:p w14:paraId="77808291"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81DF39B" w14:textId="77777777" w:rsidR="009B4193" w:rsidRDefault="009B4193" w:rsidP="009B41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0174FC2"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5BA623"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014C54"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8DA1486"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5222A3" w14:textId="77777777" w:rsidR="009B4193" w:rsidRDefault="009B4193" w:rsidP="009B41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B4193" w14:paraId="5C6BD583" w14:textId="77777777">
        <w:trPr>
          <w:trHeight w:val="1119"/>
          <w:jc w:val="center"/>
        </w:trPr>
        <w:tc>
          <w:tcPr>
            <w:tcW w:w="705" w:type="dxa"/>
          </w:tcPr>
          <w:p w14:paraId="0695B77C"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8ACC0AD"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6688244"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5A473E"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4193" w14:paraId="60C9889E" w14:textId="77777777">
        <w:trPr>
          <w:trHeight w:val="480"/>
          <w:jc w:val="center"/>
        </w:trPr>
        <w:tc>
          <w:tcPr>
            <w:tcW w:w="9960" w:type="dxa"/>
            <w:gridSpan w:val="3"/>
            <w:vAlign w:val="center"/>
          </w:tcPr>
          <w:p w14:paraId="2FEAE114"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93" w14:paraId="5420AEB9" w14:textId="77777777">
        <w:trPr>
          <w:trHeight w:val="1119"/>
          <w:jc w:val="center"/>
        </w:trPr>
        <w:tc>
          <w:tcPr>
            <w:tcW w:w="705" w:type="dxa"/>
          </w:tcPr>
          <w:p w14:paraId="2E8AF2C3"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38FE2C1"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BEB399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ст.26 Закону, крім положень ч.ч.1, 4, 6 та 7 ст.26 Закону. </w:t>
            </w:r>
          </w:p>
          <w:p w14:paraId="2A0D98D2" w14:textId="77777777" w:rsidR="00910B1B" w:rsidRDefault="00910B1B" w:rsidP="00910B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6AC7BE4"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інформації, що підтверджує відповідність учасника кваліфікаційним (кваліфікаційному) критеріям, згідно з </w:t>
            </w:r>
            <w:r>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219BE3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щодо відсутності підстав для відмови в участі у відкритих торгах, установлених в п.47 Особливостей, згідно з</w:t>
            </w:r>
            <w:r>
              <w:rPr>
                <w:rFonts w:ascii="Times New Roman" w:eastAsia="Times New Roman" w:hAnsi="Times New Roman" w:cs="Times New Roman"/>
                <w:b/>
                <w:sz w:val="24"/>
                <w:szCs w:val="24"/>
              </w:rPr>
              <w:t xml:space="preserve"> Додатком 1</w:t>
            </w:r>
            <w:r>
              <w:rPr>
                <w:rFonts w:ascii="Times New Roman" w:eastAsia="Times New Roman" w:hAnsi="Times New Roman" w:cs="Times New Roman"/>
                <w:sz w:val="24"/>
                <w:szCs w:val="24"/>
              </w:rPr>
              <w:t xml:space="preserve"> до цієї тендерної документації;</w:t>
            </w:r>
          </w:p>
          <w:p w14:paraId="30A3C68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w:t>
            </w:r>
            <w:r>
              <w:rPr>
                <w:rFonts w:ascii="Times New Roman" w:eastAsia="Times New Roman" w:hAnsi="Times New Roman" w:cs="Times New Roman"/>
                <w:b/>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6052FB9"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інформації та документів (щодо маркування, випробувань, сертифікації і </w:t>
            </w:r>
            <w:proofErr w:type="spellStart"/>
            <w:r>
              <w:rPr>
                <w:rFonts w:ascii="Times New Roman" w:eastAsia="Times New Roman" w:hAnsi="Times New Roman" w:cs="Times New Roman"/>
                <w:sz w:val="24"/>
                <w:szCs w:val="24"/>
              </w:rPr>
              <w:t>т.ін</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т.под</w:t>
            </w:r>
            <w:proofErr w:type="spellEnd"/>
            <w:r>
              <w:rPr>
                <w:rFonts w:ascii="Times New Roman" w:eastAsia="Times New Roman" w:hAnsi="Times New Roman" w:cs="Times New Roman"/>
                <w:sz w:val="24"/>
                <w:szCs w:val="24"/>
              </w:rPr>
              <w:t xml:space="preserve">.), які підтверджують відповідність технічним, якісним і кількісним характеристикам предмета закупівлі, згідно з </w:t>
            </w:r>
            <w:r>
              <w:rPr>
                <w:rFonts w:ascii="Times New Roman" w:eastAsia="Times New Roman" w:hAnsi="Times New Roman" w:cs="Times New Roman"/>
                <w:b/>
                <w:sz w:val="24"/>
                <w:szCs w:val="24"/>
              </w:rPr>
              <w:t>Додатком 2</w:t>
            </w:r>
            <w:r>
              <w:rPr>
                <w:rFonts w:ascii="Times New Roman" w:eastAsia="Times New Roman" w:hAnsi="Times New Roman" w:cs="Times New Roman"/>
                <w:sz w:val="24"/>
                <w:szCs w:val="24"/>
              </w:rPr>
              <w:t xml:space="preserve"> до цієї тендерної документації;</w:t>
            </w:r>
          </w:p>
          <w:p w14:paraId="6004998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тендерної пропозиції учасника, згідно з </w:t>
            </w:r>
            <w:r>
              <w:rPr>
                <w:rFonts w:ascii="Times New Roman" w:eastAsia="Times New Roman" w:hAnsi="Times New Roman" w:cs="Times New Roman"/>
                <w:b/>
                <w:sz w:val="24"/>
                <w:szCs w:val="24"/>
              </w:rPr>
              <w:t>Додатком 4</w:t>
            </w:r>
            <w:r>
              <w:rPr>
                <w:rFonts w:ascii="Times New Roman" w:eastAsia="Times New Roman" w:hAnsi="Times New Roman" w:cs="Times New Roman"/>
                <w:sz w:val="24"/>
                <w:szCs w:val="24"/>
              </w:rPr>
              <w:t xml:space="preserve"> до цієї тендерної документації;</w:t>
            </w:r>
          </w:p>
          <w:p w14:paraId="2B82E1A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згоди учасника із проектом договору та використанням  його персональних даних, згідно з </w:t>
            </w:r>
            <w:r>
              <w:rPr>
                <w:rFonts w:ascii="Times New Roman" w:eastAsia="Times New Roman" w:hAnsi="Times New Roman" w:cs="Times New Roman"/>
                <w:b/>
                <w:sz w:val="24"/>
                <w:szCs w:val="24"/>
              </w:rPr>
              <w:t>Додатками 5</w:t>
            </w:r>
            <w:r>
              <w:rPr>
                <w:rFonts w:ascii="Times New Roman" w:eastAsia="Times New Roman" w:hAnsi="Times New Roman" w:cs="Times New Roman"/>
                <w:sz w:val="24"/>
                <w:szCs w:val="24"/>
              </w:rPr>
              <w:t xml:space="preserve"> і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до цієї тендерної документації;</w:t>
            </w:r>
          </w:p>
          <w:p w14:paraId="5716B48E"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документів, які підтверджують повноваження особи на підписання тендерної пропозиції/договору, згідно з </w:t>
            </w:r>
            <w:r>
              <w:rPr>
                <w:rFonts w:ascii="Times New Roman" w:eastAsia="Times New Roman" w:hAnsi="Times New Roman" w:cs="Times New Roman"/>
                <w:b/>
                <w:sz w:val="24"/>
                <w:szCs w:val="24"/>
              </w:rPr>
              <w:t>Додатком 7</w:t>
            </w:r>
            <w:r>
              <w:t xml:space="preserve"> </w:t>
            </w:r>
            <w:r>
              <w:rPr>
                <w:rFonts w:ascii="Times New Roman" w:eastAsia="Times New Roman" w:hAnsi="Times New Roman" w:cs="Times New Roman"/>
                <w:sz w:val="24"/>
                <w:szCs w:val="24"/>
              </w:rPr>
              <w:t>до цієї тендерної документації;</w:t>
            </w:r>
          </w:p>
          <w:p w14:paraId="1D1987F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іншої інформації та документів, відповідно до вимог цієї тендерної документації та додатків до неї.</w:t>
            </w:r>
          </w:p>
          <w:p w14:paraId="778233D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0CD8BD"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E3A5B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458921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документів, що не передбачені законодавством </w:t>
            </w:r>
            <w:r>
              <w:rPr>
                <w:rFonts w:ascii="Times New Roman" w:eastAsia="Times New Roman" w:hAnsi="Times New Roman" w:cs="Times New Roman"/>
                <w:sz w:val="24"/>
                <w:szCs w:val="24"/>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E9D39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687558" w14:textId="77777777" w:rsidR="00910B1B" w:rsidRDefault="00910B1B" w:rsidP="00910B1B">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476A911A" w14:textId="77777777" w:rsidR="00910B1B" w:rsidRDefault="00910B1B" w:rsidP="00910B1B">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E4D6E0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w:t>
            </w:r>
            <w:r>
              <w:rPr>
                <w:rFonts w:ascii="Times New Roman" w:eastAsia="Times New Roman" w:hAnsi="Times New Roman" w:cs="Times New Roman"/>
                <w:sz w:val="24"/>
                <w:szCs w:val="24"/>
              </w:rPr>
              <w:t xml:space="preserve"> процедури закупівлі у строк, що не перевищує </w:t>
            </w:r>
            <w:r>
              <w:rPr>
                <w:rFonts w:ascii="Times New Roman" w:eastAsia="Times New Roman" w:hAnsi="Times New Roman" w:cs="Times New Roman"/>
                <w:b/>
                <w:sz w:val="24"/>
                <w:szCs w:val="24"/>
              </w:rPr>
              <w:t>4 дні</w:t>
            </w:r>
            <w:r>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sz w:val="24"/>
                <w:szCs w:val="24"/>
              </w:rPr>
              <w:t>Додатку 1 (для переможця)</w:t>
            </w:r>
            <w:r>
              <w:rPr>
                <w:rFonts w:ascii="Times New Roman" w:eastAsia="Times New Roman" w:hAnsi="Times New Roman" w:cs="Times New Roman"/>
                <w:sz w:val="24"/>
                <w:szCs w:val="24"/>
              </w:rPr>
              <w:t>.</w:t>
            </w:r>
          </w:p>
          <w:p w14:paraId="5B821B37"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5AFAAD" w14:textId="77777777" w:rsidR="00910B1B" w:rsidRDefault="00910B1B" w:rsidP="00910B1B">
            <w:pPr>
              <w:widowControl w:val="0"/>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 xml:space="preserve">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скан-копій</w:t>
            </w:r>
            <w:proofErr w:type="spellEnd"/>
            <w:r>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14:paraId="224F95B1"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22E6EC8"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14:paraId="2A5CD370"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282EED"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14:paraId="0E9D1FA1"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14:paraId="3CD31BAF"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D9EB4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22FEEC"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419A6333" w14:textId="77777777" w:rsidR="00910B1B" w:rsidRDefault="00910B1B" w:rsidP="00910B1B">
            <w:pPr>
              <w:widowControl w:val="0"/>
              <w:jc w:val="both"/>
              <w:rPr>
                <w:rFonts w:ascii="Times New Roman" w:eastAsia="Times New Roman" w:hAnsi="Times New Roman" w:cs="Times New Roman"/>
                <w:b/>
                <w:sz w:val="24"/>
                <w:szCs w:val="24"/>
              </w:rPr>
            </w:pPr>
            <w:bookmarkStart w:id="6" w:name="_heading=h.2et92p0" w:colFirst="0" w:colLast="0"/>
            <w:bookmarkEnd w:id="6"/>
            <w:r>
              <w:rPr>
                <w:rFonts w:ascii="Times New Roman" w:eastAsia="Times New Roman" w:hAnsi="Times New Roman" w:cs="Times New Roman"/>
                <w:b/>
                <w:sz w:val="24"/>
                <w:szCs w:val="24"/>
              </w:rPr>
              <w:t>Опис та приклади формальних несуттєвих помилок.</w:t>
            </w:r>
          </w:p>
          <w:p w14:paraId="5ADC6F9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B212C7"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B874019" w14:textId="77777777" w:rsidR="00910B1B" w:rsidRDefault="00910B1B" w:rsidP="00910B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 формальних помилок:</w:t>
            </w:r>
          </w:p>
          <w:p w14:paraId="7EB2D6D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DE82B07"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3EC7856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0754D247"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слова або мовного звороту, запозичених з іншої мови;</w:t>
            </w:r>
          </w:p>
          <w:p w14:paraId="5C13A0D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0D6683"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14:paraId="3522A1B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написання слів разом та/або окремо, та/або через дефіс;</w:t>
            </w:r>
          </w:p>
          <w:p w14:paraId="0CA268C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9B8EB0"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BDC65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6EA744"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137CE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AB48F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1A17A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0AFE5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CB6BA6"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EDB3A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14:paraId="1A128456"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6B893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7C091A" w14:textId="77777777" w:rsidR="00910B1B" w:rsidRDefault="00910B1B" w:rsidP="00910B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14:paraId="3476098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586D24"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«м.ки</w:t>
            </w:r>
            <w:proofErr w:type="spellEnd"/>
            <w:r>
              <w:rPr>
                <w:rFonts w:ascii="Times New Roman" w:eastAsia="Times New Roman" w:hAnsi="Times New Roman" w:cs="Times New Roman"/>
                <w:sz w:val="24"/>
                <w:szCs w:val="24"/>
              </w:rPr>
              <w:t>їв»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5FC389"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ADD473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 «ненадаєть</w:t>
            </w:r>
            <w:proofErr w:type="spellEnd"/>
            <w:r>
              <w:rPr>
                <w:rFonts w:ascii="Times New Roman" w:eastAsia="Times New Roman" w:hAnsi="Times New Roman" w:cs="Times New Roman"/>
                <w:sz w:val="24"/>
                <w:szCs w:val="24"/>
              </w:rPr>
              <w:t>ся» замість «не надається»»;</w:t>
            </w:r>
          </w:p>
          <w:p w14:paraId="46021146"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D93D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B0BF0C6" w14:textId="18FE01D7" w:rsidR="009B4193"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Кабінету Міністрів України № 332 від 04.04.2001 року.</w:t>
            </w:r>
            <w:bookmarkStart w:id="7" w:name="_heading=h.ftj7vaqoric" w:colFirst="0" w:colLast="0"/>
            <w:bookmarkEnd w:id="7"/>
          </w:p>
        </w:tc>
      </w:tr>
      <w:tr w:rsidR="009B4193" w14:paraId="1C3BE2D9" w14:textId="77777777">
        <w:trPr>
          <w:trHeight w:val="913"/>
          <w:jc w:val="center"/>
        </w:trPr>
        <w:tc>
          <w:tcPr>
            <w:tcW w:w="705" w:type="dxa"/>
          </w:tcPr>
          <w:p w14:paraId="04DBE466"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D5D3D5" w14:textId="77777777" w:rsidR="009B4193" w:rsidRDefault="009B4193" w:rsidP="009B4193">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02C3D63" w14:textId="77777777" w:rsidR="009B4193" w:rsidRDefault="009B4193" w:rsidP="009B4193">
            <w:pPr>
              <w:widowControl w:val="0"/>
              <w:ind w:right="120"/>
              <w:jc w:val="both"/>
              <w:rPr>
                <w:rFonts w:ascii="Times New Roman" w:eastAsia="Times New Roman" w:hAnsi="Times New Roman" w:cs="Times New Roman"/>
                <w:sz w:val="24"/>
                <w:szCs w:val="24"/>
                <w:highlight w:val="yellow"/>
              </w:rPr>
            </w:pPr>
            <w:r w:rsidRPr="00856F11">
              <w:rPr>
                <w:rFonts w:ascii="Times New Roman" w:eastAsia="Times New Roman" w:hAnsi="Times New Roman" w:cs="Times New Roman"/>
                <w:sz w:val="24"/>
                <w:szCs w:val="24"/>
              </w:rPr>
              <w:t>Забезпечення тендерної пропозиції не вимагається.</w:t>
            </w:r>
          </w:p>
        </w:tc>
      </w:tr>
      <w:tr w:rsidR="009B4193" w14:paraId="1857656A" w14:textId="77777777">
        <w:trPr>
          <w:trHeight w:val="1119"/>
          <w:jc w:val="center"/>
        </w:trPr>
        <w:tc>
          <w:tcPr>
            <w:tcW w:w="705" w:type="dxa"/>
          </w:tcPr>
          <w:p w14:paraId="407A6E2E"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E1C243"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6E65F3A" w14:textId="77777777" w:rsidR="009B4193" w:rsidRPr="00856F11" w:rsidRDefault="009B4193" w:rsidP="009B41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56F11">
              <w:rPr>
                <w:rFonts w:ascii="Times New Roman" w:eastAsia="Times New Roman" w:hAnsi="Times New Roman" w:cs="Times New Roman"/>
                <w:sz w:val="24"/>
                <w:szCs w:val="24"/>
              </w:rPr>
              <w:t>Не передбачається.</w:t>
            </w:r>
          </w:p>
          <w:p w14:paraId="7EE01A92" w14:textId="77777777" w:rsidR="009B4193" w:rsidRDefault="009B4193" w:rsidP="009B4193">
            <w:pPr>
              <w:widowControl w:val="0"/>
              <w:shd w:val="clear" w:color="auto" w:fill="FFFFFF"/>
              <w:ind w:right="120"/>
              <w:jc w:val="both"/>
              <w:rPr>
                <w:rFonts w:ascii="Times New Roman" w:eastAsia="Times New Roman" w:hAnsi="Times New Roman" w:cs="Times New Roman"/>
                <w:sz w:val="24"/>
                <w:szCs w:val="24"/>
                <w:highlight w:val="yellow"/>
              </w:rPr>
            </w:pPr>
          </w:p>
          <w:p w14:paraId="76683F75" w14:textId="77777777" w:rsidR="009B4193" w:rsidRDefault="009B4193" w:rsidP="009B4193">
            <w:pPr>
              <w:widowControl w:val="0"/>
              <w:jc w:val="both"/>
              <w:rPr>
                <w:rFonts w:ascii="Times New Roman" w:eastAsia="Times New Roman" w:hAnsi="Times New Roman" w:cs="Times New Roman"/>
                <w:sz w:val="24"/>
                <w:szCs w:val="24"/>
                <w:highlight w:val="yellow"/>
              </w:rPr>
            </w:pPr>
          </w:p>
        </w:tc>
      </w:tr>
      <w:tr w:rsidR="009B4193" w14:paraId="78AFB239" w14:textId="77777777">
        <w:trPr>
          <w:trHeight w:val="560"/>
          <w:jc w:val="center"/>
        </w:trPr>
        <w:tc>
          <w:tcPr>
            <w:tcW w:w="705" w:type="dxa"/>
          </w:tcPr>
          <w:p w14:paraId="6BDA5B5D"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EFE00B"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72D725" w14:textId="77777777" w:rsidR="009B4193" w:rsidRPr="00604CD6" w:rsidRDefault="009B4193" w:rsidP="009B4193">
            <w:pPr>
              <w:widowControl w:val="0"/>
              <w:jc w:val="both"/>
              <w:rPr>
                <w:rFonts w:ascii="Times New Roman" w:eastAsia="Times New Roman" w:hAnsi="Times New Roman" w:cs="Times New Roman"/>
                <w:sz w:val="24"/>
                <w:szCs w:val="24"/>
              </w:rPr>
            </w:pPr>
            <w:r w:rsidRPr="00604CD6">
              <w:rPr>
                <w:rFonts w:ascii="Times New Roman" w:eastAsia="Times New Roman" w:hAnsi="Times New Roman" w:cs="Times New Roman"/>
                <w:sz w:val="24"/>
                <w:szCs w:val="24"/>
              </w:rPr>
              <w:t xml:space="preserve">Тендерні пропозиції вважаються дійсними </w:t>
            </w:r>
            <w:r w:rsidRPr="00604CD6">
              <w:rPr>
                <w:rFonts w:ascii="Times New Roman" w:eastAsia="Times New Roman" w:hAnsi="Times New Roman" w:cs="Times New Roman"/>
                <w:b/>
                <w:i/>
                <w:sz w:val="24"/>
                <w:szCs w:val="24"/>
                <w:u w:val="single"/>
              </w:rPr>
              <w:t>протягом 120 (ста двадцяти) днів</w:t>
            </w:r>
            <w:r w:rsidRPr="00604CD6">
              <w:rPr>
                <w:rFonts w:ascii="Times New Roman" w:eastAsia="Times New Roman" w:hAnsi="Times New Roman" w:cs="Times New Roman"/>
                <w:sz w:val="24"/>
                <w:szCs w:val="24"/>
              </w:rPr>
              <w:t xml:space="preserve"> із дати кінцевого строку подання тендерних пропозицій. </w:t>
            </w:r>
          </w:p>
          <w:p w14:paraId="4BB4756A" w14:textId="77777777" w:rsidR="009B4193" w:rsidRPr="00604CD6" w:rsidRDefault="009B4193" w:rsidP="009B4193">
            <w:pPr>
              <w:widowControl w:val="0"/>
              <w:jc w:val="both"/>
              <w:rPr>
                <w:rFonts w:ascii="Times New Roman" w:eastAsia="Times New Roman" w:hAnsi="Times New Roman" w:cs="Times New Roman"/>
                <w:sz w:val="24"/>
                <w:szCs w:val="24"/>
              </w:rPr>
            </w:pPr>
            <w:r w:rsidRPr="00604C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094E94" w14:textId="77777777" w:rsidR="009B4193" w:rsidRPr="00604CD6" w:rsidRDefault="009B4193" w:rsidP="009B4193">
            <w:pPr>
              <w:widowControl w:val="0"/>
              <w:jc w:val="both"/>
              <w:rPr>
                <w:rFonts w:ascii="Times New Roman" w:eastAsia="Times New Roman" w:hAnsi="Times New Roman" w:cs="Times New Roman"/>
                <w:sz w:val="24"/>
                <w:szCs w:val="24"/>
                <w:u w:val="single"/>
              </w:rPr>
            </w:pPr>
            <w:r w:rsidRPr="00604CD6">
              <w:rPr>
                <w:rFonts w:ascii="Times New Roman" w:eastAsia="Times New Roman" w:hAnsi="Times New Roman" w:cs="Times New Roman"/>
                <w:sz w:val="24"/>
                <w:szCs w:val="24"/>
              </w:rPr>
              <w:t xml:space="preserve">Учасник процедури закупівлі </w:t>
            </w:r>
            <w:r w:rsidRPr="00604CD6">
              <w:rPr>
                <w:rFonts w:ascii="Times New Roman" w:eastAsia="Times New Roman" w:hAnsi="Times New Roman" w:cs="Times New Roman"/>
                <w:sz w:val="24"/>
                <w:szCs w:val="24"/>
                <w:u w:val="single"/>
              </w:rPr>
              <w:t>має право:</w:t>
            </w:r>
          </w:p>
          <w:p w14:paraId="31187343" w14:textId="77777777" w:rsidR="009B4193" w:rsidRPr="00604CD6" w:rsidRDefault="009B4193" w:rsidP="009B4193">
            <w:pPr>
              <w:widowControl w:val="0"/>
              <w:jc w:val="both"/>
              <w:rPr>
                <w:rFonts w:ascii="Times New Roman" w:eastAsia="Times New Roman" w:hAnsi="Times New Roman" w:cs="Times New Roman"/>
                <w:sz w:val="24"/>
                <w:szCs w:val="24"/>
              </w:rPr>
            </w:pPr>
            <w:r w:rsidRPr="00604C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20A8F9C" w14:textId="113B4CDF" w:rsidR="009B4193" w:rsidRPr="00604CD6" w:rsidRDefault="009B4193" w:rsidP="009B4193">
            <w:pPr>
              <w:widowControl w:val="0"/>
              <w:jc w:val="both"/>
              <w:rPr>
                <w:rFonts w:ascii="Times New Roman" w:eastAsia="Times New Roman" w:hAnsi="Times New Roman" w:cs="Times New Roman"/>
                <w:sz w:val="24"/>
                <w:szCs w:val="24"/>
              </w:rPr>
            </w:pPr>
            <w:r w:rsidRPr="00604CD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995A48" w:rsidRPr="00604CD6">
              <w:rPr>
                <w:rFonts w:ascii="Times New Roman" w:eastAsia="Times New Roman" w:hAnsi="Times New Roman" w:cs="Times New Roman"/>
                <w:sz w:val="24"/>
                <w:szCs w:val="24"/>
              </w:rPr>
              <w:t>.</w:t>
            </w:r>
          </w:p>
          <w:p w14:paraId="3A3404FA" w14:textId="77777777" w:rsidR="009B4193" w:rsidRPr="00604CD6" w:rsidRDefault="009B4193" w:rsidP="009B4193">
            <w:pPr>
              <w:widowControl w:val="0"/>
              <w:jc w:val="both"/>
              <w:rPr>
                <w:rFonts w:ascii="Times New Roman" w:eastAsia="Times New Roman" w:hAnsi="Times New Roman" w:cs="Times New Roman"/>
                <w:strike/>
                <w:sz w:val="24"/>
                <w:szCs w:val="24"/>
              </w:rPr>
            </w:pPr>
            <w:r w:rsidRPr="00604CD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93" w14:paraId="7F465D79" w14:textId="77777777" w:rsidTr="00910B1B">
        <w:trPr>
          <w:trHeight w:val="557"/>
          <w:jc w:val="center"/>
        </w:trPr>
        <w:tc>
          <w:tcPr>
            <w:tcW w:w="705" w:type="dxa"/>
          </w:tcPr>
          <w:p w14:paraId="075538E2"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B73F976" w14:textId="0E1198CB"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04CD6">
              <w:rPr>
                <w:rFonts w:ascii="Times New Roman" w:eastAsia="Times New Roman" w:hAnsi="Times New Roman" w:cs="Times New Roman"/>
                <w:b/>
                <w:color w:val="000000" w:themeColor="text1"/>
                <w:sz w:val="24"/>
                <w:szCs w:val="24"/>
              </w:rPr>
              <w:t>вимоги, згі</w:t>
            </w:r>
            <w:r w:rsidR="00EF5B35">
              <w:rPr>
                <w:rFonts w:ascii="Times New Roman" w:eastAsia="Times New Roman" w:hAnsi="Times New Roman" w:cs="Times New Roman"/>
                <w:b/>
                <w:color w:val="000000" w:themeColor="text1"/>
                <w:sz w:val="24"/>
                <w:szCs w:val="24"/>
              </w:rPr>
              <w:t>дно  з пунктом 28  та пунктом 47</w:t>
            </w:r>
            <w:r w:rsidRPr="00604CD6">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14:paraId="10710CB9"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до цієї тендерної документації. </w:t>
            </w:r>
          </w:p>
          <w:p w14:paraId="5C01D426"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D348AF6"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sz w:val="24"/>
                <w:szCs w:val="24"/>
              </w:rPr>
              <w:t>визначені пунктом 47 Особливостей.</w:t>
            </w:r>
          </w:p>
          <w:p w14:paraId="73C3D6B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B11BC3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6D922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8D6AD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479CA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ст.6, п.1 ст.50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52A75D"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EB60B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E9523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03379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14:paraId="33782CDE"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п.9 ч.2 ст.9 Закону України «Про державну реєстрацію юридичних осіб, фізичних осіб — підприємців та громадських формувань» (крім нерезидентів);</w:t>
            </w:r>
          </w:p>
          <w:p w14:paraId="245DFD0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C151E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77012FD"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95485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271B13" w14:textId="684475E1" w:rsidR="009B4193" w:rsidRPr="00C81270" w:rsidRDefault="00910B1B" w:rsidP="00910B1B">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Pr>
                <w:rFonts w:ascii="Times New Roman" w:eastAsia="Times New Roman" w:hAnsi="Times New Roman" w:cs="Times New Roman"/>
                <w:sz w:val="24"/>
                <w:szCs w:val="24"/>
                <w:highlight w:val="white"/>
              </w:rPr>
              <w:lastRenderedPageBreak/>
              <w:t>закупівель шляхом обміну інформацією з іншими державними системами та реєстрами.</w:t>
            </w:r>
          </w:p>
        </w:tc>
      </w:tr>
      <w:tr w:rsidR="009B4193" w14:paraId="224D5201" w14:textId="77777777">
        <w:trPr>
          <w:trHeight w:val="1119"/>
          <w:jc w:val="center"/>
        </w:trPr>
        <w:tc>
          <w:tcPr>
            <w:tcW w:w="705" w:type="dxa"/>
          </w:tcPr>
          <w:p w14:paraId="497CE64A"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79B7E1F"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34251EB" w14:textId="43D7E191" w:rsidR="009B4193" w:rsidRDefault="00910B1B" w:rsidP="009B4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п.3</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rPr>
                <w:t>ч.2</w:t>
              </w:r>
            </w:hyperlink>
            <w:r>
              <w:rPr>
                <w:rFonts w:ascii="Times New Roman" w:eastAsia="Times New Roman" w:hAnsi="Times New Roman" w:cs="Times New Roman"/>
                <w:sz w:val="24"/>
                <w:szCs w:val="24"/>
              </w:rPr>
              <w:t xml:space="preserve"> ст.22 Закону зазначено в </w:t>
            </w:r>
            <w:r>
              <w:rPr>
                <w:rFonts w:ascii="Times New Roman" w:eastAsia="Times New Roman" w:hAnsi="Times New Roman" w:cs="Times New Roman"/>
                <w:b/>
                <w:sz w:val="24"/>
                <w:szCs w:val="24"/>
              </w:rPr>
              <w:t>Додатку 2</w:t>
            </w:r>
            <w:r>
              <w:rPr>
                <w:rFonts w:ascii="Times New Roman" w:eastAsia="Times New Roman" w:hAnsi="Times New Roman" w:cs="Times New Roman"/>
                <w:sz w:val="24"/>
                <w:szCs w:val="24"/>
              </w:rPr>
              <w:t xml:space="preserve"> до цієї тендерної документації.</w:t>
            </w:r>
          </w:p>
        </w:tc>
      </w:tr>
      <w:tr w:rsidR="009B4193" w14:paraId="5F0DA6AB" w14:textId="77777777">
        <w:trPr>
          <w:trHeight w:val="1119"/>
          <w:jc w:val="center"/>
        </w:trPr>
        <w:tc>
          <w:tcPr>
            <w:tcW w:w="705" w:type="dxa"/>
          </w:tcPr>
          <w:p w14:paraId="0B4FBB99"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CDC8ECA" w14:textId="01C31571" w:rsidR="009B4193" w:rsidRDefault="009B4193" w:rsidP="009B4193">
            <w:pPr>
              <w:widowControl w:val="0"/>
              <w:rPr>
                <w:rFonts w:ascii="Times New Roman" w:eastAsia="Times New Roman" w:hAnsi="Times New Roman" w:cs="Times New Roman"/>
                <w:sz w:val="24"/>
                <w:szCs w:val="24"/>
              </w:rPr>
            </w:pPr>
            <w:r w:rsidRPr="00C81270">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1F537073" w14:textId="1C15EFF7" w:rsidR="009B4193" w:rsidRPr="00D31CD4" w:rsidRDefault="009B4193" w:rsidP="009B4193">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FF0000"/>
                <w:sz w:val="24"/>
                <w:szCs w:val="24"/>
                <w:highlight w:val="white"/>
              </w:rPr>
              <w:t xml:space="preserve"> </w:t>
            </w:r>
            <w:r w:rsidRPr="002263F6">
              <w:rPr>
                <w:rFonts w:ascii="Times New Roman" w:eastAsia="Times New Roman" w:hAnsi="Times New Roman" w:cs="Times New Roman"/>
                <w:color w:val="000000" w:themeColor="text1"/>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r w:rsidR="00D31CD4" w:rsidRPr="00D31CD4">
              <w:rPr>
                <w:rFonts w:ascii="Times New Roman" w:eastAsia="Times New Roman" w:hAnsi="Times New Roman" w:cs="Times New Roman"/>
                <w:color w:val="000000" w:themeColor="text1"/>
                <w:sz w:val="24"/>
                <w:szCs w:val="24"/>
                <w:highlight w:val="white"/>
              </w:rPr>
              <w:t>.</w:t>
            </w:r>
          </w:p>
        </w:tc>
      </w:tr>
      <w:tr w:rsidR="009B4193" w14:paraId="6659C34B" w14:textId="77777777">
        <w:trPr>
          <w:trHeight w:val="841"/>
          <w:jc w:val="center"/>
        </w:trPr>
        <w:tc>
          <w:tcPr>
            <w:tcW w:w="705" w:type="dxa"/>
          </w:tcPr>
          <w:p w14:paraId="29BFE57C"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1D38716"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AF223F1" w14:textId="67BC1A2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D31CD4" w:rsidRPr="00D31C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93" w14:paraId="275D74A1" w14:textId="77777777">
        <w:trPr>
          <w:trHeight w:val="442"/>
          <w:jc w:val="center"/>
        </w:trPr>
        <w:tc>
          <w:tcPr>
            <w:tcW w:w="9960" w:type="dxa"/>
            <w:gridSpan w:val="3"/>
            <w:vAlign w:val="center"/>
          </w:tcPr>
          <w:p w14:paraId="1CA60012"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93" w14:paraId="00025785" w14:textId="77777777">
        <w:trPr>
          <w:trHeight w:val="1119"/>
          <w:jc w:val="center"/>
        </w:trPr>
        <w:tc>
          <w:tcPr>
            <w:tcW w:w="705" w:type="dxa"/>
          </w:tcPr>
          <w:p w14:paraId="474FFFE8"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31942B1"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65B4D76" w14:textId="278D8D36" w:rsidR="009B4193" w:rsidRDefault="00EF5B35"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 менше 7-ми днів</w:t>
            </w:r>
            <w:r>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r w:rsidR="009B4193">
              <w:rPr>
                <w:rFonts w:ascii="Times New Roman" w:eastAsia="Times New Roman" w:hAnsi="Times New Roman" w:cs="Times New Roman"/>
                <w:sz w:val="24"/>
                <w:szCs w:val="24"/>
              </w:rPr>
              <w:t>.</w:t>
            </w:r>
          </w:p>
          <w:p w14:paraId="57B79CC1"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057FBD"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4193" w14:paraId="078462B4" w14:textId="77777777">
        <w:trPr>
          <w:trHeight w:val="1119"/>
          <w:jc w:val="center"/>
        </w:trPr>
        <w:tc>
          <w:tcPr>
            <w:tcW w:w="705" w:type="dxa"/>
          </w:tcPr>
          <w:p w14:paraId="74E44555"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44BAAC"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A4EB3C0"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52AE6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ст.28 Закону (положення абз.3 ч.1 та абз.2 ч.2 ст.28 Закону не застосовуються).</w:t>
            </w:r>
            <w:r>
              <w:t xml:space="preserve"> </w:t>
            </w:r>
            <w:r>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ч.3 та 4 ст.28 Закону.</w:t>
            </w:r>
          </w:p>
          <w:p w14:paraId="0BBA5CBD" w14:textId="46F8B314" w:rsidR="009B4193" w:rsidRPr="002263F6" w:rsidRDefault="00910B1B" w:rsidP="00910B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rsidR="009B4193" w14:paraId="1F89CBE1" w14:textId="77777777">
        <w:trPr>
          <w:trHeight w:val="512"/>
          <w:jc w:val="center"/>
        </w:trPr>
        <w:tc>
          <w:tcPr>
            <w:tcW w:w="9960" w:type="dxa"/>
            <w:gridSpan w:val="3"/>
            <w:vAlign w:val="center"/>
          </w:tcPr>
          <w:p w14:paraId="7CCB5506"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B4193" w14:paraId="2A6B721D" w14:textId="77777777">
        <w:trPr>
          <w:trHeight w:val="1119"/>
          <w:jc w:val="center"/>
        </w:trPr>
        <w:tc>
          <w:tcPr>
            <w:tcW w:w="705" w:type="dxa"/>
          </w:tcPr>
          <w:p w14:paraId="045F4498"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55D72421"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F0105E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47 Особливостей.</w:t>
            </w:r>
          </w:p>
          <w:p w14:paraId="254BECD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14:paraId="6CC90AD4"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ст.29 Закону.</w:t>
            </w:r>
          </w:p>
          <w:p w14:paraId="77B15F59"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AA3CEBE"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293F4124"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14:paraId="7AB2CE0D"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14:paraId="3897CFF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1231B0"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sz w:val="24"/>
                <w:szCs w:val="24"/>
              </w:rPr>
              <w:t>не повинен перевищувати 5-ти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09098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14:paraId="61C02D2E"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4921814"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тендерних пропозицій здійснюється на основі критерію «Ціна». Питома вага – 100 %.</w:t>
            </w:r>
          </w:p>
          <w:p w14:paraId="13B26CFE"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0C08D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4BBB0AC6"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1992764" w14:textId="77777777" w:rsidR="00910B1B" w:rsidRDefault="00910B1B" w:rsidP="00910B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14:paraId="4B8922E2"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Pr>
                <w:rFonts w:ascii="Times New Roman" w:eastAsia="Times New Roman" w:hAnsi="Times New Roman" w:cs="Times New Roman"/>
                <w:b/>
                <w:color w:val="000000"/>
                <w:sz w:val="24"/>
                <w:szCs w:val="24"/>
              </w:rPr>
              <w:t>меншою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 40 або більше відсотків</w:t>
            </w:r>
            <w:r>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Pr>
                <w:rFonts w:ascii="Times New Roman" w:eastAsia="Times New Roman" w:hAnsi="Times New Roman" w:cs="Times New Roman"/>
                <w:b/>
                <w:color w:val="000000"/>
                <w:sz w:val="24"/>
                <w:szCs w:val="24"/>
              </w:rPr>
              <w:t>меншою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на 30 або більше відсотків</w:t>
            </w:r>
            <w:r>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Pr>
                <w:rFonts w:ascii="Times New Roman" w:eastAsia="Times New Roman" w:hAnsi="Times New Roman" w:cs="Times New Roman"/>
                <w:b/>
                <w:color w:val="000000"/>
                <w:sz w:val="24"/>
                <w:szCs w:val="24"/>
              </w:rPr>
              <w:t>протягом 1 робочого дня</w:t>
            </w:r>
            <w:r>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0C2618"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14:paraId="581E596F"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59D4B0"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Pr>
                <w:rFonts w:ascii="Times New Roman" w:eastAsia="Times New Roman" w:hAnsi="Times New Roman" w:cs="Times New Roman"/>
                <w:color w:val="000000"/>
                <w:sz w:val="24"/>
                <w:szCs w:val="24"/>
              </w:rPr>
              <w:lastRenderedPageBreak/>
              <w:t>процедури закупівлі.</w:t>
            </w:r>
          </w:p>
          <w:p w14:paraId="544123DA"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Pr>
                <w:rFonts w:ascii="Times New Roman" w:eastAsia="Times New Roman" w:hAnsi="Times New Roman" w:cs="Times New Roman"/>
                <w:b/>
                <w:color w:val="000000"/>
                <w:sz w:val="24"/>
                <w:szCs w:val="24"/>
              </w:rPr>
              <w:t>невідповідності в інформації та/або документах</w:t>
            </w:r>
            <w:r>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color w:val="000000"/>
                <w:sz w:val="24"/>
                <w:szCs w:val="24"/>
              </w:rPr>
              <w:t>не може бути меншим, ніж 2 робочі дні до закінчення строку розгляду тендерних пропозицій</w:t>
            </w:r>
            <w:r>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14:paraId="620939B6"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 невідповідністю</w:t>
            </w:r>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b/>
                <w:color w:val="000000"/>
                <w:sz w:val="24"/>
                <w:szCs w:val="24"/>
              </w:rPr>
              <w:t>Невідповідністю</w:t>
            </w:r>
            <w:r>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F7DAF4"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Pr>
                <w:rFonts w:ascii="Times New Roman" w:eastAsia="Times New Roman" w:hAnsi="Times New Roman" w:cs="Times New Roman"/>
                <w:b/>
                <w:color w:val="000000"/>
                <w:sz w:val="24"/>
                <w:szCs w:val="24"/>
              </w:rPr>
              <w:t>більше ніж 1 раз повідомлення з вимогою про усунення невідповідностей</w:t>
            </w:r>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978255"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eastAsia="Times New Roman" w:hAnsi="Times New Roman" w:cs="Times New Roman"/>
                <w:b/>
                <w:color w:val="000000"/>
                <w:sz w:val="24"/>
                <w:szCs w:val="24"/>
              </w:rPr>
              <w:t>закупівель протягом 24 годин</w:t>
            </w:r>
            <w:r>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86FB97D" w14:textId="11DDBC81"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w:t>
            </w:r>
            <w:r w:rsidR="004810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виправлення учасниками виявлених невідповідностей.</w:t>
            </w:r>
          </w:p>
          <w:p w14:paraId="712BDC9B"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ABB0B3D"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w:t>
            </w:r>
            <w:r>
              <w:rPr>
                <w:rFonts w:ascii="Times New Roman" w:eastAsia="Times New Roman" w:hAnsi="Times New Roman" w:cs="Times New Roman"/>
                <w:color w:val="000000"/>
                <w:sz w:val="24"/>
                <w:szCs w:val="24"/>
              </w:rPr>
              <w:lastRenderedPageBreak/>
              <w:t>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14:paraId="34AAF06A" w14:textId="77777777" w:rsidR="00910B1B" w:rsidRDefault="00910B1B" w:rsidP="00910B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2BEE8D" w14:textId="1CD5D067" w:rsidR="009B4193"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9B4193" w14:paraId="7FF08612" w14:textId="77777777">
        <w:trPr>
          <w:trHeight w:val="1119"/>
          <w:jc w:val="center"/>
        </w:trPr>
        <w:tc>
          <w:tcPr>
            <w:tcW w:w="705" w:type="dxa"/>
          </w:tcPr>
          <w:p w14:paraId="770582AC"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972ECE8"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8F753D4"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57B3CD" w14:textId="77777777" w:rsidR="009B4193" w:rsidRDefault="009B4193" w:rsidP="009B4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97366" w14:textId="21DD46FF"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ECE52C"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20B003"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F0D3391"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87FF84C"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0656569"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CF032E8"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5DDA5E0"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3317A09"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238842"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2F0F69"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6F1B45"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75DDAB"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BC5940E"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45CDB9FF"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0654E79"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9801B79"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AACE8B"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C28DB3"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C2F8C0" w14:textId="77777777" w:rsidR="009B4193" w:rsidRDefault="009B4193" w:rsidP="009B41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CDA6CD" w14:textId="303322F7" w:rsidR="009B4193" w:rsidRPr="0031217F" w:rsidRDefault="009B4193" w:rsidP="009B4193">
            <w:pPr>
              <w:widowControl w:val="0"/>
              <w:jc w:val="both"/>
              <w:rPr>
                <w:rFonts w:ascii="Times New Roman" w:eastAsia="Times New Roman" w:hAnsi="Times New Roman" w:cs="Times New Roman"/>
                <w:sz w:val="24"/>
                <w:szCs w:val="24"/>
              </w:rPr>
            </w:pPr>
            <w:r w:rsidRPr="0031217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00DE0B24">
              <w:rPr>
                <w:rFonts w:ascii="Times New Roman" w:eastAsia="Times New Roman" w:hAnsi="Times New Roman" w:cs="Times New Roman"/>
                <w:sz w:val="24"/>
                <w:szCs w:val="24"/>
              </w:rPr>
              <w:t xml:space="preserve"> </w:t>
            </w:r>
            <w:r w:rsidRPr="0031217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Pr="0031217F">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31217F">
              <w:rPr>
                <w:rFonts w:ascii="Times New Roman" w:eastAsia="Times New Roman" w:hAnsi="Times New Roman" w:cs="Times New Roman"/>
                <w:sz w:val="24"/>
                <w:szCs w:val="24"/>
              </w:rPr>
              <w:t>бенефіціарним</w:t>
            </w:r>
            <w:proofErr w:type="spellEnd"/>
            <w:r w:rsidRPr="0031217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Pr="0031217F">
              <w:rPr>
                <w:rFonts w:ascii="Times New Roman" w:eastAsia="Times New Roman" w:hAnsi="Times New Roman" w:cs="Times New Roman"/>
                <w:sz w:val="24"/>
                <w:szCs w:val="24"/>
              </w:rPr>
              <w:t>, громадянин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Pr="0031217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Pr="0031217F">
              <w:rPr>
                <w:rFonts w:ascii="Times New Roman" w:eastAsia="Times New Roman" w:hAnsi="Times New Roman" w:cs="Times New Roman"/>
                <w:sz w:val="24"/>
                <w:szCs w:val="24"/>
              </w:rPr>
              <w:t xml:space="preserve">. </w:t>
            </w:r>
          </w:p>
          <w:p w14:paraId="79850A7E" w14:textId="34D1225E" w:rsidR="009B4193" w:rsidRDefault="009B4193" w:rsidP="009B4193">
            <w:pPr>
              <w:widowControl w:val="0"/>
              <w:jc w:val="both"/>
              <w:rPr>
                <w:rFonts w:ascii="Times New Roman" w:eastAsia="Times New Roman" w:hAnsi="Times New Roman" w:cs="Times New Roman"/>
                <w:i/>
                <w:sz w:val="20"/>
                <w:szCs w:val="20"/>
              </w:rPr>
            </w:pPr>
            <w:r w:rsidRPr="0031217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sidRPr="0031217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w:t>
            </w:r>
            <w:r w:rsidRPr="0031217F">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B4193" w14:paraId="03FB6C28" w14:textId="77777777">
        <w:trPr>
          <w:trHeight w:val="1119"/>
          <w:jc w:val="center"/>
        </w:trPr>
        <w:tc>
          <w:tcPr>
            <w:tcW w:w="705" w:type="dxa"/>
          </w:tcPr>
          <w:p w14:paraId="49545BF2"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58330C"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994FB8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382EF2A"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учасник процедури закупівлі:</w:t>
            </w:r>
          </w:p>
          <w:p w14:paraId="011E1F23"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п.47 цих особливостей;</w:t>
            </w:r>
          </w:p>
          <w:p w14:paraId="7B9D455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цих Особливостей;</w:t>
            </w:r>
          </w:p>
          <w:p w14:paraId="5B7B4E8A" w14:textId="77777777" w:rsidR="00910B1B" w:rsidRDefault="00910B1B" w:rsidP="00910B1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480E14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4EE56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абз.1 ч.14 ст.29 Закону/абз.9 п.37 цих Особливостей;</w:t>
            </w:r>
          </w:p>
          <w:p w14:paraId="10C4DD9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п.40 цих Особливостей;</w:t>
            </w:r>
          </w:p>
          <w:p w14:paraId="6B74E275" w14:textId="7851A9CA"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громадянин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E0B24">
              <w:rPr>
                <w:rFonts w:ascii="Times New Roman" w:eastAsia="Times New Roman" w:hAnsi="Times New Roman" w:cs="Times New Roman"/>
                <w:sz w:val="24"/>
                <w:szCs w:val="24"/>
              </w:rPr>
              <w:t>/</w:t>
            </w:r>
            <w:r w:rsidR="00DE0B24">
              <w:rPr>
                <w:rFonts w:ascii="Times New Roman" w:hAnsi="Times New Roman"/>
                <w:sz w:val="24"/>
              </w:rPr>
              <w:t>Ісламська Республіка Іран</w:t>
            </w:r>
            <w:r>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209A16"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w:t>
            </w:r>
          </w:p>
          <w:p w14:paraId="43C43A4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цих Особливостей;</w:t>
            </w:r>
          </w:p>
          <w:p w14:paraId="59FD5CA2"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7D7A9B0"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95A1EC"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ст.22 Закону;</w:t>
            </w:r>
          </w:p>
          <w:p w14:paraId="2271C489"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переможець процедури закупівлі:</w:t>
            </w:r>
          </w:p>
          <w:p w14:paraId="018D818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CAEF601"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14:paraId="4F2055A9"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6831CC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абз.1 п.42 цих Особливостей</w:t>
            </w:r>
          </w:p>
          <w:p w14:paraId="0EF4FC48"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sz w:val="24"/>
                <w:szCs w:val="24"/>
              </w:rPr>
              <w:t>у разі, коли:</w:t>
            </w:r>
          </w:p>
          <w:p w14:paraId="677F09C8"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71D4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1A8AD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9927E12" w14:textId="2A4D9C2C" w:rsidR="009B4193"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rPr>
              <w:t xml:space="preserve">не пізніш як через 4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rsidR="009B4193" w14:paraId="0BFA024C" w14:textId="77777777">
        <w:trPr>
          <w:trHeight w:val="472"/>
          <w:jc w:val="center"/>
        </w:trPr>
        <w:tc>
          <w:tcPr>
            <w:tcW w:w="9960" w:type="dxa"/>
            <w:gridSpan w:val="3"/>
            <w:vAlign w:val="center"/>
          </w:tcPr>
          <w:p w14:paraId="5F70F87F"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93" w14:paraId="1F630D2E" w14:textId="77777777" w:rsidTr="00910B1B">
        <w:trPr>
          <w:trHeight w:val="830"/>
          <w:jc w:val="center"/>
        </w:trPr>
        <w:tc>
          <w:tcPr>
            <w:tcW w:w="705" w:type="dxa"/>
          </w:tcPr>
          <w:p w14:paraId="1136CF24"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EB54E06" w14:textId="77777777" w:rsidR="009B4193" w:rsidRDefault="009B4193" w:rsidP="009B41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EC06EB7"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1764519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E9B42B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5BEC35"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8172DD"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B20584F"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1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2E8A83D" w14:textId="77777777" w:rsidR="00910B1B" w:rsidRDefault="00910B1B" w:rsidP="00910B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28B0853"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ACB1BAA"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CF1157B" w14:textId="77777777" w:rsidR="00910B1B"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14:paraId="59FB7923" w14:textId="77D20FE2" w:rsidR="009B4193" w:rsidRDefault="00910B1B" w:rsidP="00910B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B4193" w14:paraId="02E0FA58" w14:textId="77777777">
        <w:trPr>
          <w:trHeight w:val="1119"/>
          <w:jc w:val="center"/>
        </w:trPr>
        <w:tc>
          <w:tcPr>
            <w:tcW w:w="705" w:type="dxa"/>
          </w:tcPr>
          <w:p w14:paraId="35FD72E8"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72DF5E9" w14:textId="77777777" w:rsidR="009B4193" w:rsidRDefault="009B4193"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93FDE5D"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2424CC8" w14:textId="77777777" w:rsidR="009B4193" w:rsidRDefault="009B4193" w:rsidP="009B41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887AF0" w14:textId="77777777" w:rsidR="009B4193" w:rsidRDefault="009B4193"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4193" w14:paraId="000BEC66" w14:textId="77777777">
        <w:trPr>
          <w:trHeight w:val="1119"/>
          <w:jc w:val="center"/>
        </w:trPr>
        <w:tc>
          <w:tcPr>
            <w:tcW w:w="705" w:type="dxa"/>
          </w:tcPr>
          <w:p w14:paraId="0BF0BB71" w14:textId="77777777" w:rsidR="009B4193" w:rsidRDefault="009B4193"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D539DBE" w14:textId="77777777" w:rsidR="009B4193" w:rsidRDefault="009B4193" w:rsidP="009B41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BD75BA0" w14:textId="77777777" w:rsidR="009B4193" w:rsidRDefault="009B4193" w:rsidP="009B41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FE30360" w14:textId="77777777" w:rsidR="009B4193" w:rsidRDefault="009B4193" w:rsidP="009B41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3052782" w14:textId="77777777" w:rsidR="009B4193" w:rsidRDefault="009B4193" w:rsidP="009B41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7C97174" w14:textId="77777777" w:rsidR="009B4193" w:rsidRDefault="009B4193" w:rsidP="00C03AD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6125712" w14:textId="77777777" w:rsidR="009B4193" w:rsidRDefault="009B4193" w:rsidP="00C03AD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8A2FE8A" w14:textId="48DD7D0D" w:rsidR="009B4193" w:rsidRDefault="009B4193" w:rsidP="00910B1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910B1B">
              <w:rPr>
                <w:rFonts w:ascii="Times New Roman" w:eastAsia="Times New Roman" w:hAnsi="Times New Roman" w:cs="Times New Roman"/>
                <w:i/>
                <w:sz w:val="24"/>
                <w:szCs w:val="24"/>
                <w:highlight w:val="white"/>
              </w:rPr>
              <w:t>7</w:t>
            </w:r>
            <w:r>
              <w:rPr>
                <w:rFonts w:ascii="Times New Roman" w:eastAsia="Times New Roman" w:hAnsi="Times New Roman" w:cs="Times New Roman"/>
                <w:i/>
                <w:sz w:val="24"/>
                <w:szCs w:val="24"/>
                <w:highlight w:val="white"/>
              </w:rPr>
              <w:t xml:space="preserve"> Особливостей.</w:t>
            </w:r>
          </w:p>
        </w:tc>
      </w:tr>
      <w:tr w:rsidR="003324CF" w14:paraId="0B9EBFA3" w14:textId="77777777" w:rsidTr="003324CF">
        <w:trPr>
          <w:trHeight w:val="1113"/>
          <w:jc w:val="center"/>
        </w:trPr>
        <w:tc>
          <w:tcPr>
            <w:tcW w:w="705" w:type="dxa"/>
          </w:tcPr>
          <w:p w14:paraId="6478A69F" w14:textId="3444B5CB" w:rsidR="003324CF" w:rsidRDefault="003324CF"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39D09FE" w14:textId="3214780A" w:rsidR="003324CF" w:rsidRDefault="003324CF"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договору про закупівлю</w:t>
            </w:r>
          </w:p>
        </w:tc>
        <w:tc>
          <w:tcPr>
            <w:tcW w:w="6420" w:type="dxa"/>
          </w:tcPr>
          <w:p w14:paraId="4D4C8532" w14:textId="564DE9E7" w:rsidR="003324CF" w:rsidRDefault="003324CF" w:rsidP="009B41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rsidR="003324CF" w14:paraId="31148894" w14:textId="77777777" w:rsidTr="003324CF">
        <w:trPr>
          <w:trHeight w:val="7680"/>
          <w:jc w:val="center"/>
        </w:trPr>
        <w:tc>
          <w:tcPr>
            <w:tcW w:w="705" w:type="dxa"/>
            <w:tcBorders>
              <w:bottom w:val="single" w:sz="4" w:space="0" w:color="auto"/>
            </w:tcBorders>
          </w:tcPr>
          <w:p w14:paraId="642A75FA" w14:textId="43F5447B" w:rsidR="003324CF" w:rsidRDefault="003324CF" w:rsidP="009B41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bottom w:val="single" w:sz="4" w:space="0" w:color="auto"/>
            </w:tcBorders>
          </w:tcPr>
          <w:p w14:paraId="4BFCE6A4" w14:textId="4298CD83" w:rsidR="003324CF" w:rsidRDefault="003324CF" w:rsidP="009B419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w:t>
            </w:r>
          </w:p>
        </w:tc>
        <w:tc>
          <w:tcPr>
            <w:tcW w:w="6420" w:type="dxa"/>
            <w:tcBorders>
              <w:bottom w:val="single" w:sz="4" w:space="0" w:color="auto"/>
            </w:tcBorders>
            <w:vAlign w:val="center"/>
          </w:tcPr>
          <w:p w14:paraId="7B10E30B"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14:paraId="51E30FA3"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14:paraId="0EDBB6C3"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14:paraId="1DFF0273"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5B0DC4AD"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A3F04F4"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EADD1E5"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0D59FC16"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46331760" w14:textId="528E2671" w:rsidR="003324CF" w:rsidRDefault="003324CF" w:rsidP="009B41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3324CF" w14:paraId="3DD0FB77" w14:textId="77777777" w:rsidTr="00BB4A9B">
        <w:trPr>
          <w:trHeight w:val="308"/>
          <w:jc w:val="center"/>
        </w:trPr>
        <w:tc>
          <w:tcPr>
            <w:tcW w:w="705" w:type="dxa"/>
            <w:tcBorders>
              <w:top w:val="single" w:sz="4" w:space="0" w:color="auto"/>
            </w:tcBorders>
          </w:tcPr>
          <w:p w14:paraId="7EF77215" w14:textId="6770CBC8" w:rsidR="003324CF" w:rsidRDefault="003324CF" w:rsidP="009B419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2835" w:type="dxa"/>
            <w:tcBorders>
              <w:top w:val="single" w:sz="4" w:space="0" w:color="auto"/>
            </w:tcBorders>
          </w:tcPr>
          <w:p w14:paraId="75E092FA" w14:textId="6D46ADF7" w:rsidR="003324CF" w:rsidRDefault="003324CF" w:rsidP="009B419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420" w:type="dxa"/>
            <w:tcBorders>
              <w:top w:val="single" w:sz="4" w:space="0" w:color="auto"/>
            </w:tcBorders>
          </w:tcPr>
          <w:p w14:paraId="4B8CD5AA" w14:textId="77777777" w:rsidR="003324CF" w:rsidRDefault="003324CF" w:rsidP="00BB4A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43736AB2" w14:textId="77777777" w:rsidR="003324CF" w:rsidRDefault="003324CF" w:rsidP="009B4193">
            <w:pPr>
              <w:widowControl w:val="0"/>
              <w:jc w:val="both"/>
              <w:rPr>
                <w:rFonts w:ascii="Times New Roman" w:eastAsia="Times New Roman" w:hAnsi="Times New Roman" w:cs="Times New Roman"/>
                <w:sz w:val="24"/>
                <w:szCs w:val="24"/>
              </w:rPr>
            </w:pPr>
          </w:p>
        </w:tc>
      </w:tr>
    </w:tbl>
    <w:p w14:paraId="7BC87346" w14:textId="77777777" w:rsidR="00A147F3" w:rsidRDefault="00A147F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3FB38A5" w14:textId="0F8182FF" w:rsidR="00A147F3" w:rsidRPr="00320BDC" w:rsidRDefault="00B76A4F" w:rsidP="00C145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1458C">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320BDC">
        <w:rPr>
          <w:rFonts w:ascii="Times New Roman" w:eastAsia="Times New Roman" w:hAnsi="Times New Roman" w:cs="Times New Roman"/>
          <w:sz w:val="24"/>
          <w:szCs w:val="24"/>
        </w:rPr>
        <w:t>на</w:t>
      </w:r>
      <w:r w:rsidR="00320BDC" w:rsidRPr="00320BDC">
        <w:rPr>
          <w:rFonts w:ascii="Times New Roman" w:eastAsia="Times New Roman" w:hAnsi="Times New Roman" w:cs="Times New Roman"/>
          <w:sz w:val="24"/>
          <w:szCs w:val="24"/>
          <w:lang w:val="ru-RU"/>
        </w:rPr>
        <w:t xml:space="preserve"> 4</w:t>
      </w:r>
      <w:r w:rsidRPr="00320BDC">
        <w:rPr>
          <w:rFonts w:ascii="Times New Roman" w:eastAsia="Times New Roman" w:hAnsi="Times New Roman" w:cs="Times New Roman"/>
          <w:sz w:val="24"/>
          <w:szCs w:val="24"/>
        </w:rPr>
        <w:t xml:space="preserve"> арк. в 1 прим.</w:t>
      </w:r>
    </w:p>
    <w:p w14:paraId="67B8E14A" w14:textId="2591C491" w:rsidR="00A147F3" w:rsidRPr="00320BDC" w:rsidRDefault="00B76A4F" w:rsidP="00C1458C">
      <w:pPr>
        <w:widowControl w:val="0"/>
        <w:spacing w:after="0" w:line="240" w:lineRule="auto"/>
        <w:jc w:val="both"/>
        <w:rPr>
          <w:rFonts w:ascii="Times New Roman" w:eastAsia="Times New Roman" w:hAnsi="Times New Roman" w:cs="Times New Roman"/>
          <w:sz w:val="24"/>
          <w:szCs w:val="24"/>
        </w:rPr>
      </w:pPr>
      <w:r w:rsidRPr="00320BDC">
        <w:rPr>
          <w:rFonts w:ascii="Times New Roman" w:eastAsia="Times New Roman" w:hAnsi="Times New Roman" w:cs="Times New Roman"/>
          <w:sz w:val="24"/>
          <w:szCs w:val="24"/>
        </w:rPr>
        <w:t xml:space="preserve">                                               2. Додаток 2 до тендерної документації на </w:t>
      </w:r>
      <w:r w:rsidR="00FD36DE">
        <w:rPr>
          <w:rFonts w:ascii="Times New Roman" w:eastAsia="Times New Roman" w:hAnsi="Times New Roman" w:cs="Times New Roman"/>
          <w:sz w:val="24"/>
          <w:szCs w:val="24"/>
          <w:lang w:val="ru-RU"/>
        </w:rPr>
        <w:t>6</w:t>
      </w:r>
      <w:r w:rsidRPr="00320BDC">
        <w:rPr>
          <w:rFonts w:ascii="Times New Roman" w:eastAsia="Times New Roman" w:hAnsi="Times New Roman" w:cs="Times New Roman"/>
          <w:sz w:val="24"/>
          <w:szCs w:val="24"/>
        </w:rPr>
        <w:t xml:space="preserve"> арк. в 1 прим.</w:t>
      </w:r>
    </w:p>
    <w:p w14:paraId="1FA815D3" w14:textId="7A8B5824" w:rsidR="00C1458C" w:rsidRPr="00320BDC" w:rsidRDefault="00B76A4F" w:rsidP="003324CF">
      <w:pPr>
        <w:spacing w:after="0" w:line="240" w:lineRule="auto"/>
        <w:rPr>
          <w:rFonts w:ascii="Times New Roman" w:eastAsia="Times New Roman" w:hAnsi="Times New Roman" w:cs="Times New Roman"/>
          <w:sz w:val="24"/>
          <w:szCs w:val="24"/>
          <w:lang w:val="ru-RU"/>
        </w:rPr>
      </w:pPr>
      <w:r w:rsidRPr="00320BDC">
        <w:rPr>
          <w:rFonts w:ascii="Times New Roman" w:eastAsia="Times New Roman" w:hAnsi="Times New Roman" w:cs="Times New Roman"/>
          <w:sz w:val="24"/>
          <w:szCs w:val="24"/>
        </w:rPr>
        <w:t xml:space="preserve">                                               3. Додаток 3 до тендерної документації на </w:t>
      </w:r>
      <w:r w:rsidR="00FD36DE">
        <w:rPr>
          <w:rFonts w:ascii="Times New Roman" w:eastAsia="Times New Roman" w:hAnsi="Times New Roman" w:cs="Times New Roman"/>
          <w:sz w:val="24"/>
          <w:szCs w:val="24"/>
          <w:lang w:val="ru-RU"/>
        </w:rPr>
        <w:t>11</w:t>
      </w:r>
      <w:r w:rsidRPr="00320BDC">
        <w:rPr>
          <w:rFonts w:ascii="Times New Roman" w:eastAsia="Times New Roman" w:hAnsi="Times New Roman" w:cs="Times New Roman"/>
          <w:sz w:val="24"/>
          <w:szCs w:val="24"/>
        </w:rPr>
        <w:t xml:space="preserve"> арк. в 1 </w:t>
      </w:r>
      <w:proofErr w:type="spellStart"/>
      <w:r w:rsidRPr="00320BDC">
        <w:rPr>
          <w:rFonts w:ascii="Times New Roman" w:eastAsia="Times New Roman" w:hAnsi="Times New Roman" w:cs="Times New Roman"/>
          <w:sz w:val="24"/>
          <w:szCs w:val="24"/>
        </w:rPr>
        <w:t>пр</w:t>
      </w:r>
      <w:proofErr w:type="spellEnd"/>
      <w:r w:rsidR="00C1458C" w:rsidRPr="00320BDC">
        <w:rPr>
          <w:rFonts w:ascii="Times New Roman" w:eastAsia="Times New Roman" w:hAnsi="Times New Roman" w:cs="Times New Roman"/>
          <w:sz w:val="24"/>
          <w:szCs w:val="24"/>
          <w:lang w:val="ru-RU"/>
        </w:rPr>
        <w:t>им.</w:t>
      </w:r>
    </w:p>
    <w:p w14:paraId="57690A63" w14:textId="5A935E0B" w:rsidR="00C1458C" w:rsidRPr="00320BDC" w:rsidRDefault="00C1458C" w:rsidP="00C1458C">
      <w:pPr>
        <w:spacing w:line="240" w:lineRule="auto"/>
        <w:rPr>
          <w:rFonts w:ascii="Times New Roman" w:eastAsia="Times New Roman" w:hAnsi="Times New Roman" w:cs="Times New Roman"/>
        </w:rPr>
      </w:pPr>
      <w:r w:rsidRPr="00320BDC">
        <w:rPr>
          <w:rFonts w:ascii="Times New Roman" w:eastAsia="Times New Roman" w:hAnsi="Times New Roman" w:cs="Times New Roman"/>
          <w:sz w:val="24"/>
          <w:szCs w:val="24"/>
          <w:lang w:val="ru-RU"/>
        </w:rPr>
        <w:t xml:space="preserve">                 </w:t>
      </w:r>
      <w:r w:rsidR="0092082A">
        <w:rPr>
          <w:rFonts w:ascii="Times New Roman" w:eastAsia="Times New Roman" w:hAnsi="Times New Roman" w:cs="Times New Roman"/>
          <w:sz w:val="24"/>
          <w:szCs w:val="24"/>
          <w:lang w:val="ru-RU"/>
        </w:rPr>
        <w:t xml:space="preserve">                              4</w:t>
      </w:r>
      <w:r w:rsidR="0092082A">
        <w:rPr>
          <w:rFonts w:ascii="Times New Roman" w:eastAsia="Times New Roman" w:hAnsi="Times New Roman" w:cs="Times New Roman"/>
          <w:sz w:val="24"/>
          <w:szCs w:val="24"/>
        </w:rPr>
        <w:t xml:space="preserve">. </w:t>
      </w:r>
      <w:r w:rsidRPr="00320BDC">
        <w:rPr>
          <w:rFonts w:ascii="Times New Roman" w:eastAsia="Times New Roman" w:hAnsi="Times New Roman" w:cs="Times New Roman"/>
          <w:sz w:val="24"/>
          <w:szCs w:val="24"/>
        </w:rPr>
        <w:t xml:space="preserve">Додаток </w:t>
      </w:r>
      <w:r w:rsidRPr="00320BDC">
        <w:rPr>
          <w:rFonts w:ascii="Times New Roman" w:eastAsia="Times New Roman" w:hAnsi="Times New Roman" w:cs="Times New Roman"/>
          <w:sz w:val="24"/>
          <w:szCs w:val="24"/>
          <w:lang w:val="ru-RU"/>
        </w:rPr>
        <w:t xml:space="preserve">4 </w:t>
      </w:r>
      <w:r w:rsidRPr="00320BDC">
        <w:rPr>
          <w:rFonts w:ascii="Times New Roman" w:eastAsia="Times New Roman" w:hAnsi="Times New Roman" w:cs="Times New Roman"/>
          <w:sz w:val="24"/>
          <w:szCs w:val="24"/>
        </w:rPr>
        <w:t xml:space="preserve">до тендерної документації на </w:t>
      </w:r>
      <w:r w:rsidR="00320BDC" w:rsidRPr="00320BDC">
        <w:rPr>
          <w:rFonts w:ascii="Times New Roman" w:eastAsia="Times New Roman" w:hAnsi="Times New Roman" w:cs="Times New Roman"/>
          <w:sz w:val="24"/>
          <w:szCs w:val="24"/>
          <w:lang w:val="ru-RU"/>
        </w:rPr>
        <w:t>1</w:t>
      </w:r>
      <w:r w:rsidRPr="00320BDC">
        <w:rPr>
          <w:rFonts w:ascii="Times New Roman" w:eastAsia="Times New Roman" w:hAnsi="Times New Roman" w:cs="Times New Roman"/>
          <w:sz w:val="24"/>
          <w:szCs w:val="24"/>
        </w:rPr>
        <w:t xml:space="preserve"> арк. в 1 прим</w:t>
      </w:r>
    </w:p>
    <w:p w14:paraId="4164CB13" w14:textId="73C05ED7" w:rsidR="00C1458C" w:rsidRPr="00C1458C" w:rsidRDefault="00C1458C">
      <w:pPr>
        <w:rPr>
          <w:rFonts w:ascii="Times New Roman" w:eastAsia="Times New Roman" w:hAnsi="Times New Roman" w:cs="Times New Roman"/>
          <w:sz w:val="24"/>
          <w:szCs w:val="24"/>
          <w:highlight w:val="white"/>
        </w:rPr>
      </w:pPr>
    </w:p>
    <w:p w14:paraId="4FCE6C36" w14:textId="7B7473DF" w:rsidR="00A147F3" w:rsidRDefault="00A147F3">
      <w:pPr>
        <w:widowControl w:val="0"/>
        <w:spacing w:after="0" w:line="240" w:lineRule="auto"/>
        <w:jc w:val="both"/>
        <w:rPr>
          <w:rFonts w:ascii="Times New Roman" w:eastAsia="Times New Roman" w:hAnsi="Times New Roman" w:cs="Times New Roman"/>
          <w:sz w:val="24"/>
          <w:szCs w:val="24"/>
        </w:rPr>
      </w:pPr>
    </w:p>
    <w:p w14:paraId="3D8E2D32" w14:textId="1268A252" w:rsidR="00C1458C" w:rsidRDefault="00C1458C">
      <w:pPr>
        <w:widowControl w:val="0"/>
        <w:spacing w:after="0" w:line="240" w:lineRule="auto"/>
        <w:jc w:val="both"/>
        <w:rPr>
          <w:rFonts w:ascii="Times New Roman" w:eastAsia="Times New Roman" w:hAnsi="Times New Roman" w:cs="Times New Roman"/>
          <w:sz w:val="24"/>
          <w:szCs w:val="24"/>
        </w:rPr>
      </w:pPr>
    </w:p>
    <w:p w14:paraId="4AF798AA" w14:textId="17A883F5" w:rsidR="00C1458C" w:rsidRDefault="00C1458C">
      <w:pPr>
        <w:widowControl w:val="0"/>
        <w:spacing w:after="0" w:line="240" w:lineRule="auto"/>
        <w:jc w:val="both"/>
        <w:rPr>
          <w:rFonts w:ascii="Times New Roman" w:eastAsia="Times New Roman" w:hAnsi="Times New Roman" w:cs="Times New Roman"/>
          <w:sz w:val="24"/>
          <w:szCs w:val="24"/>
        </w:rPr>
      </w:pPr>
    </w:p>
    <w:p w14:paraId="36DB0B72" w14:textId="0C52EC29" w:rsidR="00C1458C" w:rsidRDefault="00C1458C">
      <w:pPr>
        <w:widowControl w:val="0"/>
        <w:spacing w:after="0" w:line="240" w:lineRule="auto"/>
        <w:jc w:val="both"/>
        <w:rPr>
          <w:rFonts w:ascii="Times New Roman" w:eastAsia="Times New Roman" w:hAnsi="Times New Roman" w:cs="Times New Roman"/>
          <w:sz w:val="24"/>
          <w:szCs w:val="24"/>
        </w:rPr>
      </w:pPr>
    </w:p>
    <w:p w14:paraId="5875FAFB" w14:textId="77777777" w:rsidR="009A52C1" w:rsidRDefault="009A52C1" w:rsidP="009A52C1">
      <w:pPr>
        <w:spacing w:after="0" w:line="240" w:lineRule="auto"/>
        <w:ind w:left="1440"/>
        <w:rPr>
          <w:rFonts w:ascii="Times New Roman" w:eastAsia="Times New Roman" w:hAnsi="Times New Roman" w:cs="Times New Roman"/>
          <w:i/>
          <w:color w:val="A8D08D"/>
          <w:sz w:val="24"/>
          <w:szCs w:val="24"/>
        </w:rPr>
      </w:pPr>
    </w:p>
    <w:p w14:paraId="412A4AE5" w14:textId="77777777" w:rsidR="009A52C1" w:rsidRDefault="009A52C1" w:rsidP="009A52C1">
      <w:pPr>
        <w:spacing w:after="0" w:line="240" w:lineRule="auto"/>
        <w:ind w:left="5660" w:firstLine="700"/>
        <w:jc w:val="right"/>
        <w:rPr>
          <w:rFonts w:ascii="Times New Roman" w:eastAsia="Times New Roman" w:hAnsi="Times New Roman" w:cs="Times New Roman"/>
          <w:b/>
          <w:sz w:val="20"/>
          <w:szCs w:val="20"/>
        </w:rPr>
      </w:pPr>
    </w:p>
    <w:p w14:paraId="0E88199F" w14:textId="77777777" w:rsidR="009A52C1" w:rsidRPr="00BD2C50" w:rsidRDefault="009A52C1" w:rsidP="009A52C1">
      <w:pPr>
        <w:spacing w:after="0" w:line="240" w:lineRule="auto"/>
        <w:ind w:left="5660" w:firstLine="700"/>
        <w:jc w:val="right"/>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ДОДАТОК 1</w:t>
      </w:r>
    </w:p>
    <w:p w14:paraId="164BA7DB" w14:textId="77777777" w:rsidR="009A52C1" w:rsidRPr="00BD2C50" w:rsidRDefault="009A52C1" w:rsidP="009A52C1">
      <w:pPr>
        <w:spacing w:after="0" w:line="240" w:lineRule="auto"/>
        <w:ind w:left="5660" w:firstLine="700"/>
        <w:jc w:val="right"/>
        <w:rPr>
          <w:rFonts w:ascii="Times New Roman" w:eastAsia="Times New Roman" w:hAnsi="Times New Roman" w:cs="Times New Roman"/>
          <w:sz w:val="20"/>
          <w:szCs w:val="20"/>
        </w:rPr>
      </w:pPr>
      <w:r w:rsidRPr="00BD2C50">
        <w:rPr>
          <w:rFonts w:ascii="Times New Roman" w:eastAsia="Times New Roman" w:hAnsi="Times New Roman" w:cs="Times New Roman"/>
          <w:i/>
          <w:color w:val="000000"/>
          <w:sz w:val="20"/>
          <w:szCs w:val="20"/>
        </w:rPr>
        <w:t>до тендерної документації</w:t>
      </w:r>
    </w:p>
    <w:p w14:paraId="6F732DC9" w14:textId="77777777" w:rsidR="009A52C1" w:rsidRPr="00BD2C50" w:rsidRDefault="009A52C1" w:rsidP="009A52C1">
      <w:pPr>
        <w:spacing w:after="0" w:line="240" w:lineRule="auto"/>
        <w:ind w:left="5660" w:firstLine="700"/>
        <w:jc w:val="both"/>
        <w:rPr>
          <w:rFonts w:ascii="Times New Roman" w:eastAsia="Times New Roman" w:hAnsi="Times New Roman" w:cs="Times New Roman"/>
          <w:sz w:val="20"/>
          <w:szCs w:val="20"/>
        </w:rPr>
      </w:pPr>
      <w:r w:rsidRPr="00BD2C50">
        <w:rPr>
          <w:rFonts w:ascii="Times New Roman" w:eastAsia="Times New Roman" w:hAnsi="Times New Roman" w:cs="Times New Roman"/>
          <w:i/>
          <w:color w:val="000000"/>
          <w:sz w:val="20"/>
          <w:szCs w:val="20"/>
        </w:rPr>
        <w:t> </w:t>
      </w:r>
    </w:p>
    <w:p w14:paraId="30B05ED3" w14:textId="77777777" w:rsidR="009A52C1" w:rsidRPr="00BD2C50" w:rsidRDefault="009A52C1" w:rsidP="00C03AD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D2C50">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9328038" w14:textId="77777777" w:rsidR="009A52C1" w:rsidRPr="00BD2C50" w:rsidRDefault="009A52C1" w:rsidP="009A52C1">
      <w:pPr>
        <w:spacing w:after="0" w:line="240" w:lineRule="auto"/>
        <w:ind w:left="885"/>
        <w:jc w:val="center"/>
        <w:rPr>
          <w:rFonts w:ascii="Times New Roman" w:eastAsia="Times New Roman" w:hAnsi="Times New Roman" w:cs="Times New Roman"/>
          <w:b/>
          <w:i/>
          <w:color w:val="4A86E8"/>
          <w:sz w:val="20"/>
          <w:szCs w:val="20"/>
        </w:rPr>
      </w:pPr>
    </w:p>
    <w:p w14:paraId="216DCDB2" w14:textId="77777777" w:rsidR="009A52C1" w:rsidRPr="00BD2C50" w:rsidRDefault="009A52C1" w:rsidP="009A52C1">
      <w:pPr>
        <w:spacing w:after="0" w:line="240" w:lineRule="auto"/>
        <w:ind w:left="885"/>
        <w:jc w:val="center"/>
        <w:rPr>
          <w:rFonts w:ascii="Times New Roman" w:eastAsia="Times New Roman" w:hAnsi="Times New Roman" w:cs="Times New Roman"/>
          <w:color w:val="4A86E8"/>
          <w:sz w:val="20"/>
          <w:szCs w:val="20"/>
        </w:rPr>
      </w:pPr>
    </w:p>
    <w:tbl>
      <w:tblPr>
        <w:tblStyle w:val="50"/>
        <w:tblW w:w="9619" w:type="dxa"/>
        <w:jc w:val="center"/>
        <w:tblInd w:w="0" w:type="dxa"/>
        <w:tblLayout w:type="fixed"/>
        <w:tblLook w:val="0400" w:firstRow="0" w:lastRow="0" w:firstColumn="0" w:lastColumn="0" w:noHBand="0" w:noVBand="1"/>
      </w:tblPr>
      <w:tblGrid>
        <w:gridCol w:w="490"/>
        <w:gridCol w:w="2273"/>
        <w:gridCol w:w="6856"/>
      </w:tblGrid>
      <w:tr w:rsidR="009A52C1" w:rsidRPr="00BD2C50" w14:paraId="3A7841DB" w14:textId="77777777" w:rsidTr="00BB4A9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8E821" w14:textId="77777777" w:rsidR="009A52C1" w:rsidRPr="00BD2C50" w:rsidRDefault="009A52C1" w:rsidP="00BB4A9B">
            <w:pPr>
              <w:spacing w:before="240" w:after="0" w:line="240" w:lineRule="auto"/>
              <w:jc w:val="center"/>
              <w:rPr>
                <w:rFonts w:ascii="Times New Roman" w:eastAsia="Times New Roman" w:hAnsi="Times New Roman" w:cs="Times New Roman"/>
                <w:sz w:val="20"/>
                <w:szCs w:val="20"/>
                <w:lang w:val="uk-UA"/>
              </w:rPr>
            </w:pPr>
            <w:r w:rsidRPr="00BD2C50">
              <w:rPr>
                <w:rFonts w:ascii="Times New Roman" w:eastAsia="Times New Roman" w:hAnsi="Times New Roman" w:cs="Times New Roman"/>
                <w:b/>
                <w:color w:val="000000"/>
                <w:sz w:val="20"/>
                <w:szCs w:val="20"/>
                <w:lang w:val="uk-UA"/>
              </w:rPr>
              <w:t xml:space="preserve">№ </w:t>
            </w:r>
            <w:r w:rsidRPr="00BD2C50">
              <w:rPr>
                <w:rFonts w:ascii="Times New Roman" w:eastAsia="Times New Roman" w:hAnsi="Times New Roman" w:cs="Times New Roman"/>
                <w:b/>
                <w:sz w:val="20"/>
                <w:szCs w:val="20"/>
                <w:lang w:val="uk-UA"/>
              </w:rPr>
              <w:t>з</w:t>
            </w:r>
            <w:r w:rsidRPr="00BD2C5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6DF1E3" w14:textId="77777777" w:rsidR="009A52C1" w:rsidRPr="00BD2C50" w:rsidRDefault="009A52C1" w:rsidP="00BB4A9B">
            <w:pPr>
              <w:spacing w:before="240" w:after="0" w:line="240" w:lineRule="auto"/>
              <w:jc w:val="center"/>
              <w:rPr>
                <w:rFonts w:ascii="Times New Roman" w:eastAsia="Times New Roman" w:hAnsi="Times New Roman" w:cs="Times New Roman"/>
                <w:sz w:val="20"/>
                <w:szCs w:val="20"/>
                <w:lang w:val="uk-UA"/>
              </w:rPr>
            </w:pPr>
            <w:r w:rsidRPr="00BD2C5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55846" w14:textId="77777777" w:rsidR="009A52C1" w:rsidRPr="00BD2C50" w:rsidRDefault="009A52C1" w:rsidP="00BB4A9B">
            <w:pPr>
              <w:spacing w:before="240" w:after="0" w:line="240" w:lineRule="auto"/>
              <w:jc w:val="center"/>
              <w:rPr>
                <w:rFonts w:ascii="Times New Roman" w:eastAsia="Times New Roman" w:hAnsi="Times New Roman" w:cs="Times New Roman"/>
                <w:sz w:val="20"/>
                <w:szCs w:val="20"/>
                <w:lang w:val="uk-UA"/>
              </w:rPr>
            </w:pPr>
            <w:r w:rsidRPr="00BD2C50">
              <w:rPr>
                <w:rFonts w:ascii="Times New Roman" w:eastAsia="Times New Roman" w:hAnsi="Times New Roman" w:cs="Times New Roman"/>
                <w:b/>
                <w:sz w:val="20"/>
                <w:szCs w:val="20"/>
                <w:lang w:val="uk-UA"/>
              </w:rPr>
              <w:t>Документи та інформація, </w:t>
            </w:r>
            <w:r w:rsidRPr="00BD2C50">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9A52C1" w:rsidRPr="00BD2C50" w14:paraId="422F9259" w14:textId="77777777" w:rsidTr="00BB4A9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352E4" w14:textId="77777777" w:rsidR="009A52C1" w:rsidRPr="00BD2C50" w:rsidRDefault="009A52C1" w:rsidP="00BB4A9B">
            <w:pPr>
              <w:spacing w:after="0" w:line="240" w:lineRule="auto"/>
              <w:jc w:val="center"/>
              <w:rPr>
                <w:rFonts w:ascii="Times New Roman" w:eastAsia="Times New Roman" w:hAnsi="Times New Roman" w:cs="Times New Roman"/>
                <w:sz w:val="20"/>
                <w:szCs w:val="20"/>
                <w:lang w:val="uk-UA"/>
              </w:rPr>
            </w:pPr>
            <w:r w:rsidRPr="00BD2C5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FB09E" w14:textId="77777777" w:rsidR="009A52C1" w:rsidRPr="00BD2C50" w:rsidRDefault="009A52C1" w:rsidP="00BB4A9B">
            <w:pPr>
              <w:spacing w:after="0" w:line="240" w:lineRule="auto"/>
              <w:rPr>
                <w:rFonts w:ascii="Times New Roman" w:eastAsia="Times New Roman" w:hAnsi="Times New Roman" w:cs="Times New Roman"/>
                <w:sz w:val="20"/>
                <w:szCs w:val="20"/>
                <w:lang w:val="uk-UA"/>
              </w:rPr>
            </w:pPr>
            <w:r w:rsidRPr="00BD2C5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79BA7" w14:textId="77777777" w:rsidR="009A52C1" w:rsidRPr="00BD2C50" w:rsidRDefault="009A52C1" w:rsidP="00BB4A9B">
            <w:pPr>
              <w:spacing w:after="0" w:line="240" w:lineRule="auto"/>
              <w:jc w:val="both"/>
              <w:rPr>
                <w:rFonts w:ascii="Times New Roman" w:eastAsia="Times New Roman" w:hAnsi="Times New Roman" w:cs="Times New Roman"/>
                <w:sz w:val="20"/>
                <w:szCs w:val="20"/>
                <w:lang w:val="uk-UA"/>
              </w:rPr>
            </w:pPr>
            <w:r w:rsidRPr="00BD2C50">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14:paraId="251B320E" w14:textId="77777777" w:rsidR="009A52C1" w:rsidRPr="00BD2C50" w:rsidRDefault="009A52C1" w:rsidP="00BB4A9B">
            <w:pPr>
              <w:spacing w:after="0" w:line="240" w:lineRule="auto"/>
              <w:jc w:val="both"/>
              <w:rPr>
                <w:rFonts w:ascii="Times New Roman" w:eastAsia="Times New Roman" w:hAnsi="Times New Roman" w:cs="Times New Roman"/>
                <w:sz w:val="20"/>
                <w:szCs w:val="20"/>
                <w:lang w:val="uk-UA"/>
              </w:rPr>
            </w:pPr>
            <w:r w:rsidRPr="00BD2C50">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F5C1B81" w14:textId="77777777" w:rsidR="009A52C1" w:rsidRPr="00BD2C50" w:rsidRDefault="009A52C1" w:rsidP="00BB4A9B">
            <w:pPr>
              <w:spacing w:after="0" w:line="240" w:lineRule="auto"/>
              <w:jc w:val="both"/>
              <w:rPr>
                <w:rFonts w:ascii="Times New Roman" w:eastAsia="Times New Roman" w:hAnsi="Times New Roman" w:cs="Times New Roman"/>
                <w:sz w:val="20"/>
                <w:szCs w:val="20"/>
                <w:lang w:val="uk-UA"/>
              </w:rPr>
            </w:pPr>
            <w:r w:rsidRPr="00BD2C50">
              <w:rPr>
                <w:rFonts w:ascii="Times New Roman" w:eastAsia="Times New Roman" w:hAnsi="Times New Roman" w:cs="Times New Roman"/>
                <w:color w:val="000000"/>
                <w:sz w:val="20"/>
                <w:szCs w:val="20"/>
                <w:lang w:val="uk-UA"/>
              </w:rPr>
              <w:t xml:space="preserve">1.1.2. не менше 1 копії договору, зазначеного </w:t>
            </w:r>
            <w:r w:rsidRPr="00BD2C50">
              <w:rPr>
                <w:rFonts w:ascii="Times New Roman" w:eastAsia="Times New Roman" w:hAnsi="Times New Roman" w:cs="Times New Roman"/>
                <w:sz w:val="20"/>
                <w:szCs w:val="20"/>
                <w:lang w:val="uk-UA"/>
              </w:rPr>
              <w:t>в</w:t>
            </w:r>
            <w:r w:rsidRPr="00BD2C50">
              <w:rPr>
                <w:rFonts w:ascii="Times New Roman" w:eastAsia="Times New Roman" w:hAnsi="Times New Roman" w:cs="Times New Roman"/>
                <w:color w:val="000000"/>
                <w:sz w:val="20"/>
                <w:szCs w:val="20"/>
                <w:lang w:val="uk-UA"/>
              </w:rPr>
              <w:t xml:space="preserve"> довідці </w:t>
            </w:r>
            <w:r w:rsidRPr="00BD2C50">
              <w:rPr>
                <w:rFonts w:ascii="Times New Roman" w:eastAsia="Times New Roman" w:hAnsi="Times New Roman" w:cs="Times New Roman"/>
                <w:sz w:val="20"/>
                <w:szCs w:val="20"/>
                <w:lang w:val="uk-UA"/>
              </w:rPr>
              <w:t>в</w:t>
            </w:r>
            <w:r w:rsidRPr="00BD2C50">
              <w:rPr>
                <w:rFonts w:ascii="Times New Roman" w:eastAsia="Times New Roman" w:hAnsi="Times New Roman" w:cs="Times New Roman"/>
                <w:color w:val="000000"/>
                <w:sz w:val="20"/>
                <w:szCs w:val="20"/>
                <w:lang w:val="uk-UA"/>
              </w:rPr>
              <w:t xml:space="preserve"> повному обсязі,</w:t>
            </w:r>
          </w:p>
          <w:p w14:paraId="2B97E43A" w14:textId="77777777" w:rsidR="009A52C1" w:rsidRPr="00BD2C50" w:rsidRDefault="009A52C1" w:rsidP="00BB4A9B">
            <w:pPr>
              <w:spacing w:after="0" w:line="240" w:lineRule="auto"/>
              <w:jc w:val="both"/>
              <w:rPr>
                <w:rFonts w:ascii="Times New Roman" w:eastAsia="Times New Roman" w:hAnsi="Times New Roman" w:cs="Times New Roman"/>
                <w:sz w:val="20"/>
                <w:szCs w:val="20"/>
                <w:highlight w:val="white"/>
                <w:lang w:val="uk-UA"/>
              </w:rPr>
            </w:pPr>
            <w:r w:rsidRPr="00BD2C50">
              <w:rPr>
                <w:rFonts w:ascii="Times New Roman" w:eastAsia="Times New Roman" w:hAnsi="Times New Roman" w:cs="Times New Roman"/>
                <w:color w:val="000000"/>
                <w:sz w:val="20"/>
                <w:szCs w:val="20"/>
                <w:lang w:val="uk-UA"/>
              </w:rPr>
              <w:t>1.1.3. копії/ю документів/</w:t>
            </w:r>
            <w:r w:rsidRPr="00BD2C50">
              <w:rPr>
                <w:rFonts w:ascii="Times New Roman" w:eastAsia="Times New Roman" w:hAnsi="Times New Roman" w:cs="Times New Roman"/>
                <w:sz w:val="20"/>
                <w:szCs w:val="20"/>
                <w:lang w:val="uk-UA"/>
              </w:rPr>
              <w:t>а</w:t>
            </w:r>
            <w:r w:rsidRPr="00BD2C50">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BD2C50">
              <w:rPr>
                <w:rFonts w:ascii="Times New Roman" w:eastAsia="Times New Roman" w:hAnsi="Times New Roman" w:cs="Times New Roman"/>
                <w:color w:val="000000"/>
                <w:sz w:val="20"/>
                <w:szCs w:val="20"/>
                <w:highlight w:val="white"/>
                <w:lang w:val="uk-UA"/>
              </w:rPr>
              <w:t>наченого в наданій Учасником довідці. </w:t>
            </w:r>
          </w:p>
          <w:p w14:paraId="7D1B6008" w14:textId="77777777" w:rsidR="009A52C1" w:rsidRPr="00BD2C50" w:rsidRDefault="009A52C1" w:rsidP="00BB4A9B">
            <w:pPr>
              <w:spacing w:after="0" w:line="240" w:lineRule="auto"/>
              <w:rPr>
                <w:rFonts w:ascii="Times New Roman" w:eastAsia="Times New Roman" w:hAnsi="Times New Roman" w:cs="Times New Roman"/>
                <w:color w:val="4A86E8"/>
                <w:sz w:val="20"/>
                <w:szCs w:val="20"/>
                <w:lang w:val="uk-UA"/>
              </w:rPr>
            </w:pPr>
          </w:p>
          <w:p w14:paraId="1E400061" w14:textId="77777777" w:rsidR="009A52C1" w:rsidRPr="00BD2C50" w:rsidRDefault="009A52C1" w:rsidP="00BB4A9B">
            <w:pPr>
              <w:spacing w:after="0" w:line="240" w:lineRule="auto"/>
              <w:jc w:val="both"/>
              <w:rPr>
                <w:rFonts w:ascii="Times New Roman" w:eastAsia="Times New Roman" w:hAnsi="Times New Roman" w:cs="Times New Roman"/>
                <w:i/>
                <w:color w:val="000000"/>
                <w:sz w:val="20"/>
                <w:szCs w:val="20"/>
                <w:lang w:val="uk-UA"/>
              </w:rPr>
            </w:pPr>
            <w:r w:rsidRPr="00BD2C50">
              <w:rPr>
                <w:rFonts w:ascii="Times New Roman" w:eastAsia="Times New Roman" w:hAnsi="Times New Roman" w:cs="Times New Roman"/>
                <w:i/>
                <w:color w:val="000000"/>
                <w:sz w:val="20"/>
                <w:szCs w:val="20"/>
                <w:lang w:val="uk-UA"/>
              </w:rPr>
              <w:t>Інформація та документи можуть надаватися про виконаний  договір, дія якого не закінчена.</w:t>
            </w:r>
          </w:p>
          <w:p w14:paraId="185B4B41" w14:textId="77777777" w:rsidR="009A52C1" w:rsidRPr="00BD2C50" w:rsidRDefault="009A52C1" w:rsidP="00BB4A9B">
            <w:pPr>
              <w:pStyle w:val="western"/>
              <w:spacing w:after="0" w:line="240" w:lineRule="auto"/>
              <w:rPr>
                <w:i/>
                <w:sz w:val="20"/>
                <w:szCs w:val="20"/>
                <w:lang w:val="uk-UA"/>
              </w:rPr>
            </w:pPr>
            <w:r w:rsidRPr="00BD2C50">
              <w:rPr>
                <w:i/>
                <w:sz w:val="20"/>
                <w:szCs w:val="20"/>
                <w:lang w:val="uk-UA"/>
              </w:rPr>
              <w:t>*під аналогічним договором слід розуміти виконаний договір на надання послуг  щодо  предмета закупівлі даної процедури.</w:t>
            </w:r>
          </w:p>
          <w:p w14:paraId="0162B111" w14:textId="77777777" w:rsidR="009A52C1" w:rsidRPr="00BD2C50" w:rsidRDefault="009A52C1" w:rsidP="00BB4A9B">
            <w:pPr>
              <w:spacing w:after="0" w:line="240" w:lineRule="auto"/>
              <w:jc w:val="both"/>
              <w:rPr>
                <w:rFonts w:ascii="Times New Roman" w:eastAsia="Times New Roman" w:hAnsi="Times New Roman" w:cs="Times New Roman"/>
                <w:sz w:val="20"/>
                <w:szCs w:val="20"/>
                <w:lang w:val="uk-UA"/>
              </w:rPr>
            </w:pPr>
          </w:p>
        </w:tc>
      </w:tr>
    </w:tbl>
    <w:p w14:paraId="360E2A83" w14:textId="77777777" w:rsidR="009A52C1" w:rsidRPr="00BD2C50" w:rsidRDefault="009A52C1" w:rsidP="009A52C1">
      <w:pPr>
        <w:spacing w:before="240" w:after="0" w:line="240" w:lineRule="auto"/>
        <w:ind w:firstLine="720"/>
        <w:jc w:val="both"/>
        <w:rPr>
          <w:rFonts w:ascii="Times New Roman" w:eastAsia="Times New Roman" w:hAnsi="Times New Roman" w:cs="Times New Roman"/>
          <w:sz w:val="20"/>
          <w:szCs w:val="20"/>
        </w:rPr>
      </w:pPr>
      <w:r w:rsidRPr="00BD2C5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1C226" w14:textId="77777777" w:rsidR="009A52C1" w:rsidRPr="00BD2C50" w:rsidRDefault="009A52C1" w:rsidP="009A52C1">
      <w:pPr>
        <w:spacing w:before="20" w:after="20" w:line="240" w:lineRule="auto"/>
        <w:jc w:val="both"/>
        <w:rPr>
          <w:rFonts w:ascii="Times New Roman" w:eastAsia="Times New Roman" w:hAnsi="Times New Roman" w:cs="Times New Roman"/>
          <w:highlight w:val="white"/>
        </w:rPr>
      </w:pPr>
      <w:r w:rsidRPr="00BD2C50">
        <w:rPr>
          <w:rFonts w:ascii="Times New Roman" w:eastAsia="Times New Roman" w:hAnsi="Times New Roman" w:cs="Times New Roman"/>
          <w:b/>
          <w:sz w:val="20"/>
          <w:szCs w:val="20"/>
        </w:rPr>
        <w:t xml:space="preserve">2. </w:t>
      </w:r>
      <w:r w:rsidRPr="00BD2C50">
        <w:rPr>
          <w:rFonts w:ascii="Times New Roman" w:eastAsia="Times New Roman" w:hAnsi="Times New Roman" w:cs="Times New Roman"/>
          <w:b/>
          <w:color w:val="000000"/>
          <w:sz w:val="20"/>
          <w:szCs w:val="20"/>
        </w:rPr>
        <w:t xml:space="preserve">Підтвердження відповідності УЧАСНИКА </w:t>
      </w:r>
      <w:r w:rsidRPr="00BD2C50">
        <w:rPr>
          <w:rFonts w:ascii="Times New Roman" w:eastAsia="Times New Roman" w:hAnsi="Times New Roman" w:cs="Times New Roman"/>
        </w:rPr>
        <w:t>(в тому числі для об’єднання учасників як учасника процедури)  вимогам, визначени</w:t>
      </w:r>
      <w:r w:rsidRPr="00BD2C50">
        <w:rPr>
          <w:rFonts w:ascii="Times New Roman" w:eastAsia="Times New Roman" w:hAnsi="Times New Roman" w:cs="Times New Roman"/>
          <w:highlight w:val="white"/>
        </w:rPr>
        <w:t xml:space="preserve">м у пункті </w:t>
      </w:r>
      <w:r w:rsidRPr="00BD2C50">
        <w:rPr>
          <w:rFonts w:ascii="Times New Roman" w:eastAsia="Times New Roman" w:hAnsi="Times New Roman" w:cs="Times New Roman"/>
          <w:color w:val="00B050"/>
          <w:highlight w:val="white"/>
        </w:rPr>
        <w:t>47</w:t>
      </w:r>
      <w:r w:rsidRPr="00BD2C50">
        <w:rPr>
          <w:rFonts w:ascii="Times New Roman" w:eastAsia="Times New Roman" w:hAnsi="Times New Roman" w:cs="Times New Roman"/>
          <w:highlight w:val="white"/>
        </w:rPr>
        <w:t xml:space="preserve"> Особливостей.</w:t>
      </w:r>
    </w:p>
    <w:p w14:paraId="05020E7D" w14:textId="77777777" w:rsidR="009A52C1" w:rsidRPr="00BD2C50" w:rsidRDefault="009A52C1" w:rsidP="009A52C1">
      <w:pPr>
        <w:spacing w:after="0"/>
        <w:ind w:firstLine="567"/>
        <w:jc w:val="both"/>
        <w:rPr>
          <w:rFonts w:ascii="Times New Roman" w:eastAsia="Times New Roman" w:hAnsi="Times New Roman" w:cs="Times New Roman"/>
          <w:sz w:val="20"/>
          <w:szCs w:val="20"/>
          <w:highlight w:val="white"/>
        </w:rPr>
      </w:pPr>
      <w:r w:rsidRPr="00BD2C50">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D2C50">
        <w:rPr>
          <w:rFonts w:ascii="Times New Roman" w:eastAsia="Times New Roman" w:hAnsi="Times New Roman" w:cs="Times New Roman"/>
          <w:color w:val="00B050"/>
          <w:sz w:val="20"/>
          <w:szCs w:val="20"/>
          <w:highlight w:val="white"/>
        </w:rPr>
        <w:t>47</w:t>
      </w:r>
      <w:r w:rsidRPr="00BD2C50">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D2C50">
        <w:rPr>
          <w:rFonts w:ascii="Times New Roman" w:eastAsia="Times New Roman" w:hAnsi="Times New Roman" w:cs="Times New Roman"/>
          <w:color w:val="00B050"/>
          <w:sz w:val="20"/>
          <w:szCs w:val="20"/>
          <w:highlight w:val="white"/>
        </w:rPr>
        <w:t>47</w:t>
      </w:r>
      <w:r w:rsidRPr="00BD2C50">
        <w:rPr>
          <w:rFonts w:ascii="Times New Roman" w:eastAsia="Times New Roman" w:hAnsi="Times New Roman" w:cs="Times New Roman"/>
          <w:sz w:val="20"/>
          <w:szCs w:val="20"/>
          <w:highlight w:val="white"/>
        </w:rPr>
        <w:t xml:space="preserve"> Особливостей.</w:t>
      </w:r>
    </w:p>
    <w:p w14:paraId="3AF28D5A" w14:textId="77777777" w:rsidR="009A52C1" w:rsidRPr="00BD2C50" w:rsidRDefault="009A52C1" w:rsidP="009A52C1">
      <w:pPr>
        <w:spacing w:after="0"/>
        <w:ind w:firstLine="567"/>
        <w:jc w:val="both"/>
        <w:rPr>
          <w:rFonts w:ascii="Times New Roman" w:eastAsia="Times New Roman" w:hAnsi="Times New Roman" w:cs="Times New Roman"/>
          <w:color w:val="00B050"/>
          <w:sz w:val="20"/>
          <w:szCs w:val="20"/>
          <w:highlight w:val="white"/>
        </w:rPr>
      </w:pPr>
      <w:r w:rsidRPr="00BD2C50">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259B87" w14:textId="77777777" w:rsidR="009A52C1" w:rsidRPr="00BD2C50" w:rsidRDefault="009A52C1" w:rsidP="009A52C1">
      <w:pPr>
        <w:spacing w:after="0"/>
        <w:ind w:firstLine="567"/>
        <w:jc w:val="both"/>
        <w:rPr>
          <w:rFonts w:ascii="Times New Roman" w:eastAsia="Times New Roman" w:hAnsi="Times New Roman" w:cs="Times New Roman"/>
          <w:color w:val="00B050"/>
          <w:sz w:val="20"/>
          <w:szCs w:val="20"/>
          <w:highlight w:val="white"/>
        </w:rPr>
      </w:pPr>
      <w:r w:rsidRPr="00BD2C50">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BCC37BF" w14:textId="77777777" w:rsidR="009A52C1" w:rsidRPr="00BD2C50" w:rsidRDefault="009A52C1" w:rsidP="009A5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 xml:space="preserve">Учасник  повинен надати </w:t>
      </w:r>
      <w:r w:rsidRPr="00BD2C50">
        <w:rPr>
          <w:rFonts w:ascii="Times New Roman" w:eastAsia="Times New Roman" w:hAnsi="Times New Roman" w:cs="Times New Roman"/>
          <w:b/>
          <w:sz w:val="20"/>
          <w:szCs w:val="20"/>
        </w:rPr>
        <w:t>довідку у довільній формі</w:t>
      </w:r>
      <w:r w:rsidRPr="00BD2C5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D2C50">
        <w:rPr>
          <w:rFonts w:ascii="Times New Roman" w:eastAsia="Times New Roman" w:hAnsi="Times New Roman" w:cs="Times New Roman"/>
          <w:color w:val="00B050"/>
          <w:sz w:val="20"/>
          <w:szCs w:val="20"/>
          <w:highlight w:val="white"/>
        </w:rPr>
        <w:t>47</w:t>
      </w:r>
      <w:r w:rsidRPr="00BD2C50">
        <w:rPr>
          <w:rFonts w:ascii="Times New Roman" w:eastAsia="Times New Roman" w:hAnsi="Times New Roman" w:cs="Times New Roman"/>
          <w:sz w:val="20"/>
          <w:szCs w:val="20"/>
          <w:highlight w:val="white"/>
        </w:rPr>
        <w:t xml:space="preserve"> </w:t>
      </w:r>
      <w:r w:rsidRPr="00BD2C50">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8392F3" w14:textId="77777777" w:rsidR="009A52C1" w:rsidRPr="00BD2C50" w:rsidRDefault="009A52C1" w:rsidP="009A5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BD2C5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2C5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BD2C50">
        <w:rPr>
          <w:rFonts w:ascii="Times New Roman" w:eastAsia="Times New Roman" w:hAnsi="Times New Roman" w:cs="Times New Roman"/>
          <w:sz w:val="20"/>
          <w:szCs w:val="20"/>
        </w:rPr>
        <w:t xml:space="preserve">, замовник перевіряє таких суб’єктів господарювання </w:t>
      </w:r>
      <w:r w:rsidRPr="00BD2C50">
        <w:rPr>
          <w:rFonts w:ascii="Times New Roman" w:eastAsia="Times New Roman" w:hAnsi="Times New Roman" w:cs="Times New Roman"/>
          <w:color w:val="00B050"/>
          <w:sz w:val="20"/>
          <w:szCs w:val="20"/>
        </w:rPr>
        <w:t>щодо відсутності</w:t>
      </w:r>
      <w:r w:rsidRPr="00BD2C50">
        <w:rPr>
          <w:rFonts w:ascii="Times New Roman" w:eastAsia="Times New Roman" w:hAnsi="Times New Roman" w:cs="Times New Roman"/>
          <w:color w:val="000000"/>
          <w:sz w:val="28"/>
          <w:szCs w:val="28"/>
        </w:rPr>
        <w:t xml:space="preserve"> </w:t>
      </w:r>
      <w:r w:rsidRPr="00BD2C50">
        <w:rPr>
          <w:rFonts w:ascii="Times New Roman" w:eastAsia="Times New Roman" w:hAnsi="Times New Roman" w:cs="Times New Roman"/>
          <w:sz w:val="20"/>
          <w:szCs w:val="20"/>
        </w:rPr>
        <w:t xml:space="preserve">підстав, визначених пунктом </w:t>
      </w:r>
      <w:r w:rsidRPr="00BD2C50">
        <w:rPr>
          <w:rFonts w:ascii="Times New Roman" w:eastAsia="Times New Roman" w:hAnsi="Times New Roman" w:cs="Times New Roman"/>
          <w:color w:val="00B050"/>
          <w:sz w:val="20"/>
          <w:szCs w:val="20"/>
        </w:rPr>
        <w:t>47 Особливостей.</w:t>
      </w:r>
    </w:p>
    <w:p w14:paraId="16A931CC" w14:textId="77777777" w:rsidR="009A52C1" w:rsidRPr="00BD2C50" w:rsidRDefault="009A52C1" w:rsidP="009A52C1">
      <w:pPr>
        <w:spacing w:after="80"/>
        <w:jc w:val="both"/>
        <w:rPr>
          <w:rFonts w:ascii="Times New Roman" w:eastAsia="Times New Roman" w:hAnsi="Times New Roman" w:cs="Times New Roman"/>
          <w:color w:val="00B050"/>
          <w:sz w:val="20"/>
          <w:szCs w:val="20"/>
        </w:rPr>
      </w:pPr>
    </w:p>
    <w:p w14:paraId="73E81774" w14:textId="77777777" w:rsidR="009A52C1" w:rsidRPr="00BD2C50" w:rsidRDefault="009A52C1" w:rsidP="009A52C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D2C50">
        <w:rPr>
          <w:rFonts w:ascii="Times New Roman" w:eastAsia="Times New Roman" w:hAnsi="Times New Roman" w:cs="Times New Roman"/>
          <w:b/>
        </w:rPr>
        <w:lastRenderedPageBreak/>
        <w:t xml:space="preserve">3. </w:t>
      </w:r>
      <w:r w:rsidRPr="00BD2C50">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BD2C50">
        <w:rPr>
          <w:rFonts w:ascii="Times New Roman" w:eastAsia="Times New Roman" w:hAnsi="Times New Roman" w:cs="Times New Roman"/>
          <w:b/>
        </w:rPr>
        <w:t>визначеним у пун</w:t>
      </w:r>
      <w:r w:rsidRPr="00BD2C50">
        <w:rPr>
          <w:rFonts w:ascii="Times New Roman" w:eastAsia="Times New Roman" w:hAnsi="Times New Roman" w:cs="Times New Roman"/>
          <w:b/>
          <w:highlight w:val="white"/>
        </w:rPr>
        <w:t xml:space="preserve">кті </w:t>
      </w:r>
      <w:r w:rsidRPr="00BD2C50">
        <w:rPr>
          <w:rFonts w:ascii="Times New Roman" w:eastAsia="Times New Roman" w:hAnsi="Times New Roman" w:cs="Times New Roman"/>
          <w:color w:val="00B050"/>
          <w:sz w:val="20"/>
          <w:szCs w:val="20"/>
          <w:highlight w:val="white"/>
        </w:rPr>
        <w:t>47</w:t>
      </w:r>
      <w:r w:rsidRPr="00BD2C50">
        <w:rPr>
          <w:rFonts w:ascii="Times New Roman" w:eastAsia="Times New Roman" w:hAnsi="Times New Roman" w:cs="Times New Roman"/>
          <w:b/>
          <w:highlight w:val="white"/>
        </w:rPr>
        <w:t xml:space="preserve"> Особливостей:</w:t>
      </w:r>
    </w:p>
    <w:p w14:paraId="29D8ADC2" w14:textId="77777777" w:rsidR="009A52C1" w:rsidRPr="00BD2C50" w:rsidRDefault="009A52C1" w:rsidP="009A5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D2C50">
        <w:rPr>
          <w:rFonts w:ascii="Times New Roman" w:eastAsia="Times New Roman" w:hAnsi="Times New Roman" w:cs="Times New Roman"/>
          <w:sz w:val="20"/>
          <w:szCs w:val="20"/>
          <w:highlight w:val="white"/>
        </w:rPr>
        <w:t xml:space="preserve">Переможець процедури закупівлі у строк, що </w:t>
      </w:r>
      <w:r w:rsidRPr="00BD2C50">
        <w:rPr>
          <w:rFonts w:ascii="Times New Roman" w:eastAsia="Times New Roman" w:hAnsi="Times New Roman" w:cs="Times New Roman"/>
          <w:b/>
          <w:i/>
          <w:sz w:val="20"/>
          <w:szCs w:val="20"/>
          <w:highlight w:val="white"/>
        </w:rPr>
        <w:t xml:space="preserve">не перевищує чотири дні </w:t>
      </w:r>
      <w:r w:rsidRPr="00BD2C5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D2C50">
        <w:rPr>
          <w:rFonts w:ascii="Times New Roman" w:eastAsia="Times New Roman" w:hAnsi="Times New Roman" w:cs="Times New Roman"/>
          <w:color w:val="00B050"/>
          <w:sz w:val="20"/>
          <w:szCs w:val="20"/>
          <w:highlight w:val="white"/>
        </w:rPr>
        <w:t>47</w:t>
      </w:r>
      <w:r w:rsidRPr="00BD2C50">
        <w:rPr>
          <w:rFonts w:ascii="Times New Roman" w:eastAsia="Times New Roman" w:hAnsi="Times New Roman" w:cs="Times New Roman"/>
          <w:sz w:val="20"/>
          <w:szCs w:val="20"/>
          <w:highlight w:val="white"/>
        </w:rPr>
        <w:t xml:space="preserve"> Особливостей. </w:t>
      </w:r>
    </w:p>
    <w:p w14:paraId="788EC59D" w14:textId="77777777" w:rsidR="009A52C1" w:rsidRPr="00BD2C50" w:rsidRDefault="009A52C1" w:rsidP="009A5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D2C50">
        <w:rPr>
          <w:rFonts w:ascii="Times New Roman" w:eastAsia="Times New Roman" w:hAnsi="Times New Roman" w:cs="Times New Roman"/>
          <w:sz w:val="20"/>
          <w:szCs w:val="20"/>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400595" w14:textId="77777777" w:rsidR="009A52C1" w:rsidRPr="00BD2C50" w:rsidRDefault="009A52C1" w:rsidP="009A52C1">
      <w:pPr>
        <w:spacing w:after="0" w:line="240" w:lineRule="auto"/>
        <w:rPr>
          <w:rFonts w:ascii="Times New Roman" w:eastAsia="Times New Roman" w:hAnsi="Times New Roman" w:cs="Times New Roman"/>
          <w:b/>
          <w:sz w:val="20"/>
          <w:szCs w:val="20"/>
          <w:highlight w:val="white"/>
        </w:rPr>
      </w:pPr>
    </w:p>
    <w:p w14:paraId="6B22EE2F" w14:textId="77777777" w:rsidR="009A52C1" w:rsidRPr="00BD2C50" w:rsidRDefault="009A52C1" w:rsidP="009A52C1">
      <w:pPr>
        <w:spacing w:after="0" w:line="240" w:lineRule="auto"/>
        <w:rPr>
          <w:rFonts w:ascii="Times New Roman" w:eastAsia="Times New Roman" w:hAnsi="Times New Roman" w:cs="Times New Roman"/>
          <w:b/>
          <w:color w:val="000000"/>
          <w:sz w:val="20"/>
          <w:szCs w:val="20"/>
          <w:highlight w:val="white"/>
        </w:rPr>
      </w:pPr>
      <w:r w:rsidRPr="00BD2C50">
        <w:rPr>
          <w:rFonts w:ascii="Times New Roman" w:eastAsia="Times New Roman" w:hAnsi="Times New Roman" w:cs="Times New Roman"/>
          <w:color w:val="000000"/>
          <w:sz w:val="20"/>
          <w:szCs w:val="20"/>
          <w:highlight w:val="white"/>
        </w:rPr>
        <w:t> </w:t>
      </w:r>
      <w:r w:rsidRPr="00BD2C50">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31"/>
        <w:tblW w:w="9618" w:type="dxa"/>
        <w:tblInd w:w="-100" w:type="dxa"/>
        <w:tblLayout w:type="fixed"/>
        <w:tblLook w:val="0400" w:firstRow="0" w:lastRow="0" w:firstColumn="0" w:lastColumn="0" w:noHBand="0" w:noVBand="1"/>
      </w:tblPr>
      <w:tblGrid>
        <w:gridCol w:w="765"/>
        <w:gridCol w:w="4350"/>
        <w:gridCol w:w="4503"/>
      </w:tblGrid>
      <w:tr w:rsidR="009A52C1" w:rsidRPr="00BD2C50" w14:paraId="0358FA9C" w14:textId="77777777" w:rsidTr="00BB4A9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5EBC"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w:t>
            </w:r>
          </w:p>
          <w:p w14:paraId="5FF72E3B"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з</w:t>
            </w:r>
            <w:r w:rsidRPr="00BD2C5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588C4" w14:textId="77777777" w:rsidR="009A52C1" w:rsidRPr="00BD2C50" w:rsidRDefault="009A52C1" w:rsidP="00BB4A9B">
            <w:pPr>
              <w:ind w:left="100"/>
              <w:jc w:val="center"/>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Вимоги згідно п. 47 Особливостей</w:t>
            </w:r>
          </w:p>
          <w:p w14:paraId="574CA04B" w14:textId="77777777" w:rsidR="009A52C1" w:rsidRPr="00BD2C50" w:rsidRDefault="009A52C1" w:rsidP="00BB4A9B">
            <w:pPr>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E35F6" w14:textId="77777777" w:rsidR="009A52C1" w:rsidRPr="00BD2C50" w:rsidRDefault="009A52C1" w:rsidP="00BB4A9B">
            <w:pPr>
              <w:ind w:left="100"/>
              <w:jc w:val="center"/>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A52C1" w:rsidRPr="00BD2C50" w14:paraId="02CF0715" w14:textId="77777777" w:rsidTr="00BB4A9B">
        <w:trPr>
          <w:trHeight w:val="34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2D6CB"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46CBFD"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C831F" w14:textId="77777777" w:rsidR="009A52C1" w:rsidRPr="00BD2C50" w:rsidRDefault="009A52C1" w:rsidP="00BB4A9B">
            <w:pPr>
              <w:jc w:val="both"/>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50F30C7" w14:textId="77777777" w:rsidR="009A52C1" w:rsidRPr="00BD2C50" w:rsidRDefault="009A52C1" w:rsidP="00BB4A9B">
            <w:pPr>
              <w:ind w:right="140"/>
              <w:jc w:val="both"/>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D2C50">
              <w:rPr>
                <w:rFonts w:ascii="Times New Roman" w:eastAsia="Times New Roman" w:hAnsi="Times New Roman" w:cs="Times New Roman"/>
                <w:b/>
                <w:sz w:val="20"/>
                <w:szCs w:val="20"/>
              </w:rPr>
              <w:t xml:space="preserve">я </w:t>
            </w:r>
            <w:r w:rsidRPr="00BD2C50">
              <w:rPr>
                <w:rFonts w:ascii="Times New Roman" w:eastAsia="Times New Roman" w:hAnsi="Times New Roman" w:cs="Times New Roman"/>
                <w:color w:val="00B050"/>
                <w:sz w:val="20"/>
                <w:szCs w:val="20"/>
              </w:rPr>
              <w:t>керівника</w:t>
            </w:r>
            <w:r w:rsidRPr="00BD2C50">
              <w:rPr>
                <w:rFonts w:ascii="Times New Roman" w:eastAsia="Times New Roman" w:hAnsi="Times New Roman" w:cs="Times New Roman"/>
                <w:b/>
                <w:sz w:val="20"/>
                <w:szCs w:val="20"/>
              </w:rPr>
              <w:t xml:space="preserve"> учасника процедури закупівлі</w:t>
            </w:r>
            <w:r w:rsidRPr="00BD2C50">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BD2C50">
              <w:rPr>
                <w:rFonts w:ascii="Times New Roman" w:eastAsia="Times New Roman" w:hAnsi="Times New Roman" w:cs="Times New Roman"/>
                <w:b/>
                <w:color w:val="000000"/>
                <w:sz w:val="20"/>
                <w:szCs w:val="20"/>
              </w:rPr>
              <w:t>вебресурсі</w:t>
            </w:r>
            <w:proofErr w:type="spellEnd"/>
            <w:r w:rsidRPr="00BD2C50">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A52C1" w:rsidRPr="00BD2C50" w14:paraId="10497116" w14:textId="77777777" w:rsidTr="00BB4A9B">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B4F5A5D"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A824C"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75664A" w14:textId="77777777" w:rsidR="009A52C1" w:rsidRPr="00BD2C50" w:rsidRDefault="009A52C1" w:rsidP="00BB4A9B">
            <w:pPr>
              <w:ind w:right="14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E20611" w14:textId="77777777" w:rsidR="009A52C1" w:rsidRPr="00BD2C50" w:rsidRDefault="009A52C1" w:rsidP="00BB4A9B">
            <w:pPr>
              <w:jc w:val="both"/>
              <w:rPr>
                <w:rFonts w:ascii="Times New Roman" w:eastAsia="Times New Roman" w:hAnsi="Times New Roman" w:cs="Times New Roman"/>
                <w:b/>
                <w:sz w:val="20"/>
                <w:szCs w:val="20"/>
              </w:rPr>
            </w:pPr>
            <w:r w:rsidRPr="00BD2C50">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D2C50">
              <w:rPr>
                <w:rFonts w:ascii="Times New Roman" w:eastAsia="Times New Roman" w:hAnsi="Times New Roman" w:cs="Times New Roman"/>
                <w:b/>
                <w:sz w:val="20"/>
                <w:szCs w:val="20"/>
              </w:rPr>
              <w:t xml:space="preserve">и щодо </w:t>
            </w:r>
            <w:r w:rsidRPr="00BD2C50">
              <w:rPr>
                <w:rFonts w:ascii="Times New Roman" w:eastAsia="Times New Roman" w:hAnsi="Times New Roman" w:cs="Times New Roman"/>
                <w:color w:val="00B050"/>
                <w:sz w:val="20"/>
                <w:szCs w:val="20"/>
              </w:rPr>
              <w:t>керівника</w:t>
            </w:r>
            <w:r w:rsidRPr="00BD2C50">
              <w:rPr>
                <w:rFonts w:ascii="Times New Roman" w:eastAsia="Times New Roman" w:hAnsi="Times New Roman" w:cs="Times New Roman"/>
                <w:b/>
                <w:sz w:val="20"/>
                <w:szCs w:val="20"/>
              </w:rPr>
              <w:t xml:space="preserve"> учасника процедури закупівлі. </w:t>
            </w:r>
          </w:p>
          <w:p w14:paraId="170F8435" w14:textId="77777777" w:rsidR="009A52C1" w:rsidRPr="00BD2C50" w:rsidRDefault="009A52C1" w:rsidP="00BB4A9B">
            <w:pPr>
              <w:jc w:val="both"/>
              <w:rPr>
                <w:rFonts w:ascii="Times New Roman" w:eastAsia="Times New Roman" w:hAnsi="Times New Roman" w:cs="Times New Roman"/>
                <w:b/>
                <w:color w:val="000000"/>
                <w:sz w:val="20"/>
                <w:szCs w:val="20"/>
              </w:rPr>
            </w:pPr>
          </w:p>
          <w:p w14:paraId="494FAA6A" w14:textId="77777777" w:rsidR="009A52C1" w:rsidRPr="00BD2C50" w:rsidRDefault="009A52C1" w:rsidP="00BB4A9B">
            <w:pPr>
              <w:jc w:val="both"/>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 xml:space="preserve">Документ повинен бути не більше </w:t>
            </w:r>
            <w:proofErr w:type="spellStart"/>
            <w:r w:rsidRPr="00BD2C50">
              <w:rPr>
                <w:rFonts w:ascii="Times New Roman" w:eastAsia="Times New Roman" w:hAnsi="Times New Roman" w:cs="Times New Roman"/>
                <w:b/>
                <w:color w:val="000000"/>
                <w:sz w:val="20"/>
                <w:szCs w:val="20"/>
              </w:rPr>
              <w:t>тридцятиденної</w:t>
            </w:r>
            <w:proofErr w:type="spellEnd"/>
            <w:r w:rsidRPr="00BD2C50">
              <w:rPr>
                <w:rFonts w:ascii="Times New Roman" w:eastAsia="Times New Roman" w:hAnsi="Times New Roman" w:cs="Times New Roman"/>
                <w:b/>
                <w:color w:val="000000"/>
                <w:sz w:val="20"/>
                <w:szCs w:val="20"/>
              </w:rPr>
              <w:t xml:space="preserve"> давнини від дати подання документа.</w:t>
            </w:r>
            <w:r w:rsidRPr="00BD2C50">
              <w:rPr>
                <w:rFonts w:ascii="Times New Roman" w:eastAsia="Times New Roman" w:hAnsi="Times New Roman" w:cs="Times New Roman"/>
                <w:color w:val="000000"/>
                <w:sz w:val="20"/>
                <w:szCs w:val="20"/>
              </w:rPr>
              <w:t> </w:t>
            </w:r>
          </w:p>
        </w:tc>
      </w:tr>
      <w:tr w:rsidR="009A52C1" w:rsidRPr="00BD2C50" w14:paraId="54F906F5" w14:textId="77777777" w:rsidTr="00BB4A9B">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C8424E4"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883F1B"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E9C774" w14:textId="77777777" w:rsidR="009A52C1" w:rsidRPr="00BD2C50" w:rsidRDefault="009A52C1" w:rsidP="00BB4A9B">
            <w:pPr>
              <w:jc w:val="both"/>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55C0C" w14:textId="77777777" w:rsidR="009A52C1" w:rsidRPr="00BD2C50" w:rsidRDefault="009A52C1" w:rsidP="00BB4A9B">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9A52C1" w:rsidRPr="00BD2C50" w14:paraId="45547825" w14:textId="77777777" w:rsidTr="00BB4A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CD398" w14:textId="77777777" w:rsidR="009A52C1" w:rsidRPr="00BD2C50" w:rsidRDefault="009A52C1" w:rsidP="00BB4A9B">
            <w:pPr>
              <w:ind w:left="100"/>
              <w:jc w:val="center"/>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9E7251" w14:textId="77777777" w:rsidR="009A52C1" w:rsidRPr="00BD2C50" w:rsidRDefault="009A52C1" w:rsidP="00BB4A9B">
            <w:pPr>
              <w:pBdr>
                <w:top w:val="nil"/>
                <w:left w:val="nil"/>
                <w:bottom w:val="nil"/>
                <w:right w:val="nil"/>
                <w:between w:val="nil"/>
              </w:pBdr>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BD2C50">
              <w:rPr>
                <w:rFonts w:ascii="Times New Roman" w:eastAsia="Times New Roman" w:hAnsi="Times New Roman" w:cs="Times New Roman"/>
                <w:sz w:val="20"/>
                <w:szCs w:val="20"/>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947043" w14:textId="77777777" w:rsidR="009A52C1" w:rsidRPr="00BD2C50" w:rsidRDefault="009A52C1" w:rsidP="00BB4A9B">
            <w:pPr>
              <w:pBdr>
                <w:top w:val="nil"/>
                <w:left w:val="nil"/>
                <w:bottom w:val="nil"/>
                <w:right w:val="nil"/>
                <w:between w:val="nil"/>
              </w:pBdr>
              <w:jc w:val="both"/>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BA35DDA" w14:textId="77777777" w:rsidR="009A52C1" w:rsidRPr="00BD2C50" w:rsidRDefault="009A52C1" w:rsidP="00BB4A9B">
            <w:pPr>
              <w:pBdr>
                <w:top w:val="nil"/>
                <w:left w:val="nil"/>
                <w:bottom w:val="nil"/>
                <w:right w:val="nil"/>
                <w:between w:val="nil"/>
              </w:pBdr>
              <w:spacing w:after="348"/>
              <w:jc w:val="both"/>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lastRenderedPageBreak/>
              <w:t>Довідка в довільній формі</w:t>
            </w:r>
            <w:r w:rsidRPr="00BD2C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BD2C50">
              <w:rPr>
                <w:rFonts w:ascii="Times New Roman" w:eastAsia="Times New Roman" w:hAnsi="Times New Roman" w:cs="Times New Roman"/>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91F856" w14:textId="77777777" w:rsidR="009A52C1" w:rsidRPr="00BD2C50" w:rsidRDefault="009A52C1" w:rsidP="009A52C1">
      <w:pPr>
        <w:spacing w:after="0" w:line="240" w:lineRule="auto"/>
        <w:rPr>
          <w:rFonts w:ascii="Times New Roman" w:eastAsia="Times New Roman" w:hAnsi="Times New Roman" w:cs="Times New Roman"/>
          <w:b/>
          <w:color w:val="000000"/>
          <w:sz w:val="20"/>
          <w:szCs w:val="20"/>
        </w:rPr>
      </w:pPr>
    </w:p>
    <w:p w14:paraId="7EF0CD5C" w14:textId="77777777" w:rsidR="009A52C1" w:rsidRPr="00BD2C50" w:rsidRDefault="009A52C1" w:rsidP="009A52C1">
      <w:pPr>
        <w:spacing w:before="240" w:after="0" w:line="240" w:lineRule="auto"/>
        <w:jc w:val="center"/>
        <w:rPr>
          <w:rFonts w:ascii="Times New Roman" w:eastAsia="Times New Roman" w:hAnsi="Times New Roman" w:cs="Times New Roman"/>
          <w:b/>
          <w:color w:val="000000"/>
          <w:sz w:val="20"/>
          <w:szCs w:val="20"/>
        </w:rPr>
      </w:pPr>
    </w:p>
    <w:p w14:paraId="7703459E" w14:textId="77777777" w:rsidR="009A52C1" w:rsidRPr="00BD2C50" w:rsidRDefault="009A52C1" w:rsidP="009A52C1">
      <w:pPr>
        <w:spacing w:before="240" w:after="0" w:line="240" w:lineRule="auto"/>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D2C50">
        <w:rPr>
          <w:rFonts w:ascii="Times New Roman" w:eastAsia="Times New Roman" w:hAnsi="Times New Roman" w:cs="Times New Roman"/>
          <w:b/>
          <w:sz w:val="20"/>
          <w:szCs w:val="20"/>
        </w:rPr>
        <w:t xml:space="preserve"> — </w:t>
      </w:r>
      <w:r w:rsidRPr="00BD2C50">
        <w:rPr>
          <w:rFonts w:ascii="Times New Roman" w:eastAsia="Times New Roman" w:hAnsi="Times New Roman" w:cs="Times New Roman"/>
          <w:b/>
          <w:color w:val="000000"/>
          <w:sz w:val="20"/>
          <w:szCs w:val="20"/>
        </w:rPr>
        <w:t>підприємцем):</w:t>
      </w:r>
    </w:p>
    <w:tbl>
      <w:tblPr>
        <w:tblStyle w:val="21"/>
        <w:tblW w:w="9619" w:type="dxa"/>
        <w:tblInd w:w="-100" w:type="dxa"/>
        <w:tblLayout w:type="fixed"/>
        <w:tblLook w:val="0400" w:firstRow="0" w:lastRow="0" w:firstColumn="0" w:lastColumn="0" w:noHBand="0" w:noVBand="1"/>
      </w:tblPr>
      <w:tblGrid>
        <w:gridCol w:w="587"/>
        <w:gridCol w:w="4427"/>
        <w:gridCol w:w="4605"/>
      </w:tblGrid>
      <w:tr w:rsidR="009A52C1" w:rsidRPr="00BD2C50" w14:paraId="18ABAA54" w14:textId="77777777" w:rsidTr="00BB4A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2C0B3"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w:t>
            </w:r>
          </w:p>
          <w:p w14:paraId="3FF76812"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з</w:t>
            </w:r>
            <w:r w:rsidRPr="00BD2C5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05A9A"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 xml:space="preserve">Вимоги </w:t>
            </w:r>
            <w:r w:rsidRPr="00BD2C50">
              <w:rPr>
                <w:rFonts w:ascii="Times New Roman" w:eastAsia="Times New Roman" w:hAnsi="Times New Roman" w:cs="Times New Roman"/>
                <w:sz w:val="20"/>
                <w:szCs w:val="20"/>
              </w:rPr>
              <w:t>згідно пункту 47 Особливостей</w:t>
            </w:r>
          </w:p>
          <w:p w14:paraId="3880742D" w14:textId="77777777" w:rsidR="009A52C1" w:rsidRPr="00BD2C50" w:rsidRDefault="009A52C1" w:rsidP="00BB4A9B">
            <w:pPr>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5BEF6"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 xml:space="preserve">Переможець торгів на виконання вимоги </w:t>
            </w:r>
            <w:r w:rsidRPr="00BD2C50">
              <w:rPr>
                <w:rFonts w:ascii="Times New Roman" w:eastAsia="Times New Roman" w:hAnsi="Times New Roman" w:cs="Times New Roman"/>
                <w:sz w:val="20"/>
                <w:szCs w:val="20"/>
              </w:rPr>
              <w:t>згідно пункту 47 Особливостей</w:t>
            </w:r>
            <w:r w:rsidRPr="00BD2C50">
              <w:rPr>
                <w:rFonts w:ascii="Times New Roman" w:eastAsia="Times New Roman" w:hAnsi="Times New Roman" w:cs="Times New Roman"/>
                <w:b/>
                <w:sz w:val="20"/>
                <w:szCs w:val="20"/>
              </w:rPr>
              <w:t xml:space="preserve"> </w:t>
            </w:r>
            <w:r w:rsidRPr="00BD2C50">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9A52C1" w:rsidRPr="00BD2C50" w14:paraId="1DA92EA7" w14:textId="77777777" w:rsidTr="00BB4A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20C85"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7000B"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E9628A" w14:textId="77777777" w:rsidR="009A52C1" w:rsidRPr="00BD2C50" w:rsidRDefault="009A52C1" w:rsidP="00BB4A9B">
            <w:pPr>
              <w:jc w:val="both"/>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618FC" w14:textId="77777777" w:rsidR="009A52C1" w:rsidRPr="00BD2C50" w:rsidRDefault="009A52C1" w:rsidP="00BB4A9B">
            <w:pPr>
              <w:ind w:right="140"/>
              <w:jc w:val="both"/>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D2C50">
              <w:rPr>
                <w:rFonts w:ascii="Times New Roman" w:eastAsia="Times New Roman" w:hAnsi="Times New Roman" w:cs="Times New Roman"/>
                <w:b/>
                <w:sz w:val="20"/>
                <w:szCs w:val="20"/>
              </w:rPr>
              <w:t>я фізичної особи, яка є  учасником процедури закупівлі</w:t>
            </w:r>
            <w:r w:rsidRPr="00BD2C50">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BD2C50">
              <w:rPr>
                <w:rFonts w:ascii="Times New Roman" w:eastAsia="Times New Roman" w:hAnsi="Times New Roman" w:cs="Times New Roman"/>
                <w:b/>
                <w:color w:val="000000"/>
                <w:sz w:val="20"/>
                <w:szCs w:val="20"/>
              </w:rPr>
              <w:t>вебресурсі</w:t>
            </w:r>
            <w:proofErr w:type="spellEnd"/>
            <w:r w:rsidRPr="00BD2C50">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A52C1" w:rsidRPr="00BD2C50" w14:paraId="00058249" w14:textId="77777777" w:rsidTr="00BB4A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F6B7F"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BD522"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AC45B5"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FAE7C0" w14:textId="77777777" w:rsidR="009A52C1" w:rsidRPr="00BD2C50" w:rsidRDefault="009A52C1" w:rsidP="00BB4A9B">
            <w:pPr>
              <w:jc w:val="both"/>
              <w:rPr>
                <w:rFonts w:ascii="Times New Roman" w:eastAsia="Times New Roman" w:hAnsi="Times New Roman" w:cs="Times New Roman"/>
                <w:b/>
                <w:color w:val="000000"/>
                <w:sz w:val="20"/>
                <w:szCs w:val="20"/>
              </w:rPr>
            </w:pPr>
            <w:r w:rsidRPr="00BD2C5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99707" w14:textId="77777777" w:rsidR="009A52C1" w:rsidRPr="00BD2C50" w:rsidRDefault="009A52C1" w:rsidP="00BB4A9B">
            <w:pPr>
              <w:jc w:val="both"/>
              <w:rPr>
                <w:rFonts w:ascii="Times New Roman" w:eastAsia="Times New Roman" w:hAnsi="Times New Roman" w:cs="Times New Roman"/>
                <w:b/>
                <w:color w:val="000000"/>
                <w:sz w:val="20"/>
                <w:szCs w:val="20"/>
              </w:rPr>
            </w:pPr>
          </w:p>
          <w:p w14:paraId="5643BF0F" w14:textId="77777777" w:rsidR="009A52C1" w:rsidRPr="00BD2C50" w:rsidRDefault="009A52C1" w:rsidP="00BB4A9B">
            <w:pPr>
              <w:jc w:val="both"/>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 xml:space="preserve">Документ повинен бути не більше </w:t>
            </w:r>
            <w:proofErr w:type="spellStart"/>
            <w:r w:rsidRPr="00BD2C50">
              <w:rPr>
                <w:rFonts w:ascii="Times New Roman" w:eastAsia="Times New Roman" w:hAnsi="Times New Roman" w:cs="Times New Roman"/>
                <w:b/>
                <w:color w:val="000000"/>
                <w:sz w:val="20"/>
                <w:szCs w:val="20"/>
              </w:rPr>
              <w:t>тридцятиденної</w:t>
            </w:r>
            <w:proofErr w:type="spellEnd"/>
            <w:r w:rsidRPr="00BD2C50">
              <w:rPr>
                <w:rFonts w:ascii="Times New Roman" w:eastAsia="Times New Roman" w:hAnsi="Times New Roman" w:cs="Times New Roman"/>
                <w:b/>
                <w:color w:val="000000"/>
                <w:sz w:val="20"/>
                <w:szCs w:val="20"/>
              </w:rPr>
              <w:t xml:space="preserve"> давнини від дати подання документа.</w:t>
            </w:r>
            <w:r w:rsidRPr="00BD2C50">
              <w:rPr>
                <w:rFonts w:ascii="Times New Roman" w:eastAsia="Times New Roman" w:hAnsi="Times New Roman" w:cs="Times New Roman"/>
                <w:color w:val="000000"/>
                <w:sz w:val="20"/>
                <w:szCs w:val="20"/>
              </w:rPr>
              <w:t> </w:t>
            </w:r>
          </w:p>
        </w:tc>
      </w:tr>
      <w:tr w:rsidR="009A52C1" w:rsidRPr="00BD2C50" w14:paraId="7ED9CBCC" w14:textId="77777777" w:rsidTr="00BB4A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3EA35"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CDC3C" w14:textId="77777777" w:rsidR="009A52C1" w:rsidRPr="00BD2C50" w:rsidRDefault="009A52C1" w:rsidP="00BB4A9B">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99722" w14:textId="77777777" w:rsidR="009A52C1" w:rsidRPr="00BD2C50" w:rsidRDefault="009A52C1" w:rsidP="00BB4A9B">
            <w:pPr>
              <w:jc w:val="both"/>
              <w:rPr>
                <w:rFonts w:ascii="Times New Roman" w:eastAsia="Times New Roman" w:hAnsi="Times New Roman" w:cs="Times New Roman"/>
                <w:sz w:val="20"/>
                <w:szCs w:val="20"/>
              </w:rPr>
            </w:pPr>
            <w:r w:rsidRPr="00BD2C50">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67A2B6" w14:textId="77777777" w:rsidR="009A52C1" w:rsidRPr="00BD2C50" w:rsidRDefault="009A52C1" w:rsidP="00BB4A9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9A52C1" w:rsidRPr="00BD2C50" w14:paraId="4AC5EADC" w14:textId="77777777" w:rsidTr="00BB4A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C4D58" w14:textId="77777777" w:rsidR="009A52C1" w:rsidRPr="00BD2C50" w:rsidRDefault="009A52C1" w:rsidP="00BB4A9B">
            <w:pPr>
              <w:ind w:left="100"/>
              <w:jc w:val="center"/>
              <w:rPr>
                <w:rFonts w:ascii="Times New Roman" w:eastAsia="Times New Roman" w:hAnsi="Times New Roman" w:cs="Times New Roman"/>
                <w:b/>
                <w:sz w:val="20"/>
                <w:szCs w:val="20"/>
              </w:rPr>
            </w:pPr>
            <w:r w:rsidRPr="00BD2C50">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FE2BD" w14:textId="77777777" w:rsidR="009A52C1" w:rsidRPr="00BD2C50" w:rsidRDefault="009A52C1" w:rsidP="00BB4A9B">
            <w:pPr>
              <w:pBdr>
                <w:top w:val="nil"/>
                <w:left w:val="nil"/>
                <w:bottom w:val="nil"/>
                <w:right w:val="nil"/>
                <w:between w:val="nil"/>
              </w:pBdr>
              <w:jc w:val="both"/>
              <w:rPr>
                <w:rFonts w:ascii="Times New Roman" w:eastAsia="Times New Roman" w:hAnsi="Times New Roman" w:cs="Times New Roman"/>
                <w:sz w:val="20"/>
                <w:szCs w:val="20"/>
              </w:rPr>
            </w:pPr>
            <w:r w:rsidRPr="00BD2C5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0A4839" w14:textId="77777777" w:rsidR="009A52C1" w:rsidRPr="00BD2C50" w:rsidRDefault="009A52C1" w:rsidP="00BB4A9B">
            <w:pPr>
              <w:pBdr>
                <w:top w:val="nil"/>
                <w:left w:val="nil"/>
                <w:bottom w:val="nil"/>
                <w:right w:val="nil"/>
                <w:between w:val="nil"/>
              </w:pBdr>
              <w:jc w:val="both"/>
              <w:rPr>
                <w:rFonts w:ascii="Times New Roman" w:eastAsia="Times New Roman" w:hAnsi="Times New Roman" w:cs="Times New Roman"/>
                <w:b/>
                <w:sz w:val="20"/>
                <w:szCs w:val="20"/>
                <w:highlight w:val="yellow"/>
              </w:rPr>
            </w:pPr>
            <w:r w:rsidRPr="00BD2C50">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18B32" w14:textId="77777777" w:rsidR="009A52C1" w:rsidRPr="00BD2C50" w:rsidRDefault="009A52C1" w:rsidP="00BB4A9B">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r w:rsidRPr="00BD2C50">
              <w:rPr>
                <w:rFonts w:ascii="Times New Roman" w:eastAsia="Times New Roman" w:hAnsi="Times New Roman" w:cs="Times New Roman"/>
                <w:b/>
                <w:sz w:val="20"/>
                <w:szCs w:val="20"/>
              </w:rPr>
              <w:t>Довідка в довільній формі</w:t>
            </w:r>
            <w:r w:rsidRPr="00BD2C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CFD0C4" w14:textId="77777777" w:rsidR="009A52C1" w:rsidRPr="00BD2C50" w:rsidRDefault="009A52C1" w:rsidP="009A52C1">
      <w:pPr>
        <w:shd w:val="clear" w:color="auto" w:fill="FFFFFF"/>
        <w:spacing w:after="0" w:line="240" w:lineRule="auto"/>
        <w:rPr>
          <w:rFonts w:ascii="Times New Roman" w:eastAsia="Times New Roman" w:hAnsi="Times New Roman" w:cs="Times New Roman"/>
          <w:sz w:val="20"/>
          <w:szCs w:val="20"/>
        </w:rPr>
      </w:pPr>
    </w:p>
    <w:p w14:paraId="3088B6B0"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07D53C5B"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1A792E4D"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35F1FF23"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1FD5C047"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663E201C"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7862B47A" w14:textId="77777777" w:rsidR="009A52C1" w:rsidRPr="00BD2C50" w:rsidRDefault="009A52C1" w:rsidP="009A52C1">
      <w:pPr>
        <w:shd w:val="clear" w:color="auto" w:fill="FFFFFF"/>
        <w:spacing w:after="0" w:line="240" w:lineRule="auto"/>
        <w:rPr>
          <w:rFonts w:ascii="Times New Roman" w:eastAsia="Times New Roman" w:hAnsi="Times New Roman" w:cs="Times New Roman"/>
          <w:b/>
          <w:color w:val="000000"/>
          <w:sz w:val="20"/>
          <w:szCs w:val="20"/>
        </w:rPr>
      </w:pPr>
    </w:p>
    <w:p w14:paraId="7DB29225" w14:textId="77777777" w:rsidR="009A52C1" w:rsidRPr="00BD2C50" w:rsidRDefault="009A52C1" w:rsidP="009A52C1">
      <w:pPr>
        <w:shd w:val="clear" w:color="auto" w:fill="FFFFFF"/>
        <w:spacing w:after="0" w:line="240" w:lineRule="auto"/>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D2C50">
        <w:rPr>
          <w:rFonts w:ascii="Times New Roman" w:eastAsia="Times New Roman" w:hAnsi="Times New Roman" w:cs="Times New Roman"/>
          <w:b/>
          <w:sz w:val="20"/>
          <w:szCs w:val="20"/>
        </w:rPr>
        <w:t>—</w:t>
      </w:r>
      <w:r w:rsidRPr="00BD2C50">
        <w:rPr>
          <w:rFonts w:ascii="Times New Roman" w:eastAsia="Times New Roman" w:hAnsi="Times New Roman" w:cs="Times New Roman"/>
          <w:b/>
          <w:color w:val="000000"/>
          <w:sz w:val="20"/>
          <w:szCs w:val="20"/>
        </w:rPr>
        <w:t xml:space="preserve"> юридичних осіб, фізичних осіб та фізичних осіб</w:t>
      </w:r>
      <w:r w:rsidRPr="00BD2C50">
        <w:rPr>
          <w:rFonts w:ascii="Times New Roman" w:eastAsia="Times New Roman" w:hAnsi="Times New Roman" w:cs="Times New Roman"/>
          <w:b/>
          <w:sz w:val="20"/>
          <w:szCs w:val="20"/>
        </w:rPr>
        <w:t xml:space="preserve"> — </w:t>
      </w:r>
      <w:r w:rsidRPr="00BD2C50">
        <w:rPr>
          <w:rFonts w:ascii="Times New Roman" w:eastAsia="Times New Roman" w:hAnsi="Times New Roman" w:cs="Times New Roman"/>
          <w:b/>
          <w:color w:val="000000"/>
          <w:sz w:val="20"/>
          <w:szCs w:val="20"/>
        </w:rPr>
        <w:t>підприємців).</w:t>
      </w:r>
    </w:p>
    <w:tbl>
      <w:tblPr>
        <w:tblStyle w:val="12"/>
        <w:tblW w:w="9619" w:type="dxa"/>
        <w:tblInd w:w="-100" w:type="dxa"/>
        <w:tblLayout w:type="fixed"/>
        <w:tblLook w:val="0400" w:firstRow="0" w:lastRow="0" w:firstColumn="0" w:lastColumn="0" w:noHBand="0" w:noVBand="1"/>
      </w:tblPr>
      <w:tblGrid>
        <w:gridCol w:w="400"/>
        <w:gridCol w:w="9219"/>
      </w:tblGrid>
      <w:tr w:rsidR="009A52C1" w:rsidRPr="00BD2C50" w14:paraId="25A83685" w14:textId="77777777" w:rsidTr="00BB4A9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9D8FF3" w14:textId="77777777" w:rsidR="009A52C1" w:rsidRPr="00BD2C50" w:rsidRDefault="009A52C1" w:rsidP="00BB4A9B">
            <w:pPr>
              <w:ind w:left="100"/>
              <w:jc w:val="center"/>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Інші документи від Учасника:</w:t>
            </w:r>
          </w:p>
        </w:tc>
      </w:tr>
      <w:tr w:rsidR="009A52C1" w:rsidRPr="00BD2C50" w14:paraId="38DD3D91" w14:textId="77777777" w:rsidTr="00BB4A9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04C9B" w14:textId="77777777" w:rsidR="009A52C1" w:rsidRPr="00BD2C50" w:rsidRDefault="009A52C1" w:rsidP="00BB4A9B">
            <w:pPr>
              <w:ind w:left="100"/>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7AA4D" w14:textId="77777777" w:rsidR="009A52C1" w:rsidRPr="00BD2C50" w:rsidRDefault="009A52C1" w:rsidP="00BB4A9B">
            <w:pPr>
              <w:ind w:left="100"/>
              <w:jc w:val="both"/>
              <w:rPr>
                <w:rFonts w:ascii="Times New Roman" w:eastAsia="Times New Roman" w:hAnsi="Times New Roman" w:cs="Times New Roman"/>
                <w:sz w:val="20"/>
                <w:szCs w:val="20"/>
              </w:rPr>
            </w:pPr>
            <w:r w:rsidRPr="00BD2C5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D2C50">
              <w:rPr>
                <w:rFonts w:ascii="Times New Roman" w:eastAsia="Times New Roman" w:hAnsi="Times New Roman" w:cs="Times New Roman"/>
                <w:sz w:val="20"/>
                <w:szCs w:val="20"/>
              </w:rPr>
              <w:t xml:space="preserve">— </w:t>
            </w:r>
            <w:r w:rsidRPr="00BD2C5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A52C1" w:rsidRPr="00BD2C50" w14:paraId="37F8C8F1" w14:textId="77777777" w:rsidTr="00BB4A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FA53E" w14:textId="77777777" w:rsidR="009A52C1" w:rsidRPr="00BD2C50" w:rsidRDefault="009A52C1" w:rsidP="00BB4A9B">
            <w:pPr>
              <w:spacing w:before="240"/>
              <w:ind w:left="100"/>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2EC88" w14:textId="77777777" w:rsidR="009A52C1" w:rsidRPr="00BD2C50" w:rsidRDefault="009A52C1" w:rsidP="00BB4A9B">
            <w:pPr>
              <w:ind w:left="100" w:right="120" w:hanging="20"/>
              <w:jc w:val="both"/>
              <w:rPr>
                <w:rFonts w:ascii="Times New Roman" w:eastAsia="Times New Roman" w:hAnsi="Times New Roman" w:cs="Times New Roman"/>
                <w:sz w:val="20"/>
                <w:szCs w:val="20"/>
              </w:rPr>
            </w:pPr>
            <w:r w:rsidRPr="00BD2C5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D2C50">
              <w:rPr>
                <w:rFonts w:ascii="Times New Roman" w:eastAsia="Times New Roman" w:hAnsi="Times New Roman" w:cs="Times New Roman"/>
                <w:sz w:val="20"/>
                <w:szCs w:val="20"/>
              </w:rPr>
              <w:t>у</w:t>
            </w:r>
            <w:r w:rsidRPr="00BD2C5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2C5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A52C1" w:rsidRPr="00BD2C50" w14:paraId="35E6AA86" w14:textId="77777777" w:rsidTr="00BB4A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18D7B" w14:textId="77777777" w:rsidR="009A52C1" w:rsidRPr="00BD2C50" w:rsidRDefault="009A52C1" w:rsidP="00BB4A9B">
            <w:pPr>
              <w:spacing w:before="240"/>
              <w:ind w:left="100"/>
              <w:rPr>
                <w:rFonts w:ascii="Times New Roman" w:eastAsia="Times New Roman" w:hAnsi="Times New Roman" w:cs="Times New Roman"/>
                <w:b/>
                <w:color w:val="000000"/>
                <w:sz w:val="20"/>
                <w:szCs w:val="20"/>
              </w:rPr>
            </w:pPr>
            <w:r w:rsidRPr="00BD2C5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D8FE9" w14:textId="77777777" w:rsidR="009A52C1" w:rsidRPr="00BD2C50" w:rsidRDefault="009A52C1" w:rsidP="00BB4A9B">
            <w:pPr>
              <w:ind w:left="140" w:right="140"/>
              <w:jc w:val="both"/>
              <w:rPr>
                <w:rFonts w:ascii="Times New Roman" w:eastAsia="Times New Roman" w:hAnsi="Times New Roman" w:cs="Times New Roman"/>
                <w:color w:val="4A86E8"/>
                <w:sz w:val="20"/>
                <w:szCs w:val="20"/>
                <w:highlight w:val="yellow"/>
              </w:rPr>
            </w:pPr>
            <w:r w:rsidRPr="00BD2C50">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BD2C50">
                <w:rPr>
                  <w:rFonts w:ascii="Times New Roman" w:eastAsia="Times New Roman" w:hAnsi="Times New Roman" w:cs="Times New Roman"/>
                  <w:sz w:val="20"/>
                  <w:szCs w:val="20"/>
                </w:rPr>
                <w:t>Наказом № 794/21</w:t>
              </w:r>
            </w:hyperlink>
            <w:r w:rsidRPr="00BD2C50">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6D289817" w14:textId="77777777" w:rsidR="009A52C1" w:rsidRPr="00BD2C50" w:rsidRDefault="009A52C1" w:rsidP="009A52C1">
      <w:pPr>
        <w:spacing w:after="0" w:line="240" w:lineRule="auto"/>
        <w:rPr>
          <w:rFonts w:ascii="Times New Roman" w:eastAsia="Times New Roman" w:hAnsi="Times New Roman" w:cs="Times New Roman"/>
          <w:sz w:val="20"/>
          <w:szCs w:val="20"/>
        </w:rPr>
      </w:pPr>
    </w:p>
    <w:p w14:paraId="495F9A26" w14:textId="77777777" w:rsidR="009A52C1" w:rsidRPr="00BD2C50" w:rsidRDefault="009A52C1" w:rsidP="009A52C1">
      <w:pPr>
        <w:spacing w:after="0" w:line="240" w:lineRule="auto"/>
        <w:rPr>
          <w:rFonts w:ascii="Times New Roman" w:eastAsia="Times New Roman" w:hAnsi="Times New Roman" w:cs="Times New Roman"/>
          <w:sz w:val="20"/>
          <w:szCs w:val="20"/>
        </w:rPr>
      </w:pPr>
      <w:bookmarkStart w:id="10" w:name="_heading=h.gjdgxs" w:colFirst="0" w:colLast="0"/>
      <w:bookmarkEnd w:id="10"/>
    </w:p>
    <w:p w14:paraId="3BD0E88B" w14:textId="77777777" w:rsidR="009A52C1" w:rsidRDefault="009A52C1">
      <w:pPr>
        <w:widowControl w:val="0"/>
        <w:spacing w:after="0" w:line="240" w:lineRule="auto"/>
        <w:jc w:val="both"/>
        <w:rPr>
          <w:rFonts w:ascii="Times New Roman" w:eastAsia="Times New Roman" w:hAnsi="Times New Roman" w:cs="Times New Roman"/>
          <w:sz w:val="24"/>
          <w:szCs w:val="24"/>
        </w:rPr>
      </w:pPr>
    </w:p>
    <w:p w14:paraId="6D28E531" w14:textId="54ED6A6E" w:rsidR="00C1458C" w:rsidRDefault="00C1458C">
      <w:pPr>
        <w:widowControl w:val="0"/>
        <w:spacing w:after="0" w:line="240" w:lineRule="auto"/>
        <w:jc w:val="both"/>
        <w:rPr>
          <w:rFonts w:ascii="Times New Roman" w:eastAsia="Times New Roman" w:hAnsi="Times New Roman" w:cs="Times New Roman"/>
          <w:sz w:val="24"/>
          <w:szCs w:val="24"/>
        </w:rPr>
      </w:pPr>
    </w:p>
    <w:p w14:paraId="3318F1E0" w14:textId="5F03F823" w:rsidR="00C1458C" w:rsidRDefault="00C1458C">
      <w:pPr>
        <w:widowControl w:val="0"/>
        <w:spacing w:after="0" w:line="240" w:lineRule="auto"/>
        <w:jc w:val="both"/>
        <w:rPr>
          <w:rFonts w:ascii="Times New Roman" w:eastAsia="Times New Roman" w:hAnsi="Times New Roman" w:cs="Times New Roman"/>
          <w:sz w:val="24"/>
          <w:szCs w:val="24"/>
        </w:rPr>
      </w:pPr>
    </w:p>
    <w:p w14:paraId="1EF210C6" w14:textId="77777777" w:rsidR="00C71045" w:rsidRPr="00301645" w:rsidRDefault="00C71045" w:rsidP="00C71045">
      <w:pPr>
        <w:pageBreakBefore/>
        <w:spacing w:before="100" w:beforeAutospacing="1" w:line="102" w:lineRule="atLeast"/>
        <w:ind w:left="5659"/>
        <w:jc w:val="right"/>
        <w:rPr>
          <w:rFonts w:ascii="Times New Roman" w:eastAsia="Times New Roman" w:hAnsi="Times New Roman" w:cs="Times New Roman"/>
        </w:rPr>
      </w:pPr>
      <w:r w:rsidRPr="00301645">
        <w:rPr>
          <w:rFonts w:ascii="Times New Roman" w:eastAsia="Times New Roman" w:hAnsi="Times New Roman" w:cs="Times New Roman"/>
          <w:b/>
          <w:bCs/>
          <w:i/>
          <w:iCs/>
          <w:color w:val="000000"/>
          <w:shd w:val="clear" w:color="auto" w:fill="FFFFFF"/>
        </w:rPr>
        <w:lastRenderedPageBreak/>
        <w:t>ДОДАТОК</w:t>
      </w:r>
      <w:r w:rsidRPr="00301645">
        <w:rPr>
          <w:rFonts w:ascii="Times New Roman" w:eastAsia="Times New Roman" w:hAnsi="Times New Roman" w:cs="Times New Roman"/>
          <w:b/>
          <w:bCs/>
          <w:color w:val="000000"/>
        </w:rPr>
        <w:t>  2</w:t>
      </w:r>
    </w:p>
    <w:p w14:paraId="477A406A" w14:textId="77777777" w:rsidR="00C71045" w:rsidRPr="00301645" w:rsidRDefault="00C71045" w:rsidP="00C71045">
      <w:pPr>
        <w:spacing w:before="100" w:beforeAutospacing="1"/>
        <w:ind w:left="5659"/>
        <w:jc w:val="right"/>
        <w:rPr>
          <w:rFonts w:ascii="Times New Roman" w:eastAsia="Times New Roman" w:hAnsi="Times New Roman" w:cs="Times New Roman"/>
        </w:rPr>
      </w:pPr>
      <w:r w:rsidRPr="00301645">
        <w:rPr>
          <w:rFonts w:ascii="Times New Roman" w:eastAsia="Times New Roman" w:hAnsi="Times New Roman" w:cs="Times New Roman"/>
          <w:i/>
          <w:iCs/>
          <w:color w:val="000000"/>
        </w:rPr>
        <w:t>до тендерної документації</w:t>
      </w:r>
      <w:r w:rsidRPr="00301645">
        <w:rPr>
          <w:rFonts w:ascii="Times New Roman" w:eastAsia="Times New Roman" w:hAnsi="Times New Roman" w:cs="Times New Roman"/>
          <w:color w:val="000000"/>
        </w:rPr>
        <w:t> </w:t>
      </w:r>
    </w:p>
    <w:p w14:paraId="3805FD19" w14:textId="77777777" w:rsidR="00C71045" w:rsidRPr="00827B15" w:rsidRDefault="00C71045" w:rsidP="00C71045">
      <w:pPr>
        <w:spacing w:before="238"/>
        <w:jc w:val="center"/>
        <w:rPr>
          <w:rFonts w:ascii="Times New Roman" w:eastAsia="Times New Roman" w:hAnsi="Times New Roman" w:cs="Times New Roman"/>
        </w:rPr>
      </w:pPr>
      <w:r w:rsidRPr="00BD42C2">
        <w:rPr>
          <w:rFonts w:ascii="Times New Roman" w:eastAsia="Times New Roman" w:hAnsi="Times New Roman" w:cs="Times New Roman"/>
          <w:b/>
          <w:bCs/>
          <w:i/>
          <w:iCs/>
          <w:color w:val="000000"/>
          <w:shd w:val="clear" w:color="auto" w:fill="FFFFFF"/>
        </w:rPr>
        <w:t>Інформація про необхідні технічні, якісні та кількісні характеристики предмета закупівлі — технічні вимоги до предмета закупі</w:t>
      </w:r>
      <w:r>
        <w:rPr>
          <w:rFonts w:ascii="Times New Roman" w:eastAsia="Times New Roman" w:hAnsi="Times New Roman" w:cs="Times New Roman"/>
          <w:b/>
          <w:bCs/>
          <w:i/>
          <w:iCs/>
          <w:color w:val="000000"/>
          <w:shd w:val="clear" w:color="auto" w:fill="FFFFFF"/>
        </w:rPr>
        <w:t>влі</w:t>
      </w:r>
    </w:p>
    <w:p w14:paraId="58CB72B6" w14:textId="77777777" w:rsidR="00C71045" w:rsidRPr="002603E4" w:rsidRDefault="00C71045" w:rsidP="00C71045">
      <w:pPr>
        <w:spacing w:before="100" w:beforeAutospacing="1"/>
        <w:jc w:val="center"/>
        <w:rPr>
          <w:rFonts w:ascii="Times New Roman" w:eastAsia="Times New Roman" w:hAnsi="Times New Roman"/>
          <w:b/>
          <w:i/>
          <w:color w:val="000000"/>
          <w:kern w:val="3"/>
          <w:lang w:val="de-DE" w:eastAsia="uk-UA"/>
        </w:rPr>
      </w:pPr>
      <w:r w:rsidRPr="002603E4">
        <w:rPr>
          <w:rFonts w:ascii="Times New Roman" w:eastAsia="Times New Roman" w:hAnsi="Times New Roman"/>
          <w:b/>
          <w:i/>
          <w:color w:val="000000"/>
          <w:kern w:val="3"/>
          <w:lang w:val="de-DE" w:eastAsia="uk-UA"/>
        </w:rPr>
        <w:t>(</w:t>
      </w:r>
      <w:proofErr w:type="spellStart"/>
      <w:r w:rsidRPr="002603E4">
        <w:rPr>
          <w:rFonts w:ascii="Times New Roman" w:eastAsia="Times New Roman" w:hAnsi="Times New Roman"/>
          <w:b/>
          <w:i/>
          <w:color w:val="000000"/>
          <w:kern w:val="3"/>
          <w:lang w:val="de-DE" w:eastAsia="uk-UA"/>
        </w:rPr>
        <w:t>надається</w:t>
      </w:r>
      <w:proofErr w:type="spellEnd"/>
      <w:r w:rsidRPr="002603E4">
        <w:rPr>
          <w:rFonts w:ascii="Times New Roman" w:eastAsia="Times New Roman" w:hAnsi="Times New Roman"/>
          <w:b/>
          <w:i/>
          <w:color w:val="000000"/>
          <w:kern w:val="3"/>
          <w:lang w:val="de-DE" w:eastAsia="uk-UA"/>
        </w:rPr>
        <w:t xml:space="preserve"> </w:t>
      </w:r>
      <w:proofErr w:type="spellStart"/>
      <w:r w:rsidRPr="002603E4">
        <w:rPr>
          <w:rFonts w:ascii="Times New Roman" w:eastAsia="Times New Roman" w:hAnsi="Times New Roman"/>
          <w:b/>
          <w:i/>
          <w:color w:val="000000"/>
          <w:kern w:val="3"/>
          <w:lang w:val="de-DE" w:eastAsia="uk-UA"/>
        </w:rPr>
        <w:t>на</w:t>
      </w:r>
      <w:proofErr w:type="spellEnd"/>
      <w:r w:rsidRPr="002603E4">
        <w:rPr>
          <w:rFonts w:ascii="Times New Roman" w:eastAsia="Times New Roman" w:hAnsi="Times New Roman"/>
          <w:b/>
          <w:i/>
          <w:color w:val="000000"/>
          <w:kern w:val="3"/>
          <w:lang w:val="de-DE" w:eastAsia="uk-UA"/>
        </w:rPr>
        <w:t xml:space="preserve"> </w:t>
      </w:r>
      <w:proofErr w:type="spellStart"/>
      <w:r w:rsidRPr="002603E4">
        <w:rPr>
          <w:rFonts w:ascii="Times New Roman" w:eastAsia="Times New Roman" w:hAnsi="Times New Roman"/>
          <w:b/>
          <w:i/>
          <w:color w:val="000000"/>
          <w:kern w:val="3"/>
          <w:lang w:val="de-DE" w:eastAsia="uk-UA"/>
        </w:rPr>
        <w:t>бланку</w:t>
      </w:r>
      <w:proofErr w:type="spellEnd"/>
      <w:r w:rsidRPr="002603E4">
        <w:rPr>
          <w:rFonts w:ascii="Times New Roman" w:eastAsia="Times New Roman" w:hAnsi="Times New Roman"/>
          <w:b/>
          <w:i/>
          <w:color w:val="000000"/>
          <w:kern w:val="3"/>
          <w:lang w:val="de-DE" w:eastAsia="uk-UA"/>
        </w:rPr>
        <w:t xml:space="preserve"> </w:t>
      </w:r>
      <w:proofErr w:type="spellStart"/>
      <w:r w:rsidRPr="002603E4">
        <w:rPr>
          <w:rFonts w:ascii="Times New Roman" w:eastAsia="Times New Roman" w:hAnsi="Times New Roman"/>
          <w:b/>
          <w:i/>
          <w:color w:val="000000"/>
          <w:kern w:val="3"/>
          <w:lang w:val="de-DE" w:eastAsia="uk-UA"/>
        </w:rPr>
        <w:t>учасника</w:t>
      </w:r>
      <w:proofErr w:type="spellEnd"/>
      <w:r w:rsidRPr="002603E4">
        <w:rPr>
          <w:rFonts w:ascii="Times New Roman" w:eastAsia="Times New Roman" w:hAnsi="Times New Roman"/>
          <w:b/>
          <w:i/>
          <w:color w:val="000000"/>
          <w:kern w:val="3"/>
          <w:lang w:val="de-DE" w:eastAsia="uk-UA"/>
        </w:rPr>
        <w:t xml:space="preserve"> </w:t>
      </w:r>
      <w:proofErr w:type="spellStart"/>
      <w:r w:rsidRPr="002603E4">
        <w:rPr>
          <w:rFonts w:ascii="Times New Roman" w:eastAsia="Times New Roman" w:hAnsi="Times New Roman"/>
          <w:b/>
          <w:i/>
          <w:color w:val="000000"/>
          <w:kern w:val="3"/>
          <w:lang w:val="de-DE" w:eastAsia="uk-UA"/>
        </w:rPr>
        <w:t>за</w:t>
      </w:r>
      <w:proofErr w:type="spellEnd"/>
      <w:r w:rsidRPr="002603E4">
        <w:rPr>
          <w:rFonts w:ascii="Times New Roman" w:eastAsia="Times New Roman" w:hAnsi="Times New Roman"/>
          <w:b/>
          <w:i/>
          <w:color w:val="000000"/>
          <w:kern w:val="3"/>
          <w:lang w:val="de-DE" w:eastAsia="uk-UA"/>
        </w:rPr>
        <w:t xml:space="preserve"> </w:t>
      </w:r>
      <w:proofErr w:type="spellStart"/>
      <w:r w:rsidRPr="002603E4">
        <w:rPr>
          <w:rFonts w:ascii="Times New Roman" w:eastAsia="Times New Roman" w:hAnsi="Times New Roman"/>
          <w:b/>
          <w:i/>
          <w:color w:val="000000"/>
          <w:kern w:val="3"/>
          <w:lang w:val="de-DE" w:eastAsia="uk-UA"/>
        </w:rPr>
        <w:t>наявності</w:t>
      </w:r>
      <w:proofErr w:type="spellEnd"/>
      <w:r w:rsidRPr="002603E4">
        <w:rPr>
          <w:rFonts w:ascii="Times New Roman" w:eastAsia="Times New Roman" w:hAnsi="Times New Roman"/>
          <w:b/>
          <w:i/>
          <w:color w:val="000000"/>
          <w:kern w:val="3"/>
          <w:lang w:val="de-DE" w:eastAsia="uk-UA"/>
        </w:rPr>
        <w:t>)</w:t>
      </w:r>
    </w:p>
    <w:p w14:paraId="7F8D24A7" w14:textId="77777777" w:rsidR="00125511" w:rsidRPr="00EF5B35" w:rsidRDefault="00C71045" w:rsidP="00125511">
      <w:pPr>
        <w:spacing w:after="0"/>
        <w:jc w:val="both"/>
        <w:rPr>
          <w:rFonts w:ascii="Times New Roman" w:eastAsia="Times New Roman" w:hAnsi="Times New Roman" w:cs="Times New Roman"/>
          <w:b/>
          <w:color w:val="FF0000"/>
          <w:kern w:val="3"/>
          <w:sz w:val="24"/>
          <w:szCs w:val="24"/>
          <w:lang w:eastAsia="uk-UA"/>
        </w:rPr>
      </w:pPr>
      <w:r w:rsidRPr="002603E4">
        <w:rPr>
          <w:rFonts w:ascii="Times New Roman" w:eastAsia="Times New Roman" w:hAnsi="Times New Roman"/>
          <w:b/>
          <w:bCs/>
          <w:color w:val="000000"/>
          <w:kern w:val="3"/>
          <w:u w:val="single"/>
          <w:lang w:eastAsia="uk-UA"/>
        </w:rPr>
        <w:t>1. Предмет закупівлі:</w:t>
      </w:r>
      <w:r w:rsidRPr="002603E4">
        <w:rPr>
          <w:rFonts w:ascii="Times New Roman" w:eastAsia="Times New Roman" w:hAnsi="Times New Roman"/>
          <w:b/>
          <w:color w:val="000000"/>
          <w:kern w:val="3"/>
          <w:lang w:eastAsia="uk-UA"/>
        </w:rPr>
        <w:t xml:space="preserve"> </w:t>
      </w:r>
      <w:r w:rsidR="00125511" w:rsidRPr="00EF5B35">
        <w:rPr>
          <w:rFonts w:ascii="Times New Roman" w:eastAsia="Times New Roman" w:hAnsi="Times New Roman" w:cs="Times New Roman"/>
          <w:b/>
          <w:kern w:val="3"/>
          <w:sz w:val="24"/>
          <w:szCs w:val="24"/>
          <w:lang w:eastAsia="uk-UA"/>
        </w:rPr>
        <w:t xml:space="preserve">Послуги з </w:t>
      </w:r>
      <w:r w:rsidR="00125511" w:rsidRPr="00EF5B35">
        <w:rPr>
          <w:rFonts w:ascii="Times New Roman" w:eastAsia="Times New Roman" w:hAnsi="Times New Roman" w:cs="Times New Roman"/>
          <w:b/>
          <w:bCs/>
          <w:kern w:val="3"/>
          <w:sz w:val="24"/>
          <w:szCs w:val="24"/>
          <w:lang w:eastAsia="uk-UA"/>
        </w:rPr>
        <w:t>поточного</w:t>
      </w:r>
      <w:r w:rsidR="00125511" w:rsidRPr="00EF5B35">
        <w:rPr>
          <w:rFonts w:ascii="Times New Roman" w:eastAsia="Times New Roman" w:hAnsi="Times New Roman" w:cs="Times New Roman"/>
          <w:b/>
          <w:kern w:val="3"/>
          <w:sz w:val="24"/>
          <w:szCs w:val="24"/>
          <w:lang w:eastAsia="uk-UA"/>
        </w:rPr>
        <w:t xml:space="preserve"> ремонту спеціального автомобіля</w:t>
      </w:r>
    </w:p>
    <w:p w14:paraId="78771A74" w14:textId="53996CC7" w:rsidR="0048097F" w:rsidRPr="0048097F" w:rsidRDefault="0048097F" w:rsidP="0048097F">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 xml:space="preserve">АЦ-4-60 (5309)-505М (МАЗ), шасі № </w:t>
      </w:r>
      <w:r w:rsidRPr="0048097F">
        <w:rPr>
          <w:rFonts w:ascii="Times New Roman" w:hAnsi="Times New Roman" w:cs="Times New Roman"/>
          <w:sz w:val="24"/>
          <w:lang w:val="en-US"/>
        </w:rPr>
        <w:t>Y</w:t>
      </w:r>
      <w:r w:rsidRPr="0048097F">
        <w:rPr>
          <w:rFonts w:ascii="Times New Roman" w:hAnsi="Times New Roman" w:cs="Times New Roman"/>
          <w:sz w:val="24"/>
        </w:rPr>
        <w:t>3</w:t>
      </w:r>
      <w:r w:rsidRPr="0048097F">
        <w:rPr>
          <w:rFonts w:ascii="Times New Roman" w:hAnsi="Times New Roman" w:cs="Times New Roman"/>
          <w:sz w:val="24"/>
          <w:lang w:val="en-US"/>
        </w:rPr>
        <w:t>M</w:t>
      </w:r>
      <w:r w:rsidRPr="0048097F">
        <w:rPr>
          <w:rFonts w:ascii="Times New Roman" w:hAnsi="Times New Roman" w:cs="Times New Roman"/>
          <w:sz w:val="24"/>
        </w:rPr>
        <w:t>530905</w:t>
      </w:r>
      <w:r w:rsidRPr="0048097F">
        <w:rPr>
          <w:rFonts w:ascii="Times New Roman" w:hAnsi="Times New Roman" w:cs="Times New Roman"/>
          <w:sz w:val="24"/>
          <w:lang w:val="en-US"/>
        </w:rPr>
        <w:t>G</w:t>
      </w:r>
      <w:r w:rsidRPr="0048097F">
        <w:rPr>
          <w:rFonts w:ascii="Times New Roman" w:hAnsi="Times New Roman" w:cs="Times New Roman"/>
          <w:sz w:val="24"/>
        </w:rPr>
        <w:t>0000153, ВН 299 Е, 2016 року випуску</w:t>
      </w:r>
      <w:r>
        <w:rPr>
          <w:rFonts w:ascii="Times New Roman" w:hAnsi="Times New Roman" w:cs="Times New Roman"/>
          <w:sz w:val="24"/>
        </w:rPr>
        <w:t>,</w:t>
      </w:r>
    </w:p>
    <w:p w14:paraId="0C3EDB77" w14:textId="3FEEF026" w:rsidR="0048097F" w:rsidRPr="0048097F" w:rsidRDefault="0048097F" w:rsidP="0048097F">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АЦ-40(53228)-264 (</w:t>
      </w:r>
      <w:proofErr w:type="spellStart"/>
      <w:r w:rsidRPr="0048097F">
        <w:rPr>
          <w:rFonts w:ascii="Times New Roman" w:hAnsi="Times New Roman" w:cs="Times New Roman"/>
          <w:sz w:val="24"/>
        </w:rPr>
        <w:t>КамАЗ</w:t>
      </w:r>
      <w:proofErr w:type="spellEnd"/>
      <w:r w:rsidRPr="0048097F">
        <w:rPr>
          <w:rFonts w:ascii="Times New Roman" w:hAnsi="Times New Roman" w:cs="Times New Roman"/>
          <w:sz w:val="24"/>
        </w:rPr>
        <w:t xml:space="preserve">), шасі № </w:t>
      </w:r>
      <w:r w:rsidRPr="0048097F">
        <w:rPr>
          <w:rFonts w:ascii="Times New Roman" w:hAnsi="Times New Roman" w:cs="Times New Roman"/>
          <w:sz w:val="24"/>
          <w:lang w:val="en-US"/>
        </w:rPr>
        <w:t>XTC</w:t>
      </w:r>
      <w:r w:rsidRPr="0048097F">
        <w:rPr>
          <w:rFonts w:ascii="Times New Roman" w:hAnsi="Times New Roman" w:cs="Times New Roman"/>
          <w:sz w:val="24"/>
        </w:rPr>
        <w:t>53228</w:t>
      </w:r>
      <w:r w:rsidRPr="0048097F">
        <w:rPr>
          <w:rFonts w:ascii="Times New Roman" w:hAnsi="Times New Roman" w:cs="Times New Roman"/>
          <w:sz w:val="24"/>
          <w:lang w:val="en-US"/>
        </w:rPr>
        <w:t>R</w:t>
      </w:r>
      <w:r w:rsidRPr="0048097F">
        <w:rPr>
          <w:rFonts w:ascii="Times New Roman" w:hAnsi="Times New Roman" w:cs="Times New Roman"/>
          <w:sz w:val="24"/>
        </w:rPr>
        <w:t>82349266, ВН 298 Е, 2009 року випуску</w:t>
      </w:r>
      <w:r>
        <w:rPr>
          <w:rFonts w:ascii="Times New Roman" w:hAnsi="Times New Roman" w:cs="Times New Roman"/>
          <w:sz w:val="24"/>
        </w:rPr>
        <w:t>,</w:t>
      </w:r>
    </w:p>
    <w:p w14:paraId="49E3273D" w14:textId="77777777" w:rsidR="0092082A" w:rsidRDefault="00125511" w:rsidP="00125511">
      <w:pPr>
        <w:spacing w:after="0" w:line="100" w:lineRule="atLeast"/>
        <w:jc w:val="both"/>
        <w:rPr>
          <w:rFonts w:ascii="Times New Roman" w:hAnsi="Times New Roman"/>
          <w:color w:val="000000"/>
          <w:sz w:val="24"/>
          <w:szCs w:val="24"/>
        </w:rPr>
      </w:pPr>
      <w:r w:rsidRPr="00EF5B35">
        <w:rPr>
          <w:rFonts w:ascii="Times New Roman" w:hAnsi="Times New Roman"/>
          <w:b/>
          <w:bCs/>
          <w:sz w:val="24"/>
          <w:szCs w:val="24"/>
        </w:rPr>
        <w:t>код ДК 021:2015 – 50110000-9</w:t>
      </w:r>
      <w:r>
        <w:rPr>
          <w:rFonts w:ascii="Times New Roman" w:hAnsi="Times New Roman"/>
          <w:b/>
          <w:bCs/>
          <w:sz w:val="24"/>
          <w:szCs w:val="24"/>
        </w:rPr>
        <w:t xml:space="preserve"> «</w:t>
      </w:r>
      <w:r w:rsidRPr="00EF5B35">
        <w:rPr>
          <w:rFonts w:ascii="Times New Roman" w:hAnsi="Times New Roman"/>
          <w:color w:val="000000"/>
          <w:sz w:val="24"/>
          <w:szCs w:val="24"/>
        </w:rPr>
        <w:t xml:space="preserve">Послуги з ремонту і технічного обслуговування </w:t>
      </w:r>
      <w:proofErr w:type="spellStart"/>
      <w:r w:rsidRPr="00EF5B35">
        <w:rPr>
          <w:rFonts w:ascii="Times New Roman" w:hAnsi="Times New Roman"/>
          <w:color w:val="000000"/>
          <w:sz w:val="24"/>
          <w:szCs w:val="24"/>
        </w:rPr>
        <w:t>мототранспортних</w:t>
      </w:r>
      <w:proofErr w:type="spellEnd"/>
      <w:r w:rsidRPr="00EF5B35">
        <w:rPr>
          <w:rFonts w:ascii="Times New Roman" w:hAnsi="Times New Roman"/>
          <w:color w:val="000000"/>
          <w:sz w:val="24"/>
          <w:szCs w:val="24"/>
        </w:rPr>
        <w:t xml:space="preserve"> засобів і супутнього обладнання</w:t>
      </w:r>
      <w:r>
        <w:rPr>
          <w:rFonts w:ascii="Times New Roman" w:hAnsi="Times New Roman"/>
          <w:color w:val="000000"/>
          <w:sz w:val="24"/>
          <w:szCs w:val="24"/>
        </w:rPr>
        <w:t>»</w:t>
      </w:r>
    </w:p>
    <w:p w14:paraId="7AE80900" w14:textId="77777777" w:rsidR="0092082A" w:rsidRDefault="0092082A" w:rsidP="0092082A">
      <w:pPr>
        <w:spacing w:after="0" w:line="100" w:lineRule="atLeast"/>
        <w:jc w:val="both"/>
        <w:rPr>
          <w:rFonts w:ascii="Times New Roman" w:eastAsia="Times New Roman" w:hAnsi="Times New Roman"/>
          <w:b/>
          <w:bCs/>
          <w:color w:val="000000"/>
          <w:kern w:val="3"/>
          <w:lang w:eastAsia="uk-UA"/>
        </w:rPr>
      </w:pPr>
    </w:p>
    <w:p w14:paraId="45E159C8" w14:textId="77777777" w:rsidR="0092082A" w:rsidRDefault="00C71045" w:rsidP="0092082A">
      <w:pPr>
        <w:spacing w:after="0" w:line="100" w:lineRule="atLeast"/>
        <w:jc w:val="both"/>
        <w:rPr>
          <w:rFonts w:ascii="Times New Roman" w:eastAsia="Times New Roman" w:hAnsi="Times New Roman"/>
          <w:b/>
          <w:bCs/>
          <w:color w:val="000000"/>
          <w:kern w:val="3"/>
          <w:lang w:eastAsia="uk-UA"/>
        </w:rPr>
      </w:pPr>
      <w:r>
        <w:rPr>
          <w:rFonts w:ascii="Times New Roman" w:eastAsia="Times New Roman" w:hAnsi="Times New Roman"/>
          <w:b/>
          <w:bCs/>
          <w:color w:val="000000"/>
          <w:kern w:val="3"/>
          <w:lang w:eastAsia="uk-UA"/>
        </w:rPr>
        <w:t xml:space="preserve">2. </w:t>
      </w:r>
      <w:r w:rsidRPr="002603E4">
        <w:rPr>
          <w:rFonts w:ascii="Times New Roman" w:eastAsia="Times New Roman" w:hAnsi="Times New Roman"/>
          <w:b/>
          <w:bCs/>
          <w:color w:val="000000"/>
          <w:kern w:val="3"/>
          <w:lang w:eastAsia="uk-UA"/>
        </w:rPr>
        <w:t>Обсяг послуг:</w:t>
      </w:r>
    </w:p>
    <w:p w14:paraId="11B48C77" w14:textId="052A47C8" w:rsidR="00C71045" w:rsidRPr="001D7C3E" w:rsidRDefault="00C71045" w:rsidP="001D7C3E">
      <w:pPr>
        <w:spacing w:after="0"/>
        <w:jc w:val="both"/>
        <w:rPr>
          <w:rFonts w:ascii="Times New Roman" w:hAnsi="Times New Roman" w:cs="Times New Roman"/>
          <w:sz w:val="24"/>
        </w:rPr>
      </w:pPr>
      <w:r>
        <w:rPr>
          <w:rFonts w:ascii="Times New Roman" w:eastAsia="Times New Roman" w:hAnsi="Times New Roman"/>
          <w:b/>
          <w:bCs/>
          <w:color w:val="000000"/>
          <w:kern w:val="3"/>
          <w:lang w:eastAsia="uk-UA"/>
        </w:rPr>
        <w:t>2.1.</w:t>
      </w:r>
      <w:r w:rsidR="001D7C3E">
        <w:rPr>
          <w:rFonts w:ascii="Times New Roman" w:hAnsi="Times New Roman" w:cs="Times New Roman"/>
          <w:sz w:val="24"/>
        </w:rPr>
        <w:t xml:space="preserve"> </w:t>
      </w:r>
      <w:r w:rsidR="001D7C3E" w:rsidRPr="0048097F">
        <w:rPr>
          <w:rFonts w:ascii="Times New Roman" w:hAnsi="Times New Roman" w:cs="Times New Roman"/>
          <w:sz w:val="24"/>
        </w:rPr>
        <w:t xml:space="preserve">АЦ-4-60 (5309)-505М (МАЗ), шасі № </w:t>
      </w:r>
      <w:r w:rsidR="001D7C3E" w:rsidRPr="0048097F">
        <w:rPr>
          <w:rFonts w:ascii="Times New Roman" w:hAnsi="Times New Roman" w:cs="Times New Roman"/>
          <w:sz w:val="24"/>
          <w:lang w:val="en-US"/>
        </w:rPr>
        <w:t>Y</w:t>
      </w:r>
      <w:r w:rsidR="001D7C3E" w:rsidRPr="0048097F">
        <w:rPr>
          <w:rFonts w:ascii="Times New Roman" w:hAnsi="Times New Roman" w:cs="Times New Roman"/>
          <w:sz w:val="24"/>
        </w:rPr>
        <w:t>3</w:t>
      </w:r>
      <w:r w:rsidR="001D7C3E" w:rsidRPr="0048097F">
        <w:rPr>
          <w:rFonts w:ascii="Times New Roman" w:hAnsi="Times New Roman" w:cs="Times New Roman"/>
          <w:sz w:val="24"/>
          <w:lang w:val="en-US"/>
        </w:rPr>
        <w:t>M</w:t>
      </w:r>
      <w:r w:rsidR="001D7C3E" w:rsidRPr="0048097F">
        <w:rPr>
          <w:rFonts w:ascii="Times New Roman" w:hAnsi="Times New Roman" w:cs="Times New Roman"/>
          <w:sz w:val="24"/>
        </w:rPr>
        <w:t>530905</w:t>
      </w:r>
      <w:r w:rsidR="001D7C3E" w:rsidRPr="0048097F">
        <w:rPr>
          <w:rFonts w:ascii="Times New Roman" w:hAnsi="Times New Roman" w:cs="Times New Roman"/>
          <w:sz w:val="24"/>
          <w:lang w:val="en-US"/>
        </w:rPr>
        <w:t>G</w:t>
      </w:r>
      <w:r w:rsidR="001D7C3E" w:rsidRPr="0048097F">
        <w:rPr>
          <w:rFonts w:ascii="Times New Roman" w:hAnsi="Times New Roman" w:cs="Times New Roman"/>
          <w:sz w:val="24"/>
        </w:rPr>
        <w:t>0000153, ВН 299 Е, 2016 року випуску</w:t>
      </w:r>
      <w:r w:rsidR="001D7C3E">
        <w:rPr>
          <w:rFonts w:ascii="Times New Roman" w:hAnsi="Times New Roman" w:cs="Times New Roman"/>
          <w:sz w:val="24"/>
        </w:rPr>
        <w:t>,</w:t>
      </w:r>
    </w:p>
    <w:tbl>
      <w:tblPr>
        <w:tblW w:w="10070" w:type="dxa"/>
        <w:tblInd w:w="-92" w:type="dxa"/>
        <w:tblLayout w:type="fixed"/>
        <w:tblCellMar>
          <w:top w:w="55" w:type="dxa"/>
          <w:left w:w="55" w:type="dxa"/>
          <w:bottom w:w="55" w:type="dxa"/>
          <w:right w:w="55" w:type="dxa"/>
        </w:tblCellMar>
        <w:tblLook w:val="0000" w:firstRow="0" w:lastRow="0" w:firstColumn="0" w:lastColumn="0" w:noHBand="0" w:noVBand="0"/>
      </w:tblPr>
      <w:tblGrid>
        <w:gridCol w:w="431"/>
        <w:gridCol w:w="4552"/>
        <w:gridCol w:w="1232"/>
        <w:gridCol w:w="1268"/>
        <w:gridCol w:w="1305"/>
        <w:gridCol w:w="1282"/>
      </w:tblGrid>
      <w:tr w:rsidR="00C71045" w:rsidRPr="00057587" w14:paraId="71D0230E" w14:textId="77777777" w:rsidTr="00125511">
        <w:tc>
          <w:tcPr>
            <w:tcW w:w="431" w:type="dxa"/>
            <w:tcBorders>
              <w:top w:val="single" w:sz="1" w:space="0" w:color="000000"/>
              <w:left w:val="single" w:sz="1" w:space="0" w:color="000000"/>
              <w:bottom w:val="single" w:sz="4" w:space="0" w:color="auto"/>
            </w:tcBorders>
            <w:shd w:val="clear" w:color="auto" w:fill="auto"/>
          </w:tcPr>
          <w:p w14:paraId="567D7E7B" w14:textId="77777777" w:rsidR="00C71045" w:rsidRPr="00057587" w:rsidRDefault="00C71045" w:rsidP="00BB4A9B">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 з/п</w:t>
            </w:r>
          </w:p>
        </w:tc>
        <w:tc>
          <w:tcPr>
            <w:tcW w:w="4552" w:type="dxa"/>
            <w:tcBorders>
              <w:top w:val="single" w:sz="1" w:space="0" w:color="000000"/>
              <w:left w:val="single" w:sz="1" w:space="0" w:color="000000"/>
              <w:bottom w:val="single" w:sz="1" w:space="0" w:color="000000"/>
            </w:tcBorders>
            <w:shd w:val="clear" w:color="auto" w:fill="auto"/>
          </w:tcPr>
          <w:p w14:paraId="276A18F1" w14:textId="77777777" w:rsidR="00C71045" w:rsidRPr="00057587" w:rsidRDefault="00C71045" w:rsidP="00BB4A9B">
            <w:pPr>
              <w:suppressLineNumbers/>
              <w:spacing w:line="100" w:lineRule="atLeast"/>
              <w:rPr>
                <w:rFonts w:ascii="Times New Roman" w:eastAsia="Times New Roman" w:hAnsi="Times New Roman"/>
                <w:b/>
                <w:bCs/>
                <w:lang w:eastAsia="ar-SA"/>
              </w:rPr>
            </w:pPr>
            <w:r w:rsidRPr="00057587">
              <w:rPr>
                <w:rFonts w:ascii="Times New Roman" w:eastAsia="Times New Roman" w:hAnsi="Times New Roman"/>
                <w:b/>
                <w:bCs/>
                <w:lang w:eastAsia="ar-SA"/>
              </w:rPr>
              <w:t xml:space="preserve">                             Найменування </w:t>
            </w:r>
          </w:p>
        </w:tc>
        <w:tc>
          <w:tcPr>
            <w:tcW w:w="1232" w:type="dxa"/>
            <w:tcBorders>
              <w:top w:val="single" w:sz="1" w:space="0" w:color="000000"/>
              <w:left w:val="single" w:sz="1" w:space="0" w:color="000000"/>
              <w:bottom w:val="single" w:sz="1" w:space="0" w:color="000000"/>
            </w:tcBorders>
            <w:shd w:val="clear" w:color="auto" w:fill="auto"/>
          </w:tcPr>
          <w:p w14:paraId="2C4B8A60" w14:textId="77777777" w:rsidR="00C71045" w:rsidRPr="00057587" w:rsidRDefault="00C71045" w:rsidP="00DD4858">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Одиниця виміру</w:t>
            </w:r>
          </w:p>
        </w:tc>
        <w:tc>
          <w:tcPr>
            <w:tcW w:w="1268" w:type="dxa"/>
            <w:tcBorders>
              <w:top w:val="single" w:sz="1" w:space="0" w:color="000000"/>
              <w:left w:val="single" w:sz="1" w:space="0" w:color="000000"/>
              <w:bottom w:val="single" w:sz="1" w:space="0" w:color="000000"/>
            </w:tcBorders>
            <w:shd w:val="clear" w:color="auto" w:fill="auto"/>
          </w:tcPr>
          <w:p w14:paraId="690860E2" w14:textId="77777777" w:rsidR="00C71045" w:rsidRPr="00057587" w:rsidRDefault="00C71045" w:rsidP="00DD4858">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Кількість</w:t>
            </w:r>
          </w:p>
        </w:tc>
        <w:tc>
          <w:tcPr>
            <w:tcW w:w="1305" w:type="dxa"/>
            <w:tcBorders>
              <w:top w:val="single" w:sz="1" w:space="0" w:color="000000"/>
              <w:left w:val="single" w:sz="1" w:space="0" w:color="000000"/>
              <w:bottom w:val="single" w:sz="1" w:space="0" w:color="000000"/>
            </w:tcBorders>
            <w:shd w:val="clear" w:color="auto" w:fill="auto"/>
          </w:tcPr>
          <w:p w14:paraId="0179C068" w14:textId="77777777" w:rsidR="00C71045" w:rsidRPr="00057587" w:rsidRDefault="00C71045" w:rsidP="00BB4A9B">
            <w:pPr>
              <w:spacing w:before="20" w:after="20" w:line="100" w:lineRule="atLeast"/>
              <w:ind w:firstLine="113"/>
              <w:jc w:val="center"/>
              <w:rPr>
                <w:rFonts w:ascii="Times New Roman" w:eastAsia="Times New Roman" w:hAnsi="Times New Roman"/>
                <w:b/>
                <w:bCs/>
                <w:lang w:eastAsia="ar-SA"/>
              </w:rPr>
            </w:pPr>
            <w:r w:rsidRPr="00057587">
              <w:rPr>
                <w:rFonts w:ascii="Times New Roman" w:eastAsia="Times New Roman" w:hAnsi="Times New Roman"/>
                <w:b/>
                <w:bCs/>
                <w:lang w:eastAsia="ar-SA"/>
              </w:rPr>
              <w:t>Ціна за одиницю, грн. без ПДВ</w:t>
            </w: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14:paraId="36D70463" w14:textId="77777777" w:rsidR="00C71045" w:rsidRPr="00057587" w:rsidRDefault="00C71045" w:rsidP="00BB4A9B">
            <w:pPr>
              <w:spacing w:before="20" w:after="20" w:line="100" w:lineRule="atLeast"/>
              <w:ind w:firstLine="227"/>
              <w:jc w:val="center"/>
              <w:rPr>
                <w:rFonts w:ascii="Times New Roman" w:eastAsia="Times New Roman" w:hAnsi="Times New Roman"/>
                <w:lang w:eastAsia="ar-SA"/>
              </w:rPr>
            </w:pPr>
            <w:r w:rsidRPr="00057587">
              <w:rPr>
                <w:rFonts w:ascii="Times New Roman" w:eastAsia="Times New Roman" w:hAnsi="Times New Roman"/>
                <w:b/>
                <w:bCs/>
                <w:lang w:eastAsia="ar-SA"/>
              </w:rPr>
              <w:t>Сума, грн.  без ПДВ</w:t>
            </w:r>
          </w:p>
        </w:tc>
      </w:tr>
      <w:tr w:rsidR="0035383E" w:rsidRPr="00057587" w14:paraId="68973863" w14:textId="77777777" w:rsidTr="00125511">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58DDB444" w14:textId="1540C114"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552" w:type="dxa"/>
            <w:tcBorders>
              <w:left w:val="single" w:sz="4" w:space="0" w:color="auto"/>
              <w:bottom w:val="single" w:sz="1" w:space="0" w:color="000000"/>
            </w:tcBorders>
            <w:shd w:val="clear" w:color="auto" w:fill="auto"/>
          </w:tcPr>
          <w:p w14:paraId="1D1DE5BE" w14:textId="46E883D4" w:rsidR="0035383E" w:rsidRPr="0035383E" w:rsidRDefault="0035383E" w:rsidP="00BB4A9B">
            <w:pPr>
              <w:shd w:val="clear" w:color="auto" w:fill="FFFFFF"/>
              <w:rPr>
                <w:rFonts w:ascii="Times New Roman" w:eastAsia="Times New Roman" w:hAnsi="Times New Roman" w:cs="Times New Roman"/>
                <w:lang w:eastAsia="ar-SA"/>
              </w:rPr>
            </w:pPr>
            <w:r w:rsidRPr="0035383E">
              <w:rPr>
                <w:rFonts w:ascii="Times New Roman" w:hAnsi="Times New Roman" w:cs="Times New Roman"/>
              </w:rPr>
              <w:t>Шестерня 2передачи втор вала . (</w:t>
            </w:r>
            <w:proofErr w:type="spellStart"/>
            <w:r w:rsidRPr="0035383E">
              <w:rPr>
                <w:rFonts w:ascii="Times New Roman" w:hAnsi="Times New Roman" w:cs="Times New Roman"/>
              </w:rPr>
              <w:t>вир-во</w:t>
            </w:r>
            <w:proofErr w:type="spellEnd"/>
            <w:r w:rsidRPr="0035383E">
              <w:rPr>
                <w:rFonts w:ascii="Times New Roman" w:hAnsi="Times New Roman" w:cs="Times New Roman"/>
              </w:rPr>
              <w:t xml:space="preserve"> ЯМЗ)</w:t>
            </w:r>
          </w:p>
        </w:tc>
        <w:tc>
          <w:tcPr>
            <w:tcW w:w="1232" w:type="dxa"/>
            <w:tcBorders>
              <w:left w:val="single" w:sz="1" w:space="0" w:color="000000"/>
              <w:bottom w:val="single" w:sz="1" w:space="0" w:color="000000"/>
            </w:tcBorders>
            <w:shd w:val="clear" w:color="auto" w:fill="auto"/>
          </w:tcPr>
          <w:p w14:paraId="1F035B1B" w14:textId="611628D1"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5ECACD4F" w14:textId="2A28BABC"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шт.</w:t>
            </w:r>
          </w:p>
        </w:tc>
        <w:tc>
          <w:tcPr>
            <w:tcW w:w="1305" w:type="dxa"/>
            <w:tcBorders>
              <w:left w:val="single" w:sz="1" w:space="0" w:color="000000"/>
              <w:bottom w:val="single" w:sz="1" w:space="0" w:color="000000"/>
            </w:tcBorders>
            <w:shd w:val="clear" w:color="auto" w:fill="auto"/>
          </w:tcPr>
          <w:p w14:paraId="253339E0" w14:textId="0AA44176"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3940089D" w14:textId="3C7C610F"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60B9FDA5" w14:textId="77777777" w:rsidTr="00125511">
        <w:trPr>
          <w:trHeight w:val="407"/>
        </w:trPr>
        <w:tc>
          <w:tcPr>
            <w:tcW w:w="431" w:type="dxa"/>
            <w:tcBorders>
              <w:top w:val="single" w:sz="4" w:space="0" w:color="auto"/>
              <w:left w:val="single" w:sz="1" w:space="0" w:color="000000"/>
              <w:bottom w:val="single" w:sz="1" w:space="0" w:color="000000"/>
            </w:tcBorders>
            <w:shd w:val="clear" w:color="auto" w:fill="auto"/>
          </w:tcPr>
          <w:p w14:paraId="0C5B2781" w14:textId="703BD13D"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552" w:type="dxa"/>
            <w:tcBorders>
              <w:left w:val="single" w:sz="1" w:space="0" w:color="000000"/>
              <w:bottom w:val="single" w:sz="1" w:space="0" w:color="000000"/>
            </w:tcBorders>
            <w:shd w:val="clear" w:color="auto" w:fill="auto"/>
          </w:tcPr>
          <w:p w14:paraId="4D1BBB5E" w14:textId="02AF0171" w:rsidR="0035383E" w:rsidRPr="0035383E" w:rsidRDefault="0035383E" w:rsidP="00BB4A9B">
            <w:pPr>
              <w:shd w:val="clear" w:color="auto" w:fill="FFFFFF"/>
              <w:rPr>
                <w:rFonts w:ascii="Times New Roman" w:eastAsia="Times New Roman" w:hAnsi="Times New Roman" w:cs="Times New Roman"/>
                <w:lang w:eastAsia="ar-SA"/>
              </w:rPr>
            </w:pPr>
            <w:r w:rsidRPr="0035383E">
              <w:rPr>
                <w:rFonts w:ascii="Times New Roman" w:hAnsi="Times New Roman" w:cs="Times New Roman"/>
              </w:rPr>
              <w:t>Муфта включення з/х КПП ЯМЗ-239 (</w:t>
            </w:r>
            <w:proofErr w:type="spellStart"/>
            <w:r w:rsidRPr="0035383E">
              <w:rPr>
                <w:rFonts w:ascii="Times New Roman" w:hAnsi="Times New Roman" w:cs="Times New Roman"/>
              </w:rPr>
              <w:t>вир-во</w:t>
            </w:r>
            <w:proofErr w:type="spellEnd"/>
            <w:r w:rsidRPr="0035383E">
              <w:rPr>
                <w:rFonts w:ascii="Times New Roman" w:hAnsi="Times New Roman" w:cs="Times New Roman"/>
              </w:rPr>
              <w:t xml:space="preserve"> ЯМЗ)</w:t>
            </w:r>
          </w:p>
        </w:tc>
        <w:tc>
          <w:tcPr>
            <w:tcW w:w="1232" w:type="dxa"/>
            <w:tcBorders>
              <w:left w:val="single" w:sz="1" w:space="0" w:color="000000"/>
              <w:bottom w:val="single" w:sz="1" w:space="0" w:color="000000"/>
            </w:tcBorders>
            <w:shd w:val="clear" w:color="auto" w:fill="auto"/>
          </w:tcPr>
          <w:p w14:paraId="3BEFD865" w14:textId="0ED6EADA"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7B4D6CF6" w14:textId="65FC5369"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645A0423" w14:textId="174FF160"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C5DACC5" w14:textId="5A700A82"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710BBA70" w14:textId="77777777" w:rsidTr="00BB4A9B">
        <w:trPr>
          <w:trHeight w:val="407"/>
        </w:trPr>
        <w:tc>
          <w:tcPr>
            <w:tcW w:w="431" w:type="dxa"/>
            <w:tcBorders>
              <w:left w:val="single" w:sz="1" w:space="0" w:color="000000"/>
              <w:bottom w:val="single" w:sz="1" w:space="0" w:color="000000"/>
            </w:tcBorders>
            <w:shd w:val="clear" w:color="auto" w:fill="auto"/>
          </w:tcPr>
          <w:p w14:paraId="5A449B5A" w14:textId="41D6FB1C"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552" w:type="dxa"/>
            <w:tcBorders>
              <w:left w:val="single" w:sz="1" w:space="0" w:color="000000"/>
              <w:bottom w:val="single" w:sz="1" w:space="0" w:color="000000"/>
            </w:tcBorders>
            <w:shd w:val="clear" w:color="auto" w:fill="auto"/>
          </w:tcPr>
          <w:p w14:paraId="072AF14D" w14:textId="34130781" w:rsidR="0035383E" w:rsidRPr="0035383E" w:rsidRDefault="0035383E" w:rsidP="00BB4A9B">
            <w:pPr>
              <w:shd w:val="clear" w:color="auto" w:fill="FFFFFF"/>
              <w:rPr>
                <w:rFonts w:ascii="Times New Roman" w:eastAsia="Times New Roman" w:hAnsi="Times New Roman" w:cs="Times New Roman"/>
                <w:color w:val="000000"/>
                <w:shd w:val="clear" w:color="auto" w:fill="FFFFFF"/>
              </w:rPr>
            </w:pPr>
            <w:r w:rsidRPr="0035383E">
              <w:rPr>
                <w:rFonts w:ascii="Times New Roman" w:hAnsi="Times New Roman" w:cs="Times New Roman"/>
              </w:rPr>
              <w:t xml:space="preserve">Прокладки КПП </w:t>
            </w:r>
            <w:proofErr w:type="spellStart"/>
            <w:r w:rsidRPr="0035383E">
              <w:rPr>
                <w:rFonts w:ascii="Times New Roman" w:hAnsi="Times New Roman" w:cs="Times New Roman"/>
              </w:rPr>
              <w:t>к-кт</w:t>
            </w:r>
            <w:proofErr w:type="spellEnd"/>
            <w:r w:rsidRPr="0035383E">
              <w:rPr>
                <w:rFonts w:ascii="Times New Roman" w:hAnsi="Times New Roman" w:cs="Times New Roman"/>
              </w:rPr>
              <w:t xml:space="preserve"> ЯМЗ-239</w:t>
            </w:r>
          </w:p>
        </w:tc>
        <w:tc>
          <w:tcPr>
            <w:tcW w:w="1232" w:type="dxa"/>
            <w:tcBorders>
              <w:left w:val="single" w:sz="1" w:space="0" w:color="000000"/>
              <w:bottom w:val="single" w:sz="1" w:space="0" w:color="000000"/>
            </w:tcBorders>
            <w:shd w:val="clear" w:color="auto" w:fill="auto"/>
          </w:tcPr>
          <w:p w14:paraId="1577BE3D" w14:textId="5913B535" w:rsidR="0035383E" w:rsidRPr="0035383E" w:rsidRDefault="0035383E" w:rsidP="00DD4858">
            <w:pPr>
              <w:jc w:val="center"/>
              <w:rPr>
                <w:rFonts w:ascii="Times New Roman" w:hAnsi="Times New Roman" w:cs="Times New Roman"/>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2DC9E488" w14:textId="641B87D2"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комп</w:t>
            </w:r>
            <w:proofErr w:type="spellEnd"/>
            <w:r w:rsidRPr="0035383E">
              <w:rPr>
                <w:rFonts w:ascii="Times New Roman" w:hAnsi="Times New Roman" w:cs="Times New Roman"/>
              </w:rPr>
              <w:t>.</w:t>
            </w:r>
          </w:p>
        </w:tc>
        <w:tc>
          <w:tcPr>
            <w:tcW w:w="1305" w:type="dxa"/>
            <w:tcBorders>
              <w:left w:val="single" w:sz="1" w:space="0" w:color="000000"/>
              <w:bottom w:val="single" w:sz="1" w:space="0" w:color="000000"/>
            </w:tcBorders>
            <w:shd w:val="clear" w:color="auto" w:fill="auto"/>
          </w:tcPr>
          <w:p w14:paraId="3550FBFD" w14:textId="1ACCA689"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7EDFF6CB" w14:textId="70EBA2AC"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66980E74" w14:textId="77777777" w:rsidTr="00BB4A9B">
        <w:trPr>
          <w:trHeight w:val="407"/>
        </w:trPr>
        <w:tc>
          <w:tcPr>
            <w:tcW w:w="431" w:type="dxa"/>
            <w:tcBorders>
              <w:left w:val="single" w:sz="1" w:space="0" w:color="000000"/>
              <w:bottom w:val="single" w:sz="1" w:space="0" w:color="000000"/>
            </w:tcBorders>
            <w:shd w:val="clear" w:color="auto" w:fill="auto"/>
          </w:tcPr>
          <w:p w14:paraId="69FC3BB8" w14:textId="6F6C3504"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552" w:type="dxa"/>
            <w:tcBorders>
              <w:left w:val="single" w:sz="1" w:space="0" w:color="000000"/>
              <w:bottom w:val="single" w:sz="1" w:space="0" w:color="000000"/>
            </w:tcBorders>
            <w:shd w:val="clear" w:color="auto" w:fill="auto"/>
          </w:tcPr>
          <w:p w14:paraId="6DC50B3E" w14:textId="2BF3DC83" w:rsidR="0035383E" w:rsidRPr="0035383E" w:rsidRDefault="0035383E" w:rsidP="00BB4A9B">
            <w:pPr>
              <w:shd w:val="clear" w:color="auto" w:fill="FFFFFF"/>
              <w:rPr>
                <w:rFonts w:ascii="Times New Roman" w:eastAsia="Times New Roman" w:hAnsi="Times New Roman" w:cs="Times New Roman"/>
                <w:color w:val="000000"/>
                <w:shd w:val="clear" w:color="auto" w:fill="FFFFFF"/>
              </w:rPr>
            </w:pPr>
            <w:r w:rsidRPr="0035383E">
              <w:rPr>
                <w:rFonts w:ascii="Times New Roman" w:hAnsi="Times New Roman" w:cs="Times New Roman"/>
              </w:rPr>
              <w:t>Синхронізатор ЯМЗ 336,239 2-3 пров. (</w:t>
            </w:r>
            <w:proofErr w:type="spellStart"/>
            <w:r w:rsidRPr="0035383E">
              <w:rPr>
                <w:rFonts w:ascii="Times New Roman" w:hAnsi="Times New Roman" w:cs="Times New Roman"/>
              </w:rPr>
              <w:t>вир-во</w:t>
            </w:r>
            <w:proofErr w:type="spellEnd"/>
            <w:r w:rsidRPr="0035383E">
              <w:rPr>
                <w:rFonts w:ascii="Times New Roman" w:hAnsi="Times New Roman" w:cs="Times New Roman"/>
              </w:rPr>
              <w:t xml:space="preserve"> ЯМЗ)</w:t>
            </w:r>
          </w:p>
        </w:tc>
        <w:tc>
          <w:tcPr>
            <w:tcW w:w="1232" w:type="dxa"/>
            <w:tcBorders>
              <w:left w:val="single" w:sz="1" w:space="0" w:color="000000"/>
              <w:bottom w:val="single" w:sz="1" w:space="0" w:color="000000"/>
            </w:tcBorders>
            <w:shd w:val="clear" w:color="auto" w:fill="auto"/>
          </w:tcPr>
          <w:p w14:paraId="3B4D3798" w14:textId="455F6242" w:rsidR="0035383E" w:rsidRPr="0035383E" w:rsidRDefault="0035383E" w:rsidP="00DD4858">
            <w:pPr>
              <w:jc w:val="center"/>
              <w:rPr>
                <w:rFonts w:ascii="Times New Roman" w:hAnsi="Times New Roman" w:cs="Times New Roman"/>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1C5A959E" w14:textId="7749618E"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шт.</w:t>
            </w:r>
          </w:p>
        </w:tc>
        <w:tc>
          <w:tcPr>
            <w:tcW w:w="1305" w:type="dxa"/>
            <w:tcBorders>
              <w:left w:val="single" w:sz="1" w:space="0" w:color="000000"/>
              <w:bottom w:val="single" w:sz="1" w:space="0" w:color="000000"/>
            </w:tcBorders>
            <w:shd w:val="clear" w:color="auto" w:fill="auto"/>
          </w:tcPr>
          <w:p w14:paraId="5A2A883E" w14:textId="5FE7CA67"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2CB9950E" w14:textId="381D8799"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7266BD3B" w14:textId="77777777" w:rsidTr="00BB4A9B">
        <w:trPr>
          <w:trHeight w:val="407"/>
        </w:trPr>
        <w:tc>
          <w:tcPr>
            <w:tcW w:w="431" w:type="dxa"/>
            <w:tcBorders>
              <w:left w:val="single" w:sz="1" w:space="0" w:color="000000"/>
              <w:bottom w:val="single" w:sz="1" w:space="0" w:color="000000"/>
            </w:tcBorders>
            <w:shd w:val="clear" w:color="auto" w:fill="auto"/>
          </w:tcPr>
          <w:p w14:paraId="726F6635" w14:textId="253ABE1C"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552" w:type="dxa"/>
            <w:tcBorders>
              <w:left w:val="single" w:sz="1" w:space="0" w:color="000000"/>
              <w:bottom w:val="single" w:sz="1" w:space="0" w:color="000000"/>
            </w:tcBorders>
            <w:shd w:val="clear" w:color="auto" w:fill="auto"/>
          </w:tcPr>
          <w:p w14:paraId="3E4AE86D" w14:textId="513AF50B" w:rsidR="0035383E" w:rsidRPr="0035383E" w:rsidRDefault="0035383E" w:rsidP="00BB4A9B">
            <w:pPr>
              <w:shd w:val="clear" w:color="auto" w:fill="FFFFFF"/>
              <w:rPr>
                <w:rFonts w:ascii="Times New Roman" w:eastAsia="Times New Roman" w:hAnsi="Times New Roman" w:cs="Times New Roman"/>
                <w:lang w:eastAsia="ar-SA"/>
              </w:rPr>
            </w:pPr>
            <w:r w:rsidRPr="0035383E">
              <w:rPr>
                <w:rFonts w:ascii="Times New Roman" w:hAnsi="Times New Roman" w:cs="Times New Roman"/>
              </w:rPr>
              <w:t>Підшипник ЗКК 95х103х50Д</w:t>
            </w:r>
          </w:p>
        </w:tc>
        <w:tc>
          <w:tcPr>
            <w:tcW w:w="1232" w:type="dxa"/>
            <w:tcBorders>
              <w:left w:val="single" w:sz="1" w:space="0" w:color="000000"/>
              <w:bottom w:val="single" w:sz="1" w:space="0" w:color="000000"/>
            </w:tcBorders>
            <w:shd w:val="clear" w:color="auto" w:fill="auto"/>
          </w:tcPr>
          <w:p w14:paraId="5AC38440" w14:textId="5DD7754B"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19B55F3F" w14:textId="2DBBB755"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5E13BF1D" w14:textId="4C583D5F"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3697A376" w14:textId="5A4CB8BE"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7A722E14" w14:textId="77777777" w:rsidTr="00BB4A9B">
        <w:trPr>
          <w:trHeight w:val="407"/>
        </w:trPr>
        <w:tc>
          <w:tcPr>
            <w:tcW w:w="431" w:type="dxa"/>
            <w:tcBorders>
              <w:left w:val="single" w:sz="1" w:space="0" w:color="000000"/>
              <w:bottom w:val="single" w:sz="1" w:space="0" w:color="000000"/>
            </w:tcBorders>
            <w:shd w:val="clear" w:color="auto" w:fill="auto"/>
          </w:tcPr>
          <w:p w14:paraId="6A7678B1" w14:textId="599C0220" w:rsidR="0035383E" w:rsidRPr="00057587"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552" w:type="dxa"/>
            <w:tcBorders>
              <w:left w:val="single" w:sz="1" w:space="0" w:color="000000"/>
              <w:bottom w:val="single" w:sz="1" w:space="0" w:color="000000"/>
            </w:tcBorders>
            <w:shd w:val="clear" w:color="auto" w:fill="auto"/>
          </w:tcPr>
          <w:p w14:paraId="694FEB50" w14:textId="0B190896" w:rsidR="0035383E" w:rsidRPr="0035383E" w:rsidRDefault="0035383E" w:rsidP="003A1770">
            <w:pPr>
              <w:shd w:val="clear" w:color="auto" w:fill="FFFFFF"/>
              <w:rPr>
                <w:rFonts w:ascii="Times New Roman" w:eastAsia="Times New Roman" w:hAnsi="Times New Roman" w:cs="Times New Roman"/>
                <w:color w:val="000000"/>
                <w:shd w:val="clear" w:color="auto" w:fill="FFFFFF"/>
              </w:rPr>
            </w:pPr>
            <w:r w:rsidRPr="0035383E">
              <w:rPr>
                <w:rFonts w:ascii="Times New Roman" w:hAnsi="Times New Roman" w:cs="Times New Roman"/>
              </w:rPr>
              <w:t>Підшипник 592708 КПП  МАЗ, КРАЗ</w:t>
            </w:r>
          </w:p>
        </w:tc>
        <w:tc>
          <w:tcPr>
            <w:tcW w:w="1232" w:type="dxa"/>
            <w:tcBorders>
              <w:left w:val="single" w:sz="1" w:space="0" w:color="000000"/>
              <w:bottom w:val="single" w:sz="1" w:space="0" w:color="000000"/>
            </w:tcBorders>
            <w:shd w:val="clear" w:color="auto" w:fill="auto"/>
          </w:tcPr>
          <w:p w14:paraId="3A034B2F" w14:textId="5A6B2387"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2B680BDD" w14:textId="5B3EE55B"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519BE331" w14:textId="10868864"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467BAB2" w14:textId="70373203"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36FE0BA3" w14:textId="77777777" w:rsidTr="00BB4A9B">
        <w:trPr>
          <w:trHeight w:val="407"/>
        </w:trPr>
        <w:tc>
          <w:tcPr>
            <w:tcW w:w="431" w:type="dxa"/>
            <w:tcBorders>
              <w:left w:val="single" w:sz="1" w:space="0" w:color="000000"/>
              <w:bottom w:val="single" w:sz="1" w:space="0" w:color="000000"/>
            </w:tcBorders>
            <w:shd w:val="clear" w:color="auto" w:fill="auto"/>
          </w:tcPr>
          <w:p w14:paraId="095EB94B" w14:textId="17983769"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552" w:type="dxa"/>
            <w:tcBorders>
              <w:left w:val="single" w:sz="1" w:space="0" w:color="000000"/>
              <w:bottom w:val="single" w:sz="1" w:space="0" w:color="000000"/>
            </w:tcBorders>
            <w:shd w:val="clear" w:color="auto" w:fill="auto"/>
          </w:tcPr>
          <w:p w14:paraId="51BF7842" w14:textId="32504BF5" w:rsidR="0035383E" w:rsidRPr="0035383E" w:rsidRDefault="0035383E" w:rsidP="00BB4A9B">
            <w:pPr>
              <w:rPr>
                <w:rFonts w:ascii="Times New Roman" w:hAnsi="Times New Roman" w:cs="Times New Roman"/>
              </w:rPr>
            </w:pPr>
            <w:r w:rsidRPr="0035383E">
              <w:rPr>
                <w:rFonts w:ascii="Times New Roman" w:hAnsi="Times New Roman" w:cs="Times New Roman"/>
              </w:rPr>
              <w:t>Підшипник 50411 (6411N)</w:t>
            </w:r>
          </w:p>
        </w:tc>
        <w:tc>
          <w:tcPr>
            <w:tcW w:w="1232" w:type="dxa"/>
            <w:tcBorders>
              <w:left w:val="single" w:sz="1" w:space="0" w:color="000000"/>
              <w:bottom w:val="single" w:sz="1" w:space="0" w:color="000000"/>
            </w:tcBorders>
            <w:shd w:val="clear" w:color="auto" w:fill="auto"/>
          </w:tcPr>
          <w:p w14:paraId="39755511" w14:textId="4D7EB9AA"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654D45E4" w14:textId="11A5896D"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607F1810" w14:textId="54DE0444"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06CB0EA9" w14:textId="142B1C01"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20894DE9" w14:textId="77777777" w:rsidTr="00BB4A9B">
        <w:trPr>
          <w:trHeight w:val="407"/>
        </w:trPr>
        <w:tc>
          <w:tcPr>
            <w:tcW w:w="431" w:type="dxa"/>
            <w:tcBorders>
              <w:left w:val="single" w:sz="1" w:space="0" w:color="000000"/>
              <w:bottom w:val="single" w:sz="1" w:space="0" w:color="000000"/>
            </w:tcBorders>
            <w:shd w:val="clear" w:color="auto" w:fill="auto"/>
          </w:tcPr>
          <w:p w14:paraId="4B11466E" w14:textId="459282AC"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552" w:type="dxa"/>
            <w:tcBorders>
              <w:left w:val="single" w:sz="1" w:space="0" w:color="000000"/>
              <w:bottom w:val="single" w:sz="1" w:space="0" w:color="000000"/>
            </w:tcBorders>
            <w:shd w:val="clear" w:color="auto" w:fill="auto"/>
          </w:tcPr>
          <w:p w14:paraId="38EEF552" w14:textId="6782E0D1" w:rsidR="0035383E" w:rsidRPr="0035383E" w:rsidRDefault="0035383E" w:rsidP="00BB4A9B">
            <w:pPr>
              <w:rPr>
                <w:rFonts w:ascii="Times New Roman" w:hAnsi="Times New Roman" w:cs="Times New Roman"/>
              </w:rPr>
            </w:pPr>
            <w:r w:rsidRPr="0035383E">
              <w:rPr>
                <w:rFonts w:ascii="Times New Roman" w:hAnsi="Times New Roman" w:cs="Times New Roman"/>
              </w:rPr>
              <w:t>Підшипник 6-7608 А (32308)</w:t>
            </w:r>
          </w:p>
        </w:tc>
        <w:tc>
          <w:tcPr>
            <w:tcW w:w="1232" w:type="dxa"/>
            <w:tcBorders>
              <w:left w:val="single" w:sz="1" w:space="0" w:color="000000"/>
              <w:bottom w:val="single" w:sz="1" w:space="0" w:color="000000"/>
            </w:tcBorders>
            <w:shd w:val="clear" w:color="auto" w:fill="auto"/>
          </w:tcPr>
          <w:p w14:paraId="42461B0A" w14:textId="22F7A3AB"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168816B7" w14:textId="114EA6A0"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7DDC3A47" w14:textId="65192DFA"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04B4A0CB" w14:textId="64567D7E"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22B9D8EC" w14:textId="77777777" w:rsidTr="00BB4A9B">
        <w:trPr>
          <w:trHeight w:val="407"/>
        </w:trPr>
        <w:tc>
          <w:tcPr>
            <w:tcW w:w="431" w:type="dxa"/>
            <w:tcBorders>
              <w:left w:val="single" w:sz="1" w:space="0" w:color="000000"/>
              <w:bottom w:val="single" w:sz="1" w:space="0" w:color="000000"/>
            </w:tcBorders>
            <w:shd w:val="clear" w:color="auto" w:fill="auto"/>
          </w:tcPr>
          <w:p w14:paraId="4E7EA608" w14:textId="20ABDDEC"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552" w:type="dxa"/>
            <w:tcBorders>
              <w:left w:val="single" w:sz="1" w:space="0" w:color="000000"/>
              <w:bottom w:val="single" w:sz="1" w:space="0" w:color="000000"/>
            </w:tcBorders>
            <w:shd w:val="clear" w:color="auto" w:fill="auto"/>
          </w:tcPr>
          <w:p w14:paraId="00A86776" w14:textId="4295A46C" w:rsidR="0035383E" w:rsidRPr="0035383E" w:rsidRDefault="0035383E" w:rsidP="00BB4A9B">
            <w:pPr>
              <w:rPr>
                <w:rFonts w:ascii="Times New Roman" w:hAnsi="Times New Roman" w:cs="Times New Roman"/>
              </w:rPr>
            </w:pPr>
            <w:r w:rsidRPr="0035383E">
              <w:rPr>
                <w:rFonts w:ascii="Times New Roman" w:hAnsi="Times New Roman" w:cs="Times New Roman"/>
              </w:rPr>
              <w:t xml:space="preserve">Кільце зубчате </w:t>
            </w:r>
            <w:proofErr w:type="spellStart"/>
            <w:r w:rsidRPr="0035383E">
              <w:rPr>
                <w:rFonts w:ascii="Times New Roman" w:hAnsi="Times New Roman" w:cs="Times New Roman"/>
              </w:rPr>
              <w:t>сінхронізатора</w:t>
            </w:r>
            <w:proofErr w:type="spellEnd"/>
            <w:r w:rsidRPr="0035383E">
              <w:rPr>
                <w:rFonts w:ascii="Times New Roman" w:hAnsi="Times New Roman" w:cs="Times New Roman"/>
              </w:rPr>
              <w:t xml:space="preserve"> КПП-239 </w:t>
            </w:r>
          </w:p>
        </w:tc>
        <w:tc>
          <w:tcPr>
            <w:tcW w:w="1232" w:type="dxa"/>
            <w:tcBorders>
              <w:left w:val="single" w:sz="1" w:space="0" w:color="000000"/>
              <w:bottom w:val="single" w:sz="1" w:space="0" w:color="000000"/>
            </w:tcBorders>
            <w:shd w:val="clear" w:color="auto" w:fill="auto"/>
          </w:tcPr>
          <w:p w14:paraId="5795BF8E" w14:textId="01D1A89E"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26E29271" w14:textId="633E5FA8"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5D18AE8C" w14:textId="011EE97B"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6ED253A" w14:textId="1205BC8B"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0CD06297" w14:textId="77777777" w:rsidTr="00BB4A9B">
        <w:trPr>
          <w:trHeight w:val="407"/>
        </w:trPr>
        <w:tc>
          <w:tcPr>
            <w:tcW w:w="431" w:type="dxa"/>
            <w:tcBorders>
              <w:left w:val="single" w:sz="1" w:space="0" w:color="000000"/>
              <w:bottom w:val="single" w:sz="1" w:space="0" w:color="000000"/>
            </w:tcBorders>
            <w:shd w:val="clear" w:color="auto" w:fill="auto"/>
          </w:tcPr>
          <w:p w14:paraId="4EC387B6" w14:textId="7C6D6D9D"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552" w:type="dxa"/>
            <w:tcBorders>
              <w:left w:val="single" w:sz="1" w:space="0" w:color="000000"/>
              <w:bottom w:val="single" w:sz="1" w:space="0" w:color="000000"/>
            </w:tcBorders>
            <w:shd w:val="clear" w:color="auto" w:fill="auto"/>
          </w:tcPr>
          <w:p w14:paraId="5971E075" w14:textId="51F10DDA" w:rsidR="0035383E" w:rsidRPr="0035383E" w:rsidRDefault="00394289" w:rsidP="00BB4A9B">
            <w:pPr>
              <w:rPr>
                <w:rFonts w:ascii="Times New Roman" w:hAnsi="Times New Roman" w:cs="Times New Roman"/>
              </w:rPr>
            </w:pPr>
            <w:r>
              <w:rPr>
                <w:rFonts w:ascii="Times New Roman" w:hAnsi="Times New Roman" w:cs="Times New Roman"/>
              </w:rPr>
              <w:t>Мастило</w:t>
            </w:r>
            <w:r w:rsidR="0035383E" w:rsidRPr="0035383E">
              <w:rPr>
                <w:rFonts w:ascii="Times New Roman" w:hAnsi="Times New Roman" w:cs="Times New Roman"/>
              </w:rPr>
              <w:t xml:space="preserve"> </w:t>
            </w:r>
            <w:proofErr w:type="spellStart"/>
            <w:r w:rsidR="0035383E" w:rsidRPr="0035383E">
              <w:rPr>
                <w:rFonts w:ascii="Times New Roman" w:hAnsi="Times New Roman" w:cs="Times New Roman"/>
              </w:rPr>
              <w:t>трансміс</w:t>
            </w:r>
            <w:proofErr w:type="spellEnd"/>
            <w:r w:rsidR="0035383E" w:rsidRPr="0035383E">
              <w:rPr>
                <w:rFonts w:ascii="Times New Roman" w:hAnsi="Times New Roman" w:cs="Times New Roman"/>
              </w:rPr>
              <w:t>. 80W90  GL-4/GL-5 18л</w:t>
            </w:r>
          </w:p>
        </w:tc>
        <w:tc>
          <w:tcPr>
            <w:tcW w:w="1232" w:type="dxa"/>
            <w:tcBorders>
              <w:left w:val="single" w:sz="1" w:space="0" w:color="000000"/>
              <w:bottom w:val="single" w:sz="1" w:space="0" w:color="000000"/>
            </w:tcBorders>
            <w:shd w:val="clear" w:color="auto" w:fill="auto"/>
          </w:tcPr>
          <w:p w14:paraId="00BCD59B" w14:textId="5DA66F90"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675B3A67" w14:textId="5512DEE6"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31DC69DF" w14:textId="1E3F8700"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FD656E4" w14:textId="19EFC404"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6D5E0CC3" w14:textId="77777777" w:rsidTr="00BB4A9B">
        <w:trPr>
          <w:trHeight w:val="407"/>
        </w:trPr>
        <w:tc>
          <w:tcPr>
            <w:tcW w:w="431" w:type="dxa"/>
            <w:tcBorders>
              <w:left w:val="single" w:sz="1" w:space="0" w:color="000000"/>
              <w:bottom w:val="single" w:sz="1" w:space="0" w:color="000000"/>
            </w:tcBorders>
            <w:shd w:val="clear" w:color="auto" w:fill="auto"/>
          </w:tcPr>
          <w:p w14:paraId="3162F4C7" w14:textId="0D1319CC"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552" w:type="dxa"/>
            <w:tcBorders>
              <w:left w:val="single" w:sz="1" w:space="0" w:color="000000"/>
              <w:bottom w:val="single" w:sz="1" w:space="0" w:color="000000"/>
            </w:tcBorders>
            <w:shd w:val="clear" w:color="auto" w:fill="auto"/>
          </w:tcPr>
          <w:p w14:paraId="2C890136" w14:textId="4AEED9DC" w:rsidR="0035383E" w:rsidRPr="0035383E" w:rsidRDefault="0035383E" w:rsidP="00BB4A9B">
            <w:pPr>
              <w:rPr>
                <w:rFonts w:ascii="Times New Roman" w:hAnsi="Times New Roman" w:cs="Times New Roman"/>
              </w:rPr>
            </w:pPr>
            <w:r w:rsidRPr="0035383E">
              <w:rPr>
                <w:rFonts w:ascii="Times New Roman" w:hAnsi="Times New Roman" w:cs="Times New Roman"/>
              </w:rPr>
              <w:t>Повітророзподільник КПП МАЗ 239</w:t>
            </w:r>
          </w:p>
        </w:tc>
        <w:tc>
          <w:tcPr>
            <w:tcW w:w="1232" w:type="dxa"/>
            <w:tcBorders>
              <w:left w:val="single" w:sz="1" w:space="0" w:color="000000"/>
              <w:bottom w:val="single" w:sz="1" w:space="0" w:color="000000"/>
            </w:tcBorders>
            <w:shd w:val="clear" w:color="auto" w:fill="auto"/>
          </w:tcPr>
          <w:p w14:paraId="1F003CB3" w14:textId="4828AE07" w:rsidR="0035383E" w:rsidRPr="0035383E" w:rsidRDefault="0035383E" w:rsidP="00DD4858">
            <w:pPr>
              <w:jc w:val="center"/>
              <w:rPr>
                <w:rFonts w:ascii="Times New Roman" w:hAnsi="Times New Roman" w:cs="Times New Roman"/>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67256ED3" w14:textId="5BA92BF7"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22197FA7" w14:textId="35733B09"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4742EBD4" w14:textId="062ADD2A"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3ACC2177" w14:textId="77777777" w:rsidTr="00BB4A9B">
        <w:trPr>
          <w:trHeight w:val="407"/>
        </w:trPr>
        <w:tc>
          <w:tcPr>
            <w:tcW w:w="431" w:type="dxa"/>
            <w:tcBorders>
              <w:left w:val="single" w:sz="1" w:space="0" w:color="000000"/>
              <w:bottom w:val="single" w:sz="1" w:space="0" w:color="000000"/>
            </w:tcBorders>
            <w:shd w:val="clear" w:color="auto" w:fill="auto"/>
          </w:tcPr>
          <w:p w14:paraId="4C1C927F" w14:textId="3647DDB8"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552" w:type="dxa"/>
            <w:tcBorders>
              <w:left w:val="single" w:sz="1" w:space="0" w:color="000000"/>
              <w:bottom w:val="single" w:sz="1" w:space="0" w:color="000000"/>
            </w:tcBorders>
            <w:shd w:val="clear" w:color="auto" w:fill="auto"/>
          </w:tcPr>
          <w:p w14:paraId="772C8118" w14:textId="696E83B0" w:rsidR="0035383E" w:rsidRPr="0035383E" w:rsidRDefault="0035383E" w:rsidP="00BB4A9B">
            <w:pPr>
              <w:rPr>
                <w:rFonts w:ascii="Times New Roman" w:hAnsi="Times New Roman" w:cs="Times New Roman"/>
              </w:rPr>
            </w:pPr>
            <w:r w:rsidRPr="0035383E">
              <w:rPr>
                <w:rFonts w:ascii="Times New Roman" w:hAnsi="Times New Roman" w:cs="Times New Roman"/>
              </w:rPr>
              <w:t xml:space="preserve">Насос масляний КПП ЯМЗ 239, 336 </w:t>
            </w:r>
          </w:p>
        </w:tc>
        <w:tc>
          <w:tcPr>
            <w:tcW w:w="1232" w:type="dxa"/>
            <w:tcBorders>
              <w:left w:val="single" w:sz="1" w:space="0" w:color="000000"/>
              <w:bottom w:val="single" w:sz="1" w:space="0" w:color="000000"/>
            </w:tcBorders>
            <w:shd w:val="clear" w:color="auto" w:fill="auto"/>
          </w:tcPr>
          <w:p w14:paraId="01617FD1" w14:textId="4FBEE575" w:rsidR="0035383E" w:rsidRPr="0035383E" w:rsidRDefault="0035383E" w:rsidP="00DD4858">
            <w:pPr>
              <w:jc w:val="center"/>
              <w:rPr>
                <w:rFonts w:ascii="Times New Roman" w:hAnsi="Times New Roman" w:cs="Times New Roman"/>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14711F6A" w14:textId="69759045"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шт.</w:t>
            </w:r>
          </w:p>
        </w:tc>
        <w:tc>
          <w:tcPr>
            <w:tcW w:w="1305" w:type="dxa"/>
            <w:tcBorders>
              <w:left w:val="single" w:sz="1" w:space="0" w:color="000000"/>
              <w:bottom w:val="single" w:sz="1" w:space="0" w:color="000000"/>
            </w:tcBorders>
            <w:shd w:val="clear" w:color="auto" w:fill="auto"/>
          </w:tcPr>
          <w:p w14:paraId="52CED89C" w14:textId="16F28F0E"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458B95D" w14:textId="20AC8EE4"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220E7D4B" w14:textId="77777777" w:rsidTr="00BB4A9B">
        <w:trPr>
          <w:trHeight w:val="407"/>
        </w:trPr>
        <w:tc>
          <w:tcPr>
            <w:tcW w:w="431" w:type="dxa"/>
            <w:tcBorders>
              <w:left w:val="single" w:sz="1" w:space="0" w:color="000000"/>
              <w:bottom w:val="single" w:sz="1" w:space="0" w:color="000000"/>
            </w:tcBorders>
            <w:shd w:val="clear" w:color="auto" w:fill="auto"/>
          </w:tcPr>
          <w:p w14:paraId="442CB5A9" w14:textId="04F5D478"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552" w:type="dxa"/>
            <w:tcBorders>
              <w:left w:val="single" w:sz="1" w:space="0" w:color="000000"/>
              <w:bottom w:val="single" w:sz="1" w:space="0" w:color="000000"/>
            </w:tcBorders>
            <w:shd w:val="clear" w:color="auto" w:fill="auto"/>
          </w:tcPr>
          <w:p w14:paraId="3693E303" w14:textId="4AE50401" w:rsidR="0035383E" w:rsidRPr="0035383E" w:rsidRDefault="0035383E" w:rsidP="00BB4A9B">
            <w:pPr>
              <w:rPr>
                <w:rFonts w:ascii="Times New Roman" w:hAnsi="Times New Roman" w:cs="Times New Roman"/>
              </w:rPr>
            </w:pPr>
            <w:r w:rsidRPr="0035383E">
              <w:rPr>
                <w:rFonts w:ascii="Times New Roman" w:hAnsi="Times New Roman" w:cs="Times New Roman"/>
              </w:rPr>
              <w:t xml:space="preserve">Манжета </w:t>
            </w:r>
            <w:proofErr w:type="spellStart"/>
            <w:r w:rsidRPr="0035383E">
              <w:rPr>
                <w:rFonts w:ascii="Times New Roman" w:hAnsi="Times New Roman" w:cs="Times New Roman"/>
              </w:rPr>
              <w:t>перв</w:t>
            </w:r>
            <w:proofErr w:type="spellEnd"/>
            <w:r w:rsidRPr="0035383E">
              <w:rPr>
                <w:rFonts w:ascii="Times New Roman" w:hAnsi="Times New Roman" w:cs="Times New Roman"/>
              </w:rPr>
              <w:t xml:space="preserve">. вала МАЗ 52*72*10 </w:t>
            </w:r>
          </w:p>
        </w:tc>
        <w:tc>
          <w:tcPr>
            <w:tcW w:w="1232" w:type="dxa"/>
            <w:tcBorders>
              <w:left w:val="single" w:sz="1" w:space="0" w:color="000000"/>
              <w:bottom w:val="single" w:sz="1" w:space="0" w:color="000000"/>
            </w:tcBorders>
            <w:shd w:val="clear" w:color="auto" w:fill="auto"/>
          </w:tcPr>
          <w:p w14:paraId="6278C1E8" w14:textId="4ED7837D"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4DB3CDA1" w14:textId="3CDC262E" w:rsidR="0035383E" w:rsidRPr="0035383E" w:rsidRDefault="0035383E" w:rsidP="00DD4858">
            <w:pPr>
              <w:suppressLineNumbers/>
              <w:spacing w:line="100" w:lineRule="atLeast"/>
              <w:jc w:val="center"/>
              <w:rPr>
                <w:rFonts w:ascii="Times New Roman" w:eastAsia="Times New Roman" w:hAnsi="Times New Roman" w:cs="Times New Roman"/>
                <w:lang w:eastAsia="ar-SA"/>
              </w:rPr>
            </w:pPr>
            <w:proofErr w:type="spellStart"/>
            <w:r w:rsidRPr="0035383E">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05E465FE" w14:textId="6E731F15"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26298636" w14:textId="7266D7D6"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6847C166" w14:textId="77777777" w:rsidTr="00BB4A9B">
        <w:trPr>
          <w:trHeight w:val="407"/>
        </w:trPr>
        <w:tc>
          <w:tcPr>
            <w:tcW w:w="431" w:type="dxa"/>
            <w:tcBorders>
              <w:left w:val="single" w:sz="1" w:space="0" w:color="000000"/>
              <w:bottom w:val="single" w:sz="1" w:space="0" w:color="000000"/>
            </w:tcBorders>
            <w:shd w:val="clear" w:color="auto" w:fill="auto"/>
          </w:tcPr>
          <w:p w14:paraId="20E95827" w14:textId="65E4C25A"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4552" w:type="dxa"/>
            <w:tcBorders>
              <w:left w:val="single" w:sz="1" w:space="0" w:color="000000"/>
              <w:bottom w:val="single" w:sz="1" w:space="0" w:color="000000"/>
            </w:tcBorders>
            <w:shd w:val="clear" w:color="auto" w:fill="auto"/>
          </w:tcPr>
          <w:p w14:paraId="7689E46C" w14:textId="76A6B86C" w:rsidR="0035383E" w:rsidRPr="0035383E" w:rsidRDefault="0035383E" w:rsidP="00BB4A9B">
            <w:pPr>
              <w:rPr>
                <w:rFonts w:ascii="Times New Roman" w:hAnsi="Times New Roman" w:cs="Times New Roman"/>
              </w:rPr>
            </w:pPr>
            <w:r w:rsidRPr="0035383E">
              <w:rPr>
                <w:rFonts w:ascii="Times New Roman" w:hAnsi="Times New Roman" w:cs="Times New Roman"/>
              </w:rPr>
              <w:t xml:space="preserve">Сальник кришки </w:t>
            </w:r>
            <w:proofErr w:type="spellStart"/>
            <w:r w:rsidRPr="0035383E">
              <w:rPr>
                <w:rFonts w:ascii="Times New Roman" w:hAnsi="Times New Roman" w:cs="Times New Roman"/>
              </w:rPr>
              <w:t>задн</w:t>
            </w:r>
            <w:proofErr w:type="spellEnd"/>
            <w:r w:rsidRPr="0035383E">
              <w:rPr>
                <w:rFonts w:ascii="Times New Roman" w:hAnsi="Times New Roman" w:cs="Times New Roman"/>
              </w:rPr>
              <w:t xml:space="preserve">. підшипника МАЗ з </w:t>
            </w:r>
            <w:proofErr w:type="spellStart"/>
            <w:r w:rsidRPr="0035383E">
              <w:rPr>
                <w:rFonts w:ascii="Times New Roman" w:hAnsi="Times New Roman" w:cs="Times New Roman"/>
              </w:rPr>
              <w:t>пруж</w:t>
            </w:r>
            <w:proofErr w:type="spellEnd"/>
            <w:r w:rsidRPr="0035383E">
              <w:rPr>
                <w:rFonts w:ascii="Times New Roman" w:hAnsi="Times New Roman" w:cs="Times New Roman"/>
              </w:rPr>
              <w:t>. 70х92</w:t>
            </w:r>
          </w:p>
        </w:tc>
        <w:tc>
          <w:tcPr>
            <w:tcW w:w="1232" w:type="dxa"/>
            <w:tcBorders>
              <w:left w:val="single" w:sz="1" w:space="0" w:color="000000"/>
              <w:bottom w:val="single" w:sz="1" w:space="0" w:color="000000"/>
            </w:tcBorders>
            <w:shd w:val="clear" w:color="auto" w:fill="auto"/>
          </w:tcPr>
          <w:p w14:paraId="230CEFF5" w14:textId="74FE0A0E"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425E530F" w14:textId="50D4C0FB"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шт.</w:t>
            </w:r>
          </w:p>
        </w:tc>
        <w:tc>
          <w:tcPr>
            <w:tcW w:w="1305" w:type="dxa"/>
            <w:tcBorders>
              <w:left w:val="single" w:sz="1" w:space="0" w:color="000000"/>
              <w:bottom w:val="single" w:sz="1" w:space="0" w:color="000000"/>
            </w:tcBorders>
            <w:shd w:val="clear" w:color="auto" w:fill="auto"/>
          </w:tcPr>
          <w:p w14:paraId="37A5441C" w14:textId="2822BAED"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5A32C1F5" w14:textId="517C49A9"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733C7A04" w14:textId="77777777" w:rsidTr="00125511">
        <w:trPr>
          <w:trHeight w:val="407"/>
        </w:trPr>
        <w:tc>
          <w:tcPr>
            <w:tcW w:w="431" w:type="dxa"/>
            <w:tcBorders>
              <w:left w:val="single" w:sz="1" w:space="0" w:color="000000"/>
              <w:bottom w:val="single" w:sz="4" w:space="0" w:color="auto"/>
            </w:tcBorders>
            <w:shd w:val="clear" w:color="auto" w:fill="auto"/>
          </w:tcPr>
          <w:p w14:paraId="23D34763" w14:textId="1400F0D5"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15.</w:t>
            </w:r>
          </w:p>
        </w:tc>
        <w:tc>
          <w:tcPr>
            <w:tcW w:w="4552" w:type="dxa"/>
            <w:tcBorders>
              <w:left w:val="single" w:sz="1" w:space="0" w:color="000000"/>
              <w:bottom w:val="single" w:sz="4" w:space="0" w:color="auto"/>
            </w:tcBorders>
            <w:shd w:val="clear" w:color="auto" w:fill="auto"/>
          </w:tcPr>
          <w:p w14:paraId="253A25BE" w14:textId="5B92ED58" w:rsidR="0035383E" w:rsidRPr="0035383E" w:rsidRDefault="0035383E" w:rsidP="00BB4A9B">
            <w:pPr>
              <w:rPr>
                <w:rFonts w:ascii="Times New Roman" w:hAnsi="Times New Roman" w:cs="Times New Roman"/>
              </w:rPr>
            </w:pPr>
            <w:r w:rsidRPr="0035383E">
              <w:rPr>
                <w:rFonts w:ascii="Times New Roman" w:hAnsi="Times New Roman" w:cs="Times New Roman"/>
              </w:rPr>
              <w:t xml:space="preserve">Зняття/Встановлення  КПП  МАЗ </w:t>
            </w:r>
          </w:p>
        </w:tc>
        <w:tc>
          <w:tcPr>
            <w:tcW w:w="1232" w:type="dxa"/>
            <w:tcBorders>
              <w:left w:val="single" w:sz="1" w:space="0" w:color="000000"/>
              <w:bottom w:val="single" w:sz="4" w:space="0" w:color="auto"/>
            </w:tcBorders>
            <w:shd w:val="clear" w:color="auto" w:fill="auto"/>
          </w:tcPr>
          <w:p w14:paraId="42C6B76D" w14:textId="2EA83C5C"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left w:val="single" w:sz="1" w:space="0" w:color="000000"/>
              <w:bottom w:val="single" w:sz="4" w:space="0" w:color="auto"/>
            </w:tcBorders>
            <w:shd w:val="clear" w:color="auto" w:fill="auto"/>
          </w:tcPr>
          <w:p w14:paraId="5C779C6C" w14:textId="54EB01E1" w:rsidR="0035383E" w:rsidRPr="0035383E" w:rsidRDefault="00394289" w:rsidP="00DD4858">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left w:val="single" w:sz="1" w:space="0" w:color="000000"/>
              <w:bottom w:val="single" w:sz="4" w:space="0" w:color="auto"/>
            </w:tcBorders>
            <w:shd w:val="clear" w:color="auto" w:fill="auto"/>
          </w:tcPr>
          <w:p w14:paraId="73B8D48A" w14:textId="1554C54E"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left w:val="single" w:sz="1" w:space="0" w:color="000000"/>
              <w:bottom w:val="single" w:sz="4" w:space="0" w:color="auto"/>
              <w:right w:val="single" w:sz="1" w:space="0" w:color="000000"/>
            </w:tcBorders>
            <w:shd w:val="clear" w:color="auto" w:fill="auto"/>
          </w:tcPr>
          <w:p w14:paraId="14BEB543" w14:textId="5769EA77"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35383E" w:rsidRPr="00057587" w14:paraId="7F162E04" w14:textId="77777777" w:rsidTr="007E2A29">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221F1DF" w14:textId="1030B452" w:rsidR="0035383E" w:rsidRDefault="0035383E"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16.</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8A3B085" w14:textId="5B38E385" w:rsidR="0035383E" w:rsidRPr="0035383E" w:rsidRDefault="0035383E" w:rsidP="00BB4A9B">
            <w:pPr>
              <w:rPr>
                <w:rFonts w:ascii="Times New Roman" w:hAnsi="Times New Roman" w:cs="Times New Roman"/>
              </w:rPr>
            </w:pPr>
            <w:r w:rsidRPr="0035383E">
              <w:rPr>
                <w:rFonts w:ascii="Times New Roman" w:hAnsi="Times New Roman" w:cs="Times New Roman"/>
              </w:rPr>
              <w:t>Ремонт КПП з дільником МАЗ</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AB7CA5E" w14:textId="307D5D34" w:rsidR="0035383E" w:rsidRPr="0035383E" w:rsidRDefault="0035383E" w:rsidP="00DD4858">
            <w:pPr>
              <w:suppressLineNumbers/>
              <w:spacing w:line="100" w:lineRule="atLeast"/>
              <w:jc w:val="center"/>
              <w:rPr>
                <w:rFonts w:ascii="Times New Roman" w:eastAsia="Times New Roman" w:hAnsi="Times New Roman" w:cs="Times New Roman"/>
                <w:lang w:eastAsia="ar-SA"/>
              </w:rPr>
            </w:pPr>
            <w:r w:rsidRPr="0035383E">
              <w:rPr>
                <w:rFonts w:ascii="Times New Roman" w:hAnsi="Times New Roman" w:cs="Times New Roman"/>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7DB28C8" w14:textId="0F2142DA" w:rsidR="0035383E" w:rsidRPr="0035383E" w:rsidRDefault="00394289" w:rsidP="00DD4858">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B82FB6" w14:textId="60BF8C7C"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E0B35A8" w14:textId="7021EE4A" w:rsidR="0035383E" w:rsidRPr="0035383E" w:rsidRDefault="0035383E" w:rsidP="00BB4A9B">
            <w:pPr>
              <w:suppressLineNumbers/>
              <w:snapToGrid w:val="0"/>
              <w:spacing w:line="100" w:lineRule="atLeast"/>
              <w:rPr>
                <w:rFonts w:ascii="Times New Roman" w:eastAsia="Times New Roman" w:hAnsi="Times New Roman" w:cs="Times New Roman"/>
                <w:lang w:eastAsia="ar-SA"/>
              </w:rPr>
            </w:pPr>
          </w:p>
        </w:tc>
      </w:tr>
      <w:tr w:rsidR="00C71045" w:rsidRPr="00C35ACE" w14:paraId="1B735BFA" w14:textId="77777777" w:rsidTr="00BB4A9B">
        <w:tc>
          <w:tcPr>
            <w:tcW w:w="8788" w:type="dxa"/>
            <w:gridSpan w:val="5"/>
            <w:tcBorders>
              <w:left w:val="single" w:sz="1" w:space="0" w:color="000000"/>
              <w:bottom w:val="single" w:sz="4" w:space="0" w:color="auto"/>
            </w:tcBorders>
            <w:shd w:val="clear" w:color="auto" w:fill="auto"/>
          </w:tcPr>
          <w:p w14:paraId="1303AD30" w14:textId="77777777" w:rsidR="00C71045" w:rsidRPr="00C35ACE" w:rsidRDefault="00C71045" w:rsidP="00394289">
            <w:pPr>
              <w:suppressLineNumbers/>
              <w:jc w:val="right"/>
              <w:rPr>
                <w:rFonts w:ascii="Times New Roman" w:eastAsia="Times New Roman" w:hAnsi="Times New Roman"/>
                <w:b/>
                <w:bCs/>
                <w:lang w:eastAsia="ar-SA"/>
              </w:rPr>
            </w:pPr>
            <w:r w:rsidRPr="00057587">
              <w:rPr>
                <w:rFonts w:ascii="Times New Roman" w:eastAsia="Times New Roman" w:hAnsi="Times New Roman"/>
                <w:b/>
                <w:bCs/>
                <w:lang w:eastAsia="ar-SA"/>
              </w:rPr>
              <w:t>Всього:</w:t>
            </w:r>
          </w:p>
        </w:tc>
        <w:tc>
          <w:tcPr>
            <w:tcW w:w="1282" w:type="dxa"/>
            <w:tcBorders>
              <w:left w:val="single" w:sz="1" w:space="0" w:color="000000"/>
              <w:bottom w:val="single" w:sz="4" w:space="0" w:color="auto"/>
              <w:right w:val="single" w:sz="1" w:space="0" w:color="000000"/>
            </w:tcBorders>
            <w:shd w:val="clear" w:color="auto" w:fill="auto"/>
          </w:tcPr>
          <w:p w14:paraId="0F17B47A" w14:textId="77777777" w:rsidR="00C71045" w:rsidRPr="00C35ACE" w:rsidRDefault="00C71045" w:rsidP="00BB4A9B">
            <w:pPr>
              <w:rPr>
                <w:rFonts w:ascii="Times New Roman" w:eastAsia="Times New Roman" w:hAnsi="Times New Roman"/>
                <w:b/>
                <w:bCs/>
                <w:sz w:val="20"/>
                <w:szCs w:val="20"/>
              </w:rPr>
            </w:pPr>
          </w:p>
        </w:tc>
      </w:tr>
    </w:tbl>
    <w:p w14:paraId="0401A34E" w14:textId="77777777" w:rsidR="001D7C3E" w:rsidRDefault="001D7C3E" w:rsidP="001D7C3E">
      <w:pPr>
        <w:spacing w:after="0"/>
        <w:jc w:val="both"/>
        <w:rPr>
          <w:rFonts w:ascii="Times New Roman" w:hAnsi="Times New Roman" w:cs="Times New Roman"/>
          <w:b/>
          <w:sz w:val="24"/>
          <w:szCs w:val="24"/>
        </w:rPr>
      </w:pPr>
    </w:p>
    <w:p w14:paraId="339C4D61" w14:textId="09A4ABE0" w:rsidR="00C71045" w:rsidRDefault="00125511" w:rsidP="001D7C3E">
      <w:pPr>
        <w:spacing w:after="0"/>
        <w:jc w:val="both"/>
        <w:rPr>
          <w:rFonts w:ascii="Times New Roman" w:hAnsi="Times New Roman" w:cs="Times New Roman"/>
          <w:sz w:val="24"/>
          <w:szCs w:val="24"/>
        </w:rPr>
      </w:pPr>
      <w:r w:rsidRPr="00125511">
        <w:rPr>
          <w:rFonts w:ascii="Times New Roman" w:hAnsi="Times New Roman" w:cs="Times New Roman"/>
          <w:b/>
          <w:sz w:val="24"/>
          <w:szCs w:val="24"/>
        </w:rPr>
        <w:t>2.2.</w:t>
      </w:r>
      <w:r>
        <w:rPr>
          <w:rFonts w:ascii="Times New Roman" w:hAnsi="Times New Roman" w:cs="Times New Roman"/>
          <w:sz w:val="24"/>
          <w:szCs w:val="24"/>
        </w:rPr>
        <w:t xml:space="preserve"> </w:t>
      </w:r>
      <w:r w:rsidR="001D7C3E" w:rsidRPr="0048097F">
        <w:rPr>
          <w:rFonts w:ascii="Times New Roman" w:hAnsi="Times New Roman" w:cs="Times New Roman"/>
          <w:sz w:val="24"/>
        </w:rPr>
        <w:t>АЦ-40(53228)-264 (</w:t>
      </w:r>
      <w:proofErr w:type="spellStart"/>
      <w:r w:rsidR="001D7C3E" w:rsidRPr="0048097F">
        <w:rPr>
          <w:rFonts w:ascii="Times New Roman" w:hAnsi="Times New Roman" w:cs="Times New Roman"/>
          <w:sz w:val="24"/>
        </w:rPr>
        <w:t>КамАЗ</w:t>
      </w:r>
      <w:proofErr w:type="spellEnd"/>
      <w:r w:rsidR="001D7C3E" w:rsidRPr="0048097F">
        <w:rPr>
          <w:rFonts w:ascii="Times New Roman" w:hAnsi="Times New Roman" w:cs="Times New Roman"/>
          <w:sz w:val="24"/>
        </w:rPr>
        <w:t xml:space="preserve">), шасі № </w:t>
      </w:r>
      <w:r w:rsidR="001D7C3E" w:rsidRPr="0048097F">
        <w:rPr>
          <w:rFonts w:ascii="Times New Roman" w:hAnsi="Times New Roman" w:cs="Times New Roman"/>
          <w:sz w:val="24"/>
          <w:lang w:val="en-US"/>
        </w:rPr>
        <w:t>XTC</w:t>
      </w:r>
      <w:r w:rsidR="001D7C3E" w:rsidRPr="0048097F">
        <w:rPr>
          <w:rFonts w:ascii="Times New Roman" w:hAnsi="Times New Roman" w:cs="Times New Roman"/>
          <w:sz w:val="24"/>
        </w:rPr>
        <w:t>53228</w:t>
      </w:r>
      <w:r w:rsidR="001D7C3E" w:rsidRPr="0048097F">
        <w:rPr>
          <w:rFonts w:ascii="Times New Roman" w:hAnsi="Times New Roman" w:cs="Times New Roman"/>
          <w:sz w:val="24"/>
          <w:lang w:val="en-US"/>
        </w:rPr>
        <w:t>R</w:t>
      </w:r>
      <w:r w:rsidR="001D7C3E" w:rsidRPr="0048097F">
        <w:rPr>
          <w:rFonts w:ascii="Times New Roman" w:hAnsi="Times New Roman" w:cs="Times New Roman"/>
          <w:sz w:val="24"/>
        </w:rPr>
        <w:t>82349266, ВН 298 Е, 2009 року випуску</w:t>
      </w:r>
    </w:p>
    <w:tbl>
      <w:tblPr>
        <w:tblW w:w="10070" w:type="dxa"/>
        <w:tblInd w:w="-92" w:type="dxa"/>
        <w:tblLayout w:type="fixed"/>
        <w:tblCellMar>
          <w:top w:w="55" w:type="dxa"/>
          <w:left w:w="55" w:type="dxa"/>
          <w:bottom w:w="55" w:type="dxa"/>
          <w:right w:w="55" w:type="dxa"/>
        </w:tblCellMar>
        <w:tblLook w:val="0000" w:firstRow="0" w:lastRow="0" w:firstColumn="0" w:lastColumn="0" w:noHBand="0" w:noVBand="0"/>
      </w:tblPr>
      <w:tblGrid>
        <w:gridCol w:w="431"/>
        <w:gridCol w:w="4552"/>
        <w:gridCol w:w="1232"/>
        <w:gridCol w:w="1268"/>
        <w:gridCol w:w="1305"/>
        <w:gridCol w:w="1282"/>
      </w:tblGrid>
      <w:tr w:rsidR="00BB4A9B" w:rsidRPr="00057587" w14:paraId="3683CD74" w14:textId="77777777" w:rsidTr="00BB4A9B">
        <w:tc>
          <w:tcPr>
            <w:tcW w:w="431" w:type="dxa"/>
            <w:tcBorders>
              <w:top w:val="single" w:sz="1" w:space="0" w:color="000000"/>
              <w:left w:val="single" w:sz="1" w:space="0" w:color="000000"/>
              <w:bottom w:val="single" w:sz="4" w:space="0" w:color="auto"/>
            </w:tcBorders>
            <w:shd w:val="clear" w:color="auto" w:fill="auto"/>
          </w:tcPr>
          <w:p w14:paraId="484FDCEB" w14:textId="77777777" w:rsidR="00BB4A9B" w:rsidRPr="00057587" w:rsidRDefault="00BB4A9B" w:rsidP="00BB4A9B">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 з/п</w:t>
            </w:r>
          </w:p>
        </w:tc>
        <w:tc>
          <w:tcPr>
            <w:tcW w:w="4552" w:type="dxa"/>
            <w:tcBorders>
              <w:top w:val="single" w:sz="1" w:space="0" w:color="000000"/>
              <w:left w:val="single" w:sz="1" w:space="0" w:color="000000"/>
              <w:bottom w:val="single" w:sz="1" w:space="0" w:color="000000"/>
            </w:tcBorders>
            <w:shd w:val="clear" w:color="auto" w:fill="auto"/>
          </w:tcPr>
          <w:p w14:paraId="3ADAFB30" w14:textId="77777777" w:rsidR="00BB4A9B" w:rsidRPr="00057587" w:rsidRDefault="00BB4A9B" w:rsidP="00BB4A9B">
            <w:pPr>
              <w:suppressLineNumbers/>
              <w:spacing w:line="100" w:lineRule="atLeast"/>
              <w:rPr>
                <w:rFonts w:ascii="Times New Roman" w:eastAsia="Times New Roman" w:hAnsi="Times New Roman"/>
                <w:b/>
                <w:bCs/>
                <w:lang w:eastAsia="ar-SA"/>
              </w:rPr>
            </w:pPr>
            <w:r w:rsidRPr="00057587">
              <w:rPr>
                <w:rFonts w:ascii="Times New Roman" w:eastAsia="Times New Roman" w:hAnsi="Times New Roman"/>
                <w:b/>
                <w:bCs/>
                <w:lang w:eastAsia="ar-SA"/>
              </w:rPr>
              <w:t xml:space="preserve">                             Найменування </w:t>
            </w:r>
          </w:p>
        </w:tc>
        <w:tc>
          <w:tcPr>
            <w:tcW w:w="1232" w:type="dxa"/>
            <w:tcBorders>
              <w:top w:val="single" w:sz="1" w:space="0" w:color="000000"/>
              <w:left w:val="single" w:sz="1" w:space="0" w:color="000000"/>
              <w:bottom w:val="single" w:sz="1" w:space="0" w:color="000000"/>
            </w:tcBorders>
            <w:shd w:val="clear" w:color="auto" w:fill="auto"/>
          </w:tcPr>
          <w:p w14:paraId="7DE335C7" w14:textId="77777777" w:rsidR="00BB4A9B" w:rsidRPr="00057587" w:rsidRDefault="00BB4A9B" w:rsidP="008F1B00">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Одиниця виміру</w:t>
            </w:r>
          </w:p>
        </w:tc>
        <w:tc>
          <w:tcPr>
            <w:tcW w:w="1268" w:type="dxa"/>
            <w:tcBorders>
              <w:top w:val="single" w:sz="1" w:space="0" w:color="000000"/>
              <w:left w:val="single" w:sz="1" w:space="0" w:color="000000"/>
              <w:bottom w:val="single" w:sz="1" w:space="0" w:color="000000"/>
            </w:tcBorders>
            <w:shd w:val="clear" w:color="auto" w:fill="auto"/>
          </w:tcPr>
          <w:p w14:paraId="10930F3A" w14:textId="77777777" w:rsidR="00BB4A9B" w:rsidRPr="00057587" w:rsidRDefault="00BB4A9B" w:rsidP="008F1B00">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Кількість</w:t>
            </w:r>
          </w:p>
        </w:tc>
        <w:tc>
          <w:tcPr>
            <w:tcW w:w="1305" w:type="dxa"/>
            <w:tcBorders>
              <w:top w:val="single" w:sz="1" w:space="0" w:color="000000"/>
              <w:left w:val="single" w:sz="1" w:space="0" w:color="000000"/>
              <w:bottom w:val="single" w:sz="1" w:space="0" w:color="000000"/>
            </w:tcBorders>
            <w:shd w:val="clear" w:color="auto" w:fill="auto"/>
          </w:tcPr>
          <w:p w14:paraId="74BBE854" w14:textId="77777777" w:rsidR="00BB4A9B" w:rsidRPr="00057587" w:rsidRDefault="00BB4A9B" w:rsidP="00BB4A9B">
            <w:pPr>
              <w:spacing w:before="20" w:after="20" w:line="100" w:lineRule="atLeast"/>
              <w:ind w:firstLine="113"/>
              <w:jc w:val="center"/>
              <w:rPr>
                <w:rFonts w:ascii="Times New Roman" w:eastAsia="Times New Roman" w:hAnsi="Times New Roman"/>
                <w:b/>
                <w:bCs/>
                <w:lang w:eastAsia="ar-SA"/>
              </w:rPr>
            </w:pPr>
            <w:r w:rsidRPr="00057587">
              <w:rPr>
                <w:rFonts w:ascii="Times New Roman" w:eastAsia="Times New Roman" w:hAnsi="Times New Roman"/>
                <w:b/>
                <w:bCs/>
                <w:lang w:eastAsia="ar-SA"/>
              </w:rPr>
              <w:t>Ціна за одиницю, грн. без ПДВ</w:t>
            </w: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14:paraId="67CCCA8F" w14:textId="77777777" w:rsidR="00BB4A9B" w:rsidRPr="00057587" w:rsidRDefault="00BB4A9B" w:rsidP="00BB4A9B">
            <w:pPr>
              <w:spacing w:before="20" w:after="20" w:line="100" w:lineRule="atLeast"/>
              <w:ind w:firstLine="227"/>
              <w:jc w:val="center"/>
              <w:rPr>
                <w:rFonts w:ascii="Times New Roman" w:eastAsia="Times New Roman" w:hAnsi="Times New Roman"/>
                <w:lang w:eastAsia="ar-SA"/>
              </w:rPr>
            </w:pPr>
            <w:r w:rsidRPr="00057587">
              <w:rPr>
                <w:rFonts w:ascii="Times New Roman" w:eastAsia="Times New Roman" w:hAnsi="Times New Roman"/>
                <w:b/>
                <w:bCs/>
                <w:lang w:eastAsia="ar-SA"/>
              </w:rPr>
              <w:t>Сума, грн.  без ПДВ</w:t>
            </w:r>
          </w:p>
        </w:tc>
      </w:tr>
      <w:tr w:rsidR="00394289" w:rsidRPr="00057587" w14:paraId="095F8BEC" w14:textId="77777777" w:rsidTr="00BB4A9B">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96DBE7E"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552" w:type="dxa"/>
            <w:tcBorders>
              <w:left w:val="single" w:sz="4" w:space="0" w:color="auto"/>
              <w:bottom w:val="single" w:sz="1" w:space="0" w:color="000000"/>
            </w:tcBorders>
            <w:shd w:val="clear" w:color="auto" w:fill="auto"/>
          </w:tcPr>
          <w:p w14:paraId="0231E26F" w14:textId="44C79EDC" w:rsidR="00394289" w:rsidRPr="00394289" w:rsidRDefault="00394289" w:rsidP="00BB4A9B">
            <w:pPr>
              <w:shd w:val="clear" w:color="auto" w:fill="FFFFFF"/>
              <w:rPr>
                <w:rFonts w:ascii="Times New Roman" w:eastAsia="Times New Roman" w:hAnsi="Times New Roman" w:cs="Times New Roman"/>
                <w:lang w:eastAsia="ar-SA"/>
              </w:rPr>
            </w:pPr>
            <w:r w:rsidRPr="00394289">
              <w:rPr>
                <w:rFonts w:ascii="Times New Roman" w:hAnsi="Times New Roman" w:cs="Times New Roman"/>
              </w:rPr>
              <w:t>Повітророзподільник КПП КАМАЗ у зб.</w:t>
            </w:r>
          </w:p>
        </w:tc>
        <w:tc>
          <w:tcPr>
            <w:tcW w:w="1232" w:type="dxa"/>
            <w:tcBorders>
              <w:left w:val="single" w:sz="1" w:space="0" w:color="000000"/>
              <w:bottom w:val="single" w:sz="1" w:space="0" w:color="000000"/>
            </w:tcBorders>
            <w:shd w:val="clear" w:color="auto" w:fill="auto"/>
          </w:tcPr>
          <w:p w14:paraId="4EC87D23" w14:textId="39262D59"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7C758620" w14:textId="08A6777E"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шт.</w:t>
            </w:r>
          </w:p>
        </w:tc>
        <w:tc>
          <w:tcPr>
            <w:tcW w:w="1305" w:type="dxa"/>
            <w:tcBorders>
              <w:left w:val="single" w:sz="1" w:space="0" w:color="000000"/>
              <w:bottom w:val="single" w:sz="1" w:space="0" w:color="000000"/>
            </w:tcBorders>
            <w:shd w:val="clear" w:color="auto" w:fill="auto"/>
          </w:tcPr>
          <w:p w14:paraId="43A7655F"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07E8CF2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463842C8" w14:textId="77777777" w:rsidTr="00BB4A9B">
        <w:trPr>
          <w:trHeight w:val="407"/>
        </w:trPr>
        <w:tc>
          <w:tcPr>
            <w:tcW w:w="431" w:type="dxa"/>
            <w:tcBorders>
              <w:top w:val="single" w:sz="4" w:space="0" w:color="auto"/>
              <w:left w:val="single" w:sz="1" w:space="0" w:color="000000"/>
              <w:bottom w:val="single" w:sz="1" w:space="0" w:color="000000"/>
            </w:tcBorders>
            <w:shd w:val="clear" w:color="auto" w:fill="auto"/>
          </w:tcPr>
          <w:p w14:paraId="3187892B"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552" w:type="dxa"/>
            <w:tcBorders>
              <w:left w:val="single" w:sz="1" w:space="0" w:color="000000"/>
              <w:bottom w:val="single" w:sz="1" w:space="0" w:color="000000"/>
            </w:tcBorders>
            <w:shd w:val="clear" w:color="auto" w:fill="auto"/>
          </w:tcPr>
          <w:p w14:paraId="37A60572" w14:textId="7542CD2D" w:rsidR="00394289" w:rsidRPr="00394289" w:rsidRDefault="00394289" w:rsidP="00BB4A9B">
            <w:pPr>
              <w:shd w:val="clear" w:color="auto" w:fill="FFFFFF"/>
              <w:rPr>
                <w:rFonts w:ascii="Times New Roman" w:eastAsia="Times New Roman" w:hAnsi="Times New Roman" w:cs="Times New Roman"/>
                <w:lang w:eastAsia="ar-SA"/>
              </w:rPr>
            </w:pPr>
            <w:r w:rsidRPr="00394289">
              <w:rPr>
                <w:rFonts w:ascii="Times New Roman" w:hAnsi="Times New Roman" w:cs="Times New Roman"/>
              </w:rPr>
              <w:t xml:space="preserve">Трос крана дільника КАМАЗ з обтисканням </w:t>
            </w:r>
          </w:p>
        </w:tc>
        <w:tc>
          <w:tcPr>
            <w:tcW w:w="1232" w:type="dxa"/>
            <w:tcBorders>
              <w:left w:val="single" w:sz="1" w:space="0" w:color="000000"/>
              <w:bottom w:val="single" w:sz="1" w:space="0" w:color="000000"/>
            </w:tcBorders>
            <w:shd w:val="clear" w:color="auto" w:fill="auto"/>
          </w:tcPr>
          <w:p w14:paraId="772BC38C" w14:textId="1EC61E3A"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64F9C998" w14:textId="318259AF"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5DB7B03F"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AF14D88"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0821B2D0" w14:textId="77777777" w:rsidTr="00BB4A9B">
        <w:trPr>
          <w:trHeight w:val="407"/>
        </w:trPr>
        <w:tc>
          <w:tcPr>
            <w:tcW w:w="431" w:type="dxa"/>
            <w:tcBorders>
              <w:left w:val="single" w:sz="1" w:space="0" w:color="000000"/>
              <w:bottom w:val="single" w:sz="1" w:space="0" w:color="000000"/>
            </w:tcBorders>
            <w:shd w:val="clear" w:color="auto" w:fill="auto"/>
          </w:tcPr>
          <w:p w14:paraId="7766CD8B"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552" w:type="dxa"/>
            <w:tcBorders>
              <w:left w:val="single" w:sz="1" w:space="0" w:color="000000"/>
              <w:bottom w:val="single" w:sz="1" w:space="0" w:color="000000"/>
            </w:tcBorders>
            <w:shd w:val="clear" w:color="auto" w:fill="auto"/>
          </w:tcPr>
          <w:p w14:paraId="3DE83400" w14:textId="70B75468" w:rsidR="00394289" w:rsidRPr="00394289" w:rsidRDefault="00394289" w:rsidP="00BB4A9B">
            <w:pPr>
              <w:shd w:val="clear" w:color="auto" w:fill="FFFFFF"/>
              <w:rPr>
                <w:rFonts w:ascii="Times New Roman" w:eastAsia="Times New Roman" w:hAnsi="Times New Roman" w:cs="Times New Roman"/>
                <w:color w:val="000000"/>
                <w:shd w:val="clear" w:color="auto" w:fill="FFFFFF"/>
              </w:rPr>
            </w:pPr>
            <w:r w:rsidRPr="00394289">
              <w:rPr>
                <w:rFonts w:ascii="Times New Roman" w:hAnsi="Times New Roman" w:cs="Times New Roman"/>
              </w:rPr>
              <w:t>Циліндр зчеплення головний КАМАЗ,</w:t>
            </w:r>
          </w:p>
        </w:tc>
        <w:tc>
          <w:tcPr>
            <w:tcW w:w="1232" w:type="dxa"/>
            <w:tcBorders>
              <w:left w:val="single" w:sz="1" w:space="0" w:color="000000"/>
              <w:bottom w:val="single" w:sz="1" w:space="0" w:color="000000"/>
            </w:tcBorders>
            <w:shd w:val="clear" w:color="auto" w:fill="auto"/>
          </w:tcPr>
          <w:p w14:paraId="101FAA10" w14:textId="442DFEB6" w:rsidR="00394289" w:rsidRPr="00394289" w:rsidRDefault="00394289" w:rsidP="008F1B00">
            <w:pPr>
              <w:jc w:val="center"/>
              <w:rPr>
                <w:rFonts w:ascii="Times New Roman" w:hAnsi="Times New Roman" w:cs="Times New Roman"/>
              </w:rPr>
            </w:pPr>
            <w:r w:rsidRPr="00394289">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29CBD4EC" w14:textId="3391595F"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0BB4228D"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89E334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184AECAB" w14:textId="77777777" w:rsidTr="00BB4A9B">
        <w:trPr>
          <w:trHeight w:val="407"/>
        </w:trPr>
        <w:tc>
          <w:tcPr>
            <w:tcW w:w="431" w:type="dxa"/>
            <w:tcBorders>
              <w:left w:val="single" w:sz="1" w:space="0" w:color="000000"/>
              <w:bottom w:val="single" w:sz="1" w:space="0" w:color="000000"/>
            </w:tcBorders>
            <w:shd w:val="clear" w:color="auto" w:fill="auto"/>
          </w:tcPr>
          <w:p w14:paraId="0FD599C0"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552" w:type="dxa"/>
            <w:tcBorders>
              <w:left w:val="single" w:sz="1" w:space="0" w:color="000000"/>
              <w:bottom w:val="single" w:sz="1" w:space="0" w:color="000000"/>
            </w:tcBorders>
            <w:shd w:val="clear" w:color="auto" w:fill="auto"/>
          </w:tcPr>
          <w:p w14:paraId="10781978" w14:textId="27AD4814" w:rsidR="00394289" w:rsidRPr="00394289" w:rsidRDefault="00394289" w:rsidP="00BB4A9B">
            <w:pPr>
              <w:shd w:val="clear" w:color="auto" w:fill="FFFFFF"/>
              <w:rPr>
                <w:rFonts w:ascii="Times New Roman" w:eastAsia="Times New Roman" w:hAnsi="Times New Roman" w:cs="Times New Roman"/>
                <w:color w:val="000000"/>
                <w:shd w:val="clear" w:color="auto" w:fill="FFFFFF"/>
              </w:rPr>
            </w:pPr>
            <w:r w:rsidRPr="00394289">
              <w:rPr>
                <w:rFonts w:ascii="Times New Roman" w:hAnsi="Times New Roman" w:cs="Times New Roman"/>
              </w:rPr>
              <w:t>Шланг гальмівний КАМАЗ 4310 задній (L=820 мм</w:t>
            </w:r>
            <w:r>
              <w:rPr>
                <w:rFonts w:ascii="Times New Roman" w:hAnsi="Times New Roman" w:cs="Times New Roman"/>
              </w:rPr>
              <w:t>)</w:t>
            </w:r>
          </w:p>
        </w:tc>
        <w:tc>
          <w:tcPr>
            <w:tcW w:w="1232" w:type="dxa"/>
            <w:tcBorders>
              <w:left w:val="single" w:sz="1" w:space="0" w:color="000000"/>
              <w:bottom w:val="single" w:sz="1" w:space="0" w:color="000000"/>
            </w:tcBorders>
            <w:shd w:val="clear" w:color="auto" w:fill="auto"/>
          </w:tcPr>
          <w:p w14:paraId="6A75C557" w14:textId="27D8FD9C" w:rsidR="00394289" w:rsidRPr="00394289" w:rsidRDefault="00394289" w:rsidP="008F1B00">
            <w:pPr>
              <w:jc w:val="center"/>
              <w:rPr>
                <w:rFonts w:ascii="Times New Roman" w:hAnsi="Times New Roman" w:cs="Times New Roman"/>
              </w:rPr>
            </w:pPr>
            <w:r w:rsidRPr="00394289">
              <w:rPr>
                <w:rFonts w:ascii="Times New Roman" w:hAnsi="Times New Roman" w:cs="Times New Roman"/>
              </w:rPr>
              <w:t>4</w:t>
            </w:r>
          </w:p>
        </w:tc>
        <w:tc>
          <w:tcPr>
            <w:tcW w:w="1268" w:type="dxa"/>
            <w:tcBorders>
              <w:left w:val="single" w:sz="1" w:space="0" w:color="000000"/>
              <w:bottom w:val="single" w:sz="1" w:space="0" w:color="000000"/>
            </w:tcBorders>
            <w:shd w:val="clear" w:color="auto" w:fill="auto"/>
          </w:tcPr>
          <w:p w14:paraId="43209603" w14:textId="4A85FF52"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5427D12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68F7367"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6F07067E" w14:textId="77777777" w:rsidTr="00BB4A9B">
        <w:trPr>
          <w:trHeight w:val="407"/>
        </w:trPr>
        <w:tc>
          <w:tcPr>
            <w:tcW w:w="431" w:type="dxa"/>
            <w:tcBorders>
              <w:left w:val="single" w:sz="1" w:space="0" w:color="000000"/>
              <w:bottom w:val="single" w:sz="1" w:space="0" w:color="000000"/>
            </w:tcBorders>
            <w:shd w:val="clear" w:color="auto" w:fill="auto"/>
          </w:tcPr>
          <w:p w14:paraId="0D662315"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552" w:type="dxa"/>
            <w:tcBorders>
              <w:left w:val="single" w:sz="1" w:space="0" w:color="000000"/>
              <w:bottom w:val="single" w:sz="1" w:space="0" w:color="000000"/>
            </w:tcBorders>
            <w:shd w:val="clear" w:color="auto" w:fill="auto"/>
          </w:tcPr>
          <w:p w14:paraId="225C90A2" w14:textId="21AEFBD3" w:rsidR="00394289" w:rsidRPr="00394289" w:rsidRDefault="00394289" w:rsidP="00394289">
            <w:pPr>
              <w:shd w:val="clear" w:color="auto" w:fill="FFFFFF"/>
              <w:rPr>
                <w:rFonts w:ascii="Times New Roman" w:eastAsia="Times New Roman" w:hAnsi="Times New Roman" w:cs="Times New Roman"/>
                <w:lang w:eastAsia="ar-SA"/>
              </w:rPr>
            </w:pPr>
            <w:r w:rsidRPr="00394289">
              <w:rPr>
                <w:rFonts w:ascii="Times New Roman" w:hAnsi="Times New Roman" w:cs="Times New Roman"/>
              </w:rPr>
              <w:t xml:space="preserve">Трубка </w:t>
            </w:r>
            <w:r>
              <w:rPr>
                <w:rFonts w:ascii="Times New Roman" w:hAnsi="Times New Roman" w:cs="Times New Roman"/>
              </w:rPr>
              <w:t>гальмівна</w:t>
            </w:r>
            <w:r w:rsidRPr="00394289">
              <w:rPr>
                <w:rFonts w:ascii="Times New Roman" w:hAnsi="Times New Roman" w:cs="Times New Roman"/>
              </w:rPr>
              <w:t xml:space="preserve"> пластик ПВХ в рул</w:t>
            </w:r>
            <w:r>
              <w:rPr>
                <w:rFonts w:ascii="Times New Roman" w:hAnsi="Times New Roman" w:cs="Times New Roman"/>
              </w:rPr>
              <w:t>оні</w:t>
            </w:r>
            <w:r w:rsidRPr="00394289">
              <w:rPr>
                <w:rFonts w:ascii="Times New Roman" w:hAnsi="Times New Roman" w:cs="Times New Roman"/>
              </w:rPr>
              <w:t xml:space="preserve"> (6,5м) (Dвнут=8мм,D=12мм) </w:t>
            </w:r>
          </w:p>
        </w:tc>
        <w:tc>
          <w:tcPr>
            <w:tcW w:w="1232" w:type="dxa"/>
            <w:tcBorders>
              <w:left w:val="single" w:sz="1" w:space="0" w:color="000000"/>
              <w:bottom w:val="single" w:sz="1" w:space="0" w:color="000000"/>
            </w:tcBorders>
            <w:shd w:val="clear" w:color="auto" w:fill="auto"/>
          </w:tcPr>
          <w:p w14:paraId="54254C93" w14:textId="60415C8A"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35F7864F" w14:textId="4687F339"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73E8558B"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3326B553"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4EA94C09" w14:textId="77777777" w:rsidTr="00BB4A9B">
        <w:trPr>
          <w:trHeight w:val="407"/>
        </w:trPr>
        <w:tc>
          <w:tcPr>
            <w:tcW w:w="431" w:type="dxa"/>
            <w:tcBorders>
              <w:left w:val="single" w:sz="1" w:space="0" w:color="000000"/>
              <w:bottom w:val="single" w:sz="1" w:space="0" w:color="000000"/>
            </w:tcBorders>
            <w:shd w:val="clear" w:color="auto" w:fill="auto"/>
          </w:tcPr>
          <w:p w14:paraId="7B910BB4" w14:textId="77777777" w:rsidR="00394289" w:rsidRPr="00057587"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552" w:type="dxa"/>
            <w:tcBorders>
              <w:left w:val="single" w:sz="1" w:space="0" w:color="000000"/>
              <w:bottom w:val="single" w:sz="1" w:space="0" w:color="000000"/>
            </w:tcBorders>
            <w:shd w:val="clear" w:color="auto" w:fill="auto"/>
          </w:tcPr>
          <w:p w14:paraId="067AE304" w14:textId="688AAA6C" w:rsidR="00394289" w:rsidRPr="00394289" w:rsidRDefault="00394289" w:rsidP="00BB4A9B">
            <w:pPr>
              <w:shd w:val="clear" w:color="auto" w:fill="FFFFFF"/>
              <w:rPr>
                <w:rFonts w:ascii="Times New Roman" w:eastAsia="Times New Roman" w:hAnsi="Times New Roman" w:cs="Times New Roman"/>
                <w:color w:val="000000"/>
                <w:shd w:val="clear" w:color="auto" w:fill="FFFFFF"/>
              </w:rPr>
            </w:pPr>
            <w:r w:rsidRPr="00394289">
              <w:rPr>
                <w:rFonts w:ascii="Times New Roman" w:hAnsi="Times New Roman" w:cs="Times New Roman"/>
              </w:rPr>
              <w:t xml:space="preserve">Мастило </w:t>
            </w:r>
            <w:proofErr w:type="spellStart"/>
            <w:r w:rsidRPr="00394289">
              <w:rPr>
                <w:rFonts w:ascii="Times New Roman" w:hAnsi="Times New Roman" w:cs="Times New Roman"/>
              </w:rPr>
              <w:t>ступичне</w:t>
            </w:r>
            <w:proofErr w:type="spellEnd"/>
            <w:r w:rsidRPr="00394289">
              <w:rPr>
                <w:rFonts w:ascii="Times New Roman" w:hAnsi="Times New Roman" w:cs="Times New Roman"/>
              </w:rPr>
              <w:t xml:space="preserve"> синє </w:t>
            </w:r>
            <w:proofErr w:type="spellStart"/>
            <w:r w:rsidRPr="00394289">
              <w:rPr>
                <w:rFonts w:ascii="Times New Roman" w:hAnsi="Times New Roman" w:cs="Times New Roman"/>
              </w:rPr>
              <w:t>LOTOSl</w:t>
            </w:r>
            <w:proofErr w:type="spellEnd"/>
            <w:r w:rsidRPr="00394289">
              <w:rPr>
                <w:rFonts w:ascii="Times New Roman" w:hAnsi="Times New Roman" w:cs="Times New Roman"/>
              </w:rPr>
              <w:t xml:space="preserve"> </w:t>
            </w:r>
            <w:proofErr w:type="spellStart"/>
            <w:r w:rsidRPr="00394289">
              <w:rPr>
                <w:rFonts w:ascii="Times New Roman" w:hAnsi="Times New Roman" w:cs="Times New Roman"/>
              </w:rPr>
              <w:t>Unilit</w:t>
            </w:r>
            <w:proofErr w:type="spellEnd"/>
            <w:r w:rsidRPr="00394289">
              <w:rPr>
                <w:rFonts w:ascii="Times New Roman" w:hAnsi="Times New Roman" w:cs="Times New Roman"/>
              </w:rPr>
              <w:t xml:space="preserve"> LT4 EP2 0,8 кг</w:t>
            </w:r>
          </w:p>
        </w:tc>
        <w:tc>
          <w:tcPr>
            <w:tcW w:w="1232" w:type="dxa"/>
            <w:tcBorders>
              <w:left w:val="single" w:sz="1" w:space="0" w:color="000000"/>
              <w:bottom w:val="single" w:sz="1" w:space="0" w:color="000000"/>
            </w:tcBorders>
            <w:shd w:val="clear" w:color="auto" w:fill="auto"/>
          </w:tcPr>
          <w:p w14:paraId="3363D636" w14:textId="2AB8CD79"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181DB394" w14:textId="0EAF6570"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467F0610"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21870BA"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694D6C98" w14:textId="77777777" w:rsidTr="00BB4A9B">
        <w:trPr>
          <w:trHeight w:val="407"/>
        </w:trPr>
        <w:tc>
          <w:tcPr>
            <w:tcW w:w="431" w:type="dxa"/>
            <w:tcBorders>
              <w:left w:val="single" w:sz="1" w:space="0" w:color="000000"/>
              <w:bottom w:val="single" w:sz="1" w:space="0" w:color="000000"/>
            </w:tcBorders>
            <w:shd w:val="clear" w:color="auto" w:fill="auto"/>
          </w:tcPr>
          <w:p w14:paraId="4FD6E583"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552" w:type="dxa"/>
            <w:tcBorders>
              <w:left w:val="single" w:sz="1" w:space="0" w:color="000000"/>
              <w:bottom w:val="single" w:sz="1" w:space="0" w:color="000000"/>
            </w:tcBorders>
            <w:shd w:val="clear" w:color="auto" w:fill="auto"/>
          </w:tcPr>
          <w:p w14:paraId="022FB02E" w14:textId="79D3424A" w:rsidR="00394289" w:rsidRPr="00394289" w:rsidRDefault="00394289" w:rsidP="00BB4A9B">
            <w:pPr>
              <w:rPr>
                <w:rFonts w:ascii="Times New Roman" w:hAnsi="Times New Roman" w:cs="Times New Roman"/>
              </w:rPr>
            </w:pPr>
            <w:r w:rsidRPr="00394289">
              <w:rPr>
                <w:rFonts w:ascii="Times New Roman" w:hAnsi="Times New Roman" w:cs="Times New Roman"/>
              </w:rPr>
              <w:t xml:space="preserve">З'єднувач аварійний 8х8 метал </w:t>
            </w:r>
          </w:p>
        </w:tc>
        <w:tc>
          <w:tcPr>
            <w:tcW w:w="1232" w:type="dxa"/>
            <w:tcBorders>
              <w:left w:val="single" w:sz="1" w:space="0" w:color="000000"/>
              <w:bottom w:val="single" w:sz="1" w:space="0" w:color="000000"/>
            </w:tcBorders>
            <w:shd w:val="clear" w:color="auto" w:fill="auto"/>
          </w:tcPr>
          <w:p w14:paraId="7A86832A" w14:textId="38A31176"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4</w:t>
            </w:r>
          </w:p>
        </w:tc>
        <w:tc>
          <w:tcPr>
            <w:tcW w:w="1268" w:type="dxa"/>
            <w:tcBorders>
              <w:left w:val="single" w:sz="1" w:space="0" w:color="000000"/>
              <w:bottom w:val="single" w:sz="1" w:space="0" w:color="000000"/>
            </w:tcBorders>
            <w:shd w:val="clear" w:color="auto" w:fill="auto"/>
          </w:tcPr>
          <w:p w14:paraId="1562D3C8" w14:textId="62E1AA04"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0B634AE5"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7B3CDF3F"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47930023" w14:textId="77777777" w:rsidTr="00BB4A9B">
        <w:trPr>
          <w:trHeight w:val="407"/>
        </w:trPr>
        <w:tc>
          <w:tcPr>
            <w:tcW w:w="431" w:type="dxa"/>
            <w:tcBorders>
              <w:left w:val="single" w:sz="1" w:space="0" w:color="000000"/>
              <w:bottom w:val="single" w:sz="1" w:space="0" w:color="000000"/>
            </w:tcBorders>
            <w:shd w:val="clear" w:color="auto" w:fill="auto"/>
          </w:tcPr>
          <w:p w14:paraId="5A4BF509"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552" w:type="dxa"/>
            <w:tcBorders>
              <w:left w:val="single" w:sz="1" w:space="0" w:color="000000"/>
              <w:bottom w:val="single" w:sz="1" w:space="0" w:color="000000"/>
            </w:tcBorders>
            <w:shd w:val="clear" w:color="auto" w:fill="auto"/>
          </w:tcPr>
          <w:p w14:paraId="2F0430BD" w14:textId="7717A8FE" w:rsidR="00394289" w:rsidRPr="00394289" w:rsidRDefault="00394289" w:rsidP="00394289">
            <w:pPr>
              <w:rPr>
                <w:rFonts w:ascii="Times New Roman" w:hAnsi="Times New Roman" w:cs="Times New Roman"/>
              </w:rPr>
            </w:pPr>
            <w:r w:rsidRPr="00394289">
              <w:rPr>
                <w:rFonts w:ascii="Times New Roman" w:hAnsi="Times New Roman" w:cs="Times New Roman"/>
              </w:rPr>
              <w:t xml:space="preserve">Трубка </w:t>
            </w:r>
            <w:r>
              <w:rPr>
                <w:rFonts w:ascii="Times New Roman" w:hAnsi="Times New Roman" w:cs="Times New Roman"/>
              </w:rPr>
              <w:t>гальмівна</w:t>
            </w:r>
            <w:r w:rsidRPr="00394289">
              <w:rPr>
                <w:rFonts w:ascii="Times New Roman" w:hAnsi="Times New Roman" w:cs="Times New Roman"/>
              </w:rPr>
              <w:t xml:space="preserve"> (КАМАЗ)</w:t>
            </w:r>
          </w:p>
        </w:tc>
        <w:tc>
          <w:tcPr>
            <w:tcW w:w="1232" w:type="dxa"/>
            <w:tcBorders>
              <w:left w:val="single" w:sz="1" w:space="0" w:color="000000"/>
              <w:bottom w:val="single" w:sz="1" w:space="0" w:color="000000"/>
            </w:tcBorders>
            <w:shd w:val="clear" w:color="auto" w:fill="auto"/>
          </w:tcPr>
          <w:p w14:paraId="4ECE8DAA" w14:textId="0455520C"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651D85C7" w14:textId="58395081"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38A2070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3AF441F4"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536F6466" w14:textId="77777777" w:rsidTr="00BB4A9B">
        <w:trPr>
          <w:trHeight w:val="407"/>
        </w:trPr>
        <w:tc>
          <w:tcPr>
            <w:tcW w:w="431" w:type="dxa"/>
            <w:tcBorders>
              <w:left w:val="single" w:sz="1" w:space="0" w:color="000000"/>
              <w:bottom w:val="single" w:sz="1" w:space="0" w:color="000000"/>
            </w:tcBorders>
            <w:shd w:val="clear" w:color="auto" w:fill="auto"/>
          </w:tcPr>
          <w:p w14:paraId="6D791807"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552" w:type="dxa"/>
            <w:tcBorders>
              <w:left w:val="single" w:sz="1" w:space="0" w:color="000000"/>
              <w:bottom w:val="single" w:sz="1" w:space="0" w:color="000000"/>
            </w:tcBorders>
            <w:shd w:val="clear" w:color="auto" w:fill="auto"/>
          </w:tcPr>
          <w:p w14:paraId="599BB229" w14:textId="5973910A" w:rsidR="00394289" w:rsidRPr="00394289" w:rsidRDefault="00394289" w:rsidP="00394289">
            <w:pPr>
              <w:rPr>
                <w:rFonts w:ascii="Times New Roman" w:hAnsi="Times New Roman" w:cs="Times New Roman"/>
              </w:rPr>
            </w:pPr>
            <w:r>
              <w:rPr>
                <w:rFonts w:ascii="Times New Roman" w:hAnsi="Times New Roman" w:cs="Times New Roman"/>
              </w:rPr>
              <w:t>Драбина</w:t>
            </w:r>
            <w:r w:rsidRPr="00394289">
              <w:rPr>
                <w:rFonts w:ascii="Times New Roman" w:hAnsi="Times New Roman" w:cs="Times New Roman"/>
              </w:rPr>
              <w:t xml:space="preserve"> </w:t>
            </w:r>
            <w:proofErr w:type="spellStart"/>
            <w:r w:rsidRPr="00394289">
              <w:rPr>
                <w:rFonts w:ascii="Times New Roman" w:hAnsi="Times New Roman" w:cs="Times New Roman"/>
              </w:rPr>
              <w:t>рессор</w:t>
            </w:r>
            <w:r>
              <w:rPr>
                <w:rFonts w:ascii="Times New Roman" w:hAnsi="Times New Roman" w:cs="Times New Roman"/>
              </w:rPr>
              <w:t>и</w:t>
            </w:r>
            <w:proofErr w:type="spellEnd"/>
            <w:r w:rsidRPr="00394289">
              <w:rPr>
                <w:rFonts w:ascii="Times New Roman" w:hAnsi="Times New Roman" w:cs="Times New Roman"/>
              </w:rPr>
              <w:t xml:space="preserve"> задн</w:t>
            </w:r>
            <w:r>
              <w:rPr>
                <w:rFonts w:ascii="Times New Roman" w:hAnsi="Times New Roman" w:cs="Times New Roman"/>
              </w:rPr>
              <w:t>ьої</w:t>
            </w:r>
            <w:r w:rsidRPr="00394289">
              <w:rPr>
                <w:rFonts w:ascii="Times New Roman" w:hAnsi="Times New Roman" w:cs="Times New Roman"/>
              </w:rPr>
              <w:t xml:space="preserve"> </w:t>
            </w:r>
            <w:proofErr w:type="spellStart"/>
            <w:r w:rsidRPr="00394289">
              <w:rPr>
                <w:rFonts w:ascii="Times New Roman" w:hAnsi="Times New Roman" w:cs="Times New Roman"/>
              </w:rPr>
              <w:t>КамАЗ</w:t>
            </w:r>
            <w:proofErr w:type="spellEnd"/>
            <w:r w:rsidRPr="00394289">
              <w:rPr>
                <w:rFonts w:ascii="Times New Roman" w:hAnsi="Times New Roman" w:cs="Times New Roman"/>
              </w:rPr>
              <w:t xml:space="preserve"> (М30х2,0) L=370 </w:t>
            </w:r>
          </w:p>
        </w:tc>
        <w:tc>
          <w:tcPr>
            <w:tcW w:w="1232" w:type="dxa"/>
            <w:tcBorders>
              <w:left w:val="single" w:sz="1" w:space="0" w:color="000000"/>
              <w:bottom w:val="single" w:sz="1" w:space="0" w:color="000000"/>
            </w:tcBorders>
            <w:shd w:val="clear" w:color="auto" w:fill="auto"/>
          </w:tcPr>
          <w:p w14:paraId="450EC535" w14:textId="0177542C"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62B054D3" w14:textId="59E4BED3"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21B302F0"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6B847452"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45D1DE2E" w14:textId="77777777" w:rsidTr="00BB4A9B">
        <w:trPr>
          <w:trHeight w:val="407"/>
        </w:trPr>
        <w:tc>
          <w:tcPr>
            <w:tcW w:w="431" w:type="dxa"/>
            <w:tcBorders>
              <w:left w:val="single" w:sz="1" w:space="0" w:color="000000"/>
              <w:bottom w:val="single" w:sz="1" w:space="0" w:color="000000"/>
            </w:tcBorders>
            <w:shd w:val="clear" w:color="auto" w:fill="auto"/>
          </w:tcPr>
          <w:p w14:paraId="736B8B92"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552" w:type="dxa"/>
            <w:tcBorders>
              <w:left w:val="single" w:sz="1" w:space="0" w:color="000000"/>
              <w:bottom w:val="single" w:sz="1" w:space="0" w:color="000000"/>
            </w:tcBorders>
            <w:shd w:val="clear" w:color="auto" w:fill="auto"/>
          </w:tcPr>
          <w:p w14:paraId="7FD65D2A" w14:textId="4190172E" w:rsidR="00394289" w:rsidRPr="00394289" w:rsidRDefault="00394289" w:rsidP="00BB4A9B">
            <w:pPr>
              <w:rPr>
                <w:rFonts w:ascii="Times New Roman" w:hAnsi="Times New Roman" w:cs="Times New Roman"/>
              </w:rPr>
            </w:pPr>
            <w:r w:rsidRPr="00394289">
              <w:rPr>
                <w:rFonts w:ascii="Times New Roman" w:hAnsi="Times New Roman" w:cs="Times New Roman"/>
              </w:rPr>
              <w:t>Р/к маточини колеса заднього КАМАЗ ЄВРО (8 найменувань</w:t>
            </w:r>
            <w:r>
              <w:rPr>
                <w:rFonts w:ascii="Times New Roman" w:hAnsi="Times New Roman" w:cs="Times New Roman"/>
              </w:rPr>
              <w:t>)</w:t>
            </w:r>
          </w:p>
        </w:tc>
        <w:tc>
          <w:tcPr>
            <w:tcW w:w="1232" w:type="dxa"/>
            <w:tcBorders>
              <w:left w:val="single" w:sz="1" w:space="0" w:color="000000"/>
              <w:bottom w:val="single" w:sz="1" w:space="0" w:color="000000"/>
            </w:tcBorders>
            <w:shd w:val="clear" w:color="auto" w:fill="auto"/>
          </w:tcPr>
          <w:p w14:paraId="5DC121A5" w14:textId="4D9FC642"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left w:val="single" w:sz="1" w:space="0" w:color="000000"/>
              <w:bottom w:val="single" w:sz="1" w:space="0" w:color="000000"/>
            </w:tcBorders>
            <w:shd w:val="clear" w:color="auto" w:fill="auto"/>
          </w:tcPr>
          <w:p w14:paraId="5534ADDA" w14:textId="0585B81C" w:rsidR="00394289" w:rsidRPr="00394289" w:rsidRDefault="00394289" w:rsidP="008F1B00">
            <w:pPr>
              <w:suppressLineNumbers/>
              <w:spacing w:line="100" w:lineRule="atLeast"/>
              <w:jc w:val="center"/>
              <w:rPr>
                <w:rFonts w:ascii="Times New Roman" w:eastAsia="Times New Roman" w:hAnsi="Times New Roman" w:cs="Times New Roman"/>
                <w:lang w:eastAsia="ar-SA"/>
              </w:rPr>
            </w:pPr>
            <w:proofErr w:type="spellStart"/>
            <w:r w:rsidRPr="00394289">
              <w:rPr>
                <w:rFonts w:ascii="Times New Roman" w:hAnsi="Times New Roman" w:cs="Times New Roman"/>
              </w:rPr>
              <w:t>шт</w:t>
            </w:r>
            <w:proofErr w:type="spellEnd"/>
          </w:p>
        </w:tc>
        <w:tc>
          <w:tcPr>
            <w:tcW w:w="1305" w:type="dxa"/>
            <w:tcBorders>
              <w:left w:val="single" w:sz="1" w:space="0" w:color="000000"/>
              <w:bottom w:val="single" w:sz="1" w:space="0" w:color="000000"/>
            </w:tcBorders>
            <w:shd w:val="clear" w:color="auto" w:fill="auto"/>
          </w:tcPr>
          <w:p w14:paraId="60FE682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AEE5F7C"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0D336B41" w14:textId="77777777" w:rsidTr="00BB4A9B">
        <w:trPr>
          <w:trHeight w:val="407"/>
        </w:trPr>
        <w:tc>
          <w:tcPr>
            <w:tcW w:w="431" w:type="dxa"/>
            <w:tcBorders>
              <w:left w:val="single" w:sz="1" w:space="0" w:color="000000"/>
              <w:bottom w:val="single" w:sz="1" w:space="0" w:color="000000"/>
            </w:tcBorders>
            <w:shd w:val="clear" w:color="auto" w:fill="auto"/>
          </w:tcPr>
          <w:p w14:paraId="1F456527"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552" w:type="dxa"/>
            <w:tcBorders>
              <w:left w:val="single" w:sz="1" w:space="0" w:color="000000"/>
              <w:bottom w:val="single" w:sz="1" w:space="0" w:color="000000"/>
            </w:tcBorders>
            <w:shd w:val="clear" w:color="auto" w:fill="auto"/>
          </w:tcPr>
          <w:p w14:paraId="444645DC" w14:textId="75F4AD63" w:rsidR="00394289" w:rsidRPr="00394289" w:rsidRDefault="00394289" w:rsidP="00BB4A9B">
            <w:pPr>
              <w:rPr>
                <w:rFonts w:ascii="Times New Roman" w:hAnsi="Times New Roman" w:cs="Times New Roman"/>
              </w:rPr>
            </w:pPr>
            <w:r w:rsidRPr="00394289">
              <w:rPr>
                <w:rFonts w:ascii="Times New Roman" w:hAnsi="Times New Roman" w:cs="Times New Roman"/>
              </w:rPr>
              <w:t>Ремонт гальмівної магістралі..</w:t>
            </w:r>
          </w:p>
        </w:tc>
        <w:tc>
          <w:tcPr>
            <w:tcW w:w="1232" w:type="dxa"/>
            <w:tcBorders>
              <w:left w:val="single" w:sz="1" w:space="0" w:color="000000"/>
              <w:bottom w:val="single" w:sz="1" w:space="0" w:color="000000"/>
            </w:tcBorders>
            <w:shd w:val="clear" w:color="auto" w:fill="auto"/>
          </w:tcPr>
          <w:p w14:paraId="56F2E7B5" w14:textId="46AC970A" w:rsidR="00394289" w:rsidRPr="00394289" w:rsidRDefault="00394289" w:rsidP="008F1B00">
            <w:pPr>
              <w:jc w:val="center"/>
              <w:rPr>
                <w:rFonts w:ascii="Times New Roman" w:hAnsi="Times New Roman" w:cs="Times New Roman"/>
              </w:rPr>
            </w:pPr>
            <w:r w:rsidRPr="00394289">
              <w:rPr>
                <w:rFonts w:ascii="Times New Roman" w:hAnsi="Times New Roman" w:cs="Times New Roman"/>
              </w:rPr>
              <w:t>1</w:t>
            </w:r>
          </w:p>
        </w:tc>
        <w:tc>
          <w:tcPr>
            <w:tcW w:w="1268" w:type="dxa"/>
            <w:tcBorders>
              <w:left w:val="single" w:sz="1" w:space="0" w:color="000000"/>
              <w:bottom w:val="single" w:sz="1" w:space="0" w:color="000000"/>
            </w:tcBorders>
            <w:shd w:val="clear" w:color="auto" w:fill="auto"/>
          </w:tcPr>
          <w:p w14:paraId="3FAFDBFA" w14:textId="433FE1C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left w:val="single" w:sz="1" w:space="0" w:color="000000"/>
              <w:bottom w:val="single" w:sz="1" w:space="0" w:color="000000"/>
            </w:tcBorders>
            <w:shd w:val="clear" w:color="auto" w:fill="auto"/>
          </w:tcPr>
          <w:p w14:paraId="5896DBC3"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2E79AECB"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3E8BF9E1" w14:textId="77777777" w:rsidTr="00BB4A9B">
        <w:trPr>
          <w:trHeight w:val="407"/>
        </w:trPr>
        <w:tc>
          <w:tcPr>
            <w:tcW w:w="431" w:type="dxa"/>
            <w:tcBorders>
              <w:left w:val="single" w:sz="1" w:space="0" w:color="000000"/>
              <w:bottom w:val="single" w:sz="1" w:space="0" w:color="000000"/>
            </w:tcBorders>
            <w:shd w:val="clear" w:color="auto" w:fill="auto"/>
          </w:tcPr>
          <w:p w14:paraId="08A6575C"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552" w:type="dxa"/>
            <w:tcBorders>
              <w:left w:val="single" w:sz="1" w:space="0" w:color="000000"/>
              <w:bottom w:val="single" w:sz="1" w:space="0" w:color="000000"/>
            </w:tcBorders>
            <w:shd w:val="clear" w:color="auto" w:fill="auto"/>
          </w:tcPr>
          <w:p w14:paraId="7072277B" w14:textId="244383B7" w:rsidR="00394289" w:rsidRPr="00394289" w:rsidRDefault="00394289" w:rsidP="00BB4A9B">
            <w:pPr>
              <w:rPr>
                <w:rFonts w:ascii="Times New Roman" w:hAnsi="Times New Roman" w:cs="Times New Roman"/>
              </w:rPr>
            </w:pPr>
            <w:r w:rsidRPr="00394289">
              <w:rPr>
                <w:rFonts w:ascii="Times New Roman" w:hAnsi="Times New Roman" w:cs="Times New Roman"/>
              </w:rPr>
              <w:t>Регулювання підшипників маточини (1 сторона)</w:t>
            </w:r>
          </w:p>
        </w:tc>
        <w:tc>
          <w:tcPr>
            <w:tcW w:w="1232" w:type="dxa"/>
            <w:tcBorders>
              <w:left w:val="single" w:sz="1" w:space="0" w:color="000000"/>
              <w:bottom w:val="single" w:sz="1" w:space="0" w:color="000000"/>
            </w:tcBorders>
            <w:shd w:val="clear" w:color="auto" w:fill="auto"/>
          </w:tcPr>
          <w:p w14:paraId="66618953" w14:textId="4D20C80A" w:rsidR="00394289" w:rsidRPr="00394289" w:rsidRDefault="00394289" w:rsidP="008F1B00">
            <w:pPr>
              <w:jc w:val="center"/>
              <w:rPr>
                <w:rFonts w:ascii="Times New Roman" w:hAnsi="Times New Roman" w:cs="Times New Roman"/>
              </w:rPr>
            </w:pPr>
            <w:r w:rsidRPr="00394289">
              <w:rPr>
                <w:rFonts w:ascii="Times New Roman" w:hAnsi="Times New Roman" w:cs="Times New Roman"/>
              </w:rPr>
              <w:t>4</w:t>
            </w:r>
          </w:p>
        </w:tc>
        <w:tc>
          <w:tcPr>
            <w:tcW w:w="1268" w:type="dxa"/>
            <w:tcBorders>
              <w:left w:val="single" w:sz="1" w:space="0" w:color="000000"/>
              <w:bottom w:val="single" w:sz="1" w:space="0" w:color="000000"/>
            </w:tcBorders>
            <w:shd w:val="clear" w:color="auto" w:fill="auto"/>
          </w:tcPr>
          <w:p w14:paraId="46DE27DE" w14:textId="18165C82"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left w:val="single" w:sz="1" w:space="0" w:color="000000"/>
              <w:bottom w:val="single" w:sz="1" w:space="0" w:color="000000"/>
            </w:tcBorders>
            <w:shd w:val="clear" w:color="auto" w:fill="auto"/>
          </w:tcPr>
          <w:p w14:paraId="53AC4D02"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1" w:space="0" w:color="000000"/>
              <w:right w:val="single" w:sz="1" w:space="0" w:color="000000"/>
            </w:tcBorders>
            <w:shd w:val="clear" w:color="auto" w:fill="auto"/>
          </w:tcPr>
          <w:p w14:paraId="14132C02"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0559F936" w14:textId="77777777" w:rsidTr="000D204E">
        <w:trPr>
          <w:trHeight w:val="407"/>
        </w:trPr>
        <w:tc>
          <w:tcPr>
            <w:tcW w:w="431" w:type="dxa"/>
            <w:tcBorders>
              <w:left w:val="single" w:sz="1" w:space="0" w:color="000000"/>
              <w:bottom w:val="single" w:sz="4" w:space="0" w:color="auto"/>
            </w:tcBorders>
            <w:shd w:val="clear" w:color="auto" w:fill="auto"/>
          </w:tcPr>
          <w:p w14:paraId="1AFE0C93"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552" w:type="dxa"/>
            <w:tcBorders>
              <w:left w:val="single" w:sz="1" w:space="0" w:color="000000"/>
              <w:bottom w:val="single" w:sz="4" w:space="0" w:color="auto"/>
            </w:tcBorders>
            <w:shd w:val="clear" w:color="auto" w:fill="auto"/>
          </w:tcPr>
          <w:p w14:paraId="1F352318" w14:textId="0C186350" w:rsidR="00394289" w:rsidRPr="00394289" w:rsidRDefault="00394289" w:rsidP="00BB4A9B">
            <w:pPr>
              <w:rPr>
                <w:rFonts w:ascii="Times New Roman" w:hAnsi="Times New Roman" w:cs="Times New Roman"/>
              </w:rPr>
            </w:pPr>
            <w:r w:rsidRPr="00394289">
              <w:rPr>
                <w:rFonts w:ascii="Times New Roman" w:hAnsi="Times New Roman" w:cs="Times New Roman"/>
              </w:rPr>
              <w:t>Ремонт куліси КПП</w:t>
            </w:r>
          </w:p>
        </w:tc>
        <w:tc>
          <w:tcPr>
            <w:tcW w:w="1232" w:type="dxa"/>
            <w:tcBorders>
              <w:left w:val="single" w:sz="1" w:space="0" w:color="000000"/>
              <w:bottom w:val="single" w:sz="4" w:space="0" w:color="auto"/>
            </w:tcBorders>
            <w:shd w:val="clear" w:color="auto" w:fill="auto"/>
          </w:tcPr>
          <w:p w14:paraId="54901254" w14:textId="1EA6A4B1"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left w:val="single" w:sz="1" w:space="0" w:color="000000"/>
              <w:bottom w:val="single" w:sz="4" w:space="0" w:color="auto"/>
            </w:tcBorders>
            <w:shd w:val="clear" w:color="auto" w:fill="auto"/>
          </w:tcPr>
          <w:p w14:paraId="361C0CB7" w14:textId="4F121B70"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left w:val="single" w:sz="1" w:space="0" w:color="000000"/>
              <w:bottom w:val="single" w:sz="4" w:space="0" w:color="auto"/>
            </w:tcBorders>
            <w:shd w:val="clear" w:color="auto" w:fill="auto"/>
          </w:tcPr>
          <w:p w14:paraId="6D20870B"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left w:val="single" w:sz="1" w:space="0" w:color="000000"/>
              <w:bottom w:val="single" w:sz="4" w:space="0" w:color="auto"/>
              <w:right w:val="single" w:sz="1" w:space="0" w:color="000000"/>
            </w:tcBorders>
            <w:shd w:val="clear" w:color="auto" w:fill="auto"/>
          </w:tcPr>
          <w:p w14:paraId="13E9A48A"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6A0CE383" w14:textId="77777777" w:rsidTr="000D204E">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67BA2D22"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C626B1C" w14:textId="43E14261" w:rsidR="00394289" w:rsidRPr="00394289" w:rsidRDefault="00394289" w:rsidP="00BB4A9B">
            <w:pPr>
              <w:rPr>
                <w:rFonts w:ascii="Times New Roman" w:hAnsi="Times New Roman" w:cs="Times New Roman"/>
              </w:rPr>
            </w:pPr>
            <w:r w:rsidRPr="00394289">
              <w:rPr>
                <w:rFonts w:ascii="Times New Roman" w:hAnsi="Times New Roman" w:cs="Times New Roman"/>
              </w:rPr>
              <w:t>Заміна драбини (1шт.)</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6B3F162" w14:textId="33BC69AB"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03FF8C6" w14:textId="736D55D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3771F1"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71ACBE5"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68E38BDD" w14:textId="77777777" w:rsidTr="000D204E">
        <w:trPr>
          <w:trHeight w:val="407"/>
        </w:trPr>
        <w:tc>
          <w:tcPr>
            <w:tcW w:w="431" w:type="dxa"/>
            <w:tcBorders>
              <w:top w:val="single" w:sz="4" w:space="0" w:color="auto"/>
              <w:left w:val="single" w:sz="1" w:space="0" w:color="000000"/>
              <w:bottom w:val="single" w:sz="4" w:space="0" w:color="auto"/>
            </w:tcBorders>
            <w:shd w:val="clear" w:color="auto" w:fill="auto"/>
          </w:tcPr>
          <w:p w14:paraId="0B80FD4C"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15.</w:t>
            </w:r>
          </w:p>
        </w:tc>
        <w:tc>
          <w:tcPr>
            <w:tcW w:w="4552" w:type="dxa"/>
            <w:tcBorders>
              <w:top w:val="single" w:sz="4" w:space="0" w:color="auto"/>
              <w:left w:val="single" w:sz="1" w:space="0" w:color="000000"/>
              <w:bottom w:val="single" w:sz="4" w:space="0" w:color="auto"/>
            </w:tcBorders>
            <w:shd w:val="clear" w:color="auto" w:fill="auto"/>
          </w:tcPr>
          <w:p w14:paraId="6E8204E1" w14:textId="3992E336" w:rsidR="00394289" w:rsidRPr="00394289" w:rsidRDefault="00394289" w:rsidP="00BB4A9B">
            <w:pPr>
              <w:rPr>
                <w:rFonts w:ascii="Times New Roman" w:hAnsi="Times New Roman" w:cs="Times New Roman"/>
              </w:rPr>
            </w:pPr>
            <w:r w:rsidRPr="00394289">
              <w:rPr>
                <w:rFonts w:ascii="Times New Roman" w:hAnsi="Times New Roman" w:cs="Times New Roman"/>
              </w:rPr>
              <w:t>Заміна гальм. трубки</w:t>
            </w:r>
          </w:p>
        </w:tc>
        <w:tc>
          <w:tcPr>
            <w:tcW w:w="1232" w:type="dxa"/>
            <w:tcBorders>
              <w:top w:val="single" w:sz="4" w:space="0" w:color="auto"/>
              <w:left w:val="single" w:sz="1" w:space="0" w:color="000000"/>
              <w:bottom w:val="single" w:sz="4" w:space="0" w:color="auto"/>
            </w:tcBorders>
            <w:shd w:val="clear" w:color="auto" w:fill="auto"/>
          </w:tcPr>
          <w:p w14:paraId="0D021564" w14:textId="53234F0E"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top w:val="single" w:sz="4" w:space="0" w:color="auto"/>
              <w:left w:val="single" w:sz="1" w:space="0" w:color="000000"/>
              <w:bottom w:val="single" w:sz="4" w:space="0" w:color="auto"/>
            </w:tcBorders>
            <w:shd w:val="clear" w:color="auto" w:fill="auto"/>
          </w:tcPr>
          <w:p w14:paraId="23FB554D" w14:textId="0C9CAE0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1" w:space="0" w:color="000000"/>
              <w:bottom w:val="single" w:sz="4" w:space="0" w:color="auto"/>
            </w:tcBorders>
            <w:shd w:val="clear" w:color="auto" w:fill="auto"/>
          </w:tcPr>
          <w:p w14:paraId="7C0438BF"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1" w:space="0" w:color="000000"/>
              <w:bottom w:val="single" w:sz="4" w:space="0" w:color="auto"/>
              <w:right w:val="single" w:sz="1" w:space="0" w:color="000000"/>
            </w:tcBorders>
            <w:shd w:val="clear" w:color="auto" w:fill="auto"/>
          </w:tcPr>
          <w:p w14:paraId="4901E60E"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6A7459FD" w14:textId="77777777" w:rsidTr="00BB4A9B">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C7982E2"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16.</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C9F23FE" w14:textId="71CCB8CD" w:rsidR="00394289" w:rsidRPr="00394289" w:rsidRDefault="00394289" w:rsidP="00BB4A9B">
            <w:pPr>
              <w:rPr>
                <w:rFonts w:ascii="Times New Roman" w:hAnsi="Times New Roman" w:cs="Times New Roman"/>
              </w:rPr>
            </w:pPr>
            <w:r w:rsidRPr="00394289">
              <w:rPr>
                <w:rFonts w:ascii="Times New Roman" w:hAnsi="Times New Roman" w:cs="Times New Roman"/>
              </w:rPr>
              <w:t>Регулювання зчеплення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034A5E8" w14:textId="55DA792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5ECD9EEE" w14:textId="6796516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56EEA6"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F0E1625"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3ED1119C" w14:textId="77777777" w:rsidTr="00BB4A9B">
        <w:trPr>
          <w:trHeight w:val="330"/>
        </w:trPr>
        <w:tc>
          <w:tcPr>
            <w:tcW w:w="431" w:type="dxa"/>
            <w:tcBorders>
              <w:top w:val="single" w:sz="4" w:space="0" w:color="auto"/>
              <w:left w:val="single" w:sz="4" w:space="0" w:color="auto"/>
              <w:bottom w:val="single" w:sz="4" w:space="0" w:color="auto"/>
              <w:right w:val="single" w:sz="4" w:space="0" w:color="auto"/>
            </w:tcBorders>
            <w:shd w:val="clear" w:color="auto" w:fill="auto"/>
          </w:tcPr>
          <w:p w14:paraId="0CAD22DE"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17.</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91F5DF6" w14:textId="2AF7DBE9" w:rsidR="00394289" w:rsidRPr="00394289" w:rsidRDefault="00394289" w:rsidP="00BB4A9B">
            <w:pPr>
              <w:rPr>
                <w:rFonts w:ascii="Times New Roman" w:hAnsi="Times New Roman" w:cs="Times New Roman"/>
              </w:rPr>
            </w:pPr>
            <w:r w:rsidRPr="00394289">
              <w:rPr>
                <w:rFonts w:ascii="Times New Roman" w:hAnsi="Times New Roman" w:cs="Times New Roman"/>
              </w:rPr>
              <w:t>Заміна підшипників, втулок та сальників задньої маточини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36492DC" w14:textId="01BC4135"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46302B9" w14:textId="59DF7411"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6C5657"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8390711"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30823355" w14:textId="77777777" w:rsidTr="00BB4A9B">
        <w:trPr>
          <w:trHeight w:val="180"/>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59D6004"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18.</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31796B32" w14:textId="56BBB7EA" w:rsidR="00394289" w:rsidRPr="00394289" w:rsidRDefault="00394289" w:rsidP="00BB4A9B">
            <w:pPr>
              <w:rPr>
                <w:rFonts w:ascii="Times New Roman" w:hAnsi="Times New Roman" w:cs="Times New Roman"/>
              </w:rPr>
            </w:pPr>
            <w:r w:rsidRPr="00394289">
              <w:rPr>
                <w:rFonts w:ascii="Times New Roman" w:hAnsi="Times New Roman" w:cs="Times New Roman"/>
              </w:rPr>
              <w:t>Ремонт кермової тяги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A122CD1" w14:textId="7A8B628C"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64E04A0" w14:textId="51A8418B"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A143888"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4C97B0B"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31D6BF7D" w14:textId="77777777" w:rsidTr="00BB4A9B">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0DF811A8"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19.</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00CA2257" w14:textId="3D458637" w:rsidR="00394289" w:rsidRPr="00394289" w:rsidRDefault="00394289" w:rsidP="00BB4A9B">
            <w:pPr>
              <w:rPr>
                <w:rFonts w:ascii="Times New Roman" w:hAnsi="Times New Roman" w:cs="Times New Roman"/>
              </w:rPr>
            </w:pPr>
            <w:r w:rsidRPr="00394289">
              <w:rPr>
                <w:rFonts w:ascii="Times New Roman" w:hAnsi="Times New Roman" w:cs="Times New Roman"/>
              </w:rPr>
              <w:t>Заміна наконечників поперечних тяг</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59421F2" w14:textId="2F3AB7A9"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E71F8C" w14:textId="490B81E2"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B232FA"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65A50B3"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394289" w:rsidRPr="00057587" w14:paraId="74FDB1CB" w14:textId="77777777" w:rsidTr="00BB4A9B">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167CFDCC" w14:textId="77777777" w:rsidR="00394289" w:rsidRDefault="00394289" w:rsidP="00BB4A9B">
            <w:pPr>
              <w:suppressLineNumbers/>
              <w:spacing w:line="100" w:lineRule="atLeast"/>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20.</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421375A" w14:textId="16B7BB6D" w:rsidR="00394289" w:rsidRPr="00394289" w:rsidRDefault="00394289" w:rsidP="00BB4A9B">
            <w:pPr>
              <w:rPr>
                <w:rFonts w:ascii="Times New Roman" w:hAnsi="Times New Roman" w:cs="Times New Roman"/>
              </w:rPr>
            </w:pPr>
            <w:r w:rsidRPr="00394289">
              <w:rPr>
                <w:rFonts w:ascii="Times New Roman" w:hAnsi="Times New Roman" w:cs="Times New Roman"/>
              </w:rPr>
              <w:t>Заміна гальмівних шлангів</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9555309" w14:textId="219DF262"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4</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95F43DA" w14:textId="7F3D0E61" w:rsidR="00394289" w:rsidRPr="00394289" w:rsidRDefault="00394289" w:rsidP="008F1B00">
            <w:pPr>
              <w:suppressLineNumbers/>
              <w:spacing w:line="100" w:lineRule="atLeast"/>
              <w:jc w:val="center"/>
              <w:rPr>
                <w:rFonts w:ascii="Times New Roman" w:eastAsia="Times New Roman" w:hAnsi="Times New Roman" w:cs="Times New Roman"/>
                <w:lang w:eastAsia="ar-SA"/>
              </w:rPr>
            </w:pPr>
            <w:r w:rsidRPr="00394289">
              <w:rPr>
                <w:rFonts w:ascii="Times New Roman" w:hAnsi="Times New Roman" w:cs="Times New Roman"/>
              </w:rPr>
              <w:t>норм/</w:t>
            </w:r>
            <w:proofErr w:type="spellStart"/>
            <w:r w:rsidRPr="00394289">
              <w:rPr>
                <w:rFonts w:ascii="Times New Roman" w:hAnsi="Times New Roman" w:cs="Times New Roman"/>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BAFC41"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E6C1F68" w14:textId="77777777" w:rsidR="00394289" w:rsidRPr="00394289" w:rsidRDefault="00394289" w:rsidP="00BB4A9B">
            <w:pPr>
              <w:suppressLineNumbers/>
              <w:snapToGrid w:val="0"/>
              <w:spacing w:line="100" w:lineRule="atLeast"/>
              <w:rPr>
                <w:rFonts w:ascii="Times New Roman" w:eastAsia="Times New Roman" w:hAnsi="Times New Roman"/>
                <w:lang w:eastAsia="ar-SA"/>
              </w:rPr>
            </w:pPr>
          </w:p>
        </w:tc>
      </w:tr>
      <w:tr w:rsidR="0092082A" w:rsidRPr="00C35ACE" w14:paraId="618A291E" w14:textId="77777777" w:rsidTr="00BB4A9B">
        <w:tc>
          <w:tcPr>
            <w:tcW w:w="8788" w:type="dxa"/>
            <w:gridSpan w:val="5"/>
            <w:tcBorders>
              <w:left w:val="single" w:sz="1" w:space="0" w:color="000000"/>
              <w:bottom w:val="single" w:sz="4" w:space="0" w:color="auto"/>
            </w:tcBorders>
            <w:shd w:val="clear" w:color="auto" w:fill="auto"/>
          </w:tcPr>
          <w:p w14:paraId="0C458B6A" w14:textId="77777777" w:rsidR="0092082A" w:rsidRPr="00C35ACE" w:rsidRDefault="0092082A" w:rsidP="008F1B00">
            <w:pPr>
              <w:suppressLineNumbers/>
              <w:jc w:val="center"/>
              <w:rPr>
                <w:rFonts w:ascii="Times New Roman" w:eastAsia="Times New Roman" w:hAnsi="Times New Roman"/>
                <w:b/>
                <w:bCs/>
                <w:lang w:eastAsia="ar-SA"/>
              </w:rPr>
            </w:pPr>
            <w:r w:rsidRPr="00057587">
              <w:rPr>
                <w:rFonts w:ascii="Times New Roman" w:eastAsia="Times New Roman" w:hAnsi="Times New Roman"/>
                <w:b/>
                <w:bCs/>
                <w:lang w:eastAsia="ar-SA"/>
              </w:rPr>
              <w:t>Всього:</w:t>
            </w:r>
          </w:p>
        </w:tc>
        <w:tc>
          <w:tcPr>
            <w:tcW w:w="1282" w:type="dxa"/>
            <w:tcBorders>
              <w:left w:val="single" w:sz="1" w:space="0" w:color="000000"/>
              <w:bottom w:val="single" w:sz="4" w:space="0" w:color="auto"/>
              <w:right w:val="single" w:sz="1" w:space="0" w:color="000000"/>
            </w:tcBorders>
            <w:shd w:val="clear" w:color="auto" w:fill="auto"/>
          </w:tcPr>
          <w:p w14:paraId="6302126F" w14:textId="77777777" w:rsidR="0092082A" w:rsidRPr="00C35ACE" w:rsidRDefault="0092082A" w:rsidP="00BB4A9B">
            <w:pPr>
              <w:rPr>
                <w:rFonts w:ascii="Times New Roman" w:eastAsia="Times New Roman" w:hAnsi="Times New Roman"/>
                <w:b/>
                <w:bCs/>
                <w:sz w:val="20"/>
                <w:szCs w:val="20"/>
              </w:rPr>
            </w:pPr>
          </w:p>
        </w:tc>
      </w:tr>
    </w:tbl>
    <w:p w14:paraId="1ECD62B1" w14:textId="77777777" w:rsidR="00BB4A9B" w:rsidRDefault="00BB4A9B" w:rsidP="00C71045">
      <w:pPr>
        <w:spacing w:before="100" w:beforeAutospacing="1"/>
        <w:jc w:val="both"/>
        <w:rPr>
          <w:rFonts w:ascii="Times New Roman" w:hAnsi="Times New Roman" w:cs="Times New Roman"/>
          <w:sz w:val="24"/>
          <w:szCs w:val="24"/>
        </w:rPr>
      </w:pPr>
    </w:p>
    <w:p w14:paraId="0E5147A0" w14:textId="77777777" w:rsidR="00C71045" w:rsidRPr="002603E4" w:rsidRDefault="00C71045" w:rsidP="00C71045">
      <w:pPr>
        <w:spacing w:before="100" w:beforeAutospacing="1"/>
        <w:jc w:val="both"/>
        <w:rPr>
          <w:rFonts w:ascii="Times New Roman" w:eastAsia="Times New Roman" w:hAnsi="Times New Roman"/>
          <w:b/>
          <w:color w:val="000000"/>
          <w:kern w:val="3"/>
          <w:lang w:val="de-DE" w:eastAsia="uk-UA"/>
        </w:rPr>
      </w:pPr>
      <w:r w:rsidRPr="005B1773">
        <w:rPr>
          <w:rFonts w:ascii="Times New Roman" w:eastAsia="Times New Roman" w:hAnsi="Times New Roman"/>
          <w:b/>
          <w:color w:val="000000"/>
          <w:kern w:val="3"/>
          <w:lang w:eastAsia="uk-UA"/>
        </w:rPr>
        <w:t xml:space="preserve">3. </w:t>
      </w:r>
      <w:r w:rsidRPr="002603E4">
        <w:rPr>
          <w:rFonts w:ascii="Times New Roman" w:eastAsia="Times New Roman" w:hAnsi="Times New Roman"/>
          <w:b/>
          <w:color w:val="000000"/>
          <w:kern w:val="3"/>
          <w:lang w:eastAsia="uk-UA"/>
        </w:rPr>
        <w:t>Вимоги до надання  послуг:</w:t>
      </w:r>
    </w:p>
    <w:p w14:paraId="5F35803E" w14:textId="77777777" w:rsidR="00C71045" w:rsidRPr="005B1773" w:rsidRDefault="00C71045" w:rsidP="00C71045">
      <w:pPr>
        <w:spacing w:before="100" w:beforeAutospacing="1"/>
        <w:jc w:val="both"/>
        <w:rPr>
          <w:rFonts w:ascii="Times New Roman" w:eastAsia="Times New Roman" w:hAnsi="Times New Roman"/>
          <w:bCs/>
          <w:color w:val="000000"/>
          <w:kern w:val="3"/>
          <w:lang w:val="de-DE" w:eastAsia="uk-UA"/>
        </w:rPr>
      </w:pPr>
      <w:r w:rsidRPr="005B1773">
        <w:rPr>
          <w:rFonts w:ascii="Times New Roman" w:eastAsia="Times New Roman" w:hAnsi="Times New Roman"/>
          <w:bCs/>
          <w:color w:val="000000"/>
          <w:kern w:val="3"/>
          <w:lang w:eastAsia="uk-UA"/>
        </w:rPr>
        <w:t xml:space="preserve">3.1. </w:t>
      </w:r>
      <w:r w:rsidRPr="002603E4">
        <w:rPr>
          <w:rFonts w:ascii="Times New Roman" w:eastAsia="Times New Roman" w:hAnsi="Times New Roman"/>
          <w:bCs/>
          <w:color w:val="000000"/>
          <w:kern w:val="3"/>
          <w:lang w:eastAsia="uk-UA"/>
        </w:rPr>
        <w:t>Вартість послуги повинна складатися з сукупної вартості матеріалів, запасних частин та проведеної роботи по заміні або встановленню обладнання на автомобіль.</w:t>
      </w:r>
    </w:p>
    <w:p w14:paraId="2285B06E"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5B1773">
        <w:rPr>
          <w:rFonts w:ascii="Times New Roman" w:eastAsia="Times New Roman" w:hAnsi="Times New Roman"/>
          <w:bCs/>
          <w:color w:val="000000"/>
          <w:kern w:val="3"/>
          <w:lang w:eastAsia="uk-UA"/>
        </w:rPr>
        <w:t xml:space="preserve">3.2. </w:t>
      </w:r>
      <w:r w:rsidRPr="002603E4">
        <w:rPr>
          <w:rFonts w:ascii="Times New Roman" w:eastAsia="Times New Roman" w:hAnsi="Times New Roman"/>
          <w:bCs/>
          <w:color w:val="000000"/>
          <w:kern w:val="3"/>
          <w:lang w:eastAsia="uk-UA"/>
        </w:rPr>
        <w:t>Запасні частини, матеріали, що використовуються учасником при наданні послуг,  нові та сертифіковані для продажу на території України.</w:t>
      </w:r>
    </w:p>
    <w:p w14:paraId="7DCE20A2" w14:textId="77777777" w:rsidR="00C71045" w:rsidRPr="002603E4" w:rsidRDefault="00C71045" w:rsidP="00C71045">
      <w:pPr>
        <w:spacing w:before="100" w:beforeAutospacing="1"/>
        <w:jc w:val="both"/>
        <w:rPr>
          <w:rFonts w:ascii="Times New Roman" w:eastAsia="Times New Roman" w:hAnsi="Times New Roman"/>
          <w:b/>
          <w:color w:val="000000"/>
          <w:kern w:val="3"/>
          <w:lang w:val="de-DE" w:eastAsia="uk-UA"/>
        </w:rPr>
      </w:pPr>
      <w:r w:rsidRPr="005B1773">
        <w:rPr>
          <w:rFonts w:ascii="Times New Roman" w:eastAsia="Times New Roman" w:hAnsi="Times New Roman"/>
          <w:bCs/>
          <w:color w:val="000000"/>
          <w:kern w:val="3"/>
          <w:lang w:eastAsia="uk-UA"/>
        </w:rPr>
        <w:t xml:space="preserve">3.3. </w:t>
      </w:r>
      <w:r w:rsidRPr="002603E4">
        <w:rPr>
          <w:rFonts w:ascii="Times New Roman" w:eastAsia="Times New Roman" w:hAnsi="Times New Roman"/>
          <w:bCs/>
          <w:color w:val="000000"/>
          <w:kern w:val="3"/>
          <w:lang w:eastAsia="uk-UA"/>
        </w:rPr>
        <w:t>Гарантія на надані послуги та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sidRPr="005B1773">
        <w:rPr>
          <w:rFonts w:ascii="Times New Roman" w:eastAsia="Times New Roman" w:hAnsi="Times New Roman"/>
          <w:bCs/>
          <w:color w:val="000000"/>
          <w:kern w:val="3"/>
          <w:lang w:eastAsia="uk-UA"/>
        </w:rPr>
        <w:t xml:space="preserve">, </w:t>
      </w:r>
      <w:r w:rsidRPr="005B1773">
        <w:rPr>
          <w:rFonts w:ascii="Times New Roman" w:eastAsia="Times New Roman" w:hAnsi="Times New Roman"/>
          <w:b/>
          <w:color w:val="000000"/>
          <w:kern w:val="3"/>
          <w:lang w:eastAsia="uk-UA"/>
        </w:rPr>
        <w:t>але становить не менше 12 місяців.</w:t>
      </w:r>
    </w:p>
    <w:p w14:paraId="67C6DB4A" w14:textId="3766AD0B"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5B1773">
        <w:rPr>
          <w:rFonts w:ascii="Times New Roman" w:eastAsia="Times New Roman" w:hAnsi="Times New Roman"/>
          <w:bCs/>
          <w:color w:val="000000"/>
          <w:kern w:val="3"/>
          <w:lang w:eastAsia="uk-UA"/>
        </w:rPr>
        <w:t xml:space="preserve">3.4. </w:t>
      </w:r>
      <w:r w:rsidRPr="002603E4">
        <w:rPr>
          <w:rFonts w:ascii="Times New Roman" w:eastAsia="Times New Roman" w:hAnsi="Times New Roman"/>
          <w:bCs/>
          <w:color w:val="000000"/>
          <w:kern w:val="3"/>
          <w:lang w:eastAsia="uk-UA"/>
        </w:rPr>
        <w:t xml:space="preserve">Термін надання послуг: до </w:t>
      </w:r>
      <w:r w:rsidR="00522693">
        <w:rPr>
          <w:rFonts w:ascii="Times New Roman" w:eastAsia="Times New Roman" w:hAnsi="Times New Roman"/>
          <w:bCs/>
          <w:color w:val="000000"/>
          <w:kern w:val="3"/>
          <w:lang w:eastAsia="uk-UA"/>
        </w:rPr>
        <w:t>3</w:t>
      </w:r>
      <w:r w:rsidRPr="00FB5441">
        <w:rPr>
          <w:rFonts w:ascii="Times New Roman" w:eastAsia="Times New Roman" w:hAnsi="Times New Roman"/>
          <w:bCs/>
          <w:color w:val="000000"/>
          <w:kern w:val="3"/>
          <w:lang w:eastAsia="uk-UA"/>
        </w:rPr>
        <w:t>1.</w:t>
      </w:r>
      <w:r w:rsidR="00522693">
        <w:rPr>
          <w:rFonts w:ascii="Times New Roman" w:eastAsia="Times New Roman" w:hAnsi="Times New Roman"/>
          <w:bCs/>
          <w:color w:val="000000"/>
          <w:kern w:val="3"/>
          <w:lang w:eastAsia="uk-UA"/>
        </w:rPr>
        <w:t>12</w:t>
      </w:r>
      <w:r w:rsidRPr="00FB5441">
        <w:rPr>
          <w:rFonts w:ascii="Times New Roman" w:eastAsia="Times New Roman" w:hAnsi="Times New Roman"/>
          <w:bCs/>
          <w:color w:val="000000"/>
          <w:kern w:val="3"/>
          <w:lang w:eastAsia="uk-UA"/>
        </w:rPr>
        <w:t>.202</w:t>
      </w:r>
      <w:r w:rsidR="00481039">
        <w:rPr>
          <w:rFonts w:ascii="Times New Roman" w:eastAsia="Times New Roman" w:hAnsi="Times New Roman"/>
          <w:bCs/>
          <w:color w:val="000000"/>
          <w:kern w:val="3"/>
          <w:lang w:eastAsia="uk-UA"/>
        </w:rPr>
        <w:t>4</w:t>
      </w:r>
      <w:r w:rsidRPr="002603E4">
        <w:rPr>
          <w:rFonts w:ascii="Times New Roman" w:eastAsia="Times New Roman" w:hAnsi="Times New Roman"/>
          <w:bCs/>
          <w:color w:val="000000"/>
          <w:kern w:val="3"/>
          <w:lang w:eastAsia="uk-UA"/>
        </w:rPr>
        <w:t xml:space="preserve"> року.</w:t>
      </w:r>
    </w:p>
    <w:p w14:paraId="52D78A36" w14:textId="77777777" w:rsidR="00C71045" w:rsidRPr="002603E4" w:rsidRDefault="00C71045" w:rsidP="00C71045">
      <w:pPr>
        <w:spacing w:before="100" w:beforeAutospacing="1"/>
        <w:jc w:val="both"/>
        <w:rPr>
          <w:rFonts w:ascii="Times New Roman" w:eastAsia="Times New Roman" w:hAnsi="Times New Roman"/>
          <w:b/>
          <w:color w:val="000000"/>
          <w:kern w:val="3"/>
          <w:lang w:val="de-DE" w:eastAsia="uk-UA"/>
        </w:rPr>
      </w:pPr>
      <w:r w:rsidRPr="002603E4">
        <w:rPr>
          <w:rFonts w:ascii="Times New Roman" w:eastAsia="Times New Roman" w:hAnsi="Times New Roman"/>
          <w:b/>
          <w:color w:val="000000"/>
          <w:kern w:val="3"/>
          <w:lang w:eastAsia="uk-UA"/>
        </w:rPr>
        <w:t>4. Вимоги до станції технічного обслуговування  Учасника, на якому буду надаватися послуги (далі — СТО):</w:t>
      </w:r>
    </w:p>
    <w:p w14:paraId="31DE1BC6" w14:textId="75B91CE4"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4.1.     Учасник на підтвердження прав користування СТО надає  копії документів, що підтверджують право власності, партнерські відносини (партнерський договір), договору оренди, субпідряду,  термін дії яких не менше ніж до 31 грудня 202</w:t>
      </w:r>
      <w:r w:rsidR="00481039">
        <w:rPr>
          <w:rFonts w:ascii="Times New Roman" w:eastAsia="Times New Roman" w:hAnsi="Times New Roman"/>
          <w:bCs/>
          <w:color w:val="000000"/>
          <w:kern w:val="3"/>
          <w:lang w:eastAsia="uk-UA"/>
        </w:rPr>
        <w:t>4</w:t>
      </w:r>
      <w:r w:rsidRPr="002603E4">
        <w:rPr>
          <w:rFonts w:ascii="Times New Roman" w:eastAsia="Times New Roman" w:hAnsi="Times New Roman"/>
          <w:bCs/>
          <w:color w:val="000000"/>
          <w:kern w:val="3"/>
          <w:lang w:eastAsia="uk-UA"/>
        </w:rPr>
        <w:t xml:space="preserve"> року.</w:t>
      </w:r>
    </w:p>
    <w:p w14:paraId="30DC52D2" w14:textId="0D1DCB18"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 xml:space="preserve">4.2.     СТО  повинна бути розташована в межах </w:t>
      </w:r>
      <w:proofErr w:type="spellStart"/>
      <w:r w:rsidR="00522693">
        <w:rPr>
          <w:rFonts w:ascii="Times New Roman" w:eastAsia="Times New Roman" w:hAnsi="Times New Roman"/>
          <w:bCs/>
          <w:color w:val="000000"/>
          <w:kern w:val="3"/>
          <w:lang w:eastAsia="uk-UA"/>
        </w:rPr>
        <w:t>Березівського</w:t>
      </w:r>
      <w:proofErr w:type="spellEnd"/>
      <w:r w:rsidR="00522693">
        <w:rPr>
          <w:rFonts w:ascii="Times New Roman" w:eastAsia="Times New Roman" w:hAnsi="Times New Roman"/>
          <w:bCs/>
          <w:color w:val="000000"/>
          <w:kern w:val="3"/>
          <w:lang w:eastAsia="uk-UA"/>
        </w:rPr>
        <w:t xml:space="preserve"> району Одеської області або в </w:t>
      </w:r>
      <w:r w:rsidRPr="002603E4">
        <w:rPr>
          <w:rFonts w:ascii="Times New Roman" w:eastAsia="Times New Roman" w:hAnsi="Times New Roman"/>
          <w:bCs/>
          <w:color w:val="000000"/>
          <w:kern w:val="3"/>
          <w:lang w:eastAsia="uk-UA"/>
        </w:rPr>
        <w:t>міст</w:t>
      </w:r>
      <w:r w:rsidR="00522693">
        <w:rPr>
          <w:rFonts w:ascii="Times New Roman" w:eastAsia="Times New Roman" w:hAnsi="Times New Roman"/>
          <w:bCs/>
          <w:color w:val="000000"/>
          <w:kern w:val="3"/>
          <w:lang w:eastAsia="uk-UA"/>
        </w:rPr>
        <w:t>і</w:t>
      </w:r>
      <w:r w:rsidRPr="002603E4">
        <w:rPr>
          <w:rFonts w:ascii="Times New Roman" w:eastAsia="Times New Roman" w:hAnsi="Times New Roman"/>
          <w:bCs/>
          <w:color w:val="000000"/>
          <w:kern w:val="3"/>
          <w:lang w:eastAsia="uk-UA"/>
        </w:rPr>
        <w:t xml:space="preserve"> Одеса.</w:t>
      </w:r>
    </w:p>
    <w:p w14:paraId="0F621E9B"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4.3.     СТО повинна мати:</w:t>
      </w:r>
    </w:p>
    <w:p w14:paraId="423CCB64"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 xml:space="preserve">       - зручну транспортну розв</w:t>
      </w:r>
      <w:r w:rsidRPr="00241FC8">
        <w:rPr>
          <w:rFonts w:ascii="Times New Roman" w:eastAsia="Times New Roman" w:hAnsi="Times New Roman"/>
          <w:bCs/>
          <w:color w:val="000000"/>
          <w:kern w:val="3"/>
          <w:lang w:eastAsia="uk-UA"/>
        </w:rPr>
        <w:t>’</w:t>
      </w:r>
      <w:r w:rsidRPr="002603E4">
        <w:rPr>
          <w:rFonts w:ascii="Times New Roman" w:eastAsia="Times New Roman" w:hAnsi="Times New Roman"/>
          <w:bCs/>
          <w:color w:val="000000"/>
          <w:kern w:val="3"/>
          <w:lang w:eastAsia="uk-UA"/>
        </w:rPr>
        <w:t xml:space="preserve">язку для </w:t>
      </w:r>
      <w:proofErr w:type="spellStart"/>
      <w:r w:rsidRPr="002603E4">
        <w:rPr>
          <w:rFonts w:ascii="Times New Roman" w:eastAsia="Times New Roman" w:hAnsi="Times New Roman"/>
          <w:bCs/>
          <w:color w:val="000000"/>
          <w:kern w:val="3"/>
          <w:lang w:eastAsia="uk-UA"/>
        </w:rPr>
        <w:t>підїзду</w:t>
      </w:r>
      <w:proofErr w:type="spellEnd"/>
      <w:r w:rsidRPr="002603E4">
        <w:rPr>
          <w:rFonts w:ascii="Times New Roman" w:eastAsia="Times New Roman" w:hAnsi="Times New Roman"/>
          <w:bCs/>
          <w:color w:val="000000"/>
          <w:kern w:val="3"/>
          <w:lang w:eastAsia="uk-UA"/>
        </w:rPr>
        <w:t xml:space="preserve"> до нього;</w:t>
      </w:r>
    </w:p>
    <w:p w14:paraId="3153A62D"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 xml:space="preserve">       - закриту </w:t>
      </w:r>
      <w:proofErr w:type="spellStart"/>
      <w:r w:rsidRPr="002603E4">
        <w:rPr>
          <w:rFonts w:ascii="Times New Roman" w:eastAsia="Times New Roman" w:hAnsi="Times New Roman"/>
          <w:bCs/>
          <w:color w:val="000000"/>
          <w:kern w:val="3"/>
          <w:lang w:eastAsia="uk-UA"/>
        </w:rPr>
        <w:t>теріторію</w:t>
      </w:r>
      <w:proofErr w:type="spellEnd"/>
      <w:r w:rsidRPr="002603E4">
        <w:rPr>
          <w:rFonts w:ascii="Times New Roman" w:eastAsia="Times New Roman" w:hAnsi="Times New Roman"/>
          <w:bCs/>
          <w:color w:val="000000"/>
          <w:kern w:val="3"/>
          <w:lang w:eastAsia="uk-UA"/>
        </w:rPr>
        <w:t xml:space="preserve"> для зберігання зазначених автомобілів на термін надання послуг;</w:t>
      </w:r>
    </w:p>
    <w:p w14:paraId="711AE6EF"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 xml:space="preserve">        - персонал відповідної кваліфікації, необхідний для надання зазначених послуг;</w:t>
      </w:r>
    </w:p>
    <w:p w14:paraId="301A4FD1" w14:textId="77777777" w:rsidR="00C71045" w:rsidRPr="002603E4" w:rsidRDefault="00C71045" w:rsidP="00C71045">
      <w:pPr>
        <w:spacing w:before="100" w:beforeAutospacing="1"/>
        <w:jc w:val="both"/>
        <w:rPr>
          <w:rFonts w:ascii="Times New Roman" w:eastAsia="Times New Roman" w:hAnsi="Times New Roman"/>
          <w:b/>
          <w:color w:val="000000"/>
          <w:kern w:val="3"/>
          <w:lang w:val="de-DE" w:eastAsia="uk-UA"/>
        </w:rPr>
      </w:pPr>
      <w:r w:rsidRPr="002603E4">
        <w:rPr>
          <w:rFonts w:ascii="Times New Roman" w:eastAsia="Times New Roman" w:hAnsi="Times New Roman"/>
          <w:b/>
          <w:color w:val="000000"/>
          <w:kern w:val="3"/>
          <w:lang w:eastAsia="uk-UA"/>
        </w:rPr>
        <w:t>5.      Вимоги до учасника:</w:t>
      </w:r>
    </w:p>
    <w:p w14:paraId="7C74DB77" w14:textId="77777777" w:rsidR="00C71045" w:rsidRPr="002603E4" w:rsidRDefault="00C71045" w:rsidP="00C71045">
      <w:pPr>
        <w:spacing w:before="100" w:beforeAutospacing="1"/>
        <w:jc w:val="both"/>
        <w:rPr>
          <w:rFonts w:ascii="Times New Roman" w:eastAsia="Times New Roman" w:hAnsi="Times New Roman"/>
          <w:bCs/>
          <w:color w:val="000000"/>
          <w:kern w:val="3"/>
          <w:lang w:val="de-DE" w:eastAsia="uk-UA"/>
        </w:rPr>
      </w:pPr>
      <w:r w:rsidRPr="002603E4">
        <w:rPr>
          <w:rFonts w:ascii="Times New Roman" w:eastAsia="Times New Roman" w:hAnsi="Times New Roman"/>
          <w:bCs/>
          <w:color w:val="000000"/>
          <w:kern w:val="3"/>
          <w:lang w:eastAsia="uk-UA"/>
        </w:rPr>
        <w:t xml:space="preserve">5.1.  Учасник повинен мати досвід виконання аналогічних послуг. На підтвердження даної вимоги учасник у складі пропозиції надає копію </w:t>
      </w:r>
      <w:proofErr w:type="spellStart"/>
      <w:r w:rsidRPr="002603E4">
        <w:rPr>
          <w:rFonts w:ascii="Times New Roman" w:eastAsia="Times New Roman" w:hAnsi="Times New Roman"/>
          <w:bCs/>
          <w:color w:val="000000"/>
          <w:kern w:val="3"/>
          <w:lang w:eastAsia="uk-UA"/>
        </w:rPr>
        <w:t>анологічно</w:t>
      </w:r>
      <w:r w:rsidRPr="005B1773">
        <w:rPr>
          <w:rFonts w:ascii="Times New Roman" w:eastAsia="Times New Roman" w:hAnsi="Times New Roman"/>
          <w:bCs/>
          <w:color w:val="000000"/>
          <w:kern w:val="3"/>
          <w:lang w:eastAsia="uk-UA"/>
        </w:rPr>
        <w:t>го</w:t>
      </w:r>
      <w:proofErr w:type="spellEnd"/>
      <w:r w:rsidRPr="002603E4">
        <w:rPr>
          <w:rFonts w:ascii="Times New Roman" w:eastAsia="Times New Roman" w:hAnsi="Times New Roman"/>
          <w:bCs/>
          <w:color w:val="000000"/>
          <w:kern w:val="3"/>
          <w:lang w:eastAsia="uk-UA"/>
        </w:rPr>
        <w:t xml:space="preserve"> </w:t>
      </w:r>
      <w:proofErr w:type="spellStart"/>
      <w:r w:rsidRPr="002603E4">
        <w:rPr>
          <w:rFonts w:ascii="Times New Roman" w:eastAsia="Times New Roman" w:hAnsi="Times New Roman"/>
          <w:bCs/>
          <w:color w:val="000000"/>
          <w:kern w:val="3"/>
          <w:lang w:eastAsia="uk-UA"/>
        </w:rPr>
        <w:t>викононаного</w:t>
      </w:r>
      <w:proofErr w:type="spellEnd"/>
      <w:r w:rsidRPr="002603E4">
        <w:rPr>
          <w:rFonts w:ascii="Times New Roman" w:eastAsia="Times New Roman" w:hAnsi="Times New Roman"/>
          <w:bCs/>
          <w:color w:val="000000"/>
          <w:kern w:val="3"/>
          <w:lang w:eastAsia="uk-UA"/>
        </w:rPr>
        <w:t xml:space="preserve"> договору.</w:t>
      </w:r>
    </w:p>
    <w:p w14:paraId="2A145C91" w14:textId="1C9A3547" w:rsidR="00C71045" w:rsidRPr="002603E4" w:rsidRDefault="00522693" w:rsidP="00C71045">
      <w:pPr>
        <w:spacing w:before="100" w:beforeAutospacing="1"/>
        <w:jc w:val="both"/>
        <w:rPr>
          <w:rFonts w:ascii="Times New Roman" w:eastAsia="Times New Roman" w:hAnsi="Times New Roman"/>
          <w:bCs/>
          <w:color w:val="000000"/>
          <w:kern w:val="3"/>
          <w:lang w:val="de-DE" w:eastAsia="uk-UA"/>
        </w:rPr>
      </w:pPr>
      <w:r>
        <w:rPr>
          <w:rFonts w:ascii="Times New Roman" w:eastAsia="Times New Roman" w:hAnsi="Times New Roman"/>
          <w:bCs/>
          <w:color w:val="000000"/>
          <w:kern w:val="3"/>
          <w:lang w:eastAsia="uk-UA"/>
        </w:rPr>
        <w:t xml:space="preserve">5.2.    </w:t>
      </w:r>
      <w:r w:rsidR="00C71045" w:rsidRPr="002603E4">
        <w:rPr>
          <w:rFonts w:ascii="Times New Roman" w:eastAsia="Times New Roman" w:hAnsi="Times New Roman"/>
          <w:bCs/>
          <w:color w:val="000000"/>
          <w:kern w:val="3"/>
          <w:lang w:eastAsia="uk-UA"/>
        </w:rPr>
        <w:t>Учасник, у разі якщо планує залучати субпідрядника до надання послуг, надає копію договору про субпі</w:t>
      </w:r>
      <w:r w:rsidR="00C71045">
        <w:rPr>
          <w:rFonts w:ascii="Times New Roman" w:eastAsia="Times New Roman" w:hAnsi="Times New Roman"/>
          <w:bCs/>
          <w:color w:val="000000"/>
          <w:kern w:val="3"/>
          <w:lang w:eastAsia="uk-UA"/>
        </w:rPr>
        <w:t>д</w:t>
      </w:r>
      <w:r w:rsidR="00C71045" w:rsidRPr="002603E4">
        <w:rPr>
          <w:rFonts w:ascii="Times New Roman" w:eastAsia="Times New Roman" w:hAnsi="Times New Roman"/>
          <w:bCs/>
          <w:color w:val="000000"/>
          <w:kern w:val="3"/>
          <w:lang w:eastAsia="uk-UA"/>
        </w:rPr>
        <w:t>ряд.</w:t>
      </w:r>
    </w:p>
    <w:p w14:paraId="19D21517" w14:textId="77777777" w:rsidR="00FC2403" w:rsidRDefault="00FC2403" w:rsidP="00FD36DE">
      <w:pPr>
        <w:tabs>
          <w:tab w:val="left" w:pos="6536"/>
        </w:tabs>
        <w:jc w:val="right"/>
        <w:rPr>
          <w:rFonts w:ascii="Times New Roman" w:hAnsi="Times New Roman" w:cs="Times New Roman"/>
          <w:bCs/>
        </w:rPr>
      </w:pPr>
    </w:p>
    <w:p w14:paraId="2FAE75A0" w14:textId="77777777" w:rsidR="00FD36DE" w:rsidRPr="00FD36DE" w:rsidRDefault="00FD36DE" w:rsidP="00FD36DE">
      <w:pPr>
        <w:tabs>
          <w:tab w:val="left" w:pos="6536"/>
        </w:tabs>
        <w:jc w:val="right"/>
        <w:rPr>
          <w:rFonts w:ascii="Times New Roman" w:hAnsi="Times New Roman" w:cs="Times New Roman"/>
          <w:bCs/>
        </w:rPr>
      </w:pPr>
      <w:r w:rsidRPr="00FD36DE">
        <w:rPr>
          <w:rFonts w:ascii="Times New Roman" w:hAnsi="Times New Roman" w:cs="Times New Roman"/>
          <w:bCs/>
        </w:rPr>
        <w:lastRenderedPageBreak/>
        <w:t>Додаток №3</w:t>
      </w:r>
    </w:p>
    <w:p w14:paraId="52E34E4B" w14:textId="77777777" w:rsidR="00FD36DE" w:rsidRPr="00FD36DE" w:rsidRDefault="00FD36DE" w:rsidP="00FD36DE">
      <w:pPr>
        <w:tabs>
          <w:tab w:val="left" w:pos="6536"/>
        </w:tabs>
        <w:jc w:val="right"/>
        <w:rPr>
          <w:rFonts w:ascii="Times New Roman" w:hAnsi="Times New Roman" w:cs="Times New Roman"/>
          <w:bCs/>
        </w:rPr>
      </w:pPr>
      <w:r w:rsidRPr="00FD36DE">
        <w:rPr>
          <w:rFonts w:ascii="Times New Roman" w:hAnsi="Times New Roman" w:cs="Times New Roman"/>
          <w:bCs/>
        </w:rPr>
        <w:t>До Тендерної документації</w:t>
      </w:r>
    </w:p>
    <w:p w14:paraId="753F84E9" w14:textId="37912D83" w:rsidR="00FD36DE" w:rsidRPr="00FD36DE" w:rsidRDefault="00FD36DE" w:rsidP="00FD36DE">
      <w:pPr>
        <w:tabs>
          <w:tab w:val="left" w:pos="6536"/>
        </w:tabs>
        <w:jc w:val="right"/>
        <w:rPr>
          <w:rFonts w:ascii="Times New Roman" w:hAnsi="Times New Roman" w:cs="Times New Roman"/>
          <w:b/>
          <w:sz w:val="28"/>
          <w:szCs w:val="28"/>
        </w:rPr>
      </w:pPr>
    </w:p>
    <w:p w14:paraId="20DACD8A" w14:textId="77777777" w:rsidR="00FD36DE" w:rsidRPr="00FD36DE" w:rsidRDefault="00FD36DE" w:rsidP="00FD36DE">
      <w:pPr>
        <w:tabs>
          <w:tab w:val="left" w:pos="6536"/>
        </w:tabs>
        <w:jc w:val="center"/>
        <w:rPr>
          <w:rFonts w:ascii="Times New Roman" w:hAnsi="Times New Roman" w:cs="Times New Roman"/>
          <w:bCs/>
        </w:rPr>
      </w:pPr>
      <w:r w:rsidRPr="00FD36DE">
        <w:rPr>
          <w:rFonts w:ascii="Times New Roman" w:hAnsi="Times New Roman" w:cs="Times New Roman"/>
          <w:bCs/>
        </w:rPr>
        <w:t xml:space="preserve">Наведений </w:t>
      </w:r>
      <w:proofErr w:type="spellStart"/>
      <w:r w:rsidRPr="00FD36DE">
        <w:rPr>
          <w:rFonts w:ascii="Times New Roman" w:hAnsi="Times New Roman" w:cs="Times New Roman"/>
          <w:bCs/>
        </w:rPr>
        <w:t>проєкт</w:t>
      </w:r>
      <w:proofErr w:type="spellEnd"/>
      <w:r w:rsidRPr="00FD36DE">
        <w:rPr>
          <w:rFonts w:ascii="Times New Roman" w:hAnsi="Times New Roman" w:cs="Times New Roman"/>
          <w:bCs/>
        </w:rPr>
        <w:t xml:space="preserve"> договору не є остаточним і вичерпаним і може бути доповнений і скоригований під час укладання договору з учасником-переможцем процедури </w:t>
      </w:r>
    </w:p>
    <w:p w14:paraId="050BFA62" w14:textId="77777777" w:rsidR="00FD36DE" w:rsidRPr="00FD36DE" w:rsidRDefault="00FD36DE" w:rsidP="00FD36DE">
      <w:pPr>
        <w:tabs>
          <w:tab w:val="left" w:pos="6536"/>
        </w:tabs>
        <w:jc w:val="center"/>
        <w:rPr>
          <w:rFonts w:ascii="Times New Roman" w:hAnsi="Times New Roman" w:cs="Times New Roman"/>
          <w:bCs/>
        </w:rPr>
      </w:pPr>
      <w:r w:rsidRPr="00FD36DE">
        <w:rPr>
          <w:rFonts w:ascii="Times New Roman" w:hAnsi="Times New Roman" w:cs="Times New Roman"/>
          <w:bCs/>
        </w:rPr>
        <w:t>( без істотних умов договору)</w:t>
      </w:r>
    </w:p>
    <w:p w14:paraId="6AAB7117" w14:textId="77777777" w:rsidR="00FD36DE" w:rsidRPr="00FD36DE" w:rsidRDefault="00FD36DE" w:rsidP="00FD36DE">
      <w:pPr>
        <w:suppressAutoHyphens/>
        <w:spacing w:after="120"/>
        <w:jc w:val="right"/>
        <w:rPr>
          <w:rFonts w:ascii="Times New Roman" w:hAnsi="Times New Roman" w:cs="Times New Roman"/>
          <w:lang w:eastAsia="zh-CN"/>
        </w:rPr>
      </w:pPr>
    </w:p>
    <w:p w14:paraId="4E1E6A94" w14:textId="77777777" w:rsidR="00FD36DE" w:rsidRPr="00FD36DE" w:rsidRDefault="00FD36DE" w:rsidP="00FD36DE">
      <w:pPr>
        <w:suppressAutoHyphens/>
        <w:spacing w:after="120"/>
        <w:jc w:val="center"/>
        <w:rPr>
          <w:rFonts w:ascii="Times New Roman" w:hAnsi="Times New Roman" w:cs="Times New Roman"/>
          <w:b/>
          <w:sz w:val="28"/>
          <w:szCs w:val="28"/>
          <w:lang w:eastAsia="zh-CN"/>
        </w:rPr>
      </w:pPr>
      <w:r w:rsidRPr="00FD36DE">
        <w:rPr>
          <w:rFonts w:ascii="Times New Roman" w:hAnsi="Times New Roman" w:cs="Times New Roman"/>
          <w:b/>
          <w:sz w:val="28"/>
          <w:szCs w:val="28"/>
          <w:lang w:eastAsia="zh-CN"/>
        </w:rPr>
        <w:t>ПРОЕКТ</w:t>
      </w:r>
    </w:p>
    <w:p w14:paraId="7FEB86D4" w14:textId="77777777" w:rsidR="00FD36DE" w:rsidRPr="00FD36DE" w:rsidRDefault="00FD36DE" w:rsidP="00FD36DE">
      <w:pPr>
        <w:suppressAutoHyphens/>
        <w:spacing w:after="120"/>
        <w:jc w:val="center"/>
        <w:rPr>
          <w:rFonts w:ascii="Times New Roman" w:hAnsi="Times New Roman" w:cs="Times New Roman"/>
          <w:b/>
          <w:sz w:val="28"/>
          <w:szCs w:val="28"/>
          <w:lang w:eastAsia="zh-CN"/>
        </w:rPr>
      </w:pPr>
      <w:r w:rsidRPr="00FD36DE">
        <w:rPr>
          <w:rFonts w:ascii="Times New Roman" w:hAnsi="Times New Roman" w:cs="Times New Roman"/>
          <w:b/>
          <w:sz w:val="28"/>
          <w:szCs w:val="28"/>
          <w:lang w:eastAsia="zh-CN"/>
        </w:rPr>
        <w:t>ДОГОВОРУ ПРО ЗАКУПІВЛЮ</w:t>
      </w:r>
    </w:p>
    <w:p w14:paraId="09A075C5" w14:textId="7470C3DD" w:rsidR="00FD36DE" w:rsidRPr="00FD36DE" w:rsidRDefault="00FD36DE" w:rsidP="00FD36DE">
      <w:pPr>
        <w:widowControl w:val="0"/>
        <w:tabs>
          <w:tab w:val="left" w:pos="0"/>
        </w:tabs>
        <w:suppressAutoHyphens/>
        <w:jc w:val="both"/>
        <w:rPr>
          <w:rFonts w:ascii="Times New Roman" w:hAnsi="Times New Roman" w:cs="Times New Roman"/>
          <w:lang w:eastAsia="ar-SA"/>
        </w:rPr>
      </w:pPr>
      <w:r w:rsidRPr="00FD36DE">
        <w:rPr>
          <w:rFonts w:ascii="Times New Roman" w:hAnsi="Times New Roman" w:cs="Times New Roman"/>
          <w:lang w:eastAsia="ar-SA"/>
        </w:rPr>
        <w:t>м. _______________</w:t>
      </w:r>
      <w:r w:rsidRPr="00FD36DE">
        <w:rPr>
          <w:rFonts w:ascii="Times New Roman" w:hAnsi="Times New Roman" w:cs="Times New Roman"/>
          <w:lang w:eastAsia="ar-SA"/>
        </w:rPr>
        <w:tab/>
      </w:r>
      <w:r w:rsidRPr="00FD36DE">
        <w:rPr>
          <w:rFonts w:ascii="Times New Roman" w:hAnsi="Times New Roman" w:cs="Times New Roman"/>
          <w:lang w:eastAsia="ar-SA"/>
        </w:rPr>
        <w:tab/>
        <w:t xml:space="preserve">                                                                      “____”_____________202</w:t>
      </w:r>
      <w:r w:rsidR="00481039">
        <w:rPr>
          <w:rFonts w:ascii="Times New Roman" w:hAnsi="Times New Roman" w:cs="Times New Roman"/>
          <w:lang w:eastAsia="ar-SA"/>
        </w:rPr>
        <w:t>4</w:t>
      </w:r>
      <w:r w:rsidRPr="00FD36DE">
        <w:rPr>
          <w:rFonts w:ascii="Times New Roman" w:hAnsi="Times New Roman" w:cs="Times New Roman"/>
          <w:lang w:eastAsia="ar-SA"/>
        </w:rPr>
        <w:t xml:space="preserve"> р.</w:t>
      </w:r>
    </w:p>
    <w:p w14:paraId="6BD2B8B1" w14:textId="77777777" w:rsidR="00FD36DE" w:rsidRPr="00FD36DE" w:rsidRDefault="00FD36DE" w:rsidP="00FD36DE">
      <w:pPr>
        <w:widowControl w:val="0"/>
        <w:tabs>
          <w:tab w:val="left" w:pos="0"/>
        </w:tabs>
        <w:suppressAutoHyphens/>
        <w:jc w:val="both"/>
        <w:rPr>
          <w:rFonts w:ascii="Times New Roman" w:hAnsi="Times New Roman" w:cs="Times New Roman"/>
          <w:lang w:eastAsia="ar-SA"/>
        </w:rPr>
      </w:pPr>
    </w:p>
    <w:p w14:paraId="0E044C00" w14:textId="77777777" w:rsidR="00FD36DE" w:rsidRPr="00FD36DE" w:rsidRDefault="00FD36DE" w:rsidP="00FD36DE">
      <w:pPr>
        <w:widowControl w:val="0"/>
        <w:tabs>
          <w:tab w:val="left" w:pos="0"/>
        </w:tabs>
        <w:suppressAutoHyphens/>
        <w:jc w:val="both"/>
        <w:rPr>
          <w:rFonts w:ascii="Times New Roman" w:hAnsi="Times New Roman" w:cs="Times New Roman"/>
          <w:lang w:eastAsia="ar-SA"/>
        </w:rPr>
      </w:pPr>
    </w:p>
    <w:p w14:paraId="55E44C7A" w14:textId="77777777" w:rsidR="00FD36DE" w:rsidRPr="00FD36DE" w:rsidRDefault="00FD36DE" w:rsidP="00FD36DE">
      <w:pPr>
        <w:suppressAutoHyphens/>
        <w:ind w:firstLine="426"/>
        <w:jc w:val="both"/>
        <w:rPr>
          <w:rFonts w:ascii="Times New Roman" w:hAnsi="Times New Roman" w:cs="Times New Roman"/>
          <w:lang w:eastAsia="ar-SA"/>
        </w:rPr>
      </w:pPr>
      <w:r w:rsidRPr="00FD36DE">
        <w:rPr>
          <w:rFonts w:ascii="Times New Roman" w:hAnsi="Times New Roman" w:cs="Times New Roman"/>
          <w:lang w:eastAsia="ar-SA"/>
        </w:rPr>
        <w:t>8 ДПРЗ ГУ ДСНС УКРАЇНИ В ОДЕСЬКІЙ ОБЛАСТІ (далі – Замовник), в ______________________________________________</w:t>
      </w:r>
      <w:r w:rsidRPr="00FD36DE">
        <w:rPr>
          <w:rFonts w:ascii="Times New Roman" w:hAnsi="Times New Roman" w:cs="Times New Roman"/>
          <w:color w:val="000000"/>
          <w:lang w:eastAsia="ar-SA"/>
        </w:rPr>
        <w:t xml:space="preserve">, </w:t>
      </w:r>
      <w:r w:rsidRPr="00FD36DE">
        <w:rPr>
          <w:rFonts w:ascii="Times New Roman" w:hAnsi="Times New Roman" w:cs="Times New Roman"/>
          <w:lang w:eastAsia="ar-SA"/>
        </w:rPr>
        <w:t xml:space="preserve">який діє на підставі ________________________, з однієї сторони, та __________________________________________________, в особі _________________________________________________________, який діє _________________________________ (далі </w:t>
      </w:r>
      <w:r w:rsidRPr="00FD36DE">
        <w:rPr>
          <w:rFonts w:ascii="Times New Roman" w:hAnsi="Times New Roman" w:cs="Times New Roman"/>
          <w:bCs/>
          <w:color w:val="000000"/>
          <w:sz w:val="28"/>
          <w:szCs w:val="28"/>
          <w:lang w:eastAsia="uk-UA"/>
        </w:rPr>
        <w:t>–</w:t>
      </w:r>
      <w:r w:rsidRPr="00FD36DE">
        <w:rPr>
          <w:rFonts w:ascii="Times New Roman" w:hAnsi="Times New Roman" w:cs="Times New Roman"/>
          <w:bCs/>
          <w:color w:val="000000"/>
          <w:sz w:val="28"/>
          <w:szCs w:val="28"/>
          <w:lang w:eastAsia="ar-SA"/>
        </w:rPr>
        <w:t xml:space="preserve"> </w:t>
      </w:r>
      <w:r w:rsidRPr="00FD36DE">
        <w:rPr>
          <w:rFonts w:ascii="Times New Roman" w:hAnsi="Times New Roman" w:cs="Times New Roman"/>
          <w:lang w:eastAsia="ar-SA"/>
        </w:rPr>
        <w:t xml:space="preserve"> Виконавець), з іншої сторони, разом – Сторони, уклали цей договір (далі </w:t>
      </w:r>
      <w:r w:rsidRPr="00FD36DE">
        <w:rPr>
          <w:rFonts w:ascii="Times New Roman" w:hAnsi="Times New Roman" w:cs="Times New Roman"/>
          <w:bCs/>
          <w:color w:val="000000"/>
          <w:sz w:val="28"/>
          <w:szCs w:val="28"/>
          <w:lang w:eastAsia="uk-UA"/>
        </w:rPr>
        <w:t>–</w:t>
      </w:r>
      <w:r w:rsidRPr="00FD36DE">
        <w:rPr>
          <w:rFonts w:ascii="Times New Roman" w:hAnsi="Times New Roman" w:cs="Times New Roman"/>
          <w:bCs/>
          <w:color w:val="000000"/>
          <w:sz w:val="28"/>
          <w:szCs w:val="28"/>
          <w:lang w:eastAsia="ar-SA"/>
        </w:rPr>
        <w:t xml:space="preserve"> </w:t>
      </w:r>
      <w:r w:rsidRPr="00FD36DE">
        <w:rPr>
          <w:rFonts w:ascii="Times New Roman" w:hAnsi="Times New Roman" w:cs="Times New Roman"/>
          <w:lang w:eastAsia="ar-SA"/>
        </w:rPr>
        <w:t>Договір) про наступне:</w:t>
      </w:r>
    </w:p>
    <w:p w14:paraId="3256D22B" w14:textId="77777777" w:rsidR="00FD36DE" w:rsidRPr="00FD36DE" w:rsidRDefault="00FD36DE" w:rsidP="00FD36DE">
      <w:pPr>
        <w:suppressAutoHyphens/>
        <w:ind w:firstLine="426"/>
        <w:jc w:val="both"/>
        <w:rPr>
          <w:rFonts w:ascii="Times New Roman" w:hAnsi="Times New Roman" w:cs="Times New Roman"/>
          <w:lang w:eastAsia="ar-SA"/>
        </w:rPr>
      </w:pPr>
    </w:p>
    <w:p w14:paraId="47C97A09" w14:textId="77777777" w:rsidR="00FD36DE" w:rsidRPr="00FD36DE" w:rsidRDefault="00FD36DE" w:rsidP="00FD36DE">
      <w:pPr>
        <w:suppressAutoHyphens/>
        <w:jc w:val="both"/>
        <w:rPr>
          <w:rFonts w:ascii="Times New Roman" w:hAnsi="Times New Roman" w:cs="Times New Roman"/>
          <w:lang w:eastAsia="ar-SA"/>
        </w:rPr>
      </w:pPr>
    </w:p>
    <w:p w14:paraId="175B90E0" w14:textId="77777777" w:rsidR="00FD36DE" w:rsidRPr="00FD36DE" w:rsidRDefault="00FD36DE" w:rsidP="00FD36DE">
      <w:pPr>
        <w:suppressAutoHyphens/>
        <w:spacing w:after="120" w:line="100" w:lineRule="atLeast"/>
        <w:jc w:val="center"/>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1. ПРЕДМЕТ ДОГОВОРУ</w:t>
      </w:r>
    </w:p>
    <w:p w14:paraId="2ED1A08A" w14:textId="77777777" w:rsidR="00FD36DE" w:rsidRPr="00FD36DE" w:rsidRDefault="00FD36DE" w:rsidP="00FD36DE">
      <w:pPr>
        <w:suppressAutoHyphens/>
        <w:spacing w:after="120" w:line="100" w:lineRule="atLeast"/>
        <w:jc w:val="both"/>
        <w:rPr>
          <w:rFonts w:ascii="Times New Roman" w:hAnsi="Times New Roman" w:cs="Times New Roman"/>
          <w:sz w:val="28"/>
          <w:szCs w:val="28"/>
          <w:lang w:eastAsia="ar-SA"/>
        </w:rPr>
      </w:pPr>
    </w:p>
    <w:p w14:paraId="3B08ACB1" w14:textId="77777777" w:rsidR="00FD36DE" w:rsidRPr="00FD36DE" w:rsidRDefault="00FD36DE" w:rsidP="00FD36DE">
      <w:pPr>
        <w:jc w:val="both"/>
        <w:rPr>
          <w:rStyle w:val="FontStyle12"/>
          <w:bCs/>
          <w:color w:val="00000A"/>
          <w:spacing w:val="-3"/>
          <w:shd w:val="clear" w:color="auto" w:fill="FFFFFF"/>
        </w:rPr>
      </w:pPr>
      <w:r w:rsidRPr="00FD36DE">
        <w:rPr>
          <w:rFonts w:ascii="Times New Roman" w:hAnsi="Times New Roman" w:cs="Times New Roman"/>
          <w:b/>
          <w:lang w:eastAsia="ar-SA"/>
        </w:rPr>
        <w:t>1.1.</w:t>
      </w:r>
      <w:r w:rsidRPr="00FD36DE">
        <w:rPr>
          <w:rFonts w:ascii="Times New Roman" w:hAnsi="Times New Roman" w:cs="Times New Roman"/>
          <w:lang w:eastAsia="ar-SA"/>
        </w:rPr>
        <w:t xml:space="preserve"> Відповідно до цього Договору, Виконавець зобов’язується надати послуги згідно  калькуляції (Додаток 1 до договору) </w:t>
      </w:r>
      <w:r w:rsidRPr="00FD36DE">
        <w:rPr>
          <w:rFonts w:ascii="Times New Roman" w:hAnsi="Times New Roman" w:cs="Times New Roman"/>
          <w:color w:val="00000A"/>
          <w:spacing w:val="-3"/>
          <w:lang w:eastAsia="ar-SA"/>
        </w:rPr>
        <w:t xml:space="preserve">( надалі - послуги) </w:t>
      </w:r>
      <w:r w:rsidRPr="00FD36DE">
        <w:rPr>
          <w:rFonts w:ascii="Times New Roman" w:hAnsi="Times New Roman" w:cs="Times New Roman"/>
          <w:bCs/>
          <w:lang w:eastAsia="ar-SA"/>
        </w:rPr>
        <w:t xml:space="preserve">за кодом </w:t>
      </w:r>
      <w:r w:rsidRPr="00FD36DE">
        <w:rPr>
          <w:rFonts w:ascii="Times New Roman" w:hAnsi="Times New Roman" w:cs="Times New Roman"/>
          <w:lang w:eastAsia="ar-SA"/>
        </w:rPr>
        <w:t xml:space="preserve">ДК 021:2015 – </w:t>
      </w:r>
      <w:bookmarkStart w:id="11" w:name="_Hlk121668824"/>
      <w:r w:rsidRPr="00FD36DE">
        <w:rPr>
          <w:rFonts w:ascii="Times New Roman" w:hAnsi="Times New Roman" w:cs="Times New Roman"/>
          <w:lang w:eastAsia="ar-SA"/>
        </w:rPr>
        <w:t xml:space="preserve">50110000-9 Послуги з ремонту і технічного обслуговування </w:t>
      </w:r>
      <w:proofErr w:type="spellStart"/>
      <w:r w:rsidRPr="00FD36DE">
        <w:rPr>
          <w:rFonts w:ascii="Times New Roman" w:hAnsi="Times New Roman" w:cs="Times New Roman"/>
          <w:lang w:eastAsia="ar-SA"/>
        </w:rPr>
        <w:t>мототранспортних</w:t>
      </w:r>
      <w:proofErr w:type="spellEnd"/>
      <w:r w:rsidRPr="00FD36DE">
        <w:rPr>
          <w:rFonts w:ascii="Times New Roman" w:hAnsi="Times New Roman" w:cs="Times New Roman"/>
          <w:lang w:eastAsia="ar-SA"/>
        </w:rPr>
        <w:t xml:space="preserve"> засобів і супутнього обладнання</w:t>
      </w:r>
      <w:bookmarkEnd w:id="11"/>
      <w:r w:rsidRPr="00FD36DE">
        <w:rPr>
          <w:rFonts w:ascii="Times New Roman" w:hAnsi="Times New Roman" w:cs="Times New Roman"/>
          <w:lang w:eastAsia="ar-SA"/>
        </w:rPr>
        <w:t xml:space="preserve"> - </w:t>
      </w:r>
      <w:r w:rsidRPr="00FD36DE">
        <w:rPr>
          <w:rFonts w:ascii="Times New Roman" w:hAnsi="Times New Roman" w:cs="Times New Roman"/>
          <w:bCs/>
          <w:color w:val="00000A"/>
          <w:spacing w:val="-3"/>
          <w:shd w:val="clear" w:color="auto" w:fill="FFFFFF"/>
          <w:lang w:eastAsia="ar-SA"/>
        </w:rPr>
        <w:t xml:space="preserve">послуги з поточного ремонту </w:t>
      </w:r>
      <w:r w:rsidRPr="00FD36DE">
        <w:rPr>
          <w:rStyle w:val="FontStyle12"/>
          <w:bCs/>
          <w:color w:val="00000A"/>
          <w:spacing w:val="-3"/>
          <w:shd w:val="clear" w:color="auto" w:fill="FFFFFF"/>
        </w:rPr>
        <w:t>спеціальних автомобілів:</w:t>
      </w:r>
    </w:p>
    <w:p w14:paraId="0D626B59" w14:textId="77777777" w:rsidR="001D7C3E" w:rsidRPr="0048097F" w:rsidRDefault="001D7C3E" w:rsidP="001D7C3E">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 xml:space="preserve">АЦ-4-60 (5309)-505М (МАЗ), шасі № </w:t>
      </w:r>
      <w:r w:rsidRPr="0048097F">
        <w:rPr>
          <w:rFonts w:ascii="Times New Roman" w:hAnsi="Times New Roman" w:cs="Times New Roman"/>
          <w:sz w:val="24"/>
          <w:lang w:val="en-US"/>
        </w:rPr>
        <w:t>Y</w:t>
      </w:r>
      <w:r w:rsidRPr="0048097F">
        <w:rPr>
          <w:rFonts w:ascii="Times New Roman" w:hAnsi="Times New Roman" w:cs="Times New Roman"/>
          <w:sz w:val="24"/>
        </w:rPr>
        <w:t>3</w:t>
      </w:r>
      <w:r w:rsidRPr="0048097F">
        <w:rPr>
          <w:rFonts w:ascii="Times New Roman" w:hAnsi="Times New Roman" w:cs="Times New Roman"/>
          <w:sz w:val="24"/>
          <w:lang w:val="en-US"/>
        </w:rPr>
        <w:t>M</w:t>
      </w:r>
      <w:r w:rsidRPr="0048097F">
        <w:rPr>
          <w:rFonts w:ascii="Times New Roman" w:hAnsi="Times New Roman" w:cs="Times New Roman"/>
          <w:sz w:val="24"/>
        </w:rPr>
        <w:t>530905</w:t>
      </w:r>
      <w:r w:rsidRPr="0048097F">
        <w:rPr>
          <w:rFonts w:ascii="Times New Roman" w:hAnsi="Times New Roman" w:cs="Times New Roman"/>
          <w:sz w:val="24"/>
          <w:lang w:val="en-US"/>
        </w:rPr>
        <w:t>G</w:t>
      </w:r>
      <w:r w:rsidRPr="0048097F">
        <w:rPr>
          <w:rFonts w:ascii="Times New Roman" w:hAnsi="Times New Roman" w:cs="Times New Roman"/>
          <w:sz w:val="24"/>
        </w:rPr>
        <w:t>0000153, ВН 299 Е, 2016 року випуску</w:t>
      </w:r>
      <w:r>
        <w:rPr>
          <w:rFonts w:ascii="Times New Roman" w:hAnsi="Times New Roman" w:cs="Times New Roman"/>
          <w:sz w:val="24"/>
        </w:rPr>
        <w:t>,</w:t>
      </w:r>
    </w:p>
    <w:p w14:paraId="13BCE6F0" w14:textId="77777777" w:rsidR="001D7C3E" w:rsidRDefault="001D7C3E" w:rsidP="001D7C3E">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АЦ-40(53228)-264 (</w:t>
      </w:r>
      <w:proofErr w:type="spellStart"/>
      <w:r w:rsidRPr="0048097F">
        <w:rPr>
          <w:rFonts w:ascii="Times New Roman" w:hAnsi="Times New Roman" w:cs="Times New Roman"/>
          <w:sz w:val="24"/>
        </w:rPr>
        <w:t>КамАЗ</w:t>
      </w:r>
      <w:proofErr w:type="spellEnd"/>
      <w:r w:rsidRPr="0048097F">
        <w:rPr>
          <w:rFonts w:ascii="Times New Roman" w:hAnsi="Times New Roman" w:cs="Times New Roman"/>
          <w:sz w:val="24"/>
        </w:rPr>
        <w:t xml:space="preserve">), шасі № </w:t>
      </w:r>
      <w:r w:rsidRPr="0048097F">
        <w:rPr>
          <w:rFonts w:ascii="Times New Roman" w:hAnsi="Times New Roman" w:cs="Times New Roman"/>
          <w:sz w:val="24"/>
          <w:lang w:val="en-US"/>
        </w:rPr>
        <w:t>XTC</w:t>
      </w:r>
      <w:r w:rsidRPr="0048097F">
        <w:rPr>
          <w:rFonts w:ascii="Times New Roman" w:hAnsi="Times New Roman" w:cs="Times New Roman"/>
          <w:sz w:val="24"/>
        </w:rPr>
        <w:t>53228</w:t>
      </w:r>
      <w:r w:rsidRPr="0048097F">
        <w:rPr>
          <w:rFonts w:ascii="Times New Roman" w:hAnsi="Times New Roman" w:cs="Times New Roman"/>
          <w:sz w:val="24"/>
          <w:lang w:val="en-US"/>
        </w:rPr>
        <w:t>R</w:t>
      </w:r>
      <w:r w:rsidRPr="0048097F">
        <w:rPr>
          <w:rFonts w:ascii="Times New Roman" w:hAnsi="Times New Roman" w:cs="Times New Roman"/>
          <w:sz w:val="24"/>
        </w:rPr>
        <w:t>82349266, ВН 298 Е, 2009 року випуску</w:t>
      </w:r>
      <w:r>
        <w:rPr>
          <w:rFonts w:ascii="Times New Roman" w:hAnsi="Times New Roman" w:cs="Times New Roman"/>
          <w:sz w:val="24"/>
        </w:rPr>
        <w:t>,</w:t>
      </w:r>
    </w:p>
    <w:p w14:paraId="50F4421A" w14:textId="77777777" w:rsidR="001D7C3E" w:rsidRPr="0048097F" w:rsidRDefault="001D7C3E" w:rsidP="001D7C3E">
      <w:pPr>
        <w:spacing w:after="0"/>
        <w:jc w:val="both"/>
        <w:rPr>
          <w:rFonts w:ascii="Times New Roman" w:hAnsi="Times New Roman" w:cs="Times New Roman"/>
          <w:sz w:val="24"/>
        </w:rPr>
      </w:pPr>
    </w:p>
    <w:p w14:paraId="432FA03B" w14:textId="77777777" w:rsidR="00FD36DE" w:rsidRPr="00FD36DE" w:rsidRDefault="00FD36DE" w:rsidP="00FD36DE">
      <w:pPr>
        <w:widowControl w:val="0"/>
        <w:suppressAutoHyphens/>
        <w:spacing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1.2.</w:t>
      </w:r>
      <w:r w:rsidRPr="00FD36DE">
        <w:rPr>
          <w:rFonts w:ascii="Times New Roman" w:hAnsi="Times New Roman" w:cs="Times New Roman"/>
          <w:lang w:eastAsia="ar-SA"/>
        </w:rPr>
        <w:t xml:space="preserve"> Замовник зобов'язується прийняти надані Виконавцем послуги та своєчасно здійснити їх оплату в порядку та на умовах, визначених цим Договором. </w:t>
      </w:r>
    </w:p>
    <w:p w14:paraId="1522C9A2" w14:textId="77777777" w:rsidR="00FD36DE" w:rsidRPr="00FD36DE" w:rsidRDefault="00FD36DE" w:rsidP="00FD36DE">
      <w:pPr>
        <w:widowControl w:val="0"/>
        <w:tabs>
          <w:tab w:val="left" w:pos="0"/>
          <w:tab w:val="left" w:pos="426"/>
          <w:tab w:val="left" w:pos="709"/>
        </w:tabs>
        <w:suppressAutoHyphens/>
        <w:overflowPunct w:val="0"/>
        <w:autoSpaceDE w:val="0"/>
        <w:spacing w:after="120" w:line="100" w:lineRule="atLeast"/>
        <w:textAlignment w:val="baseline"/>
        <w:rPr>
          <w:rFonts w:ascii="Times New Roman" w:hAnsi="Times New Roman" w:cs="Times New Roman"/>
          <w:lang w:eastAsia="ar-SA"/>
        </w:rPr>
      </w:pPr>
      <w:r w:rsidRPr="00FD36DE">
        <w:rPr>
          <w:rFonts w:ascii="Times New Roman" w:hAnsi="Times New Roman" w:cs="Times New Roman"/>
          <w:b/>
          <w:bCs/>
          <w:lang w:eastAsia="ar-SA"/>
        </w:rPr>
        <w:t xml:space="preserve">1.3. </w:t>
      </w:r>
      <w:r w:rsidRPr="00FD36DE">
        <w:rPr>
          <w:rFonts w:ascii="Times New Roman" w:hAnsi="Times New Roman" w:cs="Times New Roman"/>
          <w:lang w:eastAsia="ar-SA"/>
        </w:rPr>
        <w:t xml:space="preserve"> Місце надання послуг: за місцем розташування СТО Виконавця  : ______________________.</w:t>
      </w:r>
    </w:p>
    <w:p w14:paraId="729E094A" w14:textId="77777777" w:rsidR="00FD36DE" w:rsidRPr="00FD36DE" w:rsidRDefault="00FD36DE" w:rsidP="00FD36DE">
      <w:pPr>
        <w:widowControl w:val="0"/>
        <w:tabs>
          <w:tab w:val="left" w:pos="0"/>
          <w:tab w:val="left" w:pos="426"/>
          <w:tab w:val="left" w:pos="709"/>
        </w:tabs>
        <w:suppressAutoHyphens/>
        <w:overflowPunct w:val="0"/>
        <w:autoSpaceDE w:val="0"/>
        <w:spacing w:after="120" w:line="100" w:lineRule="atLeast"/>
        <w:textAlignment w:val="baseline"/>
        <w:rPr>
          <w:rFonts w:ascii="Times New Roman" w:hAnsi="Times New Roman" w:cs="Times New Roman"/>
          <w:lang w:eastAsia="ar-SA"/>
        </w:rPr>
      </w:pPr>
      <w:r w:rsidRPr="00FD36DE">
        <w:rPr>
          <w:rFonts w:ascii="Times New Roman" w:hAnsi="Times New Roman" w:cs="Times New Roman"/>
          <w:b/>
          <w:bCs/>
          <w:lang w:eastAsia="ar-SA"/>
        </w:rPr>
        <w:t xml:space="preserve">1.4. </w:t>
      </w:r>
      <w:r w:rsidRPr="00FD36DE">
        <w:rPr>
          <w:rFonts w:ascii="Times New Roman" w:hAnsi="Times New Roman" w:cs="Times New Roman"/>
          <w:lang w:eastAsia="ar-SA"/>
        </w:rPr>
        <w:t>КЕКВ — 2240.</w:t>
      </w:r>
    </w:p>
    <w:p w14:paraId="33D759FD" w14:textId="77777777" w:rsidR="00FD36DE" w:rsidRPr="00FD36DE" w:rsidRDefault="00FD36DE" w:rsidP="00FD36DE">
      <w:pPr>
        <w:widowControl w:val="0"/>
        <w:tabs>
          <w:tab w:val="left" w:pos="0"/>
          <w:tab w:val="left" w:pos="426"/>
        </w:tabs>
        <w:suppressAutoHyphens/>
        <w:overflowPunct w:val="0"/>
        <w:autoSpaceDE w:val="0"/>
        <w:spacing w:after="120" w:line="100" w:lineRule="atLeast"/>
        <w:jc w:val="both"/>
        <w:textAlignment w:val="baseline"/>
        <w:rPr>
          <w:rFonts w:ascii="Times New Roman" w:hAnsi="Times New Roman" w:cs="Times New Roman"/>
          <w:lang w:eastAsia="ar-SA"/>
        </w:rPr>
      </w:pPr>
      <w:r w:rsidRPr="00FD36DE">
        <w:rPr>
          <w:rFonts w:ascii="Times New Roman" w:hAnsi="Times New Roman" w:cs="Times New Roman"/>
          <w:b/>
          <w:lang w:eastAsia="ar-SA"/>
        </w:rPr>
        <w:t xml:space="preserve">1.5. </w:t>
      </w:r>
      <w:r w:rsidRPr="00FD36DE">
        <w:rPr>
          <w:rFonts w:ascii="Times New Roman" w:hAnsi="Times New Roman" w:cs="Times New Roman"/>
          <w:lang w:eastAsia="ar-SA"/>
        </w:rPr>
        <w:t xml:space="preserve">Послуги з ремонту та технічного обслуговування </w:t>
      </w:r>
      <w:proofErr w:type="spellStart"/>
      <w:r w:rsidRPr="00FD36DE">
        <w:rPr>
          <w:rFonts w:ascii="Times New Roman" w:hAnsi="Times New Roman" w:cs="Times New Roman"/>
          <w:lang w:eastAsia="ar-SA"/>
        </w:rPr>
        <w:t>мототранспортних</w:t>
      </w:r>
      <w:proofErr w:type="spellEnd"/>
      <w:r w:rsidRPr="00FD36DE">
        <w:rPr>
          <w:rFonts w:ascii="Times New Roman" w:hAnsi="Times New Roman" w:cs="Times New Roman"/>
          <w:lang w:eastAsia="ar-SA"/>
        </w:rPr>
        <w:t xml:space="preserve"> засобів здійснюється відповідно до Постанови КМУ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FD36DE">
        <w:rPr>
          <w:rFonts w:ascii="Times New Roman" w:hAnsi="Times New Roman" w:cs="Times New Roman"/>
          <w:lang w:eastAsia="ar-SA"/>
        </w:rPr>
        <w:tab/>
      </w:r>
    </w:p>
    <w:p w14:paraId="67A40D5C" w14:textId="77777777" w:rsidR="00FD36DE" w:rsidRPr="00FD36DE" w:rsidRDefault="00FD36DE" w:rsidP="00FD36DE">
      <w:pPr>
        <w:widowControl w:val="0"/>
        <w:tabs>
          <w:tab w:val="left" w:pos="0"/>
          <w:tab w:val="left" w:pos="426"/>
        </w:tabs>
        <w:suppressAutoHyphens/>
        <w:overflowPunct w:val="0"/>
        <w:autoSpaceDE w:val="0"/>
        <w:spacing w:after="120" w:line="100" w:lineRule="atLeast"/>
        <w:jc w:val="both"/>
        <w:textAlignment w:val="baseline"/>
        <w:rPr>
          <w:rFonts w:ascii="Times New Roman" w:hAnsi="Times New Roman" w:cs="Times New Roman"/>
          <w:sz w:val="28"/>
          <w:szCs w:val="28"/>
          <w:lang w:eastAsia="ar-SA"/>
        </w:rPr>
      </w:pPr>
    </w:p>
    <w:p w14:paraId="1BA16315" w14:textId="77777777" w:rsidR="00FD36DE" w:rsidRPr="00FD36DE" w:rsidRDefault="00FD36DE" w:rsidP="00FD36DE">
      <w:pPr>
        <w:widowControl w:val="0"/>
        <w:suppressAutoHyphens/>
        <w:autoSpaceDE w:val="0"/>
        <w:spacing w:after="120" w:line="100" w:lineRule="atLeast"/>
        <w:jc w:val="center"/>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lastRenderedPageBreak/>
        <w:t>2. ЦІНА ДОГОВОРУ</w:t>
      </w:r>
    </w:p>
    <w:p w14:paraId="1962DC3F"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b/>
          <w:bCs/>
          <w:sz w:val="28"/>
          <w:szCs w:val="28"/>
          <w:lang w:eastAsia="ar-SA"/>
        </w:rPr>
      </w:pPr>
    </w:p>
    <w:p w14:paraId="00A81889" w14:textId="77777777" w:rsidR="00FD36DE" w:rsidRPr="00FD36DE" w:rsidRDefault="00FD36DE" w:rsidP="00FD36DE">
      <w:pPr>
        <w:spacing w:after="120"/>
        <w:jc w:val="both"/>
        <w:rPr>
          <w:rFonts w:ascii="Times New Roman" w:hAnsi="Times New Roman" w:cs="Times New Roman"/>
          <w:lang w:eastAsia="ar-SA"/>
        </w:rPr>
      </w:pPr>
      <w:r w:rsidRPr="00FD36DE">
        <w:rPr>
          <w:rFonts w:ascii="Times New Roman" w:hAnsi="Times New Roman" w:cs="Times New Roman"/>
          <w:b/>
          <w:bCs/>
          <w:lang w:eastAsia="ar-SA"/>
        </w:rPr>
        <w:t>2.1.</w:t>
      </w:r>
      <w:r w:rsidRPr="00FD36DE">
        <w:rPr>
          <w:rFonts w:ascii="Times New Roman" w:hAnsi="Times New Roman" w:cs="Times New Roman"/>
          <w:lang w:eastAsia="ar-SA"/>
        </w:rPr>
        <w:t xml:space="preserve"> Загальна ціна Договору складає </w:t>
      </w:r>
      <w:r w:rsidRPr="00FD36DE">
        <w:rPr>
          <w:rFonts w:ascii="Times New Roman" w:hAnsi="Times New Roman" w:cs="Times New Roman"/>
          <w:b/>
          <w:bCs/>
        </w:rPr>
        <w:t>_______________ грн. (______________________ ) без ПДВ.</w:t>
      </w:r>
    </w:p>
    <w:p w14:paraId="4BC1E35C"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bCs/>
          <w:lang w:eastAsia="ar-SA"/>
        </w:rPr>
        <w:t>2.</w:t>
      </w:r>
      <w:r w:rsidRPr="00FD36DE">
        <w:rPr>
          <w:rFonts w:ascii="Times New Roman" w:hAnsi="Times New Roman" w:cs="Times New Roman"/>
          <w:b/>
          <w:bCs/>
          <w:lang w:val="ru-RU" w:eastAsia="ar-SA"/>
        </w:rPr>
        <w:t>2</w:t>
      </w:r>
      <w:r w:rsidRPr="00FD36DE">
        <w:rPr>
          <w:rFonts w:ascii="Times New Roman" w:hAnsi="Times New Roman" w:cs="Times New Roman"/>
          <w:b/>
          <w:bCs/>
          <w:lang w:eastAsia="ar-SA"/>
        </w:rPr>
        <w:t>.</w:t>
      </w:r>
      <w:r w:rsidRPr="00FD36DE">
        <w:rPr>
          <w:rFonts w:ascii="Times New Roman" w:hAnsi="Times New Roman" w:cs="Times New Roman"/>
          <w:lang w:eastAsia="ar-SA"/>
        </w:rPr>
        <w:t xml:space="preserve">  Ціна встановлюється в Національній валюті України.</w:t>
      </w:r>
    </w:p>
    <w:p w14:paraId="683C24FA"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t>2.</w:t>
      </w:r>
      <w:r w:rsidRPr="00FD36DE">
        <w:rPr>
          <w:rFonts w:ascii="Times New Roman" w:hAnsi="Times New Roman" w:cs="Times New Roman"/>
          <w:b/>
          <w:lang w:val="ru-RU" w:eastAsia="ar-SA"/>
        </w:rPr>
        <w:t>3</w:t>
      </w:r>
      <w:r w:rsidRPr="00FD36DE">
        <w:rPr>
          <w:rFonts w:ascii="Times New Roman" w:hAnsi="Times New Roman" w:cs="Times New Roman"/>
          <w:b/>
          <w:lang w:eastAsia="ar-SA"/>
        </w:rPr>
        <w:t>.</w:t>
      </w:r>
      <w:r w:rsidRPr="00FD36DE">
        <w:rPr>
          <w:rFonts w:ascii="Times New Roman" w:hAnsi="Times New Roman" w:cs="Times New Roman"/>
          <w:lang w:eastAsia="ar-SA"/>
        </w:rPr>
        <w:t xml:space="preserve"> До вартості послуг за цим договором включено всі податки, збори, необхідні платежі, що сплачуються або мають бути сплачені згідно із законодавством України, вартість зберігання на термін надання послуг, а також інші витрати, пов'язання з виконанням зобов'язань за цим договором.</w:t>
      </w:r>
    </w:p>
    <w:p w14:paraId="666366FB"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t>2.4.</w:t>
      </w:r>
      <w:r w:rsidRPr="00FD36DE">
        <w:rPr>
          <w:rFonts w:ascii="Times New Roman" w:hAnsi="Times New Roman" w:cs="Times New Roman"/>
          <w:lang w:eastAsia="ar-SA"/>
        </w:rPr>
        <w:t xml:space="preserve"> 8 ДПРЗ ГУ ДСНС України в Одеській області – бюджетна установа, яка повністю утримується за рахунок коштів Державного бюджету. На підставі </w:t>
      </w:r>
      <w:proofErr w:type="spellStart"/>
      <w:r w:rsidRPr="00FD36DE">
        <w:rPr>
          <w:rFonts w:ascii="Times New Roman" w:hAnsi="Times New Roman" w:cs="Times New Roman"/>
          <w:lang w:eastAsia="ar-SA"/>
        </w:rPr>
        <w:t>п.п</w:t>
      </w:r>
      <w:proofErr w:type="spellEnd"/>
      <w:r w:rsidRPr="00FD36DE">
        <w:rPr>
          <w:rFonts w:ascii="Times New Roman" w:hAnsi="Times New Roman" w:cs="Times New Roman"/>
          <w:lang w:eastAsia="ar-SA"/>
        </w:rPr>
        <w:t>. 187.7 Податкового кодексу України датою виникнення податкових зобов’язань у разі надання послуг з оплатою за рахунок бюджетних коштів є дата зарахування таких коштів на банківський рахунок Виконавця. Податкова накладна повинна бути складена Виконавцем датою оплати послуг 8 ДПРЗ ГУ ДСНС України в Одеській області.</w:t>
      </w:r>
    </w:p>
    <w:p w14:paraId="0E729510"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b/>
          <w:sz w:val="28"/>
          <w:szCs w:val="28"/>
          <w:lang w:eastAsia="ar-SA"/>
        </w:rPr>
      </w:pPr>
    </w:p>
    <w:p w14:paraId="5CCD2D2D" w14:textId="77777777" w:rsidR="00FD36DE" w:rsidRPr="00FD36DE" w:rsidRDefault="00FD36DE" w:rsidP="00FD36DE">
      <w:pPr>
        <w:widowControl w:val="0"/>
        <w:suppressAutoHyphens/>
        <w:autoSpaceDE w:val="0"/>
        <w:spacing w:after="120" w:line="100" w:lineRule="atLeast"/>
        <w:jc w:val="center"/>
        <w:rPr>
          <w:rFonts w:ascii="Times New Roman" w:hAnsi="Times New Roman" w:cs="Times New Roman"/>
          <w:b/>
          <w:sz w:val="28"/>
          <w:szCs w:val="28"/>
          <w:lang w:val="ru-RU" w:eastAsia="ar-SA"/>
        </w:rPr>
      </w:pPr>
      <w:r w:rsidRPr="00FD36DE">
        <w:rPr>
          <w:rFonts w:ascii="Times New Roman" w:hAnsi="Times New Roman" w:cs="Times New Roman"/>
          <w:b/>
          <w:sz w:val="28"/>
          <w:szCs w:val="28"/>
          <w:lang w:eastAsia="ar-SA"/>
        </w:rPr>
        <w:t xml:space="preserve">3. </w:t>
      </w:r>
      <w:r w:rsidRPr="00FD36DE">
        <w:rPr>
          <w:rFonts w:ascii="Times New Roman" w:hAnsi="Times New Roman" w:cs="Times New Roman"/>
          <w:b/>
          <w:sz w:val="28"/>
          <w:szCs w:val="28"/>
          <w:lang w:val="ru-RU" w:eastAsia="ar-SA"/>
        </w:rPr>
        <w:t>ПОРЯДОК НАДАННЯ ПОСЛУГ ТА ГАРАНТИЙНІ УМОВИ</w:t>
      </w:r>
    </w:p>
    <w:p w14:paraId="464AF130"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b/>
          <w:bCs/>
          <w:sz w:val="28"/>
          <w:szCs w:val="28"/>
          <w:lang w:val="ru-RU" w:eastAsia="ar-SA"/>
        </w:rPr>
      </w:pPr>
    </w:p>
    <w:p w14:paraId="4413901C" w14:textId="7881E005"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3.1.</w:t>
      </w:r>
      <w:r w:rsidRPr="00FD36DE">
        <w:rPr>
          <w:rFonts w:ascii="Times New Roman" w:hAnsi="Times New Roman" w:cs="Times New Roman"/>
          <w:lang w:eastAsia="ar-SA"/>
        </w:rPr>
        <w:t xml:space="preserve"> Строк надання Послуг до 31.12.202</w:t>
      </w:r>
      <w:r w:rsidR="00481039">
        <w:rPr>
          <w:rFonts w:ascii="Times New Roman" w:hAnsi="Times New Roman" w:cs="Times New Roman"/>
          <w:lang w:eastAsia="ar-SA"/>
        </w:rPr>
        <w:t>4</w:t>
      </w:r>
      <w:r w:rsidRPr="00FD36DE">
        <w:rPr>
          <w:rFonts w:ascii="Times New Roman" w:hAnsi="Times New Roman" w:cs="Times New Roman"/>
          <w:lang w:eastAsia="ar-SA"/>
        </w:rPr>
        <w:t xml:space="preserve"> року.</w:t>
      </w:r>
    </w:p>
    <w:p w14:paraId="3D8C5B90"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3.2.</w:t>
      </w:r>
      <w:r w:rsidRPr="00FD36DE">
        <w:rPr>
          <w:rFonts w:ascii="Times New Roman" w:hAnsi="Times New Roman" w:cs="Times New Roman"/>
          <w:lang w:eastAsia="ar-SA"/>
        </w:rPr>
        <w:t xml:space="preserve">  Виконавець під час надання послуг використовує власні запасні частини та  допоміжні матеріали або запасні частини надані Замовником.</w:t>
      </w:r>
      <w:r w:rsidRPr="00FD36DE">
        <w:rPr>
          <w:rFonts w:ascii="Times New Roman" w:hAnsi="Times New Roman" w:cs="Times New Roman"/>
          <w:b/>
          <w:bCs/>
          <w:lang w:eastAsia="ar-SA"/>
        </w:rPr>
        <w:t xml:space="preserve"> </w:t>
      </w:r>
      <w:r w:rsidRPr="00FD36DE">
        <w:rPr>
          <w:rFonts w:ascii="Times New Roman" w:hAnsi="Times New Roman" w:cs="Times New Roman"/>
          <w:bCs/>
          <w:lang w:eastAsia="ar-SA"/>
        </w:rPr>
        <w:t>При встановленні запасних частин Замовника складаються  відповідні акти приймання-передачі цих частин.</w:t>
      </w:r>
      <w:r w:rsidRPr="00FD36DE">
        <w:rPr>
          <w:rFonts w:ascii="Times New Roman" w:hAnsi="Times New Roman" w:cs="Times New Roman"/>
          <w:b/>
          <w:bCs/>
          <w:lang w:eastAsia="ar-SA"/>
        </w:rPr>
        <w:t xml:space="preserve"> </w:t>
      </w:r>
      <w:r w:rsidRPr="00FD36DE">
        <w:rPr>
          <w:rFonts w:ascii="Times New Roman" w:hAnsi="Times New Roman" w:cs="Times New Roman"/>
          <w:lang w:eastAsia="ar-SA"/>
        </w:rPr>
        <w:t>Запасні частини, вузли, агрегати, що використовуються Виконавцем при наданні послуг, повинні бути новими, оригінальними або їх еквівалентами та сертифікованими для продажу в Україні.</w:t>
      </w:r>
    </w:p>
    <w:p w14:paraId="4CA1718A"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3.3.</w:t>
      </w:r>
      <w:r w:rsidRPr="00FD36DE">
        <w:rPr>
          <w:rFonts w:ascii="Times New Roman" w:hAnsi="Times New Roman" w:cs="Times New Roman"/>
          <w:lang w:eastAsia="ar-SA"/>
        </w:rPr>
        <w:t xml:space="preserve">  Після закінчення надання Послуг Виконавець зобов’язаний  повідомити Замовника про  надання послуг.</w:t>
      </w:r>
    </w:p>
    <w:p w14:paraId="688D86E2"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3.4.</w:t>
      </w:r>
      <w:r w:rsidRPr="00FD36DE">
        <w:rPr>
          <w:rFonts w:ascii="Times New Roman" w:hAnsi="Times New Roman" w:cs="Times New Roman"/>
          <w:lang w:eastAsia="ar-SA"/>
        </w:rPr>
        <w:t xml:space="preserve">  Замовник протягом 1 календарного дня з дня отримання повідомлення про  надання послуг зобов’язаний з’явитися  за адресою надання Послуг, визначеною в п. 1.3 даного Договору, для підписання Акту наданих послуг та вивезення ТЗ.</w:t>
      </w:r>
    </w:p>
    <w:p w14:paraId="187C7E72"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3.5.</w:t>
      </w:r>
      <w:r w:rsidRPr="00FD36DE">
        <w:rPr>
          <w:rFonts w:ascii="Times New Roman" w:hAnsi="Times New Roman" w:cs="Times New Roman"/>
          <w:lang w:eastAsia="ar-SA"/>
        </w:rPr>
        <w:t xml:space="preserve">  Автомобіль та Акт наданих послуг видаються особі, уповноваженій Замовником на отримання автомобіля. Підставою для видачі автомобіля є довіреність (доручення), яка пред’являється Виконавцю.</w:t>
      </w:r>
    </w:p>
    <w:p w14:paraId="7B0B95EE"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3.6.</w:t>
      </w:r>
      <w:r w:rsidRPr="00FD36DE">
        <w:rPr>
          <w:rFonts w:ascii="Times New Roman" w:hAnsi="Times New Roman" w:cs="Times New Roman"/>
          <w:lang w:eastAsia="ar-SA"/>
        </w:rPr>
        <w:t xml:space="preserve">  Уповноважений на отримання ТЗ з ремонту представник Замовника зобов’язаний при отриманні ТЗ прийняти надані Послуги Виконавцем  згідно з Актом наданих послуг.</w:t>
      </w:r>
    </w:p>
    <w:p w14:paraId="0683C659"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 xml:space="preserve">3.7. </w:t>
      </w:r>
      <w:r w:rsidRPr="00FD36DE">
        <w:rPr>
          <w:rFonts w:ascii="Times New Roman" w:hAnsi="Times New Roman" w:cs="Times New Roman"/>
          <w:lang w:eastAsia="ar-SA"/>
        </w:rPr>
        <w:t xml:space="preserve"> Послуги вважаються наданими Замовнику з моменту підписання представниками сторін Акту наданих послуг,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085CF39E"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3.8.</w:t>
      </w:r>
      <w:r w:rsidRPr="00FD36DE">
        <w:rPr>
          <w:rFonts w:ascii="Times New Roman" w:hAnsi="Times New Roman" w:cs="Times New Roman"/>
          <w:lang w:eastAsia="ar-SA"/>
        </w:rPr>
        <w:t xml:space="preserve">  Виконавець після підписання Сторонами Акту наданих послуг має передати  Замовнику за Актом прийому-передачі  запасні частини, які було замінено під час надання послуг.</w:t>
      </w:r>
    </w:p>
    <w:p w14:paraId="70FA991C" w14:textId="77777777" w:rsidR="00FD36DE" w:rsidRPr="00FD36DE" w:rsidRDefault="00FD36DE" w:rsidP="00FD36DE">
      <w:pPr>
        <w:widowControl w:val="0"/>
        <w:shd w:val="clear" w:color="auto" w:fill="FFFFFF"/>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3.9.</w:t>
      </w:r>
      <w:r w:rsidRPr="00FD36DE">
        <w:rPr>
          <w:rFonts w:ascii="Times New Roman" w:hAnsi="Times New Roman" w:cs="Times New Roman"/>
          <w:lang w:eastAsia="ar-SA"/>
        </w:rPr>
        <w:t xml:space="preserve">  Гарантійні терміни на виконані послуги зазначаються в Акті наданих послуг. Гарантія на виконані роботи і встановлені запасні (складові) частини надається відповідно до </w:t>
      </w:r>
      <w:r w:rsidRPr="00FD36DE">
        <w:rPr>
          <w:rFonts w:ascii="Times New Roman" w:hAnsi="Times New Roman" w:cs="Times New Roman"/>
          <w:bCs/>
          <w:lang w:eastAsia="ar-SA"/>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r w:rsidRPr="00FD36DE">
        <w:rPr>
          <w:rFonts w:ascii="Times New Roman" w:hAnsi="Times New Roman" w:cs="Times New Roman"/>
          <w:lang w:eastAsia="ar-SA"/>
        </w:rPr>
        <w:t>, але не може становити менше 12 місяців.</w:t>
      </w:r>
    </w:p>
    <w:p w14:paraId="58D0C786" w14:textId="77777777" w:rsidR="00FD36DE" w:rsidRPr="00FD36DE" w:rsidRDefault="00FD36DE" w:rsidP="00FD36DE">
      <w:pPr>
        <w:widowControl w:val="0"/>
        <w:shd w:val="clear" w:color="auto" w:fill="FFFFFF"/>
        <w:tabs>
          <w:tab w:val="left" w:pos="709"/>
        </w:tabs>
        <w:suppressAutoHyphens/>
        <w:overflowPunct w:val="0"/>
        <w:autoSpaceDE w:val="0"/>
        <w:spacing w:after="120" w:line="100" w:lineRule="atLeast"/>
        <w:jc w:val="both"/>
        <w:textAlignment w:val="baseline"/>
        <w:rPr>
          <w:rFonts w:ascii="Times New Roman" w:hAnsi="Times New Roman" w:cs="Times New Roman"/>
          <w:lang w:eastAsia="ar-SA"/>
        </w:rPr>
      </w:pPr>
      <w:r w:rsidRPr="00FD36DE">
        <w:rPr>
          <w:rFonts w:ascii="Times New Roman" w:hAnsi="Times New Roman" w:cs="Times New Roman"/>
          <w:b/>
          <w:bCs/>
          <w:lang w:eastAsia="ar-SA"/>
        </w:rPr>
        <w:t>3.10.</w:t>
      </w:r>
      <w:r w:rsidRPr="00FD36DE">
        <w:rPr>
          <w:rFonts w:ascii="Times New Roman" w:hAnsi="Times New Roman" w:cs="Times New Roman"/>
          <w:lang w:eastAsia="ar-SA"/>
        </w:rPr>
        <w:t xml:space="preserve"> В разі виявлення недоліків надання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виконання послуг Виконавцем або застосування ним неякісних матеріалів (запасних частин) і не є наслідком неправильної експлуатації ТЗ Замовником. Виявлені недоліки повинні бути усунені Виконавцем у </w:t>
      </w:r>
      <w:r w:rsidRPr="00FD36DE">
        <w:rPr>
          <w:rFonts w:ascii="Times New Roman" w:hAnsi="Times New Roman" w:cs="Times New Roman"/>
          <w:lang w:eastAsia="ar-SA"/>
        </w:rPr>
        <w:lastRenderedPageBreak/>
        <w:t>розумний термін, але не більше 15 робочих днів.</w:t>
      </w:r>
    </w:p>
    <w:p w14:paraId="5C833F5D" w14:textId="77777777" w:rsidR="00FD36DE" w:rsidRPr="00FD36DE" w:rsidRDefault="00FD36DE" w:rsidP="00FD36DE">
      <w:pPr>
        <w:widowControl w:val="0"/>
        <w:shd w:val="clear" w:color="auto" w:fill="FFFFFF"/>
        <w:tabs>
          <w:tab w:val="left" w:pos="709"/>
        </w:tabs>
        <w:suppressAutoHyphens/>
        <w:overflowPunct w:val="0"/>
        <w:autoSpaceDE w:val="0"/>
        <w:spacing w:after="120" w:line="100" w:lineRule="atLeast"/>
        <w:jc w:val="both"/>
        <w:textAlignment w:val="baseline"/>
        <w:rPr>
          <w:rFonts w:ascii="Times New Roman" w:hAnsi="Times New Roman" w:cs="Times New Roman"/>
          <w:sz w:val="28"/>
          <w:szCs w:val="28"/>
          <w:lang w:eastAsia="ar-SA"/>
        </w:rPr>
      </w:pPr>
    </w:p>
    <w:p w14:paraId="3222AAE7" w14:textId="77777777" w:rsidR="00FD36DE" w:rsidRPr="00FD36DE" w:rsidRDefault="00FD36DE" w:rsidP="00FD36DE">
      <w:pPr>
        <w:widowControl w:val="0"/>
        <w:suppressAutoHyphens/>
        <w:autoSpaceDE w:val="0"/>
        <w:spacing w:after="120" w:line="100" w:lineRule="atLeast"/>
        <w:jc w:val="center"/>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4. ПОРЯДОК ЗДІЙСНЕННЯ ОПЛАТИ</w:t>
      </w:r>
    </w:p>
    <w:p w14:paraId="77032AC5"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b/>
          <w:bCs/>
          <w:sz w:val="28"/>
          <w:szCs w:val="28"/>
          <w:lang w:eastAsia="ar-SA"/>
        </w:rPr>
      </w:pPr>
    </w:p>
    <w:p w14:paraId="4F8CB303" w14:textId="5F9C787E"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lang w:eastAsia="ar-SA"/>
        </w:rPr>
      </w:pPr>
      <w:r w:rsidRPr="00FD36DE">
        <w:rPr>
          <w:rFonts w:ascii="Times New Roman" w:hAnsi="Times New Roman" w:cs="Times New Roman"/>
          <w:b/>
          <w:bCs/>
          <w:lang w:eastAsia="ar-SA"/>
        </w:rPr>
        <w:t>4.1.</w:t>
      </w:r>
      <w:r w:rsidRPr="00FD36DE">
        <w:rPr>
          <w:rFonts w:ascii="Times New Roman" w:hAnsi="Times New Roman" w:cs="Times New Roman"/>
          <w:lang w:eastAsia="ar-SA"/>
        </w:rPr>
        <w:t xml:space="preserve">  Оплата за надані Послуги проводиться Замовником по факту надання послуг на підставі Акту наданих послуг, в строк не пізніше </w:t>
      </w:r>
      <w:r w:rsidR="00F1117C">
        <w:rPr>
          <w:rFonts w:ascii="Times New Roman" w:hAnsi="Times New Roman" w:cs="Times New Roman"/>
          <w:lang w:eastAsia="ar-SA"/>
        </w:rPr>
        <w:t>10</w:t>
      </w:r>
      <w:r w:rsidRPr="00FD36DE">
        <w:rPr>
          <w:rFonts w:ascii="Times New Roman" w:hAnsi="Times New Roman" w:cs="Times New Roman"/>
          <w:lang w:eastAsia="ar-SA"/>
        </w:rPr>
        <w:t xml:space="preserve"> (</w:t>
      </w:r>
      <w:r w:rsidR="00F1117C">
        <w:rPr>
          <w:rFonts w:ascii="Times New Roman" w:hAnsi="Times New Roman" w:cs="Times New Roman"/>
          <w:lang w:eastAsia="ar-SA"/>
        </w:rPr>
        <w:t>десяти</w:t>
      </w:r>
      <w:r w:rsidRPr="00FD36DE">
        <w:rPr>
          <w:rFonts w:ascii="Times New Roman" w:hAnsi="Times New Roman" w:cs="Times New Roman"/>
          <w:lang w:eastAsia="ar-SA"/>
        </w:rPr>
        <w:t xml:space="preserve">) банківських днів з дня підписання Сторонами Акту наданих послуг, за умови наявності коштів на рахунку Замовника. </w:t>
      </w:r>
    </w:p>
    <w:p w14:paraId="63BC6636"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lang w:eastAsia="ar-SA"/>
        </w:rPr>
      </w:pPr>
      <w:r w:rsidRPr="00FD36DE">
        <w:rPr>
          <w:rFonts w:ascii="Times New Roman" w:hAnsi="Times New Roman" w:cs="Times New Roman"/>
          <w:b/>
          <w:bCs/>
          <w:lang w:eastAsia="ar-SA"/>
        </w:rPr>
        <w:t>4.2.</w:t>
      </w:r>
      <w:r w:rsidRPr="00FD36DE">
        <w:rPr>
          <w:rFonts w:ascii="Times New Roman" w:hAnsi="Times New Roman" w:cs="Times New Roman"/>
          <w:lang w:eastAsia="ar-SA"/>
        </w:rPr>
        <w:t xml:space="preserve"> </w:t>
      </w:r>
      <w:r w:rsidRPr="00FD36DE">
        <w:rPr>
          <w:rFonts w:ascii="Times New Roman" w:hAnsi="Times New Roman" w:cs="Times New Roman"/>
        </w:rPr>
        <w:t xml:space="preserve">Оплата здійснюється за рахунок </w:t>
      </w:r>
      <w:r w:rsidRPr="00FD36DE">
        <w:rPr>
          <w:rFonts w:ascii="Times New Roman" w:hAnsi="Times New Roman" w:cs="Times New Roman"/>
          <w:color w:val="000000"/>
          <w:shd w:val="clear" w:color="auto" w:fill="FFFFFF"/>
        </w:rPr>
        <w:t>Державного бюджету України.</w:t>
      </w:r>
    </w:p>
    <w:p w14:paraId="4DAA0394"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sz w:val="28"/>
          <w:szCs w:val="28"/>
          <w:lang w:eastAsia="ar-SA"/>
        </w:rPr>
      </w:pPr>
    </w:p>
    <w:p w14:paraId="0E581611" w14:textId="77777777" w:rsidR="00FD36DE" w:rsidRPr="00FD36DE" w:rsidRDefault="00FD36DE" w:rsidP="00FD36DE">
      <w:pPr>
        <w:widowControl w:val="0"/>
        <w:suppressAutoHyphens/>
        <w:overflowPunct w:val="0"/>
        <w:autoSpaceDE w:val="0"/>
        <w:spacing w:after="120" w:line="100" w:lineRule="atLeast"/>
        <w:jc w:val="center"/>
        <w:textAlignment w:val="baseline"/>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5. ПРАВА ТА ОБОВ'ЯЗКИ СТОРІН</w:t>
      </w:r>
    </w:p>
    <w:p w14:paraId="645340B9"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bCs/>
          <w:sz w:val="28"/>
          <w:szCs w:val="28"/>
          <w:lang w:eastAsia="ar-SA"/>
        </w:rPr>
      </w:pPr>
    </w:p>
    <w:p w14:paraId="68E6DC09"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bCs/>
          <w:lang w:eastAsia="ar-SA"/>
        </w:rPr>
      </w:pPr>
      <w:r w:rsidRPr="00FD36DE">
        <w:rPr>
          <w:rFonts w:ascii="Times New Roman" w:hAnsi="Times New Roman" w:cs="Times New Roman"/>
          <w:b/>
          <w:bCs/>
          <w:lang w:eastAsia="ar-SA"/>
        </w:rPr>
        <w:t xml:space="preserve">5.1. </w:t>
      </w:r>
      <w:r w:rsidRPr="00FD36DE">
        <w:rPr>
          <w:rFonts w:ascii="Times New Roman" w:hAnsi="Times New Roman" w:cs="Times New Roman"/>
          <w:u w:val="single"/>
          <w:lang w:eastAsia="ar-SA"/>
        </w:rPr>
        <w:t xml:space="preserve"> Виконавець зобов’язаний:</w:t>
      </w:r>
    </w:p>
    <w:p w14:paraId="7B943582"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5.1.1.</w:t>
      </w:r>
      <w:r w:rsidRPr="00FD36DE">
        <w:rPr>
          <w:rFonts w:ascii="Times New Roman" w:hAnsi="Times New Roman" w:cs="Times New Roman"/>
          <w:lang w:eastAsia="ar-SA"/>
        </w:rPr>
        <w:t xml:space="preserve">  Забезпечити своєчасне і якісне надання Послуг Замовнику у відповідності з технологією та встановленими вимогами.</w:t>
      </w:r>
    </w:p>
    <w:p w14:paraId="7FD5C02C"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5.1.2.</w:t>
      </w:r>
      <w:r w:rsidRPr="00FD36DE">
        <w:rPr>
          <w:rFonts w:ascii="Times New Roman" w:hAnsi="Times New Roman" w:cs="Times New Roman"/>
          <w:lang w:eastAsia="ar-SA"/>
        </w:rPr>
        <w:t xml:space="preserve">  Забезпечити необхідну кількість запасних частин, паливо-мастильних матеріалів, тощо, необхідних для надання Послуг Замовнику.</w:t>
      </w:r>
    </w:p>
    <w:p w14:paraId="463A533E"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 xml:space="preserve">5.1.3. </w:t>
      </w:r>
      <w:r w:rsidRPr="00FD36DE">
        <w:rPr>
          <w:rFonts w:ascii="Times New Roman" w:hAnsi="Times New Roman" w:cs="Times New Roman"/>
          <w:lang w:eastAsia="ar-SA"/>
        </w:rPr>
        <w:t xml:space="preserve"> Безоплатно усувати недоліки в роботі, виявлені під час приймання наданих послуг  за Актом наданих послуг;</w:t>
      </w:r>
    </w:p>
    <w:p w14:paraId="469843B8"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5.1.4.</w:t>
      </w:r>
      <w:r w:rsidRPr="00FD36DE">
        <w:rPr>
          <w:rFonts w:ascii="Times New Roman" w:hAnsi="Times New Roman" w:cs="Times New Roman"/>
          <w:lang w:eastAsia="ar-SA"/>
        </w:rPr>
        <w:t xml:space="preserve">  Забезпечити відповідальне зберігання ТЗ та його складових частин, переданого Замовником для надання Послуг.</w:t>
      </w:r>
    </w:p>
    <w:p w14:paraId="5A6ACDA6"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5.1.5.</w:t>
      </w:r>
      <w:r w:rsidRPr="00FD36DE">
        <w:rPr>
          <w:rFonts w:ascii="Times New Roman" w:hAnsi="Times New Roman" w:cs="Times New Roman"/>
          <w:lang w:eastAsia="ar-SA"/>
        </w:rPr>
        <w:t xml:space="preserve"> Надати Послуги в строки, визначені в цьому Договорі.</w:t>
      </w:r>
    </w:p>
    <w:p w14:paraId="4E60310C"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5.1.6.</w:t>
      </w:r>
      <w:r w:rsidRPr="00FD36DE">
        <w:rPr>
          <w:rFonts w:ascii="Times New Roman" w:hAnsi="Times New Roman" w:cs="Times New Roman"/>
          <w:lang w:eastAsia="ar-SA"/>
        </w:rPr>
        <w:t xml:space="preserve"> 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 інших нормативних документів та умовами даного Договору.</w:t>
      </w:r>
    </w:p>
    <w:p w14:paraId="5B4667BC"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5.1.7.</w:t>
      </w:r>
      <w:r w:rsidRPr="00FD36DE">
        <w:rPr>
          <w:rFonts w:ascii="Times New Roman" w:hAnsi="Times New Roman" w:cs="Times New Roman"/>
          <w:lang w:eastAsia="ar-SA"/>
        </w:rPr>
        <w:t xml:space="preserve"> Своєчасно надавати Замовнику Акти наданих послуг.</w:t>
      </w:r>
    </w:p>
    <w:p w14:paraId="370670FD"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5.1.8.</w:t>
      </w:r>
      <w:r w:rsidRPr="00FD36DE">
        <w:rPr>
          <w:rFonts w:ascii="Times New Roman" w:hAnsi="Times New Roman" w:cs="Times New Roman"/>
          <w:lang w:eastAsia="ar-SA"/>
        </w:rPr>
        <w:t xml:space="preserve"> Повідомляти Замовника про виникнення необхідності надати додаткові послуги, про які стало відомо під час надання послуг за цим договором, та  надавати такі послуги після узгодження таких дій з  Замовником.</w:t>
      </w:r>
    </w:p>
    <w:p w14:paraId="0D295DA6"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bCs/>
          <w:lang w:eastAsia="ar-SA"/>
        </w:rPr>
        <w:t>5.2.</w:t>
      </w:r>
      <w:r w:rsidRPr="00FD36DE">
        <w:rPr>
          <w:rFonts w:ascii="Times New Roman" w:hAnsi="Times New Roman" w:cs="Times New Roman"/>
          <w:lang w:eastAsia="ar-SA"/>
        </w:rPr>
        <w:t xml:space="preserve"> </w:t>
      </w:r>
      <w:r w:rsidRPr="00FD36DE">
        <w:rPr>
          <w:rFonts w:ascii="Times New Roman" w:hAnsi="Times New Roman" w:cs="Times New Roman"/>
          <w:u w:val="single"/>
          <w:lang w:eastAsia="ar-SA"/>
        </w:rPr>
        <w:t>Виконавець має право:</w:t>
      </w:r>
    </w:p>
    <w:p w14:paraId="06FA6494"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t>5.2.1.</w:t>
      </w:r>
      <w:r w:rsidRPr="00FD36DE">
        <w:rPr>
          <w:rFonts w:ascii="Times New Roman" w:hAnsi="Times New Roman" w:cs="Times New Roman"/>
          <w:lang w:eastAsia="ar-SA"/>
        </w:rPr>
        <w:t xml:space="preserve">  Своєчасно та в повному обсязі отримувати плату за надані послуги;</w:t>
      </w:r>
    </w:p>
    <w:p w14:paraId="4EF128E1"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lang w:eastAsia="ar-SA"/>
        </w:rPr>
        <w:t>5.2.2.</w:t>
      </w:r>
      <w:r w:rsidRPr="00FD36DE">
        <w:rPr>
          <w:rFonts w:ascii="Times New Roman" w:hAnsi="Times New Roman" w:cs="Times New Roman"/>
          <w:lang w:eastAsia="ar-SA"/>
        </w:rPr>
        <w:t xml:space="preserve"> Відмовитися від задоволення претензії Замовника  щодо наданих послуг в межах гарантійного строку, якщо він  доведе, що вони виникли внаслідок неправильної експлуатації ТЗ, неналежного ремонту, здійсненого самим Замовником або залученими третіми особами.</w:t>
      </w:r>
    </w:p>
    <w:p w14:paraId="14BA1289" w14:textId="77777777" w:rsidR="00FD36DE" w:rsidRPr="00FD36DE" w:rsidRDefault="00FD36DE" w:rsidP="00FD36DE">
      <w:pPr>
        <w:tabs>
          <w:tab w:val="left" w:pos="789"/>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 xml:space="preserve">5.3.  </w:t>
      </w:r>
      <w:r w:rsidRPr="00FD36DE">
        <w:rPr>
          <w:rFonts w:ascii="Times New Roman" w:hAnsi="Times New Roman" w:cs="Times New Roman"/>
          <w:u w:val="single"/>
          <w:lang w:eastAsia="ar-SA"/>
        </w:rPr>
        <w:t>Замовник зобов’язаний:</w:t>
      </w:r>
    </w:p>
    <w:p w14:paraId="4165E098"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5.3.1.</w:t>
      </w:r>
      <w:r w:rsidRPr="00FD36DE">
        <w:rPr>
          <w:rFonts w:ascii="Times New Roman" w:hAnsi="Times New Roman" w:cs="Times New Roman"/>
          <w:lang w:eastAsia="ar-SA"/>
        </w:rPr>
        <w:t xml:space="preserve"> Своєчасно та в повному обсязі здійснювати розрахунки згідно з Актами наданих послуг у порядку, передбаченому Розділом 4 даного Договору.</w:t>
      </w:r>
    </w:p>
    <w:p w14:paraId="7C66045A" w14:textId="77777777" w:rsidR="00FD36DE" w:rsidRPr="00FD36DE" w:rsidRDefault="00FD36DE" w:rsidP="00FD36DE">
      <w:pPr>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5.3.2.</w:t>
      </w:r>
      <w:r w:rsidRPr="00FD36DE">
        <w:rPr>
          <w:rFonts w:ascii="Times New Roman" w:hAnsi="Times New Roman" w:cs="Times New Roman"/>
          <w:lang w:eastAsia="ar-SA"/>
        </w:rPr>
        <w:t xml:space="preserve"> Прийняти надані послуги не пізніше 1 календарно дня з дня отримання повідомлення Виконавця про надання послуг.</w:t>
      </w:r>
    </w:p>
    <w:p w14:paraId="70C1E86E"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bCs/>
          <w:lang w:eastAsia="ar-SA"/>
        </w:rPr>
        <w:t>5.3.3.</w:t>
      </w:r>
      <w:r w:rsidRPr="00FD36DE">
        <w:rPr>
          <w:rFonts w:ascii="Times New Roman" w:hAnsi="Times New Roman" w:cs="Times New Roman"/>
          <w:lang w:eastAsia="ar-SA"/>
        </w:rPr>
        <w:t xml:space="preserve"> Інформувати Виконавця про несправності транспортних засобів та передбачувані причини виникнення таких несправностей;</w:t>
      </w:r>
    </w:p>
    <w:p w14:paraId="59FEA7FD"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t>5.4.</w:t>
      </w:r>
      <w:r w:rsidRPr="00FD36DE">
        <w:rPr>
          <w:rFonts w:ascii="Times New Roman" w:hAnsi="Times New Roman" w:cs="Times New Roman"/>
          <w:u w:val="single"/>
          <w:lang w:eastAsia="ar-SA"/>
        </w:rPr>
        <w:t xml:space="preserve"> Замовник має право:</w:t>
      </w:r>
    </w:p>
    <w:p w14:paraId="197F81A2"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t>5.4.1.</w:t>
      </w:r>
      <w:r w:rsidRPr="00FD36DE">
        <w:rPr>
          <w:rFonts w:ascii="Times New Roman" w:hAnsi="Times New Roman" w:cs="Times New Roman"/>
          <w:lang w:eastAsia="ar-SA"/>
        </w:rPr>
        <w:t xml:space="preserve"> Отримати якісно  надані послуг в строки, встановлені цим договором;</w:t>
      </w:r>
    </w:p>
    <w:p w14:paraId="4B9CECD5" w14:textId="77777777" w:rsidR="00FD36DE" w:rsidRPr="00FD36DE" w:rsidRDefault="00FD36DE" w:rsidP="00FD36DE">
      <w:pPr>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lang w:eastAsia="ar-SA"/>
        </w:rPr>
        <w:lastRenderedPageBreak/>
        <w:t>5.4.2.</w:t>
      </w:r>
      <w:r w:rsidRPr="00FD36DE">
        <w:rPr>
          <w:rFonts w:ascii="Times New Roman" w:hAnsi="Times New Roman" w:cs="Times New Roman"/>
          <w:lang w:eastAsia="ar-SA"/>
        </w:rPr>
        <w:t xml:space="preserve">  Відмовитись від підписання акту наданих послуг, якщо надані послуги не відповідають умовам договору, у порядку, передбаченому цим договором.</w:t>
      </w:r>
    </w:p>
    <w:p w14:paraId="5E367E12" w14:textId="77777777" w:rsidR="00FD36DE" w:rsidRPr="00FD36DE" w:rsidRDefault="00FD36DE" w:rsidP="00FD36DE">
      <w:pPr>
        <w:suppressAutoHyphens/>
        <w:autoSpaceDE w:val="0"/>
        <w:spacing w:after="120" w:line="100" w:lineRule="atLeast"/>
        <w:jc w:val="both"/>
        <w:rPr>
          <w:rFonts w:ascii="Times New Roman" w:hAnsi="Times New Roman" w:cs="Times New Roman"/>
          <w:b/>
          <w:sz w:val="28"/>
          <w:szCs w:val="28"/>
          <w:lang w:eastAsia="ar-SA"/>
        </w:rPr>
      </w:pPr>
    </w:p>
    <w:p w14:paraId="6B8F5872" w14:textId="77777777" w:rsidR="00FD36DE" w:rsidRPr="00FD36DE" w:rsidRDefault="00FD36DE" w:rsidP="00FD36DE">
      <w:pPr>
        <w:widowControl w:val="0"/>
        <w:suppressAutoHyphens/>
        <w:autoSpaceDE w:val="0"/>
        <w:spacing w:after="120" w:line="100" w:lineRule="atLeast"/>
        <w:jc w:val="center"/>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6. ВІДПОВІДАЛЬНІСТЬ СТОРІН</w:t>
      </w:r>
    </w:p>
    <w:p w14:paraId="7540FA6F" w14:textId="77777777" w:rsidR="00FD36DE" w:rsidRPr="00FD36DE" w:rsidRDefault="00FD36DE" w:rsidP="00FD36DE">
      <w:pPr>
        <w:widowControl w:val="0"/>
        <w:suppressAutoHyphens/>
        <w:autoSpaceDE w:val="0"/>
        <w:spacing w:after="120" w:line="100" w:lineRule="atLeast"/>
        <w:jc w:val="both"/>
        <w:rPr>
          <w:rFonts w:ascii="Times New Roman" w:hAnsi="Times New Roman" w:cs="Times New Roman"/>
          <w:b/>
          <w:bCs/>
          <w:sz w:val="28"/>
          <w:szCs w:val="28"/>
          <w:lang w:eastAsia="ar-SA"/>
        </w:rPr>
      </w:pPr>
    </w:p>
    <w:p w14:paraId="58D45940"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6.1.</w:t>
      </w:r>
      <w:r w:rsidRPr="00FD36DE">
        <w:rPr>
          <w:rFonts w:ascii="Times New Roman" w:hAnsi="Times New Roman" w:cs="Times New Roman"/>
          <w:lang w:eastAsia="ar-SA"/>
        </w:rPr>
        <w:t xml:space="preserve">  За невиконання або неналежне виконання обов’язків за цим Договором, винна Сторона несе відповідальність у відповідності з вимогами чинного законодавства України.</w:t>
      </w:r>
    </w:p>
    <w:p w14:paraId="6570DFDD"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6.2.</w:t>
      </w:r>
      <w:r w:rsidRPr="00FD36DE">
        <w:rPr>
          <w:rFonts w:ascii="Times New Roman" w:hAnsi="Times New Roman" w:cs="Times New Roman"/>
          <w:lang w:eastAsia="ar-SA"/>
        </w:rPr>
        <w:t xml:space="preserve">  У разі неякісного надання послуг, Виконавець сплачує Замовнику штраф у розмірі 7% від суми вказаної в п. 2.1 цього Договору.</w:t>
      </w:r>
    </w:p>
    <w:p w14:paraId="3649058A"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6.3.</w:t>
      </w:r>
      <w:r w:rsidRPr="00FD36DE">
        <w:rPr>
          <w:rFonts w:ascii="Times New Roman" w:hAnsi="Times New Roman" w:cs="Times New Roman"/>
          <w:lang w:eastAsia="ar-SA"/>
        </w:rPr>
        <w:t xml:space="preserve"> У разі прострочення строків надання Послуг передбачених п. 3.1 цього Договору або надання не в повному обсязі Послуг, узгоджених Сторонами цим Договором, Виконавець сплачує пеню в розмірі подвійної облікової ставки НБУ від суми вказаної в п. 2.1, що діяла на час порушення зобов’язань, за кожен день прострочення.</w:t>
      </w:r>
    </w:p>
    <w:p w14:paraId="2A665A52"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6.4.</w:t>
      </w:r>
      <w:r w:rsidRPr="00FD36DE">
        <w:rPr>
          <w:rFonts w:ascii="Times New Roman" w:hAnsi="Times New Roman" w:cs="Times New Roman"/>
          <w:lang w:eastAsia="ar-SA"/>
        </w:rPr>
        <w:t xml:space="preserve"> В разі відмови Замовника від надання послуг, які є необхідними для безпечного використання ТЗ, Виконавець не несе відповідальність за наслідки його подальшого використання та завдану таким ТЗ Замовнику та третім особам шкоду. Про відмову Замовника від надання послуг складається Акт.</w:t>
      </w:r>
    </w:p>
    <w:p w14:paraId="33A3D7CD"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b/>
          <w:bCs/>
          <w:lang w:eastAsia="ar-SA"/>
        </w:rPr>
      </w:pPr>
      <w:r w:rsidRPr="00FD36DE">
        <w:rPr>
          <w:rFonts w:ascii="Times New Roman" w:hAnsi="Times New Roman" w:cs="Times New Roman"/>
          <w:b/>
          <w:bCs/>
          <w:lang w:eastAsia="ar-SA"/>
        </w:rPr>
        <w:t>6.5.</w:t>
      </w:r>
      <w:r w:rsidRPr="00FD36DE">
        <w:rPr>
          <w:rFonts w:ascii="Times New Roman" w:hAnsi="Times New Roman" w:cs="Times New Roman"/>
          <w:lang w:eastAsia="ar-SA"/>
        </w:rPr>
        <w:t xml:space="preserve"> Виконавець несе повну цивільно-правову відповідальність за втрату, пошкодження або знищення ТЗ Замовника під час перебування ТЗ у Виконавця.</w:t>
      </w:r>
    </w:p>
    <w:p w14:paraId="2F9AAF69"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lang w:eastAsia="ar-SA"/>
        </w:rPr>
      </w:pPr>
      <w:r w:rsidRPr="00FD36DE">
        <w:rPr>
          <w:rFonts w:ascii="Times New Roman" w:hAnsi="Times New Roman" w:cs="Times New Roman"/>
          <w:b/>
          <w:bCs/>
          <w:lang w:eastAsia="ar-SA"/>
        </w:rPr>
        <w:t xml:space="preserve">6.6. </w:t>
      </w:r>
      <w:r w:rsidRPr="00FD36DE">
        <w:rPr>
          <w:rFonts w:ascii="Times New Roman" w:hAnsi="Times New Roman" w:cs="Times New Roman"/>
          <w:lang w:eastAsia="ar-SA"/>
        </w:rPr>
        <w:t>Сплата пені не звільняє Сторони від виконання зобов’язань за цим Договором.</w:t>
      </w:r>
    </w:p>
    <w:p w14:paraId="5C48241D" w14:textId="77777777" w:rsidR="00FD36DE" w:rsidRPr="00FD36DE" w:rsidRDefault="00FD36DE" w:rsidP="00FD36DE">
      <w:pPr>
        <w:tabs>
          <w:tab w:val="left" w:pos="426"/>
        </w:tabs>
        <w:suppressAutoHyphens/>
        <w:autoSpaceDE w:val="0"/>
        <w:spacing w:after="120" w:line="100" w:lineRule="atLeast"/>
        <w:jc w:val="both"/>
        <w:rPr>
          <w:rFonts w:ascii="Times New Roman" w:hAnsi="Times New Roman" w:cs="Times New Roman"/>
          <w:sz w:val="28"/>
          <w:szCs w:val="28"/>
          <w:lang w:eastAsia="ar-SA"/>
        </w:rPr>
      </w:pPr>
    </w:p>
    <w:p w14:paraId="569E45A0" w14:textId="77777777" w:rsidR="00FD36DE" w:rsidRPr="00FD36DE" w:rsidRDefault="00FD36DE" w:rsidP="00FD36DE">
      <w:pPr>
        <w:suppressAutoHyphens/>
        <w:autoSpaceDN w:val="0"/>
        <w:jc w:val="center"/>
        <w:textAlignment w:val="baseline"/>
        <w:rPr>
          <w:rFonts w:ascii="Times New Roman" w:hAnsi="Times New Roman" w:cs="Times New Roman"/>
          <w:b/>
          <w:color w:val="00000A"/>
          <w:kern w:val="3"/>
          <w:sz w:val="28"/>
          <w:szCs w:val="28"/>
        </w:rPr>
      </w:pPr>
      <w:r w:rsidRPr="00FD36DE">
        <w:rPr>
          <w:rFonts w:ascii="Times New Roman" w:hAnsi="Times New Roman" w:cs="Times New Roman"/>
          <w:b/>
          <w:color w:val="00000A"/>
          <w:kern w:val="3"/>
          <w:sz w:val="28"/>
          <w:szCs w:val="28"/>
        </w:rPr>
        <w:t>7. ОБСТАВИНИ НЕПЕРЕБОРНОЇ СИЛИ</w:t>
      </w:r>
    </w:p>
    <w:p w14:paraId="10E1E3D8" w14:textId="77777777" w:rsidR="00FD36DE" w:rsidRPr="00FD36DE" w:rsidRDefault="00FD36DE" w:rsidP="00FD36DE">
      <w:pPr>
        <w:suppressAutoHyphens/>
        <w:autoSpaceDN w:val="0"/>
        <w:jc w:val="both"/>
        <w:textAlignment w:val="baseline"/>
        <w:rPr>
          <w:rFonts w:ascii="Times New Roman" w:hAnsi="Times New Roman" w:cs="Times New Roman"/>
          <w:b/>
          <w:color w:val="00000A"/>
          <w:kern w:val="3"/>
          <w:sz w:val="28"/>
          <w:szCs w:val="28"/>
        </w:rPr>
      </w:pPr>
    </w:p>
    <w:p w14:paraId="44EE8B58" w14:textId="77777777" w:rsidR="00FD36DE" w:rsidRPr="00FD36DE" w:rsidRDefault="00FD36DE" w:rsidP="00FD36DE">
      <w:pPr>
        <w:suppressAutoHyphens/>
        <w:autoSpaceDN w:val="0"/>
        <w:jc w:val="both"/>
        <w:textAlignment w:val="baseline"/>
        <w:rPr>
          <w:rFonts w:ascii="Times New Roman" w:hAnsi="Times New Roman" w:cs="Times New Roman"/>
          <w:color w:val="00000A"/>
          <w:kern w:val="3"/>
        </w:rPr>
      </w:pPr>
      <w:r w:rsidRPr="00FD36DE">
        <w:rPr>
          <w:rFonts w:ascii="Times New Roman" w:hAnsi="Times New Roman" w:cs="Times New Roman"/>
          <w:b/>
          <w:color w:val="00000A"/>
          <w:kern w:val="3"/>
        </w:rPr>
        <w:t>7.1.</w:t>
      </w:r>
      <w:r w:rsidRPr="00FD36DE">
        <w:rPr>
          <w:rFonts w:ascii="Times New Roman" w:hAnsi="Times New Roman" w:cs="Times New Roman"/>
          <w:color w:val="00000A"/>
          <w:kern w:val="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(надзвичайний стан, стихійне лихо, епідемія, епізоотія, війна тощо) та підтвердженні довідкою з торгово-промислової палати України.</w:t>
      </w:r>
    </w:p>
    <w:p w14:paraId="0E647973" w14:textId="77777777" w:rsidR="00FD36DE" w:rsidRPr="00FD36DE" w:rsidRDefault="00FD36DE" w:rsidP="00FD36DE">
      <w:pPr>
        <w:suppressAutoHyphens/>
        <w:autoSpaceDN w:val="0"/>
        <w:jc w:val="both"/>
        <w:textAlignment w:val="baseline"/>
        <w:rPr>
          <w:rFonts w:ascii="Times New Roman" w:hAnsi="Times New Roman" w:cs="Times New Roman"/>
          <w:color w:val="00000A"/>
          <w:kern w:val="3"/>
        </w:rPr>
      </w:pPr>
      <w:r w:rsidRPr="00FD36DE">
        <w:rPr>
          <w:rFonts w:ascii="Times New Roman" w:hAnsi="Times New Roman" w:cs="Times New Roman"/>
          <w:b/>
          <w:color w:val="00000A"/>
          <w:kern w:val="3"/>
        </w:rPr>
        <w:t>7.2.</w:t>
      </w:r>
      <w:r w:rsidRPr="00FD36DE">
        <w:rPr>
          <w:rFonts w:ascii="Times New Roman" w:hAnsi="Times New Roman" w:cs="Times New Roman"/>
          <w:color w:val="00000A"/>
          <w:kern w:val="3"/>
        </w:rPr>
        <w:t xml:space="preserve">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3F93F962" w14:textId="77777777" w:rsidR="00FD36DE" w:rsidRPr="00FD36DE" w:rsidRDefault="00FD36DE" w:rsidP="00FD36DE">
      <w:pPr>
        <w:suppressAutoHyphens/>
        <w:autoSpaceDN w:val="0"/>
        <w:jc w:val="both"/>
        <w:textAlignment w:val="baseline"/>
        <w:rPr>
          <w:rFonts w:ascii="Times New Roman" w:hAnsi="Times New Roman" w:cs="Times New Roman"/>
          <w:color w:val="00000A"/>
          <w:kern w:val="3"/>
        </w:rPr>
      </w:pPr>
      <w:r w:rsidRPr="00FD36DE">
        <w:rPr>
          <w:rFonts w:ascii="Times New Roman" w:hAnsi="Times New Roman" w:cs="Times New Roman"/>
          <w:b/>
          <w:color w:val="00000A"/>
          <w:kern w:val="3"/>
        </w:rPr>
        <w:t>7.3.</w:t>
      </w:r>
      <w:r w:rsidRPr="00FD36DE">
        <w:rPr>
          <w:rFonts w:ascii="Times New Roman" w:hAnsi="Times New Roman" w:cs="Times New Roman"/>
          <w:color w:val="00000A"/>
          <w:kern w:val="3"/>
        </w:rPr>
        <w:t xml:space="preserve">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14:paraId="2AD2FED1" w14:textId="77777777" w:rsidR="00FD36DE" w:rsidRPr="00FD36DE" w:rsidRDefault="00FD36DE" w:rsidP="00FD36DE">
      <w:pPr>
        <w:suppressAutoHyphens/>
        <w:autoSpaceDN w:val="0"/>
        <w:jc w:val="both"/>
        <w:textAlignment w:val="baseline"/>
        <w:rPr>
          <w:rFonts w:ascii="Times New Roman" w:hAnsi="Times New Roman" w:cs="Times New Roman"/>
          <w:b/>
          <w:color w:val="00000A"/>
          <w:kern w:val="3"/>
          <w:sz w:val="28"/>
          <w:szCs w:val="28"/>
        </w:rPr>
      </w:pPr>
    </w:p>
    <w:p w14:paraId="7B866613" w14:textId="77777777" w:rsidR="00FD36DE" w:rsidRPr="00FD36DE" w:rsidRDefault="00FD36DE" w:rsidP="00FD36DE">
      <w:pPr>
        <w:widowControl w:val="0"/>
        <w:suppressAutoHyphens/>
        <w:overflowPunct w:val="0"/>
        <w:autoSpaceDE w:val="0"/>
        <w:spacing w:after="120" w:line="100" w:lineRule="atLeast"/>
        <w:jc w:val="center"/>
        <w:textAlignment w:val="baseline"/>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8. ВИРІШЕННЯ СПОРІВ</w:t>
      </w:r>
    </w:p>
    <w:p w14:paraId="6E06D20C"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sz w:val="28"/>
          <w:szCs w:val="28"/>
          <w:lang w:eastAsia="ar-SA"/>
        </w:rPr>
      </w:pPr>
    </w:p>
    <w:p w14:paraId="16B50CF9" w14:textId="77777777" w:rsidR="00FD36DE" w:rsidRPr="00FD36DE" w:rsidRDefault="00FD36DE" w:rsidP="00FD36DE">
      <w:pPr>
        <w:widowControl w:val="0"/>
        <w:suppressAutoHyphens/>
        <w:autoSpaceDE w:val="0"/>
        <w:spacing w:line="100" w:lineRule="atLeast"/>
        <w:jc w:val="both"/>
        <w:rPr>
          <w:rFonts w:ascii="Times New Roman" w:eastAsia="MS Mincho" w:hAnsi="Times New Roman" w:cs="Times New Roman"/>
          <w:lang w:eastAsia="ar-SA"/>
        </w:rPr>
      </w:pPr>
      <w:r w:rsidRPr="00FD36DE">
        <w:rPr>
          <w:rFonts w:ascii="Times New Roman" w:eastAsia="MS Mincho" w:hAnsi="Times New Roman" w:cs="Times New Roman"/>
          <w:b/>
          <w:lang w:eastAsia="ar-SA"/>
        </w:rPr>
        <w:t>8.1.</w:t>
      </w:r>
      <w:r w:rsidRPr="00FD36DE">
        <w:rPr>
          <w:rFonts w:ascii="Times New Roman" w:eastAsia="MS Mincho" w:hAnsi="Times New Roman" w:cs="Times New Roman"/>
          <w:lang w:eastAsia="ar-SA"/>
        </w:rPr>
        <w:t xml:space="preserve"> Всі спори та розбіжності, які можуть виникнути за даним договором  і не можуть бути вирішені в процесі переговорів, підлягають розгляду в Господарському суді за місцем знаходження відповідача.</w:t>
      </w:r>
    </w:p>
    <w:p w14:paraId="3ABF749D" w14:textId="77777777" w:rsidR="00FD36DE" w:rsidRPr="00FD36DE" w:rsidRDefault="00FD36DE" w:rsidP="00FD36DE">
      <w:pPr>
        <w:widowControl w:val="0"/>
        <w:suppressAutoHyphens/>
        <w:autoSpaceDE w:val="0"/>
        <w:spacing w:line="100" w:lineRule="atLeast"/>
        <w:jc w:val="both"/>
        <w:rPr>
          <w:rFonts w:ascii="Times New Roman" w:eastAsia="MS Mincho" w:hAnsi="Times New Roman" w:cs="Times New Roman"/>
          <w:lang w:eastAsia="ar-SA"/>
        </w:rPr>
      </w:pPr>
      <w:r w:rsidRPr="00FD36DE">
        <w:rPr>
          <w:rFonts w:ascii="Times New Roman" w:eastAsia="MS Mincho" w:hAnsi="Times New Roman" w:cs="Times New Roman"/>
          <w:b/>
          <w:lang w:eastAsia="ar-SA"/>
        </w:rPr>
        <w:t>8.2.</w:t>
      </w:r>
      <w:r w:rsidRPr="00FD36DE">
        <w:rPr>
          <w:rFonts w:ascii="Times New Roman" w:eastAsia="MS Mincho" w:hAnsi="Times New Roman" w:cs="Times New Roman"/>
          <w:lang w:eastAsia="ar-SA"/>
        </w:rPr>
        <w:t xml:space="preserve"> Сторони при виникненні спорів зобов’язуються дотримуватись досудового порядку врегулювання спорів, в порядку передбаченому Господарським процесуальним кодексом України.</w:t>
      </w:r>
    </w:p>
    <w:p w14:paraId="5DE981CD" w14:textId="77777777" w:rsidR="00FD36DE" w:rsidRPr="00FD36DE" w:rsidRDefault="00FD36DE" w:rsidP="00FD36DE">
      <w:pPr>
        <w:widowControl w:val="0"/>
        <w:suppressAutoHyphens/>
        <w:autoSpaceDE w:val="0"/>
        <w:spacing w:line="100" w:lineRule="atLeast"/>
        <w:jc w:val="both"/>
        <w:rPr>
          <w:rFonts w:ascii="Times New Roman" w:eastAsia="MS Mincho" w:hAnsi="Times New Roman" w:cs="Times New Roman"/>
          <w:b/>
          <w:sz w:val="28"/>
          <w:szCs w:val="28"/>
          <w:lang w:eastAsia="ar-SA"/>
        </w:rPr>
      </w:pPr>
    </w:p>
    <w:p w14:paraId="62257C59" w14:textId="77777777" w:rsidR="00FD36DE" w:rsidRPr="00FD36DE" w:rsidRDefault="00FD36DE" w:rsidP="00FD36DE">
      <w:pPr>
        <w:widowControl w:val="0"/>
        <w:suppressAutoHyphens/>
        <w:overflowPunct w:val="0"/>
        <w:autoSpaceDE w:val="0"/>
        <w:spacing w:after="120" w:line="100" w:lineRule="atLeast"/>
        <w:jc w:val="center"/>
        <w:textAlignment w:val="baseline"/>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9. СТРОК ДІЇ ДОГОВОРУ</w:t>
      </w:r>
    </w:p>
    <w:p w14:paraId="53204B3B"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bCs/>
          <w:sz w:val="28"/>
          <w:szCs w:val="28"/>
          <w:lang w:eastAsia="ar-SA"/>
        </w:rPr>
      </w:pPr>
    </w:p>
    <w:p w14:paraId="18F2FBAA" w14:textId="1838E4E9"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lang w:eastAsia="ar-SA"/>
        </w:rPr>
      </w:pPr>
      <w:r w:rsidRPr="00FD36DE">
        <w:rPr>
          <w:rFonts w:ascii="Times New Roman" w:hAnsi="Times New Roman" w:cs="Times New Roman"/>
          <w:b/>
          <w:bCs/>
          <w:lang w:eastAsia="ar-SA"/>
        </w:rPr>
        <w:lastRenderedPageBreak/>
        <w:t xml:space="preserve">9.1.  </w:t>
      </w:r>
      <w:r w:rsidRPr="00FD36DE">
        <w:rPr>
          <w:rFonts w:ascii="Times New Roman" w:hAnsi="Times New Roman" w:cs="Times New Roman"/>
          <w:lang w:eastAsia="ar-SA"/>
        </w:rPr>
        <w:t>Договір набирає чинності з моменту підписання та діє до 31 грудня 202</w:t>
      </w:r>
      <w:r w:rsidR="00481039">
        <w:rPr>
          <w:rFonts w:ascii="Times New Roman" w:hAnsi="Times New Roman" w:cs="Times New Roman"/>
          <w:lang w:val="ru-RU" w:eastAsia="ar-SA"/>
        </w:rPr>
        <w:t>4</w:t>
      </w:r>
      <w:r w:rsidRPr="00FD36DE">
        <w:rPr>
          <w:rFonts w:ascii="Times New Roman" w:hAnsi="Times New Roman" w:cs="Times New Roman"/>
          <w:lang w:eastAsia="ar-SA"/>
        </w:rPr>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14:paraId="63A8CDB4" w14:textId="77777777" w:rsidR="0035383E" w:rsidRPr="00FD36DE" w:rsidRDefault="0035383E" w:rsidP="0035383E">
      <w:pPr>
        <w:widowControl w:val="0"/>
        <w:suppressAutoHyphens/>
        <w:autoSpaceDN w:val="0"/>
        <w:spacing w:before="280" w:after="120"/>
        <w:jc w:val="center"/>
        <w:textAlignment w:val="baseline"/>
        <w:outlineLvl w:val="2"/>
        <w:rPr>
          <w:rFonts w:ascii="Times New Roman" w:hAnsi="Times New Roman" w:cs="Times New Roman"/>
          <w:b/>
          <w:bCs/>
          <w:kern w:val="3"/>
          <w:sz w:val="28"/>
          <w:szCs w:val="28"/>
          <w:lang w:eastAsia="zh-CN"/>
        </w:rPr>
      </w:pPr>
      <w:r w:rsidRPr="00FD36DE">
        <w:rPr>
          <w:rFonts w:ascii="Times New Roman" w:hAnsi="Times New Roman" w:cs="Times New Roman"/>
          <w:b/>
          <w:bCs/>
          <w:kern w:val="3"/>
          <w:sz w:val="27"/>
          <w:szCs w:val="27"/>
          <w:lang w:eastAsia="zh-CN"/>
        </w:rPr>
        <w:t>1</w:t>
      </w:r>
      <w:r>
        <w:rPr>
          <w:rFonts w:ascii="Times New Roman" w:hAnsi="Times New Roman" w:cs="Times New Roman"/>
          <w:b/>
          <w:bCs/>
          <w:kern w:val="3"/>
          <w:sz w:val="27"/>
          <w:szCs w:val="27"/>
          <w:lang w:eastAsia="zh-CN"/>
        </w:rPr>
        <w:t>0</w:t>
      </w:r>
      <w:r w:rsidRPr="00FD36DE">
        <w:rPr>
          <w:rFonts w:ascii="Times New Roman" w:hAnsi="Times New Roman" w:cs="Times New Roman"/>
          <w:b/>
          <w:bCs/>
          <w:kern w:val="3"/>
          <w:sz w:val="27"/>
          <w:szCs w:val="27"/>
          <w:lang w:eastAsia="zh-CN"/>
        </w:rPr>
        <w:t xml:space="preserve">. </w:t>
      </w:r>
      <w:r w:rsidRPr="00FD36DE">
        <w:rPr>
          <w:rFonts w:ascii="Times New Roman" w:hAnsi="Times New Roman" w:cs="Times New Roman"/>
          <w:b/>
          <w:bCs/>
          <w:kern w:val="3"/>
          <w:sz w:val="28"/>
          <w:szCs w:val="28"/>
          <w:lang w:eastAsia="zh-CN"/>
        </w:rPr>
        <w:t>АНТИКОРУПЦІЙНІ ЗАСТЕРЕЖЕННЯ</w:t>
      </w:r>
    </w:p>
    <w:p w14:paraId="5DE85538" w14:textId="77777777" w:rsidR="0035383E" w:rsidRPr="00FD36DE" w:rsidRDefault="0035383E" w:rsidP="0035383E">
      <w:pPr>
        <w:widowControl w:val="0"/>
        <w:suppressAutoHyphens/>
        <w:autoSpaceDN w:val="0"/>
        <w:spacing w:before="280" w:after="120"/>
        <w:textAlignment w:val="baseline"/>
        <w:outlineLvl w:val="2"/>
        <w:rPr>
          <w:rFonts w:ascii="Times New Roman" w:hAnsi="Times New Roman" w:cs="Times New Roman"/>
          <w:b/>
          <w:bCs/>
          <w:kern w:val="3"/>
          <w:sz w:val="28"/>
          <w:szCs w:val="28"/>
          <w:lang w:eastAsia="zh-CN"/>
        </w:rPr>
      </w:pPr>
    </w:p>
    <w:p w14:paraId="351A3596" w14:textId="77777777" w:rsidR="0035383E" w:rsidRPr="00FD36DE" w:rsidRDefault="0035383E" w:rsidP="0035383E">
      <w:pPr>
        <w:suppressAutoHyphens/>
        <w:autoSpaceDN w:val="0"/>
        <w:spacing w:after="120"/>
        <w:jc w:val="both"/>
        <w:textAlignment w:val="baseline"/>
        <w:rPr>
          <w:rFonts w:ascii="Times New Roman" w:hAnsi="Times New Roman" w:cs="Times New Roman"/>
          <w:kern w:val="3"/>
          <w:lang w:eastAsia="zh-CN"/>
        </w:rPr>
      </w:pPr>
      <w:r w:rsidRPr="00FD36DE">
        <w:rPr>
          <w:rFonts w:ascii="Times New Roman" w:hAnsi="Times New Roman" w:cs="Times New Roman"/>
          <w:kern w:val="3"/>
          <w:lang w:eastAsia="zh-CN"/>
        </w:rPr>
        <w:t>1</w:t>
      </w:r>
      <w:r>
        <w:rPr>
          <w:rFonts w:ascii="Times New Roman" w:hAnsi="Times New Roman" w:cs="Times New Roman"/>
          <w:kern w:val="3"/>
          <w:lang w:eastAsia="zh-CN"/>
        </w:rPr>
        <w:t>0</w:t>
      </w:r>
      <w:r w:rsidRPr="00FD36DE">
        <w:rPr>
          <w:rFonts w:ascii="Times New Roman" w:hAnsi="Times New Roman" w:cs="Times New Roman"/>
          <w:kern w:val="3"/>
          <w:lang w:eastAsia="zh-CN"/>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869914" w14:textId="77777777" w:rsidR="0035383E" w:rsidRPr="00FD36DE" w:rsidRDefault="0035383E" w:rsidP="0035383E">
      <w:pPr>
        <w:suppressAutoHyphens/>
        <w:autoSpaceDN w:val="0"/>
        <w:spacing w:after="120"/>
        <w:jc w:val="both"/>
        <w:textAlignment w:val="baseline"/>
        <w:rPr>
          <w:rFonts w:ascii="Times New Roman" w:hAnsi="Times New Roman" w:cs="Times New Roman"/>
          <w:kern w:val="3"/>
          <w:lang w:eastAsia="zh-CN"/>
        </w:rPr>
      </w:pPr>
      <w:r w:rsidRPr="00FD36DE">
        <w:rPr>
          <w:rFonts w:ascii="Times New Roman" w:hAnsi="Times New Roman" w:cs="Times New Roman"/>
          <w:kern w:val="3"/>
          <w:lang w:eastAsia="zh-CN"/>
        </w:rPr>
        <w:t>1</w:t>
      </w:r>
      <w:r>
        <w:rPr>
          <w:rFonts w:ascii="Times New Roman" w:hAnsi="Times New Roman" w:cs="Times New Roman"/>
          <w:kern w:val="3"/>
          <w:lang w:eastAsia="zh-CN"/>
        </w:rPr>
        <w:t>0</w:t>
      </w:r>
      <w:r w:rsidRPr="00FD36DE">
        <w:rPr>
          <w:rFonts w:ascii="Times New Roman" w:hAnsi="Times New Roman" w:cs="Times New Roman"/>
          <w:kern w:val="3"/>
          <w:lang w:eastAsia="zh-CN"/>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FD36DE">
        <w:rPr>
          <w:rFonts w:ascii="Times New Roman" w:hAnsi="Times New Roman" w:cs="Times New Roman"/>
          <w:kern w:val="3"/>
          <w:lang w:eastAsia="zh-CN"/>
        </w:rPr>
        <w:t>хабаря</w:t>
      </w:r>
      <w:proofErr w:type="spellEnd"/>
      <w:r w:rsidRPr="00FD36DE">
        <w:rPr>
          <w:rFonts w:ascii="Times New Roman" w:hAnsi="Times New Roman" w:cs="Times New Roman"/>
          <w:kern w:val="3"/>
          <w:lang w:eastAsia="zh-CN"/>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BAB6916" w14:textId="77777777" w:rsidR="0035383E" w:rsidRPr="00FD36DE" w:rsidRDefault="0035383E" w:rsidP="0035383E">
      <w:pPr>
        <w:suppressAutoHyphens/>
        <w:autoSpaceDN w:val="0"/>
        <w:spacing w:after="120"/>
        <w:jc w:val="both"/>
        <w:textAlignment w:val="baseline"/>
        <w:rPr>
          <w:rFonts w:ascii="Times New Roman" w:hAnsi="Times New Roman" w:cs="Times New Roman"/>
          <w:kern w:val="3"/>
          <w:lang w:eastAsia="zh-CN"/>
        </w:rPr>
      </w:pPr>
      <w:r w:rsidRPr="00FD36DE">
        <w:rPr>
          <w:rFonts w:ascii="Times New Roman" w:hAnsi="Times New Roman" w:cs="Times New Roman"/>
          <w:kern w:val="3"/>
          <w:lang w:eastAsia="zh-CN"/>
        </w:rPr>
        <w:t>1</w:t>
      </w:r>
      <w:r>
        <w:rPr>
          <w:rFonts w:ascii="Times New Roman" w:hAnsi="Times New Roman" w:cs="Times New Roman"/>
          <w:kern w:val="3"/>
          <w:lang w:eastAsia="zh-CN"/>
        </w:rPr>
        <w:t>0</w:t>
      </w:r>
      <w:r w:rsidRPr="00FD36DE">
        <w:rPr>
          <w:rFonts w:ascii="Times New Roman" w:hAnsi="Times New Roman" w:cs="Times New Roman"/>
          <w:kern w:val="3"/>
          <w:lang w:eastAsia="zh-CN"/>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9EB3C26" w14:textId="77777777" w:rsidR="0035383E" w:rsidRPr="00FD36DE" w:rsidRDefault="0035383E" w:rsidP="0035383E">
      <w:pPr>
        <w:suppressAutoHyphens/>
        <w:autoSpaceDN w:val="0"/>
        <w:spacing w:after="120"/>
        <w:jc w:val="both"/>
        <w:textAlignment w:val="baseline"/>
        <w:rPr>
          <w:rFonts w:ascii="Times New Roman" w:hAnsi="Times New Roman" w:cs="Times New Roman"/>
          <w:kern w:val="3"/>
          <w:lang w:eastAsia="zh-CN"/>
        </w:rPr>
      </w:pPr>
      <w:r w:rsidRPr="00FD36DE">
        <w:rPr>
          <w:rFonts w:ascii="Times New Roman" w:hAnsi="Times New Roman" w:cs="Times New Roman"/>
          <w:kern w:val="3"/>
          <w:lang w:eastAsia="zh-CN"/>
        </w:rPr>
        <w:t>1</w:t>
      </w:r>
      <w:r>
        <w:rPr>
          <w:rFonts w:ascii="Times New Roman" w:hAnsi="Times New Roman" w:cs="Times New Roman"/>
          <w:kern w:val="3"/>
          <w:lang w:eastAsia="zh-CN"/>
        </w:rPr>
        <w:t>0</w:t>
      </w:r>
      <w:r w:rsidRPr="00FD36DE">
        <w:rPr>
          <w:rFonts w:ascii="Times New Roman" w:hAnsi="Times New Roman" w:cs="Times New Roman"/>
          <w:kern w:val="3"/>
          <w:lang w:eastAsia="zh-CN"/>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CAD6B72"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sz w:val="28"/>
          <w:szCs w:val="28"/>
          <w:lang w:eastAsia="ar-SA"/>
        </w:rPr>
      </w:pPr>
    </w:p>
    <w:p w14:paraId="63FFC137" w14:textId="65D37C8A" w:rsidR="00FD36DE" w:rsidRPr="00FD36DE" w:rsidRDefault="00FD36DE" w:rsidP="00FD36DE">
      <w:pPr>
        <w:widowControl w:val="0"/>
        <w:suppressAutoHyphens/>
        <w:overflowPunct w:val="0"/>
        <w:autoSpaceDE w:val="0"/>
        <w:spacing w:after="120" w:line="100" w:lineRule="atLeast"/>
        <w:jc w:val="center"/>
        <w:textAlignment w:val="baseline"/>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1</w:t>
      </w:r>
      <w:r w:rsidR="0035383E">
        <w:rPr>
          <w:rFonts w:ascii="Times New Roman" w:hAnsi="Times New Roman" w:cs="Times New Roman"/>
          <w:b/>
          <w:sz w:val="28"/>
          <w:szCs w:val="28"/>
          <w:lang w:eastAsia="ar-SA"/>
        </w:rPr>
        <w:t>1</w:t>
      </w:r>
      <w:r w:rsidRPr="00FD36DE">
        <w:rPr>
          <w:rFonts w:ascii="Times New Roman" w:hAnsi="Times New Roman" w:cs="Times New Roman"/>
          <w:b/>
          <w:sz w:val="28"/>
          <w:szCs w:val="28"/>
          <w:lang w:eastAsia="ar-SA"/>
        </w:rPr>
        <w:t>. ІНШІ УМОВИ</w:t>
      </w:r>
    </w:p>
    <w:p w14:paraId="65A43BC9" w14:textId="77777777" w:rsidR="00FD36DE" w:rsidRPr="00FD36DE" w:rsidRDefault="00FD36DE" w:rsidP="00FD36DE">
      <w:pPr>
        <w:widowControl w:val="0"/>
        <w:suppressAutoHyphens/>
        <w:overflowPunct w:val="0"/>
        <w:autoSpaceDE w:val="0"/>
        <w:spacing w:after="120" w:line="100" w:lineRule="atLeast"/>
        <w:jc w:val="both"/>
        <w:textAlignment w:val="baseline"/>
        <w:rPr>
          <w:rFonts w:ascii="Times New Roman" w:hAnsi="Times New Roman" w:cs="Times New Roman"/>
          <w:b/>
          <w:bCs/>
          <w:sz w:val="28"/>
          <w:szCs w:val="28"/>
          <w:lang w:eastAsia="ar-SA"/>
        </w:rPr>
      </w:pPr>
    </w:p>
    <w:p w14:paraId="5DD6D615"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Договір про закупівлю укладається в письмовій формі відповідно до норм Цивільного кодексу України та Господарського кодексу України, Закону з урахуванням Особливостей, інших чинних нормативних актів.</w:t>
      </w:r>
    </w:p>
    <w:p w14:paraId="15DFC4F7"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Будь-які зміни та доповнення до цього Договору можуть бути внесені у випадках, зазначених у Договорі, тільки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4493E955"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96B4528"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 xml:space="preserve">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10 (десяти)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w:t>
      </w:r>
      <w:r w:rsidRPr="0035383E">
        <w:rPr>
          <w:rFonts w:ascii="Times New Roman" w:hAnsi="Times New Roman" w:cs="Times New Roman"/>
          <w:color w:val="000000"/>
          <w:position w:val="-1"/>
          <w:lang w:eastAsia="uk-UA"/>
        </w:rPr>
        <w:lastRenderedPageBreak/>
        <w:t>визнають юридичну силу такого листа та не здійснюють жодних додаткових дій щодо внесення змін до Договору.</w:t>
      </w:r>
    </w:p>
    <w:p w14:paraId="23490339"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Договір про закупівлю є нікчемним у разі:</w:t>
      </w:r>
    </w:p>
    <w:p w14:paraId="430D6691"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 xml:space="preserve">коли замовник уклав договір про закупівлю з порушенням вимог, визначених пунктом </w:t>
      </w:r>
      <w:r w:rsidRPr="0035383E">
        <w:rPr>
          <w:rFonts w:ascii="Times New Roman" w:hAnsi="Times New Roman" w:cs="Times New Roman"/>
          <w:color w:val="000000"/>
          <w:position w:val="-1"/>
          <w:lang w:eastAsia="uk-UA"/>
        </w:rPr>
        <w:br/>
        <w:t xml:space="preserve">5 Особливостей; </w:t>
      </w:r>
    </w:p>
    <w:p w14:paraId="74249FBD"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укладення договору про закупівлю з порушенням вимог пункту 18 Особливостей;</w:t>
      </w:r>
    </w:p>
    <w:p w14:paraId="3C111869"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укладення договору про закупівлю в період оскарження відкритих торгів відповідно до статті 18 Закону та Особливостей;</w:t>
      </w:r>
    </w:p>
    <w:p w14:paraId="76E24CA2"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2A2D08B"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color w:val="000000"/>
          <w:lang w:eastAsia="uk-UA"/>
        </w:rPr>
      </w:pPr>
      <w:r w:rsidRPr="0035383E">
        <w:rPr>
          <w:rFonts w:ascii="Times New Roman" w:hAnsi="Times New Roman" w:cs="Times New Roman"/>
          <w:color w:val="000000"/>
          <w:position w:val="-1"/>
          <w:lang w:eastAsia="uk-UA"/>
        </w:rPr>
        <w:t>коли найменування предмета закупівлі із зазначенням коду за Єдиним закупівельним словником не відповідає товарам, що фактично закуплені Замовником.</w:t>
      </w:r>
    </w:p>
    <w:p w14:paraId="1B2761B4"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lang w:eastAsia="uk-UA"/>
        </w:rPr>
      </w:pPr>
      <w:r w:rsidRPr="0035383E">
        <w:rPr>
          <w:rFonts w:ascii="Times New Roman" w:hAnsi="Times New Roman" w:cs="Times New Roman"/>
          <w:color w:val="000000"/>
          <w:position w:val="-1"/>
          <w:lang w:eastAsia="uk-UA"/>
        </w:rPr>
        <w:t xml:space="preserve">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w:t>
      </w:r>
      <w:r w:rsidRPr="0035383E">
        <w:rPr>
          <w:rFonts w:ascii="Times New Roman" w:hAnsi="Times New Roman" w:cs="Times New Roman"/>
          <w:position w:val="-1"/>
          <w:lang w:eastAsia="uk-UA"/>
        </w:rPr>
        <w:t>органів України, а також оприлюднюється, у порядку встановленому чинним законодавством України.</w:t>
      </w:r>
    </w:p>
    <w:p w14:paraId="50DBFDDF"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bCs/>
        </w:rPr>
      </w:pPr>
      <w:r w:rsidRPr="0035383E">
        <w:rPr>
          <w:rFonts w:ascii="Times New Roman" w:hAnsi="Times New Roman" w:cs="Times New Roman"/>
          <w:position w:val="-1"/>
          <w:lang w:eastAsia="uk-UA"/>
        </w:rPr>
        <w:t>Кожна зі</w:t>
      </w:r>
      <w:r w:rsidRPr="0035383E">
        <w:rPr>
          <w:rFonts w:ascii="Times New Roman" w:hAnsi="Times New Roman" w:cs="Times New Roman"/>
          <w:bCs/>
        </w:rPr>
        <w:t xml:space="preserve"> Сторін цим підтверджує, що: </w:t>
      </w:r>
    </w:p>
    <w:p w14:paraId="22A738CB"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bCs/>
        </w:rPr>
      </w:pPr>
      <w:r w:rsidRPr="0035383E">
        <w:rPr>
          <w:rFonts w:ascii="Times New Roman" w:hAnsi="Times New Roman" w:cs="Times New Roman"/>
          <w:bCs/>
        </w:rPr>
        <w:t xml:space="preserve">має усі передбачені законодавством та установчими документами повноваження укласти цей Договір; </w:t>
      </w:r>
    </w:p>
    <w:p w14:paraId="043A82FD"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bCs/>
        </w:rPr>
      </w:pPr>
      <w:r w:rsidRPr="0035383E">
        <w:rPr>
          <w:rFonts w:ascii="Times New Roman" w:hAnsi="Times New Roman" w:cs="Times New Roman"/>
          <w:bCs/>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53BFE313"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bCs/>
        </w:rPr>
      </w:pPr>
      <w:r w:rsidRPr="0035383E">
        <w:rPr>
          <w:rFonts w:ascii="Times New Roman" w:hAnsi="Times New Roman" w:cs="Times New Roman"/>
          <w:bCs/>
        </w:rPr>
        <w:t>банківські реквізити, вказані в Договорі, достовірні на дату укладання Договору.</w:t>
      </w:r>
    </w:p>
    <w:p w14:paraId="03772E77"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lang w:eastAsia="uk-UA"/>
        </w:rPr>
      </w:pPr>
      <w:r w:rsidRPr="0035383E">
        <w:rPr>
          <w:rFonts w:ascii="Times New Roman" w:hAnsi="Times New Roman" w:cs="Times New Roman"/>
          <w:position w:val="-1"/>
          <w:lang w:eastAsia="uk-UA"/>
        </w:rPr>
        <w:t>Сторони не передаватимуть третім особам права та обов’язки за Договором без письмового узгодження Сторін.</w:t>
      </w:r>
    </w:p>
    <w:p w14:paraId="0E3E478D"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lang w:eastAsia="uk-UA"/>
        </w:rPr>
      </w:pPr>
      <w:r w:rsidRPr="0035383E">
        <w:rPr>
          <w:rFonts w:ascii="Times New Roman" w:hAnsi="Times New Roman" w:cs="Times New Roman"/>
          <w:position w:val="-1"/>
          <w:lang w:eastAsia="uk-UA"/>
        </w:rPr>
        <w:t>Повідомлення можуть надсилатися Сторонами в паперовій формі за допомогою засобів поштового зв’язку, в т. ч. кур’єрською службою доставки та/або в електронній формі з використанням адрес електронної пошти, вказаних в реквізитах цього Договору – Розділ 14. Всі документи (листи, повідомлення, інша кореспонденція тощо), що будуть відправлені Замовником на адресу Постачальника та Постачальником на адресу Замовника, вказаних у Розділі 14 Договору, вважаються такими, що були відправлені належним чином належному отримувачу до тих пір, поки одна із Сторін не повідомить письмово іншу про їх зміну.</w:t>
      </w:r>
    </w:p>
    <w:p w14:paraId="064BA82B"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b/>
          <w:bCs/>
        </w:rPr>
      </w:pPr>
      <w:r w:rsidRPr="0035383E">
        <w:rPr>
          <w:rFonts w:ascii="Times New Roman" w:hAnsi="Times New Roman" w:cs="Times New Roman"/>
          <w:b/>
          <w:position w:val="-1"/>
          <w:lang w:eastAsia="uk-UA"/>
        </w:rPr>
        <w:t>Істотними умовами договору є: договірна ціна; предмет (найменування  (номенклатура, асортимент), кількість, вимоги до якості), ціна за одиницю товару, сума договору, строк виконання зобов’язань щодо передачі товару та строк дії договору; форс-мажорні обставини.</w:t>
      </w:r>
    </w:p>
    <w:p w14:paraId="1F7F3916"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lang w:eastAsia="uk-UA"/>
        </w:rPr>
      </w:pPr>
      <w:r w:rsidRPr="0035383E">
        <w:rPr>
          <w:rFonts w:ascii="Times New Roman" w:hAnsi="Times New Roman" w:cs="Times New Roman"/>
          <w:position w:val="-1"/>
          <w:lang w:eastAsia="uk-UA"/>
        </w:rPr>
        <w:t>Істотні умови договору про закупівлю не можуть змінюватися після його підписання до виконання</w:t>
      </w:r>
      <w:r w:rsidRPr="0035383E">
        <w:rPr>
          <w:rFonts w:ascii="Times New Roman" w:hAnsi="Times New Roman" w:cs="Times New Roman"/>
          <w:lang w:eastAsia="uk-UA"/>
        </w:rPr>
        <w:t xml:space="preserve"> зобов’язань сторонами в повному обсязі, крім випадків:</w:t>
      </w:r>
    </w:p>
    <w:p w14:paraId="6EBDD50F"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sz w:val="22"/>
          <w:szCs w:val="22"/>
        </w:rPr>
      </w:pPr>
      <w:bookmarkStart w:id="12" w:name="n74"/>
      <w:bookmarkEnd w:id="12"/>
      <w:r w:rsidRPr="0035383E">
        <w:rPr>
          <w:b/>
          <w:sz w:val="22"/>
          <w:szCs w:val="22"/>
        </w:rPr>
        <w:t>Зменшення обсягів закупівлі, зокрема з урахуванням фактичного обсягу видатків замовника</w:t>
      </w:r>
      <w:r w:rsidRPr="0035383E">
        <w:rPr>
          <w:sz w:val="22"/>
          <w:szCs w:val="22"/>
        </w:rPr>
        <w:t>.</w:t>
      </w:r>
    </w:p>
    <w:p w14:paraId="03A39903"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sz w:val="22"/>
          <w:szCs w:val="22"/>
        </w:rPr>
      </w:pPr>
      <w:r w:rsidRPr="0035383E">
        <w:rPr>
          <w:i/>
          <w:sz w:val="22"/>
          <w:szCs w:val="22"/>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про закупівлю зменшується в залежності від зміни таких обсягів. Підставою для зменшення обсягів закупівлі може бути належним чином оформлене рішення Замовника, тощо</w:t>
      </w:r>
    </w:p>
    <w:p w14:paraId="3631C59B"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sz w:val="22"/>
          <w:szCs w:val="22"/>
        </w:rPr>
      </w:pPr>
      <w:bookmarkStart w:id="13" w:name="n76"/>
      <w:bookmarkStart w:id="14" w:name="n75"/>
      <w:bookmarkEnd w:id="13"/>
      <w:bookmarkEnd w:id="14"/>
      <w:r w:rsidRPr="0035383E">
        <w:rPr>
          <w:b/>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5383E">
        <w:rPr>
          <w:sz w:val="22"/>
          <w:szCs w:val="22"/>
        </w:rPr>
        <w:t>.</w:t>
      </w:r>
    </w:p>
    <w:p w14:paraId="2E76AA05"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19654C13"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lastRenderedPageBreak/>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проект відповідної додаткової угоди про зміну ціни товару у двох примірниках.</w:t>
      </w:r>
    </w:p>
    <w:p w14:paraId="5E24289A"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t xml:space="preserve">Усі витрати щодо отримання документального підтвердження наявності коливання ціни товару на ринку України несе Постачальник. </w:t>
      </w:r>
    </w:p>
    <w:p w14:paraId="2C368286"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t>Достатнім документальним підтвердженням наявності ринкових коливань ціни на товар вважатиметься документ, виданий Торгово-промисловою палатою України або відповідними компетентними органами,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423A1BB5"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t xml:space="preserve">Звернення Постачальника про збільшення ціни товару розглядається замовником протягом </w:t>
      </w:r>
      <w:r w:rsidRPr="0035383E">
        <w:rPr>
          <w:i/>
          <w:sz w:val="22"/>
          <w:szCs w:val="22"/>
        </w:rPr>
        <w:br/>
        <w:t>5 (п’яти) робочих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14:paraId="4A45BE1A" w14:textId="77777777" w:rsidR="0035383E" w:rsidRPr="0035383E" w:rsidRDefault="0035383E" w:rsidP="0035383E">
      <w:pPr>
        <w:pStyle w:val="rvps2"/>
        <w:numPr>
          <w:ilvl w:val="0"/>
          <w:numId w:val="4"/>
        </w:numPr>
        <w:shd w:val="clear" w:color="auto" w:fill="FFFFFF"/>
        <w:tabs>
          <w:tab w:val="left" w:pos="142"/>
          <w:tab w:val="left" w:pos="567"/>
        </w:tabs>
        <w:suppressAutoHyphens/>
        <w:spacing w:before="0" w:beforeAutospacing="0" w:after="0" w:afterAutospacing="0"/>
        <w:ind w:left="0" w:firstLine="0"/>
        <w:jc w:val="both"/>
        <w:rPr>
          <w:i/>
          <w:sz w:val="22"/>
          <w:szCs w:val="22"/>
        </w:rPr>
      </w:pPr>
      <w:r w:rsidRPr="0035383E">
        <w:rPr>
          <w:i/>
          <w:sz w:val="22"/>
          <w:szCs w:val="22"/>
        </w:rPr>
        <w:t>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проекту додаткової угоди);</w:t>
      </w:r>
    </w:p>
    <w:p w14:paraId="709AD2FE" w14:textId="77777777" w:rsidR="0035383E" w:rsidRPr="0035383E" w:rsidRDefault="0035383E" w:rsidP="0035383E">
      <w:pPr>
        <w:pStyle w:val="rvps2"/>
        <w:numPr>
          <w:ilvl w:val="0"/>
          <w:numId w:val="4"/>
        </w:numPr>
        <w:shd w:val="clear" w:color="auto" w:fill="FFFFFF"/>
        <w:tabs>
          <w:tab w:val="left" w:pos="142"/>
          <w:tab w:val="left" w:pos="567"/>
        </w:tabs>
        <w:suppressAutoHyphens/>
        <w:spacing w:before="0" w:beforeAutospacing="0" w:after="0" w:afterAutospacing="0"/>
        <w:ind w:left="0" w:firstLine="0"/>
        <w:jc w:val="both"/>
        <w:rPr>
          <w:i/>
          <w:sz w:val="22"/>
          <w:szCs w:val="22"/>
        </w:rPr>
      </w:pPr>
      <w:r w:rsidRPr="0035383E">
        <w:rPr>
          <w:i/>
          <w:sz w:val="22"/>
          <w:szCs w:val="22"/>
        </w:rPr>
        <w:t>звернення Постачальника про збільшення ціни товару направлене замовнику більш як через 5 (п’ять) робочих днів з дня, яким датовано документ, що підтверджує наявність ринкових коливань;</w:t>
      </w:r>
    </w:p>
    <w:p w14:paraId="7E9D5B85" w14:textId="77777777" w:rsidR="0035383E" w:rsidRPr="0035383E" w:rsidRDefault="0035383E" w:rsidP="0035383E">
      <w:pPr>
        <w:pStyle w:val="rvps2"/>
        <w:numPr>
          <w:ilvl w:val="0"/>
          <w:numId w:val="4"/>
        </w:numPr>
        <w:shd w:val="clear" w:color="auto" w:fill="FFFFFF"/>
        <w:tabs>
          <w:tab w:val="left" w:pos="142"/>
          <w:tab w:val="left" w:pos="567"/>
        </w:tabs>
        <w:suppressAutoHyphens/>
        <w:spacing w:before="0" w:beforeAutospacing="0" w:after="0" w:afterAutospacing="0"/>
        <w:ind w:left="0" w:firstLine="0"/>
        <w:jc w:val="both"/>
        <w:rPr>
          <w:i/>
          <w:sz w:val="22"/>
          <w:szCs w:val="22"/>
        </w:rPr>
      </w:pPr>
      <w:r w:rsidRPr="0035383E">
        <w:rPr>
          <w:i/>
          <w:sz w:val="22"/>
          <w:szCs w:val="22"/>
        </w:rPr>
        <w:t>звернення Постачальника про збільшення ціни товару не відповідає вимогам Закону України «Про публічні закупівлі» з урахуванням Особливостей.</w:t>
      </w:r>
    </w:p>
    <w:p w14:paraId="75CD0A41"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sz w:val="22"/>
          <w:szCs w:val="22"/>
        </w:rPr>
      </w:pPr>
      <w:r w:rsidRPr="0035383E">
        <w:rPr>
          <w:b/>
          <w:sz w:val="22"/>
          <w:szCs w:val="22"/>
        </w:rPr>
        <w:t>Покращення якості </w:t>
      </w:r>
      <w:hyperlink r:id="rId13" w:anchor="w1_16" w:history="1">
        <w:bookmarkStart w:id="15" w:name="w1_15"/>
        <w:r w:rsidRPr="0035383E">
          <w:rPr>
            <w:b/>
            <w:sz w:val="22"/>
            <w:szCs w:val="22"/>
          </w:rPr>
          <w:t>предмет</w:t>
        </w:r>
      </w:hyperlink>
      <w:bookmarkEnd w:id="15"/>
      <w:r w:rsidRPr="0035383E">
        <w:rPr>
          <w:b/>
          <w:sz w:val="22"/>
          <w:szCs w:val="22"/>
        </w:rPr>
        <w:t>а закупівлі за умови, що таке покращення не призведе до збільшення суми, визначеної в договорі про закупівлю</w:t>
      </w:r>
      <w:r w:rsidRPr="0035383E">
        <w:rPr>
          <w:sz w:val="22"/>
          <w:szCs w:val="22"/>
        </w:rPr>
        <w:t>.</w:t>
      </w:r>
    </w:p>
    <w:p w14:paraId="560F5314"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i/>
          <w:sz w:val="22"/>
          <w:szCs w:val="22"/>
        </w:rPr>
      </w:pPr>
      <w:r w:rsidRPr="0035383E">
        <w:rPr>
          <w:i/>
          <w:sz w:val="22"/>
          <w:szCs w:val="22"/>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4F2FCA9"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b/>
          <w:sz w:val="22"/>
          <w:szCs w:val="22"/>
        </w:rPr>
      </w:pPr>
      <w:bookmarkStart w:id="16" w:name="n77"/>
      <w:bookmarkEnd w:id="16"/>
      <w:r w:rsidRPr="0035383E">
        <w:rPr>
          <w:b/>
          <w:sz w:val="22"/>
          <w:szCs w:val="22"/>
        </w:rPr>
        <w:t>Продовження строку дії договору про закупівлю та/або строку виконання зобов’язань щодо надання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3A36F" w14:textId="77777777" w:rsidR="0035383E" w:rsidRPr="0035383E" w:rsidRDefault="0035383E" w:rsidP="0035383E">
      <w:pPr>
        <w:pStyle w:val="rvps2"/>
        <w:shd w:val="clear" w:color="auto" w:fill="FFFFFF"/>
        <w:tabs>
          <w:tab w:val="left" w:pos="142"/>
          <w:tab w:val="left" w:pos="567"/>
        </w:tabs>
        <w:spacing w:beforeAutospacing="0" w:after="0" w:afterAutospacing="0"/>
        <w:jc w:val="both"/>
        <w:rPr>
          <w:sz w:val="22"/>
          <w:szCs w:val="22"/>
        </w:rPr>
      </w:pPr>
      <w:r w:rsidRPr="0035383E">
        <w:rPr>
          <w:i/>
          <w:position w:val="-1"/>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0A318A1B" w14:textId="77777777" w:rsidR="0035383E" w:rsidRPr="0035383E" w:rsidRDefault="0035383E" w:rsidP="0035383E">
      <w:pPr>
        <w:pStyle w:val="rvps2"/>
        <w:numPr>
          <w:ilvl w:val="2"/>
          <w:numId w:val="5"/>
        </w:numPr>
        <w:shd w:val="clear" w:color="auto" w:fill="FFFFFF"/>
        <w:tabs>
          <w:tab w:val="left" w:pos="142"/>
          <w:tab w:val="left" w:pos="567"/>
          <w:tab w:val="left" w:pos="1418"/>
          <w:tab w:val="left" w:pos="1560"/>
        </w:tabs>
        <w:suppressAutoHyphens/>
        <w:spacing w:before="0" w:beforeAutospacing="0" w:after="0" w:afterAutospacing="0"/>
        <w:ind w:left="0" w:firstLine="0"/>
        <w:jc w:val="both"/>
        <w:rPr>
          <w:b/>
          <w:sz w:val="22"/>
          <w:szCs w:val="22"/>
        </w:rPr>
      </w:pPr>
      <w:bookmarkStart w:id="17" w:name="n78"/>
      <w:bookmarkEnd w:id="17"/>
      <w:r w:rsidRPr="0035383E">
        <w:rPr>
          <w:b/>
          <w:sz w:val="22"/>
          <w:szCs w:val="22"/>
        </w:rPr>
        <w:t>Погодження зміни ціни в договорі про закупівлю в бік зменшення (без зміни кількості (обсягу) та якості Товарів, (робіт / послуг).</w:t>
      </w:r>
      <w:bookmarkStart w:id="18" w:name="n79"/>
      <w:bookmarkEnd w:id="18"/>
    </w:p>
    <w:p w14:paraId="298BEACD"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b/>
          <w:sz w:val="22"/>
          <w:szCs w:val="22"/>
        </w:rPr>
      </w:pPr>
      <w:r w:rsidRPr="0035383E">
        <w:rPr>
          <w:b/>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BB8EC4" w14:textId="77777777" w:rsidR="0035383E" w:rsidRPr="0035383E" w:rsidRDefault="0035383E" w:rsidP="0035383E">
      <w:pPr>
        <w:widowControl w:val="0"/>
        <w:shd w:val="clear" w:color="auto" w:fill="FFFFFF"/>
        <w:tabs>
          <w:tab w:val="left" w:pos="142"/>
          <w:tab w:val="left" w:pos="567"/>
        </w:tabs>
        <w:spacing w:after="0" w:line="240" w:lineRule="auto"/>
        <w:jc w:val="both"/>
        <w:rPr>
          <w:rFonts w:ascii="Times New Roman" w:hAnsi="Times New Roman" w:cs="Times New Roman"/>
          <w:i/>
          <w:lang w:eastAsia="uk-UA"/>
        </w:rPr>
      </w:pPr>
      <w:r w:rsidRPr="0035383E">
        <w:rPr>
          <w:rFonts w:ascii="Times New Roman" w:hAnsi="Times New Roman" w:cs="Times New Roman"/>
          <w:i/>
          <w:position w:val="-1"/>
          <w:lang w:eastAsia="uk-UA"/>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w:t>
      </w:r>
      <w:r w:rsidRPr="0035383E">
        <w:rPr>
          <w:rFonts w:ascii="Times New Roman" w:hAnsi="Times New Roman" w:cs="Times New Roman"/>
          <w:i/>
          <w:position w:val="-1"/>
          <w:lang w:eastAsia="uk-UA"/>
        </w:rPr>
        <w:lastRenderedPageBreak/>
        <w:t>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7160DC4D"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b/>
          <w:sz w:val="22"/>
          <w:szCs w:val="22"/>
        </w:rPr>
      </w:pPr>
      <w:bookmarkStart w:id="19" w:name="n80"/>
      <w:bookmarkEnd w:id="19"/>
      <w:r w:rsidRPr="0035383E">
        <w:rPr>
          <w: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383E">
        <w:rPr>
          <w:b/>
          <w:sz w:val="22"/>
          <w:szCs w:val="22"/>
        </w:rPr>
        <w:t>Platts</w:t>
      </w:r>
      <w:proofErr w:type="spellEnd"/>
      <w:r w:rsidRPr="0035383E">
        <w:rPr>
          <w:b/>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F073C7"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 Ціна змінюється з дати її введення в дію відповідними нормативно-правовими актами України.</w:t>
      </w:r>
    </w:p>
    <w:p w14:paraId="4296723C"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Сторони домовилися, що за наявності імпортної складової в структурі ціни Товару, ціна одиниці Товару та, відповідно, Ціна Договору та сума(и) розрахунку(</w:t>
      </w:r>
      <w:proofErr w:type="spellStart"/>
      <w:r w:rsidRPr="0035383E">
        <w:rPr>
          <w:rFonts w:ascii="Times New Roman" w:hAnsi="Times New Roman" w:cs="Times New Roman"/>
          <w:i/>
          <w:position w:val="-1"/>
          <w:lang w:eastAsia="uk-UA"/>
        </w:rPr>
        <w:t>ів</w:t>
      </w:r>
      <w:proofErr w:type="spellEnd"/>
      <w:r w:rsidRPr="0035383E">
        <w:rPr>
          <w:rFonts w:ascii="Times New Roman" w:hAnsi="Times New Roman" w:cs="Times New Roman"/>
          <w:i/>
          <w:position w:val="-1"/>
          <w:lang w:eastAsia="uk-UA"/>
        </w:rPr>
        <w:t>), можуть бути змінені у разі зміни курсу іноземної валюти, встановленого Національним банком України (НБУ), більш ніж на 10%, по відношенню до курсу на дату складання пропозиції на величину, пропорційну зміні такого курсу на момент поставки Товару лише в частині імпортної складової в структурі ціни Товару.</w:t>
      </w:r>
    </w:p>
    <w:p w14:paraId="20A93294"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Імпортною складовою в структурі ціни Товару вважається вартість використаних в виробництві сировини, матеріалів, запасних частин, тари та т. п. (товару в цілому, якщо останній іноземного виробництва), сплата яких була здійснена в іноземній валюті.</w:t>
      </w:r>
    </w:p>
    <w:p w14:paraId="160615E2"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Зміни у Договір можуть бути внесені тільки за домовленістю Сторін, яка оформлюється додатковою угодою до Договору.</w:t>
      </w:r>
    </w:p>
    <w:p w14:paraId="028248D6"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Зміни до Договору набирають чинності з моменту належного оформлення Сторонами відповідної додаткової угоди до Договору.</w:t>
      </w:r>
    </w:p>
    <w:p w14:paraId="5B30E307"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Про зміну(и) Постачальник зобов’язаний повідомити Замовника до моменту поставки Товару та надати відповідне документальне підтвердження (у якості документального підтвердження Замовником приймається відповідна(і) митна(і) декларація (ї)).</w:t>
      </w:r>
    </w:p>
    <w:p w14:paraId="7D82609A"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 xml:space="preserve">Порядок зміни ціни одиниці Товару залежно від зміни курсу іноземної валюти здійснюється наступним чином: </w:t>
      </w:r>
    </w:p>
    <w:p w14:paraId="0DC0FBB8"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 xml:space="preserve">S = </w:t>
      </w:r>
      <w:proofErr w:type="spellStart"/>
      <w:r w:rsidRPr="0035383E">
        <w:rPr>
          <w:rFonts w:ascii="Times New Roman" w:hAnsi="Times New Roman" w:cs="Times New Roman"/>
          <w:i/>
          <w:position w:val="-1"/>
          <w:lang w:eastAsia="uk-UA"/>
        </w:rPr>
        <w:t>Sz</w:t>
      </w:r>
      <w:proofErr w:type="spellEnd"/>
      <w:r w:rsidRPr="0035383E">
        <w:rPr>
          <w:rFonts w:ascii="Times New Roman" w:hAnsi="Times New Roman" w:cs="Times New Roman"/>
          <w:i/>
          <w:position w:val="-1"/>
          <w:lang w:eastAsia="uk-UA"/>
        </w:rPr>
        <w:t xml:space="preserve"> гривня x (k2/ k)+ </w:t>
      </w:r>
      <w:proofErr w:type="spellStart"/>
      <w:r w:rsidRPr="0035383E">
        <w:rPr>
          <w:rFonts w:ascii="Times New Roman" w:hAnsi="Times New Roman" w:cs="Times New Roman"/>
          <w:i/>
          <w:position w:val="-1"/>
          <w:lang w:eastAsia="uk-UA"/>
        </w:rPr>
        <w:t>Sr</w:t>
      </w:r>
      <w:proofErr w:type="spellEnd"/>
      <w:r w:rsidRPr="0035383E">
        <w:rPr>
          <w:rFonts w:ascii="Times New Roman" w:hAnsi="Times New Roman" w:cs="Times New Roman"/>
          <w:i/>
          <w:position w:val="-1"/>
          <w:lang w:eastAsia="uk-UA"/>
        </w:rPr>
        <w:t>, де</w:t>
      </w:r>
    </w:p>
    <w:p w14:paraId="3F857A6A"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S - ціна одиниці Товару в гривнях (відповідає ціні одиниці Товару, що зазначена у таблиці пункту 3.4), без врахування ПДВ;</w:t>
      </w:r>
    </w:p>
    <w:p w14:paraId="7EB613AA"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proofErr w:type="spellStart"/>
      <w:r w:rsidRPr="0035383E">
        <w:rPr>
          <w:rFonts w:ascii="Times New Roman" w:hAnsi="Times New Roman" w:cs="Times New Roman"/>
          <w:i/>
          <w:position w:val="-1"/>
          <w:lang w:eastAsia="uk-UA"/>
        </w:rPr>
        <w:t>Sz</w:t>
      </w:r>
      <w:proofErr w:type="spellEnd"/>
      <w:r w:rsidRPr="0035383E">
        <w:rPr>
          <w:rFonts w:ascii="Times New Roman" w:hAnsi="Times New Roman" w:cs="Times New Roman"/>
          <w:i/>
          <w:position w:val="-1"/>
          <w:lang w:eastAsia="uk-UA"/>
        </w:rPr>
        <w:t xml:space="preserve"> – ціна імпортної складової в структурі ціни Товару:</w:t>
      </w:r>
    </w:p>
    <w:p w14:paraId="2A1D54D3"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 xml:space="preserve">- у гривні </w:t>
      </w:r>
      <w:proofErr w:type="spellStart"/>
      <w:r w:rsidRPr="0035383E">
        <w:rPr>
          <w:rFonts w:ascii="Times New Roman" w:hAnsi="Times New Roman" w:cs="Times New Roman"/>
          <w:i/>
          <w:position w:val="-1"/>
          <w:lang w:eastAsia="uk-UA"/>
        </w:rPr>
        <w:t>-іноземна</w:t>
      </w:r>
      <w:proofErr w:type="spellEnd"/>
      <w:r w:rsidRPr="0035383E">
        <w:rPr>
          <w:rFonts w:ascii="Times New Roman" w:hAnsi="Times New Roman" w:cs="Times New Roman"/>
          <w:i/>
          <w:position w:val="-1"/>
          <w:lang w:eastAsia="uk-UA"/>
        </w:rPr>
        <w:t xml:space="preserve"> валюта зазначена в митній декларації на ввезення Товару перерахована  із застосуванням курсу k;</w:t>
      </w:r>
    </w:p>
    <w:p w14:paraId="424BE411"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 xml:space="preserve">- у валюті, зазначена в митній декларації на ввезення Товару; </w:t>
      </w:r>
    </w:p>
    <w:p w14:paraId="7479299A"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k2 - курс гривні по відношенню до іноземної валюти, встановлений НБУ на дату, зазначену в митній декларації на ввезення Товару (курс зазначається повністю, відповідно до даних НБУ);</w:t>
      </w:r>
    </w:p>
    <w:p w14:paraId="673DF972"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k - курс гривні по відношенню до іноземної валюти, встановлений НБУ та визначений на дату складання пропозиції (курс зазначається повністю, відповідно до даних НБУ);</w:t>
      </w:r>
    </w:p>
    <w:p w14:paraId="4F977809"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proofErr w:type="spellStart"/>
      <w:r w:rsidRPr="0035383E">
        <w:rPr>
          <w:rFonts w:ascii="Times New Roman" w:hAnsi="Times New Roman" w:cs="Times New Roman"/>
          <w:i/>
          <w:position w:val="-1"/>
          <w:lang w:eastAsia="uk-UA"/>
        </w:rPr>
        <w:t>Sr</w:t>
      </w:r>
      <w:proofErr w:type="spellEnd"/>
      <w:r w:rsidRPr="0035383E">
        <w:rPr>
          <w:rFonts w:ascii="Times New Roman" w:hAnsi="Times New Roman" w:cs="Times New Roman"/>
          <w:i/>
          <w:position w:val="-1"/>
          <w:lang w:eastAsia="uk-UA"/>
        </w:rPr>
        <w:t xml:space="preserve"> – решта витрат Постачальника, включених до ціни Товару (в гривнях).</w:t>
      </w:r>
    </w:p>
    <w:p w14:paraId="00E4C126"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ПДВ нараховується згідно з чинним законодавством України.</w:t>
      </w:r>
    </w:p>
    <w:p w14:paraId="62D2740B"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Повідомлення Замовника про зміну(и) ціни повинно містити в собі перерахунок ціни поставленої частини одиниць Товару іноземного виробництва.</w:t>
      </w:r>
    </w:p>
    <w:p w14:paraId="3EBAAE67" w14:textId="77777777" w:rsidR="0035383E" w:rsidRPr="0035383E" w:rsidRDefault="0035383E" w:rsidP="0035383E">
      <w:pPr>
        <w:widowControl w:val="0"/>
        <w:shd w:val="clear" w:color="auto" w:fill="FFFFFF"/>
        <w:tabs>
          <w:tab w:val="left" w:pos="142"/>
          <w:tab w:val="left" w:pos="567"/>
        </w:tabs>
        <w:spacing w:after="0" w:line="240" w:lineRule="auto"/>
        <w:jc w:val="both"/>
        <w:textAlignment w:val="top"/>
        <w:outlineLvl w:val="0"/>
        <w:rPr>
          <w:rFonts w:ascii="Times New Roman" w:hAnsi="Times New Roman" w:cs="Times New Roman"/>
          <w:i/>
          <w:lang w:eastAsia="uk-UA"/>
        </w:rPr>
      </w:pPr>
      <w:r w:rsidRPr="0035383E">
        <w:rPr>
          <w:rFonts w:ascii="Times New Roman" w:hAnsi="Times New Roman" w:cs="Times New Roman"/>
          <w:i/>
          <w:position w:val="-1"/>
          <w:lang w:eastAsia="uk-UA"/>
        </w:rPr>
        <w:t>У разі неможливості Постачальником надати Замовнику документальне підтвердження імпортної складової в структурі ціни Товару або якщо Замовнику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14:paraId="1AC173A5" w14:textId="77777777" w:rsidR="0035383E" w:rsidRPr="0035383E" w:rsidRDefault="0035383E" w:rsidP="0035383E">
      <w:pPr>
        <w:pStyle w:val="rvps2"/>
        <w:numPr>
          <w:ilvl w:val="2"/>
          <w:numId w:val="5"/>
        </w:numPr>
        <w:shd w:val="clear" w:color="auto" w:fill="FFFFFF"/>
        <w:tabs>
          <w:tab w:val="left" w:pos="142"/>
          <w:tab w:val="left" w:pos="567"/>
          <w:tab w:val="left" w:pos="1560"/>
        </w:tabs>
        <w:suppressAutoHyphens/>
        <w:spacing w:before="0" w:beforeAutospacing="0" w:after="0" w:afterAutospacing="0"/>
        <w:ind w:left="0" w:firstLine="0"/>
        <w:jc w:val="both"/>
        <w:rPr>
          <w:b/>
          <w:sz w:val="22"/>
          <w:szCs w:val="22"/>
        </w:rPr>
      </w:pPr>
      <w:bookmarkStart w:id="20" w:name="n81"/>
      <w:bookmarkEnd w:id="20"/>
      <w:r w:rsidRPr="0035383E">
        <w:rPr>
          <w:b/>
          <w:sz w:val="22"/>
          <w:szCs w:val="22"/>
        </w:rPr>
        <w:t>Зміни умов у зв’язку із застосуванням положень </w:t>
      </w:r>
      <w:hyperlink r:id="rId14">
        <w:r w:rsidRPr="0035383E">
          <w:rPr>
            <w:b/>
            <w:sz w:val="22"/>
            <w:szCs w:val="22"/>
          </w:rPr>
          <w:t>частини шостої</w:t>
        </w:r>
      </w:hyperlink>
      <w:r w:rsidRPr="0035383E">
        <w:rPr>
          <w:b/>
          <w:sz w:val="22"/>
          <w:szCs w:val="22"/>
        </w:rPr>
        <w:t> статті 41 Закону.</w:t>
      </w:r>
    </w:p>
    <w:p w14:paraId="0A7E4CB3" w14:textId="77777777" w:rsidR="0035383E" w:rsidRPr="0035383E" w:rsidRDefault="0035383E" w:rsidP="0035383E">
      <w:pPr>
        <w:widowControl w:val="0"/>
        <w:numPr>
          <w:ilvl w:val="1"/>
          <w:numId w:val="5"/>
        </w:numPr>
        <w:shd w:val="clear" w:color="auto" w:fill="FFFFFF"/>
        <w:tabs>
          <w:tab w:val="left" w:pos="142"/>
          <w:tab w:val="left" w:pos="567"/>
        </w:tabs>
        <w:suppressAutoHyphens/>
        <w:spacing w:after="0" w:line="240" w:lineRule="auto"/>
        <w:ind w:left="0" w:firstLine="0"/>
        <w:jc w:val="both"/>
        <w:textAlignment w:val="top"/>
        <w:outlineLvl w:val="0"/>
        <w:rPr>
          <w:rFonts w:ascii="Times New Roman" w:hAnsi="Times New Roman" w:cs="Times New Roman"/>
          <w:lang w:eastAsia="uk-UA"/>
        </w:rPr>
      </w:pPr>
      <w:r w:rsidRPr="0035383E">
        <w:rPr>
          <w:rFonts w:ascii="Times New Roman" w:hAnsi="Times New Roman" w:cs="Times New Roman"/>
          <w:position w:val="-1"/>
          <w:lang w:eastAsia="uk-UA"/>
        </w:rPr>
        <w:t>Цей Договір складений при повному розумінні Сторонами його умов і термінології, в 2 (двох) екземплярах, що мають однакову юридичну силу, українською мовою, по одному екземпляру для кожної із Сторін.</w:t>
      </w:r>
    </w:p>
    <w:p w14:paraId="2139FC56" w14:textId="441B10D7" w:rsidR="00481039" w:rsidRPr="001867F6" w:rsidRDefault="00481039" w:rsidP="00481039">
      <w:pPr>
        <w:suppressAutoHyphens/>
        <w:spacing w:after="0"/>
        <w:jc w:val="both"/>
        <w:rPr>
          <w:rFonts w:ascii="Times New Roman" w:hAnsi="Times New Roman" w:cs="Times New Roman"/>
          <w:lang w:eastAsia="ar-SA"/>
        </w:rPr>
      </w:pPr>
      <w:r w:rsidRPr="00481039">
        <w:rPr>
          <w:rFonts w:ascii="Times New Roman" w:hAnsi="Times New Roman" w:cs="Times New Roman"/>
          <w:b/>
          <w:bCs/>
        </w:rPr>
        <w:t>1</w:t>
      </w:r>
      <w:r w:rsidR="0035383E">
        <w:rPr>
          <w:rFonts w:ascii="Times New Roman" w:hAnsi="Times New Roman" w:cs="Times New Roman"/>
          <w:b/>
          <w:bCs/>
        </w:rPr>
        <w:t>1.13</w:t>
      </w:r>
      <w:r>
        <w:rPr>
          <w:rFonts w:ascii="Times New Roman" w:hAnsi="Times New Roman" w:cs="Times New Roman"/>
          <w:b/>
          <w:bCs/>
        </w:rPr>
        <w:t xml:space="preserve">. </w:t>
      </w:r>
      <w:r w:rsidRPr="00481039">
        <w:rPr>
          <w:rFonts w:ascii="Times New Roman" w:hAnsi="Times New Roman" w:cs="Times New Roman"/>
          <w:bCs/>
        </w:rPr>
        <w:t>Я</w:t>
      </w:r>
      <w:r>
        <w:rPr>
          <w:rFonts w:ascii="Times New Roman" w:hAnsi="Times New Roman" w:cs="Times New Roman"/>
          <w:bCs/>
        </w:rPr>
        <w:t xml:space="preserve">кщо </w:t>
      </w:r>
      <w:r w:rsidRPr="00F704A5">
        <w:rPr>
          <w:rFonts w:ascii="Times New Roman" w:hAnsi="Times New Roman" w:cs="Times New Roman"/>
          <w:shd w:val="clear" w:color="auto" w:fill="FFFFFF"/>
        </w:rPr>
        <w:t xml:space="preserve">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w:t>
      </w:r>
      <w:r w:rsidRPr="00F704A5">
        <w:rPr>
          <w:rFonts w:ascii="Times New Roman" w:hAnsi="Times New Roman" w:cs="Times New Roman"/>
          <w:shd w:val="clear" w:color="auto" w:fill="FFFFFF"/>
        </w:rPr>
        <w:lastRenderedPageBreak/>
        <w:t>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r>
        <w:rPr>
          <w:rFonts w:ascii="Times New Roman" w:hAnsi="Times New Roman" w:cs="Times New Roman"/>
          <w:shd w:val="clear" w:color="auto" w:fill="FFFFFF"/>
        </w:rPr>
        <w:t>.</w:t>
      </w:r>
    </w:p>
    <w:p w14:paraId="59B27FD5" w14:textId="77777777" w:rsidR="00481039" w:rsidRPr="00FD36DE" w:rsidRDefault="00481039" w:rsidP="00FD36DE">
      <w:pPr>
        <w:widowControl w:val="0"/>
        <w:tabs>
          <w:tab w:val="left" w:pos="709"/>
        </w:tabs>
        <w:suppressAutoHyphens/>
        <w:overflowPunct w:val="0"/>
        <w:autoSpaceDE w:val="0"/>
        <w:spacing w:after="120" w:line="100" w:lineRule="atLeast"/>
        <w:jc w:val="both"/>
        <w:textAlignment w:val="baseline"/>
        <w:rPr>
          <w:rFonts w:ascii="Times New Roman" w:hAnsi="Times New Roman" w:cs="Times New Roman"/>
          <w:bCs/>
          <w:lang w:eastAsia="ar-SA"/>
        </w:rPr>
      </w:pPr>
    </w:p>
    <w:p w14:paraId="14DD9F3D" w14:textId="77777777" w:rsidR="00FD36DE" w:rsidRPr="00FD36DE" w:rsidRDefault="00FD36DE" w:rsidP="00FD36DE">
      <w:pPr>
        <w:suppressAutoHyphens/>
        <w:autoSpaceDN w:val="0"/>
        <w:spacing w:after="120"/>
        <w:jc w:val="both"/>
        <w:textAlignment w:val="baseline"/>
        <w:rPr>
          <w:rFonts w:ascii="Times New Roman" w:hAnsi="Times New Roman" w:cs="Times New Roman"/>
          <w:kern w:val="3"/>
          <w:lang w:eastAsia="zh-CN"/>
        </w:rPr>
      </w:pPr>
    </w:p>
    <w:p w14:paraId="1532ACD9" w14:textId="77777777" w:rsidR="00FD36DE" w:rsidRPr="00FD36DE" w:rsidRDefault="00FD36DE" w:rsidP="00FD36DE">
      <w:pPr>
        <w:suppressAutoHyphens/>
        <w:autoSpaceDE w:val="0"/>
        <w:spacing w:line="100" w:lineRule="atLeast"/>
        <w:jc w:val="center"/>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12. ЮРИДИЧНІ АДРЕСИ І РЕКВІЗИТИ СТОРІН</w:t>
      </w:r>
    </w:p>
    <w:p w14:paraId="541DB176" w14:textId="77777777" w:rsidR="00FD36DE" w:rsidRPr="00FD36DE" w:rsidRDefault="00FD36DE" w:rsidP="00FD36DE">
      <w:pPr>
        <w:suppressAutoHyphens/>
        <w:autoSpaceDE w:val="0"/>
        <w:spacing w:line="100" w:lineRule="atLeast"/>
        <w:jc w:val="both"/>
        <w:rPr>
          <w:rFonts w:ascii="Times New Roman" w:hAnsi="Times New Roman" w:cs="Times New Roman"/>
          <w:b/>
          <w:sz w:val="28"/>
          <w:szCs w:val="28"/>
          <w:lang w:eastAsia="ar-SA"/>
        </w:rPr>
      </w:pPr>
    </w:p>
    <w:tbl>
      <w:tblPr>
        <w:tblW w:w="10120" w:type="dxa"/>
        <w:tblInd w:w="-39" w:type="dxa"/>
        <w:tblLayout w:type="fixed"/>
        <w:tblCellMar>
          <w:left w:w="10" w:type="dxa"/>
          <w:right w:w="10" w:type="dxa"/>
        </w:tblCellMar>
        <w:tblLook w:val="04A0" w:firstRow="1" w:lastRow="0" w:firstColumn="1" w:lastColumn="0" w:noHBand="0" w:noVBand="1"/>
      </w:tblPr>
      <w:tblGrid>
        <w:gridCol w:w="4903"/>
        <w:gridCol w:w="5217"/>
      </w:tblGrid>
      <w:tr w:rsidR="00FD36DE" w:rsidRPr="00FD36DE" w14:paraId="4DF27B11" w14:textId="77777777" w:rsidTr="00481039">
        <w:trPr>
          <w:trHeight w:val="1985"/>
        </w:trPr>
        <w:tc>
          <w:tcPr>
            <w:tcW w:w="4903" w:type="dxa"/>
            <w:shd w:val="clear" w:color="auto" w:fill="FFFFFF"/>
            <w:tcMar>
              <w:top w:w="0" w:type="dxa"/>
              <w:left w:w="108" w:type="dxa"/>
              <w:bottom w:w="0" w:type="dxa"/>
              <w:right w:w="108" w:type="dxa"/>
            </w:tcMar>
          </w:tcPr>
          <w:p w14:paraId="122DD14A" w14:textId="77777777" w:rsidR="00FD36DE" w:rsidRPr="00FD36DE" w:rsidRDefault="00FD36DE" w:rsidP="00481039">
            <w:pPr>
              <w:widowControl w:val="0"/>
              <w:suppressAutoHyphens/>
              <w:autoSpaceDE w:val="0"/>
              <w:rPr>
                <w:rFonts w:ascii="Times New Roman" w:eastAsia="MS Mincho" w:hAnsi="Times New Roman" w:cs="Times New Roman"/>
                <w:b/>
                <w:bCs/>
                <w:sz w:val="28"/>
                <w:szCs w:val="28"/>
                <w:lang w:eastAsia="ar-SA"/>
              </w:rPr>
            </w:pPr>
            <w:r w:rsidRPr="00FD36DE">
              <w:rPr>
                <w:rFonts w:ascii="Times New Roman" w:eastAsia="MS Mincho" w:hAnsi="Times New Roman" w:cs="Times New Roman"/>
                <w:b/>
                <w:bCs/>
                <w:sz w:val="28"/>
                <w:szCs w:val="28"/>
                <w:lang w:eastAsia="ar-SA"/>
              </w:rPr>
              <w:t>ВИКОНАВЕЦЬ</w:t>
            </w:r>
          </w:p>
          <w:p w14:paraId="02C2BA0F" w14:textId="77777777" w:rsidR="00FD36DE" w:rsidRPr="00FD36DE" w:rsidRDefault="00FD36DE" w:rsidP="00481039">
            <w:pPr>
              <w:widowControl w:val="0"/>
              <w:suppressAutoHyphens/>
              <w:autoSpaceDE w:val="0"/>
              <w:rPr>
                <w:rFonts w:ascii="Times New Roman" w:eastAsia="MS Mincho" w:hAnsi="Times New Roman" w:cs="Times New Roman"/>
                <w:sz w:val="28"/>
                <w:szCs w:val="28"/>
                <w:lang w:eastAsia="ar-SA"/>
              </w:rPr>
            </w:pPr>
          </w:p>
          <w:p w14:paraId="03689171" w14:textId="77777777" w:rsidR="00FD36DE" w:rsidRPr="00FD36DE" w:rsidRDefault="00FD36DE" w:rsidP="00481039">
            <w:pPr>
              <w:widowControl w:val="0"/>
              <w:suppressAutoHyphens/>
              <w:autoSpaceDE w:val="0"/>
              <w:rPr>
                <w:rFonts w:ascii="Times New Roman" w:eastAsia="MS Mincho" w:hAnsi="Times New Roman" w:cs="Times New Roman"/>
                <w:sz w:val="28"/>
                <w:szCs w:val="28"/>
                <w:lang w:eastAsia="ar-SA"/>
              </w:rPr>
            </w:pPr>
          </w:p>
          <w:p w14:paraId="5DA0542C" w14:textId="77777777" w:rsidR="00FD36DE" w:rsidRPr="00FD36DE" w:rsidRDefault="00FD36DE" w:rsidP="00481039">
            <w:pPr>
              <w:widowControl w:val="0"/>
              <w:suppressAutoHyphens/>
              <w:autoSpaceDE w:val="0"/>
              <w:rPr>
                <w:rFonts w:ascii="Times New Roman" w:eastAsia="MS Mincho" w:hAnsi="Times New Roman" w:cs="Times New Roman"/>
                <w:sz w:val="28"/>
                <w:szCs w:val="28"/>
                <w:lang w:eastAsia="ar-SA"/>
              </w:rPr>
            </w:pPr>
          </w:p>
          <w:p w14:paraId="6ACA0EB0" w14:textId="77777777" w:rsidR="00FD36DE" w:rsidRPr="00FD36DE" w:rsidRDefault="00FD36DE" w:rsidP="00481039">
            <w:pPr>
              <w:widowControl w:val="0"/>
              <w:suppressAutoHyphens/>
              <w:autoSpaceDE w:val="0"/>
              <w:rPr>
                <w:rFonts w:ascii="Times New Roman" w:eastAsia="MS Mincho" w:hAnsi="Times New Roman" w:cs="Times New Roman"/>
                <w:sz w:val="28"/>
                <w:szCs w:val="28"/>
                <w:lang w:eastAsia="ar-SA"/>
              </w:rPr>
            </w:pPr>
            <w:r w:rsidRPr="00FD36DE">
              <w:rPr>
                <w:rFonts w:ascii="Times New Roman" w:eastAsia="MS Mincho" w:hAnsi="Times New Roman" w:cs="Times New Roman"/>
                <w:sz w:val="28"/>
                <w:szCs w:val="28"/>
                <w:lang w:eastAsia="ar-SA"/>
              </w:rPr>
              <w:t xml:space="preserve">__________________ </w:t>
            </w:r>
          </w:p>
          <w:p w14:paraId="64A26A60" w14:textId="77777777" w:rsidR="00FD36DE" w:rsidRPr="00FD36DE" w:rsidRDefault="00FD36DE" w:rsidP="00481039">
            <w:pPr>
              <w:suppressAutoHyphens/>
              <w:rPr>
                <w:rFonts w:ascii="Times New Roman" w:hAnsi="Times New Roman" w:cs="Times New Roman"/>
                <w:sz w:val="28"/>
                <w:szCs w:val="28"/>
                <w:lang w:eastAsia="ar-SA"/>
              </w:rPr>
            </w:pPr>
            <w:proofErr w:type="spellStart"/>
            <w:r w:rsidRPr="00FD36DE">
              <w:rPr>
                <w:rFonts w:ascii="Times New Roman" w:hAnsi="Times New Roman" w:cs="Times New Roman"/>
                <w:sz w:val="28"/>
                <w:szCs w:val="28"/>
                <w:lang w:eastAsia="ar-SA"/>
              </w:rPr>
              <w:t>м.п</w:t>
            </w:r>
            <w:proofErr w:type="spellEnd"/>
            <w:r w:rsidRPr="00FD36DE">
              <w:rPr>
                <w:rFonts w:ascii="Times New Roman" w:hAnsi="Times New Roman" w:cs="Times New Roman"/>
                <w:sz w:val="28"/>
                <w:szCs w:val="28"/>
                <w:lang w:eastAsia="ar-SA"/>
              </w:rPr>
              <w:t>.</w:t>
            </w:r>
          </w:p>
        </w:tc>
        <w:tc>
          <w:tcPr>
            <w:tcW w:w="5217" w:type="dxa"/>
            <w:shd w:val="clear" w:color="auto" w:fill="FFFFFF"/>
            <w:tcMar>
              <w:top w:w="0" w:type="dxa"/>
              <w:left w:w="108" w:type="dxa"/>
              <w:bottom w:w="0" w:type="dxa"/>
              <w:right w:w="108" w:type="dxa"/>
            </w:tcMar>
          </w:tcPr>
          <w:tbl>
            <w:tblPr>
              <w:tblW w:w="10194" w:type="dxa"/>
              <w:tblLayout w:type="fixed"/>
              <w:tblCellMar>
                <w:left w:w="10" w:type="dxa"/>
                <w:right w:w="10" w:type="dxa"/>
              </w:tblCellMar>
              <w:tblLook w:val="04A0" w:firstRow="1" w:lastRow="0" w:firstColumn="1" w:lastColumn="0" w:noHBand="0" w:noVBand="1"/>
            </w:tblPr>
            <w:tblGrid>
              <w:gridCol w:w="10194"/>
            </w:tblGrid>
            <w:tr w:rsidR="00FD36DE" w:rsidRPr="00FD36DE" w14:paraId="5416EAC5" w14:textId="77777777" w:rsidTr="00481039">
              <w:trPr>
                <w:trHeight w:val="4755"/>
              </w:trPr>
              <w:tc>
                <w:tcPr>
                  <w:tcW w:w="10194" w:type="dxa"/>
                  <w:shd w:val="clear" w:color="auto" w:fill="FFFFFF"/>
                  <w:tcMar>
                    <w:top w:w="0" w:type="dxa"/>
                    <w:left w:w="108" w:type="dxa"/>
                    <w:bottom w:w="0" w:type="dxa"/>
                    <w:right w:w="108" w:type="dxa"/>
                  </w:tcMar>
                </w:tcPr>
                <w:p w14:paraId="45D7C934" w14:textId="77777777" w:rsidR="00FD36DE" w:rsidRPr="00FD36DE" w:rsidRDefault="00FD36DE" w:rsidP="00481039">
                  <w:pPr>
                    <w:suppressAutoHyphens/>
                    <w:ind w:left="-5637" w:firstLine="5768"/>
                    <w:rPr>
                      <w:rFonts w:ascii="Times New Roman" w:hAnsi="Times New Roman" w:cs="Times New Roman"/>
                      <w:b/>
                      <w:sz w:val="28"/>
                      <w:szCs w:val="28"/>
                      <w:lang w:eastAsia="ar-SA"/>
                    </w:rPr>
                  </w:pPr>
                  <w:r w:rsidRPr="00FD36DE">
                    <w:rPr>
                      <w:rFonts w:ascii="Times New Roman" w:hAnsi="Times New Roman" w:cs="Times New Roman"/>
                      <w:b/>
                      <w:sz w:val="28"/>
                      <w:szCs w:val="28"/>
                      <w:lang w:eastAsia="ar-SA"/>
                    </w:rPr>
                    <w:t>ЗАМОВНИК</w:t>
                  </w:r>
                </w:p>
                <w:p w14:paraId="024EB20D" w14:textId="77777777" w:rsidR="00FD36DE" w:rsidRPr="00FD36DE" w:rsidRDefault="00FD36DE" w:rsidP="00481039">
                  <w:pPr>
                    <w:suppressAutoHyphens/>
                    <w:ind w:left="-5637" w:firstLine="5768"/>
                    <w:rPr>
                      <w:rFonts w:ascii="Times New Roman" w:hAnsi="Times New Roman" w:cs="Times New Roman"/>
                      <w:b/>
                      <w:sz w:val="28"/>
                      <w:szCs w:val="28"/>
                      <w:lang w:eastAsia="ar-SA"/>
                    </w:rPr>
                  </w:pPr>
                </w:p>
                <w:p w14:paraId="20114E41" w14:textId="77777777" w:rsidR="00FD36DE" w:rsidRPr="00FD36DE" w:rsidRDefault="00FD36DE" w:rsidP="00481039">
                  <w:pPr>
                    <w:suppressAutoHyphens/>
                    <w:ind w:left="-5637" w:firstLine="5768"/>
                    <w:rPr>
                      <w:rFonts w:ascii="Times New Roman" w:hAnsi="Times New Roman" w:cs="Times New Roman"/>
                      <w:b/>
                      <w:sz w:val="28"/>
                      <w:szCs w:val="28"/>
                      <w:lang w:eastAsia="ar-SA"/>
                    </w:rPr>
                  </w:pPr>
                </w:p>
                <w:p w14:paraId="52F3C990" w14:textId="77777777" w:rsidR="00FD36DE" w:rsidRPr="00FD36DE" w:rsidRDefault="00FD36DE" w:rsidP="00481039">
                  <w:pPr>
                    <w:suppressAutoHyphens/>
                    <w:ind w:left="-5637" w:firstLine="5768"/>
                    <w:rPr>
                      <w:rFonts w:ascii="Times New Roman" w:hAnsi="Times New Roman" w:cs="Times New Roman"/>
                      <w:b/>
                      <w:sz w:val="28"/>
                      <w:szCs w:val="28"/>
                      <w:lang w:eastAsia="ar-SA"/>
                    </w:rPr>
                  </w:pPr>
                </w:p>
                <w:p w14:paraId="6D8881C3" w14:textId="77777777" w:rsidR="00FD36DE" w:rsidRPr="00FD36DE" w:rsidRDefault="00FD36DE" w:rsidP="00481039">
                  <w:pPr>
                    <w:widowControl w:val="0"/>
                    <w:suppressAutoHyphens/>
                    <w:autoSpaceDE w:val="0"/>
                    <w:rPr>
                      <w:rFonts w:ascii="Times New Roman" w:eastAsia="MS Mincho" w:hAnsi="Times New Roman" w:cs="Times New Roman"/>
                      <w:sz w:val="28"/>
                      <w:szCs w:val="28"/>
                      <w:lang w:eastAsia="ar-SA"/>
                    </w:rPr>
                  </w:pPr>
                  <w:r w:rsidRPr="00FD36DE">
                    <w:rPr>
                      <w:rFonts w:ascii="Times New Roman" w:eastAsia="MS Mincho" w:hAnsi="Times New Roman" w:cs="Times New Roman"/>
                      <w:sz w:val="28"/>
                      <w:szCs w:val="28"/>
                      <w:lang w:eastAsia="ar-SA"/>
                    </w:rPr>
                    <w:t xml:space="preserve">__________________ </w:t>
                  </w:r>
                </w:p>
                <w:p w14:paraId="28E6F79F" w14:textId="77777777" w:rsidR="00FD36DE" w:rsidRPr="00FD36DE" w:rsidRDefault="00FD36DE" w:rsidP="00481039">
                  <w:pPr>
                    <w:suppressAutoHyphens/>
                    <w:ind w:left="-5637" w:firstLine="5768"/>
                    <w:rPr>
                      <w:rFonts w:ascii="Times New Roman" w:hAnsi="Times New Roman" w:cs="Times New Roman"/>
                      <w:b/>
                      <w:sz w:val="28"/>
                      <w:szCs w:val="28"/>
                      <w:lang w:eastAsia="ar-SA"/>
                    </w:rPr>
                  </w:pPr>
                  <w:proofErr w:type="spellStart"/>
                  <w:r w:rsidRPr="00FD36DE">
                    <w:rPr>
                      <w:rFonts w:ascii="Times New Roman" w:hAnsi="Times New Roman" w:cs="Times New Roman"/>
                      <w:sz w:val="28"/>
                      <w:szCs w:val="28"/>
                      <w:lang w:eastAsia="ar-SA"/>
                    </w:rPr>
                    <w:t>м.п</w:t>
                  </w:r>
                  <w:proofErr w:type="spellEnd"/>
                  <w:r w:rsidRPr="00FD36DE">
                    <w:rPr>
                      <w:rFonts w:ascii="Times New Roman" w:hAnsi="Times New Roman" w:cs="Times New Roman"/>
                      <w:sz w:val="28"/>
                      <w:szCs w:val="28"/>
                      <w:lang w:eastAsia="ar-SA"/>
                    </w:rPr>
                    <w:t>.</w:t>
                  </w:r>
                </w:p>
                <w:p w14:paraId="3FB66A40" w14:textId="77777777" w:rsidR="00FD36DE" w:rsidRPr="00FD36DE" w:rsidRDefault="00FD36DE" w:rsidP="00481039">
                  <w:pPr>
                    <w:suppressAutoHyphens/>
                    <w:rPr>
                      <w:rFonts w:ascii="Times New Roman" w:hAnsi="Times New Roman" w:cs="Times New Roman"/>
                      <w:lang w:eastAsia="ar-SA"/>
                    </w:rPr>
                  </w:pPr>
                </w:p>
              </w:tc>
            </w:tr>
          </w:tbl>
          <w:p w14:paraId="0E397963" w14:textId="77777777" w:rsidR="00FD36DE" w:rsidRPr="00FD36DE" w:rsidRDefault="00FD36DE" w:rsidP="00481039">
            <w:pPr>
              <w:suppressAutoHyphens/>
              <w:rPr>
                <w:rFonts w:ascii="Times New Roman" w:hAnsi="Times New Roman" w:cs="Times New Roman"/>
                <w:sz w:val="28"/>
                <w:szCs w:val="28"/>
                <w:lang w:eastAsia="ar-SA"/>
              </w:rPr>
            </w:pPr>
          </w:p>
        </w:tc>
      </w:tr>
    </w:tbl>
    <w:p w14:paraId="27C57DE3" w14:textId="77777777" w:rsidR="00E77796" w:rsidRDefault="00FD36DE" w:rsidP="00FD36DE">
      <w:pPr>
        <w:widowControl w:val="0"/>
        <w:tabs>
          <w:tab w:val="left" w:pos="540"/>
        </w:tabs>
        <w:suppressAutoHyphens/>
        <w:autoSpaceDE w:val="0"/>
        <w:rPr>
          <w:rFonts w:ascii="Times New Roman" w:hAnsi="Times New Roman" w:cs="Times New Roman"/>
          <w:lang w:eastAsia="ar-SA"/>
        </w:rPr>
      </w:pPr>
      <w:r w:rsidRPr="00FD36DE">
        <w:rPr>
          <w:rFonts w:ascii="Times New Roman" w:hAnsi="Times New Roman" w:cs="Times New Roman"/>
          <w:lang w:eastAsia="ar-SA"/>
        </w:rPr>
        <w:t xml:space="preserve">                                                                                              </w:t>
      </w:r>
    </w:p>
    <w:p w14:paraId="3A2C0FDB"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47690585"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1C30D1C0"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17EB6A46"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3D58C9C2"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1240F883"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618A75AE"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2B7FC1D0"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5F3B13B7"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7870346F"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0398882E"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0DACF7F3"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3FB0D156"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7D5BA296"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5B279D80" w14:textId="77777777" w:rsidR="00FC2403" w:rsidRDefault="00FC2403" w:rsidP="00FD36DE">
      <w:pPr>
        <w:widowControl w:val="0"/>
        <w:tabs>
          <w:tab w:val="left" w:pos="540"/>
        </w:tabs>
        <w:suppressAutoHyphens/>
        <w:autoSpaceDE w:val="0"/>
        <w:rPr>
          <w:rFonts w:ascii="Times New Roman" w:hAnsi="Times New Roman" w:cs="Times New Roman"/>
          <w:lang w:eastAsia="ar-SA"/>
        </w:rPr>
      </w:pPr>
    </w:p>
    <w:p w14:paraId="17D187FA" w14:textId="77777777" w:rsidR="00E77796" w:rsidRDefault="00E77796" w:rsidP="00FD36DE">
      <w:pPr>
        <w:widowControl w:val="0"/>
        <w:tabs>
          <w:tab w:val="left" w:pos="540"/>
        </w:tabs>
        <w:suppressAutoHyphens/>
        <w:autoSpaceDE w:val="0"/>
        <w:rPr>
          <w:rFonts w:ascii="Times New Roman" w:hAnsi="Times New Roman" w:cs="Times New Roman"/>
          <w:lang w:eastAsia="ar-SA"/>
        </w:rPr>
      </w:pPr>
    </w:p>
    <w:p w14:paraId="6A682C8A" w14:textId="09D0B3E6" w:rsidR="00FD36DE" w:rsidRPr="00FD36DE" w:rsidRDefault="00E77796" w:rsidP="00FD36DE">
      <w:pPr>
        <w:widowControl w:val="0"/>
        <w:tabs>
          <w:tab w:val="left" w:pos="540"/>
        </w:tabs>
        <w:suppressAutoHyphens/>
        <w:autoSpaceDE w:val="0"/>
        <w:rPr>
          <w:rFonts w:ascii="Times New Roman" w:hAnsi="Times New Roman" w:cs="Times New Roman"/>
          <w:lang w:eastAsia="ar-SA"/>
        </w:rPr>
      </w:pPr>
      <w:r>
        <w:rPr>
          <w:rFonts w:ascii="Times New Roman" w:hAnsi="Times New Roman" w:cs="Times New Roman"/>
          <w:lang w:eastAsia="ar-SA"/>
        </w:rPr>
        <w:lastRenderedPageBreak/>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sidR="00FD36DE" w:rsidRPr="00FD36DE">
        <w:rPr>
          <w:rFonts w:ascii="Times New Roman" w:hAnsi="Times New Roman" w:cs="Times New Roman"/>
          <w:lang w:eastAsia="ar-SA"/>
        </w:rPr>
        <w:t xml:space="preserve">               Додаток 1 до Договору </w:t>
      </w:r>
    </w:p>
    <w:p w14:paraId="3981A384" w14:textId="4C8E758C" w:rsidR="00FD36DE" w:rsidRPr="00FD36DE" w:rsidRDefault="00FD36DE" w:rsidP="00FD36DE">
      <w:pPr>
        <w:widowControl w:val="0"/>
        <w:tabs>
          <w:tab w:val="left" w:pos="540"/>
        </w:tabs>
        <w:suppressAutoHyphens/>
        <w:autoSpaceDE w:val="0"/>
        <w:jc w:val="right"/>
        <w:rPr>
          <w:rFonts w:ascii="Times New Roman" w:hAnsi="Times New Roman" w:cs="Times New Roman"/>
          <w:lang w:eastAsia="ar-SA"/>
        </w:rPr>
      </w:pPr>
      <w:r w:rsidRPr="00FD36DE">
        <w:rPr>
          <w:rFonts w:ascii="Times New Roman" w:hAnsi="Times New Roman" w:cs="Times New Roman"/>
          <w:lang w:eastAsia="ar-SA"/>
        </w:rPr>
        <w:t>№ _________від “____”_________202</w:t>
      </w:r>
      <w:r w:rsidR="00DE0B24">
        <w:rPr>
          <w:rFonts w:ascii="Times New Roman" w:hAnsi="Times New Roman" w:cs="Times New Roman"/>
          <w:lang w:val="ru-RU" w:eastAsia="ar-SA"/>
        </w:rPr>
        <w:t>4</w:t>
      </w:r>
      <w:r w:rsidRPr="00FD36DE">
        <w:rPr>
          <w:rFonts w:ascii="Times New Roman" w:hAnsi="Times New Roman" w:cs="Times New Roman"/>
          <w:lang w:eastAsia="ar-SA"/>
        </w:rPr>
        <w:t xml:space="preserve"> р.</w:t>
      </w:r>
    </w:p>
    <w:p w14:paraId="48872459" w14:textId="77777777" w:rsidR="00FD36DE" w:rsidRPr="00FD36DE" w:rsidRDefault="00FD36DE" w:rsidP="00FD36DE">
      <w:pPr>
        <w:widowControl w:val="0"/>
        <w:suppressAutoHyphens/>
        <w:jc w:val="center"/>
        <w:rPr>
          <w:rFonts w:ascii="Times New Roman" w:hAnsi="Times New Roman" w:cs="Times New Roman"/>
          <w:b/>
          <w:bCs/>
          <w:color w:val="00000A"/>
          <w:spacing w:val="-3"/>
          <w:sz w:val="28"/>
          <w:szCs w:val="28"/>
          <w:shd w:val="clear" w:color="auto" w:fill="FFFFFF"/>
          <w:lang w:eastAsia="ar-SA"/>
        </w:rPr>
      </w:pPr>
      <w:r w:rsidRPr="00FD36DE">
        <w:rPr>
          <w:rFonts w:ascii="Times New Roman" w:hAnsi="Times New Roman" w:cs="Times New Roman"/>
          <w:b/>
          <w:sz w:val="28"/>
          <w:szCs w:val="28"/>
          <w:lang w:eastAsia="ar-SA"/>
        </w:rPr>
        <w:t>Калькуляція</w:t>
      </w:r>
    </w:p>
    <w:p w14:paraId="038A3CD5" w14:textId="77777777" w:rsidR="00FD36DE" w:rsidRPr="00FD36DE" w:rsidRDefault="00FD36DE" w:rsidP="00FC2403">
      <w:pPr>
        <w:spacing w:after="0"/>
        <w:jc w:val="both"/>
        <w:rPr>
          <w:rFonts w:ascii="Times New Roman" w:hAnsi="Times New Roman" w:cs="Times New Roman"/>
        </w:rPr>
      </w:pPr>
      <w:bookmarkStart w:id="21" w:name="_Hlk114134835"/>
      <w:r w:rsidRPr="00FD36DE">
        <w:rPr>
          <w:rFonts w:ascii="Times New Roman" w:hAnsi="Times New Roman" w:cs="Times New Roman"/>
          <w:bCs/>
          <w:color w:val="00000A"/>
          <w:spacing w:val="-3"/>
          <w:shd w:val="clear" w:color="auto" w:fill="FFFFFF"/>
          <w:lang w:eastAsia="ar-SA"/>
        </w:rPr>
        <w:t xml:space="preserve">Послуги з поточного ремонту </w:t>
      </w:r>
      <w:r w:rsidRPr="00FD36DE">
        <w:rPr>
          <w:rStyle w:val="FontStyle12"/>
          <w:bCs/>
          <w:color w:val="00000A"/>
          <w:spacing w:val="-3"/>
          <w:shd w:val="clear" w:color="auto" w:fill="FFFFFF"/>
        </w:rPr>
        <w:t>спеціальних автомобілів:</w:t>
      </w:r>
      <w:r w:rsidRPr="00FD36DE">
        <w:rPr>
          <w:rFonts w:ascii="Times New Roman" w:hAnsi="Times New Roman" w:cs="Times New Roman"/>
        </w:rPr>
        <w:t xml:space="preserve"> </w:t>
      </w:r>
    </w:p>
    <w:p w14:paraId="4598D322" w14:textId="77777777" w:rsidR="001D7C3E" w:rsidRPr="0048097F" w:rsidRDefault="001D7C3E" w:rsidP="001D7C3E">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 xml:space="preserve">АЦ-4-60 (5309)-505М (МАЗ), шасі № </w:t>
      </w:r>
      <w:r w:rsidRPr="0048097F">
        <w:rPr>
          <w:rFonts w:ascii="Times New Roman" w:hAnsi="Times New Roman" w:cs="Times New Roman"/>
          <w:sz w:val="24"/>
          <w:lang w:val="en-US"/>
        </w:rPr>
        <w:t>Y</w:t>
      </w:r>
      <w:r w:rsidRPr="0048097F">
        <w:rPr>
          <w:rFonts w:ascii="Times New Roman" w:hAnsi="Times New Roman" w:cs="Times New Roman"/>
          <w:sz w:val="24"/>
        </w:rPr>
        <w:t>3</w:t>
      </w:r>
      <w:r w:rsidRPr="0048097F">
        <w:rPr>
          <w:rFonts w:ascii="Times New Roman" w:hAnsi="Times New Roman" w:cs="Times New Roman"/>
          <w:sz w:val="24"/>
          <w:lang w:val="en-US"/>
        </w:rPr>
        <w:t>M</w:t>
      </w:r>
      <w:r w:rsidRPr="0048097F">
        <w:rPr>
          <w:rFonts w:ascii="Times New Roman" w:hAnsi="Times New Roman" w:cs="Times New Roman"/>
          <w:sz w:val="24"/>
        </w:rPr>
        <w:t>530905</w:t>
      </w:r>
      <w:r w:rsidRPr="0048097F">
        <w:rPr>
          <w:rFonts w:ascii="Times New Roman" w:hAnsi="Times New Roman" w:cs="Times New Roman"/>
          <w:sz w:val="24"/>
          <w:lang w:val="en-US"/>
        </w:rPr>
        <w:t>G</w:t>
      </w:r>
      <w:r w:rsidRPr="0048097F">
        <w:rPr>
          <w:rFonts w:ascii="Times New Roman" w:hAnsi="Times New Roman" w:cs="Times New Roman"/>
          <w:sz w:val="24"/>
        </w:rPr>
        <w:t>0000153, ВН 299 Е, 2016 року випуску</w:t>
      </w:r>
      <w:r>
        <w:rPr>
          <w:rFonts w:ascii="Times New Roman" w:hAnsi="Times New Roman" w:cs="Times New Roman"/>
          <w:sz w:val="24"/>
        </w:rPr>
        <w:t>,</w:t>
      </w:r>
    </w:p>
    <w:p w14:paraId="12E8AA94" w14:textId="77777777" w:rsidR="001D7C3E" w:rsidRPr="0048097F" w:rsidRDefault="001D7C3E" w:rsidP="001D7C3E">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АЦ-40(53228)-264 (</w:t>
      </w:r>
      <w:proofErr w:type="spellStart"/>
      <w:r w:rsidRPr="0048097F">
        <w:rPr>
          <w:rFonts w:ascii="Times New Roman" w:hAnsi="Times New Roman" w:cs="Times New Roman"/>
          <w:sz w:val="24"/>
        </w:rPr>
        <w:t>КамАЗ</w:t>
      </w:r>
      <w:proofErr w:type="spellEnd"/>
      <w:r w:rsidRPr="0048097F">
        <w:rPr>
          <w:rFonts w:ascii="Times New Roman" w:hAnsi="Times New Roman" w:cs="Times New Roman"/>
          <w:sz w:val="24"/>
        </w:rPr>
        <w:t xml:space="preserve">), шасі № </w:t>
      </w:r>
      <w:r w:rsidRPr="0048097F">
        <w:rPr>
          <w:rFonts w:ascii="Times New Roman" w:hAnsi="Times New Roman" w:cs="Times New Roman"/>
          <w:sz w:val="24"/>
          <w:lang w:val="en-US"/>
        </w:rPr>
        <w:t>XTC</w:t>
      </w:r>
      <w:r w:rsidRPr="0048097F">
        <w:rPr>
          <w:rFonts w:ascii="Times New Roman" w:hAnsi="Times New Roman" w:cs="Times New Roman"/>
          <w:sz w:val="24"/>
        </w:rPr>
        <w:t>53228</w:t>
      </w:r>
      <w:r w:rsidRPr="0048097F">
        <w:rPr>
          <w:rFonts w:ascii="Times New Roman" w:hAnsi="Times New Roman" w:cs="Times New Roman"/>
          <w:sz w:val="24"/>
          <w:lang w:val="en-US"/>
        </w:rPr>
        <w:t>R</w:t>
      </w:r>
      <w:r w:rsidRPr="0048097F">
        <w:rPr>
          <w:rFonts w:ascii="Times New Roman" w:hAnsi="Times New Roman" w:cs="Times New Roman"/>
          <w:sz w:val="24"/>
        </w:rPr>
        <w:t>82349266, ВН 298 Е, 2009 року випуску</w:t>
      </w:r>
      <w:r>
        <w:rPr>
          <w:rFonts w:ascii="Times New Roman" w:hAnsi="Times New Roman" w:cs="Times New Roman"/>
          <w:sz w:val="24"/>
        </w:rPr>
        <w:t>,</w:t>
      </w:r>
    </w:p>
    <w:p w14:paraId="792FC4E8" w14:textId="54388D15" w:rsidR="00FD36DE" w:rsidRDefault="00FD36DE" w:rsidP="00FC2403">
      <w:pPr>
        <w:spacing w:after="0"/>
        <w:jc w:val="both"/>
        <w:rPr>
          <w:rFonts w:ascii="Times New Roman" w:hAnsi="Times New Roman" w:cs="Times New Roman"/>
          <w:b/>
          <w:bCs/>
          <w:color w:val="00000A"/>
          <w:spacing w:val="-3"/>
          <w:shd w:val="clear" w:color="auto" w:fill="FFFFFF"/>
          <w:lang w:eastAsia="ar-SA"/>
        </w:rPr>
      </w:pPr>
      <w:r w:rsidRPr="00FD36DE">
        <w:rPr>
          <w:rFonts w:ascii="Times New Roman" w:hAnsi="Times New Roman" w:cs="Times New Roman"/>
          <w:b/>
          <w:bCs/>
          <w:color w:val="00000A"/>
          <w:spacing w:val="-3"/>
          <w:shd w:val="clear" w:color="auto" w:fill="FFFFFF"/>
          <w:lang w:eastAsia="ar-SA"/>
        </w:rPr>
        <w:t>на загальну вартість ____________ грн.  без ПДВ.</w:t>
      </w:r>
      <w:bookmarkEnd w:id="21"/>
    </w:p>
    <w:p w14:paraId="6CBBAE1D" w14:textId="77777777" w:rsidR="001D7C3E" w:rsidRPr="00E77796" w:rsidRDefault="001D7C3E" w:rsidP="00FC2403">
      <w:pPr>
        <w:spacing w:after="0"/>
        <w:jc w:val="both"/>
        <w:rPr>
          <w:rFonts w:ascii="Times New Roman" w:hAnsi="Times New Roman" w:cs="Times New Roman"/>
          <w:color w:val="000000"/>
          <w:shd w:val="clear" w:color="auto" w:fill="FFFFFF"/>
          <w:lang w:val="ru-RU"/>
        </w:rPr>
      </w:pPr>
    </w:p>
    <w:p w14:paraId="78F23099" w14:textId="7713757C" w:rsidR="001D7C3E" w:rsidRPr="0048097F" w:rsidRDefault="001D7C3E" w:rsidP="001D7C3E">
      <w:pPr>
        <w:spacing w:after="0"/>
        <w:jc w:val="both"/>
        <w:rPr>
          <w:rFonts w:ascii="Times New Roman" w:hAnsi="Times New Roman" w:cs="Times New Roman"/>
          <w:sz w:val="24"/>
        </w:rPr>
      </w:pPr>
      <w:r>
        <w:rPr>
          <w:rFonts w:ascii="Times New Roman" w:hAnsi="Times New Roman" w:cs="Times New Roman"/>
          <w:sz w:val="24"/>
        </w:rPr>
        <w:t xml:space="preserve"> </w:t>
      </w:r>
      <w:r w:rsidRPr="0048097F">
        <w:rPr>
          <w:rFonts w:ascii="Times New Roman" w:hAnsi="Times New Roman" w:cs="Times New Roman"/>
          <w:sz w:val="24"/>
        </w:rPr>
        <w:t xml:space="preserve">АЦ-4-60 (5309)-505М (МАЗ), шасі № </w:t>
      </w:r>
      <w:r w:rsidRPr="0048097F">
        <w:rPr>
          <w:rFonts w:ascii="Times New Roman" w:hAnsi="Times New Roman" w:cs="Times New Roman"/>
          <w:sz w:val="24"/>
          <w:lang w:val="en-US"/>
        </w:rPr>
        <w:t>Y</w:t>
      </w:r>
      <w:r w:rsidRPr="0048097F">
        <w:rPr>
          <w:rFonts w:ascii="Times New Roman" w:hAnsi="Times New Roman" w:cs="Times New Roman"/>
          <w:sz w:val="24"/>
        </w:rPr>
        <w:t>3</w:t>
      </w:r>
      <w:r w:rsidRPr="0048097F">
        <w:rPr>
          <w:rFonts w:ascii="Times New Roman" w:hAnsi="Times New Roman" w:cs="Times New Roman"/>
          <w:sz w:val="24"/>
          <w:lang w:val="en-US"/>
        </w:rPr>
        <w:t>M</w:t>
      </w:r>
      <w:r w:rsidRPr="0048097F">
        <w:rPr>
          <w:rFonts w:ascii="Times New Roman" w:hAnsi="Times New Roman" w:cs="Times New Roman"/>
          <w:sz w:val="24"/>
        </w:rPr>
        <w:t>530905</w:t>
      </w:r>
      <w:r w:rsidRPr="0048097F">
        <w:rPr>
          <w:rFonts w:ascii="Times New Roman" w:hAnsi="Times New Roman" w:cs="Times New Roman"/>
          <w:sz w:val="24"/>
          <w:lang w:val="en-US"/>
        </w:rPr>
        <w:t>G</w:t>
      </w:r>
      <w:r w:rsidRPr="0048097F">
        <w:rPr>
          <w:rFonts w:ascii="Times New Roman" w:hAnsi="Times New Roman" w:cs="Times New Roman"/>
          <w:sz w:val="24"/>
        </w:rPr>
        <w:t>0000153, ВН 299 Е, 2016 року випуску</w:t>
      </w:r>
      <w:r>
        <w:rPr>
          <w:rFonts w:ascii="Times New Roman" w:hAnsi="Times New Roman" w:cs="Times New Roman"/>
          <w:sz w:val="24"/>
        </w:rPr>
        <w:t>,</w:t>
      </w:r>
    </w:p>
    <w:tbl>
      <w:tblPr>
        <w:tblW w:w="10070" w:type="dxa"/>
        <w:tblInd w:w="-92" w:type="dxa"/>
        <w:tblLayout w:type="fixed"/>
        <w:tblCellMar>
          <w:top w:w="55" w:type="dxa"/>
          <w:left w:w="55" w:type="dxa"/>
          <w:bottom w:w="55" w:type="dxa"/>
          <w:right w:w="55" w:type="dxa"/>
        </w:tblCellMar>
        <w:tblLook w:val="0000" w:firstRow="0" w:lastRow="0" w:firstColumn="0" w:lastColumn="0" w:noHBand="0" w:noVBand="0"/>
      </w:tblPr>
      <w:tblGrid>
        <w:gridCol w:w="431"/>
        <w:gridCol w:w="4552"/>
        <w:gridCol w:w="1232"/>
        <w:gridCol w:w="1268"/>
        <w:gridCol w:w="1305"/>
        <w:gridCol w:w="1282"/>
      </w:tblGrid>
      <w:tr w:rsidR="00FC2403" w:rsidRPr="00057587" w14:paraId="28EB54B4" w14:textId="77777777" w:rsidTr="0048097F">
        <w:tc>
          <w:tcPr>
            <w:tcW w:w="431" w:type="dxa"/>
            <w:tcBorders>
              <w:top w:val="single" w:sz="1" w:space="0" w:color="000000"/>
              <w:left w:val="single" w:sz="1" w:space="0" w:color="000000"/>
              <w:bottom w:val="single" w:sz="4" w:space="0" w:color="auto"/>
            </w:tcBorders>
            <w:shd w:val="clear" w:color="auto" w:fill="auto"/>
          </w:tcPr>
          <w:p w14:paraId="44EA60EC" w14:textId="77777777" w:rsidR="00FC2403" w:rsidRPr="00057587" w:rsidRDefault="00FC2403" w:rsidP="0048097F">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 з/п</w:t>
            </w:r>
          </w:p>
        </w:tc>
        <w:tc>
          <w:tcPr>
            <w:tcW w:w="4552" w:type="dxa"/>
            <w:tcBorders>
              <w:top w:val="single" w:sz="1" w:space="0" w:color="000000"/>
              <w:left w:val="single" w:sz="1" w:space="0" w:color="000000"/>
              <w:bottom w:val="single" w:sz="1" w:space="0" w:color="000000"/>
            </w:tcBorders>
            <w:shd w:val="clear" w:color="auto" w:fill="auto"/>
          </w:tcPr>
          <w:p w14:paraId="6E951972" w14:textId="77777777" w:rsidR="00FC2403" w:rsidRPr="00057587" w:rsidRDefault="00FC2403" w:rsidP="0048097F">
            <w:pPr>
              <w:suppressLineNumbers/>
              <w:spacing w:line="100" w:lineRule="atLeast"/>
              <w:rPr>
                <w:rFonts w:ascii="Times New Roman" w:eastAsia="Times New Roman" w:hAnsi="Times New Roman"/>
                <w:b/>
                <w:bCs/>
                <w:lang w:eastAsia="ar-SA"/>
              </w:rPr>
            </w:pPr>
            <w:r w:rsidRPr="00057587">
              <w:rPr>
                <w:rFonts w:ascii="Times New Roman" w:eastAsia="Times New Roman" w:hAnsi="Times New Roman"/>
                <w:b/>
                <w:bCs/>
                <w:lang w:eastAsia="ar-SA"/>
              </w:rPr>
              <w:t xml:space="preserve">                             Найменування </w:t>
            </w:r>
          </w:p>
        </w:tc>
        <w:tc>
          <w:tcPr>
            <w:tcW w:w="1232" w:type="dxa"/>
            <w:tcBorders>
              <w:top w:val="single" w:sz="1" w:space="0" w:color="000000"/>
              <w:left w:val="single" w:sz="1" w:space="0" w:color="000000"/>
              <w:bottom w:val="single" w:sz="1" w:space="0" w:color="000000"/>
            </w:tcBorders>
            <w:shd w:val="clear" w:color="auto" w:fill="auto"/>
          </w:tcPr>
          <w:p w14:paraId="68FE10D7" w14:textId="77777777" w:rsidR="00FC2403" w:rsidRPr="00057587" w:rsidRDefault="00FC2403" w:rsidP="0048097F">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Одиниця виміру</w:t>
            </w:r>
          </w:p>
        </w:tc>
        <w:tc>
          <w:tcPr>
            <w:tcW w:w="1268" w:type="dxa"/>
            <w:tcBorders>
              <w:top w:val="single" w:sz="1" w:space="0" w:color="000000"/>
              <w:left w:val="single" w:sz="1" w:space="0" w:color="000000"/>
              <w:bottom w:val="single" w:sz="1" w:space="0" w:color="000000"/>
            </w:tcBorders>
            <w:shd w:val="clear" w:color="auto" w:fill="auto"/>
          </w:tcPr>
          <w:p w14:paraId="75D8EDA1" w14:textId="77777777" w:rsidR="00FC2403" w:rsidRPr="00057587" w:rsidRDefault="00FC2403" w:rsidP="0048097F">
            <w:pPr>
              <w:suppressLineNumbers/>
              <w:spacing w:line="100" w:lineRule="atLeast"/>
              <w:jc w:val="center"/>
              <w:rPr>
                <w:rFonts w:ascii="Times New Roman" w:eastAsia="Times New Roman" w:hAnsi="Times New Roman"/>
                <w:b/>
                <w:bCs/>
                <w:lang w:eastAsia="ar-SA"/>
              </w:rPr>
            </w:pPr>
            <w:r w:rsidRPr="00057587">
              <w:rPr>
                <w:rFonts w:ascii="Times New Roman" w:eastAsia="Times New Roman" w:hAnsi="Times New Roman"/>
                <w:b/>
                <w:bCs/>
                <w:lang w:eastAsia="ar-SA"/>
              </w:rPr>
              <w:t>Кількість</w:t>
            </w:r>
          </w:p>
        </w:tc>
        <w:tc>
          <w:tcPr>
            <w:tcW w:w="1305" w:type="dxa"/>
            <w:tcBorders>
              <w:top w:val="single" w:sz="1" w:space="0" w:color="000000"/>
              <w:left w:val="single" w:sz="1" w:space="0" w:color="000000"/>
              <w:bottom w:val="single" w:sz="1" w:space="0" w:color="000000"/>
            </w:tcBorders>
            <w:shd w:val="clear" w:color="auto" w:fill="auto"/>
          </w:tcPr>
          <w:p w14:paraId="1E213E6A" w14:textId="77777777" w:rsidR="00FC2403" w:rsidRPr="00057587" w:rsidRDefault="00FC2403" w:rsidP="0048097F">
            <w:pPr>
              <w:spacing w:before="20" w:after="20" w:line="100" w:lineRule="atLeast"/>
              <w:ind w:firstLine="113"/>
              <w:jc w:val="center"/>
              <w:rPr>
                <w:rFonts w:ascii="Times New Roman" w:eastAsia="Times New Roman" w:hAnsi="Times New Roman"/>
                <w:b/>
                <w:bCs/>
                <w:lang w:eastAsia="ar-SA"/>
              </w:rPr>
            </w:pPr>
            <w:r w:rsidRPr="00057587">
              <w:rPr>
                <w:rFonts w:ascii="Times New Roman" w:eastAsia="Times New Roman" w:hAnsi="Times New Roman"/>
                <w:b/>
                <w:bCs/>
                <w:lang w:eastAsia="ar-SA"/>
              </w:rPr>
              <w:t>Ціна за одиницю, грн. без ПДВ</w:t>
            </w: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14:paraId="7C6424F9" w14:textId="77777777" w:rsidR="00FC2403" w:rsidRPr="00057587" w:rsidRDefault="00FC2403" w:rsidP="0048097F">
            <w:pPr>
              <w:spacing w:before="20" w:after="20" w:line="100" w:lineRule="atLeast"/>
              <w:ind w:firstLine="227"/>
              <w:jc w:val="center"/>
              <w:rPr>
                <w:rFonts w:ascii="Times New Roman" w:eastAsia="Times New Roman" w:hAnsi="Times New Roman"/>
                <w:lang w:eastAsia="ar-SA"/>
              </w:rPr>
            </w:pPr>
            <w:r w:rsidRPr="00057587">
              <w:rPr>
                <w:rFonts w:ascii="Times New Roman" w:eastAsia="Times New Roman" w:hAnsi="Times New Roman"/>
                <w:b/>
                <w:bCs/>
                <w:lang w:eastAsia="ar-SA"/>
              </w:rPr>
              <w:t>Сума, грн.  без ПДВ</w:t>
            </w:r>
          </w:p>
        </w:tc>
      </w:tr>
      <w:tr w:rsidR="00FC2403" w:rsidRPr="00FC2403" w14:paraId="40EE4CF6" w14:textId="77777777" w:rsidTr="0048097F">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671D34C3"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w:t>
            </w:r>
          </w:p>
        </w:tc>
        <w:tc>
          <w:tcPr>
            <w:tcW w:w="4552" w:type="dxa"/>
            <w:tcBorders>
              <w:left w:val="single" w:sz="4" w:space="0" w:color="auto"/>
              <w:bottom w:val="single" w:sz="1" w:space="0" w:color="000000"/>
            </w:tcBorders>
            <w:shd w:val="clear" w:color="auto" w:fill="auto"/>
          </w:tcPr>
          <w:p w14:paraId="667DFF98"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Шестерня 2передачи втор вала . (</w:t>
            </w:r>
            <w:proofErr w:type="spellStart"/>
            <w:r w:rsidRPr="00FC2403">
              <w:rPr>
                <w:rFonts w:ascii="Times New Roman" w:hAnsi="Times New Roman" w:cs="Times New Roman"/>
                <w:sz w:val="20"/>
                <w:szCs w:val="20"/>
              </w:rPr>
              <w:t>вир-во</w:t>
            </w:r>
            <w:proofErr w:type="spellEnd"/>
            <w:r w:rsidRPr="00FC2403">
              <w:rPr>
                <w:rFonts w:ascii="Times New Roman" w:hAnsi="Times New Roman" w:cs="Times New Roman"/>
                <w:sz w:val="20"/>
                <w:szCs w:val="20"/>
              </w:rPr>
              <w:t xml:space="preserve"> ЯМЗ)</w:t>
            </w:r>
          </w:p>
        </w:tc>
        <w:tc>
          <w:tcPr>
            <w:tcW w:w="1232" w:type="dxa"/>
            <w:tcBorders>
              <w:left w:val="single" w:sz="1" w:space="0" w:color="000000"/>
              <w:bottom w:val="single" w:sz="1" w:space="0" w:color="000000"/>
            </w:tcBorders>
            <w:shd w:val="clear" w:color="auto" w:fill="auto"/>
          </w:tcPr>
          <w:p w14:paraId="0AC3537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0266EA7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шт.</w:t>
            </w:r>
          </w:p>
        </w:tc>
        <w:tc>
          <w:tcPr>
            <w:tcW w:w="1305" w:type="dxa"/>
            <w:tcBorders>
              <w:left w:val="single" w:sz="1" w:space="0" w:color="000000"/>
              <w:bottom w:val="single" w:sz="1" w:space="0" w:color="000000"/>
            </w:tcBorders>
            <w:shd w:val="clear" w:color="auto" w:fill="auto"/>
          </w:tcPr>
          <w:p w14:paraId="413E4521"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0CEED1AB"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65517578" w14:textId="77777777" w:rsidTr="0048097F">
        <w:trPr>
          <w:trHeight w:val="407"/>
        </w:trPr>
        <w:tc>
          <w:tcPr>
            <w:tcW w:w="431" w:type="dxa"/>
            <w:tcBorders>
              <w:top w:val="single" w:sz="4" w:space="0" w:color="auto"/>
              <w:left w:val="single" w:sz="1" w:space="0" w:color="000000"/>
              <w:bottom w:val="single" w:sz="1" w:space="0" w:color="000000"/>
            </w:tcBorders>
            <w:shd w:val="clear" w:color="auto" w:fill="auto"/>
          </w:tcPr>
          <w:p w14:paraId="110B49EB"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2.</w:t>
            </w:r>
          </w:p>
        </w:tc>
        <w:tc>
          <w:tcPr>
            <w:tcW w:w="4552" w:type="dxa"/>
            <w:tcBorders>
              <w:left w:val="single" w:sz="1" w:space="0" w:color="000000"/>
              <w:bottom w:val="single" w:sz="1" w:space="0" w:color="000000"/>
            </w:tcBorders>
            <w:shd w:val="clear" w:color="auto" w:fill="auto"/>
          </w:tcPr>
          <w:p w14:paraId="791F79F6"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Муфта включення з/х КПП ЯМЗ-239 (</w:t>
            </w:r>
            <w:proofErr w:type="spellStart"/>
            <w:r w:rsidRPr="00FC2403">
              <w:rPr>
                <w:rFonts w:ascii="Times New Roman" w:hAnsi="Times New Roman" w:cs="Times New Roman"/>
                <w:sz w:val="20"/>
                <w:szCs w:val="20"/>
              </w:rPr>
              <w:t>вир-во</w:t>
            </w:r>
            <w:proofErr w:type="spellEnd"/>
            <w:r w:rsidRPr="00FC2403">
              <w:rPr>
                <w:rFonts w:ascii="Times New Roman" w:hAnsi="Times New Roman" w:cs="Times New Roman"/>
                <w:sz w:val="20"/>
                <w:szCs w:val="20"/>
              </w:rPr>
              <w:t xml:space="preserve"> ЯМЗ)</w:t>
            </w:r>
          </w:p>
        </w:tc>
        <w:tc>
          <w:tcPr>
            <w:tcW w:w="1232" w:type="dxa"/>
            <w:tcBorders>
              <w:left w:val="single" w:sz="1" w:space="0" w:color="000000"/>
              <w:bottom w:val="single" w:sz="1" w:space="0" w:color="000000"/>
            </w:tcBorders>
            <w:shd w:val="clear" w:color="auto" w:fill="auto"/>
          </w:tcPr>
          <w:p w14:paraId="4796B80B"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7C1F6A90"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5C481E15"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55B6EA90"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29557646" w14:textId="77777777" w:rsidTr="0048097F">
        <w:trPr>
          <w:trHeight w:val="407"/>
        </w:trPr>
        <w:tc>
          <w:tcPr>
            <w:tcW w:w="431" w:type="dxa"/>
            <w:tcBorders>
              <w:left w:val="single" w:sz="1" w:space="0" w:color="000000"/>
              <w:bottom w:val="single" w:sz="1" w:space="0" w:color="000000"/>
            </w:tcBorders>
            <w:shd w:val="clear" w:color="auto" w:fill="auto"/>
          </w:tcPr>
          <w:p w14:paraId="011470A9"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3.</w:t>
            </w:r>
          </w:p>
        </w:tc>
        <w:tc>
          <w:tcPr>
            <w:tcW w:w="4552" w:type="dxa"/>
            <w:tcBorders>
              <w:left w:val="single" w:sz="1" w:space="0" w:color="000000"/>
              <w:bottom w:val="single" w:sz="1" w:space="0" w:color="000000"/>
            </w:tcBorders>
            <w:shd w:val="clear" w:color="auto" w:fill="auto"/>
          </w:tcPr>
          <w:p w14:paraId="0832C4BC"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 xml:space="preserve">Прокладки КПП </w:t>
            </w:r>
            <w:proofErr w:type="spellStart"/>
            <w:r w:rsidRPr="00FC2403">
              <w:rPr>
                <w:rFonts w:ascii="Times New Roman" w:hAnsi="Times New Roman" w:cs="Times New Roman"/>
                <w:sz w:val="20"/>
                <w:szCs w:val="20"/>
              </w:rPr>
              <w:t>к-кт</w:t>
            </w:r>
            <w:proofErr w:type="spellEnd"/>
            <w:r w:rsidRPr="00FC2403">
              <w:rPr>
                <w:rFonts w:ascii="Times New Roman" w:hAnsi="Times New Roman" w:cs="Times New Roman"/>
                <w:sz w:val="20"/>
                <w:szCs w:val="20"/>
              </w:rPr>
              <w:t xml:space="preserve"> ЯМЗ-239</w:t>
            </w:r>
          </w:p>
        </w:tc>
        <w:tc>
          <w:tcPr>
            <w:tcW w:w="1232" w:type="dxa"/>
            <w:tcBorders>
              <w:left w:val="single" w:sz="1" w:space="0" w:color="000000"/>
              <w:bottom w:val="single" w:sz="1" w:space="0" w:color="000000"/>
            </w:tcBorders>
            <w:shd w:val="clear" w:color="auto" w:fill="auto"/>
          </w:tcPr>
          <w:p w14:paraId="1EB222C3"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32EC563D"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комп</w:t>
            </w:r>
            <w:proofErr w:type="spellEnd"/>
            <w:r w:rsidRPr="00FC2403">
              <w:rPr>
                <w:rFonts w:ascii="Times New Roman" w:hAnsi="Times New Roman" w:cs="Times New Roman"/>
                <w:sz w:val="20"/>
                <w:szCs w:val="20"/>
              </w:rPr>
              <w:t>.</w:t>
            </w:r>
          </w:p>
        </w:tc>
        <w:tc>
          <w:tcPr>
            <w:tcW w:w="1305" w:type="dxa"/>
            <w:tcBorders>
              <w:left w:val="single" w:sz="1" w:space="0" w:color="000000"/>
              <w:bottom w:val="single" w:sz="1" w:space="0" w:color="000000"/>
            </w:tcBorders>
            <w:shd w:val="clear" w:color="auto" w:fill="auto"/>
          </w:tcPr>
          <w:p w14:paraId="2FB5379E"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5623753D"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7BA56758" w14:textId="77777777" w:rsidTr="0048097F">
        <w:trPr>
          <w:trHeight w:val="407"/>
        </w:trPr>
        <w:tc>
          <w:tcPr>
            <w:tcW w:w="431" w:type="dxa"/>
            <w:tcBorders>
              <w:left w:val="single" w:sz="1" w:space="0" w:color="000000"/>
              <w:bottom w:val="single" w:sz="1" w:space="0" w:color="000000"/>
            </w:tcBorders>
            <w:shd w:val="clear" w:color="auto" w:fill="auto"/>
          </w:tcPr>
          <w:p w14:paraId="4EA713C6"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4.</w:t>
            </w:r>
          </w:p>
        </w:tc>
        <w:tc>
          <w:tcPr>
            <w:tcW w:w="4552" w:type="dxa"/>
            <w:tcBorders>
              <w:left w:val="single" w:sz="1" w:space="0" w:color="000000"/>
              <w:bottom w:val="single" w:sz="1" w:space="0" w:color="000000"/>
            </w:tcBorders>
            <w:shd w:val="clear" w:color="auto" w:fill="auto"/>
          </w:tcPr>
          <w:p w14:paraId="7AAE838B"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Синхронізатор ЯМЗ 336,239 2-3 пров. (</w:t>
            </w:r>
            <w:proofErr w:type="spellStart"/>
            <w:r w:rsidRPr="00FC2403">
              <w:rPr>
                <w:rFonts w:ascii="Times New Roman" w:hAnsi="Times New Roman" w:cs="Times New Roman"/>
                <w:sz w:val="20"/>
                <w:szCs w:val="20"/>
              </w:rPr>
              <w:t>вир-во</w:t>
            </w:r>
            <w:proofErr w:type="spellEnd"/>
            <w:r w:rsidRPr="00FC2403">
              <w:rPr>
                <w:rFonts w:ascii="Times New Roman" w:hAnsi="Times New Roman" w:cs="Times New Roman"/>
                <w:sz w:val="20"/>
                <w:szCs w:val="20"/>
              </w:rPr>
              <w:t xml:space="preserve"> ЯМЗ)</w:t>
            </w:r>
          </w:p>
        </w:tc>
        <w:tc>
          <w:tcPr>
            <w:tcW w:w="1232" w:type="dxa"/>
            <w:tcBorders>
              <w:left w:val="single" w:sz="1" w:space="0" w:color="000000"/>
              <w:bottom w:val="single" w:sz="1" w:space="0" w:color="000000"/>
            </w:tcBorders>
            <w:shd w:val="clear" w:color="auto" w:fill="auto"/>
          </w:tcPr>
          <w:p w14:paraId="13F96BED"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62AE237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шт.</w:t>
            </w:r>
          </w:p>
        </w:tc>
        <w:tc>
          <w:tcPr>
            <w:tcW w:w="1305" w:type="dxa"/>
            <w:tcBorders>
              <w:left w:val="single" w:sz="1" w:space="0" w:color="000000"/>
              <w:bottom w:val="single" w:sz="1" w:space="0" w:color="000000"/>
            </w:tcBorders>
            <w:shd w:val="clear" w:color="auto" w:fill="auto"/>
          </w:tcPr>
          <w:p w14:paraId="4D9340D4"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52AF27D"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30A62618" w14:textId="77777777" w:rsidTr="0048097F">
        <w:trPr>
          <w:trHeight w:val="407"/>
        </w:trPr>
        <w:tc>
          <w:tcPr>
            <w:tcW w:w="431" w:type="dxa"/>
            <w:tcBorders>
              <w:left w:val="single" w:sz="1" w:space="0" w:color="000000"/>
              <w:bottom w:val="single" w:sz="1" w:space="0" w:color="000000"/>
            </w:tcBorders>
            <w:shd w:val="clear" w:color="auto" w:fill="auto"/>
          </w:tcPr>
          <w:p w14:paraId="137A952E"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5.</w:t>
            </w:r>
          </w:p>
        </w:tc>
        <w:tc>
          <w:tcPr>
            <w:tcW w:w="4552" w:type="dxa"/>
            <w:tcBorders>
              <w:left w:val="single" w:sz="1" w:space="0" w:color="000000"/>
              <w:bottom w:val="single" w:sz="1" w:space="0" w:color="000000"/>
            </w:tcBorders>
            <w:shd w:val="clear" w:color="auto" w:fill="auto"/>
          </w:tcPr>
          <w:p w14:paraId="60B9C313"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Підшипник ЗКК 95х103х50Д</w:t>
            </w:r>
          </w:p>
        </w:tc>
        <w:tc>
          <w:tcPr>
            <w:tcW w:w="1232" w:type="dxa"/>
            <w:tcBorders>
              <w:left w:val="single" w:sz="1" w:space="0" w:color="000000"/>
              <w:bottom w:val="single" w:sz="1" w:space="0" w:color="000000"/>
            </w:tcBorders>
            <w:shd w:val="clear" w:color="auto" w:fill="auto"/>
          </w:tcPr>
          <w:p w14:paraId="517DA70A"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5C7DFD21"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6864B44D"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7A65DB97"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132D17EA" w14:textId="77777777" w:rsidTr="0048097F">
        <w:trPr>
          <w:trHeight w:val="407"/>
        </w:trPr>
        <w:tc>
          <w:tcPr>
            <w:tcW w:w="431" w:type="dxa"/>
            <w:tcBorders>
              <w:left w:val="single" w:sz="1" w:space="0" w:color="000000"/>
              <w:bottom w:val="single" w:sz="1" w:space="0" w:color="000000"/>
            </w:tcBorders>
            <w:shd w:val="clear" w:color="auto" w:fill="auto"/>
          </w:tcPr>
          <w:p w14:paraId="7110327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6.</w:t>
            </w:r>
          </w:p>
        </w:tc>
        <w:tc>
          <w:tcPr>
            <w:tcW w:w="4552" w:type="dxa"/>
            <w:tcBorders>
              <w:left w:val="single" w:sz="1" w:space="0" w:color="000000"/>
              <w:bottom w:val="single" w:sz="1" w:space="0" w:color="000000"/>
            </w:tcBorders>
            <w:shd w:val="clear" w:color="auto" w:fill="auto"/>
          </w:tcPr>
          <w:p w14:paraId="156D17F0"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Підшипник 592708 КПП  МАЗ, КРАЗ</w:t>
            </w:r>
          </w:p>
        </w:tc>
        <w:tc>
          <w:tcPr>
            <w:tcW w:w="1232" w:type="dxa"/>
            <w:tcBorders>
              <w:left w:val="single" w:sz="1" w:space="0" w:color="000000"/>
              <w:bottom w:val="single" w:sz="1" w:space="0" w:color="000000"/>
            </w:tcBorders>
            <w:shd w:val="clear" w:color="auto" w:fill="auto"/>
          </w:tcPr>
          <w:p w14:paraId="153C0CD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3BC61004"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386136DB"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04823B64"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44832174" w14:textId="77777777" w:rsidTr="0048097F">
        <w:trPr>
          <w:trHeight w:val="407"/>
        </w:trPr>
        <w:tc>
          <w:tcPr>
            <w:tcW w:w="431" w:type="dxa"/>
            <w:tcBorders>
              <w:left w:val="single" w:sz="1" w:space="0" w:color="000000"/>
              <w:bottom w:val="single" w:sz="1" w:space="0" w:color="000000"/>
            </w:tcBorders>
            <w:shd w:val="clear" w:color="auto" w:fill="auto"/>
          </w:tcPr>
          <w:p w14:paraId="43FB226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7.</w:t>
            </w:r>
          </w:p>
        </w:tc>
        <w:tc>
          <w:tcPr>
            <w:tcW w:w="4552" w:type="dxa"/>
            <w:tcBorders>
              <w:left w:val="single" w:sz="1" w:space="0" w:color="000000"/>
              <w:bottom w:val="single" w:sz="1" w:space="0" w:color="000000"/>
            </w:tcBorders>
            <w:shd w:val="clear" w:color="auto" w:fill="auto"/>
          </w:tcPr>
          <w:p w14:paraId="1463C4AE"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Підшипник 50411 (6411N)</w:t>
            </w:r>
          </w:p>
        </w:tc>
        <w:tc>
          <w:tcPr>
            <w:tcW w:w="1232" w:type="dxa"/>
            <w:tcBorders>
              <w:left w:val="single" w:sz="1" w:space="0" w:color="000000"/>
              <w:bottom w:val="single" w:sz="1" w:space="0" w:color="000000"/>
            </w:tcBorders>
            <w:shd w:val="clear" w:color="auto" w:fill="auto"/>
          </w:tcPr>
          <w:p w14:paraId="527CF2F8"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1E81F0E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7A04B652"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1D35C28"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45690B59" w14:textId="77777777" w:rsidTr="0048097F">
        <w:trPr>
          <w:trHeight w:val="407"/>
        </w:trPr>
        <w:tc>
          <w:tcPr>
            <w:tcW w:w="431" w:type="dxa"/>
            <w:tcBorders>
              <w:left w:val="single" w:sz="1" w:space="0" w:color="000000"/>
              <w:bottom w:val="single" w:sz="1" w:space="0" w:color="000000"/>
            </w:tcBorders>
            <w:shd w:val="clear" w:color="auto" w:fill="auto"/>
          </w:tcPr>
          <w:p w14:paraId="75A73E72"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8.</w:t>
            </w:r>
          </w:p>
        </w:tc>
        <w:tc>
          <w:tcPr>
            <w:tcW w:w="4552" w:type="dxa"/>
            <w:tcBorders>
              <w:left w:val="single" w:sz="1" w:space="0" w:color="000000"/>
              <w:bottom w:val="single" w:sz="1" w:space="0" w:color="000000"/>
            </w:tcBorders>
            <w:shd w:val="clear" w:color="auto" w:fill="auto"/>
          </w:tcPr>
          <w:p w14:paraId="2C139D6B"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Підшипник 6-7608 А (32308)</w:t>
            </w:r>
          </w:p>
        </w:tc>
        <w:tc>
          <w:tcPr>
            <w:tcW w:w="1232" w:type="dxa"/>
            <w:tcBorders>
              <w:left w:val="single" w:sz="1" w:space="0" w:color="000000"/>
              <w:bottom w:val="single" w:sz="1" w:space="0" w:color="000000"/>
            </w:tcBorders>
            <w:shd w:val="clear" w:color="auto" w:fill="auto"/>
          </w:tcPr>
          <w:p w14:paraId="078ACB0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729C2F2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6CCAA471"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35136DD3"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59EF1B1F" w14:textId="77777777" w:rsidTr="0048097F">
        <w:trPr>
          <w:trHeight w:val="407"/>
        </w:trPr>
        <w:tc>
          <w:tcPr>
            <w:tcW w:w="431" w:type="dxa"/>
            <w:tcBorders>
              <w:left w:val="single" w:sz="1" w:space="0" w:color="000000"/>
              <w:bottom w:val="single" w:sz="1" w:space="0" w:color="000000"/>
            </w:tcBorders>
            <w:shd w:val="clear" w:color="auto" w:fill="auto"/>
          </w:tcPr>
          <w:p w14:paraId="69E52B0C"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9.</w:t>
            </w:r>
          </w:p>
        </w:tc>
        <w:tc>
          <w:tcPr>
            <w:tcW w:w="4552" w:type="dxa"/>
            <w:tcBorders>
              <w:left w:val="single" w:sz="1" w:space="0" w:color="000000"/>
              <w:bottom w:val="single" w:sz="1" w:space="0" w:color="000000"/>
            </w:tcBorders>
            <w:shd w:val="clear" w:color="auto" w:fill="auto"/>
          </w:tcPr>
          <w:p w14:paraId="17B163C6"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Кільце зубчате </w:t>
            </w:r>
            <w:proofErr w:type="spellStart"/>
            <w:r w:rsidRPr="00FC2403">
              <w:rPr>
                <w:rFonts w:ascii="Times New Roman" w:hAnsi="Times New Roman" w:cs="Times New Roman"/>
                <w:sz w:val="20"/>
                <w:szCs w:val="20"/>
              </w:rPr>
              <w:t>сінхронізатора</w:t>
            </w:r>
            <w:proofErr w:type="spellEnd"/>
            <w:r w:rsidRPr="00FC2403">
              <w:rPr>
                <w:rFonts w:ascii="Times New Roman" w:hAnsi="Times New Roman" w:cs="Times New Roman"/>
                <w:sz w:val="20"/>
                <w:szCs w:val="20"/>
              </w:rPr>
              <w:t xml:space="preserve"> КПП-239 </w:t>
            </w:r>
          </w:p>
        </w:tc>
        <w:tc>
          <w:tcPr>
            <w:tcW w:w="1232" w:type="dxa"/>
            <w:tcBorders>
              <w:left w:val="single" w:sz="1" w:space="0" w:color="000000"/>
              <w:bottom w:val="single" w:sz="1" w:space="0" w:color="000000"/>
            </w:tcBorders>
            <w:shd w:val="clear" w:color="auto" w:fill="auto"/>
          </w:tcPr>
          <w:p w14:paraId="0B4D5270"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30604C4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795C4052"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631C90E2"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0D728962" w14:textId="77777777" w:rsidTr="0048097F">
        <w:trPr>
          <w:trHeight w:val="407"/>
        </w:trPr>
        <w:tc>
          <w:tcPr>
            <w:tcW w:w="431" w:type="dxa"/>
            <w:tcBorders>
              <w:left w:val="single" w:sz="1" w:space="0" w:color="000000"/>
              <w:bottom w:val="single" w:sz="1" w:space="0" w:color="000000"/>
            </w:tcBorders>
            <w:shd w:val="clear" w:color="auto" w:fill="auto"/>
          </w:tcPr>
          <w:p w14:paraId="44F0591D"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10.</w:t>
            </w:r>
          </w:p>
        </w:tc>
        <w:tc>
          <w:tcPr>
            <w:tcW w:w="4552" w:type="dxa"/>
            <w:tcBorders>
              <w:left w:val="single" w:sz="1" w:space="0" w:color="000000"/>
              <w:bottom w:val="single" w:sz="1" w:space="0" w:color="000000"/>
            </w:tcBorders>
            <w:shd w:val="clear" w:color="auto" w:fill="auto"/>
          </w:tcPr>
          <w:p w14:paraId="53979A1B"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Мастило </w:t>
            </w:r>
            <w:proofErr w:type="spellStart"/>
            <w:r w:rsidRPr="00FC2403">
              <w:rPr>
                <w:rFonts w:ascii="Times New Roman" w:hAnsi="Times New Roman" w:cs="Times New Roman"/>
                <w:sz w:val="20"/>
                <w:szCs w:val="20"/>
              </w:rPr>
              <w:t>трансміс</w:t>
            </w:r>
            <w:proofErr w:type="spellEnd"/>
            <w:r w:rsidRPr="00FC2403">
              <w:rPr>
                <w:rFonts w:ascii="Times New Roman" w:hAnsi="Times New Roman" w:cs="Times New Roman"/>
                <w:sz w:val="20"/>
                <w:szCs w:val="20"/>
              </w:rPr>
              <w:t>. 80W90  GL-4/GL-5 18л</w:t>
            </w:r>
          </w:p>
        </w:tc>
        <w:tc>
          <w:tcPr>
            <w:tcW w:w="1232" w:type="dxa"/>
            <w:tcBorders>
              <w:left w:val="single" w:sz="1" w:space="0" w:color="000000"/>
              <w:bottom w:val="single" w:sz="1" w:space="0" w:color="000000"/>
            </w:tcBorders>
            <w:shd w:val="clear" w:color="auto" w:fill="auto"/>
          </w:tcPr>
          <w:p w14:paraId="79FFDF3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68231FEA"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268C333E"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6B96A631"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78C2D204" w14:textId="77777777" w:rsidTr="0048097F">
        <w:trPr>
          <w:trHeight w:val="407"/>
        </w:trPr>
        <w:tc>
          <w:tcPr>
            <w:tcW w:w="431" w:type="dxa"/>
            <w:tcBorders>
              <w:left w:val="single" w:sz="1" w:space="0" w:color="000000"/>
              <w:bottom w:val="single" w:sz="1" w:space="0" w:color="000000"/>
            </w:tcBorders>
            <w:shd w:val="clear" w:color="auto" w:fill="auto"/>
          </w:tcPr>
          <w:p w14:paraId="7E0D3782"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11.</w:t>
            </w:r>
          </w:p>
        </w:tc>
        <w:tc>
          <w:tcPr>
            <w:tcW w:w="4552" w:type="dxa"/>
            <w:tcBorders>
              <w:left w:val="single" w:sz="1" w:space="0" w:color="000000"/>
              <w:bottom w:val="single" w:sz="1" w:space="0" w:color="000000"/>
            </w:tcBorders>
            <w:shd w:val="clear" w:color="auto" w:fill="auto"/>
          </w:tcPr>
          <w:p w14:paraId="5C177E4C"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Повітророзподільник КПП МАЗ 239</w:t>
            </w:r>
          </w:p>
        </w:tc>
        <w:tc>
          <w:tcPr>
            <w:tcW w:w="1232" w:type="dxa"/>
            <w:tcBorders>
              <w:left w:val="single" w:sz="1" w:space="0" w:color="000000"/>
              <w:bottom w:val="single" w:sz="1" w:space="0" w:color="000000"/>
            </w:tcBorders>
            <w:shd w:val="clear" w:color="auto" w:fill="auto"/>
          </w:tcPr>
          <w:p w14:paraId="0C54FE0F"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33A32DC3"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161F610B"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4CDA963F"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71405303" w14:textId="77777777" w:rsidTr="0048097F">
        <w:trPr>
          <w:trHeight w:val="407"/>
        </w:trPr>
        <w:tc>
          <w:tcPr>
            <w:tcW w:w="431" w:type="dxa"/>
            <w:tcBorders>
              <w:left w:val="single" w:sz="1" w:space="0" w:color="000000"/>
              <w:bottom w:val="single" w:sz="1" w:space="0" w:color="000000"/>
            </w:tcBorders>
            <w:shd w:val="clear" w:color="auto" w:fill="auto"/>
          </w:tcPr>
          <w:p w14:paraId="64FFC934"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12.</w:t>
            </w:r>
          </w:p>
        </w:tc>
        <w:tc>
          <w:tcPr>
            <w:tcW w:w="4552" w:type="dxa"/>
            <w:tcBorders>
              <w:left w:val="single" w:sz="1" w:space="0" w:color="000000"/>
              <w:bottom w:val="single" w:sz="1" w:space="0" w:color="000000"/>
            </w:tcBorders>
            <w:shd w:val="clear" w:color="auto" w:fill="auto"/>
          </w:tcPr>
          <w:p w14:paraId="43D6C381"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Насос масляний КПП ЯМЗ 239, 336 </w:t>
            </w:r>
          </w:p>
        </w:tc>
        <w:tc>
          <w:tcPr>
            <w:tcW w:w="1232" w:type="dxa"/>
            <w:tcBorders>
              <w:left w:val="single" w:sz="1" w:space="0" w:color="000000"/>
              <w:bottom w:val="single" w:sz="1" w:space="0" w:color="000000"/>
            </w:tcBorders>
            <w:shd w:val="clear" w:color="auto" w:fill="auto"/>
          </w:tcPr>
          <w:p w14:paraId="2117101F"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0CD22A17"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шт.</w:t>
            </w:r>
          </w:p>
        </w:tc>
        <w:tc>
          <w:tcPr>
            <w:tcW w:w="1305" w:type="dxa"/>
            <w:tcBorders>
              <w:left w:val="single" w:sz="1" w:space="0" w:color="000000"/>
              <w:bottom w:val="single" w:sz="1" w:space="0" w:color="000000"/>
            </w:tcBorders>
            <w:shd w:val="clear" w:color="auto" w:fill="auto"/>
          </w:tcPr>
          <w:p w14:paraId="75A56A00"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65E0844C"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0431DC35" w14:textId="77777777" w:rsidTr="0048097F">
        <w:trPr>
          <w:trHeight w:val="407"/>
        </w:trPr>
        <w:tc>
          <w:tcPr>
            <w:tcW w:w="431" w:type="dxa"/>
            <w:tcBorders>
              <w:left w:val="single" w:sz="1" w:space="0" w:color="000000"/>
              <w:bottom w:val="single" w:sz="1" w:space="0" w:color="000000"/>
            </w:tcBorders>
            <w:shd w:val="clear" w:color="auto" w:fill="auto"/>
          </w:tcPr>
          <w:p w14:paraId="4BBDA083"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13.</w:t>
            </w:r>
          </w:p>
        </w:tc>
        <w:tc>
          <w:tcPr>
            <w:tcW w:w="4552" w:type="dxa"/>
            <w:tcBorders>
              <w:left w:val="single" w:sz="1" w:space="0" w:color="000000"/>
              <w:bottom w:val="single" w:sz="1" w:space="0" w:color="000000"/>
            </w:tcBorders>
            <w:shd w:val="clear" w:color="auto" w:fill="auto"/>
          </w:tcPr>
          <w:p w14:paraId="44C39655"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Манжета </w:t>
            </w:r>
            <w:proofErr w:type="spellStart"/>
            <w:r w:rsidRPr="00FC2403">
              <w:rPr>
                <w:rFonts w:ascii="Times New Roman" w:hAnsi="Times New Roman" w:cs="Times New Roman"/>
                <w:sz w:val="20"/>
                <w:szCs w:val="20"/>
              </w:rPr>
              <w:t>перв</w:t>
            </w:r>
            <w:proofErr w:type="spellEnd"/>
            <w:r w:rsidRPr="00FC2403">
              <w:rPr>
                <w:rFonts w:ascii="Times New Roman" w:hAnsi="Times New Roman" w:cs="Times New Roman"/>
                <w:sz w:val="20"/>
                <w:szCs w:val="20"/>
              </w:rPr>
              <w:t xml:space="preserve">. вала МАЗ 52*72*10 </w:t>
            </w:r>
          </w:p>
        </w:tc>
        <w:tc>
          <w:tcPr>
            <w:tcW w:w="1232" w:type="dxa"/>
            <w:tcBorders>
              <w:left w:val="single" w:sz="1" w:space="0" w:color="000000"/>
              <w:bottom w:val="single" w:sz="1" w:space="0" w:color="000000"/>
            </w:tcBorders>
            <w:shd w:val="clear" w:color="auto" w:fill="auto"/>
          </w:tcPr>
          <w:p w14:paraId="1E6B256E"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0F87ABAE"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62D1E6F5"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996406A"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43248FB2" w14:textId="77777777" w:rsidTr="0048097F">
        <w:trPr>
          <w:trHeight w:val="407"/>
        </w:trPr>
        <w:tc>
          <w:tcPr>
            <w:tcW w:w="431" w:type="dxa"/>
            <w:tcBorders>
              <w:left w:val="single" w:sz="1" w:space="0" w:color="000000"/>
              <w:bottom w:val="single" w:sz="1" w:space="0" w:color="000000"/>
            </w:tcBorders>
            <w:shd w:val="clear" w:color="auto" w:fill="auto"/>
          </w:tcPr>
          <w:p w14:paraId="07D98B7D"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14.</w:t>
            </w:r>
          </w:p>
        </w:tc>
        <w:tc>
          <w:tcPr>
            <w:tcW w:w="4552" w:type="dxa"/>
            <w:tcBorders>
              <w:left w:val="single" w:sz="1" w:space="0" w:color="000000"/>
              <w:bottom w:val="single" w:sz="1" w:space="0" w:color="000000"/>
            </w:tcBorders>
            <w:shd w:val="clear" w:color="auto" w:fill="auto"/>
          </w:tcPr>
          <w:p w14:paraId="3FC8F0A9"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Сальник кришки </w:t>
            </w:r>
            <w:proofErr w:type="spellStart"/>
            <w:r w:rsidRPr="00FC2403">
              <w:rPr>
                <w:rFonts w:ascii="Times New Roman" w:hAnsi="Times New Roman" w:cs="Times New Roman"/>
                <w:sz w:val="20"/>
                <w:szCs w:val="20"/>
              </w:rPr>
              <w:t>задн</w:t>
            </w:r>
            <w:proofErr w:type="spellEnd"/>
            <w:r w:rsidRPr="00FC2403">
              <w:rPr>
                <w:rFonts w:ascii="Times New Roman" w:hAnsi="Times New Roman" w:cs="Times New Roman"/>
                <w:sz w:val="20"/>
                <w:szCs w:val="20"/>
              </w:rPr>
              <w:t xml:space="preserve">. підшипника МАЗ з </w:t>
            </w:r>
            <w:proofErr w:type="spellStart"/>
            <w:r w:rsidRPr="00FC2403">
              <w:rPr>
                <w:rFonts w:ascii="Times New Roman" w:hAnsi="Times New Roman" w:cs="Times New Roman"/>
                <w:sz w:val="20"/>
                <w:szCs w:val="20"/>
              </w:rPr>
              <w:t>пруж</w:t>
            </w:r>
            <w:proofErr w:type="spellEnd"/>
            <w:r w:rsidRPr="00FC2403">
              <w:rPr>
                <w:rFonts w:ascii="Times New Roman" w:hAnsi="Times New Roman" w:cs="Times New Roman"/>
                <w:sz w:val="20"/>
                <w:szCs w:val="20"/>
              </w:rPr>
              <w:t>. 70х92</w:t>
            </w:r>
          </w:p>
        </w:tc>
        <w:tc>
          <w:tcPr>
            <w:tcW w:w="1232" w:type="dxa"/>
            <w:tcBorders>
              <w:left w:val="single" w:sz="1" w:space="0" w:color="000000"/>
              <w:bottom w:val="single" w:sz="1" w:space="0" w:color="000000"/>
            </w:tcBorders>
            <w:shd w:val="clear" w:color="auto" w:fill="auto"/>
          </w:tcPr>
          <w:p w14:paraId="1AC54A5B"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1DC23910"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шт.</w:t>
            </w:r>
          </w:p>
        </w:tc>
        <w:tc>
          <w:tcPr>
            <w:tcW w:w="1305" w:type="dxa"/>
            <w:tcBorders>
              <w:left w:val="single" w:sz="1" w:space="0" w:color="000000"/>
              <w:bottom w:val="single" w:sz="1" w:space="0" w:color="000000"/>
            </w:tcBorders>
            <w:shd w:val="clear" w:color="auto" w:fill="auto"/>
          </w:tcPr>
          <w:p w14:paraId="3F13D089"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7633FAAC"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080C6F6E" w14:textId="77777777" w:rsidTr="0048097F">
        <w:trPr>
          <w:trHeight w:val="407"/>
        </w:trPr>
        <w:tc>
          <w:tcPr>
            <w:tcW w:w="431" w:type="dxa"/>
            <w:tcBorders>
              <w:left w:val="single" w:sz="1" w:space="0" w:color="000000"/>
              <w:bottom w:val="single" w:sz="4" w:space="0" w:color="auto"/>
            </w:tcBorders>
            <w:shd w:val="clear" w:color="auto" w:fill="auto"/>
          </w:tcPr>
          <w:p w14:paraId="6CA97933"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15.</w:t>
            </w:r>
          </w:p>
        </w:tc>
        <w:tc>
          <w:tcPr>
            <w:tcW w:w="4552" w:type="dxa"/>
            <w:tcBorders>
              <w:left w:val="single" w:sz="1" w:space="0" w:color="000000"/>
              <w:bottom w:val="single" w:sz="4" w:space="0" w:color="auto"/>
            </w:tcBorders>
            <w:shd w:val="clear" w:color="auto" w:fill="auto"/>
          </w:tcPr>
          <w:p w14:paraId="3C9B9C0E"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Зняття/Встановлення  КПП  МАЗ </w:t>
            </w:r>
          </w:p>
        </w:tc>
        <w:tc>
          <w:tcPr>
            <w:tcW w:w="1232" w:type="dxa"/>
            <w:tcBorders>
              <w:left w:val="single" w:sz="1" w:space="0" w:color="000000"/>
              <w:bottom w:val="single" w:sz="4" w:space="0" w:color="auto"/>
            </w:tcBorders>
            <w:shd w:val="clear" w:color="auto" w:fill="auto"/>
          </w:tcPr>
          <w:p w14:paraId="38BE88B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4" w:space="0" w:color="auto"/>
            </w:tcBorders>
            <w:shd w:val="clear" w:color="auto" w:fill="auto"/>
          </w:tcPr>
          <w:p w14:paraId="0090E20E"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left w:val="single" w:sz="1" w:space="0" w:color="000000"/>
              <w:bottom w:val="single" w:sz="4" w:space="0" w:color="auto"/>
            </w:tcBorders>
            <w:shd w:val="clear" w:color="auto" w:fill="auto"/>
          </w:tcPr>
          <w:p w14:paraId="513CDE52"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left w:val="single" w:sz="1" w:space="0" w:color="000000"/>
              <w:bottom w:val="single" w:sz="4" w:space="0" w:color="auto"/>
              <w:right w:val="single" w:sz="1" w:space="0" w:color="000000"/>
            </w:tcBorders>
            <w:shd w:val="clear" w:color="auto" w:fill="auto"/>
          </w:tcPr>
          <w:p w14:paraId="2729C237"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59DCE5ED" w14:textId="77777777" w:rsidTr="0048097F">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601B9252"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16.</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1CC938F2"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Ремонт КПП з дільником МАЗ</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9A57A1"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20B2C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77365D"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76D5EDC" w14:textId="77777777" w:rsidR="00FC2403" w:rsidRPr="00FC2403" w:rsidRDefault="00FC2403" w:rsidP="0048097F">
            <w:pPr>
              <w:suppressLineNumbers/>
              <w:snapToGrid w:val="0"/>
              <w:spacing w:line="100" w:lineRule="atLeast"/>
              <w:rPr>
                <w:rFonts w:ascii="Times New Roman" w:eastAsia="Times New Roman" w:hAnsi="Times New Roman" w:cs="Times New Roman"/>
                <w:sz w:val="20"/>
                <w:szCs w:val="20"/>
                <w:lang w:eastAsia="ar-SA"/>
              </w:rPr>
            </w:pPr>
          </w:p>
        </w:tc>
      </w:tr>
      <w:tr w:rsidR="00FC2403" w:rsidRPr="00FC2403" w14:paraId="01D4DA28" w14:textId="77777777" w:rsidTr="00FC2403">
        <w:trPr>
          <w:trHeight w:val="259"/>
        </w:trPr>
        <w:tc>
          <w:tcPr>
            <w:tcW w:w="8788" w:type="dxa"/>
            <w:gridSpan w:val="5"/>
            <w:tcBorders>
              <w:left w:val="single" w:sz="1" w:space="0" w:color="000000"/>
              <w:bottom w:val="single" w:sz="4" w:space="0" w:color="auto"/>
            </w:tcBorders>
            <w:shd w:val="clear" w:color="auto" w:fill="auto"/>
          </w:tcPr>
          <w:p w14:paraId="0A6DA44B" w14:textId="77777777" w:rsidR="00FC2403" w:rsidRPr="00FC2403" w:rsidRDefault="00FC2403" w:rsidP="0048097F">
            <w:pPr>
              <w:suppressLineNumbers/>
              <w:jc w:val="right"/>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Всього:</w:t>
            </w:r>
          </w:p>
        </w:tc>
        <w:tc>
          <w:tcPr>
            <w:tcW w:w="1282" w:type="dxa"/>
            <w:tcBorders>
              <w:left w:val="single" w:sz="1" w:space="0" w:color="000000"/>
              <w:bottom w:val="single" w:sz="4" w:space="0" w:color="auto"/>
              <w:right w:val="single" w:sz="1" w:space="0" w:color="000000"/>
            </w:tcBorders>
            <w:shd w:val="clear" w:color="auto" w:fill="auto"/>
          </w:tcPr>
          <w:p w14:paraId="2B449A01" w14:textId="77777777" w:rsidR="00FC2403" w:rsidRPr="00FC2403" w:rsidRDefault="00FC2403" w:rsidP="0048097F">
            <w:pPr>
              <w:rPr>
                <w:rFonts w:ascii="Times New Roman" w:eastAsia="Times New Roman" w:hAnsi="Times New Roman"/>
                <w:b/>
                <w:bCs/>
                <w:sz w:val="20"/>
                <w:szCs w:val="20"/>
              </w:rPr>
            </w:pPr>
          </w:p>
        </w:tc>
      </w:tr>
    </w:tbl>
    <w:p w14:paraId="3AAFD186" w14:textId="77777777" w:rsidR="001D7C3E" w:rsidRDefault="001D7C3E" w:rsidP="001D7C3E">
      <w:pPr>
        <w:spacing w:after="0"/>
        <w:jc w:val="both"/>
        <w:rPr>
          <w:rFonts w:ascii="Times New Roman" w:hAnsi="Times New Roman" w:cs="Times New Roman"/>
          <w:sz w:val="24"/>
        </w:rPr>
      </w:pPr>
    </w:p>
    <w:p w14:paraId="0605D1B5" w14:textId="77777777" w:rsidR="001D7C3E" w:rsidRDefault="001D7C3E" w:rsidP="001D7C3E">
      <w:pPr>
        <w:spacing w:after="0"/>
        <w:jc w:val="both"/>
        <w:rPr>
          <w:rFonts w:ascii="Times New Roman" w:hAnsi="Times New Roman" w:cs="Times New Roman"/>
          <w:sz w:val="24"/>
        </w:rPr>
      </w:pPr>
    </w:p>
    <w:p w14:paraId="284ABFEF" w14:textId="77777777" w:rsidR="001D7C3E" w:rsidRDefault="001D7C3E" w:rsidP="001D7C3E">
      <w:pPr>
        <w:spacing w:after="0"/>
        <w:jc w:val="both"/>
        <w:rPr>
          <w:rFonts w:ascii="Times New Roman" w:hAnsi="Times New Roman" w:cs="Times New Roman"/>
          <w:sz w:val="24"/>
        </w:rPr>
      </w:pPr>
    </w:p>
    <w:p w14:paraId="56B1E99F" w14:textId="77777777" w:rsidR="001D7C3E" w:rsidRDefault="001D7C3E" w:rsidP="001D7C3E">
      <w:pPr>
        <w:spacing w:after="0"/>
        <w:jc w:val="both"/>
        <w:rPr>
          <w:rFonts w:ascii="Times New Roman" w:hAnsi="Times New Roman" w:cs="Times New Roman"/>
          <w:sz w:val="24"/>
        </w:rPr>
      </w:pPr>
    </w:p>
    <w:p w14:paraId="77F3CC9C" w14:textId="5EFD68F1" w:rsidR="001D7C3E" w:rsidRPr="0048097F" w:rsidRDefault="001D7C3E" w:rsidP="001D7C3E">
      <w:pPr>
        <w:spacing w:after="0"/>
        <w:jc w:val="both"/>
        <w:rPr>
          <w:rFonts w:ascii="Times New Roman" w:hAnsi="Times New Roman" w:cs="Times New Roman"/>
          <w:sz w:val="24"/>
        </w:rPr>
      </w:pPr>
      <w:r>
        <w:rPr>
          <w:rFonts w:ascii="Times New Roman" w:hAnsi="Times New Roman" w:cs="Times New Roman"/>
          <w:sz w:val="24"/>
        </w:rPr>
        <w:lastRenderedPageBreak/>
        <w:t xml:space="preserve"> </w:t>
      </w:r>
      <w:r w:rsidRPr="0048097F">
        <w:rPr>
          <w:rFonts w:ascii="Times New Roman" w:hAnsi="Times New Roman" w:cs="Times New Roman"/>
          <w:sz w:val="24"/>
        </w:rPr>
        <w:t>АЦ-40(53228)-264 (</w:t>
      </w:r>
      <w:proofErr w:type="spellStart"/>
      <w:r w:rsidRPr="0048097F">
        <w:rPr>
          <w:rFonts w:ascii="Times New Roman" w:hAnsi="Times New Roman" w:cs="Times New Roman"/>
          <w:sz w:val="24"/>
        </w:rPr>
        <w:t>КамАЗ</w:t>
      </w:r>
      <w:proofErr w:type="spellEnd"/>
      <w:r w:rsidRPr="0048097F">
        <w:rPr>
          <w:rFonts w:ascii="Times New Roman" w:hAnsi="Times New Roman" w:cs="Times New Roman"/>
          <w:sz w:val="24"/>
        </w:rPr>
        <w:t xml:space="preserve">), шасі № </w:t>
      </w:r>
      <w:r w:rsidRPr="0048097F">
        <w:rPr>
          <w:rFonts w:ascii="Times New Roman" w:hAnsi="Times New Roman" w:cs="Times New Roman"/>
          <w:sz w:val="24"/>
          <w:lang w:val="en-US"/>
        </w:rPr>
        <w:t>XTC</w:t>
      </w:r>
      <w:r w:rsidRPr="0048097F">
        <w:rPr>
          <w:rFonts w:ascii="Times New Roman" w:hAnsi="Times New Roman" w:cs="Times New Roman"/>
          <w:sz w:val="24"/>
        </w:rPr>
        <w:t>53228</w:t>
      </w:r>
      <w:r w:rsidRPr="0048097F">
        <w:rPr>
          <w:rFonts w:ascii="Times New Roman" w:hAnsi="Times New Roman" w:cs="Times New Roman"/>
          <w:sz w:val="24"/>
          <w:lang w:val="en-US"/>
        </w:rPr>
        <w:t>R</w:t>
      </w:r>
      <w:r w:rsidRPr="0048097F">
        <w:rPr>
          <w:rFonts w:ascii="Times New Roman" w:hAnsi="Times New Roman" w:cs="Times New Roman"/>
          <w:sz w:val="24"/>
        </w:rPr>
        <w:t>82349266, ВН 298 Е, 2009 року випуску</w:t>
      </w:r>
      <w:r>
        <w:rPr>
          <w:rFonts w:ascii="Times New Roman" w:hAnsi="Times New Roman" w:cs="Times New Roman"/>
          <w:sz w:val="24"/>
        </w:rPr>
        <w:t>,</w:t>
      </w:r>
    </w:p>
    <w:tbl>
      <w:tblPr>
        <w:tblW w:w="10070" w:type="dxa"/>
        <w:tblInd w:w="-92" w:type="dxa"/>
        <w:tblLayout w:type="fixed"/>
        <w:tblCellMar>
          <w:top w:w="55" w:type="dxa"/>
          <w:left w:w="55" w:type="dxa"/>
          <w:bottom w:w="55" w:type="dxa"/>
          <w:right w:w="55" w:type="dxa"/>
        </w:tblCellMar>
        <w:tblLook w:val="0000" w:firstRow="0" w:lastRow="0" w:firstColumn="0" w:lastColumn="0" w:noHBand="0" w:noVBand="0"/>
      </w:tblPr>
      <w:tblGrid>
        <w:gridCol w:w="431"/>
        <w:gridCol w:w="4552"/>
        <w:gridCol w:w="1232"/>
        <w:gridCol w:w="1268"/>
        <w:gridCol w:w="1305"/>
        <w:gridCol w:w="1282"/>
      </w:tblGrid>
      <w:tr w:rsidR="00FC2403" w:rsidRPr="00FC2403" w14:paraId="14CEBD0B" w14:textId="77777777" w:rsidTr="0048097F">
        <w:tc>
          <w:tcPr>
            <w:tcW w:w="431" w:type="dxa"/>
            <w:tcBorders>
              <w:top w:val="single" w:sz="1" w:space="0" w:color="000000"/>
              <w:left w:val="single" w:sz="1" w:space="0" w:color="000000"/>
              <w:bottom w:val="single" w:sz="4" w:space="0" w:color="auto"/>
            </w:tcBorders>
            <w:shd w:val="clear" w:color="auto" w:fill="auto"/>
          </w:tcPr>
          <w:p w14:paraId="6F5854CD" w14:textId="77777777" w:rsidR="00FC2403" w:rsidRPr="00FC2403" w:rsidRDefault="00FC2403" w:rsidP="0048097F">
            <w:pPr>
              <w:suppressLineNumbers/>
              <w:spacing w:line="100" w:lineRule="atLeast"/>
              <w:jc w:val="center"/>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 з/п</w:t>
            </w:r>
          </w:p>
        </w:tc>
        <w:tc>
          <w:tcPr>
            <w:tcW w:w="4552" w:type="dxa"/>
            <w:tcBorders>
              <w:top w:val="single" w:sz="1" w:space="0" w:color="000000"/>
              <w:left w:val="single" w:sz="1" w:space="0" w:color="000000"/>
              <w:bottom w:val="single" w:sz="1" w:space="0" w:color="000000"/>
            </w:tcBorders>
            <w:shd w:val="clear" w:color="auto" w:fill="auto"/>
          </w:tcPr>
          <w:p w14:paraId="2ABA1C88" w14:textId="77777777" w:rsidR="00FC2403" w:rsidRPr="00FC2403" w:rsidRDefault="00FC2403" w:rsidP="0048097F">
            <w:pPr>
              <w:suppressLineNumbers/>
              <w:spacing w:line="100" w:lineRule="atLeast"/>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 xml:space="preserve">                             Найменування </w:t>
            </w:r>
          </w:p>
        </w:tc>
        <w:tc>
          <w:tcPr>
            <w:tcW w:w="1232" w:type="dxa"/>
            <w:tcBorders>
              <w:top w:val="single" w:sz="1" w:space="0" w:color="000000"/>
              <w:left w:val="single" w:sz="1" w:space="0" w:color="000000"/>
              <w:bottom w:val="single" w:sz="1" w:space="0" w:color="000000"/>
            </w:tcBorders>
            <w:shd w:val="clear" w:color="auto" w:fill="auto"/>
          </w:tcPr>
          <w:p w14:paraId="40E56227" w14:textId="77777777" w:rsidR="00FC2403" w:rsidRPr="00FC2403" w:rsidRDefault="00FC2403" w:rsidP="0048097F">
            <w:pPr>
              <w:suppressLineNumbers/>
              <w:spacing w:line="100" w:lineRule="atLeast"/>
              <w:jc w:val="center"/>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Одиниця виміру</w:t>
            </w:r>
          </w:p>
        </w:tc>
        <w:tc>
          <w:tcPr>
            <w:tcW w:w="1268" w:type="dxa"/>
            <w:tcBorders>
              <w:top w:val="single" w:sz="1" w:space="0" w:color="000000"/>
              <w:left w:val="single" w:sz="1" w:space="0" w:color="000000"/>
              <w:bottom w:val="single" w:sz="1" w:space="0" w:color="000000"/>
            </w:tcBorders>
            <w:shd w:val="clear" w:color="auto" w:fill="auto"/>
          </w:tcPr>
          <w:p w14:paraId="3AF3365A" w14:textId="77777777" w:rsidR="00FC2403" w:rsidRPr="00FC2403" w:rsidRDefault="00FC2403" w:rsidP="0048097F">
            <w:pPr>
              <w:suppressLineNumbers/>
              <w:spacing w:line="100" w:lineRule="atLeast"/>
              <w:jc w:val="center"/>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Кількість</w:t>
            </w:r>
          </w:p>
        </w:tc>
        <w:tc>
          <w:tcPr>
            <w:tcW w:w="1305" w:type="dxa"/>
            <w:tcBorders>
              <w:top w:val="single" w:sz="1" w:space="0" w:color="000000"/>
              <w:left w:val="single" w:sz="1" w:space="0" w:color="000000"/>
              <w:bottom w:val="single" w:sz="1" w:space="0" w:color="000000"/>
            </w:tcBorders>
            <w:shd w:val="clear" w:color="auto" w:fill="auto"/>
          </w:tcPr>
          <w:p w14:paraId="1F78FFC7" w14:textId="77777777" w:rsidR="00FC2403" w:rsidRPr="00FC2403" w:rsidRDefault="00FC2403" w:rsidP="0048097F">
            <w:pPr>
              <w:spacing w:before="20" w:after="20" w:line="100" w:lineRule="atLeast"/>
              <w:ind w:firstLine="113"/>
              <w:jc w:val="center"/>
              <w:rPr>
                <w:rFonts w:ascii="Times New Roman" w:eastAsia="Times New Roman" w:hAnsi="Times New Roman"/>
                <w:b/>
                <w:bCs/>
                <w:sz w:val="20"/>
                <w:szCs w:val="20"/>
                <w:lang w:eastAsia="ar-SA"/>
              </w:rPr>
            </w:pPr>
            <w:r w:rsidRPr="00FC2403">
              <w:rPr>
                <w:rFonts w:ascii="Times New Roman" w:eastAsia="Times New Roman" w:hAnsi="Times New Roman"/>
                <w:b/>
                <w:bCs/>
                <w:sz w:val="20"/>
                <w:szCs w:val="20"/>
                <w:lang w:eastAsia="ar-SA"/>
              </w:rPr>
              <w:t>Ціна за одиницю, грн. без ПДВ</w:t>
            </w: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14:paraId="7FF92A0A" w14:textId="77777777" w:rsidR="00FC2403" w:rsidRPr="00FC2403" w:rsidRDefault="00FC2403" w:rsidP="0048097F">
            <w:pPr>
              <w:spacing w:before="20" w:after="20" w:line="100" w:lineRule="atLeast"/>
              <w:ind w:firstLine="227"/>
              <w:jc w:val="center"/>
              <w:rPr>
                <w:rFonts w:ascii="Times New Roman" w:eastAsia="Times New Roman" w:hAnsi="Times New Roman"/>
                <w:sz w:val="20"/>
                <w:szCs w:val="20"/>
                <w:lang w:eastAsia="ar-SA"/>
              </w:rPr>
            </w:pPr>
            <w:r w:rsidRPr="00FC2403">
              <w:rPr>
                <w:rFonts w:ascii="Times New Roman" w:eastAsia="Times New Roman" w:hAnsi="Times New Roman"/>
                <w:b/>
                <w:bCs/>
                <w:sz w:val="20"/>
                <w:szCs w:val="20"/>
                <w:lang w:eastAsia="ar-SA"/>
              </w:rPr>
              <w:t>Сума, грн.  без ПДВ</w:t>
            </w:r>
          </w:p>
        </w:tc>
      </w:tr>
      <w:tr w:rsidR="00FC2403" w:rsidRPr="00FC2403" w14:paraId="44E0A330" w14:textId="77777777" w:rsidTr="0048097F">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5A3708C4"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w:t>
            </w:r>
          </w:p>
        </w:tc>
        <w:tc>
          <w:tcPr>
            <w:tcW w:w="4552" w:type="dxa"/>
            <w:tcBorders>
              <w:left w:val="single" w:sz="4" w:space="0" w:color="auto"/>
              <w:bottom w:val="single" w:sz="1" w:space="0" w:color="000000"/>
            </w:tcBorders>
            <w:shd w:val="clear" w:color="auto" w:fill="auto"/>
          </w:tcPr>
          <w:p w14:paraId="0C5822C5"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Повітророзподільник КПП КАМАЗ у зб.</w:t>
            </w:r>
          </w:p>
        </w:tc>
        <w:tc>
          <w:tcPr>
            <w:tcW w:w="1232" w:type="dxa"/>
            <w:tcBorders>
              <w:left w:val="single" w:sz="1" w:space="0" w:color="000000"/>
              <w:bottom w:val="single" w:sz="1" w:space="0" w:color="000000"/>
            </w:tcBorders>
            <w:shd w:val="clear" w:color="auto" w:fill="auto"/>
          </w:tcPr>
          <w:p w14:paraId="2C3A91B2"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5DF420F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шт.</w:t>
            </w:r>
          </w:p>
        </w:tc>
        <w:tc>
          <w:tcPr>
            <w:tcW w:w="1305" w:type="dxa"/>
            <w:tcBorders>
              <w:left w:val="single" w:sz="1" w:space="0" w:color="000000"/>
              <w:bottom w:val="single" w:sz="1" w:space="0" w:color="000000"/>
            </w:tcBorders>
            <w:shd w:val="clear" w:color="auto" w:fill="auto"/>
          </w:tcPr>
          <w:p w14:paraId="79A2AD7A"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70E60F2A"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4D84D5E9" w14:textId="77777777" w:rsidTr="0048097F">
        <w:trPr>
          <w:trHeight w:val="407"/>
        </w:trPr>
        <w:tc>
          <w:tcPr>
            <w:tcW w:w="431" w:type="dxa"/>
            <w:tcBorders>
              <w:top w:val="single" w:sz="4" w:space="0" w:color="auto"/>
              <w:left w:val="single" w:sz="1" w:space="0" w:color="000000"/>
              <w:bottom w:val="single" w:sz="1" w:space="0" w:color="000000"/>
            </w:tcBorders>
            <w:shd w:val="clear" w:color="auto" w:fill="auto"/>
          </w:tcPr>
          <w:p w14:paraId="78E135AF"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2.</w:t>
            </w:r>
          </w:p>
        </w:tc>
        <w:tc>
          <w:tcPr>
            <w:tcW w:w="4552" w:type="dxa"/>
            <w:tcBorders>
              <w:left w:val="single" w:sz="1" w:space="0" w:color="000000"/>
              <w:bottom w:val="single" w:sz="1" w:space="0" w:color="000000"/>
            </w:tcBorders>
            <w:shd w:val="clear" w:color="auto" w:fill="auto"/>
          </w:tcPr>
          <w:p w14:paraId="72D58530"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 xml:space="preserve">Трос крана дільника КАМАЗ з обтисканням </w:t>
            </w:r>
          </w:p>
        </w:tc>
        <w:tc>
          <w:tcPr>
            <w:tcW w:w="1232" w:type="dxa"/>
            <w:tcBorders>
              <w:left w:val="single" w:sz="1" w:space="0" w:color="000000"/>
              <w:bottom w:val="single" w:sz="1" w:space="0" w:color="000000"/>
            </w:tcBorders>
            <w:shd w:val="clear" w:color="auto" w:fill="auto"/>
          </w:tcPr>
          <w:p w14:paraId="04638424"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78D11CB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09485954"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379796E6"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16F57035" w14:textId="77777777" w:rsidTr="0048097F">
        <w:trPr>
          <w:trHeight w:val="407"/>
        </w:trPr>
        <w:tc>
          <w:tcPr>
            <w:tcW w:w="431" w:type="dxa"/>
            <w:tcBorders>
              <w:left w:val="single" w:sz="1" w:space="0" w:color="000000"/>
              <w:bottom w:val="single" w:sz="1" w:space="0" w:color="000000"/>
            </w:tcBorders>
            <w:shd w:val="clear" w:color="auto" w:fill="auto"/>
          </w:tcPr>
          <w:p w14:paraId="7C0F3C1C"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3.</w:t>
            </w:r>
          </w:p>
        </w:tc>
        <w:tc>
          <w:tcPr>
            <w:tcW w:w="4552" w:type="dxa"/>
            <w:tcBorders>
              <w:left w:val="single" w:sz="1" w:space="0" w:color="000000"/>
              <w:bottom w:val="single" w:sz="1" w:space="0" w:color="000000"/>
            </w:tcBorders>
            <w:shd w:val="clear" w:color="auto" w:fill="auto"/>
          </w:tcPr>
          <w:p w14:paraId="6F81F0A9"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Циліндр зчеплення головний КАМАЗ,</w:t>
            </w:r>
          </w:p>
        </w:tc>
        <w:tc>
          <w:tcPr>
            <w:tcW w:w="1232" w:type="dxa"/>
            <w:tcBorders>
              <w:left w:val="single" w:sz="1" w:space="0" w:color="000000"/>
              <w:bottom w:val="single" w:sz="1" w:space="0" w:color="000000"/>
            </w:tcBorders>
            <w:shd w:val="clear" w:color="auto" w:fill="auto"/>
          </w:tcPr>
          <w:p w14:paraId="66FA7236"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30FC7455"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6007BE3D"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41A1070"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46044ADD" w14:textId="77777777" w:rsidTr="0048097F">
        <w:trPr>
          <w:trHeight w:val="407"/>
        </w:trPr>
        <w:tc>
          <w:tcPr>
            <w:tcW w:w="431" w:type="dxa"/>
            <w:tcBorders>
              <w:left w:val="single" w:sz="1" w:space="0" w:color="000000"/>
              <w:bottom w:val="single" w:sz="1" w:space="0" w:color="000000"/>
            </w:tcBorders>
            <w:shd w:val="clear" w:color="auto" w:fill="auto"/>
          </w:tcPr>
          <w:p w14:paraId="60DE5AB9"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4.</w:t>
            </w:r>
          </w:p>
        </w:tc>
        <w:tc>
          <w:tcPr>
            <w:tcW w:w="4552" w:type="dxa"/>
            <w:tcBorders>
              <w:left w:val="single" w:sz="1" w:space="0" w:color="000000"/>
              <w:bottom w:val="single" w:sz="1" w:space="0" w:color="000000"/>
            </w:tcBorders>
            <w:shd w:val="clear" w:color="auto" w:fill="auto"/>
          </w:tcPr>
          <w:p w14:paraId="4D4B5142"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Шланг гальмівний КАМАЗ 4310 задній (L=820 мм)</w:t>
            </w:r>
          </w:p>
        </w:tc>
        <w:tc>
          <w:tcPr>
            <w:tcW w:w="1232" w:type="dxa"/>
            <w:tcBorders>
              <w:left w:val="single" w:sz="1" w:space="0" w:color="000000"/>
              <w:bottom w:val="single" w:sz="1" w:space="0" w:color="000000"/>
            </w:tcBorders>
            <w:shd w:val="clear" w:color="auto" w:fill="auto"/>
          </w:tcPr>
          <w:p w14:paraId="5D7939F3"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4</w:t>
            </w:r>
          </w:p>
        </w:tc>
        <w:tc>
          <w:tcPr>
            <w:tcW w:w="1268" w:type="dxa"/>
            <w:tcBorders>
              <w:left w:val="single" w:sz="1" w:space="0" w:color="000000"/>
              <w:bottom w:val="single" w:sz="1" w:space="0" w:color="000000"/>
            </w:tcBorders>
            <w:shd w:val="clear" w:color="auto" w:fill="auto"/>
          </w:tcPr>
          <w:p w14:paraId="0EB10B7A"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391205E3"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0378A2A5"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3FA520A5" w14:textId="77777777" w:rsidTr="0048097F">
        <w:trPr>
          <w:trHeight w:val="407"/>
        </w:trPr>
        <w:tc>
          <w:tcPr>
            <w:tcW w:w="431" w:type="dxa"/>
            <w:tcBorders>
              <w:left w:val="single" w:sz="1" w:space="0" w:color="000000"/>
              <w:bottom w:val="single" w:sz="1" w:space="0" w:color="000000"/>
            </w:tcBorders>
            <w:shd w:val="clear" w:color="auto" w:fill="auto"/>
          </w:tcPr>
          <w:p w14:paraId="2DB8DF9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5.</w:t>
            </w:r>
          </w:p>
        </w:tc>
        <w:tc>
          <w:tcPr>
            <w:tcW w:w="4552" w:type="dxa"/>
            <w:tcBorders>
              <w:left w:val="single" w:sz="1" w:space="0" w:color="000000"/>
              <w:bottom w:val="single" w:sz="1" w:space="0" w:color="000000"/>
            </w:tcBorders>
            <w:shd w:val="clear" w:color="auto" w:fill="auto"/>
          </w:tcPr>
          <w:p w14:paraId="2866A5DC" w14:textId="77777777" w:rsidR="00FC2403" w:rsidRPr="00FC2403" w:rsidRDefault="00FC2403" w:rsidP="0048097F">
            <w:pPr>
              <w:shd w:val="clear" w:color="auto" w:fill="FFFFFF"/>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 xml:space="preserve">Трубка гальмівна пластик ПВХ в рулоні (6,5м) (Dвнут=8мм,D=12мм) </w:t>
            </w:r>
          </w:p>
        </w:tc>
        <w:tc>
          <w:tcPr>
            <w:tcW w:w="1232" w:type="dxa"/>
            <w:tcBorders>
              <w:left w:val="single" w:sz="1" w:space="0" w:color="000000"/>
              <w:bottom w:val="single" w:sz="1" w:space="0" w:color="000000"/>
            </w:tcBorders>
            <w:shd w:val="clear" w:color="auto" w:fill="auto"/>
          </w:tcPr>
          <w:p w14:paraId="04F5A205"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5E555D07"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0BDEACC3"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789678CC"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25CEB333" w14:textId="77777777" w:rsidTr="0048097F">
        <w:trPr>
          <w:trHeight w:val="407"/>
        </w:trPr>
        <w:tc>
          <w:tcPr>
            <w:tcW w:w="431" w:type="dxa"/>
            <w:tcBorders>
              <w:left w:val="single" w:sz="1" w:space="0" w:color="000000"/>
              <w:bottom w:val="single" w:sz="1" w:space="0" w:color="000000"/>
            </w:tcBorders>
            <w:shd w:val="clear" w:color="auto" w:fill="auto"/>
          </w:tcPr>
          <w:p w14:paraId="3CE24191"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6.</w:t>
            </w:r>
          </w:p>
        </w:tc>
        <w:tc>
          <w:tcPr>
            <w:tcW w:w="4552" w:type="dxa"/>
            <w:tcBorders>
              <w:left w:val="single" w:sz="1" w:space="0" w:color="000000"/>
              <w:bottom w:val="single" w:sz="1" w:space="0" w:color="000000"/>
            </w:tcBorders>
            <w:shd w:val="clear" w:color="auto" w:fill="auto"/>
          </w:tcPr>
          <w:p w14:paraId="4EFA3988" w14:textId="77777777" w:rsidR="00FC2403" w:rsidRPr="00FC2403" w:rsidRDefault="00FC2403" w:rsidP="0048097F">
            <w:pPr>
              <w:shd w:val="clear" w:color="auto" w:fill="FFFFFF"/>
              <w:rPr>
                <w:rFonts w:ascii="Times New Roman" w:eastAsia="Times New Roman" w:hAnsi="Times New Roman" w:cs="Times New Roman"/>
                <w:color w:val="000000"/>
                <w:sz w:val="20"/>
                <w:szCs w:val="20"/>
                <w:shd w:val="clear" w:color="auto" w:fill="FFFFFF"/>
              </w:rPr>
            </w:pPr>
            <w:r w:rsidRPr="00FC2403">
              <w:rPr>
                <w:rFonts w:ascii="Times New Roman" w:hAnsi="Times New Roman" w:cs="Times New Roman"/>
                <w:sz w:val="20"/>
                <w:szCs w:val="20"/>
              </w:rPr>
              <w:t xml:space="preserve">Мастило </w:t>
            </w:r>
            <w:proofErr w:type="spellStart"/>
            <w:r w:rsidRPr="00FC2403">
              <w:rPr>
                <w:rFonts w:ascii="Times New Roman" w:hAnsi="Times New Roman" w:cs="Times New Roman"/>
                <w:sz w:val="20"/>
                <w:szCs w:val="20"/>
              </w:rPr>
              <w:t>ступичне</w:t>
            </w:r>
            <w:proofErr w:type="spellEnd"/>
            <w:r w:rsidRPr="00FC2403">
              <w:rPr>
                <w:rFonts w:ascii="Times New Roman" w:hAnsi="Times New Roman" w:cs="Times New Roman"/>
                <w:sz w:val="20"/>
                <w:szCs w:val="20"/>
              </w:rPr>
              <w:t xml:space="preserve"> синє </w:t>
            </w:r>
            <w:proofErr w:type="spellStart"/>
            <w:r w:rsidRPr="00FC2403">
              <w:rPr>
                <w:rFonts w:ascii="Times New Roman" w:hAnsi="Times New Roman" w:cs="Times New Roman"/>
                <w:sz w:val="20"/>
                <w:szCs w:val="20"/>
              </w:rPr>
              <w:t>LOTOSl</w:t>
            </w:r>
            <w:proofErr w:type="spellEnd"/>
            <w:r w:rsidRPr="00FC2403">
              <w:rPr>
                <w:rFonts w:ascii="Times New Roman" w:hAnsi="Times New Roman" w:cs="Times New Roman"/>
                <w:sz w:val="20"/>
                <w:szCs w:val="20"/>
              </w:rPr>
              <w:t xml:space="preserve"> </w:t>
            </w:r>
            <w:proofErr w:type="spellStart"/>
            <w:r w:rsidRPr="00FC2403">
              <w:rPr>
                <w:rFonts w:ascii="Times New Roman" w:hAnsi="Times New Roman" w:cs="Times New Roman"/>
                <w:sz w:val="20"/>
                <w:szCs w:val="20"/>
              </w:rPr>
              <w:t>Unilit</w:t>
            </w:r>
            <w:proofErr w:type="spellEnd"/>
            <w:r w:rsidRPr="00FC2403">
              <w:rPr>
                <w:rFonts w:ascii="Times New Roman" w:hAnsi="Times New Roman" w:cs="Times New Roman"/>
                <w:sz w:val="20"/>
                <w:szCs w:val="20"/>
              </w:rPr>
              <w:t xml:space="preserve"> LT4 EP2 0,8 кг</w:t>
            </w:r>
          </w:p>
        </w:tc>
        <w:tc>
          <w:tcPr>
            <w:tcW w:w="1232" w:type="dxa"/>
            <w:tcBorders>
              <w:left w:val="single" w:sz="1" w:space="0" w:color="000000"/>
              <w:bottom w:val="single" w:sz="1" w:space="0" w:color="000000"/>
            </w:tcBorders>
            <w:shd w:val="clear" w:color="auto" w:fill="auto"/>
          </w:tcPr>
          <w:p w14:paraId="707DF8C9"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2BBE23D1"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3870D8E0"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5C3CDBF2"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3BF7FFA0" w14:textId="77777777" w:rsidTr="0048097F">
        <w:trPr>
          <w:trHeight w:val="407"/>
        </w:trPr>
        <w:tc>
          <w:tcPr>
            <w:tcW w:w="431" w:type="dxa"/>
            <w:tcBorders>
              <w:left w:val="single" w:sz="1" w:space="0" w:color="000000"/>
              <w:bottom w:val="single" w:sz="1" w:space="0" w:color="000000"/>
            </w:tcBorders>
            <w:shd w:val="clear" w:color="auto" w:fill="auto"/>
          </w:tcPr>
          <w:p w14:paraId="05BD6EAB"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7.</w:t>
            </w:r>
          </w:p>
        </w:tc>
        <w:tc>
          <w:tcPr>
            <w:tcW w:w="4552" w:type="dxa"/>
            <w:tcBorders>
              <w:left w:val="single" w:sz="1" w:space="0" w:color="000000"/>
              <w:bottom w:val="single" w:sz="1" w:space="0" w:color="000000"/>
            </w:tcBorders>
            <w:shd w:val="clear" w:color="auto" w:fill="auto"/>
          </w:tcPr>
          <w:p w14:paraId="4F4B4001"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З'єднувач аварійний 8х8 метал </w:t>
            </w:r>
          </w:p>
        </w:tc>
        <w:tc>
          <w:tcPr>
            <w:tcW w:w="1232" w:type="dxa"/>
            <w:tcBorders>
              <w:left w:val="single" w:sz="1" w:space="0" w:color="000000"/>
              <w:bottom w:val="single" w:sz="1" w:space="0" w:color="000000"/>
            </w:tcBorders>
            <w:shd w:val="clear" w:color="auto" w:fill="auto"/>
          </w:tcPr>
          <w:p w14:paraId="14E354C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4</w:t>
            </w:r>
          </w:p>
        </w:tc>
        <w:tc>
          <w:tcPr>
            <w:tcW w:w="1268" w:type="dxa"/>
            <w:tcBorders>
              <w:left w:val="single" w:sz="1" w:space="0" w:color="000000"/>
              <w:bottom w:val="single" w:sz="1" w:space="0" w:color="000000"/>
            </w:tcBorders>
            <w:shd w:val="clear" w:color="auto" w:fill="auto"/>
          </w:tcPr>
          <w:p w14:paraId="703958F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631819A2"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E9C4461"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4C3ED11D" w14:textId="77777777" w:rsidTr="0048097F">
        <w:trPr>
          <w:trHeight w:val="407"/>
        </w:trPr>
        <w:tc>
          <w:tcPr>
            <w:tcW w:w="431" w:type="dxa"/>
            <w:tcBorders>
              <w:left w:val="single" w:sz="1" w:space="0" w:color="000000"/>
              <w:bottom w:val="single" w:sz="1" w:space="0" w:color="000000"/>
            </w:tcBorders>
            <w:shd w:val="clear" w:color="auto" w:fill="auto"/>
          </w:tcPr>
          <w:p w14:paraId="3416746B"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8.</w:t>
            </w:r>
          </w:p>
        </w:tc>
        <w:tc>
          <w:tcPr>
            <w:tcW w:w="4552" w:type="dxa"/>
            <w:tcBorders>
              <w:left w:val="single" w:sz="1" w:space="0" w:color="000000"/>
              <w:bottom w:val="single" w:sz="1" w:space="0" w:color="000000"/>
            </w:tcBorders>
            <w:shd w:val="clear" w:color="auto" w:fill="auto"/>
          </w:tcPr>
          <w:p w14:paraId="5C7CF7CC"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Трубка гальмівна (КАМАЗ)</w:t>
            </w:r>
          </w:p>
        </w:tc>
        <w:tc>
          <w:tcPr>
            <w:tcW w:w="1232" w:type="dxa"/>
            <w:tcBorders>
              <w:left w:val="single" w:sz="1" w:space="0" w:color="000000"/>
              <w:bottom w:val="single" w:sz="1" w:space="0" w:color="000000"/>
            </w:tcBorders>
            <w:shd w:val="clear" w:color="auto" w:fill="auto"/>
          </w:tcPr>
          <w:p w14:paraId="413B3F8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1900DF88"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518C34CE"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0AD298DB"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01547D8A" w14:textId="77777777" w:rsidTr="0048097F">
        <w:trPr>
          <w:trHeight w:val="407"/>
        </w:trPr>
        <w:tc>
          <w:tcPr>
            <w:tcW w:w="431" w:type="dxa"/>
            <w:tcBorders>
              <w:left w:val="single" w:sz="1" w:space="0" w:color="000000"/>
              <w:bottom w:val="single" w:sz="1" w:space="0" w:color="000000"/>
            </w:tcBorders>
            <w:shd w:val="clear" w:color="auto" w:fill="auto"/>
          </w:tcPr>
          <w:p w14:paraId="20E93149"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9.</w:t>
            </w:r>
          </w:p>
        </w:tc>
        <w:tc>
          <w:tcPr>
            <w:tcW w:w="4552" w:type="dxa"/>
            <w:tcBorders>
              <w:left w:val="single" w:sz="1" w:space="0" w:color="000000"/>
              <w:bottom w:val="single" w:sz="1" w:space="0" w:color="000000"/>
            </w:tcBorders>
            <w:shd w:val="clear" w:color="auto" w:fill="auto"/>
          </w:tcPr>
          <w:p w14:paraId="2D1478A4"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 xml:space="preserve">Драбина </w:t>
            </w:r>
            <w:proofErr w:type="spellStart"/>
            <w:r w:rsidRPr="00FC2403">
              <w:rPr>
                <w:rFonts w:ascii="Times New Roman" w:hAnsi="Times New Roman" w:cs="Times New Roman"/>
                <w:sz w:val="20"/>
                <w:szCs w:val="20"/>
              </w:rPr>
              <w:t>рессори</w:t>
            </w:r>
            <w:proofErr w:type="spellEnd"/>
            <w:r w:rsidRPr="00FC2403">
              <w:rPr>
                <w:rFonts w:ascii="Times New Roman" w:hAnsi="Times New Roman" w:cs="Times New Roman"/>
                <w:sz w:val="20"/>
                <w:szCs w:val="20"/>
              </w:rPr>
              <w:t xml:space="preserve"> задньої </w:t>
            </w:r>
            <w:proofErr w:type="spellStart"/>
            <w:r w:rsidRPr="00FC2403">
              <w:rPr>
                <w:rFonts w:ascii="Times New Roman" w:hAnsi="Times New Roman" w:cs="Times New Roman"/>
                <w:sz w:val="20"/>
                <w:szCs w:val="20"/>
              </w:rPr>
              <w:t>КамАЗ</w:t>
            </w:r>
            <w:proofErr w:type="spellEnd"/>
            <w:r w:rsidRPr="00FC2403">
              <w:rPr>
                <w:rFonts w:ascii="Times New Roman" w:hAnsi="Times New Roman" w:cs="Times New Roman"/>
                <w:sz w:val="20"/>
                <w:szCs w:val="20"/>
              </w:rPr>
              <w:t xml:space="preserve"> (М30х2,0) L=370 </w:t>
            </w:r>
          </w:p>
        </w:tc>
        <w:tc>
          <w:tcPr>
            <w:tcW w:w="1232" w:type="dxa"/>
            <w:tcBorders>
              <w:left w:val="single" w:sz="1" w:space="0" w:color="000000"/>
              <w:bottom w:val="single" w:sz="1" w:space="0" w:color="000000"/>
            </w:tcBorders>
            <w:shd w:val="clear" w:color="auto" w:fill="auto"/>
          </w:tcPr>
          <w:p w14:paraId="0564EB1F"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0B9CB8F1"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166F9D44"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52F0F785"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4B0E981D" w14:textId="77777777" w:rsidTr="0048097F">
        <w:trPr>
          <w:trHeight w:val="407"/>
        </w:trPr>
        <w:tc>
          <w:tcPr>
            <w:tcW w:w="431" w:type="dxa"/>
            <w:tcBorders>
              <w:left w:val="single" w:sz="1" w:space="0" w:color="000000"/>
              <w:bottom w:val="single" w:sz="1" w:space="0" w:color="000000"/>
            </w:tcBorders>
            <w:shd w:val="clear" w:color="auto" w:fill="auto"/>
          </w:tcPr>
          <w:p w14:paraId="2160D0E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10.</w:t>
            </w:r>
          </w:p>
        </w:tc>
        <w:tc>
          <w:tcPr>
            <w:tcW w:w="4552" w:type="dxa"/>
            <w:tcBorders>
              <w:left w:val="single" w:sz="1" w:space="0" w:color="000000"/>
              <w:bottom w:val="single" w:sz="1" w:space="0" w:color="000000"/>
            </w:tcBorders>
            <w:shd w:val="clear" w:color="auto" w:fill="auto"/>
          </w:tcPr>
          <w:p w14:paraId="1A3B097C"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Р/к маточини колеса заднього КАМАЗ ЄВРО (8 найменувань)</w:t>
            </w:r>
          </w:p>
        </w:tc>
        <w:tc>
          <w:tcPr>
            <w:tcW w:w="1232" w:type="dxa"/>
            <w:tcBorders>
              <w:left w:val="single" w:sz="1" w:space="0" w:color="000000"/>
              <w:bottom w:val="single" w:sz="1" w:space="0" w:color="000000"/>
            </w:tcBorders>
            <w:shd w:val="clear" w:color="auto" w:fill="auto"/>
          </w:tcPr>
          <w:p w14:paraId="65E797AC"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left w:val="single" w:sz="1" w:space="0" w:color="000000"/>
              <w:bottom w:val="single" w:sz="1" w:space="0" w:color="000000"/>
            </w:tcBorders>
            <w:shd w:val="clear" w:color="auto" w:fill="auto"/>
          </w:tcPr>
          <w:p w14:paraId="00B29DD5"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proofErr w:type="spellStart"/>
            <w:r w:rsidRPr="00FC2403">
              <w:rPr>
                <w:rFonts w:ascii="Times New Roman" w:hAnsi="Times New Roman" w:cs="Times New Roman"/>
                <w:sz w:val="20"/>
                <w:szCs w:val="20"/>
              </w:rPr>
              <w:t>шт</w:t>
            </w:r>
            <w:proofErr w:type="spellEnd"/>
          </w:p>
        </w:tc>
        <w:tc>
          <w:tcPr>
            <w:tcW w:w="1305" w:type="dxa"/>
            <w:tcBorders>
              <w:left w:val="single" w:sz="1" w:space="0" w:color="000000"/>
              <w:bottom w:val="single" w:sz="1" w:space="0" w:color="000000"/>
            </w:tcBorders>
            <w:shd w:val="clear" w:color="auto" w:fill="auto"/>
          </w:tcPr>
          <w:p w14:paraId="5F5DA53B"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698B2C3"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2D8376F3" w14:textId="77777777" w:rsidTr="0048097F">
        <w:trPr>
          <w:trHeight w:val="407"/>
        </w:trPr>
        <w:tc>
          <w:tcPr>
            <w:tcW w:w="431" w:type="dxa"/>
            <w:tcBorders>
              <w:left w:val="single" w:sz="1" w:space="0" w:color="000000"/>
              <w:bottom w:val="single" w:sz="1" w:space="0" w:color="000000"/>
            </w:tcBorders>
            <w:shd w:val="clear" w:color="auto" w:fill="auto"/>
          </w:tcPr>
          <w:p w14:paraId="09EE6FFF"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11.</w:t>
            </w:r>
          </w:p>
        </w:tc>
        <w:tc>
          <w:tcPr>
            <w:tcW w:w="4552" w:type="dxa"/>
            <w:tcBorders>
              <w:left w:val="single" w:sz="1" w:space="0" w:color="000000"/>
              <w:bottom w:val="single" w:sz="1" w:space="0" w:color="000000"/>
            </w:tcBorders>
            <w:shd w:val="clear" w:color="auto" w:fill="auto"/>
          </w:tcPr>
          <w:p w14:paraId="1B4B4CDA"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Ремонт гальмівної магістралі..</w:t>
            </w:r>
          </w:p>
        </w:tc>
        <w:tc>
          <w:tcPr>
            <w:tcW w:w="1232" w:type="dxa"/>
            <w:tcBorders>
              <w:left w:val="single" w:sz="1" w:space="0" w:color="000000"/>
              <w:bottom w:val="single" w:sz="1" w:space="0" w:color="000000"/>
            </w:tcBorders>
            <w:shd w:val="clear" w:color="auto" w:fill="auto"/>
          </w:tcPr>
          <w:p w14:paraId="32CFF80D"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1</w:t>
            </w:r>
          </w:p>
        </w:tc>
        <w:tc>
          <w:tcPr>
            <w:tcW w:w="1268" w:type="dxa"/>
            <w:tcBorders>
              <w:left w:val="single" w:sz="1" w:space="0" w:color="000000"/>
              <w:bottom w:val="single" w:sz="1" w:space="0" w:color="000000"/>
            </w:tcBorders>
            <w:shd w:val="clear" w:color="auto" w:fill="auto"/>
          </w:tcPr>
          <w:p w14:paraId="6F6BCEAE"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left w:val="single" w:sz="1" w:space="0" w:color="000000"/>
              <w:bottom w:val="single" w:sz="1" w:space="0" w:color="000000"/>
            </w:tcBorders>
            <w:shd w:val="clear" w:color="auto" w:fill="auto"/>
          </w:tcPr>
          <w:p w14:paraId="15E4DFC0"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08688A04"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1980FFB4" w14:textId="77777777" w:rsidTr="0048097F">
        <w:trPr>
          <w:trHeight w:val="407"/>
        </w:trPr>
        <w:tc>
          <w:tcPr>
            <w:tcW w:w="431" w:type="dxa"/>
            <w:tcBorders>
              <w:left w:val="single" w:sz="1" w:space="0" w:color="000000"/>
              <w:bottom w:val="single" w:sz="1" w:space="0" w:color="000000"/>
            </w:tcBorders>
            <w:shd w:val="clear" w:color="auto" w:fill="auto"/>
          </w:tcPr>
          <w:p w14:paraId="2777044C"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12.</w:t>
            </w:r>
          </w:p>
        </w:tc>
        <w:tc>
          <w:tcPr>
            <w:tcW w:w="4552" w:type="dxa"/>
            <w:tcBorders>
              <w:left w:val="single" w:sz="1" w:space="0" w:color="000000"/>
              <w:bottom w:val="single" w:sz="1" w:space="0" w:color="000000"/>
            </w:tcBorders>
            <w:shd w:val="clear" w:color="auto" w:fill="auto"/>
          </w:tcPr>
          <w:p w14:paraId="1BEC9E0B"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Регулювання підшипників маточини (1 сторона)</w:t>
            </w:r>
          </w:p>
        </w:tc>
        <w:tc>
          <w:tcPr>
            <w:tcW w:w="1232" w:type="dxa"/>
            <w:tcBorders>
              <w:left w:val="single" w:sz="1" w:space="0" w:color="000000"/>
              <w:bottom w:val="single" w:sz="1" w:space="0" w:color="000000"/>
            </w:tcBorders>
            <w:shd w:val="clear" w:color="auto" w:fill="auto"/>
          </w:tcPr>
          <w:p w14:paraId="5F77DBF1" w14:textId="77777777" w:rsidR="00FC2403" w:rsidRPr="00FC2403" w:rsidRDefault="00FC2403" w:rsidP="0048097F">
            <w:pPr>
              <w:jc w:val="center"/>
              <w:rPr>
                <w:rFonts w:ascii="Times New Roman" w:hAnsi="Times New Roman" w:cs="Times New Roman"/>
                <w:sz w:val="20"/>
                <w:szCs w:val="20"/>
              </w:rPr>
            </w:pPr>
            <w:r w:rsidRPr="00FC2403">
              <w:rPr>
                <w:rFonts w:ascii="Times New Roman" w:hAnsi="Times New Roman" w:cs="Times New Roman"/>
                <w:sz w:val="20"/>
                <w:szCs w:val="20"/>
              </w:rPr>
              <w:t>4</w:t>
            </w:r>
          </w:p>
        </w:tc>
        <w:tc>
          <w:tcPr>
            <w:tcW w:w="1268" w:type="dxa"/>
            <w:tcBorders>
              <w:left w:val="single" w:sz="1" w:space="0" w:color="000000"/>
              <w:bottom w:val="single" w:sz="1" w:space="0" w:color="000000"/>
            </w:tcBorders>
            <w:shd w:val="clear" w:color="auto" w:fill="auto"/>
          </w:tcPr>
          <w:p w14:paraId="143DA57D"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left w:val="single" w:sz="1" w:space="0" w:color="000000"/>
              <w:bottom w:val="single" w:sz="1" w:space="0" w:color="000000"/>
            </w:tcBorders>
            <w:shd w:val="clear" w:color="auto" w:fill="auto"/>
          </w:tcPr>
          <w:p w14:paraId="1C026655"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1" w:space="0" w:color="000000"/>
              <w:right w:val="single" w:sz="1" w:space="0" w:color="000000"/>
            </w:tcBorders>
            <w:shd w:val="clear" w:color="auto" w:fill="auto"/>
          </w:tcPr>
          <w:p w14:paraId="231C8E04"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640D9F66" w14:textId="77777777" w:rsidTr="0048097F">
        <w:trPr>
          <w:trHeight w:val="407"/>
        </w:trPr>
        <w:tc>
          <w:tcPr>
            <w:tcW w:w="431" w:type="dxa"/>
            <w:tcBorders>
              <w:left w:val="single" w:sz="1" w:space="0" w:color="000000"/>
              <w:bottom w:val="single" w:sz="4" w:space="0" w:color="auto"/>
            </w:tcBorders>
            <w:shd w:val="clear" w:color="auto" w:fill="auto"/>
          </w:tcPr>
          <w:p w14:paraId="04DE647A"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13.</w:t>
            </w:r>
          </w:p>
        </w:tc>
        <w:tc>
          <w:tcPr>
            <w:tcW w:w="4552" w:type="dxa"/>
            <w:tcBorders>
              <w:left w:val="single" w:sz="1" w:space="0" w:color="000000"/>
              <w:bottom w:val="single" w:sz="4" w:space="0" w:color="auto"/>
            </w:tcBorders>
            <w:shd w:val="clear" w:color="auto" w:fill="auto"/>
          </w:tcPr>
          <w:p w14:paraId="62C145C1"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Ремонт куліси КПП</w:t>
            </w:r>
          </w:p>
        </w:tc>
        <w:tc>
          <w:tcPr>
            <w:tcW w:w="1232" w:type="dxa"/>
            <w:tcBorders>
              <w:left w:val="single" w:sz="1" w:space="0" w:color="000000"/>
              <w:bottom w:val="single" w:sz="4" w:space="0" w:color="auto"/>
            </w:tcBorders>
            <w:shd w:val="clear" w:color="auto" w:fill="auto"/>
          </w:tcPr>
          <w:p w14:paraId="2B9DE81D"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left w:val="single" w:sz="1" w:space="0" w:color="000000"/>
              <w:bottom w:val="single" w:sz="4" w:space="0" w:color="auto"/>
            </w:tcBorders>
            <w:shd w:val="clear" w:color="auto" w:fill="auto"/>
          </w:tcPr>
          <w:p w14:paraId="63DE62B2"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left w:val="single" w:sz="1" w:space="0" w:color="000000"/>
              <w:bottom w:val="single" w:sz="4" w:space="0" w:color="auto"/>
            </w:tcBorders>
            <w:shd w:val="clear" w:color="auto" w:fill="auto"/>
          </w:tcPr>
          <w:p w14:paraId="657D2F69"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left w:val="single" w:sz="1" w:space="0" w:color="000000"/>
              <w:bottom w:val="single" w:sz="4" w:space="0" w:color="auto"/>
              <w:right w:val="single" w:sz="1" w:space="0" w:color="000000"/>
            </w:tcBorders>
            <w:shd w:val="clear" w:color="auto" w:fill="auto"/>
          </w:tcPr>
          <w:p w14:paraId="0E90CCCD"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73EC6D02" w14:textId="77777777" w:rsidTr="0048097F">
        <w:trPr>
          <w:trHeight w:val="407"/>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9A8FE7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14.</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63372971"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Заміна драбини (1шт.)</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63DCAF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BA02353"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77E677"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7D14FBA"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4093664B" w14:textId="77777777" w:rsidTr="0048097F">
        <w:trPr>
          <w:trHeight w:val="407"/>
        </w:trPr>
        <w:tc>
          <w:tcPr>
            <w:tcW w:w="431" w:type="dxa"/>
            <w:tcBorders>
              <w:top w:val="single" w:sz="4" w:space="0" w:color="auto"/>
              <w:left w:val="single" w:sz="1" w:space="0" w:color="000000"/>
              <w:bottom w:val="single" w:sz="4" w:space="0" w:color="auto"/>
            </w:tcBorders>
            <w:shd w:val="clear" w:color="auto" w:fill="auto"/>
          </w:tcPr>
          <w:p w14:paraId="501EC8C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15.</w:t>
            </w:r>
          </w:p>
        </w:tc>
        <w:tc>
          <w:tcPr>
            <w:tcW w:w="4552" w:type="dxa"/>
            <w:tcBorders>
              <w:top w:val="single" w:sz="4" w:space="0" w:color="auto"/>
              <w:left w:val="single" w:sz="1" w:space="0" w:color="000000"/>
              <w:bottom w:val="single" w:sz="4" w:space="0" w:color="auto"/>
            </w:tcBorders>
            <w:shd w:val="clear" w:color="auto" w:fill="auto"/>
          </w:tcPr>
          <w:p w14:paraId="48097F97"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Заміна гальм. трубки</w:t>
            </w:r>
          </w:p>
        </w:tc>
        <w:tc>
          <w:tcPr>
            <w:tcW w:w="1232" w:type="dxa"/>
            <w:tcBorders>
              <w:top w:val="single" w:sz="4" w:space="0" w:color="auto"/>
              <w:left w:val="single" w:sz="1" w:space="0" w:color="000000"/>
              <w:bottom w:val="single" w:sz="4" w:space="0" w:color="auto"/>
            </w:tcBorders>
            <w:shd w:val="clear" w:color="auto" w:fill="auto"/>
          </w:tcPr>
          <w:p w14:paraId="2F70A304"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top w:val="single" w:sz="4" w:space="0" w:color="auto"/>
              <w:left w:val="single" w:sz="1" w:space="0" w:color="000000"/>
              <w:bottom w:val="single" w:sz="4" w:space="0" w:color="auto"/>
            </w:tcBorders>
            <w:shd w:val="clear" w:color="auto" w:fill="auto"/>
          </w:tcPr>
          <w:p w14:paraId="0F2A9E28"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1" w:space="0" w:color="000000"/>
              <w:bottom w:val="single" w:sz="4" w:space="0" w:color="auto"/>
            </w:tcBorders>
            <w:shd w:val="clear" w:color="auto" w:fill="auto"/>
          </w:tcPr>
          <w:p w14:paraId="710225DE"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1" w:space="0" w:color="000000"/>
              <w:bottom w:val="single" w:sz="4" w:space="0" w:color="auto"/>
              <w:right w:val="single" w:sz="1" w:space="0" w:color="000000"/>
            </w:tcBorders>
            <w:shd w:val="clear" w:color="auto" w:fill="auto"/>
          </w:tcPr>
          <w:p w14:paraId="7A739E78"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533AFD4A" w14:textId="77777777" w:rsidTr="0048097F">
        <w:trPr>
          <w:trHeight w:val="34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1C81918"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16.</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477A35C"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Регулювання зчеплення</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CC2BACB"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584C453"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6CA868"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08541D2"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1F50E61B" w14:textId="77777777" w:rsidTr="0048097F">
        <w:trPr>
          <w:trHeight w:val="330"/>
        </w:trPr>
        <w:tc>
          <w:tcPr>
            <w:tcW w:w="431" w:type="dxa"/>
            <w:tcBorders>
              <w:top w:val="single" w:sz="4" w:space="0" w:color="auto"/>
              <w:left w:val="single" w:sz="4" w:space="0" w:color="auto"/>
              <w:bottom w:val="single" w:sz="4" w:space="0" w:color="auto"/>
              <w:right w:val="single" w:sz="4" w:space="0" w:color="auto"/>
            </w:tcBorders>
            <w:shd w:val="clear" w:color="auto" w:fill="auto"/>
          </w:tcPr>
          <w:p w14:paraId="1913E9AF"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17.</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BF8A456"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Заміна підшипників, втулок та сальників задньої маточини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CC52ED6"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3A2BF67"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595AF68"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A76EC37"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79810463" w14:textId="77777777" w:rsidTr="0048097F">
        <w:trPr>
          <w:trHeight w:val="180"/>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D985167"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18.</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5777D414"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Ремонт кермової тяги</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B0FE041"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B1AE10D"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138757A"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DFFCDA5"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38B21A13" w14:textId="77777777" w:rsidTr="0048097F">
        <w:trPr>
          <w:trHeight w:val="28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659234D0"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19.</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3500EA4D"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Заміна наконечників поперечних тяг</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296489"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2</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202D06E"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103051E"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BE8452A"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FC2403" w14:paraId="63D9B337" w14:textId="77777777" w:rsidTr="0048097F">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39F1F20" w14:textId="77777777" w:rsidR="00FC2403" w:rsidRPr="00FC2403" w:rsidRDefault="00FC2403" w:rsidP="0048097F">
            <w:pPr>
              <w:suppressLineNumbers/>
              <w:spacing w:line="100" w:lineRule="atLeast"/>
              <w:jc w:val="both"/>
              <w:rPr>
                <w:rFonts w:ascii="Times New Roman" w:eastAsia="Times New Roman" w:hAnsi="Times New Roman"/>
                <w:sz w:val="20"/>
                <w:szCs w:val="20"/>
                <w:lang w:eastAsia="ar-SA"/>
              </w:rPr>
            </w:pPr>
            <w:r w:rsidRPr="00FC2403">
              <w:rPr>
                <w:rFonts w:ascii="Times New Roman" w:eastAsia="Times New Roman" w:hAnsi="Times New Roman"/>
                <w:sz w:val="20"/>
                <w:szCs w:val="20"/>
                <w:lang w:eastAsia="ar-SA"/>
              </w:rPr>
              <w:t>20.</w:t>
            </w:r>
          </w:p>
        </w:tc>
        <w:tc>
          <w:tcPr>
            <w:tcW w:w="4552" w:type="dxa"/>
            <w:tcBorders>
              <w:top w:val="single" w:sz="4" w:space="0" w:color="auto"/>
              <w:left w:val="single" w:sz="4" w:space="0" w:color="auto"/>
              <w:bottom w:val="single" w:sz="4" w:space="0" w:color="auto"/>
              <w:right w:val="single" w:sz="4" w:space="0" w:color="auto"/>
            </w:tcBorders>
            <w:shd w:val="clear" w:color="auto" w:fill="auto"/>
          </w:tcPr>
          <w:p w14:paraId="2A79C865" w14:textId="77777777" w:rsidR="00FC2403" w:rsidRPr="00FC2403" w:rsidRDefault="00FC2403" w:rsidP="0048097F">
            <w:pPr>
              <w:rPr>
                <w:rFonts w:ascii="Times New Roman" w:hAnsi="Times New Roman" w:cs="Times New Roman"/>
                <w:sz w:val="20"/>
                <w:szCs w:val="20"/>
              </w:rPr>
            </w:pPr>
            <w:r w:rsidRPr="00FC2403">
              <w:rPr>
                <w:rFonts w:ascii="Times New Roman" w:hAnsi="Times New Roman" w:cs="Times New Roman"/>
                <w:sz w:val="20"/>
                <w:szCs w:val="20"/>
              </w:rPr>
              <w:t>Заміна гальмівних шлангів</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D09A642"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4</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63BE41B" w14:textId="77777777" w:rsidR="00FC2403" w:rsidRPr="00FC2403" w:rsidRDefault="00FC2403" w:rsidP="0048097F">
            <w:pPr>
              <w:suppressLineNumbers/>
              <w:spacing w:line="100" w:lineRule="atLeast"/>
              <w:jc w:val="center"/>
              <w:rPr>
                <w:rFonts w:ascii="Times New Roman" w:eastAsia="Times New Roman" w:hAnsi="Times New Roman" w:cs="Times New Roman"/>
                <w:sz w:val="20"/>
                <w:szCs w:val="20"/>
                <w:lang w:eastAsia="ar-SA"/>
              </w:rPr>
            </w:pPr>
            <w:r w:rsidRPr="00FC2403">
              <w:rPr>
                <w:rFonts w:ascii="Times New Roman" w:hAnsi="Times New Roman" w:cs="Times New Roman"/>
                <w:sz w:val="20"/>
                <w:szCs w:val="20"/>
              </w:rPr>
              <w:t>норм/</w:t>
            </w:r>
            <w:proofErr w:type="spellStart"/>
            <w:r w:rsidRPr="00FC2403">
              <w:rPr>
                <w:rFonts w:ascii="Times New Roman" w:hAnsi="Times New Roman" w:cs="Times New Roman"/>
                <w:sz w:val="20"/>
                <w:szCs w:val="20"/>
              </w:rPr>
              <w:t>год</w:t>
            </w:r>
            <w:proofErr w:type="spellEnd"/>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AAA725"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7DAE6EC" w14:textId="77777777" w:rsidR="00FC2403" w:rsidRPr="00FC2403" w:rsidRDefault="00FC2403" w:rsidP="0048097F">
            <w:pPr>
              <w:suppressLineNumbers/>
              <w:snapToGrid w:val="0"/>
              <w:spacing w:line="100" w:lineRule="atLeast"/>
              <w:rPr>
                <w:rFonts w:ascii="Times New Roman" w:eastAsia="Times New Roman" w:hAnsi="Times New Roman"/>
                <w:sz w:val="20"/>
                <w:szCs w:val="20"/>
                <w:lang w:eastAsia="ar-SA"/>
              </w:rPr>
            </w:pPr>
          </w:p>
        </w:tc>
      </w:tr>
      <w:tr w:rsidR="00FC2403" w:rsidRPr="00C35ACE" w14:paraId="7FE92DCA" w14:textId="77777777" w:rsidTr="0048097F">
        <w:tc>
          <w:tcPr>
            <w:tcW w:w="8788" w:type="dxa"/>
            <w:gridSpan w:val="5"/>
            <w:tcBorders>
              <w:left w:val="single" w:sz="1" w:space="0" w:color="000000"/>
              <w:bottom w:val="single" w:sz="4" w:space="0" w:color="auto"/>
            </w:tcBorders>
            <w:shd w:val="clear" w:color="auto" w:fill="auto"/>
          </w:tcPr>
          <w:p w14:paraId="31BD29C3" w14:textId="77777777" w:rsidR="00FC2403" w:rsidRPr="00C35ACE" w:rsidRDefault="00FC2403" w:rsidP="0048097F">
            <w:pPr>
              <w:suppressLineNumbers/>
              <w:jc w:val="center"/>
              <w:rPr>
                <w:rFonts w:ascii="Times New Roman" w:eastAsia="Times New Roman" w:hAnsi="Times New Roman"/>
                <w:b/>
                <w:bCs/>
                <w:lang w:eastAsia="ar-SA"/>
              </w:rPr>
            </w:pPr>
            <w:r w:rsidRPr="00057587">
              <w:rPr>
                <w:rFonts w:ascii="Times New Roman" w:eastAsia="Times New Roman" w:hAnsi="Times New Roman"/>
                <w:b/>
                <w:bCs/>
                <w:lang w:eastAsia="ar-SA"/>
              </w:rPr>
              <w:t>Всього:</w:t>
            </w:r>
          </w:p>
        </w:tc>
        <w:tc>
          <w:tcPr>
            <w:tcW w:w="1282" w:type="dxa"/>
            <w:tcBorders>
              <w:left w:val="single" w:sz="1" w:space="0" w:color="000000"/>
              <w:bottom w:val="single" w:sz="4" w:space="0" w:color="auto"/>
              <w:right w:val="single" w:sz="1" w:space="0" w:color="000000"/>
            </w:tcBorders>
            <w:shd w:val="clear" w:color="auto" w:fill="auto"/>
          </w:tcPr>
          <w:p w14:paraId="40F7DD14" w14:textId="77777777" w:rsidR="00FC2403" w:rsidRPr="00C35ACE" w:rsidRDefault="00FC2403" w:rsidP="0048097F">
            <w:pPr>
              <w:rPr>
                <w:rFonts w:ascii="Times New Roman" w:eastAsia="Times New Roman" w:hAnsi="Times New Roman"/>
                <w:b/>
                <w:bCs/>
                <w:sz w:val="20"/>
                <w:szCs w:val="20"/>
              </w:rPr>
            </w:pPr>
          </w:p>
        </w:tc>
      </w:tr>
    </w:tbl>
    <w:p w14:paraId="77946632" w14:textId="77777777" w:rsidR="00FD36DE" w:rsidRDefault="00FD36DE" w:rsidP="00FD36DE">
      <w:pPr>
        <w:widowControl w:val="0"/>
        <w:tabs>
          <w:tab w:val="left" w:pos="540"/>
        </w:tabs>
        <w:suppressAutoHyphens/>
        <w:autoSpaceDE w:val="0"/>
        <w:spacing w:line="100" w:lineRule="atLeast"/>
        <w:rPr>
          <w:rFonts w:ascii="Times New Roman" w:eastAsia="MS Mincho" w:hAnsi="Times New Roman" w:cs="Times New Roman"/>
          <w:b/>
          <w:bCs/>
          <w:lang w:eastAsia="ar-SA"/>
        </w:rPr>
      </w:pPr>
    </w:p>
    <w:p w14:paraId="1CA3296A" w14:textId="0619063F" w:rsidR="00FD36DE" w:rsidRPr="00FD36DE" w:rsidRDefault="00FD36DE" w:rsidP="00FD36DE">
      <w:pPr>
        <w:widowControl w:val="0"/>
        <w:tabs>
          <w:tab w:val="left" w:pos="540"/>
        </w:tabs>
        <w:suppressAutoHyphens/>
        <w:autoSpaceDE w:val="0"/>
        <w:spacing w:line="100" w:lineRule="atLeast"/>
        <w:rPr>
          <w:rFonts w:ascii="Times New Roman" w:hAnsi="Times New Roman" w:cs="Times New Roman"/>
          <w:b/>
          <w:bCs/>
          <w:color w:val="000000"/>
          <w:sz w:val="28"/>
          <w:szCs w:val="28"/>
          <w:u w:val="single"/>
          <w:shd w:val="clear" w:color="auto" w:fill="FFFF00"/>
          <w:lang w:eastAsia="ar-SA"/>
        </w:rPr>
      </w:pPr>
      <w:r>
        <w:rPr>
          <w:rFonts w:ascii="Times New Roman" w:eastAsia="MS Mincho" w:hAnsi="Times New Roman" w:cs="Times New Roman"/>
          <w:b/>
          <w:bCs/>
          <w:lang w:eastAsia="ar-SA"/>
        </w:rPr>
        <w:t xml:space="preserve">                                </w:t>
      </w:r>
      <w:r w:rsidRPr="00FD36DE">
        <w:rPr>
          <w:rFonts w:ascii="Times New Roman" w:eastAsia="MS Mincho" w:hAnsi="Times New Roman" w:cs="Times New Roman"/>
          <w:b/>
          <w:bCs/>
          <w:lang w:eastAsia="ar-SA"/>
        </w:rPr>
        <w:t xml:space="preserve">ВИКОНАВЕЦЬ                                                  </w:t>
      </w:r>
      <w:r w:rsidRPr="00FD36DE">
        <w:rPr>
          <w:rFonts w:ascii="Times New Roman" w:hAnsi="Times New Roman" w:cs="Times New Roman"/>
          <w:b/>
          <w:lang w:eastAsia="ar-SA"/>
        </w:rPr>
        <w:t xml:space="preserve"> ЗАМОВНИК</w:t>
      </w:r>
    </w:p>
    <w:p w14:paraId="14457D5D" w14:textId="64A2C2EE" w:rsidR="00E77796" w:rsidRDefault="00E77796" w:rsidP="00E77796">
      <w:pPr>
        <w:widowControl w:val="0"/>
        <w:suppressAutoHyphens/>
        <w:autoSpaceDE w:val="0"/>
        <w:spacing w:after="0"/>
        <w:rPr>
          <w:rFonts w:ascii="Times New Roman" w:eastAsia="MS Mincho" w:hAnsi="Times New Roman" w:cs="Times New Roman"/>
          <w:sz w:val="28"/>
          <w:szCs w:val="28"/>
          <w:lang w:eastAsia="ar-SA"/>
        </w:rPr>
      </w:pPr>
      <w:r w:rsidRPr="00FD36DE">
        <w:rPr>
          <w:rFonts w:ascii="Times New Roman" w:eastAsia="MS Mincho" w:hAnsi="Times New Roman" w:cs="Times New Roman"/>
          <w:sz w:val="28"/>
          <w:szCs w:val="28"/>
          <w:lang w:eastAsia="ar-SA"/>
        </w:rPr>
        <w:t>__________________</w:t>
      </w:r>
      <w:r>
        <w:rPr>
          <w:rFonts w:ascii="Times New Roman" w:eastAsia="MS Mincho" w:hAnsi="Times New Roman" w:cs="Times New Roman"/>
          <w:sz w:val="28"/>
          <w:szCs w:val="28"/>
          <w:lang w:eastAsia="ar-SA"/>
        </w:rPr>
        <w:t xml:space="preserve">                                                  </w:t>
      </w:r>
      <w:r w:rsidRPr="00FD36DE">
        <w:rPr>
          <w:rFonts w:ascii="Times New Roman" w:eastAsia="MS Mincho" w:hAnsi="Times New Roman" w:cs="Times New Roman"/>
          <w:sz w:val="28"/>
          <w:szCs w:val="28"/>
          <w:lang w:eastAsia="ar-SA"/>
        </w:rPr>
        <w:t xml:space="preserve">__________________ </w:t>
      </w:r>
    </w:p>
    <w:p w14:paraId="453CFA8D" w14:textId="577F705C" w:rsidR="00E77796" w:rsidRPr="00E77796" w:rsidRDefault="00E77796" w:rsidP="00E77796">
      <w:pPr>
        <w:widowControl w:val="0"/>
        <w:suppressAutoHyphens/>
        <w:autoSpaceDE w:val="0"/>
        <w:spacing w:after="0"/>
        <w:rPr>
          <w:rFonts w:ascii="Times New Roman" w:eastAsia="Times New Roman" w:hAnsi="Times New Roman"/>
          <w:b/>
          <w:bCs/>
          <w:color w:val="00000A"/>
          <w:sz w:val="16"/>
        </w:rPr>
      </w:pPr>
      <w:proofErr w:type="spellStart"/>
      <w:r w:rsidRPr="00E77796">
        <w:rPr>
          <w:rFonts w:ascii="Times New Roman" w:hAnsi="Times New Roman" w:cs="Times New Roman"/>
          <w:sz w:val="20"/>
          <w:szCs w:val="28"/>
          <w:lang w:eastAsia="ar-SA"/>
        </w:rPr>
        <w:t>м.п</w:t>
      </w:r>
      <w:proofErr w:type="spellEnd"/>
      <w:r w:rsidRPr="00FD36DE">
        <w:rPr>
          <w:rFonts w:ascii="Times New Roman" w:eastAsia="MS Mincho" w:hAnsi="Times New Roman" w:cs="Times New Roman"/>
          <w:sz w:val="28"/>
          <w:szCs w:val="28"/>
          <w:lang w:eastAsia="ar-SA"/>
        </w:rPr>
        <w:t xml:space="preserve"> </w:t>
      </w:r>
      <w:r>
        <w:rPr>
          <w:rFonts w:ascii="Times New Roman" w:eastAsia="MS Mincho" w:hAnsi="Times New Roman" w:cs="Times New Roman"/>
          <w:sz w:val="28"/>
          <w:szCs w:val="28"/>
          <w:lang w:eastAsia="ar-SA"/>
        </w:rPr>
        <w:t xml:space="preserve">                                                                                      </w:t>
      </w:r>
      <w:proofErr w:type="spellStart"/>
      <w:r w:rsidRPr="00E77796">
        <w:rPr>
          <w:rFonts w:ascii="Times New Roman" w:hAnsi="Times New Roman" w:cs="Times New Roman"/>
          <w:sz w:val="20"/>
          <w:szCs w:val="28"/>
          <w:lang w:eastAsia="ar-SA"/>
        </w:rPr>
        <w:t>м.п</w:t>
      </w:r>
      <w:proofErr w:type="spellEnd"/>
      <w:r w:rsidRPr="00E77796">
        <w:rPr>
          <w:rFonts w:ascii="Times New Roman" w:hAnsi="Times New Roman" w:cs="Times New Roman"/>
          <w:sz w:val="20"/>
          <w:szCs w:val="28"/>
          <w:lang w:eastAsia="ar-SA"/>
        </w:rPr>
        <w:t>.</w:t>
      </w:r>
    </w:p>
    <w:p w14:paraId="05AF4303" w14:textId="77777777" w:rsidR="00FC2403" w:rsidRDefault="00FC2403" w:rsidP="00C71045">
      <w:pPr>
        <w:spacing w:before="100" w:beforeAutospacing="1"/>
        <w:jc w:val="right"/>
        <w:rPr>
          <w:rFonts w:ascii="Times New Roman" w:eastAsia="Times New Roman" w:hAnsi="Times New Roman"/>
          <w:b/>
          <w:bCs/>
          <w:color w:val="00000A"/>
        </w:rPr>
      </w:pPr>
    </w:p>
    <w:p w14:paraId="05A33E0F" w14:textId="77777777" w:rsidR="00C71045" w:rsidRPr="007B37EE" w:rsidRDefault="00C71045" w:rsidP="00C71045">
      <w:pPr>
        <w:spacing w:before="100" w:beforeAutospacing="1"/>
        <w:jc w:val="right"/>
        <w:rPr>
          <w:rFonts w:ascii="Times New Roman" w:eastAsia="Times New Roman" w:hAnsi="Times New Roman"/>
          <w:b/>
          <w:bCs/>
          <w:color w:val="00000A"/>
        </w:rPr>
      </w:pPr>
      <w:r w:rsidRPr="007B37EE">
        <w:rPr>
          <w:rFonts w:ascii="Times New Roman" w:eastAsia="Times New Roman" w:hAnsi="Times New Roman"/>
          <w:b/>
          <w:bCs/>
          <w:color w:val="00000A"/>
        </w:rPr>
        <w:t>Додаток №</w:t>
      </w:r>
      <w:r>
        <w:rPr>
          <w:rFonts w:ascii="Times New Roman" w:eastAsia="Times New Roman" w:hAnsi="Times New Roman"/>
          <w:b/>
          <w:bCs/>
          <w:color w:val="00000A"/>
        </w:rPr>
        <w:t>4</w:t>
      </w:r>
    </w:p>
    <w:p w14:paraId="629087FC" w14:textId="77777777" w:rsidR="00C71045" w:rsidRPr="007B37EE" w:rsidRDefault="00C71045" w:rsidP="00C71045">
      <w:pPr>
        <w:spacing w:before="100" w:beforeAutospacing="1"/>
        <w:jc w:val="right"/>
        <w:rPr>
          <w:rFonts w:ascii="Times New Roman" w:eastAsia="Times New Roman" w:hAnsi="Times New Roman"/>
          <w:i/>
          <w:iCs/>
          <w:color w:val="00000A"/>
        </w:rPr>
      </w:pPr>
      <w:r w:rsidRPr="007B37EE">
        <w:rPr>
          <w:rFonts w:ascii="Times New Roman" w:eastAsia="Times New Roman" w:hAnsi="Times New Roman"/>
          <w:i/>
          <w:iCs/>
          <w:color w:val="00000A"/>
        </w:rPr>
        <w:t>до Тендерної документації</w:t>
      </w:r>
    </w:p>
    <w:p w14:paraId="5DBDB3C6" w14:textId="77777777" w:rsidR="00C71045" w:rsidRPr="008C0DB3" w:rsidRDefault="00C71045" w:rsidP="00C71045">
      <w:pPr>
        <w:spacing w:before="100" w:beforeAutospacing="1"/>
        <w:rPr>
          <w:rFonts w:ascii="Times New Roman" w:eastAsia="Times New Roman" w:hAnsi="Times New Roman"/>
          <w:color w:val="00000A"/>
        </w:rPr>
      </w:pPr>
    </w:p>
    <w:p w14:paraId="51A69BFA" w14:textId="77777777" w:rsidR="00C71045" w:rsidRPr="008C0DB3" w:rsidRDefault="00C71045" w:rsidP="00C71045">
      <w:pPr>
        <w:spacing w:before="100" w:beforeAutospacing="1"/>
        <w:jc w:val="center"/>
        <w:rPr>
          <w:rFonts w:ascii="Times New Roman" w:eastAsia="Times New Roman" w:hAnsi="Times New Roman"/>
          <w:color w:val="00000A"/>
        </w:rPr>
      </w:pPr>
      <w:r w:rsidRPr="008C0DB3">
        <w:rPr>
          <w:rFonts w:ascii="Times New Roman" w:eastAsia="Times New Roman" w:hAnsi="Times New Roman"/>
          <w:color w:val="00000A"/>
        </w:rPr>
        <w:t>Відомості про учасника</w:t>
      </w:r>
    </w:p>
    <w:p w14:paraId="7FBAB8FB" w14:textId="77777777" w:rsidR="00C71045" w:rsidRPr="008C0DB3" w:rsidRDefault="00C71045" w:rsidP="00C03ADB">
      <w:pPr>
        <w:numPr>
          <w:ilvl w:val="0"/>
          <w:numId w:val="3"/>
        </w:numPr>
        <w:tabs>
          <w:tab w:val="clear" w:pos="720"/>
          <w:tab w:val="num" w:pos="360"/>
        </w:tabs>
        <w:spacing w:after="0" w:line="240" w:lineRule="auto"/>
        <w:ind w:left="709" w:hanging="720"/>
        <w:rPr>
          <w:rFonts w:ascii="Times New Roman" w:eastAsia="Times New Roman" w:hAnsi="Times New Roman"/>
          <w:color w:val="00000A"/>
        </w:rPr>
      </w:pPr>
      <w:r w:rsidRPr="008C0DB3">
        <w:rPr>
          <w:rFonts w:ascii="Times New Roman" w:eastAsia="Times New Roman" w:hAnsi="Times New Roman"/>
          <w:color w:val="00000A"/>
        </w:rPr>
        <w:t>Повна назва учасника: ___________________________________________</w:t>
      </w:r>
    </w:p>
    <w:p w14:paraId="39577C5B" w14:textId="77777777" w:rsidR="00C71045" w:rsidRPr="008C0DB3" w:rsidRDefault="00C71045" w:rsidP="00C03ADB">
      <w:pPr>
        <w:numPr>
          <w:ilvl w:val="0"/>
          <w:numId w:val="3"/>
        </w:numPr>
        <w:tabs>
          <w:tab w:val="clear" w:pos="720"/>
          <w:tab w:val="num" w:pos="360"/>
        </w:tabs>
        <w:spacing w:after="0" w:line="240" w:lineRule="auto"/>
        <w:ind w:left="709" w:hanging="720"/>
        <w:rPr>
          <w:rFonts w:ascii="Times New Roman" w:eastAsia="Times New Roman" w:hAnsi="Times New Roman"/>
          <w:color w:val="00000A"/>
        </w:rPr>
      </w:pPr>
      <w:r w:rsidRPr="008C0DB3">
        <w:rPr>
          <w:rFonts w:ascii="Times New Roman" w:eastAsia="Times New Roman" w:hAnsi="Times New Roman"/>
          <w:color w:val="00000A"/>
        </w:rPr>
        <w:t>Юридична адреса: __________________________________________________</w:t>
      </w:r>
    </w:p>
    <w:p w14:paraId="6C4A7C9B" w14:textId="77777777" w:rsidR="00C71045" w:rsidRPr="008C0DB3" w:rsidRDefault="00C71045" w:rsidP="00C03ADB">
      <w:pPr>
        <w:numPr>
          <w:ilvl w:val="0"/>
          <w:numId w:val="3"/>
        </w:numPr>
        <w:tabs>
          <w:tab w:val="clear" w:pos="720"/>
          <w:tab w:val="num" w:pos="360"/>
        </w:tabs>
        <w:spacing w:after="0" w:line="240" w:lineRule="auto"/>
        <w:ind w:left="709" w:hanging="720"/>
        <w:rPr>
          <w:rFonts w:ascii="Times New Roman" w:eastAsia="Times New Roman" w:hAnsi="Times New Roman"/>
          <w:color w:val="00000A"/>
        </w:rPr>
      </w:pPr>
      <w:r w:rsidRPr="008C0DB3">
        <w:rPr>
          <w:rFonts w:ascii="Times New Roman" w:eastAsia="Times New Roman" w:hAnsi="Times New Roman"/>
          <w:color w:val="00000A"/>
        </w:rPr>
        <w:t>Поштова адреса: ___________________________________________________</w:t>
      </w:r>
    </w:p>
    <w:p w14:paraId="009B4671" w14:textId="77777777" w:rsidR="00C71045" w:rsidRPr="008C0DB3" w:rsidRDefault="00C71045" w:rsidP="00C03ADB">
      <w:pPr>
        <w:numPr>
          <w:ilvl w:val="0"/>
          <w:numId w:val="3"/>
        </w:numPr>
        <w:tabs>
          <w:tab w:val="clear" w:pos="720"/>
          <w:tab w:val="num" w:pos="360"/>
        </w:tabs>
        <w:spacing w:after="0" w:line="240" w:lineRule="auto"/>
        <w:ind w:left="709" w:hanging="720"/>
        <w:rPr>
          <w:rFonts w:ascii="Times New Roman" w:eastAsia="Times New Roman" w:hAnsi="Times New Roman"/>
          <w:color w:val="00000A"/>
        </w:rPr>
      </w:pPr>
      <w:r w:rsidRPr="008C0DB3">
        <w:rPr>
          <w:rFonts w:ascii="Times New Roman" w:eastAsia="Times New Roman" w:hAnsi="Times New Roman"/>
          <w:color w:val="00000A"/>
        </w:rPr>
        <w:t>Банківські реквізити обслуговуючого банку: _____________________________</w:t>
      </w:r>
    </w:p>
    <w:p w14:paraId="5FEA018A" w14:textId="77777777" w:rsidR="00C71045" w:rsidRPr="008C0DB3" w:rsidRDefault="00C71045" w:rsidP="00C03ADB">
      <w:pPr>
        <w:numPr>
          <w:ilvl w:val="0"/>
          <w:numId w:val="3"/>
        </w:numPr>
        <w:tabs>
          <w:tab w:val="clear" w:pos="720"/>
          <w:tab w:val="num" w:pos="360"/>
        </w:tabs>
        <w:spacing w:after="0" w:line="240" w:lineRule="auto"/>
        <w:ind w:left="709" w:hanging="720"/>
        <w:rPr>
          <w:rFonts w:ascii="Times New Roman" w:eastAsia="Times New Roman" w:hAnsi="Times New Roman"/>
          <w:color w:val="00000A"/>
        </w:rPr>
      </w:pPr>
      <w:r w:rsidRPr="008C0DB3">
        <w:rPr>
          <w:rFonts w:ascii="Times New Roman" w:eastAsia="Times New Roman" w:hAnsi="Times New Roman"/>
          <w:color w:val="00000A"/>
        </w:rPr>
        <w:t>Код ЄДРПОУ: _______________________________________________________</w:t>
      </w:r>
    </w:p>
    <w:p w14:paraId="2F49F695"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6. Індивідуальний податковий номер: ______________________________________</w:t>
      </w:r>
    </w:p>
    <w:p w14:paraId="43858334"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7. Статус платника податку: ______________________________________________</w:t>
      </w:r>
    </w:p>
    <w:p w14:paraId="740729E5"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8. Контактний номер телефону (телефаксу):_________________________________</w:t>
      </w:r>
    </w:p>
    <w:p w14:paraId="51DF2562"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9. Е-mail: ______________________________________________________________</w:t>
      </w:r>
    </w:p>
    <w:p w14:paraId="78AA0FB8"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10. Відомості про керівника (посада, ПІБ, тел.): ______________________________</w:t>
      </w:r>
    </w:p>
    <w:p w14:paraId="2F29EDFF"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11. Відомості про підписанта договору (посада, ПІБ, тел.): _____________________</w:t>
      </w:r>
    </w:p>
    <w:p w14:paraId="769C15B1"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12. Відомості про підписанта документів тендерної пропозиції (посада, ПІБ, тел.):</w:t>
      </w:r>
    </w:p>
    <w:p w14:paraId="5CF92122" w14:textId="77777777" w:rsidR="00C71045" w:rsidRPr="008C0DB3" w:rsidRDefault="00C71045" w:rsidP="00C71045">
      <w:pPr>
        <w:rPr>
          <w:rFonts w:ascii="Times New Roman" w:eastAsia="Times New Roman" w:hAnsi="Times New Roman"/>
          <w:color w:val="00000A"/>
        </w:rPr>
      </w:pPr>
      <w:r w:rsidRPr="008C0DB3">
        <w:rPr>
          <w:rFonts w:ascii="Times New Roman" w:eastAsia="Times New Roman" w:hAnsi="Times New Roman"/>
          <w:color w:val="00000A"/>
        </w:rPr>
        <w:t>____________________________________________________</w:t>
      </w:r>
      <w:r>
        <w:rPr>
          <w:rFonts w:ascii="Times New Roman" w:eastAsia="Times New Roman" w:hAnsi="Times New Roman"/>
          <w:color w:val="00000A"/>
        </w:rPr>
        <w:t>_________________________</w:t>
      </w:r>
    </w:p>
    <w:p w14:paraId="5C78FCAD" w14:textId="77777777" w:rsidR="00C71045" w:rsidRPr="008C0DB3" w:rsidRDefault="00C71045" w:rsidP="00C71045">
      <w:pPr>
        <w:spacing w:before="100" w:beforeAutospacing="1"/>
        <w:jc w:val="both"/>
        <w:rPr>
          <w:rFonts w:ascii="Times New Roman" w:eastAsia="Times New Roman" w:hAnsi="Times New Roman"/>
          <w:color w:val="00000A"/>
        </w:rPr>
      </w:pPr>
      <w:r w:rsidRPr="008C0DB3">
        <w:rPr>
          <w:rFonts w:ascii="Times New Roman" w:eastAsia="Times New Roman" w:hAnsi="Times New Roman"/>
          <w:color w:val="00000A"/>
        </w:rPr>
        <w:t>Додатково повідомляємо, що учасник та/або виробник запропонованого учасником товару не підпадає під дію пункту 2 рішення Ради національної безпеки і оборони України від 28.04.17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p>
    <w:p w14:paraId="28826532" w14:textId="45F7BAFA" w:rsidR="00C71045" w:rsidRPr="008C0DB3" w:rsidRDefault="00C71045" w:rsidP="00C71045">
      <w:pPr>
        <w:spacing w:before="100" w:beforeAutospacing="1"/>
        <w:rPr>
          <w:rFonts w:ascii="Times New Roman" w:eastAsia="Times New Roman" w:hAnsi="Times New Roman"/>
          <w:color w:val="00000A"/>
        </w:rPr>
      </w:pPr>
      <w:r w:rsidRPr="008C0DB3">
        <w:rPr>
          <w:rFonts w:ascii="Times New Roman" w:eastAsia="Times New Roman" w:hAnsi="Times New Roman"/>
          <w:color w:val="00000A"/>
        </w:rPr>
        <w:t xml:space="preserve">Учасник гарантує, що </w:t>
      </w:r>
      <w:r w:rsidR="00522693">
        <w:rPr>
          <w:rFonts w:ascii="Times New Roman" w:eastAsia="Times New Roman" w:hAnsi="Times New Roman"/>
          <w:color w:val="00000A"/>
        </w:rPr>
        <w:t>8</w:t>
      </w:r>
      <w:r w:rsidRPr="008C0DB3">
        <w:rPr>
          <w:rFonts w:ascii="Times New Roman" w:eastAsia="Times New Roman" w:hAnsi="Times New Roman"/>
          <w:color w:val="00000A"/>
        </w:rPr>
        <w:t xml:space="preserve"> ДПРЗ ГУ ДСНС України в Одеській області не має підстав для застосування оперативно-господарських санкцій відповідно до пункту 4 частини 1 стаття 236 Господарського кодексу.</w:t>
      </w:r>
    </w:p>
    <w:p w14:paraId="2D70FBAB" w14:textId="77777777" w:rsidR="00C71045" w:rsidRPr="008C0DB3" w:rsidRDefault="00C71045" w:rsidP="00C71045">
      <w:pPr>
        <w:spacing w:before="100" w:beforeAutospacing="1"/>
        <w:rPr>
          <w:rFonts w:ascii="Times New Roman" w:eastAsia="Times New Roman" w:hAnsi="Times New Roman"/>
          <w:color w:val="00000A"/>
        </w:rPr>
      </w:pPr>
    </w:p>
    <w:p w14:paraId="6273940E" w14:textId="77777777" w:rsidR="00C71045" w:rsidRPr="008C0DB3" w:rsidRDefault="00C71045" w:rsidP="00C71045">
      <w:pPr>
        <w:spacing w:before="100" w:beforeAutospacing="1"/>
        <w:rPr>
          <w:rFonts w:ascii="Times New Roman" w:eastAsia="Times New Roman" w:hAnsi="Times New Roman"/>
          <w:color w:val="00000A"/>
        </w:rPr>
      </w:pPr>
    </w:p>
    <w:p w14:paraId="0703BB20" w14:textId="77777777" w:rsidR="00C71045" w:rsidRPr="008C0DB3" w:rsidRDefault="00C71045" w:rsidP="00C71045">
      <w:pPr>
        <w:spacing w:before="100" w:beforeAutospacing="1"/>
        <w:rPr>
          <w:rFonts w:ascii="Times New Roman" w:eastAsia="Times New Roman" w:hAnsi="Times New Roman"/>
          <w:color w:val="00000A"/>
        </w:rPr>
      </w:pPr>
    </w:p>
    <w:tbl>
      <w:tblPr>
        <w:tblW w:w="10020" w:type="dxa"/>
        <w:jc w:val="center"/>
        <w:tblCellSpacing w:w="0" w:type="dxa"/>
        <w:tblCellMar>
          <w:top w:w="105" w:type="dxa"/>
          <w:left w:w="105" w:type="dxa"/>
          <w:bottom w:w="105" w:type="dxa"/>
          <w:right w:w="105" w:type="dxa"/>
        </w:tblCellMar>
        <w:tblLook w:val="04A0" w:firstRow="1" w:lastRow="0" w:firstColumn="1" w:lastColumn="0" w:noHBand="0" w:noVBand="1"/>
      </w:tblPr>
      <w:tblGrid>
        <w:gridCol w:w="3298"/>
        <w:gridCol w:w="3329"/>
        <w:gridCol w:w="3393"/>
      </w:tblGrid>
      <w:tr w:rsidR="00C71045" w:rsidRPr="008C0DB3" w14:paraId="58451DD9" w14:textId="77777777" w:rsidTr="00BB4A9B">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14:paraId="352E6C87"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________________________</w:t>
            </w:r>
          </w:p>
        </w:tc>
        <w:tc>
          <w:tcPr>
            <w:tcW w:w="3120" w:type="dxa"/>
            <w:tcBorders>
              <w:top w:val="nil"/>
              <w:left w:val="nil"/>
              <w:bottom w:val="nil"/>
              <w:right w:val="nil"/>
            </w:tcBorders>
            <w:shd w:val="clear" w:color="auto" w:fill="FFFFFF"/>
            <w:tcMar>
              <w:top w:w="0" w:type="dxa"/>
              <w:left w:w="0" w:type="dxa"/>
              <w:bottom w:w="0" w:type="dxa"/>
              <w:right w:w="0" w:type="dxa"/>
            </w:tcMar>
            <w:hideMark/>
          </w:tcPr>
          <w:p w14:paraId="51064FD5"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________________________</w:t>
            </w:r>
          </w:p>
        </w:tc>
        <w:tc>
          <w:tcPr>
            <w:tcW w:w="3180" w:type="dxa"/>
            <w:tcBorders>
              <w:top w:val="nil"/>
              <w:left w:val="nil"/>
              <w:bottom w:val="nil"/>
              <w:right w:val="nil"/>
            </w:tcBorders>
            <w:shd w:val="clear" w:color="auto" w:fill="FFFFFF"/>
            <w:tcMar>
              <w:top w:w="0" w:type="dxa"/>
              <w:left w:w="0" w:type="dxa"/>
              <w:bottom w:w="0" w:type="dxa"/>
              <w:right w:w="0" w:type="dxa"/>
            </w:tcMar>
            <w:hideMark/>
          </w:tcPr>
          <w:p w14:paraId="7A318195"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________________________</w:t>
            </w:r>
          </w:p>
        </w:tc>
      </w:tr>
      <w:tr w:rsidR="00C71045" w:rsidRPr="008C0DB3" w14:paraId="1CC21C1A" w14:textId="77777777" w:rsidTr="00BB4A9B">
        <w:trPr>
          <w:tblCellSpacing w:w="0" w:type="dxa"/>
          <w:jc w:val="center"/>
        </w:trPr>
        <w:tc>
          <w:tcPr>
            <w:tcW w:w="3090" w:type="dxa"/>
            <w:tcBorders>
              <w:top w:val="nil"/>
              <w:left w:val="nil"/>
              <w:bottom w:val="nil"/>
              <w:right w:val="nil"/>
            </w:tcBorders>
            <w:shd w:val="clear" w:color="auto" w:fill="FFFFFF"/>
            <w:tcMar>
              <w:top w:w="0" w:type="dxa"/>
              <w:left w:w="0" w:type="dxa"/>
              <w:bottom w:w="0" w:type="dxa"/>
              <w:right w:w="0" w:type="dxa"/>
            </w:tcMar>
            <w:hideMark/>
          </w:tcPr>
          <w:p w14:paraId="6E96FD3F"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посада уповноваженої особи Учасника</w:t>
            </w:r>
          </w:p>
        </w:tc>
        <w:tc>
          <w:tcPr>
            <w:tcW w:w="3120" w:type="dxa"/>
            <w:tcBorders>
              <w:top w:val="nil"/>
              <w:left w:val="nil"/>
              <w:bottom w:val="nil"/>
              <w:right w:val="nil"/>
            </w:tcBorders>
            <w:shd w:val="clear" w:color="auto" w:fill="FFFFFF"/>
            <w:tcMar>
              <w:top w:w="0" w:type="dxa"/>
              <w:left w:w="0" w:type="dxa"/>
              <w:bottom w:w="0" w:type="dxa"/>
              <w:right w:w="0" w:type="dxa"/>
            </w:tcMar>
            <w:hideMark/>
          </w:tcPr>
          <w:p w14:paraId="317E5DE9"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підпис та печатка (за наявності)</w:t>
            </w:r>
          </w:p>
        </w:tc>
        <w:tc>
          <w:tcPr>
            <w:tcW w:w="3180" w:type="dxa"/>
            <w:tcBorders>
              <w:top w:val="nil"/>
              <w:left w:val="nil"/>
              <w:bottom w:val="nil"/>
              <w:right w:val="nil"/>
            </w:tcBorders>
            <w:shd w:val="clear" w:color="auto" w:fill="FFFFFF"/>
            <w:tcMar>
              <w:top w:w="0" w:type="dxa"/>
              <w:left w:w="0" w:type="dxa"/>
              <w:bottom w:w="0" w:type="dxa"/>
              <w:right w:w="0" w:type="dxa"/>
            </w:tcMar>
            <w:hideMark/>
          </w:tcPr>
          <w:p w14:paraId="57E58F95" w14:textId="77777777" w:rsidR="00C71045" w:rsidRPr="008C0DB3" w:rsidRDefault="00C71045" w:rsidP="00BB4A9B">
            <w:pPr>
              <w:spacing w:before="100" w:beforeAutospacing="1" w:after="119" w:line="288" w:lineRule="auto"/>
              <w:rPr>
                <w:rFonts w:ascii="Times New Roman" w:eastAsia="Times New Roman" w:hAnsi="Times New Roman"/>
                <w:color w:val="00000A"/>
              </w:rPr>
            </w:pPr>
            <w:r w:rsidRPr="008C0DB3">
              <w:rPr>
                <w:rFonts w:ascii="Times New Roman" w:eastAsia="Times New Roman" w:hAnsi="Times New Roman"/>
                <w:color w:val="00000A"/>
              </w:rPr>
              <w:t>прізвище, ініціали</w:t>
            </w:r>
          </w:p>
        </w:tc>
      </w:tr>
    </w:tbl>
    <w:p w14:paraId="5DBCC42C" w14:textId="77777777" w:rsidR="00C71045" w:rsidRPr="008C0DB3" w:rsidRDefault="00C71045" w:rsidP="00C71045">
      <w:pPr>
        <w:spacing w:before="100" w:beforeAutospacing="1"/>
        <w:rPr>
          <w:rFonts w:ascii="Times New Roman" w:eastAsia="Times New Roman" w:hAnsi="Times New Roman"/>
          <w:color w:val="00000A"/>
        </w:rPr>
      </w:pPr>
    </w:p>
    <w:p w14:paraId="2DBEA4B3" w14:textId="77777777" w:rsidR="00C71045" w:rsidRPr="00BD42C2" w:rsidRDefault="00C71045" w:rsidP="00C71045">
      <w:pPr>
        <w:jc w:val="both"/>
        <w:rPr>
          <w:rFonts w:ascii="Times New Roman" w:hAnsi="Times New Roman" w:cs="Times New Roman"/>
        </w:rPr>
      </w:pPr>
    </w:p>
    <w:p w14:paraId="365347C8" w14:textId="33F5A12B" w:rsidR="00C1458C" w:rsidRDefault="00C1458C">
      <w:pPr>
        <w:widowControl w:val="0"/>
        <w:spacing w:after="0" w:line="240" w:lineRule="auto"/>
        <w:jc w:val="both"/>
        <w:rPr>
          <w:rFonts w:ascii="Times New Roman" w:eastAsia="Times New Roman" w:hAnsi="Times New Roman" w:cs="Times New Roman"/>
          <w:sz w:val="24"/>
          <w:szCs w:val="24"/>
        </w:rPr>
      </w:pPr>
    </w:p>
    <w:sectPr w:rsidR="00C1458C">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2CA3" w14:textId="77777777" w:rsidR="001D0E66" w:rsidRDefault="001D0E66">
      <w:pPr>
        <w:spacing w:after="0" w:line="240" w:lineRule="auto"/>
      </w:pPr>
      <w:r>
        <w:separator/>
      </w:r>
    </w:p>
  </w:endnote>
  <w:endnote w:type="continuationSeparator" w:id="0">
    <w:p w14:paraId="27C97271" w14:textId="77777777" w:rsidR="001D0E66" w:rsidRDefault="001D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Print"/>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6D7" w14:textId="77777777" w:rsidR="0048097F" w:rsidRDefault="004809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01F5">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26B1" w14:textId="77777777" w:rsidR="0048097F" w:rsidRDefault="004809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C7D2" w14:textId="77777777" w:rsidR="001D0E66" w:rsidRDefault="001D0E66">
      <w:pPr>
        <w:spacing w:after="0" w:line="240" w:lineRule="auto"/>
      </w:pPr>
      <w:r>
        <w:separator/>
      </w:r>
    </w:p>
  </w:footnote>
  <w:footnote w:type="continuationSeparator" w:id="0">
    <w:p w14:paraId="142AA52E" w14:textId="77777777" w:rsidR="001D0E66" w:rsidRDefault="001D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191B" w14:textId="77777777" w:rsidR="0048097F" w:rsidRDefault="0048097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FF"/>
    <w:multiLevelType w:val="multilevel"/>
    <w:tmpl w:val="8BE2F812"/>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b w:val="0"/>
      </w:rPr>
    </w:lvl>
    <w:lvl w:ilvl="2">
      <w:start w:val="1"/>
      <w:numFmt w:val="decimal"/>
      <w:lvlText w:val="%1.%2.%3."/>
      <w:lvlJc w:val="left"/>
      <w:pPr>
        <w:ind w:left="1964" w:hanging="720"/>
      </w:pPr>
      <w:rPr>
        <w:rFonts w:hint="default"/>
        <w:b w:val="0"/>
        <w:sz w:val="24"/>
        <w:szCs w:val="24"/>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
    <w:nsid w:val="13932172"/>
    <w:multiLevelType w:val="multilevel"/>
    <w:tmpl w:val="8A9AD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8385D9D"/>
    <w:multiLevelType w:val="hybridMultilevel"/>
    <w:tmpl w:val="AEAA65E8"/>
    <w:lvl w:ilvl="0" w:tplc="5F3A918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F175A"/>
    <w:multiLevelType w:val="multilevel"/>
    <w:tmpl w:val="FC5E41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FF3DD5"/>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7D376838"/>
    <w:multiLevelType w:val="multilevel"/>
    <w:tmpl w:val="133A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F3"/>
    <w:rsid w:val="00011652"/>
    <w:rsid w:val="000A298C"/>
    <w:rsid w:val="000A42D7"/>
    <w:rsid w:val="000D204E"/>
    <w:rsid w:val="00125511"/>
    <w:rsid w:val="00126412"/>
    <w:rsid w:val="001379C9"/>
    <w:rsid w:val="00147733"/>
    <w:rsid w:val="001521B3"/>
    <w:rsid w:val="00170296"/>
    <w:rsid w:val="001D0E66"/>
    <w:rsid w:val="001D7C3E"/>
    <w:rsid w:val="002263F6"/>
    <w:rsid w:val="00235BD4"/>
    <w:rsid w:val="002422B9"/>
    <w:rsid w:val="002E6C91"/>
    <w:rsid w:val="0031217F"/>
    <w:rsid w:val="00320BDC"/>
    <w:rsid w:val="00327B27"/>
    <w:rsid w:val="003324CF"/>
    <w:rsid w:val="00337EB1"/>
    <w:rsid w:val="0035383E"/>
    <w:rsid w:val="00394289"/>
    <w:rsid w:val="003A1770"/>
    <w:rsid w:val="003B516E"/>
    <w:rsid w:val="004132AA"/>
    <w:rsid w:val="004172F4"/>
    <w:rsid w:val="00434FB7"/>
    <w:rsid w:val="00447776"/>
    <w:rsid w:val="00447CA4"/>
    <w:rsid w:val="00470D4D"/>
    <w:rsid w:val="0048097F"/>
    <w:rsid w:val="00480FC9"/>
    <w:rsid w:val="00481039"/>
    <w:rsid w:val="004D5ACC"/>
    <w:rsid w:val="00511FB4"/>
    <w:rsid w:val="00522693"/>
    <w:rsid w:val="00562079"/>
    <w:rsid w:val="00580D56"/>
    <w:rsid w:val="005A349C"/>
    <w:rsid w:val="005E0E48"/>
    <w:rsid w:val="00604CD6"/>
    <w:rsid w:val="006509D1"/>
    <w:rsid w:val="00652925"/>
    <w:rsid w:val="006A78E9"/>
    <w:rsid w:val="006E0B05"/>
    <w:rsid w:val="00714CD7"/>
    <w:rsid w:val="0072170E"/>
    <w:rsid w:val="007E2A29"/>
    <w:rsid w:val="00856F11"/>
    <w:rsid w:val="008769A3"/>
    <w:rsid w:val="008815E0"/>
    <w:rsid w:val="00895E11"/>
    <w:rsid w:val="00897FEA"/>
    <w:rsid w:val="008B562A"/>
    <w:rsid w:val="008C36A2"/>
    <w:rsid w:val="008F1B00"/>
    <w:rsid w:val="00910B1B"/>
    <w:rsid w:val="0092082A"/>
    <w:rsid w:val="00941E5B"/>
    <w:rsid w:val="00974CF0"/>
    <w:rsid w:val="00977A9E"/>
    <w:rsid w:val="00984DE7"/>
    <w:rsid w:val="00995A48"/>
    <w:rsid w:val="009A52C1"/>
    <w:rsid w:val="009B4193"/>
    <w:rsid w:val="009F01F5"/>
    <w:rsid w:val="00A147F3"/>
    <w:rsid w:val="00A64AB8"/>
    <w:rsid w:val="00A74F35"/>
    <w:rsid w:val="00AE009D"/>
    <w:rsid w:val="00B22D6B"/>
    <w:rsid w:val="00B76A4F"/>
    <w:rsid w:val="00BB4A9B"/>
    <w:rsid w:val="00C03ADB"/>
    <w:rsid w:val="00C1458C"/>
    <w:rsid w:val="00C4612F"/>
    <w:rsid w:val="00C71045"/>
    <w:rsid w:val="00C81270"/>
    <w:rsid w:val="00C83AFE"/>
    <w:rsid w:val="00D07489"/>
    <w:rsid w:val="00D16EF6"/>
    <w:rsid w:val="00D31CD4"/>
    <w:rsid w:val="00D7292C"/>
    <w:rsid w:val="00D7309C"/>
    <w:rsid w:val="00D82FE9"/>
    <w:rsid w:val="00DC2328"/>
    <w:rsid w:val="00DD4858"/>
    <w:rsid w:val="00DD7178"/>
    <w:rsid w:val="00DD7CD3"/>
    <w:rsid w:val="00DE0B24"/>
    <w:rsid w:val="00E24C58"/>
    <w:rsid w:val="00E466D3"/>
    <w:rsid w:val="00E77796"/>
    <w:rsid w:val="00ED04F8"/>
    <w:rsid w:val="00ED423D"/>
    <w:rsid w:val="00EE574B"/>
    <w:rsid w:val="00EF5B35"/>
    <w:rsid w:val="00F03FD2"/>
    <w:rsid w:val="00F1117C"/>
    <w:rsid w:val="00F20067"/>
    <w:rsid w:val="00F34204"/>
    <w:rsid w:val="00F67659"/>
    <w:rsid w:val="00F67681"/>
    <w:rsid w:val="00FC2403"/>
    <w:rsid w:val="00FD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customStyle="1" w:styleId="st">
    <w:name w:val="st"/>
    <w:rsid w:val="009B4193"/>
  </w:style>
  <w:style w:type="table" w:customStyle="1" w:styleId="50">
    <w:name w:val="5"/>
    <w:basedOn w:val="TableNormal1"/>
    <w:rsid w:val="009A52C1"/>
    <w:rPr>
      <w:lang w:val="ru-RU"/>
    </w:rPr>
    <w:tblPr>
      <w:tblStyleRowBandSize w:val="1"/>
      <w:tblStyleColBandSize w:val="1"/>
      <w:tblCellMar>
        <w:top w:w="15" w:type="dxa"/>
        <w:left w:w="15" w:type="dxa"/>
        <w:bottom w:w="15" w:type="dxa"/>
        <w:right w:w="15" w:type="dxa"/>
      </w:tblCellMar>
    </w:tblPr>
  </w:style>
  <w:style w:type="paragraph" w:customStyle="1" w:styleId="western">
    <w:name w:val="western"/>
    <w:basedOn w:val="a"/>
    <w:rsid w:val="009A52C1"/>
    <w:pPr>
      <w:spacing w:before="100" w:beforeAutospacing="1" w:after="119" w:line="288" w:lineRule="auto"/>
    </w:pPr>
    <w:rPr>
      <w:rFonts w:ascii="Times New Roman" w:eastAsia="Times New Roman" w:hAnsi="Times New Roman" w:cs="Times New Roman"/>
      <w:color w:val="00000A"/>
      <w:sz w:val="24"/>
      <w:szCs w:val="24"/>
      <w:lang w:val="ru-RU"/>
    </w:rPr>
  </w:style>
  <w:style w:type="character" w:customStyle="1" w:styleId="FontStyle12">
    <w:name w:val="Font Style12"/>
    <w:rsid w:val="00C71045"/>
    <w:rPr>
      <w:rFonts w:ascii="Times New Roman" w:hAnsi="Times New Roman" w:cs="Times New Roman"/>
      <w:sz w:val="26"/>
      <w:szCs w:val="26"/>
    </w:rPr>
  </w:style>
  <w:style w:type="character" w:customStyle="1" w:styleId="10">
    <w:name w:val="Заголовок 1 Знак"/>
    <w:link w:val="1"/>
    <w:rsid w:val="00FD36DE"/>
    <w:rPr>
      <w:b/>
      <w:sz w:val="48"/>
      <w:szCs w:val="48"/>
    </w:rPr>
  </w:style>
  <w:style w:type="character" w:customStyle="1" w:styleId="20">
    <w:name w:val="Заголовок 2 Знак"/>
    <w:link w:val="2"/>
    <w:rsid w:val="00FD36DE"/>
    <w:rPr>
      <w:b/>
      <w:sz w:val="36"/>
      <w:szCs w:val="36"/>
    </w:rPr>
  </w:style>
  <w:style w:type="character" w:customStyle="1" w:styleId="30">
    <w:name w:val="Заголовок 3 Знак"/>
    <w:link w:val="3"/>
    <w:rsid w:val="00FD36DE"/>
    <w:rPr>
      <w:b/>
      <w:sz w:val="28"/>
      <w:szCs w:val="28"/>
    </w:rPr>
  </w:style>
  <w:style w:type="character" w:customStyle="1" w:styleId="40">
    <w:name w:val="Заголовок 4 Знак"/>
    <w:link w:val="4"/>
    <w:rsid w:val="00FD36DE"/>
    <w:rPr>
      <w:b/>
      <w:sz w:val="24"/>
      <w:szCs w:val="24"/>
    </w:rPr>
  </w:style>
  <w:style w:type="paragraph" w:styleId="ac">
    <w:name w:val="footer"/>
    <w:basedOn w:val="a"/>
    <w:link w:val="ad"/>
    <w:uiPriority w:val="99"/>
    <w:rsid w:val="00FD36DE"/>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d">
    <w:name w:val="Нижний колонтитул Знак"/>
    <w:basedOn w:val="a0"/>
    <w:link w:val="ac"/>
    <w:uiPriority w:val="99"/>
    <w:rsid w:val="00FD36DE"/>
    <w:rPr>
      <w:rFonts w:ascii="Times New Roman" w:eastAsia="Times New Roman" w:hAnsi="Times New Roman" w:cs="Times New Roman"/>
      <w:sz w:val="24"/>
      <w:szCs w:val="24"/>
      <w:lang w:val="en-US" w:eastAsia="en-US"/>
    </w:rPr>
  </w:style>
  <w:style w:type="character" w:styleId="ae">
    <w:name w:val="page number"/>
    <w:basedOn w:val="a0"/>
    <w:rsid w:val="00FD36DE"/>
  </w:style>
  <w:style w:type="paragraph" w:styleId="af">
    <w:name w:val="header"/>
    <w:basedOn w:val="a"/>
    <w:link w:val="af0"/>
    <w:uiPriority w:val="99"/>
    <w:rsid w:val="00FD36DE"/>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f0">
    <w:name w:val="Верхний колонтитул Знак"/>
    <w:basedOn w:val="a0"/>
    <w:link w:val="af"/>
    <w:uiPriority w:val="99"/>
    <w:rsid w:val="00FD36DE"/>
    <w:rPr>
      <w:rFonts w:ascii="Times New Roman" w:eastAsia="Times New Roman" w:hAnsi="Times New Roman" w:cs="Times New Roman"/>
      <w:sz w:val="24"/>
      <w:szCs w:val="24"/>
      <w:lang w:val="en-US" w:eastAsia="en-US"/>
    </w:rPr>
  </w:style>
  <w:style w:type="character" w:styleId="af1">
    <w:name w:val="annotation reference"/>
    <w:semiHidden/>
    <w:rsid w:val="00FD36DE"/>
    <w:rPr>
      <w:sz w:val="16"/>
      <w:szCs w:val="16"/>
    </w:rPr>
  </w:style>
  <w:style w:type="paragraph" w:styleId="af2">
    <w:name w:val="annotation text"/>
    <w:basedOn w:val="a"/>
    <w:link w:val="af3"/>
    <w:semiHidden/>
    <w:rsid w:val="00FD36DE"/>
    <w:pPr>
      <w:spacing w:after="0" w:line="240" w:lineRule="auto"/>
    </w:pPr>
    <w:rPr>
      <w:rFonts w:ascii="Times New Roman" w:eastAsia="Times New Roman" w:hAnsi="Times New Roman" w:cs="Times New Roman"/>
      <w:sz w:val="20"/>
      <w:szCs w:val="20"/>
      <w:lang w:val="en-US" w:eastAsia="en-US"/>
    </w:rPr>
  </w:style>
  <w:style w:type="character" w:customStyle="1" w:styleId="af3">
    <w:name w:val="Текст примечания Знак"/>
    <w:basedOn w:val="a0"/>
    <w:link w:val="af2"/>
    <w:semiHidden/>
    <w:rsid w:val="00FD36DE"/>
    <w:rPr>
      <w:rFonts w:ascii="Times New Roman" w:eastAsia="Times New Roman" w:hAnsi="Times New Roman" w:cs="Times New Roman"/>
      <w:sz w:val="20"/>
      <w:szCs w:val="20"/>
      <w:lang w:val="en-US" w:eastAsia="en-US"/>
    </w:rPr>
  </w:style>
  <w:style w:type="character" w:customStyle="1" w:styleId="af4">
    <w:name w:val="Тема примечания Знак"/>
    <w:link w:val="af5"/>
    <w:semiHidden/>
    <w:rsid w:val="00FD36DE"/>
    <w:rPr>
      <w:rFonts w:ascii="Times New Roman" w:eastAsia="Times New Roman" w:hAnsi="Times New Roman" w:cs="Times New Roman"/>
      <w:b/>
      <w:bCs/>
      <w:sz w:val="20"/>
      <w:szCs w:val="20"/>
      <w:lang w:val="en-US"/>
    </w:rPr>
  </w:style>
  <w:style w:type="paragraph" w:styleId="af5">
    <w:name w:val="annotation subject"/>
    <w:basedOn w:val="af2"/>
    <w:next w:val="af2"/>
    <w:link w:val="af4"/>
    <w:semiHidden/>
    <w:rsid w:val="00FD36DE"/>
    <w:rPr>
      <w:b/>
      <w:bCs/>
      <w:lang w:eastAsia="ru-RU"/>
    </w:rPr>
  </w:style>
  <w:style w:type="character" w:customStyle="1" w:styleId="13">
    <w:name w:val="Тема примечания Знак1"/>
    <w:basedOn w:val="af3"/>
    <w:uiPriority w:val="99"/>
    <w:semiHidden/>
    <w:rsid w:val="00FD36DE"/>
    <w:rPr>
      <w:rFonts w:ascii="Times New Roman" w:eastAsia="Times New Roman" w:hAnsi="Times New Roman" w:cs="Times New Roman"/>
      <w:b/>
      <w:bCs/>
      <w:sz w:val="20"/>
      <w:szCs w:val="20"/>
      <w:lang w:val="en-US" w:eastAsia="en-US"/>
    </w:rPr>
  </w:style>
  <w:style w:type="paragraph" w:customStyle="1" w:styleId="Style2">
    <w:name w:val="Style2"/>
    <w:basedOn w:val="a"/>
    <w:rsid w:val="00FD36DE"/>
    <w:pPr>
      <w:widowControl w:val="0"/>
      <w:autoSpaceDE w:val="0"/>
      <w:autoSpaceDN w:val="0"/>
      <w:adjustRightInd w:val="0"/>
      <w:spacing w:after="0" w:line="240" w:lineRule="exact"/>
      <w:ind w:firstLine="691"/>
      <w:jc w:val="both"/>
    </w:pPr>
    <w:rPr>
      <w:rFonts w:ascii="Bookman Old Style" w:eastAsia="Times New Roman" w:hAnsi="Bookman Old Style" w:cs="Times New Roman"/>
      <w:sz w:val="24"/>
      <w:szCs w:val="24"/>
      <w:lang w:val="ru-RU"/>
    </w:rPr>
  </w:style>
  <w:style w:type="character" w:customStyle="1" w:styleId="FontStyle11">
    <w:name w:val="Font Style11"/>
    <w:rsid w:val="00FD36DE"/>
    <w:rPr>
      <w:rFonts w:ascii="Times New Roman" w:hAnsi="Times New Roman" w:cs="Times New Roman"/>
      <w:spacing w:val="-20"/>
      <w:sz w:val="22"/>
      <w:szCs w:val="22"/>
    </w:rPr>
  </w:style>
  <w:style w:type="character" w:customStyle="1" w:styleId="FontStyle54">
    <w:name w:val="Font Style54"/>
    <w:rsid w:val="00FD36DE"/>
    <w:rPr>
      <w:rFonts w:ascii="Bookman Old Style" w:hAnsi="Bookman Old Style" w:cs="Bookman Old Style"/>
      <w:spacing w:val="-10"/>
      <w:sz w:val="20"/>
      <w:szCs w:val="20"/>
    </w:rPr>
  </w:style>
  <w:style w:type="character" w:customStyle="1" w:styleId="FontStyle37">
    <w:name w:val="Font Style37"/>
    <w:rsid w:val="00FD36DE"/>
    <w:rPr>
      <w:rFonts w:ascii="Bookman Old Style" w:hAnsi="Bookman Old Style" w:cs="Bookman Old Style"/>
      <w:b/>
      <w:bCs/>
      <w:i/>
      <w:iCs/>
      <w:spacing w:val="-10"/>
      <w:sz w:val="14"/>
      <w:szCs w:val="14"/>
    </w:rPr>
  </w:style>
  <w:style w:type="character" w:customStyle="1" w:styleId="FontStyle34">
    <w:name w:val="Font Style34"/>
    <w:rsid w:val="00FD36DE"/>
    <w:rPr>
      <w:rFonts w:ascii="Bookman Old Style" w:hAnsi="Bookman Old Style" w:cs="Bookman Old Style"/>
      <w:b/>
      <w:bCs/>
      <w:spacing w:val="-10"/>
      <w:sz w:val="20"/>
      <w:szCs w:val="20"/>
    </w:rPr>
  </w:style>
  <w:style w:type="character" w:customStyle="1" w:styleId="FontStyle49">
    <w:name w:val="Font Style49"/>
    <w:rsid w:val="00FD36DE"/>
    <w:rPr>
      <w:rFonts w:ascii="Bookman Old Style" w:hAnsi="Bookman Old Style" w:cs="Bookman Old Style"/>
      <w:spacing w:val="-10"/>
      <w:sz w:val="20"/>
      <w:szCs w:val="20"/>
    </w:rPr>
  </w:style>
  <w:style w:type="paragraph" w:styleId="af6">
    <w:name w:val="Plain Text"/>
    <w:basedOn w:val="a"/>
    <w:link w:val="af7"/>
    <w:rsid w:val="00FD36DE"/>
    <w:pPr>
      <w:spacing w:after="0" w:line="240" w:lineRule="auto"/>
    </w:pPr>
    <w:rPr>
      <w:rFonts w:ascii="Courier New" w:eastAsia="Times New Roman" w:hAnsi="Courier New" w:cs="Times New Roman"/>
      <w:sz w:val="20"/>
      <w:szCs w:val="20"/>
      <w:lang w:val="en-US"/>
    </w:rPr>
  </w:style>
  <w:style w:type="character" w:customStyle="1" w:styleId="af7">
    <w:name w:val="Текст Знак"/>
    <w:basedOn w:val="a0"/>
    <w:link w:val="af6"/>
    <w:rsid w:val="00FD36DE"/>
    <w:rPr>
      <w:rFonts w:ascii="Courier New" w:eastAsia="Times New Roman" w:hAnsi="Courier New" w:cs="Times New Roman"/>
      <w:sz w:val="20"/>
      <w:szCs w:val="20"/>
      <w:lang w:val="en-US"/>
    </w:rPr>
  </w:style>
  <w:style w:type="paragraph" w:styleId="af8">
    <w:name w:val="Body Text"/>
    <w:basedOn w:val="a"/>
    <w:link w:val="af9"/>
    <w:rsid w:val="00FD36DE"/>
    <w:pPr>
      <w:spacing w:after="0" w:line="240" w:lineRule="auto"/>
      <w:jc w:val="both"/>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FD36DE"/>
    <w:rPr>
      <w:rFonts w:ascii="Times New Roman" w:eastAsia="Times New Roman" w:hAnsi="Times New Roman" w:cs="Times New Roman"/>
      <w:sz w:val="24"/>
      <w:szCs w:val="24"/>
    </w:rPr>
  </w:style>
  <w:style w:type="paragraph" w:styleId="afa">
    <w:name w:val="Revision"/>
    <w:hidden/>
    <w:uiPriority w:val="99"/>
    <w:semiHidden/>
    <w:rsid w:val="00FD36DE"/>
    <w:pPr>
      <w:spacing w:after="0" w:line="240" w:lineRule="auto"/>
    </w:pPr>
    <w:rPr>
      <w:rFonts w:ascii="Times New Roman" w:eastAsia="Times New Roman" w:hAnsi="Times New Roman" w:cs="Times New Roman"/>
      <w:sz w:val="24"/>
      <w:szCs w:val="24"/>
      <w:lang w:val="en-US" w:eastAsia="en-US"/>
    </w:rPr>
  </w:style>
  <w:style w:type="paragraph" w:styleId="22">
    <w:name w:val="Body Text 2"/>
    <w:basedOn w:val="a"/>
    <w:link w:val="23"/>
    <w:uiPriority w:val="99"/>
    <w:semiHidden/>
    <w:unhideWhenUsed/>
    <w:rsid w:val="00FD36DE"/>
    <w:pPr>
      <w:spacing w:after="120" w:line="480" w:lineRule="auto"/>
    </w:pPr>
    <w:rPr>
      <w:rFonts w:ascii="Times New Roman" w:eastAsia="Times New Roman" w:hAnsi="Times New Roman" w:cs="Times New Roman"/>
      <w:sz w:val="24"/>
      <w:szCs w:val="24"/>
      <w:lang w:val="en-US" w:eastAsia="en-US"/>
    </w:rPr>
  </w:style>
  <w:style w:type="character" w:customStyle="1" w:styleId="23">
    <w:name w:val="Основной текст 2 Знак"/>
    <w:basedOn w:val="a0"/>
    <w:link w:val="22"/>
    <w:uiPriority w:val="99"/>
    <w:semiHidden/>
    <w:rsid w:val="00FD36DE"/>
    <w:rPr>
      <w:rFonts w:ascii="Times New Roman" w:eastAsia="Times New Roman" w:hAnsi="Times New Roman" w:cs="Times New Roman"/>
      <w:sz w:val="24"/>
      <w:szCs w:val="24"/>
      <w:lang w:val="en-US" w:eastAsia="en-US"/>
    </w:rPr>
  </w:style>
  <w:style w:type="paragraph" w:customStyle="1" w:styleId="afb">
    <w:name w:val="Базовый"/>
    <w:rsid w:val="00FD36DE"/>
    <w:pPr>
      <w:autoSpaceDE w:val="0"/>
      <w:autoSpaceDN w:val="0"/>
      <w:adjustRightInd w:val="0"/>
      <w:spacing w:after="0" w:line="240" w:lineRule="auto"/>
    </w:pPr>
    <w:rPr>
      <w:rFonts w:ascii="Times New Roman" w:eastAsia="Times New Roman" w:hAnsi="Times New Roman" w:cs="Times New Roman"/>
      <w:sz w:val="24"/>
      <w:szCs w:val="24"/>
      <w:lang w:val="ru-RU" w:eastAsia="uk-UA"/>
    </w:rPr>
  </w:style>
  <w:style w:type="paragraph" w:styleId="HTML">
    <w:name w:val="HTML Preformatted"/>
    <w:basedOn w:val="a"/>
    <w:link w:val="HTML0"/>
    <w:uiPriority w:val="99"/>
    <w:unhideWhenUsed/>
    <w:rsid w:val="00FD3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FD36DE"/>
    <w:rPr>
      <w:rFonts w:ascii="Courier New" w:eastAsia="Times New Roman" w:hAnsi="Courier New" w:cs="Courier New"/>
      <w:sz w:val="20"/>
      <w:szCs w:val="20"/>
      <w:lang w:val="ru-RU"/>
    </w:rPr>
  </w:style>
  <w:style w:type="paragraph" w:styleId="afc">
    <w:name w:val="No Spacing"/>
    <w:link w:val="afd"/>
    <w:uiPriority w:val="99"/>
    <w:qFormat/>
    <w:rsid w:val="00FD36DE"/>
    <w:pPr>
      <w:suppressAutoHyphens/>
      <w:spacing w:after="0" w:line="240" w:lineRule="auto"/>
      <w:textAlignment w:val="baseline"/>
    </w:pPr>
    <w:rPr>
      <w:rFonts w:ascii="Times New Roman" w:eastAsia="Times New Roman" w:hAnsi="Times New Roman" w:cs="Times New Roman"/>
      <w:color w:val="00000A"/>
      <w:kern w:val="2"/>
      <w:sz w:val="24"/>
      <w:szCs w:val="24"/>
      <w:lang w:val="ru-RU" w:eastAsia="zh-CN"/>
    </w:rPr>
  </w:style>
  <w:style w:type="character" w:customStyle="1" w:styleId="afd">
    <w:name w:val="Без интервала Знак"/>
    <w:link w:val="afc"/>
    <w:uiPriority w:val="99"/>
    <w:locked/>
    <w:rsid w:val="00FD36DE"/>
    <w:rPr>
      <w:rFonts w:ascii="Times New Roman" w:eastAsia="Times New Roman" w:hAnsi="Times New Roman" w:cs="Times New Roman"/>
      <w:color w:val="00000A"/>
      <w:kern w:val="2"/>
      <w:sz w:val="24"/>
      <w:szCs w:val="24"/>
      <w:lang w:val="ru-RU" w:eastAsia="zh-CN"/>
    </w:rPr>
  </w:style>
  <w:style w:type="character" w:customStyle="1" w:styleId="24">
    <w:name w:val="Основной текст (2)_"/>
    <w:link w:val="25"/>
    <w:uiPriority w:val="99"/>
    <w:locked/>
    <w:rsid w:val="00FD36DE"/>
    <w:rPr>
      <w:shd w:val="clear" w:color="auto" w:fill="FFFFFF"/>
    </w:rPr>
  </w:style>
  <w:style w:type="paragraph" w:customStyle="1" w:styleId="25">
    <w:name w:val="Основной текст (2)"/>
    <w:basedOn w:val="a"/>
    <w:link w:val="24"/>
    <w:uiPriority w:val="99"/>
    <w:rsid w:val="00FD36DE"/>
    <w:pPr>
      <w:widowControl w:val="0"/>
      <w:shd w:val="clear" w:color="auto" w:fill="FFFFFF"/>
      <w:spacing w:after="60" w:line="274" w:lineRule="exact"/>
      <w:ind w:hanging="440"/>
      <w:jc w:val="both"/>
    </w:pPr>
  </w:style>
  <w:style w:type="paragraph" w:customStyle="1" w:styleId="Standard">
    <w:name w:val="Standard"/>
    <w:rsid w:val="00FD36D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customStyle="1" w:styleId="st">
    <w:name w:val="st"/>
    <w:rsid w:val="009B4193"/>
  </w:style>
  <w:style w:type="table" w:customStyle="1" w:styleId="50">
    <w:name w:val="5"/>
    <w:basedOn w:val="TableNormal1"/>
    <w:rsid w:val="009A52C1"/>
    <w:rPr>
      <w:lang w:val="ru-RU"/>
    </w:rPr>
    <w:tblPr>
      <w:tblStyleRowBandSize w:val="1"/>
      <w:tblStyleColBandSize w:val="1"/>
      <w:tblCellMar>
        <w:top w:w="15" w:type="dxa"/>
        <w:left w:w="15" w:type="dxa"/>
        <w:bottom w:w="15" w:type="dxa"/>
        <w:right w:w="15" w:type="dxa"/>
      </w:tblCellMar>
    </w:tblPr>
  </w:style>
  <w:style w:type="paragraph" w:customStyle="1" w:styleId="western">
    <w:name w:val="western"/>
    <w:basedOn w:val="a"/>
    <w:rsid w:val="009A52C1"/>
    <w:pPr>
      <w:spacing w:before="100" w:beforeAutospacing="1" w:after="119" w:line="288" w:lineRule="auto"/>
    </w:pPr>
    <w:rPr>
      <w:rFonts w:ascii="Times New Roman" w:eastAsia="Times New Roman" w:hAnsi="Times New Roman" w:cs="Times New Roman"/>
      <w:color w:val="00000A"/>
      <w:sz w:val="24"/>
      <w:szCs w:val="24"/>
      <w:lang w:val="ru-RU"/>
    </w:rPr>
  </w:style>
  <w:style w:type="character" w:customStyle="1" w:styleId="FontStyle12">
    <w:name w:val="Font Style12"/>
    <w:rsid w:val="00C71045"/>
    <w:rPr>
      <w:rFonts w:ascii="Times New Roman" w:hAnsi="Times New Roman" w:cs="Times New Roman"/>
      <w:sz w:val="26"/>
      <w:szCs w:val="26"/>
    </w:rPr>
  </w:style>
  <w:style w:type="character" w:customStyle="1" w:styleId="10">
    <w:name w:val="Заголовок 1 Знак"/>
    <w:link w:val="1"/>
    <w:rsid w:val="00FD36DE"/>
    <w:rPr>
      <w:b/>
      <w:sz w:val="48"/>
      <w:szCs w:val="48"/>
    </w:rPr>
  </w:style>
  <w:style w:type="character" w:customStyle="1" w:styleId="20">
    <w:name w:val="Заголовок 2 Знак"/>
    <w:link w:val="2"/>
    <w:rsid w:val="00FD36DE"/>
    <w:rPr>
      <w:b/>
      <w:sz w:val="36"/>
      <w:szCs w:val="36"/>
    </w:rPr>
  </w:style>
  <w:style w:type="character" w:customStyle="1" w:styleId="30">
    <w:name w:val="Заголовок 3 Знак"/>
    <w:link w:val="3"/>
    <w:rsid w:val="00FD36DE"/>
    <w:rPr>
      <w:b/>
      <w:sz w:val="28"/>
      <w:szCs w:val="28"/>
    </w:rPr>
  </w:style>
  <w:style w:type="character" w:customStyle="1" w:styleId="40">
    <w:name w:val="Заголовок 4 Знак"/>
    <w:link w:val="4"/>
    <w:rsid w:val="00FD36DE"/>
    <w:rPr>
      <w:b/>
      <w:sz w:val="24"/>
      <w:szCs w:val="24"/>
    </w:rPr>
  </w:style>
  <w:style w:type="paragraph" w:styleId="ac">
    <w:name w:val="footer"/>
    <w:basedOn w:val="a"/>
    <w:link w:val="ad"/>
    <w:uiPriority w:val="99"/>
    <w:rsid w:val="00FD36DE"/>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d">
    <w:name w:val="Нижний колонтитул Знак"/>
    <w:basedOn w:val="a0"/>
    <w:link w:val="ac"/>
    <w:uiPriority w:val="99"/>
    <w:rsid w:val="00FD36DE"/>
    <w:rPr>
      <w:rFonts w:ascii="Times New Roman" w:eastAsia="Times New Roman" w:hAnsi="Times New Roman" w:cs="Times New Roman"/>
      <w:sz w:val="24"/>
      <w:szCs w:val="24"/>
      <w:lang w:val="en-US" w:eastAsia="en-US"/>
    </w:rPr>
  </w:style>
  <w:style w:type="character" w:styleId="ae">
    <w:name w:val="page number"/>
    <w:basedOn w:val="a0"/>
    <w:rsid w:val="00FD36DE"/>
  </w:style>
  <w:style w:type="paragraph" w:styleId="af">
    <w:name w:val="header"/>
    <w:basedOn w:val="a"/>
    <w:link w:val="af0"/>
    <w:uiPriority w:val="99"/>
    <w:rsid w:val="00FD36DE"/>
    <w:pPr>
      <w:tabs>
        <w:tab w:val="center" w:pos="4819"/>
        <w:tab w:val="right" w:pos="9639"/>
      </w:tabs>
      <w:spacing w:after="0" w:line="240" w:lineRule="auto"/>
    </w:pPr>
    <w:rPr>
      <w:rFonts w:ascii="Times New Roman" w:eastAsia="Times New Roman" w:hAnsi="Times New Roman" w:cs="Times New Roman"/>
      <w:sz w:val="24"/>
      <w:szCs w:val="24"/>
      <w:lang w:val="en-US" w:eastAsia="en-US"/>
    </w:rPr>
  </w:style>
  <w:style w:type="character" w:customStyle="1" w:styleId="af0">
    <w:name w:val="Верхний колонтитул Знак"/>
    <w:basedOn w:val="a0"/>
    <w:link w:val="af"/>
    <w:uiPriority w:val="99"/>
    <w:rsid w:val="00FD36DE"/>
    <w:rPr>
      <w:rFonts w:ascii="Times New Roman" w:eastAsia="Times New Roman" w:hAnsi="Times New Roman" w:cs="Times New Roman"/>
      <w:sz w:val="24"/>
      <w:szCs w:val="24"/>
      <w:lang w:val="en-US" w:eastAsia="en-US"/>
    </w:rPr>
  </w:style>
  <w:style w:type="character" w:styleId="af1">
    <w:name w:val="annotation reference"/>
    <w:semiHidden/>
    <w:rsid w:val="00FD36DE"/>
    <w:rPr>
      <w:sz w:val="16"/>
      <w:szCs w:val="16"/>
    </w:rPr>
  </w:style>
  <w:style w:type="paragraph" w:styleId="af2">
    <w:name w:val="annotation text"/>
    <w:basedOn w:val="a"/>
    <w:link w:val="af3"/>
    <w:semiHidden/>
    <w:rsid w:val="00FD36DE"/>
    <w:pPr>
      <w:spacing w:after="0" w:line="240" w:lineRule="auto"/>
    </w:pPr>
    <w:rPr>
      <w:rFonts w:ascii="Times New Roman" w:eastAsia="Times New Roman" w:hAnsi="Times New Roman" w:cs="Times New Roman"/>
      <w:sz w:val="20"/>
      <w:szCs w:val="20"/>
      <w:lang w:val="en-US" w:eastAsia="en-US"/>
    </w:rPr>
  </w:style>
  <w:style w:type="character" w:customStyle="1" w:styleId="af3">
    <w:name w:val="Текст примечания Знак"/>
    <w:basedOn w:val="a0"/>
    <w:link w:val="af2"/>
    <w:semiHidden/>
    <w:rsid w:val="00FD36DE"/>
    <w:rPr>
      <w:rFonts w:ascii="Times New Roman" w:eastAsia="Times New Roman" w:hAnsi="Times New Roman" w:cs="Times New Roman"/>
      <w:sz w:val="20"/>
      <w:szCs w:val="20"/>
      <w:lang w:val="en-US" w:eastAsia="en-US"/>
    </w:rPr>
  </w:style>
  <w:style w:type="character" w:customStyle="1" w:styleId="af4">
    <w:name w:val="Тема примечания Знак"/>
    <w:link w:val="af5"/>
    <w:semiHidden/>
    <w:rsid w:val="00FD36DE"/>
    <w:rPr>
      <w:rFonts w:ascii="Times New Roman" w:eastAsia="Times New Roman" w:hAnsi="Times New Roman" w:cs="Times New Roman"/>
      <w:b/>
      <w:bCs/>
      <w:sz w:val="20"/>
      <w:szCs w:val="20"/>
      <w:lang w:val="en-US"/>
    </w:rPr>
  </w:style>
  <w:style w:type="paragraph" w:styleId="af5">
    <w:name w:val="annotation subject"/>
    <w:basedOn w:val="af2"/>
    <w:next w:val="af2"/>
    <w:link w:val="af4"/>
    <w:semiHidden/>
    <w:rsid w:val="00FD36DE"/>
    <w:rPr>
      <w:b/>
      <w:bCs/>
      <w:lang w:eastAsia="ru-RU"/>
    </w:rPr>
  </w:style>
  <w:style w:type="character" w:customStyle="1" w:styleId="13">
    <w:name w:val="Тема примечания Знак1"/>
    <w:basedOn w:val="af3"/>
    <w:uiPriority w:val="99"/>
    <w:semiHidden/>
    <w:rsid w:val="00FD36DE"/>
    <w:rPr>
      <w:rFonts w:ascii="Times New Roman" w:eastAsia="Times New Roman" w:hAnsi="Times New Roman" w:cs="Times New Roman"/>
      <w:b/>
      <w:bCs/>
      <w:sz w:val="20"/>
      <w:szCs w:val="20"/>
      <w:lang w:val="en-US" w:eastAsia="en-US"/>
    </w:rPr>
  </w:style>
  <w:style w:type="paragraph" w:customStyle="1" w:styleId="Style2">
    <w:name w:val="Style2"/>
    <w:basedOn w:val="a"/>
    <w:rsid w:val="00FD36DE"/>
    <w:pPr>
      <w:widowControl w:val="0"/>
      <w:autoSpaceDE w:val="0"/>
      <w:autoSpaceDN w:val="0"/>
      <w:adjustRightInd w:val="0"/>
      <w:spacing w:after="0" w:line="240" w:lineRule="exact"/>
      <w:ind w:firstLine="691"/>
      <w:jc w:val="both"/>
    </w:pPr>
    <w:rPr>
      <w:rFonts w:ascii="Bookman Old Style" w:eastAsia="Times New Roman" w:hAnsi="Bookman Old Style" w:cs="Times New Roman"/>
      <w:sz w:val="24"/>
      <w:szCs w:val="24"/>
      <w:lang w:val="ru-RU"/>
    </w:rPr>
  </w:style>
  <w:style w:type="character" w:customStyle="1" w:styleId="FontStyle11">
    <w:name w:val="Font Style11"/>
    <w:rsid w:val="00FD36DE"/>
    <w:rPr>
      <w:rFonts w:ascii="Times New Roman" w:hAnsi="Times New Roman" w:cs="Times New Roman"/>
      <w:spacing w:val="-20"/>
      <w:sz w:val="22"/>
      <w:szCs w:val="22"/>
    </w:rPr>
  </w:style>
  <w:style w:type="character" w:customStyle="1" w:styleId="FontStyle54">
    <w:name w:val="Font Style54"/>
    <w:rsid w:val="00FD36DE"/>
    <w:rPr>
      <w:rFonts w:ascii="Bookman Old Style" w:hAnsi="Bookman Old Style" w:cs="Bookman Old Style"/>
      <w:spacing w:val="-10"/>
      <w:sz w:val="20"/>
      <w:szCs w:val="20"/>
    </w:rPr>
  </w:style>
  <w:style w:type="character" w:customStyle="1" w:styleId="FontStyle37">
    <w:name w:val="Font Style37"/>
    <w:rsid w:val="00FD36DE"/>
    <w:rPr>
      <w:rFonts w:ascii="Bookman Old Style" w:hAnsi="Bookman Old Style" w:cs="Bookman Old Style"/>
      <w:b/>
      <w:bCs/>
      <w:i/>
      <w:iCs/>
      <w:spacing w:val="-10"/>
      <w:sz w:val="14"/>
      <w:szCs w:val="14"/>
    </w:rPr>
  </w:style>
  <w:style w:type="character" w:customStyle="1" w:styleId="FontStyle34">
    <w:name w:val="Font Style34"/>
    <w:rsid w:val="00FD36DE"/>
    <w:rPr>
      <w:rFonts w:ascii="Bookman Old Style" w:hAnsi="Bookman Old Style" w:cs="Bookman Old Style"/>
      <w:b/>
      <w:bCs/>
      <w:spacing w:val="-10"/>
      <w:sz w:val="20"/>
      <w:szCs w:val="20"/>
    </w:rPr>
  </w:style>
  <w:style w:type="character" w:customStyle="1" w:styleId="FontStyle49">
    <w:name w:val="Font Style49"/>
    <w:rsid w:val="00FD36DE"/>
    <w:rPr>
      <w:rFonts w:ascii="Bookman Old Style" w:hAnsi="Bookman Old Style" w:cs="Bookman Old Style"/>
      <w:spacing w:val="-10"/>
      <w:sz w:val="20"/>
      <w:szCs w:val="20"/>
    </w:rPr>
  </w:style>
  <w:style w:type="paragraph" w:styleId="af6">
    <w:name w:val="Plain Text"/>
    <w:basedOn w:val="a"/>
    <w:link w:val="af7"/>
    <w:rsid w:val="00FD36DE"/>
    <w:pPr>
      <w:spacing w:after="0" w:line="240" w:lineRule="auto"/>
    </w:pPr>
    <w:rPr>
      <w:rFonts w:ascii="Courier New" w:eastAsia="Times New Roman" w:hAnsi="Courier New" w:cs="Times New Roman"/>
      <w:sz w:val="20"/>
      <w:szCs w:val="20"/>
      <w:lang w:val="en-US"/>
    </w:rPr>
  </w:style>
  <w:style w:type="character" w:customStyle="1" w:styleId="af7">
    <w:name w:val="Текст Знак"/>
    <w:basedOn w:val="a0"/>
    <w:link w:val="af6"/>
    <w:rsid w:val="00FD36DE"/>
    <w:rPr>
      <w:rFonts w:ascii="Courier New" w:eastAsia="Times New Roman" w:hAnsi="Courier New" w:cs="Times New Roman"/>
      <w:sz w:val="20"/>
      <w:szCs w:val="20"/>
      <w:lang w:val="en-US"/>
    </w:rPr>
  </w:style>
  <w:style w:type="paragraph" w:styleId="af8">
    <w:name w:val="Body Text"/>
    <w:basedOn w:val="a"/>
    <w:link w:val="af9"/>
    <w:rsid w:val="00FD36DE"/>
    <w:pPr>
      <w:spacing w:after="0" w:line="240" w:lineRule="auto"/>
      <w:jc w:val="both"/>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FD36DE"/>
    <w:rPr>
      <w:rFonts w:ascii="Times New Roman" w:eastAsia="Times New Roman" w:hAnsi="Times New Roman" w:cs="Times New Roman"/>
      <w:sz w:val="24"/>
      <w:szCs w:val="24"/>
    </w:rPr>
  </w:style>
  <w:style w:type="paragraph" w:styleId="afa">
    <w:name w:val="Revision"/>
    <w:hidden/>
    <w:uiPriority w:val="99"/>
    <w:semiHidden/>
    <w:rsid w:val="00FD36DE"/>
    <w:pPr>
      <w:spacing w:after="0" w:line="240" w:lineRule="auto"/>
    </w:pPr>
    <w:rPr>
      <w:rFonts w:ascii="Times New Roman" w:eastAsia="Times New Roman" w:hAnsi="Times New Roman" w:cs="Times New Roman"/>
      <w:sz w:val="24"/>
      <w:szCs w:val="24"/>
      <w:lang w:val="en-US" w:eastAsia="en-US"/>
    </w:rPr>
  </w:style>
  <w:style w:type="paragraph" w:styleId="22">
    <w:name w:val="Body Text 2"/>
    <w:basedOn w:val="a"/>
    <w:link w:val="23"/>
    <w:uiPriority w:val="99"/>
    <w:semiHidden/>
    <w:unhideWhenUsed/>
    <w:rsid w:val="00FD36DE"/>
    <w:pPr>
      <w:spacing w:after="120" w:line="480" w:lineRule="auto"/>
    </w:pPr>
    <w:rPr>
      <w:rFonts w:ascii="Times New Roman" w:eastAsia="Times New Roman" w:hAnsi="Times New Roman" w:cs="Times New Roman"/>
      <w:sz w:val="24"/>
      <w:szCs w:val="24"/>
      <w:lang w:val="en-US" w:eastAsia="en-US"/>
    </w:rPr>
  </w:style>
  <w:style w:type="character" w:customStyle="1" w:styleId="23">
    <w:name w:val="Основной текст 2 Знак"/>
    <w:basedOn w:val="a0"/>
    <w:link w:val="22"/>
    <w:uiPriority w:val="99"/>
    <w:semiHidden/>
    <w:rsid w:val="00FD36DE"/>
    <w:rPr>
      <w:rFonts w:ascii="Times New Roman" w:eastAsia="Times New Roman" w:hAnsi="Times New Roman" w:cs="Times New Roman"/>
      <w:sz w:val="24"/>
      <w:szCs w:val="24"/>
      <w:lang w:val="en-US" w:eastAsia="en-US"/>
    </w:rPr>
  </w:style>
  <w:style w:type="paragraph" w:customStyle="1" w:styleId="afb">
    <w:name w:val="Базовый"/>
    <w:rsid w:val="00FD36DE"/>
    <w:pPr>
      <w:autoSpaceDE w:val="0"/>
      <w:autoSpaceDN w:val="0"/>
      <w:adjustRightInd w:val="0"/>
      <w:spacing w:after="0" w:line="240" w:lineRule="auto"/>
    </w:pPr>
    <w:rPr>
      <w:rFonts w:ascii="Times New Roman" w:eastAsia="Times New Roman" w:hAnsi="Times New Roman" w:cs="Times New Roman"/>
      <w:sz w:val="24"/>
      <w:szCs w:val="24"/>
      <w:lang w:val="ru-RU" w:eastAsia="uk-UA"/>
    </w:rPr>
  </w:style>
  <w:style w:type="paragraph" w:styleId="HTML">
    <w:name w:val="HTML Preformatted"/>
    <w:basedOn w:val="a"/>
    <w:link w:val="HTML0"/>
    <w:uiPriority w:val="99"/>
    <w:unhideWhenUsed/>
    <w:rsid w:val="00FD3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FD36DE"/>
    <w:rPr>
      <w:rFonts w:ascii="Courier New" w:eastAsia="Times New Roman" w:hAnsi="Courier New" w:cs="Courier New"/>
      <w:sz w:val="20"/>
      <w:szCs w:val="20"/>
      <w:lang w:val="ru-RU"/>
    </w:rPr>
  </w:style>
  <w:style w:type="paragraph" w:styleId="afc">
    <w:name w:val="No Spacing"/>
    <w:link w:val="afd"/>
    <w:uiPriority w:val="99"/>
    <w:qFormat/>
    <w:rsid w:val="00FD36DE"/>
    <w:pPr>
      <w:suppressAutoHyphens/>
      <w:spacing w:after="0" w:line="240" w:lineRule="auto"/>
      <w:textAlignment w:val="baseline"/>
    </w:pPr>
    <w:rPr>
      <w:rFonts w:ascii="Times New Roman" w:eastAsia="Times New Roman" w:hAnsi="Times New Roman" w:cs="Times New Roman"/>
      <w:color w:val="00000A"/>
      <w:kern w:val="2"/>
      <w:sz w:val="24"/>
      <w:szCs w:val="24"/>
      <w:lang w:val="ru-RU" w:eastAsia="zh-CN"/>
    </w:rPr>
  </w:style>
  <w:style w:type="character" w:customStyle="1" w:styleId="afd">
    <w:name w:val="Без интервала Знак"/>
    <w:link w:val="afc"/>
    <w:uiPriority w:val="99"/>
    <w:locked/>
    <w:rsid w:val="00FD36DE"/>
    <w:rPr>
      <w:rFonts w:ascii="Times New Roman" w:eastAsia="Times New Roman" w:hAnsi="Times New Roman" w:cs="Times New Roman"/>
      <w:color w:val="00000A"/>
      <w:kern w:val="2"/>
      <w:sz w:val="24"/>
      <w:szCs w:val="24"/>
      <w:lang w:val="ru-RU" w:eastAsia="zh-CN"/>
    </w:rPr>
  </w:style>
  <w:style w:type="character" w:customStyle="1" w:styleId="24">
    <w:name w:val="Основной текст (2)_"/>
    <w:link w:val="25"/>
    <w:uiPriority w:val="99"/>
    <w:locked/>
    <w:rsid w:val="00FD36DE"/>
    <w:rPr>
      <w:shd w:val="clear" w:color="auto" w:fill="FFFFFF"/>
    </w:rPr>
  </w:style>
  <w:style w:type="paragraph" w:customStyle="1" w:styleId="25">
    <w:name w:val="Основной текст (2)"/>
    <w:basedOn w:val="a"/>
    <w:link w:val="24"/>
    <w:uiPriority w:val="99"/>
    <w:rsid w:val="00FD36DE"/>
    <w:pPr>
      <w:widowControl w:val="0"/>
      <w:shd w:val="clear" w:color="auto" w:fill="FFFFFF"/>
      <w:spacing w:after="60" w:line="274" w:lineRule="exact"/>
      <w:ind w:hanging="440"/>
      <w:jc w:val="both"/>
    </w:pPr>
  </w:style>
  <w:style w:type="paragraph" w:customStyle="1" w:styleId="Standard">
    <w:name w:val="Standard"/>
    <w:rsid w:val="00FD36D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81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find=1&amp;text=&#1087;&#1088;&#1077;&#1076;&#1084;&#1077;&#10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1__&#1044;&#1057;&#1053;&#1057;/4%20&#1055;&#1088;&#1086;&#1077;&#1082;&#1090;&#1080;%20&#1076;&#1086;&#1075;&#1086;&#1074;&#1086;&#1088;&#1110;&#1074;/&#1055;&#1056;&#1048;&#1052;&#1030;&#1056;&#1053;&#1030;/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42</Pages>
  <Words>16067</Words>
  <Characters>91584</Characters>
  <Application>Microsoft Office Word</Application>
  <DocSecurity>0</DocSecurity>
  <Lines>763</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20</cp:revision>
  <dcterms:created xsi:type="dcterms:W3CDTF">2023-04-11T07:09:00Z</dcterms:created>
  <dcterms:modified xsi:type="dcterms:W3CDTF">2024-03-27T10:39:00Z</dcterms:modified>
</cp:coreProperties>
</file>