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860A49">
        <w:rPr>
          <w:rFonts w:ascii="Times New Roman" w:hAnsi="Times New Roman"/>
          <w:bCs/>
          <w:sz w:val="24"/>
          <w:szCs w:val="24"/>
          <w:lang w:val="ru-RU" w:eastAsia="ar-SA"/>
        </w:rPr>
        <w:t>21</w:t>
      </w:r>
      <w:r w:rsidR="00247CF7" w:rsidRPr="00965291">
        <w:rPr>
          <w:rFonts w:ascii="Times New Roman" w:hAnsi="Times New Roman"/>
          <w:bCs/>
          <w:sz w:val="24"/>
          <w:szCs w:val="24"/>
          <w:lang w:eastAsia="ar-SA"/>
        </w:rPr>
        <w:t>/</w:t>
      </w:r>
      <w:r w:rsidR="00860A49">
        <w:rPr>
          <w:rFonts w:ascii="Times New Roman" w:hAnsi="Times New Roman"/>
          <w:bCs/>
          <w:sz w:val="24"/>
          <w:szCs w:val="24"/>
          <w:lang w:eastAsia="ar-SA"/>
        </w:rPr>
        <w:t>0304</w:t>
      </w:r>
      <w:r w:rsidRPr="00965291">
        <w:rPr>
          <w:rFonts w:ascii="Times New Roman" w:hAnsi="Times New Roman"/>
          <w:bCs/>
          <w:sz w:val="24"/>
          <w:szCs w:val="24"/>
          <w:lang w:val="ru-RU" w:eastAsia="ar-SA"/>
        </w:rPr>
        <w:t xml:space="preserve"> від </w:t>
      </w:r>
      <w:r w:rsidRPr="00965291">
        <w:rPr>
          <w:rFonts w:ascii="Times New Roman" w:hAnsi="Times New Roman"/>
          <w:bCs/>
          <w:sz w:val="24"/>
          <w:szCs w:val="24"/>
          <w:lang w:eastAsia="ar-SA"/>
        </w:rPr>
        <w:t>«</w:t>
      </w:r>
      <w:r w:rsidR="00860A49">
        <w:rPr>
          <w:rFonts w:ascii="Times New Roman" w:hAnsi="Times New Roman"/>
          <w:bCs/>
          <w:sz w:val="24"/>
          <w:szCs w:val="24"/>
          <w:lang w:eastAsia="ar-SA"/>
        </w:rPr>
        <w:t>03</w:t>
      </w:r>
      <w:r w:rsidRPr="00965291">
        <w:rPr>
          <w:rFonts w:ascii="Times New Roman" w:hAnsi="Times New Roman"/>
          <w:bCs/>
          <w:sz w:val="24"/>
          <w:szCs w:val="24"/>
          <w:lang w:eastAsia="ar-SA"/>
        </w:rPr>
        <w:t xml:space="preserve">» </w:t>
      </w:r>
      <w:r w:rsidR="00860A49">
        <w:rPr>
          <w:rFonts w:ascii="Times New Roman" w:hAnsi="Times New Roman"/>
          <w:bCs/>
          <w:sz w:val="24"/>
          <w:szCs w:val="24"/>
          <w:lang w:eastAsia="ar-SA"/>
        </w:rPr>
        <w:t>квітня</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11488D" w:rsidRDefault="0011488D">
      <w:pPr>
        <w:spacing w:after="0" w:line="240" w:lineRule="auto"/>
        <w:rPr>
          <w:rFonts w:ascii="Times New Roman" w:eastAsia="Times New Roman" w:hAnsi="Times New Roman" w:cs="Times New Roman"/>
          <w:b/>
          <w:sz w:val="24"/>
          <w:szCs w:val="24"/>
        </w:rPr>
      </w:pPr>
    </w:p>
    <w:p w:rsidR="00D36FF5" w:rsidRDefault="00D36FF5">
      <w:pPr>
        <w:spacing w:after="0" w:line="240" w:lineRule="auto"/>
        <w:rPr>
          <w:rFonts w:ascii="Times New Roman" w:eastAsia="Times New Roman" w:hAnsi="Times New Roman" w:cs="Times New Roman"/>
          <w:b/>
          <w:sz w:val="24"/>
          <w:szCs w:val="24"/>
        </w:rPr>
      </w:pPr>
    </w:p>
    <w:p w:rsidR="00D36FF5" w:rsidRPr="00F220A8" w:rsidRDefault="00D36FF5">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Default="00162BD4" w:rsidP="005B5EBB">
      <w:pPr>
        <w:autoSpaceDE w:val="0"/>
        <w:autoSpaceDN w:val="0"/>
        <w:adjustRightInd w:val="0"/>
        <w:spacing w:after="0" w:line="240" w:lineRule="auto"/>
        <w:jc w:val="both"/>
        <w:rPr>
          <w:rFonts w:ascii="Times New Roman" w:hAnsi="Times New Roman" w:cs="Times New Roman"/>
          <w:b/>
          <w:bCs/>
          <w:sz w:val="24"/>
          <w:szCs w:val="24"/>
        </w:rPr>
      </w:pPr>
      <w:r w:rsidRPr="00821CAA">
        <w:rPr>
          <w:rFonts w:ascii="Times New Roman" w:hAnsi="Times New Roman" w:cs="Times New Roman"/>
          <w:b/>
          <w:bCs/>
          <w:sz w:val="24"/>
          <w:szCs w:val="24"/>
        </w:rPr>
        <w:t xml:space="preserve">за </w:t>
      </w:r>
      <w:bookmarkStart w:id="2" w:name="_Hlk130119003"/>
      <w:r w:rsidR="005B5EBB" w:rsidRPr="0005122B">
        <w:rPr>
          <w:rFonts w:ascii="Times New Roman" w:hAnsi="Times New Roman" w:cs="Times New Roman"/>
          <w:b/>
          <w:bCs/>
          <w:color w:val="000000"/>
          <w:sz w:val="24"/>
          <w:szCs w:val="24"/>
        </w:rPr>
        <w:t xml:space="preserve">ДК 021:2015 «Єдиний закупівельний словник» - </w:t>
      </w:r>
      <w:bookmarkEnd w:id="2"/>
      <w:r w:rsidR="005B5EBB" w:rsidRPr="0005122B">
        <w:rPr>
          <w:rFonts w:ascii="Times New Roman" w:hAnsi="Times New Roman" w:cs="Times New Roman"/>
          <w:b/>
          <w:bCs/>
          <w:sz w:val="24"/>
          <w:szCs w:val="24"/>
        </w:rPr>
        <w:t xml:space="preserve">33690000-3 «Лікарські засоби різні» (лабораторні реактиви), НК 024:2023 - </w:t>
      </w:r>
      <w:r w:rsidR="005B5EBB" w:rsidRPr="0005122B">
        <w:rPr>
          <w:rFonts w:ascii="Times New Roman" w:eastAsia="Times New Roman" w:hAnsi="Times New Roman" w:cs="Times New Roman"/>
          <w:b/>
          <w:bCs/>
          <w:color w:val="000000"/>
          <w:sz w:val="24"/>
          <w:szCs w:val="24"/>
          <w:lang w:eastAsia="ru-RU"/>
        </w:rPr>
        <w:t xml:space="preserve">30213- </w:t>
      </w:r>
      <w:r w:rsidR="005B5EBB" w:rsidRPr="0005122B">
        <w:rPr>
          <w:rFonts w:ascii="Times New Roman" w:hAnsi="Times New Roman" w:cs="Times New Roman"/>
          <w:b/>
          <w:bCs/>
          <w:sz w:val="24"/>
          <w:szCs w:val="24"/>
        </w:rPr>
        <w:t xml:space="preserve">Множинні ферменти клінічної хімії IVD (діагностика </w:t>
      </w:r>
      <w:r w:rsidR="005B5EBB" w:rsidRPr="0005122B">
        <w:rPr>
          <w:rFonts w:ascii="Times New Roman" w:hAnsi="Times New Roman" w:cs="Times New Roman"/>
          <w:b/>
          <w:bCs/>
          <w:i/>
          <w:iCs/>
          <w:sz w:val="24"/>
          <w:szCs w:val="24"/>
        </w:rPr>
        <w:t>in vitro</w:t>
      </w:r>
      <w:r w:rsidR="005B5EBB" w:rsidRPr="0005122B">
        <w:rPr>
          <w:rFonts w:ascii="Times New Roman" w:hAnsi="Times New Roman" w:cs="Times New Roman"/>
          <w:b/>
          <w:bCs/>
          <w:sz w:val="24"/>
          <w:szCs w:val="24"/>
        </w:rPr>
        <w:t xml:space="preserve">), контрольний матеріал; НК 024:2023 - </w:t>
      </w:r>
      <w:r w:rsidR="005B5EBB" w:rsidRPr="0005122B">
        <w:rPr>
          <w:rFonts w:ascii="Times New Roman" w:eastAsia="Times New Roman" w:hAnsi="Times New Roman" w:cs="Times New Roman"/>
          <w:b/>
          <w:bCs/>
          <w:color w:val="000000"/>
          <w:sz w:val="24"/>
          <w:szCs w:val="24"/>
          <w:lang w:eastAsia="ru-RU"/>
        </w:rPr>
        <w:t>47869 - </w:t>
      </w:r>
      <w:r w:rsidR="005B5EBB" w:rsidRPr="0005122B">
        <w:rPr>
          <w:rFonts w:ascii="Times New Roman" w:hAnsi="Times New Roman" w:cs="Times New Roman"/>
          <w:b/>
          <w:bCs/>
          <w:sz w:val="24"/>
          <w:szCs w:val="24"/>
        </w:rPr>
        <w:t xml:space="preserve">Множинні аналіти клінічної хімії IVD (діагностика </w:t>
      </w:r>
      <w:r w:rsidR="005B5EBB" w:rsidRPr="0005122B">
        <w:rPr>
          <w:rFonts w:ascii="Times New Roman" w:hAnsi="Times New Roman" w:cs="Times New Roman"/>
          <w:b/>
          <w:bCs/>
          <w:i/>
          <w:iCs/>
          <w:sz w:val="24"/>
          <w:szCs w:val="24"/>
        </w:rPr>
        <w:t>in vitro</w:t>
      </w:r>
      <w:r w:rsidR="005B5EBB" w:rsidRPr="0005122B">
        <w:rPr>
          <w:rFonts w:ascii="Times New Roman" w:hAnsi="Times New Roman" w:cs="Times New Roman"/>
          <w:b/>
          <w:bCs/>
          <w:sz w:val="24"/>
          <w:szCs w:val="24"/>
        </w:rPr>
        <w:t xml:space="preserve">), контрольний матеріал; НК 024:2023 - </w:t>
      </w:r>
      <w:r w:rsidR="005B5EBB" w:rsidRPr="0005122B">
        <w:rPr>
          <w:rFonts w:ascii="Times New Roman" w:eastAsia="Times New Roman" w:hAnsi="Times New Roman" w:cs="Times New Roman"/>
          <w:b/>
          <w:bCs/>
          <w:color w:val="000000"/>
          <w:sz w:val="24"/>
          <w:szCs w:val="24"/>
          <w:lang w:eastAsia="ru-RU"/>
        </w:rPr>
        <w:t>47869 - </w:t>
      </w:r>
      <w:r w:rsidR="005B5EBB" w:rsidRPr="0005122B">
        <w:rPr>
          <w:rFonts w:ascii="Times New Roman" w:hAnsi="Times New Roman" w:cs="Times New Roman"/>
          <w:b/>
          <w:bCs/>
          <w:sz w:val="24"/>
          <w:szCs w:val="24"/>
        </w:rPr>
        <w:t xml:space="preserve">Множинні аналіти клінічної хімії IVD (діагностика </w:t>
      </w:r>
      <w:r w:rsidR="005B5EBB" w:rsidRPr="0005122B">
        <w:rPr>
          <w:rFonts w:ascii="Times New Roman" w:hAnsi="Times New Roman" w:cs="Times New Roman"/>
          <w:b/>
          <w:bCs/>
          <w:i/>
          <w:iCs/>
          <w:sz w:val="24"/>
          <w:szCs w:val="24"/>
        </w:rPr>
        <w:t>in vitro</w:t>
      </w:r>
      <w:r w:rsidR="005B5EBB" w:rsidRPr="0005122B">
        <w:rPr>
          <w:rFonts w:ascii="Times New Roman" w:hAnsi="Times New Roman" w:cs="Times New Roman"/>
          <w:b/>
          <w:bCs/>
          <w:sz w:val="24"/>
          <w:szCs w:val="24"/>
        </w:rPr>
        <w:t>), контрольний матеріал</w:t>
      </w:r>
      <w:r w:rsidR="005B5EBB">
        <w:rPr>
          <w:rFonts w:ascii="Times New Roman" w:hAnsi="Times New Roman" w:cs="Times New Roman"/>
          <w:b/>
          <w:bCs/>
          <w:sz w:val="24"/>
          <w:szCs w:val="24"/>
        </w:rPr>
        <w:t>.</w:t>
      </w: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hAnsi="Times New Roman" w:cs="Times New Roman"/>
          <w:b/>
          <w:bCs/>
          <w:sz w:val="24"/>
          <w:szCs w:val="24"/>
        </w:rPr>
      </w:pPr>
    </w:p>
    <w:p w:rsidR="005B5EBB" w:rsidRDefault="005B5EBB" w:rsidP="005B5EBB">
      <w:pPr>
        <w:autoSpaceDE w:val="0"/>
        <w:autoSpaceDN w:val="0"/>
        <w:adjustRightInd w:val="0"/>
        <w:spacing w:after="0" w:line="240" w:lineRule="auto"/>
        <w:jc w:val="both"/>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3" w:name="_heading=h.1fob9te" w:colFirst="0" w:colLast="0"/>
      <w:bookmarkEnd w:id="3"/>
      <w:r w:rsidRPr="00F220A8">
        <w:rPr>
          <w:rFonts w:ascii="Times New Roman" w:hAnsi="Times New Roman"/>
          <w:b/>
          <w:bCs/>
          <w:sz w:val="24"/>
          <w:szCs w:val="24"/>
        </w:rPr>
        <w:t xml:space="preserve">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701AB6" w:rsidRDefault="005B5EBB" w:rsidP="005B5EBB">
            <w:pPr>
              <w:widowControl w:val="0"/>
              <w:jc w:val="both"/>
              <w:rPr>
                <w:i/>
                <w:sz w:val="24"/>
                <w:szCs w:val="24"/>
                <w:highlight w:val="yellow"/>
              </w:rPr>
            </w:pPr>
            <w:r w:rsidRPr="0005122B">
              <w:rPr>
                <w:rFonts w:ascii="Times New Roman" w:hAnsi="Times New Roman" w:cs="Times New Roman"/>
                <w:b/>
                <w:bCs/>
                <w:color w:val="000000"/>
                <w:sz w:val="24"/>
                <w:szCs w:val="24"/>
              </w:rPr>
              <w:t xml:space="preserve">ДК 021:2015 «Єдиний закупівельний словник» - </w:t>
            </w:r>
            <w:r w:rsidRPr="0005122B">
              <w:rPr>
                <w:rFonts w:ascii="Times New Roman" w:hAnsi="Times New Roman" w:cs="Times New Roman"/>
                <w:b/>
                <w:bCs/>
                <w:sz w:val="24"/>
                <w:szCs w:val="24"/>
              </w:rPr>
              <w:t xml:space="preserve">33690000-3 «Лікарські засоби різні» (лабораторні реактиви), НК 024:2023 - </w:t>
            </w:r>
            <w:r w:rsidRPr="0005122B">
              <w:rPr>
                <w:rFonts w:ascii="Times New Roman" w:eastAsia="Times New Roman" w:hAnsi="Times New Roman" w:cs="Times New Roman"/>
                <w:b/>
                <w:bCs/>
                <w:color w:val="000000"/>
                <w:sz w:val="24"/>
                <w:szCs w:val="24"/>
                <w:lang w:eastAsia="ru-RU"/>
              </w:rPr>
              <w:t xml:space="preserve">30213- </w:t>
            </w:r>
            <w:r w:rsidRPr="0005122B">
              <w:rPr>
                <w:rFonts w:ascii="Times New Roman" w:hAnsi="Times New Roman" w:cs="Times New Roman"/>
                <w:b/>
                <w:bCs/>
                <w:sz w:val="24"/>
                <w:szCs w:val="24"/>
              </w:rPr>
              <w:t xml:space="preserve">Множинні ферменти клінічної хімії IVD (діагностика </w:t>
            </w:r>
            <w:r w:rsidRPr="0005122B">
              <w:rPr>
                <w:rFonts w:ascii="Times New Roman" w:hAnsi="Times New Roman" w:cs="Times New Roman"/>
                <w:b/>
                <w:bCs/>
                <w:i/>
                <w:iCs/>
                <w:sz w:val="24"/>
                <w:szCs w:val="24"/>
              </w:rPr>
              <w:t>in vitro</w:t>
            </w:r>
            <w:r w:rsidRPr="0005122B">
              <w:rPr>
                <w:rFonts w:ascii="Times New Roman" w:hAnsi="Times New Roman" w:cs="Times New Roman"/>
                <w:b/>
                <w:bCs/>
                <w:sz w:val="24"/>
                <w:szCs w:val="24"/>
              </w:rPr>
              <w:t xml:space="preserve">), контрольний матеріал; НК 024:2023 - </w:t>
            </w:r>
            <w:r w:rsidRPr="0005122B">
              <w:rPr>
                <w:rFonts w:ascii="Times New Roman" w:eastAsia="Times New Roman" w:hAnsi="Times New Roman" w:cs="Times New Roman"/>
                <w:b/>
                <w:bCs/>
                <w:color w:val="000000"/>
                <w:sz w:val="24"/>
                <w:szCs w:val="24"/>
                <w:lang w:eastAsia="ru-RU"/>
              </w:rPr>
              <w:t>47869 - </w:t>
            </w:r>
            <w:r w:rsidRPr="0005122B">
              <w:rPr>
                <w:rFonts w:ascii="Times New Roman" w:hAnsi="Times New Roman" w:cs="Times New Roman"/>
                <w:b/>
                <w:bCs/>
                <w:sz w:val="24"/>
                <w:szCs w:val="24"/>
              </w:rPr>
              <w:t xml:space="preserve">Множинні аналіти клінічної хімії IVD (діагностика </w:t>
            </w:r>
            <w:r w:rsidRPr="0005122B">
              <w:rPr>
                <w:rFonts w:ascii="Times New Roman" w:hAnsi="Times New Roman" w:cs="Times New Roman"/>
                <w:b/>
                <w:bCs/>
                <w:i/>
                <w:iCs/>
                <w:sz w:val="24"/>
                <w:szCs w:val="24"/>
              </w:rPr>
              <w:t>in vitro</w:t>
            </w:r>
            <w:r w:rsidRPr="0005122B">
              <w:rPr>
                <w:rFonts w:ascii="Times New Roman" w:hAnsi="Times New Roman" w:cs="Times New Roman"/>
                <w:b/>
                <w:bCs/>
                <w:sz w:val="24"/>
                <w:szCs w:val="24"/>
              </w:rPr>
              <w:t xml:space="preserve">), контрольний матеріал; НК 024:2023 - </w:t>
            </w:r>
            <w:r w:rsidRPr="0005122B">
              <w:rPr>
                <w:rFonts w:ascii="Times New Roman" w:eastAsia="Times New Roman" w:hAnsi="Times New Roman" w:cs="Times New Roman"/>
                <w:b/>
                <w:bCs/>
                <w:color w:val="000000"/>
                <w:sz w:val="24"/>
                <w:szCs w:val="24"/>
                <w:lang w:eastAsia="ru-RU"/>
              </w:rPr>
              <w:t>47869 - </w:t>
            </w:r>
            <w:r w:rsidRPr="0005122B">
              <w:rPr>
                <w:rFonts w:ascii="Times New Roman" w:hAnsi="Times New Roman" w:cs="Times New Roman"/>
                <w:b/>
                <w:bCs/>
                <w:sz w:val="24"/>
                <w:szCs w:val="24"/>
              </w:rPr>
              <w:t xml:space="preserve">Множинні аналіти клінічної хімії IVD (діагностика </w:t>
            </w:r>
            <w:r w:rsidRPr="0005122B">
              <w:rPr>
                <w:rFonts w:ascii="Times New Roman" w:hAnsi="Times New Roman" w:cs="Times New Roman"/>
                <w:b/>
                <w:bCs/>
                <w:i/>
                <w:iCs/>
                <w:sz w:val="24"/>
                <w:szCs w:val="24"/>
              </w:rPr>
              <w:t>in vitro</w:t>
            </w:r>
            <w:r w:rsidRPr="0005122B">
              <w:rPr>
                <w:rFonts w:ascii="Times New Roman" w:hAnsi="Times New Roman" w:cs="Times New Roman"/>
                <w:b/>
                <w:bCs/>
                <w:sz w:val="24"/>
                <w:szCs w:val="24"/>
              </w:rPr>
              <w:t>), контрольний матеріал</w:t>
            </w:r>
            <w:r>
              <w:rPr>
                <w:rFonts w:ascii="Times New Roman" w:hAnsi="Times New Roman" w:cs="Times New Roman"/>
                <w:b/>
                <w:bCs/>
                <w:sz w:val="24"/>
                <w:szCs w:val="24"/>
              </w:rPr>
              <w:t>.</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4" w:name="_Hlk138327130"/>
          </w:p>
          <w:bookmarkEnd w:id="4"/>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строки поставки товарів, виконання робіт, </w:t>
            </w:r>
            <w:r w:rsidRPr="00F220A8">
              <w:rPr>
                <w:rFonts w:ascii="Times New Roman" w:eastAsia="Times New Roman" w:hAnsi="Times New Roman" w:cs="Times New Roman"/>
                <w:sz w:val="24"/>
                <w:szCs w:val="24"/>
              </w:rPr>
              <w:lastRenderedPageBreak/>
              <w:t>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lastRenderedPageBreak/>
              <w:t xml:space="preserve">До </w:t>
            </w:r>
            <w:r w:rsidRPr="00F220A8">
              <w:rPr>
                <w:rFonts w:ascii="Times New Roman" w:hAnsi="Times New Roman"/>
                <w:b/>
                <w:sz w:val="24"/>
                <w:szCs w:val="24"/>
                <w:lang w:val="ru-RU"/>
              </w:rPr>
              <w:t>3</w:t>
            </w:r>
            <w:r w:rsidR="00476980">
              <w:rPr>
                <w:rFonts w:ascii="Times New Roman" w:hAnsi="Times New Roman"/>
                <w:b/>
                <w:sz w:val="24"/>
                <w:szCs w:val="24"/>
                <w:lang w:val="ru-RU"/>
              </w:rPr>
              <w:t>1</w:t>
            </w:r>
            <w:r w:rsidRPr="00F220A8">
              <w:rPr>
                <w:rFonts w:ascii="Times New Roman" w:hAnsi="Times New Roman"/>
                <w:b/>
                <w:sz w:val="24"/>
                <w:szCs w:val="24"/>
                <w:lang w:val="ru-RU"/>
              </w:rPr>
              <w:t>.</w:t>
            </w:r>
            <w:r w:rsidR="00476980">
              <w:rPr>
                <w:rFonts w:ascii="Times New Roman" w:hAnsi="Times New Roman"/>
                <w:b/>
                <w:sz w:val="24"/>
                <w:szCs w:val="24"/>
                <w:lang w:val="ru-RU"/>
              </w:rPr>
              <w:t>10</w:t>
            </w:r>
            <w:r w:rsidRPr="00F220A8">
              <w:rPr>
                <w:rFonts w:ascii="Times New Roman" w:hAnsi="Times New Roman"/>
                <w:b/>
                <w:sz w:val="24"/>
                <w:szCs w:val="24"/>
                <w:lang w:val="ru-RU"/>
              </w:rPr>
              <w:t>.</w:t>
            </w:r>
            <w:r w:rsidRPr="00F220A8">
              <w:rPr>
                <w:rFonts w:ascii="Times New Roman" w:hAnsi="Times New Roman"/>
                <w:b/>
                <w:sz w:val="24"/>
                <w:szCs w:val="24"/>
              </w:rPr>
              <w:t>202</w:t>
            </w:r>
            <w:r w:rsidR="000D6AC7">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220A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860A49" w:rsidRDefault="00A20405" w:rsidP="001129F9">
            <w:pPr>
              <w:widowControl w:val="0"/>
              <w:numPr>
                <w:ilvl w:val="0"/>
                <w:numId w:val="3"/>
              </w:numPr>
              <w:jc w:val="both"/>
              <w:rPr>
                <w:rFonts w:ascii="Times New Roman" w:eastAsia="Times New Roman" w:hAnsi="Times New Roman" w:cs="Times New Roman"/>
                <w:sz w:val="24"/>
                <w:szCs w:val="24"/>
              </w:rPr>
            </w:pPr>
            <w:r w:rsidRPr="00860A4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60A49">
              <w:rPr>
                <w:rFonts w:ascii="Times New Roman" w:eastAsia="Times New Roman" w:hAnsi="Times New Roman" w:cs="Times New Roman"/>
                <w:b/>
                <w:i/>
                <w:sz w:val="24"/>
                <w:szCs w:val="24"/>
              </w:rPr>
              <w:t>згідно</w:t>
            </w:r>
            <w:r w:rsidRPr="00860A49">
              <w:rPr>
                <w:rFonts w:ascii="Times New Roman" w:eastAsia="Times New Roman" w:hAnsi="Times New Roman" w:cs="Times New Roman"/>
                <w:sz w:val="24"/>
                <w:szCs w:val="24"/>
              </w:rPr>
              <w:t xml:space="preserve"> з </w:t>
            </w:r>
            <w:r w:rsidRPr="00860A49">
              <w:rPr>
                <w:rFonts w:ascii="Times New Roman" w:eastAsia="Times New Roman" w:hAnsi="Times New Roman" w:cs="Times New Roman"/>
                <w:b/>
                <w:i/>
                <w:sz w:val="24"/>
                <w:szCs w:val="24"/>
              </w:rPr>
              <w:t>Додатком 1</w:t>
            </w:r>
            <w:r w:rsidRPr="00860A49">
              <w:rPr>
                <w:rFonts w:ascii="Times New Roman" w:eastAsia="Times New Roman" w:hAnsi="Times New Roman" w:cs="Times New Roman"/>
                <w:sz w:val="24"/>
                <w:szCs w:val="24"/>
              </w:rPr>
              <w:t xml:space="preserve"> до цієї тендерної документації;</w:t>
            </w:r>
          </w:p>
          <w:p w:rsidR="0011488D" w:rsidRPr="00860A49" w:rsidRDefault="00A20405" w:rsidP="001129F9">
            <w:pPr>
              <w:widowControl w:val="0"/>
              <w:numPr>
                <w:ilvl w:val="0"/>
                <w:numId w:val="3"/>
              </w:numPr>
              <w:jc w:val="both"/>
              <w:rPr>
                <w:rFonts w:ascii="Times New Roman" w:eastAsia="Times New Roman" w:hAnsi="Times New Roman" w:cs="Times New Roman"/>
                <w:sz w:val="24"/>
                <w:szCs w:val="24"/>
              </w:rPr>
            </w:pPr>
            <w:r w:rsidRPr="00860A4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60A49">
              <w:rPr>
                <w:rFonts w:ascii="Times New Roman" w:eastAsia="Times New Roman" w:hAnsi="Times New Roman" w:cs="Times New Roman"/>
                <w:b/>
                <w:i/>
                <w:sz w:val="24"/>
                <w:szCs w:val="24"/>
              </w:rPr>
              <w:t>згідно з Додатком 1</w:t>
            </w:r>
            <w:r w:rsidRPr="00860A49">
              <w:rPr>
                <w:rFonts w:ascii="Times New Roman" w:eastAsia="Times New Roman" w:hAnsi="Times New Roman" w:cs="Times New Roman"/>
                <w:sz w:val="24"/>
                <w:szCs w:val="24"/>
              </w:rPr>
              <w:t xml:space="preserve"> до цієї тендерної документації;</w:t>
            </w:r>
          </w:p>
          <w:p w:rsidR="0011488D" w:rsidRPr="00860A49" w:rsidRDefault="00A20405" w:rsidP="001129F9">
            <w:pPr>
              <w:widowControl w:val="0"/>
              <w:numPr>
                <w:ilvl w:val="0"/>
                <w:numId w:val="3"/>
              </w:numPr>
              <w:jc w:val="both"/>
              <w:rPr>
                <w:rFonts w:ascii="Times New Roman" w:eastAsia="Times New Roman" w:hAnsi="Times New Roman" w:cs="Times New Roman"/>
                <w:sz w:val="24"/>
                <w:szCs w:val="24"/>
              </w:rPr>
            </w:pPr>
            <w:r w:rsidRPr="00860A4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60A49">
                <w:rPr>
                  <w:rFonts w:ascii="Times New Roman" w:eastAsia="Times New Roman" w:hAnsi="Times New Roman" w:cs="Times New Roman"/>
                  <w:sz w:val="24"/>
                  <w:szCs w:val="24"/>
                </w:rPr>
                <w:t>47</w:t>
              </w:r>
            </w:hyperlink>
            <w:r w:rsidRPr="00860A49">
              <w:rPr>
                <w:rFonts w:ascii="Times New Roman" w:eastAsia="Times New Roman" w:hAnsi="Times New Roman" w:cs="Times New Roman"/>
                <w:sz w:val="24"/>
                <w:szCs w:val="24"/>
              </w:rPr>
              <w:t xml:space="preserve">  Особливостей, - згідно з </w:t>
            </w:r>
            <w:r w:rsidRPr="00860A49">
              <w:rPr>
                <w:rFonts w:ascii="Times New Roman" w:eastAsia="Times New Roman" w:hAnsi="Times New Roman" w:cs="Times New Roman"/>
                <w:b/>
                <w:i/>
                <w:sz w:val="24"/>
                <w:szCs w:val="24"/>
              </w:rPr>
              <w:t xml:space="preserve">Додатком 1 </w:t>
            </w:r>
            <w:r w:rsidRPr="00860A49">
              <w:rPr>
                <w:rFonts w:ascii="Times New Roman" w:eastAsia="Times New Roman" w:hAnsi="Times New Roman" w:cs="Times New Roman"/>
                <w:sz w:val="24"/>
                <w:szCs w:val="24"/>
              </w:rPr>
              <w:t>до цієї тендерної документації;</w:t>
            </w:r>
          </w:p>
          <w:p w:rsidR="001129F9" w:rsidRPr="00860A49" w:rsidRDefault="001129F9" w:rsidP="001129F9">
            <w:pPr>
              <w:widowControl w:val="0"/>
              <w:numPr>
                <w:ilvl w:val="0"/>
                <w:numId w:val="3"/>
              </w:numPr>
              <w:jc w:val="both"/>
              <w:rPr>
                <w:rFonts w:ascii="Times New Roman" w:eastAsia="Times New Roman" w:hAnsi="Times New Roman" w:cs="Times New Roman"/>
                <w:sz w:val="24"/>
                <w:szCs w:val="24"/>
              </w:rPr>
            </w:pPr>
            <w:r w:rsidRPr="00860A49">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860A49">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860A49">
              <w:rPr>
                <w:rFonts w:ascii="Times New Roman" w:eastAsia="Times New Roman" w:hAnsi="Times New Roman" w:cs="Times New Roman"/>
                <w:bCs/>
                <w:iCs/>
                <w:sz w:val="24"/>
                <w:szCs w:val="24"/>
              </w:rPr>
              <w:t>згідно з</w:t>
            </w:r>
            <w:r w:rsidRPr="00860A49">
              <w:rPr>
                <w:rFonts w:ascii="Times New Roman" w:eastAsia="Times New Roman" w:hAnsi="Times New Roman" w:cs="Times New Roman"/>
                <w:b/>
                <w:i/>
                <w:sz w:val="24"/>
                <w:szCs w:val="24"/>
              </w:rPr>
              <w:t xml:space="preserve"> Додатком 2</w:t>
            </w:r>
            <w:r w:rsidRPr="00860A49">
              <w:rPr>
                <w:rFonts w:ascii="Times New Roman" w:eastAsia="Times New Roman" w:hAnsi="Times New Roman" w:cs="Times New Roman"/>
                <w:sz w:val="24"/>
                <w:szCs w:val="24"/>
              </w:rPr>
              <w:t xml:space="preserve"> до тендерної документації;</w:t>
            </w:r>
          </w:p>
          <w:p w:rsidR="001129F9" w:rsidRPr="00860A49" w:rsidRDefault="001129F9" w:rsidP="001129F9">
            <w:pPr>
              <w:numPr>
                <w:ilvl w:val="0"/>
                <w:numId w:val="3"/>
              </w:numPr>
              <w:rPr>
                <w:rFonts w:ascii="Times New Roman" w:hAnsi="Times New Roman" w:cs="Times New Roman"/>
                <w:sz w:val="24"/>
                <w:szCs w:val="24"/>
              </w:rPr>
            </w:pPr>
            <w:r w:rsidRPr="00860A49">
              <w:rPr>
                <w:rFonts w:ascii="Times New Roman" w:hAnsi="Times New Roman" w:cs="Times New Roman"/>
                <w:sz w:val="24"/>
                <w:szCs w:val="24"/>
              </w:rPr>
              <w:t>цінова пропозиція (</w:t>
            </w:r>
            <w:r w:rsidRPr="00860A49">
              <w:rPr>
                <w:rFonts w:ascii="Times New Roman" w:hAnsi="Times New Roman" w:cs="Times New Roman"/>
                <w:bCs/>
                <w:iCs/>
                <w:sz w:val="24"/>
                <w:szCs w:val="24"/>
              </w:rPr>
              <w:t>згідно з</w:t>
            </w:r>
            <w:r w:rsidRPr="00860A49">
              <w:rPr>
                <w:rFonts w:ascii="Times New Roman" w:hAnsi="Times New Roman" w:cs="Times New Roman"/>
                <w:b/>
                <w:i/>
                <w:sz w:val="24"/>
                <w:szCs w:val="24"/>
              </w:rPr>
              <w:t xml:space="preserve"> Додатком 4</w:t>
            </w:r>
            <w:r w:rsidRPr="00860A49">
              <w:rPr>
                <w:rFonts w:ascii="Times New Roman" w:hAnsi="Times New Roman" w:cs="Times New Roman"/>
                <w:sz w:val="24"/>
                <w:szCs w:val="24"/>
              </w:rPr>
              <w:t>);</w:t>
            </w:r>
          </w:p>
          <w:p w:rsidR="0011488D" w:rsidRPr="00860A49" w:rsidRDefault="00A20405" w:rsidP="001129F9">
            <w:pPr>
              <w:widowControl w:val="0"/>
              <w:numPr>
                <w:ilvl w:val="0"/>
                <w:numId w:val="3"/>
              </w:numPr>
              <w:jc w:val="both"/>
              <w:rPr>
                <w:rFonts w:ascii="Times New Roman" w:eastAsia="Times New Roman" w:hAnsi="Times New Roman" w:cs="Times New Roman"/>
                <w:sz w:val="24"/>
                <w:szCs w:val="24"/>
              </w:rPr>
            </w:pPr>
            <w:r w:rsidRPr="00860A4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860A49" w:rsidRDefault="00A20405" w:rsidP="001129F9">
            <w:pPr>
              <w:widowControl w:val="0"/>
              <w:numPr>
                <w:ilvl w:val="0"/>
                <w:numId w:val="3"/>
              </w:numPr>
              <w:jc w:val="both"/>
              <w:rPr>
                <w:rFonts w:ascii="Times New Roman" w:eastAsia="Times New Roman" w:hAnsi="Times New Roman" w:cs="Times New Roman"/>
                <w:sz w:val="24"/>
                <w:szCs w:val="24"/>
              </w:rPr>
            </w:pPr>
            <w:r w:rsidRPr="00860A4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860A49" w:rsidRDefault="00A20405">
            <w:pPr>
              <w:widowControl w:val="0"/>
              <w:jc w:val="both"/>
              <w:rPr>
                <w:rFonts w:ascii="Times New Roman" w:eastAsia="Times New Roman" w:hAnsi="Times New Roman" w:cs="Times New Roman"/>
                <w:sz w:val="24"/>
                <w:szCs w:val="24"/>
              </w:rPr>
            </w:pPr>
            <w:r w:rsidRPr="00860A4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860A49" w:rsidRDefault="00A20405">
            <w:pPr>
              <w:widowControl w:val="0"/>
              <w:jc w:val="both"/>
              <w:rPr>
                <w:rFonts w:ascii="Times New Roman" w:eastAsia="Times New Roman" w:hAnsi="Times New Roman" w:cs="Times New Roman"/>
                <w:sz w:val="24"/>
                <w:szCs w:val="24"/>
              </w:rPr>
            </w:pPr>
            <w:r w:rsidRPr="00860A49">
              <w:rPr>
                <w:rFonts w:ascii="Times New Roman" w:eastAsia="Times New Roman" w:hAnsi="Times New Roman" w:cs="Times New Roman"/>
                <w:sz w:val="24"/>
                <w:szCs w:val="24"/>
              </w:rPr>
              <w:t xml:space="preserve">Переможець процедури закупівлі у строк, що не перевищує </w:t>
            </w:r>
            <w:r w:rsidRPr="00860A4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60A4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860A4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w:t>
            </w:r>
            <w:r w:rsidRPr="00F220A8">
              <w:rPr>
                <w:rFonts w:ascii="Times New Roman" w:eastAsia="Times New Roman" w:hAnsi="Times New Roman" w:cs="Times New Roman"/>
                <w:b/>
                <w:sz w:val="24"/>
                <w:szCs w:val="24"/>
              </w:rPr>
              <w:t>,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Згідно з наказом Мінекономіки від 15.04.2020 № 710 «Про </w:t>
            </w:r>
            <w:r w:rsidRPr="00F220A8">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220A8">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«м.київ» замість «м.Київ»;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-ок» замість «поря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«ненадається»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220A8">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5" w:name="_heading=h.3znysh7" w:colFirst="0" w:colLast="0"/>
            <w:bookmarkEnd w:id="5"/>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6" w:name="_heading=h.2et92p0" w:colFirst="0" w:colLast="0"/>
            <w:bookmarkEnd w:id="6"/>
            <w:r w:rsidRPr="00F220A8">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7" w:name="_heading=h.hjqm8skarbdr" w:colFirst="0" w:colLast="0"/>
            <w:bookmarkEnd w:id="7"/>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8" w:name="_heading=h.ftj7vaqoric" w:colFirst="0" w:colLast="0"/>
            <w:bookmarkEnd w:id="8"/>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9" w:name="_heading=h.tyjcwt" w:colFirst="0" w:colLast="0"/>
            <w:bookmarkEnd w:id="9"/>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F220A8">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 xml:space="preserve">публічних закупівель товарів, робіт і послуг згідно із Законом України «Про санкції», крім випадку, коли </w:t>
            </w:r>
            <w:r w:rsidR="009C1C9E" w:rsidRPr="009C1C9E">
              <w:rPr>
                <w:rFonts w:ascii="Times New Roman" w:hAnsi="Times New Roman" w:cs="Times New Roman"/>
                <w:color w:val="323232"/>
                <w:sz w:val="24"/>
                <w:szCs w:val="24"/>
              </w:rPr>
              <w:lastRenderedPageBreak/>
              <w:t>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F220A8">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860A49">
              <w:rPr>
                <w:rFonts w:ascii="Times New Roman" w:eastAsia="Times New Roman" w:hAnsi="Times New Roman" w:cs="Times New Roman"/>
                <w:b/>
                <w:sz w:val="24"/>
                <w:szCs w:val="24"/>
              </w:rPr>
              <w:t>11</w:t>
            </w:r>
            <w:bookmarkStart w:id="10" w:name="_GoBack"/>
            <w:bookmarkEnd w:id="10"/>
            <w:r w:rsidR="00DA01EA" w:rsidRPr="004F0D9B">
              <w:rPr>
                <w:rFonts w:ascii="Times New Roman" w:eastAsia="Times New Roman" w:hAnsi="Times New Roman" w:cs="Times New Roman"/>
                <w:b/>
                <w:sz w:val="24"/>
                <w:szCs w:val="24"/>
              </w:rPr>
              <w:t xml:space="preserve"> </w:t>
            </w:r>
            <w:r w:rsidR="008333CF">
              <w:rPr>
                <w:rFonts w:ascii="Times New Roman" w:eastAsia="Times New Roman" w:hAnsi="Times New Roman" w:cs="Times New Roman"/>
                <w:b/>
                <w:sz w:val="24"/>
                <w:szCs w:val="24"/>
              </w:rPr>
              <w:t>квітня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F220A8">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20A8">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11"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1"/>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DA3528" w:rsidRPr="00F220A8">
        <w:trPr>
          <w:trHeight w:val="1119"/>
          <w:jc w:val="center"/>
        </w:trPr>
        <w:tc>
          <w:tcPr>
            <w:tcW w:w="705" w:type="dxa"/>
          </w:tcPr>
          <w:p w:rsidR="00DA3528" w:rsidRPr="00F220A8" w:rsidRDefault="00DA3528" w:rsidP="00DA3528">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DA3528" w:rsidRPr="00F220A8" w:rsidRDefault="00DA3528" w:rsidP="00DA3528">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A3528" w:rsidRPr="00D71D34" w:rsidRDefault="00DA3528" w:rsidP="00DA3528">
            <w:pPr>
              <w:widowControl w:val="0"/>
              <w:ind w:right="12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1D34">
              <w:rPr>
                <w:rFonts w:ascii="Times New Roman" w:eastAsia="Times New Roman" w:hAnsi="Times New Roman" w:cs="Times New Roman"/>
                <w:i/>
                <w:sz w:val="24"/>
                <w:szCs w:val="24"/>
              </w:rPr>
              <w:t>(у разі встановлення такої вимоги)</w:t>
            </w:r>
            <w:r w:rsidRPr="00D71D3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b/>
                <w:i/>
                <w:sz w:val="24"/>
                <w:szCs w:val="24"/>
                <w:u w:val="single"/>
              </w:rPr>
              <w:t>Інші умови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1D34">
              <w:rPr>
                <w:rFonts w:ascii="Times New Roman" w:eastAsia="Times New Roman" w:hAnsi="Times New Roman" w:cs="Times New Roman"/>
                <w:b/>
                <w:i/>
                <w:sz w:val="24"/>
                <w:szCs w:val="24"/>
              </w:rPr>
              <w:t>Додатком  1</w:t>
            </w:r>
            <w:r w:rsidRPr="00D71D3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71D34">
              <w:rPr>
                <w:rFonts w:ascii="Times New Roman" w:eastAsia="Times New Roman" w:hAnsi="Times New Roman" w:cs="Times New Roman"/>
                <w:b/>
                <w:i/>
                <w:sz w:val="24"/>
                <w:szCs w:val="24"/>
              </w:rPr>
              <w:t>Додатку 3</w:t>
            </w:r>
            <w:r w:rsidRPr="00D71D3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1D34">
              <w:rPr>
                <w:rFonts w:ascii="Times New Roman" w:eastAsia="Times New Roman" w:hAnsi="Times New Roman" w:cs="Times New Roman"/>
                <w:b/>
                <w:i/>
                <w:sz w:val="24"/>
                <w:szCs w:val="24"/>
              </w:rPr>
              <w:t>в п. 4 Розділу 3</w:t>
            </w:r>
            <w:r w:rsidRPr="00D71D34">
              <w:rPr>
                <w:rFonts w:ascii="Times New Roman" w:eastAsia="Times New Roman" w:hAnsi="Times New Roman" w:cs="Times New Roman"/>
                <w:sz w:val="24"/>
                <w:szCs w:val="24"/>
              </w:rPr>
              <w:t xml:space="preserve"> до цієї тендерної документації.</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3528" w:rsidRPr="00D71D34" w:rsidRDefault="00DA3528" w:rsidP="00DA3528">
            <w:pPr>
              <w:widowControl w:val="0"/>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   </w:t>
            </w:r>
            <w:r w:rsidRPr="00D71D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3528" w:rsidRPr="00D71D34" w:rsidRDefault="00DA3528" w:rsidP="00DA3528">
            <w:pPr>
              <w:widowControl w:val="0"/>
              <w:pBdr>
                <w:top w:val="nil"/>
                <w:left w:val="nil"/>
                <w:bottom w:val="nil"/>
                <w:right w:val="nil"/>
                <w:between w:val="nil"/>
              </w:pBdr>
              <w:jc w:val="both"/>
              <w:rPr>
                <w:rFonts w:ascii="Times New Roman" w:eastAsia="Times New Roman" w:hAnsi="Times New Roman" w:cs="Times New Roman"/>
                <w:sz w:val="24"/>
                <w:szCs w:val="24"/>
              </w:rPr>
            </w:pPr>
            <w:r w:rsidRPr="00D71D34">
              <w:rPr>
                <w:rFonts w:ascii="Times New Roman" w:eastAsia="Times New Roman" w:hAnsi="Times New Roman" w:cs="Times New Roman"/>
                <w:sz w:val="24"/>
                <w:szCs w:val="24"/>
              </w:rPr>
              <w:t xml:space="preserve">А також враховувати, що в Україні </w:t>
            </w: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1D34">
              <w:rPr>
                <w:rFonts w:ascii="Times New Roman" w:eastAsia="Times New Roman" w:hAnsi="Times New Roman" w:cs="Times New Roman"/>
                <w:i/>
                <w:sz w:val="24"/>
                <w:szCs w:val="24"/>
                <w:highlight w:val="white"/>
              </w:rPr>
              <w:t xml:space="preserve"> з</w:t>
            </w:r>
            <w:r w:rsidRPr="00D71D3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D71D34">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1D34">
              <w:rPr>
                <w:rFonts w:ascii="Times New Roman" w:eastAsia="Times New Roman" w:hAnsi="Times New Roman" w:cs="Times New Roman"/>
                <w:sz w:val="24"/>
                <w:szCs w:val="24"/>
              </w:rPr>
              <w:t>;</w:t>
            </w:r>
          </w:p>
          <w:p w:rsidR="00DA3528" w:rsidRPr="00D71D34" w:rsidRDefault="00DA3528" w:rsidP="00DA3528">
            <w:pPr>
              <w:widowControl w:val="0"/>
              <w:jc w:val="both"/>
              <w:rPr>
                <w:rFonts w:ascii="Times New Roman" w:eastAsia="Times New Roman" w:hAnsi="Times New Roman" w:cs="Times New Roman"/>
                <w:sz w:val="24"/>
                <w:szCs w:val="24"/>
                <w:highlight w:val="white"/>
              </w:rPr>
            </w:pPr>
            <w:r w:rsidRPr="00D71D3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71D34" w:rsidRPr="007B4272" w:rsidRDefault="00D71D34" w:rsidP="00D71D34">
            <w:pPr>
              <w:shd w:val="clear" w:color="auto" w:fill="FFFFFF"/>
              <w:ind w:firstLine="567"/>
              <w:jc w:val="both"/>
              <w:rPr>
                <w:rFonts w:ascii="Times New Roman" w:eastAsia="Times New Roman" w:hAnsi="Times New Roman" w:cs="Times New Roman"/>
                <w:sz w:val="24"/>
                <w:szCs w:val="24"/>
                <w:highlight w:val="white"/>
              </w:rPr>
            </w:pPr>
            <w:r w:rsidRPr="007B427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7B4272">
              <w:rPr>
                <w:rFonts w:ascii="Times New Roman" w:eastAsia="Times New Roman" w:hAnsi="Times New Roman" w:cs="Times New Roman"/>
                <w:sz w:val="24"/>
                <w:szCs w:val="24"/>
                <w:highlight w:val="white"/>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Проєкт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Проєкт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20A8">
              <w:rPr>
                <w:rFonts w:ascii="Times New Roman" w:eastAsia="Times New Roman" w:hAnsi="Times New Roman" w:cs="Times New Roman"/>
                <w:sz w:val="24"/>
                <w:szCs w:val="24"/>
              </w:rPr>
              <w:lastRenderedPageBreak/>
              <w:t>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C80" w:rsidRDefault="00E86C80">
      <w:pPr>
        <w:spacing w:after="0" w:line="240" w:lineRule="auto"/>
      </w:pPr>
      <w:r>
        <w:separator/>
      </w:r>
    </w:p>
  </w:endnote>
  <w:endnote w:type="continuationSeparator" w:id="0">
    <w:p w:rsidR="00E86C80" w:rsidRDefault="00E8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C80" w:rsidRDefault="00E86C80">
      <w:pPr>
        <w:spacing w:after="0" w:line="240" w:lineRule="auto"/>
      </w:pPr>
      <w:r>
        <w:separator/>
      </w:r>
    </w:p>
  </w:footnote>
  <w:footnote w:type="continuationSeparator" w:id="0">
    <w:p w:rsidR="00E86C80" w:rsidRDefault="00E8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51007"/>
    <w:rsid w:val="00065549"/>
    <w:rsid w:val="00085C8A"/>
    <w:rsid w:val="00092CDD"/>
    <w:rsid w:val="000D6AC7"/>
    <w:rsid w:val="000E21D5"/>
    <w:rsid w:val="001019AE"/>
    <w:rsid w:val="001129F9"/>
    <w:rsid w:val="0011488D"/>
    <w:rsid w:val="00124139"/>
    <w:rsid w:val="00133905"/>
    <w:rsid w:val="00156718"/>
    <w:rsid w:val="00162759"/>
    <w:rsid w:val="00162BD4"/>
    <w:rsid w:val="00183BB1"/>
    <w:rsid w:val="00194526"/>
    <w:rsid w:val="001C063E"/>
    <w:rsid w:val="001F0BC2"/>
    <w:rsid w:val="00222758"/>
    <w:rsid w:val="00227D3A"/>
    <w:rsid w:val="00247CF7"/>
    <w:rsid w:val="002525CA"/>
    <w:rsid w:val="002560BE"/>
    <w:rsid w:val="00265C78"/>
    <w:rsid w:val="002A286B"/>
    <w:rsid w:val="002B08E7"/>
    <w:rsid w:val="002D39B0"/>
    <w:rsid w:val="003002BC"/>
    <w:rsid w:val="00326FF9"/>
    <w:rsid w:val="003369FA"/>
    <w:rsid w:val="0034640C"/>
    <w:rsid w:val="00355097"/>
    <w:rsid w:val="00427891"/>
    <w:rsid w:val="004371D1"/>
    <w:rsid w:val="004462F9"/>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B5EBB"/>
    <w:rsid w:val="005D5E2C"/>
    <w:rsid w:val="00607745"/>
    <w:rsid w:val="006116B8"/>
    <w:rsid w:val="006128DC"/>
    <w:rsid w:val="0064112D"/>
    <w:rsid w:val="00660002"/>
    <w:rsid w:val="00690BE5"/>
    <w:rsid w:val="006E143E"/>
    <w:rsid w:val="007005ED"/>
    <w:rsid w:val="00701AB6"/>
    <w:rsid w:val="00734AD1"/>
    <w:rsid w:val="00775687"/>
    <w:rsid w:val="007B4272"/>
    <w:rsid w:val="007E1D76"/>
    <w:rsid w:val="007E27A8"/>
    <w:rsid w:val="00810039"/>
    <w:rsid w:val="008126F9"/>
    <w:rsid w:val="0082017E"/>
    <w:rsid w:val="00831F7B"/>
    <w:rsid w:val="008333CF"/>
    <w:rsid w:val="00845E28"/>
    <w:rsid w:val="00854925"/>
    <w:rsid w:val="00860A49"/>
    <w:rsid w:val="00870ED5"/>
    <w:rsid w:val="008A7B00"/>
    <w:rsid w:val="008E3EEE"/>
    <w:rsid w:val="00915CB1"/>
    <w:rsid w:val="00953C26"/>
    <w:rsid w:val="00965291"/>
    <w:rsid w:val="00970446"/>
    <w:rsid w:val="009C1C9E"/>
    <w:rsid w:val="009D2D6B"/>
    <w:rsid w:val="009D6304"/>
    <w:rsid w:val="009E1A9E"/>
    <w:rsid w:val="009E5565"/>
    <w:rsid w:val="009E6C4C"/>
    <w:rsid w:val="009F1130"/>
    <w:rsid w:val="00A028DC"/>
    <w:rsid w:val="00A20405"/>
    <w:rsid w:val="00A526D2"/>
    <w:rsid w:val="00A57731"/>
    <w:rsid w:val="00A74E72"/>
    <w:rsid w:val="00AA29E2"/>
    <w:rsid w:val="00AB099B"/>
    <w:rsid w:val="00AB5D99"/>
    <w:rsid w:val="00AD1BE5"/>
    <w:rsid w:val="00AD72E9"/>
    <w:rsid w:val="00AE6CD1"/>
    <w:rsid w:val="00B03A83"/>
    <w:rsid w:val="00B13FEF"/>
    <w:rsid w:val="00B41BA5"/>
    <w:rsid w:val="00BB788B"/>
    <w:rsid w:val="00C126DA"/>
    <w:rsid w:val="00C20C4A"/>
    <w:rsid w:val="00C47301"/>
    <w:rsid w:val="00CB3A46"/>
    <w:rsid w:val="00CE145F"/>
    <w:rsid w:val="00CE6B53"/>
    <w:rsid w:val="00CE7E9A"/>
    <w:rsid w:val="00D06CF8"/>
    <w:rsid w:val="00D36FF5"/>
    <w:rsid w:val="00D71D34"/>
    <w:rsid w:val="00DA01EA"/>
    <w:rsid w:val="00DA239A"/>
    <w:rsid w:val="00DA3528"/>
    <w:rsid w:val="00DB0B55"/>
    <w:rsid w:val="00DB2457"/>
    <w:rsid w:val="00DC6A56"/>
    <w:rsid w:val="00E24CC9"/>
    <w:rsid w:val="00E32E66"/>
    <w:rsid w:val="00E77D9B"/>
    <w:rsid w:val="00E86C80"/>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B13"/>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 w:type="character" w:styleId="af8">
    <w:name w:val="Emphasis"/>
    <w:basedOn w:val="a0"/>
    <w:uiPriority w:val="20"/>
    <w:qFormat/>
    <w:rsid w:val="008A7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22</Pages>
  <Words>34908</Words>
  <Characters>19899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25</cp:revision>
  <dcterms:created xsi:type="dcterms:W3CDTF">2024-02-16T10:30:00Z</dcterms:created>
  <dcterms:modified xsi:type="dcterms:W3CDTF">2024-04-03T08:24:00Z</dcterms:modified>
</cp:coreProperties>
</file>