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4602D" w14:textId="385DD21C" w:rsidR="00F22CFE" w:rsidRPr="007717DB" w:rsidRDefault="00F22CFE" w:rsidP="00F22CFE">
      <w:pPr>
        <w:spacing w:after="0"/>
        <w:ind w:left="6521"/>
        <w:rPr>
          <w:rFonts w:ascii="Times New Roman" w:hAnsi="Times New Roman" w:cs="Times New Roman"/>
          <w:b/>
          <w:bCs/>
          <w:sz w:val="24"/>
          <w:szCs w:val="24"/>
          <w:lang w:val="uk-UA"/>
        </w:rPr>
      </w:pPr>
      <w:r w:rsidRPr="007717DB">
        <w:rPr>
          <w:rFonts w:ascii="Times New Roman" w:hAnsi="Times New Roman" w:cs="Times New Roman"/>
          <w:b/>
          <w:bCs/>
          <w:sz w:val="24"/>
          <w:szCs w:val="24"/>
          <w:lang w:val="uk-UA"/>
        </w:rPr>
        <w:t>Д</w:t>
      </w:r>
      <w:r w:rsidR="00197254">
        <w:rPr>
          <w:rFonts w:ascii="Times New Roman" w:hAnsi="Times New Roman" w:cs="Times New Roman"/>
          <w:b/>
          <w:bCs/>
          <w:sz w:val="24"/>
          <w:szCs w:val="24"/>
          <w:lang w:val="uk-UA"/>
        </w:rPr>
        <w:t>одаток</w:t>
      </w:r>
      <w:r w:rsidRPr="007717DB">
        <w:rPr>
          <w:rFonts w:ascii="Times New Roman" w:hAnsi="Times New Roman" w:cs="Times New Roman"/>
          <w:b/>
          <w:bCs/>
          <w:sz w:val="24"/>
          <w:szCs w:val="24"/>
          <w:lang w:val="uk-UA"/>
        </w:rPr>
        <w:t xml:space="preserve"> </w:t>
      </w:r>
      <w:r w:rsidR="000F1897">
        <w:rPr>
          <w:rFonts w:ascii="Times New Roman" w:hAnsi="Times New Roman" w:cs="Times New Roman"/>
          <w:b/>
          <w:bCs/>
          <w:sz w:val="24"/>
          <w:szCs w:val="24"/>
          <w:lang w:val="uk-UA"/>
        </w:rPr>
        <w:t xml:space="preserve">№ </w:t>
      </w:r>
      <w:r w:rsidRPr="007717DB">
        <w:rPr>
          <w:rFonts w:ascii="Times New Roman" w:hAnsi="Times New Roman" w:cs="Times New Roman"/>
          <w:b/>
          <w:bCs/>
          <w:sz w:val="24"/>
          <w:szCs w:val="24"/>
          <w:lang w:val="uk-UA"/>
        </w:rPr>
        <w:t xml:space="preserve">1 </w:t>
      </w:r>
    </w:p>
    <w:p w14:paraId="215A4F81" w14:textId="5349D287" w:rsidR="00F22CFE" w:rsidRPr="00162440" w:rsidRDefault="00F22CFE" w:rsidP="00F22CFE">
      <w:pPr>
        <w:spacing w:after="0"/>
        <w:ind w:left="6521"/>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до документації</w:t>
      </w:r>
      <w:r w:rsidR="006742E3" w:rsidRPr="00162440">
        <w:rPr>
          <w:rFonts w:ascii="Times New Roman" w:hAnsi="Times New Roman" w:cs="Times New Roman"/>
          <w:b/>
          <w:bCs/>
          <w:sz w:val="24"/>
          <w:szCs w:val="24"/>
          <w:lang w:val="uk-UA"/>
        </w:rPr>
        <w:t xml:space="preserve"> оголошення</w:t>
      </w:r>
    </w:p>
    <w:p w14:paraId="20A8C156" w14:textId="77777777" w:rsidR="00F22CFE" w:rsidRPr="00162440" w:rsidRDefault="00F22CFE" w:rsidP="00F22CFE">
      <w:pPr>
        <w:spacing w:after="0"/>
        <w:ind w:left="6521"/>
        <w:rPr>
          <w:rFonts w:ascii="Times New Roman" w:hAnsi="Times New Roman" w:cs="Times New Roman"/>
          <w:b/>
          <w:bCs/>
          <w:sz w:val="24"/>
          <w:szCs w:val="24"/>
          <w:lang w:val="uk-UA"/>
        </w:rPr>
      </w:pPr>
    </w:p>
    <w:p w14:paraId="050DBFEF" w14:textId="77777777" w:rsidR="00F22CFE" w:rsidRPr="00162440" w:rsidRDefault="00F22CFE" w:rsidP="00F22CFE">
      <w:pPr>
        <w:jc w:val="center"/>
        <w:rPr>
          <w:rFonts w:ascii="Times New Roman" w:hAnsi="Times New Roman" w:cs="Times New Roman"/>
          <w:b/>
          <w:sz w:val="24"/>
          <w:szCs w:val="24"/>
          <w:lang w:val="uk-UA"/>
        </w:rPr>
      </w:pPr>
      <w:r w:rsidRPr="00162440">
        <w:rPr>
          <w:rFonts w:ascii="Times New Roman" w:hAnsi="Times New Roman" w:cs="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B88F66F" w14:textId="77777777" w:rsidR="00F22CFE" w:rsidRPr="00162440" w:rsidRDefault="00F22CFE" w:rsidP="00F22CFE">
      <w:pPr>
        <w:jc w:val="center"/>
        <w:rPr>
          <w:rFonts w:ascii="Times New Roman" w:hAnsi="Times New Roman" w:cs="Times New Roman"/>
          <w:b/>
          <w:bCs/>
          <w:sz w:val="24"/>
          <w:szCs w:val="24"/>
          <w:lang w:val="uk-UA"/>
        </w:rPr>
      </w:pPr>
    </w:p>
    <w:p w14:paraId="5062EC85" w14:textId="04A6E4CD" w:rsidR="00F22CFE" w:rsidRPr="00162440" w:rsidRDefault="00F22CFE" w:rsidP="00F22CFE">
      <w:pPr>
        <w:jc w:val="both"/>
        <w:rPr>
          <w:rFonts w:ascii="Times New Roman" w:hAnsi="Times New Roman" w:cs="Times New Roman"/>
          <w:b/>
          <w:bCs/>
          <w:sz w:val="24"/>
          <w:szCs w:val="24"/>
          <w:lang w:val="uk-UA"/>
        </w:rPr>
      </w:pPr>
      <w:r w:rsidRPr="00162440">
        <w:rPr>
          <w:rFonts w:ascii="Times New Roman" w:hAnsi="Times New Roman" w:cs="Times New Roman"/>
          <w:b/>
          <w:sz w:val="24"/>
          <w:szCs w:val="24"/>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Про публічні закупівлі</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w:t>
      </w:r>
    </w:p>
    <w:tbl>
      <w:tblPr>
        <w:tblStyle w:val="3"/>
        <w:tblW w:w="0" w:type="auto"/>
        <w:tblLook w:val="04A0" w:firstRow="1" w:lastRow="0" w:firstColumn="1" w:lastColumn="0" w:noHBand="0" w:noVBand="1"/>
      </w:tblPr>
      <w:tblGrid>
        <w:gridCol w:w="562"/>
        <w:gridCol w:w="2977"/>
        <w:gridCol w:w="5954"/>
      </w:tblGrid>
      <w:tr w:rsidR="00F22CFE" w:rsidRPr="00162440" w14:paraId="29032E22" w14:textId="77777777" w:rsidTr="00847973">
        <w:tc>
          <w:tcPr>
            <w:tcW w:w="562" w:type="dxa"/>
            <w:vAlign w:val="center"/>
          </w:tcPr>
          <w:p w14:paraId="7E188F3E"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w:t>
            </w:r>
          </w:p>
        </w:tc>
        <w:tc>
          <w:tcPr>
            <w:tcW w:w="2977" w:type="dxa"/>
            <w:vAlign w:val="center"/>
          </w:tcPr>
          <w:p w14:paraId="0F3C3111"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Назва кваліфікаційного критерію</w:t>
            </w:r>
          </w:p>
        </w:tc>
        <w:tc>
          <w:tcPr>
            <w:tcW w:w="5954" w:type="dxa"/>
            <w:vAlign w:val="center"/>
          </w:tcPr>
          <w:p w14:paraId="13331040"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Спосіб підтвердження кваліфікаційного критерію</w:t>
            </w:r>
          </w:p>
        </w:tc>
      </w:tr>
      <w:tr w:rsidR="00F22CFE" w:rsidRPr="00162440" w14:paraId="1C8334BC" w14:textId="77777777" w:rsidTr="00847973">
        <w:trPr>
          <w:trHeight w:val="1266"/>
        </w:trPr>
        <w:tc>
          <w:tcPr>
            <w:tcW w:w="562" w:type="dxa"/>
          </w:tcPr>
          <w:p w14:paraId="01767DA3" w14:textId="0568903C" w:rsidR="00F22CFE" w:rsidRPr="00162440" w:rsidRDefault="001E5CA7" w:rsidP="00847973">
            <w:pPr>
              <w:spacing w:after="160" w:line="259" w:lineRule="auto"/>
              <w:jc w:val="center"/>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2977" w:type="dxa"/>
          </w:tcPr>
          <w:p w14:paraId="39BE8FD6" w14:textId="77777777" w:rsidR="00F22CFE" w:rsidRPr="00162440" w:rsidRDefault="00F22CFE" w:rsidP="00847973">
            <w:pPr>
              <w:spacing w:after="160" w:line="259" w:lineRule="auto"/>
              <w:jc w:val="both"/>
              <w:rPr>
                <w:rFonts w:ascii="Times New Roman" w:hAnsi="Times New Roman" w:cs="Times New Roman"/>
                <w:sz w:val="24"/>
                <w:szCs w:val="24"/>
                <w:vertAlign w:val="superscript"/>
                <w:lang w:val="uk-UA"/>
              </w:rPr>
            </w:pPr>
            <w:r w:rsidRPr="00162440">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162440">
              <w:rPr>
                <w:rFonts w:ascii="Times New Roman" w:hAnsi="Times New Roman" w:cs="Times New Roman"/>
                <w:sz w:val="24"/>
                <w:szCs w:val="24"/>
                <w:vertAlign w:val="superscript"/>
                <w:lang w:val="uk-UA"/>
              </w:rPr>
              <w:t xml:space="preserve"> 1</w:t>
            </w:r>
          </w:p>
        </w:tc>
        <w:tc>
          <w:tcPr>
            <w:tcW w:w="5954" w:type="dxa"/>
          </w:tcPr>
          <w:p w14:paraId="184E035F"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На підтвердження відповідності досвіду виконання</w:t>
            </w:r>
          </w:p>
          <w:p w14:paraId="03E420FE"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аналогічного (аналогічних) за предметом закупівлі</w:t>
            </w:r>
          </w:p>
          <w:p w14:paraId="61D25CB4"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договору (договорів) учасник надає:</w:t>
            </w:r>
          </w:p>
          <w:p w14:paraId="5E3B5A94"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260EBCE7"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скан-копію договору(-ів) у повному обсязі (з усіма укладеними додатковими угодами, додатками та специфікаціями, до договору) та скан-копію(-ї) позитивного відгуку(-ів) від підприємств(а)-замовника за договором(-ами), копія(–ії) якого(-их) надається для підтвердження виконання/часткового виконання аналогічного(-их) договору(-ів), тощо).</w:t>
            </w:r>
          </w:p>
          <w:p w14:paraId="1E71BB4B"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0C2AE9C4"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6556BC8C"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4B8C377A"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Під аналогічним за предметом закупівлі договором</w:t>
            </w:r>
          </w:p>
          <w:p w14:paraId="2B84B0E6" w14:textId="5C9CFA71" w:rsidR="00F22CFE"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слід розуміти договір на  поставку </w:t>
            </w:r>
            <w:r w:rsidR="00EB3651" w:rsidRPr="0091494A">
              <w:rPr>
                <w:rFonts w:ascii="Times New Roman" w:hAnsi="Times New Roman" w:cs="Times New Roman"/>
                <w:b/>
                <w:i/>
                <w:sz w:val="24"/>
                <w:szCs w:val="24"/>
                <w:lang w:val="uk-UA"/>
              </w:rPr>
              <w:t>телекомунікаційного обладнання</w:t>
            </w:r>
            <w:r w:rsidRPr="00162440">
              <w:rPr>
                <w:rFonts w:ascii="Times New Roman" w:hAnsi="Times New Roman" w:cs="Times New Roman"/>
                <w:b/>
                <w:i/>
                <w:sz w:val="24"/>
                <w:szCs w:val="24"/>
                <w:lang w:val="uk-UA"/>
              </w:rPr>
              <w:t>.</w:t>
            </w:r>
          </w:p>
        </w:tc>
      </w:tr>
    </w:tbl>
    <w:p w14:paraId="3371C75F" w14:textId="77777777" w:rsidR="001E5CA7" w:rsidRPr="00162440" w:rsidRDefault="001E5CA7" w:rsidP="00F22CFE">
      <w:pPr>
        <w:jc w:val="both"/>
        <w:rPr>
          <w:rFonts w:ascii="Times New Roman" w:hAnsi="Times New Roman" w:cs="Times New Roman"/>
          <w:sz w:val="24"/>
          <w:szCs w:val="24"/>
          <w:vertAlign w:val="superscript"/>
          <w:lang w:val="uk-UA"/>
        </w:rPr>
      </w:pPr>
    </w:p>
    <w:p w14:paraId="4E8CA101" w14:textId="689EE987" w:rsidR="00F22CFE" w:rsidRPr="00162440" w:rsidRDefault="00F22CFE" w:rsidP="00F22CFE">
      <w:pPr>
        <w:jc w:val="both"/>
        <w:rPr>
          <w:rFonts w:ascii="Times New Roman" w:hAnsi="Times New Roman" w:cs="Times New Roman"/>
          <w:sz w:val="24"/>
          <w:szCs w:val="24"/>
          <w:lang w:val="uk-UA"/>
        </w:rPr>
      </w:pPr>
      <w:r w:rsidRPr="00162440">
        <w:rPr>
          <w:rFonts w:ascii="Times New Roman" w:hAnsi="Times New Roman" w:cs="Times New Roman"/>
          <w:sz w:val="24"/>
          <w:szCs w:val="24"/>
          <w:vertAlign w:val="superscript"/>
          <w:lang w:val="uk-UA"/>
        </w:rPr>
        <w:t xml:space="preserve">1 </w:t>
      </w:r>
      <w:r w:rsidRPr="00162440">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3B6936" w14:textId="3A27AE67" w:rsidR="00F22CFE" w:rsidRPr="00162440" w:rsidRDefault="00056CEF" w:rsidP="00F22CFE">
      <w:pPr>
        <w:jc w:val="both"/>
        <w:rPr>
          <w:rFonts w:ascii="Times New Roman" w:hAnsi="Times New Roman" w:cs="Times New Roman"/>
          <w:b/>
          <w:sz w:val="24"/>
          <w:szCs w:val="24"/>
          <w:lang w:val="uk-UA" w:eastAsia="uk-UA"/>
        </w:rPr>
      </w:pPr>
      <w:r w:rsidRPr="00162440">
        <w:rPr>
          <w:rFonts w:ascii="Times New Roman" w:hAnsi="Times New Roman" w:cs="Times New Roman"/>
          <w:b/>
          <w:sz w:val="24"/>
          <w:szCs w:val="24"/>
          <w:lang w:val="uk-UA" w:eastAsia="uk-UA"/>
        </w:rPr>
        <w:t>2</w:t>
      </w:r>
      <w:r w:rsidR="00F22CFE" w:rsidRPr="00162440">
        <w:rPr>
          <w:rFonts w:ascii="Times New Roman" w:hAnsi="Times New Roman" w:cs="Times New Roman"/>
          <w:b/>
          <w:sz w:val="24"/>
          <w:szCs w:val="24"/>
          <w:lang w:val="uk-UA" w:eastAsia="uk-UA"/>
        </w:rPr>
        <w:t xml:space="preserve">. </w:t>
      </w:r>
      <w:bookmarkStart w:id="0" w:name="_Hlk133409724"/>
      <w:r w:rsidR="00F22CFE" w:rsidRPr="00162440">
        <w:rPr>
          <w:rFonts w:ascii="Times New Roman" w:hAnsi="Times New Roman" w:cs="Times New Roman"/>
          <w:b/>
          <w:sz w:val="24"/>
          <w:szCs w:val="24"/>
          <w:lang w:val="uk-UA" w:eastAsia="uk-UA"/>
        </w:rPr>
        <w:t>Інші документи, що подаються Учасниками процедури закупівлі у складі їх тендерних пропозицій:</w:t>
      </w:r>
    </w:p>
    <w:bookmarkEnd w:id="0"/>
    <w:p w14:paraId="5C401050" w14:textId="77777777" w:rsidR="00F22CFE" w:rsidRPr="00162440" w:rsidRDefault="00F22CFE" w:rsidP="00F22CFE">
      <w:pPr>
        <w:pStyle w:val="a7"/>
        <w:jc w:val="center"/>
        <w:rPr>
          <w:rFonts w:ascii="Times New Roman" w:hAnsi="Times New Roman" w:cs="Times New Roman"/>
          <w:b/>
          <w:sz w:val="24"/>
          <w:szCs w:val="24"/>
          <w:lang w:val="uk-UA" w:eastAsia="uk-UA"/>
        </w:rPr>
      </w:pPr>
    </w:p>
    <w:tbl>
      <w:tblPr>
        <w:tblW w:w="9639" w:type="dxa"/>
        <w:tblInd w:w="-5" w:type="dxa"/>
        <w:tblLayout w:type="fixed"/>
        <w:tblLook w:val="00A0" w:firstRow="1" w:lastRow="0" w:firstColumn="1" w:lastColumn="0" w:noHBand="0" w:noVBand="0"/>
      </w:tblPr>
      <w:tblGrid>
        <w:gridCol w:w="567"/>
        <w:gridCol w:w="9072"/>
      </w:tblGrid>
      <w:tr w:rsidR="00F22CFE" w:rsidRPr="00162440" w14:paraId="0238B218"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0BEA2C8"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4C77A4B4" w14:textId="77777777" w:rsidR="00F22CFE" w:rsidRPr="00162440" w:rsidRDefault="00F22CFE" w:rsidP="00847973">
            <w:pPr>
              <w:spacing w:line="216" w:lineRule="auto"/>
              <w:ind w:firstLine="151"/>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Правомочність на укладення договору про закупівлю та підписання пропозиції:</w:t>
            </w:r>
          </w:p>
          <w:p w14:paraId="24F6634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юридичних осіб</w:t>
            </w:r>
          </w:p>
          <w:p w14:paraId="1B4ABAF6" w14:textId="77777777" w:rsidR="00F22CFE" w:rsidRPr="00162440" w:rsidRDefault="00F22CFE" w:rsidP="00847973">
            <w:pPr>
              <w:pStyle w:val="a7"/>
              <w:jc w:val="both"/>
              <w:rPr>
                <w:rFonts w:ascii="Times New Roman" w:hAnsi="Times New Roman" w:cs="Times New Roman"/>
                <w:sz w:val="24"/>
                <w:szCs w:val="24"/>
                <w:lang w:val="uk-UA" w:eastAsia="ar-SA"/>
              </w:rPr>
            </w:pPr>
            <w:r w:rsidRPr="00162440">
              <w:rPr>
                <w:rFonts w:ascii="Times New Roman" w:hAnsi="Times New Roman" w:cs="Times New Roman"/>
                <w:sz w:val="24"/>
                <w:szCs w:val="24"/>
                <w:lang w:val="uk-UA"/>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1CF33CF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виписка з протоколу засновників або копія протоколу засновників, або</w:t>
            </w:r>
          </w:p>
          <w:p w14:paraId="3A77BD0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 наказ про призначення, або</w:t>
            </w:r>
          </w:p>
          <w:p w14:paraId="1E9ABC50"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довіреність або доручення або</w:t>
            </w:r>
          </w:p>
          <w:p w14:paraId="31370096"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261E44D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2. Статут із змінами (в разі їх наявності) або іншого установчого документу. </w:t>
            </w:r>
          </w:p>
          <w:p w14:paraId="72430D5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62E53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1A016F71" w14:textId="77777777" w:rsidR="00F22CFE" w:rsidRPr="00162440" w:rsidRDefault="00F22CFE" w:rsidP="00847973">
            <w:pPr>
              <w:pStyle w:val="a7"/>
              <w:jc w:val="both"/>
              <w:rPr>
                <w:rFonts w:ascii="Times New Roman" w:hAnsi="Times New Roman" w:cs="Times New Roman"/>
                <w:sz w:val="24"/>
                <w:szCs w:val="24"/>
                <w:lang w:val="uk-UA"/>
              </w:rPr>
            </w:pPr>
          </w:p>
          <w:p w14:paraId="441CF574"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u w:val="single"/>
                <w:lang w:val="uk-UA"/>
              </w:rPr>
              <w:t>Для фізичних осіб-підприємців:</w:t>
            </w:r>
          </w:p>
          <w:p w14:paraId="26012DD9"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64894FB"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79882F08" w14:textId="77777777" w:rsidR="00F22CFE" w:rsidRPr="00162440" w:rsidRDefault="00F22CFE" w:rsidP="00847973">
            <w:pPr>
              <w:pStyle w:val="a7"/>
              <w:jc w:val="both"/>
              <w:rPr>
                <w:rFonts w:ascii="Times New Roman" w:hAnsi="Times New Roman" w:cs="Times New Roman"/>
                <w:sz w:val="24"/>
                <w:szCs w:val="24"/>
                <w:lang w:val="uk-UA"/>
              </w:rPr>
            </w:pPr>
          </w:p>
          <w:p w14:paraId="78813B8A"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0D6243B" w14:textId="77777777" w:rsidR="00F22CFE" w:rsidRPr="00162440" w:rsidRDefault="00F22CFE" w:rsidP="00847973">
            <w:pPr>
              <w:spacing w:line="216" w:lineRule="auto"/>
              <w:ind w:firstLine="151"/>
              <w:jc w:val="both"/>
              <w:rPr>
                <w:rFonts w:ascii="Times New Roman" w:hAnsi="Times New Roman" w:cs="Times New Roman"/>
                <w:sz w:val="24"/>
                <w:szCs w:val="24"/>
                <w:lang w:val="uk-UA"/>
              </w:rPr>
            </w:pPr>
          </w:p>
        </w:tc>
      </w:tr>
      <w:tr w:rsidR="00F22CFE" w:rsidRPr="00162440" w14:paraId="4FC9A910"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4150135"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2</w:t>
            </w:r>
          </w:p>
        </w:tc>
        <w:tc>
          <w:tcPr>
            <w:tcW w:w="9072" w:type="dxa"/>
            <w:tcBorders>
              <w:top w:val="single" w:sz="4" w:space="0" w:color="000000"/>
              <w:left w:val="single" w:sz="4" w:space="0" w:color="000000"/>
              <w:bottom w:val="single" w:sz="4" w:space="0" w:color="000000"/>
              <w:right w:val="single" w:sz="4" w:space="0" w:color="000000"/>
            </w:tcBorders>
          </w:tcPr>
          <w:p w14:paraId="44DC3AD4" w14:textId="40616DC1" w:rsidR="00F22CFE" w:rsidRPr="000F1897" w:rsidRDefault="00F22CFE" w:rsidP="00847973">
            <w:pPr>
              <w:spacing w:line="216" w:lineRule="auto"/>
              <w:ind w:firstLine="151"/>
              <w:jc w:val="both"/>
              <w:rPr>
                <w:rFonts w:ascii="Times New Roman" w:hAnsi="Times New Roman" w:cs="Times New Roman"/>
                <w:bCs/>
                <w:sz w:val="24"/>
                <w:szCs w:val="24"/>
                <w:lang w:val="uk-UA"/>
              </w:rPr>
            </w:pPr>
            <w:r w:rsidRPr="000F1897">
              <w:rPr>
                <w:rFonts w:ascii="Times New Roman" w:hAnsi="Times New Roman" w:cs="Times New Roman"/>
                <w:bCs/>
                <w:sz w:val="24"/>
                <w:szCs w:val="24"/>
                <w:lang w:val="uk-UA"/>
              </w:rPr>
              <w:t xml:space="preserve">Тендерна пропозиція за формою </w:t>
            </w:r>
            <w:r w:rsidRPr="006E78CE">
              <w:rPr>
                <w:rFonts w:ascii="Times New Roman" w:hAnsi="Times New Roman" w:cs="Times New Roman"/>
                <w:b/>
                <w:sz w:val="24"/>
                <w:szCs w:val="24"/>
                <w:lang w:val="uk-UA"/>
              </w:rPr>
              <w:t xml:space="preserve">Додатку </w:t>
            </w:r>
            <w:r w:rsidR="00162440" w:rsidRPr="006E78CE">
              <w:rPr>
                <w:rFonts w:ascii="Times New Roman" w:hAnsi="Times New Roman" w:cs="Times New Roman"/>
                <w:b/>
                <w:sz w:val="24"/>
                <w:szCs w:val="24"/>
                <w:lang w:val="uk-UA"/>
              </w:rPr>
              <w:t xml:space="preserve">№ </w:t>
            </w:r>
            <w:r w:rsidRPr="006E78CE">
              <w:rPr>
                <w:rFonts w:ascii="Times New Roman" w:hAnsi="Times New Roman" w:cs="Times New Roman"/>
                <w:b/>
                <w:sz w:val="24"/>
                <w:szCs w:val="24"/>
                <w:lang w:val="uk-UA"/>
              </w:rPr>
              <w:t>4</w:t>
            </w:r>
            <w:r w:rsidRPr="000F1897">
              <w:rPr>
                <w:rFonts w:ascii="Times New Roman" w:hAnsi="Times New Roman" w:cs="Times New Roman"/>
                <w:bCs/>
                <w:sz w:val="24"/>
                <w:szCs w:val="24"/>
                <w:lang w:val="uk-UA"/>
              </w:rPr>
              <w:t xml:space="preserve"> до </w:t>
            </w:r>
            <w:r w:rsidR="000F1897" w:rsidRPr="000F1897">
              <w:rPr>
                <w:rFonts w:ascii="Times New Roman" w:hAnsi="Times New Roman" w:cs="Times New Roman"/>
                <w:bCs/>
                <w:sz w:val="24"/>
                <w:szCs w:val="24"/>
                <w:lang w:val="uk-UA"/>
              </w:rPr>
              <w:t>оголошення.</w:t>
            </w:r>
          </w:p>
        </w:tc>
      </w:tr>
      <w:tr w:rsidR="00F22CFE" w:rsidRPr="00162440" w14:paraId="28C932C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667A0AF"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3</w:t>
            </w:r>
          </w:p>
        </w:tc>
        <w:tc>
          <w:tcPr>
            <w:tcW w:w="9072" w:type="dxa"/>
            <w:tcBorders>
              <w:top w:val="single" w:sz="4" w:space="0" w:color="000000"/>
              <w:left w:val="single" w:sz="4" w:space="0" w:color="000000"/>
              <w:bottom w:val="single" w:sz="4" w:space="0" w:color="000000"/>
              <w:right w:val="single" w:sz="4" w:space="0" w:color="000000"/>
            </w:tcBorders>
          </w:tcPr>
          <w:p w14:paraId="508C1332" w14:textId="4583B630" w:rsidR="00F22CFE" w:rsidRPr="00162440" w:rsidRDefault="00F22CFE" w:rsidP="00847973">
            <w:pPr>
              <w:spacing w:line="216" w:lineRule="auto"/>
              <w:ind w:firstLine="151"/>
              <w:jc w:val="both"/>
              <w:rPr>
                <w:rFonts w:ascii="Times New Roman" w:hAnsi="Times New Roman" w:cs="Times New Roman"/>
                <w:sz w:val="24"/>
                <w:szCs w:val="24"/>
                <w:lang w:val="uk-UA"/>
              </w:rPr>
            </w:pPr>
            <w:r w:rsidRPr="00162440">
              <w:rPr>
                <w:rFonts w:ascii="Times New Roman" w:hAnsi="Times New Roman" w:cs="Times New Roman"/>
                <w:sz w:val="24"/>
                <w:szCs w:val="24"/>
                <w:lang w:val="uk-UA" w:eastAsia="uk-UA"/>
              </w:rPr>
              <w:t xml:space="preserve">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E-mail); система оподаткування; юридичний статус; профілюючий вид діяльності; найменування банку (-ів), що обслуговують Учасника; номер(-и) поточного (-их) рахунку (-ів); МФО (код банку (-ів)) </w:t>
            </w:r>
            <w:r w:rsidRPr="00162440">
              <w:rPr>
                <w:rFonts w:ascii="Times New Roman" w:hAnsi="Times New Roman" w:cs="Times New Roman"/>
                <w:b/>
                <w:sz w:val="24"/>
                <w:szCs w:val="24"/>
                <w:lang w:val="uk-UA" w:eastAsia="uk-UA"/>
              </w:rPr>
              <w:t xml:space="preserve">Додаток </w:t>
            </w:r>
            <w:r w:rsidR="00162440">
              <w:rPr>
                <w:rFonts w:ascii="Times New Roman" w:hAnsi="Times New Roman" w:cs="Times New Roman"/>
                <w:b/>
                <w:sz w:val="24"/>
                <w:szCs w:val="24"/>
                <w:lang w:val="uk-UA" w:eastAsia="uk-UA"/>
              </w:rPr>
              <w:t xml:space="preserve">№ </w:t>
            </w:r>
            <w:r w:rsidRPr="00162440">
              <w:rPr>
                <w:rFonts w:ascii="Times New Roman" w:hAnsi="Times New Roman" w:cs="Times New Roman"/>
                <w:b/>
                <w:sz w:val="24"/>
                <w:szCs w:val="24"/>
                <w:lang w:val="uk-UA" w:eastAsia="uk-UA"/>
              </w:rPr>
              <w:t>5</w:t>
            </w:r>
            <w:r w:rsidRPr="00162440">
              <w:rPr>
                <w:rFonts w:ascii="Times New Roman" w:hAnsi="Times New Roman" w:cs="Times New Roman"/>
                <w:sz w:val="24"/>
                <w:szCs w:val="24"/>
                <w:lang w:val="uk-UA" w:eastAsia="uk-UA"/>
              </w:rPr>
              <w:t xml:space="preserve"> до </w:t>
            </w:r>
            <w:r w:rsidR="000F1897">
              <w:rPr>
                <w:rFonts w:ascii="Times New Roman" w:hAnsi="Times New Roman" w:cs="Times New Roman"/>
                <w:sz w:val="24"/>
                <w:szCs w:val="24"/>
                <w:lang w:val="uk-UA" w:eastAsia="uk-UA"/>
              </w:rPr>
              <w:t>оголошення</w:t>
            </w:r>
            <w:r w:rsidRPr="00162440">
              <w:rPr>
                <w:rFonts w:ascii="Times New Roman" w:hAnsi="Times New Roman" w:cs="Times New Roman"/>
                <w:sz w:val="24"/>
                <w:szCs w:val="24"/>
                <w:lang w:val="uk-UA" w:eastAsia="uk-UA"/>
              </w:rPr>
              <w:t>.</w:t>
            </w:r>
          </w:p>
        </w:tc>
      </w:tr>
      <w:tr w:rsidR="00F22CFE" w:rsidRPr="00162440" w14:paraId="47E2693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49AE501D"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4</w:t>
            </w:r>
          </w:p>
        </w:tc>
        <w:tc>
          <w:tcPr>
            <w:tcW w:w="9072" w:type="dxa"/>
            <w:tcBorders>
              <w:top w:val="single" w:sz="4" w:space="0" w:color="000000"/>
              <w:left w:val="single" w:sz="4" w:space="0" w:color="000000"/>
              <w:bottom w:val="single" w:sz="4" w:space="0" w:color="000000"/>
              <w:right w:val="single" w:sz="4" w:space="0" w:color="000000"/>
            </w:tcBorders>
          </w:tcPr>
          <w:p w14:paraId="3F44557B"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Відомості щодо сплати податків та зборів ( у разі наявності):</w:t>
            </w:r>
          </w:p>
          <w:p w14:paraId="3B902D92" w14:textId="77777777" w:rsidR="00F22CFE" w:rsidRPr="00162440" w:rsidRDefault="00F22CFE" w:rsidP="00847973">
            <w:pPr>
              <w:pStyle w:val="a7"/>
              <w:jc w:val="both"/>
              <w:rPr>
                <w:rFonts w:ascii="Times New Roman" w:hAnsi="Times New Roman" w:cs="Times New Roman"/>
                <w:b/>
                <w:sz w:val="24"/>
                <w:szCs w:val="24"/>
                <w:lang w:val="uk-UA"/>
              </w:rPr>
            </w:pPr>
          </w:p>
          <w:p w14:paraId="2531045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платників податку на додану вартість: копії свідоцтва про реєстрацію платника ПДВ або копія витягу з реєстру платників ПДВ;</w:t>
            </w:r>
          </w:p>
          <w:p w14:paraId="64816B2E" w14:textId="77777777" w:rsidR="00F22CFE" w:rsidRPr="00162440" w:rsidRDefault="00F22CFE" w:rsidP="00847973">
            <w:pPr>
              <w:pStyle w:val="a7"/>
              <w:jc w:val="both"/>
              <w:rPr>
                <w:rFonts w:ascii="Times New Roman" w:hAnsi="Times New Roman" w:cs="Times New Roman"/>
                <w:sz w:val="24"/>
                <w:szCs w:val="24"/>
                <w:lang w:val="uk-UA"/>
              </w:rPr>
            </w:pPr>
          </w:p>
          <w:p w14:paraId="53F9A62A"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2B688D06" w14:textId="77777777" w:rsidR="00F22CFE" w:rsidRPr="00162440" w:rsidRDefault="00F22CFE" w:rsidP="00847973">
            <w:pPr>
              <w:pStyle w:val="a7"/>
              <w:jc w:val="both"/>
              <w:rPr>
                <w:rFonts w:ascii="Times New Roman" w:hAnsi="Times New Roman" w:cs="Times New Roman"/>
                <w:sz w:val="24"/>
                <w:szCs w:val="24"/>
                <w:lang w:val="uk-UA"/>
              </w:rPr>
            </w:pPr>
          </w:p>
          <w:p w14:paraId="64F6EB01"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w:t>
            </w:r>
            <w:r w:rsidRPr="00162440">
              <w:rPr>
                <w:rFonts w:ascii="Times New Roman" w:hAnsi="Times New Roman" w:cs="Times New Roman"/>
                <w:sz w:val="24"/>
                <w:szCs w:val="24"/>
                <w:lang w:val="uk-UA"/>
              </w:rPr>
              <w:lastRenderedPageBreak/>
              <w:t>України не передбачено наявність у нього зазначених свідоцтв;</w:t>
            </w:r>
          </w:p>
          <w:p w14:paraId="6FA27EAB" w14:textId="77777777" w:rsidR="00F22CFE" w:rsidRPr="00162440" w:rsidRDefault="00F22CFE" w:rsidP="00847973">
            <w:pPr>
              <w:pStyle w:val="a7"/>
              <w:jc w:val="both"/>
              <w:rPr>
                <w:rFonts w:ascii="Times New Roman" w:hAnsi="Times New Roman" w:cs="Times New Roman"/>
                <w:sz w:val="24"/>
                <w:szCs w:val="24"/>
                <w:lang w:val="uk-UA"/>
              </w:rPr>
            </w:pPr>
          </w:p>
        </w:tc>
      </w:tr>
      <w:tr w:rsidR="00197254" w:rsidRPr="00162440" w14:paraId="3F6980FA"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5E8270A" w14:textId="7AF74614" w:rsidR="00197254"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9072" w:type="dxa"/>
            <w:tcBorders>
              <w:top w:val="single" w:sz="4" w:space="0" w:color="000000"/>
              <w:left w:val="single" w:sz="4" w:space="0" w:color="000000"/>
              <w:bottom w:val="single" w:sz="4" w:space="0" w:color="000000"/>
              <w:right w:val="single" w:sz="4" w:space="0" w:color="000000"/>
            </w:tcBorders>
          </w:tcPr>
          <w:p w14:paraId="062E75CA" w14:textId="7C6B6591" w:rsidR="00197254" w:rsidRPr="00197254" w:rsidRDefault="00197254" w:rsidP="00847973">
            <w:pPr>
              <w:pStyle w:val="a7"/>
              <w:jc w:val="both"/>
              <w:rPr>
                <w:rFonts w:ascii="Times New Roman" w:hAnsi="Times New Roman" w:cs="Times New Roman"/>
                <w:bCs/>
                <w:sz w:val="24"/>
                <w:szCs w:val="24"/>
                <w:lang w:val="uk-UA"/>
              </w:rPr>
            </w:pPr>
            <w:r w:rsidRPr="00197254">
              <w:rPr>
                <w:rFonts w:ascii="Times New Roman" w:hAnsi="Times New Roman" w:cs="Times New Roman"/>
                <w:bCs/>
                <w:sz w:val="24"/>
                <w:szCs w:val="24"/>
                <w:lang w:val="uk-UA"/>
              </w:rPr>
              <w:t>Інформація про необхідні технічні, якісні та кількісні характеристики предмета закупівлі, а саме: заповнена та  підписана технічна специфікація (</w:t>
            </w:r>
            <w:r w:rsidRPr="00197254">
              <w:rPr>
                <w:rFonts w:ascii="Times New Roman" w:hAnsi="Times New Roman" w:cs="Times New Roman"/>
                <w:b/>
                <w:sz w:val="24"/>
                <w:szCs w:val="24"/>
                <w:lang w:val="uk-UA"/>
              </w:rPr>
              <w:t>Додаток № 2</w:t>
            </w:r>
            <w:r w:rsidRPr="00197254">
              <w:rPr>
                <w:rFonts w:ascii="Times New Roman" w:hAnsi="Times New Roman" w:cs="Times New Roman"/>
                <w:bCs/>
                <w:sz w:val="24"/>
                <w:szCs w:val="24"/>
                <w:lang w:val="uk-UA"/>
              </w:rPr>
              <w:t xml:space="preserve"> до </w:t>
            </w:r>
            <w:r>
              <w:rPr>
                <w:rFonts w:ascii="Times New Roman" w:hAnsi="Times New Roman" w:cs="Times New Roman"/>
                <w:bCs/>
                <w:sz w:val="24"/>
                <w:szCs w:val="24"/>
                <w:lang w:val="uk-UA"/>
              </w:rPr>
              <w:t>оголошення</w:t>
            </w:r>
            <w:r w:rsidRPr="00197254">
              <w:rPr>
                <w:rFonts w:ascii="Times New Roman" w:hAnsi="Times New Roman" w:cs="Times New Roman"/>
                <w:bCs/>
                <w:sz w:val="24"/>
                <w:szCs w:val="24"/>
                <w:lang w:val="uk-UA"/>
              </w:rPr>
              <w:t>).</w:t>
            </w:r>
          </w:p>
        </w:tc>
      </w:tr>
      <w:tr w:rsidR="00F22CFE" w:rsidRPr="00162440" w14:paraId="35201EE9"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3EC6AEE" w14:textId="217A6A5A"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72" w:type="dxa"/>
            <w:tcBorders>
              <w:top w:val="single" w:sz="4" w:space="0" w:color="000000"/>
              <w:left w:val="single" w:sz="4" w:space="0" w:color="000000"/>
              <w:bottom w:val="single" w:sz="4" w:space="0" w:color="000000"/>
              <w:right w:val="single" w:sz="4" w:space="0" w:color="000000"/>
            </w:tcBorders>
          </w:tcPr>
          <w:p w14:paraId="2FCF0C85" w14:textId="057349DC" w:rsidR="00F22CFE" w:rsidRPr="00162440" w:rsidRDefault="00F22CFE" w:rsidP="00847973">
            <w:pPr>
              <w:pStyle w:val="a7"/>
              <w:jc w:val="both"/>
              <w:rPr>
                <w:rFonts w:ascii="Times New Roman" w:hAnsi="Times New Roman" w:cs="Times New Roman"/>
                <w:bCs/>
                <w:sz w:val="24"/>
                <w:szCs w:val="24"/>
                <w:lang w:val="uk-UA"/>
              </w:rPr>
            </w:pPr>
            <w:r w:rsidRPr="00162440">
              <w:rPr>
                <w:rFonts w:ascii="Times New Roman" w:hAnsi="Times New Roman" w:cs="Times New Roman"/>
                <w:bCs/>
                <w:sz w:val="24"/>
                <w:szCs w:val="24"/>
                <w:lang w:val="uk-UA"/>
              </w:rPr>
              <w:t xml:space="preserve">Проєкт договору про закупівлю згідно </w:t>
            </w:r>
            <w:r w:rsidRPr="000F1897">
              <w:rPr>
                <w:rFonts w:ascii="Times New Roman" w:hAnsi="Times New Roman" w:cs="Times New Roman"/>
                <w:b/>
                <w:sz w:val="24"/>
                <w:szCs w:val="24"/>
                <w:lang w:val="uk-UA"/>
              </w:rPr>
              <w:t xml:space="preserve">Додатку </w:t>
            </w:r>
            <w:r w:rsidR="000F1897" w:rsidRPr="000F1897">
              <w:rPr>
                <w:rFonts w:ascii="Times New Roman" w:hAnsi="Times New Roman" w:cs="Times New Roman"/>
                <w:b/>
                <w:sz w:val="24"/>
                <w:szCs w:val="24"/>
                <w:lang w:val="uk-UA"/>
              </w:rPr>
              <w:t xml:space="preserve">№ </w:t>
            </w:r>
            <w:r w:rsidRPr="000F1897">
              <w:rPr>
                <w:rFonts w:ascii="Times New Roman" w:hAnsi="Times New Roman" w:cs="Times New Roman"/>
                <w:b/>
                <w:sz w:val="24"/>
                <w:szCs w:val="24"/>
                <w:lang w:val="uk-UA"/>
              </w:rPr>
              <w:t>3</w:t>
            </w:r>
            <w:r w:rsidRPr="00162440">
              <w:rPr>
                <w:rFonts w:ascii="Times New Roman" w:hAnsi="Times New Roman" w:cs="Times New Roman"/>
                <w:bCs/>
                <w:sz w:val="24"/>
                <w:szCs w:val="24"/>
                <w:lang w:val="uk-UA"/>
              </w:rPr>
              <w:t xml:space="preserve"> із заповненими реквізитами та накладеним підписом</w:t>
            </w:r>
            <w:r w:rsidR="00162440" w:rsidRPr="00162440">
              <w:rPr>
                <w:rFonts w:ascii="Times New Roman" w:hAnsi="Times New Roman" w:cs="Times New Roman"/>
                <w:bCs/>
                <w:sz w:val="24"/>
                <w:szCs w:val="24"/>
                <w:lang w:val="uk-UA"/>
              </w:rPr>
              <w:t>.</w:t>
            </w:r>
          </w:p>
        </w:tc>
      </w:tr>
      <w:tr w:rsidR="00F22CFE" w:rsidRPr="00162440" w14:paraId="3E5B7A9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C4EAD42" w14:textId="15DC963F"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72" w:type="dxa"/>
            <w:tcBorders>
              <w:top w:val="single" w:sz="4" w:space="0" w:color="000000"/>
              <w:left w:val="single" w:sz="4" w:space="0" w:color="000000"/>
              <w:bottom w:val="single" w:sz="4" w:space="0" w:color="000000"/>
              <w:right w:val="single" w:sz="4" w:space="0" w:color="000000"/>
            </w:tcBorders>
          </w:tcPr>
          <w:p w14:paraId="615983EF"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Лист-згода зі всіма умовами проєкту договору</w:t>
            </w:r>
          </w:p>
          <w:p w14:paraId="42274230"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bCs/>
                <w:sz w:val="24"/>
                <w:szCs w:val="24"/>
                <w:lang w:val="uk-UA"/>
              </w:rPr>
              <w:t>ПРИМІРНА Форма – листа-згоди зі всіма умовами проекту договору</w:t>
            </w:r>
          </w:p>
          <w:p w14:paraId="77230785" w14:textId="77777777" w:rsidR="00F22CFE" w:rsidRPr="00162440" w:rsidRDefault="00F22CFE" w:rsidP="00847973">
            <w:pPr>
              <w:jc w:val="right"/>
              <w:rPr>
                <w:rFonts w:ascii="Times New Roman" w:hAnsi="Times New Roman" w:cs="Times New Roman"/>
                <w:bCs/>
                <w:sz w:val="24"/>
                <w:szCs w:val="24"/>
                <w:lang w:val="uk-UA"/>
              </w:rPr>
            </w:pPr>
            <w:r w:rsidRPr="00162440">
              <w:rPr>
                <w:rFonts w:ascii="Times New Roman" w:hAnsi="Times New Roman" w:cs="Times New Roman"/>
                <w:bCs/>
                <w:sz w:val="24"/>
                <w:szCs w:val="24"/>
                <w:lang w:val="uk-UA"/>
              </w:rPr>
              <w:t xml:space="preserve">Уповноваженій особі </w:t>
            </w:r>
            <w:r w:rsidRPr="00162440">
              <w:rPr>
                <w:rFonts w:ascii="Times New Roman" w:hAnsi="Times New Roman" w:cs="Times New Roman"/>
                <w:bCs/>
                <w:sz w:val="24"/>
                <w:szCs w:val="24"/>
                <w:lang w:val="uk-UA"/>
              </w:rPr>
              <w:br/>
            </w:r>
          </w:p>
          <w:p w14:paraId="15E48297" w14:textId="77777777" w:rsidR="00F22CFE" w:rsidRPr="00162440" w:rsidRDefault="00F22CFE" w:rsidP="00847973">
            <w:pPr>
              <w:jc w:val="center"/>
              <w:rPr>
                <w:rFonts w:ascii="Times New Roman" w:hAnsi="Times New Roman" w:cs="Times New Roman"/>
                <w:bCs/>
                <w:sz w:val="24"/>
                <w:szCs w:val="24"/>
                <w:lang w:val="uk-UA"/>
              </w:rPr>
            </w:pPr>
            <w:r w:rsidRPr="00162440">
              <w:rPr>
                <w:rFonts w:ascii="Times New Roman" w:hAnsi="Times New Roman" w:cs="Times New Roman"/>
                <w:bCs/>
                <w:sz w:val="24"/>
                <w:szCs w:val="24"/>
                <w:lang w:val="uk-UA"/>
              </w:rPr>
              <w:t>Лист-згода зі всіма умовами проекту договору</w:t>
            </w:r>
          </w:p>
          <w:p w14:paraId="7A728556" w14:textId="77777777" w:rsidR="00F22CFE" w:rsidRPr="00162440" w:rsidRDefault="00F22CFE" w:rsidP="00847973">
            <w:pPr>
              <w:jc w:val="center"/>
              <w:rPr>
                <w:rFonts w:ascii="Times New Roman" w:hAnsi="Times New Roman" w:cs="Times New Roman"/>
                <w:bCs/>
                <w:sz w:val="24"/>
                <w:szCs w:val="24"/>
                <w:lang w:val="uk-UA"/>
              </w:rPr>
            </w:pPr>
          </w:p>
          <w:p w14:paraId="16723413" w14:textId="77777777" w:rsidR="00F22CFE" w:rsidRPr="00162440" w:rsidRDefault="00F22CFE" w:rsidP="00847973">
            <w:pPr>
              <w:pStyle w:val="a5"/>
              <w:spacing w:beforeAutospacing="0" w:afterAutospacing="0"/>
              <w:jc w:val="both"/>
              <w:rPr>
                <w:spacing w:val="3"/>
                <w:lang w:val="uk-UA"/>
              </w:rPr>
            </w:pPr>
            <w:r w:rsidRPr="00162440">
              <w:rPr>
                <w:bCs/>
                <w:lang w:val="uk-UA"/>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162440">
              <w:rPr>
                <w:shd w:val="clear" w:color="auto" w:fill="FFFFFF"/>
                <w:lang w:val="uk-UA"/>
              </w:rPr>
              <w:t>(</w:t>
            </w:r>
            <w:r w:rsidRPr="00162440">
              <w:rPr>
                <w:bCs/>
                <w:lang w:val="uk-UA"/>
              </w:rPr>
              <w:t>оголошення UA-20_-__-__-______-_).</w:t>
            </w:r>
          </w:p>
          <w:p w14:paraId="36446BE2" w14:textId="77777777" w:rsidR="00F22CFE" w:rsidRPr="00162440" w:rsidRDefault="00F22CFE" w:rsidP="00847973">
            <w:pPr>
              <w:jc w:val="both"/>
              <w:rPr>
                <w:rFonts w:ascii="Times New Roman" w:hAnsi="Times New Roman" w:cs="Times New Roman"/>
                <w:bCs/>
                <w:sz w:val="24"/>
                <w:szCs w:val="24"/>
                <w:lang w:val="uk-UA"/>
              </w:rPr>
            </w:pPr>
            <w:r w:rsidRPr="00162440">
              <w:rPr>
                <w:rFonts w:ascii="Times New Roman" w:hAnsi="Times New Roman" w:cs="Times New Roman"/>
                <w:b/>
                <w:sz w:val="24"/>
                <w:szCs w:val="24"/>
                <w:bdr w:val="none" w:sz="0" w:space="0" w:color="auto" w:frame="1"/>
                <w:lang w:val="uk-UA" w:eastAsia="uk-UA"/>
              </w:rPr>
              <w:t xml:space="preserve"> </w:t>
            </w:r>
            <w:r w:rsidRPr="00162440">
              <w:rPr>
                <w:rFonts w:ascii="Times New Roman" w:hAnsi="Times New Roman" w:cs="Times New Roman"/>
                <w:b/>
                <w:sz w:val="24"/>
                <w:szCs w:val="24"/>
                <w:lang w:val="uk-UA" w:eastAsia="uk-UA"/>
              </w:rPr>
              <w:t xml:space="preserve"> </w:t>
            </w:r>
            <w:r w:rsidRPr="00162440">
              <w:rPr>
                <w:rFonts w:ascii="Times New Roman" w:hAnsi="Times New Roman" w:cs="Times New Roman"/>
                <w:bCs/>
                <w:sz w:val="24"/>
                <w:szCs w:val="24"/>
                <w:lang w:val="uk-UA"/>
              </w:rPr>
              <w:t xml:space="preserve"> _______________________                    ________________        ____________________</w:t>
            </w:r>
          </w:p>
          <w:p w14:paraId="79EB92AB" w14:textId="77777777" w:rsidR="00F22CFE" w:rsidRPr="00162440" w:rsidRDefault="00F22CFE" w:rsidP="00847973">
            <w:pPr>
              <w:jc w:val="center"/>
              <w:rPr>
                <w:rFonts w:ascii="Times New Roman" w:hAnsi="Times New Roman" w:cs="Times New Roman"/>
                <w:bCs/>
                <w:sz w:val="24"/>
                <w:szCs w:val="24"/>
                <w:lang w:val="uk-UA"/>
              </w:rPr>
            </w:pPr>
            <w:r w:rsidRPr="00162440">
              <w:rPr>
                <w:rFonts w:ascii="Times New Roman" w:hAnsi="Times New Roman" w:cs="Times New Roman"/>
                <w:bCs/>
                <w:sz w:val="24"/>
                <w:szCs w:val="24"/>
                <w:lang w:val="uk-UA"/>
              </w:rPr>
              <w:t>Дата                                                  Підпис                   Прізвище та ініціали</w:t>
            </w:r>
          </w:p>
          <w:p w14:paraId="5D669498" w14:textId="77777777" w:rsidR="00F22CFE" w:rsidRPr="00162440" w:rsidRDefault="00F22CFE" w:rsidP="00847973">
            <w:pPr>
              <w:jc w:val="center"/>
              <w:rPr>
                <w:rFonts w:ascii="Times New Roman" w:hAnsi="Times New Roman" w:cs="Times New Roman"/>
                <w:bCs/>
                <w:sz w:val="24"/>
                <w:szCs w:val="24"/>
                <w:lang w:val="uk-UA"/>
              </w:rPr>
            </w:pPr>
            <w:r w:rsidRPr="00162440">
              <w:rPr>
                <w:rFonts w:ascii="Times New Roman" w:hAnsi="Times New Roman" w:cs="Times New Roman"/>
                <w:bCs/>
                <w:sz w:val="24"/>
                <w:szCs w:val="24"/>
                <w:lang w:val="uk-UA"/>
              </w:rPr>
              <w:t xml:space="preserve">                        М.П.</w:t>
            </w:r>
          </w:p>
          <w:p w14:paraId="435F6967" w14:textId="77777777" w:rsidR="00F22CFE" w:rsidRPr="00162440" w:rsidRDefault="00F22CFE" w:rsidP="00847973">
            <w:pPr>
              <w:pStyle w:val="a7"/>
              <w:jc w:val="both"/>
              <w:rPr>
                <w:rFonts w:ascii="Times New Roman" w:hAnsi="Times New Roman" w:cs="Times New Roman"/>
                <w:sz w:val="24"/>
                <w:szCs w:val="24"/>
                <w:lang w:val="uk-UA"/>
              </w:rPr>
            </w:pPr>
          </w:p>
        </w:tc>
      </w:tr>
      <w:tr w:rsidR="00F22CFE" w:rsidRPr="00162440" w14:paraId="3140B08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67BF64F" w14:textId="2B3C9226"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72" w:type="dxa"/>
            <w:tcBorders>
              <w:top w:val="single" w:sz="4" w:space="0" w:color="000000"/>
              <w:left w:val="single" w:sz="4" w:space="0" w:color="000000"/>
              <w:bottom w:val="single" w:sz="4" w:space="0" w:color="000000"/>
              <w:right w:val="single" w:sz="4" w:space="0" w:color="000000"/>
            </w:tcBorders>
          </w:tcPr>
          <w:p w14:paraId="6CA518A7" w14:textId="77777777" w:rsidR="00F22CFE" w:rsidRPr="00162440" w:rsidRDefault="00F22CFE" w:rsidP="00847973">
            <w:pPr>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Лист-гарантія в довільній формі:  </w:t>
            </w:r>
          </w:p>
          <w:p w14:paraId="14AFA459" w14:textId="5F9E3BAF"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w:t>
            </w:r>
            <w:r w:rsidR="00162440">
              <w:rPr>
                <w:rFonts w:ascii="Times New Roman" w:hAnsi="Times New Roman" w:cs="Times New Roman"/>
                <w:sz w:val="24"/>
                <w:szCs w:val="24"/>
                <w:lang w:val="uk-UA"/>
              </w:rPr>
              <w:t xml:space="preserve"> </w:t>
            </w:r>
            <w:r w:rsidRPr="00162440">
              <w:rPr>
                <w:rFonts w:ascii="Times New Roman" w:hAnsi="Times New Roman" w:cs="Times New Roman"/>
                <w:sz w:val="24"/>
                <w:szCs w:val="24"/>
                <w:lang w:val="uk-UA"/>
              </w:rPr>
              <w:t>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r w:rsidR="00162440">
              <w:rPr>
                <w:rFonts w:ascii="Times New Roman" w:hAnsi="Times New Roman" w:cs="Times New Roman"/>
                <w:sz w:val="24"/>
                <w:szCs w:val="24"/>
                <w:lang w:val="uk-UA"/>
              </w:rPr>
              <w:t xml:space="preserve"> </w:t>
            </w:r>
            <w:r w:rsidR="00162440" w:rsidRPr="00162440">
              <w:rPr>
                <w:rFonts w:ascii="Times New Roman" w:hAnsi="Times New Roman" w:cs="Times New Roman"/>
                <w:sz w:val="24"/>
                <w:szCs w:val="24"/>
                <w:lang w:val="uk-UA"/>
              </w:rPr>
              <w:t>та відсутність учасника у реєстрі міжнародних спонсорів війни на сайті НАЗК (https://sanctions.nazk.gov.ua/boycott/).</w:t>
            </w:r>
          </w:p>
        </w:tc>
      </w:tr>
      <w:tr w:rsidR="00F22CFE" w:rsidRPr="00162440" w14:paraId="45DD5B56"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9C17F8B" w14:textId="45929E04"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tcBorders>
              <w:top w:val="single" w:sz="4" w:space="0" w:color="000000"/>
              <w:left w:val="single" w:sz="4" w:space="0" w:color="000000"/>
              <w:bottom w:val="single" w:sz="4" w:space="0" w:color="000000"/>
              <w:right w:val="single" w:sz="4" w:space="0" w:color="000000"/>
            </w:tcBorders>
          </w:tcPr>
          <w:p w14:paraId="2F46B011"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Гарантійний лист</w:t>
            </w:r>
            <w:r w:rsidRPr="00162440">
              <w:rPr>
                <w:rFonts w:ascii="Times New Roman" w:hAnsi="Times New Roman" w:cs="Times New Roman"/>
                <w:sz w:val="24"/>
                <w:szCs w:val="24"/>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162440">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62440">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w:t>
            </w:r>
            <w:r w:rsidRPr="00162440">
              <w:rPr>
                <w:rFonts w:ascii="Times New Roman" w:hAnsi="Times New Roman" w:cs="Times New Roman"/>
                <w:sz w:val="24"/>
                <w:szCs w:val="24"/>
                <w:lang w:val="uk-UA"/>
              </w:rPr>
              <w:lastRenderedPageBreak/>
              <w:t>(місцем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F22CFE" w:rsidRPr="00162440" w14:paraId="1E294814"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805BFF1" w14:textId="4A117E73"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9072" w:type="dxa"/>
            <w:tcBorders>
              <w:top w:val="single" w:sz="4" w:space="0" w:color="000000"/>
              <w:left w:val="single" w:sz="4" w:space="0" w:color="000000"/>
              <w:bottom w:val="single" w:sz="4" w:space="0" w:color="000000"/>
              <w:right w:val="single" w:sz="4" w:space="0" w:color="000000"/>
            </w:tcBorders>
          </w:tcPr>
          <w:p w14:paraId="6FA16840" w14:textId="77777777" w:rsidR="00F22CFE" w:rsidRPr="00162440" w:rsidRDefault="00F22CFE" w:rsidP="00847973">
            <w:pPr>
              <w:ind w:right="15"/>
              <w:jc w:val="both"/>
              <w:textAlignment w:val="baseline"/>
              <w:rPr>
                <w:rFonts w:ascii="Times New Roman" w:hAnsi="Times New Roman" w:cs="Times New Roman"/>
                <w:sz w:val="24"/>
                <w:szCs w:val="24"/>
                <w:lang w:val="uk-UA" w:eastAsia="uk-UA"/>
              </w:rPr>
            </w:pPr>
            <w:r w:rsidRPr="00162440">
              <w:rPr>
                <w:rFonts w:ascii="Times New Roman" w:hAnsi="Times New Roman" w:cs="Times New Roman"/>
                <w:sz w:val="24"/>
                <w:szCs w:val="24"/>
                <w:lang w:val="uk-UA" w:eastAsia="uk-UA"/>
              </w:rPr>
              <w:t>Довідка з обслуговуючого банку про відсутність (наявність) простроченої заборгованості по кредитах, а також довідка з обслуговуючого банку про відкриті на ім’я учасника рахунки, видані не раніше оприлюднення інформації про закупівлю</w:t>
            </w:r>
          </w:p>
        </w:tc>
      </w:tr>
      <w:tr w:rsidR="000F1897" w:rsidRPr="00162440" w14:paraId="0835206C"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7C2B8F0F" w14:textId="7EE0FA5A" w:rsidR="000F1897" w:rsidRPr="00162440"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0FC15E41"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849945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Витяг повинен містити реквізити для перевірки, зокрема QR-код та/або номер та електронний підпис/печатку.</w:t>
            </w:r>
          </w:p>
          <w:p w14:paraId="2E1C2145" w14:textId="09CBC3D1" w:rsidR="000F1897" w:rsidRPr="00162440"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Документ повинен бути не більше трьохмісячної давнини  стосовно дати  розкриття пропозицій учасників.</w:t>
            </w:r>
          </w:p>
        </w:tc>
      </w:tr>
      <w:tr w:rsidR="000F1897" w:rsidRPr="00162440" w14:paraId="695F4CF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26B1A37" w14:textId="20893293" w:rsidR="000F1897"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2</w:t>
            </w:r>
          </w:p>
        </w:tc>
        <w:tc>
          <w:tcPr>
            <w:tcW w:w="9072" w:type="dxa"/>
            <w:tcBorders>
              <w:top w:val="single" w:sz="4" w:space="0" w:color="000000"/>
              <w:left w:val="single" w:sz="4" w:space="0" w:color="000000"/>
              <w:bottom w:val="single" w:sz="4" w:space="0" w:color="000000"/>
              <w:right w:val="single" w:sz="4" w:space="0" w:color="000000"/>
            </w:tcBorders>
          </w:tcPr>
          <w:p w14:paraId="24E5C5F9"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бенефіціарний власник у період з 19.02.2016 по день надання довідки не є:</w:t>
            </w:r>
          </w:p>
          <w:p w14:paraId="1DE8A27F"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1) громадянином Російської Федерації/Республіки Білорусь (крім тих, що проживають на території України на законних підставах);</w:t>
            </w:r>
          </w:p>
          <w:p w14:paraId="00AEAF1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2) юридичною особою, утвореною та зареєстрованою відповідно до законодавства Російської Федерації/Республіки Білорусь;</w:t>
            </w:r>
          </w:p>
          <w:p w14:paraId="487FCDBC"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3) юридичною особою, утвореною та зареєстрованою відповідно до законодавства України, кінцевим бенефіціарним власником, членом або учасником (акціонером, засновником), що має частку в статутному капіталі 10 і більше відсотків (далі - активи), якої є:</w:t>
            </w:r>
          </w:p>
          <w:p w14:paraId="6A0490F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4C3A601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D95358" w14:textId="7684748B"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У разі наявності пов'язаності/ділових відносин з Російською Федерацією/Республікою Білорусь, учасник надає пояснення в довільній формі щодо припинення зв'язків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бенефіціарних власників, усунення та/або мінімізацію рівня виявленого комплаєнс-ризику тощо</w:t>
            </w:r>
          </w:p>
        </w:tc>
      </w:tr>
    </w:tbl>
    <w:p w14:paraId="2AB277C7" w14:textId="77777777" w:rsidR="00310C04" w:rsidRPr="00162440" w:rsidRDefault="00310C04"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214C0FFB" w14:textId="0ECEB2EA" w:rsidR="00F22CFE" w:rsidRPr="00162440" w:rsidRDefault="00F22CFE"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r w:rsidRPr="00162440">
        <w:rPr>
          <w:rFonts w:ascii="Times New Roman" w:hAnsi="Times New Roman" w:cs="Times New Roman"/>
          <w:color w:val="000000"/>
          <w:position w:val="-1"/>
          <w:sz w:val="24"/>
          <w:szCs w:val="24"/>
          <w:lang w:val="uk-UA"/>
        </w:rPr>
        <w:lastRenderedPageBreak/>
        <w:t xml:space="preserve">За достовірність наданої інформації та документів відповідальність безпосередньо несе Учасник. </w:t>
      </w:r>
    </w:p>
    <w:p w14:paraId="7356E233" w14:textId="77777777" w:rsidR="00F22CFE" w:rsidRPr="00162440" w:rsidRDefault="00F22CFE" w:rsidP="00F22CFE">
      <w:pPr>
        <w:tabs>
          <w:tab w:val="left" w:pos="0"/>
        </w:tabs>
        <w:ind w:right="-25"/>
        <w:jc w:val="both"/>
        <w:rPr>
          <w:rFonts w:ascii="Times New Roman" w:hAnsi="Times New Roman" w:cs="Times New Roman"/>
          <w:color w:val="000000"/>
          <w:sz w:val="24"/>
          <w:szCs w:val="24"/>
          <w:lang w:val="uk-UA"/>
        </w:rPr>
      </w:pPr>
      <w:r w:rsidRPr="00162440">
        <w:rPr>
          <w:rFonts w:ascii="Times New Roman" w:hAnsi="Times New Roman" w:cs="Times New Roman"/>
          <w:color w:val="000000"/>
          <w:sz w:val="24"/>
          <w:szCs w:val="24"/>
          <w:u w:val="single"/>
          <w:lang w:val="uk-UA"/>
        </w:rPr>
        <w:t xml:space="preserve">Примітка: </w:t>
      </w:r>
      <w:r w:rsidRPr="00162440">
        <w:rPr>
          <w:rFonts w:ascii="Times New Roman" w:hAnsi="Times New Roman" w:cs="Times New Roman"/>
          <w:color w:val="000000"/>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3F7956C" w14:textId="77777777" w:rsidR="00C94637" w:rsidRPr="00162440" w:rsidRDefault="00C94637">
      <w:pPr>
        <w:rPr>
          <w:lang w:val="uk-UA"/>
        </w:rPr>
      </w:pPr>
    </w:p>
    <w:sectPr w:rsidR="00C94637" w:rsidRPr="00162440" w:rsidSect="00002C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24587"/>
    <w:multiLevelType w:val="hybridMultilevel"/>
    <w:tmpl w:val="D0E46648"/>
    <w:lvl w:ilvl="0" w:tplc="3EC8E1D8">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460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0F"/>
    <w:rsid w:val="00002CD5"/>
    <w:rsid w:val="00046F3C"/>
    <w:rsid w:val="00056CEF"/>
    <w:rsid w:val="000F1897"/>
    <w:rsid w:val="00162440"/>
    <w:rsid w:val="0016384B"/>
    <w:rsid w:val="00197254"/>
    <w:rsid w:val="001B13A6"/>
    <w:rsid w:val="001C1F0F"/>
    <w:rsid w:val="001E5CA7"/>
    <w:rsid w:val="002B010F"/>
    <w:rsid w:val="002D3D0F"/>
    <w:rsid w:val="00310C04"/>
    <w:rsid w:val="004D5372"/>
    <w:rsid w:val="0060293D"/>
    <w:rsid w:val="006742E3"/>
    <w:rsid w:val="006829F7"/>
    <w:rsid w:val="006937E1"/>
    <w:rsid w:val="006E78CE"/>
    <w:rsid w:val="007948C6"/>
    <w:rsid w:val="00847973"/>
    <w:rsid w:val="0091494A"/>
    <w:rsid w:val="00A72DE1"/>
    <w:rsid w:val="00AF172B"/>
    <w:rsid w:val="00C15636"/>
    <w:rsid w:val="00C74AB7"/>
    <w:rsid w:val="00C94637"/>
    <w:rsid w:val="00D01BC6"/>
    <w:rsid w:val="00D947C5"/>
    <w:rsid w:val="00DC4E87"/>
    <w:rsid w:val="00E65E37"/>
    <w:rsid w:val="00EB3651"/>
    <w:rsid w:val="00F21820"/>
    <w:rsid w:val="00F22CFE"/>
    <w:rsid w:val="00F25731"/>
    <w:rsid w:val="00F6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01F"/>
  <w15:docId w15:val="{954DB6EB-1787-4581-9439-7172D7E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4"/>
    <w:uiPriority w:val="34"/>
    <w:qFormat/>
    <w:rsid w:val="00F22CFE"/>
    <w:pPr>
      <w:ind w:left="720"/>
      <w:contextualSpacing/>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6"/>
    <w:uiPriority w:val="99"/>
    <w:unhideWhenUsed/>
    <w:qFormat/>
    <w:rsid w:val="00F2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F22CFE"/>
    <w:pPr>
      <w:spacing w:after="0" w:line="240" w:lineRule="auto"/>
    </w:pPr>
  </w:style>
  <w:style w:type="character" w:customStyle="1" w:styleId="rvts0">
    <w:name w:val="rvts0"/>
    <w:basedOn w:val="a0"/>
    <w:qFormat/>
    <w:rsid w:val="00F22CFE"/>
  </w:style>
  <w:style w:type="table" w:customStyle="1" w:styleId="3">
    <w:name w:val="Сетка таблицы3"/>
    <w:basedOn w:val="a1"/>
    <w:next w:val="a9"/>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99"/>
    <w:rsid w:val="00F22CFE"/>
  </w:style>
  <w:style w:type="character" w:customStyle="1" w:styleId="a6">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5"/>
    <w:uiPriority w:val="99"/>
    <w:locked/>
    <w:rsid w:val="00F22CFE"/>
    <w:rPr>
      <w:rFonts w:ascii="Times New Roman" w:eastAsia="Times New Roman" w:hAnsi="Times New Roman" w:cs="Times New Roman"/>
      <w:sz w:val="24"/>
      <w:szCs w:val="24"/>
      <w:lang w:eastAsia="ru-RU"/>
    </w:rPr>
  </w:style>
  <w:style w:type="character" w:customStyle="1" w:styleId="a4">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3"/>
    <w:uiPriority w:val="34"/>
    <w:locked/>
    <w:rsid w:val="00F22CFE"/>
  </w:style>
  <w:style w:type="table" w:styleId="a9">
    <w:name w:val="Table Grid"/>
    <w:basedOn w:val="a1"/>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7433</Words>
  <Characters>4237</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30</cp:revision>
  <dcterms:created xsi:type="dcterms:W3CDTF">2023-09-08T08:53:00Z</dcterms:created>
  <dcterms:modified xsi:type="dcterms:W3CDTF">2024-03-27T10:22:00Z</dcterms:modified>
</cp:coreProperties>
</file>