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2F" w:rsidRPr="00A0092F" w:rsidRDefault="00AB18BD" w:rsidP="00A0092F">
      <w:pPr>
        <w:spacing w:after="0" w:line="240" w:lineRule="auto"/>
        <w:jc w:val="center"/>
        <w:rPr>
          <w:rFonts w:ascii="Times New Roman" w:hAnsi="Times New Roman"/>
          <w:b/>
          <w:color w:val="000000"/>
          <w:sz w:val="20"/>
        </w:rPr>
      </w:pPr>
      <w:r>
        <w:rPr>
          <w:rFonts w:ascii="Times New Roman" w:hAnsi="Times New Roman"/>
          <w:b/>
          <w:color w:val="000000"/>
          <w:szCs w:val="24"/>
          <w:lang w:val="uk-UA"/>
        </w:rPr>
        <w:t xml:space="preserve">ІЗМАЇЛЬСЬКА ГІМНАЗІЯ № </w:t>
      </w:r>
      <w:r w:rsidR="00CC0ACE">
        <w:rPr>
          <w:rFonts w:ascii="Times New Roman" w:hAnsi="Times New Roman"/>
          <w:b/>
          <w:color w:val="000000"/>
          <w:szCs w:val="24"/>
          <w:lang w:val="uk-UA"/>
        </w:rPr>
        <w:t>11</w:t>
      </w:r>
      <w:r>
        <w:rPr>
          <w:rFonts w:ascii="Times New Roman" w:hAnsi="Times New Roman"/>
          <w:b/>
          <w:color w:val="000000"/>
          <w:szCs w:val="24"/>
          <w:lang w:val="uk-UA"/>
        </w:rPr>
        <w:t xml:space="preserve"> З ПОЧАТКОВОЮ ШКОЛОЮ ІЗМАЇЛЬСЬКОГО РАЙОНУ ОДЕСЬКОЇ ОБЛАСТІ</w:t>
      </w:r>
    </w:p>
    <w:p w:rsidR="00AE2BA1" w:rsidRDefault="00AE2BA1" w:rsidP="00AE2B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en-US" w:eastAsia="zh-CN" w:bidi="hi-IN"/>
        </w:rPr>
        <w:t> </w:t>
      </w:r>
    </w:p>
    <w:p w:rsidR="00AE2BA1" w:rsidRDefault="00AE2BA1" w:rsidP="00AE2B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58"/>
        <w:gridCol w:w="3972"/>
      </w:tblGrid>
      <w:tr w:rsidR="00AE2BA1" w:rsidTr="00AE2BA1">
        <w:trPr>
          <w:trHeight w:val="1626"/>
        </w:trPr>
        <w:tc>
          <w:tcPr>
            <w:tcW w:w="5954" w:type="dxa"/>
          </w:tcPr>
          <w:p w:rsidR="00AE2BA1" w:rsidRDefault="00AE2BA1">
            <w:pPr>
              <w:widowControl w:val="0"/>
              <w:suppressAutoHyphens/>
              <w:autoSpaceDN w:val="0"/>
              <w:textAlignment w:val="baseline"/>
              <w:rPr>
                <w:rFonts w:ascii="Times New Roman" w:eastAsia="Times New Roman" w:hAnsi="Times New Roman" w:cs="Tahoma"/>
                <w:b/>
                <w:color w:val="000000"/>
                <w:kern w:val="3"/>
                <w:sz w:val="24"/>
                <w:szCs w:val="24"/>
                <w:lang w:val="uk-UA" w:eastAsia="zh-CN" w:bidi="hi-IN"/>
              </w:rPr>
            </w:pPr>
          </w:p>
        </w:tc>
        <w:tc>
          <w:tcPr>
            <w:tcW w:w="3969" w:type="dxa"/>
          </w:tcPr>
          <w:p w:rsidR="00AE2BA1" w:rsidRDefault="00AE2BA1">
            <w:pPr>
              <w:rPr>
                <w:rFonts w:ascii="Times New Roman" w:hAnsi="Times New Roman"/>
                <w:b/>
                <w:color w:val="000000"/>
                <w:sz w:val="24"/>
                <w:szCs w:val="24"/>
                <w:lang w:val="uk-UA"/>
              </w:rPr>
            </w:pPr>
            <w:r>
              <w:rPr>
                <w:rFonts w:ascii="Times New Roman" w:hAnsi="Times New Roman"/>
                <w:b/>
                <w:color w:val="000000"/>
                <w:sz w:val="24"/>
                <w:szCs w:val="24"/>
                <w:lang w:val="uk-UA"/>
              </w:rPr>
              <w:t>ЗАТВЕРДЖЕНО:</w:t>
            </w:r>
          </w:p>
          <w:p w:rsidR="00AE2BA1" w:rsidRDefault="00AE2BA1">
            <w:pPr>
              <w:rPr>
                <w:rFonts w:ascii="Times New Roman" w:hAnsi="Times New Roman"/>
                <w:b/>
                <w:color w:val="000000"/>
                <w:sz w:val="24"/>
                <w:szCs w:val="24"/>
                <w:lang w:val="uk-UA"/>
              </w:rPr>
            </w:pPr>
            <w:r>
              <w:rPr>
                <w:rFonts w:ascii="Times New Roman" w:hAnsi="Times New Roman"/>
                <w:b/>
                <w:color w:val="000000"/>
                <w:sz w:val="24"/>
                <w:szCs w:val="24"/>
                <w:lang w:val="uk-UA"/>
              </w:rPr>
              <w:t>Рішенням уповноваженої особи</w:t>
            </w:r>
          </w:p>
          <w:p w:rsidR="00AE2BA1" w:rsidRDefault="00AE2BA1">
            <w:pPr>
              <w:ind w:left="5761"/>
              <w:rPr>
                <w:rFonts w:ascii="Times New Roman" w:hAnsi="Times New Roman"/>
                <w:b/>
                <w:color w:val="000000"/>
                <w:sz w:val="24"/>
                <w:szCs w:val="24"/>
                <w:lang w:val="uk-UA"/>
              </w:rPr>
            </w:pPr>
          </w:p>
          <w:p w:rsidR="00B32A7D" w:rsidRDefault="00B32A7D">
            <w:pPr>
              <w:ind w:left="5761"/>
              <w:rPr>
                <w:rFonts w:ascii="Times New Roman" w:hAnsi="Times New Roman"/>
                <w:color w:val="000000"/>
                <w:sz w:val="16"/>
                <w:szCs w:val="16"/>
                <w:lang w:val="uk-UA"/>
              </w:rPr>
            </w:pPr>
          </w:p>
          <w:p w:rsidR="00AE2BA1" w:rsidRDefault="00AE2BA1">
            <w:pPr>
              <w:rPr>
                <w:rFonts w:ascii="Times New Roman" w:hAnsi="Times New Roman"/>
                <w:color w:val="000000"/>
                <w:sz w:val="24"/>
                <w:szCs w:val="24"/>
                <w:lang w:val="uk-UA"/>
              </w:rPr>
            </w:pPr>
            <w:r w:rsidRPr="008D5798">
              <w:rPr>
                <w:rFonts w:ascii="Times New Roman" w:hAnsi="Times New Roman"/>
                <w:color w:val="000000"/>
                <w:sz w:val="24"/>
                <w:szCs w:val="24"/>
              </w:rPr>
              <w:t>Протокол</w:t>
            </w:r>
            <w:r w:rsidR="00CC0ACE">
              <w:rPr>
                <w:rFonts w:ascii="Times New Roman" w:hAnsi="Times New Roman"/>
                <w:color w:val="000000"/>
                <w:sz w:val="24"/>
                <w:szCs w:val="24"/>
                <w:lang w:val="uk-UA"/>
              </w:rPr>
              <w:t xml:space="preserve"> № 18</w:t>
            </w:r>
            <w:r w:rsidRPr="008D5798">
              <w:rPr>
                <w:rFonts w:ascii="Times New Roman" w:hAnsi="Times New Roman"/>
                <w:color w:val="000000"/>
                <w:sz w:val="24"/>
                <w:szCs w:val="24"/>
              </w:rPr>
              <w:t xml:space="preserve"> </w:t>
            </w:r>
            <w:proofErr w:type="spellStart"/>
            <w:r w:rsidRPr="008D5798">
              <w:rPr>
                <w:rFonts w:ascii="Times New Roman" w:hAnsi="Times New Roman"/>
                <w:color w:val="000000"/>
                <w:sz w:val="24"/>
                <w:szCs w:val="24"/>
              </w:rPr>
              <w:t>від</w:t>
            </w:r>
            <w:proofErr w:type="spellEnd"/>
            <w:r w:rsidRPr="008D5798">
              <w:rPr>
                <w:rFonts w:ascii="Times New Roman" w:hAnsi="Times New Roman"/>
                <w:color w:val="000000"/>
                <w:sz w:val="24"/>
                <w:szCs w:val="24"/>
              </w:rPr>
              <w:t xml:space="preserve"> </w:t>
            </w:r>
            <w:r w:rsidR="00CC0ACE">
              <w:rPr>
                <w:rFonts w:ascii="Times New Roman" w:hAnsi="Times New Roman"/>
                <w:color w:val="000000"/>
                <w:sz w:val="24"/>
                <w:szCs w:val="24"/>
                <w:lang w:val="uk-UA"/>
              </w:rPr>
              <w:t>25</w:t>
            </w:r>
            <w:r w:rsidRPr="008D5798">
              <w:rPr>
                <w:rFonts w:ascii="Times New Roman" w:hAnsi="Times New Roman"/>
                <w:color w:val="000000"/>
                <w:sz w:val="24"/>
                <w:szCs w:val="24"/>
              </w:rPr>
              <w:t>.</w:t>
            </w:r>
            <w:r w:rsidR="00F061D8" w:rsidRPr="008D5798">
              <w:rPr>
                <w:rFonts w:ascii="Times New Roman" w:hAnsi="Times New Roman"/>
                <w:color w:val="000000"/>
                <w:sz w:val="24"/>
                <w:szCs w:val="24"/>
                <w:lang w:val="uk-UA"/>
              </w:rPr>
              <w:t>1</w:t>
            </w:r>
            <w:r w:rsidR="003A4A0B" w:rsidRPr="008D5798">
              <w:rPr>
                <w:rFonts w:ascii="Times New Roman" w:hAnsi="Times New Roman"/>
                <w:color w:val="000000"/>
                <w:sz w:val="24"/>
                <w:szCs w:val="24"/>
                <w:lang w:val="uk-UA"/>
              </w:rPr>
              <w:t>2</w:t>
            </w:r>
            <w:r w:rsidRPr="008D5798">
              <w:rPr>
                <w:rFonts w:ascii="Times New Roman" w:hAnsi="Times New Roman"/>
                <w:color w:val="000000"/>
                <w:sz w:val="24"/>
                <w:szCs w:val="24"/>
              </w:rPr>
              <w:t>.202</w:t>
            </w:r>
            <w:r w:rsidR="001133C2">
              <w:rPr>
                <w:rFonts w:ascii="Times New Roman" w:hAnsi="Times New Roman"/>
                <w:color w:val="000000"/>
                <w:sz w:val="24"/>
                <w:szCs w:val="24"/>
                <w:lang w:val="uk-UA"/>
              </w:rPr>
              <w:t>3</w:t>
            </w:r>
            <w:r w:rsidRPr="008D5798">
              <w:rPr>
                <w:rFonts w:ascii="Times New Roman" w:hAnsi="Times New Roman"/>
                <w:color w:val="000000"/>
                <w:sz w:val="24"/>
                <w:szCs w:val="24"/>
                <w:lang w:val="uk-UA"/>
              </w:rPr>
              <w:t xml:space="preserve"> </w:t>
            </w:r>
            <w:r w:rsidRPr="008D5798">
              <w:rPr>
                <w:rFonts w:ascii="Times New Roman" w:hAnsi="Times New Roman"/>
                <w:color w:val="000000"/>
                <w:sz w:val="24"/>
                <w:szCs w:val="24"/>
              </w:rPr>
              <w:t>р.</w:t>
            </w:r>
          </w:p>
          <w:p w:rsidR="00AE2BA1" w:rsidRDefault="00AE2BA1">
            <w:pPr>
              <w:widowControl w:val="0"/>
              <w:suppressAutoHyphens/>
              <w:autoSpaceDN w:val="0"/>
              <w:textAlignment w:val="baseline"/>
              <w:rPr>
                <w:rFonts w:ascii="Times New Roman" w:eastAsia="Times New Roman" w:hAnsi="Times New Roman" w:cs="Tahoma"/>
                <w:color w:val="000000"/>
                <w:kern w:val="3"/>
                <w:sz w:val="24"/>
                <w:szCs w:val="24"/>
                <w:lang w:val="uk-UA" w:eastAsia="zh-CN" w:bidi="hi-IN"/>
              </w:rPr>
            </w:pPr>
          </w:p>
          <w:p w:rsidR="00AE2BA1" w:rsidRDefault="00AE2BA1" w:rsidP="00CC0ACE">
            <w:pPr>
              <w:widowControl w:val="0"/>
              <w:suppressAutoHyphens/>
              <w:autoSpaceDN w:val="0"/>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____________ </w:t>
            </w:r>
            <w:r w:rsidR="00CC0ACE">
              <w:rPr>
                <w:rFonts w:ascii="Times New Roman" w:eastAsia="Times New Roman" w:hAnsi="Times New Roman" w:cs="Tahoma"/>
                <w:b/>
                <w:color w:val="000000"/>
                <w:kern w:val="3"/>
                <w:sz w:val="24"/>
                <w:szCs w:val="24"/>
                <w:lang w:val="uk-UA" w:eastAsia="zh-CN" w:bidi="hi-IN"/>
              </w:rPr>
              <w:t>С.</w:t>
            </w:r>
            <w:proofErr w:type="spellStart"/>
            <w:r w:rsidR="00CC0ACE">
              <w:rPr>
                <w:rFonts w:ascii="Times New Roman" w:eastAsia="Times New Roman" w:hAnsi="Times New Roman" w:cs="Tahoma"/>
                <w:b/>
                <w:color w:val="000000"/>
                <w:kern w:val="3"/>
                <w:sz w:val="24"/>
                <w:szCs w:val="24"/>
                <w:lang w:val="uk-UA" w:eastAsia="zh-CN" w:bidi="hi-IN"/>
              </w:rPr>
              <w:t>Чернікова</w:t>
            </w:r>
            <w:proofErr w:type="spellEnd"/>
          </w:p>
        </w:tc>
      </w:tr>
    </w:tbl>
    <w:p w:rsidR="00AE2BA1" w:rsidRDefault="00AE2BA1" w:rsidP="00AE2B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AE2BA1" w:rsidRDefault="00AE2BA1" w:rsidP="00AE2B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412B3" w:rsidRDefault="00AE2BA1" w:rsidP="00AE2BA1">
      <w:pPr>
        <w:spacing w:line="240" w:lineRule="auto"/>
        <w:jc w:val="center"/>
        <w:rPr>
          <w:rFonts w:ascii="Times New Roman" w:hAnsi="Times New Roman"/>
          <w:b/>
          <w:color w:val="000000"/>
          <w:sz w:val="34"/>
          <w:szCs w:val="34"/>
          <w:lang w:val="uk-UA"/>
        </w:rPr>
      </w:pPr>
      <w:r>
        <w:rPr>
          <w:rFonts w:ascii="Times New Roman" w:hAnsi="Times New Roman"/>
          <w:b/>
          <w:color w:val="000000"/>
          <w:sz w:val="34"/>
          <w:szCs w:val="34"/>
        </w:rPr>
        <w:t>ВІДКРИТІ ТОРГИ</w:t>
      </w:r>
      <w:r w:rsidR="00F412B3">
        <w:rPr>
          <w:rFonts w:ascii="Times New Roman" w:hAnsi="Times New Roman"/>
          <w:b/>
          <w:color w:val="000000"/>
          <w:sz w:val="34"/>
          <w:szCs w:val="34"/>
          <w:lang w:val="uk-UA"/>
        </w:rPr>
        <w:t xml:space="preserve"> </w:t>
      </w:r>
    </w:p>
    <w:p w:rsidR="00AE2BA1" w:rsidRPr="00F412B3" w:rsidRDefault="00F412B3" w:rsidP="00AE2BA1">
      <w:pPr>
        <w:spacing w:line="240" w:lineRule="auto"/>
        <w:jc w:val="center"/>
        <w:rPr>
          <w:rFonts w:ascii="Times New Roman" w:eastAsia="Calibri" w:hAnsi="Times New Roman"/>
          <w:b/>
          <w:color w:val="000000"/>
          <w:sz w:val="34"/>
          <w:szCs w:val="34"/>
          <w:lang w:val="uk-UA"/>
        </w:rPr>
      </w:pPr>
      <w:r>
        <w:rPr>
          <w:rFonts w:ascii="Times New Roman" w:hAnsi="Times New Roman"/>
          <w:b/>
          <w:color w:val="000000"/>
          <w:sz w:val="34"/>
          <w:szCs w:val="34"/>
          <w:lang w:val="uk-UA"/>
        </w:rPr>
        <w:t>з особливостями</w:t>
      </w:r>
    </w:p>
    <w:p w:rsidR="00AE2BA1" w:rsidRPr="004B2574" w:rsidRDefault="00AE2BA1" w:rsidP="00AE2BA1">
      <w:pPr>
        <w:spacing w:line="240" w:lineRule="auto"/>
        <w:jc w:val="center"/>
        <w:rPr>
          <w:rFonts w:ascii="Times New Roman" w:hAnsi="Times New Roman"/>
          <w:b/>
          <w:color w:val="000000"/>
          <w:sz w:val="24"/>
          <w:szCs w:val="24"/>
          <w:lang w:val="uk-UA"/>
        </w:rPr>
      </w:pPr>
      <w:r w:rsidRPr="004B2574">
        <w:rPr>
          <w:rFonts w:ascii="Times New Roman" w:hAnsi="Times New Roman"/>
          <w:b/>
          <w:color w:val="000000"/>
          <w:sz w:val="24"/>
          <w:szCs w:val="24"/>
          <w:lang w:val="uk-UA"/>
        </w:rPr>
        <w:t xml:space="preserve">предмет закупівлі: </w:t>
      </w:r>
    </w:p>
    <w:p w:rsidR="00AE2BA1" w:rsidRPr="00EC1AD7" w:rsidRDefault="00AE2BA1" w:rsidP="00AE2BA1">
      <w:pPr>
        <w:spacing w:line="240" w:lineRule="auto"/>
        <w:jc w:val="center"/>
        <w:rPr>
          <w:rFonts w:ascii="Times New Roman" w:hAnsi="Times New Roman"/>
          <w:b/>
          <w:color w:val="000000"/>
          <w:sz w:val="10"/>
          <w:szCs w:val="10"/>
          <w:lang w:val="uk-UA"/>
        </w:rPr>
      </w:pPr>
    </w:p>
    <w:p w:rsidR="00087060" w:rsidRDefault="001F1014" w:rsidP="00087060">
      <w:pPr>
        <w:spacing w:after="0" w:line="240" w:lineRule="auto"/>
        <w:jc w:val="center"/>
        <w:rPr>
          <w:rFonts w:ascii="Times New Roman" w:hAnsi="Times New Roman" w:cs="Times New Roman"/>
          <w:b/>
          <w:bCs/>
          <w:iCs/>
          <w:color w:val="000000"/>
          <w:sz w:val="28"/>
          <w:szCs w:val="28"/>
          <w:bdr w:val="none" w:sz="0" w:space="0" w:color="auto" w:frame="1"/>
          <w:shd w:val="clear" w:color="auto" w:fill="FDFEFD"/>
          <w:lang w:val="uk-UA"/>
        </w:rPr>
      </w:pPr>
      <w:r w:rsidRPr="001E18E1">
        <w:rPr>
          <w:rFonts w:ascii="Times New Roman" w:hAnsi="Times New Roman" w:cs="Times New Roman"/>
          <w:b/>
          <w:bCs/>
          <w:iCs/>
          <w:color w:val="000000"/>
          <w:sz w:val="28"/>
          <w:szCs w:val="28"/>
          <w:bdr w:val="none" w:sz="0" w:space="0" w:color="auto" w:frame="1"/>
          <w:shd w:val="clear" w:color="auto" w:fill="FDFEFD"/>
          <w:lang w:val="uk-UA"/>
        </w:rPr>
        <w:t>Послуги з організації харчування учнів пільгових категорій</w:t>
      </w:r>
    </w:p>
    <w:p w:rsidR="001E18E1" w:rsidRDefault="001E18E1" w:rsidP="00087060">
      <w:pPr>
        <w:spacing w:after="0" w:line="240" w:lineRule="auto"/>
        <w:jc w:val="center"/>
        <w:rPr>
          <w:rFonts w:ascii="Times New Roman" w:hAnsi="Times New Roman" w:cs="Times New Roman"/>
          <w:b/>
          <w:bCs/>
          <w:iCs/>
          <w:color w:val="000000"/>
          <w:sz w:val="28"/>
          <w:szCs w:val="28"/>
          <w:bdr w:val="none" w:sz="0" w:space="0" w:color="auto" w:frame="1"/>
          <w:shd w:val="clear" w:color="auto" w:fill="FDFEFD"/>
          <w:lang w:val="uk-UA"/>
        </w:rPr>
      </w:pPr>
    </w:p>
    <w:p w:rsidR="001E18E1" w:rsidRPr="001E18E1" w:rsidRDefault="001E18E1" w:rsidP="00087060">
      <w:pPr>
        <w:spacing w:after="0" w:line="240" w:lineRule="auto"/>
        <w:jc w:val="center"/>
        <w:rPr>
          <w:rFonts w:ascii="Times New Roman" w:hAnsi="Times New Roman" w:cs="Times New Roman"/>
          <w:b/>
          <w:sz w:val="28"/>
          <w:szCs w:val="28"/>
          <w:lang w:val="uk-UA"/>
        </w:rPr>
      </w:pPr>
    </w:p>
    <w:p w:rsidR="00093BD6" w:rsidRPr="004B2574" w:rsidRDefault="004B2574" w:rsidP="001E18E1">
      <w:pPr>
        <w:spacing w:after="0" w:line="240" w:lineRule="auto"/>
        <w:jc w:val="center"/>
        <w:rPr>
          <w:rFonts w:ascii="Times New Roman" w:hAnsi="Times New Roman"/>
          <w:b/>
          <w:sz w:val="32"/>
          <w:szCs w:val="32"/>
          <w:lang w:val="uk-UA"/>
        </w:rPr>
      </w:pPr>
      <w:r w:rsidRPr="004B2574">
        <w:rPr>
          <w:rFonts w:ascii="Times New Roman" w:hAnsi="Times New Roman"/>
          <w:b/>
          <w:sz w:val="32"/>
          <w:szCs w:val="32"/>
          <w:lang w:val="uk-UA"/>
        </w:rPr>
        <w:t>(</w:t>
      </w:r>
      <w:r>
        <w:rPr>
          <w:rFonts w:ascii="Times New Roman" w:hAnsi="Times New Roman"/>
          <w:b/>
          <w:sz w:val="32"/>
          <w:szCs w:val="32"/>
          <w:lang w:val="uk-UA"/>
        </w:rPr>
        <w:t>к</w:t>
      </w:r>
      <w:r w:rsidRPr="004B2574">
        <w:rPr>
          <w:rFonts w:ascii="Times New Roman" w:hAnsi="Times New Roman"/>
          <w:b/>
          <w:bCs/>
          <w:sz w:val="32"/>
          <w:szCs w:val="32"/>
          <w:lang w:val="uk-UA"/>
        </w:rPr>
        <w:t xml:space="preserve">од </w:t>
      </w:r>
      <w:proofErr w:type="spellStart"/>
      <w:r w:rsidRPr="004B2574">
        <w:rPr>
          <w:rFonts w:ascii="Times New Roman" w:hAnsi="Times New Roman"/>
          <w:b/>
          <w:bCs/>
          <w:sz w:val="32"/>
          <w:szCs w:val="32"/>
          <w:lang w:val="uk-UA"/>
        </w:rPr>
        <w:t>ДК</w:t>
      </w:r>
      <w:proofErr w:type="spellEnd"/>
      <w:r w:rsidRPr="004B2574">
        <w:rPr>
          <w:rFonts w:ascii="Times New Roman" w:hAnsi="Times New Roman"/>
          <w:b/>
          <w:bCs/>
          <w:sz w:val="32"/>
          <w:szCs w:val="32"/>
          <w:lang w:val="uk-UA"/>
        </w:rPr>
        <w:t xml:space="preserve"> 021:2015 :</w:t>
      </w:r>
      <w:r w:rsidR="001E18E1">
        <w:rPr>
          <w:rFonts w:ascii="Times New Roman" w:hAnsi="Times New Roman"/>
          <w:b/>
          <w:sz w:val="32"/>
          <w:szCs w:val="32"/>
          <w:lang w:val="uk-UA"/>
        </w:rPr>
        <w:t xml:space="preserve"> 555200</w:t>
      </w:r>
      <w:r w:rsidRPr="004B2574">
        <w:rPr>
          <w:rFonts w:ascii="Times New Roman" w:hAnsi="Times New Roman"/>
          <w:b/>
          <w:sz w:val="32"/>
          <w:szCs w:val="32"/>
          <w:lang w:val="uk-UA"/>
        </w:rPr>
        <w:t>00-</w:t>
      </w:r>
      <w:r w:rsidR="001E18E1">
        <w:rPr>
          <w:rFonts w:ascii="Times New Roman" w:hAnsi="Times New Roman"/>
          <w:b/>
          <w:sz w:val="32"/>
          <w:szCs w:val="32"/>
          <w:lang w:val="uk-UA"/>
        </w:rPr>
        <w:t>1</w:t>
      </w:r>
      <w:r w:rsidRPr="004B2574">
        <w:rPr>
          <w:rFonts w:ascii="Times New Roman" w:hAnsi="Times New Roman"/>
          <w:b/>
          <w:sz w:val="32"/>
          <w:szCs w:val="32"/>
          <w:lang w:val="uk-UA"/>
        </w:rPr>
        <w:t xml:space="preserve">  «</w:t>
      </w:r>
      <w:proofErr w:type="spellStart"/>
      <w:r w:rsidR="001E18E1">
        <w:rPr>
          <w:rFonts w:ascii="Times New Roman" w:hAnsi="Times New Roman"/>
          <w:b/>
          <w:sz w:val="32"/>
          <w:szCs w:val="32"/>
          <w:lang w:val="uk-UA"/>
        </w:rPr>
        <w:t>Кейтерингові</w:t>
      </w:r>
      <w:proofErr w:type="spellEnd"/>
      <w:r w:rsidR="001E18E1">
        <w:rPr>
          <w:rFonts w:ascii="Times New Roman" w:hAnsi="Times New Roman"/>
          <w:b/>
          <w:sz w:val="32"/>
          <w:szCs w:val="32"/>
          <w:lang w:val="uk-UA"/>
        </w:rPr>
        <w:t xml:space="preserve"> послуги</w:t>
      </w:r>
      <w:r w:rsidRPr="004B2574">
        <w:rPr>
          <w:rFonts w:ascii="Times New Roman" w:hAnsi="Times New Roman"/>
          <w:b/>
          <w:sz w:val="32"/>
          <w:szCs w:val="32"/>
          <w:lang w:val="uk-UA"/>
        </w:rPr>
        <w:t>»)</w:t>
      </w:r>
    </w:p>
    <w:p w:rsidR="004B2574" w:rsidRPr="004B2574" w:rsidRDefault="004B2574" w:rsidP="00AE2BA1">
      <w:pPr>
        <w:jc w:val="center"/>
        <w:rPr>
          <w:rFonts w:ascii="Times New Roman" w:hAnsi="Times New Roman"/>
          <w:b/>
          <w:color w:val="000000"/>
          <w:sz w:val="36"/>
          <w:szCs w:val="36"/>
          <w:lang w:val="uk-UA"/>
        </w:rPr>
      </w:pPr>
    </w:p>
    <w:p w:rsidR="00AE2BA1" w:rsidRDefault="00AE2BA1" w:rsidP="00AE2BA1">
      <w:pPr>
        <w:jc w:val="center"/>
        <w:rPr>
          <w:rFonts w:ascii="Times New Roman" w:hAnsi="Times New Roman"/>
          <w:b/>
          <w:color w:val="000000"/>
          <w:sz w:val="36"/>
          <w:szCs w:val="36"/>
        </w:rPr>
      </w:pPr>
      <w:r w:rsidRPr="00EC1AD7">
        <w:rPr>
          <w:rFonts w:ascii="Times New Roman" w:hAnsi="Times New Roman"/>
          <w:b/>
          <w:color w:val="000000"/>
          <w:sz w:val="36"/>
          <w:szCs w:val="36"/>
          <w:lang w:val="uk-UA"/>
        </w:rPr>
        <w:t xml:space="preserve">ТЕНДЕРНА  </w:t>
      </w:r>
      <w:r>
        <w:rPr>
          <w:rFonts w:ascii="Times New Roman" w:hAnsi="Times New Roman"/>
          <w:b/>
          <w:color w:val="000000"/>
          <w:sz w:val="36"/>
          <w:szCs w:val="36"/>
        </w:rPr>
        <w:t xml:space="preserve">ДОКУМЕНТАЦІЯ </w:t>
      </w: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0092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B2574" w:rsidRDefault="004B2574"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B2574" w:rsidRDefault="004B2574"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B2574" w:rsidRDefault="004B2574"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B2574" w:rsidRDefault="004B2574"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2BA1" w:rsidRDefault="00AE2BA1" w:rsidP="00F412B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AE2BA1" w:rsidRDefault="001E18E1" w:rsidP="00AE2BA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 Ізмаїл</w:t>
      </w:r>
      <w:r w:rsidR="00AE2BA1">
        <w:rPr>
          <w:rFonts w:ascii="Times New Roman" w:eastAsia="Times New Roman" w:hAnsi="Times New Roman"/>
          <w:b/>
          <w:bCs/>
          <w:color w:val="000000"/>
          <w:kern w:val="3"/>
          <w:sz w:val="28"/>
          <w:szCs w:val="28"/>
          <w:lang w:val="uk-UA" w:eastAsia="zh-CN" w:bidi="hi-IN"/>
        </w:rPr>
        <w:t xml:space="preserve"> 202</w:t>
      </w:r>
      <w:r w:rsidR="001133C2">
        <w:rPr>
          <w:rFonts w:ascii="Times New Roman" w:eastAsia="Times New Roman" w:hAnsi="Times New Roman"/>
          <w:b/>
          <w:bCs/>
          <w:color w:val="000000"/>
          <w:kern w:val="3"/>
          <w:sz w:val="28"/>
          <w:szCs w:val="28"/>
          <w:lang w:val="uk-UA" w:eastAsia="zh-CN" w:bidi="hi-IN"/>
        </w:rPr>
        <w:t>3</w:t>
      </w:r>
    </w:p>
    <w:p w:rsidR="00AE2BA1" w:rsidRPr="008C1794" w:rsidRDefault="00AE2BA1" w:rsidP="0009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color w:val="000000"/>
          <w:kern w:val="3"/>
          <w:sz w:val="28"/>
          <w:szCs w:val="28"/>
          <w:lang w:val="uk-UA" w:eastAsia="zh-CN" w:bidi="hi-IN"/>
        </w:rPr>
        <w:br w:type="page"/>
      </w:r>
      <w:r w:rsidRPr="008C1794">
        <w:rPr>
          <w:rFonts w:ascii="Times New Roman" w:eastAsia="Times New Roman" w:hAnsi="Times New Roman"/>
          <w:b/>
          <w:bCs/>
          <w:sz w:val="28"/>
          <w:szCs w:val="28"/>
          <w:lang w:val="uk-UA" w:eastAsia="ru-RU"/>
        </w:rPr>
        <w:lastRenderedPageBreak/>
        <w:t>Оголошення про проведення відкритих торгів (з особливостями)</w:t>
      </w:r>
    </w:p>
    <w:p w:rsidR="00AE2BA1" w:rsidRPr="00093BD6" w:rsidRDefault="00AE2BA1" w:rsidP="0009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lang w:val="uk-UA" w:eastAsia="ru-RU"/>
        </w:rPr>
      </w:pPr>
    </w:p>
    <w:p w:rsidR="00093BD6"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b/>
          <w:bCs/>
          <w:color w:val="000000"/>
          <w:sz w:val="24"/>
          <w:szCs w:val="24"/>
          <w:lang w:val="uk-UA" w:eastAsia="ru-RU"/>
        </w:rPr>
      </w:pPr>
      <w:r w:rsidRPr="003A4A0B">
        <w:rPr>
          <w:rFonts w:ascii="Times New Roman" w:eastAsia="Times New Roman" w:hAnsi="Times New Roman"/>
          <w:bCs/>
          <w:color w:val="000000"/>
          <w:sz w:val="24"/>
          <w:szCs w:val="24"/>
          <w:lang w:val="uk-UA" w:eastAsia="ru-RU"/>
        </w:rPr>
        <w:t>1.</w:t>
      </w:r>
      <w:r w:rsidR="00093BD6" w:rsidRPr="003A4A0B">
        <w:rPr>
          <w:rFonts w:ascii="Times New Roman" w:eastAsia="Times New Roman" w:hAnsi="Times New Roman"/>
          <w:bCs/>
          <w:color w:val="000000"/>
          <w:sz w:val="24"/>
          <w:szCs w:val="24"/>
          <w:lang w:val="uk-UA" w:eastAsia="ru-RU"/>
        </w:rPr>
        <w:t xml:space="preserve"> </w:t>
      </w:r>
      <w:r w:rsidRPr="003A4A0B">
        <w:rPr>
          <w:rFonts w:ascii="Times New Roman" w:eastAsia="Times New Roman" w:hAnsi="Times New Roman"/>
          <w:bCs/>
          <w:color w:val="000000"/>
          <w:sz w:val="24"/>
          <w:szCs w:val="24"/>
          <w:lang w:val="uk-UA" w:eastAsia="ru-RU"/>
        </w:rPr>
        <w:t xml:space="preserve">Найменування, місцезнаходження, код в ЄДРПОУ, категорія Замовника: </w:t>
      </w:r>
      <w:r w:rsidR="003D3D59">
        <w:rPr>
          <w:rFonts w:ascii="Times New Roman" w:hAnsi="Times New Roman"/>
          <w:b/>
          <w:color w:val="000000"/>
          <w:sz w:val="24"/>
          <w:szCs w:val="24"/>
          <w:lang w:val="uk-UA"/>
        </w:rPr>
        <w:t xml:space="preserve">Ізмаїльська гімназія № </w:t>
      </w:r>
      <w:r w:rsidR="00CC0ACE">
        <w:rPr>
          <w:rFonts w:ascii="Times New Roman" w:hAnsi="Times New Roman"/>
          <w:b/>
          <w:color w:val="000000"/>
          <w:sz w:val="24"/>
          <w:szCs w:val="24"/>
          <w:lang w:val="uk-UA"/>
        </w:rPr>
        <w:t>11</w:t>
      </w:r>
      <w:r w:rsidR="003D3D59">
        <w:rPr>
          <w:rFonts w:ascii="Times New Roman" w:hAnsi="Times New Roman"/>
          <w:b/>
          <w:color w:val="000000"/>
          <w:sz w:val="24"/>
          <w:szCs w:val="24"/>
          <w:lang w:val="uk-UA"/>
        </w:rPr>
        <w:t xml:space="preserve"> з початковою школою Ізмаїльського району Одеської області</w:t>
      </w:r>
      <w:r w:rsidR="00A0092F" w:rsidRPr="003A4A0B">
        <w:rPr>
          <w:rFonts w:ascii="Times New Roman" w:eastAsia="Times New Roman" w:hAnsi="Times New Roman"/>
          <w:b/>
          <w:bCs/>
          <w:color w:val="000000"/>
          <w:sz w:val="24"/>
          <w:szCs w:val="24"/>
          <w:lang w:val="uk-UA" w:eastAsia="ru-RU"/>
        </w:rPr>
        <w:t xml:space="preserve">; </w:t>
      </w:r>
      <w:r w:rsidR="00CC0ACE">
        <w:rPr>
          <w:rFonts w:ascii="Times New Roman" w:eastAsia="Times New Roman" w:hAnsi="Times New Roman" w:cs="Times New Roman"/>
          <w:b/>
          <w:sz w:val="24"/>
          <w:szCs w:val="24"/>
          <w:lang w:val="uk-UA" w:eastAsia="ru-RU"/>
        </w:rPr>
        <w:t>проспект Незалежності,186</w:t>
      </w:r>
      <w:r w:rsidR="00EB1EC4" w:rsidRPr="003A4A0B">
        <w:rPr>
          <w:rFonts w:ascii="Times New Roman" w:eastAsia="Times New Roman" w:hAnsi="Times New Roman" w:cs="Times New Roman"/>
          <w:b/>
          <w:sz w:val="24"/>
          <w:szCs w:val="24"/>
          <w:lang w:val="uk-UA" w:eastAsia="ru-RU"/>
        </w:rPr>
        <w:t>,</w:t>
      </w:r>
      <w:r w:rsidR="003D3D59">
        <w:rPr>
          <w:rFonts w:ascii="Times New Roman" w:eastAsia="Times New Roman" w:hAnsi="Times New Roman" w:cs="Times New Roman"/>
          <w:b/>
          <w:sz w:val="24"/>
          <w:szCs w:val="24"/>
          <w:lang w:val="uk-UA" w:eastAsia="ru-RU"/>
        </w:rPr>
        <w:t xml:space="preserve"> </w:t>
      </w:r>
      <w:r w:rsidR="00EB1EC4" w:rsidRPr="003A4A0B">
        <w:rPr>
          <w:rFonts w:ascii="Times New Roman" w:eastAsia="Times New Roman" w:hAnsi="Times New Roman" w:cs="Times New Roman"/>
          <w:b/>
          <w:sz w:val="24"/>
          <w:szCs w:val="24"/>
          <w:lang w:val="uk-UA" w:eastAsia="ru-RU"/>
        </w:rPr>
        <w:t xml:space="preserve">м. </w:t>
      </w:r>
      <w:r w:rsidR="003D3D59">
        <w:rPr>
          <w:rFonts w:ascii="Times New Roman" w:eastAsia="Times New Roman" w:hAnsi="Times New Roman" w:cs="Times New Roman"/>
          <w:b/>
          <w:sz w:val="24"/>
          <w:szCs w:val="24"/>
          <w:lang w:val="uk-UA" w:eastAsia="ru-RU"/>
        </w:rPr>
        <w:t>Ізмаїл</w:t>
      </w:r>
      <w:r w:rsidR="00EB1EC4" w:rsidRPr="003A4A0B">
        <w:rPr>
          <w:rFonts w:ascii="Times New Roman" w:eastAsia="Times New Roman" w:hAnsi="Times New Roman" w:cs="Times New Roman"/>
          <w:b/>
          <w:sz w:val="24"/>
          <w:szCs w:val="24"/>
          <w:lang w:val="uk-UA" w:eastAsia="ru-RU"/>
        </w:rPr>
        <w:t xml:space="preserve">, </w:t>
      </w:r>
      <w:r w:rsidR="003D3D59">
        <w:rPr>
          <w:rFonts w:ascii="Times New Roman" w:eastAsia="Times New Roman" w:hAnsi="Times New Roman" w:cs="Times New Roman"/>
          <w:b/>
          <w:sz w:val="24"/>
          <w:szCs w:val="24"/>
          <w:lang w:val="uk-UA" w:eastAsia="ru-RU"/>
        </w:rPr>
        <w:t>Ізмаїльський</w:t>
      </w:r>
      <w:r w:rsidR="00EB1EC4" w:rsidRPr="003A4A0B">
        <w:rPr>
          <w:rFonts w:ascii="Times New Roman" w:eastAsia="Times New Roman" w:hAnsi="Times New Roman" w:cs="Times New Roman"/>
          <w:b/>
          <w:sz w:val="24"/>
          <w:szCs w:val="24"/>
          <w:lang w:val="uk-UA" w:eastAsia="ru-RU"/>
        </w:rPr>
        <w:t xml:space="preserve"> район, </w:t>
      </w:r>
      <w:r w:rsidR="003D3D59">
        <w:rPr>
          <w:rFonts w:ascii="Times New Roman" w:eastAsia="Times New Roman" w:hAnsi="Times New Roman" w:cs="Times New Roman"/>
          <w:b/>
          <w:sz w:val="24"/>
          <w:szCs w:val="24"/>
          <w:lang w:val="uk-UA" w:eastAsia="ru-RU"/>
        </w:rPr>
        <w:t>Одеська</w:t>
      </w:r>
      <w:r w:rsidR="00EB1EC4" w:rsidRPr="003A4A0B">
        <w:rPr>
          <w:rFonts w:ascii="Times New Roman" w:eastAsia="Times New Roman" w:hAnsi="Times New Roman" w:cs="Times New Roman"/>
          <w:b/>
          <w:sz w:val="24"/>
          <w:szCs w:val="24"/>
          <w:lang w:val="uk-UA" w:eastAsia="ru-RU"/>
        </w:rPr>
        <w:t xml:space="preserve"> область, </w:t>
      </w:r>
      <w:r w:rsidR="003D3D59">
        <w:rPr>
          <w:rFonts w:ascii="Times New Roman" w:eastAsia="Times New Roman" w:hAnsi="Times New Roman" w:cs="Times New Roman"/>
          <w:b/>
          <w:sz w:val="24"/>
          <w:szCs w:val="24"/>
          <w:lang w:val="uk-UA" w:eastAsia="ru-RU"/>
        </w:rPr>
        <w:t>68600</w:t>
      </w:r>
      <w:r w:rsidR="00EB1EC4" w:rsidRPr="003A4A0B">
        <w:rPr>
          <w:rFonts w:ascii="Times New Roman" w:eastAsia="Times New Roman" w:hAnsi="Times New Roman" w:cs="Times New Roman"/>
          <w:b/>
          <w:sz w:val="24"/>
          <w:szCs w:val="24"/>
          <w:lang w:val="uk-UA" w:eastAsia="ru-RU"/>
        </w:rPr>
        <w:t>, Україна</w:t>
      </w:r>
      <w:r w:rsidR="00A0092F" w:rsidRPr="003A4A0B">
        <w:rPr>
          <w:rFonts w:ascii="Times New Roman" w:eastAsia="Times New Roman" w:hAnsi="Times New Roman"/>
          <w:b/>
          <w:bCs/>
          <w:color w:val="000000"/>
          <w:sz w:val="24"/>
          <w:szCs w:val="24"/>
          <w:lang w:val="uk-UA" w:eastAsia="ru-RU"/>
        </w:rPr>
        <w:t xml:space="preserve">: </w:t>
      </w:r>
      <w:r w:rsidR="00646CA8">
        <w:rPr>
          <w:rFonts w:ascii="Times New Roman" w:eastAsia="Times New Roman" w:hAnsi="Times New Roman"/>
          <w:b/>
          <w:bCs/>
          <w:color w:val="000000"/>
          <w:sz w:val="24"/>
          <w:szCs w:val="24"/>
          <w:lang w:val="uk-UA" w:eastAsia="ru-RU"/>
        </w:rPr>
        <w:t>24772925</w:t>
      </w:r>
      <w:r w:rsidR="00A0092F" w:rsidRPr="003A4A0B">
        <w:rPr>
          <w:rFonts w:ascii="Times New Roman" w:eastAsia="Times New Roman" w:hAnsi="Times New Roman"/>
          <w:b/>
          <w:bCs/>
          <w:color w:val="000000"/>
          <w:sz w:val="24"/>
          <w:szCs w:val="24"/>
          <w:lang w:val="uk-UA" w:eastAsia="ru-RU"/>
        </w:rPr>
        <w:t xml:space="preserve">; </w:t>
      </w:r>
    </w:p>
    <w:p w:rsidR="00A0092F" w:rsidRPr="003A4A0B" w:rsidRDefault="00A0092F"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bCs/>
          <w:color w:val="000000"/>
          <w:sz w:val="24"/>
          <w:szCs w:val="24"/>
          <w:lang w:val="uk-UA" w:eastAsia="ru-RU"/>
        </w:rPr>
      </w:pPr>
      <w:r w:rsidRPr="003A4A0B">
        <w:rPr>
          <w:rFonts w:ascii="Times New Roman" w:eastAsia="Times New Roman" w:hAnsi="Times New Roman"/>
          <w:b/>
          <w:bCs/>
          <w:color w:val="000000"/>
          <w:sz w:val="24"/>
          <w:szCs w:val="24"/>
          <w:lang w:val="uk-UA" w:eastAsia="ru-RU"/>
        </w:rPr>
        <w:t>Категорія замовника: юридична особа, яка забезпечує потреби держави або</w:t>
      </w:r>
      <w:r w:rsidR="007E3871">
        <w:rPr>
          <w:rFonts w:ascii="Times New Roman" w:eastAsia="Times New Roman" w:hAnsi="Times New Roman"/>
          <w:b/>
          <w:bCs/>
          <w:color w:val="000000"/>
          <w:sz w:val="24"/>
          <w:szCs w:val="24"/>
          <w:lang w:val="uk-UA" w:eastAsia="ru-RU"/>
        </w:rPr>
        <w:t xml:space="preserve"> </w:t>
      </w:r>
      <w:r w:rsidRPr="003A4A0B">
        <w:rPr>
          <w:rFonts w:ascii="Times New Roman" w:eastAsia="Times New Roman" w:hAnsi="Times New Roman"/>
          <w:b/>
          <w:bCs/>
          <w:color w:val="000000"/>
          <w:sz w:val="24"/>
          <w:szCs w:val="24"/>
          <w:lang w:val="uk-UA" w:eastAsia="ru-RU"/>
        </w:rPr>
        <w:t>територіальної громади.</w:t>
      </w:r>
    </w:p>
    <w:p w:rsidR="00A0092F" w:rsidRPr="003A4A0B" w:rsidRDefault="00A0092F"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000000"/>
          <w:sz w:val="24"/>
          <w:szCs w:val="24"/>
          <w:lang w:val="uk-UA" w:eastAsia="ru-RU"/>
        </w:rPr>
      </w:pPr>
    </w:p>
    <w:p w:rsidR="002A070F" w:rsidRPr="003A4A0B" w:rsidRDefault="00AE2BA1" w:rsidP="002A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rPr>
          <w:rFonts w:ascii="Times New Roman" w:hAnsi="Times New Roman"/>
          <w:b/>
          <w:color w:val="000000"/>
          <w:sz w:val="24"/>
          <w:szCs w:val="24"/>
          <w:lang w:val="uk-UA"/>
        </w:rPr>
      </w:pPr>
      <w:r w:rsidRPr="00414CAB">
        <w:rPr>
          <w:rFonts w:ascii="Times New Roman" w:eastAsia="Times New Roman" w:hAnsi="Times New Roman"/>
          <w:bCs/>
          <w:color w:val="000000"/>
          <w:sz w:val="24"/>
          <w:szCs w:val="24"/>
          <w:lang w:val="uk-UA" w:eastAsia="ru-RU"/>
        </w:rPr>
        <w:t xml:space="preserve">2. </w:t>
      </w:r>
      <w:r w:rsidR="00414CAB" w:rsidRPr="007E3871">
        <w:rPr>
          <w:rFonts w:ascii="Times New Roman" w:eastAsia="Times New Roman" w:hAnsi="Times New Roman"/>
          <w:bCs/>
          <w:color w:val="000000"/>
          <w:sz w:val="24"/>
          <w:szCs w:val="24"/>
          <w:lang w:val="uk-UA" w:eastAsia="ru-RU"/>
        </w:rPr>
        <w:t>Н</w:t>
      </w:r>
      <w:r w:rsidR="003D3D59">
        <w:rPr>
          <w:rFonts w:ascii="Times New Roman" w:eastAsia="Times New Roman" w:hAnsi="Times New Roman"/>
          <w:bCs/>
          <w:color w:val="000000"/>
          <w:sz w:val="24"/>
          <w:szCs w:val="24"/>
          <w:lang w:val="uk-UA" w:eastAsia="ru-RU"/>
        </w:rPr>
        <w:t>азва предмета закупівлі</w:t>
      </w:r>
      <w:r w:rsidRPr="00414CAB">
        <w:rPr>
          <w:rFonts w:ascii="Times New Roman" w:eastAsia="Times New Roman" w:hAnsi="Times New Roman"/>
          <w:bCs/>
          <w:color w:val="000000"/>
          <w:sz w:val="24"/>
          <w:szCs w:val="24"/>
          <w:lang w:val="uk-UA" w:eastAsia="ru-RU"/>
        </w:rPr>
        <w:t xml:space="preserve">: </w:t>
      </w:r>
      <w:r w:rsidR="003D3D59" w:rsidRPr="003D3D59">
        <w:rPr>
          <w:rFonts w:ascii="Times New Roman" w:hAnsi="Times New Roman" w:cs="Times New Roman"/>
          <w:b/>
          <w:bCs/>
          <w:iCs/>
          <w:color w:val="000000"/>
          <w:sz w:val="24"/>
          <w:szCs w:val="24"/>
          <w:bdr w:val="none" w:sz="0" w:space="0" w:color="auto" w:frame="1"/>
          <w:shd w:val="clear" w:color="auto" w:fill="FDFEFD"/>
          <w:lang w:val="uk-UA"/>
        </w:rPr>
        <w:t>Послуги з організації харчування учнів пільгових категорій</w:t>
      </w:r>
      <w:r w:rsidR="002A070F" w:rsidRPr="002A070F">
        <w:rPr>
          <w:rFonts w:ascii="Times New Roman" w:hAnsi="Times New Roman" w:cs="Times New Roman"/>
          <w:b/>
          <w:bCs/>
          <w:iCs/>
          <w:color w:val="000000"/>
          <w:sz w:val="24"/>
          <w:szCs w:val="24"/>
          <w:bdr w:val="none" w:sz="0" w:space="0" w:color="auto" w:frame="1"/>
          <w:shd w:val="clear" w:color="auto" w:fill="FDFEFD"/>
        </w:rPr>
        <w:t xml:space="preserve"> </w:t>
      </w:r>
      <w:r w:rsidR="002A070F" w:rsidRPr="006C0823">
        <w:rPr>
          <w:rFonts w:ascii="Times New Roman" w:hAnsi="Times New Roman"/>
          <w:color w:val="000000"/>
          <w:sz w:val="24"/>
          <w:szCs w:val="24"/>
          <w:lang w:val="uk-UA"/>
        </w:rPr>
        <w:t xml:space="preserve">код </w:t>
      </w:r>
      <w:proofErr w:type="spellStart"/>
      <w:r w:rsidR="002A070F" w:rsidRPr="006C0823">
        <w:rPr>
          <w:rFonts w:ascii="Times New Roman" w:hAnsi="Times New Roman"/>
          <w:color w:val="000000"/>
          <w:sz w:val="24"/>
          <w:szCs w:val="24"/>
          <w:lang w:val="uk-UA"/>
        </w:rPr>
        <w:t>ДК</w:t>
      </w:r>
      <w:proofErr w:type="spellEnd"/>
      <w:r w:rsidR="002A070F" w:rsidRPr="006C0823">
        <w:rPr>
          <w:rFonts w:ascii="Times New Roman" w:hAnsi="Times New Roman"/>
          <w:color w:val="000000"/>
          <w:sz w:val="24"/>
          <w:szCs w:val="24"/>
          <w:lang w:val="uk-UA"/>
        </w:rPr>
        <w:t xml:space="preserve"> 021:2015</w:t>
      </w:r>
      <w:r w:rsidR="002A070F" w:rsidRPr="006C0823">
        <w:rPr>
          <w:rFonts w:ascii="Times New Roman" w:hAnsi="Times New Roman"/>
          <w:b/>
          <w:color w:val="000000"/>
          <w:sz w:val="24"/>
          <w:szCs w:val="24"/>
          <w:lang w:val="uk-UA"/>
        </w:rPr>
        <w:t xml:space="preserve"> - </w:t>
      </w:r>
      <w:r w:rsidR="002A070F" w:rsidRPr="006C0823">
        <w:rPr>
          <w:rFonts w:ascii="Times New Roman" w:hAnsi="Times New Roman"/>
          <w:b/>
          <w:sz w:val="24"/>
          <w:szCs w:val="24"/>
          <w:lang w:val="uk-UA"/>
        </w:rPr>
        <w:t>5552</w:t>
      </w:r>
      <w:r w:rsidR="002A070F">
        <w:rPr>
          <w:rFonts w:ascii="Times New Roman" w:hAnsi="Times New Roman"/>
          <w:b/>
          <w:sz w:val="24"/>
          <w:szCs w:val="24"/>
          <w:lang w:val="uk-UA"/>
        </w:rPr>
        <w:t>00</w:t>
      </w:r>
      <w:r w:rsidR="002A070F" w:rsidRPr="006C0823">
        <w:rPr>
          <w:rFonts w:ascii="Times New Roman" w:hAnsi="Times New Roman"/>
          <w:b/>
          <w:sz w:val="24"/>
          <w:szCs w:val="24"/>
          <w:lang w:val="uk-UA"/>
        </w:rPr>
        <w:t>00-</w:t>
      </w:r>
      <w:r w:rsidR="002A070F">
        <w:rPr>
          <w:rFonts w:ascii="Times New Roman" w:hAnsi="Times New Roman"/>
          <w:b/>
          <w:sz w:val="24"/>
          <w:szCs w:val="24"/>
          <w:lang w:val="uk-UA"/>
        </w:rPr>
        <w:t>1</w:t>
      </w:r>
      <w:r w:rsidR="002A070F" w:rsidRPr="006C0823">
        <w:rPr>
          <w:rFonts w:ascii="Times New Roman" w:hAnsi="Times New Roman"/>
          <w:b/>
          <w:sz w:val="32"/>
          <w:szCs w:val="32"/>
          <w:lang w:val="uk-UA"/>
        </w:rPr>
        <w:t xml:space="preserve"> </w:t>
      </w:r>
      <w:r w:rsidR="002A070F" w:rsidRPr="006C0823">
        <w:rPr>
          <w:rFonts w:ascii="Times New Roman" w:hAnsi="Times New Roman"/>
          <w:b/>
          <w:color w:val="000000"/>
          <w:sz w:val="24"/>
          <w:szCs w:val="24"/>
          <w:lang w:val="uk-UA"/>
        </w:rPr>
        <w:t>«</w:t>
      </w:r>
      <w:proofErr w:type="spellStart"/>
      <w:r w:rsidR="002A070F" w:rsidRPr="003D3D59">
        <w:rPr>
          <w:rFonts w:ascii="Times New Roman" w:hAnsi="Times New Roman"/>
          <w:b/>
          <w:sz w:val="24"/>
          <w:szCs w:val="24"/>
          <w:lang w:val="uk-UA"/>
        </w:rPr>
        <w:t>Кейтерингові</w:t>
      </w:r>
      <w:proofErr w:type="spellEnd"/>
      <w:r w:rsidR="002A070F" w:rsidRPr="003D3D59">
        <w:rPr>
          <w:rFonts w:ascii="Times New Roman" w:hAnsi="Times New Roman"/>
          <w:b/>
          <w:sz w:val="24"/>
          <w:szCs w:val="24"/>
          <w:lang w:val="uk-UA"/>
        </w:rPr>
        <w:t xml:space="preserve"> послуги</w:t>
      </w:r>
      <w:r w:rsidR="002A070F" w:rsidRPr="006C0823">
        <w:rPr>
          <w:rFonts w:ascii="Times New Roman" w:hAnsi="Times New Roman"/>
          <w:b/>
          <w:color w:val="000000"/>
          <w:sz w:val="24"/>
          <w:szCs w:val="24"/>
          <w:lang w:val="uk-UA"/>
        </w:rPr>
        <w:t>»</w:t>
      </w:r>
      <w:r w:rsidR="002A070F" w:rsidRPr="00A15BFC">
        <w:rPr>
          <w:rFonts w:ascii="Times New Roman" w:hAnsi="Times New Roman"/>
          <w:color w:val="000000"/>
          <w:sz w:val="24"/>
          <w:szCs w:val="24"/>
          <w:lang w:val="uk-UA"/>
        </w:rPr>
        <w:t>).</w:t>
      </w:r>
    </w:p>
    <w:p w:rsidR="003D3D59" w:rsidRPr="002A070F" w:rsidRDefault="003D3D59" w:rsidP="003D3D59">
      <w:pPr>
        <w:spacing w:line="240" w:lineRule="auto"/>
        <w:rPr>
          <w:rFonts w:ascii="Times New Roman" w:hAnsi="Times New Roman"/>
          <w:b/>
          <w:color w:val="000000"/>
          <w:sz w:val="10"/>
          <w:szCs w:val="10"/>
          <w:lang w:val="uk-UA"/>
        </w:rPr>
      </w:pPr>
    </w:p>
    <w:p w:rsidR="00AE2BA1" w:rsidRPr="003A4A0B" w:rsidRDefault="00AE2BA1" w:rsidP="003A4A0B">
      <w:pPr>
        <w:widowControl w:val="0"/>
        <w:spacing w:after="0" w:line="228" w:lineRule="auto"/>
        <w:contextualSpacing/>
        <w:jc w:val="both"/>
        <w:rPr>
          <w:rFonts w:ascii="Times New Roman" w:eastAsia="Times New Roman" w:hAnsi="Times New Roman" w:cs="Times New Roman"/>
          <w:color w:val="000000"/>
          <w:sz w:val="24"/>
          <w:szCs w:val="24"/>
          <w:lang w:val="uk-UA" w:eastAsia="ru-RU"/>
        </w:rPr>
      </w:pPr>
      <w:r w:rsidRPr="003A4A0B">
        <w:rPr>
          <w:rFonts w:ascii="Times New Roman" w:eastAsia="Times New Roman" w:hAnsi="Times New Roman" w:cs="Times New Roman"/>
          <w:color w:val="000000"/>
          <w:sz w:val="24"/>
          <w:szCs w:val="24"/>
          <w:lang w:eastAsia="ru-RU"/>
        </w:rPr>
        <w:t xml:space="preserve">3. </w:t>
      </w:r>
      <w:r w:rsidR="00093BD6" w:rsidRPr="003A4A0B">
        <w:rPr>
          <w:rFonts w:ascii="Times New Roman" w:eastAsia="Times New Roman" w:hAnsi="Times New Roman" w:cs="Times New Roman"/>
          <w:color w:val="000000"/>
          <w:sz w:val="24"/>
          <w:szCs w:val="24"/>
          <w:lang w:val="uk-UA" w:eastAsia="ru-RU"/>
        </w:rPr>
        <w:t xml:space="preserve"> </w:t>
      </w:r>
      <w:proofErr w:type="spellStart"/>
      <w:r w:rsidRPr="003A4A0B">
        <w:rPr>
          <w:rFonts w:ascii="Times New Roman" w:eastAsia="Times New Roman" w:hAnsi="Times New Roman" w:cs="Times New Roman"/>
          <w:color w:val="000000"/>
          <w:sz w:val="24"/>
          <w:szCs w:val="24"/>
          <w:lang w:eastAsia="ru-RU"/>
        </w:rPr>
        <w:t>Кількість</w:t>
      </w:r>
      <w:proofErr w:type="spellEnd"/>
      <w:r w:rsidRPr="003A4A0B">
        <w:rPr>
          <w:rFonts w:ascii="Times New Roman" w:eastAsia="Times New Roman" w:hAnsi="Times New Roman" w:cs="Times New Roman"/>
          <w:color w:val="000000"/>
          <w:sz w:val="24"/>
          <w:szCs w:val="24"/>
          <w:lang w:eastAsia="ru-RU"/>
        </w:rPr>
        <w:t xml:space="preserve"> </w:t>
      </w:r>
      <w:proofErr w:type="spellStart"/>
      <w:r w:rsidRPr="003A4A0B">
        <w:rPr>
          <w:rFonts w:ascii="Times New Roman" w:eastAsia="Times New Roman" w:hAnsi="Times New Roman" w:cs="Times New Roman"/>
          <w:color w:val="000000"/>
          <w:sz w:val="24"/>
          <w:szCs w:val="24"/>
          <w:lang w:eastAsia="ru-RU"/>
        </w:rPr>
        <w:t>і</w:t>
      </w:r>
      <w:proofErr w:type="spellEnd"/>
      <w:r w:rsidRPr="003A4A0B">
        <w:rPr>
          <w:rFonts w:ascii="Times New Roman" w:eastAsia="Times New Roman" w:hAnsi="Times New Roman" w:cs="Times New Roman"/>
          <w:color w:val="000000"/>
          <w:sz w:val="24"/>
          <w:szCs w:val="24"/>
          <w:lang w:eastAsia="ru-RU"/>
        </w:rPr>
        <w:t xml:space="preserve"> </w:t>
      </w:r>
      <w:proofErr w:type="spellStart"/>
      <w:r w:rsidRPr="003A4A0B">
        <w:rPr>
          <w:rFonts w:ascii="Times New Roman" w:eastAsia="Times New Roman" w:hAnsi="Times New Roman" w:cs="Times New Roman"/>
          <w:color w:val="000000"/>
          <w:sz w:val="24"/>
          <w:szCs w:val="24"/>
          <w:lang w:eastAsia="ru-RU"/>
        </w:rPr>
        <w:t>місце</w:t>
      </w:r>
      <w:proofErr w:type="spellEnd"/>
      <w:r w:rsidRPr="003A4A0B">
        <w:rPr>
          <w:rFonts w:ascii="Times New Roman" w:eastAsia="Times New Roman" w:hAnsi="Times New Roman" w:cs="Times New Roman"/>
          <w:color w:val="000000"/>
          <w:sz w:val="24"/>
          <w:szCs w:val="24"/>
          <w:lang w:eastAsia="ru-RU"/>
        </w:rPr>
        <w:t xml:space="preserve"> </w:t>
      </w:r>
      <w:r w:rsidR="00F412B3" w:rsidRPr="003A4A0B">
        <w:rPr>
          <w:rFonts w:ascii="Times New Roman" w:eastAsia="Times New Roman" w:hAnsi="Times New Roman" w:cs="Times New Roman"/>
          <w:color w:val="000000"/>
          <w:sz w:val="24"/>
          <w:szCs w:val="24"/>
          <w:lang w:val="uk-UA" w:eastAsia="ru-RU"/>
        </w:rPr>
        <w:t>надання послуг</w:t>
      </w:r>
      <w:r w:rsidRPr="003A4A0B">
        <w:rPr>
          <w:rFonts w:ascii="Times New Roman" w:eastAsia="Times New Roman" w:hAnsi="Times New Roman" w:cs="Times New Roman"/>
          <w:color w:val="000000"/>
          <w:sz w:val="24"/>
          <w:szCs w:val="24"/>
          <w:lang w:eastAsia="ru-RU"/>
        </w:rPr>
        <w:t xml:space="preserve">: </w:t>
      </w:r>
    </w:p>
    <w:p w:rsidR="00EB1EC4" w:rsidRPr="003A4A0B" w:rsidRDefault="00EB1EC4" w:rsidP="003A4A0B">
      <w:pPr>
        <w:widowControl w:val="0"/>
        <w:autoSpaceDE w:val="0"/>
        <w:autoSpaceDN w:val="0"/>
        <w:adjustRightInd w:val="0"/>
        <w:spacing w:after="0" w:line="228" w:lineRule="auto"/>
        <w:jc w:val="both"/>
        <w:rPr>
          <w:rFonts w:ascii="Times New Roman" w:hAnsi="Times New Roman" w:cs="Times New Roman"/>
          <w:color w:val="000000"/>
          <w:sz w:val="24"/>
          <w:szCs w:val="24"/>
        </w:rPr>
      </w:pPr>
      <w:r w:rsidRPr="007E3871">
        <w:rPr>
          <w:rFonts w:ascii="Times New Roman" w:eastAsia="Times New Roman" w:hAnsi="Times New Roman" w:cs="Times New Roman"/>
          <w:color w:val="000000"/>
          <w:sz w:val="24"/>
          <w:szCs w:val="24"/>
          <w:u w:val="single"/>
          <w:lang w:val="uk-UA" w:eastAsia="ru-RU"/>
        </w:rPr>
        <w:t>Обсяг надання послуг:</w:t>
      </w:r>
      <w:r w:rsidRPr="007E3871">
        <w:rPr>
          <w:rFonts w:ascii="Times New Roman" w:eastAsia="Times New Roman" w:hAnsi="Times New Roman" w:cs="Times New Roman"/>
          <w:b/>
          <w:color w:val="000000"/>
          <w:sz w:val="24"/>
          <w:szCs w:val="24"/>
          <w:lang w:val="uk-UA" w:eastAsia="ru-RU"/>
        </w:rPr>
        <w:t xml:space="preserve"> </w:t>
      </w:r>
      <w:r w:rsidR="003D3D59" w:rsidRPr="003D3D59">
        <w:rPr>
          <w:rFonts w:ascii="Times New Roman" w:hAnsi="Times New Roman" w:cs="Times New Roman"/>
          <w:b/>
          <w:bCs/>
          <w:iCs/>
          <w:color w:val="000000"/>
          <w:sz w:val="24"/>
          <w:szCs w:val="24"/>
          <w:bdr w:val="none" w:sz="0" w:space="0" w:color="auto" w:frame="1"/>
          <w:shd w:val="clear" w:color="auto" w:fill="FDFEFD"/>
          <w:lang w:val="uk-UA"/>
        </w:rPr>
        <w:t>Послуги з організації харчування учнів пільгових категорій</w:t>
      </w:r>
      <w:r w:rsidR="003D3D59" w:rsidRPr="007E3871">
        <w:rPr>
          <w:rFonts w:ascii="Times New Roman" w:hAnsi="Times New Roman" w:cs="Times New Roman"/>
          <w:b/>
          <w:color w:val="000000"/>
          <w:sz w:val="24"/>
          <w:szCs w:val="24"/>
          <w:lang w:val="uk-UA"/>
        </w:rPr>
        <w:t xml:space="preserve"> </w:t>
      </w:r>
      <w:r w:rsidR="00646CA8">
        <w:rPr>
          <w:rFonts w:ascii="Times New Roman" w:hAnsi="Times New Roman" w:cs="Times New Roman"/>
          <w:b/>
          <w:color w:val="000000"/>
          <w:sz w:val="24"/>
          <w:szCs w:val="24"/>
          <w:lang w:val="uk-UA"/>
        </w:rPr>
        <w:t>–</w:t>
      </w:r>
      <w:r w:rsidRPr="007E3871">
        <w:rPr>
          <w:rFonts w:ascii="Times New Roman" w:hAnsi="Times New Roman" w:cs="Times New Roman"/>
          <w:b/>
          <w:color w:val="000000"/>
          <w:sz w:val="24"/>
          <w:szCs w:val="24"/>
          <w:lang w:val="uk-UA"/>
        </w:rPr>
        <w:t xml:space="preserve"> </w:t>
      </w:r>
      <w:r w:rsidR="00646CA8">
        <w:rPr>
          <w:rFonts w:ascii="Times New Roman" w:eastAsia="Times New Roman" w:hAnsi="Times New Roman"/>
          <w:b/>
          <w:sz w:val="24"/>
          <w:szCs w:val="24"/>
          <w:lang w:val="uk-UA" w:eastAsia="ru-RU"/>
        </w:rPr>
        <w:t xml:space="preserve">4500,00 </w:t>
      </w:r>
      <w:r w:rsidR="003D3D59">
        <w:rPr>
          <w:rFonts w:ascii="Times New Roman" w:eastAsia="Times New Roman" w:hAnsi="Times New Roman"/>
          <w:b/>
          <w:color w:val="000000"/>
          <w:sz w:val="24"/>
          <w:szCs w:val="24"/>
          <w:lang w:val="uk-UA" w:eastAsia="ru-RU"/>
        </w:rPr>
        <w:t>порцій</w:t>
      </w:r>
      <w:r w:rsidR="008C1794" w:rsidRPr="003A4A0B">
        <w:rPr>
          <w:rFonts w:ascii="Times New Roman" w:eastAsia="Times New Roman" w:hAnsi="Times New Roman"/>
          <w:b/>
          <w:color w:val="000000"/>
          <w:sz w:val="24"/>
          <w:szCs w:val="24"/>
          <w:lang w:val="uk-UA" w:eastAsia="ru-RU"/>
        </w:rPr>
        <w:t xml:space="preserve"> </w:t>
      </w:r>
      <w:r w:rsidRPr="003A4A0B">
        <w:rPr>
          <w:rFonts w:ascii="Times New Roman" w:hAnsi="Times New Roman" w:cs="Times New Roman"/>
          <w:color w:val="000000"/>
          <w:sz w:val="24"/>
          <w:szCs w:val="24"/>
        </w:rPr>
        <w:t xml:space="preserve">Детально </w:t>
      </w:r>
      <w:proofErr w:type="spellStart"/>
      <w:r w:rsidRPr="003A4A0B">
        <w:rPr>
          <w:rFonts w:ascii="Times New Roman" w:hAnsi="Times New Roman" w:cs="Times New Roman"/>
          <w:color w:val="000000"/>
          <w:sz w:val="24"/>
          <w:szCs w:val="24"/>
        </w:rPr>
        <w:t>обсяг</w:t>
      </w:r>
      <w:proofErr w:type="spellEnd"/>
      <w:r w:rsidRPr="003A4A0B">
        <w:rPr>
          <w:rFonts w:ascii="Times New Roman" w:hAnsi="Times New Roman" w:cs="Times New Roman"/>
          <w:color w:val="000000"/>
          <w:sz w:val="24"/>
          <w:szCs w:val="24"/>
        </w:rPr>
        <w:t xml:space="preserve">  </w:t>
      </w:r>
      <w:r w:rsidR="007B449D">
        <w:rPr>
          <w:rFonts w:ascii="Times New Roman" w:hAnsi="Times New Roman" w:cs="Times New Roman"/>
          <w:color w:val="000000"/>
          <w:sz w:val="24"/>
          <w:szCs w:val="24"/>
          <w:lang w:val="uk-UA"/>
        </w:rPr>
        <w:t xml:space="preserve">подано </w:t>
      </w:r>
      <w:r w:rsidRPr="003A4A0B">
        <w:rPr>
          <w:rFonts w:ascii="Times New Roman" w:hAnsi="Times New Roman" w:cs="Times New Roman"/>
          <w:color w:val="000000"/>
          <w:sz w:val="24"/>
          <w:szCs w:val="24"/>
        </w:rPr>
        <w:t xml:space="preserve">в </w:t>
      </w:r>
      <w:proofErr w:type="spellStart"/>
      <w:r w:rsidRPr="007B449D">
        <w:rPr>
          <w:rFonts w:ascii="Times New Roman" w:hAnsi="Times New Roman" w:cs="Times New Roman"/>
          <w:color w:val="000000"/>
          <w:sz w:val="24"/>
          <w:szCs w:val="24"/>
        </w:rPr>
        <w:t>Додатку</w:t>
      </w:r>
      <w:proofErr w:type="spellEnd"/>
      <w:r w:rsidRPr="007B449D">
        <w:rPr>
          <w:rFonts w:ascii="Times New Roman" w:hAnsi="Times New Roman" w:cs="Times New Roman"/>
          <w:color w:val="000000"/>
          <w:sz w:val="24"/>
          <w:szCs w:val="24"/>
        </w:rPr>
        <w:t xml:space="preserve"> 1 </w:t>
      </w:r>
      <w:proofErr w:type="spellStart"/>
      <w:r w:rsidRPr="007B449D">
        <w:rPr>
          <w:rFonts w:ascii="Times New Roman" w:hAnsi="Times New Roman" w:cs="Times New Roman"/>
          <w:color w:val="000000"/>
          <w:sz w:val="24"/>
          <w:szCs w:val="24"/>
        </w:rPr>
        <w:t>тендерної</w:t>
      </w:r>
      <w:proofErr w:type="spellEnd"/>
      <w:r w:rsidRPr="007B449D">
        <w:rPr>
          <w:rFonts w:ascii="Times New Roman" w:hAnsi="Times New Roman" w:cs="Times New Roman"/>
          <w:color w:val="000000"/>
          <w:sz w:val="24"/>
          <w:szCs w:val="24"/>
        </w:rPr>
        <w:t xml:space="preserve"> </w:t>
      </w:r>
      <w:proofErr w:type="spellStart"/>
      <w:r w:rsidRPr="007B449D">
        <w:rPr>
          <w:rFonts w:ascii="Times New Roman" w:hAnsi="Times New Roman" w:cs="Times New Roman"/>
          <w:color w:val="000000"/>
          <w:sz w:val="24"/>
          <w:szCs w:val="24"/>
        </w:rPr>
        <w:t>документації</w:t>
      </w:r>
      <w:proofErr w:type="spellEnd"/>
      <w:r w:rsidRPr="007B449D">
        <w:rPr>
          <w:rFonts w:ascii="Times New Roman" w:hAnsi="Times New Roman" w:cs="Times New Roman"/>
          <w:color w:val="000000"/>
          <w:sz w:val="24"/>
          <w:szCs w:val="24"/>
        </w:rPr>
        <w:t>.</w:t>
      </w:r>
    </w:p>
    <w:p w:rsidR="003D3D59" w:rsidRDefault="00AE2BA1" w:rsidP="003A4A0B">
      <w:pPr>
        <w:spacing w:after="0" w:line="228" w:lineRule="auto"/>
        <w:contextualSpacing/>
        <w:jc w:val="both"/>
        <w:rPr>
          <w:rFonts w:ascii="Times New Roman" w:eastAsia="Times New Roman" w:hAnsi="Times New Roman"/>
          <w:color w:val="000000"/>
          <w:sz w:val="24"/>
          <w:szCs w:val="24"/>
          <w:lang w:val="uk-UA" w:eastAsia="ru-RU"/>
        </w:rPr>
      </w:pPr>
      <w:proofErr w:type="spellStart"/>
      <w:r w:rsidRPr="003A4A0B">
        <w:rPr>
          <w:rFonts w:ascii="Times New Roman" w:eastAsia="Times New Roman" w:hAnsi="Times New Roman" w:cs="Times New Roman"/>
          <w:color w:val="000000"/>
          <w:sz w:val="24"/>
          <w:szCs w:val="24"/>
          <w:u w:val="single"/>
          <w:lang w:eastAsia="ru-RU"/>
        </w:rPr>
        <w:t>Місце</w:t>
      </w:r>
      <w:proofErr w:type="spellEnd"/>
      <w:r w:rsidRPr="003A4A0B">
        <w:rPr>
          <w:rFonts w:ascii="Times New Roman" w:eastAsia="Times New Roman" w:hAnsi="Times New Roman" w:cs="Times New Roman"/>
          <w:color w:val="000000"/>
          <w:sz w:val="24"/>
          <w:szCs w:val="24"/>
          <w:u w:val="single"/>
          <w:lang w:eastAsia="ru-RU"/>
        </w:rPr>
        <w:t xml:space="preserve"> </w:t>
      </w:r>
      <w:r w:rsidR="00A673A7" w:rsidRPr="003A4A0B">
        <w:rPr>
          <w:rFonts w:ascii="Times New Roman" w:eastAsia="Times New Roman" w:hAnsi="Times New Roman" w:cs="Times New Roman"/>
          <w:color w:val="000000"/>
          <w:sz w:val="24"/>
          <w:szCs w:val="24"/>
          <w:u w:val="single"/>
          <w:lang w:val="uk-UA" w:eastAsia="ru-RU"/>
        </w:rPr>
        <w:t>надання послуг:</w:t>
      </w:r>
      <w:r w:rsidRPr="003A4A0B">
        <w:rPr>
          <w:rFonts w:ascii="Times New Roman" w:eastAsia="Times New Roman" w:hAnsi="Times New Roman" w:cs="Times New Roman"/>
          <w:b/>
          <w:color w:val="000000"/>
          <w:sz w:val="24"/>
          <w:szCs w:val="24"/>
          <w:lang w:eastAsia="ru-RU"/>
        </w:rPr>
        <w:t xml:space="preserve"> </w:t>
      </w:r>
      <w:r w:rsidR="00CC0ACE">
        <w:rPr>
          <w:rFonts w:ascii="Times New Roman" w:eastAsia="Times New Roman" w:hAnsi="Times New Roman" w:cs="Times New Roman"/>
          <w:b/>
          <w:sz w:val="24"/>
          <w:szCs w:val="24"/>
          <w:lang w:val="uk-UA" w:eastAsia="ru-RU"/>
        </w:rPr>
        <w:t>проспект Незалежності,186</w:t>
      </w:r>
      <w:r w:rsidR="003D3D59">
        <w:rPr>
          <w:rFonts w:ascii="Times New Roman" w:eastAsia="Times New Roman" w:hAnsi="Times New Roman" w:cs="Times New Roman"/>
          <w:b/>
          <w:sz w:val="24"/>
          <w:szCs w:val="24"/>
          <w:lang w:val="uk-UA" w:eastAsia="ru-RU"/>
        </w:rPr>
        <w:t xml:space="preserve"> </w:t>
      </w:r>
      <w:r w:rsidR="003D3D59" w:rsidRPr="003A4A0B">
        <w:rPr>
          <w:rFonts w:ascii="Times New Roman" w:eastAsia="Times New Roman" w:hAnsi="Times New Roman" w:cs="Times New Roman"/>
          <w:b/>
          <w:sz w:val="24"/>
          <w:szCs w:val="24"/>
          <w:lang w:val="uk-UA" w:eastAsia="ru-RU"/>
        </w:rPr>
        <w:t xml:space="preserve">м. </w:t>
      </w:r>
      <w:r w:rsidR="003D3D59">
        <w:rPr>
          <w:rFonts w:ascii="Times New Roman" w:eastAsia="Times New Roman" w:hAnsi="Times New Roman" w:cs="Times New Roman"/>
          <w:b/>
          <w:sz w:val="24"/>
          <w:szCs w:val="24"/>
          <w:lang w:val="uk-UA" w:eastAsia="ru-RU"/>
        </w:rPr>
        <w:t>Ізмаїл</w:t>
      </w:r>
      <w:r w:rsidR="003D3D59" w:rsidRPr="003A4A0B">
        <w:rPr>
          <w:rFonts w:ascii="Times New Roman" w:eastAsia="Times New Roman" w:hAnsi="Times New Roman" w:cs="Times New Roman"/>
          <w:b/>
          <w:sz w:val="24"/>
          <w:szCs w:val="24"/>
          <w:lang w:val="uk-UA" w:eastAsia="ru-RU"/>
        </w:rPr>
        <w:t xml:space="preserve">, </w:t>
      </w:r>
      <w:r w:rsidR="003D3D59">
        <w:rPr>
          <w:rFonts w:ascii="Times New Roman" w:eastAsia="Times New Roman" w:hAnsi="Times New Roman" w:cs="Times New Roman"/>
          <w:b/>
          <w:sz w:val="24"/>
          <w:szCs w:val="24"/>
          <w:lang w:val="uk-UA" w:eastAsia="ru-RU"/>
        </w:rPr>
        <w:t>Ізмаїльський</w:t>
      </w:r>
      <w:r w:rsidR="003D3D59" w:rsidRPr="003A4A0B">
        <w:rPr>
          <w:rFonts w:ascii="Times New Roman" w:eastAsia="Times New Roman" w:hAnsi="Times New Roman" w:cs="Times New Roman"/>
          <w:b/>
          <w:sz w:val="24"/>
          <w:szCs w:val="24"/>
          <w:lang w:val="uk-UA" w:eastAsia="ru-RU"/>
        </w:rPr>
        <w:t xml:space="preserve"> район, </w:t>
      </w:r>
      <w:r w:rsidR="003D3D59">
        <w:rPr>
          <w:rFonts w:ascii="Times New Roman" w:eastAsia="Times New Roman" w:hAnsi="Times New Roman" w:cs="Times New Roman"/>
          <w:b/>
          <w:sz w:val="24"/>
          <w:szCs w:val="24"/>
          <w:lang w:val="uk-UA" w:eastAsia="ru-RU"/>
        </w:rPr>
        <w:t>Одеська</w:t>
      </w:r>
      <w:r w:rsidR="003D3D59" w:rsidRPr="003A4A0B">
        <w:rPr>
          <w:rFonts w:ascii="Times New Roman" w:eastAsia="Times New Roman" w:hAnsi="Times New Roman" w:cs="Times New Roman"/>
          <w:b/>
          <w:sz w:val="24"/>
          <w:szCs w:val="24"/>
          <w:lang w:val="uk-UA" w:eastAsia="ru-RU"/>
        </w:rPr>
        <w:t xml:space="preserve"> область, </w:t>
      </w:r>
      <w:r w:rsidR="003D3D59">
        <w:rPr>
          <w:rFonts w:ascii="Times New Roman" w:eastAsia="Times New Roman" w:hAnsi="Times New Roman" w:cs="Times New Roman"/>
          <w:b/>
          <w:sz w:val="24"/>
          <w:szCs w:val="24"/>
          <w:lang w:val="uk-UA" w:eastAsia="ru-RU"/>
        </w:rPr>
        <w:t>68600</w:t>
      </w:r>
      <w:r w:rsidR="003D3D59" w:rsidRPr="003A4A0B">
        <w:rPr>
          <w:rFonts w:ascii="Times New Roman" w:eastAsia="Times New Roman" w:hAnsi="Times New Roman" w:cs="Times New Roman"/>
          <w:b/>
          <w:sz w:val="24"/>
          <w:szCs w:val="24"/>
          <w:lang w:val="uk-UA" w:eastAsia="ru-RU"/>
        </w:rPr>
        <w:t>, Украї</w:t>
      </w:r>
      <w:proofErr w:type="gramStart"/>
      <w:r w:rsidR="003D3D59" w:rsidRPr="003A4A0B">
        <w:rPr>
          <w:rFonts w:ascii="Times New Roman" w:eastAsia="Times New Roman" w:hAnsi="Times New Roman" w:cs="Times New Roman"/>
          <w:b/>
          <w:sz w:val="24"/>
          <w:szCs w:val="24"/>
          <w:lang w:val="uk-UA" w:eastAsia="ru-RU"/>
        </w:rPr>
        <w:t>на</w:t>
      </w:r>
      <w:proofErr w:type="gramEnd"/>
      <w:r w:rsidR="003D3D59" w:rsidRPr="0003710F">
        <w:rPr>
          <w:rFonts w:ascii="Times New Roman" w:eastAsia="Times New Roman" w:hAnsi="Times New Roman"/>
          <w:color w:val="000000"/>
          <w:sz w:val="24"/>
          <w:szCs w:val="24"/>
          <w:lang w:val="uk-UA" w:eastAsia="ru-RU"/>
        </w:rPr>
        <w:t xml:space="preserve"> </w:t>
      </w:r>
    </w:p>
    <w:p w:rsidR="00AE2BA1" w:rsidRPr="003A4A0B" w:rsidRDefault="00AE2BA1" w:rsidP="003A4A0B">
      <w:pPr>
        <w:spacing w:after="0" w:line="228" w:lineRule="auto"/>
        <w:contextualSpacing/>
        <w:jc w:val="both"/>
        <w:rPr>
          <w:rFonts w:ascii="Times New Roman" w:eastAsia="Times New Roman" w:hAnsi="Times New Roman"/>
          <w:b/>
          <w:color w:val="000000"/>
          <w:sz w:val="24"/>
          <w:szCs w:val="24"/>
          <w:lang w:val="uk-UA" w:eastAsia="ru-RU"/>
        </w:rPr>
      </w:pPr>
      <w:r w:rsidRPr="0003710F">
        <w:rPr>
          <w:rFonts w:ascii="Times New Roman" w:eastAsia="Times New Roman" w:hAnsi="Times New Roman"/>
          <w:color w:val="000000"/>
          <w:sz w:val="24"/>
          <w:szCs w:val="24"/>
          <w:lang w:val="uk-UA" w:eastAsia="ru-RU"/>
        </w:rPr>
        <w:t>4.</w:t>
      </w:r>
      <w:r w:rsidR="00093BD6" w:rsidRPr="0003710F">
        <w:rPr>
          <w:rFonts w:ascii="Times New Roman" w:eastAsia="Times New Roman" w:hAnsi="Times New Roman"/>
          <w:color w:val="000000"/>
          <w:sz w:val="24"/>
          <w:szCs w:val="24"/>
          <w:lang w:val="uk-UA" w:eastAsia="ru-RU"/>
        </w:rPr>
        <w:t xml:space="preserve"> </w:t>
      </w:r>
      <w:r w:rsidRPr="0003710F">
        <w:rPr>
          <w:rFonts w:ascii="Times New Roman" w:eastAsia="Times New Roman" w:hAnsi="Times New Roman"/>
          <w:color w:val="000000"/>
          <w:sz w:val="24"/>
          <w:szCs w:val="24"/>
          <w:lang w:val="uk-UA" w:eastAsia="ru-RU"/>
        </w:rPr>
        <w:t xml:space="preserve"> Очікувана вартість предмета закупівлі: </w:t>
      </w:r>
      <w:r w:rsidR="00CC0ACE">
        <w:rPr>
          <w:rFonts w:ascii="Times New Roman" w:eastAsia="Times New Roman" w:hAnsi="Times New Roman"/>
          <w:b/>
          <w:color w:val="000000"/>
          <w:sz w:val="24"/>
          <w:szCs w:val="24"/>
          <w:lang w:val="uk-UA" w:eastAsia="ru-RU"/>
        </w:rPr>
        <w:t>245 000</w:t>
      </w:r>
      <w:r w:rsidR="003D3D59">
        <w:rPr>
          <w:rFonts w:ascii="Times New Roman" w:eastAsia="Times New Roman" w:hAnsi="Times New Roman"/>
          <w:b/>
          <w:color w:val="000000"/>
          <w:sz w:val="24"/>
          <w:szCs w:val="24"/>
          <w:lang w:val="uk-UA" w:eastAsia="ru-RU"/>
        </w:rPr>
        <w:t>,00</w:t>
      </w:r>
      <w:r w:rsidRPr="0003710F">
        <w:rPr>
          <w:rFonts w:ascii="Times New Roman" w:eastAsia="Times New Roman" w:hAnsi="Times New Roman"/>
          <w:b/>
          <w:color w:val="000000"/>
          <w:sz w:val="24"/>
          <w:szCs w:val="24"/>
          <w:lang w:val="uk-UA" w:eastAsia="ru-RU"/>
        </w:rPr>
        <w:t xml:space="preserve">  грн. </w:t>
      </w:r>
      <w:r w:rsidR="003D3D59">
        <w:rPr>
          <w:rFonts w:ascii="Times New Roman" w:eastAsia="Times New Roman" w:hAnsi="Times New Roman"/>
          <w:b/>
          <w:color w:val="000000"/>
          <w:sz w:val="24"/>
          <w:szCs w:val="24"/>
          <w:lang w:val="uk-UA" w:eastAsia="ru-RU"/>
        </w:rPr>
        <w:t>(</w:t>
      </w:r>
      <w:r w:rsidR="00930009" w:rsidRPr="00930009">
        <w:rPr>
          <w:rFonts w:ascii="Times New Roman" w:eastAsia="Times New Roman" w:hAnsi="Times New Roman"/>
          <w:b/>
          <w:color w:val="000000"/>
          <w:sz w:val="24"/>
          <w:szCs w:val="24"/>
          <w:lang w:val="uk-UA" w:eastAsia="ru-RU"/>
        </w:rPr>
        <w:t>бе</w:t>
      </w:r>
      <w:r w:rsidR="00093BD6" w:rsidRPr="00930009">
        <w:rPr>
          <w:rFonts w:ascii="Times New Roman" w:eastAsia="Times New Roman" w:hAnsi="Times New Roman"/>
          <w:b/>
          <w:color w:val="000000"/>
          <w:sz w:val="24"/>
          <w:szCs w:val="24"/>
          <w:lang w:val="uk-UA" w:eastAsia="ru-RU"/>
        </w:rPr>
        <w:t>з</w:t>
      </w:r>
      <w:r w:rsidR="00A673A7" w:rsidRPr="00930009">
        <w:rPr>
          <w:rFonts w:ascii="Times New Roman" w:eastAsia="Times New Roman" w:hAnsi="Times New Roman"/>
          <w:b/>
          <w:color w:val="000000"/>
          <w:sz w:val="24"/>
          <w:szCs w:val="24"/>
          <w:lang w:val="uk-UA" w:eastAsia="ru-RU"/>
        </w:rPr>
        <w:t xml:space="preserve"> ПДВ</w:t>
      </w:r>
      <w:r w:rsidR="003D3D59">
        <w:rPr>
          <w:rFonts w:ascii="Times New Roman" w:eastAsia="Times New Roman" w:hAnsi="Times New Roman"/>
          <w:b/>
          <w:color w:val="000000"/>
          <w:sz w:val="24"/>
          <w:szCs w:val="24"/>
          <w:lang w:val="uk-UA" w:eastAsia="ru-RU"/>
        </w:rPr>
        <w:t>)</w:t>
      </w:r>
      <w:r w:rsidR="00A673A7" w:rsidRPr="00930009">
        <w:rPr>
          <w:rFonts w:ascii="Times New Roman" w:eastAsia="Times New Roman" w:hAnsi="Times New Roman"/>
          <w:b/>
          <w:color w:val="000000"/>
          <w:sz w:val="24"/>
          <w:szCs w:val="24"/>
          <w:lang w:val="uk-UA" w:eastAsia="ru-RU"/>
        </w:rPr>
        <w:t>.</w:t>
      </w:r>
    </w:p>
    <w:p w:rsidR="00A673A7" w:rsidRPr="003A4A0B" w:rsidRDefault="00A673A7" w:rsidP="003A4A0B">
      <w:pPr>
        <w:spacing w:after="0" w:line="228" w:lineRule="auto"/>
        <w:contextualSpacing/>
        <w:jc w:val="both"/>
        <w:rPr>
          <w:rFonts w:ascii="Times New Roman" w:eastAsia="Times New Roman" w:hAnsi="Times New Roman"/>
          <w:b/>
          <w:color w:val="000000"/>
          <w:sz w:val="24"/>
          <w:szCs w:val="24"/>
          <w:lang w:val="uk-UA" w:eastAsia="ru-RU"/>
        </w:rPr>
      </w:pPr>
    </w:p>
    <w:p w:rsidR="00B7278A" w:rsidRPr="003A4A0B" w:rsidRDefault="00B7278A" w:rsidP="003A4A0B">
      <w:pPr>
        <w:tabs>
          <w:tab w:val="left" w:pos="0"/>
        </w:tabs>
        <w:spacing w:after="0" w:line="228" w:lineRule="auto"/>
        <w:jc w:val="both"/>
        <w:rPr>
          <w:rFonts w:ascii="Times New Roman" w:eastAsia="Times New Roman" w:hAnsi="Times New Roman"/>
          <w:color w:val="000000"/>
          <w:sz w:val="24"/>
          <w:szCs w:val="24"/>
          <w:lang w:val="uk-UA" w:eastAsia="ru-RU"/>
        </w:rPr>
      </w:pPr>
      <w:proofErr w:type="spellStart"/>
      <w:r w:rsidRPr="00414CAB">
        <w:rPr>
          <w:rFonts w:ascii="Times New Roman" w:eastAsia="Times New Roman" w:hAnsi="Times New Roman"/>
          <w:b/>
          <w:color w:val="000000"/>
          <w:sz w:val="24"/>
          <w:szCs w:val="24"/>
          <w:lang w:val="uk-UA" w:eastAsia="ru-RU"/>
        </w:rPr>
        <w:t>Обгрунтування</w:t>
      </w:r>
      <w:proofErr w:type="spellEnd"/>
      <w:r w:rsidRPr="00414CAB">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w:t>
      </w:r>
      <w:r w:rsidR="003A4A0B" w:rsidRPr="00414CAB">
        <w:rPr>
          <w:rFonts w:ascii="Times New Roman" w:eastAsia="Times New Roman" w:hAnsi="Times New Roman"/>
          <w:b/>
          <w:color w:val="000000"/>
          <w:sz w:val="24"/>
          <w:szCs w:val="24"/>
          <w:lang w:val="uk-UA" w:eastAsia="ru-RU"/>
        </w:rPr>
        <w:t>.</w:t>
      </w:r>
      <w:r w:rsidRPr="00414CAB">
        <w:rPr>
          <w:rFonts w:ascii="Times New Roman" w:eastAsia="Times New Roman" w:hAnsi="Times New Roman"/>
          <w:b/>
          <w:color w:val="000000"/>
          <w:sz w:val="24"/>
          <w:szCs w:val="24"/>
          <w:lang w:val="uk-UA" w:eastAsia="ru-RU"/>
        </w:rPr>
        <w:t xml:space="preserve"> </w:t>
      </w:r>
      <w:r w:rsidRPr="00414CAB">
        <w:rPr>
          <w:rFonts w:ascii="Times New Roman" w:eastAsia="Times New Roman" w:hAnsi="Times New Roman"/>
          <w:color w:val="000000"/>
          <w:sz w:val="24"/>
          <w:szCs w:val="24"/>
          <w:lang w:val="uk-UA" w:eastAsia="ru-RU"/>
        </w:rPr>
        <w:t>Гранична</w:t>
      </w:r>
      <w:r w:rsidRPr="003A4A0B">
        <w:rPr>
          <w:rFonts w:ascii="Times New Roman" w:eastAsia="Times New Roman" w:hAnsi="Times New Roman"/>
          <w:color w:val="000000"/>
          <w:sz w:val="24"/>
          <w:szCs w:val="24"/>
          <w:lang w:val="uk-UA" w:eastAsia="ru-RU"/>
        </w:rPr>
        <w:t xml:space="preserve"> вартість гарячого харчування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встановлена згідно </w:t>
      </w:r>
      <w:r w:rsidR="00DF1526" w:rsidRPr="003A4A0B">
        <w:rPr>
          <w:rFonts w:ascii="Times New Roman" w:eastAsia="Times New Roman" w:hAnsi="Times New Roman"/>
          <w:color w:val="000000"/>
          <w:sz w:val="24"/>
          <w:szCs w:val="24"/>
          <w:lang w:val="uk-UA" w:eastAsia="ru-RU"/>
        </w:rPr>
        <w:t>Р</w:t>
      </w:r>
      <w:r w:rsidRPr="003A4A0B">
        <w:rPr>
          <w:rFonts w:ascii="Times New Roman" w:eastAsia="Times New Roman" w:hAnsi="Times New Roman"/>
          <w:color w:val="000000"/>
          <w:sz w:val="24"/>
          <w:szCs w:val="24"/>
          <w:lang w:val="uk-UA" w:eastAsia="ru-RU"/>
        </w:rPr>
        <w:t xml:space="preserve">ішення виконавчого комітету </w:t>
      </w:r>
      <w:r w:rsidR="003D3D59">
        <w:rPr>
          <w:rFonts w:ascii="Times New Roman" w:eastAsia="Times New Roman" w:hAnsi="Times New Roman"/>
          <w:color w:val="000000"/>
          <w:sz w:val="24"/>
          <w:szCs w:val="24"/>
          <w:lang w:val="uk-UA" w:eastAsia="ru-RU"/>
        </w:rPr>
        <w:t>Ізмаїльської</w:t>
      </w:r>
      <w:r w:rsidR="00FD7DB1">
        <w:rPr>
          <w:rFonts w:ascii="Times New Roman" w:eastAsia="Times New Roman" w:hAnsi="Times New Roman"/>
          <w:color w:val="000000"/>
          <w:sz w:val="24"/>
          <w:szCs w:val="24"/>
          <w:lang w:val="uk-UA" w:eastAsia="ru-RU"/>
        </w:rPr>
        <w:t xml:space="preserve"> міської ради.</w:t>
      </w:r>
    </w:p>
    <w:p w:rsidR="003727C3" w:rsidRPr="003A4A0B" w:rsidRDefault="003727C3" w:rsidP="003A4A0B">
      <w:pPr>
        <w:spacing w:after="0" w:line="228" w:lineRule="auto"/>
        <w:contextualSpacing/>
        <w:jc w:val="both"/>
        <w:rPr>
          <w:rFonts w:ascii="Times New Roman" w:eastAsia="Times New Roman" w:hAnsi="Times New Roman"/>
          <w:color w:val="000000"/>
          <w:sz w:val="24"/>
          <w:szCs w:val="24"/>
          <w:lang w:val="uk-UA" w:eastAsia="ru-RU"/>
        </w:rPr>
      </w:pPr>
    </w:p>
    <w:p w:rsidR="00AE2BA1" w:rsidRPr="003A4A0B" w:rsidRDefault="00AE2BA1" w:rsidP="003A4A0B">
      <w:pPr>
        <w:spacing w:after="0" w:line="228" w:lineRule="auto"/>
        <w:contextualSpacing/>
        <w:jc w:val="both"/>
        <w:rPr>
          <w:rFonts w:ascii="Times New Roman" w:eastAsia="Times New Roman" w:hAnsi="Times New Roman"/>
          <w:b/>
          <w:color w:val="000000"/>
          <w:sz w:val="24"/>
          <w:szCs w:val="24"/>
          <w:lang w:eastAsia="ru-RU"/>
        </w:rPr>
      </w:pPr>
      <w:r w:rsidRPr="003A4A0B">
        <w:rPr>
          <w:rFonts w:ascii="Times New Roman" w:eastAsia="Times New Roman" w:hAnsi="Times New Roman"/>
          <w:color w:val="000000"/>
          <w:sz w:val="24"/>
          <w:szCs w:val="24"/>
          <w:lang w:eastAsia="ru-RU"/>
        </w:rPr>
        <w:t>5.</w:t>
      </w:r>
      <w:r w:rsidR="00093BD6" w:rsidRPr="003A4A0B">
        <w:rPr>
          <w:rFonts w:ascii="Times New Roman" w:eastAsia="Times New Roman" w:hAnsi="Times New Roman"/>
          <w:color w:val="000000"/>
          <w:sz w:val="24"/>
          <w:szCs w:val="24"/>
          <w:lang w:val="uk-UA" w:eastAsia="ru-RU"/>
        </w:rPr>
        <w:t xml:space="preserve"> </w:t>
      </w:r>
      <w:r w:rsidRPr="003A4A0B">
        <w:rPr>
          <w:rFonts w:ascii="Times New Roman" w:eastAsia="Times New Roman" w:hAnsi="Times New Roman"/>
          <w:color w:val="000000"/>
          <w:sz w:val="24"/>
          <w:szCs w:val="24"/>
          <w:lang w:eastAsia="ru-RU"/>
        </w:rPr>
        <w:t xml:space="preserve">Строк </w:t>
      </w:r>
      <w:r w:rsidR="00A673A7" w:rsidRPr="003A4A0B">
        <w:rPr>
          <w:rFonts w:ascii="Times New Roman" w:eastAsia="Times New Roman" w:hAnsi="Times New Roman"/>
          <w:color w:val="000000"/>
          <w:sz w:val="24"/>
          <w:szCs w:val="24"/>
          <w:lang w:val="uk-UA" w:eastAsia="ru-RU"/>
        </w:rPr>
        <w:t>надання послуг:</w:t>
      </w:r>
      <w:r w:rsidRPr="003A4A0B">
        <w:rPr>
          <w:rFonts w:ascii="Times New Roman" w:eastAsia="Times New Roman" w:hAnsi="Times New Roman"/>
          <w:color w:val="000000"/>
          <w:sz w:val="24"/>
          <w:szCs w:val="24"/>
          <w:lang w:eastAsia="ru-RU"/>
        </w:rPr>
        <w:t xml:space="preserve"> </w:t>
      </w:r>
      <w:r w:rsidR="00A673A7" w:rsidRPr="003A4A0B">
        <w:rPr>
          <w:rFonts w:ascii="Times New Roman" w:eastAsia="Times New Roman" w:hAnsi="Times New Roman"/>
          <w:b/>
          <w:color w:val="000000"/>
          <w:sz w:val="24"/>
          <w:szCs w:val="24"/>
          <w:lang w:eastAsia="ru-RU"/>
        </w:rPr>
        <w:t xml:space="preserve"> </w:t>
      </w:r>
      <w:proofErr w:type="spellStart"/>
      <w:r w:rsidR="00DF1526" w:rsidRPr="003A4A0B">
        <w:rPr>
          <w:rFonts w:ascii="Times New Roman" w:eastAsia="Times New Roman" w:hAnsi="Times New Roman"/>
          <w:b/>
          <w:color w:val="000000"/>
          <w:sz w:val="24"/>
          <w:szCs w:val="24"/>
          <w:lang w:eastAsia="ru-RU"/>
        </w:rPr>
        <w:t>з</w:t>
      </w:r>
      <w:proofErr w:type="spellEnd"/>
      <w:r w:rsidR="00DF1526" w:rsidRPr="003A4A0B">
        <w:rPr>
          <w:rFonts w:ascii="Times New Roman" w:eastAsia="Times New Roman" w:hAnsi="Times New Roman"/>
          <w:b/>
          <w:color w:val="000000"/>
          <w:sz w:val="24"/>
          <w:szCs w:val="24"/>
          <w:lang w:eastAsia="ru-RU"/>
        </w:rPr>
        <w:t xml:space="preserve"> 01.0</w:t>
      </w:r>
      <w:r w:rsidR="001133C2">
        <w:rPr>
          <w:rFonts w:ascii="Times New Roman" w:eastAsia="Times New Roman" w:hAnsi="Times New Roman"/>
          <w:b/>
          <w:color w:val="000000"/>
          <w:sz w:val="24"/>
          <w:szCs w:val="24"/>
          <w:lang w:val="uk-UA" w:eastAsia="ru-RU"/>
        </w:rPr>
        <w:t>1</w:t>
      </w:r>
      <w:r w:rsidR="00DF1526" w:rsidRPr="003A4A0B">
        <w:rPr>
          <w:rFonts w:ascii="Times New Roman" w:eastAsia="Times New Roman" w:hAnsi="Times New Roman"/>
          <w:b/>
          <w:color w:val="000000"/>
          <w:sz w:val="24"/>
          <w:szCs w:val="24"/>
          <w:lang w:eastAsia="ru-RU"/>
        </w:rPr>
        <w:t>.202</w:t>
      </w:r>
      <w:r w:rsidR="001133C2">
        <w:rPr>
          <w:rFonts w:ascii="Times New Roman" w:eastAsia="Times New Roman" w:hAnsi="Times New Roman"/>
          <w:b/>
          <w:color w:val="000000"/>
          <w:sz w:val="24"/>
          <w:szCs w:val="24"/>
          <w:lang w:val="uk-UA" w:eastAsia="ru-RU"/>
        </w:rPr>
        <w:t>4</w:t>
      </w:r>
      <w:r w:rsidR="00DF1526" w:rsidRPr="003A4A0B">
        <w:rPr>
          <w:rFonts w:ascii="Times New Roman" w:eastAsia="Times New Roman" w:hAnsi="Times New Roman"/>
          <w:b/>
          <w:color w:val="000000"/>
          <w:sz w:val="24"/>
          <w:szCs w:val="24"/>
          <w:lang w:val="uk-UA" w:eastAsia="ru-RU"/>
        </w:rPr>
        <w:t xml:space="preserve"> </w:t>
      </w:r>
      <w:r w:rsidR="00DF1526" w:rsidRPr="003A4A0B">
        <w:rPr>
          <w:rFonts w:ascii="Times New Roman" w:eastAsia="Times New Roman" w:hAnsi="Times New Roman"/>
          <w:b/>
          <w:color w:val="000000"/>
          <w:sz w:val="24"/>
          <w:szCs w:val="24"/>
          <w:lang w:eastAsia="ru-RU"/>
        </w:rPr>
        <w:t>р. по 31.</w:t>
      </w:r>
      <w:r w:rsidR="001133C2">
        <w:rPr>
          <w:rFonts w:ascii="Times New Roman" w:eastAsia="Times New Roman" w:hAnsi="Times New Roman"/>
          <w:b/>
          <w:color w:val="000000"/>
          <w:sz w:val="24"/>
          <w:szCs w:val="24"/>
          <w:lang w:val="uk-UA" w:eastAsia="ru-RU"/>
        </w:rPr>
        <w:t>12</w:t>
      </w:r>
      <w:r w:rsidR="00DF1526" w:rsidRPr="003A4A0B">
        <w:rPr>
          <w:rFonts w:ascii="Times New Roman" w:eastAsia="Times New Roman" w:hAnsi="Times New Roman"/>
          <w:b/>
          <w:color w:val="000000"/>
          <w:sz w:val="24"/>
          <w:szCs w:val="24"/>
          <w:lang w:eastAsia="ru-RU"/>
        </w:rPr>
        <w:t>.202</w:t>
      </w:r>
      <w:r w:rsidR="001133C2">
        <w:rPr>
          <w:rFonts w:ascii="Times New Roman" w:eastAsia="Times New Roman" w:hAnsi="Times New Roman"/>
          <w:b/>
          <w:color w:val="000000"/>
          <w:sz w:val="24"/>
          <w:szCs w:val="24"/>
          <w:lang w:val="uk-UA" w:eastAsia="ru-RU"/>
        </w:rPr>
        <w:t>4</w:t>
      </w:r>
      <w:r w:rsidR="00DF1526" w:rsidRPr="003A4A0B">
        <w:rPr>
          <w:rFonts w:ascii="Times New Roman" w:eastAsia="Times New Roman" w:hAnsi="Times New Roman"/>
          <w:b/>
          <w:color w:val="000000"/>
          <w:sz w:val="24"/>
          <w:szCs w:val="24"/>
          <w:lang w:val="uk-UA" w:eastAsia="ru-RU"/>
        </w:rPr>
        <w:t xml:space="preserve"> </w:t>
      </w:r>
      <w:r w:rsidR="00DF1526" w:rsidRPr="003A4A0B">
        <w:rPr>
          <w:rFonts w:ascii="Times New Roman" w:eastAsia="Times New Roman" w:hAnsi="Times New Roman"/>
          <w:b/>
          <w:color w:val="000000"/>
          <w:sz w:val="24"/>
          <w:szCs w:val="24"/>
          <w:lang w:eastAsia="ru-RU"/>
        </w:rPr>
        <w:t>р.</w:t>
      </w:r>
    </w:p>
    <w:p w:rsidR="00AE2BA1"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FF0000"/>
          <w:sz w:val="24"/>
          <w:szCs w:val="24"/>
          <w:lang w:eastAsia="ru-RU"/>
        </w:rPr>
      </w:pPr>
    </w:p>
    <w:p w:rsidR="00AE2BA1"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
          <w:bCs/>
          <w:color w:val="000000"/>
          <w:sz w:val="24"/>
          <w:szCs w:val="24"/>
          <w:lang w:eastAsia="ru-RU"/>
        </w:rPr>
      </w:pPr>
      <w:r w:rsidRPr="008D5798">
        <w:rPr>
          <w:rFonts w:ascii="Times New Roman" w:eastAsia="Times New Roman" w:hAnsi="Times New Roman"/>
          <w:bCs/>
          <w:color w:val="000000"/>
          <w:sz w:val="24"/>
          <w:szCs w:val="24"/>
          <w:lang w:eastAsia="ru-RU"/>
        </w:rPr>
        <w:t xml:space="preserve">6. </w:t>
      </w:r>
      <w:proofErr w:type="spellStart"/>
      <w:r w:rsidRPr="008D5798">
        <w:rPr>
          <w:rFonts w:ascii="Times New Roman" w:eastAsia="Times New Roman" w:hAnsi="Times New Roman"/>
          <w:bCs/>
          <w:color w:val="000000"/>
          <w:sz w:val="24"/>
          <w:szCs w:val="24"/>
          <w:lang w:eastAsia="ru-RU"/>
        </w:rPr>
        <w:t>Кінцевий</w:t>
      </w:r>
      <w:proofErr w:type="spellEnd"/>
      <w:r w:rsidRPr="008D5798">
        <w:rPr>
          <w:rFonts w:ascii="Times New Roman" w:eastAsia="Times New Roman" w:hAnsi="Times New Roman"/>
          <w:bCs/>
          <w:color w:val="000000"/>
          <w:sz w:val="24"/>
          <w:szCs w:val="24"/>
          <w:lang w:eastAsia="ru-RU"/>
        </w:rPr>
        <w:t xml:space="preserve"> строк </w:t>
      </w:r>
      <w:proofErr w:type="spellStart"/>
      <w:r w:rsidRPr="008D5798">
        <w:rPr>
          <w:rFonts w:ascii="Times New Roman" w:eastAsia="Times New Roman" w:hAnsi="Times New Roman"/>
          <w:bCs/>
          <w:color w:val="000000"/>
          <w:sz w:val="24"/>
          <w:szCs w:val="24"/>
          <w:lang w:eastAsia="ru-RU"/>
        </w:rPr>
        <w:t>подання</w:t>
      </w:r>
      <w:proofErr w:type="spellEnd"/>
      <w:r w:rsidRPr="008D5798">
        <w:rPr>
          <w:rFonts w:ascii="Times New Roman" w:eastAsia="Times New Roman" w:hAnsi="Times New Roman"/>
          <w:bCs/>
          <w:color w:val="000000"/>
          <w:sz w:val="24"/>
          <w:szCs w:val="24"/>
          <w:lang w:eastAsia="ru-RU"/>
        </w:rPr>
        <w:t xml:space="preserve"> </w:t>
      </w:r>
      <w:proofErr w:type="spellStart"/>
      <w:r w:rsidRPr="008D5798">
        <w:rPr>
          <w:rFonts w:ascii="Times New Roman" w:eastAsia="Times New Roman" w:hAnsi="Times New Roman"/>
          <w:bCs/>
          <w:color w:val="000000"/>
          <w:sz w:val="24"/>
          <w:szCs w:val="24"/>
          <w:lang w:eastAsia="ru-RU"/>
        </w:rPr>
        <w:t>тендерних</w:t>
      </w:r>
      <w:proofErr w:type="spellEnd"/>
      <w:r w:rsidRPr="008D5798">
        <w:rPr>
          <w:rFonts w:ascii="Times New Roman" w:eastAsia="Times New Roman" w:hAnsi="Times New Roman"/>
          <w:bCs/>
          <w:color w:val="000000"/>
          <w:sz w:val="24"/>
          <w:szCs w:val="24"/>
          <w:lang w:eastAsia="ru-RU"/>
        </w:rPr>
        <w:t xml:space="preserve"> </w:t>
      </w:r>
      <w:proofErr w:type="spellStart"/>
      <w:r w:rsidRPr="008D5798">
        <w:rPr>
          <w:rFonts w:ascii="Times New Roman" w:eastAsia="Times New Roman" w:hAnsi="Times New Roman"/>
          <w:bCs/>
          <w:color w:val="000000"/>
          <w:sz w:val="24"/>
          <w:szCs w:val="24"/>
          <w:lang w:eastAsia="ru-RU"/>
        </w:rPr>
        <w:t>пропозицій</w:t>
      </w:r>
      <w:proofErr w:type="spellEnd"/>
      <w:r w:rsidRPr="008D5798">
        <w:rPr>
          <w:rFonts w:ascii="Times New Roman" w:eastAsia="Times New Roman" w:hAnsi="Times New Roman"/>
          <w:bCs/>
          <w:color w:val="000000"/>
          <w:sz w:val="24"/>
          <w:szCs w:val="24"/>
          <w:lang w:eastAsia="ru-RU"/>
        </w:rPr>
        <w:t xml:space="preserve">: </w:t>
      </w:r>
      <w:r w:rsidRPr="008D5798">
        <w:rPr>
          <w:rFonts w:ascii="Times New Roman" w:eastAsia="Times New Roman" w:hAnsi="Times New Roman"/>
          <w:b/>
          <w:bCs/>
          <w:color w:val="000000"/>
          <w:sz w:val="24"/>
          <w:szCs w:val="24"/>
          <w:lang w:eastAsia="ru-RU"/>
        </w:rPr>
        <w:t xml:space="preserve"> </w:t>
      </w:r>
      <w:r w:rsidR="00AD4421" w:rsidRPr="00AD4421">
        <w:rPr>
          <w:rFonts w:ascii="Times New Roman" w:eastAsia="Times New Roman" w:hAnsi="Times New Roman"/>
          <w:b/>
          <w:bCs/>
          <w:sz w:val="24"/>
          <w:szCs w:val="24"/>
          <w:lang w:val="uk-UA" w:eastAsia="ru-RU"/>
        </w:rPr>
        <w:t>03.01.2024</w:t>
      </w:r>
      <w:r w:rsidR="00981456" w:rsidRPr="008D5798">
        <w:rPr>
          <w:rFonts w:ascii="Times New Roman" w:eastAsia="Times New Roman" w:hAnsi="Times New Roman"/>
          <w:b/>
          <w:bCs/>
          <w:color w:val="000000"/>
          <w:sz w:val="24"/>
          <w:szCs w:val="24"/>
          <w:lang w:val="uk-UA" w:eastAsia="ru-RU"/>
        </w:rPr>
        <w:t xml:space="preserve"> </w:t>
      </w:r>
      <w:r w:rsidRPr="008D5798">
        <w:rPr>
          <w:rFonts w:ascii="Times New Roman" w:eastAsia="Times New Roman" w:hAnsi="Times New Roman"/>
          <w:b/>
          <w:bCs/>
          <w:color w:val="000000"/>
          <w:sz w:val="24"/>
          <w:szCs w:val="24"/>
          <w:lang w:eastAsia="ru-RU"/>
        </w:rPr>
        <w:t xml:space="preserve">р. до </w:t>
      </w:r>
      <w:r w:rsidR="00A15BFC" w:rsidRPr="00A15BFC">
        <w:rPr>
          <w:rFonts w:ascii="Times New Roman" w:eastAsia="Times New Roman" w:hAnsi="Times New Roman"/>
          <w:b/>
          <w:bCs/>
          <w:color w:val="000000"/>
          <w:sz w:val="24"/>
          <w:szCs w:val="24"/>
          <w:lang w:eastAsia="ru-RU"/>
        </w:rPr>
        <w:t>1</w:t>
      </w:r>
      <w:r w:rsidR="00C67CF3">
        <w:rPr>
          <w:rFonts w:ascii="Times New Roman" w:eastAsia="Times New Roman" w:hAnsi="Times New Roman"/>
          <w:b/>
          <w:bCs/>
          <w:color w:val="000000"/>
          <w:sz w:val="24"/>
          <w:szCs w:val="24"/>
          <w:lang w:val="uk-UA" w:eastAsia="ru-RU"/>
        </w:rPr>
        <w:t>5</w:t>
      </w:r>
      <w:r w:rsidR="00A15BFC">
        <w:rPr>
          <w:rFonts w:ascii="Times New Roman" w:eastAsia="Times New Roman" w:hAnsi="Times New Roman"/>
          <w:b/>
          <w:bCs/>
          <w:color w:val="000000"/>
          <w:sz w:val="24"/>
          <w:szCs w:val="24"/>
          <w:lang w:eastAsia="ru-RU"/>
        </w:rPr>
        <w:t>:</w:t>
      </w:r>
      <w:r w:rsidR="00C67CF3">
        <w:rPr>
          <w:rFonts w:ascii="Times New Roman" w:eastAsia="Times New Roman" w:hAnsi="Times New Roman"/>
          <w:b/>
          <w:bCs/>
          <w:color w:val="000000"/>
          <w:sz w:val="24"/>
          <w:szCs w:val="24"/>
          <w:lang w:val="uk-UA" w:eastAsia="ru-RU"/>
        </w:rPr>
        <w:t>00</w:t>
      </w:r>
      <w:r w:rsidRPr="008D5798">
        <w:rPr>
          <w:rFonts w:ascii="Times New Roman" w:eastAsia="Times New Roman" w:hAnsi="Times New Roman"/>
          <w:b/>
          <w:bCs/>
          <w:color w:val="000000"/>
          <w:sz w:val="24"/>
          <w:szCs w:val="24"/>
          <w:lang w:eastAsia="ru-RU"/>
        </w:rPr>
        <w:t xml:space="preserve"> год.</w:t>
      </w:r>
      <w:r w:rsidRPr="003A4A0B">
        <w:rPr>
          <w:rFonts w:ascii="Times New Roman" w:eastAsia="Times New Roman" w:hAnsi="Times New Roman"/>
          <w:bCs/>
          <w:color w:val="000000"/>
          <w:sz w:val="24"/>
          <w:szCs w:val="24"/>
          <w:lang w:eastAsia="ru-RU"/>
        </w:rPr>
        <w:t xml:space="preserve"> </w:t>
      </w:r>
    </w:p>
    <w:p w:rsidR="00AE2BA1"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000000"/>
          <w:sz w:val="24"/>
          <w:szCs w:val="24"/>
          <w:lang w:eastAsia="ru-RU"/>
        </w:rPr>
      </w:pPr>
    </w:p>
    <w:p w:rsidR="00B7278A" w:rsidRPr="003A4A0B" w:rsidRDefault="00AE2BA1" w:rsidP="003A4A0B">
      <w:pPr>
        <w:spacing w:after="0" w:line="228" w:lineRule="auto"/>
        <w:jc w:val="both"/>
        <w:rPr>
          <w:rFonts w:ascii="Times New Roman" w:eastAsia="Times New Roman" w:hAnsi="Times New Roman"/>
          <w:b/>
          <w:color w:val="000000"/>
          <w:sz w:val="24"/>
          <w:szCs w:val="24"/>
          <w:lang w:eastAsia="ru-RU" w:bidi="en-US"/>
        </w:rPr>
      </w:pPr>
      <w:r w:rsidRPr="003A4A0B">
        <w:rPr>
          <w:rFonts w:ascii="Times New Roman" w:eastAsia="Times New Roman" w:hAnsi="Times New Roman"/>
          <w:color w:val="000000"/>
          <w:sz w:val="24"/>
          <w:szCs w:val="24"/>
          <w:lang w:eastAsia="ru-RU"/>
        </w:rPr>
        <w:t>7.</w:t>
      </w:r>
      <w:r w:rsidR="00093BD6" w:rsidRPr="003A4A0B">
        <w:rPr>
          <w:rFonts w:ascii="Times New Roman" w:eastAsia="Times New Roman" w:hAnsi="Times New Roman"/>
          <w:color w:val="000000"/>
          <w:sz w:val="24"/>
          <w:szCs w:val="24"/>
          <w:lang w:val="uk-UA" w:eastAsia="ru-RU"/>
        </w:rPr>
        <w:t xml:space="preserve"> </w:t>
      </w:r>
      <w:proofErr w:type="spellStart"/>
      <w:r w:rsidRPr="003A4A0B">
        <w:rPr>
          <w:rFonts w:ascii="Times New Roman" w:eastAsia="Times New Roman" w:hAnsi="Times New Roman"/>
          <w:color w:val="000000"/>
          <w:sz w:val="24"/>
          <w:szCs w:val="24"/>
          <w:lang w:eastAsia="ru-RU"/>
        </w:rPr>
        <w:t>Умови</w:t>
      </w:r>
      <w:proofErr w:type="spellEnd"/>
      <w:r w:rsidRPr="003A4A0B">
        <w:rPr>
          <w:rFonts w:ascii="Times New Roman" w:eastAsia="Times New Roman" w:hAnsi="Times New Roman"/>
          <w:color w:val="000000"/>
          <w:sz w:val="24"/>
          <w:szCs w:val="24"/>
          <w:lang w:eastAsia="ru-RU"/>
        </w:rPr>
        <w:t xml:space="preserve"> оплати:</w:t>
      </w:r>
      <w:r w:rsidRPr="003A4A0B">
        <w:rPr>
          <w:rFonts w:ascii="Times New Roman" w:eastAsia="Times New Roman" w:hAnsi="Times New Roman"/>
          <w:b/>
          <w:color w:val="000000"/>
          <w:sz w:val="24"/>
          <w:szCs w:val="24"/>
          <w:lang w:eastAsia="ru-RU"/>
        </w:rPr>
        <w:t xml:space="preserve"> </w:t>
      </w:r>
      <w:proofErr w:type="spellStart"/>
      <w:r w:rsidR="00B7278A" w:rsidRPr="003A4A0B">
        <w:rPr>
          <w:rFonts w:ascii="Times New Roman" w:hAnsi="Times New Roman"/>
          <w:b/>
          <w:color w:val="000000"/>
          <w:sz w:val="24"/>
          <w:szCs w:val="24"/>
        </w:rPr>
        <w:t>Розрахунки</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проводяться</w:t>
      </w:r>
      <w:proofErr w:type="spellEnd"/>
      <w:r w:rsidR="00B7278A" w:rsidRPr="003A4A0B">
        <w:rPr>
          <w:rFonts w:ascii="Times New Roman" w:hAnsi="Times New Roman"/>
          <w:b/>
          <w:color w:val="000000"/>
          <w:sz w:val="24"/>
          <w:szCs w:val="24"/>
        </w:rPr>
        <w:t xml:space="preserve"> шляхом оплати </w:t>
      </w:r>
      <w:proofErr w:type="spellStart"/>
      <w:r w:rsidR="00B7278A" w:rsidRPr="003A4A0B">
        <w:rPr>
          <w:rFonts w:ascii="Times New Roman" w:hAnsi="Times New Roman"/>
          <w:b/>
          <w:color w:val="000000"/>
          <w:sz w:val="24"/>
          <w:szCs w:val="24"/>
        </w:rPr>
        <w:t>Замовником</w:t>
      </w:r>
      <w:proofErr w:type="spellEnd"/>
      <w:r w:rsidR="00B7278A" w:rsidRPr="003A4A0B">
        <w:rPr>
          <w:rFonts w:ascii="Times New Roman" w:hAnsi="Times New Roman"/>
          <w:b/>
          <w:color w:val="000000"/>
          <w:sz w:val="24"/>
          <w:szCs w:val="24"/>
        </w:rPr>
        <w:t xml:space="preserve"> </w:t>
      </w:r>
      <w:proofErr w:type="spellStart"/>
      <w:proofErr w:type="gramStart"/>
      <w:r w:rsidR="00B7278A" w:rsidRPr="003A4A0B">
        <w:rPr>
          <w:rFonts w:ascii="Times New Roman" w:hAnsi="Times New Roman"/>
          <w:b/>
          <w:color w:val="000000"/>
          <w:sz w:val="24"/>
          <w:szCs w:val="24"/>
        </w:rPr>
        <w:t>п</w:t>
      </w:r>
      <w:proofErr w:type="gramEnd"/>
      <w:r w:rsidR="00B7278A" w:rsidRPr="003A4A0B">
        <w:rPr>
          <w:rFonts w:ascii="Times New Roman" w:hAnsi="Times New Roman"/>
          <w:b/>
          <w:color w:val="000000"/>
          <w:sz w:val="24"/>
          <w:szCs w:val="24"/>
        </w:rPr>
        <w:t>ісля</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пред’явлення</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Виконавцем</w:t>
      </w:r>
      <w:proofErr w:type="spellEnd"/>
      <w:r w:rsidR="00B7278A" w:rsidRPr="003A4A0B">
        <w:rPr>
          <w:rFonts w:ascii="Times New Roman" w:hAnsi="Times New Roman"/>
          <w:b/>
          <w:color w:val="000000"/>
          <w:sz w:val="24"/>
          <w:szCs w:val="24"/>
        </w:rPr>
        <w:t xml:space="preserve"> акту </w:t>
      </w:r>
      <w:proofErr w:type="spellStart"/>
      <w:r w:rsidR="00B7278A" w:rsidRPr="003A4A0B">
        <w:rPr>
          <w:rFonts w:ascii="Times New Roman" w:hAnsi="Times New Roman"/>
          <w:b/>
          <w:color w:val="000000"/>
          <w:sz w:val="24"/>
          <w:szCs w:val="24"/>
        </w:rPr>
        <w:t>виконаних</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послуг</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протягом</w:t>
      </w:r>
      <w:proofErr w:type="spellEnd"/>
      <w:r w:rsidR="00B7278A" w:rsidRPr="003A4A0B">
        <w:rPr>
          <w:rFonts w:ascii="Times New Roman" w:hAnsi="Times New Roman"/>
          <w:b/>
          <w:color w:val="000000"/>
          <w:sz w:val="24"/>
          <w:szCs w:val="24"/>
        </w:rPr>
        <w:t xml:space="preserve"> 30 </w:t>
      </w:r>
      <w:proofErr w:type="spellStart"/>
      <w:r w:rsidR="00B7278A" w:rsidRPr="003A4A0B">
        <w:rPr>
          <w:rFonts w:ascii="Times New Roman" w:hAnsi="Times New Roman"/>
          <w:b/>
          <w:color w:val="000000"/>
          <w:sz w:val="24"/>
          <w:szCs w:val="24"/>
        </w:rPr>
        <w:t>календарних</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днів</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після</w:t>
      </w:r>
      <w:proofErr w:type="spellEnd"/>
      <w:r w:rsidR="00B7278A" w:rsidRPr="003A4A0B">
        <w:rPr>
          <w:rFonts w:ascii="Times New Roman" w:hAnsi="Times New Roman"/>
          <w:b/>
          <w:color w:val="000000"/>
          <w:sz w:val="24"/>
          <w:szCs w:val="24"/>
        </w:rPr>
        <w:t xml:space="preserve"> факту </w:t>
      </w:r>
      <w:proofErr w:type="spellStart"/>
      <w:r w:rsidR="00B7278A" w:rsidRPr="003A4A0B">
        <w:rPr>
          <w:rFonts w:ascii="Times New Roman" w:hAnsi="Times New Roman"/>
          <w:b/>
          <w:color w:val="000000"/>
          <w:sz w:val="24"/>
          <w:szCs w:val="24"/>
        </w:rPr>
        <w:t>виконання</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послуг</w:t>
      </w:r>
      <w:proofErr w:type="spellEnd"/>
      <w:r w:rsidR="00B7278A" w:rsidRPr="003A4A0B">
        <w:rPr>
          <w:rFonts w:ascii="Times New Roman" w:hAnsi="Times New Roman"/>
          <w:b/>
          <w:color w:val="000000"/>
          <w:sz w:val="24"/>
          <w:szCs w:val="24"/>
        </w:rPr>
        <w:t xml:space="preserve"> на </w:t>
      </w:r>
      <w:proofErr w:type="spellStart"/>
      <w:r w:rsidR="00B7278A" w:rsidRPr="003A4A0B">
        <w:rPr>
          <w:rFonts w:ascii="Times New Roman" w:hAnsi="Times New Roman"/>
          <w:b/>
          <w:color w:val="000000"/>
          <w:sz w:val="24"/>
          <w:szCs w:val="24"/>
        </w:rPr>
        <w:t>підставі</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виставленого</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Виконавцем</w:t>
      </w:r>
      <w:proofErr w:type="spellEnd"/>
      <w:r w:rsidR="00B7278A" w:rsidRPr="003A4A0B">
        <w:rPr>
          <w:rFonts w:ascii="Times New Roman" w:hAnsi="Times New Roman"/>
          <w:b/>
          <w:color w:val="000000"/>
          <w:sz w:val="24"/>
          <w:szCs w:val="24"/>
        </w:rPr>
        <w:t xml:space="preserve"> акту </w:t>
      </w:r>
      <w:proofErr w:type="spellStart"/>
      <w:r w:rsidR="00B7278A" w:rsidRPr="003A4A0B">
        <w:rPr>
          <w:rFonts w:ascii="Times New Roman" w:hAnsi="Times New Roman"/>
          <w:b/>
          <w:color w:val="000000"/>
          <w:sz w:val="24"/>
          <w:szCs w:val="24"/>
        </w:rPr>
        <w:t>виконаних</w:t>
      </w:r>
      <w:proofErr w:type="spellEnd"/>
      <w:r w:rsidR="00B7278A" w:rsidRPr="003A4A0B">
        <w:rPr>
          <w:rFonts w:ascii="Times New Roman" w:hAnsi="Times New Roman"/>
          <w:b/>
          <w:color w:val="000000"/>
          <w:sz w:val="24"/>
          <w:szCs w:val="24"/>
        </w:rPr>
        <w:t xml:space="preserve"> </w:t>
      </w:r>
      <w:proofErr w:type="spellStart"/>
      <w:r w:rsidR="00B7278A" w:rsidRPr="003A4A0B">
        <w:rPr>
          <w:rFonts w:ascii="Times New Roman" w:hAnsi="Times New Roman"/>
          <w:b/>
          <w:color w:val="000000"/>
          <w:sz w:val="24"/>
          <w:szCs w:val="24"/>
        </w:rPr>
        <w:t>послуг</w:t>
      </w:r>
      <w:proofErr w:type="spellEnd"/>
      <w:r w:rsidR="00B7278A" w:rsidRPr="003A4A0B">
        <w:rPr>
          <w:rFonts w:ascii="Times New Roman" w:hAnsi="Times New Roman"/>
          <w:b/>
          <w:color w:val="000000"/>
          <w:sz w:val="24"/>
          <w:szCs w:val="24"/>
        </w:rPr>
        <w:t>.</w:t>
      </w:r>
    </w:p>
    <w:p w:rsidR="00A673A7" w:rsidRPr="003A4A0B" w:rsidRDefault="00A673A7" w:rsidP="003A4A0B">
      <w:pPr>
        <w:spacing w:after="0" w:line="228" w:lineRule="auto"/>
        <w:contextualSpacing/>
        <w:jc w:val="both"/>
        <w:rPr>
          <w:rFonts w:ascii="Times New Roman" w:eastAsia="Times New Roman" w:hAnsi="Times New Roman"/>
          <w:b/>
          <w:color w:val="000000"/>
          <w:sz w:val="24"/>
          <w:szCs w:val="24"/>
          <w:lang w:eastAsia="ru-RU" w:bidi="en-US"/>
        </w:rPr>
      </w:pPr>
    </w:p>
    <w:p w:rsidR="00093BD6" w:rsidRPr="003A4A0B" w:rsidRDefault="00AE2BA1" w:rsidP="003A4A0B">
      <w:pPr>
        <w:spacing w:after="0" w:line="228" w:lineRule="auto"/>
        <w:contextualSpacing/>
        <w:jc w:val="both"/>
        <w:rPr>
          <w:rFonts w:ascii="Times New Roman" w:eastAsia="Times New Roman" w:hAnsi="Times New Roman"/>
          <w:b/>
          <w:color w:val="000000"/>
          <w:sz w:val="24"/>
          <w:szCs w:val="24"/>
          <w:lang w:val="uk-UA" w:eastAsia="ru-RU" w:bidi="en-US"/>
        </w:rPr>
      </w:pPr>
      <w:r w:rsidRPr="003A4A0B">
        <w:rPr>
          <w:rFonts w:ascii="Times New Roman" w:eastAsia="Times New Roman" w:hAnsi="Times New Roman"/>
          <w:color w:val="000000"/>
          <w:sz w:val="24"/>
          <w:szCs w:val="24"/>
          <w:lang w:val="uk-UA" w:eastAsia="ru-RU" w:bidi="en-US"/>
        </w:rPr>
        <w:t xml:space="preserve">8. Мова (мови), якою (якими) повинні готуватися тендерні пропозиції: </w:t>
      </w:r>
      <w:r w:rsidR="003A4A0B" w:rsidRPr="003A4A0B">
        <w:rPr>
          <w:rFonts w:ascii="Times New Roman" w:eastAsia="Times New Roman" w:hAnsi="Times New Roman"/>
          <w:b/>
          <w:color w:val="000000"/>
          <w:sz w:val="24"/>
          <w:szCs w:val="24"/>
          <w:lang w:val="uk-UA" w:eastAsia="ru-RU" w:bidi="en-US"/>
        </w:rPr>
        <w:t>в</w:t>
      </w:r>
      <w:proofErr w:type="spellStart"/>
      <w:r w:rsidR="00B7278A" w:rsidRPr="003A4A0B">
        <w:rPr>
          <w:rFonts w:ascii="Times New Roman" w:eastAsia="Times New Roman" w:hAnsi="Times New Roman"/>
          <w:b/>
          <w:color w:val="000000"/>
          <w:sz w:val="24"/>
          <w:szCs w:val="24"/>
          <w:lang w:eastAsia="ru-RU" w:bidi="en-US"/>
        </w:rPr>
        <w:t>сі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документи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що</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мають</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відношення</w:t>
      </w:r>
      <w:proofErr w:type="spellEnd"/>
      <w:r w:rsidR="00B7278A" w:rsidRPr="003A4A0B">
        <w:rPr>
          <w:rFonts w:ascii="Times New Roman" w:eastAsia="Times New Roman" w:hAnsi="Times New Roman"/>
          <w:b/>
          <w:color w:val="000000"/>
          <w:sz w:val="24"/>
          <w:szCs w:val="24"/>
          <w:lang w:eastAsia="ru-RU" w:bidi="en-US"/>
        </w:rPr>
        <w:t xml:space="preserve"> до </w:t>
      </w:r>
      <w:proofErr w:type="spellStart"/>
      <w:r w:rsidR="00B7278A" w:rsidRPr="003A4A0B">
        <w:rPr>
          <w:rFonts w:ascii="Times New Roman" w:eastAsia="Times New Roman" w:hAnsi="Times New Roman"/>
          <w:b/>
          <w:color w:val="000000"/>
          <w:sz w:val="24"/>
          <w:szCs w:val="24"/>
          <w:lang w:eastAsia="ru-RU" w:bidi="en-US"/>
        </w:rPr>
        <w:t>тендерної</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пропозиції</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готуються</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безпосередньо</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учасником</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складаються</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українською</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мовою</w:t>
      </w:r>
      <w:proofErr w:type="spellEnd"/>
      <w:r w:rsidR="00B7278A" w:rsidRPr="003A4A0B">
        <w:rPr>
          <w:rFonts w:ascii="Times New Roman" w:eastAsia="Times New Roman" w:hAnsi="Times New Roman"/>
          <w:b/>
          <w:color w:val="000000"/>
          <w:sz w:val="24"/>
          <w:szCs w:val="24"/>
          <w:lang w:eastAsia="ru-RU" w:bidi="en-US"/>
        </w:rPr>
        <w:t xml:space="preserve">. У </w:t>
      </w:r>
      <w:proofErr w:type="spellStart"/>
      <w:r w:rsidR="00B7278A" w:rsidRPr="003A4A0B">
        <w:rPr>
          <w:rFonts w:ascii="Times New Roman" w:eastAsia="Times New Roman" w:hAnsi="Times New Roman"/>
          <w:b/>
          <w:color w:val="000000"/>
          <w:sz w:val="24"/>
          <w:szCs w:val="24"/>
          <w:lang w:eastAsia="ru-RU" w:bidi="en-US"/>
        </w:rPr>
        <w:t>разі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надання</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учасником</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будь-яких</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документів</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оригіналів</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чи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їх</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копій</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іноземною</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мовою</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що</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видані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іншими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установами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чи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proofErr w:type="gramStart"/>
      <w:r w:rsidR="00B7278A" w:rsidRPr="003A4A0B">
        <w:rPr>
          <w:rFonts w:ascii="Times New Roman" w:eastAsia="Times New Roman" w:hAnsi="Times New Roman"/>
          <w:b/>
          <w:color w:val="000000"/>
          <w:sz w:val="24"/>
          <w:szCs w:val="24"/>
          <w:lang w:eastAsia="ru-RU" w:bidi="en-US"/>
        </w:rPr>
        <w:t>п</w:t>
      </w:r>
      <w:proofErr w:type="gramEnd"/>
      <w:r w:rsidR="00B7278A" w:rsidRPr="003A4A0B">
        <w:rPr>
          <w:rFonts w:ascii="Times New Roman" w:eastAsia="Times New Roman" w:hAnsi="Times New Roman"/>
          <w:b/>
          <w:color w:val="000000"/>
          <w:sz w:val="24"/>
          <w:szCs w:val="24"/>
          <w:lang w:eastAsia="ru-RU" w:bidi="en-US"/>
        </w:rPr>
        <w:t>ідприємствами</w:t>
      </w:r>
      <w:proofErr w:type="spellEnd"/>
      <w:r w:rsidR="00B7278A" w:rsidRPr="003A4A0B">
        <w:rPr>
          <w:rFonts w:ascii="Times New Roman" w:eastAsia="Times New Roman" w:hAnsi="Times New Roman"/>
          <w:b/>
          <w:color w:val="000000"/>
          <w:sz w:val="24"/>
          <w:szCs w:val="24"/>
          <w:lang w:eastAsia="ru-RU" w:bidi="en-US"/>
        </w:rPr>
        <w:t xml:space="preserve">, то </w:t>
      </w:r>
      <w:proofErr w:type="spellStart"/>
      <w:r w:rsidR="00B7278A" w:rsidRPr="003A4A0B">
        <w:rPr>
          <w:rFonts w:ascii="Times New Roman" w:eastAsia="Times New Roman" w:hAnsi="Times New Roman"/>
          <w:b/>
          <w:color w:val="000000"/>
          <w:sz w:val="24"/>
          <w:szCs w:val="24"/>
          <w:lang w:eastAsia="ru-RU" w:bidi="en-US"/>
        </w:rPr>
        <w:t>такі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документи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повинні</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мати</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автентичний</w:t>
      </w:r>
      <w:proofErr w:type="spellEnd"/>
      <w:r w:rsidR="00B7278A" w:rsidRPr="003A4A0B">
        <w:rPr>
          <w:rFonts w:ascii="Times New Roman" w:eastAsia="Times New Roman" w:hAnsi="Times New Roman"/>
          <w:b/>
          <w:color w:val="000000"/>
          <w:sz w:val="24"/>
          <w:szCs w:val="24"/>
          <w:lang w:eastAsia="ru-RU" w:bidi="en-US"/>
        </w:rPr>
        <w:t xml:space="preserve"> переклад </w:t>
      </w:r>
      <w:proofErr w:type="spellStart"/>
      <w:r w:rsidR="00B7278A" w:rsidRPr="003A4A0B">
        <w:rPr>
          <w:rFonts w:ascii="Times New Roman" w:eastAsia="Times New Roman" w:hAnsi="Times New Roman"/>
          <w:b/>
          <w:color w:val="000000"/>
          <w:sz w:val="24"/>
          <w:szCs w:val="24"/>
          <w:lang w:eastAsia="ru-RU" w:bidi="en-US"/>
        </w:rPr>
        <w:t>українською</w:t>
      </w:r>
      <w:proofErr w:type="spellEnd"/>
      <w:r w:rsidR="00B7278A" w:rsidRPr="003A4A0B">
        <w:rPr>
          <w:rFonts w:ascii="Times New Roman" w:eastAsia="Times New Roman" w:hAnsi="Times New Roman"/>
          <w:b/>
          <w:color w:val="000000"/>
          <w:sz w:val="24"/>
          <w:szCs w:val="24"/>
          <w:lang w:eastAsia="ru-RU" w:bidi="en-US"/>
        </w:rPr>
        <w:t xml:space="preserve"> </w:t>
      </w:r>
      <w:proofErr w:type="spellStart"/>
      <w:r w:rsidR="00B7278A" w:rsidRPr="003A4A0B">
        <w:rPr>
          <w:rFonts w:ascii="Times New Roman" w:eastAsia="Times New Roman" w:hAnsi="Times New Roman"/>
          <w:b/>
          <w:color w:val="000000"/>
          <w:sz w:val="24"/>
          <w:szCs w:val="24"/>
          <w:lang w:eastAsia="ru-RU" w:bidi="en-US"/>
        </w:rPr>
        <w:t>мовою</w:t>
      </w:r>
      <w:proofErr w:type="spellEnd"/>
      <w:r w:rsidR="00B7278A" w:rsidRPr="003A4A0B">
        <w:rPr>
          <w:rFonts w:ascii="Times New Roman" w:eastAsia="Times New Roman" w:hAnsi="Times New Roman"/>
          <w:b/>
          <w:color w:val="000000"/>
          <w:sz w:val="24"/>
          <w:szCs w:val="24"/>
          <w:lang w:eastAsia="ru-RU" w:bidi="en-US"/>
        </w:rPr>
        <w:t>.</w:t>
      </w:r>
    </w:p>
    <w:p w:rsidR="00B7278A" w:rsidRPr="003A4A0B" w:rsidRDefault="00B7278A" w:rsidP="003A4A0B">
      <w:pPr>
        <w:spacing w:after="0" w:line="228" w:lineRule="auto"/>
        <w:contextualSpacing/>
        <w:jc w:val="both"/>
        <w:rPr>
          <w:rFonts w:ascii="Times New Roman" w:eastAsia="Times New Roman" w:hAnsi="Times New Roman"/>
          <w:color w:val="000000"/>
          <w:sz w:val="24"/>
          <w:szCs w:val="24"/>
          <w:lang w:val="uk-UA" w:eastAsia="ru-RU" w:bidi="en-US"/>
        </w:rPr>
      </w:pPr>
    </w:p>
    <w:p w:rsidR="00AE2BA1"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
          <w:bCs/>
          <w:color w:val="000000"/>
          <w:sz w:val="24"/>
          <w:szCs w:val="24"/>
          <w:lang w:val="uk-UA" w:eastAsia="ru-RU"/>
        </w:rPr>
      </w:pPr>
      <w:r w:rsidRPr="003A4A0B">
        <w:rPr>
          <w:rFonts w:ascii="Times New Roman" w:eastAsia="Times New Roman" w:hAnsi="Times New Roman"/>
          <w:bCs/>
          <w:color w:val="000000"/>
          <w:sz w:val="24"/>
          <w:szCs w:val="24"/>
          <w:lang w:eastAsia="ru-RU"/>
        </w:rPr>
        <w:t xml:space="preserve">9. </w:t>
      </w:r>
      <w:proofErr w:type="spellStart"/>
      <w:r w:rsidRPr="003A4A0B">
        <w:rPr>
          <w:rFonts w:ascii="Times New Roman" w:eastAsia="Times New Roman" w:hAnsi="Times New Roman"/>
          <w:bCs/>
          <w:color w:val="000000"/>
          <w:sz w:val="24"/>
          <w:szCs w:val="24"/>
          <w:lang w:eastAsia="ru-RU"/>
        </w:rPr>
        <w:t>Розмі</w:t>
      </w:r>
      <w:proofErr w:type="gramStart"/>
      <w:r w:rsidRPr="003A4A0B">
        <w:rPr>
          <w:rFonts w:ascii="Times New Roman" w:eastAsia="Times New Roman" w:hAnsi="Times New Roman"/>
          <w:bCs/>
          <w:color w:val="000000"/>
          <w:sz w:val="24"/>
          <w:szCs w:val="24"/>
          <w:lang w:eastAsia="ru-RU"/>
        </w:rPr>
        <w:t>р</w:t>
      </w:r>
      <w:proofErr w:type="spellEnd"/>
      <w:proofErr w:type="gramEnd"/>
      <w:r w:rsidRPr="003A4A0B">
        <w:rPr>
          <w:rFonts w:ascii="Times New Roman" w:eastAsia="Times New Roman" w:hAnsi="Times New Roman"/>
          <w:bCs/>
          <w:color w:val="000000"/>
          <w:sz w:val="24"/>
          <w:szCs w:val="24"/>
          <w:lang w:eastAsia="ru-RU"/>
        </w:rPr>
        <w:t xml:space="preserve">, вид та </w:t>
      </w:r>
      <w:proofErr w:type="spellStart"/>
      <w:r w:rsidRPr="003A4A0B">
        <w:rPr>
          <w:rFonts w:ascii="Times New Roman" w:eastAsia="Times New Roman" w:hAnsi="Times New Roman"/>
          <w:bCs/>
          <w:color w:val="000000"/>
          <w:sz w:val="24"/>
          <w:szCs w:val="24"/>
          <w:lang w:eastAsia="ru-RU"/>
        </w:rPr>
        <w:t>умови</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надання</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забезпечення</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тендерних</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пропозиції</w:t>
      </w:r>
      <w:proofErr w:type="spellEnd"/>
      <w:r w:rsidRPr="003A4A0B">
        <w:rPr>
          <w:rFonts w:ascii="Times New Roman" w:eastAsia="Times New Roman" w:hAnsi="Times New Roman"/>
          <w:bCs/>
          <w:color w:val="000000"/>
          <w:sz w:val="24"/>
          <w:szCs w:val="24"/>
          <w:lang w:eastAsia="ru-RU"/>
        </w:rPr>
        <w:t xml:space="preserve">: </w:t>
      </w:r>
      <w:r w:rsidRPr="003A4A0B">
        <w:rPr>
          <w:rFonts w:ascii="Times New Roman" w:eastAsia="Times New Roman" w:hAnsi="Times New Roman"/>
          <w:b/>
          <w:bCs/>
          <w:color w:val="000000"/>
          <w:sz w:val="24"/>
          <w:szCs w:val="24"/>
          <w:lang w:val="uk-UA" w:eastAsia="ru-RU"/>
        </w:rPr>
        <w:t>не вимагається</w:t>
      </w:r>
      <w:r w:rsidR="00093BD6" w:rsidRPr="003A4A0B">
        <w:rPr>
          <w:rFonts w:ascii="Times New Roman" w:eastAsia="Times New Roman" w:hAnsi="Times New Roman"/>
          <w:b/>
          <w:bCs/>
          <w:color w:val="000000"/>
          <w:sz w:val="24"/>
          <w:szCs w:val="24"/>
          <w:lang w:val="uk-UA" w:eastAsia="ru-RU"/>
        </w:rPr>
        <w:t>.</w:t>
      </w:r>
      <w:r w:rsidRPr="003A4A0B">
        <w:rPr>
          <w:rFonts w:ascii="Times New Roman" w:eastAsia="Times New Roman" w:hAnsi="Times New Roman"/>
          <w:b/>
          <w:bCs/>
          <w:color w:val="000000"/>
          <w:sz w:val="24"/>
          <w:szCs w:val="24"/>
          <w:lang w:val="uk-UA" w:eastAsia="ru-RU"/>
        </w:rPr>
        <w:t xml:space="preserve"> </w:t>
      </w:r>
    </w:p>
    <w:p w:rsidR="00093BD6" w:rsidRPr="003A4A0B" w:rsidRDefault="00093BD6"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000000"/>
          <w:sz w:val="24"/>
          <w:szCs w:val="24"/>
          <w:lang w:val="uk-UA" w:eastAsia="ru-RU"/>
        </w:rPr>
      </w:pPr>
    </w:p>
    <w:p w:rsidR="00AE2BA1" w:rsidRPr="00C67CF3"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
          <w:bCs/>
          <w:color w:val="000000"/>
          <w:sz w:val="24"/>
          <w:szCs w:val="24"/>
          <w:lang w:val="uk-UA" w:eastAsia="ru-RU"/>
        </w:rPr>
      </w:pPr>
      <w:r w:rsidRPr="00474E86">
        <w:rPr>
          <w:rFonts w:ascii="Times New Roman" w:eastAsia="Times New Roman" w:hAnsi="Times New Roman"/>
          <w:bCs/>
          <w:color w:val="000000"/>
          <w:sz w:val="24"/>
          <w:szCs w:val="24"/>
          <w:lang w:eastAsia="ru-RU"/>
        </w:rPr>
        <w:t xml:space="preserve">10. Дата та час </w:t>
      </w:r>
      <w:proofErr w:type="spellStart"/>
      <w:r w:rsidRPr="00474E86">
        <w:rPr>
          <w:rFonts w:ascii="Times New Roman" w:eastAsia="Times New Roman" w:hAnsi="Times New Roman"/>
          <w:bCs/>
          <w:color w:val="000000"/>
          <w:sz w:val="24"/>
          <w:szCs w:val="24"/>
          <w:lang w:eastAsia="ru-RU"/>
        </w:rPr>
        <w:t>розкриття</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тендерних</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пропозицій</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якщо</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оголошення</w:t>
      </w:r>
      <w:proofErr w:type="spellEnd"/>
      <w:r w:rsidRPr="00474E86">
        <w:rPr>
          <w:rFonts w:ascii="Times New Roman" w:eastAsia="Times New Roman" w:hAnsi="Times New Roman"/>
          <w:bCs/>
          <w:color w:val="000000"/>
          <w:sz w:val="24"/>
          <w:szCs w:val="24"/>
          <w:lang w:eastAsia="ru-RU"/>
        </w:rPr>
        <w:t xml:space="preserve"> про </w:t>
      </w:r>
      <w:proofErr w:type="spellStart"/>
      <w:r w:rsidRPr="00474E86">
        <w:rPr>
          <w:rFonts w:ascii="Times New Roman" w:eastAsia="Times New Roman" w:hAnsi="Times New Roman"/>
          <w:bCs/>
          <w:color w:val="000000"/>
          <w:sz w:val="24"/>
          <w:szCs w:val="24"/>
          <w:lang w:eastAsia="ru-RU"/>
        </w:rPr>
        <w:t>проведення</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відкритих</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торгів</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оприлюднюється</w:t>
      </w:r>
      <w:proofErr w:type="spellEnd"/>
      <w:r w:rsidRPr="00474E86">
        <w:rPr>
          <w:rFonts w:ascii="Times New Roman" w:eastAsia="Times New Roman" w:hAnsi="Times New Roman"/>
          <w:bCs/>
          <w:color w:val="000000"/>
          <w:sz w:val="24"/>
          <w:szCs w:val="24"/>
          <w:lang w:eastAsia="ru-RU"/>
        </w:rPr>
        <w:t xml:space="preserve"> </w:t>
      </w:r>
      <w:proofErr w:type="spellStart"/>
      <w:r w:rsidRPr="00474E86">
        <w:rPr>
          <w:rFonts w:ascii="Times New Roman" w:eastAsia="Times New Roman" w:hAnsi="Times New Roman"/>
          <w:bCs/>
          <w:color w:val="000000"/>
          <w:sz w:val="24"/>
          <w:szCs w:val="24"/>
          <w:lang w:eastAsia="ru-RU"/>
        </w:rPr>
        <w:t>відповідно</w:t>
      </w:r>
      <w:proofErr w:type="spellEnd"/>
      <w:r w:rsidRPr="00474E86">
        <w:rPr>
          <w:rFonts w:ascii="Times New Roman" w:eastAsia="Times New Roman" w:hAnsi="Times New Roman"/>
          <w:bCs/>
          <w:color w:val="000000"/>
          <w:sz w:val="24"/>
          <w:szCs w:val="24"/>
          <w:lang w:eastAsia="ru-RU"/>
        </w:rPr>
        <w:t xml:space="preserve"> до </w:t>
      </w:r>
      <w:proofErr w:type="gramStart"/>
      <w:r w:rsidRPr="00474E86">
        <w:rPr>
          <w:rFonts w:ascii="Times New Roman" w:eastAsia="Times New Roman" w:hAnsi="Times New Roman"/>
          <w:bCs/>
          <w:color w:val="000000"/>
          <w:sz w:val="24"/>
          <w:szCs w:val="24"/>
          <w:lang w:eastAsia="ru-RU"/>
        </w:rPr>
        <w:t>ч</w:t>
      </w:r>
      <w:proofErr w:type="gramEnd"/>
      <w:r w:rsidRPr="00474E86">
        <w:rPr>
          <w:rFonts w:ascii="Times New Roman" w:eastAsia="Times New Roman" w:hAnsi="Times New Roman"/>
          <w:bCs/>
          <w:color w:val="000000"/>
          <w:sz w:val="24"/>
          <w:szCs w:val="24"/>
          <w:lang w:eastAsia="ru-RU"/>
        </w:rPr>
        <w:t>.3 ст.10 Закону</w:t>
      </w:r>
      <w:r w:rsidR="00C67CF3">
        <w:rPr>
          <w:rFonts w:ascii="Times New Roman" w:eastAsia="Times New Roman" w:hAnsi="Times New Roman"/>
          <w:bCs/>
          <w:color w:val="000000"/>
          <w:sz w:val="24"/>
          <w:szCs w:val="24"/>
          <w:lang w:val="uk-UA" w:eastAsia="ru-RU"/>
        </w:rPr>
        <w:t>.</w:t>
      </w:r>
    </w:p>
    <w:p w:rsidR="00093BD6" w:rsidRPr="003A4A0B" w:rsidRDefault="00093BD6"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000000"/>
          <w:sz w:val="24"/>
          <w:szCs w:val="24"/>
          <w:lang w:val="uk-UA" w:eastAsia="ru-RU"/>
        </w:rPr>
      </w:pPr>
    </w:p>
    <w:p w:rsidR="00AE2BA1"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
          <w:bCs/>
          <w:color w:val="000000"/>
          <w:sz w:val="24"/>
          <w:szCs w:val="24"/>
          <w:lang w:val="uk-UA" w:eastAsia="ru-RU"/>
        </w:rPr>
      </w:pPr>
      <w:r w:rsidRPr="003A4A0B">
        <w:rPr>
          <w:rFonts w:ascii="Times New Roman" w:eastAsia="Times New Roman" w:hAnsi="Times New Roman"/>
          <w:bCs/>
          <w:color w:val="000000"/>
          <w:sz w:val="24"/>
          <w:szCs w:val="24"/>
          <w:lang w:eastAsia="ru-RU"/>
        </w:rPr>
        <w:t xml:space="preserve">11. </w:t>
      </w:r>
      <w:proofErr w:type="spellStart"/>
      <w:r w:rsidRPr="003A4A0B">
        <w:rPr>
          <w:rFonts w:ascii="Times New Roman" w:eastAsia="Times New Roman" w:hAnsi="Times New Roman"/>
          <w:bCs/>
          <w:color w:val="000000"/>
          <w:sz w:val="24"/>
          <w:szCs w:val="24"/>
          <w:lang w:eastAsia="ru-RU"/>
        </w:rPr>
        <w:t>Розмі</w:t>
      </w:r>
      <w:proofErr w:type="gramStart"/>
      <w:r w:rsidRPr="003A4A0B">
        <w:rPr>
          <w:rFonts w:ascii="Times New Roman" w:eastAsia="Times New Roman" w:hAnsi="Times New Roman"/>
          <w:bCs/>
          <w:color w:val="000000"/>
          <w:sz w:val="24"/>
          <w:szCs w:val="24"/>
          <w:lang w:eastAsia="ru-RU"/>
        </w:rPr>
        <w:t>р</w:t>
      </w:r>
      <w:proofErr w:type="spellEnd"/>
      <w:proofErr w:type="gram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мінімального</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кроку</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пониження</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ціни</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під</w:t>
      </w:r>
      <w:proofErr w:type="spellEnd"/>
      <w:r w:rsidRPr="003A4A0B">
        <w:rPr>
          <w:rFonts w:ascii="Times New Roman" w:eastAsia="Times New Roman" w:hAnsi="Times New Roman"/>
          <w:bCs/>
          <w:color w:val="000000"/>
          <w:sz w:val="24"/>
          <w:szCs w:val="24"/>
          <w:lang w:eastAsia="ru-RU"/>
        </w:rPr>
        <w:t xml:space="preserve"> час </w:t>
      </w:r>
      <w:proofErr w:type="spellStart"/>
      <w:r w:rsidRPr="003A4A0B">
        <w:rPr>
          <w:rFonts w:ascii="Times New Roman" w:eastAsia="Times New Roman" w:hAnsi="Times New Roman"/>
          <w:bCs/>
          <w:color w:val="000000"/>
          <w:sz w:val="24"/>
          <w:szCs w:val="24"/>
          <w:lang w:eastAsia="ru-RU"/>
        </w:rPr>
        <w:t>електронного</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аукціону</w:t>
      </w:r>
      <w:proofErr w:type="spellEnd"/>
      <w:r w:rsidRPr="003A4A0B">
        <w:rPr>
          <w:rFonts w:ascii="Times New Roman" w:eastAsia="Times New Roman" w:hAnsi="Times New Roman"/>
          <w:bCs/>
          <w:color w:val="000000"/>
          <w:sz w:val="24"/>
          <w:szCs w:val="24"/>
          <w:lang w:eastAsia="ru-RU"/>
        </w:rPr>
        <w:t>:</w:t>
      </w:r>
      <w:r w:rsidRPr="003A4A0B">
        <w:rPr>
          <w:rFonts w:ascii="Times New Roman" w:eastAsia="Times New Roman" w:hAnsi="Times New Roman"/>
          <w:b/>
          <w:bCs/>
          <w:color w:val="000000"/>
          <w:sz w:val="24"/>
          <w:szCs w:val="24"/>
          <w:lang w:eastAsia="ru-RU"/>
        </w:rPr>
        <w:t xml:space="preserve"> 0,5%</w:t>
      </w:r>
      <w:r w:rsidR="00093BD6" w:rsidRPr="003A4A0B">
        <w:rPr>
          <w:rFonts w:ascii="Times New Roman" w:eastAsia="Times New Roman" w:hAnsi="Times New Roman"/>
          <w:b/>
          <w:bCs/>
          <w:color w:val="000000"/>
          <w:sz w:val="24"/>
          <w:szCs w:val="24"/>
          <w:lang w:val="uk-UA" w:eastAsia="ru-RU"/>
        </w:rPr>
        <w:t>.</w:t>
      </w:r>
    </w:p>
    <w:p w:rsidR="00093BD6" w:rsidRPr="003A4A0B" w:rsidRDefault="00093BD6"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Cs/>
          <w:color w:val="000000"/>
          <w:sz w:val="24"/>
          <w:szCs w:val="24"/>
          <w:lang w:val="uk-UA" w:eastAsia="ru-RU"/>
        </w:rPr>
      </w:pPr>
    </w:p>
    <w:p w:rsidR="00CF103F" w:rsidRPr="003A4A0B" w:rsidRDefault="00AE2BA1" w:rsidP="003A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eastAsia="Times New Roman" w:hAnsi="Times New Roman"/>
          <w:b/>
          <w:bCs/>
          <w:color w:val="000000"/>
          <w:sz w:val="24"/>
          <w:szCs w:val="24"/>
          <w:lang w:val="uk-UA" w:eastAsia="ru-RU"/>
        </w:rPr>
      </w:pPr>
      <w:r w:rsidRPr="003A4A0B">
        <w:rPr>
          <w:rFonts w:ascii="Times New Roman" w:eastAsia="Times New Roman" w:hAnsi="Times New Roman"/>
          <w:bCs/>
          <w:color w:val="000000"/>
          <w:sz w:val="24"/>
          <w:szCs w:val="24"/>
          <w:lang w:eastAsia="ru-RU"/>
        </w:rPr>
        <w:t xml:space="preserve">12. </w:t>
      </w:r>
      <w:proofErr w:type="spellStart"/>
      <w:r w:rsidRPr="003A4A0B">
        <w:rPr>
          <w:rFonts w:ascii="Times New Roman" w:eastAsia="Times New Roman" w:hAnsi="Times New Roman"/>
          <w:bCs/>
          <w:color w:val="000000"/>
          <w:sz w:val="24"/>
          <w:szCs w:val="24"/>
          <w:lang w:eastAsia="ru-RU"/>
        </w:rPr>
        <w:t>Математична</w:t>
      </w:r>
      <w:proofErr w:type="spellEnd"/>
      <w:r w:rsidRPr="003A4A0B">
        <w:rPr>
          <w:rFonts w:ascii="Times New Roman" w:eastAsia="Times New Roman" w:hAnsi="Times New Roman"/>
          <w:bCs/>
          <w:color w:val="000000"/>
          <w:sz w:val="24"/>
          <w:szCs w:val="24"/>
          <w:lang w:eastAsia="ru-RU"/>
        </w:rPr>
        <w:t xml:space="preserve"> формула для </w:t>
      </w:r>
      <w:proofErr w:type="spellStart"/>
      <w:r w:rsidRPr="003A4A0B">
        <w:rPr>
          <w:rFonts w:ascii="Times New Roman" w:eastAsia="Times New Roman" w:hAnsi="Times New Roman"/>
          <w:bCs/>
          <w:color w:val="000000"/>
          <w:sz w:val="24"/>
          <w:szCs w:val="24"/>
          <w:lang w:eastAsia="ru-RU"/>
        </w:rPr>
        <w:t>розрахунку</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приведеної</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ціни</w:t>
      </w:r>
      <w:proofErr w:type="spellEnd"/>
      <w:r w:rsidRPr="003A4A0B">
        <w:rPr>
          <w:rFonts w:ascii="Times New Roman" w:eastAsia="Times New Roman" w:hAnsi="Times New Roman"/>
          <w:bCs/>
          <w:color w:val="000000"/>
          <w:sz w:val="24"/>
          <w:szCs w:val="24"/>
          <w:lang w:eastAsia="ru-RU"/>
        </w:rPr>
        <w:t xml:space="preserve"> (</w:t>
      </w:r>
      <w:proofErr w:type="gramStart"/>
      <w:r w:rsidRPr="003A4A0B">
        <w:rPr>
          <w:rFonts w:ascii="Times New Roman" w:eastAsia="Times New Roman" w:hAnsi="Times New Roman"/>
          <w:bCs/>
          <w:color w:val="000000"/>
          <w:sz w:val="24"/>
          <w:szCs w:val="24"/>
          <w:lang w:eastAsia="ru-RU"/>
        </w:rPr>
        <w:t>у</w:t>
      </w:r>
      <w:proofErr w:type="gram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разі</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її</w:t>
      </w:r>
      <w:proofErr w:type="spellEnd"/>
      <w:r w:rsidRPr="003A4A0B">
        <w:rPr>
          <w:rFonts w:ascii="Times New Roman" w:eastAsia="Times New Roman" w:hAnsi="Times New Roman"/>
          <w:bCs/>
          <w:color w:val="000000"/>
          <w:sz w:val="24"/>
          <w:szCs w:val="24"/>
          <w:lang w:eastAsia="ru-RU"/>
        </w:rPr>
        <w:t xml:space="preserve"> </w:t>
      </w:r>
      <w:proofErr w:type="spellStart"/>
      <w:r w:rsidRPr="003A4A0B">
        <w:rPr>
          <w:rFonts w:ascii="Times New Roman" w:eastAsia="Times New Roman" w:hAnsi="Times New Roman"/>
          <w:bCs/>
          <w:color w:val="000000"/>
          <w:sz w:val="24"/>
          <w:szCs w:val="24"/>
          <w:lang w:eastAsia="ru-RU"/>
        </w:rPr>
        <w:t>застосування</w:t>
      </w:r>
      <w:proofErr w:type="spellEnd"/>
      <w:r w:rsidRPr="003A4A0B">
        <w:rPr>
          <w:rFonts w:ascii="Times New Roman" w:eastAsia="Times New Roman" w:hAnsi="Times New Roman"/>
          <w:bCs/>
          <w:color w:val="000000"/>
          <w:sz w:val="24"/>
          <w:szCs w:val="24"/>
          <w:lang w:eastAsia="ru-RU"/>
        </w:rPr>
        <w:t xml:space="preserve">): </w:t>
      </w:r>
      <w:r w:rsidR="00414CAB" w:rsidRPr="00414CAB">
        <w:rPr>
          <w:rFonts w:ascii="Times New Roman" w:eastAsia="Times New Roman" w:hAnsi="Times New Roman"/>
          <w:b/>
          <w:bCs/>
          <w:color w:val="000000"/>
          <w:sz w:val="24"/>
          <w:szCs w:val="24"/>
          <w:lang w:val="uk-UA" w:eastAsia="ru-RU"/>
        </w:rPr>
        <w:t>н</w:t>
      </w:r>
      <w:r w:rsidRPr="00414CAB">
        <w:rPr>
          <w:rFonts w:ascii="Times New Roman" w:eastAsia="Times New Roman" w:hAnsi="Times New Roman"/>
          <w:b/>
          <w:bCs/>
          <w:color w:val="000000"/>
          <w:sz w:val="24"/>
          <w:szCs w:val="24"/>
          <w:lang w:eastAsia="ru-RU"/>
        </w:rPr>
        <w:t>е</w:t>
      </w:r>
      <w:r w:rsidRPr="003A4A0B">
        <w:rPr>
          <w:rFonts w:ascii="Times New Roman" w:eastAsia="Times New Roman" w:hAnsi="Times New Roman"/>
          <w:b/>
          <w:bCs/>
          <w:color w:val="000000"/>
          <w:sz w:val="24"/>
          <w:szCs w:val="24"/>
          <w:lang w:eastAsia="ru-RU"/>
        </w:rPr>
        <w:t xml:space="preserve"> </w:t>
      </w:r>
      <w:proofErr w:type="spellStart"/>
      <w:r w:rsidRPr="003A4A0B">
        <w:rPr>
          <w:rFonts w:ascii="Times New Roman" w:eastAsia="Times New Roman" w:hAnsi="Times New Roman"/>
          <w:b/>
          <w:bCs/>
          <w:color w:val="000000"/>
          <w:sz w:val="24"/>
          <w:szCs w:val="24"/>
          <w:lang w:eastAsia="ru-RU"/>
        </w:rPr>
        <w:t>застосовується</w:t>
      </w:r>
      <w:proofErr w:type="spellEnd"/>
      <w:r w:rsidRPr="003A4A0B">
        <w:rPr>
          <w:rFonts w:ascii="Times New Roman" w:eastAsia="Times New Roman" w:hAnsi="Times New Roman"/>
          <w:b/>
          <w:bCs/>
          <w:color w:val="000000"/>
          <w:sz w:val="24"/>
          <w:szCs w:val="24"/>
          <w:lang w:val="uk-UA" w:eastAsia="ru-RU"/>
        </w:rPr>
        <w:t>.</w:t>
      </w:r>
    </w:p>
    <w:p w:rsidR="00B7278A" w:rsidRDefault="00B7278A" w:rsidP="003A4A0B">
      <w:pPr>
        <w:spacing w:after="0" w:line="228" w:lineRule="auto"/>
        <w:rPr>
          <w:lang w:val="uk-UA"/>
        </w:rPr>
      </w:pPr>
      <w:r>
        <w:rPr>
          <w:lang w:val="uk-UA"/>
        </w:rPr>
        <w:br w:type="page"/>
      </w:r>
    </w:p>
    <w:tbl>
      <w:tblPr>
        <w:tblW w:w="5377"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571"/>
        <w:gridCol w:w="32"/>
        <w:gridCol w:w="2374"/>
        <w:gridCol w:w="7795"/>
      </w:tblGrid>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lastRenderedPageBreak/>
              <w:t>№</w:t>
            </w:r>
          </w:p>
        </w:tc>
        <w:tc>
          <w:tcPr>
            <w:tcW w:w="4735" w:type="pct"/>
            <w:gridSpan w:val="3"/>
            <w:shd w:val="clear" w:color="auto" w:fill="FFFFFF"/>
            <w:hideMark/>
          </w:tcPr>
          <w:p w:rsidR="00B413F2"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t xml:space="preserve">Розділ 1. </w:t>
            </w:r>
            <w:r w:rsidR="00B413F2" w:rsidRPr="007855AB">
              <w:rPr>
                <w:rFonts w:ascii="Times New Roman" w:eastAsia="Times New Roman" w:hAnsi="Times New Roman" w:cs="Times New Roman"/>
                <w:b/>
                <w:bCs/>
                <w:lang w:val="uk-UA" w:eastAsia="ru-RU"/>
              </w:rPr>
              <w:t>Загальні положення</w:t>
            </w:r>
          </w:p>
        </w:tc>
      </w:tr>
      <w:tr w:rsidR="00B413F2" w:rsidRPr="007855AB" w:rsidTr="001230E9">
        <w:trPr>
          <w:trHeight w:val="17"/>
        </w:trPr>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w:t>
            </w:r>
          </w:p>
        </w:tc>
        <w:tc>
          <w:tcPr>
            <w:tcW w:w="3618"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w:t>
            </w:r>
          </w:p>
        </w:tc>
      </w:tr>
      <w:tr w:rsidR="00B413F2" w:rsidRPr="006F3125"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B413F2" w:rsidRPr="007855AB" w:rsidRDefault="00B413F2" w:rsidP="001230E9">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Терміни, які вживаються в тендерній документації</w:t>
            </w:r>
          </w:p>
        </w:tc>
        <w:tc>
          <w:tcPr>
            <w:tcW w:w="3618" w:type="pct"/>
            <w:shd w:val="clear" w:color="auto" w:fill="FFFFFF"/>
            <w:hideMark/>
          </w:tcPr>
          <w:p w:rsidR="007855AB" w:rsidRDefault="006343C2" w:rsidP="007855AB">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7855AB">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Про публічні закупівлі</w:t>
            </w:r>
            <w:r w:rsidR="007855AB">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260EF3" w:rsidRPr="007855AB">
              <w:rPr>
                <w:rFonts w:ascii="Times New Roman" w:eastAsia="Times New Roman" w:hAnsi="Times New Roman" w:cs="Times New Roman"/>
                <w:lang w:val="uk-UA" w:eastAsia="ru-RU"/>
              </w:rPr>
              <w:t xml:space="preserve">. </w:t>
            </w:r>
          </w:p>
          <w:p w:rsidR="00B413F2" w:rsidRPr="007855AB" w:rsidRDefault="00260EF3" w:rsidP="007855AB">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Терміни вживаються у значенні, 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замовника торгів</w:t>
            </w:r>
          </w:p>
        </w:tc>
        <w:tc>
          <w:tcPr>
            <w:tcW w:w="3618" w:type="pct"/>
            <w:shd w:val="clear" w:color="auto" w:fill="FFFFFF"/>
            <w:hideMark/>
          </w:tcPr>
          <w:p w:rsidR="00B413F2" w:rsidRPr="007855AB" w:rsidRDefault="00B413F2" w:rsidP="00093BD6">
            <w:pPr>
              <w:spacing w:after="0" w:line="240" w:lineRule="auto"/>
              <w:contextualSpacing/>
              <w:rPr>
                <w:rFonts w:ascii="Times New Roman" w:eastAsia="Times New Roman" w:hAnsi="Times New Roman" w:cs="Times New Roman"/>
                <w:lang w:val="uk-UA" w:eastAsia="ru-RU"/>
              </w:rPr>
            </w:pPr>
          </w:p>
        </w:tc>
      </w:tr>
      <w:tr w:rsidR="00B32A7D" w:rsidRPr="006F3125" w:rsidTr="001230E9">
        <w:tc>
          <w:tcPr>
            <w:tcW w:w="265" w:type="pct"/>
            <w:shd w:val="clear" w:color="auto" w:fill="FFFFFF"/>
            <w:hideMark/>
          </w:tcPr>
          <w:p w:rsidR="00B32A7D" w:rsidRPr="007855AB" w:rsidRDefault="00B32A7D"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2.1</w:t>
            </w:r>
          </w:p>
        </w:tc>
        <w:tc>
          <w:tcPr>
            <w:tcW w:w="1117" w:type="pct"/>
            <w:gridSpan w:val="2"/>
            <w:shd w:val="clear" w:color="auto" w:fill="FFFFFF"/>
            <w:hideMark/>
          </w:tcPr>
          <w:p w:rsidR="00B32A7D" w:rsidRPr="007855AB" w:rsidRDefault="00B32A7D"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повне найменування</w:t>
            </w:r>
          </w:p>
        </w:tc>
        <w:tc>
          <w:tcPr>
            <w:tcW w:w="3618" w:type="pct"/>
            <w:shd w:val="clear" w:color="auto" w:fill="FFFFFF"/>
            <w:hideMark/>
          </w:tcPr>
          <w:p w:rsidR="00B32A7D" w:rsidRPr="007855AB" w:rsidRDefault="00CC0ACE" w:rsidP="007E3871">
            <w:pPr>
              <w:spacing w:after="0" w:line="240" w:lineRule="auto"/>
              <w:contextualSpacing/>
              <w:jc w:val="both"/>
              <w:rPr>
                <w:rFonts w:ascii="Times New Roman" w:eastAsia="Times New Roman" w:hAnsi="Times New Roman" w:cs="Times New Roman"/>
                <w:lang w:val="uk-UA" w:eastAsia="ru-RU"/>
              </w:rPr>
            </w:pPr>
            <w:r>
              <w:rPr>
                <w:rFonts w:ascii="Times New Roman" w:hAnsi="Times New Roman"/>
                <w:b/>
                <w:color w:val="000000"/>
                <w:sz w:val="24"/>
                <w:szCs w:val="24"/>
                <w:lang w:val="uk-UA"/>
              </w:rPr>
              <w:t>Ізмаїльська гімназія № 11</w:t>
            </w:r>
            <w:r w:rsidR="00C67CF3">
              <w:rPr>
                <w:rFonts w:ascii="Times New Roman" w:hAnsi="Times New Roman"/>
                <w:b/>
                <w:color w:val="000000"/>
                <w:sz w:val="24"/>
                <w:szCs w:val="24"/>
                <w:lang w:val="uk-UA"/>
              </w:rPr>
              <w:t xml:space="preserve"> з початковою школою Ізмаїльського району Одеської області</w:t>
            </w:r>
          </w:p>
        </w:tc>
      </w:tr>
      <w:tr w:rsidR="00B32A7D" w:rsidRPr="00CC0ACE" w:rsidTr="001230E9">
        <w:tc>
          <w:tcPr>
            <w:tcW w:w="265" w:type="pct"/>
            <w:shd w:val="clear" w:color="auto" w:fill="FFFFFF"/>
            <w:hideMark/>
          </w:tcPr>
          <w:p w:rsidR="00B32A7D" w:rsidRPr="007855AB" w:rsidRDefault="00B32A7D"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2.2</w:t>
            </w:r>
          </w:p>
        </w:tc>
        <w:tc>
          <w:tcPr>
            <w:tcW w:w="1117" w:type="pct"/>
            <w:gridSpan w:val="2"/>
            <w:shd w:val="clear" w:color="auto" w:fill="FFFFFF"/>
            <w:hideMark/>
          </w:tcPr>
          <w:p w:rsidR="00B32A7D" w:rsidRPr="007855AB" w:rsidRDefault="00B32A7D"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місцезнаходження</w:t>
            </w:r>
          </w:p>
        </w:tc>
        <w:tc>
          <w:tcPr>
            <w:tcW w:w="3618" w:type="pct"/>
            <w:shd w:val="clear" w:color="auto" w:fill="FFFFFF"/>
            <w:hideMark/>
          </w:tcPr>
          <w:p w:rsidR="00B32A7D" w:rsidRPr="00C67CF3" w:rsidRDefault="00CC0ACE" w:rsidP="00C67CF3">
            <w:pPr>
              <w:spacing w:after="0" w:line="228"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s="Times New Roman"/>
                <w:sz w:val="24"/>
                <w:szCs w:val="24"/>
                <w:lang w:val="uk-UA" w:eastAsia="ru-RU"/>
              </w:rPr>
              <w:t>Пр..Незалежності,186</w:t>
            </w:r>
            <w:r w:rsidR="00C67CF3" w:rsidRPr="00C67CF3">
              <w:rPr>
                <w:rFonts w:ascii="Times New Roman" w:eastAsia="Times New Roman" w:hAnsi="Times New Roman" w:cs="Times New Roman"/>
                <w:sz w:val="24"/>
                <w:szCs w:val="24"/>
                <w:lang w:val="uk-UA" w:eastAsia="ru-RU"/>
              </w:rPr>
              <w:t>, м. Ізмаїл, Ізмаїльський район, Одеська область, 68600, Україна</w:t>
            </w:r>
            <w:r w:rsidR="00C67CF3" w:rsidRPr="00C67CF3">
              <w:rPr>
                <w:rFonts w:ascii="Times New Roman" w:eastAsia="Times New Roman" w:hAnsi="Times New Roman"/>
                <w:color w:val="000000"/>
                <w:sz w:val="24"/>
                <w:szCs w:val="24"/>
                <w:lang w:val="uk-UA" w:eastAsia="ru-RU"/>
              </w:rPr>
              <w:t xml:space="preserve"> </w:t>
            </w:r>
          </w:p>
        </w:tc>
      </w:tr>
      <w:tr w:rsidR="00AE2BA1" w:rsidRPr="007855AB" w:rsidTr="001230E9">
        <w:tc>
          <w:tcPr>
            <w:tcW w:w="265" w:type="pct"/>
            <w:shd w:val="clear" w:color="auto" w:fill="FFFFFF"/>
            <w:hideMark/>
          </w:tcPr>
          <w:p w:rsidR="00AE2BA1" w:rsidRPr="007855AB" w:rsidRDefault="00AE2BA1"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2.3</w:t>
            </w:r>
          </w:p>
        </w:tc>
        <w:tc>
          <w:tcPr>
            <w:tcW w:w="1117" w:type="pct"/>
            <w:gridSpan w:val="2"/>
            <w:shd w:val="clear" w:color="auto" w:fill="FFFFFF"/>
            <w:hideMark/>
          </w:tcPr>
          <w:p w:rsidR="00AE2BA1" w:rsidRPr="007855AB" w:rsidRDefault="007855AB" w:rsidP="007855AB">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AE2BA1" w:rsidRPr="007855AB">
              <w:rPr>
                <w:rFonts w:ascii="Times New Roman" w:eastAsia="Times New Roman" w:hAnsi="Times New Roman" w:cs="Times New Roman"/>
                <w:lang w:val="uk-UA" w:eastAsia="ru-RU"/>
              </w:rPr>
              <w:t>осадова(і) особа(и) замовника, уповноважена(і) здійснювати зв'язок з учасниками</w:t>
            </w:r>
          </w:p>
        </w:tc>
        <w:tc>
          <w:tcPr>
            <w:tcW w:w="3618" w:type="pct"/>
            <w:shd w:val="clear" w:color="auto" w:fill="FFFFFF"/>
            <w:hideMark/>
          </w:tcPr>
          <w:p w:rsidR="00AE2BA1" w:rsidRPr="007855AB" w:rsidRDefault="00AE2BA1" w:rsidP="007855AB">
            <w:pPr>
              <w:pStyle w:val="a4"/>
              <w:numPr>
                <w:ilvl w:val="0"/>
                <w:numId w:val="34"/>
              </w:numPr>
              <w:tabs>
                <w:tab w:val="left" w:pos="255"/>
              </w:tabs>
              <w:spacing w:after="0" w:line="240" w:lineRule="auto"/>
              <w:ind w:left="0" w:firstLine="0"/>
              <w:rPr>
                <w:rFonts w:ascii="Times New Roman" w:eastAsia="Times New Roman" w:hAnsi="Times New Roman" w:cs="Times New Roman"/>
                <w:b/>
                <w:lang w:val="uk-UA" w:eastAsia="ru-RU"/>
              </w:rPr>
            </w:pPr>
            <w:r w:rsidRPr="007855AB">
              <w:rPr>
                <w:rFonts w:ascii="Times New Roman" w:eastAsia="Times New Roman" w:hAnsi="Times New Roman" w:cs="Times New Roman"/>
                <w:lang w:val="uk-UA" w:eastAsia="ru-RU"/>
              </w:rPr>
              <w:t xml:space="preserve">прізвище, ім'я, по батькові: </w:t>
            </w:r>
            <w:proofErr w:type="spellStart"/>
            <w:r w:rsidR="00CC0ACE">
              <w:rPr>
                <w:rFonts w:ascii="Times New Roman" w:eastAsia="Times New Roman" w:hAnsi="Times New Roman" w:cs="Times New Roman"/>
                <w:lang w:val="uk-UA" w:eastAsia="ru-RU"/>
              </w:rPr>
              <w:t>Чернікова</w:t>
            </w:r>
            <w:proofErr w:type="spellEnd"/>
            <w:r w:rsidR="00CC0ACE">
              <w:rPr>
                <w:rFonts w:ascii="Times New Roman" w:eastAsia="Times New Roman" w:hAnsi="Times New Roman" w:cs="Times New Roman"/>
                <w:lang w:val="uk-UA" w:eastAsia="ru-RU"/>
              </w:rPr>
              <w:t xml:space="preserve"> Світлана Сергіївна</w:t>
            </w:r>
            <w:r w:rsidRPr="007855AB">
              <w:rPr>
                <w:rFonts w:ascii="Times New Roman" w:eastAsia="Times New Roman" w:hAnsi="Times New Roman" w:cs="Times New Roman"/>
                <w:lang w:val="uk-UA" w:eastAsia="ru-RU"/>
              </w:rPr>
              <w:t>;</w:t>
            </w:r>
          </w:p>
          <w:p w:rsidR="00B32A7D" w:rsidRPr="007855AB" w:rsidRDefault="00AE2BA1" w:rsidP="0003710F">
            <w:pPr>
              <w:pStyle w:val="a4"/>
              <w:numPr>
                <w:ilvl w:val="0"/>
                <w:numId w:val="34"/>
              </w:numPr>
              <w:tabs>
                <w:tab w:val="left" w:pos="255"/>
              </w:tabs>
              <w:spacing w:after="0" w:line="240" w:lineRule="auto"/>
              <w:ind w:left="0" w:firstLine="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посада: фахівець з публічних закупівель</w:t>
            </w:r>
            <w:r w:rsidR="006764C7">
              <w:rPr>
                <w:rFonts w:ascii="Times New Roman" w:eastAsia="Times New Roman" w:hAnsi="Times New Roman" w:cs="Times New Roman"/>
                <w:lang w:val="uk-UA" w:eastAsia="ru-RU"/>
              </w:rPr>
              <w:t xml:space="preserve">, </w:t>
            </w:r>
            <w:r w:rsidR="006764C7" w:rsidRPr="006764C7">
              <w:rPr>
                <w:rFonts w:ascii="Times New Roman" w:eastAsia="Times New Roman" w:hAnsi="Times New Roman" w:cs="Times New Roman"/>
                <w:lang w:val="uk-UA" w:eastAsia="ru-RU"/>
              </w:rPr>
              <w:t>бухгалтер</w:t>
            </w:r>
            <w:r w:rsidRPr="006764C7">
              <w:rPr>
                <w:rFonts w:ascii="Times New Roman" w:eastAsia="Times New Roman" w:hAnsi="Times New Roman" w:cs="Times New Roman"/>
                <w:lang w:val="uk-UA" w:eastAsia="ru-RU"/>
              </w:rPr>
              <w:t xml:space="preserve"> </w:t>
            </w:r>
            <w:r w:rsidR="006764C7" w:rsidRPr="006764C7">
              <w:rPr>
                <w:rFonts w:ascii="Times New Roman" w:hAnsi="Times New Roman"/>
                <w:color w:val="000000"/>
                <w:sz w:val="24"/>
                <w:szCs w:val="24"/>
                <w:lang w:val="uk-UA"/>
              </w:rPr>
              <w:t xml:space="preserve">Ізмаїльська гімназія № </w:t>
            </w:r>
            <w:r w:rsidR="00CC0ACE">
              <w:rPr>
                <w:rFonts w:ascii="Times New Roman" w:hAnsi="Times New Roman"/>
                <w:color w:val="000000"/>
                <w:sz w:val="24"/>
                <w:szCs w:val="24"/>
                <w:lang w:val="uk-UA"/>
              </w:rPr>
              <w:t>11</w:t>
            </w:r>
            <w:r w:rsidR="006764C7" w:rsidRPr="006764C7">
              <w:rPr>
                <w:rFonts w:ascii="Times New Roman" w:hAnsi="Times New Roman"/>
                <w:color w:val="000000"/>
                <w:sz w:val="24"/>
                <w:szCs w:val="24"/>
                <w:lang w:val="uk-UA"/>
              </w:rPr>
              <w:t xml:space="preserve"> з початковою школою Ізмаїльського району Одеської області</w:t>
            </w:r>
            <w:r w:rsidR="007855AB" w:rsidRPr="007855AB">
              <w:rPr>
                <w:rFonts w:ascii="Times New Roman" w:eastAsia="Times New Roman" w:hAnsi="Times New Roman" w:cs="Times New Roman"/>
                <w:lang w:val="uk-UA" w:eastAsia="ru-RU"/>
              </w:rPr>
              <w:t>;</w:t>
            </w:r>
          </w:p>
          <w:p w:rsidR="00AE2BA1" w:rsidRPr="007855AB" w:rsidRDefault="00AE2BA1" w:rsidP="007855AB">
            <w:pPr>
              <w:pStyle w:val="a4"/>
              <w:numPr>
                <w:ilvl w:val="0"/>
                <w:numId w:val="34"/>
              </w:numPr>
              <w:tabs>
                <w:tab w:val="left" w:pos="255"/>
              </w:tabs>
              <w:spacing w:after="0" w:line="240" w:lineRule="auto"/>
              <w:ind w:left="0" w:firstLine="0"/>
              <w:rPr>
                <w:rFonts w:ascii="Times New Roman" w:eastAsia="Times New Roman" w:hAnsi="Times New Roman" w:cs="Times New Roman"/>
                <w:lang w:eastAsia="ru-RU"/>
              </w:rPr>
            </w:pPr>
            <w:r w:rsidRPr="007855AB">
              <w:rPr>
                <w:rFonts w:ascii="Times New Roman" w:eastAsia="Times New Roman" w:hAnsi="Times New Roman" w:cs="Times New Roman"/>
                <w:lang w:val="uk-UA" w:eastAsia="ru-RU"/>
              </w:rPr>
              <w:t>електронна адреса:</w:t>
            </w:r>
            <w:r w:rsidR="007855AB">
              <w:rPr>
                <w:rFonts w:ascii="Times New Roman" w:eastAsia="Times New Roman" w:hAnsi="Times New Roman" w:cs="Times New Roman"/>
                <w:lang w:val="uk-UA" w:eastAsia="ru-RU"/>
              </w:rPr>
              <w:t xml:space="preserve"> </w:t>
            </w:r>
            <w:proofErr w:type="spellStart"/>
            <w:r w:rsidR="002A070F">
              <w:rPr>
                <w:rFonts w:ascii="Times New Roman" w:eastAsia="Times New Roman" w:hAnsi="Times New Roman" w:cs="Times New Roman"/>
                <w:lang w:val="en-US" w:eastAsia="ru-RU"/>
              </w:rPr>
              <w:t>izm</w:t>
            </w:r>
            <w:proofErr w:type="spellEnd"/>
            <w:r w:rsidR="002A070F" w:rsidRPr="002A070F">
              <w:rPr>
                <w:rFonts w:ascii="Times New Roman" w:eastAsia="Times New Roman" w:hAnsi="Times New Roman" w:cs="Times New Roman"/>
                <w:lang w:eastAsia="ru-RU"/>
              </w:rPr>
              <w:t>_</w:t>
            </w:r>
            <w:proofErr w:type="spellStart"/>
            <w:r w:rsidR="002A070F">
              <w:rPr>
                <w:rFonts w:ascii="Times New Roman" w:eastAsia="Times New Roman" w:hAnsi="Times New Roman" w:cs="Times New Roman"/>
                <w:lang w:val="en-US" w:eastAsia="ru-RU"/>
              </w:rPr>
              <w:t>sh</w:t>
            </w:r>
            <w:proofErr w:type="spellEnd"/>
            <w:r w:rsidR="002A070F" w:rsidRPr="002A070F">
              <w:rPr>
                <w:rFonts w:ascii="Times New Roman" w:eastAsia="Times New Roman" w:hAnsi="Times New Roman" w:cs="Times New Roman"/>
                <w:lang w:eastAsia="ru-RU"/>
              </w:rPr>
              <w:t>_</w:t>
            </w:r>
            <w:r w:rsidR="00CC0ACE">
              <w:rPr>
                <w:rFonts w:ascii="Times New Roman" w:eastAsia="Times New Roman" w:hAnsi="Times New Roman" w:cs="Times New Roman"/>
                <w:lang w:val="uk-UA" w:eastAsia="ru-RU"/>
              </w:rPr>
              <w:t>11</w:t>
            </w:r>
            <w:r w:rsidR="007855AB" w:rsidRPr="007855AB">
              <w:rPr>
                <w:rFonts w:ascii="Times New Roman" w:eastAsia="Times New Roman" w:hAnsi="Times New Roman" w:cs="Times New Roman"/>
                <w:lang w:eastAsia="ru-RU"/>
              </w:rPr>
              <w:t>@</w:t>
            </w:r>
            <w:proofErr w:type="spellStart"/>
            <w:r w:rsidR="002A070F">
              <w:rPr>
                <w:rFonts w:ascii="Times New Roman" w:eastAsia="Times New Roman" w:hAnsi="Times New Roman" w:cs="Times New Roman"/>
                <w:lang w:val="en-US" w:eastAsia="ru-RU"/>
              </w:rPr>
              <w:t>i</w:t>
            </w:r>
            <w:proofErr w:type="spellEnd"/>
            <w:r w:rsidR="002A070F" w:rsidRPr="002A070F">
              <w:rPr>
                <w:rFonts w:ascii="Times New Roman" w:eastAsia="Times New Roman" w:hAnsi="Times New Roman" w:cs="Times New Roman"/>
                <w:lang w:eastAsia="ru-RU"/>
              </w:rPr>
              <w:t>.</w:t>
            </w:r>
            <w:proofErr w:type="spellStart"/>
            <w:r w:rsidR="002A070F">
              <w:rPr>
                <w:rFonts w:ascii="Times New Roman" w:eastAsia="Times New Roman" w:hAnsi="Times New Roman" w:cs="Times New Roman"/>
                <w:lang w:val="en-US" w:eastAsia="ru-RU"/>
              </w:rPr>
              <w:t>ua</w:t>
            </w:r>
            <w:proofErr w:type="spellEnd"/>
            <w:r w:rsidR="007855AB">
              <w:rPr>
                <w:rFonts w:ascii="Times New Roman" w:eastAsia="Times New Roman" w:hAnsi="Times New Roman" w:cs="Times New Roman"/>
                <w:lang w:val="uk-UA" w:eastAsia="ru-RU"/>
              </w:rPr>
              <w:t>;</w:t>
            </w:r>
          </w:p>
          <w:p w:rsidR="00AE2BA1" w:rsidRPr="007855AB" w:rsidRDefault="00AE2BA1" w:rsidP="00CC0ACE">
            <w:pPr>
              <w:pStyle w:val="a4"/>
              <w:numPr>
                <w:ilvl w:val="0"/>
                <w:numId w:val="34"/>
              </w:numPr>
              <w:tabs>
                <w:tab w:val="left" w:pos="255"/>
              </w:tabs>
              <w:spacing w:after="0" w:line="240" w:lineRule="auto"/>
              <w:ind w:left="0" w:firstLine="0"/>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телефон: </w:t>
            </w:r>
            <w:r w:rsidR="007855AB">
              <w:rPr>
                <w:rFonts w:ascii="Times New Roman" w:eastAsia="Times New Roman" w:hAnsi="Times New Roman" w:cs="Times New Roman"/>
                <w:lang w:val="uk-UA" w:eastAsia="ru-RU"/>
              </w:rPr>
              <w:t xml:space="preserve"> </w:t>
            </w:r>
            <w:r w:rsidRPr="007855AB">
              <w:rPr>
                <w:rFonts w:ascii="Times New Roman" w:eastAsia="Times New Roman" w:hAnsi="Times New Roman" w:cs="Times New Roman"/>
                <w:lang w:val="uk-UA" w:eastAsia="ru-RU"/>
              </w:rPr>
              <w:t>+380</w:t>
            </w:r>
            <w:r w:rsidR="00CC0ACE">
              <w:rPr>
                <w:rFonts w:ascii="Times New Roman" w:eastAsia="Times New Roman" w:hAnsi="Times New Roman" w:cs="Times New Roman"/>
                <w:lang w:val="uk-UA" w:eastAsia="ru-RU"/>
              </w:rPr>
              <w:t>679924476</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Процедура закупівлі</w:t>
            </w:r>
          </w:p>
        </w:tc>
        <w:tc>
          <w:tcPr>
            <w:tcW w:w="3618" w:type="pct"/>
            <w:shd w:val="clear" w:color="auto" w:fill="FFFFFF"/>
            <w:hideMark/>
          </w:tcPr>
          <w:p w:rsidR="00B413F2" w:rsidRPr="007855AB" w:rsidRDefault="00B413F2" w:rsidP="00093BD6">
            <w:pPr>
              <w:spacing w:after="0" w:line="240" w:lineRule="auto"/>
              <w:contextualSpacing/>
              <w:rPr>
                <w:rFonts w:ascii="Times New Roman" w:eastAsia="Times New Roman" w:hAnsi="Times New Roman" w:cs="Times New Roman"/>
                <w:lang w:val="uk-UA" w:eastAsia="ru-RU"/>
              </w:rPr>
            </w:pPr>
            <w:r w:rsidRPr="006C0823">
              <w:rPr>
                <w:rFonts w:ascii="Times New Roman" w:eastAsia="Times New Roman" w:hAnsi="Times New Roman" w:cs="Times New Roman"/>
                <w:lang w:val="uk-UA" w:eastAsia="ru-RU"/>
              </w:rPr>
              <w:t>відкриті торги</w:t>
            </w:r>
            <w:r w:rsidR="008C1794" w:rsidRPr="006C0823">
              <w:rPr>
                <w:rFonts w:ascii="Times New Roman" w:eastAsia="Times New Roman" w:hAnsi="Times New Roman" w:cs="Times New Roman"/>
                <w:lang w:val="uk-UA" w:eastAsia="ru-RU"/>
              </w:rPr>
              <w:t xml:space="preserve"> </w:t>
            </w:r>
            <w:r w:rsidR="00057774" w:rsidRPr="006C0823">
              <w:rPr>
                <w:rFonts w:ascii="Times New Roman" w:eastAsia="Times New Roman" w:hAnsi="Times New Roman" w:cs="Times New Roman"/>
                <w:lang w:val="uk-UA" w:eastAsia="ru-RU"/>
              </w:rPr>
              <w:t>(</w:t>
            </w:r>
            <w:r w:rsidR="008C1794" w:rsidRPr="006C0823">
              <w:rPr>
                <w:rFonts w:ascii="Times New Roman" w:eastAsia="Times New Roman" w:hAnsi="Times New Roman" w:cs="Times New Roman"/>
                <w:lang w:val="uk-UA" w:eastAsia="ru-RU"/>
              </w:rPr>
              <w:t>з особливостями</w:t>
            </w:r>
            <w:r w:rsidR="00057774" w:rsidRPr="006C0823">
              <w:rPr>
                <w:rFonts w:ascii="Times New Roman" w:eastAsia="Times New Roman" w:hAnsi="Times New Roman" w:cs="Times New Roman"/>
                <w:lang w:val="uk-UA" w:eastAsia="ru-RU"/>
              </w:rPr>
              <w:t>)</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предмет закупівлі</w:t>
            </w:r>
          </w:p>
        </w:tc>
        <w:tc>
          <w:tcPr>
            <w:tcW w:w="3618" w:type="pct"/>
            <w:shd w:val="clear" w:color="auto" w:fill="FFFFFF"/>
            <w:hideMark/>
          </w:tcPr>
          <w:p w:rsidR="00B413F2" w:rsidRPr="007855AB" w:rsidRDefault="00B413F2" w:rsidP="00093BD6">
            <w:pPr>
              <w:spacing w:after="0" w:line="240" w:lineRule="auto"/>
              <w:contextualSpacing/>
              <w:rPr>
                <w:rFonts w:ascii="Times New Roman" w:eastAsia="Times New Roman" w:hAnsi="Times New Roman" w:cs="Times New Roman"/>
                <w:lang w:val="uk-UA" w:eastAsia="ru-RU"/>
              </w:rPr>
            </w:pPr>
          </w:p>
        </w:tc>
      </w:tr>
      <w:tr w:rsidR="00B413F2" w:rsidRPr="006F3125"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4.1</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назва предмета закупівлі</w:t>
            </w:r>
          </w:p>
        </w:tc>
        <w:tc>
          <w:tcPr>
            <w:tcW w:w="3618" w:type="pct"/>
            <w:shd w:val="clear" w:color="auto" w:fill="FFFFFF"/>
            <w:hideMark/>
          </w:tcPr>
          <w:p w:rsidR="00B413F2" w:rsidRPr="007E3871" w:rsidRDefault="002A070F" w:rsidP="006C0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contextualSpacing/>
              <w:jc w:val="both"/>
              <w:rPr>
                <w:rFonts w:ascii="Times New Roman" w:hAnsi="Times New Roman"/>
                <w:b/>
                <w:color w:val="000000"/>
                <w:sz w:val="24"/>
                <w:szCs w:val="24"/>
                <w:lang w:val="uk-UA"/>
              </w:rPr>
            </w:pPr>
            <w:r w:rsidRPr="003D3D59">
              <w:rPr>
                <w:rFonts w:ascii="Times New Roman" w:hAnsi="Times New Roman" w:cs="Times New Roman"/>
                <w:b/>
                <w:bCs/>
                <w:iCs/>
                <w:color w:val="000000"/>
                <w:sz w:val="24"/>
                <w:szCs w:val="24"/>
                <w:bdr w:val="none" w:sz="0" w:space="0" w:color="auto" w:frame="1"/>
                <w:shd w:val="clear" w:color="auto" w:fill="FDFEFD"/>
                <w:lang w:val="uk-UA"/>
              </w:rPr>
              <w:t>Послуги з організації харчування учнів пільгових категорій</w:t>
            </w:r>
            <w:r w:rsidRPr="002A070F">
              <w:rPr>
                <w:rFonts w:ascii="Times New Roman" w:hAnsi="Times New Roman" w:cs="Times New Roman"/>
                <w:b/>
                <w:bCs/>
                <w:iCs/>
                <w:color w:val="000000"/>
                <w:sz w:val="24"/>
                <w:szCs w:val="24"/>
                <w:bdr w:val="none" w:sz="0" w:space="0" w:color="auto" w:frame="1"/>
                <w:shd w:val="clear" w:color="auto" w:fill="FDFEFD"/>
                <w:lang w:val="uk-UA"/>
              </w:rPr>
              <w:t xml:space="preserve"> </w:t>
            </w:r>
            <w:r w:rsidRPr="006C0823">
              <w:rPr>
                <w:rFonts w:ascii="Times New Roman" w:hAnsi="Times New Roman"/>
                <w:color w:val="000000"/>
                <w:sz w:val="24"/>
                <w:szCs w:val="24"/>
                <w:lang w:val="uk-UA"/>
              </w:rPr>
              <w:t xml:space="preserve">код </w:t>
            </w:r>
            <w:proofErr w:type="spellStart"/>
            <w:r w:rsidRPr="006C0823">
              <w:rPr>
                <w:rFonts w:ascii="Times New Roman" w:hAnsi="Times New Roman"/>
                <w:color w:val="000000"/>
                <w:sz w:val="24"/>
                <w:szCs w:val="24"/>
                <w:lang w:val="uk-UA"/>
              </w:rPr>
              <w:t>ДК</w:t>
            </w:r>
            <w:proofErr w:type="spellEnd"/>
            <w:r w:rsidRPr="006C0823">
              <w:rPr>
                <w:rFonts w:ascii="Times New Roman" w:hAnsi="Times New Roman"/>
                <w:color w:val="000000"/>
                <w:sz w:val="24"/>
                <w:szCs w:val="24"/>
                <w:lang w:val="uk-UA"/>
              </w:rPr>
              <w:t xml:space="preserve"> 021:2015</w:t>
            </w:r>
            <w:r w:rsidRPr="006C0823">
              <w:rPr>
                <w:rFonts w:ascii="Times New Roman" w:hAnsi="Times New Roman"/>
                <w:b/>
                <w:color w:val="000000"/>
                <w:sz w:val="24"/>
                <w:szCs w:val="24"/>
                <w:lang w:val="uk-UA"/>
              </w:rPr>
              <w:t xml:space="preserve"> - </w:t>
            </w:r>
            <w:r w:rsidRPr="006C0823">
              <w:rPr>
                <w:rFonts w:ascii="Times New Roman" w:hAnsi="Times New Roman"/>
                <w:b/>
                <w:sz w:val="24"/>
                <w:szCs w:val="24"/>
                <w:lang w:val="uk-UA"/>
              </w:rPr>
              <w:t>5552</w:t>
            </w:r>
            <w:r>
              <w:rPr>
                <w:rFonts w:ascii="Times New Roman" w:hAnsi="Times New Roman"/>
                <w:b/>
                <w:sz w:val="24"/>
                <w:szCs w:val="24"/>
                <w:lang w:val="uk-UA"/>
              </w:rPr>
              <w:t>00</w:t>
            </w:r>
            <w:r w:rsidRPr="006C0823">
              <w:rPr>
                <w:rFonts w:ascii="Times New Roman" w:hAnsi="Times New Roman"/>
                <w:b/>
                <w:sz w:val="24"/>
                <w:szCs w:val="24"/>
                <w:lang w:val="uk-UA"/>
              </w:rPr>
              <w:t>00-</w:t>
            </w:r>
            <w:r>
              <w:rPr>
                <w:rFonts w:ascii="Times New Roman" w:hAnsi="Times New Roman"/>
                <w:b/>
                <w:sz w:val="24"/>
                <w:szCs w:val="24"/>
                <w:lang w:val="uk-UA"/>
              </w:rPr>
              <w:t>1</w:t>
            </w:r>
            <w:r w:rsidRPr="006C0823">
              <w:rPr>
                <w:rFonts w:ascii="Times New Roman" w:hAnsi="Times New Roman"/>
                <w:b/>
                <w:sz w:val="32"/>
                <w:szCs w:val="32"/>
                <w:lang w:val="uk-UA"/>
              </w:rPr>
              <w:t xml:space="preserve"> </w:t>
            </w:r>
            <w:r w:rsidRPr="006C0823">
              <w:rPr>
                <w:rFonts w:ascii="Times New Roman" w:hAnsi="Times New Roman"/>
                <w:b/>
                <w:color w:val="000000"/>
                <w:sz w:val="24"/>
                <w:szCs w:val="24"/>
                <w:lang w:val="uk-UA"/>
              </w:rPr>
              <w:t>«</w:t>
            </w:r>
            <w:proofErr w:type="spellStart"/>
            <w:r w:rsidRPr="003D3D59">
              <w:rPr>
                <w:rFonts w:ascii="Times New Roman" w:hAnsi="Times New Roman"/>
                <w:b/>
                <w:sz w:val="24"/>
                <w:szCs w:val="24"/>
                <w:lang w:val="uk-UA"/>
              </w:rPr>
              <w:t>Кейтерингові</w:t>
            </w:r>
            <w:proofErr w:type="spellEnd"/>
            <w:r w:rsidRPr="003D3D59">
              <w:rPr>
                <w:rFonts w:ascii="Times New Roman" w:hAnsi="Times New Roman"/>
                <w:b/>
                <w:sz w:val="24"/>
                <w:szCs w:val="24"/>
                <w:lang w:val="uk-UA"/>
              </w:rPr>
              <w:t xml:space="preserve"> послуги</w:t>
            </w:r>
            <w:r w:rsidRPr="006C0823">
              <w:rPr>
                <w:rFonts w:ascii="Times New Roman" w:hAnsi="Times New Roman"/>
                <w:b/>
                <w:color w:val="000000"/>
                <w:sz w:val="24"/>
                <w:szCs w:val="24"/>
                <w:lang w:val="uk-UA"/>
              </w:rPr>
              <w:t>»</w:t>
            </w:r>
            <w:r w:rsidRPr="00A15BFC">
              <w:rPr>
                <w:rFonts w:ascii="Times New Roman" w:hAnsi="Times New Roman"/>
                <w:color w:val="000000"/>
                <w:sz w:val="24"/>
                <w:szCs w:val="24"/>
                <w:lang w:val="uk-UA"/>
              </w:rPr>
              <w:t>).</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4.2</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618" w:type="pct"/>
            <w:shd w:val="clear" w:color="auto" w:fill="FFFFFF"/>
            <w:hideMark/>
          </w:tcPr>
          <w:p w:rsidR="00B413F2" w:rsidRPr="007855AB" w:rsidRDefault="00B413F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iCs/>
                <w:lang w:val="uk-UA" w:eastAsia="ru-RU"/>
              </w:rPr>
              <w:t xml:space="preserve">закупівля </w:t>
            </w:r>
            <w:r w:rsidR="00AE2BA1" w:rsidRPr="007855AB">
              <w:rPr>
                <w:rFonts w:ascii="Times New Roman" w:eastAsia="Times New Roman" w:hAnsi="Times New Roman" w:cs="Times New Roman"/>
                <w:iCs/>
                <w:lang w:val="uk-UA" w:eastAsia="ru-RU"/>
              </w:rPr>
              <w:t>здійснюється без поділу на лоти</w:t>
            </w:r>
          </w:p>
        </w:tc>
      </w:tr>
      <w:tr w:rsidR="00B413F2" w:rsidRPr="002A070F"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4.3</w:t>
            </w:r>
          </w:p>
        </w:tc>
        <w:tc>
          <w:tcPr>
            <w:tcW w:w="1117" w:type="pct"/>
            <w:gridSpan w:val="2"/>
            <w:shd w:val="clear" w:color="auto" w:fill="FFFFFF"/>
            <w:hideMark/>
          </w:tcPr>
          <w:p w:rsidR="00B413F2" w:rsidRPr="007855AB" w:rsidRDefault="00C46737"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618" w:type="pct"/>
            <w:shd w:val="clear" w:color="auto" w:fill="FFFFFF"/>
            <w:hideMark/>
          </w:tcPr>
          <w:p w:rsidR="00B413F2" w:rsidRPr="007855AB" w:rsidRDefault="00303124" w:rsidP="00ED0ED6">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Пр.. Незалежності,186</w:t>
            </w:r>
            <w:r w:rsidR="002A070F" w:rsidRPr="00C67CF3">
              <w:rPr>
                <w:rFonts w:ascii="Times New Roman" w:eastAsia="Times New Roman" w:hAnsi="Times New Roman" w:cs="Times New Roman"/>
                <w:sz w:val="24"/>
                <w:szCs w:val="24"/>
                <w:lang w:val="uk-UA" w:eastAsia="ru-RU"/>
              </w:rPr>
              <w:t xml:space="preserve">, м. Ізмаїл, Ізмаїльський район, Одеська область, 68600, </w:t>
            </w:r>
            <w:r w:rsidR="002A070F">
              <w:rPr>
                <w:rFonts w:ascii="Times New Roman" w:eastAsia="Times New Roman" w:hAnsi="Times New Roman" w:cs="Times New Roman"/>
                <w:sz w:val="24"/>
                <w:szCs w:val="24"/>
                <w:lang w:val="uk-UA" w:eastAsia="ru-RU"/>
              </w:rPr>
              <w:t>Україна.</w:t>
            </w:r>
            <w:r w:rsidR="002A070F" w:rsidRPr="00C67CF3">
              <w:rPr>
                <w:rFonts w:ascii="Times New Roman" w:eastAsia="Times New Roman" w:hAnsi="Times New Roman"/>
                <w:color w:val="000000"/>
                <w:sz w:val="24"/>
                <w:szCs w:val="24"/>
                <w:lang w:val="uk-UA" w:eastAsia="ru-RU"/>
              </w:rPr>
              <w:t xml:space="preserve"> </w:t>
            </w:r>
            <w:r w:rsidR="00C46737" w:rsidRPr="007855AB">
              <w:rPr>
                <w:rFonts w:ascii="Times New Roman" w:eastAsia="Times New Roman" w:hAnsi="Times New Roman" w:cs="Times New Roman"/>
                <w:lang w:val="uk-UA" w:eastAsia="ru-RU"/>
              </w:rPr>
              <w:t xml:space="preserve">Обсяг надання послуг / обсяг виконання робіт: </w:t>
            </w:r>
            <w:r w:rsidR="007855AB">
              <w:rPr>
                <w:rFonts w:ascii="Times New Roman" w:eastAsia="Times New Roman" w:hAnsi="Times New Roman" w:cs="Times New Roman"/>
                <w:lang w:val="uk-UA" w:eastAsia="ru-RU"/>
              </w:rPr>
              <w:t>1 послуга (</w:t>
            </w:r>
            <w:r w:rsidR="00AF3E68" w:rsidRPr="007855AB">
              <w:rPr>
                <w:rFonts w:ascii="Times New Roman" w:eastAsia="Times New Roman" w:hAnsi="Times New Roman" w:cs="Times New Roman"/>
                <w:lang w:val="uk-UA" w:eastAsia="ru-RU"/>
              </w:rPr>
              <w:t xml:space="preserve">згідно </w:t>
            </w:r>
            <w:r w:rsidR="00ED0ED6">
              <w:rPr>
                <w:rFonts w:ascii="Times New Roman" w:eastAsia="Times New Roman" w:hAnsi="Times New Roman" w:cs="Times New Roman"/>
                <w:lang w:val="uk-UA" w:eastAsia="ru-RU"/>
              </w:rPr>
              <w:t>Д</w:t>
            </w:r>
            <w:r w:rsidR="00AF3E68" w:rsidRPr="007855AB">
              <w:rPr>
                <w:rFonts w:ascii="Times New Roman" w:eastAsia="Times New Roman" w:hAnsi="Times New Roman" w:cs="Times New Roman"/>
                <w:lang w:val="uk-UA" w:eastAsia="ru-RU"/>
              </w:rPr>
              <w:t xml:space="preserve">одатку </w:t>
            </w:r>
            <w:r w:rsidR="00ED0ED6" w:rsidRPr="00ED0ED6">
              <w:rPr>
                <w:rFonts w:ascii="Times New Roman" w:eastAsia="Times New Roman" w:hAnsi="Times New Roman" w:cs="Times New Roman"/>
                <w:lang w:val="uk-UA" w:eastAsia="ru-RU"/>
              </w:rPr>
              <w:t>2</w:t>
            </w:r>
            <w:r w:rsidR="00AF3E68" w:rsidRPr="00ED0ED6">
              <w:rPr>
                <w:rFonts w:ascii="Times New Roman" w:eastAsia="Times New Roman" w:hAnsi="Times New Roman" w:cs="Times New Roman"/>
                <w:lang w:val="uk-UA" w:eastAsia="ru-RU"/>
              </w:rPr>
              <w:t xml:space="preserve"> до Тендерної документації</w:t>
            </w:r>
            <w:r w:rsidR="007855AB" w:rsidRPr="00ED0ED6">
              <w:rPr>
                <w:rFonts w:ascii="Times New Roman" w:eastAsia="Times New Roman" w:hAnsi="Times New Roman" w:cs="Times New Roman"/>
                <w:lang w:val="uk-UA" w:eastAsia="ru-RU"/>
              </w:rPr>
              <w:t>)</w:t>
            </w:r>
            <w:r w:rsidR="00AF3E68" w:rsidRPr="00ED0ED6">
              <w:rPr>
                <w:rFonts w:ascii="Times New Roman" w:eastAsia="Times New Roman" w:hAnsi="Times New Roman" w:cs="Times New Roman"/>
                <w:lang w:val="uk-UA" w:eastAsia="ru-RU"/>
              </w:rPr>
              <w:t>.</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4.4</w:t>
            </w:r>
          </w:p>
        </w:tc>
        <w:tc>
          <w:tcPr>
            <w:tcW w:w="1117" w:type="pct"/>
            <w:gridSpan w:val="2"/>
            <w:shd w:val="clear" w:color="auto" w:fill="FFFFFF"/>
            <w:hideMark/>
          </w:tcPr>
          <w:p w:rsidR="00B413F2" w:rsidRPr="007855AB" w:rsidRDefault="00C46737"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строки виконання робіт, надання послуг</w:t>
            </w:r>
          </w:p>
        </w:tc>
        <w:tc>
          <w:tcPr>
            <w:tcW w:w="3618" w:type="pct"/>
            <w:shd w:val="clear" w:color="auto" w:fill="FFFFFF"/>
            <w:hideMark/>
          </w:tcPr>
          <w:p w:rsidR="008C1794" w:rsidRPr="00093BD6" w:rsidRDefault="008C1794" w:rsidP="008C1794">
            <w:pPr>
              <w:spacing w:after="0" w:line="240" w:lineRule="auto"/>
              <w:contextualSpacing/>
              <w:jc w:val="both"/>
              <w:rPr>
                <w:rFonts w:ascii="Times New Roman" w:eastAsia="Times New Roman" w:hAnsi="Times New Roman"/>
                <w:b/>
                <w:color w:val="000000"/>
                <w:lang w:eastAsia="ru-RU"/>
              </w:rPr>
            </w:pPr>
            <w:proofErr w:type="spellStart"/>
            <w:r w:rsidRPr="00922CA6">
              <w:rPr>
                <w:rFonts w:ascii="Times New Roman" w:eastAsia="Times New Roman" w:hAnsi="Times New Roman"/>
                <w:b/>
                <w:color w:val="000000"/>
                <w:sz w:val="24"/>
                <w:szCs w:val="24"/>
                <w:lang w:eastAsia="ru-RU"/>
              </w:rPr>
              <w:t>з</w:t>
            </w:r>
            <w:proofErr w:type="spellEnd"/>
            <w:r w:rsidRPr="00922CA6">
              <w:rPr>
                <w:rFonts w:ascii="Times New Roman" w:eastAsia="Times New Roman" w:hAnsi="Times New Roman"/>
                <w:b/>
                <w:color w:val="000000"/>
                <w:sz w:val="24"/>
                <w:szCs w:val="24"/>
                <w:lang w:eastAsia="ru-RU"/>
              </w:rPr>
              <w:t xml:space="preserve"> 01.01.202</w:t>
            </w:r>
            <w:r w:rsidR="001133C2">
              <w:rPr>
                <w:rFonts w:ascii="Times New Roman" w:eastAsia="Times New Roman" w:hAnsi="Times New Roman"/>
                <w:b/>
                <w:color w:val="000000"/>
                <w:sz w:val="24"/>
                <w:szCs w:val="24"/>
                <w:lang w:val="uk-UA" w:eastAsia="ru-RU"/>
              </w:rPr>
              <w:t>4</w:t>
            </w:r>
            <w:r>
              <w:rPr>
                <w:rFonts w:ascii="Times New Roman" w:eastAsia="Times New Roman" w:hAnsi="Times New Roman"/>
                <w:b/>
                <w:color w:val="000000"/>
                <w:sz w:val="24"/>
                <w:szCs w:val="24"/>
                <w:lang w:val="uk-UA" w:eastAsia="ru-RU"/>
              </w:rPr>
              <w:t xml:space="preserve"> </w:t>
            </w:r>
            <w:r w:rsidRPr="00922CA6">
              <w:rPr>
                <w:rFonts w:ascii="Times New Roman" w:eastAsia="Times New Roman" w:hAnsi="Times New Roman"/>
                <w:b/>
                <w:color w:val="000000"/>
                <w:sz w:val="24"/>
                <w:szCs w:val="24"/>
                <w:lang w:eastAsia="ru-RU"/>
              </w:rPr>
              <w:t xml:space="preserve">р. </w:t>
            </w:r>
            <w:r>
              <w:rPr>
                <w:rFonts w:ascii="Times New Roman" w:eastAsia="Times New Roman" w:hAnsi="Times New Roman"/>
                <w:b/>
                <w:color w:val="000000"/>
                <w:sz w:val="24"/>
                <w:szCs w:val="24"/>
                <w:lang w:eastAsia="ru-RU"/>
              </w:rPr>
              <w:t>п</w:t>
            </w:r>
            <w:r w:rsidRPr="00922CA6">
              <w:rPr>
                <w:rFonts w:ascii="Times New Roman" w:eastAsia="Times New Roman" w:hAnsi="Times New Roman"/>
                <w:b/>
                <w:color w:val="000000"/>
                <w:sz w:val="24"/>
                <w:szCs w:val="24"/>
                <w:lang w:eastAsia="ru-RU"/>
              </w:rPr>
              <w:t>о 31</w:t>
            </w:r>
            <w:r>
              <w:rPr>
                <w:rFonts w:ascii="Times New Roman" w:eastAsia="Times New Roman" w:hAnsi="Times New Roman"/>
                <w:b/>
                <w:color w:val="000000"/>
                <w:sz w:val="24"/>
                <w:szCs w:val="24"/>
                <w:lang w:eastAsia="ru-RU"/>
              </w:rPr>
              <w:t>.</w:t>
            </w:r>
            <w:r w:rsidR="002A070F">
              <w:rPr>
                <w:rFonts w:ascii="Times New Roman" w:eastAsia="Times New Roman" w:hAnsi="Times New Roman"/>
                <w:b/>
                <w:color w:val="000000"/>
                <w:sz w:val="24"/>
                <w:szCs w:val="24"/>
                <w:lang w:val="uk-UA" w:eastAsia="ru-RU"/>
              </w:rPr>
              <w:t>12</w:t>
            </w:r>
            <w:r>
              <w:rPr>
                <w:rFonts w:ascii="Times New Roman" w:eastAsia="Times New Roman" w:hAnsi="Times New Roman"/>
                <w:b/>
                <w:color w:val="000000"/>
                <w:sz w:val="24"/>
                <w:szCs w:val="24"/>
                <w:lang w:eastAsia="ru-RU"/>
              </w:rPr>
              <w:t>.</w:t>
            </w:r>
            <w:r w:rsidRPr="00922CA6">
              <w:rPr>
                <w:rFonts w:ascii="Times New Roman" w:eastAsia="Times New Roman" w:hAnsi="Times New Roman"/>
                <w:b/>
                <w:color w:val="000000"/>
                <w:sz w:val="24"/>
                <w:szCs w:val="24"/>
                <w:lang w:eastAsia="ru-RU"/>
              </w:rPr>
              <w:t>202</w:t>
            </w:r>
            <w:r w:rsidR="001133C2">
              <w:rPr>
                <w:rFonts w:ascii="Times New Roman" w:eastAsia="Times New Roman" w:hAnsi="Times New Roman"/>
                <w:b/>
                <w:color w:val="000000"/>
                <w:sz w:val="24"/>
                <w:szCs w:val="24"/>
                <w:lang w:val="uk-UA" w:eastAsia="ru-RU"/>
              </w:rPr>
              <w:t>4</w:t>
            </w:r>
            <w:r>
              <w:rPr>
                <w:rFonts w:ascii="Times New Roman" w:eastAsia="Times New Roman" w:hAnsi="Times New Roman"/>
                <w:b/>
                <w:color w:val="000000"/>
                <w:sz w:val="24"/>
                <w:szCs w:val="24"/>
                <w:lang w:val="uk-UA" w:eastAsia="ru-RU"/>
              </w:rPr>
              <w:t xml:space="preserve"> </w:t>
            </w:r>
            <w:r w:rsidRPr="00922CA6">
              <w:rPr>
                <w:rFonts w:ascii="Times New Roman" w:eastAsia="Times New Roman" w:hAnsi="Times New Roman"/>
                <w:b/>
                <w:color w:val="000000"/>
                <w:sz w:val="24"/>
                <w:szCs w:val="24"/>
                <w:lang w:eastAsia="ru-RU"/>
              </w:rPr>
              <w:t>р.</w:t>
            </w:r>
          </w:p>
          <w:p w:rsidR="00B413F2" w:rsidRPr="007855AB" w:rsidRDefault="00B413F2" w:rsidP="00F061D8">
            <w:pPr>
              <w:spacing w:after="0" w:line="240" w:lineRule="auto"/>
              <w:contextualSpacing/>
              <w:rPr>
                <w:rFonts w:ascii="Times New Roman" w:eastAsia="Times New Roman" w:hAnsi="Times New Roman" w:cs="Times New Roman"/>
                <w:b/>
                <w:lang w:val="uk-UA" w:eastAsia="ru-RU"/>
              </w:rPr>
            </w:pP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5</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Недискримінація учасників</w:t>
            </w:r>
          </w:p>
        </w:tc>
        <w:tc>
          <w:tcPr>
            <w:tcW w:w="3618" w:type="pct"/>
            <w:shd w:val="clear" w:color="auto" w:fill="FFFFFF"/>
            <w:hideMark/>
          </w:tcPr>
          <w:p w:rsidR="00B413F2" w:rsidRPr="007855AB" w:rsidRDefault="006D666D"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855AB"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6</w:t>
            </w:r>
          </w:p>
        </w:tc>
        <w:tc>
          <w:tcPr>
            <w:tcW w:w="1117" w:type="pct"/>
            <w:gridSpan w:val="2"/>
            <w:shd w:val="clear" w:color="auto" w:fill="FFFFFF"/>
            <w:hideMark/>
          </w:tcPr>
          <w:p w:rsidR="00B413F2" w:rsidRPr="007855AB" w:rsidRDefault="00B413F2" w:rsidP="007855AB">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Інформація про валюту, </w:t>
            </w:r>
            <w:r w:rsidR="007855AB">
              <w:rPr>
                <w:rFonts w:ascii="Times New Roman" w:eastAsia="Times New Roman" w:hAnsi="Times New Roman" w:cs="Times New Roman"/>
                <w:lang w:val="uk-UA" w:eastAsia="ru-RU"/>
              </w:rPr>
              <w:t xml:space="preserve">     </w:t>
            </w:r>
            <w:r w:rsidR="006D666D" w:rsidRPr="007855AB">
              <w:rPr>
                <w:rFonts w:ascii="Times New Roman" w:eastAsia="Times New Roman" w:hAnsi="Times New Roman" w:cs="Times New Roman"/>
                <w:lang w:val="uk-UA" w:eastAsia="ru-RU"/>
              </w:rPr>
              <w:t>у якій повинна бути зазначена ціна тендерної пропозиції</w:t>
            </w:r>
          </w:p>
        </w:tc>
        <w:tc>
          <w:tcPr>
            <w:tcW w:w="3618" w:type="pct"/>
            <w:shd w:val="clear" w:color="auto" w:fill="FFFFFF"/>
            <w:hideMark/>
          </w:tcPr>
          <w:p w:rsidR="00B413F2" w:rsidRPr="007855AB" w:rsidRDefault="00B413F2"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валютою тендерної пропозиції є гривня</w:t>
            </w:r>
          </w:p>
        </w:tc>
      </w:tr>
      <w:tr w:rsidR="00B413F2" w:rsidRPr="006F3125" w:rsidTr="001230E9">
        <w:tc>
          <w:tcPr>
            <w:tcW w:w="265" w:type="pct"/>
            <w:shd w:val="clear" w:color="auto" w:fill="FFFFFF"/>
            <w:hideMark/>
          </w:tcPr>
          <w:p w:rsidR="00B413F2" w:rsidRPr="007855AB" w:rsidRDefault="00B413F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7</w:t>
            </w:r>
          </w:p>
        </w:tc>
        <w:tc>
          <w:tcPr>
            <w:tcW w:w="1117" w:type="pct"/>
            <w:gridSpan w:val="2"/>
            <w:shd w:val="clear" w:color="auto" w:fill="FFFFFF"/>
            <w:hideMark/>
          </w:tcPr>
          <w:p w:rsidR="00B413F2" w:rsidRPr="007855AB" w:rsidRDefault="006D666D" w:rsidP="008A2300">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Інформація про мову (мови), якою (якими) повинні бути складені </w:t>
            </w:r>
            <w:r w:rsidRPr="007855AB">
              <w:rPr>
                <w:rFonts w:ascii="Times New Roman" w:eastAsia="Times New Roman" w:hAnsi="Times New Roman" w:cs="Times New Roman"/>
                <w:lang w:val="uk-UA" w:eastAsia="ru-RU"/>
              </w:rPr>
              <w:lastRenderedPageBreak/>
              <w:t>тендерні пропозиції</w:t>
            </w:r>
          </w:p>
        </w:tc>
        <w:tc>
          <w:tcPr>
            <w:tcW w:w="3618" w:type="pct"/>
            <w:shd w:val="clear" w:color="auto" w:fill="FFFFFF"/>
            <w:hideMark/>
          </w:tcPr>
          <w:p w:rsidR="00AE2BA1" w:rsidRPr="007855AB" w:rsidRDefault="00AE2BA1" w:rsidP="008C1794">
            <w:pPr>
              <w:widowControl w:val="0"/>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 разі, якщо документ або інформація, надання яких передбачено цією </w:t>
            </w:r>
            <w:r w:rsidRPr="007855AB">
              <w:rPr>
                <w:rFonts w:ascii="Times New Roman" w:eastAsia="Times New Roman" w:hAnsi="Times New Roman" w:cs="Times New Roman"/>
                <w:lang w:val="uk-UA" w:eastAsia="ru-RU"/>
              </w:rPr>
              <w:lastRenderedPageBreak/>
              <w:t xml:space="preserve">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color w:val="000000"/>
                <w:lang w:val="uk-UA"/>
              </w:rPr>
            </w:pPr>
            <w:r w:rsidRPr="007855AB">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413F2" w:rsidRPr="007855AB" w:rsidRDefault="00AE2BA1" w:rsidP="008C1794">
            <w:pPr>
              <w:widowControl w:val="0"/>
              <w:spacing w:after="0" w:line="240" w:lineRule="auto"/>
              <w:contextualSpacing/>
              <w:jc w:val="both"/>
              <w:rPr>
                <w:rFonts w:ascii="Times New Roman" w:eastAsia="Times New Roman" w:hAnsi="Times New Roman" w:cs="Times New Roman"/>
                <w:color w:val="000000"/>
                <w:lang w:val="uk-UA"/>
              </w:rPr>
            </w:pPr>
            <w:r w:rsidRPr="007855AB">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b/>
                <w:color w:val="000000"/>
                <w:lang w:val="uk-UA"/>
              </w:rPr>
            </w:pPr>
            <w:r w:rsidRPr="007855AB">
              <w:rPr>
                <w:rFonts w:ascii="Times New Roman" w:eastAsia="Times New Roman" w:hAnsi="Times New Roman" w:cs="Times New Roman"/>
                <w:b/>
                <w:color w:val="000000"/>
                <w:lang w:val="uk-UA"/>
              </w:rPr>
              <w:t>Виключення:</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color w:val="000000"/>
                <w:lang w:val="uk-UA"/>
              </w:rPr>
            </w:pPr>
            <w:r w:rsidRPr="007855AB">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E2BA1" w:rsidRPr="007855AB" w:rsidRDefault="00AE2BA1" w:rsidP="008C1794">
            <w:pPr>
              <w:widowControl w:val="0"/>
              <w:spacing w:after="0" w:line="240" w:lineRule="auto"/>
              <w:contextualSpacing/>
              <w:jc w:val="both"/>
              <w:rPr>
                <w:rFonts w:ascii="Times New Roman" w:eastAsia="Times New Roman" w:hAnsi="Times New Roman" w:cs="Times New Roman"/>
                <w:color w:val="000000"/>
                <w:lang w:val="uk-UA"/>
              </w:rPr>
            </w:pPr>
            <w:r w:rsidRPr="007855AB">
              <w:rPr>
                <w:rFonts w:ascii="Times New Roman" w:eastAsia="Times New Roman" w:hAnsi="Times New Roman" w:cs="Times New Roman"/>
                <w:color w:val="000000"/>
                <w:lang w:val="uk-UA"/>
              </w:rPr>
              <w:t xml:space="preserve">2.  </w:t>
            </w:r>
            <w:r w:rsidRPr="007855AB">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7855AB" w:rsidTr="001230E9">
        <w:trPr>
          <w:trHeight w:val="2496"/>
        </w:trPr>
        <w:tc>
          <w:tcPr>
            <w:tcW w:w="265" w:type="pct"/>
            <w:shd w:val="clear" w:color="auto" w:fill="FFFFFF"/>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8</w:t>
            </w:r>
          </w:p>
        </w:tc>
        <w:tc>
          <w:tcPr>
            <w:tcW w:w="1117" w:type="pct"/>
            <w:gridSpan w:val="2"/>
            <w:shd w:val="clear" w:color="auto" w:fill="FFFFFF"/>
          </w:tcPr>
          <w:p w:rsidR="006343C2" w:rsidRPr="007855AB" w:rsidRDefault="006343C2" w:rsidP="008A2300">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18" w:type="pct"/>
            <w:shd w:val="clear" w:color="auto" w:fill="FFFFFF"/>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p>
        </w:tc>
      </w:tr>
      <w:tr w:rsidR="006343C2" w:rsidRPr="007855AB" w:rsidTr="001230E9">
        <w:tc>
          <w:tcPr>
            <w:tcW w:w="5000" w:type="pct"/>
            <w:gridSpan w:val="4"/>
            <w:shd w:val="clear" w:color="auto" w:fill="FFFFFF"/>
            <w:hideMark/>
          </w:tcPr>
          <w:p w:rsidR="006343C2"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t xml:space="preserve">Розділ 2. </w:t>
            </w:r>
            <w:r w:rsidR="006343C2" w:rsidRPr="007855AB">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6343C2" w:rsidRPr="006F3125"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6343C2" w:rsidRPr="007855AB" w:rsidRDefault="006343C2" w:rsidP="009D002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Процедура надання роз'яснень щодо тендерної документації</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Фізична/юридична особа має право не пізніше ніж за </w:t>
            </w:r>
            <w:r w:rsidRPr="007855AB">
              <w:rPr>
                <w:rFonts w:ascii="Times New Roman" w:eastAsia="Times New Roman" w:hAnsi="Times New Roman" w:cs="Times New Roman"/>
                <w:b/>
                <w:lang w:val="uk-UA" w:eastAsia="ru-RU"/>
              </w:rPr>
              <w:t>три дні</w:t>
            </w:r>
            <w:r w:rsidRPr="007855AB">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855AB">
              <w:rPr>
                <w:rFonts w:ascii="Times New Roman" w:eastAsia="Times New Roman" w:hAnsi="Times New Roman" w:cs="Times New Roman"/>
                <w:lang w:val="uk-UA" w:eastAsia="ru-RU"/>
              </w:rPr>
              <w:lastRenderedPageBreak/>
              <w:t>не менш як на чотири дні.</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2</w:t>
            </w:r>
          </w:p>
        </w:tc>
        <w:tc>
          <w:tcPr>
            <w:tcW w:w="1117" w:type="pct"/>
            <w:gridSpan w:val="2"/>
            <w:shd w:val="clear" w:color="auto" w:fill="FFFFFF"/>
            <w:hideMark/>
          </w:tcPr>
          <w:p w:rsidR="006343C2" w:rsidRPr="007855AB" w:rsidRDefault="006343C2" w:rsidP="009D002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Внесення змін до тендерної документації</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55AB">
              <w:rPr>
                <w:rFonts w:ascii="Times New Roman" w:eastAsia="Times New Roman" w:hAnsi="Times New Roman" w:cs="Times New Roman"/>
                <w:lang w:val="uk-UA" w:eastAsia="ru-RU"/>
              </w:rPr>
              <w:t>машинозчитувальному</w:t>
            </w:r>
            <w:proofErr w:type="spellEnd"/>
            <w:r w:rsidRPr="007855AB">
              <w:rPr>
                <w:rFonts w:ascii="Times New Roman" w:eastAsia="Times New Roman" w:hAnsi="Times New Roman" w:cs="Times New Roman"/>
                <w:lang w:val="uk-UA" w:eastAsia="ru-RU"/>
              </w:rPr>
              <w:t xml:space="preserve"> форматі розміщуються в електронній системі закупівель протягом </w:t>
            </w:r>
            <w:r w:rsidRPr="009D0028">
              <w:rPr>
                <w:rFonts w:ascii="Times New Roman" w:eastAsia="Times New Roman" w:hAnsi="Times New Roman" w:cs="Times New Roman"/>
                <w:b/>
                <w:lang w:val="uk-UA" w:eastAsia="ru-RU"/>
              </w:rPr>
              <w:t>одного дня з дати прийняття рішення про їх внесення</w:t>
            </w:r>
            <w:r w:rsidRPr="007855AB">
              <w:rPr>
                <w:rFonts w:ascii="Times New Roman" w:eastAsia="Times New Roman" w:hAnsi="Times New Roman" w:cs="Times New Roman"/>
                <w:lang w:val="uk-UA" w:eastAsia="ru-RU"/>
              </w:rPr>
              <w:t>.</w:t>
            </w:r>
          </w:p>
        </w:tc>
      </w:tr>
      <w:tr w:rsidR="006343C2" w:rsidRPr="007855AB" w:rsidTr="001230E9">
        <w:tc>
          <w:tcPr>
            <w:tcW w:w="5000" w:type="pct"/>
            <w:gridSpan w:val="4"/>
            <w:shd w:val="clear" w:color="auto" w:fill="FFFFFF"/>
            <w:hideMark/>
          </w:tcPr>
          <w:p w:rsidR="006343C2"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t xml:space="preserve">Розділ 3. </w:t>
            </w:r>
            <w:r w:rsidR="006343C2" w:rsidRPr="007855AB">
              <w:rPr>
                <w:rFonts w:ascii="Times New Roman" w:eastAsia="Times New Roman" w:hAnsi="Times New Roman" w:cs="Times New Roman"/>
                <w:b/>
                <w:bCs/>
                <w:lang w:val="uk-UA" w:eastAsia="ru-RU"/>
              </w:rPr>
              <w:t>Інструкція з підготовки тендерної пропозиції</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6343C2" w:rsidRPr="007855AB" w:rsidRDefault="006343C2" w:rsidP="009D002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Зміст і спосіб подання тендерної пропозиції</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343C2"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BA5FEE">
              <w:rPr>
                <w:rFonts w:ascii="Times New Roman" w:eastAsia="Times New Roman" w:hAnsi="Times New Roman" w:cs="Times New Roman"/>
                <w:lang w:val="uk-UA" w:eastAsia="ru-RU"/>
              </w:rPr>
              <w:t>інформації та документ</w:t>
            </w:r>
            <w:r w:rsidRPr="00BA5FEE">
              <w:rPr>
                <w:rFonts w:ascii="Times New Roman" w:eastAsia="Times New Roman" w:hAnsi="Times New Roman" w:cs="Times New Roman"/>
                <w:lang w:val="uk-UA" w:eastAsia="ru-RU"/>
              </w:rPr>
              <w:t>ів</w:t>
            </w:r>
            <w:r w:rsidR="006343C2" w:rsidRPr="00BA5FEE">
              <w:rPr>
                <w:rFonts w:ascii="Times New Roman" w:eastAsia="Times New Roman" w:hAnsi="Times New Roman" w:cs="Times New Roman"/>
                <w:lang w:val="uk-UA" w:eastAsia="ru-RU"/>
              </w:rPr>
              <w:t xml:space="preserve">, які підтверджують відповідність учасника кваліфікаційним </w:t>
            </w:r>
            <w:r w:rsidR="00546AF5" w:rsidRPr="00BA5FEE">
              <w:rPr>
                <w:rFonts w:ascii="Times New Roman" w:eastAsia="Times New Roman" w:hAnsi="Times New Roman" w:cs="Times New Roman"/>
                <w:lang w:val="uk-UA" w:eastAsia="ru-RU"/>
              </w:rPr>
              <w:t xml:space="preserve">та іншим </w:t>
            </w:r>
            <w:r w:rsidR="006343C2" w:rsidRPr="00BA5FEE">
              <w:rPr>
                <w:rFonts w:ascii="Times New Roman" w:eastAsia="Times New Roman" w:hAnsi="Times New Roman" w:cs="Times New Roman"/>
                <w:lang w:val="uk-UA" w:eastAsia="ru-RU"/>
              </w:rPr>
              <w:t>вимогам</w:t>
            </w:r>
            <w:r w:rsidRPr="00BA5FEE">
              <w:rPr>
                <w:rFonts w:ascii="Times New Roman" w:eastAsia="Times New Roman" w:hAnsi="Times New Roman" w:cs="Times New Roman"/>
                <w:lang w:val="uk-UA" w:eastAsia="ru-RU"/>
              </w:rPr>
              <w:t>,</w:t>
            </w:r>
            <w:r w:rsidR="006343C2" w:rsidRPr="00BA5FEE">
              <w:rPr>
                <w:rFonts w:ascii="Times New Roman" w:eastAsia="Times New Roman" w:hAnsi="Times New Roman" w:cs="Times New Roman"/>
                <w:lang w:val="uk-UA" w:eastAsia="ru-RU"/>
              </w:rPr>
              <w:t xml:space="preserve"> встановленим у </w:t>
            </w:r>
            <w:r w:rsidR="006343C2" w:rsidRPr="00BA5FEE">
              <w:rPr>
                <w:rFonts w:ascii="Times New Roman" w:eastAsia="Times New Roman" w:hAnsi="Times New Roman" w:cs="Times New Roman"/>
                <w:b/>
                <w:lang w:val="uk-UA" w:eastAsia="ru-RU"/>
              </w:rPr>
              <w:t xml:space="preserve">Додатку  </w:t>
            </w:r>
            <w:r w:rsidR="00D33701" w:rsidRPr="00BA5FEE">
              <w:rPr>
                <w:rFonts w:ascii="Times New Roman" w:eastAsia="Times New Roman" w:hAnsi="Times New Roman" w:cs="Times New Roman"/>
                <w:b/>
                <w:lang w:val="uk-UA" w:eastAsia="ru-RU"/>
              </w:rPr>
              <w:t>3</w:t>
            </w:r>
            <w:r w:rsidR="006343C2" w:rsidRPr="00BA5FEE">
              <w:rPr>
                <w:rFonts w:ascii="Times New Roman" w:eastAsia="Times New Roman" w:hAnsi="Times New Roman" w:cs="Times New Roman"/>
                <w:lang w:val="uk-UA" w:eastAsia="ru-RU"/>
              </w:rPr>
              <w:t xml:space="preserve"> до тендерної документації;</w:t>
            </w:r>
          </w:p>
          <w:p w:rsidR="006343C2"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 </w:t>
            </w:r>
            <w:r w:rsidR="006343C2" w:rsidRPr="00BA5FEE">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w:t>
            </w:r>
            <w:r w:rsidRPr="00BA5FEE">
              <w:rPr>
                <w:rFonts w:ascii="Times New Roman" w:eastAsia="Times New Roman" w:hAnsi="Times New Roman" w:cs="Times New Roman"/>
                <w:lang w:val="uk-UA" w:eastAsia="ru-RU"/>
              </w:rPr>
              <w:t>,</w:t>
            </w:r>
            <w:r w:rsidR="006343C2" w:rsidRPr="00BA5FEE">
              <w:rPr>
                <w:rFonts w:ascii="Times New Roman" w:eastAsia="Times New Roman" w:hAnsi="Times New Roman" w:cs="Times New Roman"/>
                <w:lang w:val="uk-UA" w:eastAsia="ru-RU"/>
              </w:rPr>
              <w:t xml:space="preserve">  відповідно до вимог</w:t>
            </w:r>
            <w:r w:rsidRPr="00BA5FEE">
              <w:rPr>
                <w:rFonts w:ascii="Times New Roman" w:eastAsia="Times New Roman" w:hAnsi="Times New Roman" w:cs="Times New Roman"/>
                <w:lang w:val="uk-UA" w:eastAsia="ru-RU"/>
              </w:rPr>
              <w:t>,</w:t>
            </w:r>
            <w:r w:rsidR="006343C2" w:rsidRPr="00BA5FEE">
              <w:rPr>
                <w:rFonts w:ascii="Times New Roman" w:eastAsia="Times New Roman" w:hAnsi="Times New Roman" w:cs="Times New Roman"/>
                <w:lang w:val="uk-UA" w:eastAsia="ru-RU"/>
              </w:rPr>
              <w:t xml:space="preserve"> визначених у </w:t>
            </w:r>
            <w:r w:rsidR="006343C2" w:rsidRPr="00BA5FEE">
              <w:rPr>
                <w:rFonts w:ascii="Times New Roman" w:eastAsia="Times New Roman" w:hAnsi="Times New Roman" w:cs="Times New Roman"/>
                <w:b/>
                <w:lang w:val="uk-UA" w:eastAsia="ru-RU"/>
              </w:rPr>
              <w:t xml:space="preserve">Додатку  </w:t>
            </w:r>
            <w:r w:rsidR="00D33701" w:rsidRPr="00BA5FEE">
              <w:rPr>
                <w:rFonts w:ascii="Times New Roman" w:eastAsia="Times New Roman" w:hAnsi="Times New Roman" w:cs="Times New Roman"/>
                <w:b/>
                <w:lang w:val="uk-UA" w:eastAsia="ru-RU"/>
              </w:rPr>
              <w:t>3</w:t>
            </w:r>
            <w:r w:rsidR="006343C2" w:rsidRPr="00BA5FEE">
              <w:rPr>
                <w:rFonts w:ascii="Times New Roman" w:eastAsia="Times New Roman" w:hAnsi="Times New Roman" w:cs="Times New Roman"/>
                <w:lang w:val="uk-UA" w:eastAsia="ru-RU"/>
              </w:rPr>
              <w:t xml:space="preserve"> до тендерної документації;</w:t>
            </w:r>
          </w:p>
          <w:p w:rsidR="006343C2"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 </w:t>
            </w:r>
            <w:r w:rsidR="006343C2" w:rsidRPr="00BA5FEE">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546AF5" w:rsidRPr="00BA5FEE">
              <w:rPr>
                <w:rFonts w:ascii="Times New Roman" w:eastAsia="Times New Roman" w:hAnsi="Times New Roman" w:cs="Times New Roman"/>
                <w:lang w:val="uk-UA" w:eastAsia="ru-RU"/>
              </w:rPr>
              <w:t xml:space="preserve"> – технічному завданню - </w:t>
            </w:r>
            <w:r w:rsidR="006343C2" w:rsidRPr="00BA5FEE">
              <w:rPr>
                <w:rFonts w:ascii="Times New Roman" w:eastAsia="Times New Roman" w:hAnsi="Times New Roman" w:cs="Times New Roman"/>
                <w:lang w:val="uk-UA" w:eastAsia="ru-RU"/>
              </w:rPr>
              <w:t xml:space="preserve"> відповідно до вимог</w:t>
            </w:r>
            <w:r w:rsidRPr="00BA5FEE">
              <w:rPr>
                <w:rFonts w:ascii="Times New Roman" w:eastAsia="Times New Roman" w:hAnsi="Times New Roman" w:cs="Times New Roman"/>
                <w:lang w:val="uk-UA" w:eastAsia="ru-RU"/>
              </w:rPr>
              <w:t>,</w:t>
            </w:r>
            <w:r w:rsidR="006343C2" w:rsidRPr="00BA5FEE">
              <w:rPr>
                <w:rFonts w:ascii="Times New Roman" w:eastAsia="Times New Roman" w:hAnsi="Times New Roman" w:cs="Times New Roman"/>
                <w:lang w:val="uk-UA" w:eastAsia="ru-RU"/>
              </w:rPr>
              <w:t xml:space="preserve"> встановлених у </w:t>
            </w:r>
            <w:r w:rsidR="006343C2" w:rsidRPr="00BA5FEE">
              <w:rPr>
                <w:rFonts w:ascii="Times New Roman" w:eastAsia="Times New Roman" w:hAnsi="Times New Roman" w:cs="Times New Roman"/>
                <w:b/>
                <w:lang w:val="uk-UA" w:eastAsia="ru-RU"/>
              </w:rPr>
              <w:t xml:space="preserve">Додатку  </w:t>
            </w:r>
            <w:r w:rsidR="00D33701" w:rsidRPr="00BA5FEE">
              <w:rPr>
                <w:rFonts w:ascii="Times New Roman" w:eastAsia="Times New Roman" w:hAnsi="Times New Roman" w:cs="Times New Roman"/>
                <w:b/>
                <w:lang w:val="uk-UA" w:eastAsia="ru-RU"/>
              </w:rPr>
              <w:t>1</w:t>
            </w:r>
            <w:r w:rsidR="006343C2" w:rsidRPr="00BA5FEE">
              <w:rPr>
                <w:rFonts w:ascii="Times New Roman" w:eastAsia="Times New Roman" w:hAnsi="Times New Roman" w:cs="Times New Roman"/>
                <w:lang w:val="uk-UA" w:eastAsia="ru-RU"/>
              </w:rPr>
              <w:t xml:space="preserve"> до тендерної документації;</w:t>
            </w:r>
          </w:p>
          <w:p w:rsidR="006343C2"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 </w:t>
            </w:r>
            <w:r w:rsidR="006343C2" w:rsidRPr="00BA5FEE">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343C2"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 </w:t>
            </w:r>
            <w:r w:rsidR="006343C2" w:rsidRPr="00BA5FEE">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rsidR="00546AF5" w:rsidRPr="00BA5FEE"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 </w:t>
            </w:r>
            <w:r w:rsidR="00546AF5" w:rsidRPr="00BA5FEE">
              <w:rPr>
                <w:rFonts w:ascii="Times New Roman" w:eastAsia="Times New Roman" w:hAnsi="Times New Roman" w:cs="Times New Roman"/>
                <w:lang w:val="uk-UA" w:eastAsia="ru-RU"/>
              </w:rPr>
              <w:t xml:space="preserve">форму </w:t>
            </w:r>
            <w:r w:rsidR="00F061D8" w:rsidRPr="00BA5FEE">
              <w:rPr>
                <w:rFonts w:ascii="Times New Roman" w:eastAsia="Times New Roman" w:hAnsi="Times New Roman" w:cs="Times New Roman"/>
                <w:lang w:val="uk-UA" w:eastAsia="ru-RU"/>
              </w:rPr>
              <w:t xml:space="preserve">тендерної </w:t>
            </w:r>
            <w:r w:rsidR="00546AF5" w:rsidRPr="00BA5FEE">
              <w:rPr>
                <w:rFonts w:ascii="Times New Roman" w:eastAsia="Times New Roman" w:hAnsi="Times New Roman" w:cs="Times New Roman"/>
                <w:lang w:val="uk-UA" w:eastAsia="ru-RU"/>
              </w:rPr>
              <w:t xml:space="preserve">пропозиції, відповідно до </w:t>
            </w:r>
            <w:r w:rsidR="00546AF5" w:rsidRPr="00BA5FEE">
              <w:rPr>
                <w:rFonts w:ascii="Times New Roman" w:eastAsia="Times New Roman" w:hAnsi="Times New Roman" w:cs="Times New Roman"/>
                <w:b/>
                <w:lang w:val="uk-UA" w:eastAsia="ru-RU"/>
              </w:rPr>
              <w:t xml:space="preserve">Додатку </w:t>
            </w:r>
            <w:r w:rsidR="00D33701" w:rsidRPr="00BA5FEE">
              <w:rPr>
                <w:rFonts w:ascii="Times New Roman" w:eastAsia="Times New Roman" w:hAnsi="Times New Roman" w:cs="Times New Roman"/>
                <w:b/>
                <w:lang w:val="uk-UA" w:eastAsia="ru-RU"/>
              </w:rPr>
              <w:t>2</w:t>
            </w:r>
            <w:r w:rsidRPr="00BA5FEE">
              <w:rPr>
                <w:rFonts w:ascii="Times New Roman" w:eastAsia="Times New Roman" w:hAnsi="Times New Roman" w:cs="Times New Roman"/>
                <w:lang w:val="uk-UA" w:eastAsia="ru-RU"/>
              </w:rPr>
              <w:t xml:space="preserve"> до Тендерної документації;</w:t>
            </w:r>
            <w:r w:rsidR="00546AF5" w:rsidRPr="00BA5FEE">
              <w:rPr>
                <w:rFonts w:ascii="Times New Roman" w:eastAsia="Times New Roman" w:hAnsi="Times New Roman" w:cs="Times New Roman"/>
                <w:lang w:val="uk-UA" w:eastAsia="ru-RU"/>
              </w:rPr>
              <w:t xml:space="preserve"> </w:t>
            </w:r>
          </w:p>
          <w:p w:rsidR="006343C2" w:rsidRPr="007855AB" w:rsidRDefault="00F41775" w:rsidP="00093BD6">
            <w:pPr>
              <w:pStyle w:val="a4"/>
              <w:numPr>
                <w:ilvl w:val="0"/>
                <w:numId w:val="3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інших документів та / або інформації</w:t>
            </w:r>
            <w:r>
              <w:rPr>
                <w:rFonts w:ascii="Times New Roman" w:eastAsia="Times New Roman" w:hAnsi="Times New Roman" w:cs="Times New Roman"/>
                <w:lang w:val="uk-UA" w:eastAsia="ru-RU"/>
              </w:rPr>
              <w:t>, які</w:t>
            </w:r>
            <w:r w:rsidR="006343C2" w:rsidRPr="007855AB">
              <w:rPr>
                <w:rFonts w:ascii="Times New Roman" w:eastAsia="Times New Roman" w:hAnsi="Times New Roman" w:cs="Times New Roman"/>
                <w:lang w:val="uk-UA" w:eastAsia="ru-RU"/>
              </w:rPr>
              <w:t xml:space="preserve"> визначені тендерною документацією та додатками.</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Під час подання тендерної пропозиції</w:t>
            </w:r>
            <w:r w:rsidR="00437E54">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учасник не може визначити конфіденційною інформацію про запропоновану ціну, інші критерії оцінки, </w:t>
            </w:r>
            <w:r w:rsidRPr="007855AB">
              <w:rPr>
                <w:rFonts w:ascii="Times New Roman" w:eastAsia="Times New Roman" w:hAnsi="Times New Roman" w:cs="Times New Roman"/>
                <w:lang w:val="uk-UA" w:eastAsia="ru-RU"/>
              </w:rPr>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437E54" w:rsidRDefault="006343C2" w:rsidP="00093BD6">
            <w:pPr>
              <w:spacing w:after="0" w:line="240" w:lineRule="auto"/>
              <w:contextualSpacing/>
              <w:jc w:val="both"/>
              <w:rPr>
                <w:rFonts w:ascii="Times New Roman" w:eastAsia="Times New Roman" w:hAnsi="Times New Roman" w:cs="Times New Roman"/>
                <w:b/>
                <w:lang w:val="uk-UA" w:eastAsia="ru-RU"/>
              </w:rPr>
            </w:pPr>
            <w:r w:rsidRPr="007855AB">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w:t>
            </w:r>
            <w:r w:rsidR="00437E54">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37E54">
              <w:rPr>
                <w:rFonts w:ascii="Times New Roman" w:eastAsia="Times New Roman" w:hAnsi="Times New Roman" w:cs="Times New Roman"/>
                <w:b/>
                <w:lang w:val="uk-UA" w:eastAsia="ru-RU"/>
              </w:rPr>
              <w:t>удосконаленого електронного підпису</w:t>
            </w:r>
            <w:r w:rsidR="00437E54" w:rsidRPr="00437E54">
              <w:rPr>
                <w:rFonts w:ascii="Times New Roman" w:eastAsia="Times New Roman" w:hAnsi="Times New Roman" w:cs="Times New Roman"/>
                <w:b/>
                <w:lang w:val="uk-UA" w:eastAsia="ru-RU"/>
              </w:rPr>
              <w:t xml:space="preserve"> (УЕП)</w:t>
            </w:r>
            <w:r w:rsidRPr="00437E54">
              <w:rPr>
                <w:rFonts w:ascii="Times New Roman" w:eastAsia="Times New Roman" w:hAnsi="Times New Roman" w:cs="Times New Roman"/>
                <w:b/>
                <w:lang w:val="uk-UA" w:eastAsia="ru-RU"/>
              </w:rPr>
              <w:t xml:space="preserve"> або кваліфікованого електронного підпису</w:t>
            </w:r>
            <w:r w:rsidR="00437E54" w:rsidRPr="00437E54">
              <w:rPr>
                <w:rFonts w:ascii="Times New Roman" w:eastAsia="Times New Roman" w:hAnsi="Times New Roman" w:cs="Times New Roman"/>
                <w:b/>
                <w:lang w:val="uk-UA" w:eastAsia="ru-RU"/>
              </w:rPr>
              <w:t xml:space="preserve"> (КЕП)</w:t>
            </w:r>
            <w:r w:rsidRPr="00437E54">
              <w:rPr>
                <w:rFonts w:ascii="Times New Roman" w:eastAsia="Times New Roman" w:hAnsi="Times New Roman" w:cs="Times New Roman"/>
                <w:b/>
                <w:lang w:val="uk-UA" w:eastAsia="ru-RU"/>
              </w:rPr>
              <w:t xml:space="preserve">.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7855AB">
              <w:rPr>
                <w:rFonts w:ascii="Times New Roman" w:eastAsia="Times New Roman" w:hAnsi="Times New Roman" w:cs="Times New Roman"/>
                <w:lang w:val="uk-UA" w:eastAsia="ru-RU"/>
              </w:rPr>
              <w:t>их</w:t>
            </w:r>
            <w:proofErr w:type="spellEnd"/>
            <w:r w:rsidRPr="007855AB">
              <w:rPr>
                <w:rFonts w:ascii="Times New Roman" w:eastAsia="Times New Roman" w:hAnsi="Times New Roman" w:cs="Times New Roman"/>
                <w:lang w:val="uk-UA" w:eastAsia="ru-RU"/>
              </w:rPr>
              <w:t>) документа(</w:t>
            </w:r>
            <w:proofErr w:type="spellStart"/>
            <w:r w:rsidRPr="007855AB">
              <w:rPr>
                <w:rFonts w:ascii="Times New Roman" w:eastAsia="Times New Roman" w:hAnsi="Times New Roman" w:cs="Times New Roman"/>
                <w:lang w:val="uk-UA" w:eastAsia="ru-RU"/>
              </w:rPr>
              <w:t>ів</w:t>
            </w:r>
            <w:proofErr w:type="spellEnd"/>
            <w:r w:rsidRPr="007855AB">
              <w:rPr>
                <w:rFonts w:ascii="Times New Roman" w:eastAsia="Times New Roman" w:hAnsi="Times New Roman" w:cs="Times New Roman"/>
                <w:lang w:val="uk-UA" w:eastAsia="ru-RU"/>
              </w:rPr>
              <w:t>)</w:t>
            </w:r>
            <w:r w:rsidR="00437E54">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437E54">
              <w:rPr>
                <w:rFonts w:ascii="Times New Roman" w:eastAsia="Times New Roman" w:hAnsi="Times New Roman" w:cs="Times New Roman"/>
                <w:b/>
                <w:lang w:val="uk-UA" w:eastAsia="ru-RU"/>
              </w:rPr>
              <w:t>Опис формальних помилок:</w:t>
            </w:r>
            <w:r w:rsidRPr="007855AB">
              <w:rPr>
                <w:rFonts w:ascii="Times New Roman" w:eastAsia="Times New Roman" w:hAnsi="Times New Roman" w:cs="Times New Roman"/>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387DAA" w:rsidRDefault="006343C2" w:rsidP="00093BD6">
            <w:pPr>
              <w:spacing w:after="0" w:line="240" w:lineRule="auto"/>
              <w:contextualSpacing/>
              <w:jc w:val="both"/>
              <w:rPr>
                <w:rFonts w:ascii="Times New Roman" w:eastAsia="Times New Roman" w:hAnsi="Times New Roman" w:cs="Times New Roman"/>
                <w:b/>
                <w:lang w:val="uk-UA" w:eastAsia="ru-RU"/>
              </w:rPr>
            </w:pPr>
            <w:r w:rsidRPr="00387DAA">
              <w:rPr>
                <w:rFonts w:ascii="Times New Roman" w:eastAsia="Times New Roman" w:hAnsi="Times New Roman" w:cs="Times New Roman"/>
                <w:b/>
                <w:lang w:val="uk-UA" w:eastAsia="ru-RU"/>
              </w:rPr>
              <w:t>Перелік</w:t>
            </w:r>
            <w:r w:rsidRPr="00387DAA">
              <w:rPr>
                <w:rFonts w:ascii="Times New Roman" w:hAnsi="Times New Roman" w:cs="Times New Roman"/>
                <w:b/>
              </w:rPr>
              <w:t xml:space="preserve"> </w:t>
            </w:r>
            <w:r w:rsidRPr="00387DAA">
              <w:rPr>
                <w:rFonts w:ascii="Times New Roman" w:eastAsia="Times New Roman" w:hAnsi="Times New Roman" w:cs="Times New Roman"/>
                <w:b/>
                <w:lang w:val="uk-UA" w:eastAsia="ru-RU"/>
              </w:rPr>
              <w:t>формальних помилок, затверджений наказом Мінекономіки від 15.04.2020 № 710:</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r w:rsidR="00387DAA">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w:t>
            </w:r>
            <w:r w:rsidR="00387DAA">
              <w:rPr>
                <w:rFonts w:ascii="Times New Roman" w:eastAsia="Times New Roman" w:hAnsi="Times New Roman" w:cs="Times New Roman"/>
                <w:lang w:val="uk-UA" w:eastAsia="ru-RU"/>
              </w:rPr>
              <w:t>І</w:t>
            </w:r>
            <w:r w:rsidRPr="007855AB">
              <w:rPr>
                <w:rFonts w:ascii="Times New Roman" w:eastAsia="Times New Roman" w:hAnsi="Times New Roman" w:cs="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уживання великої літери;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w:t>
            </w: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процедури закупівлі, присвоєного електронною системою закупівель та/або </w:t>
            </w: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унікального номера повідомлення про намір укласти договір про закупівлю - помилка в цифрах;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 xml:space="preserve">написання слів разом та/або окремо, та/або через дефіс; </w:t>
            </w:r>
          </w:p>
          <w:p w:rsidR="006343C2" w:rsidRPr="007855AB" w:rsidRDefault="00437E54" w:rsidP="00093BD6">
            <w:pPr>
              <w:pStyle w:val="a4"/>
              <w:numPr>
                <w:ilvl w:val="0"/>
                <w:numId w:val="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343C2" w:rsidRPr="007855A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387DAA">
              <w:rPr>
                <w:rFonts w:ascii="Times New Roman" w:eastAsia="Times New Roman" w:hAnsi="Times New Roman" w:cs="Times New Roman"/>
                <w:lang w:val="uk-UA" w:eastAsia="ru-RU"/>
              </w:rPr>
              <w:t>ліку, зазначеному в документі).</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855AB">
              <w:rPr>
                <w:rFonts w:ascii="Times New Roman" w:eastAsia="Times New Roman" w:hAnsi="Times New Roman" w:cs="Times New Roman"/>
                <w:lang w:val="uk-UA" w:eastAsia="ru-RU"/>
              </w:rPr>
              <w:lastRenderedPageBreak/>
              <w:t xml:space="preserve">документації.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Pr="00BA5FEE" w:rsidRDefault="006343C2" w:rsidP="00093BD6">
            <w:pPr>
              <w:spacing w:after="0" w:line="240" w:lineRule="auto"/>
              <w:contextualSpacing/>
              <w:jc w:val="both"/>
              <w:rPr>
                <w:rFonts w:ascii="Times New Roman" w:eastAsia="Times New Roman" w:hAnsi="Times New Roman" w:cs="Times New Roman"/>
                <w:b/>
                <w:lang w:val="uk-UA" w:eastAsia="ru-RU"/>
              </w:rPr>
            </w:pPr>
            <w:r w:rsidRPr="00BA5FEE">
              <w:rPr>
                <w:rFonts w:ascii="Times New Roman" w:eastAsia="Times New Roman" w:hAnsi="Times New Roman" w:cs="Times New Roman"/>
                <w:b/>
                <w:lang w:val="uk-UA" w:eastAsia="ru-RU"/>
              </w:rPr>
              <w:t>Приклади формальних помилок:</w:t>
            </w:r>
          </w:p>
          <w:p w:rsidR="00AE2BA1" w:rsidRPr="007855AB" w:rsidRDefault="002A070F"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 </w:t>
            </w:r>
            <w:r w:rsidR="00AE2BA1" w:rsidRPr="007855AB">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w:t>
            </w:r>
            <w:proofErr w:type="spellStart"/>
            <w:r w:rsidRPr="007855AB">
              <w:rPr>
                <w:rFonts w:ascii="Times New Roman" w:eastAsia="Times New Roman" w:hAnsi="Times New Roman" w:cs="Times New Roman"/>
                <w:lang w:val="uk-UA" w:eastAsia="ru-RU"/>
              </w:rPr>
              <w:t>тендернапропозиція</w:t>
            </w:r>
            <w:proofErr w:type="spellEnd"/>
            <w:r w:rsidRPr="007855AB">
              <w:rPr>
                <w:rFonts w:ascii="Times New Roman" w:eastAsia="Times New Roman" w:hAnsi="Times New Roman" w:cs="Times New Roman"/>
                <w:lang w:val="uk-UA" w:eastAsia="ru-RU"/>
              </w:rPr>
              <w:t>» замість «тендерна пропозиція»;</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w:t>
            </w:r>
            <w:proofErr w:type="spellStart"/>
            <w:r w:rsidRPr="007855AB">
              <w:rPr>
                <w:rFonts w:ascii="Times New Roman" w:eastAsia="Times New Roman" w:hAnsi="Times New Roman" w:cs="Times New Roman"/>
                <w:lang w:val="uk-UA" w:eastAsia="ru-RU"/>
              </w:rPr>
              <w:t>срток</w:t>
            </w:r>
            <w:proofErr w:type="spellEnd"/>
            <w:r w:rsidRPr="007855AB">
              <w:rPr>
                <w:rFonts w:ascii="Times New Roman" w:eastAsia="Times New Roman" w:hAnsi="Times New Roman" w:cs="Times New Roman"/>
                <w:lang w:val="uk-UA" w:eastAsia="ru-RU"/>
              </w:rPr>
              <w:t xml:space="preserve"> поставки» замість «строк поставки»;</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подання документа у форматі  «</w:t>
            </w:r>
            <w:r w:rsidRPr="007855AB">
              <w:rPr>
                <w:rFonts w:ascii="Times New Roman" w:eastAsia="Times New Roman" w:hAnsi="Times New Roman" w:cs="Times New Roman"/>
                <w:lang w:val="en-US" w:eastAsia="ru-RU"/>
              </w:rPr>
              <w:t>PDF</w:t>
            </w:r>
            <w:r w:rsidRPr="007855AB">
              <w:rPr>
                <w:rFonts w:ascii="Times New Roman" w:eastAsia="Times New Roman" w:hAnsi="Times New Roman" w:cs="Times New Roman"/>
                <w:lang w:val="uk-UA" w:eastAsia="ru-RU"/>
              </w:rPr>
              <w:t>» замість «JPEG», «JPEG» замість «</w:t>
            </w:r>
            <w:r w:rsidRPr="007855AB">
              <w:rPr>
                <w:rFonts w:ascii="Times New Roman" w:eastAsia="Times New Roman" w:hAnsi="Times New Roman" w:cs="Times New Roman"/>
                <w:lang w:val="en-US" w:eastAsia="ru-RU"/>
              </w:rPr>
              <w:t>PDF</w:t>
            </w:r>
            <w:r w:rsidRPr="007855AB">
              <w:rPr>
                <w:rFonts w:ascii="Times New Roman" w:eastAsia="Times New Roman" w:hAnsi="Times New Roman" w:cs="Times New Roman"/>
                <w:lang w:val="uk-UA" w:eastAsia="ru-RU"/>
              </w:rPr>
              <w:t>», «RAR» замість «</w:t>
            </w:r>
            <w:r w:rsidRPr="007855AB">
              <w:rPr>
                <w:rFonts w:ascii="Times New Roman" w:eastAsia="Times New Roman" w:hAnsi="Times New Roman" w:cs="Times New Roman"/>
                <w:lang w:val="en-US" w:eastAsia="ru-RU"/>
              </w:rPr>
              <w:t>PDF</w:t>
            </w:r>
            <w:r w:rsidRPr="007855AB">
              <w:rPr>
                <w:rFonts w:ascii="Times New Roman" w:eastAsia="Times New Roman" w:hAnsi="Times New Roman" w:cs="Times New Roman"/>
                <w:lang w:val="uk-UA" w:eastAsia="ru-RU"/>
              </w:rPr>
              <w:t>», «7z» замість «</w:t>
            </w:r>
            <w:r w:rsidRPr="007855AB">
              <w:rPr>
                <w:rFonts w:ascii="Times New Roman" w:eastAsia="Times New Roman" w:hAnsi="Times New Roman" w:cs="Times New Roman"/>
                <w:lang w:val="en-US" w:eastAsia="ru-RU"/>
              </w:rPr>
              <w:t>PDF</w:t>
            </w:r>
            <w:r w:rsidRPr="007855AB">
              <w:rPr>
                <w:rFonts w:ascii="Times New Roman" w:eastAsia="Times New Roman" w:hAnsi="Times New Roman" w:cs="Times New Roman"/>
                <w:lang w:val="uk-UA" w:eastAsia="ru-RU"/>
              </w:rPr>
              <w:t>» тощо.</w:t>
            </w:r>
          </w:p>
          <w:p w:rsidR="00AE2BA1"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w:t>
            </w:r>
            <w:proofErr w:type="spellStart"/>
            <w:r w:rsidRPr="007855AB">
              <w:rPr>
                <w:rFonts w:ascii="Times New Roman" w:eastAsia="Times New Roman" w:hAnsi="Times New Roman" w:cs="Times New Roman"/>
                <w:lang w:val="uk-UA" w:eastAsia="ru-RU"/>
              </w:rPr>
              <w:t>ненадається</w:t>
            </w:r>
            <w:proofErr w:type="spellEnd"/>
            <w:r w:rsidRPr="007855AB">
              <w:rPr>
                <w:rFonts w:ascii="Times New Roman" w:eastAsia="Times New Roman" w:hAnsi="Times New Roman" w:cs="Times New Roman"/>
                <w:lang w:val="uk-UA" w:eastAsia="ru-RU"/>
              </w:rPr>
              <w:t xml:space="preserve">» замість «не надається»; </w:t>
            </w:r>
          </w:p>
          <w:p w:rsidR="006343C2" w:rsidRPr="007855AB" w:rsidRDefault="00AE2BA1" w:rsidP="00093BD6">
            <w:pPr>
              <w:pStyle w:val="a4"/>
              <w:numPr>
                <w:ilvl w:val="0"/>
                <w:numId w:val="3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«20.10.2022 №_______» замість «20.</w:t>
            </w:r>
            <w:r w:rsidR="00C6116F" w:rsidRPr="007855AB">
              <w:rPr>
                <w:rFonts w:ascii="Times New Roman" w:eastAsia="Times New Roman" w:hAnsi="Times New Roman" w:cs="Times New Roman"/>
                <w:lang w:val="uk-UA" w:eastAsia="ru-RU"/>
              </w:rPr>
              <w:t>01</w:t>
            </w:r>
            <w:r w:rsidRPr="007855AB">
              <w:rPr>
                <w:rFonts w:ascii="Times New Roman" w:eastAsia="Times New Roman" w:hAnsi="Times New Roman" w:cs="Times New Roman"/>
                <w:lang w:val="uk-UA" w:eastAsia="ru-RU"/>
              </w:rPr>
              <w:t>.2022 № 11/2020».</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2</w:t>
            </w:r>
          </w:p>
        </w:tc>
        <w:tc>
          <w:tcPr>
            <w:tcW w:w="1117" w:type="pct"/>
            <w:gridSpan w:val="2"/>
            <w:shd w:val="clear" w:color="auto" w:fill="FFFFFF"/>
            <w:hideMark/>
          </w:tcPr>
          <w:p w:rsidR="006343C2" w:rsidRPr="007855AB" w:rsidRDefault="006343C2" w:rsidP="00F51C3E">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Забезпечення тендерної пропозиції</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 вимагається</w:t>
            </w:r>
            <w:r w:rsidR="001F4A89" w:rsidRPr="007855AB">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w:t>
            </w:r>
          </w:p>
        </w:tc>
        <w:tc>
          <w:tcPr>
            <w:tcW w:w="1117" w:type="pct"/>
            <w:gridSpan w:val="2"/>
            <w:shd w:val="clear" w:color="auto" w:fill="FFFFFF"/>
            <w:hideMark/>
          </w:tcPr>
          <w:p w:rsidR="006343C2" w:rsidRPr="007855AB" w:rsidRDefault="006343C2" w:rsidP="00F51C3E">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 вимагається</w:t>
            </w:r>
            <w:r w:rsidR="00AE2BA1" w:rsidRPr="007855AB">
              <w:rPr>
                <w:rFonts w:ascii="Times New Roman" w:eastAsia="Times New Roman" w:hAnsi="Times New Roman" w:cs="Times New Roman"/>
                <w:lang w:val="uk-UA" w:eastAsia="ru-RU"/>
              </w:rPr>
              <w:t>.</w:t>
            </w:r>
          </w:p>
        </w:tc>
      </w:tr>
      <w:tr w:rsidR="006343C2" w:rsidRPr="006F3125"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w:t>
            </w:r>
          </w:p>
        </w:tc>
        <w:tc>
          <w:tcPr>
            <w:tcW w:w="1117" w:type="pct"/>
            <w:gridSpan w:val="2"/>
            <w:shd w:val="clear" w:color="auto" w:fill="FFFFFF"/>
            <w:hideMark/>
          </w:tcPr>
          <w:p w:rsidR="006343C2" w:rsidRPr="007855AB" w:rsidRDefault="006343C2" w:rsidP="00F51C3E">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Строк, протягом якого тендерні пропозиції є дійсними</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Тендерні пропозиції вважаються дійсними протягом </w:t>
            </w:r>
            <w:r w:rsidRPr="007855AB">
              <w:rPr>
                <w:rFonts w:ascii="Times New Roman" w:eastAsia="Times New Roman" w:hAnsi="Times New Roman" w:cs="Times New Roman"/>
                <w:b/>
                <w:lang w:val="uk-UA" w:eastAsia="ru-RU"/>
              </w:rPr>
              <w:t>90 днів</w:t>
            </w:r>
            <w:r w:rsidRPr="007855AB">
              <w:rPr>
                <w:rFonts w:ascii="Times New Roman" w:eastAsia="Times New Roman" w:hAnsi="Times New Roman" w:cs="Times New Roman"/>
                <w:lang w:val="uk-UA" w:eastAsia="ru-RU"/>
              </w:rPr>
              <w:t xml:space="preserve"> із дати кінцевого строку подання тендерних пропозицій. </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7855AB" w:rsidRDefault="006343C2" w:rsidP="00093BD6">
            <w:pPr>
              <w:pStyle w:val="a4"/>
              <w:numPr>
                <w:ilvl w:val="0"/>
                <w:numId w:val="1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6343C2" w:rsidRPr="007855AB" w:rsidRDefault="006343C2" w:rsidP="00093BD6">
            <w:pPr>
              <w:pStyle w:val="a4"/>
              <w:numPr>
                <w:ilvl w:val="0"/>
                <w:numId w:val="11"/>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погодитися з вимогою та продовжити строк дії поданої ним тендерної пропозиції </w:t>
            </w:r>
            <w:r w:rsidRPr="007855AB">
              <w:rPr>
                <w:rFonts w:ascii="Times New Roman" w:eastAsia="Times New Roman" w:hAnsi="Times New Roman" w:cs="Times New Roman"/>
                <w:lang w:val="uk-UA" w:eastAsia="ru-RU"/>
              </w:rPr>
              <w:lastRenderedPageBreak/>
              <w:t>і наданого забезпечення тендерної пропозиції.</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6F3125"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5</w:t>
            </w:r>
          </w:p>
        </w:tc>
        <w:tc>
          <w:tcPr>
            <w:tcW w:w="1117" w:type="pct"/>
            <w:gridSpan w:val="2"/>
            <w:shd w:val="clear" w:color="auto" w:fill="FFFFFF"/>
            <w:hideMark/>
          </w:tcPr>
          <w:p w:rsidR="006343C2" w:rsidRPr="007855AB" w:rsidRDefault="006343C2" w:rsidP="00F51C3E">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618" w:type="pct"/>
            <w:shd w:val="clear" w:color="auto" w:fill="FFFFFF"/>
            <w:hideMark/>
          </w:tcPr>
          <w:p w:rsidR="006343C2" w:rsidRPr="00BA5FEE" w:rsidRDefault="006343C2" w:rsidP="00093BD6">
            <w:pPr>
              <w:spacing w:after="0" w:line="240" w:lineRule="auto"/>
              <w:contextualSpacing/>
              <w:jc w:val="both"/>
              <w:rPr>
                <w:rFonts w:ascii="Times New Roman" w:eastAsia="Times New Roman" w:hAnsi="Times New Roman" w:cs="Times New Roman"/>
                <w:lang w:val="uk-UA" w:eastAsia="ru-RU"/>
              </w:rPr>
            </w:pPr>
            <w:r w:rsidRPr="00553F04">
              <w:rPr>
                <w:rFonts w:ascii="Times New Roman" w:eastAsia="Times New Roman" w:hAnsi="Times New Roman" w:cs="Times New Roman"/>
                <w:lang w:val="uk-UA" w:eastAsia="ru-RU"/>
              </w:rPr>
              <w:t xml:space="preserve">Кваліфікаційні критерії та інформація про спосіб їх підтвердження викладені у </w:t>
            </w:r>
            <w:r w:rsidRPr="00553F04">
              <w:rPr>
                <w:rFonts w:ascii="Times New Roman" w:eastAsia="Times New Roman" w:hAnsi="Times New Roman" w:cs="Times New Roman"/>
                <w:b/>
                <w:lang w:val="uk-UA" w:eastAsia="ru-RU"/>
              </w:rPr>
              <w:t xml:space="preserve">Додатку  </w:t>
            </w:r>
            <w:r w:rsidR="002A070F">
              <w:rPr>
                <w:rFonts w:ascii="Times New Roman" w:eastAsia="Times New Roman" w:hAnsi="Times New Roman" w:cs="Times New Roman"/>
                <w:b/>
                <w:lang w:val="uk-UA" w:eastAsia="ru-RU"/>
              </w:rPr>
              <w:t>2</w:t>
            </w:r>
            <w:r w:rsidRPr="00553F04">
              <w:rPr>
                <w:rFonts w:ascii="Times New Roman" w:eastAsia="Times New Roman" w:hAnsi="Times New Roman" w:cs="Times New Roman"/>
                <w:lang w:val="uk-UA" w:eastAsia="ru-RU"/>
              </w:rPr>
              <w:t xml:space="preserve"> до тендерної документації.</w:t>
            </w:r>
          </w:p>
          <w:p w:rsidR="006343C2" w:rsidRPr="007855AB" w:rsidRDefault="006343C2" w:rsidP="00BA5FEE">
            <w:pPr>
              <w:spacing w:after="0" w:line="240" w:lineRule="auto"/>
              <w:contextualSpacing/>
              <w:jc w:val="both"/>
              <w:rPr>
                <w:rFonts w:ascii="Times New Roman" w:eastAsia="Times New Roman" w:hAnsi="Times New Roman" w:cs="Times New Roman"/>
                <w:lang w:val="uk-UA" w:eastAsia="ru-RU"/>
              </w:rPr>
            </w:pPr>
            <w:r w:rsidRPr="00BA5FEE">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BA5FEE">
              <w:rPr>
                <w:rFonts w:ascii="Times New Roman" w:eastAsia="Times New Roman" w:hAnsi="Times New Roman" w:cs="Times New Roman"/>
                <w:b/>
                <w:lang w:val="uk-UA" w:eastAsia="ru-RU"/>
              </w:rPr>
              <w:t xml:space="preserve">Додатку  </w:t>
            </w:r>
            <w:r w:rsidR="002A070F">
              <w:rPr>
                <w:rFonts w:ascii="Times New Roman" w:eastAsia="Times New Roman" w:hAnsi="Times New Roman" w:cs="Times New Roman"/>
                <w:b/>
                <w:lang w:val="uk-UA" w:eastAsia="ru-RU"/>
              </w:rPr>
              <w:t>2</w:t>
            </w:r>
            <w:r w:rsidRPr="00BA5FEE">
              <w:rPr>
                <w:rFonts w:ascii="Times New Roman" w:eastAsia="Times New Roman" w:hAnsi="Times New Roman" w:cs="Times New Roman"/>
                <w:lang w:val="uk-UA" w:eastAsia="ru-RU"/>
              </w:rPr>
              <w:t>.</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6</w:t>
            </w:r>
          </w:p>
        </w:tc>
        <w:tc>
          <w:tcPr>
            <w:tcW w:w="1117" w:type="pct"/>
            <w:gridSpan w:val="2"/>
            <w:shd w:val="clear" w:color="auto" w:fill="FFFFFF"/>
            <w:hideMark/>
          </w:tcPr>
          <w:p w:rsidR="006343C2" w:rsidRPr="007855AB" w:rsidRDefault="006343C2" w:rsidP="00F51C3E">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618" w:type="pct"/>
            <w:shd w:val="clear" w:color="auto" w:fill="FFFFFF"/>
            <w:hideMark/>
          </w:tcPr>
          <w:p w:rsidR="00387DAA" w:rsidRPr="00387DAA" w:rsidRDefault="00387DAA" w:rsidP="00387DAA">
            <w:pPr>
              <w:widowControl w:val="0"/>
              <w:spacing w:after="0" w:line="240" w:lineRule="auto"/>
              <w:jc w:val="both"/>
              <w:rPr>
                <w:rFonts w:ascii="Times New Roman" w:hAnsi="Times New Roman"/>
                <w:color w:val="000000"/>
                <w:lang w:val="uk-UA"/>
              </w:rPr>
            </w:pPr>
            <w:r w:rsidRPr="00387DAA">
              <w:rPr>
                <w:rFonts w:ascii="Times New Roman" w:hAnsi="Times New Roman"/>
                <w:color w:val="000000"/>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rsidR="00387DAA" w:rsidRPr="00387DAA" w:rsidRDefault="00387DAA" w:rsidP="00387DAA">
            <w:pPr>
              <w:pStyle w:val="HTML"/>
              <w:widowControl w:val="0"/>
              <w:contextualSpacing/>
              <w:jc w:val="both"/>
              <w:rPr>
                <w:rFonts w:ascii="Times New Roman" w:hAnsi="Times New Roman"/>
                <w:sz w:val="22"/>
                <w:szCs w:val="22"/>
                <w:lang w:val="uk-UA"/>
              </w:rPr>
            </w:pPr>
            <w:r w:rsidRPr="00387DAA">
              <w:rPr>
                <w:rFonts w:ascii="Times New Roman" w:hAnsi="Times New Roman"/>
                <w:sz w:val="22"/>
                <w:szCs w:val="22"/>
                <w:lang w:val="uk-UA"/>
              </w:rPr>
              <w:t xml:space="preserve">   - Гарантійний лист про відповідність пропозиції учасника технічному завданню, із зазначенням всього переліку та обсягів послуг відповідно до детального опису технічного завдання Замовника та із обов’язковим зазначенням всіх Особливих вимог (умов), викладених в </w:t>
            </w:r>
            <w:r w:rsidRPr="00B35009">
              <w:rPr>
                <w:rFonts w:ascii="Times New Roman" w:hAnsi="Times New Roman"/>
                <w:b/>
                <w:sz w:val="22"/>
                <w:szCs w:val="22"/>
                <w:lang w:val="uk-UA"/>
              </w:rPr>
              <w:t xml:space="preserve">Додатку </w:t>
            </w:r>
            <w:r w:rsidR="00BA5FEE" w:rsidRPr="00B35009">
              <w:rPr>
                <w:rFonts w:ascii="Times New Roman" w:hAnsi="Times New Roman"/>
                <w:b/>
                <w:sz w:val="22"/>
                <w:szCs w:val="22"/>
                <w:lang w:val="uk-UA"/>
              </w:rPr>
              <w:t>1</w:t>
            </w:r>
            <w:r w:rsidRPr="00B35009">
              <w:rPr>
                <w:rFonts w:ascii="Times New Roman" w:hAnsi="Times New Roman"/>
                <w:sz w:val="22"/>
                <w:szCs w:val="22"/>
                <w:lang w:val="uk-UA"/>
              </w:rPr>
              <w:t xml:space="preserve"> цієї тендерної документації.</w:t>
            </w:r>
          </w:p>
          <w:p w:rsidR="003572DA" w:rsidRPr="007855AB" w:rsidRDefault="00387DAA" w:rsidP="00387DAA">
            <w:pPr>
              <w:widowControl w:val="0"/>
              <w:spacing w:after="0" w:line="240" w:lineRule="auto"/>
              <w:contextualSpacing/>
              <w:jc w:val="both"/>
              <w:rPr>
                <w:rFonts w:ascii="Times New Roman" w:eastAsia="Times New Roman" w:hAnsi="Times New Roman" w:cs="Times New Roman"/>
                <w:lang w:val="uk-UA" w:eastAsia="ru-RU"/>
              </w:rPr>
            </w:pPr>
            <w:r w:rsidRPr="00387DAA">
              <w:rPr>
                <w:rFonts w:ascii="Times New Roman" w:hAnsi="Times New Roman"/>
                <w:color w:val="000000"/>
                <w:lang w:val="uk-UA"/>
              </w:rPr>
              <w:t xml:space="preserve">Якість послуг повинна відповідати 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w:t>
            </w:r>
            <w:proofErr w:type="spellStart"/>
            <w:r w:rsidRPr="00387DAA">
              <w:rPr>
                <w:rFonts w:ascii="Times New Roman" w:hAnsi="Times New Roman"/>
                <w:color w:val="000000"/>
                <w:lang w:val="uk-UA"/>
              </w:rPr>
              <w:t>ДСанПіНу</w:t>
            </w:r>
            <w:proofErr w:type="spellEnd"/>
            <w:r w:rsidRPr="00387DAA">
              <w:rPr>
                <w:rFonts w:ascii="Times New Roman" w:hAnsi="Times New Roman"/>
                <w:color w:val="000000"/>
                <w:lang w:val="uk-UA"/>
              </w:rPr>
              <w:t xml:space="preserve"> 2.2.4-171-10, Наказу </w:t>
            </w:r>
            <w:proofErr w:type="spellStart"/>
            <w:r w:rsidRPr="00387DAA">
              <w:rPr>
                <w:rFonts w:ascii="Times New Roman" w:hAnsi="Times New Roman"/>
                <w:color w:val="000000"/>
                <w:lang w:val="uk-UA"/>
              </w:rPr>
              <w:t>Мінагрополітики</w:t>
            </w:r>
            <w:proofErr w:type="spellEnd"/>
            <w:r w:rsidRPr="00387DAA">
              <w:rPr>
                <w:rFonts w:ascii="Times New Roman" w:hAnsi="Times New Roman"/>
                <w:color w:val="000000"/>
                <w:lang w:val="uk-UA"/>
              </w:rPr>
              <w:t xml:space="preserve"> України №</w:t>
            </w:r>
            <w:r>
              <w:rPr>
                <w:rFonts w:ascii="Times New Roman" w:hAnsi="Times New Roman"/>
                <w:color w:val="000000"/>
                <w:lang w:val="uk-UA"/>
              </w:rPr>
              <w:t xml:space="preserve"> </w:t>
            </w:r>
            <w:r w:rsidRPr="00387DAA">
              <w:rPr>
                <w:rFonts w:ascii="Times New Roman" w:hAnsi="Times New Roman"/>
                <w:color w:val="000000"/>
                <w:lang w:val="uk-UA"/>
              </w:rPr>
              <w:t>39 від 10.02.2016</w:t>
            </w:r>
            <w:r>
              <w:rPr>
                <w:rFonts w:ascii="Times New Roman" w:hAnsi="Times New Roman"/>
                <w:color w:val="000000"/>
                <w:lang w:val="uk-UA"/>
              </w:rPr>
              <w:t xml:space="preserve"> </w:t>
            </w:r>
            <w:r w:rsidRPr="00387DAA">
              <w:rPr>
                <w:rFonts w:ascii="Times New Roman" w:hAnsi="Times New Roman"/>
                <w:color w:val="000000"/>
                <w:lang w:val="uk-UA"/>
              </w:rPr>
              <w:t>р., Порядку державної реєстрації (перереєстрації) дезінфекційних засобів, затвердженого Постановою КМУ №</w:t>
            </w:r>
            <w:r>
              <w:rPr>
                <w:rFonts w:ascii="Times New Roman" w:hAnsi="Times New Roman"/>
                <w:color w:val="000000"/>
                <w:lang w:val="uk-UA"/>
              </w:rPr>
              <w:t xml:space="preserve"> </w:t>
            </w:r>
            <w:r w:rsidRPr="00387DAA">
              <w:rPr>
                <w:rFonts w:ascii="Times New Roman" w:hAnsi="Times New Roman"/>
                <w:color w:val="000000"/>
                <w:lang w:val="uk-UA"/>
              </w:rPr>
              <w:t>908 від 03.07.2006</w:t>
            </w:r>
            <w:r>
              <w:rPr>
                <w:rFonts w:ascii="Times New Roman" w:hAnsi="Times New Roman"/>
                <w:color w:val="000000"/>
                <w:lang w:val="uk-UA"/>
              </w:rPr>
              <w:t xml:space="preserve"> </w:t>
            </w:r>
            <w:r w:rsidRPr="00387DAA">
              <w:rPr>
                <w:rFonts w:ascii="Times New Roman" w:hAnsi="Times New Roman"/>
                <w:color w:val="000000"/>
                <w:lang w:val="uk-UA"/>
              </w:rPr>
              <w:t>р., Закону України «Про дитяче харчування», Постановою Кабінету Міністрів України від 24</w:t>
            </w:r>
            <w:r>
              <w:rPr>
                <w:rFonts w:ascii="Times New Roman" w:hAnsi="Times New Roman"/>
                <w:color w:val="000000"/>
                <w:lang w:val="uk-UA"/>
              </w:rPr>
              <w:t>.03.</w:t>
            </w:r>
            <w:r w:rsidRPr="00387DAA">
              <w:rPr>
                <w:rFonts w:ascii="Times New Roman" w:hAnsi="Times New Roman"/>
                <w:color w:val="000000"/>
                <w:lang w:val="uk-UA"/>
              </w:rPr>
              <w:t>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olor w:val="000000"/>
                <w:lang w:val="uk-UA"/>
              </w:rPr>
              <w:t xml:space="preserve"> </w:t>
            </w:r>
            <w:r w:rsidRPr="00387DAA">
              <w:rPr>
                <w:rFonts w:ascii="Times New Roman" w:hAnsi="Times New Roman"/>
                <w:color w:val="000000"/>
                <w:lang w:val="uk-UA"/>
              </w:rPr>
              <w:t xml:space="preserve"> та іншими чинними нормативно-правовими актами. </w:t>
            </w:r>
            <w:proofErr w:type="spellStart"/>
            <w:r w:rsidRPr="00387DAA">
              <w:rPr>
                <w:rFonts w:ascii="Times New Roman" w:hAnsi="Times New Roman"/>
                <w:color w:val="000000"/>
              </w:rPr>
              <w:t>Якість</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продуктів</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харчування</w:t>
            </w:r>
            <w:proofErr w:type="spellEnd"/>
            <w:r w:rsidRPr="00387DAA">
              <w:rPr>
                <w:rFonts w:ascii="Times New Roman" w:hAnsi="Times New Roman"/>
                <w:color w:val="000000"/>
              </w:rPr>
              <w:t xml:space="preserve"> та </w:t>
            </w:r>
            <w:proofErr w:type="spellStart"/>
            <w:r w:rsidRPr="00387DAA">
              <w:rPr>
                <w:rFonts w:ascii="Times New Roman" w:hAnsi="Times New Roman"/>
                <w:color w:val="000000"/>
              </w:rPr>
              <w:t>виготовлені</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з</w:t>
            </w:r>
            <w:proofErr w:type="spellEnd"/>
            <w:r w:rsidRPr="00387DAA">
              <w:rPr>
                <w:rFonts w:ascii="Times New Roman" w:hAnsi="Times New Roman"/>
                <w:color w:val="000000"/>
              </w:rPr>
              <w:t xml:space="preserve"> них страви </w:t>
            </w:r>
            <w:proofErr w:type="spellStart"/>
            <w:r w:rsidRPr="00387DAA">
              <w:rPr>
                <w:rFonts w:ascii="Times New Roman" w:hAnsi="Times New Roman"/>
                <w:color w:val="000000"/>
              </w:rPr>
              <w:t>повинні</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відповідати</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вимогам</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діючих</w:t>
            </w:r>
            <w:proofErr w:type="spellEnd"/>
            <w:r w:rsidRPr="00387DAA">
              <w:rPr>
                <w:rFonts w:ascii="Times New Roman" w:hAnsi="Times New Roman"/>
                <w:color w:val="000000"/>
              </w:rPr>
              <w:t xml:space="preserve"> ДСТУ, </w:t>
            </w:r>
            <w:proofErr w:type="spellStart"/>
            <w:r w:rsidRPr="00387DAA">
              <w:rPr>
                <w:rFonts w:ascii="Times New Roman" w:hAnsi="Times New Roman"/>
                <w:color w:val="000000"/>
              </w:rPr>
              <w:t>ГОСТів</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іншим</w:t>
            </w:r>
            <w:proofErr w:type="spellEnd"/>
            <w:r w:rsidRPr="00387DAA">
              <w:rPr>
                <w:rFonts w:ascii="Times New Roman" w:hAnsi="Times New Roman"/>
                <w:color w:val="000000"/>
              </w:rPr>
              <w:t xml:space="preserve"> </w:t>
            </w:r>
            <w:proofErr w:type="spellStart"/>
            <w:r w:rsidRPr="00387DAA">
              <w:rPr>
                <w:rFonts w:ascii="Times New Roman" w:hAnsi="Times New Roman"/>
                <w:color w:val="000000"/>
              </w:rPr>
              <w:t>нормативним</w:t>
            </w:r>
            <w:proofErr w:type="spellEnd"/>
            <w:r w:rsidRPr="00387DAA">
              <w:rPr>
                <w:rFonts w:ascii="Times New Roman" w:hAnsi="Times New Roman"/>
                <w:color w:val="000000"/>
              </w:rPr>
              <w:t xml:space="preserve"> документам.</w:t>
            </w:r>
          </w:p>
        </w:tc>
      </w:tr>
      <w:tr w:rsidR="006343C2" w:rsidRPr="006F3125"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7</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субпідрядника / співвиконавця</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6F3125" w:rsidTr="001230E9">
        <w:tc>
          <w:tcPr>
            <w:tcW w:w="265" w:type="pct"/>
            <w:shd w:val="clear" w:color="auto" w:fill="FFFFFF"/>
            <w:hideMark/>
          </w:tcPr>
          <w:p w:rsidR="006343C2" w:rsidRPr="007855AB" w:rsidRDefault="00F560D8" w:rsidP="00093BD6">
            <w:pPr>
              <w:spacing w:after="0" w:line="240" w:lineRule="auto"/>
              <w:contextualSpacing/>
              <w:jc w:val="center"/>
              <w:rPr>
                <w:rFonts w:ascii="Times New Roman" w:eastAsia="Times New Roman" w:hAnsi="Times New Roman" w:cs="Times New Roman"/>
                <w:lang w:val="uk-UA" w:eastAsia="ru-RU"/>
              </w:rPr>
            </w:pPr>
            <w:r w:rsidRPr="00EC1AD7">
              <w:rPr>
                <w:lang w:val="uk-UA"/>
              </w:rPr>
              <w:br w:type="page"/>
            </w:r>
            <w:r w:rsidR="006343C2" w:rsidRPr="007855AB">
              <w:rPr>
                <w:rFonts w:ascii="Times New Roman" w:eastAsia="Times New Roman" w:hAnsi="Times New Roman" w:cs="Times New Roman"/>
                <w:lang w:val="uk-UA" w:eastAsia="ru-RU"/>
              </w:rPr>
              <w:t>8</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7855AB" w:rsidTr="001230E9">
        <w:tc>
          <w:tcPr>
            <w:tcW w:w="265" w:type="pct"/>
            <w:shd w:val="clear" w:color="auto" w:fill="FFFFFF"/>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9</w:t>
            </w:r>
          </w:p>
        </w:tc>
        <w:tc>
          <w:tcPr>
            <w:tcW w:w="1117" w:type="pct"/>
            <w:gridSpan w:val="2"/>
            <w:shd w:val="clear" w:color="auto" w:fill="FFFFFF"/>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Ступень локалізації виробництва</w:t>
            </w:r>
          </w:p>
        </w:tc>
        <w:tc>
          <w:tcPr>
            <w:tcW w:w="3618" w:type="pct"/>
            <w:shd w:val="clear" w:color="auto" w:fill="FFFFFF"/>
          </w:tcPr>
          <w:p w:rsidR="006343C2" w:rsidRPr="007855AB" w:rsidRDefault="00AE2BA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 застосовується.</w:t>
            </w:r>
          </w:p>
        </w:tc>
      </w:tr>
      <w:tr w:rsidR="006343C2" w:rsidRPr="007855AB" w:rsidTr="001230E9">
        <w:tc>
          <w:tcPr>
            <w:tcW w:w="5000" w:type="pct"/>
            <w:gridSpan w:val="4"/>
            <w:shd w:val="clear" w:color="auto" w:fill="FFFFFF"/>
            <w:hideMark/>
          </w:tcPr>
          <w:p w:rsidR="006343C2"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t xml:space="preserve">Розділ 4. </w:t>
            </w:r>
            <w:r w:rsidR="006343C2" w:rsidRPr="007855AB">
              <w:rPr>
                <w:rFonts w:ascii="Times New Roman" w:eastAsia="Times New Roman" w:hAnsi="Times New Roman" w:cs="Times New Roman"/>
                <w:b/>
                <w:bCs/>
                <w:lang w:val="uk-UA" w:eastAsia="ru-RU"/>
              </w:rPr>
              <w:t>Подання та розкриття тендерної пропозиції</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Кінцевий строк подання тендерної пропозиції</w:t>
            </w:r>
          </w:p>
        </w:tc>
        <w:tc>
          <w:tcPr>
            <w:tcW w:w="3618" w:type="pct"/>
            <w:shd w:val="clear" w:color="auto" w:fill="FFFFFF"/>
            <w:hideMark/>
          </w:tcPr>
          <w:p w:rsidR="00AE2BA1" w:rsidRPr="007855AB" w:rsidRDefault="00AE2BA1" w:rsidP="00093BD6">
            <w:pPr>
              <w:spacing w:after="0" w:line="240" w:lineRule="auto"/>
              <w:contextualSpacing/>
              <w:jc w:val="both"/>
              <w:rPr>
                <w:rFonts w:ascii="Times New Roman" w:eastAsia="Times New Roman" w:hAnsi="Times New Roman" w:cs="Times New Roman"/>
                <w:i/>
                <w:iCs/>
                <w:lang w:val="uk-UA" w:eastAsia="ru-RU"/>
              </w:rPr>
            </w:pPr>
            <w:r w:rsidRPr="00930009">
              <w:rPr>
                <w:rFonts w:ascii="Times New Roman" w:eastAsia="Times New Roman" w:hAnsi="Times New Roman" w:cs="Times New Roman"/>
                <w:lang w:val="uk-UA" w:eastAsia="ru-RU"/>
              </w:rPr>
              <w:t>Кінцевий строк подання тендерних пропозицій:</w:t>
            </w:r>
            <w:r w:rsidRPr="00A900BB">
              <w:rPr>
                <w:rFonts w:ascii="Times New Roman" w:eastAsia="Times New Roman" w:hAnsi="Times New Roman" w:cs="Times New Roman"/>
                <w:b/>
                <w:lang w:val="uk-UA" w:eastAsia="ru-RU"/>
              </w:rPr>
              <w:t xml:space="preserve"> </w:t>
            </w:r>
            <w:r w:rsidR="00AD4421" w:rsidRPr="00AD4421">
              <w:rPr>
                <w:rFonts w:ascii="Times New Roman" w:eastAsia="Times New Roman" w:hAnsi="Times New Roman" w:cs="Times New Roman"/>
                <w:b/>
                <w:lang w:val="uk-UA" w:eastAsia="ru-RU"/>
              </w:rPr>
              <w:t>03.01</w:t>
            </w:r>
            <w:r w:rsidRPr="00AD4421">
              <w:rPr>
                <w:rFonts w:ascii="Times New Roman" w:eastAsia="Times New Roman" w:hAnsi="Times New Roman" w:cs="Times New Roman"/>
                <w:b/>
                <w:lang w:val="uk-UA" w:eastAsia="ru-RU"/>
              </w:rPr>
              <w:t>.202</w:t>
            </w:r>
            <w:r w:rsidR="00AD4421" w:rsidRPr="00AD4421">
              <w:rPr>
                <w:rFonts w:ascii="Times New Roman" w:eastAsia="Times New Roman" w:hAnsi="Times New Roman" w:cs="Times New Roman"/>
                <w:b/>
                <w:lang w:val="uk-UA" w:eastAsia="ru-RU"/>
              </w:rPr>
              <w:t>4</w:t>
            </w:r>
            <w:r w:rsidRPr="00930009">
              <w:rPr>
                <w:rFonts w:ascii="Times New Roman" w:eastAsia="Times New Roman" w:hAnsi="Times New Roman" w:cs="Times New Roman"/>
                <w:b/>
                <w:lang w:val="uk-UA" w:eastAsia="ru-RU"/>
              </w:rPr>
              <w:t xml:space="preserve"> р.  </w:t>
            </w:r>
            <w:r w:rsidRPr="00A15BFC">
              <w:rPr>
                <w:rFonts w:ascii="Times New Roman" w:eastAsia="Times New Roman" w:hAnsi="Times New Roman" w:cs="Times New Roman"/>
                <w:b/>
                <w:lang w:val="uk-UA" w:eastAsia="ru-RU"/>
              </w:rPr>
              <w:t xml:space="preserve">до </w:t>
            </w:r>
            <w:r w:rsidR="00A15BFC" w:rsidRPr="00A15BFC">
              <w:rPr>
                <w:rFonts w:ascii="Times New Roman" w:eastAsia="Times New Roman" w:hAnsi="Times New Roman" w:cs="Times New Roman"/>
                <w:b/>
                <w:lang w:val="uk-UA" w:eastAsia="ru-RU"/>
              </w:rPr>
              <w:t>1</w:t>
            </w:r>
            <w:r w:rsidR="00A900BB">
              <w:rPr>
                <w:rFonts w:ascii="Times New Roman" w:eastAsia="Times New Roman" w:hAnsi="Times New Roman" w:cs="Times New Roman"/>
                <w:b/>
                <w:lang w:val="uk-UA" w:eastAsia="ru-RU"/>
              </w:rPr>
              <w:t>5</w:t>
            </w:r>
            <w:r w:rsidR="00A15BFC">
              <w:rPr>
                <w:rFonts w:ascii="Times New Roman" w:eastAsia="Times New Roman" w:hAnsi="Times New Roman" w:cs="Times New Roman"/>
                <w:b/>
                <w:lang w:val="uk-UA" w:eastAsia="ru-RU"/>
              </w:rPr>
              <w:t>:</w:t>
            </w:r>
            <w:r w:rsidR="00A900BB">
              <w:rPr>
                <w:rFonts w:ascii="Times New Roman" w:eastAsia="Times New Roman" w:hAnsi="Times New Roman" w:cs="Times New Roman"/>
                <w:b/>
                <w:lang w:val="uk-UA" w:eastAsia="ru-RU"/>
              </w:rPr>
              <w:t>00</w:t>
            </w:r>
            <w:r w:rsidRPr="00A15BFC">
              <w:rPr>
                <w:rFonts w:ascii="Times New Roman" w:eastAsia="Times New Roman" w:hAnsi="Times New Roman" w:cs="Times New Roman"/>
                <w:b/>
                <w:lang w:val="uk-UA" w:eastAsia="ru-RU"/>
              </w:rPr>
              <w:t xml:space="preserve"> год</w:t>
            </w:r>
            <w:r w:rsidRPr="00930009">
              <w:rPr>
                <w:rFonts w:ascii="Times New Roman" w:eastAsia="Times New Roman" w:hAnsi="Times New Roman" w:cs="Times New Roman"/>
                <w:b/>
                <w:lang w:val="uk-UA" w:eastAsia="ru-RU"/>
              </w:rPr>
              <w:t>. за Київським часом.</w:t>
            </w:r>
          </w:p>
          <w:p w:rsidR="006343C2"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Дата та час розкриття тендерної пропозиції</w:t>
            </w:r>
          </w:p>
        </w:tc>
        <w:tc>
          <w:tcPr>
            <w:tcW w:w="3618" w:type="pct"/>
            <w:shd w:val="clear" w:color="auto" w:fill="FFFFFF"/>
            <w:hideMark/>
          </w:tcPr>
          <w:p w:rsidR="00F057C0" w:rsidRPr="00431114"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431114">
              <w:rPr>
                <w:rFonts w:ascii="Times New Roman" w:eastAsia="Times New Roman" w:hAnsi="Times New Roman" w:cs="Times New Roman"/>
                <w:lang w:val="uk-UA" w:eastAsia="ru-RU"/>
              </w:rPr>
              <w:t xml:space="preserve">авершення електронного аукціону </w:t>
            </w:r>
            <w:r w:rsidR="00431114" w:rsidRPr="00431114">
              <w:rPr>
                <w:rFonts w:ascii="Times New Roman" w:hAnsi="Times New Roman"/>
                <w:color w:val="000000"/>
                <w:sz w:val="24"/>
                <w:szCs w:val="24"/>
                <w:lang w:val="uk-UA"/>
              </w:rPr>
              <w:t>відповідно до статті 30 Закону</w:t>
            </w:r>
            <w:r w:rsidR="00431114">
              <w:rPr>
                <w:rFonts w:ascii="Times New Roman" w:hAnsi="Times New Roman"/>
                <w:color w:val="000000"/>
                <w:sz w:val="24"/>
                <w:szCs w:val="24"/>
                <w:lang w:val="uk-UA"/>
              </w:rPr>
              <w:t>.</w:t>
            </w:r>
          </w:p>
          <w:p w:rsidR="00F057C0" w:rsidRPr="00431114" w:rsidRDefault="00F057C0" w:rsidP="00093BD6">
            <w:pPr>
              <w:spacing w:after="0" w:line="240" w:lineRule="auto"/>
              <w:contextualSpacing/>
              <w:jc w:val="both"/>
              <w:rPr>
                <w:rFonts w:ascii="Times New Roman" w:eastAsia="Times New Roman" w:hAnsi="Times New Roman" w:cs="Times New Roman"/>
                <w:lang w:val="uk-UA" w:eastAsia="ru-RU"/>
              </w:rPr>
            </w:pPr>
            <w:r w:rsidRPr="00431114">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w:t>
            </w:r>
            <w:r w:rsidRPr="00431114">
              <w:rPr>
                <w:rFonts w:ascii="Times New Roman" w:eastAsia="Times New Roman" w:hAnsi="Times New Roman" w:cs="Times New Roman"/>
                <w:lang w:val="uk-UA" w:eastAsia="ru-RU"/>
              </w:rPr>
              <w:lastRenderedPageBreak/>
              <w:t>повинно бути подано не менше двох тендерних пропозицій.</w:t>
            </w:r>
          </w:p>
          <w:p w:rsidR="00C60A76" w:rsidRPr="00431114" w:rsidRDefault="00F057C0" w:rsidP="00C60A76">
            <w:pPr>
              <w:spacing w:after="0" w:line="240" w:lineRule="auto"/>
              <w:jc w:val="both"/>
              <w:rPr>
                <w:rFonts w:ascii="Times New Roman" w:hAnsi="Times New Roman"/>
                <w:color w:val="000000"/>
                <w:sz w:val="24"/>
                <w:szCs w:val="24"/>
                <w:lang w:val="uk-UA"/>
              </w:rPr>
            </w:pPr>
            <w:r w:rsidRPr="00431114">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C60A76" w:rsidRPr="00431114">
              <w:rPr>
                <w:rFonts w:ascii="Times New Roman" w:hAnsi="Times New Roman"/>
                <w:color w:val="000000"/>
                <w:sz w:val="24"/>
                <w:szCs w:val="24"/>
              </w:rPr>
              <w:t xml:space="preserve"> </w:t>
            </w:r>
          </w:p>
          <w:p w:rsidR="006343C2" w:rsidRPr="00C60A76" w:rsidRDefault="00C60A76" w:rsidP="00093BD6">
            <w:pPr>
              <w:spacing w:after="0" w:line="240" w:lineRule="auto"/>
              <w:jc w:val="both"/>
              <w:rPr>
                <w:rFonts w:ascii="Times New Roman" w:hAnsi="Times New Roman"/>
                <w:color w:val="000000"/>
                <w:sz w:val="24"/>
                <w:szCs w:val="24"/>
                <w:highlight w:val="yellow"/>
              </w:rPr>
            </w:pPr>
            <w:proofErr w:type="spellStart"/>
            <w:r w:rsidRPr="00431114">
              <w:rPr>
                <w:rFonts w:ascii="Times New Roman" w:hAnsi="Times New Roman"/>
                <w:color w:val="000000"/>
                <w:sz w:val="24"/>
                <w:szCs w:val="24"/>
              </w:rPr>
              <w:t>Замовник</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розглядає</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таку</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тендерну</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пропозицію</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відповідно</w:t>
            </w:r>
            <w:proofErr w:type="spellEnd"/>
            <w:r w:rsidRPr="00431114">
              <w:rPr>
                <w:rFonts w:ascii="Times New Roman" w:hAnsi="Times New Roman"/>
                <w:color w:val="000000"/>
                <w:sz w:val="24"/>
                <w:szCs w:val="24"/>
              </w:rPr>
              <w:t xml:space="preserve"> до </w:t>
            </w:r>
            <w:proofErr w:type="spellStart"/>
            <w:r w:rsidRPr="00431114">
              <w:rPr>
                <w:rFonts w:ascii="Times New Roman" w:hAnsi="Times New Roman"/>
                <w:color w:val="000000"/>
                <w:sz w:val="24"/>
                <w:szCs w:val="24"/>
              </w:rPr>
              <w:t>вимог</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статті</w:t>
            </w:r>
            <w:proofErr w:type="spellEnd"/>
            <w:r w:rsidRPr="00431114">
              <w:rPr>
                <w:rFonts w:ascii="Times New Roman" w:hAnsi="Times New Roman"/>
                <w:color w:val="000000"/>
                <w:sz w:val="24"/>
                <w:szCs w:val="24"/>
              </w:rPr>
              <w:t xml:space="preserve"> 29 Закону (</w:t>
            </w:r>
            <w:proofErr w:type="spellStart"/>
            <w:r w:rsidRPr="00431114">
              <w:rPr>
                <w:rFonts w:ascii="Times New Roman" w:hAnsi="Times New Roman"/>
                <w:color w:val="000000"/>
                <w:sz w:val="24"/>
                <w:szCs w:val="24"/>
              </w:rPr>
              <w:t>положення</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частин</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другої</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дванадцятої</w:t>
            </w:r>
            <w:proofErr w:type="spellEnd"/>
            <w:r w:rsidRPr="00431114">
              <w:rPr>
                <w:rFonts w:ascii="Times New Roman" w:hAnsi="Times New Roman"/>
                <w:color w:val="000000"/>
                <w:sz w:val="24"/>
                <w:szCs w:val="24"/>
              </w:rPr>
              <w:t xml:space="preserve"> та </w:t>
            </w:r>
            <w:proofErr w:type="spellStart"/>
            <w:r w:rsidRPr="00431114">
              <w:rPr>
                <w:rFonts w:ascii="Times New Roman" w:hAnsi="Times New Roman"/>
                <w:color w:val="000000"/>
                <w:sz w:val="24"/>
                <w:szCs w:val="24"/>
              </w:rPr>
              <w:t>шістнадцятої</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статті</w:t>
            </w:r>
            <w:proofErr w:type="spellEnd"/>
            <w:r w:rsidRPr="00431114">
              <w:rPr>
                <w:rFonts w:ascii="Times New Roman" w:hAnsi="Times New Roman"/>
                <w:color w:val="000000"/>
                <w:sz w:val="24"/>
                <w:szCs w:val="24"/>
              </w:rPr>
              <w:t xml:space="preserve"> 29 Закону не </w:t>
            </w:r>
            <w:proofErr w:type="spellStart"/>
            <w:r w:rsidRPr="00431114">
              <w:rPr>
                <w:rFonts w:ascii="Times New Roman" w:hAnsi="Times New Roman"/>
                <w:color w:val="000000"/>
                <w:sz w:val="24"/>
                <w:szCs w:val="24"/>
              </w:rPr>
              <w:t>застосовуються</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з</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урахуванням</w:t>
            </w:r>
            <w:proofErr w:type="spellEnd"/>
            <w:r w:rsidRPr="00431114">
              <w:rPr>
                <w:rFonts w:ascii="Times New Roman" w:hAnsi="Times New Roman"/>
                <w:color w:val="000000"/>
                <w:sz w:val="24"/>
                <w:szCs w:val="24"/>
              </w:rPr>
              <w:t xml:space="preserve"> </w:t>
            </w:r>
            <w:proofErr w:type="spellStart"/>
            <w:r w:rsidRPr="00431114">
              <w:rPr>
                <w:rFonts w:ascii="Times New Roman" w:hAnsi="Times New Roman"/>
                <w:color w:val="000000"/>
                <w:sz w:val="24"/>
                <w:szCs w:val="24"/>
              </w:rPr>
              <w:t>положень</w:t>
            </w:r>
            <w:proofErr w:type="spellEnd"/>
            <w:r w:rsidRPr="00431114">
              <w:rPr>
                <w:rFonts w:ascii="Times New Roman" w:hAnsi="Times New Roman"/>
                <w:color w:val="000000"/>
                <w:sz w:val="24"/>
                <w:szCs w:val="24"/>
              </w:rPr>
              <w:t xml:space="preserve"> пункту 40 </w:t>
            </w:r>
            <w:proofErr w:type="spellStart"/>
            <w:r w:rsidRPr="00431114">
              <w:rPr>
                <w:rFonts w:ascii="Times New Roman" w:hAnsi="Times New Roman"/>
                <w:color w:val="000000"/>
                <w:sz w:val="24"/>
                <w:szCs w:val="24"/>
              </w:rPr>
              <w:t>Особливостей</w:t>
            </w:r>
            <w:proofErr w:type="spellEnd"/>
            <w:r w:rsidRPr="00431114">
              <w:rPr>
                <w:rFonts w:ascii="Times New Roman" w:hAnsi="Times New Roman"/>
                <w:color w:val="000000"/>
                <w:sz w:val="24"/>
                <w:szCs w:val="24"/>
              </w:rPr>
              <w:t>.</w:t>
            </w:r>
          </w:p>
        </w:tc>
      </w:tr>
      <w:tr w:rsidR="006343C2" w:rsidRPr="007855AB" w:rsidTr="001230E9">
        <w:tc>
          <w:tcPr>
            <w:tcW w:w="5000" w:type="pct"/>
            <w:gridSpan w:val="4"/>
            <w:shd w:val="clear" w:color="auto" w:fill="FFFFFF"/>
            <w:hideMark/>
          </w:tcPr>
          <w:p w:rsidR="006343C2"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7855AB">
              <w:rPr>
                <w:rFonts w:ascii="Times New Roman" w:eastAsia="Times New Roman" w:hAnsi="Times New Roman" w:cs="Times New Roman"/>
                <w:b/>
                <w:bCs/>
                <w:lang w:val="uk-UA" w:eastAsia="ru-RU"/>
              </w:rPr>
              <w:lastRenderedPageBreak/>
              <w:t xml:space="preserve">Розділ 5. </w:t>
            </w:r>
            <w:r w:rsidR="006343C2" w:rsidRPr="007855AB">
              <w:rPr>
                <w:rFonts w:ascii="Times New Roman" w:eastAsia="Times New Roman" w:hAnsi="Times New Roman" w:cs="Times New Roman"/>
                <w:b/>
                <w:bCs/>
                <w:lang w:val="uk-UA" w:eastAsia="ru-RU"/>
              </w:rPr>
              <w:t>Оцінка тендерної пропозиції</w:t>
            </w:r>
          </w:p>
        </w:tc>
      </w:tr>
      <w:tr w:rsidR="006343C2" w:rsidRPr="007855AB"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618" w:type="pct"/>
            <w:shd w:val="clear" w:color="auto" w:fill="FFFFFF"/>
            <w:hideMark/>
          </w:tcPr>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bookmarkStart w:id="0" w:name="n1512"/>
            <w:bookmarkEnd w:id="0"/>
            <w:r w:rsidRPr="007855AB">
              <w:rPr>
                <w:rFonts w:ascii="Times New Roman" w:eastAsia="Times New Roman" w:hAnsi="Times New Roman" w:cs="Times New Roman"/>
                <w:lang w:val="uk-UA" w:eastAsia="ru-RU"/>
              </w:rPr>
              <w:t>Єдиний критерій оцінки</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w:t>
            </w:r>
            <w:r w:rsidRPr="00653D60">
              <w:rPr>
                <w:rFonts w:ascii="Times New Roman" w:eastAsia="Times New Roman" w:hAnsi="Times New Roman" w:cs="Times New Roman"/>
                <w:b/>
                <w:lang w:val="uk-UA" w:eastAsia="ru-RU"/>
              </w:rPr>
              <w:t>Ціна – 100%.</w:t>
            </w:r>
          </w:p>
          <w:p w:rsidR="006343C2" w:rsidRPr="007855AB" w:rsidRDefault="006343C2"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6F3125" w:rsidTr="001230E9">
        <w:tc>
          <w:tcPr>
            <w:tcW w:w="265" w:type="pct"/>
            <w:shd w:val="clear" w:color="auto" w:fill="FFFFFF"/>
            <w:hideMark/>
          </w:tcPr>
          <w:p w:rsidR="006343C2" w:rsidRPr="007855AB" w:rsidRDefault="006343C2"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w:t>
            </w:r>
          </w:p>
        </w:tc>
        <w:tc>
          <w:tcPr>
            <w:tcW w:w="1117" w:type="pct"/>
            <w:gridSpan w:val="2"/>
            <w:shd w:val="clear" w:color="auto" w:fill="FFFFFF"/>
            <w:hideMark/>
          </w:tcPr>
          <w:p w:rsidR="006343C2" w:rsidRPr="007855AB" w:rsidRDefault="006343C2" w:rsidP="00F560D8">
            <w:pPr>
              <w:spacing w:after="0" w:line="240" w:lineRule="auto"/>
              <w:contextualSpacing/>
              <w:jc w:val="center"/>
              <w:rPr>
                <w:rFonts w:ascii="Times New Roman" w:eastAsia="Times New Roman" w:hAnsi="Times New Roman" w:cs="Times New Roman"/>
                <w:highlight w:val="yellow"/>
                <w:lang w:val="uk-UA" w:eastAsia="ru-RU"/>
              </w:rPr>
            </w:pPr>
            <w:r w:rsidRPr="007855AB">
              <w:rPr>
                <w:rFonts w:ascii="Times New Roman" w:eastAsia="Times New Roman" w:hAnsi="Times New Roman" w:cs="Times New Roman"/>
                <w:lang w:val="uk-UA" w:eastAsia="ru-RU"/>
              </w:rPr>
              <w:t>Інша інформація</w:t>
            </w:r>
          </w:p>
        </w:tc>
        <w:tc>
          <w:tcPr>
            <w:tcW w:w="3618" w:type="pct"/>
            <w:shd w:val="clear" w:color="auto" w:fill="FFFFFF"/>
            <w:hideMark/>
          </w:tcPr>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55AB">
              <w:rPr>
                <w:rFonts w:ascii="Times New Roman" w:eastAsia="Times New Roman" w:hAnsi="Times New Roman" w:cs="Times New Roman"/>
                <w:lang w:val="uk-UA" w:eastAsia="ru-RU"/>
              </w:rPr>
              <w:t>бенефіціарним</w:t>
            </w:r>
            <w:proofErr w:type="spellEnd"/>
            <w:r w:rsidRPr="007855AB">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Про публічні закупівлі</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на період дії правового режиму воєнного стану в Україні та протягом 90 днів з дня його припинення або скасування</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55AB">
              <w:rPr>
                <w:rFonts w:ascii="Times New Roman" w:eastAsia="Times New Roman" w:hAnsi="Times New Roman" w:cs="Times New Roman"/>
                <w:lang w:val="uk-UA" w:eastAsia="ru-RU"/>
              </w:rPr>
              <w:t>бенефіціарним</w:t>
            </w:r>
            <w:proofErr w:type="spellEnd"/>
            <w:r w:rsidRPr="007855AB">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Про затвердження особливостей здійснення публічних закупівель товарів, робіт і послуг для замовників</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передбачених Законом України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Про публічні закупівлі</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на період дії правового режиму воєнного стану в Україні та протягом 90 днів з дня його припинення або скасування</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Pr="007855AB">
              <w:rPr>
                <w:rFonts w:ascii="Times New Roman" w:eastAsia="Times New Roman" w:hAnsi="Times New Roman" w:cs="Times New Roman"/>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7855AB">
              <w:rPr>
                <w:rFonts w:ascii="Times New Roman" w:eastAsia="Times New Roman" w:hAnsi="Times New Roman" w:cs="Times New Roman"/>
                <w:lang w:val="uk-UA" w:eastAsia="ru-RU"/>
              </w:rPr>
              <w:t>бенефіціарним</w:t>
            </w:r>
            <w:proofErr w:type="spellEnd"/>
            <w:r w:rsidRPr="007855AB">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00653D60">
              <w:rPr>
                <w:rFonts w:ascii="Times New Roman" w:eastAsia="Times New Roman" w:hAnsi="Times New Roman" w:cs="Times New Roman"/>
                <w:lang w:val="uk-UA" w:eastAsia="ru-RU"/>
              </w:rPr>
              <w:t xml:space="preserve">       </w:t>
            </w:r>
            <w:r w:rsidRPr="007855AB">
              <w:rPr>
                <w:rFonts w:ascii="Times New Roman" w:eastAsia="Times New Roman" w:hAnsi="Times New Roman" w:cs="Times New Roman"/>
                <w:lang w:val="uk-UA" w:eastAsia="ru-RU"/>
              </w:rPr>
              <w:t xml:space="preserve">№ 1178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Про публічні закупівлі</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 на період дії правового режиму воєнного стану в Україні та протягом 90 днів з дня його припинення або скасування</w:t>
            </w:r>
            <w:r w:rsidR="00653D60">
              <w:rPr>
                <w:rFonts w:ascii="Times New Roman" w:eastAsia="Times New Roman" w:hAnsi="Times New Roman" w:cs="Times New Roman"/>
                <w:lang w:val="uk-UA" w:eastAsia="ru-RU"/>
              </w:rPr>
              <w:t>»</w:t>
            </w:r>
            <w:r w:rsidRPr="007855AB">
              <w:rPr>
                <w:rFonts w:ascii="Times New Roman" w:eastAsia="Times New Roman" w:hAnsi="Times New Roman" w:cs="Times New Roman"/>
                <w:lang w:val="uk-UA" w:eastAsia="ru-RU"/>
              </w:rPr>
              <w:t>).</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7855AB">
              <w:rPr>
                <w:rFonts w:ascii="Times New Roman" w:eastAsia="Times New Roman" w:hAnsi="Times New Roman" w:cs="Times New Roman"/>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7855AB" w:rsidRDefault="00F057C0" w:rsidP="00093BD6">
            <w:pPr>
              <w:spacing w:after="0" w:line="240" w:lineRule="auto"/>
              <w:contextualSpacing/>
              <w:jc w:val="both"/>
              <w:rPr>
                <w:rFonts w:ascii="Times New Roman" w:eastAsia="Times New Roman" w:hAnsi="Times New Roman" w:cs="Times New Roman"/>
                <w:highlight w:val="yellow"/>
                <w:lang w:val="uk-UA" w:eastAsia="ru-RU"/>
              </w:rPr>
            </w:pPr>
            <w:r w:rsidRPr="007855AB">
              <w:rPr>
                <w:rFonts w:ascii="Times New Roman" w:eastAsia="Times New Roman" w:hAnsi="Times New Roman" w:cs="Times New Roman"/>
                <w:lang w:val="uk-UA" w:eastAsia="ru-RU"/>
              </w:rPr>
              <w:t xml:space="preserve">Замовник має право звернутися за підтвердженням інформації, наданої </w:t>
            </w:r>
            <w:r w:rsidRPr="007855AB">
              <w:rPr>
                <w:rFonts w:ascii="Times New Roman" w:eastAsia="Times New Roman" w:hAnsi="Times New Roman" w:cs="Times New Roman"/>
                <w:lang w:val="uk-UA" w:eastAsia="ru-RU"/>
              </w:rPr>
              <w:lastRenderedPageBreak/>
              <w:t>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6F3125" w:rsidTr="001230E9">
        <w:tc>
          <w:tcPr>
            <w:tcW w:w="265" w:type="pct"/>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3</w:t>
            </w:r>
          </w:p>
        </w:tc>
        <w:tc>
          <w:tcPr>
            <w:tcW w:w="1117" w:type="pct"/>
            <w:gridSpan w:val="2"/>
            <w:shd w:val="clear" w:color="auto" w:fill="FFFFFF"/>
            <w:hideMark/>
          </w:tcPr>
          <w:p w:rsidR="00F057C0" w:rsidRPr="007855AB" w:rsidRDefault="00F057C0" w:rsidP="00653D60">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Відхилення тендерних пропозицій</w:t>
            </w:r>
          </w:p>
        </w:tc>
        <w:tc>
          <w:tcPr>
            <w:tcW w:w="3618" w:type="pct"/>
            <w:shd w:val="clear" w:color="auto" w:fill="FFFFFF"/>
            <w:hideMark/>
          </w:tcPr>
          <w:p w:rsidR="00F057C0" w:rsidRPr="007D65AD" w:rsidRDefault="00F057C0" w:rsidP="00093BD6">
            <w:pPr>
              <w:spacing w:after="0" w:line="240" w:lineRule="auto"/>
              <w:contextualSpacing/>
              <w:jc w:val="both"/>
              <w:rPr>
                <w:rFonts w:ascii="Times New Roman" w:eastAsia="Times New Roman" w:hAnsi="Times New Roman" w:cs="Times New Roman"/>
                <w:b/>
                <w:lang w:val="uk-UA" w:eastAsia="ru-RU"/>
              </w:rPr>
            </w:pPr>
            <w:r w:rsidRPr="007D65AD">
              <w:rPr>
                <w:rFonts w:ascii="Times New Roman" w:eastAsia="Times New Roman" w:hAnsi="Times New Roman" w:cs="Times New Roman"/>
                <w:b/>
                <w:lang w:val="uk-UA" w:eastAsia="ru-RU"/>
              </w:rPr>
              <w:t>Замовник відхиляє тендерну пропозицію із зазначенням аргументації в електронній системі закупівель у разі, коли:</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 учасник процедури закупівлі:</w:t>
            </w:r>
          </w:p>
          <w:p w:rsidR="00F057C0" w:rsidRPr="007855AB" w:rsidRDefault="00653D6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7C0" w:rsidRPr="007855AB" w:rsidRDefault="00653D6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7C0" w:rsidRPr="007855AB" w:rsidRDefault="00653D6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7C0" w:rsidRPr="007855AB" w:rsidRDefault="00653D6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7C0" w:rsidRPr="007855AB" w:rsidRDefault="00F057C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057C0" w:rsidRPr="00653D60" w:rsidRDefault="00653D60" w:rsidP="00093BD6">
            <w:pPr>
              <w:pStyle w:val="a4"/>
              <w:numPr>
                <w:ilvl w:val="0"/>
                <w:numId w:val="22"/>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 xml:space="preserve">/Республіки Білорусь, та/або юридичною особою, кінцевим </w:t>
            </w:r>
            <w:proofErr w:type="spellStart"/>
            <w:r w:rsidR="00F057C0" w:rsidRPr="007855AB">
              <w:rPr>
                <w:rFonts w:ascii="Times New Roman" w:eastAsia="Times New Roman" w:hAnsi="Times New Roman" w:cs="Times New Roman"/>
                <w:lang w:val="uk-UA" w:eastAsia="ru-RU"/>
              </w:rPr>
              <w:t>бенефіціарним</w:t>
            </w:r>
            <w:proofErr w:type="spellEnd"/>
            <w:r w:rsidR="00F057C0" w:rsidRPr="007855AB">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lang w:val="uk-UA" w:eastAsia="ru-RU"/>
              </w:rPr>
              <w:t>«</w:t>
            </w:r>
            <w:r w:rsidR="00F057C0" w:rsidRPr="007855AB">
              <w:rPr>
                <w:rFonts w:ascii="Times New Roman" w:eastAsia="Times New Roman" w:hAnsi="Times New Roman" w:cs="Times New Roman"/>
                <w:lang w:val="uk-UA" w:eastAsia="ru-RU"/>
              </w:rPr>
              <w:t xml:space="preserve">Про затвердження особливостей здійснення публічних закупівель товарів, робіт і послуг для замовників, передбачених </w:t>
            </w:r>
            <w:r w:rsidR="00F057C0" w:rsidRPr="00653D60">
              <w:rPr>
                <w:rFonts w:ascii="Times New Roman" w:eastAsia="Times New Roman" w:hAnsi="Times New Roman" w:cs="Times New Roman"/>
                <w:lang w:val="uk-UA" w:eastAsia="ru-RU"/>
              </w:rPr>
              <w:t xml:space="preserve">Законом України </w:t>
            </w:r>
            <w:r w:rsidRPr="00653D60">
              <w:rPr>
                <w:rFonts w:ascii="Times New Roman" w:eastAsia="Times New Roman" w:hAnsi="Times New Roman" w:cs="Times New Roman"/>
                <w:lang w:val="uk-UA" w:eastAsia="ru-RU"/>
              </w:rPr>
              <w:t>«</w:t>
            </w:r>
            <w:r w:rsidR="00F057C0" w:rsidRPr="00653D60">
              <w:rPr>
                <w:rFonts w:ascii="Times New Roman" w:eastAsia="Times New Roman" w:hAnsi="Times New Roman" w:cs="Times New Roman"/>
                <w:lang w:val="uk-UA" w:eastAsia="ru-RU"/>
              </w:rPr>
              <w:t>Про публічні закупівлі</w:t>
            </w:r>
            <w:r w:rsidRPr="00653D60">
              <w:rPr>
                <w:rFonts w:ascii="Times New Roman" w:eastAsia="Times New Roman" w:hAnsi="Times New Roman" w:cs="Times New Roman"/>
                <w:lang w:val="uk-UA" w:eastAsia="ru-RU"/>
              </w:rPr>
              <w:t>»</w:t>
            </w:r>
            <w:r w:rsidR="00F057C0" w:rsidRPr="00653D60">
              <w:rPr>
                <w:rFonts w:ascii="Times New Roman" w:eastAsia="Times New Roman" w:hAnsi="Times New Roman" w:cs="Times New Roman"/>
                <w:lang w:val="uk-UA" w:eastAsia="ru-RU"/>
              </w:rPr>
              <w:t>, на період дії правового режиму воєнного стану в Україні та протягом 90 днів з дня його припинення або скасування</w:t>
            </w:r>
            <w:r w:rsidRPr="00653D60">
              <w:rPr>
                <w:rFonts w:ascii="Times New Roman" w:eastAsia="Times New Roman" w:hAnsi="Times New Roman" w:cs="Times New Roman"/>
                <w:lang w:val="uk-UA" w:eastAsia="ru-RU"/>
              </w:rPr>
              <w:t>»</w:t>
            </w:r>
            <w:r w:rsidR="00F057C0" w:rsidRPr="00653D60">
              <w:rPr>
                <w:rFonts w:ascii="Times New Roman" w:eastAsia="Times New Roman" w:hAnsi="Times New Roman" w:cs="Times New Roman"/>
                <w:lang w:val="uk-UA" w:eastAsia="ru-RU"/>
              </w:rPr>
              <w:t>);</w:t>
            </w:r>
          </w:p>
          <w:p w:rsidR="00F057C0" w:rsidRPr="00653D60" w:rsidRDefault="00F057C0" w:rsidP="00093BD6">
            <w:pPr>
              <w:spacing w:after="0" w:line="240" w:lineRule="auto"/>
              <w:contextualSpacing/>
              <w:jc w:val="both"/>
              <w:rPr>
                <w:rFonts w:ascii="Times New Roman" w:eastAsia="Times New Roman" w:hAnsi="Times New Roman" w:cs="Times New Roman"/>
                <w:lang w:val="uk-UA" w:eastAsia="ru-RU"/>
              </w:rPr>
            </w:pPr>
            <w:r w:rsidRPr="00653D60">
              <w:rPr>
                <w:rFonts w:ascii="Times New Roman" w:eastAsia="Times New Roman" w:hAnsi="Times New Roman" w:cs="Times New Roman"/>
                <w:lang w:val="uk-UA" w:eastAsia="ru-RU"/>
              </w:rPr>
              <w:t>2) тендерна пропозиція:</w:t>
            </w:r>
          </w:p>
          <w:p w:rsidR="00F057C0" w:rsidRPr="00653D60" w:rsidRDefault="00653D60" w:rsidP="00093BD6">
            <w:pPr>
              <w:pStyle w:val="a4"/>
              <w:numPr>
                <w:ilvl w:val="0"/>
                <w:numId w:val="2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653D60">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rsidR="00F057C0" w:rsidRPr="00653D60" w:rsidRDefault="00653D60" w:rsidP="00093BD6">
            <w:pPr>
              <w:pStyle w:val="a4"/>
              <w:numPr>
                <w:ilvl w:val="0"/>
                <w:numId w:val="2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653D60">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F057C0" w:rsidRPr="00653D60" w:rsidRDefault="00653D60" w:rsidP="00093BD6">
            <w:pPr>
              <w:pStyle w:val="a4"/>
              <w:numPr>
                <w:ilvl w:val="0"/>
                <w:numId w:val="2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653D60">
              <w:rPr>
                <w:rFonts w:ascii="Times New Roman" w:eastAsia="Times New Roman" w:hAnsi="Times New Roman" w:cs="Times New Roman"/>
                <w:lang w:val="uk-UA" w:eastAsia="ru-RU"/>
              </w:rPr>
              <w:t>є такою, строк дії якої закінчився;</w:t>
            </w:r>
          </w:p>
          <w:p w:rsidR="00F057C0" w:rsidRPr="007855AB" w:rsidRDefault="00653D60" w:rsidP="00093BD6">
            <w:pPr>
              <w:pStyle w:val="a4"/>
              <w:numPr>
                <w:ilvl w:val="0"/>
                <w:numId w:val="2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653D60">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w:t>
            </w:r>
            <w:r w:rsidR="00F057C0" w:rsidRPr="007855AB">
              <w:rPr>
                <w:rFonts w:ascii="Times New Roman" w:eastAsia="Times New Roman" w:hAnsi="Times New Roman" w:cs="Times New Roman"/>
                <w:lang w:val="uk-UA" w:eastAsia="ru-RU"/>
              </w:rPr>
              <w:t xml:space="preserve">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7C0" w:rsidRPr="007855AB" w:rsidRDefault="00653D60" w:rsidP="00093BD6">
            <w:pPr>
              <w:pStyle w:val="a4"/>
              <w:numPr>
                <w:ilvl w:val="0"/>
                <w:numId w:val="2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3) переможець процедури закупівлі:</w:t>
            </w:r>
          </w:p>
          <w:p w:rsidR="00F057C0" w:rsidRPr="007855AB" w:rsidRDefault="00653D60" w:rsidP="00093BD6">
            <w:pPr>
              <w:pStyle w:val="a4"/>
              <w:numPr>
                <w:ilvl w:val="0"/>
                <w:numId w:val="24"/>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057C0" w:rsidRPr="007855AB" w:rsidRDefault="00653D60" w:rsidP="00093BD6">
            <w:pPr>
              <w:pStyle w:val="a4"/>
              <w:numPr>
                <w:ilvl w:val="0"/>
                <w:numId w:val="24"/>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7C0" w:rsidRPr="007855AB" w:rsidRDefault="00653D60" w:rsidP="00093BD6">
            <w:pPr>
              <w:pStyle w:val="a4"/>
              <w:numPr>
                <w:ilvl w:val="0"/>
                <w:numId w:val="24"/>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057C0" w:rsidRPr="007855AB" w:rsidRDefault="00653D60" w:rsidP="00093BD6">
            <w:pPr>
              <w:pStyle w:val="a4"/>
              <w:numPr>
                <w:ilvl w:val="0"/>
                <w:numId w:val="24"/>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F057C0" w:rsidRPr="007855AB" w:rsidRDefault="00653D60" w:rsidP="00093BD6">
            <w:pPr>
              <w:pStyle w:val="a4"/>
              <w:numPr>
                <w:ilvl w:val="0"/>
                <w:numId w:val="24"/>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7C0" w:rsidRPr="007D65AD" w:rsidRDefault="00F057C0" w:rsidP="00093BD6">
            <w:pPr>
              <w:spacing w:after="0" w:line="240" w:lineRule="auto"/>
              <w:contextualSpacing/>
              <w:jc w:val="both"/>
              <w:rPr>
                <w:rFonts w:ascii="Times New Roman" w:eastAsia="Times New Roman" w:hAnsi="Times New Roman" w:cs="Times New Roman"/>
                <w:b/>
                <w:lang w:val="uk-UA" w:eastAsia="ru-RU"/>
              </w:rPr>
            </w:pPr>
            <w:r w:rsidRPr="007D65AD">
              <w:rPr>
                <w:rFonts w:ascii="Times New Roman" w:eastAsia="Times New Roman" w:hAnsi="Times New Roman" w:cs="Times New Roman"/>
                <w:b/>
                <w:lang w:val="uk-UA" w:eastAsia="ru-RU"/>
              </w:rPr>
              <w:t>Замовник може відхилити тендерну пропозицію із зазначенням аргументації в електронній системі закупівель у разі, коли:</w:t>
            </w:r>
          </w:p>
          <w:p w:rsidR="00F057C0" w:rsidRPr="007855AB" w:rsidRDefault="00653D60" w:rsidP="00093BD6">
            <w:pPr>
              <w:pStyle w:val="a4"/>
              <w:numPr>
                <w:ilvl w:val="0"/>
                <w:numId w:val="25"/>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7C0" w:rsidRPr="007855AB" w:rsidRDefault="00653D60" w:rsidP="00093BD6">
            <w:pPr>
              <w:pStyle w:val="a4"/>
              <w:numPr>
                <w:ilvl w:val="0"/>
                <w:numId w:val="25"/>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7855AB" w:rsidTr="001230E9">
        <w:tc>
          <w:tcPr>
            <w:tcW w:w="5000" w:type="pct"/>
            <w:gridSpan w:val="4"/>
            <w:shd w:val="clear" w:color="auto" w:fill="FFFFFF"/>
            <w:hideMark/>
          </w:tcPr>
          <w:p w:rsidR="00F057C0" w:rsidRPr="007855AB" w:rsidRDefault="00B32A7D" w:rsidP="00093BD6">
            <w:pPr>
              <w:spacing w:after="0" w:line="240" w:lineRule="auto"/>
              <w:contextualSpacing/>
              <w:jc w:val="center"/>
              <w:rPr>
                <w:rFonts w:ascii="Times New Roman" w:eastAsia="Times New Roman" w:hAnsi="Times New Roman" w:cs="Times New Roman"/>
                <w:b/>
                <w:bCs/>
                <w:lang w:val="uk-UA" w:eastAsia="ru-RU"/>
              </w:rPr>
            </w:pPr>
            <w:r w:rsidRPr="00F061D8">
              <w:rPr>
                <w:rFonts w:ascii="Times New Roman" w:eastAsia="Times New Roman" w:hAnsi="Times New Roman" w:cs="Times New Roman"/>
                <w:b/>
                <w:bCs/>
                <w:lang w:val="uk-UA" w:eastAsia="ru-RU"/>
              </w:rPr>
              <w:lastRenderedPageBreak/>
              <w:t xml:space="preserve">Розділ 6. </w:t>
            </w:r>
            <w:r w:rsidR="00F057C0" w:rsidRPr="00F061D8">
              <w:rPr>
                <w:rFonts w:ascii="Times New Roman" w:eastAsia="Times New Roman" w:hAnsi="Times New Roman" w:cs="Times New Roman"/>
                <w:b/>
                <w:bCs/>
                <w:lang w:val="uk-UA" w:eastAsia="ru-RU"/>
              </w:rPr>
              <w:t>Результати тендеру та укладання договору про закупівлю</w:t>
            </w:r>
          </w:p>
        </w:tc>
      </w:tr>
      <w:tr w:rsidR="00F057C0" w:rsidRPr="007855AB" w:rsidTr="001230E9">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w:t>
            </w:r>
          </w:p>
        </w:tc>
        <w:tc>
          <w:tcPr>
            <w:tcW w:w="1102" w:type="pct"/>
            <w:shd w:val="clear" w:color="auto" w:fill="FFFFFF"/>
            <w:hideMark/>
          </w:tcPr>
          <w:p w:rsidR="00F057C0" w:rsidRPr="007855AB" w:rsidRDefault="00F057C0" w:rsidP="00653D60">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618" w:type="pct"/>
            <w:shd w:val="clear" w:color="auto" w:fill="FFFFFF"/>
            <w:hideMark/>
          </w:tcPr>
          <w:p w:rsidR="00F057C0" w:rsidRPr="00CC2FC5" w:rsidRDefault="00F057C0" w:rsidP="00093BD6">
            <w:pPr>
              <w:spacing w:after="0" w:line="240" w:lineRule="auto"/>
              <w:contextualSpacing/>
              <w:jc w:val="both"/>
              <w:rPr>
                <w:rFonts w:ascii="Times New Roman" w:eastAsia="Times New Roman" w:hAnsi="Times New Roman" w:cs="Times New Roman"/>
                <w:b/>
                <w:lang w:val="uk-UA" w:eastAsia="ru-RU"/>
              </w:rPr>
            </w:pPr>
            <w:r w:rsidRPr="00CC2FC5">
              <w:rPr>
                <w:rFonts w:ascii="Times New Roman" w:eastAsia="Times New Roman" w:hAnsi="Times New Roman" w:cs="Times New Roman"/>
                <w:b/>
                <w:lang w:val="uk-UA" w:eastAsia="ru-RU"/>
              </w:rPr>
              <w:t>Замовник відміняє відкриті торги у разі:</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CC2FC5" w:rsidRDefault="00F057C0" w:rsidP="00093BD6">
            <w:pPr>
              <w:spacing w:after="0" w:line="240" w:lineRule="auto"/>
              <w:contextualSpacing/>
              <w:jc w:val="both"/>
              <w:rPr>
                <w:rFonts w:ascii="Times New Roman" w:eastAsia="Times New Roman" w:hAnsi="Times New Roman" w:cs="Times New Roman"/>
                <w:b/>
                <w:lang w:val="uk-UA" w:eastAsia="ru-RU"/>
              </w:rPr>
            </w:pPr>
            <w:r w:rsidRPr="00CC2FC5">
              <w:rPr>
                <w:rFonts w:ascii="Times New Roman" w:eastAsia="Times New Roman" w:hAnsi="Times New Roman" w:cs="Times New Roman"/>
                <w:b/>
                <w:lang w:val="uk-UA" w:eastAsia="ru-RU"/>
              </w:rPr>
              <w:t>Відкриті торги автоматично відміняються електронною системою закупівель у разі:</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883BA1">
              <w:rPr>
                <w:rFonts w:ascii="Times New Roman" w:eastAsia="Times New Roman" w:hAnsi="Times New Roman" w:cs="Times New Roman"/>
                <w:lang w:val="uk-UA" w:eastAsia="ru-RU"/>
              </w:rPr>
              <w:t>О</w:t>
            </w:r>
            <w:r w:rsidRPr="007855AB">
              <w:rPr>
                <w:rFonts w:ascii="Times New Roman" w:eastAsia="Times New Roman" w:hAnsi="Times New Roman" w:cs="Times New Roman"/>
                <w:lang w:val="uk-UA" w:eastAsia="ru-RU"/>
              </w:rPr>
              <w:t>собливостями;</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00883BA1">
              <w:rPr>
                <w:rFonts w:ascii="Times New Roman" w:eastAsia="Times New Roman" w:hAnsi="Times New Roman" w:cs="Times New Roman"/>
                <w:lang w:val="uk-UA" w:eastAsia="ru-RU"/>
              </w:rPr>
              <w:t>О</w:t>
            </w:r>
            <w:r w:rsidRPr="007855AB">
              <w:rPr>
                <w:rFonts w:ascii="Times New Roman" w:eastAsia="Times New Roman" w:hAnsi="Times New Roman" w:cs="Times New Roman"/>
                <w:lang w:val="uk-UA" w:eastAsia="ru-RU"/>
              </w:rPr>
              <w:t>собливостями.</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Відкриті торги можуть бути відмінені частково (за лотом).</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7855AB">
              <w:rPr>
                <w:rFonts w:ascii="Times New Roman" w:eastAsia="Times New Roman" w:hAnsi="Times New Roman" w:cs="Times New Roman"/>
                <w:lang w:val="uk-UA" w:eastAsia="ru-RU"/>
              </w:rPr>
              <w:lastRenderedPageBreak/>
              <w:t>оприлюднення.</w:t>
            </w:r>
          </w:p>
        </w:tc>
      </w:tr>
      <w:tr w:rsidR="00F057C0" w:rsidRPr="007855AB" w:rsidTr="001230E9">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2</w:t>
            </w:r>
          </w:p>
        </w:tc>
        <w:tc>
          <w:tcPr>
            <w:tcW w:w="1102"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Строк укладання договору про закупівлю</w:t>
            </w:r>
          </w:p>
        </w:tc>
        <w:tc>
          <w:tcPr>
            <w:tcW w:w="3618" w:type="pct"/>
            <w:shd w:val="clear" w:color="auto" w:fill="FFFFFF"/>
            <w:hideMark/>
          </w:tcPr>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7855AB" w:rsidTr="001230E9">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w:t>
            </w:r>
          </w:p>
        </w:tc>
        <w:tc>
          <w:tcPr>
            <w:tcW w:w="1102"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Проект договору про закупівлю</w:t>
            </w:r>
          </w:p>
        </w:tc>
        <w:tc>
          <w:tcPr>
            <w:tcW w:w="3618" w:type="pct"/>
            <w:shd w:val="clear" w:color="auto" w:fill="FFFFFF"/>
            <w:hideMark/>
          </w:tcPr>
          <w:p w:rsidR="00F057C0" w:rsidRPr="007855AB" w:rsidRDefault="00F057C0" w:rsidP="00A900BB">
            <w:pPr>
              <w:spacing w:after="0" w:line="240" w:lineRule="auto"/>
              <w:contextualSpacing/>
              <w:jc w:val="both"/>
              <w:rPr>
                <w:rFonts w:ascii="Times New Roman" w:eastAsia="Times New Roman" w:hAnsi="Times New Roman" w:cs="Times New Roman"/>
                <w:lang w:val="uk-UA" w:eastAsia="ru-RU"/>
              </w:rPr>
            </w:pPr>
            <w:r w:rsidRPr="00B35009">
              <w:rPr>
                <w:rFonts w:ascii="Times New Roman" w:eastAsia="Times New Roman" w:hAnsi="Times New Roman" w:cs="Times New Roman"/>
                <w:lang w:val="uk-UA" w:eastAsia="ru-RU"/>
              </w:rPr>
              <w:t xml:space="preserve">Проект договору про закупівлю викладений у </w:t>
            </w:r>
            <w:r w:rsidRPr="00B35009">
              <w:rPr>
                <w:rFonts w:ascii="Times New Roman" w:eastAsia="Times New Roman" w:hAnsi="Times New Roman" w:cs="Times New Roman"/>
                <w:b/>
                <w:lang w:val="uk-UA" w:eastAsia="ru-RU"/>
              </w:rPr>
              <w:t xml:space="preserve">Додатку </w:t>
            </w:r>
            <w:r w:rsidR="00A900BB">
              <w:rPr>
                <w:rFonts w:ascii="Times New Roman" w:eastAsia="Times New Roman" w:hAnsi="Times New Roman" w:cs="Times New Roman"/>
                <w:b/>
                <w:lang w:val="uk-UA" w:eastAsia="ru-RU"/>
              </w:rPr>
              <w:t>3</w:t>
            </w:r>
            <w:r w:rsidRPr="00B35009">
              <w:rPr>
                <w:rFonts w:ascii="Times New Roman" w:eastAsia="Times New Roman" w:hAnsi="Times New Roman" w:cs="Times New Roman"/>
                <w:lang w:val="uk-UA" w:eastAsia="ru-RU"/>
              </w:rPr>
              <w:t xml:space="preserve"> до тендерної документації.</w:t>
            </w:r>
          </w:p>
        </w:tc>
      </w:tr>
      <w:tr w:rsidR="00F057C0" w:rsidRPr="007855AB" w:rsidTr="001230E9">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w:t>
            </w:r>
          </w:p>
        </w:tc>
        <w:tc>
          <w:tcPr>
            <w:tcW w:w="1102"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Умови укладання договору про закупівлю</w:t>
            </w:r>
          </w:p>
        </w:tc>
        <w:tc>
          <w:tcPr>
            <w:tcW w:w="3618" w:type="pct"/>
            <w:shd w:val="clear" w:color="auto" w:fill="FFFFFF"/>
            <w:hideMark/>
          </w:tcPr>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883BA1">
              <w:rPr>
                <w:rFonts w:ascii="Times New Roman" w:eastAsia="Times New Roman" w:hAnsi="Times New Roman" w:cs="Times New Roman"/>
                <w:lang w:val="uk-UA" w:eastAsia="ru-RU"/>
              </w:rPr>
              <w:t>О</w:t>
            </w:r>
            <w:r w:rsidRPr="007855AB">
              <w:rPr>
                <w:rFonts w:ascii="Times New Roman" w:eastAsia="Times New Roman" w:hAnsi="Times New Roman" w:cs="Times New Roman"/>
                <w:lang w:val="uk-UA" w:eastAsia="ru-RU"/>
              </w:rPr>
              <w:t>собливостей, визначених Законом.</w:t>
            </w:r>
          </w:p>
          <w:p w:rsidR="00F057C0" w:rsidRPr="00486CCC" w:rsidRDefault="00F057C0" w:rsidP="00093BD6">
            <w:pPr>
              <w:spacing w:after="0" w:line="240" w:lineRule="auto"/>
              <w:contextualSpacing/>
              <w:jc w:val="both"/>
              <w:rPr>
                <w:rFonts w:ascii="Times New Roman" w:eastAsia="Times New Roman" w:hAnsi="Times New Roman" w:cs="Times New Roman"/>
                <w:b/>
                <w:lang w:val="uk-UA" w:eastAsia="ru-RU"/>
              </w:rPr>
            </w:pPr>
            <w:r w:rsidRPr="00486CCC">
              <w:rPr>
                <w:rFonts w:ascii="Times New Roman" w:eastAsia="Times New Roman" w:hAnsi="Times New Roman" w:cs="Times New Roman"/>
                <w:b/>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057C0" w:rsidRPr="007855AB" w:rsidRDefault="00486CCC" w:rsidP="00093BD6">
            <w:pPr>
              <w:pStyle w:val="a4"/>
              <w:numPr>
                <w:ilvl w:val="0"/>
                <w:numId w:val="3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rsidR="00F057C0" w:rsidRPr="007855AB" w:rsidRDefault="00486CCC" w:rsidP="00093BD6">
            <w:pPr>
              <w:pStyle w:val="a4"/>
              <w:numPr>
                <w:ilvl w:val="0"/>
                <w:numId w:val="3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 xml:space="preserve">перерахунку ціни за результатами електронного аукціону в бік зменшення </w:t>
            </w: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ціни тендерної пропозиції учасника без зменшення обсягів закупівлі;</w:t>
            </w:r>
          </w:p>
          <w:p w:rsidR="00F057C0" w:rsidRPr="007855AB" w:rsidRDefault="00486CCC" w:rsidP="00093BD6">
            <w:pPr>
              <w:pStyle w:val="a4"/>
              <w:numPr>
                <w:ilvl w:val="0"/>
                <w:numId w:val="33"/>
              </w:numPr>
              <w:spacing w:after="0" w:line="240" w:lineRule="auto"/>
              <w:ind w:lef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057C0" w:rsidRPr="007855AB">
              <w:rPr>
                <w:rFonts w:ascii="Times New Roman" w:eastAsia="Times New Roman" w:hAnsi="Times New Roman" w:cs="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57C0" w:rsidRPr="00486CCC" w:rsidRDefault="00F057C0" w:rsidP="00093BD6">
            <w:pPr>
              <w:spacing w:after="0" w:line="240" w:lineRule="auto"/>
              <w:contextualSpacing/>
              <w:jc w:val="both"/>
              <w:rPr>
                <w:rFonts w:ascii="Times New Roman" w:eastAsia="Times New Roman" w:hAnsi="Times New Roman" w:cs="Times New Roman"/>
                <w:b/>
                <w:lang w:val="uk-UA" w:eastAsia="ru-RU"/>
              </w:rPr>
            </w:pPr>
            <w:r w:rsidRPr="00486CCC">
              <w:rPr>
                <w:rFonts w:ascii="Times New Roman" w:eastAsia="Times New Roman" w:hAnsi="Times New Roman" w:cs="Times New Roman"/>
                <w:b/>
                <w:lang w:val="uk-UA" w:eastAsia="ru-RU"/>
              </w:rPr>
              <w:t xml:space="preserve">Переможець процедури закупівлі під час укладення договору про закупівлю повинен надати: </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w:t>
            </w:r>
            <w:r w:rsidR="00AE2BA1" w:rsidRPr="007855AB">
              <w:rPr>
                <w:rFonts w:ascii="Times New Roman" w:eastAsia="Times New Roman" w:hAnsi="Times New Roman" w:cs="Times New Roman"/>
                <w:lang w:val="uk-UA" w:eastAsia="ru-RU"/>
              </w:rPr>
              <w:t>ії на поштову адресу замовника;</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86CCC" w:rsidRPr="00486CCC" w:rsidRDefault="00557C2B" w:rsidP="00093BD6">
            <w:pPr>
              <w:spacing w:after="0" w:line="240" w:lineRule="auto"/>
              <w:contextualSpacing/>
              <w:jc w:val="both"/>
              <w:rPr>
                <w:rFonts w:ascii="Times New Roman" w:eastAsia="Times New Roman" w:hAnsi="Times New Roman" w:cs="Times New Roman"/>
                <w:b/>
                <w:lang w:val="uk-UA" w:eastAsia="ru-RU"/>
              </w:rPr>
            </w:pPr>
            <w:r w:rsidRPr="00486CCC">
              <w:rPr>
                <w:rFonts w:ascii="Times New Roman" w:eastAsia="Times New Roman" w:hAnsi="Times New Roman" w:cs="Times New Roman"/>
                <w:b/>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7C2B" w:rsidRPr="007855AB" w:rsidRDefault="00557C2B"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 1) зменшення обсягів закупівлі, зокрема з урахуванням фактичного обсягу видатків замовника;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2</w:t>
            </w:r>
            <w:r w:rsidR="00557C2B" w:rsidRPr="007855AB">
              <w:rPr>
                <w:rFonts w:ascii="Times New Roman" w:eastAsia="Times New Roman" w:hAnsi="Times New Roman" w:cs="Times New Roman"/>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3</w:t>
            </w:r>
            <w:r w:rsidR="00557C2B" w:rsidRPr="007855AB">
              <w:rPr>
                <w:rFonts w:ascii="Times New Roman" w:eastAsia="Times New Roman" w:hAnsi="Times New Roman" w:cs="Times New Roman"/>
                <w:lang w:val="uk-UA" w:eastAsia="ru-RU"/>
              </w:rPr>
              <w:t xml:space="preserve">) продовження строку дії договору про закупівлю та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4</w:t>
            </w:r>
            <w:r w:rsidR="00557C2B" w:rsidRPr="007855AB">
              <w:rPr>
                <w:rFonts w:ascii="Times New Roman" w:eastAsia="Times New Roman" w:hAnsi="Times New Roman" w:cs="Times New Roman"/>
                <w:lang w:val="uk-UA" w:eastAsia="ru-RU"/>
              </w:rPr>
              <w:t xml:space="preserve">) погодження зміни ціни в договорі про закупівлю в бік зменшення (без зміни кількості (обсягу) та якості робіт чи послуг);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5</w:t>
            </w:r>
            <w:r w:rsidR="00557C2B" w:rsidRPr="007855AB">
              <w:rPr>
                <w:rFonts w:ascii="Times New Roman" w:eastAsia="Times New Roman" w:hAnsi="Times New Roman" w:cs="Times New Roman"/>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6</w:t>
            </w:r>
            <w:r w:rsidR="00557C2B" w:rsidRPr="007855AB">
              <w:rPr>
                <w:rFonts w:ascii="Times New Roman" w:eastAsia="Times New Roman" w:hAnsi="Times New Roman" w:cs="Times New Roman"/>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57C2B" w:rsidRPr="007855AB">
              <w:rPr>
                <w:rFonts w:ascii="Times New Roman" w:eastAsia="Times New Roman" w:hAnsi="Times New Roman" w:cs="Times New Roman"/>
                <w:lang w:val="uk-UA" w:eastAsia="ru-RU"/>
              </w:rPr>
              <w:t>Platts</w:t>
            </w:r>
            <w:proofErr w:type="spellEnd"/>
            <w:r w:rsidR="00557C2B" w:rsidRPr="007855AB">
              <w:rPr>
                <w:rFonts w:ascii="Times New Roman" w:eastAsia="Times New Roman" w:hAnsi="Times New Roman" w:cs="Times New Roman"/>
                <w:lang w:val="uk-UA" w:eastAsia="ru-RU"/>
              </w:rPr>
              <w:t xml:space="preserve">, ARGUS регульованих цін (тарифів) і нормативів, </w:t>
            </w:r>
            <w:proofErr w:type="spellStart"/>
            <w:r w:rsidR="00557C2B" w:rsidRPr="007855AB">
              <w:rPr>
                <w:rFonts w:ascii="Times New Roman" w:eastAsia="Times New Roman" w:hAnsi="Times New Roman" w:cs="Times New Roman"/>
                <w:lang w:val="uk-UA" w:eastAsia="ru-RU"/>
              </w:rPr>
              <w:t>смередньозважених</w:t>
            </w:r>
            <w:proofErr w:type="spellEnd"/>
            <w:r w:rsidR="00557C2B" w:rsidRPr="007855AB">
              <w:rPr>
                <w:rFonts w:ascii="Times New Roman" w:eastAsia="Times New Roman" w:hAnsi="Times New Roman" w:cs="Times New Roman"/>
                <w:lang w:val="uk-UA" w:eastAsia="ru-RU"/>
              </w:rPr>
              <w:t xml:space="preserve">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 </w:t>
            </w:r>
          </w:p>
          <w:p w:rsidR="00557C2B"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7</w:t>
            </w:r>
            <w:r w:rsidR="00557C2B" w:rsidRPr="007855AB">
              <w:rPr>
                <w:rFonts w:ascii="Times New Roman" w:eastAsia="Times New Roman" w:hAnsi="Times New Roman" w:cs="Times New Roman"/>
                <w:lang w:val="uk-UA" w:eastAsia="ru-RU"/>
              </w:rPr>
              <w:t>) зміни умов у зв’язку із застосуванням положень частини шостої статті 41 Закону.</w:t>
            </w:r>
          </w:p>
          <w:p w:rsidR="00557C2B" w:rsidRPr="007855AB" w:rsidRDefault="00557C2B" w:rsidP="00093BD6">
            <w:pPr>
              <w:spacing w:after="0" w:line="240" w:lineRule="auto"/>
              <w:contextualSpacing/>
              <w:jc w:val="both"/>
              <w:rPr>
                <w:rFonts w:ascii="Times New Roman" w:eastAsia="Times New Roman" w:hAnsi="Times New Roman" w:cs="Times New Roman"/>
                <w:lang w:val="uk-UA" w:eastAsia="ru-RU"/>
              </w:rPr>
            </w:pPr>
            <w:r w:rsidRPr="001230E9">
              <w:rPr>
                <w:rFonts w:ascii="Times New Roman" w:eastAsia="Times New Roman" w:hAnsi="Times New Roman" w:cs="Times New Roman"/>
                <w:b/>
                <w:lang w:val="uk-UA" w:eastAsia="ru-RU"/>
              </w:rPr>
              <w:t>Істотними є умови, визначені такими за законодавством чи необхідні для договорів цього виду, а саме:</w:t>
            </w:r>
            <w:r w:rsidRPr="007855AB">
              <w:rPr>
                <w:rFonts w:ascii="Times New Roman" w:eastAsia="Times New Roman" w:hAnsi="Times New Roman" w:cs="Times New Roman"/>
                <w:lang w:val="uk-UA" w:eastAsia="ru-RU"/>
              </w:rPr>
              <w:t xml:space="preserve">  предмет договору;  найменування, види та обсяги послуг; вимоги до якості; ціна договору; відповідальність стор</w:t>
            </w:r>
            <w:r w:rsidR="00364951" w:rsidRPr="007855AB">
              <w:rPr>
                <w:rFonts w:ascii="Times New Roman" w:eastAsia="Times New Roman" w:hAnsi="Times New Roman" w:cs="Times New Roman"/>
                <w:lang w:val="uk-UA" w:eastAsia="ru-RU"/>
              </w:rPr>
              <w:t xml:space="preserve">ін за порушення умов договору; </w:t>
            </w:r>
            <w:r w:rsidRPr="007855AB">
              <w:rPr>
                <w:rFonts w:ascii="Times New Roman" w:eastAsia="Times New Roman" w:hAnsi="Times New Roman" w:cs="Times New Roman"/>
                <w:lang w:val="uk-UA" w:eastAsia="ru-RU"/>
              </w:rPr>
              <w:t xml:space="preserve"> строк дії договор</w:t>
            </w:r>
            <w:r w:rsidR="00364951" w:rsidRPr="007855AB">
              <w:rPr>
                <w:rFonts w:ascii="Times New Roman" w:eastAsia="Times New Roman" w:hAnsi="Times New Roman" w:cs="Times New Roman"/>
                <w:lang w:val="uk-UA" w:eastAsia="ru-RU"/>
              </w:rPr>
              <w:t xml:space="preserve">у. </w:t>
            </w:r>
          </w:p>
          <w:p w:rsidR="00364951" w:rsidRPr="001230E9" w:rsidRDefault="00364951" w:rsidP="00093BD6">
            <w:pPr>
              <w:spacing w:after="0" w:line="240" w:lineRule="auto"/>
              <w:contextualSpacing/>
              <w:jc w:val="both"/>
              <w:rPr>
                <w:rFonts w:ascii="Times New Roman" w:eastAsia="Times New Roman" w:hAnsi="Times New Roman" w:cs="Times New Roman"/>
                <w:b/>
                <w:lang w:val="uk-UA" w:eastAsia="ru-RU"/>
              </w:rPr>
            </w:pPr>
            <w:r w:rsidRPr="001230E9">
              <w:rPr>
                <w:rFonts w:ascii="Times New Roman" w:eastAsia="Times New Roman" w:hAnsi="Times New Roman" w:cs="Times New Roman"/>
                <w:b/>
                <w:lang w:val="uk-UA" w:eastAsia="ru-RU"/>
              </w:rPr>
              <w:t xml:space="preserve">Договір про закупівлю є нікчемним у разі: </w:t>
            </w:r>
          </w:p>
          <w:p w:rsidR="00364951"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1) коли замовник уклав договір про закупівлю з порушенням вимог, визначених пунктом 5 особливостей; </w:t>
            </w:r>
          </w:p>
          <w:p w:rsidR="00364951"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2) укладення договору про закупівлю з порушенням вимог пункту 18 Особливостей; </w:t>
            </w:r>
          </w:p>
          <w:p w:rsidR="00364951"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3) укладення договору про закупівлю в період оскарження відкритих торгів відповідно до статті 18 Закону та Особливостей; </w:t>
            </w:r>
          </w:p>
          <w:p w:rsidR="00364951"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364951" w:rsidRPr="007855AB" w:rsidRDefault="00364951"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7C0" w:rsidRPr="007855AB" w:rsidTr="001230E9">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lastRenderedPageBreak/>
              <w:t>5</w:t>
            </w:r>
          </w:p>
        </w:tc>
        <w:tc>
          <w:tcPr>
            <w:tcW w:w="1102"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618" w:type="pct"/>
            <w:shd w:val="clear" w:color="auto" w:fill="FFFFFF"/>
            <w:hideMark/>
          </w:tcPr>
          <w:p w:rsidR="00F057C0" w:rsidRPr="007855AB" w:rsidRDefault="00F057C0" w:rsidP="00093BD6">
            <w:pPr>
              <w:spacing w:after="0" w:line="240" w:lineRule="auto"/>
              <w:contextualSpacing/>
              <w:jc w:val="both"/>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7855AB" w:rsidTr="001230E9">
        <w:trPr>
          <w:trHeight w:val="391"/>
        </w:trPr>
        <w:tc>
          <w:tcPr>
            <w:tcW w:w="280" w:type="pct"/>
            <w:gridSpan w:val="2"/>
            <w:shd w:val="clear" w:color="auto" w:fill="FFFFFF"/>
            <w:hideMark/>
          </w:tcPr>
          <w:p w:rsidR="00F057C0" w:rsidRPr="007855AB" w:rsidRDefault="00F057C0" w:rsidP="00093BD6">
            <w:pPr>
              <w:spacing w:after="0" w:line="240" w:lineRule="auto"/>
              <w:contextualSpacing/>
              <w:jc w:val="center"/>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6</w:t>
            </w:r>
          </w:p>
        </w:tc>
        <w:tc>
          <w:tcPr>
            <w:tcW w:w="1102"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Забезпечення виконання договору про закупівлю</w:t>
            </w:r>
          </w:p>
        </w:tc>
        <w:tc>
          <w:tcPr>
            <w:tcW w:w="3618" w:type="pct"/>
            <w:shd w:val="clear" w:color="auto" w:fill="FFFFFF"/>
            <w:hideMark/>
          </w:tcPr>
          <w:p w:rsidR="00F057C0" w:rsidRPr="007855AB" w:rsidRDefault="00F057C0" w:rsidP="00093BD6">
            <w:pPr>
              <w:spacing w:after="0" w:line="240" w:lineRule="auto"/>
              <w:contextualSpacing/>
              <w:rPr>
                <w:rFonts w:ascii="Times New Roman" w:eastAsia="Times New Roman" w:hAnsi="Times New Roman" w:cs="Times New Roman"/>
                <w:lang w:val="uk-UA" w:eastAsia="ru-RU"/>
              </w:rPr>
            </w:pPr>
            <w:r w:rsidRPr="007855AB">
              <w:rPr>
                <w:rFonts w:ascii="Times New Roman" w:eastAsia="Times New Roman" w:hAnsi="Times New Roman" w:cs="Times New Roman"/>
                <w:lang w:val="uk-UA" w:eastAsia="ru-RU"/>
              </w:rPr>
              <w:t>Не вимагається.</w:t>
            </w:r>
          </w:p>
        </w:tc>
      </w:tr>
    </w:tbl>
    <w:p w:rsidR="0015750F" w:rsidRDefault="0015750F" w:rsidP="0015750F">
      <w:pPr>
        <w:tabs>
          <w:tab w:val="left" w:pos="9000"/>
        </w:tabs>
        <w:spacing w:after="0" w:line="240" w:lineRule="auto"/>
        <w:jc w:val="center"/>
        <w:rPr>
          <w:rFonts w:ascii="Times New Roman" w:eastAsia="Times New Roman" w:hAnsi="Times New Roman"/>
          <w:sz w:val="24"/>
          <w:szCs w:val="24"/>
          <w:highlight w:val="white"/>
          <w:lang w:val="uk-UA"/>
        </w:rPr>
      </w:pPr>
    </w:p>
    <w:p w:rsidR="001A2E9A" w:rsidRPr="009D0CB5" w:rsidRDefault="001A2E9A" w:rsidP="001A2E9A">
      <w:pPr>
        <w:tabs>
          <w:tab w:val="left" w:pos="9000"/>
        </w:tabs>
        <w:spacing w:after="0" w:line="240" w:lineRule="auto"/>
        <w:jc w:val="both"/>
        <w:rPr>
          <w:rFonts w:ascii="Times New Roman" w:eastAsia="Times New Roman" w:hAnsi="Times New Roman"/>
          <w:b/>
          <w:highlight w:val="white"/>
        </w:rPr>
      </w:pPr>
      <w:proofErr w:type="spellStart"/>
      <w:r w:rsidRPr="009D0CB5">
        <w:rPr>
          <w:rFonts w:ascii="Times New Roman" w:eastAsia="Times New Roman" w:hAnsi="Times New Roman"/>
          <w:b/>
          <w:highlight w:val="white"/>
        </w:rPr>
        <w:t>Додатки</w:t>
      </w:r>
      <w:proofErr w:type="spellEnd"/>
      <w:r w:rsidRPr="009D0CB5">
        <w:rPr>
          <w:rFonts w:ascii="Times New Roman" w:eastAsia="Times New Roman" w:hAnsi="Times New Roman"/>
          <w:b/>
          <w:highlight w:val="white"/>
          <w:lang w:val="uk-UA"/>
        </w:rPr>
        <w:t xml:space="preserve"> до тендерної документації</w:t>
      </w:r>
      <w:r w:rsidRPr="009D0CB5">
        <w:rPr>
          <w:rFonts w:ascii="Times New Roman" w:eastAsia="Times New Roman" w:hAnsi="Times New Roman"/>
          <w:b/>
          <w:highlight w:val="white"/>
        </w:rPr>
        <w:t xml:space="preserve">: </w:t>
      </w:r>
      <w:r w:rsidRPr="009D0CB5">
        <w:rPr>
          <w:rFonts w:ascii="Times New Roman" w:eastAsia="Times New Roman" w:hAnsi="Times New Roman"/>
          <w:b/>
          <w:highlight w:val="white"/>
        </w:rPr>
        <w:tab/>
      </w:r>
      <w:r w:rsidRPr="009D0CB5">
        <w:rPr>
          <w:rFonts w:ascii="Times New Roman" w:eastAsia="Times New Roman" w:hAnsi="Times New Roman"/>
          <w:b/>
          <w:highlight w:val="white"/>
        </w:rPr>
        <w:tab/>
      </w:r>
      <w:r w:rsidRPr="009D0CB5">
        <w:rPr>
          <w:rFonts w:ascii="Times New Roman" w:eastAsia="Times New Roman" w:hAnsi="Times New Roman"/>
          <w:b/>
          <w:highlight w:val="white"/>
        </w:rPr>
        <w:tab/>
      </w:r>
    </w:p>
    <w:p w:rsidR="001A2E9A" w:rsidRPr="009D0CB5" w:rsidRDefault="001A2E9A" w:rsidP="001A2E9A">
      <w:pPr>
        <w:tabs>
          <w:tab w:val="left" w:pos="9000"/>
        </w:tabs>
        <w:spacing w:after="0" w:line="240" w:lineRule="auto"/>
        <w:jc w:val="both"/>
        <w:rPr>
          <w:rFonts w:ascii="Times New Roman" w:hAnsi="Times New Roman"/>
          <w:b/>
          <w:color w:val="000000"/>
          <w:lang w:val="uk-UA"/>
        </w:rPr>
      </w:pPr>
      <w:r w:rsidRPr="009D0CB5">
        <w:rPr>
          <w:rFonts w:ascii="Times New Roman" w:eastAsia="Times New Roman" w:hAnsi="Times New Roman"/>
          <w:highlight w:val="white"/>
        </w:rPr>
        <w:t xml:space="preserve">1. </w:t>
      </w:r>
      <w:proofErr w:type="spellStart"/>
      <w:r w:rsidRPr="009D0CB5">
        <w:rPr>
          <w:rFonts w:ascii="Times New Roman" w:eastAsia="Times New Roman" w:hAnsi="Times New Roman"/>
          <w:highlight w:val="white"/>
        </w:rPr>
        <w:t>Додаток</w:t>
      </w:r>
      <w:proofErr w:type="spellEnd"/>
      <w:r w:rsidRPr="009D0CB5">
        <w:rPr>
          <w:rFonts w:ascii="Times New Roman" w:eastAsia="Times New Roman" w:hAnsi="Times New Roman"/>
          <w:highlight w:val="white"/>
        </w:rPr>
        <w:t xml:space="preserve"> 1  </w:t>
      </w:r>
      <w:r w:rsidRPr="009D0CB5">
        <w:rPr>
          <w:rFonts w:ascii="Times New Roman" w:eastAsia="Times New Roman" w:hAnsi="Times New Roman"/>
        </w:rPr>
        <w:t xml:space="preserve">– </w:t>
      </w:r>
      <w:proofErr w:type="gramStart"/>
      <w:r w:rsidR="00A900BB">
        <w:rPr>
          <w:rFonts w:ascii="Times New Roman" w:eastAsia="Times New Roman" w:hAnsi="Times New Roman"/>
          <w:b/>
          <w:lang w:val="uk-UA"/>
        </w:rPr>
        <w:t>Ц</w:t>
      </w:r>
      <w:proofErr w:type="gramEnd"/>
      <w:r w:rsidR="00A900BB">
        <w:rPr>
          <w:rFonts w:ascii="Times New Roman" w:eastAsia="Times New Roman" w:hAnsi="Times New Roman"/>
          <w:b/>
          <w:lang w:val="uk-UA"/>
        </w:rPr>
        <w:t>інова пропозиція</w:t>
      </w:r>
    </w:p>
    <w:p w:rsidR="001A2E9A" w:rsidRPr="009D0CB5" w:rsidRDefault="001A2E9A" w:rsidP="001A2E9A">
      <w:pPr>
        <w:tabs>
          <w:tab w:val="left" w:pos="9000"/>
        </w:tabs>
        <w:spacing w:after="0" w:line="240" w:lineRule="auto"/>
        <w:jc w:val="both"/>
        <w:rPr>
          <w:rFonts w:ascii="Times New Roman" w:hAnsi="Times New Roman"/>
          <w:b/>
          <w:color w:val="000000"/>
          <w:lang w:val="uk-UA"/>
        </w:rPr>
      </w:pPr>
      <w:r w:rsidRPr="009D0CB5">
        <w:rPr>
          <w:rFonts w:ascii="Times New Roman" w:eastAsia="Times New Roman" w:hAnsi="Times New Roman"/>
          <w:highlight w:val="white"/>
          <w:lang w:val="uk-UA"/>
        </w:rPr>
        <w:t xml:space="preserve">2. Додаток 2 – </w:t>
      </w:r>
      <w:r w:rsidR="00A900BB">
        <w:rPr>
          <w:rFonts w:ascii="Times New Roman" w:hAnsi="Times New Roman"/>
          <w:b/>
          <w:color w:val="000000"/>
          <w:lang w:val="uk-UA"/>
        </w:rPr>
        <w:t xml:space="preserve">Технічна </w:t>
      </w:r>
      <w:proofErr w:type="spellStart"/>
      <w:r w:rsidR="00A900BB">
        <w:rPr>
          <w:rFonts w:ascii="Times New Roman" w:hAnsi="Times New Roman"/>
          <w:b/>
          <w:color w:val="000000"/>
          <w:lang w:val="uk-UA"/>
        </w:rPr>
        <w:t>спеціфікація</w:t>
      </w:r>
      <w:proofErr w:type="spellEnd"/>
      <w:r w:rsidRPr="009D0CB5">
        <w:rPr>
          <w:rFonts w:ascii="Times New Roman" w:hAnsi="Times New Roman"/>
          <w:b/>
          <w:color w:val="000000"/>
          <w:lang w:val="uk-UA"/>
        </w:rPr>
        <w:t xml:space="preserve"> </w:t>
      </w:r>
    </w:p>
    <w:p w:rsidR="001A2E9A" w:rsidRPr="009D0CB5" w:rsidRDefault="001A2E9A" w:rsidP="001A2E9A">
      <w:pPr>
        <w:spacing w:after="0" w:line="240" w:lineRule="auto"/>
        <w:jc w:val="both"/>
        <w:rPr>
          <w:rFonts w:ascii="Times New Roman" w:eastAsia="Times New Roman" w:hAnsi="Times New Roman"/>
          <w:highlight w:val="white"/>
        </w:rPr>
      </w:pPr>
      <w:r w:rsidRPr="009D0CB5">
        <w:rPr>
          <w:rFonts w:ascii="Times New Roman" w:hAnsi="Times New Roman"/>
          <w:color w:val="000000"/>
        </w:rPr>
        <w:t xml:space="preserve">4. </w:t>
      </w:r>
      <w:proofErr w:type="spellStart"/>
      <w:r w:rsidRPr="009D0CB5">
        <w:rPr>
          <w:rFonts w:ascii="Times New Roman" w:hAnsi="Times New Roman"/>
          <w:color w:val="000000"/>
        </w:rPr>
        <w:t>Додаток</w:t>
      </w:r>
      <w:proofErr w:type="spellEnd"/>
      <w:r w:rsidRPr="009D0CB5">
        <w:rPr>
          <w:rFonts w:ascii="Times New Roman" w:hAnsi="Times New Roman"/>
          <w:color w:val="000000"/>
        </w:rPr>
        <w:t xml:space="preserve"> </w:t>
      </w:r>
      <w:r w:rsidR="00A900BB">
        <w:rPr>
          <w:rFonts w:ascii="Times New Roman" w:hAnsi="Times New Roman"/>
          <w:color w:val="000000"/>
          <w:lang w:val="uk-UA"/>
        </w:rPr>
        <w:t>3</w:t>
      </w:r>
      <w:r w:rsidRPr="009D0CB5">
        <w:rPr>
          <w:rFonts w:ascii="Times New Roman" w:hAnsi="Times New Roman"/>
          <w:color w:val="000000"/>
        </w:rPr>
        <w:t xml:space="preserve"> –</w:t>
      </w:r>
      <w:r w:rsidRPr="009D0CB5">
        <w:rPr>
          <w:rFonts w:ascii="Times New Roman" w:hAnsi="Times New Roman"/>
          <w:b/>
          <w:color w:val="000000"/>
        </w:rPr>
        <w:t xml:space="preserve"> Проект договору</w:t>
      </w:r>
    </w:p>
    <w:p w:rsidR="00C46737" w:rsidRPr="0015750F" w:rsidRDefault="00C46737" w:rsidP="00093BD6">
      <w:pPr>
        <w:spacing w:after="0" w:line="240" w:lineRule="auto"/>
        <w:rPr>
          <w:rFonts w:ascii="Times New Roman" w:hAnsi="Times New Roman" w:cs="Times New Roman"/>
        </w:rPr>
      </w:pPr>
    </w:p>
    <w:sectPr w:rsidR="00C46737" w:rsidRPr="0015750F" w:rsidSect="008C179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116C5"/>
    <w:multiLevelType w:val="hybridMultilevel"/>
    <w:tmpl w:val="7A5A2B94"/>
    <w:lvl w:ilvl="0" w:tplc="9DF6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D90158"/>
    <w:multiLevelType w:val="hybridMultilevel"/>
    <w:tmpl w:val="784A3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0756F"/>
    <w:multiLevelType w:val="hybridMultilevel"/>
    <w:tmpl w:val="C7A6A5D0"/>
    <w:lvl w:ilvl="0" w:tplc="44EEB94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4D30FB"/>
    <w:multiLevelType w:val="hybridMultilevel"/>
    <w:tmpl w:val="9FFCF434"/>
    <w:lvl w:ilvl="0" w:tplc="9DF6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
  </w:num>
  <w:num w:numId="5">
    <w:abstractNumId w:val="17"/>
  </w:num>
  <w:num w:numId="6">
    <w:abstractNumId w:val="27"/>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5"/>
  </w:num>
  <w:num w:numId="14">
    <w:abstractNumId w:val="4"/>
  </w:num>
  <w:num w:numId="15">
    <w:abstractNumId w:val="2"/>
  </w:num>
  <w:num w:numId="16">
    <w:abstractNumId w:val="10"/>
  </w:num>
  <w:num w:numId="17">
    <w:abstractNumId w:val="5"/>
  </w:num>
  <w:num w:numId="18">
    <w:abstractNumId w:val="16"/>
  </w:num>
  <w:num w:numId="19">
    <w:abstractNumId w:val="24"/>
  </w:num>
  <w:num w:numId="20">
    <w:abstractNumId w:val="8"/>
  </w:num>
  <w:num w:numId="21">
    <w:abstractNumId w:val="19"/>
  </w:num>
  <w:num w:numId="22">
    <w:abstractNumId w:val="12"/>
  </w:num>
  <w:num w:numId="23">
    <w:abstractNumId w:val="31"/>
  </w:num>
  <w:num w:numId="24">
    <w:abstractNumId w:val="0"/>
  </w:num>
  <w:num w:numId="25">
    <w:abstractNumId w:val="30"/>
  </w:num>
  <w:num w:numId="26">
    <w:abstractNumId w:val="26"/>
  </w:num>
  <w:num w:numId="27">
    <w:abstractNumId w:val="23"/>
  </w:num>
  <w:num w:numId="28">
    <w:abstractNumId w:val="13"/>
  </w:num>
  <w:num w:numId="29">
    <w:abstractNumId w:val="1"/>
  </w:num>
  <w:num w:numId="30">
    <w:abstractNumId w:val="20"/>
  </w:num>
  <w:num w:numId="31">
    <w:abstractNumId w:val="14"/>
  </w:num>
  <w:num w:numId="32">
    <w:abstractNumId w:val="32"/>
  </w:num>
  <w:num w:numId="33">
    <w:abstractNumId w:val="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31EE8"/>
    <w:rsid w:val="0003710F"/>
    <w:rsid w:val="00057774"/>
    <w:rsid w:val="00087060"/>
    <w:rsid w:val="00093BD6"/>
    <w:rsid w:val="000A0C1E"/>
    <w:rsid w:val="000A5534"/>
    <w:rsid w:val="001133C2"/>
    <w:rsid w:val="00117C24"/>
    <w:rsid w:val="001230E9"/>
    <w:rsid w:val="0015750F"/>
    <w:rsid w:val="00164776"/>
    <w:rsid w:val="001A2E9A"/>
    <w:rsid w:val="001E18E1"/>
    <w:rsid w:val="001F1014"/>
    <w:rsid w:val="001F4A89"/>
    <w:rsid w:val="00211D33"/>
    <w:rsid w:val="00244EF5"/>
    <w:rsid w:val="00260EF3"/>
    <w:rsid w:val="00262241"/>
    <w:rsid w:val="002626D5"/>
    <w:rsid w:val="002768B6"/>
    <w:rsid w:val="002A070F"/>
    <w:rsid w:val="002A17C6"/>
    <w:rsid w:val="002B4821"/>
    <w:rsid w:val="002C508D"/>
    <w:rsid w:val="002D5114"/>
    <w:rsid w:val="002E1AB8"/>
    <w:rsid w:val="002E3FC5"/>
    <w:rsid w:val="00303124"/>
    <w:rsid w:val="00315EC3"/>
    <w:rsid w:val="0032404F"/>
    <w:rsid w:val="003448A7"/>
    <w:rsid w:val="003572DA"/>
    <w:rsid w:val="00364951"/>
    <w:rsid w:val="003727C3"/>
    <w:rsid w:val="00384F1B"/>
    <w:rsid w:val="00387DAA"/>
    <w:rsid w:val="003A4A0B"/>
    <w:rsid w:val="003D2C35"/>
    <w:rsid w:val="003D3D59"/>
    <w:rsid w:val="004041EC"/>
    <w:rsid w:val="004139E2"/>
    <w:rsid w:val="00414CAB"/>
    <w:rsid w:val="00427DE2"/>
    <w:rsid w:val="00431114"/>
    <w:rsid w:val="00437E54"/>
    <w:rsid w:val="004572F7"/>
    <w:rsid w:val="00474E86"/>
    <w:rsid w:val="0048128D"/>
    <w:rsid w:val="00486CCC"/>
    <w:rsid w:val="004A25BE"/>
    <w:rsid w:val="004B1925"/>
    <w:rsid w:val="004B2574"/>
    <w:rsid w:val="004B3D0D"/>
    <w:rsid w:val="004C025A"/>
    <w:rsid w:val="004D1FBF"/>
    <w:rsid w:val="004D6BC3"/>
    <w:rsid w:val="004E52BB"/>
    <w:rsid w:val="00502948"/>
    <w:rsid w:val="00546AF5"/>
    <w:rsid w:val="00553F04"/>
    <w:rsid w:val="00557C2B"/>
    <w:rsid w:val="005B31C6"/>
    <w:rsid w:val="005C7632"/>
    <w:rsid w:val="005D29D0"/>
    <w:rsid w:val="005E063D"/>
    <w:rsid w:val="00601FFA"/>
    <w:rsid w:val="00606E69"/>
    <w:rsid w:val="00621D5A"/>
    <w:rsid w:val="0063244A"/>
    <w:rsid w:val="006343C2"/>
    <w:rsid w:val="00646CA8"/>
    <w:rsid w:val="00653D60"/>
    <w:rsid w:val="00670793"/>
    <w:rsid w:val="006764C7"/>
    <w:rsid w:val="00676C53"/>
    <w:rsid w:val="0068071F"/>
    <w:rsid w:val="006930DF"/>
    <w:rsid w:val="006B6135"/>
    <w:rsid w:val="006C0823"/>
    <w:rsid w:val="006D0931"/>
    <w:rsid w:val="006D666D"/>
    <w:rsid w:val="006E600A"/>
    <w:rsid w:val="006F252D"/>
    <w:rsid w:val="006F3125"/>
    <w:rsid w:val="007157DD"/>
    <w:rsid w:val="00717447"/>
    <w:rsid w:val="00724B2A"/>
    <w:rsid w:val="007509E9"/>
    <w:rsid w:val="00771A4B"/>
    <w:rsid w:val="007821A0"/>
    <w:rsid w:val="007855AB"/>
    <w:rsid w:val="007A2C33"/>
    <w:rsid w:val="007A34BA"/>
    <w:rsid w:val="007B449D"/>
    <w:rsid w:val="007D65AD"/>
    <w:rsid w:val="007E3871"/>
    <w:rsid w:val="007F1012"/>
    <w:rsid w:val="0087405F"/>
    <w:rsid w:val="00883BA1"/>
    <w:rsid w:val="00897BF9"/>
    <w:rsid w:val="008A2300"/>
    <w:rsid w:val="008A6F9E"/>
    <w:rsid w:val="008C1794"/>
    <w:rsid w:val="008D5798"/>
    <w:rsid w:val="008F2298"/>
    <w:rsid w:val="008F49C3"/>
    <w:rsid w:val="008F54BC"/>
    <w:rsid w:val="00920892"/>
    <w:rsid w:val="00930009"/>
    <w:rsid w:val="00981456"/>
    <w:rsid w:val="009C75F6"/>
    <w:rsid w:val="009D0028"/>
    <w:rsid w:val="009D74A0"/>
    <w:rsid w:val="00A0092F"/>
    <w:rsid w:val="00A10559"/>
    <w:rsid w:val="00A15BFC"/>
    <w:rsid w:val="00A23A82"/>
    <w:rsid w:val="00A32DC8"/>
    <w:rsid w:val="00A36310"/>
    <w:rsid w:val="00A52A40"/>
    <w:rsid w:val="00A537D3"/>
    <w:rsid w:val="00A673A7"/>
    <w:rsid w:val="00A900BB"/>
    <w:rsid w:val="00A91173"/>
    <w:rsid w:val="00AA6430"/>
    <w:rsid w:val="00AB18BD"/>
    <w:rsid w:val="00AC2592"/>
    <w:rsid w:val="00AD4421"/>
    <w:rsid w:val="00AE2BA1"/>
    <w:rsid w:val="00AF3E68"/>
    <w:rsid w:val="00AF3F26"/>
    <w:rsid w:val="00B060FF"/>
    <w:rsid w:val="00B15CA7"/>
    <w:rsid w:val="00B32A7D"/>
    <w:rsid w:val="00B35009"/>
    <w:rsid w:val="00B413F2"/>
    <w:rsid w:val="00B7278A"/>
    <w:rsid w:val="00B83445"/>
    <w:rsid w:val="00BA5FEE"/>
    <w:rsid w:val="00BB0367"/>
    <w:rsid w:val="00BD54BF"/>
    <w:rsid w:val="00BD630B"/>
    <w:rsid w:val="00BD6F43"/>
    <w:rsid w:val="00BF594C"/>
    <w:rsid w:val="00C42478"/>
    <w:rsid w:val="00C46737"/>
    <w:rsid w:val="00C60A76"/>
    <w:rsid w:val="00C6116F"/>
    <w:rsid w:val="00C67CF3"/>
    <w:rsid w:val="00CB1DF9"/>
    <w:rsid w:val="00CC0ACE"/>
    <w:rsid w:val="00CC2FC5"/>
    <w:rsid w:val="00CC4616"/>
    <w:rsid w:val="00CE7D1C"/>
    <w:rsid w:val="00CF103F"/>
    <w:rsid w:val="00D0542B"/>
    <w:rsid w:val="00D15F4A"/>
    <w:rsid w:val="00D33701"/>
    <w:rsid w:val="00D63E16"/>
    <w:rsid w:val="00D6402E"/>
    <w:rsid w:val="00D930C5"/>
    <w:rsid w:val="00D94316"/>
    <w:rsid w:val="00DA24B5"/>
    <w:rsid w:val="00DC0363"/>
    <w:rsid w:val="00DC284C"/>
    <w:rsid w:val="00DF1526"/>
    <w:rsid w:val="00E01EE1"/>
    <w:rsid w:val="00E152FE"/>
    <w:rsid w:val="00E65A65"/>
    <w:rsid w:val="00E73EBE"/>
    <w:rsid w:val="00EA2F86"/>
    <w:rsid w:val="00EB1EC4"/>
    <w:rsid w:val="00EC1AD7"/>
    <w:rsid w:val="00EC7D92"/>
    <w:rsid w:val="00ED0ED6"/>
    <w:rsid w:val="00F057C0"/>
    <w:rsid w:val="00F061D8"/>
    <w:rsid w:val="00F412B3"/>
    <w:rsid w:val="00F41775"/>
    <w:rsid w:val="00F51C3E"/>
    <w:rsid w:val="00F560D8"/>
    <w:rsid w:val="00F67360"/>
    <w:rsid w:val="00F84E59"/>
    <w:rsid w:val="00FD0964"/>
    <w:rsid w:val="00FD6120"/>
    <w:rsid w:val="00FD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HTML">
    <w:name w:val="HTML Preformatted"/>
    <w:basedOn w:val="a"/>
    <w:link w:val="HTML0"/>
    <w:semiHidden/>
    <w:unhideWhenUsed/>
    <w:rsid w:val="0035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eastAsia="ru-RU"/>
    </w:rPr>
  </w:style>
  <w:style w:type="character" w:customStyle="1" w:styleId="HTML0">
    <w:name w:val="Стандартный HTML Знак"/>
    <w:basedOn w:val="a0"/>
    <w:link w:val="HTML"/>
    <w:semiHidden/>
    <w:rsid w:val="003572DA"/>
    <w:rPr>
      <w:rFonts w:ascii="Courier New" w:eastAsia="Calibri" w:hAnsi="Courier New" w:cs="Courier New"/>
      <w:color w:val="000000"/>
      <w:sz w:val="21"/>
      <w:szCs w:val="21"/>
      <w:lang w:eastAsia="ru-RU"/>
    </w:rPr>
  </w:style>
  <w:style w:type="paragraph" w:styleId="a9">
    <w:name w:val="footer"/>
    <w:basedOn w:val="a"/>
    <w:link w:val="aa"/>
    <w:rsid w:val="00387DAA"/>
    <w:pPr>
      <w:tabs>
        <w:tab w:val="center" w:pos="4677"/>
        <w:tab w:val="right" w:pos="9355"/>
      </w:tabs>
      <w:spacing w:after="200" w:line="276" w:lineRule="auto"/>
    </w:pPr>
    <w:rPr>
      <w:rFonts w:ascii="Calibri" w:eastAsia="Calibri" w:hAnsi="Calibri" w:cs="Times New Roman"/>
      <w:lang w:val="uk-UA"/>
    </w:rPr>
  </w:style>
  <w:style w:type="character" w:customStyle="1" w:styleId="aa">
    <w:name w:val="Нижний колонтитул Знак"/>
    <w:basedOn w:val="a0"/>
    <w:link w:val="a9"/>
    <w:rsid w:val="00387DAA"/>
    <w:rPr>
      <w:rFonts w:ascii="Calibri" w:eastAsia="Calibri" w:hAnsi="Calibri" w:cs="Times New Roman"/>
      <w:lang w:val="uk-UA"/>
    </w:rPr>
  </w:style>
  <w:style w:type="paragraph" w:customStyle="1" w:styleId="rvps2">
    <w:name w:val="rvps2"/>
    <w:basedOn w:val="a"/>
    <w:rsid w:val="00C60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HTML">
    <w:name w:val="HTML Preformatted"/>
    <w:basedOn w:val="a"/>
    <w:link w:val="HTML0"/>
    <w:semiHidden/>
    <w:unhideWhenUsed/>
    <w:rsid w:val="0035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eastAsia="ru-RU"/>
    </w:rPr>
  </w:style>
  <w:style w:type="character" w:customStyle="1" w:styleId="HTML0">
    <w:name w:val="Стандартный HTML Знак"/>
    <w:basedOn w:val="a0"/>
    <w:link w:val="HTML"/>
    <w:semiHidden/>
    <w:rsid w:val="003572DA"/>
    <w:rPr>
      <w:rFonts w:ascii="Courier New" w:eastAsia="Calibri" w:hAnsi="Courier New" w:cs="Courier New"/>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76899502">
      <w:bodyDiv w:val="1"/>
      <w:marLeft w:val="0"/>
      <w:marRight w:val="0"/>
      <w:marTop w:val="0"/>
      <w:marBottom w:val="0"/>
      <w:divBdr>
        <w:top w:val="none" w:sz="0" w:space="0" w:color="auto"/>
        <w:left w:val="none" w:sz="0" w:space="0" w:color="auto"/>
        <w:bottom w:val="none" w:sz="0" w:space="0" w:color="auto"/>
        <w:right w:val="none" w:sz="0" w:space="0" w:color="auto"/>
      </w:divBdr>
    </w:div>
    <w:div w:id="266741006">
      <w:bodyDiv w:val="1"/>
      <w:marLeft w:val="0"/>
      <w:marRight w:val="0"/>
      <w:marTop w:val="0"/>
      <w:marBottom w:val="0"/>
      <w:divBdr>
        <w:top w:val="none" w:sz="0" w:space="0" w:color="auto"/>
        <w:left w:val="none" w:sz="0" w:space="0" w:color="auto"/>
        <w:bottom w:val="none" w:sz="0" w:space="0" w:color="auto"/>
        <w:right w:val="none" w:sz="0" w:space="0" w:color="auto"/>
      </w:divBdr>
    </w:div>
    <w:div w:id="358706170">
      <w:bodyDiv w:val="1"/>
      <w:marLeft w:val="0"/>
      <w:marRight w:val="0"/>
      <w:marTop w:val="0"/>
      <w:marBottom w:val="0"/>
      <w:divBdr>
        <w:top w:val="none" w:sz="0" w:space="0" w:color="auto"/>
        <w:left w:val="none" w:sz="0" w:space="0" w:color="auto"/>
        <w:bottom w:val="none" w:sz="0" w:space="0" w:color="auto"/>
        <w:right w:val="none" w:sz="0" w:space="0" w:color="auto"/>
      </w:divBdr>
    </w:div>
    <w:div w:id="365838597">
      <w:bodyDiv w:val="1"/>
      <w:marLeft w:val="0"/>
      <w:marRight w:val="0"/>
      <w:marTop w:val="0"/>
      <w:marBottom w:val="0"/>
      <w:divBdr>
        <w:top w:val="none" w:sz="0" w:space="0" w:color="auto"/>
        <w:left w:val="none" w:sz="0" w:space="0" w:color="auto"/>
        <w:bottom w:val="none" w:sz="0" w:space="0" w:color="auto"/>
        <w:right w:val="none" w:sz="0" w:space="0" w:color="auto"/>
      </w:divBdr>
    </w:div>
    <w:div w:id="4840490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2095604">
      <w:bodyDiv w:val="1"/>
      <w:marLeft w:val="0"/>
      <w:marRight w:val="0"/>
      <w:marTop w:val="0"/>
      <w:marBottom w:val="0"/>
      <w:divBdr>
        <w:top w:val="none" w:sz="0" w:space="0" w:color="auto"/>
        <w:left w:val="none" w:sz="0" w:space="0" w:color="auto"/>
        <w:bottom w:val="none" w:sz="0" w:space="0" w:color="auto"/>
        <w:right w:val="none" w:sz="0" w:space="0" w:color="auto"/>
      </w:divBdr>
    </w:div>
    <w:div w:id="812794718">
      <w:bodyDiv w:val="1"/>
      <w:marLeft w:val="0"/>
      <w:marRight w:val="0"/>
      <w:marTop w:val="0"/>
      <w:marBottom w:val="0"/>
      <w:divBdr>
        <w:top w:val="none" w:sz="0" w:space="0" w:color="auto"/>
        <w:left w:val="none" w:sz="0" w:space="0" w:color="auto"/>
        <w:bottom w:val="none" w:sz="0" w:space="0" w:color="auto"/>
        <w:right w:val="none" w:sz="0" w:space="0" w:color="auto"/>
      </w:divBdr>
    </w:div>
    <w:div w:id="833833886">
      <w:bodyDiv w:val="1"/>
      <w:marLeft w:val="0"/>
      <w:marRight w:val="0"/>
      <w:marTop w:val="0"/>
      <w:marBottom w:val="0"/>
      <w:divBdr>
        <w:top w:val="none" w:sz="0" w:space="0" w:color="auto"/>
        <w:left w:val="none" w:sz="0" w:space="0" w:color="auto"/>
        <w:bottom w:val="none" w:sz="0" w:space="0" w:color="auto"/>
        <w:right w:val="none" w:sz="0" w:space="0" w:color="auto"/>
      </w:divBdr>
    </w:div>
    <w:div w:id="1105073299">
      <w:bodyDiv w:val="1"/>
      <w:marLeft w:val="0"/>
      <w:marRight w:val="0"/>
      <w:marTop w:val="0"/>
      <w:marBottom w:val="0"/>
      <w:divBdr>
        <w:top w:val="none" w:sz="0" w:space="0" w:color="auto"/>
        <w:left w:val="none" w:sz="0" w:space="0" w:color="auto"/>
        <w:bottom w:val="none" w:sz="0" w:space="0" w:color="auto"/>
        <w:right w:val="none" w:sz="0" w:space="0" w:color="auto"/>
      </w:divBdr>
    </w:div>
    <w:div w:id="1369183659">
      <w:bodyDiv w:val="1"/>
      <w:marLeft w:val="0"/>
      <w:marRight w:val="0"/>
      <w:marTop w:val="0"/>
      <w:marBottom w:val="0"/>
      <w:divBdr>
        <w:top w:val="none" w:sz="0" w:space="0" w:color="auto"/>
        <w:left w:val="none" w:sz="0" w:space="0" w:color="auto"/>
        <w:bottom w:val="none" w:sz="0" w:space="0" w:color="auto"/>
        <w:right w:val="none" w:sz="0" w:space="0" w:color="auto"/>
      </w:divBdr>
    </w:div>
    <w:div w:id="1516505195">
      <w:bodyDiv w:val="1"/>
      <w:marLeft w:val="0"/>
      <w:marRight w:val="0"/>
      <w:marTop w:val="0"/>
      <w:marBottom w:val="0"/>
      <w:divBdr>
        <w:top w:val="none" w:sz="0" w:space="0" w:color="auto"/>
        <w:left w:val="none" w:sz="0" w:space="0" w:color="auto"/>
        <w:bottom w:val="none" w:sz="0" w:space="0" w:color="auto"/>
        <w:right w:val="none" w:sz="0" w:space="0" w:color="auto"/>
      </w:divBdr>
    </w:div>
    <w:div w:id="1836919463">
      <w:bodyDiv w:val="1"/>
      <w:marLeft w:val="0"/>
      <w:marRight w:val="0"/>
      <w:marTop w:val="0"/>
      <w:marBottom w:val="0"/>
      <w:divBdr>
        <w:top w:val="none" w:sz="0" w:space="0" w:color="auto"/>
        <w:left w:val="none" w:sz="0" w:space="0" w:color="auto"/>
        <w:bottom w:val="none" w:sz="0" w:space="0" w:color="auto"/>
        <w:right w:val="none" w:sz="0" w:space="0" w:color="auto"/>
      </w:divBdr>
    </w:div>
    <w:div w:id="1894150440">
      <w:bodyDiv w:val="1"/>
      <w:marLeft w:val="0"/>
      <w:marRight w:val="0"/>
      <w:marTop w:val="0"/>
      <w:marBottom w:val="0"/>
      <w:divBdr>
        <w:top w:val="none" w:sz="0" w:space="0" w:color="auto"/>
        <w:left w:val="none" w:sz="0" w:space="0" w:color="auto"/>
        <w:bottom w:val="none" w:sz="0" w:space="0" w:color="auto"/>
        <w:right w:val="none" w:sz="0" w:space="0" w:color="auto"/>
      </w:divBdr>
    </w:div>
    <w:div w:id="1955405228">
      <w:bodyDiv w:val="1"/>
      <w:marLeft w:val="0"/>
      <w:marRight w:val="0"/>
      <w:marTop w:val="0"/>
      <w:marBottom w:val="0"/>
      <w:divBdr>
        <w:top w:val="none" w:sz="0" w:space="0" w:color="auto"/>
        <w:left w:val="none" w:sz="0" w:space="0" w:color="auto"/>
        <w:bottom w:val="none" w:sz="0" w:space="0" w:color="auto"/>
        <w:right w:val="none" w:sz="0" w:space="0" w:color="auto"/>
      </w:divBdr>
    </w:div>
    <w:div w:id="1979214255">
      <w:bodyDiv w:val="1"/>
      <w:marLeft w:val="0"/>
      <w:marRight w:val="0"/>
      <w:marTop w:val="0"/>
      <w:marBottom w:val="0"/>
      <w:divBdr>
        <w:top w:val="none" w:sz="0" w:space="0" w:color="auto"/>
        <w:left w:val="none" w:sz="0" w:space="0" w:color="auto"/>
        <w:bottom w:val="none" w:sz="0" w:space="0" w:color="auto"/>
        <w:right w:val="none" w:sz="0" w:space="0" w:color="auto"/>
      </w:divBdr>
    </w:div>
    <w:div w:id="208406678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84A0-D1A0-4DF4-9B99-20C04934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2022-12-14T09:45:00Z</dcterms:created>
  <dcterms:modified xsi:type="dcterms:W3CDTF">2023-12-25T09:40:00Z</dcterms:modified>
</cp:coreProperties>
</file>