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D5" w:rsidRDefault="008405D5">
      <w:pPr>
        <w:spacing w:before="240" w:after="0" w:line="240" w:lineRule="auto"/>
        <w:jc w:val="right"/>
        <w:rPr>
          <w:rFonts w:ascii="Times New Roman" w:eastAsia="Times New Roman" w:hAnsi="Times New Roman" w:cs="Times New Roman"/>
          <w:b/>
          <w:i/>
          <w:color w:val="4A86E8"/>
          <w:sz w:val="24"/>
          <w:szCs w:val="24"/>
          <w:highlight w:val="white"/>
        </w:rPr>
      </w:pPr>
    </w:p>
    <w:p w:rsidR="00E95142" w:rsidRPr="00CC0981" w:rsidRDefault="00E95142" w:rsidP="00E95142">
      <w:pPr>
        <w:autoSpaceDE w:val="0"/>
        <w:autoSpaceDN w:val="0"/>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ОКНЯНСЬКА СЕЛИЩНА РАДА ПОДІЛЬСЬКОГО </w:t>
      </w:r>
      <w:r w:rsidRPr="00CC0981">
        <w:rPr>
          <w:rFonts w:ascii="Times New Roman" w:eastAsia="Times New Roman" w:hAnsi="Times New Roman" w:cs="Times New Roman"/>
          <w:b/>
          <w:bCs/>
        </w:rPr>
        <w:t xml:space="preserve">РАЙОНУ </w:t>
      </w:r>
    </w:p>
    <w:p w:rsidR="00E95142" w:rsidRPr="00CC0981" w:rsidRDefault="00E95142" w:rsidP="00E95142">
      <w:pPr>
        <w:autoSpaceDE w:val="0"/>
        <w:autoSpaceDN w:val="0"/>
        <w:spacing w:line="240" w:lineRule="auto"/>
        <w:jc w:val="center"/>
        <w:rPr>
          <w:rFonts w:ascii="Times New Roman" w:eastAsia="Times New Roman" w:hAnsi="Times New Roman" w:cs="Times New Roman"/>
          <w:b/>
          <w:bCs/>
        </w:rPr>
      </w:pPr>
      <w:r w:rsidRPr="00CC0981">
        <w:rPr>
          <w:rFonts w:ascii="Times New Roman" w:eastAsia="Times New Roman" w:hAnsi="Times New Roman" w:cs="Times New Roman"/>
          <w:b/>
          <w:bCs/>
        </w:rPr>
        <w:t>ОДЕСЬКОЇ ОБЛАСТІ</w:t>
      </w:r>
    </w:p>
    <w:p w:rsidR="00E95142" w:rsidRPr="005D39D9" w:rsidRDefault="00E95142" w:rsidP="00E95142">
      <w:pPr>
        <w:spacing w:after="0" w:line="240" w:lineRule="auto"/>
        <w:ind w:left="-1418"/>
        <w:jc w:val="center"/>
        <w:rPr>
          <w:rFonts w:ascii="Times New Roman" w:eastAsia="Times New Roman" w:hAnsi="Times New Roman" w:cs="Times New Roman"/>
          <w:b/>
          <w:color w:val="000000"/>
          <w:sz w:val="24"/>
          <w:szCs w:val="24"/>
        </w:rPr>
      </w:pPr>
    </w:p>
    <w:p w:rsidR="00E95142" w:rsidRDefault="00E95142" w:rsidP="00E95142">
      <w:pPr>
        <w:spacing w:after="0" w:line="240" w:lineRule="auto"/>
        <w:ind w:left="-1418"/>
        <w:jc w:val="right"/>
        <w:rPr>
          <w:rFonts w:ascii="Times New Roman" w:eastAsia="Times New Roman" w:hAnsi="Times New Roman" w:cs="Times New Roman"/>
          <w:b/>
          <w:color w:val="000000"/>
          <w:sz w:val="24"/>
          <w:szCs w:val="24"/>
        </w:rPr>
      </w:pPr>
    </w:p>
    <w:p w:rsidR="00E95142" w:rsidRDefault="00E95142" w:rsidP="00E95142">
      <w:pPr>
        <w:spacing w:after="0" w:line="240" w:lineRule="auto"/>
        <w:ind w:left="-1418"/>
        <w:jc w:val="right"/>
        <w:rPr>
          <w:rFonts w:ascii="Times New Roman" w:eastAsia="Times New Roman" w:hAnsi="Times New Roman" w:cs="Times New Roman"/>
          <w:b/>
          <w:color w:val="000000"/>
          <w:sz w:val="24"/>
          <w:szCs w:val="24"/>
          <w:highlight w:val="white"/>
        </w:rPr>
      </w:pPr>
    </w:p>
    <w:p w:rsidR="00145C5B" w:rsidRPr="00FD7548" w:rsidRDefault="00E95142" w:rsidP="00145C5B">
      <w:pPr>
        <w:autoSpaceDN w:val="0"/>
        <w:jc w:val="right"/>
        <w:rPr>
          <w:rFonts w:ascii="Times New Roman" w:hAnsi="Times New Roman" w:cs="Times New Roman"/>
          <w:b/>
          <w:bCs/>
          <w:color w:val="000000" w:themeColor="text1"/>
          <w:sz w:val="20"/>
          <w:szCs w:val="20"/>
        </w:rPr>
      </w:pPr>
      <w:r>
        <w:rPr>
          <w:rFonts w:ascii="Times New Roman" w:eastAsia="Times New Roman" w:hAnsi="Times New Roman" w:cs="Times New Roman"/>
          <w:b/>
          <w:color w:val="000000"/>
          <w:sz w:val="24"/>
          <w:szCs w:val="24"/>
          <w:highlight w:val="white"/>
        </w:rPr>
        <w:t> «</w:t>
      </w:r>
      <w:r w:rsidR="00145C5B" w:rsidRPr="00FD7548">
        <w:rPr>
          <w:rFonts w:ascii="Times New Roman" w:hAnsi="Times New Roman" w:cs="Times New Roman"/>
          <w:b/>
          <w:bCs/>
          <w:color w:val="000000" w:themeColor="text1"/>
          <w:sz w:val="20"/>
          <w:szCs w:val="20"/>
        </w:rPr>
        <w:t>ЗАТВЕРДЖЕНО»</w:t>
      </w:r>
    </w:p>
    <w:p w:rsidR="00145C5B" w:rsidRPr="00A13CEE" w:rsidRDefault="00145C5B" w:rsidP="00145C5B">
      <w:pPr>
        <w:autoSpaceDN w:val="0"/>
        <w:spacing w:after="0"/>
        <w:jc w:val="right"/>
        <w:rPr>
          <w:rFonts w:ascii="Times New Roman" w:hAnsi="Times New Roman" w:cs="Times New Roman"/>
          <w:color w:val="000000" w:themeColor="text1"/>
          <w:sz w:val="20"/>
          <w:szCs w:val="20"/>
          <w:lang w:val="ru-RU"/>
        </w:rPr>
      </w:pPr>
      <w:r w:rsidRPr="00FD7548">
        <w:rPr>
          <w:rFonts w:ascii="Times New Roman" w:hAnsi="Times New Roman" w:cs="Times New Roman"/>
          <w:b/>
          <w:bCs/>
          <w:color w:val="000000" w:themeColor="text1"/>
          <w:sz w:val="20"/>
          <w:szCs w:val="20"/>
        </w:rPr>
        <w:t>  </w:t>
      </w:r>
      <w:r w:rsidRPr="00A13CEE">
        <w:rPr>
          <w:rFonts w:ascii="Times New Roman" w:hAnsi="Times New Roman" w:cs="Times New Roman"/>
          <w:color w:val="000000" w:themeColor="text1"/>
          <w:sz w:val="20"/>
          <w:szCs w:val="20"/>
        </w:rPr>
        <w:t>Рішенням Уповноваженої особи №</w:t>
      </w:r>
      <w:r w:rsidR="00C7775C" w:rsidRPr="00A13CEE">
        <w:rPr>
          <w:rFonts w:ascii="Times New Roman" w:hAnsi="Times New Roman" w:cs="Times New Roman"/>
          <w:color w:val="000000" w:themeColor="text1"/>
          <w:sz w:val="20"/>
          <w:szCs w:val="20"/>
        </w:rPr>
        <w:t xml:space="preserve"> </w:t>
      </w:r>
      <w:r w:rsidR="00082A4D" w:rsidRPr="00A13CEE">
        <w:rPr>
          <w:rFonts w:ascii="Times New Roman" w:hAnsi="Times New Roman" w:cs="Times New Roman"/>
          <w:color w:val="000000" w:themeColor="text1"/>
          <w:sz w:val="20"/>
          <w:szCs w:val="20"/>
          <w:lang w:val="ru-RU"/>
        </w:rPr>
        <w:t>6</w:t>
      </w:r>
      <w:r w:rsidR="00A13CEE" w:rsidRPr="00A13CEE">
        <w:rPr>
          <w:rFonts w:ascii="Times New Roman" w:hAnsi="Times New Roman" w:cs="Times New Roman"/>
          <w:color w:val="000000" w:themeColor="text1"/>
          <w:sz w:val="20"/>
          <w:szCs w:val="20"/>
          <w:lang w:val="ru-RU"/>
        </w:rPr>
        <w:t>3</w:t>
      </w:r>
    </w:p>
    <w:p w:rsidR="00145C5B" w:rsidRPr="00A13CEE" w:rsidRDefault="00145C5B" w:rsidP="00145C5B">
      <w:pPr>
        <w:autoSpaceDN w:val="0"/>
        <w:spacing w:after="0"/>
        <w:jc w:val="right"/>
        <w:rPr>
          <w:rFonts w:ascii="Times New Roman" w:hAnsi="Times New Roman" w:cs="Times New Roman"/>
          <w:color w:val="000000" w:themeColor="text1"/>
          <w:sz w:val="20"/>
          <w:szCs w:val="20"/>
        </w:rPr>
      </w:pPr>
      <w:r w:rsidRPr="00A13CEE">
        <w:rPr>
          <w:rFonts w:ascii="Times New Roman" w:hAnsi="Times New Roman" w:cs="Times New Roman"/>
          <w:color w:val="000000" w:themeColor="text1"/>
          <w:sz w:val="20"/>
          <w:szCs w:val="20"/>
        </w:rPr>
        <w:t>від «</w:t>
      </w:r>
      <w:r w:rsidR="00A13CEE" w:rsidRPr="00A13CEE">
        <w:rPr>
          <w:rFonts w:ascii="Times New Roman" w:hAnsi="Times New Roman" w:cs="Times New Roman"/>
          <w:color w:val="000000" w:themeColor="text1"/>
          <w:sz w:val="20"/>
          <w:szCs w:val="20"/>
        </w:rPr>
        <w:t>01</w:t>
      </w:r>
      <w:r w:rsidRPr="00A13CEE">
        <w:rPr>
          <w:rFonts w:ascii="Times New Roman" w:hAnsi="Times New Roman" w:cs="Times New Roman"/>
          <w:color w:val="000000" w:themeColor="text1"/>
          <w:sz w:val="20"/>
          <w:szCs w:val="20"/>
        </w:rPr>
        <w:t>»</w:t>
      </w:r>
      <w:r w:rsidR="00A13CEE" w:rsidRPr="00A13CEE">
        <w:rPr>
          <w:rFonts w:ascii="Times New Roman" w:hAnsi="Times New Roman" w:cs="Times New Roman"/>
          <w:color w:val="000000" w:themeColor="text1"/>
          <w:sz w:val="20"/>
          <w:szCs w:val="20"/>
        </w:rPr>
        <w:t xml:space="preserve"> серпня</w:t>
      </w:r>
      <w:r w:rsidRPr="00A13CEE">
        <w:rPr>
          <w:rFonts w:ascii="Times New Roman" w:hAnsi="Times New Roman" w:cs="Times New Roman"/>
          <w:color w:val="000000" w:themeColor="text1"/>
          <w:sz w:val="20"/>
          <w:szCs w:val="20"/>
        </w:rPr>
        <w:t xml:space="preserve"> 2023 року</w:t>
      </w:r>
    </w:p>
    <w:p w:rsidR="00145C5B" w:rsidRPr="00A13CEE" w:rsidRDefault="00145C5B" w:rsidP="00145C5B">
      <w:pPr>
        <w:autoSpaceDN w:val="0"/>
        <w:spacing w:after="0"/>
        <w:jc w:val="right"/>
        <w:rPr>
          <w:rFonts w:ascii="Times New Roman" w:hAnsi="Times New Roman" w:cs="Times New Roman"/>
          <w:color w:val="000000" w:themeColor="text1"/>
          <w:sz w:val="20"/>
          <w:szCs w:val="20"/>
        </w:rPr>
      </w:pPr>
      <w:r w:rsidRPr="00A13CEE">
        <w:rPr>
          <w:rFonts w:ascii="Times New Roman" w:hAnsi="Times New Roman" w:cs="Times New Roman"/>
          <w:color w:val="000000" w:themeColor="text1"/>
          <w:sz w:val="20"/>
          <w:szCs w:val="20"/>
        </w:rPr>
        <w:t>Уповноважена особа</w:t>
      </w:r>
    </w:p>
    <w:p w:rsidR="00E95142" w:rsidRPr="00A13CEE" w:rsidRDefault="00145C5B" w:rsidP="00145C5B">
      <w:pPr>
        <w:spacing w:after="0" w:line="240" w:lineRule="auto"/>
        <w:ind w:left="-1418"/>
        <w:jc w:val="right"/>
        <w:rPr>
          <w:rFonts w:ascii="Times New Roman" w:hAnsi="Times New Roman"/>
          <w:b/>
          <w:color w:val="000000" w:themeColor="text1"/>
          <w:sz w:val="24"/>
          <w:szCs w:val="24"/>
          <w:lang w:eastAsia="en-US"/>
        </w:rPr>
      </w:pPr>
      <w:r w:rsidRPr="00A13CEE">
        <w:rPr>
          <w:rFonts w:ascii="Times New Roman" w:hAnsi="Times New Roman" w:cs="Times New Roman"/>
          <w:color w:val="000000" w:themeColor="text1"/>
          <w:sz w:val="20"/>
          <w:szCs w:val="20"/>
        </w:rPr>
        <w:t>____________Валентина ЗАЛЕВСЬКА</w:t>
      </w:r>
      <w:r w:rsidRPr="00A13CEE">
        <w:rPr>
          <w:rFonts w:ascii="Times New Roman" w:hAnsi="Times New Roman"/>
          <w:b/>
          <w:color w:val="000000" w:themeColor="text1"/>
          <w:sz w:val="24"/>
          <w:szCs w:val="24"/>
          <w:lang w:eastAsia="en-US"/>
        </w:rPr>
        <w:t xml:space="preserve"> </w:t>
      </w:r>
    </w:p>
    <w:p w:rsidR="00E95142" w:rsidRDefault="00E95142" w:rsidP="00E9514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95142" w:rsidRDefault="00E95142" w:rsidP="00E95142">
      <w:pPr>
        <w:spacing w:after="0" w:line="240" w:lineRule="auto"/>
        <w:rPr>
          <w:rFonts w:ascii="Times New Roman" w:eastAsia="Times New Roman" w:hAnsi="Times New Roman" w:cs="Times New Roman"/>
          <w:b/>
          <w:color w:val="000000"/>
          <w:sz w:val="24"/>
          <w:szCs w:val="24"/>
        </w:rPr>
      </w:pPr>
    </w:p>
    <w:p w:rsidR="00E95142" w:rsidRDefault="00E95142" w:rsidP="00E95142">
      <w:pPr>
        <w:spacing w:after="0" w:line="240" w:lineRule="auto"/>
        <w:rPr>
          <w:rFonts w:ascii="Times New Roman" w:eastAsia="Times New Roman" w:hAnsi="Times New Roman" w:cs="Times New Roman"/>
          <w:b/>
          <w:color w:val="000000"/>
          <w:sz w:val="24"/>
          <w:szCs w:val="24"/>
        </w:rPr>
      </w:pPr>
    </w:p>
    <w:p w:rsidR="00E95142" w:rsidRDefault="00E95142" w:rsidP="00E95142">
      <w:pPr>
        <w:spacing w:after="0" w:line="240" w:lineRule="auto"/>
        <w:rPr>
          <w:rFonts w:ascii="Times New Roman" w:eastAsia="Times New Roman" w:hAnsi="Times New Roman" w:cs="Times New Roman"/>
          <w:b/>
          <w:color w:val="000000"/>
          <w:sz w:val="24"/>
          <w:szCs w:val="24"/>
        </w:rPr>
      </w:pPr>
    </w:p>
    <w:p w:rsidR="00E95142" w:rsidRDefault="00E95142" w:rsidP="00E95142">
      <w:pPr>
        <w:spacing w:after="0" w:line="240" w:lineRule="auto"/>
        <w:rPr>
          <w:rFonts w:ascii="Times New Roman" w:eastAsia="Times New Roman" w:hAnsi="Times New Roman" w:cs="Times New Roman"/>
          <w:b/>
          <w:color w:val="000000"/>
          <w:sz w:val="24"/>
          <w:szCs w:val="24"/>
        </w:rPr>
      </w:pPr>
    </w:p>
    <w:p w:rsidR="00E95142" w:rsidRDefault="00E95142" w:rsidP="00E9514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95142" w:rsidRDefault="00E95142" w:rsidP="00E951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95142" w:rsidRDefault="00E95142" w:rsidP="00E95142">
      <w:pPr>
        <w:spacing w:before="240"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rPr>
        <w:t> </w:t>
      </w:r>
      <w:r w:rsidRPr="00D80329">
        <w:rPr>
          <w:rFonts w:ascii="Times New Roman" w:eastAsia="Times New Roman" w:hAnsi="Times New Roman" w:cs="Times New Roman"/>
          <w:color w:val="000000" w:themeColor="text1"/>
          <w:sz w:val="24"/>
          <w:szCs w:val="24"/>
        </w:rPr>
        <w:t xml:space="preserve">на закупівлю </w:t>
      </w:r>
      <w:r w:rsidRPr="00D80329">
        <w:rPr>
          <w:rFonts w:ascii="Times New Roman" w:eastAsia="Times New Roman" w:hAnsi="Times New Roman" w:cs="Times New Roman"/>
          <w:b/>
          <w:color w:val="000000" w:themeColor="text1"/>
          <w:sz w:val="24"/>
          <w:szCs w:val="24"/>
        </w:rPr>
        <w:t>Товару</w:t>
      </w:r>
      <w:r w:rsidR="00131742">
        <w:rPr>
          <w:rFonts w:ascii="Times New Roman" w:eastAsia="Times New Roman" w:hAnsi="Times New Roman" w:cs="Times New Roman"/>
          <w:b/>
          <w:color w:val="000000" w:themeColor="text1"/>
          <w:sz w:val="24"/>
          <w:szCs w:val="24"/>
        </w:rPr>
        <w:t>:</w:t>
      </w:r>
    </w:p>
    <w:p w:rsidR="0063590A" w:rsidRDefault="0063590A" w:rsidP="008D6C5F">
      <w:pPr>
        <w:jc w:val="center"/>
        <w:textAlignment w:val="baseline"/>
        <w:outlineLvl w:val="0"/>
        <w:rPr>
          <w:rFonts w:ascii="Times New Roman" w:eastAsia="Times New Roman" w:hAnsi="Times New Roman" w:cs="Times New Roman"/>
          <w:b/>
          <w:bCs/>
          <w:color w:val="221F1F"/>
          <w:kern w:val="36"/>
          <w:sz w:val="28"/>
          <w:szCs w:val="28"/>
        </w:rPr>
      </w:pPr>
    </w:p>
    <w:p w:rsidR="00066E77" w:rsidRPr="002713E2" w:rsidRDefault="00082A4D" w:rsidP="0049180A">
      <w:pPr>
        <w:jc w:val="center"/>
        <w:outlineLvl w:val="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Генератори</w:t>
      </w:r>
      <w:r w:rsidR="00066E77" w:rsidRPr="002713E2">
        <w:rPr>
          <w:rFonts w:ascii="Times New Roman" w:hAnsi="Times New Roman" w:cs="Times New Roman"/>
          <w:b/>
          <w:color w:val="000000" w:themeColor="text1"/>
          <w:sz w:val="28"/>
          <w:szCs w:val="28"/>
        </w:rPr>
        <w:t>,</w:t>
      </w:r>
    </w:p>
    <w:p w:rsidR="00473BBF" w:rsidRPr="0063590A" w:rsidRDefault="00066E77" w:rsidP="00473BBF">
      <w:pPr>
        <w:widowControl w:val="0"/>
        <w:suppressAutoHyphens/>
        <w:autoSpaceDN w:val="0"/>
        <w:spacing w:after="0" w:line="240" w:lineRule="auto"/>
        <w:jc w:val="center"/>
        <w:textAlignment w:val="baseline"/>
        <w:rPr>
          <w:rFonts w:ascii="Times New Roman" w:eastAsia="Times New Roman" w:hAnsi="Times New Roman" w:cs="Times New Roman"/>
          <w:b/>
          <w:bCs/>
          <w:i/>
          <w:color w:val="000000" w:themeColor="text1"/>
          <w:kern w:val="3"/>
          <w:sz w:val="24"/>
          <w:szCs w:val="24"/>
          <w:lang w:eastAsia="zh-CN" w:bidi="hi-IN"/>
        </w:rPr>
      </w:pPr>
      <w:r w:rsidRPr="00207A78">
        <w:rPr>
          <w:rFonts w:ascii="Times New Roman" w:hAnsi="Times New Roman" w:cs="Times New Roman"/>
          <w:b/>
          <w:color w:val="000000" w:themeColor="text1"/>
          <w:sz w:val="24"/>
          <w:szCs w:val="24"/>
        </w:rPr>
        <w:t xml:space="preserve"> </w:t>
      </w:r>
      <w:r w:rsidR="0041235A" w:rsidRPr="00207A78">
        <w:rPr>
          <w:rFonts w:ascii="Times New Roman" w:hAnsi="Times New Roman" w:cs="Times New Roman"/>
          <w:i/>
          <w:color w:val="000000" w:themeColor="text1"/>
          <w:sz w:val="24"/>
          <w:szCs w:val="24"/>
        </w:rPr>
        <w:t xml:space="preserve"> </w:t>
      </w:r>
      <w:r w:rsidR="0041235A" w:rsidRPr="0063590A">
        <w:rPr>
          <w:rFonts w:ascii="Times New Roman" w:hAnsi="Times New Roman" w:cs="Times New Roman"/>
          <w:b/>
          <w:i/>
          <w:color w:val="000000" w:themeColor="text1"/>
          <w:sz w:val="24"/>
          <w:szCs w:val="24"/>
        </w:rPr>
        <w:t xml:space="preserve">(Код за ДК 021:2015: </w:t>
      </w:r>
      <w:r w:rsidR="00082A4D" w:rsidRPr="00082A4D">
        <w:rPr>
          <w:rFonts w:ascii="Times New Roman" w:hAnsi="Times New Roman" w:cs="Times New Roman"/>
          <w:b/>
          <w:i/>
          <w:color w:val="000000" w:themeColor="text1"/>
          <w:sz w:val="24"/>
          <w:szCs w:val="24"/>
        </w:rPr>
        <w:t>31120000-3: Генератори</w:t>
      </w:r>
      <w:r w:rsidR="00473BBF" w:rsidRPr="00082A4D">
        <w:rPr>
          <w:rFonts w:ascii="Times New Roman" w:eastAsia="Times New Roman" w:hAnsi="Times New Roman" w:cs="Times New Roman"/>
          <w:b/>
          <w:i/>
          <w:color w:val="000000" w:themeColor="text1"/>
          <w:sz w:val="24"/>
          <w:szCs w:val="24"/>
          <w:lang w:eastAsia="ru-RU"/>
        </w:rPr>
        <w:t>)</w:t>
      </w:r>
    </w:p>
    <w:p w:rsidR="006446C9" w:rsidRDefault="006446C9" w:rsidP="002564E7">
      <w:pPr>
        <w:contextualSpacing/>
        <w:jc w:val="center"/>
        <w:rPr>
          <w:rFonts w:ascii="Times New Roman" w:hAnsi="Times New Roman"/>
          <w:b/>
          <w:sz w:val="24"/>
          <w:szCs w:val="24"/>
        </w:rPr>
      </w:pPr>
    </w:p>
    <w:p w:rsidR="002564E7" w:rsidRPr="00D80329" w:rsidRDefault="00145C5B" w:rsidP="00E95142">
      <w:pPr>
        <w:spacing w:before="240" w:after="0" w:line="240" w:lineRule="auto"/>
        <w:jc w:val="center"/>
        <w:rPr>
          <w:rFonts w:ascii="Times New Roman" w:eastAsia="Times New Roman" w:hAnsi="Times New Roman" w:cs="Times New Roman"/>
          <w:color w:val="000000" w:themeColor="text1"/>
          <w:sz w:val="24"/>
          <w:szCs w:val="24"/>
        </w:rPr>
      </w:pPr>
      <w:r w:rsidRPr="0062326E">
        <w:rPr>
          <w:rFonts w:ascii="Times New Roman" w:eastAsia="Times New Roman" w:hAnsi="Times New Roman" w:cs="Times New Roman"/>
          <w:b/>
          <w:i/>
          <w:color w:val="000000" w:themeColor="text1"/>
          <w:szCs w:val="20"/>
        </w:rPr>
        <w:t>Процедура закупівлі – відкриті торги</w:t>
      </w:r>
      <w:r w:rsidRPr="0062326E">
        <w:rPr>
          <w:rFonts w:ascii="Times New Roman" w:hAnsi="Times New Roman" w:cs="Times New Roman"/>
          <w:b/>
          <w:color w:val="000000" w:themeColor="text1"/>
          <w:szCs w:val="20"/>
        </w:rPr>
        <w:t xml:space="preserve"> </w:t>
      </w:r>
      <w:r w:rsidRPr="0062326E">
        <w:rPr>
          <w:rFonts w:ascii="Times New Roman" w:eastAsia="Times New Roman" w:hAnsi="Times New Roman" w:cs="Times New Roman"/>
          <w:b/>
          <w:i/>
          <w:color w:val="000000" w:themeColor="text1"/>
          <w:szCs w:val="20"/>
        </w:rPr>
        <w:t xml:space="preserve">із застосуванням особливостей здійснення публічних </w:t>
      </w:r>
      <w:proofErr w:type="spellStart"/>
      <w:r w:rsidRPr="0062326E">
        <w:rPr>
          <w:rFonts w:ascii="Times New Roman" w:eastAsia="Times New Roman" w:hAnsi="Times New Roman" w:cs="Times New Roman"/>
          <w:b/>
          <w:i/>
          <w:color w:val="000000" w:themeColor="text1"/>
          <w:szCs w:val="20"/>
        </w:rPr>
        <w:t>закупівель</w:t>
      </w:r>
      <w:proofErr w:type="spellEnd"/>
      <w:r w:rsidRPr="0062326E">
        <w:rPr>
          <w:rFonts w:ascii="Times New Roman" w:eastAsia="Times New Roman" w:hAnsi="Times New Roman" w:cs="Times New Roman"/>
          <w:b/>
          <w:i/>
          <w:color w:val="000000" w:themeColor="text1"/>
          <w:szCs w:val="20"/>
        </w:rPr>
        <w:t>, передбачених Законом України «Про публічні закупівлі»,                                                                                на період дії правового режиму воєнного стану в Україні</w:t>
      </w:r>
    </w:p>
    <w:p w:rsidR="008405D5" w:rsidRDefault="0046682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405D5" w:rsidRDefault="0046682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405D5" w:rsidRDefault="008405D5">
      <w:pPr>
        <w:spacing w:before="240" w:after="0" w:line="240" w:lineRule="auto"/>
        <w:rPr>
          <w:rFonts w:ascii="Times New Roman" w:eastAsia="Times New Roman" w:hAnsi="Times New Roman" w:cs="Times New Roman"/>
          <w:sz w:val="24"/>
          <w:szCs w:val="24"/>
        </w:rPr>
      </w:pPr>
    </w:p>
    <w:p w:rsidR="008405D5" w:rsidRDefault="0046682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405D5" w:rsidRDefault="008405D5">
      <w:pPr>
        <w:spacing w:before="240" w:after="0" w:line="240" w:lineRule="auto"/>
        <w:rPr>
          <w:rFonts w:ascii="Times New Roman" w:eastAsia="Times New Roman" w:hAnsi="Times New Roman" w:cs="Times New Roman"/>
          <w:color w:val="000000"/>
          <w:sz w:val="24"/>
          <w:szCs w:val="24"/>
        </w:rPr>
      </w:pPr>
    </w:p>
    <w:p w:rsidR="008405D5" w:rsidRDefault="008405D5">
      <w:pPr>
        <w:spacing w:before="240" w:after="0" w:line="240" w:lineRule="auto"/>
        <w:rPr>
          <w:rFonts w:ascii="Times New Roman" w:eastAsia="Times New Roman" w:hAnsi="Times New Roman" w:cs="Times New Roman"/>
          <w:color w:val="000000"/>
          <w:sz w:val="24"/>
          <w:szCs w:val="24"/>
        </w:rPr>
      </w:pPr>
    </w:p>
    <w:p w:rsidR="008405D5" w:rsidRDefault="008405D5">
      <w:pPr>
        <w:spacing w:before="240" w:after="0" w:line="240" w:lineRule="auto"/>
        <w:rPr>
          <w:rFonts w:ascii="Times New Roman" w:eastAsia="Times New Roman" w:hAnsi="Times New Roman" w:cs="Times New Roman"/>
          <w:sz w:val="24"/>
          <w:szCs w:val="24"/>
        </w:rPr>
      </w:pPr>
    </w:p>
    <w:p w:rsidR="008405D5" w:rsidRDefault="008405D5">
      <w:pPr>
        <w:spacing w:before="240" w:after="0" w:line="240" w:lineRule="auto"/>
        <w:rPr>
          <w:rFonts w:ascii="Times New Roman" w:eastAsia="Times New Roman" w:hAnsi="Times New Roman" w:cs="Times New Roman"/>
          <w:sz w:val="24"/>
          <w:szCs w:val="24"/>
        </w:rPr>
      </w:pPr>
    </w:p>
    <w:p w:rsidR="008405D5" w:rsidRDefault="008405D5">
      <w:pPr>
        <w:spacing w:before="240" w:after="0" w:line="240" w:lineRule="auto"/>
        <w:rPr>
          <w:rFonts w:ascii="Times New Roman" w:eastAsia="Times New Roman" w:hAnsi="Times New Roman" w:cs="Times New Roman"/>
          <w:sz w:val="24"/>
          <w:szCs w:val="24"/>
        </w:rPr>
      </w:pPr>
    </w:p>
    <w:p w:rsidR="008405D5" w:rsidRDefault="008405D5">
      <w:pPr>
        <w:spacing w:before="240" w:after="0" w:line="240" w:lineRule="auto"/>
        <w:rPr>
          <w:rFonts w:ascii="Times New Roman" w:eastAsia="Times New Roman" w:hAnsi="Times New Roman" w:cs="Times New Roman"/>
          <w:sz w:val="24"/>
          <w:szCs w:val="24"/>
        </w:rPr>
      </w:pPr>
    </w:p>
    <w:p w:rsidR="00E95142" w:rsidRDefault="00E95142" w:rsidP="00E95142">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proofErr w:type="spellStart"/>
      <w:r>
        <w:rPr>
          <w:rFonts w:ascii="Times New Roman" w:eastAsia="Times New Roman" w:hAnsi="Times New Roman" w:cs="Times New Roman"/>
          <w:color w:val="000000"/>
          <w:sz w:val="24"/>
          <w:szCs w:val="24"/>
          <w:highlight w:val="white"/>
          <w:lang w:val="ru-RU"/>
        </w:rPr>
        <w:t>смт</w:t>
      </w:r>
      <w:proofErr w:type="spellEnd"/>
      <w:r>
        <w:rPr>
          <w:rFonts w:ascii="Times New Roman" w:eastAsia="Times New Roman" w:hAnsi="Times New Roman" w:cs="Times New Roman"/>
          <w:color w:val="000000"/>
          <w:sz w:val="24"/>
          <w:szCs w:val="24"/>
          <w:highlight w:val="white"/>
          <w:lang w:val="ru-RU"/>
        </w:rPr>
        <w:t xml:space="preserve">. </w:t>
      </w:r>
      <w:proofErr w:type="spellStart"/>
      <w:r>
        <w:rPr>
          <w:rFonts w:ascii="Times New Roman" w:eastAsia="Times New Roman" w:hAnsi="Times New Roman" w:cs="Times New Roman"/>
          <w:color w:val="000000"/>
          <w:sz w:val="24"/>
          <w:szCs w:val="24"/>
          <w:highlight w:val="white"/>
          <w:lang w:val="ru-RU"/>
        </w:rPr>
        <w:t>Окни</w:t>
      </w:r>
      <w:proofErr w:type="spellEnd"/>
      <w:r>
        <w:rPr>
          <w:rFonts w:ascii="Times New Roman" w:eastAsia="Times New Roman" w:hAnsi="Times New Roman" w:cs="Times New Roman"/>
          <w:color w:val="000000"/>
          <w:sz w:val="24"/>
          <w:szCs w:val="24"/>
          <w:highlight w:val="white"/>
          <w:lang w:val="ru-RU"/>
        </w:rPr>
        <w:t xml:space="preserve"> – </w:t>
      </w:r>
      <w:r>
        <w:rPr>
          <w:rFonts w:ascii="Times New Roman" w:eastAsia="Times New Roman" w:hAnsi="Times New Roman" w:cs="Times New Roman"/>
          <w:color w:val="000000"/>
          <w:sz w:val="24"/>
          <w:szCs w:val="24"/>
          <w:highlight w:val="white"/>
        </w:rPr>
        <w:t>20</w:t>
      </w:r>
      <w:r>
        <w:rPr>
          <w:rFonts w:ascii="Times New Roman" w:eastAsia="Times New Roman" w:hAnsi="Times New Roman" w:cs="Times New Roman"/>
          <w:color w:val="000000"/>
          <w:sz w:val="24"/>
          <w:szCs w:val="24"/>
          <w:highlight w:val="white"/>
          <w:lang w:val="ru-RU"/>
        </w:rPr>
        <w:t xml:space="preserve">23 </w:t>
      </w:r>
      <w:r>
        <w:rPr>
          <w:rFonts w:ascii="Times New Roman" w:eastAsia="Times New Roman" w:hAnsi="Times New Roman" w:cs="Times New Roman"/>
          <w:color w:val="000000"/>
          <w:sz w:val="24"/>
          <w:szCs w:val="24"/>
          <w:highlight w:val="white"/>
        </w:rPr>
        <w:t>рік</w:t>
      </w:r>
    </w:p>
    <w:p w:rsidR="00145C5B" w:rsidRDefault="00145C5B" w:rsidP="00E95142">
      <w:pPr>
        <w:spacing w:before="240" w:after="0" w:line="240" w:lineRule="auto"/>
        <w:jc w:val="center"/>
        <w:rPr>
          <w:rFonts w:ascii="Times New Roman" w:eastAsia="Times New Roman" w:hAnsi="Times New Roman" w:cs="Times New Roman"/>
          <w:color w:val="000000"/>
          <w:sz w:val="24"/>
          <w:szCs w:val="24"/>
          <w:highlight w:val="white"/>
        </w:rPr>
      </w:pPr>
    </w:p>
    <w:p w:rsidR="00145C5B" w:rsidRDefault="00145C5B" w:rsidP="00E95142">
      <w:pPr>
        <w:spacing w:before="240" w:after="0" w:line="240" w:lineRule="auto"/>
        <w:jc w:val="center"/>
        <w:rPr>
          <w:rFonts w:ascii="Times New Roman" w:eastAsia="Times New Roman" w:hAnsi="Times New Roman" w:cs="Times New Roman"/>
          <w:color w:val="000000"/>
          <w:sz w:val="24"/>
          <w:szCs w:val="24"/>
          <w:highlight w:val="white"/>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405D5">
        <w:trPr>
          <w:trHeight w:val="416"/>
          <w:jc w:val="center"/>
        </w:trPr>
        <w:tc>
          <w:tcPr>
            <w:tcW w:w="705" w:type="dxa"/>
            <w:vAlign w:val="center"/>
          </w:tcPr>
          <w:p w:rsidR="008405D5" w:rsidRDefault="004668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8405D5" w:rsidRDefault="0046682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405D5">
        <w:trPr>
          <w:trHeight w:val="411"/>
          <w:jc w:val="center"/>
        </w:trPr>
        <w:tc>
          <w:tcPr>
            <w:tcW w:w="705" w:type="dxa"/>
            <w:vAlign w:val="center"/>
          </w:tcPr>
          <w:p w:rsidR="008405D5" w:rsidRDefault="004668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405D5" w:rsidRDefault="004668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405D5" w:rsidRDefault="004668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405D5">
        <w:trPr>
          <w:trHeight w:val="1119"/>
          <w:jc w:val="center"/>
        </w:trPr>
        <w:tc>
          <w:tcPr>
            <w:tcW w:w="705" w:type="dxa"/>
          </w:tcPr>
          <w:p w:rsidR="008405D5" w:rsidRDefault="0046682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405D5" w:rsidRDefault="0046682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405D5" w:rsidRPr="00E95142" w:rsidRDefault="0046682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E95142">
              <w:rPr>
                <w:rFonts w:ascii="Times New Roman" w:eastAsia="Times New Roman" w:hAnsi="Times New Roman" w:cs="Times New Roman"/>
                <w:color w:val="000000"/>
                <w:sz w:val="24"/>
                <w:szCs w:val="24"/>
              </w:rPr>
              <w:t xml:space="preserve">України «Про публічні закупівлі» (далі </w:t>
            </w:r>
            <w:r w:rsidRPr="00E95142">
              <w:rPr>
                <w:rFonts w:ascii="Times New Roman" w:eastAsia="Times New Roman" w:hAnsi="Times New Roman" w:cs="Times New Roman"/>
                <w:sz w:val="24"/>
                <w:szCs w:val="24"/>
              </w:rPr>
              <w:t>—</w:t>
            </w:r>
            <w:r w:rsidRPr="00E95142">
              <w:rPr>
                <w:rFonts w:ascii="Times New Roman" w:eastAsia="Times New Roman" w:hAnsi="Times New Roman" w:cs="Times New Roman"/>
                <w:color w:val="000000"/>
                <w:sz w:val="24"/>
                <w:szCs w:val="24"/>
              </w:rPr>
              <w:t xml:space="preserve"> Закон)</w:t>
            </w:r>
            <w:r w:rsidRPr="00E95142">
              <w:rPr>
                <w:rFonts w:ascii="Times New Roman" w:eastAsia="Times New Roman" w:hAnsi="Times New Roman" w:cs="Times New Roman"/>
                <w:sz w:val="24"/>
                <w:szCs w:val="24"/>
              </w:rPr>
              <w:t xml:space="preserve"> та Особливостей здійснення публічних </w:t>
            </w:r>
            <w:proofErr w:type="spellStart"/>
            <w:r w:rsidRPr="00E95142">
              <w:rPr>
                <w:rFonts w:ascii="Times New Roman" w:eastAsia="Times New Roman" w:hAnsi="Times New Roman" w:cs="Times New Roman"/>
                <w:sz w:val="24"/>
                <w:szCs w:val="24"/>
              </w:rPr>
              <w:t>закупівель</w:t>
            </w:r>
            <w:proofErr w:type="spellEnd"/>
            <w:r w:rsidRPr="00E9514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A219BC">
              <w:rPr>
                <w:rFonts w:ascii="Times New Roman" w:eastAsia="Times New Roman" w:hAnsi="Times New Roman" w:cs="Times New Roman"/>
                <w:color w:val="000000" w:themeColor="text1"/>
                <w:sz w:val="24"/>
                <w:szCs w:val="24"/>
              </w:rPr>
              <w:t xml:space="preserve">1178 </w:t>
            </w:r>
            <w:r w:rsidR="00A219BC" w:rsidRPr="00A219BC">
              <w:rPr>
                <w:rFonts w:ascii="Times New Roman" w:eastAsia="Times New Roman" w:hAnsi="Times New Roman" w:cs="Times New Roman"/>
                <w:color w:val="000000" w:themeColor="text1"/>
                <w:sz w:val="24"/>
                <w:szCs w:val="24"/>
              </w:rPr>
              <w:t xml:space="preserve">(із змінами й доповненнями) </w:t>
            </w:r>
            <w:r w:rsidRPr="00E95142">
              <w:rPr>
                <w:rFonts w:ascii="Times New Roman" w:eastAsia="Times New Roman" w:hAnsi="Times New Roman" w:cs="Times New Roman"/>
                <w:sz w:val="24"/>
                <w:szCs w:val="24"/>
              </w:rPr>
              <w:t>(далі — Особливості).</w:t>
            </w:r>
          </w:p>
          <w:p w:rsidR="008405D5" w:rsidRDefault="00466826">
            <w:pPr>
              <w:jc w:val="both"/>
              <w:rPr>
                <w:rFonts w:ascii="Times New Roman" w:eastAsia="Times New Roman" w:hAnsi="Times New Roman" w:cs="Times New Roman"/>
                <w:sz w:val="24"/>
                <w:szCs w:val="24"/>
              </w:rPr>
            </w:pPr>
            <w:r w:rsidRPr="00E95142">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8405D5">
        <w:trPr>
          <w:trHeight w:val="615"/>
          <w:jc w:val="center"/>
        </w:trPr>
        <w:tc>
          <w:tcPr>
            <w:tcW w:w="705" w:type="dxa"/>
          </w:tcPr>
          <w:p w:rsidR="008405D5" w:rsidRDefault="0046682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405D5" w:rsidRDefault="0046682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405D5" w:rsidRDefault="0046682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405D5">
        <w:trPr>
          <w:trHeight w:val="285"/>
          <w:jc w:val="center"/>
        </w:trPr>
        <w:tc>
          <w:tcPr>
            <w:tcW w:w="705" w:type="dxa"/>
          </w:tcPr>
          <w:p w:rsidR="008405D5" w:rsidRDefault="0046682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8405D5" w:rsidRDefault="0046682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8405D5" w:rsidRPr="000F72FA" w:rsidRDefault="00E95142">
            <w:pPr>
              <w:jc w:val="both"/>
              <w:rPr>
                <w:rFonts w:ascii="Times New Roman" w:eastAsia="Times New Roman" w:hAnsi="Times New Roman" w:cs="Times New Roman"/>
                <w:i/>
                <w:sz w:val="24"/>
                <w:szCs w:val="24"/>
              </w:rPr>
            </w:pPr>
            <w:proofErr w:type="spellStart"/>
            <w:r w:rsidRPr="000F72FA">
              <w:rPr>
                <w:rFonts w:ascii="Times New Roman" w:hAnsi="Times New Roman" w:cs="Times New Roman"/>
                <w:sz w:val="24"/>
                <w:szCs w:val="24"/>
              </w:rPr>
              <w:t>Окнянська</w:t>
            </w:r>
            <w:proofErr w:type="spellEnd"/>
            <w:r w:rsidRPr="000F72FA">
              <w:rPr>
                <w:rFonts w:ascii="Times New Roman" w:hAnsi="Times New Roman" w:cs="Times New Roman"/>
                <w:sz w:val="24"/>
                <w:szCs w:val="24"/>
              </w:rPr>
              <w:t xml:space="preserve"> селищна рада Подільського району Одеської області. (Код ЄДРПОУ – 04379924) (далі – замовник)</w:t>
            </w:r>
          </w:p>
        </w:tc>
      </w:tr>
      <w:tr w:rsidR="00E95142">
        <w:trPr>
          <w:trHeight w:val="510"/>
          <w:jc w:val="center"/>
        </w:trPr>
        <w:tc>
          <w:tcPr>
            <w:tcW w:w="705" w:type="dxa"/>
          </w:tcPr>
          <w:p w:rsidR="00E95142" w:rsidRDefault="00E95142" w:rsidP="00E9514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E95142" w:rsidRDefault="00E95142" w:rsidP="00E9514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E95142" w:rsidRPr="000F72FA" w:rsidRDefault="00E95142" w:rsidP="00E95142">
            <w:pPr>
              <w:jc w:val="both"/>
              <w:textAlignment w:val="baseline"/>
              <w:rPr>
                <w:rFonts w:ascii="Times New Roman" w:hAnsi="Times New Roman" w:cs="Times New Roman"/>
                <w:sz w:val="24"/>
                <w:szCs w:val="24"/>
              </w:rPr>
            </w:pPr>
            <w:r w:rsidRPr="000F72FA">
              <w:rPr>
                <w:rFonts w:ascii="Times New Roman" w:hAnsi="Times New Roman" w:cs="Times New Roman"/>
                <w:sz w:val="24"/>
                <w:szCs w:val="24"/>
              </w:rPr>
              <w:t xml:space="preserve">67900, Україна, Одеська область, </w:t>
            </w:r>
            <w:proofErr w:type="spellStart"/>
            <w:r w:rsidRPr="000F72FA">
              <w:rPr>
                <w:rFonts w:ascii="Times New Roman" w:hAnsi="Times New Roman" w:cs="Times New Roman"/>
                <w:sz w:val="24"/>
                <w:szCs w:val="24"/>
                <w:lang w:val="ru-RU"/>
              </w:rPr>
              <w:t>Подільський</w:t>
            </w:r>
            <w:proofErr w:type="spellEnd"/>
            <w:r w:rsidRPr="000F72FA">
              <w:rPr>
                <w:rFonts w:ascii="Times New Roman" w:hAnsi="Times New Roman" w:cs="Times New Roman"/>
                <w:sz w:val="24"/>
                <w:szCs w:val="24"/>
              </w:rPr>
              <w:t xml:space="preserve"> район,  </w:t>
            </w:r>
          </w:p>
          <w:p w:rsidR="00E95142" w:rsidRPr="000F72FA" w:rsidRDefault="00E95142" w:rsidP="000D594D">
            <w:pPr>
              <w:jc w:val="both"/>
              <w:rPr>
                <w:rFonts w:ascii="Times New Roman" w:eastAsia="Times New Roman" w:hAnsi="Times New Roman" w:cs="Times New Roman"/>
                <w:sz w:val="24"/>
                <w:szCs w:val="24"/>
              </w:rPr>
            </w:pPr>
            <w:r w:rsidRPr="000F72FA">
              <w:rPr>
                <w:rFonts w:ascii="Times New Roman" w:hAnsi="Times New Roman" w:cs="Times New Roman"/>
                <w:sz w:val="24"/>
                <w:szCs w:val="24"/>
              </w:rPr>
              <w:t xml:space="preserve">смт. </w:t>
            </w:r>
            <w:proofErr w:type="spellStart"/>
            <w:r w:rsidRPr="000F72FA">
              <w:rPr>
                <w:rFonts w:ascii="Times New Roman" w:hAnsi="Times New Roman" w:cs="Times New Roman"/>
                <w:sz w:val="24"/>
                <w:szCs w:val="24"/>
              </w:rPr>
              <w:t>Окни</w:t>
            </w:r>
            <w:proofErr w:type="spellEnd"/>
            <w:r w:rsidRPr="000F72FA">
              <w:rPr>
                <w:rFonts w:ascii="Times New Roman" w:hAnsi="Times New Roman" w:cs="Times New Roman"/>
                <w:sz w:val="24"/>
                <w:szCs w:val="24"/>
              </w:rPr>
              <w:t xml:space="preserve"> , вул. </w:t>
            </w:r>
            <w:r w:rsidR="000D594D">
              <w:rPr>
                <w:rFonts w:ascii="Times New Roman" w:hAnsi="Times New Roman" w:cs="Times New Roman"/>
                <w:sz w:val="24"/>
                <w:szCs w:val="24"/>
                <w:lang w:val="ru-RU"/>
              </w:rPr>
              <w:t>Н</w:t>
            </w:r>
            <w:proofErr w:type="spellStart"/>
            <w:r w:rsidR="000D594D">
              <w:rPr>
                <w:rFonts w:ascii="Times New Roman" w:hAnsi="Times New Roman" w:cs="Times New Roman"/>
                <w:sz w:val="24"/>
                <w:szCs w:val="24"/>
              </w:rPr>
              <w:t>езалежності</w:t>
            </w:r>
            <w:proofErr w:type="spellEnd"/>
            <w:r w:rsidRPr="000F72FA">
              <w:rPr>
                <w:rFonts w:ascii="Times New Roman" w:hAnsi="Times New Roman" w:cs="Times New Roman"/>
                <w:sz w:val="24"/>
                <w:szCs w:val="24"/>
              </w:rPr>
              <w:t>, 2</w:t>
            </w:r>
          </w:p>
        </w:tc>
      </w:tr>
      <w:tr w:rsidR="00E95142">
        <w:trPr>
          <w:trHeight w:val="1119"/>
          <w:jc w:val="center"/>
        </w:trPr>
        <w:tc>
          <w:tcPr>
            <w:tcW w:w="705" w:type="dxa"/>
          </w:tcPr>
          <w:p w:rsidR="00E95142" w:rsidRDefault="00E95142" w:rsidP="00E9514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E95142" w:rsidRDefault="00E95142" w:rsidP="00E9514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95142" w:rsidRPr="000F72FA" w:rsidRDefault="00E95142" w:rsidP="00E95142">
            <w:pPr>
              <w:widowControl w:val="0"/>
              <w:jc w:val="both"/>
              <w:rPr>
                <w:rFonts w:ascii="Times New Roman" w:hAnsi="Times New Roman" w:cs="Times New Roman"/>
                <w:sz w:val="24"/>
                <w:szCs w:val="24"/>
              </w:rPr>
            </w:pPr>
            <w:proofErr w:type="spellStart"/>
            <w:r w:rsidRPr="000F72FA">
              <w:rPr>
                <w:rFonts w:ascii="Times New Roman" w:hAnsi="Times New Roman" w:cs="Times New Roman"/>
                <w:sz w:val="24"/>
                <w:szCs w:val="24"/>
              </w:rPr>
              <w:t>Залевська</w:t>
            </w:r>
            <w:proofErr w:type="spellEnd"/>
            <w:r w:rsidRPr="000F72FA">
              <w:rPr>
                <w:rFonts w:ascii="Times New Roman" w:hAnsi="Times New Roman" w:cs="Times New Roman"/>
                <w:sz w:val="24"/>
                <w:szCs w:val="24"/>
              </w:rPr>
              <w:t xml:space="preserve"> Валентина Олександрівна – уповноважена особа з організації та проведення публічних </w:t>
            </w:r>
            <w:proofErr w:type="spellStart"/>
            <w:r w:rsidRPr="000F72FA">
              <w:rPr>
                <w:rFonts w:ascii="Times New Roman" w:hAnsi="Times New Roman" w:cs="Times New Roman"/>
                <w:sz w:val="24"/>
                <w:szCs w:val="24"/>
              </w:rPr>
              <w:t>закупівель</w:t>
            </w:r>
            <w:proofErr w:type="spellEnd"/>
          </w:p>
          <w:p w:rsidR="006446C9" w:rsidRPr="000F72FA" w:rsidRDefault="006446C9" w:rsidP="006446C9">
            <w:pPr>
              <w:widowControl w:val="0"/>
              <w:jc w:val="both"/>
              <w:rPr>
                <w:rFonts w:ascii="Times New Roman" w:hAnsi="Times New Roman" w:cs="Times New Roman"/>
                <w:color w:val="000000" w:themeColor="text1"/>
                <w:sz w:val="24"/>
                <w:szCs w:val="24"/>
              </w:rPr>
            </w:pPr>
            <w:r w:rsidRPr="000F72FA">
              <w:rPr>
                <w:rFonts w:ascii="Times New Roman" w:hAnsi="Times New Roman" w:cs="Times New Roman"/>
                <w:color w:val="000000" w:themeColor="text1"/>
                <w:sz w:val="24"/>
                <w:szCs w:val="24"/>
              </w:rPr>
              <w:t xml:space="preserve">Посада: Головний спеціаліст із проведення публічних </w:t>
            </w:r>
            <w:proofErr w:type="spellStart"/>
            <w:r w:rsidRPr="000F72FA">
              <w:rPr>
                <w:rFonts w:ascii="Times New Roman" w:hAnsi="Times New Roman" w:cs="Times New Roman"/>
                <w:color w:val="000000" w:themeColor="text1"/>
                <w:sz w:val="24"/>
                <w:szCs w:val="24"/>
              </w:rPr>
              <w:t>закупівель</w:t>
            </w:r>
            <w:proofErr w:type="spellEnd"/>
            <w:r w:rsidRPr="000F72FA">
              <w:rPr>
                <w:rFonts w:ascii="Times New Roman" w:hAnsi="Times New Roman" w:cs="Times New Roman"/>
                <w:color w:val="000000" w:themeColor="text1"/>
                <w:sz w:val="24"/>
                <w:szCs w:val="24"/>
              </w:rPr>
              <w:t xml:space="preserve"> відділу бухгалтерського обліку та звітності</w:t>
            </w:r>
          </w:p>
          <w:p w:rsidR="00214B47" w:rsidRDefault="00214B47" w:rsidP="00E95142">
            <w:pPr>
              <w:widowControl w:val="0"/>
              <w:jc w:val="both"/>
              <w:rPr>
                <w:rFonts w:ascii="Times New Roman" w:hAnsi="Times New Roman" w:cs="Times New Roman"/>
                <w:sz w:val="24"/>
                <w:szCs w:val="24"/>
              </w:rPr>
            </w:pPr>
          </w:p>
          <w:p w:rsidR="00E95142" w:rsidRPr="000F72FA" w:rsidRDefault="00E95142" w:rsidP="00E95142">
            <w:pPr>
              <w:widowControl w:val="0"/>
              <w:jc w:val="both"/>
              <w:rPr>
                <w:rFonts w:ascii="Times New Roman" w:hAnsi="Times New Roman" w:cs="Times New Roman"/>
                <w:sz w:val="24"/>
                <w:szCs w:val="24"/>
              </w:rPr>
            </w:pPr>
            <w:r w:rsidRPr="000F72FA">
              <w:rPr>
                <w:rFonts w:ascii="Times New Roman" w:hAnsi="Times New Roman" w:cs="Times New Roman"/>
                <w:sz w:val="24"/>
                <w:szCs w:val="24"/>
              </w:rPr>
              <w:t>e-</w:t>
            </w:r>
            <w:proofErr w:type="spellStart"/>
            <w:r w:rsidRPr="000F72FA">
              <w:rPr>
                <w:rFonts w:ascii="Times New Roman" w:hAnsi="Times New Roman" w:cs="Times New Roman"/>
                <w:sz w:val="24"/>
                <w:szCs w:val="24"/>
              </w:rPr>
              <w:t>mail</w:t>
            </w:r>
            <w:proofErr w:type="spellEnd"/>
            <w:r w:rsidRPr="000F72FA">
              <w:rPr>
                <w:rFonts w:ascii="Times New Roman" w:hAnsi="Times New Roman" w:cs="Times New Roman"/>
                <w:sz w:val="24"/>
                <w:szCs w:val="24"/>
              </w:rPr>
              <w:t>:</w:t>
            </w:r>
            <w:r w:rsidRPr="000F72FA">
              <w:rPr>
                <w:rFonts w:ascii="Times New Roman" w:hAnsi="Times New Roman" w:cs="Times New Roman"/>
                <w:sz w:val="24"/>
                <w:szCs w:val="24"/>
                <w:lang w:val="en-US"/>
              </w:rPr>
              <w:t xml:space="preserve"> </w:t>
            </w:r>
            <w:r w:rsidRPr="000F72FA">
              <w:rPr>
                <w:rFonts w:ascii="Times New Roman" w:hAnsi="Times New Roman" w:cs="Times New Roman"/>
                <w:sz w:val="24"/>
                <w:szCs w:val="24"/>
              </w:rPr>
              <w:t xml:space="preserve">buhokn@ukr.net  </w:t>
            </w:r>
          </w:p>
          <w:p w:rsidR="00E95142" w:rsidRPr="000F72FA" w:rsidRDefault="00E95142" w:rsidP="00E95142">
            <w:pPr>
              <w:jc w:val="both"/>
              <w:rPr>
                <w:rFonts w:ascii="Times New Roman" w:eastAsia="Times New Roman" w:hAnsi="Times New Roman" w:cs="Times New Roman"/>
                <w:sz w:val="24"/>
                <w:szCs w:val="24"/>
              </w:rPr>
            </w:pPr>
            <w:r w:rsidRPr="000F72FA">
              <w:rPr>
                <w:rFonts w:ascii="Times New Roman" w:hAnsi="Times New Roman" w:cs="Times New Roman"/>
                <w:sz w:val="24"/>
                <w:szCs w:val="24"/>
              </w:rPr>
              <w:t>Тел.:066-6113007</w:t>
            </w:r>
          </w:p>
        </w:tc>
      </w:tr>
      <w:tr w:rsidR="006446C9" w:rsidTr="006446C9">
        <w:trPr>
          <w:trHeight w:val="15"/>
          <w:jc w:val="center"/>
        </w:trPr>
        <w:tc>
          <w:tcPr>
            <w:tcW w:w="705" w:type="dxa"/>
          </w:tcPr>
          <w:p w:rsidR="006446C9" w:rsidRDefault="006446C9" w:rsidP="006446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446C9" w:rsidRDefault="006446C9" w:rsidP="006446C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vAlign w:val="center"/>
          </w:tcPr>
          <w:p w:rsidR="006446C9" w:rsidRPr="000F72FA" w:rsidRDefault="006446C9" w:rsidP="006446C9">
            <w:pPr>
              <w:ind w:left="-57" w:right="-57"/>
              <w:contextualSpacing/>
              <w:jc w:val="both"/>
              <w:rPr>
                <w:rFonts w:ascii="Times New Roman" w:eastAsia="Times New Roman" w:hAnsi="Times New Roman" w:cs="Times New Roman"/>
                <w:color w:val="0D0D0D"/>
                <w:sz w:val="24"/>
                <w:szCs w:val="24"/>
              </w:rPr>
            </w:pPr>
            <w:r w:rsidRPr="000F72FA">
              <w:rPr>
                <w:rFonts w:ascii="Times New Roman" w:eastAsia="Times New Roman" w:hAnsi="Times New Roman" w:cs="Times New Roman"/>
                <w:color w:val="0D0D0D"/>
                <w:sz w:val="24"/>
                <w:szCs w:val="24"/>
              </w:rPr>
              <w:t xml:space="preserve"> відкриті торги*</w:t>
            </w:r>
          </w:p>
          <w:p w:rsidR="006446C9" w:rsidRPr="000F72FA" w:rsidRDefault="006446C9" w:rsidP="006446C9">
            <w:pPr>
              <w:ind w:left="-57" w:right="-57"/>
              <w:contextualSpacing/>
              <w:jc w:val="both"/>
              <w:rPr>
                <w:rFonts w:ascii="Times New Roman" w:eastAsia="Times New Roman" w:hAnsi="Times New Roman" w:cs="Times New Roman"/>
                <w:color w:val="0D0D0D"/>
                <w:sz w:val="24"/>
                <w:szCs w:val="24"/>
              </w:rPr>
            </w:pPr>
            <w:r w:rsidRPr="000F72FA">
              <w:rPr>
                <w:rFonts w:ascii="Times New Roman" w:eastAsia="Times New Roman" w:hAnsi="Times New Roman" w:cs="Times New Roman"/>
                <w:color w:val="0D0D0D"/>
                <w:sz w:val="24"/>
                <w:szCs w:val="24"/>
              </w:rPr>
              <w:t>*</w:t>
            </w:r>
            <w:r w:rsidRPr="000F72FA">
              <w:rPr>
                <w:rFonts w:ascii="Times New Roman" w:eastAsia="Times New Roman" w:hAnsi="Times New Roman" w:cs="Times New Roman"/>
                <w:i/>
                <w:color w:val="0D0D0D"/>
                <w:sz w:val="20"/>
                <w:szCs w:val="20"/>
              </w:rPr>
              <w:t xml:space="preserve">із застосуванням особливостей здійснення публічних </w:t>
            </w:r>
            <w:proofErr w:type="spellStart"/>
            <w:r w:rsidRPr="000F72FA">
              <w:rPr>
                <w:rFonts w:ascii="Times New Roman" w:eastAsia="Times New Roman" w:hAnsi="Times New Roman" w:cs="Times New Roman"/>
                <w:i/>
                <w:color w:val="0D0D0D"/>
                <w:sz w:val="20"/>
                <w:szCs w:val="20"/>
              </w:rPr>
              <w:t>закупівель</w:t>
            </w:r>
            <w:proofErr w:type="spellEnd"/>
            <w:r w:rsidRPr="000F72FA">
              <w:rPr>
                <w:rFonts w:ascii="Times New Roman" w:eastAsia="Times New Roman" w:hAnsi="Times New Roman" w:cs="Times New Roman"/>
                <w:i/>
                <w:color w:val="0D0D0D"/>
                <w:sz w:val="20"/>
                <w:szCs w:val="20"/>
              </w:rPr>
              <w:t>, передбачених Законом України «Про публічні закупівлі», на період дії правового режиму воєнного стану в Україні</w:t>
            </w:r>
          </w:p>
        </w:tc>
      </w:tr>
      <w:tr w:rsidR="006446C9">
        <w:trPr>
          <w:trHeight w:val="240"/>
          <w:jc w:val="center"/>
        </w:trPr>
        <w:tc>
          <w:tcPr>
            <w:tcW w:w="705" w:type="dxa"/>
          </w:tcPr>
          <w:p w:rsidR="006446C9" w:rsidRDefault="006446C9" w:rsidP="006446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446C9" w:rsidRDefault="006446C9" w:rsidP="006446C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446C9" w:rsidRDefault="006446C9" w:rsidP="006446C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446C9">
        <w:trPr>
          <w:jc w:val="center"/>
        </w:trPr>
        <w:tc>
          <w:tcPr>
            <w:tcW w:w="705" w:type="dxa"/>
          </w:tcPr>
          <w:p w:rsidR="006446C9" w:rsidRDefault="006446C9" w:rsidP="006446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446C9" w:rsidRDefault="006446C9" w:rsidP="006446C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3590A" w:rsidRPr="0063590A" w:rsidRDefault="00B27411" w:rsidP="0063590A">
            <w:pPr>
              <w:outlineLvl w:val="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Генератори</w:t>
            </w:r>
            <w:r w:rsidR="0063590A" w:rsidRPr="0063590A">
              <w:rPr>
                <w:rFonts w:ascii="Times New Roman" w:hAnsi="Times New Roman" w:cs="Times New Roman"/>
                <w:b/>
                <w:color w:val="000000" w:themeColor="text1"/>
                <w:sz w:val="24"/>
                <w:szCs w:val="24"/>
              </w:rPr>
              <w:t>,</w:t>
            </w:r>
          </w:p>
          <w:p w:rsidR="006C6647" w:rsidRDefault="0063590A" w:rsidP="0063590A">
            <w:pPr>
              <w:widowControl w:val="0"/>
              <w:suppressAutoHyphens/>
              <w:autoSpaceDN w:val="0"/>
              <w:textAlignment w:val="baseline"/>
              <w:rPr>
                <w:rFonts w:ascii="Times New Roman" w:eastAsia="Times New Roman" w:hAnsi="Times New Roman" w:cs="Times New Roman"/>
                <w:i/>
                <w:sz w:val="24"/>
                <w:szCs w:val="24"/>
              </w:rPr>
            </w:pPr>
            <w:r w:rsidRPr="0063590A">
              <w:rPr>
                <w:rFonts w:ascii="Times New Roman" w:hAnsi="Times New Roman" w:cs="Times New Roman"/>
                <w:b/>
                <w:i/>
                <w:color w:val="000000" w:themeColor="text1"/>
                <w:sz w:val="24"/>
                <w:szCs w:val="24"/>
              </w:rPr>
              <w:t xml:space="preserve">ДК 021:2015: </w:t>
            </w:r>
            <w:r w:rsidR="00B27411" w:rsidRPr="00082A4D">
              <w:rPr>
                <w:rFonts w:ascii="Times New Roman" w:hAnsi="Times New Roman" w:cs="Times New Roman"/>
                <w:b/>
                <w:i/>
                <w:color w:val="000000" w:themeColor="text1"/>
                <w:sz w:val="24"/>
                <w:szCs w:val="24"/>
              </w:rPr>
              <w:t>31120000-3: Генератори</w:t>
            </w:r>
          </w:p>
        </w:tc>
      </w:tr>
      <w:tr w:rsidR="006446C9">
        <w:trPr>
          <w:trHeight w:val="1119"/>
          <w:jc w:val="center"/>
        </w:trPr>
        <w:tc>
          <w:tcPr>
            <w:tcW w:w="705" w:type="dxa"/>
          </w:tcPr>
          <w:p w:rsidR="006446C9" w:rsidRDefault="006446C9" w:rsidP="006446C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446C9" w:rsidRDefault="006446C9" w:rsidP="006446C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446C9" w:rsidRDefault="006446C9" w:rsidP="006446C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446C9" w:rsidRDefault="006446C9" w:rsidP="006446C9">
            <w:pPr>
              <w:widowControl w:val="0"/>
              <w:ind w:right="120"/>
              <w:jc w:val="both"/>
              <w:rPr>
                <w:rFonts w:ascii="Times New Roman" w:eastAsia="Times New Roman" w:hAnsi="Times New Roman" w:cs="Times New Roman"/>
                <w:i/>
                <w:color w:val="FF0000"/>
                <w:sz w:val="24"/>
                <w:szCs w:val="24"/>
                <w:highlight w:val="yellow"/>
              </w:rPr>
            </w:pPr>
          </w:p>
        </w:tc>
      </w:tr>
      <w:tr w:rsidR="003A7555">
        <w:trPr>
          <w:trHeight w:val="1119"/>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3A7555" w:rsidRDefault="003A7555" w:rsidP="003A7555">
            <w:pPr>
              <w:widowControl w:val="0"/>
              <w:rPr>
                <w:rFonts w:ascii="Times New Roman" w:eastAsia="Times New Roman" w:hAnsi="Times New Roman" w:cs="Times New Roman"/>
                <w:color w:val="000000"/>
                <w:sz w:val="24"/>
                <w:szCs w:val="24"/>
                <w:highlight w:val="yellow"/>
              </w:rPr>
            </w:pPr>
            <w:r w:rsidRPr="00D80329">
              <w:rPr>
                <w:rFonts w:ascii="Times New Roman" w:eastAsia="Times New Roman" w:hAnsi="Times New Roman" w:cs="Times New Roman"/>
                <w:color w:val="000000"/>
                <w:sz w:val="24"/>
                <w:szCs w:val="24"/>
              </w:rPr>
              <w:t>кількість товару та місце його поставки</w:t>
            </w:r>
          </w:p>
        </w:tc>
        <w:tc>
          <w:tcPr>
            <w:tcW w:w="6420" w:type="dxa"/>
          </w:tcPr>
          <w:p w:rsidR="00412766" w:rsidRPr="008871E2" w:rsidRDefault="00412766" w:rsidP="00412766">
            <w:pPr>
              <w:jc w:val="both"/>
              <w:rPr>
                <w:rFonts w:ascii="Times New Roman" w:hAnsi="Times New Roman" w:cs="Times New Roman"/>
                <w:sz w:val="24"/>
                <w:szCs w:val="24"/>
              </w:rPr>
            </w:pPr>
            <w:r w:rsidRPr="008871E2">
              <w:rPr>
                <w:rFonts w:ascii="Times New Roman" w:hAnsi="Times New Roman" w:cs="Times New Roman"/>
                <w:sz w:val="24"/>
                <w:szCs w:val="24"/>
              </w:rPr>
              <w:t xml:space="preserve">Кількість товару:  </w:t>
            </w:r>
            <w:r w:rsidR="00B27411">
              <w:rPr>
                <w:rFonts w:ascii="Times New Roman" w:hAnsi="Times New Roman" w:cs="Times New Roman"/>
                <w:sz w:val="24"/>
                <w:szCs w:val="24"/>
              </w:rPr>
              <w:t>25</w:t>
            </w:r>
            <w:r w:rsidR="00473BBF">
              <w:rPr>
                <w:rFonts w:ascii="Times New Roman" w:hAnsi="Times New Roman" w:cs="Times New Roman"/>
                <w:sz w:val="24"/>
                <w:szCs w:val="24"/>
              </w:rPr>
              <w:t xml:space="preserve"> </w:t>
            </w:r>
            <w:r w:rsidR="00F4527C">
              <w:rPr>
                <w:rFonts w:ascii="Times New Roman" w:hAnsi="Times New Roman" w:cs="Times New Roman"/>
                <w:sz w:val="24"/>
                <w:szCs w:val="24"/>
              </w:rPr>
              <w:t>штук</w:t>
            </w:r>
          </w:p>
          <w:p w:rsidR="00C931D5" w:rsidRPr="00D63DD5" w:rsidRDefault="00412766" w:rsidP="006C6647">
            <w:pPr>
              <w:widowControl w:val="0"/>
              <w:ind w:right="120"/>
              <w:jc w:val="both"/>
              <w:rPr>
                <w:rFonts w:ascii="Times New Roman" w:eastAsia="Times New Roman" w:hAnsi="Times New Roman" w:cs="Times New Roman"/>
                <w:i/>
                <w:color w:val="4A86E8"/>
                <w:sz w:val="24"/>
                <w:szCs w:val="24"/>
              </w:rPr>
            </w:pPr>
            <w:r w:rsidRPr="008871E2">
              <w:rPr>
                <w:rFonts w:ascii="Times New Roman" w:hAnsi="Times New Roman" w:cs="Times New Roman"/>
                <w:sz w:val="24"/>
                <w:szCs w:val="24"/>
              </w:rPr>
              <w:t>Місце поставки товару</w:t>
            </w:r>
            <w:r w:rsidR="008871E2">
              <w:rPr>
                <w:rFonts w:ascii="Times New Roman" w:hAnsi="Times New Roman" w:cs="Times New Roman"/>
                <w:sz w:val="24"/>
                <w:szCs w:val="24"/>
              </w:rPr>
              <w:t xml:space="preserve">: </w:t>
            </w:r>
            <w:r w:rsidR="00207A78">
              <w:rPr>
                <w:rFonts w:ascii="Times New Roman" w:hAnsi="Times New Roman" w:cs="Times New Roman"/>
                <w:sz w:val="24"/>
                <w:szCs w:val="24"/>
              </w:rPr>
              <w:t>67900, Одеська область, Подільський район, смт.</w:t>
            </w:r>
            <w:r w:rsidR="005F7F98">
              <w:rPr>
                <w:rFonts w:ascii="Times New Roman" w:hAnsi="Times New Roman" w:cs="Times New Roman"/>
                <w:sz w:val="24"/>
                <w:szCs w:val="24"/>
              </w:rPr>
              <w:t xml:space="preserve"> </w:t>
            </w:r>
            <w:proofErr w:type="spellStart"/>
            <w:r w:rsidR="00207A78">
              <w:rPr>
                <w:rFonts w:ascii="Times New Roman" w:hAnsi="Times New Roman" w:cs="Times New Roman"/>
                <w:sz w:val="24"/>
                <w:szCs w:val="24"/>
              </w:rPr>
              <w:t>Окни</w:t>
            </w:r>
            <w:proofErr w:type="spellEnd"/>
            <w:r w:rsidR="00207A78">
              <w:rPr>
                <w:rFonts w:ascii="Times New Roman" w:hAnsi="Times New Roman" w:cs="Times New Roman"/>
                <w:sz w:val="24"/>
                <w:szCs w:val="24"/>
              </w:rPr>
              <w:t>,  вул.</w:t>
            </w:r>
            <w:r w:rsidR="005F7F98">
              <w:rPr>
                <w:rFonts w:ascii="Times New Roman" w:hAnsi="Times New Roman" w:cs="Times New Roman"/>
                <w:sz w:val="24"/>
                <w:szCs w:val="24"/>
              </w:rPr>
              <w:t xml:space="preserve"> </w:t>
            </w:r>
            <w:r w:rsidR="00207A78">
              <w:rPr>
                <w:rFonts w:ascii="Times New Roman" w:hAnsi="Times New Roman" w:cs="Times New Roman"/>
                <w:sz w:val="24"/>
                <w:szCs w:val="24"/>
              </w:rPr>
              <w:t>Незалежності, буд.2</w:t>
            </w:r>
          </w:p>
        </w:tc>
      </w:tr>
      <w:tr w:rsidR="003A7555">
        <w:trPr>
          <w:trHeight w:val="645"/>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3A7555" w:rsidRDefault="003A7555" w:rsidP="003A755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3A7555" w:rsidRPr="00590DAA" w:rsidRDefault="00FB0A88" w:rsidP="00412766">
            <w:pPr>
              <w:widowControl w:val="0"/>
              <w:rPr>
                <w:rFonts w:ascii="Times New Roman" w:eastAsia="Times New Roman" w:hAnsi="Times New Roman" w:cs="Times New Roman"/>
                <w:color w:val="000000" w:themeColor="text1"/>
                <w:sz w:val="24"/>
                <w:szCs w:val="24"/>
              </w:rPr>
            </w:pPr>
            <w:r w:rsidRPr="00EE46D0">
              <w:rPr>
                <w:rFonts w:ascii="Times New Roman" w:eastAsia="Times New Roman" w:hAnsi="Times New Roman" w:cs="Times New Roman"/>
                <w:color w:val="000000" w:themeColor="text1"/>
                <w:sz w:val="24"/>
                <w:szCs w:val="24"/>
              </w:rPr>
              <w:t xml:space="preserve">Протягом 5 </w:t>
            </w:r>
            <w:r w:rsidR="00EE46D0">
              <w:rPr>
                <w:rFonts w:ascii="Times New Roman" w:eastAsia="Times New Roman" w:hAnsi="Times New Roman" w:cs="Times New Roman"/>
                <w:color w:val="000000" w:themeColor="text1"/>
                <w:sz w:val="24"/>
                <w:szCs w:val="24"/>
              </w:rPr>
              <w:t xml:space="preserve">робочих </w:t>
            </w:r>
            <w:r w:rsidRPr="00EE46D0">
              <w:rPr>
                <w:rFonts w:ascii="Times New Roman" w:eastAsia="Times New Roman" w:hAnsi="Times New Roman" w:cs="Times New Roman"/>
                <w:color w:val="000000" w:themeColor="text1"/>
                <w:sz w:val="24"/>
                <w:szCs w:val="24"/>
              </w:rPr>
              <w:t>днів з дня підписання договору</w:t>
            </w:r>
          </w:p>
        </w:tc>
      </w:tr>
      <w:tr w:rsidR="003A7555">
        <w:trPr>
          <w:trHeight w:val="841"/>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A7555" w:rsidRDefault="003A7555" w:rsidP="003A75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3A7555" w:rsidRDefault="003A7555" w:rsidP="003A755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A7555">
        <w:trPr>
          <w:trHeight w:val="1119"/>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A7555" w:rsidRDefault="003A7555" w:rsidP="003A75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3A7555" w:rsidRDefault="003A7555" w:rsidP="003A755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A7555">
        <w:trPr>
          <w:trHeight w:val="1119"/>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3A7555" w:rsidRDefault="003A7555" w:rsidP="003A75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3A7555" w:rsidRDefault="003A7555" w:rsidP="003A75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A7555" w:rsidRDefault="003A7555" w:rsidP="003A75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A7555" w:rsidRDefault="003A7555" w:rsidP="003A75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A7555" w:rsidRDefault="003A7555" w:rsidP="003A75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A7555" w:rsidRDefault="003A7555" w:rsidP="003A755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A7555" w:rsidRDefault="003A7555" w:rsidP="003A75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A7555">
        <w:trPr>
          <w:trHeight w:val="501"/>
          <w:jc w:val="center"/>
        </w:trPr>
        <w:tc>
          <w:tcPr>
            <w:tcW w:w="9960" w:type="dxa"/>
            <w:gridSpan w:val="3"/>
            <w:vAlign w:val="center"/>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A7555">
        <w:trPr>
          <w:trHeight w:val="1975"/>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3A7555" w:rsidRDefault="003A7555" w:rsidP="003A755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3A7555" w:rsidRDefault="003A7555" w:rsidP="003A75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A7555" w:rsidRDefault="003A7555" w:rsidP="003A75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3A7555" w:rsidRDefault="003A7555" w:rsidP="003A75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A7555" w:rsidRDefault="003A7555" w:rsidP="003A75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3A7555" w:rsidRDefault="003A7555" w:rsidP="003A755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A7555">
        <w:trPr>
          <w:trHeight w:val="1119"/>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A7555" w:rsidRDefault="003A7555" w:rsidP="003A75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3A7555" w:rsidRDefault="003A7555" w:rsidP="003A75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00A219BC">
              <w:rPr>
                <w:rFonts w:ascii="Times New Roman" w:eastAsia="Times New Roman" w:hAnsi="Times New Roman" w:cs="Times New Roman"/>
                <w:sz w:val="24"/>
                <w:szCs w:val="24"/>
                <w:highlight w:val="white"/>
                <w:lang w:val="ru-RU"/>
              </w:rPr>
              <w:t xml:space="preserve">, </w:t>
            </w:r>
            <w:r w:rsidR="00A219BC" w:rsidRPr="00A219BC">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sidRPr="00A219BC">
              <w:rPr>
                <w:rFonts w:ascii="Times New Roman" w:eastAsia="Times New Roman" w:hAnsi="Times New Roman" w:cs="Times New Roman"/>
                <w:color w:val="000000" w:themeColor="text1"/>
                <w:sz w:val="24"/>
                <w:szCs w:val="24"/>
                <w:highlight w:val="white"/>
              </w:rPr>
              <w:t xml:space="preserve"> таким чином, щоб з моменту </w:t>
            </w:r>
            <w:r>
              <w:rPr>
                <w:rFonts w:ascii="Times New Roman" w:eastAsia="Times New Roman" w:hAnsi="Times New Roman" w:cs="Times New Roman"/>
                <w:sz w:val="24"/>
                <w:szCs w:val="24"/>
                <w:highlight w:val="white"/>
              </w:rPr>
              <w:t>внесення змін до тендерної документації до закінчення кінцевого строку подання тендерних пропозицій залишалося не менше чотирьох днів.</w:t>
            </w:r>
          </w:p>
          <w:p w:rsidR="003A7555" w:rsidRDefault="003A7555" w:rsidP="003A75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A7555">
        <w:trPr>
          <w:trHeight w:val="480"/>
          <w:jc w:val="center"/>
        </w:trPr>
        <w:tc>
          <w:tcPr>
            <w:tcW w:w="9960" w:type="dxa"/>
            <w:gridSpan w:val="3"/>
            <w:vAlign w:val="center"/>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A7555">
        <w:trPr>
          <w:trHeight w:val="1119"/>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3A7555" w:rsidRDefault="003A7555" w:rsidP="003A75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3A7555" w:rsidRPr="00A219BC" w:rsidRDefault="003A7555" w:rsidP="003A7555">
            <w:pPr>
              <w:widowControl w:val="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w:t>
            </w:r>
            <w:r w:rsidR="00A219BC" w:rsidRPr="00A219BC">
              <w:rPr>
                <w:rFonts w:ascii="Times New Roman" w:eastAsia="Times New Roman" w:hAnsi="Times New Roman" w:cs="Times New Roman"/>
                <w:i/>
                <w:color w:val="000000" w:themeColor="text1"/>
                <w:sz w:val="24"/>
                <w:szCs w:val="24"/>
                <w:highlight w:val="white"/>
              </w:rPr>
              <w:t>першої</w:t>
            </w:r>
            <w:r w:rsidR="00A219BC" w:rsidRPr="00A219BC">
              <w:rPr>
                <w:rFonts w:ascii="Times New Roman" w:eastAsia="Times New Roman" w:hAnsi="Times New Roman" w:cs="Times New Roman"/>
                <w:i/>
                <w:color w:val="000000" w:themeColor="text1"/>
                <w:sz w:val="24"/>
                <w:szCs w:val="24"/>
                <w:lang w:val="ru-RU"/>
              </w:rPr>
              <w:t>,</w:t>
            </w:r>
            <w:r w:rsidR="00A219BC" w:rsidRPr="00A219BC">
              <w:rPr>
                <w:rFonts w:ascii="Times New Roman" w:eastAsia="Times New Roman" w:hAnsi="Times New Roman" w:cs="Times New Roman"/>
                <w:i/>
                <w:color w:val="000000" w:themeColor="text1"/>
                <w:sz w:val="24"/>
                <w:szCs w:val="24"/>
              </w:rPr>
              <w:t xml:space="preserve"> </w:t>
            </w:r>
            <w:r w:rsidRPr="00A219BC">
              <w:rPr>
                <w:rFonts w:ascii="Times New Roman" w:eastAsia="Times New Roman" w:hAnsi="Times New Roman" w:cs="Times New Roman"/>
                <w:i/>
                <w:color w:val="000000" w:themeColor="text1"/>
                <w:sz w:val="24"/>
                <w:szCs w:val="24"/>
              </w:rPr>
              <w:t xml:space="preserve">четвертої, шостої та сьомої статті 26 Закону. </w:t>
            </w:r>
          </w:p>
          <w:p w:rsidR="00A219BC" w:rsidRPr="00A219BC" w:rsidRDefault="00A219BC" w:rsidP="00A219BC">
            <w:pPr>
              <w:widowControl w:val="0"/>
              <w:jc w:val="both"/>
              <w:rPr>
                <w:rFonts w:ascii="Times New Roman" w:eastAsia="Times New Roman" w:hAnsi="Times New Roman" w:cs="Times New Roman"/>
                <w:color w:val="000000" w:themeColor="text1"/>
                <w:sz w:val="24"/>
                <w:szCs w:val="24"/>
                <w:highlight w:val="white"/>
              </w:rPr>
            </w:pPr>
            <w:r w:rsidRPr="00A219BC">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A219BC">
              <w:rPr>
                <w:rFonts w:ascii="Times New Roman" w:eastAsia="Times New Roman" w:hAnsi="Times New Roman" w:cs="Times New Roman"/>
                <w:color w:val="000000" w:themeColor="text1"/>
                <w:sz w:val="24"/>
                <w:szCs w:val="24"/>
                <w:highlight w:val="white"/>
              </w:rPr>
              <w:t>закупівель</w:t>
            </w:r>
            <w:proofErr w:type="spellEnd"/>
            <w:r w:rsidRPr="00A219BC">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A219BC">
                <w:rPr>
                  <w:rFonts w:ascii="Times New Roman" w:eastAsia="Times New Roman" w:hAnsi="Times New Roman" w:cs="Times New Roman"/>
                  <w:color w:val="000000" w:themeColor="text1"/>
                  <w:sz w:val="24"/>
                  <w:szCs w:val="24"/>
                  <w:highlight w:val="white"/>
                </w:rPr>
                <w:t>пункті 47</w:t>
              </w:r>
            </w:hyperlink>
            <w:r w:rsidRPr="00A219BC">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A7555" w:rsidRDefault="003A7555" w:rsidP="00613DDF">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A7555" w:rsidRPr="0027238F" w:rsidRDefault="003A7555" w:rsidP="00613DDF">
            <w:pPr>
              <w:widowControl w:val="0"/>
              <w:numPr>
                <w:ilvl w:val="0"/>
                <w:numId w:val="1"/>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A219BC">
              <w:rPr>
                <w:rFonts w:ascii="Times New Roman" w:eastAsia="Times New Roman" w:hAnsi="Times New Roman" w:cs="Times New Roman"/>
                <w:sz w:val="24"/>
                <w:szCs w:val="24"/>
              </w:rPr>
              <w:t>в пункт</w:t>
            </w:r>
            <w:r w:rsidR="00A219BC">
              <w:rPr>
                <w:rFonts w:ascii="Times New Roman" w:eastAsia="Times New Roman" w:hAnsi="Times New Roman" w:cs="Times New Roman"/>
                <w:sz w:val="24"/>
                <w:szCs w:val="24"/>
                <w:highlight w:val="white"/>
              </w:rPr>
              <w:t xml:space="preserve">і </w:t>
            </w:r>
            <w:r w:rsidR="00A219BC" w:rsidRPr="0027238F">
              <w:rPr>
                <w:rFonts w:ascii="Times New Roman" w:eastAsia="Times New Roman" w:hAnsi="Times New Roman" w:cs="Times New Roman"/>
                <w:color w:val="000000" w:themeColor="text1"/>
                <w:sz w:val="24"/>
                <w:szCs w:val="24"/>
                <w:highlight w:val="white"/>
              </w:rPr>
              <w:t>47 Особливостей</w:t>
            </w:r>
            <w:r w:rsidRPr="0027238F">
              <w:rPr>
                <w:rFonts w:ascii="Times New Roman" w:eastAsia="Times New Roman" w:hAnsi="Times New Roman" w:cs="Times New Roman"/>
                <w:color w:val="000000" w:themeColor="text1"/>
                <w:sz w:val="24"/>
                <w:szCs w:val="24"/>
              </w:rPr>
              <w:t xml:space="preserve">, – </w:t>
            </w:r>
            <w:r w:rsidRPr="0027238F">
              <w:rPr>
                <w:rFonts w:ascii="Times New Roman" w:eastAsia="Times New Roman" w:hAnsi="Times New Roman" w:cs="Times New Roman"/>
                <w:b/>
                <w:i/>
                <w:color w:val="000000" w:themeColor="text1"/>
                <w:sz w:val="24"/>
                <w:szCs w:val="24"/>
              </w:rPr>
              <w:t>згідно з Додатком 1</w:t>
            </w:r>
            <w:r w:rsidRPr="0027238F">
              <w:rPr>
                <w:rFonts w:ascii="Times New Roman" w:eastAsia="Times New Roman" w:hAnsi="Times New Roman" w:cs="Times New Roman"/>
                <w:color w:val="000000" w:themeColor="text1"/>
                <w:sz w:val="24"/>
                <w:szCs w:val="24"/>
              </w:rPr>
              <w:t xml:space="preserve"> до цієї тендерної документації;</w:t>
            </w:r>
          </w:p>
          <w:p w:rsidR="0027238F" w:rsidRDefault="0027238F" w:rsidP="00613DDF">
            <w:pPr>
              <w:widowControl w:val="0"/>
              <w:numPr>
                <w:ilvl w:val="0"/>
                <w:numId w:val="1"/>
              </w:numPr>
              <w:jc w:val="both"/>
              <w:rPr>
                <w:rFonts w:ascii="Times New Roman" w:eastAsia="Times New Roman" w:hAnsi="Times New Roman" w:cs="Times New Roman"/>
                <w:sz w:val="24"/>
                <w:szCs w:val="24"/>
              </w:rPr>
            </w:pPr>
            <w:r w:rsidRPr="0027238F">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27238F">
                <w:rPr>
                  <w:rFonts w:ascii="Times New Roman" w:eastAsia="Times New Roman" w:hAnsi="Times New Roman" w:cs="Times New Roman"/>
                  <w:color w:val="000000" w:themeColor="text1"/>
                  <w:sz w:val="24"/>
                  <w:szCs w:val="24"/>
                  <w:highlight w:val="white"/>
                </w:rPr>
                <w:t>47</w:t>
              </w:r>
            </w:hyperlink>
            <w:r w:rsidRPr="0027238F">
              <w:rPr>
                <w:rFonts w:ascii="Times New Roman" w:eastAsia="Times New Roman" w:hAnsi="Times New Roman" w:cs="Times New Roman"/>
                <w:color w:val="000000" w:themeColor="text1"/>
                <w:sz w:val="24"/>
                <w:szCs w:val="24"/>
                <w:highlight w:val="white"/>
              </w:rPr>
              <w:t xml:space="preserve">  </w:t>
            </w:r>
            <w:r w:rsidRPr="0027238F">
              <w:rPr>
                <w:rFonts w:ascii="Times New Roman" w:eastAsia="Times New Roman" w:hAnsi="Times New Roman" w:cs="Times New Roman"/>
                <w:color w:val="000000" w:themeColor="text1"/>
                <w:sz w:val="24"/>
                <w:szCs w:val="24"/>
              </w:rPr>
              <w:t>Особливостей</w:t>
            </w:r>
            <w:r>
              <w:rPr>
                <w:rFonts w:ascii="Times New Roman" w:eastAsia="Times New Roman" w:hAnsi="Times New Roman" w:cs="Times New Roman"/>
                <w:sz w:val="24"/>
                <w:szCs w:val="24"/>
              </w:rPr>
              <w:t xml:space="preserve">,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3A7555" w:rsidRDefault="003A7555" w:rsidP="00613DDF">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A7555" w:rsidRDefault="003A7555" w:rsidP="003A755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3A7555" w:rsidRDefault="003A7555" w:rsidP="003A755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A7555" w:rsidRDefault="003A7555" w:rsidP="003A755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Pr>
                <w:rFonts w:ascii="Times New Roman" w:eastAsia="Times New Roman" w:hAnsi="Times New Roman" w:cs="Times New Roman"/>
                <w:sz w:val="24"/>
                <w:szCs w:val="24"/>
              </w:rPr>
              <w:lastRenderedPageBreak/>
              <w:t>законодавства після того, як відповідний документ (документи) був (були) поданий (подані).</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A7555" w:rsidRDefault="003A7555" w:rsidP="003A755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A7555" w:rsidRDefault="003A7555" w:rsidP="003A755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A7555" w:rsidRPr="000F72FA" w:rsidRDefault="003A7555" w:rsidP="003A7555">
            <w:pPr>
              <w:widowControl w:val="0"/>
              <w:ind w:left="40" w:hanging="20"/>
              <w:jc w:val="both"/>
              <w:rPr>
                <w:rFonts w:ascii="Times New Roman" w:eastAsia="Times New Roman" w:hAnsi="Times New Roman" w:cs="Times New Roman"/>
                <w:color w:val="000000"/>
                <w:sz w:val="24"/>
                <w:szCs w:val="24"/>
              </w:rPr>
            </w:pPr>
            <w:r w:rsidRPr="000F72FA">
              <w:rPr>
                <w:rFonts w:ascii="Times New Roman" w:eastAsia="Times New Roman" w:hAnsi="Times New Roman" w:cs="Times New Roman"/>
                <w:color w:val="000000"/>
                <w:sz w:val="24"/>
                <w:szCs w:val="24"/>
              </w:rPr>
              <w:t>УВАГА!!!</w:t>
            </w:r>
          </w:p>
          <w:p w:rsidR="003A7555" w:rsidRPr="000F72FA" w:rsidRDefault="003A7555" w:rsidP="003A7555">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0F72FA">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0F72FA">
              <w:rPr>
                <w:rFonts w:ascii="Times New Roman" w:eastAsia="Times New Roman" w:hAnsi="Times New Roman" w:cs="Times New Roman"/>
                <w:color w:val="000000"/>
                <w:sz w:val="24"/>
                <w:szCs w:val="24"/>
              </w:rPr>
              <w:t>закупівель</w:t>
            </w:r>
            <w:proofErr w:type="spellEnd"/>
            <w:r w:rsidRPr="000F72FA">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F72FA">
              <w:rPr>
                <w:rFonts w:ascii="Times New Roman" w:eastAsia="Times New Roman" w:hAnsi="Times New Roman" w:cs="Times New Roman"/>
                <w:color w:val="000000"/>
                <w:sz w:val="24"/>
                <w:szCs w:val="24"/>
              </w:rPr>
              <w:t>скан</w:t>
            </w:r>
            <w:proofErr w:type="spellEnd"/>
            <w:r w:rsidRPr="000F72FA">
              <w:rPr>
                <w:rFonts w:ascii="Times New Roman" w:eastAsia="Times New Roman" w:hAnsi="Times New Roman" w:cs="Times New Roman"/>
                <w:color w:val="000000"/>
                <w:sz w:val="24"/>
                <w:szCs w:val="24"/>
              </w:rPr>
              <w:t xml:space="preserve">-копій через електронну систему </w:t>
            </w:r>
            <w:proofErr w:type="spellStart"/>
            <w:r w:rsidRPr="000F72FA">
              <w:rPr>
                <w:rFonts w:ascii="Times New Roman" w:eastAsia="Times New Roman" w:hAnsi="Times New Roman" w:cs="Times New Roman"/>
                <w:color w:val="000000"/>
                <w:sz w:val="24"/>
                <w:szCs w:val="24"/>
              </w:rPr>
              <w:t>закупівель</w:t>
            </w:r>
            <w:proofErr w:type="spellEnd"/>
            <w:r w:rsidRPr="000F72FA">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3A7555" w:rsidRPr="000F72FA" w:rsidRDefault="003A7555" w:rsidP="003A7555">
            <w:pPr>
              <w:jc w:val="both"/>
              <w:rPr>
                <w:rFonts w:ascii="Times New Roman" w:eastAsia="Times New Roman" w:hAnsi="Times New Roman" w:cs="Times New Roman"/>
                <w:color w:val="000000"/>
                <w:sz w:val="24"/>
                <w:szCs w:val="24"/>
              </w:rPr>
            </w:pPr>
            <w:r w:rsidRPr="000F72FA">
              <w:rPr>
                <w:rFonts w:ascii="Times New Roman" w:eastAsia="Times New Roman" w:hAnsi="Times New Roman" w:cs="Times New Roman"/>
                <w:color w:val="000000"/>
                <w:sz w:val="24"/>
                <w:szCs w:val="24"/>
              </w:rPr>
              <w:t>1) документи мають бути чіткими та розбірливими для читання;</w:t>
            </w:r>
          </w:p>
          <w:p w:rsidR="003A7555" w:rsidRPr="000F72FA" w:rsidRDefault="003A7555" w:rsidP="003A7555">
            <w:pPr>
              <w:jc w:val="both"/>
              <w:rPr>
                <w:rFonts w:ascii="Times New Roman" w:eastAsia="Times New Roman" w:hAnsi="Times New Roman" w:cs="Times New Roman"/>
                <w:color w:val="000000"/>
                <w:sz w:val="24"/>
                <w:szCs w:val="24"/>
              </w:rPr>
            </w:pPr>
            <w:r w:rsidRPr="000F72FA">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F72FA">
              <w:rPr>
                <w:rFonts w:ascii="Times New Roman" w:eastAsia="Times New Roman" w:hAnsi="Times New Roman" w:cs="Times New Roman"/>
                <w:sz w:val="24"/>
                <w:szCs w:val="24"/>
              </w:rPr>
              <w:t>сом (УЕП)</w:t>
            </w:r>
            <w:r w:rsidRPr="000F72FA">
              <w:rPr>
                <w:rFonts w:ascii="Times New Roman" w:eastAsia="Times New Roman" w:hAnsi="Times New Roman" w:cs="Times New Roman"/>
                <w:color w:val="000000"/>
                <w:sz w:val="24"/>
                <w:szCs w:val="24"/>
              </w:rPr>
              <w:t>;</w:t>
            </w:r>
          </w:p>
          <w:p w:rsidR="003A7555" w:rsidRPr="000F72FA" w:rsidRDefault="003A7555" w:rsidP="003A7555">
            <w:pPr>
              <w:jc w:val="both"/>
              <w:rPr>
                <w:rFonts w:ascii="Times New Roman" w:eastAsia="Times New Roman" w:hAnsi="Times New Roman" w:cs="Times New Roman"/>
                <w:color w:val="000000"/>
                <w:sz w:val="24"/>
                <w:szCs w:val="24"/>
              </w:rPr>
            </w:pPr>
            <w:r w:rsidRPr="000F72FA">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A7555" w:rsidRPr="000F72FA" w:rsidRDefault="003A7555" w:rsidP="003A7555">
            <w:pPr>
              <w:jc w:val="both"/>
              <w:rPr>
                <w:rFonts w:ascii="Times New Roman" w:eastAsia="Times New Roman" w:hAnsi="Times New Roman" w:cs="Times New Roman"/>
                <w:color w:val="000000"/>
                <w:sz w:val="24"/>
                <w:szCs w:val="24"/>
              </w:rPr>
            </w:pPr>
            <w:r w:rsidRPr="000F72FA">
              <w:rPr>
                <w:rFonts w:ascii="Times New Roman" w:eastAsia="Times New Roman" w:hAnsi="Times New Roman" w:cs="Times New Roman"/>
                <w:color w:val="000000"/>
                <w:sz w:val="24"/>
                <w:szCs w:val="24"/>
              </w:rPr>
              <w:t>Винятки:</w:t>
            </w:r>
          </w:p>
          <w:p w:rsidR="003A7555" w:rsidRPr="000F72FA" w:rsidRDefault="003A7555" w:rsidP="003A7555">
            <w:pPr>
              <w:jc w:val="both"/>
              <w:rPr>
                <w:rFonts w:ascii="Times New Roman" w:eastAsia="Times New Roman" w:hAnsi="Times New Roman" w:cs="Times New Roman"/>
                <w:color w:val="000000"/>
                <w:sz w:val="24"/>
                <w:szCs w:val="24"/>
              </w:rPr>
            </w:pPr>
            <w:r w:rsidRPr="000F72FA">
              <w:rPr>
                <w:rFonts w:ascii="Times New Roman" w:eastAsia="Times New Roman" w:hAnsi="Times New Roman" w:cs="Times New Roman"/>
                <w:color w:val="000000"/>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A7555" w:rsidRPr="000F72FA" w:rsidRDefault="003A7555" w:rsidP="003A7555">
            <w:pPr>
              <w:widowControl w:val="0"/>
              <w:jc w:val="both"/>
              <w:rPr>
                <w:rFonts w:ascii="Times New Roman" w:eastAsia="Times New Roman" w:hAnsi="Times New Roman" w:cs="Times New Roman"/>
                <w:color w:val="000000"/>
                <w:sz w:val="24"/>
                <w:szCs w:val="24"/>
              </w:rPr>
            </w:pPr>
            <w:r w:rsidRPr="000F72FA">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A7555" w:rsidRPr="000F72FA" w:rsidRDefault="003A7555" w:rsidP="003A7555">
            <w:pPr>
              <w:widowControl w:val="0"/>
              <w:ind w:left="40" w:hanging="20"/>
              <w:jc w:val="both"/>
              <w:rPr>
                <w:rFonts w:ascii="Times New Roman" w:eastAsia="Times New Roman" w:hAnsi="Times New Roman" w:cs="Times New Roman"/>
                <w:sz w:val="24"/>
                <w:szCs w:val="24"/>
              </w:rPr>
            </w:pPr>
            <w:r w:rsidRPr="000F72FA">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F72FA">
              <w:rPr>
                <w:rFonts w:ascii="Times New Roman" w:eastAsia="Times New Roman" w:hAnsi="Times New Roman" w:cs="Times New Roman"/>
                <w:color w:val="000000"/>
                <w:sz w:val="24"/>
                <w:szCs w:val="24"/>
              </w:rPr>
              <w:t>закупівель</w:t>
            </w:r>
            <w:proofErr w:type="spellEnd"/>
            <w:r w:rsidRPr="000F72FA">
              <w:rPr>
                <w:rFonts w:ascii="Times New Roman" w:eastAsia="Times New Roman" w:hAnsi="Times New Roman" w:cs="Times New Roman"/>
                <w:color w:val="000000"/>
                <w:sz w:val="24"/>
                <w:szCs w:val="24"/>
              </w:rPr>
              <w:t xml:space="preserve"> </w:t>
            </w:r>
            <w:r w:rsidRPr="000F72FA">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A7555" w:rsidRPr="000F72FA" w:rsidRDefault="003A7555" w:rsidP="003A7555">
            <w:pPr>
              <w:widowControl w:val="0"/>
              <w:ind w:left="40" w:hanging="20"/>
              <w:jc w:val="both"/>
              <w:rPr>
                <w:rFonts w:ascii="Times New Roman" w:eastAsia="Times New Roman" w:hAnsi="Times New Roman" w:cs="Times New Roman"/>
                <w:color w:val="000000"/>
                <w:sz w:val="24"/>
                <w:szCs w:val="24"/>
              </w:rPr>
            </w:pPr>
            <w:r w:rsidRPr="000F72FA">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0F72FA">
              <w:rPr>
                <w:rFonts w:ascii="Times New Roman" w:eastAsia="Times New Roman" w:hAnsi="Times New Roman" w:cs="Times New Roman"/>
                <w:color w:val="000000"/>
                <w:sz w:val="24"/>
                <w:szCs w:val="24"/>
              </w:rPr>
              <w:t>засвідчувального</w:t>
            </w:r>
            <w:proofErr w:type="spellEnd"/>
            <w:r w:rsidRPr="000F72FA">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A7555" w:rsidRDefault="003A7555" w:rsidP="003A7555">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3A7555" w:rsidRDefault="003A7555" w:rsidP="003A7555">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A7555" w:rsidRDefault="003A7555" w:rsidP="003A7555">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3A7555">
        <w:trPr>
          <w:trHeight w:val="913"/>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A7555" w:rsidRDefault="003A7555" w:rsidP="003A7555">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3A7555" w:rsidRDefault="003A7555" w:rsidP="003A75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3A7555">
        <w:trPr>
          <w:trHeight w:val="1119"/>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A7555" w:rsidRDefault="003A7555" w:rsidP="003A75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3A7555" w:rsidRDefault="003A7555" w:rsidP="003A755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3A7555" w:rsidRDefault="003A7555" w:rsidP="003A7555">
            <w:pPr>
              <w:widowControl w:val="0"/>
              <w:shd w:val="clear" w:color="auto" w:fill="FFFFFF"/>
              <w:ind w:right="120"/>
              <w:jc w:val="both"/>
              <w:rPr>
                <w:rFonts w:ascii="Times New Roman" w:eastAsia="Times New Roman" w:hAnsi="Times New Roman" w:cs="Times New Roman"/>
                <w:sz w:val="24"/>
                <w:szCs w:val="24"/>
              </w:rPr>
            </w:pPr>
          </w:p>
          <w:p w:rsidR="003A7555" w:rsidRDefault="003A7555" w:rsidP="003A7555">
            <w:pPr>
              <w:widowControl w:val="0"/>
              <w:jc w:val="both"/>
              <w:rPr>
                <w:rFonts w:ascii="Times New Roman" w:eastAsia="Times New Roman" w:hAnsi="Times New Roman" w:cs="Times New Roman"/>
                <w:sz w:val="24"/>
                <w:szCs w:val="24"/>
              </w:rPr>
            </w:pPr>
          </w:p>
        </w:tc>
      </w:tr>
      <w:tr w:rsidR="003A7555">
        <w:trPr>
          <w:trHeight w:val="560"/>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A7555" w:rsidRDefault="003A7555" w:rsidP="003A75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3A7555" w:rsidRPr="00EA08A3"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A08A3">
              <w:rPr>
                <w:rFonts w:ascii="Times New Roman" w:eastAsia="Times New Roman" w:hAnsi="Times New Roman" w:cs="Times New Roman"/>
                <w:b/>
                <w:i/>
                <w:sz w:val="24"/>
                <w:szCs w:val="24"/>
                <w:u w:val="single"/>
              </w:rPr>
              <w:t>протягом 120 (ста двадцяти) днів</w:t>
            </w:r>
            <w:r w:rsidRPr="00EA08A3">
              <w:rPr>
                <w:rFonts w:ascii="Times New Roman" w:eastAsia="Times New Roman" w:hAnsi="Times New Roman" w:cs="Times New Roman"/>
                <w:sz w:val="24"/>
                <w:szCs w:val="24"/>
              </w:rPr>
              <w:t xml:space="preserve"> із дати кінцевого строку подання тендерних пропозицій. </w:t>
            </w:r>
          </w:p>
          <w:p w:rsidR="003A7555" w:rsidRDefault="003A7555" w:rsidP="003A7555">
            <w:pPr>
              <w:widowControl w:val="0"/>
              <w:jc w:val="both"/>
              <w:rPr>
                <w:rFonts w:ascii="Times New Roman" w:eastAsia="Times New Roman" w:hAnsi="Times New Roman" w:cs="Times New Roman"/>
                <w:sz w:val="24"/>
                <w:szCs w:val="24"/>
              </w:rPr>
            </w:pPr>
            <w:r w:rsidRPr="00EA08A3">
              <w:rPr>
                <w:rFonts w:ascii="Times New Roman" w:eastAsia="Times New Roman" w:hAnsi="Times New Roman" w:cs="Times New Roman"/>
                <w:sz w:val="24"/>
                <w:szCs w:val="24"/>
              </w:rPr>
              <w:t>До закінчення зазначеного строку замовник має право</w:t>
            </w:r>
            <w:r>
              <w:rPr>
                <w:rFonts w:ascii="Times New Roman" w:eastAsia="Times New Roman" w:hAnsi="Times New Roman" w:cs="Times New Roman"/>
                <w:sz w:val="24"/>
                <w:szCs w:val="24"/>
              </w:rPr>
              <w:t xml:space="preserve"> вимагати від учасників процедури закупівлі продовження строку дії тендерних пропозицій. </w:t>
            </w:r>
          </w:p>
          <w:p w:rsidR="003A7555" w:rsidRDefault="003A7555" w:rsidP="003A755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3A7555" w:rsidRDefault="003A7555" w:rsidP="003A755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A7555">
        <w:trPr>
          <w:trHeight w:val="1119"/>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3A7555" w:rsidRDefault="0027238F" w:rsidP="003A75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27238F">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20" w:type="dxa"/>
            <w:vAlign w:val="center"/>
          </w:tcPr>
          <w:p w:rsidR="003A7555" w:rsidRDefault="003A7555" w:rsidP="003A75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A7555" w:rsidRDefault="0027238F" w:rsidP="003A75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Підстави, визначені пунктом </w:t>
            </w:r>
            <w:r w:rsidRPr="0027238F">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r w:rsidR="003A7555">
              <w:rPr>
                <w:rFonts w:ascii="Times New Roman" w:eastAsia="Times New Roman" w:hAnsi="Times New Roman" w:cs="Times New Roman"/>
                <w:b/>
                <w:sz w:val="24"/>
                <w:szCs w:val="24"/>
              </w:rPr>
              <w:t>:</w:t>
            </w:r>
          </w:p>
          <w:p w:rsidR="003A7555" w:rsidRDefault="003A7555" w:rsidP="003A75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A7555" w:rsidRDefault="003A7555" w:rsidP="003A75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A7555" w:rsidRDefault="003A7555" w:rsidP="003A75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A7555" w:rsidRDefault="003A7555" w:rsidP="003A75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A7555" w:rsidRDefault="003A7555" w:rsidP="003A75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A7555" w:rsidRDefault="003A7555" w:rsidP="003A75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w:t>
            </w:r>
            <w:r>
              <w:rPr>
                <w:rFonts w:ascii="Times New Roman" w:eastAsia="Times New Roman" w:hAnsi="Times New Roman" w:cs="Times New Roman"/>
                <w:sz w:val="24"/>
                <w:szCs w:val="24"/>
              </w:rPr>
              <w:lastRenderedPageBreak/>
              <w:t>знято або не погашено у встановленому законом порядку;</w:t>
            </w:r>
          </w:p>
          <w:p w:rsidR="003A7555" w:rsidRDefault="003A7555" w:rsidP="003A75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A7555" w:rsidRDefault="003A7555" w:rsidP="003A75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3A7555" w:rsidRDefault="003A7555" w:rsidP="003A75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A7555" w:rsidRDefault="003A7555" w:rsidP="003A75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A7555" w:rsidRDefault="003A7555" w:rsidP="003A75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w:t>
            </w:r>
            <w:r w:rsidR="0027238F" w:rsidRPr="0027238F">
              <w:rPr>
                <w:rFonts w:ascii="Times New Roman" w:eastAsia="Times New Roman" w:hAnsi="Times New Roman" w:cs="Times New Roman"/>
                <w:color w:val="000000" w:themeColor="text1"/>
                <w:sz w:val="24"/>
                <w:szCs w:val="24"/>
                <w:highlight w:val="white"/>
              </w:rPr>
              <w:t>нею</w:t>
            </w:r>
            <w:r w:rsidR="0027238F" w:rsidRPr="0027238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27238F" w:rsidRDefault="003A7555" w:rsidP="002723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12) </w:t>
            </w:r>
            <w:r w:rsidR="0027238F">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238F" w:rsidRDefault="0027238F" w:rsidP="003A7555">
            <w:pPr>
              <w:widowControl w:val="0"/>
              <w:ind w:right="120"/>
              <w:jc w:val="both"/>
              <w:rPr>
                <w:rFonts w:ascii="Times New Roman" w:eastAsia="Times New Roman" w:hAnsi="Times New Roman" w:cs="Times New Roman"/>
                <w:sz w:val="24"/>
                <w:szCs w:val="24"/>
              </w:rPr>
            </w:pPr>
          </w:p>
          <w:p w:rsidR="0027238F" w:rsidRDefault="0027238F" w:rsidP="002723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27238F">
              <w:rPr>
                <w:rFonts w:ascii="Times New Roman" w:eastAsia="Times New Roman" w:hAnsi="Times New Roman" w:cs="Times New Roman"/>
                <w:color w:val="000000" w:themeColor="text1"/>
                <w:sz w:val="24"/>
                <w:szCs w:val="24"/>
                <w:highlight w:val="white"/>
              </w:rPr>
              <w:t xml:space="preserve">із цим </w:t>
            </w:r>
            <w:r>
              <w:rPr>
                <w:rFonts w:ascii="Times New Roman" w:eastAsia="Times New Roman" w:hAnsi="Times New Roman" w:cs="Times New Roman"/>
                <w:sz w:val="24"/>
                <w:szCs w:val="24"/>
                <w:highlight w:val="white"/>
              </w:rPr>
              <w:t>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A7555" w:rsidRDefault="0027238F" w:rsidP="003A7555">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27238F">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 xml:space="preserve">Особливостей, у разі, коли така </w:t>
            </w:r>
            <w:r>
              <w:rPr>
                <w:rFonts w:ascii="Times New Roman" w:eastAsia="Times New Roman" w:hAnsi="Times New Roman" w:cs="Times New Roman"/>
                <w:sz w:val="24"/>
                <w:szCs w:val="24"/>
                <w:highlight w:val="white"/>
              </w:rPr>
              <w:lastRenderedPageBreak/>
              <w:t xml:space="preserve">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3A7555">
        <w:trPr>
          <w:trHeight w:val="1119"/>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A7555" w:rsidRDefault="003A7555" w:rsidP="003A75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3A7555" w:rsidRDefault="003A7555" w:rsidP="003A75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A7555">
        <w:trPr>
          <w:trHeight w:val="1119"/>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3A7555" w:rsidRDefault="003A7555" w:rsidP="003A7555">
            <w:pPr>
              <w:widowControl w:val="0"/>
              <w:rPr>
                <w:rFonts w:ascii="Times New Roman" w:eastAsia="Times New Roman" w:hAnsi="Times New Roman" w:cs="Times New Roman"/>
                <w:sz w:val="24"/>
                <w:szCs w:val="24"/>
              </w:rPr>
            </w:pPr>
            <w:r w:rsidRPr="00EA08A3">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20" w:type="dxa"/>
            <w:vAlign w:val="center"/>
          </w:tcPr>
          <w:p w:rsidR="003A7555" w:rsidRDefault="003A7555" w:rsidP="003A7555">
            <w:pPr>
              <w:widowControl w:val="0"/>
              <w:ind w:right="120"/>
              <w:jc w:val="both"/>
              <w:rPr>
                <w:rFonts w:ascii="Times New Roman" w:eastAsia="Times New Roman" w:hAnsi="Times New Roman" w:cs="Times New Roman"/>
                <w:color w:val="000000"/>
                <w:sz w:val="24"/>
                <w:szCs w:val="24"/>
              </w:rPr>
            </w:pPr>
            <w:r w:rsidRPr="00EA08A3">
              <w:rPr>
                <w:rFonts w:ascii="Times New Roman" w:eastAsia="Times New Roman" w:hAnsi="Times New Roman" w:cs="Times New Roman"/>
                <w:color w:val="000000"/>
                <w:sz w:val="24"/>
                <w:szCs w:val="24"/>
              </w:rPr>
              <w:t>Не передбачено. </w:t>
            </w:r>
          </w:p>
          <w:p w:rsidR="003A7555" w:rsidRDefault="003A7555" w:rsidP="003A7555">
            <w:pPr>
              <w:widowControl w:val="0"/>
              <w:ind w:right="120"/>
              <w:jc w:val="both"/>
              <w:rPr>
                <w:rFonts w:ascii="Times New Roman" w:eastAsia="Times New Roman" w:hAnsi="Times New Roman" w:cs="Times New Roman"/>
                <w:b/>
                <w:sz w:val="24"/>
                <w:szCs w:val="24"/>
                <w:highlight w:val="magenta"/>
              </w:rPr>
            </w:pPr>
          </w:p>
          <w:p w:rsidR="003A7555" w:rsidRDefault="003A7555" w:rsidP="003A7555">
            <w:pPr>
              <w:widowControl w:val="0"/>
              <w:ind w:right="120"/>
              <w:jc w:val="both"/>
              <w:rPr>
                <w:rFonts w:ascii="Times New Roman" w:eastAsia="Times New Roman" w:hAnsi="Times New Roman" w:cs="Times New Roman"/>
                <w:sz w:val="24"/>
                <w:szCs w:val="24"/>
              </w:rPr>
            </w:pPr>
          </w:p>
        </w:tc>
      </w:tr>
      <w:tr w:rsidR="003A7555">
        <w:trPr>
          <w:trHeight w:val="841"/>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3A7555" w:rsidRDefault="003A7555" w:rsidP="003A75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A7555">
        <w:trPr>
          <w:trHeight w:val="442"/>
          <w:jc w:val="center"/>
        </w:trPr>
        <w:tc>
          <w:tcPr>
            <w:tcW w:w="9960" w:type="dxa"/>
            <w:gridSpan w:val="3"/>
            <w:vAlign w:val="center"/>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A7555">
        <w:trPr>
          <w:trHeight w:val="1119"/>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A7555" w:rsidRDefault="003A7555" w:rsidP="003A75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3A7555" w:rsidRPr="00B66EBD" w:rsidRDefault="003A7555" w:rsidP="003A7555">
            <w:pPr>
              <w:widowControl w:val="0"/>
              <w:ind w:left="40" w:right="120"/>
              <w:jc w:val="both"/>
              <w:rPr>
                <w:rFonts w:ascii="Times New Roman" w:eastAsia="Times New Roman" w:hAnsi="Times New Roman" w:cs="Times New Roman"/>
                <w:color w:val="000000" w:themeColor="text1"/>
                <w:sz w:val="24"/>
                <w:szCs w:val="24"/>
                <w:highlight w:val="magenta"/>
              </w:rPr>
            </w:pPr>
            <w:r w:rsidRPr="00002269">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B27411" w:rsidRPr="00B66EBD">
              <w:rPr>
                <w:rFonts w:ascii="Times New Roman" w:eastAsia="Times New Roman" w:hAnsi="Times New Roman" w:cs="Times New Roman"/>
                <w:b/>
                <w:color w:val="000000" w:themeColor="text1"/>
                <w:sz w:val="24"/>
                <w:szCs w:val="24"/>
                <w:u w:val="single"/>
              </w:rPr>
              <w:t>0</w:t>
            </w:r>
            <w:r w:rsidR="008E0F78" w:rsidRPr="00B66EBD">
              <w:rPr>
                <w:rFonts w:ascii="Times New Roman" w:eastAsia="Times New Roman" w:hAnsi="Times New Roman" w:cs="Times New Roman"/>
                <w:b/>
                <w:color w:val="000000" w:themeColor="text1"/>
                <w:sz w:val="24"/>
                <w:szCs w:val="24"/>
                <w:u w:val="single"/>
                <w:lang w:val="ru-RU"/>
              </w:rPr>
              <w:t>9</w:t>
            </w:r>
            <w:r w:rsidRPr="00B66EBD">
              <w:rPr>
                <w:rFonts w:ascii="Times New Roman" w:eastAsia="Times New Roman" w:hAnsi="Times New Roman" w:cs="Times New Roman"/>
                <w:b/>
                <w:color w:val="000000" w:themeColor="text1"/>
                <w:sz w:val="24"/>
                <w:szCs w:val="24"/>
                <w:u w:val="single"/>
              </w:rPr>
              <w:t>.0</w:t>
            </w:r>
            <w:r w:rsidR="00B27411" w:rsidRPr="00B66EBD">
              <w:rPr>
                <w:rFonts w:ascii="Times New Roman" w:eastAsia="Times New Roman" w:hAnsi="Times New Roman" w:cs="Times New Roman"/>
                <w:b/>
                <w:color w:val="000000" w:themeColor="text1"/>
                <w:sz w:val="24"/>
                <w:szCs w:val="24"/>
                <w:u w:val="single"/>
              </w:rPr>
              <w:t>8</w:t>
            </w:r>
            <w:r w:rsidRPr="00B66EBD">
              <w:rPr>
                <w:rFonts w:ascii="Times New Roman" w:eastAsia="Times New Roman" w:hAnsi="Times New Roman" w:cs="Times New Roman"/>
                <w:b/>
                <w:color w:val="000000" w:themeColor="text1"/>
                <w:sz w:val="24"/>
                <w:szCs w:val="24"/>
                <w:u w:val="single"/>
              </w:rPr>
              <w:t>.2023 року</w:t>
            </w:r>
            <w:r w:rsidRPr="00B66EBD">
              <w:rPr>
                <w:rFonts w:ascii="Times New Roman" w:eastAsia="Times New Roman" w:hAnsi="Times New Roman" w:cs="Times New Roman"/>
                <w:b/>
                <w:color w:val="000000" w:themeColor="text1"/>
                <w:sz w:val="24"/>
                <w:szCs w:val="24"/>
                <w:u w:val="single"/>
                <w:lang w:val="ru-RU"/>
              </w:rPr>
              <w:t xml:space="preserve"> </w:t>
            </w:r>
            <w:r w:rsidRPr="00B66EBD">
              <w:rPr>
                <w:rFonts w:ascii="Times New Roman" w:eastAsia="Times New Roman" w:hAnsi="Times New Roman" w:cs="Times New Roman"/>
                <w:b/>
                <w:color w:val="000000" w:themeColor="text1"/>
                <w:sz w:val="24"/>
                <w:szCs w:val="24"/>
                <w:u w:val="single"/>
              </w:rPr>
              <w:t xml:space="preserve">до </w:t>
            </w:r>
            <w:r w:rsidRPr="00B66EBD">
              <w:rPr>
                <w:rFonts w:ascii="Times New Roman" w:eastAsia="Times New Roman" w:hAnsi="Times New Roman" w:cs="Times New Roman"/>
                <w:b/>
                <w:color w:val="000000" w:themeColor="text1"/>
                <w:sz w:val="24"/>
                <w:szCs w:val="24"/>
                <w:u w:val="single"/>
                <w:lang w:val="ru-RU"/>
              </w:rPr>
              <w:t>00</w:t>
            </w:r>
            <w:r w:rsidRPr="00B66EBD">
              <w:rPr>
                <w:rFonts w:ascii="Times New Roman" w:eastAsia="Times New Roman" w:hAnsi="Times New Roman" w:cs="Times New Roman"/>
                <w:b/>
                <w:color w:val="000000" w:themeColor="text1"/>
                <w:sz w:val="24"/>
                <w:szCs w:val="24"/>
                <w:u w:val="single"/>
              </w:rPr>
              <w:t>:00 год.</w:t>
            </w:r>
            <w:r w:rsidRPr="00B66EBD">
              <w:rPr>
                <w:rFonts w:ascii="Times New Roman" w:eastAsia="Times New Roman" w:hAnsi="Times New Roman" w:cs="Times New Roman"/>
                <w:b/>
                <w:color w:val="000000" w:themeColor="text1"/>
                <w:sz w:val="24"/>
                <w:szCs w:val="24"/>
              </w:rPr>
              <w:t xml:space="preserve"> </w:t>
            </w:r>
          </w:p>
          <w:p w:rsidR="003A7555" w:rsidRPr="00002269" w:rsidRDefault="003A7555" w:rsidP="003A7555">
            <w:pPr>
              <w:widowControl w:val="0"/>
              <w:jc w:val="both"/>
              <w:rPr>
                <w:rFonts w:ascii="Times New Roman" w:eastAsia="Times New Roman" w:hAnsi="Times New Roman" w:cs="Times New Roman"/>
                <w:color w:val="000000" w:themeColor="text1"/>
                <w:sz w:val="24"/>
                <w:szCs w:val="24"/>
              </w:rPr>
            </w:pPr>
            <w:r w:rsidRPr="00002269">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3A7555" w:rsidRPr="00002269" w:rsidRDefault="003A7555" w:rsidP="003A7555">
            <w:pPr>
              <w:widowControl w:val="0"/>
              <w:jc w:val="both"/>
              <w:rPr>
                <w:rFonts w:ascii="Times New Roman" w:eastAsia="Times New Roman" w:hAnsi="Times New Roman" w:cs="Times New Roman"/>
                <w:color w:val="000000" w:themeColor="text1"/>
                <w:sz w:val="24"/>
                <w:szCs w:val="24"/>
              </w:rPr>
            </w:pPr>
            <w:r w:rsidRPr="00002269">
              <w:rPr>
                <w:rFonts w:ascii="Times New Roman" w:eastAsia="Times New Roman" w:hAnsi="Times New Roman" w:cs="Times New Roman"/>
                <w:color w:val="000000" w:themeColor="text1"/>
                <w:sz w:val="24"/>
                <w:szCs w:val="24"/>
              </w:rPr>
              <w:t xml:space="preserve">Електронна система </w:t>
            </w:r>
            <w:proofErr w:type="spellStart"/>
            <w:r w:rsidRPr="00002269">
              <w:rPr>
                <w:rFonts w:ascii="Times New Roman" w:eastAsia="Times New Roman" w:hAnsi="Times New Roman" w:cs="Times New Roman"/>
                <w:color w:val="000000" w:themeColor="text1"/>
                <w:sz w:val="24"/>
                <w:szCs w:val="24"/>
              </w:rPr>
              <w:t>закупівель</w:t>
            </w:r>
            <w:proofErr w:type="spellEnd"/>
            <w:r w:rsidRPr="00002269">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3A7555" w:rsidRPr="00002269" w:rsidRDefault="003A7555" w:rsidP="003A7555">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002269">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002269">
              <w:rPr>
                <w:rFonts w:ascii="Times New Roman" w:eastAsia="Times New Roman" w:hAnsi="Times New Roman" w:cs="Times New Roman"/>
                <w:color w:val="000000" w:themeColor="text1"/>
                <w:sz w:val="24"/>
                <w:szCs w:val="24"/>
              </w:rPr>
              <w:t>закупівель</w:t>
            </w:r>
            <w:proofErr w:type="spellEnd"/>
            <w:r w:rsidRPr="00002269">
              <w:rPr>
                <w:rFonts w:ascii="Times New Roman" w:eastAsia="Times New Roman" w:hAnsi="Times New Roman" w:cs="Times New Roman"/>
                <w:color w:val="000000" w:themeColor="text1"/>
                <w:sz w:val="24"/>
                <w:szCs w:val="24"/>
              </w:rPr>
              <w:t>.</w:t>
            </w:r>
          </w:p>
        </w:tc>
      </w:tr>
      <w:tr w:rsidR="004B40F2">
        <w:trPr>
          <w:trHeight w:val="1119"/>
          <w:jc w:val="center"/>
        </w:trPr>
        <w:tc>
          <w:tcPr>
            <w:tcW w:w="705" w:type="dxa"/>
          </w:tcPr>
          <w:p w:rsidR="004B40F2" w:rsidRDefault="004B40F2" w:rsidP="004B40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B40F2" w:rsidRPr="004B40F2" w:rsidRDefault="004B40F2" w:rsidP="004B40F2">
            <w:pPr>
              <w:widowControl w:val="0"/>
              <w:rPr>
                <w:rFonts w:ascii="Times New Roman" w:eastAsia="Times New Roman" w:hAnsi="Times New Roman" w:cs="Times New Roman"/>
                <w:strike/>
                <w:color w:val="000000" w:themeColor="text1"/>
                <w:sz w:val="24"/>
                <w:szCs w:val="24"/>
                <w:highlight w:val="white"/>
              </w:rPr>
            </w:pPr>
            <w:r w:rsidRPr="004B40F2">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4B40F2">
              <w:rPr>
                <w:rFonts w:ascii="Times New Roman" w:eastAsia="Times New Roman" w:hAnsi="Times New Roman" w:cs="Times New Roman"/>
                <w:color w:val="000000" w:themeColor="text1"/>
                <w:sz w:val="28"/>
                <w:szCs w:val="28"/>
                <w:highlight w:val="white"/>
              </w:rPr>
              <w:t xml:space="preserve"> </w:t>
            </w:r>
          </w:p>
        </w:tc>
        <w:tc>
          <w:tcPr>
            <w:tcW w:w="6420" w:type="dxa"/>
            <w:vAlign w:val="center"/>
          </w:tcPr>
          <w:p w:rsidR="004B40F2" w:rsidRPr="004B40F2" w:rsidRDefault="004B40F2" w:rsidP="004B40F2">
            <w:pPr>
              <w:shd w:val="clear" w:color="auto" w:fill="FFFFFF"/>
              <w:jc w:val="both"/>
              <w:rPr>
                <w:rFonts w:ascii="Times New Roman" w:eastAsia="Times New Roman" w:hAnsi="Times New Roman" w:cs="Times New Roman"/>
                <w:color w:val="000000" w:themeColor="text1"/>
                <w:sz w:val="24"/>
                <w:szCs w:val="24"/>
                <w:highlight w:val="white"/>
              </w:rPr>
            </w:pPr>
            <w:r w:rsidRPr="004B40F2">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B40F2">
              <w:rPr>
                <w:rFonts w:ascii="Times New Roman" w:eastAsia="Times New Roman" w:hAnsi="Times New Roman" w:cs="Times New Roman"/>
                <w:color w:val="000000" w:themeColor="text1"/>
                <w:sz w:val="24"/>
                <w:szCs w:val="24"/>
                <w:highlight w:val="white"/>
              </w:rPr>
              <w:t>закупівель</w:t>
            </w:r>
            <w:proofErr w:type="spellEnd"/>
            <w:r w:rsidRPr="004B40F2">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4B40F2">
              <w:rPr>
                <w:rFonts w:ascii="Times New Roman" w:eastAsia="Times New Roman" w:hAnsi="Times New Roman" w:cs="Times New Roman"/>
                <w:color w:val="000000" w:themeColor="text1"/>
                <w:sz w:val="24"/>
                <w:szCs w:val="24"/>
                <w:highlight w:val="white"/>
              </w:rPr>
              <w:t>закупівель</w:t>
            </w:r>
            <w:proofErr w:type="spellEnd"/>
            <w:r w:rsidRPr="004B40F2">
              <w:rPr>
                <w:rFonts w:ascii="Times New Roman" w:eastAsia="Times New Roman" w:hAnsi="Times New Roman" w:cs="Times New Roman"/>
                <w:color w:val="000000" w:themeColor="text1"/>
                <w:sz w:val="24"/>
                <w:szCs w:val="24"/>
                <w:highlight w:val="white"/>
              </w:rPr>
              <w:t>.</w:t>
            </w:r>
          </w:p>
          <w:p w:rsidR="004B40F2" w:rsidRPr="004B40F2" w:rsidRDefault="004B40F2" w:rsidP="004B40F2">
            <w:pPr>
              <w:shd w:val="clear" w:color="auto" w:fill="FFFFFF"/>
              <w:jc w:val="both"/>
              <w:rPr>
                <w:rFonts w:ascii="Times New Roman" w:eastAsia="Times New Roman" w:hAnsi="Times New Roman" w:cs="Times New Roman"/>
                <w:color w:val="000000" w:themeColor="text1"/>
                <w:sz w:val="24"/>
                <w:szCs w:val="24"/>
                <w:highlight w:val="white"/>
              </w:rPr>
            </w:pPr>
            <w:r w:rsidRPr="004B40F2">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B40F2" w:rsidRPr="004B40F2" w:rsidRDefault="004B40F2" w:rsidP="004B40F2">
            <w:pPr>
              <w:shd w:val="clear" w:color="auto" w:fill="FFFFFF"/>
              <w:jc w:val="both"/>
              <w:rPr>
                <w:rFonts w:ascii="Times New Roman" w:eastAsia="Times New Roman" w:hAnsi="Times New Roman" w:cs="Times New Roman"/>
                <w:color w:val="000000" w:themeColor="text1"/>
                <w:sz w:val="24"/>
                <w:szCs w:val="24"/>
                <w:highlight w:val="white"/>
              </w:rPr>
            </w:pPr>
            <w:r w:rsidRPr="004B40F2">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4B40F2">
                <w:rPr>
                  <w:rFonts w:ascii="Times New Roman" w:eastAsia="Times New Roman" w:hAnsi="Times New Roman" w:cs="Times New Roman"/>
                  <w:color w:val="000000" w:themeColor="text1"/>
                  <w:sz w:val="24"/>
                  <w:szCs w:val="24"/>
                  <w:highlight w:val="white"/>
                </w:rPr>
                <w:t>47</w:t>
              </w:r>
            </w:hyperlink>
            <w:r w:rsidRPr="004B40F2">
              <w:rPr>
                <w:rFonts w:ascii="Times New Roman" w:eastAsia="Times New Roman" w:hAnsi="Times New Roman" w:cs="Times New Roman"/>
                <w:color w:val="000000" w:themeColor="text1"/>
                <w:sz w:val="24"/>
                <w:szCs w:val="24"/>
                <w:highlight w:val="white"/>
              </w:rPr>
              <w:t xml:space="preserve"> Особливостей.</w:t>
            </w:r>
          </w:p>
        </w:tc>
      </w:tr>
      <w:tr w:rsidR="003A7555">
        <w:trPr>
          <w:trHeight w:val="512"/>
          <w:jc w:val="center"/>
        </w:trPr>
        <w:tc>
          <w:tcPr>
            <w:tcW w:w="9960" w:type="dxa"/>
            <w:gridSpan w:val="3"/>
            <w:vAlign w:val="center"/>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3A7555">
        <w:trPr>
          <w:trHeight w:val="1119"/>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A7555" w:rsidRDefault="003A7555" w:rsidP="003A75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B40F2" w:rsidRPr="00B73FCE" w:rsidRDefault="004B40F2" w:rsidP="004B40F2">
            <w:pPr>
              <w:shd w:val="clear" w:color="auto" w:fill="FFFFFF"/>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B73FCE">
                <w:rPr>
                  <w:rFonts w:ascii="Times New Roman" w:eastAsia="Times New Roman" w:hAnsi="Times New Roman" w:cs="Times New Roman"/>
                  <w:color w:val="000000" w:themeColor="text1"/>
                  <w:sz w:val="24"/>
                  <w:szCs w:val="24"/>
                  <w:highlight w:val="white"/>
                </w:rPr>
                <w:t>шістнадцятої</w:t>
              </w:r>
            </w:hyperlink>
            <w:r w:rsidRPr="00B73FCE">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B40F2" w:rsidRPr="00B73FCE" w:rsidRDefault="004B40F2" w:rsidP="004B40F2">
            <w:pPr>
              <w:widowControl w:val="0"/>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73FCE">
              <w:rPr>
                <w:rFonts w:ascii="Times New Roman" w:eastAsia="Times New Roman" w:hAnsi="Times New Roman" w:cs="Times New Roman"/>
                <w:color w:val="000000" w:themeColor="text1"/>
                <w:sz w:val="24"/>
                <w:szCs w:val="24"/>
                <w:highlight w:val="white"/>
              </w:rPr>
              <w:t>закупівель</w:t>
            </w:r>
            <w:proofErr w:type="spellEnd"/>
            <w:r w:rsidRPr="00B73FCE">
              <w:rPr>
                <w:rFonts w:ascii="Times New Roman" w:eastAsia="Times New Roman" w:hAnsi="Times New Roman" w:cs="Times New Roman"/>
                <w:color w:val="000000" w:themeColor="text1"/>
                <w:sz w:val="24"/>
                <w:szCs w:val="24"/>
                <w:highlight w:val="white"/>
              </w:rPr>
              <w:t xml:space="preserve"> відповідно до статті 30 Закону.</w:t>
            </w:r>
          </w:p>
          <w:p w:rsidR="004B40F2" w:rsidRPr="00B73FCE" w:rsidRDefault="004B40F2" w:rsidP="004B40F2">
            <w:pPr>
              <w:widowControl w:val="0"/>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4B40F2" w:rsidRPr="00B73FCE" w:rsidRDefault="004B40F2" w:rsidP="004B40F2">
            <w:pPr>
              <w:widowControl w:val="0"/>
              <w:jc w:val="both"/>
              <w:rPr>
                <w:rFonts w:ascii="Times New Roman" w:eastAsia="Times New Roman" w:hAnsi="Times New Roman" w:cs="Times New Roman"/>
                <w:b/>
                <w:color w:val="000000" w:themeColor="text1"/>
                <w:sz w:val="24"/>
                <w:szCs w:val="24"/>
                <w:highlight w:val="white"/>
              </w:rPr>
            </w:pPr>
            <w:r w:rsidRPr="00B73FCE">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4B40F2" w:rsidRPr="00B73FCE" w:rsidRDefault="004B40F2" w:rsidP="004B40F2">
            <w:pPr>
              <w:widowControl w:val="0"/>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B73FCE">
              <w:rPr>
                <w:rFonts w:ascii="Times New Roman" w:eastAsia="Times New Roman" w:hAnsi="Times New Roman" w:cs="Times New Roman"/>
                <w:color w:val="000000" w:themeColor="text1"/>
                <w:sz w:val="24"/>
                <w:szCs w:val="24"/>
                <w:highlight w:val="white"/>
              </w:rPr>
              <w:t>закупівель</w:t>
            </w:r>
            <w:proofErr w:type="spellEnd"/>
            <w:r w:rsidRPr="00B73FCE">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B40F2" w:rsidRPr="00B73FCE" w:rsidRDefault="004B40F2" w:rsidP="004B40F2">
            <w:pPr>
              <w:widowControl w:val="0"/>
              <w:jc w:val="both"/>
              <w:rPr>
                <w:rFonts w:ascii="Times New Roman" w:eastAsia="Times New Roman" w:hAnsi="Times New Roman" w:cs="Times New Roman"/>
                <w:i/>
                <w:color w:val="000000" w:themeColor="text1"/>
                <w:sz w:val="24"/>
                <w:szCs w:val="24"/>
                <w:highlight w:val="white"/>
              </w:rPr>
            </w:pPr>
            <w:r w:rsidRPr="00B73FC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4B40F2" w:rsidRPr="00B73FCE" w:rsidRDefault="004B40F2" w:rsidP="004B40F2">
            <w:pPr>
              <w:shd w:val="clear" w:color="auto" w:fill="FFFFFF"/>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B73FCE">
              <w:rPr>
                <w:rFonts w:ascii="Times New Roman" w:eastAsia="Times New Roman" w:hAnsi="Times New Roman" w:cs="Times New Roman"/>
                <w:color w:val="000000" w:themeColor="text1"/>
                <w:sz w:val="24"/>
                <w:szCs w:val="24"/>
                <w:highlight w:val="white"/>
              </w:rPr>
              <w:t>закупівель</w:t>
            </w:r>
            <w:proofErr w:type="spellEnd"/>
            <w:r w:rsidRPr="00B73FCE">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B40F2" w:rsidRPr="00B73FCE" w:rsidRDefault="004B40F2" w:rsidP="004B40F2">
            <w:pPr>
              <w:widowControl w:val="0"/>
              <w:jc w:val="both"/>
              <w:rPr>
                <w:rFonts w:ascii="Times New Roman" w:eastAsia="Times New Roman" w:hAnsi="Times New Roman" w:cs="Times New Roman"/>
                <w:i/>
                <w:color w:val="000000" w:themeColor="text1"/>
                <w:sz w:val="24"/>
                <w:szCs w:val="24"/>
                <w:highlight w:val="yellow"/>
              </w:rPr>
            </w:pPr>
            <w:r w:rsidRPr="00B73FCE">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73FCE">
              <w:rPr>
                <w:rFonts w:ascii="Times New Roman" w:eastAsia="Times New Roman" w:hAnsi="Times New Roman" w:cs="Times New Roman"/>
                <w:color w:val="000000" w:themeColor="text1"/>
                <w:sz w:val="24"/>
                <w:szCs w:val="24"/>
                <w:highlight w:val="white"/>
              </w:rPr>
              <w:t>закупівель</w:t>
            </w:r>
            <w:proofErr w:type="spellEnd"/>
            <w:r w:rsidRPr="00B73FCE">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A7555" w:rsidRPr="00B73FCE" w:rsidRDefault="003A7555" w:rsidP="003A7555">
            <w:pPr>
              <w:widowControl w:val="0"/>
              <w:jc w:val="both"/>
              <w:rPr>
                <w:rFonts w:ascii="Times New Roman" w:eastAsia="Times New Roman" w:hAnsi="Times New Roman" w:cs="Times New Roman"/>
                <w:b/>
                <w:i/>
                <w:color w:val="000000" w:themeColor="text1"/>
                <w:sz w:val="24"/>
                <w:szCs w:val="24"/>
              </w:rPr>
            </w:pPr>
            <w:r w:rsidRPr="00B73FCE">
              <w:rPr>
                <w:rFonts w:ascii="Times New Roman" w:eastAsia="Times New Roman" w:hAnsi="Times New Roman" w:cs="Times New Roman"/>
                <w:i/>
                <w:color w:val="000000" w:themeColor="text1"/>
                <w:sz w:val="24"/>
                <w:szCs w:val="24"/>
              </w:rPr>
              <w:lastRenderedPageBreak/>
              <w:t xml:space="preserve">До розгляду </w:t>
            </w:r>
            <w:r w:rsidRPr="00B73FCE">
              <w:rPr>
                <w:rFonts w:ascii="Times New Roman" w:eastAsia="Times New Roman" w:hAnsi="Times New Roman" w:cs="Times New Roman"/>
                <w:i/>
                <w:color w:val="000000" w:themeColor="text1"/>
                <w:sz w:val="24"/>
                <w:szCs w:val="24"/>
                <w:u w:val="single"/>
              </w:rPr>
              <w:t xml:space="preserve">не приймається </w:t>
            </w:r>
            <w:r w:rsidRPr="00B73FCE">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 xml:space="preserve">Учасник визначає ціни на </w:t>
            </w:r>
            <w:r w:rsidRPr="00B73FCE">
              <w:rPr>
                <w:rFonts w:ascii="Times New Roman" w:eastAsia="Times New Roman" w:hAnsi="Times New Roman" w:cs="Times New Roman"/>
                <w:b/>
                <w:color w:val="000000" w:themeColor="text1"/>
                <w:sz w:val="24"/>
                <w:szCs w:val="24"/>
              </w:rPr>
              <w:t>товар,</w:t>
            </w:r>
            <w:r w:rsidRPr="00B73FCE">
              <w:rPr>
                <w:rFonts w:ascii="Times New Roman" w:eastAsia="Times New Roman" w:hAnsi="Times New Roman" w:cs="Times New Roman"/>
                <w:color w:val="000000" w:themeColor="text1"/>
                <w:sz w:val="24"/>
                <w:szCs w:val="24"/>
              </w:rPr>
              <w:t xml:space="preserve"> що він пропонує </w:t>
            </w:r>
            <w:r w:rsidRPr="00B73FCE">
              <w:rPr>
                <w:rFonts w:ascii="Times New Roman" w:eastAsia="Times New Roman" w:hAnsi="Times New Roman" w:cs="Times New Roman"/>
                <w:b/>
                <w:color w:val="000000" w:themeColor="text1"/>
                <w:sz w:val="24"/>
                <w:szCs w:val="24"/>
              </w:rPr>
              <w:t>поставити</w:t>
            </w:r>
            <w:r w:rsidRPr="00B73FCE">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73FCE">
              <w:rPr>
                <w:rFonts w:ascii="Times New Roman" w:eastAsia="Times New Roman" w:hAnsi="Times New Roman" w:cs="Times New Roman"/>
                <w:b/>
                <w:color w:val="000000" w:themeColor="text1"/>
                <w:sz w:val="24"/>
                <w:szCs w:val="24"/>
              </w:rPr>
              <w:t>товару</w:t>
            </w:r>
            <w:r w:rsidRPr="00B73FCE">
              <w:rPr>
                <w:rFonts w:ascii="Times New Roman" w:eastAsia="Times New Roman" w:hAnsi="Times New Roman" w:cs="Times New Roman"/>
                <w:color w:val="000000" w:themeColor="text1"/>
                <w:sz w:val="24"/>
                <w:szCs w:val="24"/>
              </w:rPr>
              <w:t xml:space="preserve"> даного виду.</w:t>
            </w:r>
          </w:p>
          <w:p w:rsidR="004B40F2" w:rsidRPr="00145C5B" w:rsidRDefault="004B40F2" w:rsidP="004B40F2">
            <w:pPr>
              <w:widowControl w:val="0"/>
              <w:jc w:val="both"/>
              <w:rPr>
                <w:rFonts w:ascii="Times New Roman" w:eastAsia="Times New Roman" w:hAnsi="Times New Roman" w:cs="Times New Roman"/>
                <w:color w:val="000000" w:themeColor="text1"/>
                <w:sz w:val="24"/>
                <w:szCs w:val="24"/>
                <w:highlight w:val="yellow"/>
              </w:rPr>
            </w:pPr>
            <w:r w:rsidRPr="00145C5B">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145C5B" w:rsidRPr="00145C5B">
              <w:rPr>
                <w:rFonts w:ascii="Times New Roman" w:eastAsia="Times New Roman" w:hAnsi="Times New Roman" w:cs="Times New Roman"/>
                <w:color w:val="000000" w:themeColor="text1"/>
                <w:sz w:val="24"/>
                <w:szCs w:val="24"/>
                <w:highlight w:val="white"/>
                <w:lang w:val="ru-RU"/>
              </w:rPr>
              <w:t>0.5</w:t>
            </w:r>
            <w:r w:rsidRPr="00145C5B">
              <w:rPr>
                <w:rFonts w:ascii="Times New Roman" w:eastAsia="Times New Roman" w:hAnsi="Times New Roman" w:cs="Times New Roman"/>
                <w:color w:val="000000" w:themeColor="text1"/>
                <w:sz w:val="24"/>
                <w:szCs w:val="24"/>
                <w:highlight w:val="white"/>
              </w:rPr>
              <w:t xml:space="preserve"> % .</w:t>
            </w:r>
          </w:p>
          <w:p w:rsidR="004B40F2" w:rsidRPr="00B73FCE" w:rsidRDefault="004B40F2" w:rsidP="004B40F2">
            <w:pPr>
              <w:shd w:val="clear" w:color="auto" w:fill="FFFFFF"/>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73FCE">
              <w:rPr>
                <w:rFonts w:ascii="Times New Roman" w:eastAsia="Times New Roman" w:hAnsi="Times New Roman" w:cs="Times New Roman"/>
                <w:color w:val="000000" w:themeColor="text1"/>
                <w:sz w:val="24"/>
                <w:szCs w:val="24"/>
                <w:highlight w:val="white"/>
              </w:rPr>
              <w:t>закупівель</w:t>
            </w:r>
            <w:proofErr w:type="spellEnd"/>
            <w:r w:rsidRPr="00B73FCE">
              <w:rPr>
                <w:rFonts w:ascii="Times New Roman" w:eastAsia="Times New Roman" w:hAnsi="Times New Roman" w:cs="Times New Roman"/>
                <w:color w:val="000000" w:themeColor="text1"/>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B40F2" w:rsidRPr="00B73FCE" w:rsidRDefault="004B40F2" w:rsidP="004B40F2">
            <w:pPr>
              <w:shd w:val="clear" w:color="auto" w:fill="FFFFFF"/>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B40F2" w:rsidRPr="00B73FCE" w:rsidRDefault="004B40F2" w:rsidP="004B40F2">
            <w:pPr>
              <w:keepNext/>
              <w:shd w:val="clear" w:color="auto" w:fill="FFFFFF"/>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B40F2" w:rsidRPr="00B73FCE" w:rsidRDefault="004B40F2" w:rsidP="004B40F2">
            <w:pPr>
              <w:keepNext/>
              <w:shd w:val="clear" w:color="auto" w:fill="FFFFFF"/>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w:t>
            </w:r>
            <w:r w:rsidRPr="00B73FCE">
              <w:rPr>
                <w:rFonts w:ascii="Times New Roman" w:eastAsia="Times New Roman" w:hAnsi="Times New Roman" w:cs="Times New Roman"/>
                <w:color w:val="000000" w:themeColor="text1"/>
                <w:sz w:val="24"/>
                <w:szCs w:val="24"/>
                <w:highlight w:val="white"/>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73FCE">
              <w:rPr>
                <w:rFonts w:ascii="Times New Roman" w:eastAsia="Times New Roman" w:hAnsi="Times New Roman" w:cs="Times New Roman"/>
                <w:color w:val="000000" w:themeColor="text1"/>
                <w:sz w:val="24"/>
                <w:szCs w:val="24"/>
                <w:highlight w:val="white"/>
              </w:rPr>
              <w:t>невідповідностей</w:t>
            </w:r>
            <w:proofErr w:type="spellEnd"/>
            <w:r w:rsidRPr="00B73FCE">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B73FCE">
              <w:rPr>
                <w:rFonts w:ascii="Times New Roman" w:eastAsia="Times New Roman" w:hAnsi="Times New Roman" w:cs="Times New Roman"/>
                <w:color w:val="000000" w:themeColor="text1"/>
                <w:sz w:val="24"/>
                <w:szCs w:val="24"/>
                <w:highlight w:val="white"/>
              </w:rPr>
              <w:t>закупівель</w:t>
            </w:r>
            <w:proofErr w:type="spellEnd"/>
            <w:r w:rsidRPr="00B73FCE">
              <w:rPr>
                <w:rFonts w:ascii="Times New Roman" w:eastAsia="Times New Roman" w:hAnsi="Times New Roman" w:cs="Times New Roman"/>
                <w:color w:val="000000" w:themeColor="text1"/>
                <w:sz w:val="24"/>
                <w:szCs w:val="24"/>
                <w:highlight w:val="white"/>
              </w:rPr>
              <w:t>.</w:t>
            </w:r>
          </w:p>
          <w:p w:rsidR="004B40F2" w:rsidRPr="00B73FCE" w:rsidRDefault="004B40F2" w:rsidP="004B40F2">
            <w:pPr>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B40F2" w:rsidRPr="00B73FCE" w:rsidRDefault="004B40F2" w:rsidP="004B40F2">
            <w:pPr>
              <w:jc w:val="both"/>
              <w:rPr>
                <w:rFonts w:ascii="Times New Roman" w:eastAsia="Times New Roman" w:hAnsi="Times New Roman" w:cs="Times New Roman"/>
                <w:strike/>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73FCE">
              <w:rPr>
                <w:rFonts w:ascii="Times New Roman" w:eastAsia="Times New Roman" w:hAnsi="Times New Roman" w:cs="Times New Roman"/>
                <w:color w:val="000000" w:themeColor="text1"/>
                <w:sz w:val="24"/>
                <w:szCs w:val="24"/>
                <w:highlight w:val="white"/>
              </w:rPr>
              <w:t>невідповідностей</w:t>
            </w:r>
            <w:proofErr w:type="spellEnd"/>
            <w:r w:rsidRPr="00B73FCE">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B40F2" w:rsidRPr="00B73FCE" w:rsidRDefault="004B40F2" w:rsidP="004B40F2">
            <w:pPr>
              <w:widowControl w:val="0"/>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73FCE">
              <w:rPr>
                <w:rFonts w:ascii="Times New Roman" w:eastAsia="Times New Roman" w:hAnsi="Times New Roman" w:cs="Times New Roman"/>
                <w:color w:val="000000" w:themeColor="text1"/>
                <w:sz w:val="24"/>
                <w:szCs w:val="24"/>
              </w:rPr>
              <w:t>закупівель</w:t>
            </w:r>
            <w:proofErr w:type="spellEnd"/>
            <w:r w:rsidRPr="00B73FCE">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B73FCE">
              <w:rPr>
                <w:rFonts w:ascii="Times New Roman" w:eastAsia="Times New Roman" w:hAnsi="Times New Roman" w:cs="Times New Roman"/>
                <w:color w:val="000000" w:themeColor="text1"/>
                <w:sz w:val="24"/>
                <w:szCs w:val="24"/>
              </w:rPr>
              <w:t>закупівель</w:t>
            </w:r>
            <w:proofErr w:type="spellEnd"/>
            <w:r w:rsidRPr="00B73FCE">
              <w:rPr>
                <w:rFonts w:ascii="Times New Roman" w:eastAsia="Times New Roman" w:hAnsi="Times New Roman" w:cs="Times New Roman"/>
                <w:color w:val="000000" w:themeColor="text1"/>
                <w:sz w:val="24"/>
                <w:szCs w:val="24"/>
              </w:rPr>
              <w:t xml:space="preserve"> </w:t>
            </w:r>
            <w:r w:rsidRPr="00B73FCE">
              <w:rPr>
                <w:rFonts w:ascii="Times New Roman" w:eastAsia="Times New Roman" w:hAnsi="Times New Roman" w:cs="Times New Roman"/>
                <w:b/>
                <w:i/>
                <w:color w:val="000000" w:themeColor="text1"/>
                <w:sz w:val="24"/>
                <w:szCs w:val="24"/>
              </w:rPr>
              <w:t>протягом 24 годин</w:t>
            </w:r>
            <w:r w:rsidRPr="00B73FCE">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B73FCE">
              <w:rPr>
                <w:rFonts w:ascii="Times New Roman" w:eastAsia="Times New Roman" w:hAnsi="Times New Roman" w:cs="Times New Roman"/>
                <w:color w:val="000000" w:themeColor="text1"/>
                <w:sz w:val="24"/>
                <w:szCs w:val="24"/>
              </w:rPr>
              <w:t>закупівель</w:t>
            </w:r>
            <w:proofErr w:type="spellEnd"/>
            <w:r w:rsidRPr="00B73FCE">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B73FCE">
              <w:rPr>
                <w:rFonts w:ascii="Times New Roman" w:eastAsia="Times New Roman" w:hAnsi="Times New Roman" w:cs="Times New Roman"/>
                <w:color w:val="000000" w:themeColor="text1"/>
                <w:sz w:val="24"/>
                <w:szCs w:val="24"/>
              </w:rPr>
              <w:t>невідповідностей</w:t>
            </w:r>
            <w:proofErr w:type="spellEnd"/>
            <w:r w:rsidRPr="00B73FCE">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B73FCE">
              <w:rPr>
                <w:rFonts w:ascii="Times New Roman" w:eastAsia="Times New Roman" w:hAnsi="Times New Roman" w:cs="Times New Roman"/>
                <w:color w:val="000000" w:themeColor="text1"/>
                <w:sz w:val="24"/>
                <w:szCs w:val="24"/>
              </w:rPr>
              <w:t>невиправлення</w:t>
            </w:r>
            <w:proofErr w:type="spellEnd"/>
            <w:r w:rsidRPr="00B73FCE">
              <w:rPr>
                <w:rFonts w:ascii="Times New Roman" w:eastAsia="Times New Roman" w:hAnsi="Times New Roman" w:cs="Times New Roman"/>
                <w:color w:val="000000" w:themeColor="text1"/>
                <w:sz w:val="24"/>
                <w:szCs w:val="24"/>
              </w:rPr>
              <w:t xml:space="preserve"> учасниками вияв</w:t>
            </w:r>
            <w:r w:rsidRPr="00B73FCE">
              <w:rPr>
                <w:rFonts w:ascii="Times New Roman" w:eastAsia="Times New Roman" w:hAnsi="Times New Roman" w:cs="Times New Roman"/>
                <w:color w:val="000000" w:themeColor="text1"/>
                <w:sz w:val="24"/>
                <w:szCs w:val="24"/>
                <w:highlight w:val="white"/>
              </w:rPr>
              <w:t xml:space="preserve">лених </w:t>
            </w:r>
            <w:proofErr w:type="spellStart"/>
            <w:r w:rsidRPr="00B73FCE">
              <w:rPr>
                <w:rFonts w:ascii="Times New Roman" w:eastAsia="Times New Roman" w:hAnsi="Times New Roman" w:cs="Times New Roman"/>
                <w:color w:val="000000" w:themeColor="text1"/>
                <w:sz w:val="24"/>
                <w:szCs w:val="24"/>
                <w:highlight w:val="white"/>
              </w:rPr>
              <w:t>невідповідностей</w:t>
            </w:r>
            <w:proofErr w:type="spellEnd"/>
            <w:r w:rsidRPr="00B73FCE">
              <w:rPr>
                <w:rFonts w:ascii="Times New Roman" w:eastAsia="Times New Roman" w:hAnsi="Times New Roman" w:cs="Times New Roman"/>
                <w:color w:val="000000" w:themeColor="text1"/>
                <w:sz w:val="24"/>
                <w:szCs w:val="24"/>
                <w:highlight w:val="white"/>
              </w:rPr>
              <w:t>.</w:t>
            </w:r>
          </w:p>
          <w:p w:rsidR="004B40F2" w:rsidRPr="00B73FCE" w:rsidRDefault="004B40F2" w:rsidP="004B40F2">
            <w:pPr>
              <w:widowControl w:val="0"/>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B40F2" w:rsidRPr="00B73FCE" w:rsidRDefault="004B40F2" w:rsidP="004B40F2">
            <w:pPr>
              <w:widowControl w:val="0"/>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p>
        </w:tc>
      </w:tr>
      <w:tr w:rsidR="003A7555">
        <w:trPr>
          <w:trHeight w:val="1119"/>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A7555" w:rsidRDefault="003A7555" w:rsidP="003A75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3A7555" w:rsidRPr="00B73FCE" w:rsidRDefault="003A7555" w:rsidP="003A7555">
            <w:pPr>
              <w:widowControl w:val="0"/>
              <w:ind w:right="12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73FCE">
              <w:rPr>
                <w:rFonts w:ascii="Times New Roman" w:eastAsia="Times New Roman" w:hAnsi="Times New Roman" w:cs="Times New Roman"/>
                <w:color w:val="000000" w:themeColor="text1"/>
                <w:sz w:val="24"/>
                <w:szCs w:val="24"/>
              </w:rPr>
              <w:t>означатиме</w:t>
            </w:r>
            <w:proofErr w:type="spellEnd"/>
            <w:r w:rsidRPr="00B73FCE">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b/>
                <w:i/>
                <w:color w:val="000000" w:themeColor="text1"/>
                <w:sz w:val="24"/>
                <w:szCs w:val="24"/>
                <w:u w:val="single"/>
              </w:rPr>
              <w:t>Інші умови тендерної документації:</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B73FCE">
              <w:rPr>
                <w:rFonts w:ascii="Times New Roman" w:eastAsia="Times New Roman" w:hAnsi="Times New Roman" w:cs="Times New Roman"/>
                <w:color w:val="000000" w:themeColor="text1"/>
                <w:sz w:val="24"/>
                <w:szCs w:val="24"/>
              </w:rPr>
              <w:t>нь</w:t>
            </w:r>
            <w:proofErr w:type="spellEnd"/>
            <w:r w:rsidRPr="00B73FCE">
              <w:rPr>
                <w:rFonts w:ascii="Times New Roman" w:eastAsia="Times New Roman" w:hAnsi="Times New Roman" w:cs="Times New Roman"/>
                <w:color w:val="000000" w:themeColor="text1"/>
                <w:sz w:val="24"/>
                <w:szCs w:val="24"/>
              </w:rPr>
              <w:t xml:space="preserve"> державних органів або </w:t>
            </w:r>
            <w:proofErr w:type="spellStart"/>
            <w:r w:rsidRPr="00B73FCE">
              <w:rPr>
                <w:rFonts w:ascii="Times New Roman" w:eastAsia="Times New Roman" w:hAnsi="Times New Roman" w:cs="Times New Roman"/>
                <w:color w:val="000000" w:themeColor="text1"/>
                <w:sz w:val="24"/>
                <w:szCs w:val="24"/>
              </w:rPr>
              <w:t>ненакладення</w:t>
            </w:r>
            <w:proofErr w:type="spellEnd"/>
            <w:r w:rsidRPr="00B73FCE">
              <w:rPr>
                <w:rFonts w:ascii="Times New Roman" w:eastAsia="Times New Roman" w:hAnsi="Times New Roman" w:cs="Times New Roman"/>
                <w:color w:val="000000" w:themeColor="text1"/>
                <w:sz w:val="24"/>
                <w:szCs w:val="24"/>
              </w:rPr>
              <w:t xml:space="preserve"> електронного підпису.</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B73FCE">
              <w:rPr>
                <w:rFonts w:ascii="Times New Roman" w:eastAsia="Times New Roman" w:hAnsi="Times New Roman" w:cs="Times New Roman"/>
                <w:b/>
                <w:i/>
                <w:color w:val="000000" w:themeColor="text1"/>
                <w:sz w:val="24"/>
                <w:szCs w:val="24"/>
              </w:rPr>
              <w:t>Додатком  1</w:t>
            </w:r>
            <w:r w:rsidRPr="00B73FCE">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B73FCE">
              <w:rPr>
                <w:rFonts w:ascii="Times New Roman" w:eastAsia="Times New Roman" w:hAnsi="Times New Roman" w:cs="Times New Roman"/>
                <w:color w:val="000000" w:themeColor="text1"/>
                <w:sz w:val="24"/>
                <w:szCs w:val="24"/>
              </w:rPr>
              <w:t>проєктом</w:t>
            </w:r>
            <w:proofErr w:type="spellEnd"/>
            <w:r w:rsidRPr="00B73FCE">
              <w:rPr>
                <w:rFonts w:ascii="Times New Roman" w:eastAsia="Times New Roman" w:hAnsi="Times New Roman" w:cs="Times New Roman"/>
                <w:color w:val="000000" w:themeColor="text1"/>
                <w:sz w:val="24"/>
                <w:szCs w:val="24"/>
              </w:rPr>
              <w:t xml:space="preserve"> договору про закупівлю, викладеним у </w:t>
            </w:r>
            <w:r w:rsidRPr="00B73FCE">
              <w:rPr>
                <w:rFonts w:ascii="Times New Roman" w:eastAsia="Times New Roman" w:hAnsi="Times New Roman" w:cs="Times New Roman"/>
                <w:b/>
                <w:i/>
                <w:color w:val="000000" w:themeColor="text1"/>
                <w:sz w:val="24"/>
                <w:szCs w:val="24"/>
              </w:rPr>
              <w:t>Додатку 3</w:t>
            </w:r>
            <w:r w:rsidRPr="00B73FCE">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73FCE">
              <w:rPr>
                <w:rFonts w:ascii="Times New Roman" w:eastAsia="Times New Roman" w:hAnsi="Times New Roman" w:cs="Times New Roman"/>
                <w:b/>
                <w:i/>
                <w:color w:val="000000" w:themeColor="text1"/>
                <w:sz w:val="24"/>
                <w:szCs w:val="24"/>
              </w:rPr>
              <w:t>в п. 4 Розділу 3</w:t>
            </w:r>
            <w:r w:rsidRPr="00B73FCE">
              <w:rPr>
                <w:rFonts w:ascii="Times New Roman" w:eastAsia="Times New Roman" w:hAnsi="Times New Roman" w:cs="Times New Roman"/>
                <w:color w:val="000000" w:themeColor="text1"/>
                <w:sz w:val="24"/>
                <w:szCs w:val="24"/>
              </w:rPr>
              <w:t xml:space="preserve"> до цієї тендерної документації.</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A7555" w:rsidRPr="00B73FCE" w:rsidRDefault="003A7555" w:rsidP="003A755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73FCE">
              <w:rPr>
                <w:rFonts w:ascii="Times New Roman" w:eastAsia="Times New Roman" w:hAnsi="Times New Roman" w:cs="Times New Roman"/>
                <w:color w:val="000000" w:themeColor="text1"/>
                <w:sz w:val="24"/>
                <w:szCs w:val="24"/>
              </w:rPr>
              <w:t>оперативно</w:t>
            </w:r>
            <w:proofErr w:type="spellEnd"/>
            <w:r w:rsidRPr="00B73FCE">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3A7555" w:rsidRPr="00B73FCE" w:rsidRDefault="003A7555" w:rsidP="003A755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A7555" w:rsidRPr="00B73FCE" w:rsidRDefault="003A7555" w:rsidP="003A755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 xml:space="preserve">—   </w:t>
            </w:r>
            <w:r w:rsidRPr="00B73FCE">
              <w:rPr>
                <w:rFonts w:ascii="Times New Roman" w:eastAsia="Times New Roman" w:hAnsi="Times New Roman" w:cs="Times New Roman"/>
                <w:color w:val="000000" w:themeColor="text1"/>
                <w:sz w:val="24"/>
                <w:szCs w:val="24"/>
              </w:rPr>
              <w:tab/>
              <w:t xml:space="preserve">постанови Кабінету Міністрів України «Про </w:t>
            </w:r>
            <w:r w:rsidRPr="00B73FCE">
              <w:rPr>
                <w:rFonts w:ascii="Times New Roman" w:eastAsia="Times New Roman" w:hAnsi="Times New Roman" w:cs="Times New Roman"/>
                <w:color w:val="000000" w:themeColor="text1"/>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A7555" w:rsidRPr="00B73FCE" w:rsidRDefault="003A7555" w:rsidP="003A755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 xml:space="preserve">—   </w:t>
            </w:r>
            <w:r w:rsidRPr="00B73FCE">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A7555" w:rsidRPr="00B73FCE" w:rsidRDefault="003A7555" w:rsidP="003A7555">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B73FCE">
              <w:rPr>
                <w:rFonts w:ascii="Times New Roman" w:eastAsia="Times New Roman" w:hAnsi="Times New Roman" w:cs="Times New Roman"/>
                <w:color w:val="000000" w:themeColor="text1"/>
                <w:sz w:val="24"/>
                <w:szCs w:val="24"/>
              </w:rPr>
              <w:t xml:space="preserve">—   </w:t>
            </w:r>
            <w:r w:rsidRPr="00B73FCE">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A7555" w:rsidRPr="00B73FCE" w:rsidRDefault="00B73FCE" w:rsidP="003A7555">
            <w:pPr>
              <w:widowControl w:val="0"/>
              <w:jc w:val="both"/>
              <w:rPr>
                <w:rFonts w:ascii="Times New Roman" w:eastAsia="Times New Roman" w:hAnsi="Times New Roman" w:cs="Times New Roman"/>
                <w:i/>
                <w:color w:val="000000" w:themeColor="text1"/>
                <w:sz w:val="20"/>
                <w:szCs w:val="20"/>
              </w:rPr>
            </w:pPr>
            <w:r w:rsidRPr="00B73FCE">
              <w:rPr>
                <w:rFonts w:ascii="Times New Roman" w:eastAsia="Times New Roman" w:hAnsi="Times New Roman" w:cs="Times New Roman"/>
                <w:color w:val="000000" w:themeColor="text1"/>
                <w:sz w:val="24"/>
                <w:szCs w:val="24"/>
              </w:rPr>
              <w:t xml:space="preserve">А також враховувати, що в Україні </w:t>
            </w:r>
            <w:r w:rsidRPr="00B73FCE">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73FCE">
              <w:rPr>
                <w:rFonts w:ascii="Times New Roman" w:eastAsia="Times New Roman" w:hAnsi="Times New Roman" w:cs="Times New Roman"/>
                <w:color w:val="000000" w:themeColor="text1"/>
                <w:sz w:val="24"/>
                <w:szCs w:val="24"/>
                <w:highlight w:val="white"/>
              </w:rPr>
              <w:t>бенефіціарним</w:t>
            </w:r>
            <w:proofErr w:type="spellEnd"/>
            <w:r w:rsidRPr="00B73FCE">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73FCE">
        <w:trPr>
          <w:trHeight w:val="1119"/>
          <w:jc w:val="center"/>
        </w:trPr>
        <w:tc>
          <w:tcPr>
            <w:tcW w:w="705" w:type="dxa"/>
          </w:tcPr>
          <w:p w:rsidR="00B73FCE" w:rsidRDefault="00B73FCE" w:rsidP="00B73F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73FCE" w:rsidRDefault="00B73FCE" w:rsidP="00B73F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73FCE" w:rsidRPr="00B73FCE" w:rsidRDefault="00B73FCE" w:rsidP="00B73FCE">
            <w:pPr>
              <w:jc w:val="both"/>
              <w:rPr>
                <w:rFonts w:ascii="Times New Roman" w:eastAsia="Times New Roman" w:hAnsi="Times New Roman" w:cs="Times New Roman"/>
                <w:b/>
                <w:i/>
                <w:color w:val="000000" w:themeColor="text1"/>
                <w:sz w:val="24"/>
                <w:szCs w:val="24"/>
                <w:highlight w:val="white"/>
              </w:rPr>
            </w:pPr>
            <w:r w:rsidRPr="00B73FCE">
              <w:rPr>
                <w:rFonts w:ascii="Times New Roman" w:eastAsia="Times New Roman" w:hAnsi="Times New Roman" w:cs="Times New Roman"/>
                <w:b/>
                <w:i/>
                <w:color w:val="000000" w:themeColor="text1"/>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B73FCE">
              <w:rPr>
                <w:rFonts w:ascii="Times New Roman" w:eastAsia="Times New Roman" w:hAnsi="Times New Roman" w:cs="Times New Roman"/>
                <w:b/>
                <w:i/>
                <w:color w:val="000000" w:themeColor="text1"/>
                <w:sz w:val="24"/>
                <w:szCs w:val="24"/>
                <w:highlight w:val="white"/>
              </w:rPr>
              <w:t>закупівель</w:t>
            </w:r>
            <w:proofErr w:type="spellEnd"/>
            <w:r w:rsidRPr="00B73FCE">
              <w:rPr>
                <w:rFonts w:ascii="Times New Roman" w:eastAsia="Times New Roman" w:hAnsi="Times New Roman" w:cs="Times New Roman"/>
                <w:b/>
                <w:i/>
                <w:color w:val="000000" w:themeColor="text1"/>
                <w:sz w:val="24"/>
                <w:szCs w:val="24"/>
                <w:highlight w:val="white"/>
              </w:rPr>
              <w:t xml:space="preserve"> у разі, коли:</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1) учасник процедури закупівлі:</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73FCE">
              <w:rPr>
                <w:rFonts w:ascii="Times New Roman" w:eastAsia="Times New Roman" w:hAnsi="Times New Roman" w:cs="Times New Roman"/>
                <w:color w:val="000000" w:themeColor="text1"/>
                <w:sz w:val="24"/>
                <w:szCs w:val="24"/>
                <w:highlight w:val="white"/>
              </w:rPr>
              <w:t>невідповідностей</w:t>
            </w:r>
            <w:proofErr w:type="spellEnd"/>
            <w:r w:rsidRPr="00B73FCE">
              <w:rPr>
                <w:rFonts w:ascii="Times New Roman" w:eastAsia="Times New Roman" w:hAnsi="Times New Roman" w:cs="Times New Roman"/>
                <w:color w:val="000000" w:themeColor="text1"/>
                <w:sz w:val="24"/>
                <w:szCs w:val="24"/>
                <w:highlight w:val="white"/>
              </w:rPr>
              <w:t xml:space="preserve">, протягом 24 годин </w:t>
            </w:r>
            <w:r w:rsidRPr="00B73FCE">
              <w:rPr>
                <w:rFonts w:ascii="Times New Roman" w:eastAsia="Times New Roman" w:hAnsi="Times New Roman" w:cs="Times New Roman"/>
                <w:color w:val="000000" w:themeColor="text1"/>
                <w:sz w:val="24"/>
                <w:szCs w:val="24"/>
                <w:highlight w:val="white"/>
              </w:rPr>
              <w:lastRenderedPageBreak/>
              <w:t xml:space="preserve">з моменту розміщення замовником в електронній системі </w:t>
            </w:r>
            <w:proofErr w:type="spellStart"/>
            <w:r w:rsidRPr="00B73FCE">
              <w:rPr>
                <w:rFonts w:ascii="Times New Roman" w:eastAsia="Times New Roman" w:hAnsi="Times New Roman" w:cs="Times New Roman"/>
                <w:color w:val="000000" w:themeColor="text1"/>
                <w:sz w:val="24"/>
                <w:szCs w:val="24"/>
                <w:highlight w:val="white"/>
              </w:rPr>
              <w:t>закупівель</w:t>
            </w:r>
            <w:proofErr w:type="spellEnd"/>
            <w:r w:rsidRPr="00B73FCE">
              <w:rPr>
                <w:rFonts w:ascii="Times New Roman" w:eastAsia="Times New Roman" w:hAnsi="Times New Roman" w:cs="Times New Roman"/>
                <w:color w:val="000000" w:themeColor="text1"/>
                <w:sz w:val="24"/>
                <w:szCs w:val="24"/>
                <w:highlight w:val="white"/>
              </w:rPr>
              <w:t xml:space="preserve"> повідомлення з вимогою про усунення таких </w:t>
            </w:r>
            <w:proofErr w:type="spellStart"/>
            <w:r w:rsidRPr="00B73FCE">
              <w:rPr>
                <w:rFonts w:ascii="Times New Roman" w:eastAsia="Times New Roman" w:hAnsi="Times New Roman" w:cs="Times New Roman"/>
                <w:color w:val="000000" w:themeColor="text1"/>
                <w:sz w:val="24"/>
                <w:szCs w:val="24"/>
                <w:highlight w:val="white"/>
              </w:rPr>
              <w:t>невідповідностей</w:t>
            </w:r>
            <w:proofErr w:type="spellEnd"/>
            <w:r w:rsidRPr="00B73FCE">
              <w:rPr>
                <w:rFonts w:ascii="Times New Roman" w:eastAsia="Times New Roman" w:hAnsi="Times New Roman" w:cs="Times New Roman"/>
                <w:color w:val="000000" w:themeColor="text1"/>
                <w:sz w:val="24"/>
                <w:szCs w:val="24"/>
                <w:highlight w:val="white"/>
              </w:rPr>
              <w:t>;</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73FCE">
              <w:rPr>
                <w:rFonts w:ascii="Times New Roman" w:eastAsia="Times New Roman" w:hAnsi="Times New Roman" w:cs="Times New Roman"/>
                <w:color w:val="000000" w:themeColor="text1"/>
                <w:sz w:val="24"/>
                <w:szCs w:val="24"/>
                <w:highlight w:val="white"/>
              </w:rPr>
              <w:t>бенефіціарним</w:t>
            </w:r>
            <w:proofErr w:type="spellEnd"/>
            <w:r w:rsidRPr="00B73FCE">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73FCE">
              <w:rPr>
                <w:rFonts w:ascii="Times New Roman" w:eastAsia="Times New Roman" w:hAnsi="Times New Roman" w:cs="Times New Roman"/>
                <w:color w:val="000000" w:themeColor="text1"/>
                <w:sz w:val="24"/>
                <w:szCs w:val="24"/>
                <w:highlight w:val="white"/>
              </w:rPr>
              <w:t>закупівель</w:t>
            </w:r>
            <w:proofErr w:type="spellEnd"/>
            <w:r w:rsidRPr="00B73FCE">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2) тендерна пропозиція:</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B73FCE">
                <w:rPr>
                  <w:rFonts w:ascii="Times New Roman" w:eastAsia="Times New Roman" w:hAnsi="Times New Roman" w:cs="Times New Roman"/>
                  <w:color w:val="000000" w:themeColor="text1"/>
                  <w:sz w:val="24"/>
                  <w:szCs w:val="24"/>
                  <w:highlight w:val="white"/>
                </w:rPr>
                <w:t>пункту 4</w:t>
              </w:r>
            </w:hyperlink>
            <w:r w:rsidRPr="00B73FCE">
              <w:rPr>
                <w:rFonts w:ascii="Times New Roman" w:eastAsia="Times New Roman" w:hAnsi="Times New Roman" w:cs="Times New Roman"/>
                <w:color w:val="000000" w:themeColor="text1"/>
                <w:sz w:val="24"/>
                <w:szCs w:val="24"/>
                <w:highlight w:val="white"/>
              </w:rPr>
              <w:t>3 цих особливостей;</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є такою, строк дії якої закінчився;</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B73FCE">
              <w:rPr>
                <w:rFonts w:ascii="Times New Roman" w:eastAsia="Times New Roman" w:hAnsi="Times New Roman" w:cs="Times New Roman"/>
                <w:color w:val="000000" w:themeColor="text1"/>
                <w:sz w:val="24"/>
                <w:szCs w:val="24"/>
                <w:highlight w:val="white"/>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3) переможець процедури закупівлі:</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73FCE" w:rsidRPr="00B73FCE" w:rsidRDefault="00B73FCE" w:rsidP="00B73FCE">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B73FCE">
              <w:rPr>
                <w:rFonts w:ascii="Times New Roman" w:eastAsia="Times New Roman" w:hAnsi="Times New Roman" w:cs="Times New Roman"/>
                <w:b/>
                <w:i/>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B73FCE">
              <w:rPr>
                <w:rFonts w:ascii="Times New Roman" w:eastAsia="Times New Roman" w:hAnsi="Times New Roman" w:cs="Times New Roman"/>
                <w:b/>
                <w:i/>
                <w:color w:val="000000" w:themeColor="text1"/>
                <w:sz w:val="24"/>
                <w:szCs w:val="24"/>
                <w:highlight w:val="white"/>
              </w:rPr>
              <w:t>закупівель</w:t>
            </w:r>
            <w:proofErr w:type="spellEnd"/>
            <w:r w:rsidRPr="00B73FCE">
              <w:rPr>
                <w:rFonts w:ascii="Times New Roman" w:eastAsia="Times New Roman" w:hAnsi="Times New Roman" w:cs="Times New Roman"/>
                <w:b/>
                <w:i/>
                <w:color w:val="000000" w:themeColor="text1"/>
                <w:sz w:val="24"/>
                <w:szCs w:val="24"/>
                <w:highlight w:val="white"/>
              </w:rPr>
              <w:t xml:space="preserve"> у разі, коли:</w:t>
            </w:r>
          </w:p>
          <w:p w:rsidR="00B73FCE" w:rsidRPr="00B73FCE" w:rsidRDefault="00B73FCE" w:rsidP="00B73FCE">
            <w:pPr>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73FCE" w:rsidRPr="00B73FCE" w:rsidRDefault="00B73FCE" w:rsidP="00B73FCE">
            <w:pPr>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73FCE" w:rsidRPr="00B73FCE" w:rsidRDefault="00B73FCE" w:rsidP="00B73FCE">
            <w:pPr>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73FCE">
              <w:rPr>
                <w:rFonts w:ascii="Times New Roman" w:eastAsia="Times New Roman" w:hAnsi="Times New Roman" w:cs="Times New Roman"/>
                <w:color w:val="000000" w:themeColor="text1"/>
                <w:sz w:val="24"/>
                <w:szCs w:val="24"/>
                <w:highlight w:val="white"/>
              </w:rPr>
              <w:t>закупівель</w:t>
            </w:r>
            <w:proofErr w:type="spellEnd"/>
            <w:r w:rsidRPr="00B73FCE">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73FCE">
              <w:rPr>
                <w:rFonts w:ascii="Times New Roman" w:eastAsia="Times New Roman" w:hAnsi="Times New Roman" w:cs="Times New Roman"/>
                <w:color w:val="000000" w:themeColor="text1"/>
                <w:sz w:val="24"/>
                <w:szCs w:val="24"/>
                <w:highlight w:val="white"/>
              </w:rPr>
              <w:t>закупівель</w:t>
            </w:r>
            <w:proofErr w:type="spellEnd"/>
            <w:r w:rsidRPr="00B73FCE">
              <w:rPr>
                <w:rFonts w:ascii="Times New Roman" w:eastAsia="Times New Roman" w:hAnsi="Times New Roman" w:cs="Times New Roman"/>
                <w:color w:val="000000" w:themeColor="text1"/>
                <w:sz w:val="24"/>
                <w:szCs w:val="24"/>
                <w:highlight w:val="white"/>
              </w:rPr>
              <w:t>.</w:t>
            </w:r>
          </w:p>
          <w:p w:rsidR="00B73FCE" w:rsidRPr="00B73FCE" w:rsidRDefault="00B73FCE" w:rsidP="00B73FCE">
            <w:pPr>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B73FCE">
              <w:rPr>
                <w:rFonts w:ascii="Times New Roman" w:eastAsia="Times New Roman" w:hAnsi="Times New Roman" w:cs="Times New Roman"/>
                <w:color w:val="000000" w:themeColor="text1"/>
                <w:sz w:val="24"/>
                <w:szCs w:val="24"/>
                <w:highlight w:val="white"/>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73FCE">
              <w:rPr>
                <w:rFonts w:ascii="Times New Roman" w:eastAsia="Times New Roman" w:hAnsi="Times New Roman" w:cs="Times New Roman"/>
                <w:color w:val="000000" w:themeColor="text1"/>
                <w:sz w:val="24"/>
                <w:szCs w:val="24"/>
                <w:highlight w:val="white"/>
              </w:rPr>
              <w:t>закупівель</w:t>
            </w:r>
            <w:proofErr w:type="spellEnd"/>
            <w:r w:rsidRPr="00B73FCE">
              <w:rPr>
                <w:rFonts w:ascii="Times New Roman" w:eastAsia="Times New Roman" w:hAnsi="Times New Roman" w:cs="Times New Roman"/>
                <w:color w:val="000000" w:themeColor="text1"/>
                <w:sz w:val="24"/>
                <w:szCs w:val="24"/>
                <w:highlight w:val="white"/>
              </w:rPr>
              <w:t xml:space="preserve">, але до моменту оприлюднення договору про закупівлю в електронній системі </w:t>
            </w:r>
            <w:proofErr w:type="spellStart"/>
            <w:r w:rsidRPr="00B73FCE">
              <w:rPr>
                <w:rFonts w:ascii="Times New Roman" w:eastAsia="Times New Roman" w:hAnsi="Times New Roman" w:cs="Times New Roman"/>
                <w:color w:val="000000" w:themeColor="text1"/>
                <w:sz w:val="24"/>
                <w:szCs w:val="24"/>
                <w:highlight w:val="white"/>
              </w:rPr>
              <w:t>закупівель</w:t>
            </w:r>
            <w:proofErr w:type="spellEnd"/>
            <w:r w:rsidRPr="00B73FCE">
              <w:rPr>
                <w:rFonts w:ascii="Times New Roman" w:eastAsia="Times New Roman" w:hAnsi="Times New Roman" w:cs="Times New Roman"/>
                <w:color w:val="000000" w:themeColor="text1"/>
                <w:sz w:val="24"/>
                <w:szCs w:val="24"/>
                <w:highlight w:val="white"/>
              </w:rPr>
              <w:t xml:space="preserve"> відповідно до статті 10 Закону.</w:t>
            </w:r>
          </w:p>
        </w:tc>
      </w:tr>
      <w:tr w:rsidR="003A7555">
        <w:trPr>
          <w:trHeight w:val="472"/>
          <w:jc w:val="center"/>
        </w:trPr>
        <w:tc>
          <w:tcPr>
            <w:tcW w:w="9960" w:type="dxa"/>
            <w:gridSpan w:val="3"/>
            <w:vAlign w:val="center"/>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A7555">
        <w:trPr>
          <w:trHeight w:val="1119"/>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A7555" w:rsidRDefault="003A7555" w:rsidP="003A755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A7555" w:rsidRDefault="003A7555" w:rsidP="003A755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3A7555" w:rsidRDefault="003A7555" w:rsidP="003A755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3A7555">
        <w:trPr>
          <w:trHeight w:val="1119"/>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A7555" w:rsidRDefault="003A7555" w:rsidP="003A75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3A7555" w:rsidRDefault="003A7555" w:rsidP="003A75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A7555" w:rsidRDefault="003A7555" w:rsidP="003A75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A7555">
        <w:trPr>
          <w:trHeight w:val="1119"/>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A7555" w:rsidRDefault="003A7555" w:rsidP="003A755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B73FCE" w:rsidRPr="00B73FCE" w:rsidRDefault="00B73FCE" w:rsidP="00B73FCE">
            <w:pPr>
              <w:widowControl w:val="0"/>
              <w:ind w:right="120"/>
              <w:jc w:val="both"/>
              <w:rPr>
                <w:rFonts w:ascii="Times New Roman" w:eastAsia="Times New Roman" w:hAnsi="Times New Roman" w:cs="Times New Roman"/>
                <w:color w:val="000000" w:themeColor="text1"/>
                <w:sz w:val="24"/>
                <w:szCs w:val="24"/>
              </w:rPr>
            </w:pPr>
            <w:proofErr w:type="spellStart"/>
            <w:r w:rsidRPr="00B73FCE">
              <w:rPr>
                <w:rFonts w:ascii="Times New Roman" w:eastAsia="Times New Roman" w:hAnsi="Times New Roman" w:cs="Times New Roman"/>
                <w:color w:val="000000" w:themeColor="text1"/>
                <w:sz w:val="24"/>
                <w:szCs w:val="24"/>
              </w:rPr>
              <w:t>Проєкт</w:t>
            </w:r>
            <w:proofErr w:type="spellEnd"/>
            <w:r w:rsidRPr="00B73FCE">
              <w:rPr>
                <w:rFonts w:ascii="Times New Roman" w:eastAsia="Times New Roman" w:hAnsi="Times New Roman" w:cs="Times New Roman"/>
                <w:color w:val="000000" w:themeColor="text1"/>
                <w:sz w:val="24"/>
                <w:szCs w:val="24"/>
              </w:rPr>
              <w:t xml:space="preserve"> договору про закупівлю викладено в </w:t>
            </w:r>
            <w:r w:rsidRPr="00B73FCE">
              <w:rPr>
                <w:rFonts w:ascii="Times New Roman" w:eastAsia="Times New Roman" w:hAnsi="Times New Roman" w:cs="Times New Roman"/>
                <w:b/>
                <w:i/>
                <w:color w:val="000000" w:themeColor="text1"/>
                <w:sz w:val="24"/>
                <w:szCs w:val="24"/>
              </w:rPr>
              <w:t>Додатку 3</w:t>
            </w:r>
            <w:r w:rsidRPr="00B73FCE">
              <w:rPr>
                <w:rFonts w:ascii="Times New Roman" w:eastAsia="Times New Roman" w:hAnsi="Times New Roman" w:cs="Times New Roman"/>
                <w:color w:val="000000" w:themeColor="text1"/>
                <w:sz w:val="24"/>
                <w:szCs w:val="24"/>
              </w:rPr>
              <w:t xml:space="preserve"> до цієї тендерної документації.</w:t>
            </w:r>
          </w:p>
          <w:p w:rsidR="00B73FCE" w:rsidRPr="00B73FCE" w:rsidRDefault="00B73FCE" w:rsidP="00B73FCE">
            <w:pPr>
              <w:widowControl w:val="0"/>
              <w:ind w:right="12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3A7555" w:rsidRPr="00B73FCE" w:rsidRDefault="00B73FCE" w:rsidP="00B73FCE">
            <w:pPr>
              <w:widowControl w:val="0"/>
              <w:jc w:val="both"/>
              <w:rPr>
                <w:rFonts w:ascii="Times New Roman" w:eastAsia="Times New Roman" w:hAnsi="Times New Roman" w:cs="Times New Roman"/>
                <w:i/>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07D3E">
        <w:trPr>
          <w:trHeight w:val="2100"/>
          <w:jc w:val="center"/>
        </w:trPr>
        <w:tc>
          <w:tcPr>
            <w:tcW w:w="705" w:type="dxa"/>
          </w:tcPr>
          <w:p w:rsidR="00507D3E" w:rsidRDefault="00507D3E" w:rsidP="00507D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07D3E" w:rsidRDefault="00507D3E" w:rsidP="00507D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07D3E" w:rsidRPr="00507D3E" w:rsidRDefault="00507D3E" w:rsidP="00507D3E">
            <w:pPr>
              <w:widowControl w:val="0"/>
              <w:jc w:val="both"/>
              <w:rPr>
                <w:rFonts w:ascii="Times New Roman" w:eastAsia="Times New Roman" w:hAnsi="Times New Roman" w:cs="Times New Roman"/>
                <w:color w:val="000000" w:themeColor="text1"/>
                <w:sz w:val="24"/>
                <w:szCs w:val="24"/>
              </w:rPr>
            </w:pPr>
            <w:r w:rsidRPr="00507D3E">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07D3E" w:rsidRPr="00507D3E" w:rsidRDefault="00507D3E" w:rsidP="00507D3E">
            <w:pPr>
              <w:widowControl w:val="0"/>
              <w:jc w:val="both"/>
              <w:rPr>
                <w:rFonts w:ascii="Times New Roman" w:eastAsia="Times New Roman" w:hAnsi="Times New Roman" w:cs="Times New Roman"/>
                <w:color w:val="000000" w:themeColor="text1"/>
                <w:sz w:val="24"/>
                <w:szCs w:val="24"/>
              </w:rPr>
            </w:pPr>
            <w:r w:rsidRPr="00507D3E">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07D3E" w:rsidRPr="00507D3E" w:rsidRDefault="00507D3E" w:rsidP="00507D3E">
            <w:pPr>
              <w:shd w:val="clear" w:color="auto" w:fill="FFFFFF"/>
              <w:spacing w:before="120"/>
              <w:jc w:val="both"/>
              <w:rPr>
                <w:rFonts w:ascii="Times New Roman" w:eastAsia="Times New Roman" w:hAnsi="Times New Roman" w:cs="Times New Roman"/>
                <w:color w:val="000000" w:themeColor="text1"/>
                <w:sz w:val="24"/>
                <w:szCs w:val="24"/>
              </w:rPr>
            </w:pPr>
            <w:r w:rsidRPr="00507D3E">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07D3E" w:rsidRPr="00507D3E" w:rsidRDefault="00507D3E" w:rsidP="00507D3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07D3E">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507D3E" w:rsidRPr="00507D3E" w:rsidRDefault="00507D3E" w:rsidP="00507D3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07D3E">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507D3E" w:rsidRPr="00507D3E" w:rsidRDefault="00507D3E" w:rsidP="00BB58A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07D3E">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507D3E">
        <w:trPr>
          <w:trHeight w:val="1119"/>
          <w:jc w:val="center"/>
        </w:trPr>
        <w:tc>
          <w:tcPr>
            <w:tcW w:w="705" w:type="dxa"/>
          </w:tcPr>
          <w:p w:rsidR="00507D3E" w:rsidRDefault="00507D3E" w:rsidP="00507D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507D3E" w:rsidRDefault="00507D3E" w:rsidP="00507D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07D3E" w:rsidRPr="00273EFF" w:rsidRDefault="00507D3E" w:rsidP="00507D3E">
            <w:pPr>
              <w:widowControl w:val="0"/>
              <w:ind w:right="120"/>
              <w:jc w:val="both"/>
              <w:rPr>
                <w:rFonts w:ascii="Times New Roman" w:eastAsia="Times New Roman" w:hAnsi="Times New Roman" w:cs="Times New Roman"/>
                <w:color w:val="000000" w:themeColor="text1"/>
                <w:sz w:val="24"/>
                <w:szCs w:val="24"/>
              </w:rPr>
            </w:pPr>
            <w:r w:rsidRPr="00273EFF">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507D3E" w:rsidRDefault="00507D3E" w:rsidP="00507D3E">
            <w:pPr>
              <w:widowControl w:val="0"/>
              <w:ind w:right="120"/>
              <w:jc w:val="both"/>
              <w:rPr>
                <w:rFonts w:ascii="Times New Roman" w:eastAsia="Times New Roman" w:hAnsi="Times New Roman" w:cs="Times New Roman"/>
                <w:sz w:val="24"/>
                <w:szCs w:val="24"/>
              </w:rPr>
            </w:pPr>
          </w:p>
          <w:p w:rsidR="00507D3E" w:rsidRDefault="00507D3E" w:rsidP="00507D3E">
            <w:pPr>
              <w:widowControl w:val="0"/>
              <w:jc w:val="both"/>
              <w:rPr>
                <w:rFonts w:ascii="Times New Roman" w:eastAsia="Times New Roman" w:hAnsi="Times New Roman" w:cs="Times New Roman"/>
                <w:sz w:val="24"/>
                <w:szCs w:val="24"/>
              </w:rPr>
            </w:pPr>
          </w:p>
        </w:tc>
      </w:tr>
    </w:tbl>
    <w:p w:rsidR="008405D5" w:rsidRDefault="008405D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8405D5" w:rsidRPr="00553779" w:rsidRDefault="00466826">
      <w:pPr>
        <w:widowControl w:val="0"/>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553779">
        <w:rPr>
          <w:rFonts w:ascii="Times New Roman" w:eastAsia="Times New Roman" w:hAnsi="Times New Roman" w:cs="Times New Roman"/>
          <w:color w:val="000000" w:themeColor="text1"/>
          <w:sz w:val="24"/>
          <w:szCs w:val="24"/>
          <w:highlight w:val="white"/>
        </w:rPr>
        <w:t>1. Дода</w:t>
      </w:r>
      <w:r w:rsidR="00D63142" w:rsidRPr="00553779">
        <w:rPr>
          <w:rFonts w:ascii="Times New Roman" w:eastAsia="Times New Roman" w:hAnsi="Times New Roman" w:cs="Times New Roman"/>
          <w:color w:val="000000" w:themeColor="text1"/>
          <w:sz w:val="24"/>
          <w:szCs w:val="24"/>
          <w:highlight w:val="white"/>
        </w:rPr>
        <w:t>ток 1 до тендерної документації.</w:t>
      </w:r>
    </w:p>
    <w:p w:rsidR="008405D5" w:rsidRPr="00553779" w:rsidRDefault="00466826">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553779">
        <w:rPr>
          <w:rFonts w:ascii="Times New Roman" w:eastAsia="Times New Roman" w:hAnsi="Times New Roman" w:cs="Times New Roman"/>
          <w:color w:val="000000" w:themeColor="text1"/>
          <w:sz w:val="24"/>
          <w:szCs w:val="24"/>
          <w:highlight w:val="white"/>
        </w:rPr>
        <w:t xml:space="preserve">                                               </w:t>
      </w:r>
      <w:r w:rsidR="00D63142" w:rsidRPr="00553779">
        <w:rPr>
          <w:rFonts w:ascii="Times New Roman" w:eastAsia="Times New Roman" w:hAnsi="Times New Roman" w:cs="Times New Roman"/>
          <w:color w:val="000000" w:themeColor="text1"/>
          <w:sz w:val="24"/>
          <w:szCs w:val="24"/>
          <w:highlight w:val="white"/>
        </w:rPr>
        <w:t xml:space="preserve"> </w:t>
      </w:r>
      <w:r w:rsidRPr="00553779">
        <w:rPr>
          <w:rFonts w:ascii="Times New Roman" w:eastAsia="Times New Roman" w:hAnsi="Times New Roman" w:cs="Times New Roman"/>
          <w:color w:val="000000" w:themeColor="text1"/>
          <w:sz w:val="24"/>
          <w:szCs w:val="24"/>
          <w:highlight w:val="white"/>
        </w:rPr>
        <w:t>2. Додаток 2 до тендерної документації.</w:t>
      </w:r>
    </w:p>
    <w:p w:rsidR="008405D5" w:rsidRPr="00553779" w:rsidRDefault="00466826" w:rsidP="00D63142">
      <w:pPr>
        <w:spacing w:after="0"/>
        <w:rPr>
          <w:rFonts w:ascii="Times New Roman" w:eastAsia="Times New Roman" w:hAnsi="Times New Roman" w:cs="Times New Roman"/>
          <w:color w:val="000000" w:themeColor="text1"/>
          <w:sz w:val="24"/>
          <w:szCs w:val="24"/>
        </w:rPr>
      </w:pPr>
      <w:r w:rsidRPr="00553779">
        <w:rPr>
          <w:rFonts w:ascii="Times New Roman" w:eastAsia="Times New Roman" w:hAnsi="Times New Roman" w:cs="Times New Roman"/>
          <w:color w:val="000000" w:themeColor="text1"/>
          <w:sz w:val="24"/>
          <w:szCs w:val="24"/>
          <w:highlight w:val="white"/>
        </w:rPr>
        <w:t xml:space="preserve">                                               </w:t>
      </w:r>
      <w:r w:rsidR="00D63142" w:rsidRPr="00553779">
        <w:rPr>
          <w:rFonts w:ascii="Times New Roman" w:eastAsia="Times New Roman" w:hAnsi="Times New Roman" w:cs="Times New Roman"/>
          <w:color w:val="000000" w:themeColor="text1"/>
          <w:sz w:val="24"/>
          <w:szCs w:val="24"/>
          <w:highlight w:val="white"/>
        </w:rPr>
        <w:t xml:space="preserve"> </w:t>
      </w:r>
      <w:r w:rsidRPr="00553779">
        <w:rPr>
          <w:rFonts w:ascii="Times New Roman" w:eastAsia="Times New Roman" w:hAnsi="Times New Roman" w:cs="Times New Roman"/>
          <w:color w:val="000000" w:themeColor="text1"/>
          <w:sz w:val="24"/>
          <w:szCs w:val="24"/>
          <w:highlight w:val="white"/>
        </w:rPr>
        <w:t>3. Дода</w:t>
      </w:r>
      <w:r w:rsidR="00D63142" w:rsidRPr="00553779">
        <w:rPr>
          <w:rFonts w:ascii="Times New Roman" w:eastAsia="Times New Roman" w:hAnsi="Times New Roman" w:cs="Times New Roman"/>
          <w:color w:val="000000" w:themeColor="text1"/>
          <w:sz w:val="24"/>
          <w:szCs w:val="24"/>
          <w:highlight w:val="white"/>
        </w:rPr>
        <w:t>ток 3 до тендерної документації.</w:t>
      </w:r>
    </w:p>
    <w:p w:rsidR="00553779" w:rsidRPr="00553779" w:rsidRDefault="00553779" w:rsidP="00D63142">
      <w:pPr>
        <w:spacing w:after="0"/>
        <w:rPr>
          <w:rFonts w:ascii="Times New Roman" w:eastAsia="Times New Roman" w:hAnsi="Times New Roman" w:cs="Times New Roman"/>
          <w:color w:val="000000" w:themeColor="text1"/>
          <w:sz w:val="24"/>
          <w:szCs w:val="24"/>
        </w:rPr>
      </w:pPr>
      <w:r w:rsidRPr="0055377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highlight w:val="white"/>
        </w:rPr>
        <w:t>4</w:t>
      </w:r>
      <w:r w:rsidRPr="00553779">
        <w:rPr>
          <w:rFonts w:ascii="Times New Roman" w:eastAsia="Times New Roman" w:hAnsi="Times New Roman" w:cs="Times New Roman"/>
          <w:color w:val="000000" w:themeColor="text1"/>
          <w:sz w:val="24"/>
          <w:szCs w:val="24"/>
          <w:highlight w:val="white"/>
        </w:rPr>
        <w:t>. Додаток 4 до тендерної документації</w:t>
      </w:r>
    </w:p>
    <w:p w:rsidR="00553779" w:rsidRPr="00553779" w:rsidRDefault="00553779" w:rsidP="00D63142">
      <w:pPr>
        <w:spacing w:after="0"/>
        <w:rPr>
          <w:rFonts w:ascii="Times New Roman" w:eastAsia="Times New Roman" w:hAnsi="Times New Roman" w:cs="Times New Roman"/>
          <w:color w:val="000000" w:themeColor="text1"/>
          <w:sz w:val="24"/>
          <w:szCs w:val="24"/>
        </w:rPr>
      </w:pPr>
      <w:r w:rsidRPr="00553779">
        <w:rPr>
          <w:rFonts w:ascii="Times New Roman" w:eastAsia="Times New Roman" w:hAnsi="Times New Roman" w:cs="Times New Roman"/>
          <w:color w:val="000000" w:themeColor="text1"/>
          <w:sz w:val="24"/>
          <w:szCs w:val="24"/>
        </w:rPr>
        <w:t xml:space="preserve">                                                </w:t>
      </w:r>
    </w:p>
    <w:p w:rsidR="006C329D" w:rsidRPr="001D1CC4" w:rsidRDefault="00D63142" w:rsidP="000D594D">
      <w:pPr>
        <w:spacing w:after="0"/>
        <w:rPr>
          <w:rFonts w:ascii="Times New Roman" w:eastAsia="Times New Roman" w:hAnsi="Times New Roman" w:cs="Times New Roman"/>
          <w:b/>
          <w:color w:val="FF0000"/>
          <w:sz w:val="20"/>
          <w:szCs w:val="20"/>
        </w:rPr>
      </w:pPr>
      <w:r w:rsidRPr="001D1CC4">
        <w:rPr>
          <w:rFonts w:ascii="Times New Roman" w:eastAsia="Times New Roman" w:hAnsi="Times New Roman" w:cs="Times New Roman"/>
          <w:color w:val="FF0000"/>
          <w:sz w:val="24"/>
          <w:szCs w:val="24"/>
        </w:rPr>
        <w:t xml:space="preserve">                            </w:t>
      </w:r>
      <w:r w:rsidR="002B6478" w:rsidRPr="001D1CC4">
        <w:rPr>
          <w:rFonts w:ascii="Times New Roman" w:eastAsia="Times New Roman" w:hAnsi="Times New Roman" w:cs="Times New Roman"/>
          <w:color w:val="FF0000"/>
          <w:sz w:val="24"/>
          <w:szCs w:val="24"/>
        </w:rPr>
        <w:t xml:space="preserve">                    </w:t>
      </w:r>
    </w:p>
    <w:p w:rsidR="004A410F" w:rsidRDefault="004A410F" w:rsidP="004A410F">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4A410F" w:rsidRDefault="004A410F" w:rsidP="004A410F">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B72178" w:rsidRPr="002F0C34" w:rsidRDefault="00B72178" w:rsidP="00613DDF">
      <w:pPr>
        <w:pStyle w:val="a5"/>
        <w:numPr>
          <w:ilvl w:val="0"/>
          <w:numId w:val="8"/>
        </w:numPr>
        <w:rPr>
          <w:rFonts w:ascii="Times New Roman" w:hAnsi="Times New Roman" w:cs="Times New Roman"/>
          <w:b/>
          <w:bCs/>
        </w:rPr>
      </w:pPr>
      <w:r w:rsidRPr="002F0C34">
        <w:rPr>
          <w:rFonts w:ascii="Times New Roman" w:hAnsi="Times New Roman" w:cs="Times New Roman"/>
          <w:b/>
          <w:bCs/>
        </w:rPr>
        <w:t>Для підтвердження відповідності кваліфікаційним критеріям учасник у складі своєї тендерної пропозиції надає наступні документи</w:t>
      </w:r>
    </w:p>
    <w:p w:rsidR="00B72178" w:rsidRPr="00B72178" w:rsidRDefault="00B72178" w:rsidP="00B72178">
      <w:pPr>
        <w:ind w:firstLine="567"/>
        <w:jc w:val="both"/>
        <w:rPr>
          <w:rFonts w:ascii="Times New Roman" w:hAnsi="Times New Roman" w:cs="Times New Roman"/>
          <w:sz w:val="20"/>
          <w:szCs w:val="20"/>
        </w:rPr>
      </w:pPr>
      <w:r w:rsidRPr="00B72178">
        <w:rPr>
          <w:rFonts w:ascii="Times New Roman" w:hAnsi="Times New Roman" w:cs="Times New Roman"/>
          <w:sz w:val="20"/>
          <w:szCs w:val="20"/>
          <w:shd w:val="clear" w:color="auto" w:fill="FFFFFF"/>
        </w:rPr>
        <w:lastRenderedPageBreak/>
        <w:t>Відповідно до п.48.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w:t>
      </w:r>
      <w:r w:rsidRPr="00B72178">
        <w:rPr>
          <w:rStyle w:val="a7"/>
          <w:rFonts w:ascii="Times New Roman" w:hAnsi="Times New Roman" w:cs="Times New Roman"/>
          <w:sz w:val="20"/>
          <w:szCs w:val="20"/>
          <w:shd w:val="clear" w:color="auto" w:fill="FFFFFF"/>
        </w:rPr>
        <w:t>статтею 16</w:t>
      </w:r>
      <w:r w:rsidRPr="00B72178">
        <w:rPr>
          <w:rFonts w:ascii="Times New Roman" w:hAnsi="Times New Roman" w:cs="Times New Roman"/>
          <w:sz w:val="20"/>
          <w:szCs w:val="20"/>
          <w:shd w:val="clear" w:color="auto" w:fill="FFFFFF"/>
        </w:rPr>
        <w:t> Закону, тому кваліфікаційні критерії не застосовуються в даній закупівлі.</w:t>
      </w:r>
    </w:p>
    <w:p w:rsidR="00B72178" w:rsidRPr="00B72178" w:rsidRDefault="00B72178" w:rsidP="00B72178">
      <w:pPr>
        <w:spacing w:after="0"/>
        <w:ind w:firstLine="540"/>
        <w:jc w:val="both"/>
        <w:rPr>
          <w:rFonts w:ascii="Times New Roman" w:hAnsi="Times New Roman" w:cs="Times New Roman"/>
          <w:bCs/>
          <w:i/>
          <w:sz w:val="20"/>
          <w:szCs w:val="20"/>
        </w:rPr>
      </w:pPr>
      <w:r w:rsidRPr="00B72178">
        <w:rPr>
          <w:rFonts w:ascii="Times New Roman" w:hAnsi="Times New Roman" w:cs="Times New Roman"/>
          <w:bCs/>
          <w:i/>
          <w:sz w:val="20"/>
          <w:szCs w:val="20"/>
        </w:rPr>
        <w:t>Учасник за власним бажанням може надати додаткові матеріали про його відповідність кваліфікаційним критеріям.</w:t>
      </w:r>
    </w:p>
    <w:p w:rsidR="00B72178" w:rsidRPr="00B72178" w:rsidRDefault="00B72178" w:rsidP="00B72178">
      <w:pPr>
        <w:spacing w:after="0"/>
        <w:ind w:firstLine="540"/>
        <w:jc w:val="both"/>
        <w:rPr>
          <w:rFonts w:ascii="Times New Roman" w:hAnsi="Times New Roman" w:cs="Times New Roman"/>
          <w:bCs/>
          <w:i/>
          <w:sz w:val="20"/>
          <w:szCs w:val="20"/>
        </w:rPr>
      </w:pPr>
      <w:r w:rsidRPr="00B72178">
        <w:rPr>
          <w:rFonts w:ascii="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72178" w:rsidRPr="00B72178" w:rsidRDefault="00B72178" w:rsidP="00B72178">
      <w:pPr>
        <w:spacing w:after="0"/>
        <w:ind w:firstLine="540"/>
        <w:jc w:val="both"/>
        <w:rPr>
          <w:rFonts w:ascii="Times New Roman" w:hAnsi="Times New Roman" w:cs="Times New Roman"/>
          <w:bCs/>
          <w:i/>
          <w:sz w:val="20"/>
          <w:szCs w:val="20"/>
        </w:rPr>
      </w:pPr>
      <w:r w:rsidRPr="00B72178">
        <w:rPr>
          <w:rFonts w:ascii="Times New Roman" w:hAnsi="Times New Roman" w:cs="Times New Roman"/>
          <w:bCs/>
          <w:i/>
          <w:sz w:val="20"/>
          <w:szCs w:val="20"/>
        </w:rPr>
        <w:t>У разі отримання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72178" w:rsidRPr="00B72178" w:rsidRDefault="00B72178" w:rsidP="004A410F">
      <w:pPr>
        <w:spacing w:after="0" w:line="240" w:lineRule="auto"/>
        <w:ind w:left="5660" w:firstLine="700"/>
        <w:jc w:val="right"/>
        <w:rPr>
          <w:rFonts w:ascii="Times New Roman" w:eastAsia="Times New Roman" w:hAnsi="Times New Roman" w:cs="Times New Roman"/>
          <w:sz w:val="20"/>
          <w:szCs w:val="20"/>
        </w:rPr>
      </w:pPr>
    </w:p>
    <w:p w:rsidR="004A410F" w:rsidRPr="00B72178" w:rsidRDefault="004A410F" w:rsidP="004A410F">
      <w:pPr>
        <w:spacing w:before="20" w:after="20" w:line="240" w:lineRule="auto"/>
        <w:jc w:val="both"/>
        <w:rPr>
          <w:rFonts w:ascii="Times New Roman" w:eastAsia="Times New Roman" w:hAnsi="Times New Roman" w:cs="Times New Roman"/>
          <w:b/>
          <w:sz w:val="20"/>
          <w:szCs w:val="20"/>
        </w:rPr>
      </w:pPr>
    </w:p>
    <w:p w:rsidR="004A410F" w:rsidRDefault="00B72178" w:rsidP="004A410F">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2</w:t>
      </w:r>
      <w:r w:rsidR="004A410F">
        <w:rPr>
          <w:rFonts w:ascii="Times New Roman" w:eastAsia="Times New Roman" w:hAnsi="Times New Roman" w:cs="Times New Roman"/>
          <w:b/>
          <w:sz w:val="20"/>
          <w:szCs w:val="20"/>
        </w:rPr>
        <w:t xml:space="preserve">. </w:t>
      </w:r>
      <w:r w:rsidR="004A410F">
        <w:rPr>
          <w:rFonts w:ascii="Times New Roman" w:eastAsia="Times New Roman" w:hAnsi="Times New Roman" w:cs="Times New Roman"/>
          <w:b/>
          <w:color w:val="000000"/>
          <w:sz w:val="20"/>
          <w:szCs w:val="20"/>
        </w:rPr>
        <w:t xml:space="preserve">Підтвердження відповідності УЧАСНИКА </w:t>
      </w:r>
      <w:r w:rsidR="004A410F">
        <w:rPr>
          <w:rFonts w:ascii="Times New Roman" w:eastAsia="Times New Roman" w:hAnsi="Times New Roman" w:cs="Times New Roman"/>
          <w:b/>
        </w:rPr>
        <w:t>(в тому числі для об’єднання учасників як учасника процедури)  вимогам, визначени</w:t>
      </w:r>
      <w:r w:rsidR="004A410F">
        <w:rPr>
          <w:rFonts w:ascii="Times New Roman" w:eastAsia="Times New Roman" w:hAnsi="Times New Roman" w:cs="Times New Roman"/>
          <w:b/>
          <w:highlight w:val="white"/>
        </w:rPr>
        <w:t xml:space="preserve">м у пункті </w:t>
      </w:r>
      <w:r w:rsidR="004A410F" w:rsidRPr="002F76D0">
        <w:rPr>
          <w:rFonts w:ascii="Times New Roman" w:eastAsia="Times New Roman" w:hAnsi="Times New Roman" w:cs="Times New Roman"/>
          <w:b/>
          <w:color w:val="000000" w:themeColor="text1"/>
          <w:highlight w:val="white"/>
        </w:rPr>
        <w:t>47 Особливостей</w:t>
      </w:r>
      <w:r w:rsidR="004A410F">
        <w:rPr>
          <w:rFonts w:ascii="Times New Roman" w:eastAsia="Times New Roman" w:hAnsi="Times New Roman" w:cs="Times New Roman"/>
          <w:b/>
          <w:highlight w:val="white"/>
        </w:rPr>
        <w:t>.</w:t>
      </w:r>
    </w:p>
    <w:p w:rsidR="004A410F" w:rsidRPr="002F76D0" w:rsidRDefault="004A410F" w:rsidP="004A410F">
      <w:pPr>
        <w:spacing w:after="0"/>
        <w:ind w:firstLine="567"/>
        <w:jc w:val="both"/>
        <w:rPr>
          <w:rFonts w:ascii="Times New Roman" w:eastAsia="Times New Roman" w:hAnsi="Times New Roman" w:cs="Times New Roman"/>
          <w:color w:val="000000" w:themeColor="text1"/>
          <w:sz w:val="20"/>
          <w:szCs w:val="20"/>
          <w:highlight w:val="white"/>
        </w:rPr>
      </w:pPr>
      <w:r w:rsidRPr="002F76D0">
        <w:rPr>
          <w:rFonts w:ascii="Times New Roman" w:eastAsia="Times New Roman" w:hAnsi="Times New Roman" w:cs="Times New Roman"/>
          <w:color w:val="000000" w:themeColor="text1"/>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F76D0">
        <w:rPr>
          <w:rFonts w:ascii="Times New Roman" w:eastAsia="Times New Roman" w:hAnsi="Times New Roman" w:cs="Times New Roman"/>
          <w:color w:val="000000" w:themeColor="text1"/>
          <w:sz w:val="20"/>
          <w:szCs w:val="20"/>
          <w:highlight w:val="white"/>
        </w:rPr>
        <w:t>закупівель</w:t>
      </w:r>
      <w:proofErr w:type="spellEnd"/>
      <w:r w:rsidRPr="002F76D0">
        <w:rPr>
          <w:rFonts w:ascii="Times New Roman" w:eastAsia="Times New Roman" w:hAnsi="Times New Roman" w:cs="Times New Roman"/>
          <w:color w:val="000000" w:themeColor="text1"/>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A410F" w:rsidRPr="002F76D0" w:rsidRDefault="004A410F" w:rsidP="004A410F">
      <w:pPr>
        <w:spacing w:after="0"/>
        <w:ind w:firstLine="567"/>
        <w:jc w:val="both"/>
        <w:rPr>
          <w:rFonts w:ascii="Times New Roman" w:eastAsia="Times New Roman" w:hAnsi="Times New Roman" w:cs="Times New Roman"/>
          <w:color w:val="000000" w:themeColor="text1"/>
          <w:sz w:val="20"/>
          <w:szCs w:val="20"/>
          <w:highlight w:val="white"/>
        </w:rPr>
      </w:pPr>
      <w:r w:rsidRPr="002F76D0">
        <w:rPr>
          <w:rFonts w:ascii="Times New Roman" w:eastAsia="Times New Roman" w:hAnsi="Times New Roman" w:cs="Times New Roman"/>
          <w:color w:val="000000" w:themeColor="text1"/>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F76D0">
        <w:rPr>
          <w:rFonts w:ascii="Times New Roman" w:eastAsia="Times New Roman" w:hAnsi="Times New Roman" w:cs="Times New Roman"/>
          <w:color w:val="000000" w:themeColor="text1"/>
          <w:sz w:val="20"/>
          <w:szCs w:val="20"/>
          <w:highlight w:val="white"/>
        </w:rPr>
        <w:t>закупівель</w:t>
      </w:r>
      <w:proofErr w:type="spellEnd"/>
      <w:r w:rsidRPr="002F76D0">
        <w:rPr>
          <w:rFonts w:ascii="Times New Roman" w:eastAsia="Times New Roman" w:hAnsi="Times New Roman" w:cs="Times New Roman"/>
          <w:color w:val="000000" w:themeColor="text1"/>
          <w:sz w:val="20"/>
          <w:szCs w:val="20"/>
          <w:highlight w:val="white"/>
        </w:rPr>
        <w:t xml:space="preserve"> під час подання тендерної пропозиції.</w:t>
      </w:r>
    </w:p>
    <w:p w:rsidR="004A410F" w:rsidRPr="002F76D0" w:rsidRDefault="004A410F" w:rsidP="004A410F">
      <w:pPr>
        <w:spacing w:after="0"/>
        <w:ind w:firstLine="567"/>
        <w:jc w:val="both"/>
        <w:rPr>
          <w:rFonts w:ascii="Times New Roman" w:eastAsia="Times New Roman" w:hAnsi="Times New Roman" w:cs="Times New Roman"/>
          <w:color w:val="000000" w:themeColor="text1"/>
          <w:sz w:val="20"/>
          <w:szCs w:val="20"/>
          <w:highlight w:val="white"/>
        </w:rPr>
      </w:pPr>
      <w:r w:rsidRPr="002F76D0">
        <w:rPr>
          <w:rFonts w:ascii="Times New Roman" w:eastAsia="Times New Roman" w:hAnsi="Times New Roman" w:cs="Times New Roman"/>
          <w:color w:val="000000" w:themeColor="text1"/>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F76D0">
        <w:rPr>
          <w:rFonts w:ascii="Times New Roman" w:eastAsia="Times New Roman" w:hAnsi="Times New Roman" w:cs="Times New Roman"/>
          <w:color w:val="000000" w:themeColor="text1"/>
          <w:sz w:val="20"/>
          <w:szCs w:val="20"/>
          <w:highlight w:val="white"/>
        </w:rPr>
        <w:t>закупівель</w:t>
      </w:r>
      <w:proofErr w:type="spellEnd"/>
      <w:r w:rsidRPr="002F76D0">
        <w:rPr>
          <w:rFonts w:ascii="Times New Roman" w:eastAsia="Times New Roman" w:hAnsi="Times New Roman" w:cs="Times New Roman"/>
          <w:color w:val="000000" w:themeColor="text1"/>
          <w:sz w:val="20"/>
          <w:szCs w:val="20"/>
          <w:highlight w:val="white"/>
        </w:rPr>
        <w:t xml:space="preserve"> відсутність в учасника процедури закупівлі підстав, визначених підпунктами 1 і 7 цього пункту.</w:t>
      </w:r>
    </w:p>
    <w:p w:rsidR="004A410F" w:rsidRDefault="004A410F" w:rsidP="004A410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A410F" w:rsidRDefault="004A410F" w:rsidP="004A410F">
      <w:pPr>
        <w:spacing w:after="80"/>
        <w:jc w:val="both"/>
        <w:rPr>
          <w:rFonts w:ascii="Times New Roman" w:eastAsia="Times New Roman" w:hAnsi="Times New Roman" w:cs="Times New Roman"/>
          <w:color w:val="00B050"/>
          <w:sz w:val="20"/>
          <w:szCs w:val="20"/>
          <w:highlight w:val="yellow"/>
        </w:rPr>
      </w:pPr>
    </w:p>
    <w:p w:rsidR="004A410F" w:rsidRPr="002F76D0" w:rsidRDefault="00F757E2" w:rsidP="004A410F">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highlight w:val="white"/>
        </w:rPr>
      </w:pPr>
      <w:r>
        <w:rPr>
          <w:rFonts w:ascii="Times New Roman" w:eastAsia="Times New Roman" w:hAnsi="Times New Roman" w:cs="Times New Roman"/>
          <w:b/>
        </w:rPr>
        <w:t>2</w:t>
      </w:r>
      <w:r w:rsidR="004A410F">
        <w:rPr>
          <w:rFonts w:ascii="Times New Roman" w:eastAsia="Times New Roman" w:hAnsi="Times New Roman" w:cs="Times New Roman"/>
          <w:b/>
        </w:rPr>
        <w:t xml:space="preserve">. </w:t>
      </w:r>
      <w:r w:rsidR="004A410F" w:rsidRPr="002F76D0">
        <w:rPr>
          <w:rFonts w:ascii="Times New Roman" w:eastAsia="Times New Roman" w:hAnsi="Times New Roman" w:cs="Times New Roman"/>
          <w:b/>
          <w:color w:val="000000" w:themeColor="text1"/>
        </w:rPr>
        <w:t>Перелік документів та інформації  для підтвердження відповідності ПЕРЕМОЖЦЯ вимогам, визначеним у пун</w:t>
      </w:r>
      <w:r w:rsidR="004A410F" w:rsidRPr="002F76D0">
        <w:rPr>
          <w:rFonts w:ascii="Times New Roman" w:eastAsia="Times New Roman" w:hAnsi="Times New Roman" w:cs="Times New Roman"/>
          <w:b/>
          <w:color w:val="000000" w:themeColor="text1"/>
          <w:highlight w:val="white"/>
        </w:rPr>
        <w:t xml:space="preserve">кті </w:t>
      </w:r>
      <w:r w:rsidR="004A410F" w:rsidRPr="002F76D0">
        <w:rPr>
          <w:rFonts w:ascii="Times New Roman" w:eastAsia="Times New Roman" w:hAnsi="Times New Roman" w:cs="Times New Roman"/>
          <w:color w:val="000000" w:themeColor="text1"/>
          <w:sz w:val="20"/>
          <w:szCs w:val="20"/>
          <w:highlight w:val="white"/>
        </w:rPr>
        <w:t>47</w:t>
      </w:r>
      <w:r w:rsidR="004A410F" w:rsidRPr="002F76D0">
        <w:rPr>
          <w:rFonts w:ascii="Times New Roman" w:eastAsia="Times New Roman" w:hAnsi="Times New Roman" w:cs="Times New Roman"/>
          <w:b/>
          <w:color w:val="000000" w:themeColor="text1"/>
          <w:highlight w:val="white"/>
        </w:rPr>
        <w:t xml:space="preserve"> Особливостей:</w:t>
      </w:r>
    </w:p>
    <w:p w:rsidR="004A410F" w:rsidRDefault="004A410F" w:rsidP="004A410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2F76D0">
        <w:rPr>
          <w:rFonts w:ascii="Times New Roman" w:eastAsia="Times New Roman" w:hAnsi="Times New Roman" w:cs="Times New Roman"/>
          <w:color w:val="000000" w:themeColor="text1"/>
          <w:sz w:val="20"/>
          <w:szCs w:val="20"/>
          <w:highlight w:val="white"/>
        </w:rPr>
        <w:t xml:space="preserve">Переможець процедури закупівлі у строк, що </w:t>
      </w:r>
      <w:r w:rsidRPr="002F76D0">
        <w:rPr>
          <w:rFonts w:ascii="Times New Roman" w:eastAsia="Times New Roman" w:hAnsi="Times New Roman" w:cs="Times New Roman"/>
          <w:b/>
          <w:i/>
          <w:color w:val="000000" w:themeColor="text1"/>
          <w:sz w:val="20"/>
          <w:szCs w:val="20"/>
          <w:highlight w:val="white"/>
        </w:rPr>
        <w:t xml:space="preserve">не перевищує чотири дні </w:t>
      </w:r>
      <w:r w:rsidRPr="002F76D0">
        <w:rPr>
          <w:rFonts w:ascii="Times New Roman" w:eastAsia="Times New Roman" w:hAnsi="Times New Roman" w:cs="Times New Roman"/>
          <w:color w:val="000000" w:themeColor="text1"/>
          <w:sz w:val="20"/>
          <w:szCs w:val="20"/>
          <w:highlight w:val="white"/>
        </w:rPr>
        <w:t xml:space="preserve">з дати оприлюднення в електронній системі </w:t>
      </w:r>
      <w:proofErr w:type="spellStart"/>
      <w:r w:rsidRPr="002F76D0">
        <w:rPr>
          <w:rFonts w:ascii="Times New Roman" w:eastAsia="Times New Roman" w:hAnsi="Times New Roman" w:cs="Times New Roman"/>
          <w:color w:val="000000" w:themeColor="text1"/>
          <w:sz w:val="20"/>
          <w:szCs w:val="20"/>
          <w:highlight w:val="white"/>
        </w:rPr>
        <w:t>закупівель</w:t>
      </w:r>
      <w:proofErr w:type="spellEnd"/>
      <w:r w:rsidRPr="002F76D0">
        <w:rPr>
          <w:rFonts w:ascii="Times New Roman" w:eastAsia="Times New Roman" w:hAnsi="Times New Roman" w:cs="Times New Roman"/>
          <w:color w:val="000000" w:themeColor="text1"/>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F76D0">
        <w:rPr>
          <w:rFonts w:ascii="Times New Roman" w:eastAsia="Times New Roman" w:hAnsi="Times New Roman" w:cs="Times New Roman"/>
          <w:color w:val="000000" w:themeColor="text1"/>
          <w:sz w:val="20"/>
          <w:szCs w:val="20"/>
          <w:highlight w:val="white"/>
        </w:rPr>
        <w:t>закупівель</w:t>
      </w:r>
      <w:proofErr w:type="spellEnd"/>
      <w:r w:rsidRPr="002F76D0">
        <w:rPr>
          <w:rFonts w:ascii="Times New Roman" w:eastAsia="Times New Roman" w:hAnsi="Times New Roman" w:cs="Times New Roman"/>
          <w:color w:val="000000" w:themeColor="text1"/>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w:t>
      </w:r>
      <w:r>
        <w:rPr>
          <w:rFonts w:ascii="Times New Roman" w:eastAsia="Times New Roman" w:hAnsi="Times New Roman" w:cs="Times New Roman"/>
          <w:sz w:val="20"/>
          <w:szCs w:val="20"/>
          <w:highlight w:val="white"/>
        </w:rPr>
        <w:t xml:space="preserve">. </w:t>
      </w:r>
    </w:p>
    <w:p w:rsidR="004A410F" w:rsidRPr="002F76D0" w:rsidRDefault="004A410F" w:rsidP="004A410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F76D0">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A410F" w:rsidRDefault="004A410F" w:rsidP="004A410F">
      <w:pPr>
        <w:spacing w:after="0" w:line="240" w:lineRule="auto"/>
        <w:rPr>
          <w:rFonts w:ascii="Times New Roman" w:eastAsia="Times New Roman" w:hAnsi="Times New Roman" w:cs="Times New Roman"/>
          <w:b/>
          <w:sz w:val="20"/>
          <w:szCs w:val="20"/>
          <w:highlight w:val="white"/>
        </w:rPr>
      </w:pPr>
    </w:p>
    <w:p w:rsidR="000D594D" w:rsidRDefault="000D594D" w:rsidP="004A410F">
      <w:pPr>
        <w:spacing w:after="0" w:line="240" w:lineRule="auto"/>
        <w:rPr>
          <w:rFonts w:ascii="Times New Roman" w:eastAsia="Times New Roman" w:hAnsi="Times New Roman" w:cs="Times New Roman"/>
          <w:color w:val="000000"/>
          <w:sz w:val="20"/>
          <w:szCs w:val="20"/>
          <w:highlight w:val="white"/>
        </w:rPr>
      </w:pPr>
    </w:p>
    <w:p w:rsidR="004A410F" w:rsidRDefault="004A410F" w:rsidP="004A410F">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A410F" w:rsidRPr="002F76D0" w:rsidTr="00E07E1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spacing w:after="0" w:line="240" w:lineRule="auto"/>
              <w:ind w:left="100"/>
              <w:jc w:val="center"/>
              <w:rPr>
                <w:rFonts w:ascii="Times New Roman" w:eastAsia="Times New Roman" w:hAnsi="Times New Roman" w:cs="Times New Roman"/>
                <w:color w:val="000000" w:themeColor="text1"/>
                <w:sz w:val="20"/>
                <w:szCs w:val="20"/>
                <w:highlight w:val="white"/>
              </w:rPr>
            </w:pPr>
            <w:r w:rsidRPr="002F76D0">
              <w:rPr>
                <w:rFonts w:ascii="Times New Roman" w:eastAsia="Times New Roman" w:hAnsi="Times New Roman" w:cs="Times New Roman"/>
                <w:b/>
                <w:color w:val="000000" w:themeColor="text1"/>
                <w:sz w:val="20"/>
                <w:szCs w:val="20"/>
                <w:highlight w:val="white"/>
              </w:rPr>
              <w:t>№</w:t>
            </w:r>
          </w:p>
          <w:p w:rsidR="004A410F" w:rsidRPr="002F76D0" w:rsidRDefault="004A410F" w:rsidP="00E07E1A">
            <w:pPr>
              <w:spacing w:after="0" w:line="240" w:lineRule="auto"/>
              <w:ind w:left="100"/>
              <w:jc w:val="center"/>
              <w:rPr>
                <w:rFonts w:ascii="Times New Roman" w:eastAsia="Times New Roman" w:hAnsi="Times New Roman" w:cs="Times New Roman"/>
                <w:color w:val="000000" w:themeColor="text1"/>
                <w:sz w:val="20"/>
                <w:szCs w:val="20"/>
                <w:highlight w:val="white"/>
              </w:rPr>
            </w:pPr>
            <w:r w:rsidRPr="002F76D0">
              <w:rPr>
                <w:rFonts w:ascii="Times New Roman" w:eastAsia="Times New Roman" w:hAnsi="Times New Roman" w:cs="Times New Roman"/>
                <w:b/>
                <w:color w:val="000000" w:themeColor="text1"/>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2F76D0">
              <w:rPr>
                <w:rFonts w:ascii="Times New Roman" w:eastAsia="Times New Roman" w:hAnsi="Times New Roman" w:cs="Times New Roman"/>
                <w:b/>
                <w:color w:val="000000" w:themeColor="text1"/>
                <w:sz w:val="20"/>
                <w:szCs w:val="20"/>
                <w:highlight w:val="white"/>
              </w:rPr>
              <w:t xml:space="preserve">Вимоги згідно п. </w:t>
            </w:r>
            <w:r w:rsidRPr="002F76D0">
              <w:rPr>
                <w:rFonts w:ascii="Times New Roman" w:eastAsia="Times New Roman" w:hAnsi="Times New Roman" w:cs="Times New Roman"/>
                <w:color w:val="000000" w:themeColor="text1"/>
                <w:sz w:val="20"/>
                <w:szCs w:val="20"/>
                <w:highlight w:val="white"/>
              </w:rPr>
              <w:t>47</w:t>
            </w:r>
            <w:r w:rsidRPr="002F76D0">
              <w:rPr>
                <w:rFonts w:ascii="Times New Roman" w:eastAsia="Times New Roman" w:hAnsi="Times New Roman" w:cs="Times New Roman"/>
                <w:b/>
                <w:color w:val="000000" w:themeColor="text1"/>
                <w:sz w:val="20"/>
                <w:szCs w:val="20"/>
                <w:highlight w:val="white"/>
              </w:rPr>
              <w:t xml:space="preserve"> Особливостей</w:t>
            </w:r>
          </w:p>
          <w:p w:rsidR="004A410F" w:rsidRPr="002F76D0" w:rsidRDefault="004A410F" w:rsidP="00E07E1A">
            <w:pPr>
              <w:spacing w:after="0" w:line="240" w:lineRule="auto"/>
              <w:ind w:left="100"/>
              <w:jc w:val="center"/>
              <w:rPr>
                <w:rFonts w:ascii="Times New Roman" w:eastAsia="Times New Roman" w:hAnsi="Times New Roman" w:cs="Times New Roman"/>
                <w:b/>
                <w:color w:val="000000" w:themeColor="text1"/>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2F76D0">
              <w:rPr>
                <w:rFonts w:ascii="Times New Roman" w:eastAsia="Times New Roman" w:hAnsi="Times New Roman" w:cs="Times New Roman"/>
                <w:b/>
                <w:color w:val="000000" w:themeColor="text1"/>
                <w:sz w:val="20"/>
                <w:szCs w:val="20"/>
                <w:highlight w:val="white"/>
              </w:rPr>
              <w:t xml:space="preserve">Переможець торгів на виконання вимоги згідно п. </w:t>
            </w:r>
            <w:r w:rsidRPr="002F76D0">
              <w:rPr>
                <w:rFonts w:ascii="Times New Roman" w:eastAsia="Times New Roman" w:hAnsi="Times New Roman" w:cs="Times New Roman"/>
                <w:color w:val="000000" w:themeColor="text1"/>
                <w:sz w:val="20"/>
                <w:szCs w:val="20"/>
                <w:highlight w:val="white"/>
              </w:rPr>
              <w:t>47</w:t>
            </w:r>
            <w:r w:rsidRPr="002F76D0">
              <w:rPr>
                <w:rFonts w:ascii="Times New Roman" w:eastAsia="Times New Roman" w:hAnsi="Times New Roman" w:cs="Times New Roman"/>
                <w:b/>
                <w:color w:val="000000" w:themeColor="text1"/>
                <w:sz w:val="20"/>
                <w:szCs w:val="20"/>
                <w:highlight w:val="white"/>
              </w:rPr>
              <w:t xml:space="preserve"> Особливостей (підтвердження відсутності підстав) повинен надати таку інформацію:</w:t>
            </w:r>
          </w:p>
        </w:tc>
      </w:tr>
      <w:tr w:rsidR="004A410F" w:rsidRPr="002F76D0" w:rsidTr="00CC18D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spacing w:after="0" w:line="240" w:lineRule="auto"/>
              <w:ind w:left="100"/>
              <w:jc w:val="center"/>
              <w:rPr>
                <w:rFonts w:ascii="Times New Roman" w:eastAsia="Times New Roman" w:hAnsi="Times New Roman" w:cs="Times New Roman"/>
                <w:color w:val="000000" w:themeColor="text1"/>
                <w:sz w:val="20"/>
                <w:szCs w:val="20"/>
                <w:highlight w:val="white"/>
              </w:rPr>
            </w:pPr>
            <w:r w:rsidRPr="002F76D0">
              <w:rPr>
                <w:rFonts w:ascii="Times New Roman" w:eastAsia="Times New Roman" w:hAnsi="Times New Roman" w:cs="Times New Roman"/>
                <w:b/>
                <w:color w:val="000000" w:themeColor="text1"/>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2F76D0">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410F" w:rsidRPr="002F76D0" w:rsidRDefault="004A410F" w:rsidP="00E07E1A">
            <w:pPr>
              <w:spacing w:after="0" w:line="240" w:lineRule="auto"/>
              <w:jc w:val="both"/>
              <w:rPr>
                <w:rFonts w:ascii="Times New Roman" w:eastAsia="Times New Roman" w:hAnsi="Times New Roman" w:cs="Times New Roman"/>
                <w:b/>
                <w:color w:val="000000" w:themeColor="text1"/>
                <w:sz w:val="20"/>
                <w:szCs w:val="20"/>
                <w:highlight w:val="white"/>
              </w:rPr>
            </w:pPr>
            <w:r w:rsidRPr="002F76D0">
              <w:rPr>
                <w:rFonts w:ascii="Times New Roman" w:eastAsia="Times New Roman" w:hAnsi="Times New Roman" w:cs="Times New Roman"/>
                <w:b/>
                <w:color w:val="000000" w:themeColor="text1"/>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spacing w:after="0" w:line="240" w:lineRule="auto"/>
              <w:ind w:right="140"/>
              <w:jc w:val="both"/>
              <w:rPr>
                <w:rFonts w:ascii="Times New Roman" w:eastAsia="Times New Roman" w:hAnsi="Times New Roman" w:cs="Times New Roman"/>
                <w:color w:val="000000" w:themeColor="text1"/>
                <w:sz w:val="20"/>
                <w:szCs w:val="20"/>
                <w:highlight w:val="white"/>
              </w:rPr>
            </w:pPr>
            <w:r w:rsidRPr="002F76D0">
              <w:rPr>
                <w:rFonts w:ascii="Times New Roman" w:eastAsia="Times New Roman" w:hAnsi="Times New Roman" w:cs="Times New Roman"/>
                <w:b/>
                <w:color w:val="000000" w:themeColor="text1"/>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F76D0">
              <w:rPr>
                <w:rFonts w:ascii="Times New Roman" w:eastAsia="Times New Roman" w:hAnsi="Times New Roman" w:cs="Times New Roman"/>
                <w:color w:val="000000" w:themeColor="text1"/>
                <w:sz w:val="20"/>
                <w:szCs w:val="20"/>
                <w:highlight w:val="white"/>
              </w:rPr>
              <w:t>керівника</w:t>
            </w:r>
            <w:r w:rsidRPr="002F76D0">
              <w:rPr>
                <w:rFonts w:ascii="Times New Roman" w:eastAsia="Times New Roman" w:hAnsi="Times New Roman" w:cs="Times New Roman"/>
                <w:b/>
                <w:color w:val="000000" w:themeColor="text1"/>
                <w:sz w:val="20"/>
                <w:szCs w:val="20"/>
                <w:highlight w:val="white"/>
              </w:rPr>
              <w:t xml:space="preserve"> учасника процедури закупівлі. Довідка надається в період відсутності функціональної </w:t>
            </w:r>
            <w:r w:rsidRPr="002F76D0">
              <w:rPr>
                <w:rFonts w:ascii="Times New Roman" w:eastAsia="Times New Roman" w:hAnsi="Times New Roman" w:cs="Times New Roman"/>
                <w:b/>
                <w:color w:val="000000" w:themeColor="text1"/>
                <w:sz w:val="20"/>
                <w:szCs w:val="20"/>
                <w:highlight w:val="white"/>
              </w:rPr>
              <w:lastRenderedPageBreak/>
              <w:t xml:space="preserve">можливості перевірки інформації на </w:t>
            </w:r>
            <w:proofErr w:type="spellStart"/>
            <w:r w:rsidRPr="002F76D0">
              <w:rPr>
                <w:rFonts w:ascii="Times New Roman" w:eastAsia="Times New Roman" w:hAnsi="Times New Roman" w:cs="Times New Roman"/>
                <w:b/>
                <w:color w:val="000000" w:themeColor="text1"/>
                <w:sz w:val="20"/>
                <w:szCs w:val="20"/>
                <w:highlight w:val="white"/>
              </w:rPr>
              <w:t>вебресурсі</w:t>
            </w:r>
            <w:proofErr w:type="spellEnd"/>
            <w:r w:rsidRPr="002F76D0">
              <w:rPr>
                <w:rFonts w:ascii="Times New Roman" w:eastAsia="Times New Roman" w:hAnsi="Times New Roman" w:cs="Times New Roman"/>
                <w:b/>
                <w:color w:val="000000" w:themeColor="text1"/>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A410F" w:rsidRPr="002F76D0" w:rsidTr="00CC18D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spacing w:after="0" w:line="240" w:lineRule="auto"/>
              <w:ind w:left="100"/>
              <w:jc w:val="center"/>
              <w:rPr>
                <w:rFonts w:ascii="Times New Roman" w:eastAsia="Times New Roman" w:hAnsi="Times New Roman" w:cs="Times New Roman"/>
                <w:color w:val="000000" w:themeColor="text1"/>
                <w:sz w:val="20"/>
                <w:szCs w:val="20"/>
                <w:highlight w:val="white"/>
              </w:rPr>
            </w:pPr>
            <w:r w:rsidRPr="002F76D0">
              <w:rPr>
                <w:rFonts w:ascii="Times New Roman" w:eastAsia="Times New Roman" w:hAnsi="Times New Roman" w:cs="Times New Roman"/>
                <w:b/>
                <w:color w:val="000000" w:themeColor="text1"/>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2F76D0">
              <w:rPr>
                <w:rFonts w:ascii="Times New Roman" w:eastAsia="Times New Roman" w:hAnsi="Times New Roman" w:cs="Times New Roman"/>
                <w:color w:val="000000" w:themeColor="text1"/>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410F" w:rsidRPr="002F76D0" w:rsidRDefault="004A410F" w:rsidP="00E07E1A">
            <w:pPr>
              <w:spacing w:after="0" w:line="240" w:lineRule="auto"/>
              <w:ind w:right="140"/>
              <w:jc w:val="both"/>
              <w:rPr>
                <w:rFonts w:ascii="Times New Roman" w:eastAsia="Times New Roman" w:hAnsi="Times New Roman" w:cs="Times New Roman"/>
                <w:color w:val="000000" w:themeColor="text1"/>
                <w:sz w:val="20"/>
                <w:szCs w:val="20"/>
                <w:highlight w:val="white"/>
              </w:rPr>
            </w:pPr>
            <w:r w:rsidRPr="002F76D0">
              <w:rPr>
                <w:rFonts w:ascii="Times New Roman" w:eastAsia="Times New Roman" w:hAnsi="Times New Roman" w:cs="Times New Roman"/>
                <w:color w:val="000000" w:themeColor="text1"/>
                <w:sz w:val="20"/>
                <w:szCs w:val="20"/>
                <w:highlight w:val="white"/>
              </w:rPr>
              <w:t>(підпункт 6 пункт</w:t>
            </w:r>
            <w:r w:rsidRPr="002F76D0">
              <w:rPr>
                <w:rFonts w:ascii="Times New Roman" w:eastAsia="Times New Roman" w:hAnsi="Times New Roman" w:cs="Times New Roman"/>
                <w:b/>
                <w:color w:val="000000" w:themeColor="text1"/>
                <w:sz w:val="20"/>
                <w:szCs w:val="20"/>
                <w:highlight w:val="white"/>
              </w:rPr>
              <w:t xml:space="preserve"> 47</w:t>
            </w:r>
            <w:r w:rsidRPr="002F76D0">
              <w:rPr>
                <w:rFonts w:ascii="Times New Roman" w:eastAsia="Times New Roman" w:hAnsi="Times New Roman" w:cs="Times New Roman"/>
                <w:color w:val="000000" w:themeColor="text1"/>
                <w:sz w:val="20"/>
                <w:szCs w:val="20"/>
                <w:highlight w:val="white"/>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A410F" w:rsidRPr="002F76D0" w:rsidRDefault="004A410F" w:rsidP="00E07E1A">
            <w:pPr>
              <w:spacing w:after="0" w:line="240" w:lineRule="auto"/>
              <w:jc w:val="both"/>
              <w:rPr>
                <w:rFonts w:ascii="Times New Roman" w:eastAsia="Times New Roman" w:hAnsi="Times New Roman" w:cs="Times New Roman"/>
                <w:b/>
                <w:color w:val="000000" w:themeColor="text1"/>
                <w:sz w:val="20"/>
                <w:szCs w:val="20"/>
                <w:highlight w:val="white"/>
              </w:rPr>
            </w:pPr>
            <w:r w:rsidRPr="002F76D0">
              <w:rPr>
                <w:rFonts w:ascii="Times New Roman" w:eastAsia="Times New Roman" w:hAnsi="Times New Roman" w:cs="Times New Roman"/>
                <w:b/>
                <w:color w:val="000000" w:themeColor="text1"/>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F76D0">
              <w:rPr>
                <w:rFonts w:ascii="Times New Roman" w:eastAsia="Times New Roman" w:hAnsi="Times New Roman" w:cs="Times New Roman"/>
                <w:color w:val="000000" w:themeColor="text1"/>
                <w:sz w:val="20"/>
                <w:szCs w:val="20"/>
                <w:highlight w:val="white"/>
              </w:rPr>
              <w:t>керівника</w:t>
            </w:r>
            <w:r w:rsidRPr="002F76D0">
              <w:rPr>
                <w:rFonts w:ascii="Times New Roman" w:eastAsia="Times New Roman" w:hAnsi="Times New Roman" w:cs="Times New Roman"/>
                <w:b/>
                <w:color w:val="000000" w:themeColor="text1"/>
                <w:sz w:val="20"/>
                <w:szCs w:val="20"/>
                <w:highlight w:val="white"/>
              </w:rPr>
              <w:t xml:space="preserve"> учасника процедури закупівлі. </w:t>
            </w:r>
          </w:p>
          <w:p w:rsidR="004A410F" w:rsidRPr="002F76D0" w:rsidRDefault="004A410F" w:rsidP="00E07E1A">
            <w:pPr>
              <w:spacing w:after="0" w:line="240" w:lineRule="auto"/>
              <w:jc w:val="both"/>
              <w:rPr>
                <w:rFonts w:ascii="Times New Roman" w:eastAsia="Times New Roman" w:hAnsi="Times New Roman" w:cs="Times New Roman"/>
                <w:b/>
                <w:color w:val="000000" w:themeColor="text1"/>
                <w:sz w:val="20"/>
                <w:szCs w:val="20"/>
                <w:highlight w:val="white"/>
              </w:rPr>
            </w:pPr>
          </w:p>
          <w:p w:rsidR="004A410F" w:rsidRPr="002F76D0" w:rsidRDefault="004A410F" w:rsidP="00E07E1A">
            <w:pPr>
              <w:spacing w:after="0" w:line="240" w:lineRule="auto"/>
              <w:jc w:val="both"/>
              <w:rPr>
                <w:rFonts w:ascii="Times New Roman" w:eastAsia="Times New Roman" w:hAnsi="Times New Roman" w:cs="Times New Roman"/>
                <w:color w:val="000000" w:themeColor="text1"/>
                <w:sz w:val="20"/>
                <w:szCs w:val="20"/>
                <w:highlight w:val="white"/>
              </w:rPr>
            </w:pPr>
            <w:r w:rsidRPr="002F76D0">
              <w:rPr>
                <w:rFonts w:ascii="Times New Roman" w:eastAsia="Times New Roman" w:hAnsi="Times New Roman" w:cs="Times New Roman"/>
                <w:b/>
                <w:color w:val="000000" w:themeColor="text1"/>
                <w:sz w:val="20"/>
                <w:szCs w:val="20"/>
                <w:highlight w:val="white"/>
              </w:rPr>
              <w:t xml:space="preserve">Документ повинен бути не більше </w:t>
            </w:r>
            <w:proofErr w:type="spellStart"/>
            <w:r w:rsidRPr="002F76D0">
              <w:rPr>
                <w:rFonts w:ascii="Times New Roman" w:eastAsia="Times New Roman" w:hAnsi="Times New Roman" w:cs="Times New Roman"/>
                <w:b/>
                <w:color w:val="000000" w:themeColor="text1"/>
                <w:sz w:val="20"/>
                <w:szCs w:val="20"/>
                <w:highlight w:val="white"/>
              </w:rPr>
              <w:t>тридцятиденної</w:t>
            </w:r>
            <w:proofErr w:type="spellEnd"/>
            <w:r w:rsidRPr="002F76D0">
              <w:rPr>
                <w:rFonts w:ascii="Times New Roman" w:eastAsia="Times New Roman" w:hAnsi="Times New Roman" w:cs="Times New Roman"/>
                <w:b/>
                <w:color w:val="000000" w:themeColor="text1"/>
                <w:sz w:val="20"/>
                <w:szCs w:val="20"/>
                <w:highlight w:val="white"/>
              </w:rPr>
              <w:t xml:space="preserve"> давнини від дати подання документа.</w:t>
            </w:r>
            <w:r w:rsidRPr="002F76D0">
              <w:rPr>
                <w:rFonts w:ascii="Times New Roman" w:eastAsia="Times New Roman" w:hAnsi="Times New Roman" w:cs="Times New Roman"/>
                <w:color w:val="000000" w:themeColor="text1"/>
                <w:sz w:val="20"/>
                <w:szCs w:val="20"/>
                <w:highlight w:val="white"/>
              </w:rPr>
              <w:t> </w:t>
            </w:r>
          </w:p>
        </w:tc>
      </w:tr>
      <w:tr w:rsidR="004A410F" w:rsidRPr="002F76D0" w:rsidTr="00CC18D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spacing w:after="0" w:line="240" w:lineRule="auto"/>
              <w:ind w:left="100"/>
              <w:jc w:val="center"/>
              <w:rPr>
                <w:rFonts w:ascii="Times New Roman" w:eastAsia="Times New Roman" w:hAnsi="Times New Roman" w:cs="Times New Roman"/>
                <w:color w:val="000000" w:themeColor="text1"/>
                <w:sz w:val="20"/>
                <w:szCs w:val="20"/>
                <w:highlight w:val="white"/>
              </w:rPr>
            </w:pPr>
            <w:r w:rsidRPr="002F76D0">
              <w:rPr>
                <w:rFonts w:ascii="Times New Roman" w:eastAsia="Times New Roman" w:hAnsi="Times New Roman" w:cs="Times New Roman"/>
                <w:b/>
                <w:color w:val="000000" w:themeColor="text1"/>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2F76D0">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410F" w:rsidRPr="002F76D0" w:rsidRDefault="004A410F" w:rsidP="00E07E1A">
            <w:pPr>
              <w:spacing w:after="0" w:line="240" w:lineRule="auto"/>
              <w:jc w:val="both"/>
              <w:rPr>
                <w:rFonts w:ascii="Times New Roman" w:eastAsia="Times New Roman" w:hAnsi="Times New Roman" w:cs="Times New Roman"/>
                <w:b/>
                <w:color w:val="000000" w:themeColor="text1"/>
                <w:sz w:val="20"/>
                <w:szCs w:val="20"/>
                <w:highlight w:val="white"/>
              </w:rPr>
            </w:pPr>
            <w:r w:rsidRPr="002F76D0">
              <w:rPr>
                <w:rFonts w:ascii="Times New Roman" w:eastAsia="Times New Roman" w:hAnsi="Times New Roman" w:cs="Times New Roman"/>
                <w:b/>
                <w:color w:val="000000" w:themeColor="text1"/>
                <w:sz w:val="20"/>
                <w:szCs w:val="20"/>
                <w:highlight w:val="white"/>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A410F" w:rsidRPr="002F76D0" w:rsidRDefault="004A410F" w:rsidP="00E07E1A">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rPr>
            </w:pPr>
          </w:p>
        </w:tc>
      </w:tr>
      <w:tr w:rsidR="004A410F" w:rsidRPr="002F76D0" w:rsidTr="00CC18D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2F76D0">
              <w:rPr>
                <w:rFonts w:ascii="Times New Roman" w:eastAsia="Times New Roman" w:hAnsi="Times New Roman" w:cs="Times New Roman"/>
                <w:b/>
                <w:color w:val="000000" w:themeColor="text1"/>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white"/>
              </w:rPr>
            </w:pPr>
            <w:r w:rsidRPr="002F76D0">
              <w:rPr>
                <w:rFonts w:ascii="Times New Roman" w:eastAsia="Times New Roman" w:hAnsi="Times New Roman" w:cs="Times New Roman"/>
                <w:color w:val="000000" w:themeColor="text1"/>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A410F" w:rsidRPr="002F76D0" w:rsidRDefault="004A410F" w:rsidP="00E07E1A">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white"/>
              </w:rPr>
            </w:pPr>
            <w:r w:rsidRPr="002F76D0">
              <w:rPr>
                <w:rFonts w:ascii="Times New Roman" w:eastAsia="Times New Roman" w:hAnsi="Times New Roman" w:cs="Times New Roman"/>
                <w:b/>
                <w:color w:val="000000" w:themeColor="text1"/>
                <w:sz w:val="20"/>
                <w:szCs w:val="20"/>
                <w:highlight w:val="white"/>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white"/>
              </w:rPr>
            </w:pPr>
            <w:r w:rsidRPr="002F76D0">
              <w:rPr>
                <w:rFonts w:ascii="Times New Roman" w:eastAsia="Times New Roman" w:hAnsi="Times New Roman" w:cs="Times New Roman"/>
                <w:b/>
                <w:color w:val="000000" w:themeColor="text1"/>
                <w:sz w:val="20"/>
                <w:szCs w:val="20"/>
                <w:highlight w:val="white"/>
              </w:rPr>
              <w:t>Довідка в довільній формі</w:t>
            </w:r>
            <w:r w:rsidRPr="002F76D0">
              <w:rPr>
                <w:rFonts w:ascii="Times New Roman" w:eastAsia="Times New Roman" w:hAnsi="Times New Roman" w:cs="Times New Roman"/>
                <w:color w:val="000000" w:themeColor="text1"/>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A410F" w:rsidRPr="002F76D0" w:rsidRDefault="004A410F" w:rsidP="004A410F">
      <w:pPr>
        <w:spacing w:after="0" w:line="240" w:lineRule="auto"/>
        <w:rPr>
          <w:rFonts w:ascii="Times New Roman" w:eastAsia="Times New Roman" w:hAnsi="Times New Roman" w:cs="Times New Roman"/>
          <w:b/>
          <w:color w:val="000000" w:themeColor="text1"/>
          <w:sz w:val="20"/>
          <w:szCs w:val="20"/>
        </w:rPr>
      </w:pPr>
    </w:p>
    <w:p w:rsidR="004A410F" w:rsidRPr="002F76D0" w:rsidRDefault="004A410F" w:rsidP="004A410F">
      <w:pPr>
        <w:spacing w:before="240" w:after="0" w:line="240" w:lineRule="auto"/>
        <w:jc w:val="center"/>
        <w:rPr>
          <w:rFonts w:ascii="Times New Roman" w:eastAsia="Times New Roman" w:hAnsi="Times New Roman" w:cs="Times New Roman"/>
          <w:color w:val="000000" w:themeColor="text1"/>
          <w:sz w:val="20"/>
          <w:szCs w:val="20"/>
        </w:rPr>
      </w:pPr>
      <w:r w:rsidRPr="002F76D0">
        <w:rPr>
          <w:rFonts w:ascii="Times New Roman" w:eastAsia="Times New Roman" w:hAnsi="Times New Roman" w:cs="Times New Roman"/>
          <w:b/>
          <w:color w:val="000000" w:themeColor="text1"/>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A410F" w:rsidRPr="002F76D0" w:rsidTr="00E07E1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spacing w:after="0" w:line="240" w:lineRule="auto"/>
              <w:ind w:left="100"/>
              <w:jc w:val="center"/>
              <w:rPr>
                <w:rFonts w:ascii="Times New Roman" w:eastAsia="Times New Roman" w:hAnsi="Times New Roman" w:cs="Times New Roman"/>
                <w:color w:val="000000" w:themeColor="text1"/>
                <w:sz w:val="20"/>
                <w:szCs w:val="20"/>
              </w:rPr>
            </w:pPr>
            <w:r w:rsidRPr="002F76D0">
              <w:rPr>
                <w:rFonts w:ascii="Times New Roman" w:eastAsia="Times New Roman" w:hAnsi="Times New Roman" w:cs="Times New Roman"/>
                <w:b/>
                <w:color w:val="000000" w:themeColor="text1"/>
                <w:sz w:val="20"/>
                <w:szCs w:val="20"/>
              </w:rPr>
              <w:t>№</w:t>
            </w:r>
          </w:p>
          <w:p w:rsidR="004A410F" w:rsidRPr="002F76D0" w:rsidRDefault="004A410F" w:rsidP="00E07E1A">
            <w:pPr>
              <w:spacing w:after="0" w:line="240" w:lineRule="auto"/>
              <w:ind w:left="100"/>
              <w:jc w:val="center"/>
              <w:rPr>
                <w:rFonts w:ascii="Times New Roman" w:eastAsia="Times New Roman" w:hAnsi="Times New Roman" w:cs="Times New Roman"/>
                <w:color w:val="000000" w:themeColor="text1"/>
                <w:sz w:val="20"/>
                <w:szCs w:val="20"/>
              </w:rPr>
            </w:pPr>
            <w:r w:rsidRPr="002F76D0">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spacing w:after="0" w:line="240" w:lineRule="auto"/>
              <w:ind w:left="100"/>
              <w:jc w:val="center"/>
              <w:rPr>
                <w:rFonts w:ascii="Times New Roman" w:eastAsia="Times New Roman" w:hAnsi="Times New Roman" w:cs="Times New Roman"/>
                <w:color w:val="000000" w:themeColor="text1"/>
                <w:sz w:val="20"/>
                <w:szCs w:val="20"/>
                <w:highlight w:val="white"/>
              </w:rPr>
            </w:pPr>
            <w:r w:rsidRPr="002F76D0">
              <w:rPr>
                <w:rFonts w:ascii="Times New Roman" w:eastAsia="Times New Roman" w:hAnsi="Times New Roman" w:cs="Times New Roman"/>
                <w:b/>
                <w:color w:val="000000" w:themeColor="text1"/>
                <w:sz w:val="20"/>
                <w:szCs w:val="20"/>
                <w:highlight w:val="white"/>
              </w:rPr>
              <w:t xml:space="preserve">Вимоги </w:t>
            </w:r>
            <w:r w:rsidRPr="002F76D0">
              <w:rPr>
                <w:rFonts w:ascii="Times New Roman" w:eastAsia="Times New Roman" w:hAnsi="Times New Roman" w:cs="Times New Roman"/>
                <w:color w:val="000000" w:themeColor="text1"/>
                <w:sz w:val="20"/>
                <w:szCs w:val="20"/>
                <w:highlight w:val="white"/>
              </w:rPr>
              <w:t xml:space="preserve">згідно пункту </w:t>
            </w:r>
            <w:r w:rsidRPr="002F76D0">
              <w:rPr>
                <w:rFonts w:ascii="Times New Roman" w:eastAsia="Times New Roman" w:hAnsi="Times New Roman" w:cs="Times New Roman"/>
                <w:b/>
                <w:color w:val="000000" w:themeColor="text1"/>
                <w:sz w:val="20"/>
                <w:szCs w:val="20"/>
                <w:highlight w:val="white"/>
              </w:rPr>
              <w:t>47</w:t>
            </w:r>
            <w:r w:rsidRPr="002F76D0">
              <w:rPr>
                <w:rFonts w:ascii="Times New Roman" w:eastAsia="Times New Roman" w:hAnsi="Times New Roman" w:cs="Times New Roman"/>
                <w:color w:val="000000" w:themeColor="text1"/>
                <w:sz w:val="20"/>
                <w:szCs w:val="20"/>
                <w:highlight w:val="white"/>
              </w:rPr>
              <w:t xml:space="preserve"> Особливостей</w:t>
            </w:r>
          </w:p>
          <w:p w:rsidR="004A410F" w:rsidRPr="002F76D0" w:rsidRDefault="004A410F" w:rsidP="00E07E1A">
            <w:pPr>
              <w:spacing w:after="0" w:line="240" w:lineRule="auto"/>
              <w:ind w:left="100"/>
              <w:jc w:val="center"/>
              <w:rPr>
                <w:rFonts w:ascii="Times New Roman" w:eastAsia="Times New Roman" w:hAnsi="Times New Roman" w:cs="Times New Roman"/>
                <w:color w:val="000000" w:themeColor="text1"/>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spacing w:after="0" w:line="240" w:lineRule="auto"/>
              <w:ind w:left="100"/>
              <w:jc w:val="center"/>
              <w:rPr>
                <w:rFonts w:ascii="Times New Roman" w:eastAsia="Times New Roman" w:hAnsi="Times New Roman" w:cs="Times New Roman"/>
                <w:color w:val="000000" w:themeColor="text1"/>
                <w:sz w:val="20"/>
                <w:szCs w:val="20"/>
              </w:rPr>
            </w:pPr>
            <w:r w:rsidRPr="002F76D0">
              <w:rPr>
                <w:rFonts w:ascii="Times New Roman" w:eastAsia="Times New Roman" w:hAnsi="Times New Roman" w:cs="Times New Roman"/>
                <w:b/>
                <w:color w:val="000000" w:themeColor="text1"/>
                <w:sz w:val="20"/>
                <w:szCs w:val="20"/>
              </w:rPr>
              <w:t xml:space="preserve">Переможець </w:t>
            </w:r>
            <w:r w:rsidRPr="002F76D0">
              <w:rPr>
                <w:rFonts w:ascii="Times New Roman" w:eastAsia="Times New Roman" w:hAnsi="Times New Roman" w:cs="Times New Roman"/>
                <w:b/>
                <w:color w:val="000000" w:themeColor="text1"/>
                <w:sz w:val="20"/>
                <w:szCs w:val="20"/>
                <w:highlight w:val="white"/>
              </w:rPr>
              <w:t xml:space="preserve">торгів на виконання вимоги </w:t>
            </w:r>
            <w:r w:rsidRPr="002F76D0">
              <w:rPr>
                <w:rFonts w:ascii="Times New Roman" w:eastAsia="Times New Roman" w:hAnsi="Times New Roman" w:cs="Times New Roman"/>
                <w:color w:val="000000" w:themeColor="text1"/>
                <w:sz w:val="20"/>
                <w:szCs w:val="20"/>
                <w:highlight w:val="white"/>
              </w:rPr>
              <w:t xml:space="preserve">згідно пункту </w:t>
            </w:r>
            <w:r w:rsidRPr="002F76D0">
              <w:rPr>
                <w:rFonts w:ascii="Times New Roman" w:eastAsia="Times New Roman" w:hAnsi="Times New Roman" w:cs="Times New Roman"/>
                <w:b/>
                <w:color w:val="000000" w:themeColor="text1"/>
                <w:sz w:val="20"/>
                <w:szCs w:val="20"/>
                <w:highlight w:val="white"/>
              </w:rPr>
              <w:t>47</w:t>
            </w:r>
            <w:r w:rsidRPr="002F76D0">
              <w:rPr>
                <w:rFonts w:ascii="Times New Roman" w:eastAsia="Times New Roman" w:hAnsi="Times New Roman" w:cs="Times New Roman"/>
                <w:color w:val="000000" w:themeColor="text1"/>
                <w:sz w:val="20"/>
                <w:szCs w:val="20"/>
                <w:highlight w:val="white"/>
              </w:rPr>
              <w:t xml:space="preserve"> Особ</w:t>
            </w:r>
            <w:r w:rsidRPr="002F76D0">
              <w:rPr>
                <w:rFonts w:ascii="Times New Roman" w:eastAsia="Times New Roman" w:hAnsi="Times New Roman" w:cs="Times New Roman"/>
                <w:color w:val="000000" w:themeColor="text1"/>
                <w:sz w:val="20"/>
                <w:szCs w:val="20"/>
              </w:rPr>
              <w:t>ливостей</w:t>
            </w:r>
            <w:r w:rsidRPr="002F76D0">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4A410F" w:rsidRPr="002F76D0" w:rsidTr="005F7F9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spacing w:after="0" w:line="240" w:lineRule="auto"/>
              <w:ind w:left="100"/>
              <w:jc w:val="center"/>
              <w:rPr>
                <w:rFonts w:ascii="Times New Roman" w:eastAsia="Times New Roman" w:hAnsi="Times New Roman" w:cs="Times New Roman"/>
                <w:color w:val="000000" w:themeColor="text1"/>
                <w:sz w:val="20"/>
                <w:szCs w:val="20"/>
              </w:rPr>
            </w:pPr>
            <w:r w:rsidRPr="002F76D0">
              <w:rPr>
                <w:rFonts w:ascii="Times New Roman" w:eastAsia="Times New Roman" w:hAnsi="Times New Roman" w:cs="Times New Roman"/>
                <w:b/>
                <w:color w:val="000000" w:themeColor="text1"/>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2F76D0">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410F" w:rsidRPr="002F76D0" w:rsidRDefault="004A410F" w:rsidP="00E07E1A">
            <w:pPr>
              <w:spacing w:after="0" w:line="240" w:lineRule="auto"/>
              <w:jc w:val="both"/>
              <w:rPr>
                <w:rFonts w:ascii="Times New Roman" w:eastAsia="Times New Roman" w:hAnsi="Times New Roman" w:cs="Times New Roman"/>
                <w:b/>
                <w:color w:val="000000" w:themeColor="text1"/>
                <w:sz w:val="20"/>
                <w:szCs w:val="20"/>
                <w:highlight w:val="white"/>
              </w:rPr>
            </w:pPr>
            <w:r w:rsidRPr="002F76D0">
              <w:rPr>
                <w:rFonts w:ascii="Times New Roman" w:eastAsia="Times New Roman" w:hAnsi="Times New Roman" w:cs="Times New Roman"/>
                <w:b/>
                <w:color w:val="000000" w:themeColor="text1"/>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spacing w:after="0" w:line="240" w:lineRule="auto"/>
              <w:ind w:right="140"/>
              <w:jc w:val="both"/>
              <w:rPr>
                <w:rFonts w:ascii="Times New Roman" w:eastAsia="Times New Roman" w:hAnsi="Times New Roman" w:cs="Times New Roman"/>
                <w:color w:val="000000" w:themeColor="text1"/>
                <w:sz w:val="20"/>
                <w:szCs w:val="20"/>
              </w:rPr>
            </w:pPr>
            <w:r w:rsidRPr="002F76D0">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F76D0">
              <w:rPr>
                <w:rFonts w:ascii="Times New Roman" w:eastAsia="Times New Roman" w:hAnsi="Times New Roman" w:cs="Times New Roman"/>
                <w:b/>
                <w:color w:val="000000" w:themeColor="text1"/>
                <w:sz w:val="20"/>
                <w:szCs w:val="20"/>
              </w:rPr>
              <w:t>вебресурсі</w:t>
            </w:r>
            <w:proofErr w:type="spellEnd"/>
            <w:r w:rsidRPr="002F76D0">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A410F" w:rsidRPr="002F76D0" w:rsidTr="005F7F9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spacing w:after="0" w:line="240" w:lineRule="auto"/>
              <w:ind w:left="100"/>
              <w:jc w:val="center"/>
              <w:rPr>
                <w:rFonts w:ascii="Times New Roman" w:eastAsia="Times New Roman" w:hAnsi="Times New Roman" w:cs="Times New Roman"/>
                <w:color w:val="000000" w:themeColor="text1"/>
                <w:sz w:val="20"/>
                <w:szCs w:val="20"/>
              </w:rPr>
            </w:pPr>
            <w:r w:rsidRPr="002F76D0">
              <w:rPr>
                <w:rFonts w:ascii="Times New Roman" w:eastAsia="Times New Roman" w:hAnsi="Times New Roman" w:cs="Times New Roman"/>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2F76D0">
              <w:rPr>
                <w:rFonts w:ascii="Times New Roman" w:eastAsia="Times New Roman" w:hAnsi="Times New Roman" w:cs="Times New Roman"/>
                <w:color w:val="000000" w:themeColor="text1"/>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410F" w:rsidRPr="002F76D0" w:rsidRDefault="004A410F" w:rsidP="00E07E1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highlight w:val="white"/>
              </w:rPr>
            </w:pPr>
            <w:r w:rsidRPr="002F76D0">
              <w:rPr>
                <w:rFonts w:ascii="Times New Roman" w:eastAsia="Times New Roman" w:hAnsi="Times New Roman" w:cs="Times New Roman"/>
                <w:b/>
                <w:color w:val="000000" w:themeColor="text1"/>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A410F" w:rsidRPr="002F76D0" w:rsidRDefault="004A410F" w:rsidP="00E07E1A">
            <w:pPr>
              <w:spacing w:after="0" w:line="240" w:lineRule="auto"/>
              <w:jc w:val="both"/>
              <w:rPr>
                <w:rFonts w:ascii="Times New Roman" w:eastAsia="Times New Roman" w:hAnsi="Times New Roman" w:cs="Times New Roman"/>
                <w:b/>
                <w:color w:val="000000" w:themeColor="text1"/>
                <w:sz w:val="20"/>
                <w:szCs w:val="20"/>
              </w:rPr>
            </w:pPr>
            <w:r w:rsidRPr="002F76D0">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A410F" w:rsidRPr="002F76D0" w:rsidRDefault="004A410F" w:rsidP="00E07E1A">
            <w:pPr>
              <w:spacing w:after="0" w:line="240" w:lineRule="auto"/>
              <w:jc w:val="both"/>
              <w:rPr>
                <w:rFonts w:ascii="Times New Roman" w:eastAsia="Times New Roman" w:hAnsi="Times New Roman" w:cs="Times New Roman"/>
                <w:b/>
                <w:color w:val="000000" w:themeColor="text1"/>
                <w:sz w:val="20"/>
                <w:szCs w:val="20"/>
              </w:rPr>
            </w:pPr>
          </w:p>
          <w:p w:rsidR="004A410F" w:rsidRDefault="004A410F" w:rsidP="00E07E1A">
            <w:pPr>
              <w:spacing w:after="0" w:line="240" w:lineRule="auto"/>
              <w:jc w:val="both"/>
              <w:rPr>
                <w:rFonts w:ascii="Times New Roman" w:eastAsia="Times New Roman" w:hAnsi="Times New Roman" w:cs="Times New Roman"/>
                <w:color w:val="000000" w:themeColor="text1"/>
                <w:sz w:val="20"/>
                <w:szCs w:val="20"/>
              </w:rPr>
            </w:pPr>
            <w:r w:rsidRPr="002F76D0">
              <w:rPr>
                <w:rFonts w:ascii="Times New Roman" w:eastAsia="Times New Roman" w:hAnsi="Times New Roman" w:cs="Times New Roman"/>
                <w:b/>
                <w:color w:val="000000" w:themeColor="text1"/>
                <w:sz w:val="20"/>
                <w:szCs w:val="20"/>
              </w:rPr>
              <w:t xml:space="preserve">Документ повинен бути не більше </w:t>
            </w:r>
            <w:proofErr w:type="spellStart"/>
            <w:r w:rsidRPr="002F76D0">
              <w:rPr>
                <w:rFonts w:ascii="Times New Roman" w:eastAsia="Times New Roman" w:hAnsi="Times New Roman" w:cs="Times New Roman"/>
                <w:b/>
                <w:color w:val="000000" w:themeColor="text1"/>
                <w:sz w:val="20"/>
                <w:szCs w:val="20"/>
              </w:rPr>
              <w:t>тридцятиденної</w:t>
            </w:r>
            <w:proofErr w:type="spellEnd"/>
            <w:r w:rsidRPr="002F76D0">
              <w:rPr>
                <w:rFonts w:ascii="Times New Roman" w:eastAsia="Times New Roman" w:hAnsi="Times New Roman" w:cs="Times New Roman"/>
                <w:b/>
                <w:color w:val="000000" w:themeColor="text1"/>
                <w:sz w:val="20"/>
                <w:szCs w:val="20"/>
              </w:rPr>
              <w:t xml:space="preserve"> давнини від дати подання документа.</w:t>
            </w:r>
            <w:r w:rsidRPr="002F76D0">
              <w:rPr>
                <w:rFonts w:ascii="Times New Roman" w:eastAsia="Times New Roman" w:hAnsi="Times New Roman" w:cs="Times New Roman"/>
                <w:color w:val="000000" w:themeColor="text1"/>
                <w:sz w:val="20"/>
                <w:szCs w:val="20"/>
              </w:rPr>
              <w:t> </w:t>
            </w:r>
          </w:p>
          <w:p w:rsidR="006346D2" w:rsidRPr="002F76D0" w:rsidRDefault="006346D2" w:rsidP="00E07E1A">
            <w:pPr>
              <w:spacing w:after="0" w:line="240" w:lineRule="auto"/>
              <w:jc w:val="both"/>
              <w:rPr>
                <w:rFonts w:ascii="Times New Roman" w:eastAsia="Times New Roman" w:hAnsi="Times New Roman" w:cs="Times New Roman"/>
                <w:color w:val="000000" w:themeColor="text1"/>
                <w:sz w:val="20"/>
                <w:szCs w:val="20"/>
              </w:rPr>
            </w:pPr>
          </w:p>
        </w:tc>
      </w:tr>
      <w:tr w:rsidR="004A410F" w:rsidRPr="002F76D0" w:rsidTr="005F7F9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spacing w:after="0" w:line="240" w:lineRule="auto"/>
              <w:ind w:left="100"/>
              <w:jc w:val="center"/>
              <w:rPr>
                <w:rFonts w:ascii="Times New Roman" w:eastAsia="Times New Roman" w:hAnsi="Times New Roman" w:cs="Times New Roman"/>
                <w:color w:val="000000" w:themeColor="text1"/>
                <w:sz w:val="20"/>
                <w:szCs w:val="20"/>
              </w:rPr>
            </w:pPr>
            <w:r w:rsidRPr="002F76D0">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2F76D0">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410F" w:rsidRPr="002F76D0" w:rsidRDefault="004A410F" w:rsidP="00E07E1A">
            <w:pPr>
              <w:spacing w:after="0" w:line="240" w:lineRule="auto"/>
              <w:jc w:val="both"/>
              <w:rPr>
                <w:rFonts w:ascii="Times New Roman" w:eastAsia="Times New Roman" w:hAnsi="Times New Roman" w:cs="Times New Roman"/>
                <w:color w:val="000000" w:themeColor="text1"/>
                <w:sz w:val="20"/>
                <w:szCs w:val="20"/>
                <w:highlight w:val="white"/>
              </w:rPr>
            </w:pPr>
            <w:r w:rsidRPr="002F76D0">
              <w:rPr>
                <w:rFonts w:ascii="Times New Roman" w:eastAsia="Times New Roman" w:hAnsi="Times New Roman" w:cs="Times New Roman"/>
                <w:b/>
                <w:color w:val="000000" w:themeColor="text1"/>
                <w:sz w:val="20"/>
                <w:szCs w:val="20"/>
                <w:highlight w:val="white"/>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A410F" w:rsidRPr="002F76D0" w:rsidRDefault="004A410F" w:rsidP="00E07E1A">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4A410F" w:rsidRPr="002F76D0" w:rsidTr="005F7F9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spacing w:after="0" w:line="240" w:lineRule="auto"/>
              <w:ind w:left="100"/>
              <w:jc w:val="center"/>
              <w:rPr>
                <w:rFonts w:ascii="Times New Roman" w:eastAsia="Times New Roman" w:hAnsi="Times New Roman" w:cs="Times New Roman"/>
                <w:b/>
                <w:color w:val="000000" w:themeColor="text1"/>
                <w:sz w:val="20"/>
                <w:szCs w:val="20"/>
              </w:rPr>
            </w:pPr>
            <w:r w:rsidRPr="002F76D0">
              <w:rPr>
                <w:rFonts w:ascii="Times New Roman" w:eastAsia="Times New Roman" w:hAnsi="Times New Roman" w:cs="Times New Roman"/>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white"/>
              </w:rPr>
            </w:pPr>
            <w:r w:rsidRPr="002F76D0">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F76D0">
              <w:rPr>
                <w:rFonts w:ascii="Times New Roman" w:eastAsia="Times New Roman" w:hAnsi="Times New Roman" w:cs="Times New Roman"/>
                <w:color w:val="000000" w:themeColor="text1"/>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A410F" w:rsidRPr="002F76D0" w:rsidRDefault="004A410F" w:rsidP="00E07E1A">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white"/>
              </w:rPr>
            </w:pPr>
            <w:r w:rsidRPr="002F76D0">
              <w:rPr>
                <w:rFonts w:ascii="Times New Roman" w:eastAsia="Times New Roman" w:hAnsi="Times New Roman" w:cs="Times New Roman"/>
                <w:b/>
                <w:color w:val="000000" w:themeColor="text1"/>
                <w:sz w:val="20"/>
                <w:szCs w:val="20"/>
                <w:highlight w:val="white"/>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yellow"/>
              </w:rPr>
            </w:pPr>
            <w:r w:rsidRPr="002F76D0">
              <w:rPr>
                <w:rFonts w:ascii="Times New Roman" w:eastAsia="Times New Roman" w:hAnsi="Times New Roman" w:cs="Times New Roman"/>
                <w:b/>
                <w:color w:val="000000" w:themeColor="text1"/>
                <w:sz w:val="20"/>
                <w:szCs w:val="20"/>
              </w:rPr>
              <w:t>Довідка в довільній формі</w:t>
            </w:r>
            <w:r w:rsidRPr="002F76D0">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A410F" w:rsidRPr="002F76D0" w:rsidRDefault="004A410F" w:rsidP="004A410F">
      <w:pPr>
        <w:shd w:val="clear" w:color="auto" w:fill="FFFFFF"/>
        <w:spacing w:after="0" w:line="240" w:lineRule="auto"/>
        <w:rPr>
          <w:rFonts w:ascii="Times New Roman" w:eastAsia="Times New Roman" w:hAnsi="Times New Roman" w:cs="Times New Roman"/>
          <w:color w:val="000000" w:themeColor="text1"/>
          <w:sz w:val="20"/>
          <w:szCs w:val="20"/>
        </w:rPr>
      </w:pPr>
    </w:p>
    <w:p w:rsidR="004A410F" w:rsidRPr="002F76D0" w:rsidRDefault="004A410F" w:rsidP="004A410F">
      <w:pPr>
        <w:shd w:val="clear" w:color="auto" w:fill="FFFFFF"/>
        <w:spacing w:after="0" w:line="240" w:lineRule="auto"/>
        <w:rPr>
          <w:rFonts w:ascii="Times New Roman" w:eastAsia="Times New Roman" w:hAnsi="Times New Roman" w:cs="Times New Roman"/>
          <w:color w:val="000000" w:themeColor="text1"/>
          <w:sz w:val="20"/>
          <w:szCs w:val="20"/>
        </w:rPr>
      </w:pPr>
      <w:r w:rsidRPr="002F76D0">
        <w:rPr>
          <w:rFonts w:ascii="Times New Roman" w:eastAsia="Times New Roman" w:hAnsi="Times New Roman" w:cs="Times New Roman"/>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516"/>
        <w:gridCol w:w="9103"/>
      </w:tblGrid>
      <w:tr w:rsidR="004A410F" w:rsidRPr="002F76D0" w:rsidTr="00E07E1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A410F" w:rsidRPr="002F76D0" w:rsidRDefault="004A410F" w:rsidP="00E07E1A">
            <w:pPr>
              <w:spacing w:after="0" w:line="240" w:lineRule="auto"/>
              <w:ind w:left="100"/>
              <w:jc w:val="center"/>
              <w:rPr>
                <w:rFonts w:ascii="Times New Roman" w:eastAsia="Times New Roman" w:hAnsi="Times New Roman" w:cs="Times New Roman"/>
                <w:color w:val="000000" w:themeColor="text1"/>
                <w:sz w:val="20"/>
                <w:szCs w:val="20"/>
              </w:rPr>
            </w:pPr>
            <w:r w:rsidRPr="002F76D0">
              <w:rPr>
                <w:rFonts w:ascii="Times New Roman" w:eastAsia="Times New Roman" w:hAnsi="Times New Roman" w:cs="Times New Roman"/>
                <w:b/>
                <w:color w:val="000000" w:themeColor="text1"/>
                <w:sz w:val="20"/>
                <w:szCs w:val="20"/>
              </w:rPr>
              <w:t>Інші документи від Учасника:</w:t>
            </w:r>
          </w:p>
        </w:tc>
      </w:tr>
      <w:tr w:rsidR="004A410F" w:rsidRPr="002F76D0" w:rsidTr="00345BA7">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spacing w:after="0" w:line="240" w:lineRule="auto"/>
              <w:ind w:left="100"/>
              <w:rPr>
                <w:rFonts w:ascii="Times New Roman" w:eastAsia="Times New Roman" w:hAnsi="Times New Roman" w:cs="Times New Roman"/>
                <w:color w:val="000000" w:themeColor="text1"/>
                <w:sz w:val="20"/>
                <w:szCs w:val="20"/>
              </w:rPr>
            </w:pPr>
            <w:r w:rsidRPr="002F76D0">
              <w:rPr>
                <w:rFonts w:ascii="Times New Roman" w:eastAsia="Times New Roman" w:hAnsi="Times New Roman" w:cs="Times New Roman"/>
                <w:b/>
                <w:color w:val="000000" w:themeColor="text1"/>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spacing w:after="0" w:line="240" w:lineRule="auto"/>
              <w:ind w:left="100"/>
              <w:jc w:val="both"/>
              <w:rPr>
                <w:rFonts w:ascii="Times New Roman" w:eastAsia="Times New Roman" w:hAnsi="Times New Roman" w:cs="Times New Roman"/>
                <w:color w:val="000000" w:themeColor="text1"/>
                <w:sz w:val="20"/>
                <w:szCs w:val="20"/>
              </w:rPr>
            </w:pPr>
            <w:r w:rsidRPr="002F76D0">
              <w:rPr>
                <w:rFonts w:ascii="Times New Roman" w:eastAsia="Times New Roman" w:hAnsi="Times New Roman" w:cs="Times New Roman"/>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4A410F" w:rsidRPr="002F76D0" w:rsidTr="00345BA7">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spacing w:before="240" w:after="0" w:line="240" w:lineRule="auto"/>
              <w:ind w:left="100"/>
              <w:rPr>
                <w:rFonts w:ascii="Times New Roman" w:eastAsia="Times New Roman" w:hAnsi="Times New Roman" w:cs="Times New Roman"/>
                <w:color w:val="000000" w:themeColor="text1"/>
                <w:sz w:val="20"/>
                <w:szCs w:val="20"/>
              </w:rPr>
            </w:pPr>
            <w:r w:rsidRPr="002F76D0">
              <w:rPr>
                <w:rFonts w:ascii="Times New Roman" w:eastAsia="Times New Roman" w:hAnsi="Times New Roman" w:cs="Times New Roman"/>
                <w:b/>
                <w:color w:val="000000" w:themeColor="text1"/>
                <w:sz w:val="20"/>
                <w:szCs w:val="20"/>
              </w:rPr>
              <w:lastRenderedPageBreak/>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spacing w:after="0" w:line="240" w:lineRule="auto"/>
              <w:ind w:left="100" w:right="120" w:hanging="20"/>
              <w:jc w:val="both"/>
              <w:rPr>
                <w:rFonts w:ascii="Times New Roman" w:eastAsia="Times New Roman" w:hAnsi="Times New Roman" w:cs="Times New Roman"/>
                <w:color w:val="000000" w:themeColor="text1"/>
                <w:sz w:val="20"/>
                <w:szCs w:val="20"/>
              </w:rPr>
            </w:pPr>
            <w:r w:rsidRPr="002F76D0">
              <w:rPr>
                <w:rFonts w:ascii="Times New Roman" w:eastAsia="Times New Roman" w:hAnsi="Times New Roman" w:cs="Times New Roman"/>
                <w:b/>
                <w:color w:val="000000" w:themeColor="text1"/>
                <w:sz w:val="20"/>
                <w:szCs w:val="20"/>
              </w:rPr>
              <w:t xml:space="preserve">Достовірна інформація у вигляді довідки довільної форми, </w:t>
            </w:r>
            <w:r w:rsidRPr="002F76D0">
              <w:rPr>
                <w:rFonts w:ascii="Times New Roman" w:eastAsia="Times New Roman" w:hAnsi="Times New Roman" w:cs="Times New Roman"/>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F76D0">
              <w:rPr>
                <w:rFonts w:ascii="Times New Roman" w:eastAsia="Times New Roman" w:hAnsi="Times New Roman" w:cs="Times New Roman"/>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4A410F" w:rsidRPr="002F76D0" w:rsidTr="00345BA7">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spacing w:before="240" w:after="0" w:line="240" w:lineRule="auto"/>
              <w:ind w:left="100"/>
              <w:rPr>
                <w:rFonts w:ascii="Times New Roman" w:eastAsia="Times New Roman" w:hAnsi="Times New Roman" w:cs="Times New Roman"/>
                <w:b/>
                <w:color w:val="000000" w:themeColor="text1"/>
                <w:sz w:val="20"/>
                <w:szCs w:val="20"/>
              </w:rPr>
            </w:pPr>
            <w:r w:rsidRPr="002F76D0">
              <w:rPr>
                <w:rFonts w:ascii="Times New Roman" w:eastAsia="Times New Roman" w:hAnsi="Times New Roman" w:cs="Times New Roman"/>
                <w:b/>
                <w:color w:val="000000" w:themeColor="text1"/>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spacing w:after="0" w:line="240" w:lineRule="auto"/>
              <w:jc w:val="both"/>
              <w:rPr>
                <w:rFonts w:ascii="Times New Roman" w:eastAsia="Times New Roman" w:hAnsi="Times New Roman" w:cs="Times New Roman"/>
                <w:color w:val="000000" w:themeColor="text1"/>
                <w:sz w:val="20"/>
                <w:szCs w:val="20"/>
              </w:rPr>
            </w:pPr>
            <w:r w:rsidRPr="002F76D0">
              <w:rPr>
                <w:rFonts w:ascii="Times New Roman" w:eastAsia="Times New Roman" w:hAnsi="Times New Roman" w:cs="Times New Roman"/>
                <w:color w:val="000000" w:themeColor="text1"/>
                <w:sz w:val="20"/>
                <w:szCs w:val="20"/>
              </w:rPr>
              <w:t xml:space="preserve">У разі якщо учасник або його кінцевий </w:t>
            </w:r>
            <w:proofErr w:type="spellStart"/>
            <w:r w:rsidRPr="002F76D0">
              <w:rPr>
                <w:rFonts w:ascii="Times New Roman" w:eastAsia="Times New Roman" w:hAnsi="Times New Roman" w:cs="Times New Roman"/>
                <w:color w:val="000000" w:themeColor="text1"/>
                <w:sz w:val="20"/>
                <w:szCs w:val="20"/>
              </w:rPr>
              <w:t>бенефіціарний</w:t>
            </w:r>
            <w:proofErr w:type="spellEnd"/>
            <w:r w:rsidRPr="002F76D0">
              <w:rPr>
                <w:rFonts w:ascii="Times New Roman" w:eastAsia="Times New Roman" w:hAnsi="Times New Roman" w:cs="Times New Roman"/>
                <w:color w:val="000000" w:themeColor="text1"/>
                <w:sz w:val="20"/>
                <w:szCs w:val="20"/>
              </w:rPr>
              <w:t xml:space="preserve"> власник, член або учасник (акціонер), що має частку в статутному капіталі 10 і більше відсотків</w:t>
            </w:r>
            <w:r w:rsidRPr="002F76D0">
              <w:rPr>
                <w:rFonts w:ascii="Times New Roman" w:eastAsia="Times New Roman" w:hAnsi="Times New Roman" w:cs="Times New Roman"/>
                <w:color w:val="000000" w:themeColor="text1"/>
              </w:rPr>
              <w:t xml:space="preserve"> є</w:t>
            </w:r>
            <w:r w:rsidRPr="002F76D0">
              <w:rPr>
                <w:rFonts w:ascii="Times New Roman" w:eastAsia="Times New Roman" w:hAnsi="Times New Roman" w:cs="Times New Roman"/>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A410F" w:rsidRPr="002F76D0" w:rsidRDefault="004A410F" w:rsidP="00613DDF">
            <w:pPr>
              <w:numPr>
                <w:ilvl w:val="0"/>
                <w:numId w:val="5"/>
              </w:numPr>
              <w:spacing w:after="0" w:line="240" w:lineRule="auto"/>
              <w:ind w:left="283" w:hanging="283"/>
              <w:jc w:val="both"/>
              <w:rPr>
                <w:rFonts w:ascii="Times New Roman" w:eastAsia="Times New Roman" w:hAnsi="Times New Roman" w:cs="Times New Roman"/>
                <w:color w:val="000000" w:themeColor="text1"/>
                <w:sz w:val="20"/>
                <w:szCs w:val="20"/>
              </w:rPr>
            </w:pPr>
            <w:r w:rsidRPr="002F76D0">
              <w:rPr>
                <w:rFonts w:ascii="Times New Roman" w:eastAsia="Times New Roman" w:hAnsi="Times New Roman" w:cs="Times New Roman"/>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A410F" w:rsidRPr="002F76D0" w:rsidRDefault="004A410F" w:rsidP="00E07E1A">
            <w:pPr>
              <w:spacing w:after="0" w:line="240" w:lineRule="auto"/>
              <w:ind w:left="283" w:hanging="283"/>
              <w:jc w:val="both"/>
              <w:rPr>
                <w:rFonts w:ascii="Times New Roman" w:eastAsia="Times New Roman" w:hAnsi="Times New Roman" w:cs="Times New Roman"/>
                <w:i/>
                <w:color w:val="000000" w:themeColor="text1"/>
                <w:sz w:val="20"/>
                <w:szCs w:val="20"/>
              </w:rPr>
            </w:pPr>
            <w:r w:rsidRPr="002F76D0">
              <w:rPr>
                <w:rFonts w:ascii="Times New Roman" w:eastAsia="Times New Roman" w:hAnsi="Times New Roman" w:cs="Times New Roman"/>
                <w:i/>
                <w:color w:val="000000" w:themeColor="text1"/>
                <w:sz w:val="20"/>
                <w:szCs w:val="20"/>
              </w:rPr>
              <w:t>або</w:t>
            </w:r>
          </w:p>
          <w:p w:rsidR="004A410F" w:rsidRPr="002F76D0" w:rsidRDefault="004A410F" w:rsidP="00613DDF">
            <w:pPr>
              <w:numPr>
                <w:ilvl w:val="0"/>
                <w:numId w:val="6"/>
              </w:numPr>
              <w:spacing w:after="0" w:line="240" w:lineRule="auto"/>
              <w:ind w:left="283" w:hanging="283"/>
              <w:jc w:val="both"/>
              <w:rPr>
                <w:rFonts w:ascii="Times New Roman" w:eastAsia="Times New Roman" w:hAnsi="Times New Roman" w:cs="Times New Roman"/>
                <w:color w:val="000000" w:themeColor="text1"/>
                <w:sz w:val="20"/>
                <w:szCs w:val="20"/>
              </w:rPr>
            </w:pPr>
            <w:r w:rsidRPr="002F76D0">
              <w:rPr>
                <w:rFonts w:ascii="Times New Roman" w:eastAsia="Times New Roman" w:hAnsi="Times New Roman" w:cs="Times New Roman"/>
                <w:color w:val="000000" w:themeColor="text1"/>
                <w:sz w:val="20"/>
                <w:szCs w:val="20"/>
              </w:rPr>
              <w:t>посвідчення біженця чи документ, що підтверджує надання притулку в Україні,</w:t>
            </w:r>
          </w:p>
          <w:p w:rsidR="004A410F" w:rsidRPr="002F76D0" w:rsidRDefault="004A410F" w:rsidP="00E07E1A">
            <w:pPr>
              <w:spacing w:after="0" w:line="240" w:lineRule="auto"/>
              <w:ind w:left="283" w:hanging="283"/>
              <w:jc w:val="both"/>
              <w:rPr>
                <w:rFonts w:ascii="Times New Roman" w:eastAsia="Times New Roman" w:hAnsi="Times New Roman" w:cs="Times New Roman"/>
                <w:i/>
                <w:color w:val="000000" w:themeColor="text1"/>
                <w:sz w:val="20"/>
                <w:szCs w:val="20"/>
              </w:rPr>
            </w:pPr>
            <w:r w:rsidRPr="002F76D0">
              <w:rPr>
                <w:rFonts w:ascii="Times New Roman" w:eastAsia="Times New Roman" w:hAnsi="Times New Roman" w:cs="Times New Roman"/>
                <w:i/>
                <w:color w:val="000000" w:themeColor="text1"/>
                <w:sz w:val="20"/>
                <w:szCs w:val="20"/>
              </w:rPr>
              <w:t>або</w:t>
            </w:r>
          </w:p>
          <w:p w:rsidR="004A410F" w:rsidRPr="002F76D0" w:rsidRDefault="004A410F" w:rsidP="00613DDF">
            <w:pPr>
              <w:numPr>
                <w:ilvl w:val="0"/>
                <w:numId w:val="2"/>
              </w:numPr>
              <w:spacing w:after="0" w:line="240" w:lineRule="auto"/>
              <w:ind w:left="283" w:hanging="283"/>
              <w:jc w:val="both"/>
              <w:rPr>
                <w:rFonts w:ascii="Times New Roman" w:eastAsia="Times New Roman" w:hAnsi="Times New Roman" w:cs="Times New Roman"/>
                <w:color w:val="000000" w:themeColor="text1"/>
                <w:sz w:val="20"/>
                <w:szCs w:val="20"/>
              </w:rPr>
            </w:pPr>
            <w:r w:rsidRPr="002F76D0">
              <w:rPr>
                <w:rFonts w:ascii="Times New Roman" w:eastAsia="Times New Roman" w:hAnsi="Times New Roman" w:cs="Times New Roman"/>
                <w:color w:val="000000" w:themeColor="text1"/>
                <w:sz w:val="20"/>
                <w:szCs w:val="20"/>
              </w:rPr>
              <w:t xml:space="preserve"> посвідчення особи, яка потребує додаткового захисту в Україні,</w:t>
            </w:r>
          </w:p>
          <w:p w:rsidR="004A410F" w:rsidRPr="002F76D0" w:rsidRDefault="004A410F" w:rsidP="00E07E1A">
            <w:pPr>
              <w:spacing w:after="0" w:line="240" w:lineRule="auto"/>
              <w:ind w:left="283" w:hanging="283"/>
              <w:jc w:val="both"/>
              <w:rPr>
                <w:rFonts w:ascii="Times New Roman" w:eastAsia="Times New Roman" w:hAnsi="Times New Roman" w:cs="Times New Roman"/>
                <w:i/>
                <w:color w:val="000000" w:themeColor="text1"/>
                <w:sz w:val="20"/>
                <w:szCs w:val="20"/>
              </w:rPr>
            </w:pPr>
            <w:r w:rsidRPr="002F76D0">
              <w:rPr>
                <w:rFonts w:ascii="Times New Roman" w:eastAsia="Times New Roman" w:hAnsi="Times New Roman" w:cs="Times New Roman"/>
                <w:i/>
                <w:color w:val="000000" w:themeColor="text1"/>
                <w:sz w:val="20"/>
                <w:szCs w:val="20"/>
              </w:rPr>
              <w:t>або</w:t>
            </w:r>
          </w:p>
          <w:p w:rsidR="004A410F" w:rsidRPr="002F76D0" w:rsidRDefault="004A410F" w:rsidP="00613DDF">
            <w:pPr>
              <w:numPr>
                <w:ilvl w:val="0"/>
                <w:numId w:val="3"/>
              </w:numPr>
              <w:shd w:val="clear" w:color="auto" w:fill="FFFFFF"/>
              <w:spacing w:after="0" w:line="240" w:lineRule="auto"/>
              <w:ind w:left="283" w:hanging="283"/>
              <w:jc w:val="both"/>
              <w:rPr>
                <w:rFonts w:ascii="Times New Roman" w:eastAsia="Times New Roman" w:hAnsi="Times New Roman" w:cs="Times New Roman"/>
                <w:color w:val="000000" w:themeColor="text1"/>
                <w:sz w:val="20"/>
                <w:szCs w:val="20"/>
              </w:rPr>
            </w:pPr>
            <w:r w:rsidRPr="002F76D0">
              <w:rPr>
                <w:rFonts w:ascii="Times New Roman" w:eastAsia="Times New Roman" w:hAnsi="Times New Roman" w:cs="Times New Roman"/>
                <w:color w:val="000000" w:themeColor="text1"/>
                <w:sz w:val="20"/>
                <w:szCs w:val="20"/>
              </w:rPr>
              <w:t>посвідчення особи, якій надано тимчасовий захист в Україні,</w:t>
            </w:r>
          </w:p>
          <w:p w:rsidR="004A410F" w:rsidRPr="002F76D0" w:rsidRDefault="004A410F" w:rsidP="00E07E1A">
            <w:pPr>
              <w:shd w:val="clear" w:color="auto" w:fill="FFFFFF"/>
              <w:spacing w:after="0" w:line="240" w:lineRule="auto"/>
              <w:ind w:left="283" w:hanging="283"/>
              <w:jc w:val="both"/>
              <w:rPr>
                <w:rFonts w:ascii="Times New Roman" w:eastAsia="Times New Roman" w:hAnsi="Times New Roman" w:cs="Times New Roman"/>
                <w:i/>
                <w:color w:val="000000" w:themeColor="text1"/>
                <w:sz w:val="20"/>
                <w:szCs w:val="20"/>
              </w:rPr>
            </w:pPr>
            <w:r w:rsidRPr="002F76D0">
              <w:rPr>
                <w:rFonts w:ascii="Times New Roman" w:eastAsia="Times New Roman" w:hAnsi="Times New Roman" w:cs="Times New Roman"/>
                <w:i/>
                <w:color w:val="000000" w:themeColor="text1"/>
                <w:sz w:val="20"/>
                <w:szCs w:val="20"/>
              </w:rPr>
              <w:t>або</w:t>
            </w:r>
          </w:p>
          <w:p w:rsidR="004A410F" w:rsidRPr="002F76D0" w:rsidRDefault="004A410F" w:rsidP="00613DDF">
            <w:pPr>
              <w:numPr>
                <w:ilvl w:val="0"/>
                <w:numId w:val="4"/>
              </w:numPr>
              <w:spacing w:after="0" w:line="240" w:lineRule="auto"/>
              <w:ind w:left="283" w:hanging="283"/>
              <w:jc w:val="both"/>
              <w:rPr>
                <w:rFonts w:ascii="Times New Roman" w:eastAsia="Times New Roman" w:hAnsi="Times New Roman" w:cs="Times New Roman"/>
                <w:color w:val="000000" w:themeColor="text1"/>
                <w:sz w:val="20"/>
                <w:szCs w:val="20"/>
              </w:rPr>
            </w:pPr>
            <w:r w:rsidRPr="002F76D0">
              <w:rPr>
                <w:rFonts w:ascii="Times New Roman" w:eastAsia="Times New Roman" w:hAnsi="Times New Roman" w:cs="Times New Roman"/>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2B6478" w:rsidRPr="000530D6" w:rsidRDefault="002B6478" w:rsidP="002B6478">
      <w:pPr>
        <w:spacing w:after="0" w:line="240" w:lineRule="auto"/>
        <w:rPr>
          <w:rFonts w:ascii="Times New Roman" w:eastAsia="Times New Roman" w:hAnsi="Times New Roman" w:cs="Times New Roman"/>
          <w:color w:val="000000" w:themeColor="text1"/>
          <w:sz w:val="20"/>
          <w:szCs w:val="20"/>
        </w:rPr>
      </w:pPr>
    </w:p>
    <w:p w:rsidR="006C329D" w:rsidRDefault="006C329D" w:rsidP="006C329D">
      <w:pPr>
        <w:spacing w:after="0" w:line="240" w:lineRule="auto"/>
        <w:ind w:left="5660" w:firstLine="700"/>
        <w:jc w:val="right"/>
        <w:rPr>
          <w:rFonts w:ascii="Times New Roman" w:eastAsia="Times New Roman" w:hAnsi="Times New Roman" w:cs="Times New Roman"/>
          <w:b/>
          <w:color w:val="000000"/>
          <w:sz w:val="20"/>
          <w:szCs w:val="20"/>
        </w:rPr>
      </w:pPr>
    </w:p>
    <w:p w:rsidR="002B6478" w:rsidRDefault="002B6478" w:rsidP="006C329D">
      <w:pPr>
        <w:spacing w:after="0" w:line="240" w:lineRule="auto"/>
        <w:ind w:left="5660" w:firstLine="700"/>
        <w:jc w:val="right"/>
        <w:rPr>
          <w:rFonts w:ascii="Times New Roman" w:eastAsia="Times New Roman" w:hAnsi="Times New Roman" w:cs="Times New Roman"/>
          <w:b/>
          <w:color w:val="000000"/>
          <w:sz w:val="20"/>
          <w:szCs w:val="20"/>
        </w:rPr>
      </w:pPr>
    </w:p>
    <w:p w:rsidR="00A13CEE" w:rsidRDefault="00A13CEE" w:rsidP="00A13CE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2</w:t>
      </w:r>
    </w:p>
    <w:p w:rsidR="00A13CEE" w:rsidRDefault="00A13CEE" w:rsidP="00A13CE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A13CEE" w:rsidRDefault="00A13CEE" w:rsidP="00A13CEE">
      <w:pPr>
        <w:spacing w:after="0" w:line="240" w:lineRule="auto"/>
        <w:jc w:val="center"/>
        <w:rPr>
          <w:rFonts w:ascii="Times New Roman" w:eastAsia="Times New Roman" w:hAnsi="Times New Roman" w:cs="Times New Roman"/>
          <w:b/>
          <w:sz w:val="28"/>
          <w:szCs w:val="28"/>
          <w:highlight w:val="white"/>
        </w:rPr>
      </w:pPr>
    </w:p>
    <w:p w:rsidR="00A13CEE" w:rsidRDefault="00A13CEE" w:rsidP="00A13CEE">
      <w:pPr>
        <w:spacing w:after="0" w:line="240" w:lineRule="auto"/>
        <w:jc w:val="center"/>
        <w:rPr>
          <w:rFonts w:ascii="Times New Roman" w:eastAsia="Times New Roman" w:hAnsi="Times New Roman" w:cs="Times New Roman"/>
          <w:b/>
          <w:color w:val="000000" w:themeColor="text1"/>
          <w:sz w:val="28"/>
          <w:szCs w:val="28"/>
          <w:highlight w:val="white"/>
        </w:rPr>
      </w:pPr>
      <w:r w:rsidRPr="00711FE8">
        <w:rPr>
          <w:rFonts w:ascii="Times New Roman" w:eastAsia="Times New Roman" w:hAnsi="Times New Roman" w:cs="Times New Roman"/>
          <w:b/>
          <w:color w:val="000000" w:themeColor="text1"/>
          <w:sz w:val="28"/>
          <w:szCs w:val="28"/>
          <w:highlight w:val="white"/>
        </w:rPr>
        <w:t>ТЕХНІЧНІ, ЯКІСНІ ТА КІЛЬКІСНІ ХАРАКТЕРИСТИКИ</w:t>
      </w:r>
    </w:p>
    <w:p w:rsidR="00A13CEE" w:rsidRDefault="00A13CEE" w:rsidP="00A13CEE">
      <w:pPr>
        <w:jc w:val="center"/>
        <w:outlineLvl w:val="1"/>
        <w:rPr>
          <w:rFonts w:ascii="Times New Roman" w:eastAsia="Times New Roman" w:hAnsi="Times New Roman" w:cs="Times New Roman"/>
          <w:b/>
          <w:bCs/>
          <w:sz w:val="24"/>
          <w:szCs w:val="24"/>
          <w:lang w:eastAsia="ru-RU"/>
        </w:rPr>
      </w:pPr>
    </w:p>
    <w:p w:rsidR="00A13CEE" w:rsidRDefault="00A13CEE" w:rsidP="00A13CEE">
      <w:pPr>
        <w:jc w:val="center"/>
        <w:rPr>
          <w:rFonts w:ascii="Times New Roman" w:hAnsi="Times New Roman" w:cs="Times New Roman"/>
          <w:b/>
        </w:rPr>
      </w:pPr>
      <w:r w:rsidRPr="007754C2">
        <w:rPr>
          <w:rFonts w:ascii="Times New Roman" w:hAnsi="Times New Roman" w:cs="Times New Roman"/>
          <w:b/>
        </w:rPr>
        <w:t>Генератор</w:t>
      </w:r>
      <w:r>
        <w:rPr>
          <w:rFonts w:ascii="Times New Roman" w:hAnsi="Times New Roman" w:cs="Times New Roman"/>
          <w:b/>
        </w:rPr>
        <w:t>и,</w:t>
      </w:r>
      <w:r w:rsidRPr="007754C2">
        <w:rPr>
          <w:rFonts w:ascii="Times New Roman" w:hAnsi="Times New Roman" w:cs="Times New Roman"/>
          <w:b/>
        </w:rPr>
        <w:t xml:space="preserve">  ДК 021:2015: 31120000-3 «Генератори»</w:t>
      </w:r>
    </w:p>
    <w:p w:rsidR="00A13CEE" w:rsidRPr="007754C2" w:rsidRDefault="00A13CEE" w:rsidP="00A13CEE">
      <w:pPr>
        <w:jc w:val="center"/>
        <w:rPr>
          <w:rFonts w:ascii="Times New Roman" w:hAnsi="Times New Roman" w:cs="Times New Roman"/>
          <w:b/>
        </w:rPr>
      </w:pPr>
    </w:p>
    <w:tbl>
      <w:tblPr>
        <w:tblW w:w="9497" w:type="dxa"/>
        <w:tblInd w:w="137" w:type="dxa"/>
        <w:tblLayout w:type="fixed"/>
        <w:tblLook w:val="04A0" w:firstRow="1" w:lastRow="0" w:firstColumn="1" w:lastColumn="0" w:noHBand="0" w:noVBand="1"/>
      </w:tblPr>
      <w:tblGrid>
        <w:gridCol w:w="709"/>
        <w:gridCol w:w="2410"/>
        <w:gridCol w:w="1134"/>
        <w:gridCol w:w="5244"/>
      </w:tblGrid>
      <w:tr w:rsidR="00A13CEE" w:rsidRPr="00F3353C" w:rsidTr="00426FAB">
        <w:trPr>
          <w:trHeight w:val="1"/>
        </w:trPr>
        <w:tc>
          <w:tcPr>
            <w:tcW w:w="709" w:type="dxa"/>
            <w:tcBorders>
              <w:top w:val="single" w:sz="4" w:space="0" w:color="000000"/>
              <w:left w:val="single" w:sz="4" w:space="0" w:color="000000"/>
              <w:bottom w:val="single" w:sz="4" w:space="0" w:color="000000"/>
              <w:right w:val="single" w:sz="4" w:space="0" w:color="000000"/>
            </w:tcBorders>
            <w:vAlign w:val="center"/>
            <w:hideMark/>
          </w:tcPr>
          <w:p w:rsidR="00771753" w:rsidRDefault="00771753" w:rsidP="00426FAB">
            <w:pPr>
              <w:spacing w:line="259" w:lineRule="atLeast"/>
              <w:jc w:val="center"/>
              <w:rPr>
                <w:b/>
                <w:lang w:eastAsia="en-US"/>
              </w:rPr>
            </w:pPr>
          </w:p>
          <w:p w:rsidR="00A13CEE" w:rsidRPr="00F3353C" w:rsidRDefault="00A13CEE" w:rsidP="00426FAB">
            <w:pPr>
              <w:spacing w:line="259" w:lineRule="atLeast"/>
              <w:jc w:val="center"/>
              <w:rPr>
                <w:b/>
                <w:lang w:eastAsia="en-US"/>
              </w:rPr>
            </w:pPr>
            <w:r w:rsidRPr="00F3353C">
              <w:rPr>
                <w:b/>
                <w:lang w:eastAsia="en-US"/>
              </w:rPr>
              <w:t>№ з/п</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13CEE" w:rsidRPr="00F3353C" w:rsidRDefault="00A13CEE" w:rsidP="00426FAB">
            <w:pPr>
              <w:spacing w:line="256" w:lineRule="auto"/>
              <w:jc w:val="center"/>
              <w:rPr>
                <w:b/>
                <w:lang w:eastAsia="en-US"/>
              </w:rPr>
            </w:pPr>
            <w:r w:rsidRPr="00F3353C">
              <w:rPr>
                <w:b/>
                <w:lang w:eastAsia="en-US"/>
              </w:rPr>
              <w:t>Найменування товару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13CEE" w:rsidRPr="00F3353C" w:rsidRDefault="00A13CEE" w:rsidP="00426FAB">
            <w:pPr>
              <w:spacing w:line="256" w:lineRule="auto"/>
              <w:jc w:val="center"/>
              <w:rPr>
                <w:b/>
                <w:lang w:val="ru-RU" w:eastAsia="en-US"/>
              </w:rPr>
            </w:pPr>
            <w:r w:rsidRPr="00F3353C">
              <w:rPr>
                <w:b/>
                <w:lang w:eastAsia="en-US"/>
              </w:rPr>
              <w:t>Кіл-</w:t>
            </w:r>
            <w:proofErr w:type="spellStart"/>
            <w:r w:rsidRPr="00F3353C">
              <w:rPr>
                <w:b/>
                <w:lang w:eastAsia="en-US"/>
              </w:rPr>
              <w:t>сть</w:t>
            </w:r>
            <w:proofErr w:type="spellEnd"/>
            <w:r w:rsidRPr="00F3353C">
              <w:rPr>
                <w:b/>
                <w:lang w:eastAsia="en-US"/>
              </w:rPr>
              <w:t xml:space="preserve"> (</w:t>
            </w:r>
            <w:r w:rsidRPr="00F3353C">
              <w:rPr>
                <w:b/>
                <w:lang w:val="ru-RU" w:eastAsia="en-US"/>
              </w:rPr>
              <w:t>од.)</w:t>
            </w:r>
          </w:p>
        </w:tc>
        <w:tc>
          <w:tcPr>
            <w:tcW w:w="5244" w:type="dxa"/>
            <w:tcBorders>
              <w:top w:val="single" w:sz="4" w:space="0" w:color="000000"/>
              <w:left w:val="single" w:sz="4" w:space="0" w:color="000000"/>
              <w:bottom w:val="single" w:sz="4" w:space="0" w:color="000000"/>
              <w:right w:val="single" w:sz="4" w:space="0" w:color="000000"/>
            </w:tcBorders>
            <w:vAlign w:val="center"/>
          </w:tcPr>
          <w:p w:rsidR="00A13CEE" w:rsidRPr="00F3353C" w:rsidRDefault="00A13CEE" w:rsidP="00426FAB">
            <w:pPr>
              <w:keepLines/>
              <w:spacing w:line="256" w:lineRule="auto"/>
              <w:jc w:val="center"/>
              <w:rPr>
                <w:b/>
                <w:lang w:eastAsia="en-US"/>
              </w:rPr>
            </w:pPr>
            <w:r w:rsidRPr="00F3353C">
              <w:rPr>
                <w:b/>
                <w:lang w:eastAsia="en-US"/>
              </w:rPr>
              <w:t>Технічні характеристики (вимоги)</w:t>
            </w:r>
          </w:p>
          <w:p w:rsidR="00A13CEE" w:rsidRPr="00F3353C" w:rsidRDefault="00A13CEE" w:rsidP="00426FAB">
            <w:pPr>
              <w:keepLines/>
              <w:spacing w:line="256" w:lineRule="auto"/>
              <w:jc w:val="center"/>
              <w:rPr>
                <w:b/>
                <w:lang w:eastAsia="en-US"/>
              </w:rPr>
            </w:pPr>
          </w:p>
        </w:tc>
      </w:tr>
      <w:tr w:rsidR="00A13CEE" w:rsidRPr="00F3353C" w:rsidTr="00426FAB">
        <w:trPr>
          <w:trHeight w:val="1"/>
        </w:trPr>
        <w:tc>
          <w:tcPr>
            <w:tcW w:w="709" w:type="dxa"/>
            <w:tcBorders>
              <w:top w:val="single" w:sz="4" w:space="0" w:color="000000"/>
              <w:left w:val="single" w:sz="4" w:space="0" w:color="000000"/>
              <w:bottom w:val="single" w:sz="4" w:space="0" w:color="000000"/>
              <w:right w:val="single" w:sz="4" w:space="0" w:color="000000"/>
            </w:tcBorders>
            <w:vAlign w:val="center"/>
            <w:hideMark/>
          </w:tcPr>
          <w:p w:rsidR="00A13CEE" w:rsidRPr="00F3353C" w:rsidRDefault="00A13CEE" w:rsidP="00426FAB">
            <w:pPr>
              <w:spacing w:after="0" w:line="259" w:lineRule="atLeast"/>
              <w:jc w:val="center"/>
              <w:rPr>
                <w:lang w:eastAsia="en-US"/>
              </w:rPr>
            </w:pPr>
            <w:r w:rsidRPr="00F3353C">
              <w:rPr>
                <w:lang w:eastAsia="en-US"/>
              </w:rPr>
              <w:t>1.</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13CEE" w:rsidRPr="00CA7D25" w:rsidRDefault="00A13CEE" w:rsidP="00426FAB">
            <w:pPr>
              <w:spacing w:after="0" w:line="256" w:lineRule="auto"/>
              <w:jc w:val="center"/>
              <w:rPr>
                <w:rFonts w:ascii="Times New Roman" w:hAnsi="Times New Roman" w:cs="Times New Roman"/>
                <w:sz w:val="24"/>
                <w:szCs w:val="24"/>
                <w:lang w:eastAsia="en-US"/>
              </w:rPr>
            </w:pPr>
            <w:r w:rsidRPr="00CA7D25">
              <w:rPr>
                <w:rFonts w:ascii="Times New Roman" w:hAnsi="Times New Roman" w:cs="Times New Roman"/>
                <w:bCs/>
                <w:iCs/>
                <w:sz w:val="24"/>
                <w:szCs w:val="24"/>
              </w:rPr>
              <w:t xml:space="preserve">Генератор </w:t>
            </w:r>
            <w:proofErr w:type="spellStart"/>
            <w:r>
              <w:rPr>
                <w:rFonts w:ascii="Times New Roman" w:hAnsi="Times New Roman" w:cs="Times New Roman"/>
                <w:bCs/>
                <w:iCs/>
                <w:sz w:val="24"/>
                <w:szCs w:val="24"/>
              </w:rPr>
              <w:t>інверторний</w:t>
            </w:r>
            <w:proofErr w:type="spellEnd"/>
            <w:r w:rsidRPr="00CA7D25">
              <w:rPr>
                <w:rFonts w:ascii="Times New Roman" w:hAnsi="Times New Roman" w:cs="Times New Roman"/>
                <w:bCs/>
                <w:iCs/>
                <w:sz w:val="24"/>
                <w:szCs w:val="24"/>
              </w:rPr>
              <w:t xml:space="preserve"> </w:t>
            </w:r>
            <w:r>
              <w:rPr>
                <w:rFonts w:ascii="Times New Roman" w:hAnsi="Times New Roman" w:cs="Times New Roman"/>
                <w:bCs/>
                <w:iCs/>
                <w:sz w:val="24"/>
                <w:szCs w:val="24"/>
              </w:rPr>
              <w:t xml:space="preserve">бензиновий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13CEE" w:rsidRPr="00F3353C" w:rsidRDefault="00A13CEE" w:rsidP="00426FAB">
            <w:pPr>
              <w:spacing w:after="0" w:line="256" w:lineRule="auto"/>
              <w:jc w:val="center"/>
              <w:rPr>
                <w:lang w:eastAsia="en-US"/>
              </w:rPr>
            </w:pPr>
            <w:r w:rsidRPr="00474DC5">
              <w:rPr>
                <w:color w:val="000000" w:themeColor="text1"/>
                <w:lang w:eastAsia="en-US"/>
              </w:rPr>
              <w:t>4</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EE" w:rsidRDefault="00A13CEE" w:rsidP="00426FAB">
            <w:pPr>
              <w:spacing w:after="0"/>
              <w:rPr>
                <w:rFonts w:ascii="Times New Roman" w:hAnsi="Times New Roman" w:cs="Times New Roman"/>
                <w:b/>
                <w:bCs/>
              </w:rPr>
            </w:pPr>
            <w:r>
              <w:rPr>
                <w:rFonts w:ascii="Times New Roman" w:hAnsi="Times New Roman" w:cs="Times New Roman"/>
                <w:b/>
                <w:bCs/>
              </w:rPr>
              <w:t>Технічні характеристики</w:t>
            </w:r>
            <w:r w:rsidRPr="000A3D13">
              <w:rPr>
                <w:rFonts w:ascii="Times New Roman" w:hAnsi="Times New Roman" w:cs="Times New Roman"/>
                <w:b/>
                <w:bCs/>
              </w:rPr>
              <w:t>:</w:t>
            </w:r>
          </w:p>
          <w:p w:rsidR="00A13CEE" w:rsidRDefault="00A13CEE" w:rsidP="00426FAB">
            <w:pPr>
              <w:spacing w:after="0"/>
              <w:rPr>
                <w:rFonts w:ascii="Times New Roman" w:hAnsi="Times New Roman" w:cs="Times New Roman"/>
                <w:bCs/>
              </w:rPr>
            </w:pPr>
            <w:r w:rsidRPr="00D31BE1">
              <w:rPr>
                <w:rFonts w:ascii="Times New Roman" w:hAnsi="Times New Roman" w:cs="Times New Roman"/>
                <w:bCs/>
              </w:rPr>
              <w:t xml:space="preserve">Вид генератора: </w:t>
            </w:r>
            <w:proofErr w:type="spellStart"/>
            <w:r>
              <w:rPr>
                <w:rFonts w:ascii="Times New Roman" w:hAnsi="Times New Roman" w:cs="Times New Roman"/>
                <w:bCs/>
              </w:rPr>
              <w:t>інверторний</w:t>
            </w:r>
            <w:proofErr w:type="spellEnd"/>
          </w:p>
          <w:p w:rsidR="00A13CEE" w:rsidRDefault="00A13CEE" w:rsidP="00426FAB">
            <w:pPr>
              <w:spacing w:after="0"/>
              <w:rPr>
                <w:rFonts w:ascii="Times New Roman" w:hAnsi="Times New Roman" w:cs="Times New Roman"/>
                <w:bCs/>
              </w:rPr>
            </w:pPr>
            <w:r>
              <w:rPr>
                <w:rFonts w:ascii="Times New Roman" w:hAnsi="Times New Roman" w:cs="Times New Roman"/>
                <w:bCs/>
              </w:rPr>
              <w:t>Запуск двигуна: ручний стартер</w:t>
            </w:r>
          </w:p>
          <w:p w:rsidR="00A13CEE" w:rsidRDefault="00A13CEE" w:rsidP="00426FAB">
            <w:pPr>
              <w:spacing w:after="0"/>
              <w:rPr>
                <w:rFonts w:ascii="Times New Roman" w:hAnsi="Times New Roman" w:cs="Times New Roman"/>
                <w:bCs/>
              </w:rPr>
            </w:pPr>
            <w:r>
              <w:rPr>
                <w:rFonts w:ascii="Times New Roman" w:hAnsi="Times New Roman" w:cs="Times New Roman"/>
                <w:bCs/>
              </w:rPr>
              <w:t>Номінальна потужність: не менше 1,</w:t>
            </w:r>
            <w:r w:rsidR="00B61726">
              <w:rPr>
                <w:rFonts w:ascii="Times New Roman" w:hAnsi="Times New Roman" w:cs="Times New Roman"/>
                <w:bCs/>
              </w:rPr>
              <w:t>0</w:t>
            </w:r>
            <w:r>
              <w:rPr>
                <w:rFonts w:ascii="Times New Roman" w:hAnsi="Times New Roman" w:cs="Times New Roman"/>
                <w:bCs/>
              </w:rPr>
              <w:t xml:space="preserve"> кВт</w:t>
            </w:r>
          </w:p>
          <w:p w:rsidR="00A13CEE" w:rsidRDefault="00A13CEE" w:rsidP="00426FAB">
            <w:pPr>
              <w:spacing w:after="0"/>
              <w:rPr>
                <w:rFonts w:ascii="Times New Roman" w:hAnsi="Times New Roman" w:cs="Times New Roman"/>
                <w:bCs/>
              </w:rPr>
            </w:pPr>
            <w:proofErr w:type="spellStart"/>
            <w:r>
              <w:rPr>
                <w:rFonts w:ascii="Times New Roman" w:hAnsi="Times New Roman" w:cs="Times New Roman"/>
                <w:bCs/>
              </w:rPr>
              <w:t>Максимальтна</w:t>
            </w:r>
            <w:proofErr w:type="spellEnd"/>
            <w:r>
              <w:rPr>
                <w:rFonts w:ascii="Times New Roman" w:hAnsi="Times New Roman" w:cs="Times New Roman"/>
                <w:bCs/>
              </w:rPr>
              <w:t xml:space="preserve"> потужність: не більше 2,0 кВт</w:t>
            </w:r>
          </w:p>
          <w:p w:rsidR="00A13CEE" w:rsidRDefault="00A13CEE" w:rsidP="00426FAB">
            <w:pPr>
              <w:spacing w:after="0"/>
              <w:rPr>
                <w:rFonts w:ascii="Times New Roman" w:hAnsi="Times New Roman" w:cs="Times New Roman"/>
                <w:bCs/>
              </w:rPr>
            </w:pPr>
            <w:r>
              <w:rPr>
                <w:rFonts w:ascii="Times New Roman" w:hAnsi="Times New Roman" w:cs="Times New Roman"/>
                <w:bCs/>
              </w:rPr>
              <w:t>Кількість фаз: 1</w:t>
            </w:r>
          </w:p>
          <w:p w:rsidR="00A13CEE" w:rsidRDefault="00A13CEE" w:rsidP="00426FAB">
            <w:pPr>
              <w:spacing w:after="0"/>
              <w:rPr>
                <w:rFonts w:ascii="Times New Roman" w:hAnsi="Times New Roman" w:cs="Times New Roman"/>
                <w:color w:val="202124"/>
              </w:rPr>
            </w:pPr>
            <w:r w:rsidRPr="00D31BE1">
              <w:rPr>
                <w:rFonts w:ascii="Times New Roman" w:hAnsi="Times New Roman" w:cs="Times New Roman"/>
                <w:color w:val="202124"/>
              </w:rPr>
              <w:t xml:space="preserve">Режим роботи: </w:t>
            </w:r>
            <w:r>
              <w:rPr>
                <w:rFonts w:ascii="Times New Roman" w:hAnsi="Times New Roman" w:cs="Times New Roman"/>
                <w:color w:val="202124"/>
              </w:rPr>
              <w:t>р</w:t>
            </w:r>
            <w:r w:rsidRPr="00D31BE1">
              <w:rPr>
                <w:rFonts w:ascii="Times New Roman" w:hAnsi="Times New Roman" w:cs="Times New Roman"/>
                <w:color w:val="202124"/>
              </w:rPr>
              <w:t>езервне джерело струму</w:t>
            </w:r>
          </w:p>
          <w:p w:rsidR="00A13CEE" w:rsidRDefault="00A13CEE" w:rsidP="00426FAB">
            <w:pPr>
              <w:spacing w:after="0"/>
              <w:rPr>
                <w:rFonts w:ascii="Times New Roman" w:hAnsi="Times New Roman" w:cs="Times New Roman"/>
                <w:b/>
                <w:color w:val="202124"/>
              </w:rPr>
            </w:pPr>
            <w:r>
              <w:rPr>
                <w:rFonts w:ascii="Times New Roman" w:hAnsi="Times New Roman" w:cs="Times New Roman"/>
              </w:rPr>
              <w:t>Вид автономного введення резерву (АВР):  без АВР</w:t>
            </w:r>
            <w:r w:rsidRPr="00D31BE1">
              <w:rPr>
                <w:rFonts w:ascii="Times New Roman" w:hAnsi="Times New Roman" w:cs="Times New Roman"/>
                <w:b/>
                <w:color w:val="202124"/>
              </w:rPr>
              <w:t xml:space="preserve"> </w:t>
            </w:r>
          </w:p>
          <w:p w:rsidR="00A13CEE" w:rsidRDefault="00A13CEE" w:rsidP="00426FAB">
            <w:pPr>
              <w:spacing w:after="0"/>
              <w:rPr>
                <w:rFonts w:ascii="Times New Roman" w:hAnsi="Times New Roman" w:cs="Times New Roman"/>
                <w:b/>
                <w:color w:val="202124"/>
              </w:rPr>
            </w:pPr>
            <w:r w:rsidRPr="00D31BE1">
              <w:rPr>
                <w:rFonts w:ascii="Times New Roman" w:hAnsi="Times New Roman" w:cs="Times New Roman"/>
                <w:b/>
                <w:color w:val="202124"/>
              </w:rPr>
              <w:t>Двигун:</w:t>
            </w:r>
          </w:p>
          <w:p w:rsidR="00A13CEE" w:rsidRDefault="00A13CEE" w:rsidP="00426FAB">
            <w:pPr>
              <w:spacing w:after="0"/>
              <w:rPr>
                <w:rFonts w:ascii="Times New Roman" w:hAnsi="Times New Roman" w:cs="Times New Roman"/>
                <w:color w:val="202124"/>
              </w:rPr>
            </w:pPr>
            <w:r w:rsidRPr="00D31BE1">
              <w:rPr>
                <w:rFonts w:ascii="Times New Roman" w:hAnsi="Times New Roman" w:cs="Times New Roman"/>
                <w:color w:val="202124"/>
              </w:rPr>
              <w:t xml:space="preserve">Вид палива: бензин </w:t>
            </w:r>
          </w:p>
          <w:p w:rsidR="00A13CEE" w:rsidRPr="00EA0F13" w:rsidRDefault="00A13CEE" w:rsidP="00426FAB">
            <w:pPr>
              <w:spacing w:after="0"/>
              <w:rPr>
                <w:rFonts w:ascii="Times New Roman" w:hAnsi="Times New Roman" w:cs="Times New Roman"/>
                <w:color w:val="202124"/>
                <w:lang w:val="ru-RU"/>
              </w:rPr>
            </w:pPr>
            <w:r>
              <w:rPr>
                <w:rFonts w:ascii="Times New Roman" w:hAnsi="Times New Roman" w:cs="Times New Roman"/>
                <w:color w:val="202124"/>
              </w:rPr>
              <w:t xml:space="preserve">Модель двигуна: </w:t>
            </w:r>
            <w:r>
              <w:rPr>
                <w:rFonts w:ascii="Times New Roman" w:hAnsi="Times New Roman" w:cs="Times New Roman"/>
                <w:color w:val="202124"/>
                <w:lang w:val="en-US"/>
              </w:rPr>
              <w:t>H</w:t>
            </w:r>
            <w:r>
              <w:rPr>
                <w:rFonts w:ascii="Times New Roman" w:hAnsi="Times New Roman" w:cs="Times New Roman"/>
                <w:color w:val="202124"/>
              </w:rPr>
              <w:t>80</w:t>
            </w:r>
            <w:proofErr w:type="spellStart"/>
            <w:r>
              <w:rPr>
                <w:rFonts w:ascii="Times New Roman" w:hAnsi="Times New Roman" w:cs="Times New Roman"/>
                <w:color w:val="202124"/>
                <w:lang w:val="en-US"/>
              </w:rPr>
              <w:t>i</w:t>
            </w:r>
            <w:proofErr w:type="spellEnd"/>
          </w:p>
          <w:p w:rsidR="00A13CEE" w:rsidRDefault="00A13CEE" w:rsidP="00426FAB">
            <w:pPr>
              <w:spacing w:after="0"/>
              <w:rPr>
                <w:rStyle w:val="y2iqfc"/>
                <w:rFonts w:ascii="Times New Roman" w:hAnsi="Times New Roman" w:cs="Times New Roman"/>
                <w:color w:val="202124"/>
              </w:rPr>
            </w:pPr>
            <w:proofErr w:type="spellStart"/>
            <w:r w:rsidRPr="00EA0F13">
              <w:rPr>
                <w:rStyle w:val="y2iqfc"/>
                <w:rFonts w:ascii="Times New Roman" w:hAnsi="Times New Roman" w:cs="Times New Roman"/>
                <w:color w:val="202124"/>
              </w:rPr>
              <w:t>Тактність</w:t>
            </w:r>
            <w:proofErr w:type="spellEnd"/>
            <w:r w:rsidRPr="00EA0F13">
              <w:rPr>
                <w:rStyle w:val="y2iqfc"/>
                <w:rFonts w:ascii="Times New Roman" w:hAnsi="Times New Roman" w:cs="Times New Roman"/>
                <w:color w:val="202124"/>
              </w:rPr>
              <w:t xml:space="preserve"> двигуна: 4-тактний</w:t>
            </w:r>
          </w:p>
          <w:p w:rsidR="00A13CEE" w:rsidRPr="00EA0F13" w:rsidRDefault="00A13CEE" w:rsidP="00426FAB">
            <w:pPr>
              <w:spacing w:after="0"/>
              <w:rPr>
                <w:rFonts w:ascii="Times New Roman" w:hAnsi="Times New Roman" w:cs="Times New Roman"/>
                <w:color w:val="202124"/>
              </w:rPr>
            </w:pPr>
            <w:r w:rsidRPr="00EA0F13">
              <w:rPr>
                <w:rStyle w:val="y2iqfc"/>
                <w:rFonts w:ascii="Times New Roman" w:hAnsi="Times New Roman" w:cs="Times New Roman"/>
                <w:color w:val="202124"/>
              </w:rPr>
              <w:t>Кількість циліндрів: 1</w:t>
            </w:r>
          </w:p>
          <w:p w:rsidR="00A13CEE" w:rsidRDefault="00A13CEE" w:rsidP="00426FAB">
            <w:pPr>
              <w:spacing w:after="0"/>
              <w:rPr>
                <w:rStyle w:val="y2iqfc"/>
                <w:rFonts w:ascii="Times New Roman" w:hAnsi="Times New Roman" w:cs="Times New Roman"/>
                <w:color w:val="202124"/>
              </w:rPr>
            </w:pPr>
            <w:r w:rsidRPr="00D31BE1">
              <w:rPr>
                <w:rStyle w:val="y2iqfc"/>
                <w:rFonts w:ascii="Times New Roman" w:hAnsi="Times New Roman" w:cs="Times New Roman"/>
                <w:color w:val="202124"/>
              </w:rPr>
              <w:t>Витрата палива на 1 кВт/год: 500 г</w:t>
            </w:r>
          </w:p>
          <w:p w:rsidR="00A13CEE" w:rsidRDefault="00A13CEE" w:rsidP="00426FAB">
            <w:pPr>
              <w:spacing w:after="0"/>
              <w:rPr>
                <w:rStyle w:val="y2iqfc"/>
                <w:rFonts w:ascii="Times New Roman" w:hAnsi="Times New Roman" w:cs="Times New Roman"/>
                <w:color w:val="202124"/>
              </w:rPr>
            </w:pPr>
            <w:r w:rsidRPr="00C37D4D">
              <w:rPr>
                <w:rStyle w:val="y2iqfc"/>
                <w:rFonts w:ascii="Times New Roman" w:hAnsi="Times New Roman" w:cs="Times New Roman"/>
                <w:color w:val="202124"/>
              </w:rPr>
              <w:t xml:space="preserve">Охолодження двигуна: </w:t>
            </w:r>
            <w:r>
              <w:rPr>
                <w:rStyle w:val="y2iqfc"/>
                <w:rFonts w:ascii="Times New Roman" w:hAnsi="Times New Roman" w:cs="Times New Roman"/>
                <w:color w:val="202124"/>
              </w:rPr>
              <w:t>п</w:t>
            </w:r>
            <w:r w:rsidRPr="00C37D4D">
              <w:rPr>
                <w:rStyle w:val="y2iqfc"/>
                <w:rFonts w:ascii="Times New Roman" w:hAnsi="Times New Roman" w:cs="Times New Roman"/>
                <w:color w:val="202124"/>
              </w:rPr>
              <w:t>овітряне</w:t>
            </w:r>
          </w:p>
          <w:p w:rsidR="00A13CEE" w:rsidRDefault="00A13CEE" w:rsidP="00426FAB">
            <w:pPr>
              <w:spacing w:after="0"/>
              <w:rPr>
                <w:rStyle w:val="y2iqfc"/>
                <w:rFonts w:ascii="Times New Roman" w:hAnsi="Times New Roman" w:cs="Times New Roman"/>
                <w:color w:val="202124"/>
              </w:rPr>
            </w:pPr>
            <w:r w:rsidRPr="00C37D4D">
              <w:rPr>
                <w:rStyle w:val="y2iqfc"/>
                <w:rFonts w:ascii="Times New Roman" w:hAnsi="Times New Roman" w:cs="Times New Roman"/>
                <w:color w:val="202124"/>
              </w:rPr>
              <w:t>Об'єм масляного картера: 0,</w:t>
            </w:r>
            <w:r>
              <w:rPr>
                <w:rStyle w:val="y2iqfc"/>
                <w:rFonts w:ascii="Times New Roman" w:hAnsi="Times New Roman" w:cs="Times New Roman"/>
                <w:color w:val="202124"/>
              </w:rPr>
              <w:t>35</w:t>
            </w:r>
            <w:r w:rsidRPr="00C37D4D">
              <w:rPr>
                <w:rStyle w:val="y2iqfc"/>
                <w:rFonts w:ascii="Times New Roman" w:hAnsi="Times New Roman" w:cs="Times New Roman"/>
                <w:color w:val="202124"/>
              </w:rPr>
              <w:t xml:space="preserve"> л</w:t>
            </w:r>
          </w:p>
          <w:p w:rsidR="00A13CEE" w:rsidRDefault="00A13CEE" w:rsidP="00426FAB">
            <w:pPr>
              <w:spacing w:after="0"/>
            </w:pPr>
            <w:r>
              <w:t>Автономна робота: до 4 год.</w:t>
            </w:r>
          </w:p>
          <w:p w:rsidR="00A13CEE" w:rsidRDefault="00A13CEE" w:rsidP="00426FAB">
            <w:pPr>
              <w:spacing w:after="0"/>
              <w:rPr>
                <w:rFonts w:ascii="Times New Roman" w:hAnsi="Times New Roman" w:cs="Times New Roman"/>
                <w:b/>
                <w:bCs/>
              </w:rPr>
            </w:pPr>
            <w:r>
              <w:rPr>
                <w:rFonts w:ascii="Times New Roman" w:hAnsi="Times New Roman" w:cs="Times New Roman"/>
                <w:b/>
                <w:bCs/>
              </w:rPr>
              <w:t>Технічні особливості:</w:t>
            </w:r>
          </w:p>
          <w:p w:rsidR="00A13CEE" w:rsidRDefault="00A13CEE" w:rsidP="00426FAB">
            <w:pPr>
              <w:spacing w:after="0"/>
              <w:rPr>
                <w:rStyle w:val="y2iqfc"/>
                <w:rFonts w:ascii="Times New Roman" w:hAnsi="Times New Roman" w:cs="Times New Roman"/>
                <w:color w:val="202124"/>
              </w:rPr>
            </w:pPr>
            <w:r w:rsidRPr="00C37D4D">
              <w:rPr>
                <w:rStyle w:val="y2iqfc"/>
                <w:rFonts w:ascii="Times New Roman" w:hAnsi="Times New Roman" w:cs="Times New Roman"/>
                <w:color w:val="202124"/>
              </w:rPr>
              <w:lastRenderedPageBreak/>
              <w:t xml:space="preserve">Вид альтернатора: </w:t>
            </w:r>
            <w:proofErr w:type="spellStart"/>
            <w:r>
              <w:rPr>
                <w:rStyle w:val="y2iqfc"/>
                <w:rFonts w:ascii="Times New Roman" w:hAnsi="Times New Roman" w:cs="Times New Roman"/>
                <w:color w:val="202124"/>
              </w:rPr>
              <w:t>і</w:t>
            </w:r>
            <w:r w:rsidRPr="00C37D4D">
              <w:rPr>
                <w:rStyle w:val="y2iqfc"/>
                <w:rFonts w:ascii="Times New Roman" w:hAnsi="Times New Roman" w:cs="Times New Roman"/>
                <w:color w:val="202124"/>
              </w:rPr>
              <w:t>нверторний</w:t>
            </w:r>
            <w:proofErr w:type="spellEnd"/>
          </w:p>
          <w:p w:rsidR="00A13CEE" w:rsidRDefault="00A13CEE" w:rsidP="00426FAB">
            <w:pPr>
              <w:spacing w:after="0"/>
            </w:pPr>
            <w:r>
              <w:t>Розетки: 1 x 230 В</w:t>
            </w:r>
          </w:p>
          <w:p w:rsidR="00A13CEE" w:rsidRDefault="00A13CEE" w:rsidP="00426FAB">
            <w:pPr>
              <w:spacing w:after="0"/>
              <w:rPr>
                <w:rStyle w:val="y2iqfc"/>
                <w:rFonts w:ascii="Times New Roman" w:hAnsi="Times New Roman" w:cs="Times New Roman"/>
                <w:color w:val="202124"/>
              </w:rPr>
            </w:pPr>
            <w:r w:rsidRPr="00C37D4D">
              <w:rPr>
                <w:rStyle w:val="y2iqfc"/>
                <w:rFonts w:ascii="Times New Roman" w:hAnsi="Times New Roman" w:cs="Times New Roman"/>
                <w:color w:val="202124"/>
              </w:rPr>
              <w:t>Управління повітряною заслінкою:</w:t>
            </w:r>
            <w:r>
              <w:rPr>
                <w:rStyle w:val="y2iqfc"/>
                <w:rFonts w:ascii="Times New Roman" w:hAnsi="Times New Roman" w:cs="Times New Roman"/>
                <w:color w:val="202124"/>
              </w:rPr>
              <w:t xml:space="preserve"> р</w:t>
            </w:r>
            <w:r w:rsidRPr="00C37D4D">
              <w:rPr>
                <w:rStyle w:val="y2iqfc"/>
                <w:rFonts w:ascii="Times New Roman" w:hAnsi="Times New Roman" w:cs="Times New Roman"/>
                <w:color w:val="202124"/>
              </w:rPr>
              <w:t>учне</w:t>
            </w:r>
          </w:p>
          <w:p w:rsidR="00A13CEE" w:rsidRDefault="00A13CEE" w:rsidP="00426FAB">
            <w:pPr>
              <w:spacing w:after="0"/>
              <w:rPr>
                <w:rFonts w:ascii="Times New Roman" w:hAnsi="Times New Roman" w:cs="Times New Roman"/>
                <w:b/>
                <w:bCs/>
              </w:rPr>
            </w:pPr>
            <w:r>
              <w:rPr>
                <w:rFonts w:ascii="Times New Roman" w:hAnsi="Times New Roman" w:cs="Times New Roman"/>
                <w:b/>
                <w:bCs/>
              </w:rPr>
              <w:t>Додаткові особливості:</w:t>
            </w:r>
          </w:p>
          <w:p w:rsidR="00A13CEE" w:rsidRDefault="00A13CEE" w:rsidP="00426FAB">
            <w:pPr>
              <w:spacing w:after="0"/>
              <w:rPr>
                <w:rStyle w:val="y2iqfc"/>
                <w:rFonts w:ascii="Times New Roman" w:hAnsi="Times New Roman" w:cs="Times New Roman"/>
                <w:color w:val="202124"/>
              </w:rPr>
            </w:pPr>
            <w:r w:rsidRPr="00C37D4D">
              <w:rPr>
                <w:rStyle w:val="y2iqfc"/>
                <w:rFonts w:ascii="Times New Roman" w:hAnsi="Times New Roman" w:cs="Times New Roman"/>
                <w:color w:val="202124"/>
              </w:rPr>
              <w:t xml:space="preserve">Шумозахист: </w:t>
            </w:r>
            <w:r>
              <w:rPr>
                <w:rStyle w:val="y2iqfc"/>
                <w:rFonts w:ascii="Times New Roman" w:hAnsi="Times New Roman" w:cs="Times New Roman"/>
                <w:color w:val="202124"/>
              </w:rPr>
              <w:t>є</w:t>
            </w:r>
          </w:p>
          <w:p w:rsidR="00A13CEE" w:rsidRDefault="00A13CEE" w:rsidP="00426FAB">
            <w:pPr>
              <w:spacing w:after="0"/>
              <w:rPr>
                <w:rStyle w:val="y2iqfc"/>
                <w:rFonts w:ascii="Times New Roman" w:hAnsi="Times New Roman" w:cs="Times New Roman"/>
                <w:color w:val="202124"/>
              </w:rPr>
            </w:pPr>
            <w:r w:rsidRPr="00C37D4D">
              <w:rPr>
                <w:rStyle w:val="y2iqfc"/>
                <w:rFonts w:ascii="Times New Roman" w:hAnsi="Times New Roman" w:cs="Times New Roman"/>
                <w:color w:val="202124"/>
              </w:rPr>
              <w:t xml:space="preserve">Рівень шуму, </w:t>
            </w:r>
            <w:proofErr w:type="spellStart"/>
            <w:r w:rsidRPr="00C37D4D">
              <w:rPr>
                <w:rStyle w:val="y2iqfc"/>
                <w:rFonts w:ascii="Times New Roman" w:hAnsi="Times New Roman" w:cs="Times New Roman"/>
                <w:color w:val="202124"/>
              </w:rPr>
              <w:t>дБ</w:t>
            </w:r>
            <w:proofErr w:type="spellEnd"/>
            <w:r w:rsidRPr="00C37D4D">
              <w:rPr>
                <w:rStyle w:val="y2iqfc"/>
                <w:rFonts w:ascii="Times New Roman" w:hAnsi="Times New Roman" w:cs="Times New Roman"/>
                <w:color w:val="202124"/>
              </w:rPr>
              <w:t xml:space="preserve">: </w:t>
            </w:r>
            <w:r>
              <w:rPr>
                <w:rStyle w:val="y2iqfc"/>
                <w:rFonts w:ascii="Times New Roman" w:hAnsi="Times New Roman" w:cs="Times New Roman"/>
                <w:color w:val="202124"/>
              </w:rPr>
              <w:t>65</w:t>
            </w:r>
            <w:r w:rsidRPr="00C37D4D">
              <w:rPr>
                <w:rStyle w:val="y2iqfc"/>
                <w:rFonts w:ascii="Times New Roman" w:hAnsi="Times New Roman" w:cs="Times New Roman"/>
                <w:color w:val="202124"/>
              </w:rPr>
              <w:t xml:space="preserve"> </w:t>
            </w:r>
            <w:proofErr w:type="spellStart"/>
            <w:r w:rsidRPr="00C37D4D">
              <w:rPr>
                <w:rStyle w:val="y2iqfc"/>
                <w:rFonts w:ascii="Times New Roman" w:hAnsi="Times New Roman" w:cs="Times New Roman"/>
                <w:color w:val="202124"/>
              </w:rPr>
              <w:t>дБ</w:t>
            </w:r>
            <w:proofErr w:type="spellEnd"/>
          </w:p>
          <w:p w:rsidR="00A13CEE" w:rsidRDefault="00A13CEE" w:rsidP="00426FAB">
            <w:pPr>
              <w:spacing w:after="0"/>
              <w:rPr>
                <w:rStyle w:val="y2iqfc"/>
                <w:rFonts w:ascii="Times New Roman" w:hAnsi="Times New Roman" w:cs="Times New Roman"/>
                <w:color w:val="202124"/>
              </w:rPr>
            </w:pPr>
            <w:r w:rsidRPr="00C37D4D">
              <w:rPr>
                <w:rStyle w:val="y2iqfc"/>
                <w:rFonts w:ascii="Times New Roman" w:hAnsi="Times New Roman" w:cs="Times New Roman"/>
                <w:color w:val="202124"/>
              </w:rPr>
              <w:t xml:space="preserve">Об'єм паливного бака: </w:t>
            </w:r>
            <w:r>
              <w:rPr>
                <w:rStyle w:val="y2iqfc"/>
                <w:rFonts w:ascii="Times New Roman" w:hAnsi="Times New Roman" w:cs="Times New Roman"/>
                <w:color w:val="202124"/>
              </w:rPr>
              <w:t>4</w:t>
            </w:r>
            <w:r w:rsidRPr="00C37D4D">
              <w:rPr>
                <w:rStyle w:val="y2iqfc"/>
                <w:rFonts w:ascii="Times New Roman" w:hAnsi="Times New Roman" w:cs="Times New Roman"/>
                <w:color w:val="202124"/>
              </w:rPr>
              <w:t xml:space="preserve"> л</w:t>
            </w:r>
          </w:p>
          <w:p w:rsidR="00A13CEE" w:rsidRDefault="00A13CEE" w:rsidP="00426FAB">
            <w:pPr>
              <w:spacing w:after="0"/>
              <w:rPr>
                <w:rStyle w:val="y2iqfc"/>
                <w:rFonts w:ascii="Times New Roman" w:hAnsi="Times New Roman" w:cs="Times New Roman"/>
                <w:color w:val="202124"/>
              </w:rPr>
            </w:pPr>
            <w:r w:rsidRPr="00C37D4D">
              <w:rPr>
                <w:rStyle w:val="y2iqfc"/>
                <w:rFonts w:ascii="Times New Roman" w:hAnsi="Times New Roman" w:cs="Times New Roman"/>
                <w:color w:val="202124"/>
              </w:rPr>
              <w:t>Клас захисту: IP23</w:t>
            </w:r>
          </w:p>
          <w:p w:rsidR="00A13CEE" w:rsidRDefault="00A13CEE" w:rsidP="00426FAB">
            <w:pPr>
              <w:spacing w:after="0"/>
              <w:rPr>
                <w:rFonts w:ascii="Times New Roman" w:hAnsi="Times New Roman" w:cs="Times New Roman"/>
                <w:b/>
                <w:bCs/>
              </w:rPr>
            </w:pPr>
            <w:r>
              <w:rPr>
                <w:rFonts w:ascii="Times New Roman" w:hAnsi="Times New Roman" w:cs="Times New Roman"/>
                <w:b/>
                <w:bCs/>
              </w:rPr>
              <w:t>Фізичні характеристики</w:t>
            </w:r>
            <w:r w:rsidRPr="000A3D13">
              <w:rPr>
                <w:rFonts w:ascii="Times New Roman" w:hAnsi="Times New Roman" w:cs="Times New Roman"/>
                <w:b/>
                <w:bCs/>
              </w:rPr>
              <w:t>:</w:t>
            </w:r>
          </w:p>
          <w:p w:rsidR="00A13CEE" w:rsidRDefault="00A13CEE" w:rsidP="00426FAB">
            <w:pPr>
              <w:spacing w:after="0"/>
              <w:rPr>
                <w:rStyle w:val="y2iqfc"/>
                <w:rFonts w:ascii="Times New Roman" w:hAnsi="Times New Roman" w:cs="Times New Roman"/>
                <w:color w:val="202124"/>
              </w:rPr>
            </w:pPr>
            <w:r w:rsidRPr="00C37D4D">
              <w:rPr>
                <w:rStyle w:val="y2iqfc"/>
                <w:rFonts w:ascii="Times New Roman" w:hAnsi="Times New Roman" w:cs="Times New Roman"/>
                <w:color w:val="202124"/>
              </w:rPr>
              <w:t>Габарити (</w:t>
            </w:r>
            <w:proofErr w:type="spellStart"/>
            <w:r w:rsidRPr="00C37D4D">
              <w:rPr>
                <w:rStyle w:val="y2iqfc"/>
                <w:rFonts w:ascii="Times New Roman" w:hAnsi="Times New Roman" w:cs="Times New Roman"/>
                <w:color w:val="202124"/>
              </w:rPr>
              <w:t>ВхШхГ</w:t>
            </w:r>
            <w:proofErr w:type="spellEnd"/>
            <w:r w:rsidRPr="00C37D4D">
              <w:rPr>
                <w:rStyle w:val="y2iqfc"/>
                <w:rFonts w:ascii="Times New Roman" w:hAnsi="Times New Roman" w:cs="Times New Roman"/>
                <w:color w:val="202124"/>
              </w:rPr>
              <w:t>): 48 x 50 x 26см</w:t>
            </w:r>
          </w:p>
          <w:p w:rsidR="00A13CEE" w:rsidRDefault="00A13CEE" w:rsidP="00426FAB">
            <w:pPr>
              <w:spacing w:after="0"/>
              <w:rPr>
                <w:rStyle w:val="y2iqfc"/>
                <w:rFonts w:ascii="Times New Roman" w:hAnsi="Times New Roman" w:cs="Times New Roman"/>
                <w:color w:val="202124"/>
              </w:rPr>
            </w:pPr>
            <w:r w:rsidRPr="00C37D4D">
              <w:rPr>
                <w:rStyle w:val="y2iqfc"/>
                <w:rFonts w:ascii="Times New Roman" w:hAnsi="Times New Roman" w:cs="Times New Roman"/>
                <w:color w:val="202124"/>
              </w:rPr>
              <w:t xml:space="preserve">Вага: </w:t>
            </w:r>
            <w:r>
              <w:rPr>
                <w:rStyle w:val="y2iqfc"/>
                <w:rFonts w:ascii="Times New Roman" w:hAnsi="Times New Roman" w:cs="Times New Roman"/>
                <w:color w:val="202124"/>
              </w:rPr>
              <w:t>18</w:t>
            </w:r>
            <w:r w:rsidRPr="00C37D4D">
              <w:rPr>
                <w:rStyle w:val="y2iqfc"/>
                <w:rFonts w:ascii="Times New Roman" w:hAnsi="Times New Roman" w:cs="Times New Roman"/>
                <w:color w:val="202124"/>
              </w:rPr>
              <w:t xml:space="preserve"> кг</w:t>
            </w:r>
          </w:p>
          <w:p w:rsidR="00A13CEE" w:rsidRDefault="00A13CEE" w:rsidP="00426FAB">
            <w:pPr>
              <w:spacing w:after="0"/>
              <w:rPr>
                <w:rStyle w:val="y2iqfc"/>
                <w:rFonts w:ascii="Times New Roman" w:hAnsi="Times New Roman" w:cs="Times New Roman"/>
                <w:color w:val="202124"/>
              </w:rPr>
            </w:pPr>
            <w:r w:rsidRPr="00C37D4D">
              <w:rPr>
                <w:rStyle w:val="y2iqfc"/>
                <w:rFonts w:ascii="Times New Roman" w:hAnsi="Times New Roman" w:cs="Times New Roman"/>
                <w:color w:val="202124"/>
              </w:rPr>
              <w:t xml:space="preserve">Комплектація: </w:t>
            </w:r>
            <w:r>
              <w:rPr>
                <w:rStyle w:val="y2iqfc"/>
                <w:rFonts w:ascii="Times New Roman" w:hAnsi="Times New Roman" w:cs="Times New Roman"/>
                <w:color w:val="202124"/>
              </w:rPr>
              <w:t>г</w:t>
            </w:r>
            <w:r w:rsidRPr="00C37D4D">
              <w:rPr>
                <w:rStyle w:val="y2iqfc"/>
                <w:rFonts w:ascii="Times New Roman" w:hAnsi="Times New Roman" w:cs="Times New Roman"/>
                <w:color w:val="202124"/>
              </w:rPr>
              <w:t xml:space="preserve">енератор, </w:t>
            </w:r>
            <w:r>
              <w:rPr>
                <w:rStyle w:val="y2iqfc"/>
                <w:rFonts w:ascii="Times New Roman" w:hAnsi="Times New Roman" w:cs="Times New Roman"/>
                <w:color w:val="202124"/>
              </w:rPr>
              <w:t>і</w:t>
            </w:r>
            <w:r w:rsidRPr="00C37D4D">
              <w:rPr>
                <w:rStyle w:val="y2iqfc"/>
                <w:rFonts w:ascii="Times New Roman" w:hAnsi="Times New Roman" w:cs="Times New Roman"/>
                <w:color w:val="202124"/>
              </w:rPr>
              <w:t xml:space="preserve">нструкція, </w:t>
            </w:r>
            <w:r>
              <w:rPr>
                <w:rStyle w:val="y2iqfc"/>
                <w:rFonts w:ascii="Times New Roman" w:hAnsi="Times New Roman" w:cs="Times New Roman"/>
                <w:color w:val="202124"/>
              </w:rPr>
              <w:t>г</w:t>
            </w:r>
            <w:r w:rsidRPr="00C37D4D">
              <w:rPr>
                <w:rStyle w:val="y2iqfc"/>
                <w:rFonts w:ascii="Times New Roman" w:hAnsi="Times New Roman" w:cs="Times New Roman"/>
                <w:color w:val="202124"/>
              </w:rPr>
              <w:t>арантійний талон</w:t>
            </w:r>
          </w:p>
          <w:p w:rsidR="00A13CEE" w:rsidRPr="00D31BE1" w:rsidRDefault="00A13CEE" w:rsidP="00426FAB">
            <w:pPr>
              <w:spacing w:after="0"/>
              <w:rPr>
                <w:rFonts w:ascii="Times New Roman" w:hAnsi="Times New Roman" w:cs="Times New Roman"/>
                <w:bCs/>
              </w:rPr>
            </w:pPr>
            <w:r>
              <w:rPr>
                <w:rStyle w:val="y2iqfc"/>
                <w:rFonts w:ascii="Times New Roman" w:hAnsi="Times New Roman" w:cs="Times New Roman"/>
                <w:color w:val="202124"/>
              </w:rPr>
              <w:t>Гарантійний термін - не менше 12 місяців</w:t>
            </w:r>
          </w:p>
          <w:p w:rsidR="00A13CEE" w:rsidRPr="001F752E" w:rsidRDefault="00A13CEE" w:rsidP="00426FAB">
            <w:pPr>
              <w:spacing w:after="0"/>
              <w:rPr>
                <w:rFonts w:ascii="Times New Roman" w:hAnsi="Times New Roman" w:cs="Times New Roman"/>
                <w:b/>
                <w:bCs/>
              </w:rPr>
            </w:pPr>
          </w:p>
        </w:tc>
      </w:tr>
      <w:tr w:rsidR="00A13CEE" w:rsidRPr="00F3353C" w:rsidTr="00426FAB">
        <w:trPr>
          <w:trHeight w:val="1"/>
        </w:trPr>
        <w:tc>
          <w:tcPr>
            <w:tcW w:w="709" w:type="dxa"/>
            <w:tcBorders>
              <w:top w:val="single" w:sz="4" w:space="0" w:color="000000"/>
              <w:left w:val="single" w:sz="4" w:space="0" w:color="000000"/>
              <w:bottom w:val="single" w:sz="4" w:space="0" w:color="000000"/>
              <w:right w:val="single" w:sz="4" w:space="0" w:color="000000"/>
            </w:tcBorders>
            <w:vAlign w:val="center"/>
          </w:tcPr>
          <w:p w:rsidR="00A13CEE" w:rsidRPr="00F3353C" w:rsidRDefault="00A13CEE" w:rsidP="00426FAB">
            <w:pPr>
              <w:spacing w:after="0" w:line="259" w:lineRule="atLeast"/>
              <w:jc w:val="center"/>
              <w:rPr>
                <w:lang w:eastAsia="en-US"/>
              </w:rPr>
            </w:pPr>
            <w:r>
              <w:rPr>
                <w:lang w:eastAsia="en-US"/>
              </w:rPr>
              <w:lastRenderedPageBreak/>
              <w:t>2</w:t>
            </w:r>
            <w:r w:rsidR="00694803">
              <w:rPr>
                <w:lang w:eastAsia="en-US"/>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A13CEE" w:rsidRPr="00D31BE1" w:rsidRDefault="00A13CEE" w:rsidP="00426FAB">
            <w:pPr>
              <w:spacing w:after="0" w:line="256" w:lineRule="auto"/>
              <w:jc w:val="center"/>
              <w:rPr>
                <w:color w:val="FF0000"/>
                <w:lang w:eastAsia="en-US"/>
              </w:rPr>
            </w:pPr>
            <w:r w:rsidRPr="00CA7D25">
              <w:rPr>
                <w:rFonts w:ascii="Times New Roman" w:hAnsi="Times New Roman" w:cs="Times New Roman"/>
                <w:bCs/>
                <w:iCs/>
                <w:sz w:val="24"/>
                <w:szCs w:val="24"/>
              </w:rPr>
              <w:t xml:space="preserve">Генератор </w:t>
            </w:r>
            <w:proofErr w:type="spellStart"/>
            <w:r>
              <w:rPr>
                <w:rFonts w:ascii="Times New Roman" w:hAnsi="Times New Roman" w:cs="Times New Roman"/>
                <w:bCs/>
                <w:iCs/>
                <w:sz w:val="24"/>
                <w:szCs w:val="24"/>
              </w:rPr>
              <w:t>інверторний</w:t>
            </w:r>
            <w:proofErr w:type="spellEnd"/>
            <w:r w:rsidRPr="00CA7D25">
              <w:rPr>
                <w:rFonts w:ascii="Times New Roman" w:hAnsi="Times New Roman" w:cs="Times New Roman"/>
                <w:bCs/>
                <w:iCs/>
                <w:sz w:val="24"/>
                <w:szCs w:val="24"/>
              </w:rPr>
              <w:t xml:space="preserve"> </w:t>
            </w:r>
            <w:r>
              <w:rPr>
                <w:rFonts w:ascii="Times New Roman" w:hAnsi="Times New Roman" w:cs="Times New Roman"/>
                <w:bCs/>
                <w:iCs/>
                <w:sz w:val="24"/>
                <w:szCs w:val="24"/>
              </w:rPr>
              <w:t>бензиновий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A13CEE" w:rsidRDefault="00694803" w:rsidP="00426FAB">
            <w:pPr>
              <w:spacing w:after="0" w:line="256" w:lineRule="auto"/>
              <w:jc w:val="center"/>
              <w:rPr>
                <w:lang w:eastAsia="en-US"/>
              </w:rPr>
            </w:pPr>
            <w:r>
              <w:rPr>
                <w:lang w:eastAsia="en-US"/>
              </w:rPr>
              <w:t>7</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EE" w:rsidRDefault="00A13CEE" w:rsidP="00426FAB">
            <w:pPr>
              <w:spacing w:after="0"/>
              <w:rPr>
                <w:rFonts w:ascii="Times New Roman" w:hAnsi="Times New Roman" w:cs="Times New Roman"/>
                <w:b/>
                <w:bCs/>
              </w:rPr>
            </w:pPr>
            <w:r>
              <w:rPr>
                <w:rFonts w:ascii="Times New Roman" w:hAnsi="Times New Roman" w:cs="Times New Roman"/>
                <w:b/>
                <w:bCs/>
              </w:rPr>
              <w:t>Технічні характеристики</w:t>
            </w:r>
            <w:r w:rsidRPr="000A3D13">
              <w:rPr>
                <w:rFonts w:ascii="Times New Roman" w:hAnsi="Times New Roman" w:cs="Times New Roman"/>
                <w:b/>
                <w:bCs/>
              </w:rPr>
              <w:t>:</w:t>
            </w:r>
          </w:p>
          <w:p w:rsidR="00A13CEE" w:rsidRDefault="00A13CEE" w:rsidP="00426FAB">
            <w:pPr>
              <w:spacing w:after="0"/>
              <w:rPr>
                <w:rFonts w:ascii="Times New Roman" w:hAnsi="Times New Roman" w:cs="Times New Roman"/>
                <w:bCs/>
              </w:rPr>
            </w:pPr>
            <w:r w:rsidRPr="00D31BE1">
              <w:rPr>
                <w:rFonts w:ascii="Times New Roman" w:hAnsi="Times New Roman" w:cs="Times New Roman"/>
                <w:bCs/>
              </w:rPr>
              <w:t xml:space="preserve">Вид генератора: </w:t>
            </w:r>
            <w:proofErr w:type="spellStart"/>
            <w:r>
              <w:rPr>
                <w:rFonts w:ascii="Times New Roman" w:hAnsi="Times New Roman" w:cs="Times New Roman"/>
                <w:bCs/>
              </w:rPr>
              <w:t>інверторний</w:t>
            </w:r>
            <w:proofErr w:type="spellEnd"/>
          </w:p>
          <w:p w:rsidR="00A13CEE" w:rsidRDefault="00A13CEE" w:rsidP="00426FAB">
            <w:pPr>
              <w:spacing w:after="0"/>
              <w:rPr>
                <w:rFonts w:ascii="Times New Roman" w:hAnsi="Times New Roman" w:cs="Times New Roman"/>
                <w:bCs/>
              </w:rPr>
            </w:pPr>
            <w:r>
              <w:rPr>
                <w:rFonts w:ascii="Times New Roman" w:hAnsi="Times New Roman" w:cs="Times New Roman"/>
                <w:bCs/>
              </w:rPr>
              <w:t>Запуск двигуна: ручний стартер</w:t>
            </w:r>
          </w:p>
          <w:p w:rsidR="00A13CEE" w:rsidRDefault="00A13CEE" w:rsidP="00426FAB">
            <w:pPr>
              <w:spacing w:after="0"/>
              <w:rPr>
                <w:rFonts w:ascii="Times New Roman" w:hAnsi="Times New Roman" w:cs="Times New Roman"/>
                <w:bCs/>
              </w:rPr>
            </w:pPr>
            <w:r>
              <w:rPr>
                <w:rFonts w:ascii="Times New Roman" w:hAnsi="Times New Roman" w:cs="Times New Roman"/>
                <w:bCs/>
              </w:rPr>
              <w:t>Номінальна потужність: не менше 2,5 кВт</w:t>
            </w:r>
          </w:p>
          <w:p w:rsidR="00A13CEE" w:rsidRDefault="00A13CEE" w:rsidP="00426FAB">
            <w:pPr>
              <w:spacing w:after="0"/>
              <w:rPr>
                <w:rFonts w:ascii="Times New Roman" w:hAnsi="Times New Roman" w:cs="Times New Roman"/>
                <w:bCs/>
              </w:rPr>
            </w:pPr>
            <w:proofErr w:type="spellStart"/>
            <w:r>
              <w:rPr>
                <w:rFonts w:ascii="Times New Roman" w:hAnsi="Times New Roman" w:cs="Times New Roman"/>
                <w:bCs/>
              </w:rPr>
              <w:t>Максимальтна</w:t>
            </w:r>
            <w:proofErr w:type="spellEnd"/>
            <w:r>
              <w:rPr>
                <w:rFonts w:ascii="Times New Roman" w:hAnsi="Times New Roman" w:cs="Times New Roman"/>
                <w:bCs/>
              </w:rPr>
              <w:t xml:space="preserve"> потужність: не більше 3,0 кВт</w:t>
            </w:r>
          </w:p>
          <w:p w:rsidR="00A13CEE" w:rsidRDefault="00A13CEE" w:rsidP="00426FAB">
            <w:pPr>
              <w:spacing w:after="0"/>
              <w:rPr>
                <w:rFonts w:ascii="Times New Roman" w:hAnsi="Times New Roman" w:cs="Times New Roman"/>
                <w:bCs/>
              </w:rPr>
            </w:pPr>
            <w:r>
              <w:rPr>
                <w:rFonts w:ascii="Times New Roman" w:hAnsi="Times New Roman" w:cs="Times New Roman"/>
                <w:bCs/>
              </w:rPr>
              <w:t>Кількість фаз: 1</w:t>
            </w:r>
          </w:p>
          <w:p w:rsidR="00A13CEE" w:rsidRDefault="00A13CEE" w:rsidP="00426FAB">
            <w:pPr>
              <w:spacing w:after="0"/>
              <w:rPr>
                <w:rFonts w:ascii="Times New Roman" w:hAnsi="Times New Roman" w:cs="Times New Roman"/>
                <w:color w:val="202124"/>
              </w:rPr>
            </w:pPr>
            <w:r w:rsidRPr="00D31BE1">
              <w:rPr>
                <w:rFonts w:ascii="Times New Roman" w:hAnsi="Times New Roman" w:cs="Times New Roman"/>
                <w:color w:val="202124"/>
              </w:rPr>
              <w:t xml:space="preserve">Режим роботи: </w:t>
            </w:r>
            <w:r>
              <w:rPr>
                <w:rFonts w:ascii="Times New Roman" w:hAnsi="Times New Roman" w:cs="Times New Roman"/>
                <w:color w:val="202124"/>
              </w:rPr>
              <w:t>р</w:t>
            </w:r>
            <w:r w:rsidRPr="00D31BE1">
              <w:rPr>
                <w:rFonts w:ascii="Times New Roman" w:hAnsi="Times New Roman" w:cs="Times New Roman"/>
                <w:color w:val="202124"/>
              </w:rPr>
              <w:t>езервне джерело струму</w:t>
            </w:r>
          </w:p>
          <w:p w:rsidR="00A13CEE" w:rsidRDefault="00A13CEE" w:rsidP="00426FAB">
            <w:pPr>
              <w:spacing w:after="0"/>
              <w:rPr>
                <w:rFonts w:ascii="Times New Roman" w:hAnsi="Times New Roman" w:cs="Times New Roman"/>
                <w:color w:val="202124"/>
              </w:rPr>
            </w:pPr>
            <w:r>
              <w:rPr>
                <w:rFonts w:ascii="Times New Roman" w:hAnsi="Times New Roman" w:cs="Times New Roman"/>
              </w:rPr>
              <w:t>Вид автономного введення резерву (АВР):  без АВР</w:t>
            </w:r>
            <w:r>
              <w:rPr>
                <w:rFonts w:ascii="Times New Roman" w:hAnsi="Times New Roman" w:cs="Times New Roman"/>
              </w:rPr>
              <w:t> </w:t>
            </w:r>
          </w:p>
          <w:p w:rsidR="00A13CEE" w:rsidRDefault="00A13CEE" w:rsidP="00426FAB">
            <w:pPr>
              <w:spacing w:after="0"/>
              <w:rPr>
                <w:rFonts w:ascii="Times New Roman" w:hAnsi="Times New Roman" w:cs="Times New Roman"/>
                <w:b/>
                <w:color w:val="202124"/>
              </w:rPr>
            </w:pPr>
            <w:r w:rsidRPr="00D31BE1">
              <w:rPr>
                <w:rFonts w:ascii="Times New Roman" w:hAnsi="Times New Roman" w:cs="Times New Roman"/>
                <w:b/>
                <w:color w:val="202124"/>
              </w:rPr>
              <w:t>Двигун:</w:t>
            </w:r>
          </w:p>
          <w:p w:rsidR="00A13CEE" w:rsidRDefault="00A13CEE" w:rsidP="00426FAB">
            <w:pPr>
              <w:spacing w:after="0"/>
              <w:rPr>
                <w:rFonts w:ascii="Times New Roman" w:hAnsi="Times New Roman" w:cs="Times New Roman"/>
                <w:color w:val="202124"/>
              </w:rPr>
            </w:pPr>
            <w:r w:rsidRPr="00D31BE1">
              <w:rPr>
                <w:rFonts w:ascii="Times New Roman" w:hAnsi="Times New Roman" w:cs="Times New Roman"/>
                <w:color w:val="202124"/>
              </w:rPr>
              <w:t xml:space="preserve">Вид палива: бензин </w:t>
            </w:r>
          </w:p>
          <w:p w:rsidR="00A13CEE" w:rsidRPr="00EA0F13" w:rsidRDefault="00A13CEE" w:rsidP="00426FAB">
            <w:pPr>
              <w:spacing w:after="0"/>
              <w:rPr>
                <w:rFonts w:ascii="Times New Roman" w:hAnsi="Times New Roman" w:cs="Times New Roman"/>
                <w:color w:val="202124"/>
                <w:lang w:val="ru-RU"/>
              </w:rPr>
            </w:pPr>
            <w:r>
              <w:rPr>
                <w:rFonts w:ascii="Times New Roman" w:hAnsi="Times New Roman" w:cs="Times New Roman"/>
                <w:color w:val="202124"/>
              </w:rPr>
              <w:t xml:space="preserve">Модель двигуна: </w:t>
            </w:r>
            <w:r>
              <w:rPr>
                <w:rFonts w:ascii="Times New Roman" w:hAnsi="Times New Roman" w:cs="Times New Roman"/>
                <w:color w:val="202124"/>
                <w:lang w:val="en-US"/>
              </w:rPr>
              <w:t>H</w:t>
            </w:r>
            <w:r w:rsidRPr="00D31BE1">
              <w:rPr>
                <w:rFonts w:ascii="Times New Roman" w:hAnsi="Times New Roman" w:cs="Times New Roman"/>
                <w:color w:val="202124"/>
                <w:lang w:val="ru-RU"/>
              </w:rPr>
              <w:t>120</w:t>
            </w:r>
            <w:proofErr w:type="spellStart"/>
            <w:r>
              <w:rPr>
                <w:rFonts w:ascii="Times New Roman" w:hAnsi="Times New Roman" w:cs="Times New Roman"/>
                <w:color w:val="202124"/>
                <w:lang w:val="en-US"/>
              </w:rPr>
              <w:t>i</w:t>
            </w:r>
            <w:proofErr w:type="spellEnd"/>
          </w:p>
          <w:p w:rsidR="00A13CEE" w:rsidRDefault="00A13CEE" w:rsidP="00426FAB">
            <w:pPr>
              <w:spacing w:after="0"/>
              <w:rPr>
                <w:rStyle w:val="y2iqfc"/>
                <w:rFonts w:ascii="Times New Roman" w:hAnsi="Times New Roman" w:cs="Times New Roman"/>
                <w:color w:val="202124"/>
              </w:rPr>
            </w:pPr>
            <w:proofErr w:type="spellStart"/>
            <w:r w:rsidRPr="00EA0F13">
              <w:rPr>
                <w:rStyle w:val="y2iqfc"/>
                <w:rFonts w:ascii="Times New Roman" w:hAnsi="Times New Roman" w:cs="Times New Roman"/>
                <w:color w:val="202124"/>
              </w:rPr>
              <w:t>Тактність</w:t>
            </w:r>
            <w:proofErr w:type="spellEnd"/>
            <w:r w:rsidRPr="00EA0F13">
              <w:rPr>
                <w:rStyle w:val="y2iqfc"/>
                <w:rFonts w:ascii="Times New Roman" w:hAnsi="Times New Roman" w:cs="Times New Roman"/>
                <w:color w:val="202124"/>
              </w:rPr>
              <w:t xml:space="preserve"> двигуна: 4-тактний</w:t>
            </w:r>
          </w:p>
          <w:p w:rsidR="00A13CEE" w:rsidRPr="00EA0F13" w:rsidRDefault="00A13CEE" w:rsidP="00426FAB">
            <w:pPr>
              <w:spacing w:after="0"/>
              <w:rPr>
                <w:rFonts w:ascii="Times New Roman" w:hAnsi="Times New Roman" w:cs="Times New Roman"/>
                <w:color w:val="202124"/>
              </w:rPr>
            </w:pPr>
            <w:r w:rsidRPr="00EA0F13">
              <w:rPr>
                <w:rStyle w:val="y2iqfc"/>
                <w:rFonts w:ascii="Times New Roman" w:hAnsi="Times New Roman" w:cs="Times New Roman"/>
                <w:color w:val="202124"/>
              </w:rPr>
              <w:t>Кількість циліндрів: 1</w:t>
            </w:r>
          </w:p>
          <w:p w:rsidR="00A13CEE" w:rsidRDefault="00A13CEE" w:rsidP="00426FAB">
            <w:pPr>
              <w:spacing w:after="0"/>
              <w:rPr>
                <w:rStyle w:val="y2iqfc"/>
                <w:rFonts w:ascii="Times New Roman" w:hAnsi="Times New Roman" w:cs="Times New Roman"/>
                <w:color w:val="202124"/>
              </w:rPr>
            </w:pPr>
            <w:r w:rsidRPr="00D31BE1">
              <w:rPr>
                <w:rStyle w:val="y2iqfc"/>
                <w:rFonts w:ascii="Times New Roman" w:hAnsi="Times New Roman" w:cs="Times New Roman"/>
                <w:color w:val="202124"/>
              </w:rPr>
              <w:t>Витрата палива на 1 кВт/год: 500 г</w:t>
            </w:r>
          </w:p>
          <w:p w:rsidR="00A13CEE" w:rsidRDefault="00A13CEE" w:rsidP="00426FAB">
            <w:pPr>
              <w:spacing w:after="0"/>
              <w:rPr>
                <w:rStyle w:val="y2iqfc"/>
                <w:rFonts w:ascii="Times New Roman" w:hAnsi="Times New Roman" w:cs="Times New Roman"/>
                <w:color w:val="202124"/>
              </w:rPr>
            </w:pPr>
            <w:r w:rsidRPr="00C37D4D">
              <w:rPr>
                <w:rStyle w:val="y2iqfc"/>
                <w:rFonts w:ascii="Times New Roman" w:hAnsi="Times New Roman" w:cs="Times New Roman"/>
                <w:color w:val="202124"/>
              </w:rPr>
              <w:t xml:space="preserve">Охолодження двигуна: </w:t>
            </w:r>
            <w:r>
              <w:rPr>
                <w:rStyle w:val="y2iqfc"/>
                <w:rFonts w:ascii="Times New Roman" w:hAnsi="Times New Roman" w:cs="Times New Roman"/>
                <w:color w:val="202124"/>
              </w:rPr>
              <w:t>п</w:t>
            </w:r>
            <w:r w:rsidRPr="00C37D4D">
              <w:rPr>
                <w:rStyle w:val="y2iqfc"/>
                <w:rFonts w:ascii="Times New Roman" w:hAnsi="Times New Roman" w:cs="Times New Roman"/>
                <w:color w:val="202124"/>
              </w:rPr>
              <w:t>овітряне</w:t>
            </w:r>
          </w:p>
          <w:p w:rsidR="00A13CEE" w:rsidRDefault="00A13CEE" w:rsidP="00426FAB">
            <w:pPr>
              <w:spacing w:after="0"/>
              <w:rPr>
                <w:rStyle w:val="y2iqfc"/>
                <w:rFonts w:ascii="Times New Roman" w:hAnsi="Times New Roman" w:cs="Times New Roman"/>
                <w:color w:val="202124"/>
              </w:rPr>
            </w:pPr>
            <w:r w:rsidRPr="00C37D4D">
              <w:rPr>
                <w:rStyle w:val="y2iqfc"/>
                <w:rFonts w:ascii="Times New Roman" w:hAnsi="Times New Roman" w:cs="Times New Roman"/>
                <w:color w:val="202124"/>
              </w:rPr>
              <w:t>Об'єм масляного картера: 0,4 л</w:t>
            </w:r>
          </w:p>
          <w:p w:rsidR="00A13CEE" w:rsidRDefault="00A13CEE" w:rsidP="00426FAB">
            <w:pPr>
              <w:spacing w:after="0"/>
            </w:pPr>
            <w:r>
              <w:t>Автономна робота: до 4 год.</w:t>
            </w:r>
          </w:p>
          <w:p w:rsidR="00A13CEE" w:rsidRDefault="00A13CEE" w:rsidP="00426FAB">
            <w:pPr>
              <w:spacing w:after="0"/>
              <w:rPr>
                <w:rFonts w:ascii="Times New Roman" w:hAnsi="Times New Roman" w:cs="Times New Roman"/>
                <w:b/>
                <w:bCs/>
              </w:rPr>
            </w:pPr>
            <w:r>
              <w:rPr>
                <w:rFonts w:ascii="Times New Roman" w:hAnsi="Times New Roman" w:cs="Times New Roman"/>
                <w:b/>
                <w:bCs/>
              </w:rPr>
              <w:t>Технічні особливості:</w:t>
            </w:r>
          </w:p>
          <w:p w:rsidR="00A13CEE" w:rsidRDefault="00A13CEE" w:rsidP="00426FAB">
            <w:pPr>
              <w:spacing w:after="0"/>
              <w:rPr>
                <w:rStyle w:val="y2iqfc"/>
                <w:rFonts w:ascii="Times New Roman" w:hAnsi="Times New Roman" w:cs="Times New Roman"/>
                <w:color w:val="202124"/>
              </w:rPr>
            </w:pPr>
            <w:r w:rsidRPr="00C37D4D">
              <w:rPr>
                <w:rStyle w:val="y2iqfc"/>
                <w:rFonts w:ascii="Times New Roman" w:hAnsi="Times New Roman" w:cs="Times New Roman"/>
                <w:color w:val="202124"/>
              </w:rPr>
              <w:t xml:space="preserve">Вид альтернатора: </w:t>
            </w:r>
            <w:proofErr w:type="spellStart"/>
            <w:r>
              <w:rPr>
                <w:rStyle w:val="y2iqfc"/>
                <w:rFonts w:ascii="Times New Roman" w:hAnsi="Times New Roman" w:cs="Times New Roman"/>
                <w:color w:val="202124"/>
              </w:rPr>
              <w:t>і</w:t>
            </w:r>
            <w:r w:rsidRPr="00C37D4D">
              <w:rPr>
                <w:rStyle w:val="y2iqfc"/>
                <w:rFonts w:ascii="Times New Roman" w:hAnsi="Times New Roman" w:cs="Times New Roman"/>
                <w:color w:val="202124"/>
              </w:rPr>
              <w:t>нверторний</w:t>
            </w:r>
            <w:proofErr w:type="spellEnd"/>
          </w:p>
          <w:p w:rsidR="00A13CEE" w:rsidRDefault="00A13CEE" w:rsidP="00426FAB">
            <w:pPr>
              <w:spacing w:after="0"/>
            </w:pPr>
            <w:r>
              <w:t>Розетки: 1 x 230 В</w:t>
            </w:r>
          </w:p>
          <w:p w:rsidR="00A13CEE" w:rsidRDefault="00A13CEE" w:rsidP="00426FAB">
            <w:pPr>
              <w:spacing w:after="0"/>
              <w:rPr>
                <w:rStyle w:val="y2iqfc"/>
                <w:rFonts w:ascii="Times New Roman" w:hAnsi="Times New Roman" w:cs="Times New Roman"/>
                <w:color w:val="202124"/>
              </w:rPr>
            </w:pPr>
            <w:r w:rsidRPr="00C37D4D">
              <w:rPr>
                <w:rStyle w:val="y2iqfc"/>
                <w:rFonts w:ascii="Times New Roman" w:hAnsi="Times New Roman" w:cs="Times New Roman"/>
                <w:color w:val="202124"/>
              </w:rPr>
              <w:t>Управління повітряною заслінкою:</w:t>
            </w:r>
            <w:r>
              <w:rPr>
                <w:rStyle w:val="y2iqfc"/>
                <w:rFonts w:ascii="Times New Roman" w:hAnsi="Times New Roman" w:cs="Times New Roman"/>
                <w:color w:val="202124"/>
              </w:rPr>
              <w:t xml:space="preserve"> р</w:t>
            </w:r>
            <w:r w:rsidRPr="00C37D4D">
              <w:rPr>
                <w:rStyle w:val="y2iqfc"/>
                <w:rFonts w:ascii="Times New Roman" w:hAnsi="Times New Roman" w:cs="Times New Roman"/>
                <w:color w:val="202124"/>
              </w:rPr>
              <w:t>учне</w:t>
            </w:r>
          </w:p>
          <w:p w:rsidR="00A13CEE" w:rsidRDefault="00A13CEE" w:rsidP="00426FAB">
            <w:pPr>
              <w:spacing w:after="0"/>
              <w:rPr>
                <w:rFonts w:ascii="Times New Roman" w:hAnsi="Times New Roman" w:cs="Times New Roman"/>
                <w:b/>
                <w:bCs/>
              </w:rPr>
            </w:pPr>
            <w:r>
              <w:rPr>
                <w:rFonts w:ascii="Times New Roman" w:hAnsi="Times New Roman" w:cs="Times New Roman"/>
                <w:b/>
                <w:bCs/>
              </w:rPr>
              <w:t>Додаткові особливості:</w:t>
            </w:r>
          </w:p>
          <w:p w:rsidR="00A13CEE" w:rsidRDefault="00A13CEE" w:rsidP="00426FAB">
            <w:pPr>
              <w:spacing w:after="0"/>
              <w:rPr>
                <w:rStyle w:val="y2iqfc"/>
                <w:rFonts w:ascii="Times New Roman" w:hAnsi="Times New Roman" w:cs="Times New Roman"/>
                <w:color w:val="202124"/>
              </w:rPr>
            </w:pPr>
            <w:r w:rsidRPr="00C37D4D">
              <w:rPr>
                <w:rStyle w:val="y2iqfc"/>
                <w:rFonts w:ascii="Times New Roman" w:hAnsi="Times New Roman" w:cs="Times New Roman"/>
                <w:color w:val="202124"/>
              </w:rPr>
              <w:t xml:space="preserve">Шумозахист: </w:t>
            </w:r>
            <w:r>
              <w:rPr>
                <w:rStyle w:val="y2iqfc"/>
                <w:rFonts w:ascii="Times New Roman" w:hAnsi="Times New Roman" w:cs="Times New Roman"/>
                <w:color w:val="202124"/>
              </w:rPr>
              <w:t>є</w:t>
            </w:r>
          </w:p>
          <w:p w:rsidR="00A13CEE" w:rsidRDefault="00A13CEE" w:rsidP="00426FAB">
            <w:pPr>
              <w:spacing w:after="0"/>
              <w:rPr>
                <w:rStyle w:val="y2iqfc"/>
                <w:rFonts w:ascii="Times New Roman" w:hAnsi="Times New Roman" w:cs="Times New Roman"/>
                <w:color w:val="202124"/>
              </w:rPr>
            </w:pPr>
            <w:r w:rsidRPr="00C37D4D">
              <w:rPr>
                <w:rStyle w:val="y2iqfc"/>
                <w:rFonts w:ascii="Times New Roman" w:hAnsi="Times New Roman" w:cs="Times New Roman"/>
                <w:color w:val="202124"/>
              </w:rPr>
              <w:t xml:space="preserve">Рівень шуму, </w:t>
            </w:r>
            <w:proofErr w:type="spellStart"/>
            <w:r w:rsidRPr="00C37D4D">
              <w:rPr>
                <w:rStyle w:val="y2iqfc"/>
                <w:rFonts w:ascii="Times New Roman" w:hAnsi="Times New Roman" w:cs="Times New Roman"/>
                <w:color w:val="202124"/>
              </w:rPr>
              <w:t>дБ</w:t>
            </w:r>
            <w:proofErr w:type="spellEnd"/>
            <w:r w:rsidRPr="00C37D4D">
              <w:rPr>
                <w:rStyle w:val="y2iqfc"/>
                <w:rFonts w:ascii="Times New Roman" w:hAnsi="Times New Roman" w:cs="Times New Roman"/>
                <w:color w:val="202124"/>
              </w:rPr>
              <w:t xml:space="preserve">: 70 </w:t>
            </w:r>
            <w:proofErr w:type="spellStart"/>
            <w:r w:rsidRPr="00C37D4D">
              <w:rPr>
                <w:rStyle w:val="y2iqfc"/>
                <w:rFonts w:ascii="Times New Roman" w:hAnsi="Times New Roman" w:cs="Times New Roman"/>
                <w:color w:val="202124"/>
              </w:rPr>
              <w:t>дБ</w:t>
            </w:r>
            <w:proofErr w:type="spellEnd"/>
          </w:p>
          <w:p w:rsidR="00A13CEE" w:rsidRDefault="00A13CEE" w:rsidP="00426FAB">
            <w:pPr>
              <w:spacing w:after="0"/>
              <w:rPr>
                <w:rStyle w:val="y2iqfc"/>
                <w:rFonts w:ascii="Times New Roman" w:hAnsi="Times New Roman" w:cs="Times New Roman"/>
                <w:color w:val="202124"/>
              </w:rPr>
            </w:pPr>
            <w:r w:rsidRPr="00C37D4D">
              <w:rPr>
                <w:rStyle w:val="y2iqfc"/>
                <w:rFonts w:ascii="Times New Roman" w:hAnsi="Times New Roman" w:cs="Times New Roman"/>
                <w:color w:val="202124"/>
              </w:rPr>
              <w:t>Об'єм паливного бака: 6 л</w:t>
            </w:r>
          </w:p>
          <w:p w:rsidR="00A13CEE" w:rsidRDefault="00A13CEE" w:rsidP="00426FAB">
            <w:pPr>
              <w:spacing w:after="0"/>
              <w:rPr>
                <w:rStyle w:val="y2iqfc"/>
                <w:rFonts w:ascii="Times New Roman" w:hAnsi="Times New Roman" w:cs="Times New Roman"/>
                <w:color w:val="202124"/>
              </w:rPr>
            </w:pPr>
            <w:r w:rsidRPr="00C37D4D">
              <w:rPr>
                <w:rStyle w:val="y2iqfc"/>
                <w:rFonts w:ascii="Times New Roman" w:hAnsi="Times New Roman" w:cs="Times New Roman"/>
                <w:color w:val="202124"/>
              </w:rPr>
              <w:t>Клас захисту: IP23</w:t>
            </w:r>
          </w:p>
          <w:p w:rsidR="00A13CEE" w:rsidRDefault="00A13CEE" w:rsidP="00426FAB">
            <w:pPr>
              <w:spacing w:after="0"/>
              <w:rPr>
                <w:rFonts w:ascii="Times New Roman" w:hAnsi="Times New Roman" w:cs="Times New Roman"/>
                <w:b/>
                <w:bCs/>
              </w:rPr>
            </w:pPr>
            <w:r>
              <w:rPr>
                <w:rFonts w:ascii="Times New Roman" w:hAnsi="Times New Roman" w:cs="Times New Roman"/>
                <w:b/>
                <w:bCs/>
              </w:rPr>
              <w:t>Фізичні характеристики</w:t>
            </w:r>
            <w:r w:rsidRPr="000A3D13">
              <w:rPr>
                <w:rFonts w:ascii="Times New Roman" w:hAnsi="Times New Roman" w:cs="Times New Roman"/>
                <w:b/>
                <w:bCs/>
              </w:rPr>
              <w:t>:</w:t>
            </w:r>
          </w:p>
          <w:p w:rsidR="00A13CEE" w:rsidRDefault="00A13CEE" w:rsidP="00426FAB">
            <w:pPr>
              <w:spacing w:after="0"/>
              <w:rPr>
                <w:rStyle w:val="y2iqfc"/>
                <w:rFonts w:ascii="Times New Roman" w:hAnsi="Times New Roman" w:cs="Times New Roman"/>
                <w:color w:val="202124"/>
              </w:rPr>
            </w:pPr>
            <w:r w:rsidRPr="00C37D4D">
              <w:rPr>
                <w:rStyle w:val="y2iqfc"/>
                <w:rFonts w:ascii="Times New Roman" w:hAnsi="Times New Roman" w:cs="Times New Roman"/>
                <w:color w:val="202124"/>
              </w:rPr>
              <w:t>Габарити (</w:t>
            </w:r>
            <w:proofErr w:type="spellStart"/>
            <w:r w:rsidRPr="00C37D4D">
              <w:rPr>
                <w:rStyle w:val="y2iqfc"/>
                <w:rFonts w:ascii="Times New Roman" w:hAnsi="Times New Roman" w:cs="Times New Roman"/>
                <w:color w:val="202124"/>
              </w:rPr>
              <w:t>ВхШхГ</w:t>
            </w:r>
            <w:proofErr w:type="spellEnd"/>
            <w:r w:rsidRPr="00C37D4D">
              <w:rPr>
                <w:rStyle w:val="y2iqfc"/>
                <w:rFonts w:ascii="Times New Roman" w:hAnsi="Times New Roman" w:cs="Times New Roman"/>
                <w:color w:val="202124"/>
              </w:rPr>
              <w:t>): 48 x 50 x 26см</w:t>
            </w:r>
          </w:p>
          <w:p w:rsidR="00A13CEE" w:rsidRDefault="00A13CEE" w:rsidP="00426FAB">
            <w:pPr>
              <w:spacing w:after="0"/>
              <w:rPr>
                <w:rStyle w:val="y2iqfc"/>
                <w:rFonts w:ascii="Times New Roman" w:hAnsi="Times New Roman" w:cs="Times New Roman"/>
                <w:color w:val="202124"/>
              </w:rPr>
            </w:pPr>
            <w:r w:rsidRPr="00C37D4D">
              <w:rPr>
                <w:rStyle w:val="y2iqfc"/>
                <w:rFonts w:ascii="Times New Roman" w:hAnsi="Times New Roman" w:cs="Times New Roman"/>
                <w:color w:val="202124"/>
              </w:rPr>
              <w:t>Вага: 21 кг</w:t>
            </w:r>
          </w:p>
          <w:p w:rsidR="00A13CEE" w:rsidRDefault="00A13CEE" w:rsidP="00426FAB">
            <w:pPr>
              <w:spacing w:after="0"/>
              <w:rPr>
                <w:rStyle w:val="y2iqfc"/>
                <w:rFonts w:ascii="Times New Roman" w:hAnsi="Times New Roman" w:cs="Times New Roman"/>
                <w:color w:val="202124"/>
              </w:rPr>
            </w:pPr>
            <w:r w:rsidRPr="00C37D4D">
              <w:rPr>
                <w:rStyle w:val="y2iqfc"/>
                <w:rFonts w:ascii="Times New Roman" w:hAnsi="Times New Roman" w:cs="Times New Roman"/>
                <w:color w:val="202124"/>
              </w:rPr>
              <w:t xml:space="preserve">Комплектація: </w:t>
            </w:r>
            <w:r>
              <w:rPr>
                <w:rStyle w:val="y2iqfc"/>
                <w:rFonts w:ascii="Times New Roman" w:hAnsi="Times New Roman" w:cs="Times New Roman"/>
                <w:color w:val="202124"/>
              </w:rPr>
              <w:t>г</w:t>
            </w:r>
            <w:r w:rsidRPr="00C37D4D">
              <w:rPr>
                <w:rStyle w:val="y2iqfc"/>
                <w:rFonts w:ascii="Times New Roman" w:hAnsi="Times New Roman" w:cs="Times New Roman"/>
                <w:color w:val="202124"/>
              </w:rPr>
              <w:t xml:space="preserve">енератор, </w:t>
            </w:r>
            <w:r>
              <w:rPr>
                <w:rStyle w:val="y2iqfc"/>
                <w:rFonts w:ascii="Times New Roman" w:hAnsi="Times New Roman" w:cs="Times New Roman"/>
                <w:color w:val="202124"/>
              </w:rPr>
              <w:t>і</w:t>
            </w:r>
            <w:r w:rsidRPr="00C37D4D">
              <w:rPr>
                <w:rStyle w:val="y2iqfc"/>
                <w:rFonts w:ascii="Times New Roman" w:hAnsi="Times New Roman" w:cs="Times New Roman"/>
                <w:color w:val="202124"/>
              </w:rPr>
              <w:t xml:space="preserve">нструкція, </w:t>
            </w:r>
            <w:r>
              <w:rPr>
                <w:rStyle w:val="y2iqfc"/>
                <w:rFonts w:ascii="Times New Roman" w:hAnsi="Times New Roman" w:cs="Times New Roman"/>
                <w:color w:val="202124"/>
              </w:rPr>
              <w:t>г</w:t>
            </w:r>
            <w:r w:rsidRPr="00C37D4D">
              <w:rPr>
                <w:rStyle w:val="y2iqfc"/>
                <w:rFonts w:ascii="Times New Roman" w:hAnsi="Times New Roman" w:cs="Times New Roman"/>
                <w:color w:val="202124"/>
              </w:rPr>
              <w:t>арантійний талон</w:t>
            </w:r>
          </w:p>
          <w:p w:rsidR="00A13CEE" w:rsidRPr="00D31BE1" w:rsidRDefault="00A13CEE" w:rsidP="00426FAB">
            <w:pPr>
              <w:spacing w:after="0"/>
              <w:rPr>
                <w:rFonts w:ascii="Times New Roman" w:hAnsi="Times New Roman" w:cs="Times New Roman"/>
                <w:bCs/>
              </w:rPr>
            </w:pPr>
            <w:r>
              <w:rPr>
                <w:rStyle w:val="y2iqfc"/>
                <w:rFonts w:ascii="Times New Roman" w:hAnsi="Times New Roman" w:cs="Times New Roman"/>
                <w:color w:val="202124"/>
              </w:rPr>
              <w:t>Гарантійний термін - не менше 12 місяців</w:t>
            </w:r>
          </w:p>
          <w:p w:rsidR="00A13CEE" w:rsidRPr="000A3D13" w:rsidRDefault="00A13CEE" w:rsidP="00426FAB">
            <w:pPr>
              <w:keepLines/>
              <w:spacing w:after="0" w:line="256" w:lineRule="auto"/>
              <w:rPr>
                <w:rFonts w:ascii="Times New Roman" w:hAnsi="Times New Roman" w:cs="Times New Roman"/>
                <w:lang w:eastAsia="en-US"/>
              </w:rPr>
            </w:pPr>
            <w:r w:rsidRPr="000A3D13">
              <w:rPr>
                <w:rFonts w:ascii="Times New Roman" w:hAnsi="Times New Roman" w:cs="Times New Roman"/>
                <w:lang w:eastAsia="en-US"/>
              </w:rPr>
              <w:t xml:space="preserve"> </w:t>
            </w:r>
          </w:p>
        </w:tc>
      </w:tr>
      <w:tr w:rsidR="00A13CEE" w:rsidRPr="00F3353C" w:rsidTr="00426FAB">
        <w:trPr>
          <w:trHeight w:val="1"/>
        </w:trPr>
        <w:tc>
          <w:tcPr>
            <w:tcW w:w="709" w:type="dxa"/>
            <w:tcBorders>
              <w:top w:val="single" w:sz="4" w:space="0" w:color="000000"/>
              <w:left w:val="single" w:sz="4" w:space="0" w:color="000000"/>
              <w:bottom w:val="single" w:sz="4" w:space="0" w:color="000000"/>
              <w:right w:val="single" w:sz="4" w:space="0" w:color="000000"/>
            </w:tcBorders>
            <w:vAlign w:val="center"/>
          </w:tcPr>
          <w:p w:rsidR="00A13CEE" w:rsidRPr="00F3353C" w:rsidRDefault="00A13CEE" w:rsidP="00426FAB">
            <w:pPr>
              <w:spacing w:line="259" w:lineRule="atLeast"/>
              <w:jc w:val="center"/>
              <w:rPr>
                <w:lang w:eastAsia="en-US"/>
              </w:rPr>
            </w:pPr>
            <w:r>
              <w:rPr>
                <w:lang w:eastAsia="en-US"/>
              </w:rPr>
              <w:t>3</w:t>
            </w:r>
            <w:r w:rsidR="00694803">
              <w:rPr>
                <w:lang w:eastAsia="en-US"/>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A13CEE" w:rsidRPr="00426FAB" w:rsidRDefault="00A13CEE" w:rsidP="00426FAB">
            <w:pPr>
              <w:spacing w:line="256" w:lineRule="auto"/>
              <w:jc w:val="center"/>
              <w:rPr>
                <w:rFonts w:ascii="Times New Roman" w:hAnsi="Times New Roman" w:cs="Times New Roman"/>
                <w:color w:val="000000" w:themeColor="text1"/>
                <w:sz w:val="24"/>
                <w:szCs w:val="24"/>
                <w:lang w:eastAsia="en-US"/>
              </w:rPr>
            </w:pPr>
            <w:r w:rsidRPr="00426FAB">
              <w:rPr>
                <w:rFonts w:ascii="Times New Roman" w:hAnsi="Times New Roman" w:cs="Times New Roman"/>
                <w:color w:val="000000" w:themeColor="text1"/>
                <w:sz w:val="24"/>
                <w:szCs w:val="24"/>
                <w:lang w:eastAsia="en-US"/>
              </w:rPr>
              <w:t>Генератор дизельний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A13CEE" w:rsidRPr="00426FAB" w:rsidRDefault="00694803" w:rsidP="00426FAB">
            <w:pPr>
              <w:spacing w:line="256"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10</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EE" w:rsidRPr="00B14425" w:rsidRDefault="00A13CEE" w:rsidP="00426FAB">
            <w:pPr>
              <w:tabs>
                <w:tab w:val="left" w:pos="318"/>
              </w:tabs>
              <w:spacing w:after="0"/>
              <w:contextualSpacing/>
              <w:jc w:val="both"/>
              <w:rPr>
                <w:rFonts w:ascii="Times New Roman" w:hAnsi="Times New Roman" w:cs="Times New Roman"/>
              </w:rPr>
            </w:pPr>
            <w:r w:rsidRPr="00B14425">
              <w:rPr>
                <w:rFonts w:ascii="Times New Roman" w:hAnsi="Times New Roman" w:cs="Times New Roman"/>
              </w:rPr>
              <w:t>Напруга:</w:t>
            </w:r>
            <w:r w:rsidRPr="00B14425">
              <w:rPr>
                <w:rFonts w:ascii="Times New Roman" w:hAnsi="Times New Roman" w:cs="Times New Roman"/>
              </w:rPr>
              <w:t> </w:t>
            </w:r>
            <w:r w:rsidRPr="00B14425">
              <w:rPr>
                <w:rFonts w:ascii="Times New Roman" w:hAnsi="Times New Roman" w:cs="Times New Roman"/>
              </w:rPr>
              <w:t xml:space="preserve"> </w:t>
            </w:r>
            <w:r>
              <w:rPr>
                <w:rFonts w:ascii="Times New Roman" w:hAnsi="Times New Roman" w:cs="Times New Roman"/>
              </w:rPr>
              <w:t>230</w:t>
            </w:r>
            <w:r w:rsidRPr="00B14425">
              <w:rPr>
                <w:rFonts w:ascii="Times New Roman" w:hAnsi="Times New Roman" w:cs="Times New Roman"/>
              </w:rPr>
              <w:t xml:space="preserve"> В</w:t>
            </w:r>
          </w:p>
          <w:p w:rsidR="00A13CEE" w:rsidRPr="00B14425" w:rsidRDefault="00A13CEE" w:rsidP="00426FAB">
            <w:pPr>
              <w:spacing w:after="0"/>
              <w:rPr>
                <w:rFonts w:ascii="Times New Roman" w:hAnsi="Times New Roman" w:cs="Times New Roman"/>
                <w:lang w:val="ru-RU"/>
              </w:rPr>
            </w:pPr>
            <w:r w:rsidRPr="00B14425">
              <w:rPr>
                <w:rFonts w:ascii="Times New Roman" w:hAnsi="Times New Roman" w:cs="Times New Roman"/>
                <w:lang w:val="ru-RU"/>
              </w:rPr>
              <w:t>Вид генератора:</w:t>
            </w:r>
            <w:r w:rsidRPr="00B14425">
              <w:rPr>
                <w:rFonts w:ascii="Times New Roman" w:hAnsi="Times New Roman" w:cs="Times New Roman"/>
                <w:lang w:val="ru-RU"/>
              </w:rPr>
              <w:t> </w:t>
            </w:r>
            <w:r w:rsidRPr="00B14425">
              <w:rPr>
                <w:rFonts w:ascii="Times New Roman" w:hAnsi="Times New Roman" w:cs="Times New Roman"/>
                <w:lang w:val="ru-RU"/>
              </w:rPr>
              <w:t xml:space="preserve"> </w:t>
            </w:r>
            <w:proofErr w:type="spellStart"/>
            <w:r w:rsidRPr="00B14425">
              <w:rPr>
                <w:rFonts w:ascii="Times New Roman" w:hAnsi="Times New Roman" w:cs="Times New Roman"/>
                <w:lang w:val="ru-RU"/>
              </w:rPr>
              <w:t>дизельний</w:t>
            </w:r>
            <w:proofErr w:type="spellEnd"/>
            <w:r w:rsidRPr="00B14425">
              <w:rPr>
                <w:rFonts w:ascii="Times New Roman" w:hAnsi="Times New Roman" w:cs="Times New Roman"/>
                <w:lang w:val="ru-RU"/>
              </w:rPr>
              <w:t xml:space="preserve"> </w:t>
            </w:r>
          </w:p>
          <w:p w:rsidR="00A13CEE" w:rsidRPr="00B14425" w:rsidRDefault="00A13CEE" w:rsidP="00426FAB">
            <w:pPr>
              <w:spacing w:after="0"/>
              <w:rPr>
                <w:rFonts w:ascii="Times New Roman" w:hAnsi="Times New Roman" w:cs="Times New Roman"/>
              </w:rPr>
            </w:pPr>
            <w:r w:rsidRPr="00B14425">
              <w:rPr>
                <w:rFonts w:ascii="Times New Roman" w:hAnsi="Times New Roman" w:cs="Times New Roman"/>
              </w:rPr>
              <w:t>Запуск двигуна:</w:t>
            </w:r>
            <w:r w:rsidRPr="00B14425">
              <w:rPr>
                <w:rFonts w:ascii="Times New Roman" w:hAnsi="Times New Roman" w:cs="Times New Roman"/>
              </w:rPr>
              <w:t> </w:t>
            </w:r>
            <w:r w:rsidRPr="00B14425">
              <w:rPr>
                <w:rFonts w:ascii="Times New Roman" w:hAnsi="Times New Roman" w:cs="Times New Roman"/>
              </w:rPr>
              <w:t xml:space="preserve"> електростартер </w:t>
            </w:r>
          </w:p>
          <w:p w:rsidR="00A13CEE" w:rsidRPr="00B14425" w:rsidRDefault="00A13CEE" w:rsidP="00426FAB">
            <w:pPr>
              <w:spacing w:after="0"/>
              <w:rPr>
                <w:rFonts w:ascii="Times New Roman" w:hAnsi="Times New Roman" w:cs="Times New Roman"/>
              </w:rPr>
            </w:pPr>
            <w:r w:rsidRPr="00B14425">
              <w:rPr>
                <w:rFonts w:ascii="Times New Roman" w:hAnsi="Times New Roman" w:cs="Times New Roman"/>
              </w:rPr>
              <w:t>Номінальна потужність:</w:t>
            </w:r>
            <w:r w:rsidRPr="00B14425">
              <w:rPr>
                <w:rFonts w:ascii="Times New Roman" w:hAnsi="Times New Roman" w:cs="Times New Roman"/>
              </w:rPr>
              <w:t> </w:t>
            </w:r>
            <w:r w:rsidRPr="00B14425">
              <w:rPr>
                <w:rFonts w:ascii="Times New Roman" w:hAnsi="Times New Roman" w:cs="Times New Roman"/>
              </w:rPr>
              <w:t xml:space="preserve">не менше </w:t>
            </w:r>
            <w:r>
              <w:rPr>
                <w:rFonts w:ascii="Times New Roman" w:hAnsi="Times New Roman" w:cs="Times New Roman"/>
              </w:rPr>
              <w:t>2,</w:t>
            </w:r>
            <w:r w:rsidR="00B61726">
              <w:rPr>
                <w:rFonts w:ascii="Times New Roman" w:hAnsi="Times New Roman" w:cs="Times New Roman"/>
              </w:rPr>
              <w:t>5</w:t>
            </w:r>
            <w:r w:rsidRPr="00B14425">
              <w:rPr>
                <w:rFonts w:ascii="Times New Roman" w:hAnsi="Times New Roman" w:cs="Times New Roman"/>
              </w:rPr>
              <w:t xml:space="preserve"> кВт </w:t>
            </w:r>
          </w:p>
          <w:p w:rsidR="00A13CEE" w:rsidRPr="00B14425" w:rsidRDefault="00A13CEE" w:rsidP="00426FAB">
            <w:pPr>
              <w:spacing w:after="0"/>
              <w:rPr>
                <w:rFonts w:ascii="Times New Roman" w:hAnsi="Times New Roman" w:cs="Times New Roman"/>
              </w:rPr>
            </w:pPr>
            <w:r w:rsidRPr="00B14425">
              <w:rPr>
                <w:rFonts w:ascii="Times New Roman" w:hAnsi="Times New Roman" w:cs="Times New Roman"/>
              </w:rPr>
              <w:t xml:space="preserve">Максимальна потужність: </w:t>
            </w:r>
            <w:r>
              <w:rPr>
                <w:rFonts w:ascii="Times New Roman" w:hAnsi="Times New Roman" w:cs="Times New Roman"/>
              </w:rPr>
              <w:t>не більше</w:t>
            </w:r>
            <w:r w:rsidRPr="00B14425">
              <w:rPr>
                <w:rFonts w:ascii="Times New Roman" w:hAnsi="Times New Roman" w:cs="Times New Roman"/>
              </w:rPr>
              <w:t xml:space="preserve"> </w:t>
            </w:r>
            <w:r>
              <w:rPr>
                <w:rFonts w:ascii="Times New Roman" w:hAnsi="Times New Roman" w:cs="Times New Roman"/>
              </w:rPr>
              <w:t>3</w:t>
            </w:r>
            <w:r w:rsidR="00B61726">
              <w:rPr>
                <w:rFonts w:ascii="Times New Roman" w:hAnsi="Times New Roman" w:cs="Times New Roman"/>
              </w:rPr>
              <w:t>,0</w:t>
            </w:r>
            <w:bookmarkStart w:id="7" w:name="_GoBack"/>
            <w:bookmarkEnd w:id="7"/>
            <w:r w:rsidRPr="00B14425">
              <w:rPr>
                <w:rFonts w:ascii="Times New Roman" w:hAnsi="Times New Roman" w:cs="Times New Roman"/>
              </w:rPr>
              <w:t xml:space="preserve"> кВт</w:t>
            </w:r>
          </w:p>
          <w:p w:rsidR="00A13CEE" w:rsidRPr="00B14425" w:rsidRDefault="00A13CEE" w:rsidP="00426FAB">
            <w:pPr>
              <w:spacing w:after="0"/>
              <w:rPr>
                <w:rFonts w:ascii="Times New Roman" w:hAnsi="Times New Roman" w:cs="Times New Roman"/>
              </w:rPr>
            </w:pPr>
            <w:r w:rsidRPr="00B14425">
              <w:rPr>
                <w:rFonts w:ascii="Times New Roman" w:hAnsi="Times New Roman" w:cs="Times New Roman"/>
              </w:rPr>
              <w:lastRenderedPageBreak/>
              <w:t>Кількість фаз:</w:t>
            </w:r>
            <w:r w:rsidRPr="00B14425">
              <w:rPr>
                <w:rFonts w:ascii="Times New Roman" w:hAnsi="Times New Roman" w:cs="Times New Roman"/>
              </w:rPr>
              <w:t> </w:t>
            </w:r>
            <w:r w:rsidRPr="00B14425">
              <w:rPr>
                <w:rFonts w:ascii="Times New Roman" w:hAnsi="Times New Roman" w:cs="Times New Roman"/>
              </w:rPr>
              <w:t xml:space="preserve"> </w:t>
            </w:r>
            <w:r>
              <w:rPr>
                <w:rFonts w:ascii="Times New Roman" w:hAnsi="Times New Roman" w:cs="Times New Roman"/>
              </w:rPr>
              <w:t>1</w:t>
            </w:r>
            <w:r w:rsidRPr="00B14425">
              <w:rPr>
                <w:rFonts w:ascii="Times New Roman" w:hAnsi="Times New Roman" w:cs="Times New Roman"/>
              </w:rPr>
              <w:t xml:space="preserve"> </w:t>
            </w:r>
          </w:p>
          <w:p w:rsidR="00A13CEE" w:rsidRPr="00B14425" w:rsidRDefault="00A13CEE" w:rsidP="00426FAB">
            <w:pPr>
              <w:tabs>
                <w:tab w:val="left" w:pos="318"/>
              </w:tabs>
              <w:spacing w:after="0"/>
              <w:contextualSpacing/>
              <w:jc w:val="both"/>
              <w:rPr>
                <w:rFonts w:ascii="Times New Roman" w:hAnsi="Times New Roman" w:cs="Times New Roman"/>
              </w:rPr>
            </w:pPr>
            <w:r w:rsidRPr="00B14425">
              <w:rPr>
                <w:rFonts w:ascii="Times New Roman" w:hAnsi="Times New Roman" w:cs="Times New Roman"/>
              </w:rPr>
              <w:t>Режим роботи:</w:t>
            </w:r>
            <w:r w:rsidRPr="00B14425">
              <w:rPr>
                <w:rFonts w:ascii="Times New Roman" w:hAnsi="Times New Roman" w:cs="Times New Roman"/>
              </w:rPr>
              <w:t> </w:t>
            </w:r>
            <w:r w:rsidRPr="00B14425">
              <w:rPr>
                <w:rFonts w:ascii="Times New Roman" w:hAnsi="Times New Roman" w:cs="Times New Roman"/>
              </w:rPr>
              <w:t xml:space="preserve"> резервне джерело струму</w:t>
            </w:r>
          </w:p>
          <w:p w:rsidR="00A13CEE" w:rsidRDefault="00A13CEE" w:rsidP="00426FAB">
            <w:pPr>
              <w:spacing w:after="0"/>
              <w:rPr>
                <w:rFonts w:ascii="Times New Roman" w:hAnsi="Times New Roman" w:cs="Times New Roman"/>
                <w:lang w:val="ru-RU"/>
              </w:rPr>
            </w:pPr>
            <w:r w:rsidRPr="00B14425">
              <w:rPr>
                <w:rFonts w:ascii="Times New Roman" w:hAnsi="Times New Roman" w:cs="Times New Roman"/>
                <w:lang w:val="ru-RU"/>
              </w:rPr>
              <w:t xml:space="preserve">Вид </w:t>
            </w:r>
            <w:proofErr w:type="spellStart"/>
            <w:r w:rsidRPr="00B14425">
              <w:rPr>
                <w:rFonts w:ascii="Times New Roman" w:hAnsi="Times New Roman" w:cs="Times New Roman"/>
                <w:lang w:val="ru-RU"/>
              </w:rPr>
              <w:t>палива</w:t>
            </w:r>
            <w:proofErr w:type="spellEnd"/>
            <w:r w:rsidRPr="00B14425">
              <w:rPr>
                <w:rFonts w:ascii="Times New Roman" w:hAnsi="Times New Roman" w:cs="Times New Roman"/>
                <w:lang w:val="ru-RU"/>
              </w:rPr>
              <w:t>:</w:t>
            </w:r>
            <w:r w:rsidRPr="00B14425">
              <w:rPr>
                <w:rFonts w:ascii="Times New Roman" w:hAnsi="Times New Roman" w:cs="Times New Roman"/>
                <w:lang w:val="ru-RU"/>
              </w:rPr>
              <w:t> </w:t>
            </w:r>
            <w:r w:rsidRPr="00B14425">
              <w:rPr>
                <w:rFonts w:ascii="Times New Roman" w:hAnsi="Times New Roman" w:cs="Times New Roman"/>
                <w:lang w:val="ru-RU"/>
              </w:rPr>
              <w:t xml:space="preserve"> </w:t>
            </w:r>
            <w:proofErr w:type="spellStart"/>
            <w:r w:rsidRPr="00B14425">
              <w:rPr>
                <w:rFonts w:ascii="Times New Roman" w:hAnsi="Times New Roman" w:cs="Times New Roman"/>
                <w:lang w:val="ru-RU"/>
              </w:rPr>
              <w:t>дизель</w:t>
            </w:r>
            <w:r>
              <w:rPr>
                <w:rFonts w:ascii="Times New Roman" w:hAnsi="Times New Roman" w:cs="Times New Roman"/>
                <w:lang w:val="ru-RU"/>
              </w:rPr>
              <w:t>не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паливо</w:t>
            </w:r>
            <w:proofErr w:type="spellEnd"/>
            <w:r w:rsidRPr="00B14425">
              <w:rPr>
                <w:rFonts w:ascii="Times New Roman" w:hAnsi="Times New Roman" w:cs="Times New Roman"/>
                <w:lang w:val="ru-RU"/>
              </w:rPr>
              <w:t xml:space="preserve"> </w:t>
            </w:r>
          </w:p>
          <w:p w:rsidR="00A13CEE" w:rsidRDefault="00A13CEE" w:rsidP="00426FAB">
            <w:pPr>
              <w:spacing w:after="0"/>
              <w:rPr>
                <w:rStyle w:val="y2iqfc"/>
                <w:rFonts w:ascii="Times New Roman" w:hAnsi="Times New Roman" w:cs="Times New Roman"/>
                <w:color w:val="202124"/>
              </w:rPr>
            </w:pPr>
            <w:r w:rsidRPr="00C37D4D">
              <w:rPr>
                <w:rStyle w:val="y2iqfc"/>
                <w:rFonts w:ascii="Times New Roman" w:hAnsi="Times New Roman" w:cs="Times New Roman"/>
                <w:color w:val="202124"/>
              </w:rPr>
              <w:t xml:space="preserve">Об'єм паливного бака: </w:t>
            </w:r>
            <w:r>
              <w:rPr>
                <w:rStyle w:val="y2iqfc"/>
                <w:rFonts w:ascii="Times New Roman" w:hAnsi="Times New Roman" w:cs="Times New Roman"/>
                <w:color w:val="202124"/>
              </w:rPr>
              <w:t>12,5</w:t>
            </w:r>
            <w:r w:rsidRPr="00C37D4D">
              <w:rPr>
                <w:rStyle w:val="y2iqfc"/>
                <w:rFonts w:ascii="Times New Roman" w:hAnsi="Times New Roman" w:cs="Times New Roman"/>
                <w:color w:val="202124"/>
              </w:rPr>
              <w:t xml:space="preserve"> л</w:t>
            </w:r>
          </w:p>
          <w:p w:rsidR="00A13CEE" w:rsidRDefault="00A13CEE" w:rsidP="00426FAB">
            <w:pPr>
              <w:spacing w:after="0"/>
              <w:rPr>
                <w:rStyle w:val="y2iqfc"/>
                <w:rFonts w:ascii="Times New Roman" w:hAnsi="Times New Roman" w:cs="Times New Roman"/>
                <w:color w:val="202124"/>
              </w:rPr>
            </w:pPr>
            <w:r w:rsidRPr="00D31BE1">
              <w:rPr>
                <w:rStyle w:val="y2iqfc"/>
                <w:rFonts w:ascii="Times New Roman" w:hAnsi="Times New Roman" w:cs="Times New Roman"/>
                <w:color w:val="202124"/>
              </w:rPr>
              <w:t xml:space="preserve">Витрата палива на 1 кВт/год: </w:t>
            </w:r>
            <w:r>
              <w:rPr>
                <w:rStyle w:val="y2iqfc"/>
                <w:rFonts w:ascii="Times New Roman" w:hAnsi="Times New Roman" w:cs="Times New Roman"/>
                <w:color w:val="202124"/>
              </w:rPr>
              <w:t>1,6л</w:t>
            </w:r>
          </w:p>
          <w:p w:rsidR="00A13CEE" w:rsidRDefault="00A13CEE" w:rsidP="00426FAB">
            <w:pPr>
              <w:spacing w:after="0"/>
              <w:rPr>
                <w:rStyle w:val="y2iqfc"/>
                <w:rFonts w:ascii="Times New Roman" w:hAnsi="Times New Roman" w:cs="Times New Roman"/>
                <w:color w:val="202124"/>
              </w:rPr>
            </w:pPr>
            <w:r w:rsidRPr="00C37D4D">
              <w:rPr>
                <w:rStyle w:val="y2iqfc"/>
                <w:rFonts w:ascii="Times New Roman" w:hAnsi="Times New Roman" w:cs="Times New Roman"/>
                <w:color w:val="202124"/>
              </w:rPr>
              <w:t xml:space="preserve">Рівень шуму, </w:t>
            </w:r>
            <w:proofErr w:type="spellStart"/>
            <w:r w:rsidRPr="00C37D4D">
              <w:rPr>
                <w:rStyle w:val="y2iqfc"/>
                <w:rFonts w:ascii="Times New Roman" w:hAnsi="Times New Roman" w:cs="Times New Roman"/>
                <w:color w:val="202124"/>
              </w:rPr>
              <w:t>дБ</w:t>
            </w:r>
            <w:proofErr w:type="spellEnd"/>
            <w:r w:rsidRPr="00C37D4D">
              <w:rPr>
                <w:rStyle w:val="y2iqfc"/>
                <w:rFonts w:ascii="Times New Roman" w:hAnsi="Times New Roman" w:cs="Times New Roman"/>
                <w:color w:val="202124"/>
              </w:rPr>
              <w:t>: 7</w:t>
            </w:r>
            <w:r>
              <w:rPr>
                <w:rStyle w:val="y2iqfc"/>
                <w:rFonts w:ascii="Times New Roman" w:hAnsi="Times New Roman" w:cs="Times New Roman"/>
                <w:color w:val="202124"/>
              </w:rPr>
              <w:t>2</w:t>
            </w:r>
            <w:r w:rsidRPr="00C37D4D">
              <w:rPr>
                <w:rStyle w:val="y2iqfc"/>
                <w:rFonts w:ascii="Times New Roman" w:hAnsi="Times New Roman" w:cs="Times New Roman"/>
                <w:color w:val="202124"/>
              </w:rPr>
              <w:t xml:space="preserve"> </w:t>
            </w:r>
            <w:proofErr w:type="spellStart"/>
            <w:r w:rsidRPr="00C37D4D">
              <w:rPr>
                <w:rStyle w:val="y2iqfc"/>
                <w:rFonts w:ascii="Times New Roman" w:hAnsi="Times New Roman" w:cs="Times New Roman"/>
                <w:color w:val="202124"/>
              </w:rPr>
              <w:t>дБ</w:t>
            </w:r>
            <w:proofErr w:type="spellEnd"/>
          </w:p>
          <w:p w:rsidR="00A13CEE" w:rsidRPr="009C6774" w:rsidRDefault="00A13CEE" w:rsidP="00426FAB">
            <w:pPr>
              <w:tabs>
                <w:tab w:val="left" w:pos="318"/>
              </w:tabs>
              <w:spacing w:after="0"/>
              <w:contextualSpacing/>
              <w:jc w:val="both"/>
              <w:rPr>
                <w:rFonts w:ascii="Times New Roman" w:hAnsi="Times New Roman" w:cs="Times New Roman"/>
                <w:color w:val="000000" w:themeColor="text1"/>
              </w:rPr>
            </w:pPr>
            <w:proofErr w:type="spellStart"/>
            <w:r w:rsidRPr="009C6774">
              <w:rPr>
                <w:rFonts w:ascii="Times New Roman" w:hAnsi="Times New Roman" w:cs="Times New Roman"/>
                <w:color w:val="000000" w:themeColor="text1"/>
              </w:rPr>
              <w:t>Тактність</w:t>
            </w:r>
            <w:proofErr w:type="spellEnd"/>
            <w:r w:rsidRPr="009C6774">
              <w:rPr>
                <w:rFonts w:ascii="Times New Roman" w:hAnsi="Times New Roman" w:cs="Times New Roman"/>
                <w:color w:val="000000" w:themeColor="text1"/>
              </w:rPr>
              <w:t xml:space="preserve"> двигуна:</w:t>
            </w:r>
            <w:r w:rsidRPr="009C6774">
              <w:rPr>
                <w:rFonts w:ascii="Times New Roman" w:hAnsi="Times New Roman" w:cs="Times New Roman"/>
                <w:color w:val="000000" w:themeColor="text1"/>
              </w:rPr>
              <w:t> </w:t>
            </w:r>
            <w:r w:rsidRPr="009C6774">
              <w:rPr>
                <w:rFonts w:ascii="Times New Roman" w:hAnsi="Times New Roman" w:cs="Times New Roman"/>
                <w:color w:val="000000" w:themeColor="text1"/>
              </w:rPr>
              <w:t xml:space="preserve"> 4-тактний</w:t>
            </w:r>
          </w:p>
          <w:p w:rsidR="00A13CEE" w:rsidRPr="00B14425" w:rsidRDefault="00A13CEE" w:rsidP="00426FAB">
            <w:pPr>
              <w:tabs>
                <w:tab w:val="left" w:pos="318"/>
              </w:tabs>
              <w:spacing w:after="0"/>
              <w:contextualSpacing/>
              <w:jc w:val="both"/>
              <w:rPr>
                <w:rFonts w:ascii="Times New Roman" w:hAnsi="Times New Roman" w:cs="Times New Roman"/>
              </w:rPr>
            </w:pPr>
            <w:r w:rsidRPr="00B14425">
              <w:rPr>
                <w:rFonts w:ascii="Times New Roman" w:hAnsi="Times New Roman" w:cs="Times New Roman"/>
              </w:rPr>
              <w:t>Охолодження двигуна:</w:t>
            </w:r>
            <w:r w:rsidRPr="00B14425">
              <w:rPr>
                <w:rFonts w:ascii="Times New Roman" w:hAnsi="Times New Roman" w:cs="Times New Roman"/>
              </w:rPr>
              <w:t> </w:t>
            </w:r>
            <w:r w:rsidRPr="00B14425">
              <w:rPr>
                <w:rFonts w:ascii="Times New Roman" w:hAnsi="Times New Roman" w:cs="Times New Roman"/>
              </w:rPr>
              <w:t xml:space="preserve"> повітряне</w:t>
            </w:r>
          </w:p>
          <w:p w:rsidR="00A13CEE" w:rsidRDefault="00A13CEE" w:rsidP="00426FAB">
            <w:pPr>
              <w:tabs>
                <w:tab w:val="left" w:pos="318"/>
              </w:tabs>
              <w:spacing w:after="0"/>
              <w:contextualSpacing/>
              <w:jc w:val="both"/>
              <w:rPr>
                <w:rFonts w:ascii="Times New Roman" w:hAnsi="Times New Roman" w:cs="Times New Roman"/>
                <w:bCs/>
                <w:lang w:val="ru-RU" w:eastAsia="x-none"/>
              </w:rPr>
            </w:pPr>
            <w:r>
              <w:rPr>
                <w:rFonts w:ascii="Times New Roman" w:hAnsi="Times New Roman" w:cs="Times New Roman"/>
              </w:rPr>
              <w:t>Вид автономного введення резерву (АВР):  без АВР</w:t>
            </w:r>
            <w:r w:rsidRPr="00B14425">
              <w:rPr>
                <w:rFonts w:ascii="Times New Roman" w:hAnsi="Times New Roman" w:cs="Times New Roman"/>
                <w:bCs/>
                <w:lang w:eastAsia="x-none"/>
              </w:rPr>
              <w:t xml:space="preserve"> Ступінь </w:t>
            </w:r>
            <w:proofErr w:type="spellStart"/>
            <w:r w:rsidRPr="00B14425">
              <w:rPr>
                <w:rFonts w:ascii="Times New Roman" w:hAnsi="Times New Roman" w:cs="Times New Roman"/>
                <w:bCs/>
                <w:lang w:eastAsia="x-none"/>
              </w:rPr>
              <w:t>пиловологозахисту</w:t>
            </w:r>
            <w:proofErr w:type="spellEnd"/>
            <w:r w:rsidRPr="00B14425">
              <w:rPr>
                <w:rFonts w:ascii="Times New Roman" w:hAnsi="Times New Roman" w:cs="Times New Roman"/>
                <w:bCs/>
                <w:lang w:eastAsia="x-none"/>
              </w:rPr>
              <w:t xml:space="preserve">: </w:t>
            </w:r>
            <w:r w:rsidRPr="00B14425">
              <w:rPr>
                <w:rFonts w:ascii="Times New Roman" w:hAnsi="Times New Roman" w:cs="Times New Roman"/>
                <w:bCs/>
                <w:lang w:val="en-US" w:eastAsia="x-none"/>
              </w:rPr>
              <w:t>IP</w:t>
            </w:r>
            <w:r w:rsidRPr="00B14425">
              <w:rPr>
                <w:rFonts w:ascii="Times New Roman" w:hAnsi="Times New Roman" w:cs="Times New Roman"/>
                <w:bCs/>
                <w:lang w:val="ru-RU" w:eastAsia="x-none"/>
              </w:rPr>
              <w:t xml:space="preserve"> 23</w:t>
            </w:r>
          </w:p>
          <w:p w:rsidR="00A13CEE" w:rsidRDefault="00A13CEE" w:rsidP="00426FAB">
            <w:pPr>
              <w:spacing w:after="0"/>
              <w:rPr>
                <w:rStyle w:val="y2iqfc"/>
                <w:rFonts w:ascii="Times New Roman" w:hAnsi="Times New Roman" w:cs="Times New Roman"/>
                <w:color w:val="202124"/>
              </w:rPr>
            </w:pPr>
            <w:r w:rsidRPr="00C37D4D">
              <w:rPr>
                <w:rStyle w:val="y2iqfc"/>
                <w:rFonts w:ascii="Times New Roman" w:hAnsi="Times New Roman" w:cs="Times New Roman"/>
                <w:color w:val="202124"/>
              </w:rPr>
              <w:t xml:space="preserve">Комплектація: </w:t>
            </w:r>
            <w:r>
              <w:rPr>
                <w:rStyle w:val="y2iqfc"/>
                <w:rFonts w:ascii="Times New Roman" w:hAnsi="Times New Roman" w:cs="Times New Roman"/>
                <w:color w:val="202124"/>
              </w:rPr>
              <w:t>г</w:t>
            </w:r>
            <w:r w:rsidRPr="00C37D4D">
              <w:rPr>
                <w:rStyle w:val="y2iqfc"/>
                <w:rFonts w:ascii="Times New Roman" w:hAnsi="Times New Roman" w:cs="Times New Roman"/>
                <w:color w:val="202124"/>
              </w:rPr>
              <w:t xml:space="preserve">енератор, </w:t>
            </w:r>
            <w:r>
              <w:rPr>
                <w:rStyle w:val="y2iqfc"/>
                <w:rFonts w:ascii="Times New Roman" w:hAnsi="Times New Roman" w:cs="Times New Roman"/>
                <w:color w:val="202124"/>
              </w:rPr>
              <w:t>і</w:t>
            </w:r>
            <w:r w:rsidRPr="00C37D4D">
              <w:rPr>
                <w:rStyle w:val="y2iqfc"/>
                <w:rFonts w:ascii="Times New Roman" w:hAnsi="Times New Roman" w:cs="Times New Roman"/>
                <w:color w:val="202124"/>
              </w:rPr>
              <w:t xml:space="preserve">нструкція, </w:t>
            </w:r>
            <w:r>
              <w:rPr>
                <w:rStyle w:val="y2iqfc"/>
                <w:rFonts w:ascii="Times New Roman" w:hAnsi="Times New Roman" w:cs="Times New Roman"/>
                <w:color w:val="202124"/>
              </w:rPr>
              <w:t>г</w:t>
            </w:r>
            <w:r w:rsidRPr="00C37D4D">
              <w:rPr>
                <w:rStyle w:val="y2iqfc"/>
                <w:rFonts w:ascii="Times New Roman" w:hAnsi="Times New Roman" w:cs="Times New Roman"/>
                <w:color w:val="202124"/>
              </w:rPr>
              <w:t>арантійний талон</w:t>
            </w:r>
          </w:p>
          <w:p w:rsidR="00A13CEE" w:rsidRDefault="00A13CEE" w:rsidP="00426FAB">
            <w:pPr>
              <w:tabs>
                <w:tab w:val="left" w:pos="318"/>
              </w:tabs>
              <w:spacing w:after="0"/>
              <w:contextualSpacing/>
              <w:jc w:val="both"/>
              <w:rPr>
                <w:rFonts w:ascii="Times New Roman" w:hAnsi="Times New Roman" w:cs="Times New Roman"/>
              </w:rPr>
            </w:pPr>
            <w:r w:rsidRPr="00B14425">
              <w:rPr>
                <w:rFonts w:ascii="Times New Roman" w:hAnsi="Times New Roman" w:cs="Times New Roman"/>
                <w:bCs/>
                <w:lang w:eastAsia="x-none"/>
              </w:rPr>
              <w:t>Гарантійний термін-не менше 12 місяців</w:t>
            </w:r>
          </w:p>
          <w:p w:rsidR="00A13CEE" w:rsidRDefault="00A13CEE" w:rsidP="00426FAB">
            <w:pPr>
              <w:rPr>
                <w:rFonts w:ascii="Times New Roman" w:hAnsi="Times New Roman" w:cs="Times New Roman"/>
                <w:b/>
                <w:bCs/>
              </w:rPr>
            </w:pPr>
          </w:p>
        </w:tc>
      </w:tr>
      <w:tr w:rsidR="00A13CEE" w:rsidRPr="00F3353C" w:rsidTr="00426FAB">
        <w:trPr>
          <w:trHeight w:val="1"/>
        </w:trPr>
        <w:tc>
          <w:tcPr>
            <w:tcW w:w="709" w:type="dxa"/>
            <w:tcBorders>
              <w:top w:val="single" w:sz="4" w:space="0" w:color="000000"/>
              <w:left w:val="single" w:sz="4" w:space="0" w:color="000000"/>
              <w:bottom w:val="single" w:sz="4" w:space="0" w:color="000000"/>
              <w:right w:val="single" w:sz="4" w:space="0" w:color="000000"/>
            </w:tcBorders>
            <w:vAlign w:val="center"/>
          </w:tcPr>
          <w:p w:rsidR="00A13CEE" w:rsidRPr="00F3353C" w:rsidRDefault="00A13CEE" w:rsidP="00426FAB">
            <w:pPr>
              <w:spacing w:line="259" w:lineRule="atLeast"/>
              <w:jc w:val="center"/>
              <w:rPr>
                <w:lang w:eastAsia="en-US"/>
              </w:rPr>
            </w:pPr>
            <w:r>
              <w:rPr>
                <w:lang w:eastAsia="en-US"/>
              </w:rPr>
              <w:lastRenderedPageBreak/>
              <w:t>4</w:t>
            </w:r>
          </w:p>
        </w:tc>
        <w:tc>
          <w:tcPr>
            <w:tcW w:w="2410" w:type="dxa"/>
            <w:tcBorders>
              <w:top w:val="single" w:sz="4" w:space="0" w:color="000000"/>
              <w:left w:val="single" w:sz="4" w:space="0" w:color="000000"/>
              <w:bottom w:val="single" w:sz="4" w:space="0" w:color="000000"/>
              <w:right w:val="single" w:sz="4" w:space="0" w:color="000000"/>
            </w:tcBorders>
            <w:vAlign w:val="center"/>
          </w:tcPr>
          <w:p w:rsidR="00A13CEE" w:rsidRPr="00426FAB" w:rsidRDefault="00A13CEE" w:rsidP="00426FAB">
            <w:pPr>
              <w:spacing w:line="256" w:lineRule="auto"/>
              <w:jc w:val="center"/>
              <w:rPr>
                <w:rFonts w:ascii="Times New Roman" w:hAnsi="Times New Roman" w:cs="Times New Roman"/>
                <w:color w:val="000000" w:themeColor="text1"/>
                <w:sz w:val="24"/>
                <w:szCs w:val="24"/>
                <w:lang w:eastAsia="en-US"/>
              </w:rPr>
            </w:pPr>
            <w:r w:rsidRPr="00426FAB">
              <w:rPr>
                <w:rFonts w:ascii="Times New Roman" w:hAnsi="Times New Roman" w:cs="Times New Roman"/>
                <w:color w:val="000000" w:themeColor="text1"/>
                <w:sz w:val="24"/>
                <w:szCs w:val="24"/>
                <w:lang w:eastAsia="en-US"/>
              </w:rPr>
              <w:t>Генератор дизельний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A13CEE" w:rsidRPr="00426FAB" w:rsidRDefault="00694803" w:rsidP="00426FAB">
            <w:pPr>
              <w:spacing w:line="256"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4</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EE" w:rsidRPr="00B14425" w:rsidRDefault="00A13CEE" w:rsidP="00426FAB">
            <w:pPr>
              <w:tabs>
                <w:tab w:val="left" w:pos="318"/>
              </w:tabs>
              <w:contextualSpacing/>
              <w:jc w:val="both"/>
              <w:rPr>
                <w:rFonts w:ascii="Times New Roman" w:hAnsi="Times New Roman" w:cs="Times New Roman"/>
              </w:rPr>
            </w:pPr>
            <w:r w:rsidRPr="00B14425">
              <w:rPr>
                <w:rFonts w:ascii="Times New Roman" w:hAnsi="Times New Roman" w:cs="Times New Roman"/>
              </w:rPr>
              <w:t>Напруга:</w:t>
            </w:r>
            <w:r w:rsidRPr="00B14425">
              <w:rPr>
                <w:rFonts w:ascii="Times New Roman" w:hAnsi="Times New Roman" w:cs="Times New Roman"/>
              </w:rPr>
              <w:t> </w:t>
            </w:r>
            <w:r w:rsidRPr="00B14425">
              <w:rPr>
                <w:rFonts w:ascii="Times New Roman" w:hAnsi="Times New Roman" w:cs="Times New Roman"/>
              </w:rPr>
              <w:t xml:space="preserve"> </w:t>
            </w:r>
            <w:r>
              <w:rPr>
                <w:rFonts w:ascii="Times New Roman" w:hAnsi="Times New Roman" w:cs="Times New Roman"/>
              </w:rPr>
              <w:t>230</w:t>
            </w:r>
            <w:r w:rsidRPr="00B14425">
              <w:rPr>
                <w:rFonts w:ascii="Times New Roman" w:hAnsi="Times New Roman" w:cs="Times New Roman"/>
              </w:rPr>
              <w:t xml:space="preserve"> В</w:t>
            </w:r>
          </w:p>
          <w:p w:rsidR="00A13CEE" w:rsidRPr="00B14425" w:rsidRDefault="00A13CEE" w:rsidP="00426FAB">
            <w:pPr>
              <w:spacing w:after="0"/>
              <w:rPr>
                <w:rFonts w:ascii="Times New Roman" w:hAnsi="Times New Roman" w:cs="Times New Roman"/>
                <w:lang w:val="ru-RU"/>
              </w:rPr>
            </w:pPr>
            <w:r w:rsidRPr="00B14425">
              <w:rPr>
                <w:rFonts w:ascii="Times New Roman" w:hAnsi="Times New Roman" w:cs="Times New Roman"/>
                <w:lang w:val="ru-RU"/>
              </w:rPr>
              <w:t>Вид генератора:</w:t>
            </w:r>
            <w:r w:rsidRPr="00B14425">
              <w:rPr>
                <w:rFonts w:ascii="Times New Roman" w:hAnsi="Times New Roman" w:cs="Times New Roman"/>
                <w:lang w:val="ru-RU"/>
              </w:rPr>
              <w:t> </w:t>
            </w:r>
            <w:r w:rsidRPr="00B14425">
              <w:rPr>
                <w:rFonts w:ascii="Times New Roman" w:hAnsi="Times New Roman" w:cs="Times New Roman"/>
                <w:lang w:val="ru-RU"/>
              </w:rPr>
              <w:t xml:space="preserve"> </w:t>
            </w:r>
            <w:proofErr w:type="spellStart"/>
            <w:r w:rsidRPr="00B14425">
              <w:rPr>
                <w:rFonts w:ascii="Times New Roman" w:hAnsi="Times New Roman" w:cs="Times New Roman"/>
                <w:lang w:val="ru-RU"/>
              </w:rPr>
              <w:t>дизельний</w:t>
            </w:r>
            <w:proofErr w:type="spellEnd"/>
            <w:r w:rsidRPr="00B14425">
              <w:rPr>
                <w:rFonts w:ascii="Times New Roman" w:hAnsi="Times New Roman" w:cs="Times New Roman"/>
                <w:lang w:val="ru-RU"/>
              </w:rPr>
              <w:t xml:space="preserve"> </w:t>
            </w:r>
          </w:p>
          <w:p w:rsidR="00A13CEE" w:rsidRPr="009C6774" w:rsidRDefault="00A13CEE" w:rsidP="00426FAB">
            <w:pPr>
              <w:spacing w:after="0"/>
              <w:rPr>
                <w:rFonts w:ascii="Times New Roman" w:hAnsi="Times New Roman" w:cs="Times New Roman"/>
                <w:color w:val="000000" w:themeColor="text1"/>
              </w:rPr>
            </w:pPr>
            <w:r w:rsidRPr="00B14425">
              <w:rPr>
                <w:rFonts w:ascii="Times New Roman" w:hAnsi="Times New Roman" w:cs="Times New Roman"/>
              </w:rPr>
              <w:t>Запуск двигуна:</w:t>
            </w:r>
            <w:r w:rsidRPr="00B14425">
              <w:rPr>
                <w:rFonts w:ascii="Times New Roman" w:hAnsi="Times New Roman" w:cs="Times New Roman"/>
              </w:rPr>
              <w:t> </w:t>
            </w:r>
            <w:r w:rsidRPr="00B14425">
              <w:rPr>
                <w:rFonts w:ascii="Times New Roman" w:hAnsi="Times New Roman" w:cs="Times New Roman"/>
              </w:rPr>
              <w:t xml:space="preserve"> </w:t>
            </w:r>
            <w:r w:rsidRPr="009C6774">
              <w:rPr>
                <w:rFonts w:ascii="Times New Roman" w:hAnsi="Times New Roman" w:cs="Times New Roman"/>
                <w:color w:val="000000" w:themeColor="text1"/>
              </w:rPr>
              <w:t xml:space="preserve">електростартер </w:t>
            </w:r>
          </w:p>
          <w:p w:rsidR="00A13CEE" w:rsidRPr="00B14425" w:rsidRDefault="00A13CEE" w:rsidP="00426FAB">
            <w:pPr>
              <w:spacing w:after="0"/>
              <w:rPr>
                <w:rFonts w:ascii="Times New Roman" w:hAnsi="Times New Roman" w:cs="Times New Roman"/>
              </w:rPr>
            </w:pPr>
            <w:r w:rsidRPr="00B14425">
              <w:rPr>
                <w:rFonts w:ascii="Times New Roman" w:hAnsi="Times New Roman" w:cs="Times New Roman"/>
              </w:rPr>
              <w:t>Номінальна потужність:</w:t>
            </w:r>
            <w:r w:rsidRPr="00B14425">
              <w:rPr>
                <w:rFonts w:ascii="Times New Roman" w:hAnsi="Times New Roman" w:cs="Times New Roman"/>
              </w:rPr>
              <w:t> </w:t>
            </w:r>
            <w:r w:rsidRPr="00B14425">
              <w:rPr>
                <w:rFonts w:ascii="Times New Roman" w:hAnsi="Times New Roman" w:cs="Times New Roman"/>
              </w:rPr>
              <w:t xml:space="preserve">не менше </w:t>
            </w:r>
            <w:r>
              <w:rPr>
                <w:rFonts w:ascii="Times New Roman" w:hAnsi="Times New Roman" w:cs="Times New Roman"/>
              </w:rPr>
              <w:t>5,5</w:t>
            </w:r>
            <w:r w:rsidRPr="00B14425">
              <w:rPr>
                <w:rFonts w:ascii="Times New Roman" w:hAnsi="Times New Roman" w:cs="Times New Roman"/>
              </w:rPr>
              <w:t xml:space="preserve"> кВ</w:t>
            </w:r>
            <w:r>
              <w:rPr>
                <w:rFonts w:ascii="Times New Roman" w:hAnsi="Times New Roman" w:cs="Times New Roman"/>
              </w:rPr>
              <w:t>т</w:t>
            </w:r>
            <w:r w:rsidRPr="00B14425">
              <w:rPr>
                <w:rFonts w:ascii="Times New Roman" w:hAnsi="Times New Roman" w:cs="Times New Roman"/>
              </w:rPr>
              <w:t xml:space="preserve"> Максимальна потужність: </w:t>
            </w:r>
            <w:r>
              <w:rPr>
                <w:rFonts w:ascii="Times New Roman" w:hAnsi="Times New Roman" w:cs="Times New Roman"/>
              </w:rPr>
              <w:t>не більше</w:t>
            </w:r>
            <w:r w:rsidRPr="00B14425">
              <w:rPr>
                <w:rFonts w:ascii="Times New Roman" w:hAnsi="Times New Roman" w:cs="Times New Roman"/>
              </w:rPr>
              <w:t xml:space="preserve"> </w:t>
            </w:r>
            <w:r>
              <w:rPr>
                <w:rFonts w:ascii="Times New Roman" w:hAnsi="Times New Roman" w:cs="Times New Roman"/>
              </w:rPr>
              <w:t>6,5</w:t>
            </w:r>
            <w:r w:rsidRPr="00B14425">
              <w:rPr>
                <w:rFonts w:ascii="Times New Roman" w:hAnsi="Times New Roman" w:cs="Times New Roman"/>
              </w:rPr>
              <w:t xml:space="preserve"> кВ</w:t>
            </w:r>
            <w:r>
              <w:rPr>
                <w:rFonts w:ascii="Times New Roman" w:hAnsi="Times New Roman" w:cs="Times New Roman"/>
              </w:rPr>
              <w:t>т</w:t>
            </w:r>
          </w:p>
          <w:p w:rsidR="00A13CEE" w:rsidRPr="00B14425" w:rsidRDefault="00A13CEE" w:rsidP="00426FAB">
            <w:pPr>
              <w:spacing w:after="0"/>
              <w:rPr>
                <w:rFonts w:ascii="Times New Roman" w:hAnsi="Times New Roman" w:cs="Times New Roman"/>
              </w:rPr>
            </w:pPr>
            <w:r w:rsidRPr="00B14425">
              <w:rPr>
                <w:rFonts w:ascii="Times New Roman" w:hAnsi="Times New Roman" w:cs="Times New Roman"/>
              </w:rPr>
              <w:t>Кількість фаз:</w:t>
            </w:r>
            <w:r w:rsidRPr="00B14425">
              <w:rPr>
                <w:rFonts w:ascii="Times New Roman" w:hAnsi="Times New Roman" w:cs="Times New Roman"/>
              </w:rPr>
              <w:t> </w:t>
            </w:r>
            <w:r w:rsidRPr="00B14425">
              <w:rPr>
                <w:rFonts w:ascii="Times New Roman" w:hAnsi="Times New Roman" w:cs="Times New Roman"/>
              </w:rPr>
              <w:t xml:space="preserve"> </w:t>
            </w:r>
            <w:r>
              <w:rPr>
                <w:rFonts w:ascii="Times New Roman" w:hAnsi="Times New Roman" w:cs="Times New Roman"/>
              </w:rPr>
              <w:t>1</w:t>
            </w:r>
            <w:r w:rsidRPr="00B14425">
              <w:rPr>
                <w:rFonts w:ascii="Times New Roman" w:hAnsi="Times New Roman" w:cs="Times New Roman"/>
              </w:rPr>
              <w:t xml:space="preserve">  </w:t>
            </w:r>
          </w:p>
          <w:p w:rsidR="00A13CEE" w:rsidRPr="00B14425" w:rsidRDefault="00A13CEE" w:rsidP="00426FAB">
            <w:pPr>
              <w:tabs>
                <w:tab w:val="left" w:pos="318"/>
              </w:tabs>
              <w:spacing w:after="0"/>
              <w:contextualSpacing/>
              <w:jc w:val="both"/>
              <w:rPr>
                <w:rFonts w:ascii="Times New Roman" w:hAnsi="Times New Roman" w:cs="Times New Roman"/>
              </w:rPr>
            </w:pPr>
            <w:r w:rsidRPr="00B14425">
              <w:rPr>
                <w:rFonts w:ascii="Times New Roman" w:hAnsi="Times New Roman" w:cs="Times New Roman"/>
              </w:rPr>
              <w:t>Режим роботи:</w:t>
            </w:r>
            <w:r w:rsidRPr="00B14425">
              <w:rPr>
                <w:rFonts w:ascii="Times New Roman" w:hAnsi="Times New Roman" w:cs="Times New Roman"/>
              </w:rPr>
              <w:t> </w:t>
            </w:r>
            <w:r w:rsidRPr="00B14425">
              <w:rPr>
                <w:rFonts w:ascii="Times New Roman" w:hAnsi="Times New Roman" w:cs="Times New Roman"/>
              </w:rPr>
              <w:t xml:space="preserve"> резервне джерело струму</w:t>
            </w:r>
          </w:p>
          <w:p w:rsidR="00A13CEE" w:rsidRDefault="00A13CEE" w:rsidP="00426FAB">
            <w:pPr>
              <w:spacing w:after="0"/>
              <w:rPr>
                <w:rFonts w:ascii="Times New Roman" w:hAnsi="Times New Roman" w:cs="Times New Roman"/>
                <w:lang w:val="ru-RU"/>
              </w:rPr>
            </w:pPr>
            <w:r w:rsidRPr="00B14425">
              <w:rPr>
                <w:rFonts w:ascii="Times New Roman" w:hAnsi="Times New Roman" w:cs="Times New Roman"/>
                <w:lang w:val="ru-RU"/>
              </w:rPr>
              <w:t xml:space="preserve">Вид </w:t>
            </w:r>
            <w:proofErr w:type="spellStart"/>
            <w:r w:rsidRPr="00B14425">
              <w:rPr>
                <w:rFonts w:ascii="Times New Roman" w:hAnsi="Times New Roman" w:cs="Times New Roman"/>
                <w:lang w:val="ru-RU"/>
              </w:rPr>
              <w:t>палива</w:t>
            </w:r>
            <w:proofErr w:type="spellEnd"/>
            <w:r w:rsidRPr="00B14425">
              <w:rPr>
                <w:rFonts w:ascii="Times New Roman" w:hAnsi="Times New Roman" w:cs="Times New Roman"/>
                <w:lang w:val="ru-RU"/>
              </w:rPr>
              <w:t>:</w:t>
            </w:r>
            <w:r w:rsidRPr="00B14425">
              <w:rPr>
                <w:rFonts w:ascii="Times New Roman" w:hAnsi="Times New Roman" w:cs="Times New Roman"/>
                <w:lang w:val="ru-RU"/>
              </w:rPr>
              <w:t> </w:t>
            </w:r>
            <w:r w:rsidRPr="00B14425">
              <w:rPr>
                <w:rFonts w:ascii="Times New Roman" w:hAnsi="Times New Roman" w:cs="Times New Roman"/>
                <w:lang w:val="ru-RU"/>
              </w:rPr>
              <w:t xml:space="preserve"> </w:t>
            </w:r>
            <w:proofErr w:type="spellStart"/>
            <w:r w:rsidRPr="00B14425">
              <w:rPr>
                <w:rFonts w:ascii="Times New Roman" w:hAnsi="Times New Roman" w:cs="Times New Roman"/>
                <w:lang w:val="ru-RU"/>
              </w:rPr>
              <w:t>дизель</w:t>
            </w:r>
            <w:r>
              <w:rPr>
                <w:rFonts w:ascii="Times New Roman" w:hAnsi="Times New Roman" w:cs="Times New Roman"/>
                <w:lang w:val="ru-RU"/>
              </w:rPr>
              <w:t>не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паливо</w:t>
            </w:r>
            <w:proofErr w:type="spellEnd"/>
            <w:r w:rsidRPr="00B14425">
              <w:rPr>
                <w:rFonts w:ascii="Times New Roman" w:hAnsi="Times New Roman" w:cs="Times New Roman"/>
                <w:lang w:val="ru-RU"/>
              </w:rPr>
              <w:t xml:space="preserve"> </w:t>
            </w:r>
          </w:p>
          <w:p w:rsidR="00A13CEE" w:rsidRDefault="00A13CEE" w:rsidP="00426FAB">
            <w:pPr>
              <w:spacing w:after="0"/>
              <w:rPr>
                <w:rStyle w:val="y2iqfc"/>
                <w:rFonts w:ascii="Times New Roman" w:hAnsi="Times New Roman" w:cs="Times New Roman"/>
                <w:color w:val="202124"/>
              </w:rPr>
            </w:pPr>
            <w:r w:rsidRPr="00C37D4D">
              <w:rPr>
                <w:rStyle w:val="y2iqfc"/>
                <w:rFonts w:ascii="Times New Roman" w:hAnsi="Times New Roman" w:cs="Times New Roman"/>
                <w:color w:val="202124"/>
              </w:rPr>
              <w:t xml:space="preserve">Об'єм паливного бака: </w:t>
            </w:r>
            <w:r>
              <w:rPr>
                <w:rStyle w:val="y2iqfc"/>
                <w:rFonts w:ascii="Times New Roman" w:hAnsi="Times New Roman" w:cs="Times New Roman"/>
                <w:color w:val="202124"/>
              </w:rPr>
              <w:t>14,5</w:t>
            </w:r>
            <w:r w:rsidRPr="00C37D4D">
              <w:rPr>
                <w:rStyle w:val="y2iqfc"/>
                <w:rFonts w:ascii="Times New Roman" w:hAnsi="Times New Roman" w:cs="Times New Roman"/>
                <w:color w:val="202124"/>
              </w:rPr>
              <w:t xml:space="preserve"> л</w:t>
            </w:r>
          </w:p>
          <w:p w:rsidR="00A13CEE" w:rsidRDefault="00A13CEE" w:rsidP="00426FAB">
            <w:pPr>
              <w:spacing w:after="0"/>
              <w:rPr>
                <w:rStyle w:val="y2iqfc"/>
                <w:rFonts w:ascii="Times New Roman" w:hAnsi="Times New Roman" w:cs="Times New Roman"/>
                <w:color w:val="202124"/>
              </w:rPr>
            </w:pPr>
            <w:r w:rsidRPr="00D31BE1">
              <w:rPr>
                <w:rStyle w:val="y2iqfc"/>
                <w:rFonts w:ascii="Times New Roman" w:hAnsi="Times New Roman" w:cs="Times New Roman"/>
                <w:color w:val="202124"/>
              </w:rPr>
              <w:t xml:space="preserve">Витрата палива на 1 кВт/год: </w:t>
            </w:r>
            <w:r>
              <w:rPr>
                <w:rStyle w:val="y2iqfc"/>
                <w:rFonts w:ascii="Times New Roman" w:hAnsi="Times New Roman" w:cs="Times New Roman"/>
                <w:color w:val="202124"/>
              </w:rPr>
              <w:t>1,5л</w:t>
            </w:r>
          </w:p>
          <w:p w:rsidR="00A13CEE" w:rsidRDefault="00A13CEE" w:rsidP="00426FAB">
            <w:pPr>
              <w:tabs>
                <w:tab w:val="left" w:pos="318"/>
              </w:tabs>
              <w:spacing w:after="0"/>
              <w:contextualSpacing/>
              <w:jc w:val="both"/>
              <w:rPr>
                <w:rFonts w:ascii="Times New Roman" w:hAnsi="Times New Roman" w:cs="Times New Roman"/>
              </w:rPr>
            </w:pPr>
            <w:proofErr w:type="spellStart"/>
            <w:r w:rsidRPr="00B14425">
              <w:rPr>
                <w:rFonts w:ascii="Times New Roman" w:hAnsi="Times New Roman" w:cs="Times New Roman"/>
              </w:rPr>
              <w:t>Тактність</w:t>
            </w:r>
            <w:proofErr w:type="spellEnd"/>
            <w:r w:rsidRPr="00B14425">
              <w:rPr>
                <w:rFonts w:ascii="Times New Roman" w:hAnsi="Times New Roman" w:cs="Times New Roman"/>
              </w:rPr>
              <w:t xml:space="preserve"> двигуна:</w:t>
            </w:r>
            <w:r w:rsidRPr="00B14425">
              <w:rPr>
                <w:rFonts w:ascii="Times New Roman" w:hAnsi="Times New Roman" w:cs="Times New Roman"/>
              </w:rPr>
              <w:t> </w:t>
            </w:r>
            <w:r w:rsidRPr="00B14425">
              <w:rPr>
                <w:rFonts w:ascii="Times New Roman" w:hAnsi="Times New Roman" w:cs="Times New Roman"/>
              </w:rPr>
              <w:t xml:space="preserve"> 4-тактний</w:t>
            </w:r>
          </w:p>
          <w:p w:rsidR="00A13CEE" w:rsidRDefault="00A13CEE" w:rsidP="00426FAB">
            <w:pPr>
              <w:spacing w:after="0"/>
              <w:rPr>
                <w:rStyle w:val="y2iqfc"/>
                <w:rFonts w:ascii="Times New Roman" w:hAnsi="Times New Roman" w:cs="Times New Roman"/>
                <w:color w:val="202124"/>
              </w:rPr>
            </w:pPr>
            <w:r w:rsidRPr="00EA0F13">
              <w:rPr>
                <w:rStyle w:val="y2iqfc"/>
                <w:rFonts w:ascii="Times New Roman" w:hAnsi="Times New Roman" w:cs="Times New Roman"/>
                <w:color w:val="202124"/>
              </w:rPr>
              <w:t>Кількість циліндрів: 1</w:t>
            </w:r>
          </w:p>
          <w:p w:rsidR="00A13CEE" w:rsidRPr="00B14425" w:rsidRDefault="00A13CEE" w:rsidP="00426FAB">
            <w:pPr>
              <w:spacing w:after="0"/>
              <w:rPr>
                <w:rFonts w:ascii="Times New Roman" w:hAnsi="Times New Roman" w:cs="Times New Roman"/>
              </w:rPr>
            </w:pPr>
            <w:r w:rsidRPr="00B14425">
              <w:rPr>
                <w:rFonts w:ascii="Times New Roman" w:hAnsi="Times New Roman" w:cs="Times New Roman"/>
              </w:rPr>
              <w:t>Охолодження двигуна:</w:t>
            </w:r>
            <w:r w:rsidRPr="00B14425">
              <w:rPr>
                <w:rFonts w:ascii="Times New Roman" w:hAnsi="Times New Roman" w:cs="Times New Roman"/>
              </w:rPr>
              <w:t> </w:t>
            </w:r>
            <w:r w:rsidRPr="00B14425">
              <w:rPr>
                <w:rFonts w:ascii="Times New Roman" w:hAnsi="Times New Roman" w:cs="Times New Roman"/>
              </w:rPr>
              <w:t xml:space="preserve"> повітряне</w:t>
            </w:r>
          </w:p>
          <w:p w:rsidR="00A13CEE" w:rsidRPr="00B14425" w:rsidRDefault="00A13CEE" w:rsidP="00426FAB">
            <w:pPr>
              <w:tabs>
                <w:tab w:val="left" w:pos="318"/>
              </w:tabs>
              <w:spacing w:after="0"/>
              <w:contextualSpacing/>
              <w:jc w:val="both"/>
              <w:rPr>
                <w:rFonts w:ascii="Times New Roman" w:hAnsi="Times New Roman" w:cs="Times New Roman"/>
                <w:bCs/>
                <w:lang w:val="ru-RU" w:eastAsia="x-none"/>
              </w:rPr>
            </w:pPr>
            <w:r>
              <w:rPr>
                <w:rFonts w:ascii="Times New Roman" w:hAnsi="Times New Roman" w:cs="Times New Roman"/>
              </w:rPr>
              <w:t>Вид автономного введення резерву (АВР):  без АВР</w:t>
            </w:r>
            <w:r w:rsidRPr="00B14425">
              <w:rPr>
                <w:rFonts w:ascii="Times New Roman" w:hAnsi="Times New Roman" w:cs="Times New Roman"/>
                <w:bCs/>
                <w:lang w:eastAsia="x-none"/>
              </w:rPr>
              <w:t xml:space="preserve"> Ступінь </w:t>
            </w:r>
            <w:proofErr w:type="spellStart"/>
            <w:r w:rsidRPr="00B14425">
              <w:rPr>
                <w:rFonts w:ascii="Times New Roman" w:hAnsi="Times New Roman" w:cs="Times New Roman"/>
                <w:bCs/>
                <w:lang w:eastAsia="x-none"/>
              </w:rPr>
              <w:t>пиловологозахисту</w:t>
            </w:r>
            <w:proofErr w:type="spellEnd"/>
            <w:r w:rsidRPr="00B14425">
              <w:rPr>
                <w:rFonts w:ascii="Times New Roman" w:hAnsi="Times New Roman" w:cs="Times New Roman"/>
                <w:bCs/>
                <w:lang w:eastAsia="x-none"/>
              </w:rPr>
              <w:t xml:space="preserve">: </w:t>
            </w:r>
            <w:r w:rsidRPr="00B14425">
              <w:rPr>
                <w:rFonts w:ascii="Times New Roman" w:hAnsi="Times New Roman" w:cs="Times New Roman"/>
                <w:bCs/>
                <w:lang w:val="en-US" w:eastAsia="x-none"/>
              </w:rPr>
              <w:t>IP</w:t>
            </w:r>
            <w:r w:rsidRPr="00B14425">
              <w:rPr>
                <w:rFonts w:ascii="Times New Roman" w:hAnsi="Times New Roman" w:cs="Times New Roman"/>
                <w:bCs/>
                <w:lang w:val="ru-RU" w:eastAsia="x-none"/>
              </w:rPr>
              <w:t xml:space="preserve"> 23</w:t>
            </w:r>
          </w:p>
          <w:p w:rsidR="00A13CEE" w:rsidRPr="00B14425" w:rsidRDefault="00A13CEE" w:rsidP="00426FAB">
            <w:pPr>
              <w:tabs>
                <w:tab w:val="left" w:pos="318"/>
              </w:tabs>
              <w:contextualSpacing/>
              <w:jc w:val="both"/>
              <w:rPr>
                <w:rFonts w:ascii="Times New Roman" w:hAnsi="Times New Roman" w:cs="Times New Roman"/>
                <w:bCs/>
                <w:lang w:eastAsia="x-none"/>
              </w:rPr>
            </w:pPr>
            <w:r w:rsidRPr="00B14425">
              <w:rPr>
                <w:rFonts w:ascii="Times New Roman" w:hAnsi="Times New Roman" w:cs="Times New Roman"/>
                <w:bCs/>
                <w:lang w:eastAsia="x-none"/>
              </w:rPr>
              <w:t>Вид альтернатора: синхронний</w:t>
            </w:r>
          </w:p>
          <w:p w:rsidR="00A13CEE" w:rsidRPr="00B14425" w:rsidRDefault="00A13CEE" w:rsidP="00426FAB">
            <w:pPr>
              <w:tabs>
                <w:tab w:val="left" w:pos="318"/>
              </w:tabs>
              <w:contextualSpacing/>
              <w:jc w:val="both"/>
              <w:rPr>
                <w:rFonts w:ascii="Times New Roman" w:hAnsi="Times New Roman" w:cs="Times New Roman"/>
                <w:bCs/>
                <w:lang w:eastAsia="x-none"/>
              </w:rPr>
            </w:pPr>
            <w:r w:rsidRPr="00B14425">
              <w:rPr>
                <w:rFonts w:ascii="Times New Roman" w:hAnsi="Times New Roman" w:cs="Times New Roman"/>
                <w:bCs/>
                <w:lang w:eastAsia="x-none"/>
              </w:rPr>
              <w:t>Обмотка альтернатора-мідь</w:t>
            </w:r>
          </w:p>
          <w:p w:rsidR="00A13CEE" w:rsidRDefault="00A13CEE" w:rsidP="00426FAB">
            <w:pPr>
              <w:tabs>
                <w:tab w:val="left" w:pos="318"/>
              </w:tabs>
              <w:contextualSpacing/>
              <w:jc w:val="both"/>
              <w:rPr>
                <w:rFonts w:ascii="Times New Roman" w:hAnsi="Times New Roman" w:cs="Times New Roman"/>
                <w:bCs/>
                <w:lang w:eastAsia="x-none"/>
              </w:rPr>
            </w:pPr>
            <w:r w:rsidRPr="00B14425">
              <w:rPr>
                <w:rFonts w:ascii="Times New Roman" w:hAnsi="Times New Roman" w:cs="Times New Roman"/>
                <w:bCs/>
                <w:lang w:eastAsia="x-none"/>
              </w:rPr>
              <w:t>Гарантійний термін-не менше 12 місяців</w:t>
            </w:r>
          </w:p>
          <w:p w:rsidR="00A13CEE" w:rsidRPr="001F752E" w:rsidRDefault="00A13CEE" w:rsidP="00426FAB">
            <w:pPr>
              <w:tabs>
                <w:tab w:val="left" w:pos="318"/>
              </w:tabs>
              <w:contextualSpacing/>
              <w:jc w:val="both"/>
              <w:rPr>
                <w:rFonts w:ascii="Times New Roman" w:hAnsi="Times New Roman" w:cs="Times New Roman"/>
                <w:b/>
                <w:bCs/>
              </w:rPr>
            </w:pPr>
          </w:p>
        </w:tc>
      </w:tr>
    </w:tbl>
    <w:p w:rsidR="00A13CEE" w:rsidRDefault="00A13CEE" w:rsidP="00A13CEE">
      <w:pPr>
        <w:spacing w:after="200" w:line="288" w:lineRule="auto"/>
        <w:ind w:left="181"/>
        <w:jc w:val="right"/>
        <w:rPr>
          <w:b/>
          <w:sz w:val="28"/>
          <w:szCs w:val="28"/>
        </w:rPr>
      </w:pPr>
    </w:p>
    <w:p w:rsidR="00A13CEE" w:rsidRPr="004B4197" w:rsidRDefault="00A13CEE" w:rsidP="00A13CEE">
      <w:pPr>
        <w:pStyle w:val="a5"/>
        <w:spacing w:after="0"/>
        <w:ind w:left="284" w:hanging="142"/>
        <w:jc w:val="center"/>
        <w:outlineLvl w:val="0"/>
        <w:rPr>
          <w:rFonts w:ascii="Times New Roman" w:hAnsi="Times New Roman"/>
          <w:b/>
          <w:color w:val="000000"/>
          <w:sz w:val="24"/>
          <w:szCs w:val="24"/>
        </w:rPr>
      </w:pPr>
      <w:r w:rsidRPr="004B4197">
        <w:rPr>
          <w:rFonts w:ascii="Times New Roman" w:hAnsi="Times New Roman"/>
          <w:b/>
          <w:color w:val="000000"/>
          <w:sz w:val="24"/>
          <w:szCs w:val="24"/>
        </w:rPr>
        <w:t>ДОДАТКОВІ ВИМОГИ</w:t>
      </w:r>
    </w:p>
    <w:p w:rsidR="00A13CEE" w:rsidRPr="004B4197" w:rsidRDefault="00A13CEE" w:rsidP="00A13CEE">
      <w:pPr>
        <w:pStyle w:val="a5"/>
        <w:spacing w:after="0"/>
        <w:ind w:left="284" w:hanging="142"/>
        <w:outlineLvl w:val="0"/>
        <w:rPr>
          <w:rFonts w:ascii="Times New Roman" w:hAnsi="Times New Roman"/>
          <w:color w:val="000000"/>
          <w:sz w:val="24"/>
          <w:szCs w:val="24"/>
        </w:rPr>
      </w:pPr>
    </w:p>
    <w:p w:rsidR="00A13CEE" w:rsidRPr="004B4197" w:rsidRDefault="00A13CEE" w:rsidP="00A13CEE">
      <w:pPr>
        <w:pStyle w:val="10"/>
        <w:jc w:val="both"/>
        <w:rPr>
          <w:rFonts w:ascii="Times New Roman" w:eastAsia="Calibri" w:hAnsi="Times New Roman"/>
          <w:sz w:val="24"/>
          <w:szCs w:val="24"/>
        </w:rPr>
      </w:pPr>
      <w:r>
        <w:rPr>
          <w:rFonts w:ascii="Times New Roman" w:eastAsia="Calibri" w:hAnsi="Times New Roman"/>
          <w:sz w:val="24"/>
          <w:szCs w:val="24"/>
        </w:rPr>
        <w:t xml:space="preserve">1. </w:t>
      </w:r>
      <w:r w:rsidRPr="004B4197">
        <w:rPr>
          <w:rFonts w:ascii="Times New Roman" w:eastAsia="Calibri" w:hAnsi="Times New Roman"/>
          <w:sz w:val="24"/>
          <w:szCs w:val="24"/>
        </w:rPr>
        <w:t>У випадку, якщо учасник запропонує еквівалент товару, він додатково повинен надати у складі тендерної пропозиції опис товару, відомості про виробника, документальне підтвердження повної відповідності технічних характеристик запропонованого товару, з технічними характеристиками замовленого товару з обов'язковим відображенням у таблиці порівняльних характеристик. Всі технічні характеристики запропонованого товару повинні бути не гірше, ніж у замовленого товару.</w:t>
      </w:r>
    </w:p>
    <w:p w:rsidR="00A13CEE" w:rsidRPr="004B4197" w:rsidRDefault="00A13CEE" w:rsidP="00A13CEE">
      <w:pPr>
        <w:pStyle w:val="10"/>
        <w:jc w:val="both"/>
        <w:rPr>
          <w:rFonts w:ascii="Times New Roman" w:hAnsi="Times New Roman"/>
          <w:sz w:val="24"/>
          <w:szCs w:val="24"/>
        </w:rPr>
      </w:pPr>
      <w:r>
        <w:rPr>
          <w:rFonts w:ascii="Times New Roman" w:hAnsi="Times New Roman"/>
          <w:sz w:val="24"/>
          <w:szCs w:val="24"/>
        </w:rPr>
        <w:t>2. Всі товари</w:t>
      </w:r>
      <w:r w:rsidRPr="004B4197">
        <w:rPr>
          <w:rFonts w:ascii="Times New Roman" w:hAnsi="Times New Roman"/>
          <w:sz w:val="24"/>
          <w:szCs w:val="24"/>
        </w:rPr>
        <w:t xml:space="preserve">, які пропонує Учасник, повинні бути новими (такими, що не були у користуванні) та у працездатному стані. </w:t>
      </w:r>
    </w:p>
    <w:p w:rsidR="00A13CEE" w:rsidRPr="004B4197" w:rsidRDefault="00A13CEE" w:rsidP="00A13CEE">
      <w:pPr>
        <w:pStyle w:val="10"/>
        <w:jc w:val="both"/>
        <w:rPr>
          <w:rFonts w:ascii="Times New Roman" w:eastAsia="Calibri" w:hAnsi="Times New Roman"/>
          <w:sz w:val="24"/>
          <w:szCs w:val="24"/>
        </w:rPr>
      </w:pPr>
      <w:r w:rsidRPr="004B4197">
        <w:rPr>
          <w:rFonts w:ascii="Times New Roman" w:eastAsia="Calibri" w:hAnsi="Times New Roman"/>
          <w:sz w:val="24"/>
          <w:szCs w:val="24"/>
        </w:rPr>
        <w:t xml:space="preserve">Гарантійний термін </w:t>
      </w:r>
      <w:r w:rsidRPr="004B4197">
        <w:rPr>
          <w:rFonts w:ascii="Times New Roman" w:hAnsi="Times New Roman"/>
          <w:sz w:val="24"/>
          <w:szCs w:val="24"/>
        </w:rPr>
        <w:t>від офіційного виробника</w:t>
      </w:r>
      <w:r w:rsidRPr="004B4197">
        <w:rPr>
          <w:rFonts w:ascii="Times New Roman" w:eastAsia="Calibri" w:hAnsi="Times New Roman"/>
          <w:sz w:val="24"/>
          <w:szCs w:val="24"/>
        </w:rPr>
        <w:t xml:space="preserve"> на товар що є предметом закупівлі: не менше 12 місяців.</w:t>
      </w:r>
    </w:p>
    <w:p w:rsidR="00A13CEE" w:rsidRPr="009C6774" w:rsidRDefault="00A13CEE" w:rsidP="00A13CEE">
      <w:pPr>
        <w:pStyle w:val="10"/>
        <w:jc w:val="both"/>
        <w:rPr>
          <w:rFonts w:ascii="Times New Roman" w:eastAsia="Calibri" w:hAnsi="Times New Roman"/>
          <w:color w:val="000000" w:themeColor="text1"/>
          <w:sz w:val="24"/>
          <w:szCs w:val="24"/>
        </w:rPr>
      </w:pPr>
      <w:r w:rsidRPr="009C6774">
        <w:rPr>
          <w:rFonts w:ascii="Times New Roman" w:eastAsia="Calibri" w:hAnsi="Times New Roman"/>
          <w:color w:val="000000" w:themeColor="text1"/>
          <w:sz w:val="24"/>
          <w:szCs w:val="24"/>
        </w:rPr>
        <w:t>Дата виготовлення</w:t>
      </w:r>
      <w:r w:rsidRPr="009C6774">
        <w:rPr>
          <w:rFonts w:ascii="Times New Roman" w:hAnsi="Times New Roman"/>
          <w:color w:val="000000" w:themeColor="text1"/>
          <w:sz w:val="24"/>
          <w:szCs w:val="24"/>
        </w:rPr>
        <w:t xml:space="preserve"> не раніше 2021 року</w:t>
      </w:r>
      <w:r w:rsidRPr="009C6774">
        <w:rPr>
          <w:rFonts w:ascii="Times New Roman" w:eastAsia="Calibri" w:hAnsi="Times New Roman"/>
          <w:color w:val="000000" w:themeColor="text1"/>
          <w:sz w:val="24"/>
          <w:szCs w:val="24"/>
        </w:rPr>
        <w:t>.</w:t>
      </w:r>
    </w:p>
    <w:p w:rsidR="00A13CEE" w:rsidRPr="009C6774" w:rsidRDefault="00A13CEE" w:rsidP="00A13CEE">
      <w:pPr>
        <w:pStyle w:val="10"/>
        <w:jc w:val="both"/>
        <w:rPr>
          <w:rFonts w:ascii="Times New Roman" w:eastAsia="Calibri" w:hAnsi="Times New Roman"/>
          <w:color w:val="000000" w:themeColor="text1"/>
          <w:sz w:val="24"/>
          <w:szCs w:val="24"/>
        </w:rPr>
      </w:pPr>
      <w:r w:rsidRPr="009C6774">
        <w:rPr>
          <w:rFonts w:ascii="Times New Roman" w:eastAsia="Calibri" w:hAnsi="Times New Roman"/>
          <w:color w:val="000000" w:themeColor="text1"/>
          <w:sz w:val="24"/>
          <w:szCs w:val="24"/>
        </w:rPr>
        <w:t>3. Учасник в складі тендерної пропозиції повинен надати замовнику документ виданий виробником, представництвом або імпортером, що підтверджує його офіційні повноваження, як дилера, дистриб’ютора, офіційного представника, тощо на товари, що є предметом закупівлі.</w:t>
      </w:r>
    </w:p>
    <w:p w:rsidR="00A13CEE" w:rsidRPr="009C6774" w:rsidRDefault="00A13CEE" w:rsidP="00A13CEE">
      <w:pPr>
        <w:pStyle w:val="10"/>
        <w:jc w:val="both"/>
        <w:rPr>
          <w:rFonts w:ascii="Times New Roman" w:eastAsia="Calibri" w:hAnsi="Times New Roman"/>
          <w:color w:val="000000" w:themeColor="text1"/>
          <w:sz w:val="24"/>
          <w:szCs w:val="24"/>
        </w:rPr>
      </w:pPr>
      <w:r w:rsidRPr="009C6774">
        <w:rPr>
          <w:rFonts w:ascii="Times New Roman" w:eastAsia="Calibri" w:hAnsi="Times New Roman"/>
          <w:color w:val="000000" w:themeColor="text1"/>
          <w:sz w:val="24"/>
          <w:szCs w:val="24"/>
        </w:rPr>
        <w:t>Учасник повинен надати замовнику:</w:t>
      </w:r>
    </w:p>
    <w:p w:rsidR="00A13CEE" w:rsidRPr="009C6774" w:rsidRDefault="00A13CEE" w:rsidP="00A13CEE">
      <w:pPr>
        <w:pStyle w:val="10"/>
        <w:jc w:val="both"/>
        <w:rPr>
          <w:rFonts w:ascii="Times New Roman" w:eastAsia="Calibri" w:hAnsi="Times New Roman"/>
          <w:color w:val="000000" w:themeColor="text1"/>
          <w:sz w:val="24"/>
          <w:szCs w:val="24"/>
        </w:rPr>
      </w:pPr>
      <w:r w:rsidRPr="009C6774">
        <w:rPr>
          <w:rFonts w:ascii="Times New Roman" w:hAnsi="Times New Roman"/>
          <w:color w:val="000000" w:themeColor="text1"/>
          <w:sz w:val="24"/>
          <w:szCs w:val="24"/>
        </w:rPr>
        <w:lastRenderedPageBreak/>
        <w:t xml:space="preserve">Довідку про встановлення гарантійного терміну </w:t>
      </w:r>
      <w:r w:rsidRPr="009C6774">
        <w:rPr>
          <w:rFonts w:ascii="Times New Roman" w:eastAsia="Calibri" w:hAnsi="Times New Roman"/>
          <w:color w:val="000000" w:themeColor="text1"/>
          <w:sz w:val="24"/>
          <w:szCs w:val="24"/>
        </w:rPr>
        <w:t>на товар, що є предметом закупівлі</w:t>
      </w:r>
      <w:r w:rsidRPr="009C6774">
        <w:rPr>
          <w:rFonts w:ascii="Times New Roman" w:hAnsi="Times New Roman"/>
          <w:color w:val="000000" w:themeColor="text1"/>
          <w:sz w:val="24"/>
          <w:szCs w:val="24"/>
        </w:rPr>
        <w:t>: не менше 12 місяців та зазначити дату їх виготовлення: не раніше 202</w:t>
      </w:r>
      <w:r w:rsidRPr="009C6774">
        <w:rPr>
          <w:rFonts w:ascii="Times New Roman" w:hAnsi="Times New Roman"/>
          <w:color w:val="000000" w:themeColor="text1"/>
          <w:sz w:val="24"/>
          <w:szCs w:val="24"/>
          <w:lang w:val="ru-RU"/>
        </w:rPr>
        <w:t>1</w:t>
      </w:r>
      <w:r w:rsidRPr="009C6774">
        <w:rPr>
          <w:rFonts w:ascii="Times New Roman" w:hAnsi="Times New Roman"/>
          <w:color w:val="000000" w:themeColor="text1"/>
          <w:sz w:val="24"/>
          <w:szCs w:val="24"/>
        </w:rPr>
        <w:t>.</w:t>
      </w:r>
    </w:p>
    <w:p w:rsidR="00A13CEE" w:rsidRPr="009C6774" w:rsidRDefault="00A13CEE" w:rsidP="00A13CEE">
      <w:pPr>
        <w:pStyle w:val="10"/>
        <w:jc w:val="both"/>
        <w:rPr>
          <w:rFonts w:ascii="Times New Roman" w:hAnsi="Times New Roman"/>
          <w:color w:val="000000" w:themeColor="text1"/>
          <w:sz w:val="24"/>
          <w:szCs w:val="24"/>
        </w:rPr>
      </w:pPr>
      <w:r w:rsidRPr="009C6774">
        <w:rPr>
          <w:rFonts w:ascii="Times New Roman" w:hAnsi="Times New Roman"/>
          <w:color w:val="000000" w:themeColor="text1"/>
          <w:sz w:val="24"/>
          <w:szCs w:val="24"/>
        </w:rPr>
        <w:t>Копія гарантійного талону від виробника на товар, що є предметом закупівлі із зазначенням в ньому строку гарантійного обслуговування.</w:t>
      </w:r>
    </w:p>
    <w:p w:rsidR="00A13CEE" w:rsidRPr="009C6774" w:rsidRDefault="00A13CEE" w:rsidP="00A13CEE">
      <w:pPr>
        <w:pStyle w:val="10"/>
        <w:jc w:val="both"/>
        <w:rPr>
          <w:rFonts w:ascii="Times New Roman" w:eastAsia="Calibri" w:hAnsi="Times New Roman"/>
          <w:color w:val="000000" w:themeColor="text1"/>
          <w:sz w:val="24"/>
          <w:szCs w:val="24"/>
        </w:rPr>
      </w:pPr>
      <w:r w:rsidRPr="009C6774">
        <w:rPr>
          <w:rFonts w:ascii="Times New Roman" w:eastAsia="Calibri" w:hAnsi="Times New Roman"/>
          <w:color w:val="000000" w:themeColor="text1"/>
          <w:sz w:val="24"/>
          <w:szCs w:val="24"/>
        </w:rPr>
        <w:t>Документи, що підтверджують наявність та строки гарантії на товар, що є предметом закупівлі, включаючи його (товару) складові частини, згідно стандартів та умов заводу-виробника, із зазначенням умов, при яких замовник має право на безкоштовне гарантійне усунення учасником недоліків (дефектів) товару, а також умов, при яких учасник має право звільнитись від відповідальності за безкоштовне гарантійне усунення недоліків (дефектів) Товару, устаткування і програмного забезпечення, необхідних для тестування, регулювання, моніторингу, гарантійного та післягарантійного обслуговування та ремонту товару.</w:t>
      </w:r>
    </w:p>
    <w:p w:rsidR="00A13CEE" w:rsidRPr="009C6774" w:rsidRDefault="00A13CEE" w:rsidP="00A13CEE">
      <w:pPr>
        <w:pStyle w:val="10"/>
        <w:jc w:val="both"/>
        <w:rPr>
          <w:rFonts w:ascii="Times New Roman" w:eastAsia="Calibri" w:hAnsi="Times New Roman"/>
          <w:color w:val="000000" w:themeColor="text1"/>
          <w:sz w:val="24"/>
          <w:szCs w:val="24"/>
        </w:rPr>
      </w:pPr>
      <w:r w:rsidRPr="009C6774">
        <w:rPr>
          <w:rFonts w:ascii="Times New Roman" w:eastAsia="Calibri" w:hAnsi="Times New Roman"/>
          <w:color w:val="000000" w:themeColor="text1"/>
          <w:sz w:val="24"/>
          <w:szCs w:val="24"/>
        </w:rPr>
        <w:t>У разі встановлення гарантійного строку більше ніж визначено заводом виробником надати умови, при яких замовник має право на безкоштовне усунення учасником недоліків (дефектів) товару, а також умови, при яких учасник має право звільнитись від відповідальності за безкоштовне усунення недоліків (дефектів) Товару.</w:t>
      </w:r>
    </w:p>
    <w:p w:rsidR="00A13CEE" w:rsidRPr="00A74C74" w:rsidRDefault="00A13CEE" w:rsidP="00A13CEE">
      <w:pPr>
        <w:spacing w:line="276" w:lineRule="auto"/>
        <w:ind w:left="284" w:firstLine="709"/>
        <w:jc w:val="both"/>
        <w:rPr>
          <w:rFonts w:ascii="Times New Roman" w:hAnsi="Times New Roman" w:cs="Times New Roman"/>
          <w:sz w:val="24"/>
          <w:szCs w:val="24"/>
          <w:lang w:eastAsia="zh-CN"/>
        </w:rPr>
      </w:pPr>
      <w:r w:rsidRPr="00A74C74">
        <w:rPr>
          <w:rFonts w:ascii="Times New Roman" w:hAnsi="Times New Roman" w:cs="Times New Roman"/>
          <w:sz w:val="24"/>
          <w:szCs w:val="24"/>
          <w:lang w:eastAsia="zh-CN"/>
        </w:rPr>
        <w:t>Учасник повинен гарантувати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природоохоронного законодавства під час постачання Товару, що є предметом закупівлі.</w:t>
      </w:r>
    </w:p>
    <w:p w:rsidR="00A13CEE" w:rsidRDefault="00A13CEE" w:rsidP="00A13CEE">
      <w:pPr>
        <w:pStyle w:val="a5"/>
        <w:spacing w:after="0"/>
        <w:ind w:left="284" w:hanging="142"/>
        <w:outlineLvl w:val="0"/>
        <w:rPr>
          <w:rFonts w:ascii="Times New Roman" w:hAnsi="Times New Roman" w:cs="Times New Roman"/>
          <w:i/>
          <w:iCs/>
        </w:rPr>
      </w:pPr>
      <w:r w:rsidRPr="00887571">
        <w:rPr>
          <w:rFonts w:ascii="Times New Roman" w:hAnsi="Times New Roman"/>
          <w:b/>
          <w:color w:val="000000"/>
          <w:sz w:val="24"/>
          <w:szCs w:val="24"/>
        </w:rPr>
        <w:t xml:space="preserve">   </w:t>
      </w:r>
      <w:r w:rsidRPr="00200DA1">
        <w:rPr>
          <w:rFonts w:ascii="Times New Roman" w:hAnsi="Times New Roman" w:cs="Times New Roman"/>
          <w:i/>
          <w:iCs/>
        </w:rPr>
        <w:t>Примітка:</w:t>
      </w:r>
    </w:p>
    <w:p w:rsidR="00A13CEE" w:rsidRPr="00017ED8" w:rsidRDefault="00A13CEE" w:rsidP="00A13CEE">
      <w:pPr>
        <w:spacing w:line="276" w:lineRule="auto"/>
        <w:ind w:left="284" w:firstLine="709"/>
        <w:jc w:val="both"/>
        <w:rPr>
          <w:i/>
          <w:sz w:val="24"/>
          <w:szCs w:val="24"/>
          <w:lang w:eastAsia="zh-CN"/>
        </w:rPr>
      </w:pPr>
      <w:r w:rsidRPr="00017ED8">
        <w:rPr>
          <w:i/>
          <w:sz w:val="24"/>
          <w:szCs w:val="24"/>
          <w:lang w:eastAsia="zh-CN"/>
        </w:rPr>
        <w:t>* У разі посилання у викладеній інформації на конкретну торговельну марку чи фірму, патент, конструкцію або тип предмета закупівлі, джерело його походження або виробника, слід вважати в наявності вираз «або еквівалент».</w:t>
      </w:r>
      <w:r>
        <w:rPr>
          <w:i/>
          <w:sz w:val="24"/>
          <w:szCs w:val="24"/>
          <w:lang w:eastAsia="zh-CN"/>
        </w:rPr>
        <w:t xml:space="preserve"> </w:t>
      </w:r>
      <w:r>
        <w:rPr>
          <w:rFonts w:ascii="Times New Roman" w:hAnsi="Times New Roman" w:cs="Times New Roman"/>
          <w:i/>
          <w:iCs/>
        </w:rPr>
        <w:t xml:space="preserve">Зазначені посилання обґрунтовані потребою в конкретизації інформації щодо характеристик предмета закупівлі, та не мають на меті встановлення </w:t>
      </w:r>
      <w:r w:rsidRPr="007537E9">
        <w:rPr>
          <w:rFonts w:ascii="Times New Roman" w:hAnsi="Times New Roman" w:cs="Times New Roman"/>
          <w:i/>
          <w:iCs/>
        </w:rPr>
        <w:t>вимог, що обмежують конкуренцію та</w:t>
      </w:r>
      <w:r>
        <w:rPr>
          <w:rFonts w:ascii="Times New Roman" w:hAnsi="Times New Roman" w:cs="Times New Roman"/>
          <w:i/>
          <w:iCs/>
        </w:rPr>
        <w:t>/або</w:t>
      </w:r>
      <w:r w:rsidRPr="007537E9">
        <w:rPr>
          <w:rFonts w:ascii="Times New Roman" w:hAnsi="Times New Roman" w:cs="Times New Roman"/>
          <w:i/>
          <w:iCs/>
        </w:rPr>
        <w:t xml:space="preserve"> призводять до дис</w:t>
      </w:r>
      <w:r w:rsidR="00B66EBD">
        <w:rPr>
          <w:rFonts w:ascii="Times New Roman" w:hAnsi="Times New Roman" w:cs="Times New Roman"/>
          <w:i/>
          <w:iCs/>
        </w:rPr>
        <w:t>к</w:t>
      </w:r>
      <w:r w:rsidRPr="007537E9">
        <w:rPr>
          <w:rFonts w:ascii="Times New Roman" w:hAnsi="Times New Roman" w:cs="Times New Roman"/>
          <w:i/>
          <w:iCs/>
        </w:rPr>
        <w:t>римінації учасників</w:t>
      </w:r>
    </w:p>
    <w:p w:rsidR="00C02CEF" w:rsidRDefault="00C02CEF" w:rsidP="0022209E">
      <w:pPr>
        <w:spacing w:after="0" w:line="240" w:lineRule="auto"/>
        <w:rPr>
          <w:rFonts w:ascii="Times New Roman" w:eastAsia="Times New Roman" w:hAnsi="Times New Roman" w:cs="Times New Roman"/>
          <w:color w:val="FF0000"/>
          <w:sz w:val="24"/>
          <w:szCs w:val="24"/>
        </w:rPr>
      </w:pPr>
    </w:p>
    <w:p w:rsidR="00C02CEF" w:rsidRDefault="00C02CEF" w:rsidP="0022209E">
      <w:pPr>
        <w:spacing w:after="0" w:line="240" w:lineRule="auto"/>
        <w:rPr>
          <w:rFonts w:ascii="Times New Roman" w:eastAsia="Times New Roman" w:hAnsi="Times New Roman" w:cs="Times New Roman"/>
          <w:color w:val="FF0000"/>
          <w:sz w:val="24"/>
          <w:szCs w:val="24"/>
        </w:rPr>
      </w:pPr>
    </w:p>
    <w:p w:rsidR="00C02CEF" w:rsidRPr="0022209E" w:rsidRDefault="00C02CEF" w:rsidP="0022209E">
      <w:pPr>
        <w:spacing w:after="0" w:line="240" w:lineRule="auto"/>
        <w:rPr>
          <w:rFonts w:ascii="Times New Roman" w:eastAsia="Times New Roman" w:hAnsi="Times New Roman" w:cs="Times New Roman"/>
          <w:color w:val="FF0000"/>
          <w:sz w:val="24"/>
          <w:szCs w:val="24"/>
        </w:rPr>
      </w:pPr>
    </w:p>
    <w:p w:rsidR="00003060" w:rsidRPr="00562909" w:rsidRDefault="00003060" w:rsidP="00003060">
      <w:pPr>
        <w:rPr>
          <w:rFonts w:ascii="Times New Roman" w:hAnsi="Times New Roman" w:cs="Times New Roman"/>
        </w:rPr>
      </w:pPr>
      <w:r w:rsidRPr="00562909">
        <w:rPr>
          <w:rFonts w:ascii="Times New Roman" w:hAnsi="Times New Roman" w:cs="Times New Roman"/>
          <w:b/>
          <w:bCs/>
        </w:rPr>
        <w:t>Вимоги до поставки Товару</w:t>
      </w:r>
      <w:r w:rsidRPr="00562909">
        <w:rPr>
          <w:rFonts w:ascii="Times New Roman" w:hAnsi="Times New Roman" w:cs="Times New Roman"/>
        </w:rPr>
        <w:t xml:space="preserve">:      </w:t>
      </w:r>
    </w:p>
    <w:p w:rsidR="00003060" w:rsidRPr="00562909" w:rsidRDefault="00003060" w:rsidP="00003060">
      <w:pPr>
        <w:jc w:val="both"/>
        <w:rPr>
          <w:rFonts w:ascii="Times New Roman" w:hAnsi="Times New Roman" w:cs="Times New Roman"/>
          <w:bCs/>
        </w:rPr>
      </w:pPr>
      <w:r w:rsidRPr="00562909">
        <w:rPr>
          <w:rFonts w:ascii="Times New Roman" w:hAnsi="Times New Roman" w:cs="Times New Roman"/>
          <w:bCs/>
        </w:rPr>
        <w:t xml:space="preserve">     Якість товару повинна відповідати державним стандартам, технічним умовам, іншій технічній документації на вищезазначений Товар.</w:t>
      </w:r>
    </w:p>
    <w:p w:rsidR="00003060" w:rsidRPr="00562909" w:rsidRDefault="00003060" w:rsidP="00003060">
      <w:pPr>
        <w:jc w:val="both"/>
        <w:rPr>
          <w:rFonts w:ascii="Times New Roman" w:hAnsi="Times New Roman" w:cs="Times New Roman"/>
          <w:bCs/>
        </w:rPr>
      </w:pPr>
      <w:r w:rsidRPr="00562909">
        <w:rPr>
          <w:rFonts w:ascii="Times New Roman" w:hAnsi="Times New Roman" w:cs="Times New Roman"/>
          <w:bCs/>
        </w:rPr>
        <w:t xml:space="preserve">     Товар повинен бути новим та оригінальним</w:t>
      </w:r>
      <w:r w:rsidRPr="00562909">
        <w:rPr>
          <w:rFonts w:ascii="Times New Roman" w:hAnsi="Times New Roman" w:cs="Times New Roman"/>
        </w:rPr>
        <w:t>, містити логотип фірми-виробника, умови зберігання</w:t>
      </w:r>
      <w:r w:rsidRPr="00562909">
        <w:rPr>
          <w:rFonts w:ascii="Times New Roman" w:hAnsi="Times New Roman" w:cs="Times New Roman"/>
          <w:bCs/>
        </w:rPr>
        <w:t>.</w:t>
      </w:r>
    </w:p>
    <w:p w:rsidR="00003060" w:rsidRPr="00562909" w:rsidRDefault="00003060" w:rsidP="00003060">
      <w:pPr>
        <w:jc w:val="both"/>
        <w:rPr>
          <w:rFonts w:ascii="Times New Roman" w:hAnsi="Times New Roman" w:cs="Times New Roman"/>
          <w:bCs/>
        </w:rPr>
      </w:pPr>
      <w:r w:rsidRPr="00562909">
        <w:rPr>
          <w:rFonts w:ascii="Times New Roman" w:hAnsi="Times New Roman" w:cs="Times New Roman"/>
          <w:bCs/>
        </w:rPr>
        <w:t xml:space="preserve">     Товар відвантажується в упаковці, що відповідає її характеру. Тара і упаковка повинні захищати Товар від ушкоджень під час перевезення.</w:t>
      </w:r>
    </w:p>
    <w:p w:rsidR="00003060" w:rsidRPr="00562909" w:rsidRDefault="006C6647" w:rsidP="00003060">
      <w:pPr>
        <w:jc w:val="both"/>
        <w:rPr>
          <w:rFonts w:ascii="Times New Roman" w:hAnsi="Times New Roman" w:cs="Times New Roman"/>
          <w:bCs/>
        </w:rPr>
      </w:pPr>
      <w:r>
        <w:rPr>
          <w:rFonts w:ascii="Times New Roman" w:hAnsi="Times New Roman" w:cs="Times New Roman"/>
          <w:bCs/>
        </w:rPr>
        <w:t xml:space="preserve">   </w:t>
      </w:r>
      <w:r w:rsidR="00003060" w:rsidRPr="00562909">
        <w:rPr>
          <w:rFonts w:ascii="Times New Roman" w:hAnsi="Times New Roman" w:cs="Times New Roman"/>
          <w:bCs/>
        </w:rPr>
        <w:t xml:space="preserve">  Ціна пропозиції повинна включати крім вартості самого товару витрати на його транспортування.</w:t>
      </w:r>
    </w:p>
    <w:p w:rsidR="00003060" w:rsidRPr="00562909" w:rsidRDefault="00003060" w:rsidP="00003060">
      <w:pPr>
        <w:jc w:val="both"/>
        <w:rPr>
          <w:rFonts w:ascii="Times New Roman" w:hAnsi="Times New Roman" w:cs="Times New Roman"/>
        </w:rPr>
      </w:pPr>
      <w:r w:rsidRPr="00562909">
        <w:rPr>
          <w:rFonts w:ascii="Times New Roman" w:hAnsi="Times New Roman" w:cs="Times New Roman"/>
        </w:rPr>
        <w:t xml:space="preserve">      Неякісний товар підлягає обов’язковій заміні, але всі витрати пов’язані із заміною товару несе Постачальник.</w:t>
      </w:r>
    </w:p>
    <w:p w:rsidR="00B250B5" w:rsidRDefault="00B250B5" w:rsidP="00952CB5">
      <w:pPr>
        <w:spacing w:after="0" w:line="240" w:lineRule="auto"/>
        <w:ind w:left="5660" w:firstLine="700"/>
        <w:jc w:val="right"/>
        <w:rPr>
          <w:rFonts w:ascii="Times New Roman" w:eastAsia="Times New Roman" w:hAnsi="Times New Roman" w:cs="Times New Roman"/>
          <w:b/>
          <w:color w:val="000000"/>
          <w:sz w:val="20"/>
          <w:szCs w:val="20"/>
        </w:rPr>
      </w:pPr>
    </w:p>
    <w:p w:rsidR="00B250B5" w:rsidRDefault="00B250B5" w:rsidP="00952CB5">
      <w:pPr>
        <w:spacing w:after="0" w:line="240" w:lineRule="auto"/>
        <w:ind w:left="5660" w:firstLine="700"/>
        <w:jc w:val="right"/>
        <w:rPr>
          <w:rFonts w:ascii="Times New Roman" w:eastAsia="Times New Roman" w:hAnsi="Times New Roman" w:cs="Times New Roman"/>
          <w:b/>
          <w:color w:val="000000"/>
          <w:sz w:val="20"/>
          <w:szCs w:val="20"/>
        </w:rPr>
      </w:pPr>
    </w:p>
    <w:p w:rsidR="00B250B5" w:rsidRDefault="00B250B5" w:rsidP="00952CB5">
      <w:pPr>
        <w:spacing w:after="0" w:line="240" w:lineRule="auto"/>
        <w:ind w:left="5660" w:firstLine="700"/>
        <w:jc w:val="right"/>
        <w:rPr>
          <w:rFonts w:ascii="Times New Roman" w:eastAsia="Times New Roman" w:hAnsi="Times New Roman" w:cs="Times New Roman"/>
          <w:b/>
          <w:color w:val="000000"/>
          <w:sz w:val="20"/>
          <w:szCs w:val="20"/>
        </w:rPr>
      </w:pPr>
    </w:p>
    <w:p w:rsidR="00B66EBD" w:rsidRDefault="00B66EBD" w:rsidP="00952CB5">
      <w:pPr>
        <w:spacing w:after="0" w:line="240" w:lineRule="auto"/>
        <w:ind w:left="5660" w:firstLine="700"/>
        <w:jc w:val="right"/>
        <w:rPr>
          <w:rFonts w:ascii="Times New Roman" w:eastAsia="Times New Roman" w:hAnsi="Times New Roman" w:cs="Times New Roman"/>
          <w:b/>
          <w:color w:val="000000"/>
          <w:sz w:val="20"/>
          <w:szCs w:val="20"/>
        </w:rPr>
      </w:pPr>
    </w:p>
    <w:p w:rsidR="00B66EBD" w:rsidRDefault="00B66EBD" w:rsidP="00952CB5">
      <w:pPr>
        <w:spacing w:after="0" w:line="240" w:lineRule="auto"/>
        <w:ind w:left="5660" w:firstLine="700"/>
        <w:jc w:val="right"/>
        <w:rPr>
          <w:rFonts w:ascii="Times New Roman" w:eastAsia="Times New Roman" w:hAnsi="Times New Roman" w:cs="Times New Roman"/>
          <w:b/>
          <w:color w:val="000000"/>
          <w:sz w:val="20"/>
          <w:szCs w:val="20"/>
        </w:rPr>
      </w:pPr>
    </w:p>
    <w:p w:rsidR="00952CB5" w:rsidRDefault="00952CB5" w:rsidP="00952CB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3</w:t>
      </w:r>
    </w:p>
    <w:p w:rsidR="00952CB5" w:rsidRDefault="00952CB5" w:rsidP="00952CB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17598D" w:rsidRPr="009932BD" w:rsidRDefault="0017598D" w:rsidP="0017598D">
      <w:pPr>
        <w:shd w:val="clear" w:color="auto" w:fill="FFFFFF"/>
        <w:spacing w:line="0" w:lineRule="atLeast"/>
        <w:rPr>
          <w:rStyle w:val="translation-chunk"/>
          <w:rFonts w:ascii="Times New Roman" w:hAnsi="Times New Roman"/>
          <w:shd w:val="clear" w:color="auto" w:fill="FFFFFF"/>
        </w:rPr>
      </w:pPr>
      <w:r w:rsidRPr="0017598D">
        <w:rPr>
          <w:rFonts w:ascii="Times New Roman" w:hAnsi="Times New Roman" w:cs="Times New Roman"/>
          <w:color w:val="000000" w:themeColor="text1"/>
        </w:rPr>
        <w:t xml:space="preserve">ПРОЄКТ  </w:t>
      </w:r>
      <w:r>
        <w:rPr>
          <w:color w:val="FF0000"/>
        </w:rPr>
        <w:t xml:space="preserve">                 </w:t>
      </w:r>
      <w:r w:rsidRPr="0017598D">
        <w:rPr>
          <w:color w:val="FF0000"/>
          <w:lang w:val="ru-RU"/>
        </w:rPr>
        <w:t xml:space="preserve">  </w:t>
      </w:r>
      <w:r w:rsidR="00A71214" w:rsidRPr="004F5E17">
        <w:rPr>
          <w:color w:val="FF0000"/>
        </w:rPr>
        <w:t xml:space="preserve"> </w:t>
      </w:r>
      <w:r>
        <w:t xml:space="preserve">             </w:t>
      </w:r>
      <w:r w:rsidR="00A71214">
        <w:t xml:space="preserve">          </w:t>
      </w:r>
      <w:r>
        <w:rPr>
          <w:rStyle w:val="translation-chunk"/>
          <w:rFonts w:ascii="Times New Roman" w:hAnsi="Times New Roman"/>
          <w:b/>
          <w:shd w:val="clear" w:color="auto" w:fill="FFFFFF"/>
        </w:rPr>
        <w:t xml:space="preserve">ДОГОВІР </w:t>
      </w:r>
      <w:r w:rsidRPr="009932BD">
        <w:rPr>
          <w:rStyle w:val="translation-chunk"/>
          <w:rFonts w:ascii="Times New Roman" w:hAnsi="Times New Roman"/>
          <w:b/>
          <w:shd w:val="clear" w:color="auto" w:fill="FFFFFF"/>
        </w:rPr>
        <w:t xml:space="preserve"> </w:t>
      </w:r>
      <w:r>
        <w:rPr>
          <w:rStyle w:val="translation-chunk"/>
          <w:rFonts w:ascii="Times New Roman" w:hAnsi="Times New Roman"/>
          <w:b/>
          <w:shd w:val="clear" w:color="auto" w:fill="FFFFFF"/>
        </w:rPr>
        <w:t>ПРО ЗАКУПІВЛЮ</w:t>
      </w:r>
      <w:r w:rsidRPr="009932BD">
        <w:rPr>
          <w:rStyle w:val="translation-chunk"/>
          <w:rFonts w:ascii="Times New Roman" w:hAnsi="Times New Roman"/>
          <w:b/>
          <w:shd w:val="clear" w:color="auto" w:fill="FFFFFF"/>
        </w:rPr>
        <w:t>№ _____</w:t>
      </w:r>
    </w:p>
    <w:p w:rsidR="0017598D" w:rsidRPr="00757E37" w:rsidRDefault="0017598D" w:rsidP="0017598D">
      <w:pPr>
        <w:shd w:val="clear" w:color="auto" w:fill="FFFFFF"/>
        <w:spacing w:line="0" w:lineRule="atLeast"/>
        <w:jc w:val="both"/>
        <w:rPr>
          <w:rFonts w:ascii="Times New Roman" w:hAnsi="Times New Roman"/>
        </w:rPr>
      </w:pPr>
      <w:proofErr w:type="spellStart"/>
      <w:r>
        <w:rPr>
          <w:rStyle w:val="translation-chunk"/>
          <w:rFonts w:ascii="Times New Roman" w:hAnsi="Times New Roman"/>
          <w:shd w:val="clear" w:color="auto" w:fill="FFFFFF"/>
        </w:rPr>
        <w:t>смт.Окни</w:t>
      </w:r>
      <w:proofErr w:type="spellEnd"/>
      <w:r>
        <w:rPr>
          <w:rStyle w:val="translation-chunk"/>
          <w:rFonts w:ascii="Times New Roman" w:hAnsi="Times New Roman"/>
          <w:shd w:val="clear" w:color="auto" w:fill="FFFFFF"/>
        </w:rPr>
        <w:t xml:space="preserve">                    </w:t>
      </w:r>
      <w:r w:rsidRPr="00757E37">
        <w:rPr>
          <w:rStyle w:val="translation-chunk"/>
          <w:rFonts w:ascii="Times New Roman" w:hAnsi="Times New Roman"/>
          <w:shd w:val="clear" w:color="auto" w:fill="FFFFFF"/>
        </w:rPr>
        <w:tab/>
      </w:r>
      <w:r w:rsidRPr="00757E37">
        <w:rPr>
          <w:rStyle w:val="translation-chunk"/>
          <w:rFonts w:ascii="Times New Roman" w:hAnsi="Times New Roman"/>
          <w:shd w:val="clear" w:color="auto" w:fill="FFFFFF"/>
        </w:rPr>
        <w:tab/>
      </w:r>
      <w:r>
        <w:rPr>
          <w:rStyle w:val="translation-chunk"/>
          <w:rFonts w:ascii="Times New Roman" w:hAnsi="Times New Roman"/>
          <w:shd w:val="clear" w:color="auto" w:fill="FFFFFF"/>
        </w:rPr>
        <w:t xml:space="preserve">         </w:t>
      </w:r>
      <w:r w:rsidRPr="00757E37">
        <w:rPr>
          <w:rStyle w:val="translation-chunk"/>
          <w:rFonts w:ascii="Times New Roman" w:hAnsi="Times New Roman"/>
          <w:shd w:val="clear" w:color="auto" w:fill="FFFFFF"/>
        </w:rPr>
        <w:tab/>
        <w:t xml:space="preserve">               </w:t>
      </w:r>
      <w:r>
        <w:rPr>
          <w:rStyle w:val="translation-chunk"/>
          <w:rFonts w:ascii="Times New Roman" w:hAnsi="Times New Roman"/>
          <w:shd w:val="clear" w:color="auto" w:fill="FFFFFF"/>
        </w:rPr>
        <w:t xml:space="preserve">                                 </w:t>
      </w:r>
      <w:r w:rsidRPr="00757E37">
        <w:rPr>
          <w:rStyle w:val="translation-chunk"/>
          <w:rFonts w:ascii="Times New Roman" w:hAnsi="Times New Roman"/>
          <w:shd w:val="clear" w:color="auto" w:fill="FFFFFF"/>
        </w:rPr>
        <w:t xml:space="preserve">  </w:t>
      </w:r>
      <w:r w:rsidRPr="00345BA7">
        <w:rPr>
          <w:rStyle w:val="translation-chunk"/>
          <w:rFonts w:ascii="Times New Roman" w:hAnsi="Times New Roman"/>
          <w:shd w:val="clear" w:color="auto" w:fill="FFFFFF"/>
        </w:rPr>
        <w:t xml:space="preserve">      </w:t>
      </w:r>
      <w:r w:rsidRPr="00757E37">
        <w:rPr>
          <w:rStyle w:val="translation-chunk"/>
          <w:rFonts w:ascii="Times New Roman" w:hAnsi="Times New Roman"/>
          <w:shd w:val="clear" w:color="auto" w:fill="FFFFFF"/>
        </w:rPr>
        <w:t xml:space="preserve">  ________________ 20</w:t>
      </w:r>
      <w:r>
        <w:rPr>
          <w:rStyle w:val="translation-chunk"/>
          <w:rFonts w:ascii="Times New Roman" w:hAnsi="Times New Roman"/>
          <w:shd w:val="clear" w:color="auto" w:fill="FFFFFF"/>
        </w:rPr>
        <w:t>23</w:t>
      </w:r>
      <w:r w:rsidRPr="00757E37">
        <w:rPr>
          <w:rStyle w:val="translation-chunk"/>
          <w:rFonts w:ascii="Times New Roman" w:hAnsi="Times New Roman"/>
          <w:shd w:val="clear" w:color="auto" w:fill="FFFFFF"/>
        </w:rPr>
        <w:t xml:space="preserve"> р.</w:t>
      </w:r>
    </w:p>
    <w:p w:rsidR="00392255" w:rsidRPr="00952CB5" w:rsidRDefault="00392255" w:rsidP="00392255">
      <w:pPr>
        <w:pStyle w:val="af0"/>
        <w:jc w:val="both"/>
        <w:rPr>
          <w:color w:val="000000"/>
          <w:lang w:val="uk-UA"/>
        </w:rPr>
      </w:pPr>
      <w:bookmarkStart w:id="8" w:name="22"/>
      <w:bookmarkEnd w:id="8"/>
      <w:r w:rsidRPr="00952CB5">
        <w:rPr>
          <w:b/>
          <w:lang w:val="uk-UA"/>
        </w:rPr>
        <w:lastRenderedPageBreak/>
        <w:t xml:space="preserve">     </w:t>
      </w:r>
      <w:proofErr w:type="spellStart"/>
      <w:r w:rsidRPr="00952CB5">
        <w:rPr>
          <w:b/>
          <w:lang w:val="uk-UA"/>
        </w:rPr>
        <w:t>Окнянська</w:t>
      </w:r>
      <w:proofErr w:type="spellEnd"/>
      <w:r w:rsidRPr="00952CB5">
        <w:rPr>
          <w:b/>
          <w:lang w:val="uk-UA"/>
        </w:rPr>
        <w:t xml:space="preserve"> селищна рада Подільського району Одеської області , в особі  голови </w:t>
      </w:r>
      <w:proofErr w:type="spellStart"/>
      <w:r w:rsidRPr="00952CB5">
        <w:rPr>
          <w:b/>
          <w:lang w:val="uk-UA"/>
        </w:rPr>
        <w:t>Окнянської</w:t>
      </w:r>
      <w:proofErr w:type="spellEnd"/>
      <w:r w:rsidRPr="00952CB5">
        <w:rPr>
          <w:b/>
          <w:lang w:val="uk-UA"/>
        </w:rPr>
        <w:t xml:space="preserve"> селищної ради   </w:t>
      </w:r>
      <w:proofErr w:type="spellStart"/>
      <w:r w:rsidRPr="00952CB5">
        <w:rPr>
          <w:b/>
          <w:lang w:val="uk-UA"/>
        </w:rPr>
        <w:t>Бєлоуса</w:t>
      </w:r>
      <w:proofErr w:type="spellEnd"/>
      <w:r w:rsidRPr="00952CB5">
        <w:rPr>
          <w:b/>
          <w:lang w:val="uk-UA"/>
        </w:rPr>
        <w:t xml:space="preserve"> Олега Сергійовича, що діє на підставі Регламенту№12/2-</w:t>
      </w:r>
      <w:r w:rsidRPr="001E0499">
        <w:rPr>
          <w:b/>
        </w:rPr>
        <w:t>VIII</w:t>
      </w:r>
      <w:r w:rsidRPr="00952CB5">
        <w:rPr>
          <w:b/>
          <w:lang w:val="uk-UA"/>
        </w:rPr>
        <w:t xml:space="preserve"> від 12</w:t>
      </w:r>
      <w:r w:rsidRPr="00952CB5">
        <w:rPr>
          <w:b/>
          <w:color w:val="FF0000"/>
          <w:lang w:val="uk-UA"/>
        </w:rPr>
        <w:t xml:space="preserve"> </w:t>
      </w:r>
      <w:r w:rsidRPr="00952CB5">
        <w:rPr>
          <w:b/>
          <w:lang w:val="uk-UA"/>
        </w:rPr>
        <w:t>грудня 2020 року</w:t>
      </w:r>
      <w:r w:rsidRPr="00952CB5">
        <w:rPr>
          <w:spacing w:val="2"/>
          <w:lang w:val="uk-UA"/>
        </w:rPr>
        <w:t xml:space="preserve"> (далі – Замовник) </w:t>
      </w:r>
      <w:r w:rsidRPr="00952CB5">
        <w:rPr>
          <w:rFonts w:eastAsia="Liberation Serif"/>
          <w:b/>
          <w:bCs/>
          <w:lang w:val="uk-UA"/>
        </w:rPr>
        <w:t>та</w:t>
      </w:r>
      <w:r w:rsidRPr="00952CB5">
        <w:rPr>
          <w:color w:val="000000"/>
          <w:lang w:val="uk-UA"/>
        </w:rPr>
        <w:t xml:space="preserve"> </w:t>
      </w:r>
      <w:r w:rsidRPr="00952CB5">
        <w:rPr>
          <w:spacing w:val="6"/>
          <w:lang w:val="uk-UA" w:eastAsia="ar-SA"/>
        </w:rPr>
        <w:t>_________________________________________</w:t>
      </w:r>
      <w:r w:rsidRPr="00952CB5">
        <w:rPr>
          <w:color w:val="000000"/>
          <w:lang w:val="uk-UA"/>
        </w:rPr>
        <w:t xml:space="preserve"> (далі - Постачальник), з іншої сторони, разом - Сторони, уклали цей договір про наступне (далі - Договір):</w:t>
      </w:r>
      <w:r w:rsidRPr="00F350CD">
        <w:rPr>
          <w:color w:val="000000"/>
        </w:rPr>
        <w:t> </w:t>
      </w:r>
    </w:p>
    <w:p w:rsidR="00392255" w:rsidRPr="00952CB5" w:rsidRDefault="00392255" w:rsidP="00392255">
      <w:pPr>
        <w:pStyle w:val="af0"/>
        <w:jc w:val="both"/>
        <w:rPr>
          <w:color w:val="000000"/>
          <w:lang w:val="uk-UA"/>
        </w:rPr>
      </w:pPr>
    </w:p>
    <w:p w:rsidR="00392255" w:rsidRPr="00F350CD" w:rsidRDefault="00392255" w:rsidP="00613DDF">
      <w:pPr>
        <w:pStyle w:val="af0"/>
        <w:numPr>
          <w:ilvl w:val="0"/>
          <w:numId w:val="7"/>
        </w:numPr>
        <w:jc w:val="center"/>
        <w:rPr>
          <w:b/>
          <w:color w:val="000000"/>
        </w:rPr>
      </w:pPr>
      <w:r w:rsidRPr="00F350CD">
        <w:rPr>
          <w:b/>
          <w:color w:val="000000"/>
        </w:rPr>
        <w:t>Предмет договору</w:t>
      </w:r>
    </w:p>
    <w:p w:rsidR="00392255" w:rsidRPr="00F350CD" w:rsidRDefault="00392255" w:rsidP="00613DDF">
      <w:pPr>
        <w:pStyle w:val="af0"/>
        <w:numPr>
          <w:ilvl w:val="1"/>
          <w:numId w:val="7"/>
        </w:numPr>
        <w:ind w:left="0" w:firstLine="284"/>
        <w:jc w:val="both"/>
        <w:rPr>
          <w:color w:val="000000"/>
        </w:rPr>
      </w:pPr>
      <w:proofErr w:type="spellStart"/>
      <w:r w:rsidRPr="00F350CD">
        <w:rPr>
          <w:color w:val="000000"/>
        </w:rPr>
        <w:t>Постачальник</w:t>
      </w:r>
      <w:proofErr w:type="spellEnd"/>
      <w:r w:rsidRPr="00F350CD">
        <w:rPr>
          <w:color w:val="000000"/>
        </w:rPr>
        <w:t xml:space="preserve"> </w:t>
      </w:r>
      <w:proofErr w:type="spellStart"/>
      <w:r w:rsidRPr="00F350CD">
        <w:rPr>
          <w:color w:val="000000"/>
        </w:rPr>
        <w:t>зобов'язується</w:t>
      </w:r>
      <w:proofErr w:type="spellEnd"/>
      <w:r w:rsidRPr="00F350CD">
        <w:rPr>
          <w:color w:val="000000"/>
        </w:rPr>
        <w:t xml:space="preserve"> </w:t>
      </w:r>
      <w:proofErr w:type="spellStart"/>
      <w:r w:rsidRPr="00F350CD">
        <w:rPr>
          <w:color w:val="000000"/>
        </w:rPr>
        <w:t>передати</w:t>
      </w:r>
      <w:proofErr w:type="spellEnd"/>
      <w:r w:rsidRPr="00F350CD">
        <w:rPr>
          <w:color w:val="000000"/>
        </w:rPr>
        <w:t xml:space="preserve"> у </w:t>
      </w:r>
      <w:proofErr w:type="spellStart"/>
      <w:r w:rsidRPr="00F350CD">
        <w:rPr>
          <w:color w:val="000000"/>
        </w:rPr>
        <w:t>власність</w:t>
      </w:r>
      <w:proofErr w:type="spellEnd"/>
      <w:r w:rsidRPr="00F350CD">
        <w:rPr>
          <w:color w:val="000000"/>
        </w:rPr>
        <w:t xml:space="preserve"> </w:t>
      </w:r>
      <w:proofErr w:type="spellStart"/>
      <w:proofErr w:type="gramStart"/>
      <w:r w:rsidRPr="00F350CD">
        <w:rPr>
          <w:color w:val="000000"/>
        </w:rPr>
        <w:t>Замовника</w:t>
      </w:r>
      <w:proofErr w:type="spellEnd"/>
      <w:r w:rsidR="008F3DCB">
        <w:rPr>
          <w:color w:val="000000"/>
          <w:lang w:val="uk-UA"/>
        </w:rPr>
        <w:t>:_</w:t>
      </w:r>
      <w:proofErr w:type="gramEnd"/>
      <w:r w:rsidR="008F3DCB">
        <w:rPr>
          <w:color w:val="000000"/>
          <w:lang w:val="uk-UA"/>
        </w:rPr>
        <w:t>______________</w:t>
      </w:r>
      <w:r w:rsidRPr="000A4D52">
        <w:rPr>
          <w:color w:val="000000"/>
        </w:rPr>
        <w:t xml:space="preserve"> (</w:t>
      </w:r>
      <w:proofErr w:type="spellStart"/>
      <w:r w:rsidRPr="000A4D52">
        <w:rPr>
          <w:color w:val="000000"/>
        </w:rPr>
        <w:t>далі</w:t>
      </w:r>
      <w:proofErr w:type="spellEnd"/>
      <w:r w:rsidRPr="000A4D52">
        <w:rPr>
          <w:color w:val="000000"/>
        </w:rPr>
        <w:t xml:space="preserve"> - товар), а </w:t>
      </w:r>
      <w:proofErr w:type="spellStart"/>
      <w:r w:rsidRPr="000A4D52">
        <w:rPr>
          <w:color w:val="000000"/>
        </w:rPr>
        <w:t>Замов</w:t>
      </w:r>
      <w:r>
        <w:rPr>
          <w:color w:val="000000"/>
        </w:rPr>
        <w:t>ник</w:t>
      </w:r>
      <w:proofErr w:type="spellEnd"/>
      <w:r w:rsidRPr="00F350CD">
        <w:rPr>
          <w:color w:val="000000"/>
        </w:rPr>
        <w:t xml:space="preserve"> - </w:t>
      </w:r>
      <w:proofErr w:type="spellStart"/>
      <w:r w:rsidRPr="00F350CD">
        <w:rPr>
          <w:color w:val="000000"/>
        </w:rPr>
        <w:t>прийняти</w:t>
      </w:r>
      <w:proofErr w:type="spellEnd"/>
      <w:r w:rsidRPr="00F350CD">
        <w:rPr>
          <w:color w:val="000000"/>
        </w:rPr>
        <w:t xml:space="preserve"> і </w:t>
      </w:r>
      <w:proofErr w:type="spellStart"/>
      <w:r w:rsidRPr="00F350CD">
        <w:rPr>
          <w:color w:val="000000"/>
        </w:rPr>
        <w:t>оплатити</w:t>
      </w:r>
      <w:proofErr w:type="spellEnd"/>
      <w:r w:rsidRPr="00F350CD">
        <w:rPr>
          <w:color w:val="000000"/>
        </w:rPr>
        <w:t xml:space="preserve"> </w:t>
      </w:r>
      <w:proofErr w:type="spellStart"/>
      <w:r w:rsidRPr="00F350CD">
        <w:rPr>
          <w:color w:val="000000"/>
        </w:rPr>
        <w:t>такий</w:t>
      </w:r>
      <w:proofErr w:type="spellEnd"/>
      <w:r w:rsidRPr="00F350CD">
        <w:rPr>
          <w:color w:val="000000"/>
        </w:rPr>
        <w:t xml:space="preserve"> товар.</w:t>
      </w:r>
    </w:p>
    <w:p w:rsidR="00392255" w:rsidRPr="00F350CD" w:rsidRDefault="00392255" w:rsidP="00613DDF">
      <w:pPr>
        <w:pStyle w:val="af0"/>
        <w:numPr>
          <w:ilvl w:val="1"/>
          <w:numId w:val="7"/>
        </w:numPr>
        <w:ind w:left="0" w:firstLine="284"/>
        <w:jc w:val="both"/>
        <w:rPr>
          <w:color w:val="000000"/>
        </w:rPr>
      </w:pPr>
      <w:proofErr w:type="spellStart"/>
      <w:r w:rsidRPr="00F350CD">
        <w:rPr>
          <w:color w:val="000000"/>
        </w:rPr>
        <w:t>Обсяг</w:t>
      </w:r>
      <w:proofErr w:type="spellEnd"/>
      <w:r w:rsidRPr="00F350CD">
        <w:rPr>
          <w:color w:val="000000"/>
        </w:rPr>
        <w:t xml:space="preserve"> (</w:t>
      </w:r>
      <w:proofErr w:type="spellStart"/>
      <w:r w:rsidRPr="00F350CD">
        <w:rPr>
          <w:color w:val="000000"/>
        </w:rPr>
        <w:t>асортимент</w:t>
      </w:r>
      <w:proofErr w:type="spellEnd"/>
      <w:r w:rsidRPr="00F350CD">
        <w:rPr>
          <w:color w:val="000000"/>
        </w:rPr>
        <w:t xml:space="preserve">, номенклатура) товару </w:t>
      </w:r>
      <w:proofErr w:type="spellStart"/>
      <w:r w:rsidRPr="00F350CD">
        <w:rPr>
          <w:color w:val="000000"/>
        </w:rPr>
        <w:t>зазначений</w:t>
      </w:r>
      <w:proofErr w:type="spellEnd"/>
      <w:r w:rsidRPr="00F350CD">
        <w:rPr>
          <w:color w:val="000000"/>
        </w:rPr>
        <w:t xml:space="preserve"> у </w:t>
      </w:r>
      <w:proofErr w:type="spellStart"/>
      <w:r w:rsidRPr="00F350CD">
        <w:rPr>
          <w:color w:val="000000"/>
        </w:rPr>
        <w:t>специфікації</w:t>
      </w:r>
      <w:proofErr w:type="spellEnd"/>
      <w:r w:rsidRPr="00F350CD">
        <w:rPr>
          <w:color w:val="000000"/>
        </w:rPr>
        <w:t xml:space="preserve">, </w:t>
      </w:r>
      <w:proofErr w:type="spellStart"/>
      <w:r w:rsidRPr="00F350CD">
        <w:rPr>
          <w:color w:val="000000"/>
        </w:rPr>
        <w:t>що</w:t>
      </w:r>
      <w:proofErr w:type="spellEnd"/>
      <w:r w:rsidRPr="00F350CD">
        <w:rPr>
          <w:color w:val="000000"/>
        </w:rPr>
        <w:t xml:space="preserve"> </w:t>
      </w:r>
      <w:proofErr w:type="spellStart"/>
      <w:r w:rsidRPr="00F350CD">
        <w:rPr>
          <w:color w:val="000000"/>
        </w:rPr>
        <w:t>додається</w:t>
      </w:r>
      <w:proofErr w:type="spellEnd"/>
      <w:r w:rsidRPr="00F350CD">
        <w:rPr>
          <w:color w:val="000000"/>
        </w:rPr>
        <w:t xml:space="preserve"> до Договору про </w:t>
      </w:r>
      <w:proofErr w:type="spellStart"/>
      <w:r w:rsidRPr="00F350CD">
        <w:rPr>
          <w:color w:val="000000"/>
        </w:rPr>
        <w:t>закупівлю</w:t>
      </w:r>
      <w:proofErr w:type="spellEnd"/>
      <w:r w:rsidRPr="00F350CD">
        <w:rPr>
          <w:color w:val="000000"/>
        </w:rPr>
        <w:t xml:space="preserve"> і є </w:t>
      </w:r>
      <w:proofErr w:type="spellStart"/>
      <w:r w:rsidRPr="00F350CD">
        <w:rPr>
          <w:color w:val="000000"/>
        </w:rPr>
        <w:t>його</w:t>
      </w:r>
      <w:proofErr w:type="spellEnd"/>
      <w:r w:rsidRPr="00F350CD">
        <w:rPr>
          <w:color w:val="000000"/>
        </w:rPr>
        <w:t xml:space="preserve"> </w:t>
      </w:r>
      <w:proofErr w:type="spellStart"/>
      <w:r w:rsidRPr="00F350CD">
        <w:rPr>
          <w:color w:val="000000"/>
        </w:rPr>
        <w:t>невід'ємною</w:t>
      </w:r>
      <w:proofErr w:type="spellEnd"/>
      <w:r w:rsidRPr="00F350CD">
        <w:rPr>
          <w:color w:val="000000"/>
        </w:rPr>
        <w:t xml:space="preserve"> </w:t>
      </w:r>
      <w:proofErr w:type="spellStart"/>
      <w:r w:rsidRPr="00F350CD">
        <w:rPr>
          <w:color w:val="000000"/>
        </w:rPr>
        <w:t>частиною</w:t>
      </w:r>
      <w:proofErr w:type="spellEnd"/>
      <w:r>
        <w:rPr>
          <w:color w:val="000000"/>
        </w:rPr>
        <w:t>.</w:t>
      </w:r>
    </w:p>
    <w:p w:rsidR="00392255" w:rsidRPr="00F350CD" w:rsidRDefault="00392255" w:rsidP="00613DDF">
      <w:pPr>
        <w:pStyle w:val="af0"/>
        <w:numPr>
          <w:ilvl w:val="1"/>
          <w:numId w:val="7"/>
        </w:numPr>
        <w:jc w:val="both"/>
        <w:rPr>
          <w:color w:val="000000"/>
        </w:rPr>
      </w:pPr>
      <w:proofErr w:type="spellStart"/>
      <w:r w:rsidRPr="00F350CD">
        <w:rPr>
          <w:color w:val="000000"/>
        </w:rPr>
        <w:t>Якість</w:t>
      </w:r>
      <w:proofErr w:type="spellEnd"/>
      <w:r w:rsidRPr="00F350CD">
        <w:rPr>
          <w:color w:val="000000"/>
        </w:rPr>
        <w:t xml:space="preserve"> товару повинна </w:t>
      </w:r>
      <w:proofErr w:type="spellStart"/>
      <w:r w:rsidRPr="00F350CD">
        <w:rPr>
          <w:color w:val="000000"/>
        </w:rPr>
        <w:t>відповідати</w:t>
      </w:r>
      <w:proofErr w:type="spellEnd"/>
      <w:r w:rsidRPr="00F350CD">
        <w:rPr>
          <w:color w:val="000000"/>
        </w:rPr>
        <w:t xml:space="preserve"> </w:t>
      </w:r>
      <w:proofErr w:type="spellStart"/>
      <w:r w:rsidRPr="00F350CD">
        <w:rPr>
          <w:color w:val="000000"/>
        </w:rPr>
        <w:t>вимогам</w:t>
      </w:r>
      <w:proofErr w:type="spellEnd"/>
      <w:r w:rsidRPr="00F350CD">
        <w:rPr>
          <w:color w:val="000000"/>
        </w:rPr>
        <w:t xml:space="preserve"> ДСТУ.</w:t>
      </w:r>
    </w:p>
    <w:p w:rsidR="00392255" w:rsidRPr="00F350CD" w:rsidRDefault="00392255" w:rsidP="00613DDF">
      <w:pPr>
        <w:pStyle w:val="af0"/>
        <w:numPr>
          <w:ilvl w:val="1"/>
          <w:numId w:val="7"/>
        </w:numPr>
        <w:ind w:left="0" w:firstLine="284"/>
        <w:jc w:val="both"/>
        <w:rPr>
          <w:color w:val="000000"/>
        </w:rPr>
      </w:pPr>
      <w:proofErr w:type="spellStart"/>
      <w:r w:rsidRPr="00F350CD">
        <w:rPr>
          <w:color w:val="000000"/>
        </w:rPr>
        <w:t>Обсяги</w:t>
      </w:r>
      <w:proofErr w:type="spellEnd"/>
      <w:r w:rsidRPr="00F350CD">
        <w:rPr>
          <w:color w:val="000000"/>
        </w:rPr>
        <w:t xml:space="preserve"> </w:t>
      </w:r>
      <w:proofErr w:type="spellStart"/>
      <w:r w:rsidRPr="00F350CD">
        <w:rPr>
          <w:color w:val="000000"/>
        </w:rPr>
        <w:t>закупівлі</w:t>
      </w:r>
      <w:proofErr w:type="spellEnd"/>
      <w:r w:rsidRPr="00F350CD">
        <w:rPr>
          <w:color w:val="000000"/>
        </w:rPr>
        <w:t xml:space="preserve"> </w:t>
      </w:r>
      <w:proofErr w:type="spellStart"/>
      <w:r w:rsidRPr="00F350CD">
        <w:rPr>
          <w:color w:val="000000"/>
        </w:rPr>
        <w:t>товарів</w:t>
      </w:r>
      <w:proofErr w:type="spellEnd"/>
      <w:r w:rsidRPr="00F350CD">
        <w:rPr>
          <w:color w:val="000000"/>
        </w:rPr>
        <w:t xml:space="preserve"> </w:t>
      </w:r>
      <w:proofErr w:type="spellStart"/>
      <w:r w:rsidRPr="00F350CD">
        <w:rPr>
          <w:color w:val="000000"/>
        </w:rPr>
        <w:t>можуть</w:t>
      </w:r>
      <w:proofErr w:type="spellEnd"/>
      <w:r w:rsidRPr="00F350CD">
        <w:rPr>
          <w:color w:val="000000"/>
        </w:rPr>
        <w:t xml:space="preserve"> бути </w:t>
      </w:r>
      <w:proofErr w:type="spellStart"/>
      <w:r w:rsidRPr="00F350CD">
        <w:rPr>
          <w:color w:val="000000"/>
        </w:rPr>
        <w:t>зменшені</w:t>
      </w:r>
      <w:proofErr w:type="spellEnd"/>
      <w:r w:rsidRPr="00F350CD">
        <w:rPr>
          <w:color w:val="000000"/>
        </w:rPr>
        <w:t xml:space="preserve"> </w:t>
      </w:r>
      <w:proofErr w:type="spellStart"/>
      <w:r w:rsidRPr="00F350CD">
        <w:rPr>
          <w:color w:val="000000"/>
        </w:rPr>
        <w:t>залежно</w:t>
      </w:r>
      <w:proofErr w:type="spellEnd"/>
      <w:r w:rsidRPr="00F350CD">
        <w:rPr>
          <w:color w:val="000000"/>
        </w:rPr>
        <w:t xml:space="preserve"> </w:t>
      </w:r>
      <w:proofErr w:type="spellStart"/>
      <w:r w:rsidRPr="00F350CD">
        <w:rPr>
          <w:color w:val="000000"/>
        </w:rPr>
        <w:t>від</w:t>
      </w:r>
      <w:proofErr w:type="spellEnd"/>
      <w:r w:rsidRPr="00F350CD">
        <w:rPr>
          <w:color w:val="000000"/>
        </w:rPr>
        <w:t xml:space="preserve"> реального </w:t>
      </w:r>
      <w:proofErr w:type="spellStart"/>
      <w:r w:rsidRPr="00F350CD">
        <w:rPr>
          <w:color w:val="000000"/>
        </w:rPr>
        <w:t>фінансування</w:t>
      </w:r>
      <w:proofErr w:type="spellEnd"/>
      <w:r w:rsidRPr="00F350CD">
        <w:rPr>
          <w:color w:val="000000"/>
        </w:rPr>
        <w:t xml:space="preserve"> </w:t>
      </w:r>
      <w:proofErr w:type="spellStart"/>
      <w:r w:rsidRPr="00F350CD">
        <w:rPr>
          <w:color w:val="000000"/>
        </w:rPr>
        <w:t>видатків</w:t>
      </w:r>
      <w:proofErr w:type="spellEnd"/>
      <w:r w:rsidRPr="00F350CD">
        <w:rPr>
          <w:color w:val="000000"/>
        </w:rPr>
        <w:t>.</w:t>
      </w:r>
    </w:p>
    <w:p w:rsidR="00392255" w:rsidRPr="00F350CD" w:rsidRDefault="00392255" w:rsidP="00392255">
      <w:pPr>
        <w:pStyle w:val="af0"/>
        <w:jc w:val="center"/>
        <w:rPr>
          <w:color w:val="000000"/>
        </w:rPr>
      </w:pPr>
      <w:r w:rsidRPr="00F350CD">
        <w:rPr>
          <w:color w:val="000000"/>
        </w:rPr>
        <w:t>2</w:t>
      </w:r>
      <w:r w:rsidRPr="00F350CD">
        <w:rPr>
          <w:b/>
          <w:color w:val="000000"/>
        </w:rPr>
        <w:t xml:space="preserve">. </w:t>
      </w:r>
      <w:proofErr w:type="spellStart"/>
      <w:r w:rsidRPr="00F350CD">
        <w:rPr>
          <w:b/>
          <w:color w:val="000000"/>
        </w:rPr>
        <w:t>Ціна</w:t>
      </w:r>
      <w:proofErr w:type="spellEnd"/>
      <w:r w:rsidRPr="00F350CD">
        <w:rPr>
          <w:b/>
          <w:color w:val="000000"/>
        </w:rPr>
        <w:t xml:space="preserve"> договору та порядок оплати</w:t>
      </w:r>
    </w:p>
    <w:p w:rsidR="00392255" w:rsidRPr="00F350CD" w:rsidRDefault="00392255" w:rsidP="00392255">
      <w:pPr>
        <w:pStyle w:val="af0"/>
        <w:jc w:val="both"/>
        <w:rPr>
          <w:color w:val="000000"/>
        </w:rPr>
      </w:pPr>
      <w:r w:rsidRPr="00F350CD">
        <w:rPr>
          <w:color w:val="000000"/>
        </w:rPr>
        <w:t xml:space="preserve">2.1. </w:t>
      </w:r>
      <w:proofErr w:type="spellStart"/>
      <w:r w:rsidRPr="00F350CD">
        <w:rPr>
          <w:color w:val="000000"/>
        </w:rPr>
        <w:t>Ціна</w:t>
      </w:r>
      <w:proofErr w:type="spellEnd"/>
      <w:r w:rsidRPr="00F350CD">
        <w:rPr>
          <w:color w:val="000000"/>
        </w:rPr>
        <w:t xml:space="preserve"> на товар </w:t>
      </w:r>
      <w:proofErr w:type="spellStart"/>
      <w:r w:rsidRPr="00F350CD">
        <w:rPr>
          <w:color w:val="000000"/>
        </w:rPr>
        <w:t>встановлюється</w:t>
      </w:r>
      <w:proofErr w:type="spellEnd"/>
      <w:r w:rsidRPr="00F350CD">
        <w:rPr>
          <w:color w:val="000000"/>
        </w:rPr>
        <w:t xml:space="preserve"> в </w:t>
      </w:r>
      <w:proofErr w:type="spellStart"/>
      <w:r w:rsidRPr="00F350CD">
        <w:rPr>
          <w:color w:val="000000"/>
        </w:rPr>
        <w:t>національній</w:t>
      </w:r>
      <w:proofErr w:type="spellEnd"/>
      <w:r w:rsidRPr="00F350CD">
        <w:rPr>
          <w:color w:val="000000"/>
        </w:rPr>
        <w:t xml:space="preserve"> </w:t>
      </w:r>
      <w:proofErr w:type="spellStart"/>
      <w:r w:rsidRPr="00F350CD">
        <w:rPr>
          <w:color w:val="000000"/>
        </w:rPr>
        <w:t>валюті</w:t>
      </w:r>
      <w:proofErr w:type="spellEnd"/>
      <w:r w:rsidRPr="00F350CD">
        <w:rPr>
          <w:color w:val="000000"/>
        </w:rPr>
        <w:t xml:space="preserve"> </w:t>
      </w:r>
      <w:proofErr w:type="spellStart"/>
      <w:r w:rsidRPr="00F350CD">
        <w:rPr>
          <w:color w:val="000000"/>
        </w:rPr>
        <w:t>України</w:t>
      </w:r>
      <w:proofErr w:type="spellEnd"/>
      <w:r w:rsidRPr="00F350CD">
        <w:rPr>
          <w:color w:val="000000"/>
        </w:rPr>
        <w:t>.</w:t>
      </w:r>
    </w:p>
    <w:p w:rsidR="00392255" w:rsidRPr="00F350CD" w:rsidRDefault="00392255" w:rsidP="00392255">
      <w:pPr>
        <w:pStyle w:val="af0"/>
        <w:jc w:val="both"/>
        <w:rPr>
          <w:color w:val="000000"/>
        </w:rPr>
      </w:pPr>
      <w:r w:rsidRPr="00F350CD">
        <w:rPr>
          <w:color w:val="000000"/>
        </w:rPr>
        <w:t xml:space="preserve">2.2. </w:t>
      </w:r>
      <w:proofErr w:type="spellStart"/>
      <w:r w:rsidRPr="00F350CD">
        <w:rPr>
          <w:color w:val="000000"/>
        </w:rPr>
        <w:t>Ціна</w:t>
      </w:r>
      <w:proofErr w:type="spellEnd"/>
      <w:r w:rsidRPr="00F350CD">
        <w:rPr>
          <w:color w:val="000000"/>
        </w:rPr>
        <w:t xml:space="preserve"> </w:t>
      </w:r>
      <w:proofErr w:type="spellStart"/>
      <w:r w:rsidRPr="00F350CD">
        <w:rPr>
          <w:color w:val="000000"/>
        </w:rPr>
        <w:t>цього</w:t>
      </w:r>
      <w:proofErr w:type="spellEnd"/>
      <w:r w:rsidRPr="00F350CD">
        <w:rPr>
          <w:color w:val="000000"/>
        </w:rPr>
        <w:t xml:space="preserve"> договору становить ______________________</w:t>
      </w:r>
    </w:p>
    <w:p w:rsidR="00392255" w:rsidRPr="00F350CD" w:rsidRDefault="00392255" w:rsidP="00392255">
      <w:pPr>
        <w:pStyle w:val="af0"/>
        <w:jc w:val="both"/>
        <w:rPr>
          <w:color w:val="000000"/>
        </w:rPr>
      </w:pPr>
      <w:r w:rsidRPr="00F350CD">
        <w:rPr>
          <w:color w:val="000000"/>
        </w:rPr>
        <w:t xml:space="preserve">2.4. </w:t>
      </w:r>
      <w:proofErr w:type="spellStart"/>
      <w:r w:rsidRPr="00F350CD">
        <w:rPr>
          <w:color w:val="000000"/>
        </w:rPr>
        <w:t>Ціна</w:t>
      </w:r>
      <w:proofErr w:type="spellEnd"/>
      <w:r w:rsidRPr="00F350CD">
        <w:rPr>
          <w:color w:val="000000"/>
        </w:rPr>
        <w:t xml:space="preserve"> </w:t>
      </w:r>
      <w:proofErr w:type="spellStart"/>
      <w:r w:rsidRPr="00F350CD">
        <w:rPr>
          <w:color w:val="000000"/>
        </w:rPr>
        <w:t>цього</w:t>
      </w:r>
      <w:proofErr w:type="spellEnd"/>
      <w:r w:rsidRPr="00F350CD">
        <w:rPr>
          <w:color w:val="000000"/>
        </w:rPr>
        <w:t xml:space="preserve"> Договору </w:t>
      </w:r>
      <w:proofErr w:type="spellStart"/>
      <w:r w:rsidRPr="00F350CD">
        <w:rPr>
          <w:color w:val="000000"/>
        </w:rPr>
        <w:t>може</w:t>
      </w:r>
      <w:proofErr w:type="spellEnd"/>
      <w:r w:rsidRPr="00F350CD">
        <w:rPr>
          <w:color w:val="000000"/>
        </w:rPr>
        <w:t xml:space="preserve"> бути </w:t>
      </w:r>
      <w:proofErr w:type="spellStart"/>
      <w:r w:rsidRPr="00F350CD">
        <w:rPr>
          <w:color w:val="000000"/>
        </w:rPr>
        <w:t>зменшена</w:t>
      </w:r>
      <w:proofErr w:type="spellEnd"/>
      <w:r w:rsidRPr="00F350CD">
        <w:rPr>
          <w:color w:val="000000"/>
        </w:rPr>
        <w:t xml:space="preserve"> за </w:t>
      </w:r>
      <w:proofErr w:type="spellStart"/>
      <w:r w:rsidRPr="00F350CD">
        <w:rPr>
          <w:color w:val="000000"/>
        </w:rPr>
        <w:t>взаємною</w:t>
      </w:r>
      <w:proofErr w:type="spellEnd"/>
      <w:r w:rsidRPr="00F350CD">
        <w:rPr>
          <w:color w:val="000000"/>
        </w:rPr>
        <w:t xml:space="preserve"> </w:t>
      </w:r>
      <w:proofErr w:type="spellStart"/>
      <w:r w:rsidRPr="00F350CD">
        <w:rPr>
          <w:color w:val="000000"/>
        </w:rPr>
        <w:t>згодою</w:t>
      </w:r>
      <w:proofErr w:type="spellEnd"/>
      <w:r w:rsidRPr="00F350CD">
        <w:rPr>
          <w:color w:val="000000"/>
        </w:rPr>
        <w:t xml:space="preserve"> </w:t>
      </w:r>
      <w:proofErr w:type="spellStart"/>
      <w:r w:rsidRPr="00F350CD">
        <w:rPr>
          <w:color w:val="000000"/>
        </w:rPr>
        <w:t>Сторін</w:t>
      </w:r>
      <w:proofErr w:type="spellEnd"/>
      <w:r w:rsidRPr="00F350CD">
        <w:rPr>
          <w:color w:val="000000"/>
        </w:rPr>
        <w:t>.</w:t>
      </w:r>
    </w:p>
    <w:p w:rsidR="00392255" w:rsidRPr="00F350CD" w:rsidRDefault="00392255" w:rsidP="00392255">
      <w:pPr>
        <w:pStyle w:val="af0"/>
        <w:jc w:val="both"/>
        <w:rPr>
          <w:color w:val="000000"/>
        </w:rPr>
      </w:pPr>
    </w:p>
    <w:p w:rsidR="00392255" w:rsidRPr="00F350CD" w:rsidRDefault="00392255" w:rsidP="00392255">
      <w:pPr>
        <w:pStyle w:val="af0"/>
        <w:jc w:val="center"/>
        <w:rPr>
          <w:color w:val="000000"/>
        </w:rPr>
      </w:pPr>
      <w:r w:rsidRPr="00F350CD">
        <w:rPr>
          <w:color w:val="000000"/>
        </w:rPr>
        <w:t>3</w:t>
      </w:r>
      <w:r w:rsidRPr="00F350CD">
        <w:rPr>
          <w:b/>
          <w:color w:val="000000"/>
        </w:rPr>
        <w:t xml:space="preserve">. Порядок </w:t>
      </w:r>
      <w:proofErr w:type="spellStart"/>
      <w:r w:rsidRPr="00F350CD">
        <w:rPr>
          <w:b/>
          <w:color w:val="000000"/>
        </w:rPr>
        <w:t>здійснення</w:t>
      </w:r>
      <w:proofErr w:type="spellEnd"/>
      <w:r w:rsidRPr="00F350CD">
        <w:rPr>
          <w:b/>
          <w:color w:val="000000"/>
        </w:rPr>
        <w:t xml:space="preserve"> оплати</w:t>
      </w:r>
    </w:p>
    <w:p w:rsidR="00392255" w:rsidRPr="00F350CD" w:rsidRDefault="00392255" w:rsidP="00392255">
      <w:pPr>
        <w:pStyle w:val="af0"/>
        <w:jc w:val="both"/>
        <w:rPr>
          <w:color w:val="000000"/>
        </w:rPr>
      </w:pPr>
      <w:r w:rsidRPr="00F350CD">
        <w:rPr>
          <w:color w:val="000000"/>
        </w:rPr>
        <w:t xml:space="preserve">3.1. Оплата товару </w:t>
      </w:r>
      <w:proofErr w:type="spellStart"/>
      <w:r w:rsidRPr="00F350CD">
        <w:rPr>
          <w:color w:val="000000"/>
        </w:rPr>
        <w:t>Замовником</w:t>
      </w:r>
      <w:proofErr w:type="spellEnd"/>
      <w:r w:rsidRPr="00F350CD">
        <w:rPr>
          <w:color w:val="000000"/>
        </w:rPr>
        <w:t xml:space="preserve"> </w:t>
      </w:r>
      <w:proofErr w:type="spellStart"/>
      <w:r w:rsidRPr="00F350CD">
        <w:rPr>
          <w:color w:val="000000"/>
        </w:rPr>
        <w:t>здійснюється</w:t>
      </w:r>
      <w:proofErr w:type="spellEnd"/>
      <w:r w:rsidRPr="00F350CD">
        <w:rPr>
          <w:color w:val="000000"/>
        </w:rPr>
        <w:t xml:space="preserve"> шляхом </w:t>
      </w:r>
      <w:proofErr w:type="spellStart"/>
      <w:r w:rsidRPr="00F350CD">
        <w:rPr>
          <w:color w:val="000000"/>
        </w:rPr>
        <w:t>безготівкових</w:t>
      </w:r>
      <w:proofErr w:type="spellEnd"/>
      <w:r w:rsidRPr="00F350CD">
        <w:rPr>
          <w:color w:val="000000"/>
        </w:rPr>
        <w:t xml:space="preserve"> </w:t>
      </w:r>
      <w:proofErr w:type="spellStart"/>
      <w:r w:rsidRPr="00F350CD">
        <w:rPr>
          <w:color w:val="000000"/>
        </w:rPr>
        <w:t>розрахунків</w:t>
      </w:r>
      <w:proofErr w:type="spellEnd"/>
      <w:r w:rsidRPr="00F350CD">
        <w:rPr>
          <w:color w:val="000000"/>
        </w:rPr>
        <w:t xml:space="preserve"> у </w:t>
      </w:r>
      <w:proofErr w:type="spellStart"/>
      <w:r w:rsidRPr="00F350CD">
        <w:rPr>
          <w:color w:val="000000"/>
        </w:rPr>
        <w:t>національній</w:t>
      </w:r>
      <w:proofErr w:type="spellEnd"/>
      <w:r w:rsidRPr="00F350CD">
        <w:rPr>
          <w:color w:val="000000"/>
        </w:rPr>
        <w:t xml:space="preserve"> </w:t>
      </w:r>
      <w:proofErr w:type="spellStart"/>
      <w:r w:rsidRPr="00F350CD">
        <w:rPr>
          <w:color w:val="000000"/>
        </w:rPr>
        <w:t>валюті</w:t>
      </w:r>
      <w:proofErr w:type="spellEnd"/>
      <w:r w:rsidRPr="00F350CD">
        <w:rPr>
          <w:color w:val="000000"/>
        </w:rPr>
        <w:t xml:space="preserve"> </w:t>
      </w:r>
      <w:proofErr w:type="spellStart"/>
      <w:r w:rsidRPr="00F350CD">
        <w:rPr>
          <w:color w:val="000000"/>
        </w:rPr>
        <w:t>України</w:t>
      </w:r>
      <w:proofErr w:type="spellEnd"/>
      <w:r w:rsidRPr="00F350CD">
        <w:rPr>
          <w:color w:val="000000"/>
        </w:rPr>
        <w:t xml:space="preserve"> за </w:t>
      </w:r>
      <w:proofErr w:type="spellStart"/>
      <w:r w:rsidRPr="00F350CD">
        <w:rPr>
          <w:color w:val="000000"/>
        </w:rPr>
        <w:t>реквізитами</w:t>
      </w:r>
      <w:proofErr w:type="spellEnd"/>
      <w:r w:rsidRPr="00F350CD">
        <w:rPr>
          <w:color w:val="000000"/>
        </w:rPr>
        <w:t xml:space="preserve"> </w:t>
      </w:r>
      <w:proofErr w:type="spellStart"/>
      <w:r w:rsidRPr="00F350CD">
        <w:rPr>
          <w:color w:val="000000"/>
        </w:rPr>
        <w:t>Учасника</w:t>
      </w:r>
      <w:proofErr w:type="spellEnd"/>
      <w:r w:rsidRPr="00F350CD">
        <w:rPr>
          <w:color w:val="000000"/>
        </w:rPr>
        <w:t xml:space="preserve"> </w:t>
      </w:r>
      <w:proofErr w:type="spellStart"/>
      <w:r w:rsidRPr="00F350CD">
        <w:rPr>
          <w:color w:val="000000"/>
        </w:rPr>
        <w:t>визначеними</w:t>
      </w:r>
      <w:proofErr w:type="spellEnd"/>
      <w:r w:rsidRPr="00F350CD">
        <w:rPr>
          <w:color w:val="000000"/>
        </w:rPr>
        <w:t xml:space="preserve"> у </w:t>
      </w:r>
      <w:proofErr w:type="spellStart"/>
      <w:r w:rsidRPr="00F350CD">
        <w:rPr>
          <w:color w:val="000000"/>
        </w:rPr>
        <w:t>цьому</w:t>
      </w:r>
      <w:proofErr w:type="spellEnd"/>
      <w:r w:rsidRPr="00F350CD">
        <w:rPr>
          <w:color w:val="000000"/>
        </w:rPr>
        <w:t xml:space="preserve"> </w:t>
      </w:r>
      <w:proofErr w:type="spellStart"/>
      <w:r w:rsidRPr="00F350CD">
        <w:rPr>
          <w:color w:val="000000"/>
        </w:rPr>
        <w:t>договорі</w:t>
      </w:r>
      <w:proofErr w:type="spellEnd"/>
      <w:r w:rsidRPr="00F350CD">
        <w:rPr>
          <w:color w:val="000000"/>
        </w:rPr>
        <w:t xml:space="preserve">, </w:t>
      </w:r>
      <w:proofErr w:type="spellStart"/>
      <w:r w:rsidRPr="00F350CD">
        <w:rPr>
          <w:color w:val="000000"/>
        </w:rPr>
        <w:t>протягом</w:t>
      </w:r>
      <w:proofErr w:type="spellEnd"/>
      <w:r w:rsidRPr="00F350CD">
        <w:rPr>
          <w:color w:val="000000"/>
        </w:rPr>
        <w:t xml:space="preserve"> </w:t>
      </w:r>
      <w:r>
        <w:rPr>
          <w:color w:val="000000"/>
        </w:rPr>
        <w:t>10</w:t>
      </w:r>
      <w:r w:rsidRPr="00F350CD">
        <w:rPr>
          <w:color w:val="000000"/>
        </w:rPr>
        <w:t xml:space="preserve"> </w:t>
      </w:r>
      <w:proofErr w:type="spellStart"/>
      <w:r>
        <w:rPr>
          <w:color w:val="000000"/>
        </w:rPr>
        <w:t>робочих</w:t>
      </w:r>
      <w:proofErr w:type="spellEnd"/>
      <w:r w:rsidRPr="00F350CD">
        <w:rPr>
          <w:color w:val="000000"/>
        </w:rPr>
        <w:t xml:space="preserve"> </w:t>
      </w:r>
      <w:proofErr w:type="spellStart"/>
      <w:r w:rsidRPr="00F350CD">
        <w:rPr>
          <w:color w:val="000000"/>
        </w:rPr>
        <w:t>днів</w:t>
      </w:r>
      <w:proofErr w:type="spellEnd"/>
      <w:r w:rsidRPr="00F350CD">
        <w:rPr>
          <w:color w:val="000000"/>
        </w:rPr>
        <w:t xml:space="preserve"> з </w:t>
      </w:r>
      <w:proofErr w:type="spellStart"/>
      <w:r w:rsidRPr="00F350CD">
        <w:rPr>
          <w:color w:val="000000"/>
        </w:rPr>
        <w:t>дати</w:t>
      </w:r>
      <w:proofErr w:type="spellEnd"/>
      <w:r w:rsidRPr="00F350CD">
        <w:rPr>
          <w:color w:val="000000"/>
        </w:rPr>
        <w:t xml:space="preserve"> </w:t>
      </w:r>
      <w:proofErr w:type="spellStart"/>
      <w:r w:rsidRPr="00F350CD">
        <w:rPr>
          <w:color w:val="000000"/>
        </w:rPr>
        <w:t>прийняття</w:t>
      </w:r>
      <w:proofErr w:type="spellEnd"/>
      <w:r w:rsidRPr="00F350CD">
        <w:rPr>
          <w:color w:val="000000"/>
        </w:rPr>
        <w:t xml:space="preserve"> товару </w:t>
      </w:r>
      <w:proofErr w:type="spellStart"/>
      <w:r w:rsidRPr="00F350CD">
        <w:rPr>
          <w:color w:val="000000"/>
        </w:rPr>
        <w:t>Замовником</w:t>
      </w:r>
      <w:proofErr w:type="spellEnd"/>
      <w:r w:rsidRPr="00F350CD">
        <w:rPr>
          <w:color w:val="000000"/>
        </w:rPr>
        <w:t xml:space="preserve"> за актом </w:t>
      </w:r>
      <w:proofErr w:type="spellStart"/>
      <w:r w:rsidRPr="00F350CD">
        <w:rPr>
          <w:color w:val="000000"/>
        </w:rPr>
        <w:t>передання-прийняття</w:t>
      </w:r>
      <w:proofErr w:type="spellEnd"/>
      <w:r w:rsidRPr="00F350CD">
        <w:rPr>
          <w:color w:val="000000"/>
        </w:rPr>
        <w:t xml:space="preserve"> товару.</w:t>
      </w:r>
    </w:p>
    <w:p w:rsidR="00392255" w:rsidRPr="000A4D52" w:rsidRDefault="00392255" w:rsidP="00392255">
      <w:pPr>
        <w:pStyle w:val="af0"/>
        <w:jc w:val="both"/>
        <w:rPr>
          <w:color w:val="000000"/>
        </w:rPr>
      </w:pPr>
      <w:r w:rsidRPr="00F350CD">
        <w:rPr>
          <w:color w:val="000000"/>
        </w:rPr>
        <w:t xml:space="preserve">3.2. </w:t>
      </w:r>
      <w:r w:rsidRPr="000A4D52">
        <w:rPr>
          <w:color w:val="000000"/>
        </w:rPr>
        <w:t xml:space="preserve">У </w:t>
      </w:r>
      <w:proofErr w:type="spellStart"/>
      <w:r w:rsidRPr="000A4D52">
        <w:rPr>
          <w:color w:val="000000"/>
        </w:rPr>
        <w:t>разі</w:t>
      </w:r>
      <w:proofErr w:type="spellEnd"/>
      <w:r w:rsidRPr="000A4D52">
        <w:rPr>
          <w:color w:val="000000"/>
        </w:rPr>
        <w:t xml:space="preserve"> </w:t>
      </w:r>
      <w:proofErr w:type="spellStart"/>
      <w:r w:rsidRPr="000A4D52">
        <w:rPr>
          <w:color w:val="000000"/>
        </w:rPr>
        <w:t>затримки</w:t>
      </w:r>
      <w:proofErr w:type="spellEnd"/>
      <w:r w:rsidRPr="000A4D52">
        <w:rPr>
          <w:color w:val="000000"/>
        </w:rPr>
        <w:t xml:space="preserve"> бюджетного </w:t>
      </w:r>
      <w:proofErr w:type="spellStart"/>
      <w:r w:rsidRPr="000A4D52">
        <w:rPr>
          <w:color w:val="000000"/>
        </w:rPr>
        <w:t>фінансування</w:t>
      </w:r>
      <w:proofErr w:type="spellEnd"/>
      <w:r w:rsidRPr="000A4D52">
        <w:rPr>
          <w:color w:val="000000"/>
        </w:rPr>
        <w:t xml:space="preserve"> </w:t>
      </w:r>
      <w:proofErr w:type="spellStart"/>
      <w:r w:rsidRPr="000A4D52">
        <w:rPr>
          <w:color w:val="000000"/>
        </w:rPr>
        <w:t>Замовника</w:t>
      </w:r>
      <w:proofErr w:type="spellEnd"/>
      <w:r w:rsidRPr="000A4D52">
        <w:rPr>
          <w:color w:val="000000"/>
        </w:rPr>
        <w:t xml:space="preserve">, </w:t>
      </w:r>
      <w:proofErr w:type="spellStart"/>
      <w:r w:rsidRPr="000A4D52">
        <w:rPr>
          <w:color w:val="000000"/>
        </w:rPr>
        <w:t>Замовник</w:t>
      </w:r>
      <w:proofErr w:type="spellEnd"/>
      <w:r w:rsidRPr="000A4D52">
        <w:rPr>
          <w:color w:val="000000"/>
        </w:rPr>
        <w:t xml:space="preserve"> </w:t>
      </w:r>
      <w:proofErr w:type="spellStart"/>
      <w:r w:rsidRPr="000A4D52">
        <w:rPr>
          <w:color w:val="000000"/>
        </w:rPr>
        <w:t>має</w:t>
      </w:r>
      <w:proofErr w:type="spellEnd"/>
      <w:r w:rsidRPr="000A4D52">
        <w:rPr>
          <w:color w:val="000000"/>
        </w:rPr>
        <w:t xml:space="preserve"> право </w:t>
      </w:r>
      <w:proofErr w:type="spellStart"/>
      <w:r w:rsidRPr="000A4D52">
        <w:rPr>
          <w:color w:val="000000"/>
        </w:rPr>
        <w:t>оплатити</w:t>
      </w:r>
      <w:proofErr w:type="spellEnd"/>
      <w:r w:rsidRPr="000A4D52">
        <w:rPr>
          <w:color w:val="000000"/>
        </w:rPr>
        <w:t xml:space="preserve"> товар </w:t>
      </w:r>
      <w:proofErr w:type="spellStart"/>
      <w:r w:rsidRPr="000A4D52">
        <w:rPr>
          <w:color w:val="000000"/>
        </w:rPr>
        <w:t>Учасника</w:t>
      </w:r>
      <w:proofErr w:type="spellEnd"/>
      <w:r w:rsidRPr="000A4D52">
        <w:rPr>
          <w:color w:val="000000"/>
        </w:rPr>
        <w:t xml:space="preserve"> </w:t>
      </w:r>
      <w:proofErr w:type="spellStart"/>
      <w:r w:rsidRPr="000A4D52">
        <w:rPr>
          <w:color w:val="000000"/>
        </w:rPr>
        <w:t>протягом</w:t>
      </w:r>
      <w:proofErr w:type="spellEnd"/>
      <w:r w:rsidRPr="000A4D52">
        <w:rPr>
          <w:color w:val="000000"/>
        </w:rPr>
        <w:t xml:space="preserve"> 5 (</w:t>
      </w:r>
      <w:proofErr w:type="spellStart"/>
      <w:r w:rsidRPr="000A4D52">
        <w:rPr>
          <w:color w:val="000000"/>
        </w:rPr>
        <w:t>п’яти</w:t>
      </w:r>
      <w:proofErr w:type="spellEnd"/>
      <w:r w:rsidRPr="000A4D52">
        <w:rPr>
          <w:color w:val="000000"/>
        </w:rPr>
        <w:t xml:space="preserve">) </w:t>
      </w:r>
      <w:proofErr w:type="spellStart"/>
      <w:r w:rsidRPr="000A4D52">
        <w:rPr>
          <w:color w:val="000000"/>
        </w:rPr>
        <w:t>робочих</w:t>
      </w:r>
      <w:proofErr w:type="spellEnd"/>
      <w:r w:rsidRPr="000A4D52">
        <w:rPr>
          <w:color w:val="000000"/>
        </w:rPr>
        <w:t xml:space="preserve"> </w:t>
      </w:r>
      <w:proofErr w:type="spellStart"/>
      <w:r w:rsidRPr="000A4D52">
        <w:rPr>
          <w:color w:val="000000"/>
        </w:rPr>
        <w:t>днів</w:t>
      </w:r>
      <w:proofErr w:type="spellEnd"/>
      <w:r w:rsidRPr="000A4D52">
        <w:rPr>
          <w:color w:val="000000"/>
        </w:rPr>
        <w:t xml:space="preserve"> з </w:t>
      </w:r>
      <w:proofErr w:type="spellStart"/>
      <w:r w:rsidRPr="000A4D52">
        <w:rPr>
          <w:color w:val="000000"/>
        </w:rPr>
        <w:t>дати</w:t>
      </w:r>
      <w:proofErr w:type="spellEnd"/>
      <w:r w:rsidRPr="000A4D52">
        <w:rPr>
          <w:color w:val="000000"/>
        </w:rPr>
        <w:t xml:space="preserve"> </w:t>
      </w:r>
      <w:proofErr w:type="spellStart"/>
      <w:r w:rsidRPr="000A4D52">
        <w:rPr>
          <w:color w:val="000000"/>
        </w:rPr>
        <w:t>надходження</w:t>
      </w:r>
      <w:proofErr w:type="spellEnd"/>
      <w:r w:rsidRPr="000A4D52">
        <w:rPr>
          <w:color w:val="000000"/>
        </w:rPr>
        <w:t xml:space="preserve"> </w:t>
      </w:r>
      <w:proofErr w:type="spellStart"/>
      <w:r w:rsidRPr="000A4D52">
        <w:rPr>
          <w:color w:val="000000"/>
        </w:rPr>
        <w:t>коштів</w:t>
      </w:r>
      <w:proofErr w:type="spellEnd"/>
      <w:r w:rsidRPr="000A4D52">
        <w:rPr>
          <w:color w:val="000000"/>
        </w:rPr>
        <w:t xml:space="preserve"> на </w:t>
      </w:r>
      <w:proofErr w:type="spellStart"/>
      <w:r w:rsidRPr="000A4D52">
        <w:rPr>
          <w:color w:val="000000"/>
        </w:rPr>
        <w:t>реєстраційний</w:t>
      </w:r>
      <w:proofErr w:type="spellEnd"/>
      <w:r w:rsidRPr="000A4D52">
        <w:rPr>
          <w:color w:val="000000"/>
        </w:rPr>
        <w:t xml:space="preserve"> </w:t>
      </w:r>
      <w:proofErr w:type="spellStart"/>
      <w:r w:rsidRPr="000A4D52">
        <w:rPr>
          <w:color w:val="000000"/>
        </w:rPr>
        <w:t>рахунок</w:t>
      </w:r>
      <w:proofErr w:type="spellEnd"/>
      <w:r w:rsidRPr="000A4D52">
        <w:rPr>
          <w:color w:val="000000"/>
        </w:rPr>
        <w:t xml:space="preserve"> </w:t>
      </w:r>
      <w:proofErr w:type="spellStart"/>
      <w:r w:rsidRPr="000A4D52">
        <w:rPr>
          <w:color w:val="000000"/>
        </w:rPr>
        <w:t>Замовника</w:t>
      </w:r>
      <w:proofErr w:type="spellEnd"/>
      <w:r w:rsidRPr="000A4D52">
        <w:rPr>
          <w:color w:val="000000"/>
        </w:rPr>
        <w:t>.</w:t>
      </w:r>
    </w:p>
    <w:p w:rsidR="00392255" w:rsidRDefault="00392255" w:rsidP="00952CB5">
      <w:pPr>
        <w:spacing w:after="0" w:line="240" w:lineRule="auto"/>
        <w:jc w:val="both"/>
        <w:rPr>
          <w:rFonts w:ascii="Times New Roman" w:hAnsi="Times New Roman"/>
          <w:lang w:val="ru-RU" w:eastAsia="en-US"/>
        </w:rPr>
      </w:pPr>
      <w:proofErr w:type="gramStart"/>
      <w:r>
        <w:rPr>
          <w:rFonts w:ascii="Times New Roman" w:hAnsi="Times New Roman"/>
          <w:lang w:val="ru-RU" w:eastAsia="en-US"/>
        </w:rPr>
        <w:t xml:space="preserve">3.3  </w:t>
      </w:r>
      <w:r w:rsidRPr="007577F2">
        <w:rPr>
          <w:rFonts w:ascii="Times New Roman" w:hAnsi="Times New Roman"/>
          <w:lang w:val="ru-RU" w:eastAsia="en-US"/>
        </w:rPr>
        <w:t>Оплата</w:t>
      </w:r>
      <w:proofErr w:type="gramEnd"/>
      <w:r w:rsidRPr="007577F2">
        <w:rPr>
          <w:rFonts w:ascii="Times New Roman" w:hAnsi="Times New Roman"/>
          <w:lang w:val="ru-RU" w:eastAsia="en-US"/>
        </w:rPr>
        <w:t xml:space="preserve"> </w:t>
      </w:r>
      <w:proofErr w:type="spellStart"/>
      <w:r w:rsidRPr="007577F2">
        <w:rPr>
          <w:rFonts w:ascii="Times New Roman" w:hAnsi="Times New Roman"/>
          <w:lang w:val="ru-RU" w:eastAsia="en-US"/>
        </w:rPr>
        <w:t>здійснюється</w:t>
      </w:r>
      <w:proofErr w:type="spellEnd"/>
      <w:r w:rsidRPr="007577F2">
        <w:rPr>
          <w:rFonts w:ascii="Times New Roman" w:hAnsi="Times New Roman"/>
          <w:lang w:val="ru-RU" w:eastAsia="en-US"/>
        </w:rPr>
        <w:t xml:space="preserve"> з </w:t>
      </w:r>
      <w:proofErr w:type="spellStart"/>
      <w:r w:rsidRPr="007577F2">
        <w:rPr>
          <w:rFonts w:ascii="Times New Roman" w:hAnsi="Times New Roman"/>
          <w:lang w:val="ru-RU" w:eastAsia="en-US"/>
        </w:rPr>
        <w:t>урахуванням</w:t>
      </w:r>
      <w:proofErr w:type="spellEnd"/>
      <w:r w:rsidRPr="007577F2">
        <w:rPr>
          <w:rFonts w:ascii="Times New Roman" w:hAnsi="Times New Roman"/>
          <w:lang w:val="ru-RU" w:eastAsia="en-US"/>
        </w:rPr>
        <w:t xml:space="preserve"> </w:t>
      </w:r>
      <w:proofErr w:type="spellStart"/>
      <w:r w:rsidRPr="007577F2">
        <w:rPr>
          <w:rFonts w:ascii="Times New Roman" w:hAnsi="Times New Roman"/>
          <w:lang w:val="ru-RU" w:eastAsia="en-US"/>
        </w:rPr>
        <w:t>вимог</w:t>
      </w:r>
      <w:proofErr w:type="spellEnd"/>
      <w:r w:rsidRPr="007577F2">
        <w:rPr>
          <w:rFonts w:ascii="Times New Roman" w:hAnsi="Times New Roman"/>
          <w:lang w:val="ru-RU" w:eastAsia="en-US"/>
        </w:rPr>
        <w:t xml:space="preserve"> ст. ст. 47-49 Бюджетного кодексу </w:t>
      </w:r>
      <w:proofErr w:type="spellStart"/>
      <w:r w:rsidRPr="007577F2">
        <w:rPr>
          <w:rFonts w:ascii="Times New Roman" w:hAnsi="Times New Roman"/>
          <w:lang w:val="ru-RU" w:eastAsia="en-US"/>
        </w:rPr>
        <w:t>України</w:t>
      </w:r>
      <w:proofErr w:type="spellEnd"/>
      <w:r w:rsidRPr="007577F2">
        <w:rPr>
          <w:rFonts w:ascii="Times New Roman" w:hAnsi="Times New Roman"/>
          <w:lang w:val="ru-RU" w:eastAsia="en-US"/>
        </w:rPr>
        <w:t xml:space="preserve"> в межах </w:t>
      </w:r>
      <w:proofErr w:type="spellStart"/>
      <w:r w:rsidRPr="007577F2">
        <w:rPr>
          <w:rFonts w:ascii="Times New Roman" w:hAnsi="Times New Roman"/>
          <w:lang w:val="ru-RU" w:eastAsia="en-US"/>
        </w:rPr>
        <w:t>фактично</w:t>
      </w:r>
      <w:proofErr w:type="spellEnd"/>
      <w:r w:rsidRPr="007577F2">
        <w:rPr>
          <w:rFonts w:ascii="Times New Roman" w:hAnsi="Times New Roman"/>
          <w:lang w:val="ru-RU" w:eastAsia="en-US"/>
        </w:rPr>
        <w:t xml:space="preserve"> </w:t>
      </w:r>
      <w:proofErr w:type="spellStart"/>
      <w:r w:rsidRPr="007577F2">
        <w:rPr>
          <w:rFonts w:ascii="Times New Roman" w:hAnsi="Times New Roman"/>
          <w:lang w:val="ru-RU" w:eastAsia="en-US"/>
        </w:rPr>
        <w:t>отриманого</w:t>
      </w:r>
      <w:proofErr w:type="spellEnd"/>
      <w:r w:rsidRPr="007577F2">
        <w:rPr>
          <w:rFonts w:ascii="Times New Roman" w:hAnsi="Times New Roman"/>
          <w:lang w:val="ru-RU" w:eastAsia="en-US"/>
        </w:rPr>
        <w:t xml:space="preserve"> </w:t>
      </w:r>
      <w:proofErr w:type="spellStart"/>
      <w:r w:rsidRPr="007577F2">
        <w:rPr>
          <w:rFonts w:ascii="Times New Roman" w:hAnsi="Times New Roman"/>
          <w:lang w:val="ru-RU" w:eastAsia="en-US"/>
        </w:rPr>
        <w:t>Замовником</w:t>
      </w:r>
      <w:proofErr w:type="spellEnd"/>
      <w:r w:rsidRPr="007577F2">
        <w:rPr>
          <w:rFonts w:ascii="Times New Roman" w:hAnsi="Times New Roman"/>
          <w:lang w:val="ru-RU" w:eastAsia="en-US"/>
        </w:rPr>
        <w:t xml:space="preserve"> </w:t>
      </w:r>
      <w:proofErr w:type="spellStart"/>
      <w:r w:rsidRPr="007577F2">
        <w:rPr>
          <w:rFonts w:ascii="Times New Roman" w:hAnsi="Times New Roman"/>
          <w:lang w:val="ru-RU" w:eastAsia="en-US"/>
        </w:rPr>
        <w:t>фінансування</w:t>
      </w:r>
      <w:proofErr w:type="spellEnd"/>
      <w:r w:rsidRPr="007577F2">
        <w:rPr>
          <w:rFonts w:ascii="Times New Roman" w:hAnsi="Times New Roman"/>
          <w:lang w:val="ru-RU" w:eastAsia="en-US"/>
        </w:rPr>
        <w:t xml:space="preserve">. </w:t>
      </w:r>
    </w:p>
    <w:p w:rsidR="00392255" w:rsidRPr="007577F2" w:rsidRDefault="00392255" w:rsidP="00952CB5">
      <w:pPr>
        <w:spacing w:after="0" w:line="240" w:lineRule="auto"/>
        <w:jc w:val="both"/>
        <w:rPr>
          <w:rFonts w:ascii="Times New Roman" w:hAnsi="Times New Roman"/>
          <w:lang w:val="ru-RU" w:eastAsia="en-US"/>
        </w:rPr>
      </w:pPr>
      <w:r>
        <w:rPr>
          <w:rFonts w:ascii="Times New Roman" w:hAnsi="Times New Roman"/>
          <w:lang w:val="ru-RU" w:eastAsia="en-US"/>
        </w:rPr>
        <w:t xml:space="preserve">3.4 </w:t>
      </w:r>
      <w:proofErr w:type="spellStart"/>
      <w:r w:rsidRPr="007577F2">
        <w:rPr>
          <w:rFonts w:ascii="Times New Roman" w:hAnsi="Times New Roman"/>
          <w:lang w:val="ru-RU" w:eastAsia="en-US"/>
        </w:rPr>
        <w:t>Бюджетні</w:t>
      </w:r>
      <w:proofErr w:type="spellEnd"/>
      <w:r w:rsidRPr="007577F2">
        <w:rPr>
          <w:rFonts w:ascii="Times New Roman" w:hAnsi="Times New Roman"/>
          <w:lang w:val="ru-RU" w:eastAsia="en-US"/>
        </w:rPr>
        <w:t xml:space="preserve"> </w:t>
      </w:r>
      <w:proofErr w:type="spellStart"/>
      <w:r w:rsidRPr="007577F2">
        <w:rPr>
          <w:rFonts w:ascii="Times New Roman" w:hAnsi="Times New Roman"/>
          <w:lang w:val="ru-RU" w:eastAsia="en-US"/>
        </w:rPr>
        <w:t>зобов'язання</w:t>
      </w:r>
      <w:proofErr w:type="spellEnd"/>
      <w:r w:rsidRPr="007577F2">
        <w:rPr>
          <w:rFonts w:ascii="Times New Roman" w:hAnsi="Times New Roman"/>
          <w:lang w:val="ru-RU" w:eastAsia="en-US"/>
        </w:rPr>
        <w:t xml:space="preserve"> за договором </w:t>
      </w:r>
      <w:proofErr w:type="spellStart"/>
      <w:r w:rsidRPr="007577F2">
        <w:rPr>
          <w:rFonts w:ascii="Times New Roman" w:hAnsi="Times New Roman"/>
          <w:lang w:val="ru-RU" w:eastAsia="en-US"/>
        </w:rPr>
        <w:t>виникають</w:t>
      </w:r>
      <w:proofErr w:type="spellEnd"/>
      <w:r w:rsidRPr="007577F2">
        <w:rPr>
          <w:rFonts w:ascii="Times New Roman" w:hAnsi="Times New Roman"/>
          <w:lang w:val="ru-RU" w:eastAsia="en-US"/>
        </w:rPr>
        <w:t xml:space="preserve"> у </w:t>
      </w:r>
      <w:proofErr w:type="spellStart"/>
      <w:r w:rsidRPr="007577F2">
        <w:rPr>
          <w:rFonts w:ascii="Times New Roman" w:hAnsi="Times New Roman"/>
          <w:lang w:val="ru-RU" w:eastAsia="en-US"/>
        </w:rPr>
        <w:t>разі</w:t>
      </w:r>
      <w:proofErr w:type="spellEnd"/>
      <w:r w:rsidRPr="007577F2">
        <w:rPr>
          <w:rFonts w:ascii="Times New Roman" w:hAnsi="Times New Roman"/>
          <w:lang w:val="ru-RU" w:eastAsia="en-US"/>
        </w:rPr>
        <w:t xml:space="preserve"> </w:t>
      </w:r>
      <w:proofErr w:type="spellStart"/>
      <w:r w:rsidRPr="007577F2">
        <w:rPr>
          <w:rFonts w:ascii="Times New Roman" w:hAnsi="Times New Roman"/>
          <w:lang w:val="ru-RU" w:eastAsia="en-US"/>
        </w:rPr>
        <w:t>наявності</w:t>
      </w:r>
      <w:proofErr w:type="spellEnd"/>
      <w:r w:rsidRPr="007577F2">
        <w:rPr>
          <w:rFonts w:ascii="Times New Roman" w:hAnsi="Times New Roman"/>
          <w:lang w:val="ru-RU" w:eastAsia="en-US"/>
        </w:rPr>
        <w:t xml:space="preserve"> та в межах </w:t>
      </w:r>
      <w:proofErr w:type="spellStart"/>
      <w:r w:rsidRPr="007577F2">
        <w:rPr>
          <w:rFonts w:ascii="Times New Roman" w:hAnsi="Times New Roman"/>
          <w:lang w:val="ru-RU" w:eastAsia="en-US"/>
        </w:rPr>
        <w:t>відповідних</w:t>
      </w:r>
      <w:proofErr w:type="spellEnd"/>
      <w:r w:rsidRPr="007577F2">
        <w:rPr>
          <w:rFonts w:ascii="Times New Roman" w:hAnsi="Times New Roman"/>
          <w:lang w:val="ru-RU" w:eastAsia="en-US"/>
        </w:rPr>
        <w:t xml:space="preserve"> </w:t>
      </w:r>
      <w:proofErr w:type="spellStart"/>
      <w:r w:rsidRPr="007577F2">
        <w:rPr>
          <w:rFonts w:ascii="Times New Roman" w:hAnsi="Times New Roman"/>
          <w:lang w:val="ru-RU" w:eastAsia="en-US"/>
        </w:rPr>
        <w:t>бюджетних</w:t>
      </w:r>
      <w:proofErr w:type="spellEnd"/>
      <w:r w:rsidRPr="007577F2">
        <w:rPr>
          <w:rFonts w:ascii="Times New Roman" w:hAnsi="Times New Roman"/>
          <w:lang w:val="ru-RU" w:eastAsia="en-US"/>
        </w:rPr>
        <w:t xml:space="preserve"> </w:t>
      </w:r>
      <w:proofErr w:type="spellStart"/>
      <w:r w:rsidRPr="007577F2">
        <w:rPr>
          <w:rFonts w:ascii="Times New Roman" w:hAnsi="Times New Roman"/>
          <w:lang w:val="ru-RU" w:eastAsia="en-US"/>
        </w:rPr>
        <w:t>асигнувань</w:t>
      </w:r>
      <w:proofErr w:type="spellEnd"/>
      <w:r w:rsidRPr="007577F2">
        <w:rPr>
          <w:rFonts w:ascii="Times New Roman" w:hAnsi="Times New Roman"/>
          <w:lang w:val="ru-RU" w:eastAsia="en-US"/>
        </w:rPr>
        <w:t xml:space="preserve"> </w:t>
      </w:r>
      <w:proofErr w:type="spellStart"/>
      <w:r w:rsidRPr="007577F2">
        <w:rPr>
          <w:rFonts w:ascii="Times New Roman" w:hAnsi="Times New Roman"/>
          <w:lang w:val="ru-RU" w:eastAsia="en-US"/>
        </w:rPr>
        <w:t>встановлених</w:t>
      </w:r>
      <w:proofErr w:type="spellEnd"/>
      <w:r w:rsidRPr="007577F2">
        <w:rPr>
          <w:rFonts w:ascii="Times New Roman" w:hAnsi="Times New Roman"/>
          <w:lang w:val="ru-RU" w:eastAsia="en-US"/>
        </w:rPr>
        <w:t xml:space="preserve"> </w:t>
      </w:r>
      <w:proofErr w:type="spellStart"/>
      <w:r w:rsidRPr="007577F2">
        <w:rPr>
          <w:rFonts w:ascii="Times New Roman" w:hAnsi="Times New Roman"/>
          <w:lang w:val="ru-RU" w:eastAsia="en-US"/>
        </w:rPr>
        <w:t>кошторисами</w:t>
      </w:r>
      <w:proofErr w:type="spellEnd"/>
      <w:r w:rsidRPr="007577F2">
        <w:rPr>
          <w:rFonts w:ascii="Times New Roman" w:hAnsi="Times New Roman"/>
          <w:lang w:val="ru-RU" w:eastAsia="en-US"/>
        </w:rPr>
        <w:t xml:space="preserve">, та з моменту </w:t>
      </w:r>
      <w:proofErr w:type="spellStart"/>
      <w:r w:rsidRPr="007577F2">
        <w:rPr>
          <w:rFonts w:ascii="Times New Roman" w:hAnsi="Times New Roman"/>
          <w:lang w:val="ru-RU" w:eastAsia="en-US"/>
        </w:rPr>
        <w:t>реєстрації</w:t>
      </w:r>
      <w:proofErr w:type="spellEnd"/>
      <w:r w:rsidRPr="007577F2">
        <w:rPr>
          <w:rFonts w:ascii="Times New Roman" w:hAnsi="Times New Roman"/>
          <w:lang w:val="ru-RU" w:eastAsia="en-US"/>
        </w:rPr>
        <w:t xml:space="preserve"> договору в органах </w:t>
      </w:r>
      <w:proofErr w:type="spellStart"/>
      <w:r w:rsidRPr="007577F2">
        <w:rPr>
          <w:rFonts w:ascii="Times New Roman" w:hAnsi="Times New Roman"/>
          <w:lang w:val="ru-RU" w:eastAsia="en-US"/>
        </w:rPr>
        <w:t>Державної</w:t>
      </w:r>
      <w:proofErr w:type="spellEnd"/>
      <w:r w:rsidRPr="007577F2">
        <w:rPr>
          <w:rFonts w:ascii="Times New Roman" w:hAnsi="Times New Roman"/>
          <w:lang w:val="ru-RU" w:eastAsia="en-US"/>
        </w:rPr>
        <w:t xml:space="preserve"> </w:t>
      </w:r>
      <w:proofErr w:type="spellStart"/>
      <w:r w:rsidRPr="007577F2">
        <w:rPr>
          <w:rFonts w:ascii="Times New Roman" w:hAnsi="Times New Roman"/>
          <w:lang w:val="ru-RU" w:eastAsia="en-US"/>
        </w:rPr>
        <w:t>казначейської</w:t>
      </w:r>
      <w:proofErr w:type="spellEnd"/>
      <w:r w:rsidRPr="007577F2">
        <w:rPr>
          <w:rFonts w:ascii="Times New Roman" w:hAnsi="Times New Roman"/>
          <w:lang w:val="ru-RU" w:eastAsia="en-US"/>
        </w:rPr>
        <w:t xml:space="preserve"> </w:t>
      </w:r>
      <w:proofErr w:type="spellStart"/>
      <w:r w:rsidRPr="007577F2">
        <w:rPr>
          <w:rFonts w:ascii="Times New Roman" w:hAnsi="Times New Roman"/>
          <w:lang w:val="ru-RU" w:eastAsia="en-US"/>
        </w:rPr>
        <w:t>служби</w:t>
      </w:r>
      <w:proofErr w:type="spellEnd"/>
      <w:r w:rsidRPr="007577F2">
        <w:rPr>
          <w:rFonts w:ascii="Times New Roman" w:hAnsi="Times New Roman"/>
          <w:lang w:val="ru-RU" w:eastAsia="en-US"/>
        </w:rPr>
        <w:t xml:space="preserve"> </w:t>
      </w:r>
      <w:proofErr w:type="spellStart"/>
      <w:r w:rsidRPr="007577F2">
        <w:rPr>
          <w:rFonts w:ascii="Times New Roman" w:hAnsi="Times New Roman"/>
          <w:lang w:val="ru-RU" w:eastAsia="en-US"/>
        </w:rPr>
        <w:t>України</w:t>
      </w:r>
      <w:proofErr w:type="spellEnd"/>
      <w:r w:rsidRPr="007577F2">
        <w:rPr>
          <w:rFonts w:ascii="Times New Roman" w:hAnsi="Times New Roman"/>
          <w:lang w:val="ru-RU" w:eastAsia="en-US"/>
        </w:rPr>
        <w:t xml:space="preserve">. </w:t>
      </w:r>
    </w:p>
    <w:p w:rsidR="00392255" w:rsidRDefault="00392255" w:rsidP="00952CB5">
      <w:pPr>
        <w:pStyle w:val="af0"/>
        <w:jc w:val="both"/>
        <w:rPr>
          <w:color w:val="000000"/>
          <w:sz w:val="22"/>
          <w:szCs w:val="22"/>
        </w:rPr>
      </w:pPr>
      <w:r w:rsidRPr="000A4D52">
        <w:rPr>
          <w:sz w:val="22"/>
          <w:szCs w:val="22"/>
          <w:lang w:eastAsia="en-US"/>
        </w:rPr>
        <w:t xml:space="preserve">3.5 </w:t>
      </w:r>
      <w:proofErr w:type="spellStart"/>
      <w:r w:rsidRPr="000A4D52">
        <w:rPr>
          <w:color w:val="000000"/>
          <w:sz w:val="22"/>
          <w:szCs w:val="22"/>
        </w:rPr>
        <w:t>Бюджетні</w:t>
      </w:r>
      <w:proofErr w:type="spellEnd"/>
      <w:r w:rsidRPr="000A4D52">
        <w:rPr>
          <w:color w:val="000000"/>
          <w:sz w:val="22"/>
          <w:szCs w:val="22"/>
        </w:rPr>
        <w:t xml:space="preserve"> </w:t>
      </w:r>
      <w:proofErr w:type="spellStart"/>
      <w:r w:rsidRPr="000A4D52">
        <w:rPr>
          <w:color w:val="000000"/>
          <w:sz w:val="22"/>
          <w:szCs w:val="22"/>
        </w:rPr>
        <w:t>зобов’язання</w:t>
      </w:r>
      <w:proofErr w:type="spellEnd"/>
      <w:r w:rsidRPr="000A4D52">
        <w:rPr>
          <w:color w:val="000000"/>
          <w:sz w:val="22"/>
          <w:szCs w:val="22"/>
        </w:rPr>
        <w:t xml:space="preserve"> </w:t>
      </w:r>
      <w:proofErr w:type="spellStart"/>
      <w:r w:rsidRPr="000A4D52">
        <w:rPr>
          <w:color w:val="000000"/>
          <w:sz w:val="22"/>
          <w:szCs w:val="22"/>
        </w:rPr>
        <w:t>беруться</w:t>
      </w:r>
      <w:proofErr w:type="spellEnd"/>
      <w:r w:rsidRPr="000A4D52">
        <w:rPr>
          <w:color w:val="000000"/>
          <w:sz w:val="22"/>
          <w:szCs w:val="22"/>
        </w:rPr>
        <w:t xml:space="preserve"> в межах </w:t>
      </w:r>
      <w:proofErr w:type="spellStart"/>
      <w:r w:rsidRPr="000A4D52">
        <w:rPr>
          <w:color w:val="000000"/>
          <w:sz w:val="22"/>
          <w:szCs w:val="22"/>
        </w:rPr>
        <w:t>бюджетних</w:t>
      </w:r>
      <w:proofErr w:type="spellEnd"/>
      <w:r w:rsidRPr="000A4D52">
        <w:rPr>
          <w:color w:val="000000"/>
          <w:sz w:val="22"/>
          <w:szCs w:val="22"/>
        </w:rPr>
        <w:t xml:space="preserve"> </w:t>
      </w:r>
      <w:proofErr w:type="spellStart"/>
      <w:r w:rsidRPr="000A4D52">
        <w:rPr>
          <w:color w:val="000000"/>
          <w:sz w:val="22"/>
          <w:szCs w:val="22"/>
        </w:rPr>
        <w:t>асигнувань</w:t>
      </w:r>
      <w:proofErr w:type="spellEnd"/>
      <w:r w:rsidRPr="000A4D52">
        <w:rPr>
          <w:color w:val="000000"/>
          <w:sz w:val="22"/>
          <w:szCs w:val="22"/>
        </w:rPr>
        <w:t xml:space="preserve"> </w:t>
      </w:r>
      <w:proofErr w:type="spellStart"/>
      <w:r w:rsidRPr="000A4D52">
        <w:rPr>
          <w:color w:val="000000"/>
          <w:sz w:val="22"/>
          <w:szCs w:val="22"/>
        </w:rPr>
        <w:t>встановлених</w:t>
      </w:r>
      <w:proofErr w:type="spellEnd"/>
      <w:r w:rsidRPr="000A4D52">
        <w:rPr>
          <w:color w:val="000000"/>
          <w:sz w:val="22"/>
          <w:szCs w:val="22"/>
        </w:rPr>
        <w:t xml:space="preserve"> </w:t>
      </w:r>
      <w:proofErr w:type="spellStart"/>
      <w:r w:rsidRPr="000A4D52">
        <w:rPr>
          <w:color w:val="000000"/>
          <w:sz w:val="22"/>
          <w:szCs w:val="22"/>
        </w:rPr>
        <w:t>кошторисом</w:t>
      </w:r>
      <w:proofErr w:type="spellEnd"/>
      <w:r w:rsidRPr="000A4D52">
        <w:rPr>
          <w:color w:val="000000"/>
          <w:sz w:val="22"/>
          <w:szCs w:val="22"/>
        </w:rPr>
        <w:t xml:space="preserve">, та </w:t>
      </w:r>
      <w:proofErr w:type="spellStart"/>
      <w:r w:rsidRPr="000A4D52">
        <w:rPr>
          <w:color w:val="000000"/>
          <w:sz w:val="22"/>
          <w:szCs w:val="22"/>
        </w:rPr>
        <w:t>можуть</w:t>
      </w:r>
      <w:proofErr w:type="spellEnd"/>
      <w:r w:rsidRPr="000A4D52">
        <w:rPr>
          <w:color w:val="000000"/>
          <w:sz w:val="22"/>
          <w:szCs w:val="22"/>
        </w:rPr>
        <w:t xml:space="preserve"> </w:t>
      </w:r>
      <w:proofErr w:type="spellStart"/>
      <w:r w:rsidRPr="000A4D52">
        <w:rPr>
          <w:color w:val="000000"/>
          <w:sz w:val="22"/>
          <w:szCs w:val="22"/>
        </w:rPr>
        <w:t>збільшуватися</w:t>
      </w:r>
      <w:proofErr w:type="spellEnd"/>
      <w:r w:rsidRPr="000A4D52">
        <w:rPr>
          <w:color w:val="000000"/>
          <w:sz w:val="22"/>
          <w:szCs w:val="22"/>
        </w:rPr>
        <w:t xml:space="preserve"> / </w:t>
      </w:r>
      <w:proofErr w:type="spellStart"/>
      <w:r w:rsidRPr="000A4D52">
        <w:rPr>
          <w:color w:val="000000"/>
          <w:sz w:val="22"/>
          <w:szCs w:val="22"/>
        </w:rPr>
        <w:t>зменшуватися</w:t>
      </w:r>
      <w:proofErr w:type="spellEnd"/>
      <w:r w:rsidRPr="000A4D52">
        <w:rPr>
          <w:color w:val="000000"/>
          <w:sz w:val="22"/>
          <w:szCs w:val="22"/>
        </w:rPr>
        <w:t xml:space="preserve"> на </w:t>
      </w:r>
      <w:proofErr w:type="spellStart"/>
      <w:r w:rsidRPr="000A4D52">
        <w:rPr>
          <w:color w:val="000000"/>
          <w:sz w:val="22"/>
          <w:szCs w:val="22"/>
        </w:rPr>
        <w:t>підставі</w:t>
      </w:r>
      <w:proofErr w:type="spellEnd"/>
      <w:r w:rsidRPr="000A4D52">
        <w:rPr>
          <w:color w:val="000000"/>
          <w:sz w:val="22"/>
          <w:szCs w:val="22"/>
        </w:rPr>
        <w:t xml:space="preserve"> </w:t>
      </w:r>
      <w:proofErr w:type="spellStart"/>
      <w:r w:rsidRPr="000A4D52">
        <w:rPr>
          <w:color w:val="000000"/>
          <w:sz w:val="22"/>
          <w:szCs w:val="22"/>
        </w:rPr>
        <w:t>змін</w:t>
      </w:r>
      <w:proofErr w:type="spellEnd"/>
      <w:r w:rsidRPr="000A4D52">
        <w:rPr>
          <w:color w:val="000000"/>
          <w:sz w:val="22"/>
          <w:szCs w:val="22"/>
        </w:rPr>
        <w:t xml:space="preserve"> до </w:t>
      </w:r>
      <w:proofErr w:type="spellStart"/>
      <w:r w:rsidRPr="000A4D52">
        <w:rPr>
          <w:color w:val="000000"/>
          <w:sz w:val="22"/>
          <w:szCs w:val="22"/>
        </w:rPr>
        <w:t>кошторису</w:t>
      </w:r>
      <w:proofErr w:type="spellEnd"/>
      <w:r w:rsidRPr="000A4D52">
        <w:rPr>
          <w:color w:val="000000"/>
          <w:sz w:val="22"/>
          <w:szCs w:val="22"/>
        </w:rPr>
        <w:t xml:space="preserve"> в межах </w:t>
      </w:r>
      <w:proofErr w:type="spellStart"/>
      <w:r w:rsidRPr="000A4D52">
        <w:rPr>
          <w:color w:val="000000"/>
          <w:sz w:val="22"/>
          <w:szCs w:val="22"/>
        </w:rPr>
        <w:t>суми</w:t>
      </w:r>
      <w:proofErr w:type="spellEnd"/>
      <w:r w:rsidRPr="000A4D52">
        <w:rPr>
          <w:color w:val="000000"/>
          <w:sz w:val="22"/>
          <w:szCs w:val="22"/>
        </w:rPr>
        <w:t xml:space="preserve"> договору. </w:t>
      </w:r>
      <w:proofErr w:type="spellStart"/>
      <w:r w:rsidRPr="000A4D52">
        <w:rPr>
          <w:color w:val="000000"/>
          <w:sz w:val="22"/>
          <w:szCs w:val="22"/>
        </w:rPr>
        <w:t>Відповідно</w:t>
      </w:r>
      <w:proofErr w:type="spellEnd"/>
      <w:r w:rsidRPr="000A4D52">
        <w:rPr>
          <w:color w:val="000000"/>
          <w:sz w:val="22"/>
          <w:szCs w:val="22"/>
        </w:rPr>
        <w:t xml:space="preserve"> до </w:t>
      </w:r>
      <w:proofErr w:type="spellStart"/>
      <w:r w:rsidRPr="000A4D52">
        <w:rPr>
          <w:color w:val="000000"/>
          <w:sz w:val="22"/>
          <w:szCs w:val="22"/>
        </w:rPr>
        <w:t>частини</w:t>
      </w:r>
      <w:proofErr w:type="spellEnd"/>
      <w:r w:rsidRPr="000A4D52">
        <w:rPr>
          <w:color w:val="000000"/>
          <w:sz w:val="22"/>
          <w:szCs w:val="22"/>
        </w:rPr>
        <w:t xml:space="preserve"> 1 </w:t>
      </w:r>
      <w:proofErr w:type="spellStart"/>
      <w:r w:rsidRPr="000A4D52">
        <w:rPr>
          <w:color w:val="000000"/>
          <w:sz w:val="22"/>
          <w:szCs w:val="22"/>
        </w:rPr>
        <w:t>статті</w:t>
      </w:r>
      <w:proofErr w:type="spellEnd"/>
      <w:r w:rsidRPr="000A4D52">
        <w:rPr>
          <w:color w:val="000000"/>
          <w:sz w:val="22"/>
          <w:szCs w:val="22"/>
        </w:rPr>
        <w:t xml:space="preserve"> 23 Бюджетного Кодексу </w:t>
      </w:r>
      <w:proofErr w:type="spellStart"/>
      <w:r w:rsidRPr="000A4D52">
        <w:rPr>
          <w:color w:val="000000"/>
          <w:sz w:val="22"/>
          <w:szCs w:val="22"/>
        </w:rPr>
        <w:t>України</w:t>
      </w:r>
      <w:proofErr w:type="spellEnd"/>
      <w:r w:rsidRPr="000A4D52">
        <w:rPr>
          <w:color w:val="000000"/>
          <w:sz w:val="22"/>
          <w:szCs w:val="22"/>
        </w:rPr>
        <w:t xml:space="preserve"> </w:t>
      </w:r>
      <w:proofErr w:type="spellStart"/>
      <w:r w:rsidRPr="000A4D52">
        <w:rPr>
          <w:color w:val="000000"/>
          <w:sz w:val="22"/>
          <w:szCs w:val="22"/>
        </w:rPr>
        <w:t>бюджетні</w:t>
      </w:r>
      <w:proofErr w:type="spellEnd"/>
      <w:r w:rsidRPr="000A4D52">
        <w:rPr>
          <w:color w:val="000000"/>
          <w:sz w:val="22"/>
          <w:szCs w:val="22"/>
        </w:rPr>
        <w:t xml:space="preserve"> </w:t>
      </w:r>
      <w:proofErr w:type="spellStart"/>
      <w:r w:rsidRPr="000A4D52">
        <w:rPr>
          <w:color w:val="000000"/>
          <w:sz w:val="22"/>
          <w:szCs w:val="22"/>
        </w:rPr>
        <w:t>зобов’язання</w:t>
      </w:r>
      <w:proofErr w:type="spellEnd"/>
      <w:r w:rsidRPr="000A4D52">
        <w:rPr>
          <w:color w:val="000000"/>
          <w:sz w:val="22"/>
          <w:szCs w:val="22"/>
        </w:rPr>
        <w:t xml:space="preserve"> та </w:t>
      </w:r>
      <w:proofErr w:type="spellStart"/>
      <w:r w:rsidRPr="000A4D52">
        <w:rPr>
          <w:color w:val="000000"/>
          <w:sz w:val="22"/>
          <w:szCs w:val="22"/>
        </w:rPr>
        <w:t>платежі</w:t>
      </w:r>
      <w:proofErr w:type="spellEnd"/>
      <w:r w:rsidRPr="000A4D52">
        <w:rPr>
          <w:color w:val="000000"/>
          <w:sz w:val="22"/>
          <w:szCs w:val="22"/>
        </w:rPr>
        <w:t xml:space="preserve"> з бюджету </w:t>
      </w:r>
      <w:proofErr w:type="spellStart"/>
      <w:r w:rsidRPr="000A4D52">
        <w:rPr>
          <w:color w:val="000000"/>
          <w:sz w:val="22"/>
          <w:szCs w:val="22"/>
        </w:rPr>
        <w:t>здійснюються</w:t>
      </w:r>
      <w:proofErr w:type="spellEnd"/>
      <w:r w:rsidRPr="000A4D52">
        <w:rPr>
          <w:color w:val="000000"/>
          <w:sz w:val="22"/>
          <w:szCs w:val="22"/>
        </w:rPr>
        <w:t xml:space="preserve"> </w:t>
      </w:r>
      <w:proofErr w:type="spellStart"/>
      <w:r w:rsidRPr="000A4D52">
        <w:rPr>
          <w:color w:val="000000"/>
          <w:sz w:val="22"/>
          <w:szCs w:val="22"/>
        </w:rPr>
        <w:t>лише</w:t>
      </w:r>
      <w:proofErr w:type="spellEnd"/>
      <w:r w:rsidRPr="000A4D52">
        <w:rPr>
          <w:color w:val="000000"/>
          <w:sz w:val="22"/>
          <w:szCs w:val="22"/>
        </w:rPr>
        <w:t xml:space="preserve"> за </w:t>
      </w:r>
      <w:proofErr w:type="spellStart"/>
      <w:r w:rsidRPr="000A4D52">
        <w:rPr>
          <w:color w:val="000000"/>
          <w:sz w:val="22"/>
          <w:szCs w:val="22"/>
        </w:rPr>
        <w:t>наявності</w:t>
      </w:r>
      <w:proofErr w:type="spellEnd"/>
      <w:r w:rsidRPr="000A4D52">
        <w:rPr>
          <w:color w:val="000000"/>
          <w:sz w:val="22"/>
          <w:szCs w:val="22"/>
        </w:rPr>
        <w:t xml:space="preserve"> </w:t>
      </w:r>
      <w:proofErr w:type="spellStart"/>
      <w:r w:rsidRPr="000A4D52">
        <w:rPr>
          <w:color w:val="000000"/>
          <w:sz w:val="22"/>
          <w:szCs w:val="22"/>
        </w:rPr>
        <w:t>відповідного</w:t>
      </w:r>
      <w:proofErr w:type="spellEnd"/>
      <w:r w:rsidRPr="000A4D52">
        <w:rPr>
          <w:color w:val="000000"/>
          <w:sz w:val="22"/>
          <w:szCs w:val="22"/>
        </w:rPr>
        <w:t xml:space="preserve"> </w:t>
      </w:r>
      <w:proofErr w:type="spellStart"/>
      <w:r w:rsidRPr="000A4D52">
        <w:rPr>
          <w:color w:val="000000"/>
          <w:sz w:val="22"/>
          <w:szCs w:val="22"/>
        </w:rPr>
        <w:t>призначення</w:t>
      </w:r>
      <w:proofErr w:type="spellEnd"/>
      <w:r w:rsidRPr="000A4D52">
        <w:rPr>
          <w:color w:val="000000"/>
          <w:sz w:val="22"/>
          <w:szCs w:val="22"/>
        </w:rPr>
        <w:t>.</w:t>
      </w:r>
    </w:p>
    <w:p w:rsidR="00392255" w:rsidRPr="000A4D52" w:rsidRDefault="00392255" w:rsidP="00392255">
      <w:pPr>
        <w:pStyle w:val="af0"/>
        <w:jc w:val="both"/>
        <w:rPr>
          <w:color w:val="000000"/>
        </w:rPr>
      </w:pPr>
    </w:p>
    <w:p w:rsidR="00392255" w:rsidRPr="00F350CD" w:rsidRDefault="00392255" w:rsidP="00392255">
      <w:pPr>
        <w:pStyle w:val="af0"/>
        <w:jc w:val="center"/>
        <w:rPr>
          <w:color w:val="000000"/>
        </w:rPr>
      </w:pPr>
      <w:r w:rsidRPr="00F350CD">
        <w:rPr>
          <w:color w:val="000000"/>
        </w:rPr>
        <w:t xml:space="preserve">4. </w:t>
      </w:r>
      <w:r w:rsidRPr="00F350CD">
        <w:rPr>
          <w:b/>
          <w:color w:val="000000"/>
        </w:rPr>
        <w:t>Поставка товару</w:t>
      </w:r>
    </w:p>
    <w:p w:rsidR="00392255" w:rsidRPr="00F350CD" w:rsidRDefault="00392255" w:rsidP="00392255">
      <w:pPr>
        <w:pStyle w:val="af0"/>
        <w:jc w:val="both"/>
        <w:rPr>
          <w:color w:val="000000"/>
        </w:rPr>
      </w:pPr>
      <w:r w:rsidRPr="00F350CD">
        <w:rPr>
          <w:color w:val="000000"/>
        </w:rPr>
        <w:t xml:space="preserve">4.1. </w:t>
      </w:r>
      <w:proofErr w:type="spellStart"/>
      <w:r w:rsidRPr="00F350CD">
        <w:rPr>
          <w:color w:val="000000"/>
        </w:rPr>
        <w:t>Постачальник</w:t>
      </w:r>
      <w:proofErr w:type="spellEnd"/>
      <w:r w:rsidRPr="00F350CD">
        <w:rPr>
          <w:color w:val="000000"/>
        </w:rPr>
        <w:t xml:space="preserve"> повинен </w:t>
      </w:r>
      <w:proofErr w:type="spellStart"/>
      <w:r w:rsidRPr="00F350CD">
        <w:rPr>
          <w:color w:val="000000"/>
        </w:rPr>
        <w:t>передати</w:t>
      </w:r>
      <w:proofErr w:type="spellEnd"/>
      <w:r w:rsidRPr="00F350CD">
        <w:rPr>
          <w:color w:val="000000"/>
        </w:rPr>
        <w:t xml:space="preserve"> (</w:t>
      </w:r>
      <w:proofErr w:type="spellStart"/>
      <w:r w:rsidRPr="00F350CD">
        <w:rPr>
          <w:color w:val="000000"/>
        </w:rPr>
        <w:t>поставити</w:t>
      </w:r>
      <w:proofErr w:type="spellEnd"/>
      <w:r w:rsidRPr="00F350CD">
        <w:rPr>
          <w:color w:val="000000"/>
        </w:rPr>
        <w:t xml:space="preserve">) </w:t>
      </w:r>
      <w:proofErr w:type="spellStart"/>
      <w:r w:rsidRPr="00F350CD">
        <w:rPr>
          <w:color w:val="000000"/>
        </w:rPr>
        <w:t>Покупцю</w:t>
      </w:r>
      <w:proofErr w:type="spellEnd"/>
      <w:r w:rsidRPr="00F350CD">
        <w:rPr>
          <w:color w:val="000000"/>
        </w:rPr>
        <w:t xml:space="preserve"> товар, </w:t>
      </w:r>
      <w:proofErr w:type="spellStart"/>
      <w:r w:rsidRPr="00F350CD">
        <w:rPr>
          <w:color w:val="000000"/>
        </w:rPr>
        <w:t>якість</w:t>
      </w:r>
      <w:proofErr w:type="spellEnd"/>
      <w:r w:rsidRPr="00F350CD">
        <w:rPr>
          <w:color w:val="000000"/>
        </w:rPr>
        <w:t xml:space="preserve"> </w:t>
      </w:r>
      <w:proofErr w:type="spellStart"/>
      <w:r w:rsidRPr="00F350CD">
        <w:rPr>
          <w:color w:val="000000"/>
        </w:rPr>
        <w:t>якого</w:t>
      </w:r>
      <w:proofErr w:type="spellEnd"/>
      <w:r w:rsidRPr="00F350CD">
        <w:rPr>
          <w:color w:val="000000"/>
        </w:rPr>
        <w:t xml:space="preserve"> </w:t>
      </w:r>
      <w:proofErr w:type="spellStart"/>
      <w:r w:rsidRPr="00F350CD">
        <w:rPr>
          <w:color w:val="000000"/>
        </w:rPr>
        <w:t>відповідає</w:t>
      </w:r>
      <w:proofErr w:type="spellEnd"/>
      <w:r w:rsidRPr="00F350CD">
        <w:rPr>
          <w:color w:val="000000"/>
        </w:rPr>
        <w:t xml:space="preserve"> </w:t>
      </w:r>
      <w:proofErr w:type="spellStart"/>
      <w:r w:rsidRPr="00F350CD">
        <w:rPr>
          <w:color w:val="000000"/>
        </w:rPr>
        <w:t>вимогам</w:t>
      </w:r>
      <w:proofErr w:type="spellEnd"/>
      <w:r w:rsidRPr="00F350CD">
        <w:rPr>
          <w:color w:val="000000"/>
        </w:rPr>
        <w:t xml:space="preserve"> </w:t>
      </w:r>
      <w:proofErr w:type="spellStart"/>
      <w:r w:rsidRPr="00F350CD">
        <w:rPr>
          <w:color w:val="000000"/>
        </w:rPr>
        <w:t>державних</w:t>
      </w:r>
      <w:proofErr w:type="spellEnd"/>
      <w:r w:rsidRPr="00F350CD">
        <w:rPr>
          <w:color w:val="000000"/>
        </w:rPr>
        <w:t xml:space="preserve"> </w:t>
      </w:r>
      <w:proofErr w:type="spellStart"/>
      <w:r w:rsidRPr="00F350CD">
        <w:rPr>
          <w:color w:val="000000"/>
        </w:rPr>
        <w:t>стандартів</w:t>
      </w:r>
      <w:proofErr w:type="spellEnd"/>
      <w:r w:rsidRPr="00F350CD">
        <w:rPr>
          <w:color w:val="000000"/>
        </w:rPr>
        <w:t xml:space="preserve">, а </w:t>
      </w:r>
      <w:proofErr w:type="spellStart"/>
      <w:r w:rsidRPr="00F350CD">
        <w:rPr>
          <w:color w:val="000000"/>
        </w:rPr>
        <w:t>також</w:t>
      </w:r>
      <w:proofErr w:type="spellEnd"/>
      <w:r w:rsidRPr="00F350CD">
        <w:rPr>
          <w:color w:val="000000"/>
        </w:rPr>
        <w:t xml:space="preserve"> </w:t>
      </w:r>
      <w:proofErr w:type="spellStart"/>
      <w:r w:rsidRPr="00F350CD">
        <w:rPr>
          <w:color w:val="000000"/>
        </w:rPr>
        <w:t>умовам</w:t>
      </w:r>
      <w:proofErr w:type="spellEnd"/>
      <w:r w:rsidRPr="00F350CD">
        <w:rPr>
          <w:color w:val="000000"/>
        </w:rPr>
        <w:t xml:space="preserve">, </w:t>
      </w:r>
      <w:proofErr w:type="spellStart"/>
      <w:r w:rsidRPr="00F350CD">
        <w:rPr>
          <w:color w:val="000000"/>
        </w:rPr>
        <w:t>встановленим</w:t>
      </w:r>
      <w:proofErr w:type="spellEnd"/>
      <w:r w:rsidRPr="00F350CD">
        <w:rPr>
          <w:color w:val="000000"/>
        </w:rPr>
        <w:t xml:space="preserve"> </w:t>
      </w:r>
      <w:proofErr w:type="spellStart"/>
      <w:r w:rsidRPr="00F350CD">
        <w:rPr>
          <w:color w:val="000000"/>
        </w:rPr>
        <w:t>чинним</w:t>
      </w:r>
      <w:proofErr w:type="spellEnd"/>
      <w:r w:rsidRPr="00F350CD">
        <w:rPr>
          <w:color w:val="000000"/>
        </w:rPr>
        <w:t xml:space="preserve"> </w:t>
      </w:r>
      <w:proofErr w:type="spellStart"/>
      <w:r w:rsidRPr="00F350CD">
        <w:rPr>
          <w:color w:val="000000"/>
        </w:rPr>
        <w:t>законодавством</w:t>
      </w:r>
      <w:proofErr w:type="spellEnd"/>
      <w:r w:rsidRPr="00F350CD">
        <w:rPr>
          <w:color w:val="000000"/>
        </w:rPr>
        <w:t xml:space="preserve"> </w:t>
      </w:r>
      <w:proofErr w:type="gramStart"/>
      <w:r w:rsidRPr="00F350CD">
        <w:rPr>
          <w:color w:val="000000"/>
        </w:rPr>
        <w:t>до товару</w:t>
      </w:r>
      <w:proofErr w:type="gramEnd"/>
      <w:r w:rsidRPr="00F350CD">
        <w:rPr>
          <w:color w:val="000000"/>
        </w:rPr>
        <w:t xml:space="preserve"> </w:t>
      </w:r>
      <w:proofErr w:type="spellStart"/>
      <w:r w:rsidRPr="00F350CD">
        <w:rPr>
          <w:color w:val="000000"/>
        </w:rPr>
        <w:t>даного</w:t>
      </w:r>
      <w:proofErr w:type="spellEnd"/>
      <w:r w:rsidRPr="00F350CD">
        <w:rPr>
          <w:color w:val="000000"/>
        </w:rPr>
        <w:t xml:space="preserve"> виду.</w:t>
      </w:r>
    </w:p>
    <w:p w:rsidR="00392255" w:rsidRPr="00F350CD" w:rsidRDefault="00392255" w:rsidP="00392255">
      <w:pPr>
        <w:pStyle w:val="af0"/>
        <w:jc w:val="both"/>
        <w:rPr>
          <w:color w:val="000000"/>
        </w:rPr>
      </w:pPr>
      <w:r w:rsidRPr="00F350CD">
        <w:rPr>
          <w:color w:val="000000"/>
        </w:rPr>
        <w:t>4.2. Строк (</w:t>
      </w:r>
      <w:proofErr w:type="spellStart"/>
      <w:r w:rsidRPr="00F350CD">
        <w:rPr>
          <w:color w:val="000000"/>
        </w:rPr>
        <w:t>термін</w:t>
      </w:r>
      <w:proofErr w:type="spellEnd"/>
      <w:r w:rsidRPr="00F350CD">
        <w:rPr>
          <w:color w:val="000000"/>
        </w:rPr>
        <w:t>) поставки (</w:t>
      </w:r>
      <w:proofErr w:type="spellStart"/>
      <w:r w:rsidRPr="00F350CD">
        <w:rPr>
          <w:color w:val="000000"/>
        </w:rPr>
        <w:t>передачі</w:t>
      </w:r>
      <w:proofErr w:type="spellEnd"/>
      <w:r w:rsidRPr="00F350CD">
        <w:rPr>
          <w:color w:val="000000"/>
        </w:rPr>
        <w:t xml:space="preserve">) товару: </w:t>
      </w:r>
      <w:r w:rsidR="00562909">
        <w:rPr>
          <w:color w:val="000000"/>
          <w:lang w:val="uk-UA"/>
        </w:rPr>
        <w:t>протягом 5 робочих днів з дня підписання договору</w:t>
      </w:r>
      <w:r w:rsidRPr="00F350CD">
        <w:t>.</w:t>
      </w:r>
    </w:p>
    <w:p w:rsidR="00392255" w:rsidRPr="008F3DCB" w:rsidRDefault="00392255" w:rsidP="00392255">
      <w:pPr>
        <w:pStyle w:val="af0"/>
        <w:jc w:val="both"/>
        <w:rPr>
          <w:color w:val="000000"/>
          <w:lang w:val="uk-UA"/>
        </w:rPr>
      </w:pPr>
      <w:r w:rsidRPr="00F350CD">
        <w:rPr>
          <w:color w:val="000000"/>
        </w:rPr>
        <w:t xml:space="preserve">4.3. </w:t>
      </w:r>
      <w:proofErr w:type="spellStart"/>
      <w:r w:rsidRPr="00F350CD">
        <w:rPr>
          <w:color w:val="000000"/>
        </w:rPr>
        <w:t>Місце</w:t>
      </w:r>
      <w:proofErr w:type="spellEnd"/>
      <w:r w:rsidRPr="00F350CD">
        <w:rPr>
          <w:color w:val="000000"/>
        </w:rPr>
        <w:t xml:space="preserve"> поставки (</w:t>
      </w:r>
      <w:proofErr w:type="spellStart"/>
      <w:r w:rsidRPr="00F350CD">
        <w:rPr>
          <w:color w:val="000000"/>
        </w:rPr>
        <w:t>передачі</w:t>
      </w:r>
      <w:proofErr w:type="spellEnd"/>
      <w:r w:rsidRPr="00F350CD">
        <w:rPr>
          <w:color w:val="000000"/>
        </w:rPr>
        <w:t xml:space="preserve">) товару: </w:t>
      </w:r>
      <w:r w:rsidR="008F3DCB">
        <w:rPr>
          <w:color w:val="000000"/>
          <w:lang w:val="uk-UA"/>
        </w:rPr>
        <w:t xml:space="preserve">67900, Одеська область, Подільський район, </w:t>
      </w:r>
      <w:proofErr w:type="spellStart"/>
      <w:proofErr w:type="gramStart"/>
      <w:r w:rsidR="008F3DCB">
        <w:rPr>
          <w:color w:val="000000"/>
          <w:lang w:val="uk-UA"/>
        </w:rPr>
        <w:t>смт.Окни</w:t>
      </w:r>
      <w:proofErr w:type="spellEnd"/>
      <w:proofErr w:type="gramEnd"/>
      <w:r w:rsidR="008F3DCB">
        <w:rPr>
          <w:color w:val="000000"/>
          <w:lang w:val="uk-UA"/>
        </w:rPr>
        <w:t>, вул.</w:t>
      </w:r>
      <w:r w:rsidR="00F82DAE">
        <w:rPr>
          <w:color w:val="000000"/>
          <w:lang w:val="uk-UA"/>
        </w:rPr>
        <w:t xml:space="preserve"> </w:t>
      </w:r>
      <w:r w:rsidR="008F3DCB">
        <w:rPr>
          <w:color w:val="000000"/>
          <w:lang w:val="uk-UA"/>
        </w:rPr>
        <w:t>Незалежності, буд.2.</w:t>
      </w:r>
    </w:p>
    <w:p w:rsidR="00392255" w:rsidRPr="00F350CD" w:rsidRDefault="008F3DCB" w:rsidP="00392255">
      <w:pPr>
        <w:pStyle w:val="af0"/>
        <w:jc w:val="both"/>
        <w:rPr>
          <w:color w:val="000000"/>
        </w:rPr>
      </w:pPr>
      <w:r>
        <w:rPr>
          <w:color w:val="000000"/>
        </w:rPr>
        <w:t xml:space="preserve">4.4. Товар </w:t>
      </w:r>
      <w:proofErr w:type="spellStart"/>
      <w:r>
        <w:rPr>
          <w:color w:val="000000"/>
        </w:rPr>
        <w:t>постачається</w:t>
      </w:r>
      <w:proofErr w:type="spellEnd"/>
      <w:r>
        <w:rPr>
          <w:color w:val="000000"/>
        </w:rPr>
        <w:t xml:space="preserve"> </w:t>
      </w:r>
      <w:r w:rsidR="00392255" w:rsidRPr="00F350CD">
        <w:rPr>
          <w:color w:val="000000"/>
        </w:rPr>
        <w:t xml:space="preserve">за </w:t>
      </w:r>
      <w:proofErr w:type="spellStart"/>
      <w:r w:rsidR="00392255" w:rsidRPr="00F350CD">
        <w:rPr>
          <w:color w:val="000000"/>
        </w:rPr>
        <w:t>рахунок</w:t>
      </w:r>
      <w:proofErr w:type="spellEnd"/>
      <w:r w:rsidR="00392255" w:rsidRPr="00F350CD">
        <w:rPr>
          <w:color w:val="000000"/>
        </w:rPr>
        <w:t xml:space="preserve"> </w:t>
      </w:r>
      <w:proofErr w:type="spellStart"/>
      <w:r w:rsidR="00392255" w:rsidRPr="00F350CD">
        <w:rPr>
          <w:color w:val="000000"/>
        </w:rPr>
        <w:t>Постачальника</w:t>
      </w:r>
      <w:proofErr w:type="spellEnd"/>
      <w:r>
        <w:rPr>
          <w:color w:val="000000"/>
          <w:lang w:val="uk-UA"/>
        </w:rPr>
        <w:t>.</w:t>
      </w:r>
    </w:p>
    <w:p w:rsidR="00392255" w:rsidRPr="00F350CD" w:rsidRDefault="00392255" w:rsidP="00392255">
      <w:pPr>
        <w:pStyle w:val="af0"/>
        <w:jc w:val="both"/>
        <w:rPr>
          <w:color w:val="000000"/>
        </w:rPr>
      </w:pPr>
      <w:r w:rsidRPr="00F350CD">
        <w:rPr>
          <w:color w:val="000000"/>
        </w:rPr>
        <w:t xml:space="preserve">4.5. Датою поставки товару є дата в </w:t>
      </w:r>
      <w:proofErr w:type="spellStart"/>
      <w:r w:rsidRPr="00F350CD">
        <w:rPr>
          <w:color w:val="000000"/>
        </w:rPr>
        <w:t>накладній</w:t>
      </w:r>
      <w:proofErr w:type="spellEnd"/>
      <w:r w:rsidRPr="00F350CD">
        <w:rPr>
          <w:color w:val="000000"/>
        </w:rPr>
        <w:t xml:space="preserve">, </w:t>
      </w:r>
      <w:proofErr w:type="spellStart"/>
      <w:r w:rsidRPr="00F350CD">
        <w:rPr>
          <w:color w:val="000000"/>
        </w:rPr>
        <w:t>проставленій</w:t>
      </w:r>
      <w:proofErr w:type="spellEnd"/>
      <w:r w:rsidRPr="00F350CD">
        <w:rPr>
          <w:color w:val="000000"/>
        </w:rPr>
        <w:t xml:space="preserve"> </w:t>
      </w:r>
      <w:proofErr w:type="spellStart"/>
      <w:r w:rsidRPr="00F350CD">
        <w:rPr>
          <w:color w:val="000000"/>
        </w:rPr>
        <w:t>Замовником</w:t>
      </w:r>
      <w:proofErr w:type="spellEnd"/>
      <w:r w:rsidRPr="00F350CD">
        <w:rPr>
          <w:color w:val="000000"/>
        </w:rPr>
        <w:t xml:space="preserve"> в день </w:t>
      </w:r>
      <w:proofErr w:type="spellStart"/>
      <w:r w:rsidRPr="00F350CD">
        <w:rPr>
          <w:color w:val="000000"/>
        </w:rPr>
        <w:t>його</w:t>
      </w:r>
      <w:proofErr w:type="spellEnd"/>
      <w:r w:rsidRPr="00F350CD">
        <w:rPr>
          <w:color w:val="000000"/>
        </w:rPr>
        <w:t xml:space="preserve"> </w:t>
      </w:r>
      <w:proofErr w:type="spellStart"/>
      <w:r w:rsidRPr="00F350CD">
        <w:rPr>
          <w:color w:val="000000"/>
        </w:rPr>
        <w:t>прийняття</w:t>
      </w:r>
      <w:proofErr w:type="spellEnd"/>
      <w:r w:rsidRPr="00F350CD">
        <w:rPr>
          <w:color w:val="000000"/>
        </w:rPr>
        <w:t>.</w:t>
      </w:r>
    </w:p>
    <w:p w:rsidR="00392255" w:rsidRDefault="00392255" w:rsidP="00392255">
      <w:pPr>
        <w:pStyle w:val="af0"/>
        <w:jc w:val="both"/>
        <w:rPr>
          <w:color w:val="000000"/>
        </w:rPr>
      </w:pPr>
      <w:r w:rsidRPr="00F350CD">
        <w:rPr>
          <w:color w:val="000000"/>
        </w:rPr>
        <w:t xml:space="preserve">4.6. </w:t>
      </w:r>
      <w:proofErr w:type="spellStart"/>
      <w:r w:rsidRPr="00F350CD">
        <w:rPr>
          <w:color w:val="000000"/>
        </w:rPr>
        <w:t>Приймання</w:t>
      </w:r>
      <w:proofErr w:type="spellEnd"/>
      <w:r w:rsidRPr="00F350CD">
        <w:rPr>
          <w:color w:val="000000"/>
        </w:rPr>
        <w:t xml:space="preserve">-передача товару </w:t>
      </w:r>
      <w:proofErr w:type="spellStart"/>
      <w:r w:rsidRPr="00F350CD">
        <w:rPr>
          <w:color w:val="000000"/>
        </w:rPr>
        <w:t>здійснюється</w:t>
      </w:r>
      <w:proofErr w:type="spellEnd"/>
      <w:r w:rsidRPr="00F350CD">
        <w:rPr>
          <w:color w:val="000000"/>
        </w:rPr>
        <w:t xml:space="preserve"> Сторонами </w:t>
      </w:r>
      <w:proofErr w:type="gramStart"/>
      <w:r w:rsidRPr="00F350CD">
        <w:rPr>
          <w:color w:val="000000"/>
        </w:rPr>
        <w:t>в порядку</w:t>
      </w:r>
      <w:proofErr w:type="gramEnd"/>
      <w:r w:rsidRPr="00F350CD">
        <w:rPr>
          <w:color w:val="000000"/>
        </w:rPr>
        <w:t xml:space="preserve">, </w:t>
      </w:r>
      <w:proofErr w:type="spellStart"/>
      <w:r w:rsidRPr="00F350CD">
        <w:rPr>
          <w:color w:val="000000"/>
        </w:rPr>
        <w:t>що</w:t>
      </w:r>
      <w:proofErr w:type="spellEnd"/>
      <w:r w:rsidRPr="00F350CD">
        <w:rPr>
          <w:color w:val="000000"/>
        </w:rPr>
        <w:t xml:space="preserve"> </w:t>
      </w:r>
      <w:proofErr w:type="spellStart"/>
      <w:r w:rsidRPr="00F350CD">
        <w:rPr>
          <w:color w:val="000000"/>
        </w:rPr>
        <w:t>визначається</w:t>
      </w:r>
      <w:proofErr w:type="spellEnd"/>
      <w:r w:rsidRPr="00F350CD">
        <w:rPr>
          <w:color w:val="000000"/>
        </w:rPr>
        <w:t xml:space="preserve"> </w:t>
      </w:r>
      <w:proofErr w:type="spellStart"/>
      <w:r w:rsidRPr="00F350CD">
        <w:rPr>
          <w:color w:val="000000"/>
        </w:rPr>
        <w:t>чинним</w:t>
      </w:r>
      <w:proofErr w:type="spellEnd"/>
      <w:r w:rsidRPr="00F350CD">
        <w:rPr>
          <w:color w:val="000000"/>
        </w:rPr>
        <w:t xml:space="preserve"> </w:t>
      </w:r>
      <w:proofErr w:type="spellStart"/>
      <w:r w:rsidRPr="00F350CD">
        <w:rPr>
          <w:color w:val="000000"/>
        </w:rPr>
        <w:t>законодавством</w:t>
      </w:r>
      <w:proofErr w:type="spellEnd"/>
      <w:r w:rsidRPr="00F350CD">
        <w:rPr>
          <w:color w:val="000000"/>
        </w:rPr>
        <w:t xml:space="preserve"> </w:t>
      </w:r>
      <w:proofErr w:type="spellStart"/>
      <w:r w:rsidRPr="00F350CD">
        <w:rPr>
          <w:color w:val="000000"/>
        </w:rPr>
        <w:t>України</w:t>
      </w:r>
      <w:proofErr w:type="spellEnd"/>
      <w:r w:rsidRPr="00F350CD">
        <w:rPr>
          <w:color w:val="000000"/>
        </w:rPr>
        <w:t>.</w:t>
      </w:r>
    </w:p>
    <w:p w:rsidR="00392255" w:rsidRPr="00F350CD" w:rsidRDefault="00392255" w:rsidP="00392255">
      <w:pPr>
        <w:pStyle w:val="af0"/>
        <w:jc w:val="center"/>
        <w:rPr>
          <w:b/>
          <w:color w:val="000000"/>
        </w:rPr>
      </w:pPr>
      <w:r w:rsidRPr="00F350CD">
        <w:rPr>
          <w:b/>
          <w:color w:val="000000"/>
        </w:rPr>
        <w:t xml:space="preserve">5. Права та </w:t>
      </w:r>
      <w:proofErr w:type="spellStart"/>
      <w:r w:rsidRPr="00F350CD">
        <w:rPr>
          <w:b/>
          <w:color w:val="000000"/>
        </w:rPr>
        <w:t>обов’язки</w:t>
      </w:r>
      <w:proofErr w:type="spellEnd"/>
    </w:p>
    <w:p w:rsidR="00392255" w:rsidRPr="00F350CD" w:rsidRDefault="00392255" w:rsidP="00392255">
      <w:pPr>
        <w:pStyle w:val="af0"/>
        <w:jc w:val="both"/>
        <w:rPr>
          <w:color w:val="000000"/>
        </w:rPr>
      </w:pPr>
      <w:r w:rsidRPr="00F350CD">
        <w:rPr>
          <w:color w:val="000000"/>
        </w:rPr>
        <w:t xml:space="preserve">5.1. </w:t>
      </w:r>
      <w:proofErr w:type="spellStart"/>
      <w:r w:rsidRPr="00F350CD">
        <w:rPr>
          <w:color w:val="000000"/>
          <w:u w:val="single"/>
        </w:rPr>
        <w:t>Замовник</w:t>
      </w:r>
      <w:proofErr w:type="spellEnd"/>
      <w:r w:rsidRPr="00F350CD">
        <w:rPr>
          <w:color w:val="000000"/>
          <w:u w:val="single"/>
        </w:rPr>
        <w:t xml:space="preserve"> </w:t>
      </w:r>
      <w:proofErr w:type="spellStart"/>
      <w:r w:rsidRPr="00F350CD">
        <w:rPr>
          <w:color w:val="000000"/>
          <w:u w:val="single"/>
        </w:rPr>
        <w:t>зобов'язаний</w:t>
      </w:r>
      <w:proofErr w:type="spellEnd"/>
      <w:r w:rsidRPr="00F350CD">
        <w:rPr>
          <w:color w:val="000000"/>
          <w:u w:val="single"/>
        </w:rPr>
        <w:t xml:space="preserve">: </w:t>
      </w:r>
    </w:p>
    <w:p w:rsidR="00392255" w:rsidRPr="008F3DCB" w:rsidRDefault="00392255" w:rsidP="00392255">
      <w:pPr>
        <w:pStyle w:val="af0"/>
        <w:jc w:val="both"/>
        <w:rPr>
          <w:color w:val="000000"/>
          <w:lang w:val="uk-UA"/>
        </w:rPr>
      </w:pPr>
      <w:r w:rsidRPr="00F350CD">
        <w:rPr>
          <w:color w:val="000000"/>
        </w:rPr>
        <w:t xml:space="preserve">- </w:t>
      </w:r>
      <w:proofErr w:type="spellStart"/>
      <w:r w:rsidRPr="00F350CD">
        <w:rPr>
          <w:color w:val="000000"/>
        </w:rPr>
        <w:t>своєчасно</w:t>
      </w:r>
      <w:proofErr w:type="spellEnd"/>
      <w:r w:rsidRPr="00F350CD">
        <w:rPr>
          <w:color w:val="000000"/>
        </w:rPr>
        <w:t xml:space="preserve"> та в </w:t>
      </w:r>
      <w:proofErr w:type="spellStart"/>
      <w:r w:rsidRPr="00F350CD">
        <w:rPr>
          <w:color w:val="000000"/>
        </w:rPr>
        <w:t>повному</w:t>
      </w:r>
      <w:proofErr w:type="spellEnd"/>
      <w:r w:rsidRPr="00F350CD">
        <w:rPr>
          <w:color w:val="000000"/>
        </w:rPr>
        <w:t xml:space="preserve"> </w:t>
      </w:r>
      <w:proofErr w:type="spellStart"/>
      <w:r w:rsidRPr="00F350CD">
        <w:rPr>
          <w:color w:val="000000"/>
        </w:rPr>
        <w:t>обсязі</w:t>
      </w:r>
      <w:proofErr w:type="spellEnd"/>
      <w:r w:rsidRPr="00F350CD">
        <w:rPr>
          <w:color w:val="000000"/>
        </w:rPr>
        <w:t xml:space="preserve"> </w:t>
      </w:r>
      <w:proofErr w:type="spellStart"/>
      <w:r w:rsidRPr="00F350CD">
        <w:rPr>
          <w:color w:val="000000"/>
        </w:rPr>
        <w:t>сплачувати</w:t>
      </w:r>
      <w:proofErr w:type="spellEnd"/>
      <w:r w:rsidRPr="00F350CD">
        <w:rPr>
          <w:color w:val="000000"/>
        </w:rPr>
        <w:t xml:space="preserve"> за поставлен</w:t>
      </w:r>
      <w:proofErr w:type="spellStart"/>
      <w:r w:rsidR="008F3DCB">
        <w:rPr>
          <w:color w:val="000000"/>
          <w:lang w:val="uk-UA"/>
        </w:rPr>
        <w:t>ий</w:t>
      </w:r>
      <w:proofErr w:type="spellEnd"/>
      <w:r w:rsidRPr="00F350CD">
        <w:rPr>
          <w:color w:val="000000"/>
        </w:rPr>
        <w:t xml:space="preserve"> товар</w:t>
      </w:r>
      <w:r w:rsidR="008F3DCB">
        <w:rPr>
          <w:color w:val="000000"/>
          <w:lang w:val="uk-UA"/>
        </w:rPr>
        <w:t>,</w:t>
      </w:r>
    </w:p>
    <w:p w:rsidR="00392255" w:rsidRPr="00F350CD" w:rsidRDefault="00392255" w:rsidP="00392255">
      <w:pPr>
        <w:pStyle w:val="af0"/>
        <w:jc w:val="both"/>
        <w:rPr>
          <w:color w:val="000000"/>
        </w:rPr>
      </w:pPr>
      <w:r w:rsidRPr="00F350CD">
        <w:rPr>
          <w:color w:val="000000"/>
        </w:rPr>
        <w:t xml:space="preserve">- </w:t>
      </w:r>
      <w:proofErr w:type="spellStart"/>
      <w:r w:rsidRPr="00F350CD">
        <w:rPr>
          <w:color w:val="000000"/>
        </w:rPr>
        <w:t>прийняти</w:t>
      </w:r>
      <w:proofErr w:type="spellEnd"/>
      <w:r w:rsidRPr="00F350CD">
        <w:rPr>
          <w:color w:val="000000"/>
        </w:rPr>
        <w:t xml:space="preserve"> товар, </w:t>
      </w:r>
      <w:proofErr w:type="spellStart"/>
      <w:r w:rsidRPr="00F350CD">
        <w:rPr>
          <w:color w:val="000000"/>
        </w:rPr>
        <w:t>що</w:t>
      </w:r>
      <w:proofErr w:type="spellEnd"/>
      <w:r w:rsidRPr="00F350CD">
        <w:rPr>
          <w:color w:val="000000"/>
        </w:rPr>
        <w:t xml:space="preserve"> </w:t>
      </w:r>
      <w:proofErr w:type="spellStart"/>
      <w:r w:rsidRPr="00F350CD">
        <w:rPr>
          <w:color w:val="000000"/>
        </w:rPr>
        <w:t>поставляється</w:t>
      </w:r>
      <w:proofErr w:type="spellEnd"/>
      <w:r w:rsidRPr="00F350CD">
        <w:rPr>
          <w:color w:val="000000"/>
        </w:rPr>
        <w:t xml:space="preserve"> </w:t>
      </w:r>
      <w:proofErr w:type="spellStart"/>
      <w:r w:rsidRPr="00F350CD">
        <w:rPr>
          <w:color w:val="000000"/>
        </w:rPr>
        <w:t>згідно</w:t>
      </w:r>
      <w:proofErr w:type="spellEnd"/>
      <w:r w:rsidRPr="00F350CD">
        <w:rPr>
          <w:color w:val="000000"/>
        </w:rPr>
        <w:t xml:space="preserve"> з накладною.</w:t>
      </w:r>
    </w:p>
    <w:p w:rsidR="00392255" w:rsidRPr="00F350CD" w:rsidRDefault="00392255" w:rsidP="00392255">
      <w:pPr>
        <w:pStyle w:val="af0"/>
        <w:jc w:val="both"/>
        <w:rPr>
          <w:color w:val="000000"/>
        </w:rPr>
      </w:pPr>
      <w:r w:rsidRPr="00F350CD">
        <w:rPr>
          <w:color w:val="000000"/>
        </w:rPr>
        <w:lastRenderedPageBreak/>
        <w:t>5.2.</w:t>
      </w:r>
      <w:r w:rsidRPr="00F350CD">
        <w:rPr>
          <w:color w:val="000000"/>
          <w:u w:val="single"/>
        </w:rPr>
        <w:t xml:space="preserve"> </w:t>
      </w:r>
      <w:proofErr w:type="spellStart"/>
      <w:r w:rsidRPr="00F350CD">
        <w:rPr>
          <w:color w:val="000000"/>
          <w:u w:val="single"/>
        </w:rPr>
        <w:t>Замовник</w:t>
      </w:r>
      <w:proofErr w:type="spellEnd"/>
      <w:r w:rsidRPr="00F350CD">
        <w:rPr>
          <w:color w:val="000000"/>
          <w:u w:val="single"/>
        </w:rPr>
        <w:t xml:space="preserve"> </w:t>
      </w:r>
      <w:proofErr w:type="spellStart"/>
      <w:r w:rsidRPr="00F350CD">
        <w:rPr>
          <w:color w:val="000000"/>
          <w:u w:val="single"/>
        </w:rPr>
        <w:t>має</w:t>
      </w:r>
      <w:proofErr w:type="spellEnd"/>
      <w:r w:rsidRPr="00F350CD">
        <w:rPr>
          <w:color w:val="000000"/>
          <w:u w:val="single"/>
        </w:rPr>
        <w:t xml:space="preserve"> право: </w:t>
      </w:r>
    </w:p>
    <w:p w:rsidR="00392255" w:rsidRPr="00F350CD" w:rsidRDefault="00392255" w:rsidP="00392255">
      <w:pPr>
        <w:pStyle w:val="af0"/>
        <w:jc w:val="both"/>
        <w:rPr>
          <w:color w:val="000000"/>
        </w:rPr>
      </w:pPr>
      <w:r w:rsidRPr="00F350CD">
        <w:rPr>
          <w:color w:val="000000"/>
        </w:rPr>
        <w:t xml:space="preserve">- </w:t>
      </w:r>
      <w:proofErr w:type="spellStart"/>
      <w:r w:rsidRPr="00F350CD">
        <w:rPr>
          <w:color w:val="000000"/>
        </w:rPr>
        <w:t>достроково</w:t>
      </w:r>
      <w:proofErr w:type="spellEnd"/>
      <w:r w:rsidRPr="00F350CD">
        <w:rPr>
          <w:color w:val="000000"/>
        </w:rPr>
        <w:t xml:space="preserve"> </w:t>
      </w:r>
      <w:proofErr w:type="spellStart"/>
      <w:r w:rsidRPr="00F350CD">
        <w:rPr>
          <w:color w:val="000000"/>
        </w:rPr>
        <w:t>розірвати</w:t>
      </w:r>
      <w:proofErr w:type="spellEnd"/>
      <w:r w:rsidRPr="00F350CD">
        <w:rPr>
          <w:color w:val="000000"/>
        </w:rPr>
        <w:t xml:space="preserve"> </w:t>
      </w:r>
      <w:proofErr w:type="spellStart"/>
      <w:r w:rsidRPr="00F350CD">
        <w:rPr>
          <w:color w:val="000000"/>
        </w:rPr>
        <w:t>цей</w:t>
      </w:r>
      <w:proofErr w:type="spellEnd"/>
      <w:r w:rsidRPr="00F350CD">
        <w:rPr>
          <w:color w:val="000000"/>
        </w:rPr>
        <w:t xml:space="preserve"> </w:t>
      </w:r>
      <w:proofErr w:type="spellStart"/>
      <w:r w:rsidRPr="00F350CD">
        <w:rPr>
          <w:color w:val="000000"/>
        </w:rPr>
        <w:t>Договір</w:t>
      </w:r>
      <w:proofErr w:type="spellEnd"/>
      <w:r w:rsidRPr="00F350CD">
        <w:rPr>
          <w:color w:val="000000"/>
        </w:rPr>
        <w:t xml:space="preserve"> у </w:t>
      </w:r>
      <w:proofErr w:type="spellStart"/>
      <w:r w:rsidRPr="00F350CD">
        <w:rPr>
          <w:color w:val="000000"/>
        </w:rPr>
        <w:t>разі</w:t>
      </w:r>
      <w:proofErr w:type="spellEnd"/>
      <w:r w:rsidRPr="00F350CD">
        <w:rPr>
          <w:color w:val="000000"/>
        </w:rPr>
        <w:t xml:space="preserve"> </w:t>
      </w:r>
      <w:proofErr w:type="spellStart"/>
      <w:r w:rsidRPr="00F350CD">
        <w:rPr>
          <w:color w:val="000000"/>
        </w:rPr>
        <w:t>невиконання</w:t>
      </w:r>
      <w:proofErr w:type="spellEnd"/>
      <w:r w:rsidRPr="00F350CD">
        <w:rPr>
          <w:color w:val="000000"/>
        </w:rPr>
        <w:t xml:space="preserve"> </w:t>
      </w:r>
      <w:proofErr w:type="spellStart"/>
      <w:r w:rsidRPr="00F350CD">
        <w:rPr>
          <w:color w:val="000000"/>
        </w:rPr>
        <w:t>зобов'язань</w:t>
      </w:r>
      <w:proofErr w:type="spellEnd"/>
      <w:r w:rsidRPr="00F350CD">
        <w:rPr>
          <w:color w:val="000000"/>
        </w:rPr>
        <w:t xml:space="preserve"> </w:t>
      </w:r>
      <w:proofErr w:type="spellStart"/>
      <w:r w:rsidRPr="00F350CD">
        <w:rPr>
          <w:color w:val="000000"/>
        </w:rPr>
        <w:t>Учасником</w:t>
      </w:r>
      <w:proofErr w:type="spellEnd"/>
      <w:r w:rsidRPr="00F350CD">
        <w:rPr>
          <w:color w:val="000000"/>
        </w:rPr>
        <w:t xml:space="preserve">, </w:t>
      </w:r>
      <w:proofErr w:type="spellStart"/>
      <w:r w:rsidRPr="00F350CD">
        <w:rPr>
          <w:color w:val="000000"/>
        </w:rPr>
        <w:t>повідомивши</w:t>
      </w:r>
      <w:proofErr w:type="spellEnd"/>
      <w:r w:rsidRPr="00F350CD">
        <w:rPr>
          <w:color w:val="000000"/>
        </w:rPr>
        <w:t xml:space="preserve"> про </w:t>
      </w:r>
      <w:proofErr w:type="spellStart"/>
      <w:r w:rsidRPr="00F350CD">
        <w:rPr>
          <w:color w:val="000000"/>
        </w:rPr>
        <w:t>це</w:t>
      </w:r>
      <w:proofErr w:type="spellEnd"/>
      <w:r w:rsidRPr="00F350CD">
        <w:rPr>
          <w:color w:val="000000"/>
        </w:rPr>
        <w:t xml:space="preserve"> </w:t>
      </w:r>
      <w:proofErr w:type="spellStart"/>
      <w:r w:rsidRPr="00F350CD">
        <w:rPr>
          <w:color w:val="000000"/>
        </w:rPr>
        <w:t>його</w:t>
      </w:r>
      <w:proofErr w:type="spellEnd"/>
      <w:r w:rsidRPr="00F350CD">
        <w:rPr>
          <w:color w:val="000000"/>
        </w:rPr>
        <w:t xml:space="preserve"> в 5-ти </w:t>
      </w:r>
      <w:proofErr w:type="spellStart"/>
      <w:r w:rsidRPr="00F350CD">
        <w:rPr>
          <w:color w:val="000000"/>
        </w:rPr>
        <w:t>добовий</w:t>
      </w:r>
      <w:proofErr w:type="spellEnd"/>
      <w:r w:rsidRPr="00F350CD">
        <w:rPr>
          <w:color w:val="000000"/>
        </w:rPr>
        <w:t xml:space="preserve"> </w:t>
      </w:r>
      <w:proofErr w:type="spellStart"/>
      <w:r w:rsidRPr="00F350CD">
        <w:rPr>
          <w:color w:val="000000"/>
        </w:rPr>
        <w:t>термін</w:t>
      </w:r>
      <w:proofErr w:type="spellEnd"/>
      <w:r w:rsidRPr="00F350CD">
        <w:rPr>
          <w:color w:val="000000"/>
        </w:rPr>
        <w:t xml:space="preserve">; </w:t>
      </w:r>
    </w:p>
    <w:p w:rsidR="00392255" w:rsidRPr="00F350CD" w:rsidRDefault="00392255" w:rsidP="00392255">
      <w:pPr>
        <w:pStyle w:val="af0"/>
        <w:jc w:val="both"/>
        <w:rPr>
          <w:color w:val="000000"/>
        </w:rPr>
      </w:pPr>
      <w:r w:rsidRPr="00F350CD">
        <w:rPr>
          <w:color w:val="000000"/>
        </w:rPr>
        <w:t xml:space="preserve">- </w:t>
      </w:r>
      <w:proofErr w:type="spellStart"/>
      <w:r w:rsidRPr="00F350CD">
        <w:rPr>
          <w:color w:val="000000"/>
        </w:rPr>
        <w:t>контролювати</w:t>
      </w:r>
      <w:proofErr w:type="spellEnd"/>
      <w:r w:rsidRPr="00F350CD">
        <w:rPr>
          <w:color w:val="000000"/>
        </w:rPr>
        <w:t xml:space="preserve"> поставку </w:t>
      </w:r>
      <w:proofErr w:type="spellStart"/>
      <w:r w:rsidRPr="00F350CD">
        <w:rPr>
          <w:color w:val="000000"/>
        </w:rPr>
        <w:t>товарів</w:t>
      </w:r>
      <w:proofErr w:type="spellEnd"/>
      <w:r w:rsidRPr="00F350CD">
        <w:rPr>
          <w:color w:val="000000"/>
        </w:rPr>
        <w:t xml:space="preserve"> у строки, </w:t>
      </w:r>
      <w:proofErr w:type="spellStart"/>
      <w:r w:rsidRPr="00F350CD">
        <w:rPr>
          <w:color w:val="000000"/>
        </w:rPr>
        <w:t>встановлені</w:t>
      </w:r>
      <w:proofErr w:type="spellEnd"/>
      <w:r w:rsidRPr="00F350CD">
        <w:rPr>
          <w:color w:val="000000"/>
        </w:rPr>
        <w:t xml:space="preserve"> </w:t>
      </w:r>
      <w:proofErr w:type="spellStart"/>
      <w:r w:rsidRPr="00F350CD">
        <w:rPr>
          <w:color w:val="000000"/>
        </w:rPr>
        <w:t>цим</w:t>
      </w:r>
      <w:proofErr w:type="spellEnd"/>
      <w:r w:rsidRPr="00F350CD">
        <w:rPr>
          <w:color w:val="000000"/>
        </w:rPr>
        <w:t xml:space="preserve"> Договором;</w:t>
      </w:r>
    </w:p>
    <w:p w:rsidR="00392255" w:rsidRPr="00F350CD" w:rsidRDefault="00392255" w:rsidP="00392255">
      <w:pPr>
        <w:pStyle w:val="af0"/>
        <w:jc w:val="both"/>
        <w:rPr>
          <w:color w:val="000000"/>
        </w:rPr>
      </w:pPr>
      <w:r w:rsidRPr="00F350CD">
        <w:rPr>
          <w:color w:val="000000"/>
        </w:rPr>
        <w:t xml:space="preserve">- </w:t>
      </w:r>
      <w:proofErr w:type="spellStart"/>
      <w:r w:rsidRPr="00F350CD">
        <w:rPr>
          <w:color w:val="000000"/>
        </w:rPr>
        <w:t>зменшувати</w:t>
      </w:r>
      <w:proofErr w:type="spellEnd"/>
      <w:r w:rsidRPr="00F350CD">
        <w:rPr>
          <w:color w:val="000000"/>
        </w:rPr>
        <w:t xml:space="preserve"> </w:t>
      </w:r>
      <w:proofErr w:type="spellStart"/>
      <w:r w:rsidRPr="00F350CD">
        <w:rPr>
          <w:color w:val="000000"/>
        </w:rPr>
        <w:t>обсяг</w:t>
      </w:r>
      <w:proofErr w:type="spellEnd"/>
      <w:r w:rsidRPr="00F350CD">
        <w:rPr>
          <w:color w:val="000000"/>
        </w:rPr>
        <w:t xml:space="preserve"> </w:t>
      </w:r>
      <w:proofErr w:type="spellStart"/>
      <w:r w:rsidRPr="00F350CD">
        <w:rPr>
          <w:color w:val="000000"/>
        </w:rPr>
        <w:t>закупівлі</w:t>
      </w:r>
      <w:proofErr w:type="spellEnd"/>
      <w:r w:rsidRPr="00F350CD">
        <w:rPr>
          <w:color w:val="000000"/>
        </w:rPr>
        <w:t xml:space="preserve"> </w:t>
      </w:r>
      <w:proofErr w:type="spellStart"/>
      <w:r w:rsidRPr="00F350CD">
        <w:rPr>
          <w:color w:val="000000"/>
        </w:rPr>
        <w:t>товарів</w:t>
      </w:r>
      <w:proofErr w:type="spellEnd"/>
      <w:r w:rsidRPr="00F350CD">
        <w:rPr>
          <w:color w:val="000000"/>
        </w:rPr>
        <w:t xml:space="preserve"> та </w:t>
      </w:r>
      <w:proofErr w:type="spellStart"/>
      <w:r w:rsidRPr="00F350CD">
        <w:rPr>
          <w:color w:val="000000"/>
        </w:rPr>
        <w:t>загальну</w:t>
      </w:r>
      <w:proofErr w:type="spellEnd"/>
      <w:r w:rsidRPr="00F350CD">
        <w:rPr>
          <w:color w:val="000000"/>
        </w:rPr>
        <w:t xml:space="preserve"> </w:t>
      </w:r>
      <w:proofErr w:type="spellStart"/>
      <w:r w:rsidRPr="00F350CD">
        <w:rPr>
          <w:color w:val="000000"/>
        </w:rPr>
        <w:t>вартість</w:t>
      </w:r>
      <w:proofErr w:type="spellEnd"/>
      <w:r w:rsidRPr="00F350CD">
        <w:rPr>
          <w:color w:val="000000"/>
        </w:rPr>
        <w:t xml:space="preserve"> </w:t>
      </w:r>
      <w:proofErr w:type="spellStart"/>
      <w:r w:rsidRPr="00F350CD">
        <w:rPr>
          <w:color w:val="000000"/>
        </w:rPr>
        <w:t>цього</w:t>
      </w:r>
      <w:proofErr w:type="spellEnd"/>
      <w:r w:rsidRPr="00F350CD">
        <w:rPr>
          <w:color w:val="000000"/>
        </w:rPr>
        <w:t xml:space="preserve"> Договору </w:t>
      </w:r>
      <w:proofErr w:type="spellStart"/>
      <w:r w:rsidRPr="00F350CD">
        <w:rPr>
          <w:color w:val="000000"/>
        </w:rPr>
        <w:t>залежно</w:t>
      </w:r>
      <w:proofErr w:type="spellEnd"/>
      <w:r w:rsidRPr="00F350CD">
        <w:rPr>
          <w:color w:val="000000"/>
        </w:rPr>
        <w:t xml:space="preserve"> </w:t>
      </w:r>
      <w:proofErr w:type="spellStart"/>
      <w:r w:rsidRPr="00F350CD">
        <w:rPr>
          <w:color w:val="000000"/>
        </w:rPr>
        <w:t>від</w:t>
      </w:r>
      <w:proofErr w:type="spellEnd"/>
      <w:r w:rsidRPr="00F350CD">
        <w:rPr>
          <w:color w:val="000000"/>
        </w:rPr>
        <w:t xml:space="preserve"> реального </w:t>
      </w:r>
      <w:proofErr w:type="spellStart"/>
      <w:r w:rsidRPr="00F350CD">
        <w:rPr>
          <w:color w:val="000000"/>
        </w:rPr>
        <w:t>фінансування</w:t>
      </w:r>
      <w:proofErr w:type="spellEnd"/>
      <w:r w:rsidRPr="00F350CD">
        <w:rPr>
          <w:color w:val="000000"/>
        </w:rPr>
        <w:t xml:space="preserve"> </w:t>
      </w:r>
      <w:proofErr w:type="spellStart"/>
      <w:r w:rsidRPr="00F350CD">
        <w:rPr>
          <w:color w:val="000000"/>
        </w:rPr>
        <w:t>видатків</w:t>
      </w:r>
      <w:proofErr w:type="spellEnd"/>
      <w:r w:rsidRPr="00F350CD">
        <w:rPr>
          <w:color w:val="000000"/>
        </w:rPr>
        <w:t xml:space="preserve">. У такому </w:t>
      </w:r>
      <w:proofErr w:type="spellStart"/>
      <w:r w:rsidRPr="00F350CD">
        <w:rPr>
          <w:color w:val="000000"/>
        </w:rPr>
        <w:t>разі</w:t>
      </w:r>
      <w:proofErr w:type="spellEnd"/>
      <w:r w:rsidRPr="00F350CD">
        <w:rPr>
          <w:color w:val="000000"/>
        </w:rPr>
        <w:t xml:space="preserve"> </w:t>
      </w:r>
      <w:proofErr w:type="spellStart"/>
      <w:r w:rsidRPr="00F350CD">
        <w:rPr>
          <w:color w:val="000000"/>
        </w:rPr>
        <w:t>Сторони</w:t>
      </w:r>
      <w:proofErr w:type="spellEnd"/>
      <w:r w:rsidRPr="00F350CD">
        <w:rPr>
          <w:color w:val="000000"/>
        </w:rPr>
        <w:t xml:space="preserve"> </w:t>
      </w:r>
      <w:proofErr w:type="spellStart"/>
      <w:r w:rsidRPr="00F350CD">
        <w:rPr>
          <w:color w:val="000000"/>
        </w:rPr>
        <w:t>вносять</w:t>
      </w:r>
      <w:proofErr w:type="spellEnd"/>
      <w:r w:rsidRPr="00F350CD">
        <w:rPr>
          <w:color w:val="000000"/>
        </w:rPr>
        <w:t xml:space="preserve"> </w:t>
      </w:r>
      <w:proofErr w:type="spellStart"/>
      <w:r w:rsidRPr="00F350CD">
        <w:rPr>
          <w:color w:val="000000"/>
        </w:rPr>
        <w:t>відповідні</w:t>
      </w:r>
      <w:proofErr w:type="spellEnd"/>
      <w:r w:rsidRPr="00F350CD">
        <w:rPr>
          <w:color w:val="000000"/>
        </w:rPr>
        <w:t xml:space="preserve"> </w:t>
      </w:r>
      <w:proofErr w:type="spellStart"/>
      <w:r w:rsidRPr="00F350CD">
        <w:rPr>
          <w:color w:val="000000"/>
        </w:rPr>
        <w:t>зміни</w:t>
      </w:r>
      <w:proofErr w:type="spellEnd"/>
      <w:r w:rsidRPr="00F350CD">
        <w:rPr>
          <w:color w:val="000000"/>
        </w:rPr>
        <w:t xml:space="preserve"> до </w:t>
      </w:r>
      <w:proofErr w:type="spellStart"/>
      <w:r w:rsidRPr="00F350CD">
        <w:rPr>
          <w:color w:val="000000"/>
        </w:rPr>
        <w:t>цього</w:t>
      </w:r>
      <w:proofErr w:type="spellEnd"/>
      <w:r w:rsidRPr="00F350CD">
        <w:rPr>
          <w:color w:val="000000"/>
        </w:rPr>
        <w:t xml:space="preserve"> Договору; </w:t>
      </w:r>
    </w:p>
    <w:p w:rsidR="00392255" w:rsidRPr="00F350CD" w:rsidRDefault="00392255" w:rsidP="00392255">
      <w:pPr>
        <w:pStyle w:val="af0"/>
        <w:jc w:val="both"/>
        <w:rPr>
          <w:color w:val="000000"/>
        </w:rPr>
      </w:pPr>
      <w:r w:rsidRPr="00F350CD">
        <w:rPr>
          <w:color w:val="000000"/>
        </w:rPr>
        <w:t xml:space="preserve">- </w:t>
      </w:r>
      <w:proofErr w:type="spellStart"/>
      <w:r w:rsidRPr="00F350CD">
        <w:rPr>
          <w:color w:val="000000"/>
        </w:rPr>
        <w:t>повернути</w:t>
      </w:r>
      <w:proofErr w:type="spellEnd"/>
      <w:r w:rsidRPr="00F350CD">
        <w:rPr>
          <w:color w:val="000000"/>
        </w:rPr>
        <w:t xml:space="preserve"> </w:t>
      </w:r>
      <w:proofErr w:type="spellStart"/>
      <w:r w:rsidRPr="00F350CD">
        <w:rPr>
          <w:color w:val="000000"/>
        </w:rPr>
        <w:t>накладну</w:t>
      </w:r>
      <w:proofErr w:type="spellEnd"/>
      <w:r w:rsidRPr="00F350CD">
        <w:rPr>
          <w:color w:val="000000"/>
        </w:rPr>
        <w:t xml:space="preserve"> та </w:t>
      </w:r>
      <w:proofErr w:type="spellStart"/>
      <w:r w:rsidRPr="00F350CD">
        <w:rPr>
          <w:color w:val="000000"/>
        </w:rPr>
        <w:t>інші</w:t>
      </w:r>
      <w:proofErr w:type="spellEnd"/>
      <w:r w:rsidRPr="00F350CD">
        <w:rPr>
          <w:color w:val="000000"/>
        </w:rPr>
        <w:t xml:space="preserve"> </w:t>
      </w:r>
      <w:proofErr w:type="spellStart"/>
      <w:r w:rsidRPr="00F350CD">
        <w:rPr>
          <w:color w:val="000000"/>
        </w:rPr>
        <w:t>документи</w:t>
      </w:r>
      <w:proofErr w:type="spellEnd"/>
      <w:r w:rsidRPr="00F350CD">
        <w:rPr>
          <w:color w:val="000000"/>
        </w:rPr>
        <w:t xml:space="preserve"> </w:t>
      </w:r>
      <w:proofErr w:type="spellStart"/>
      <w:r w:rsidRPr="00F350CD">
        <w:rPr>
          <w:color w:val="000000"/>
        </w:rPr>
        <w:t>Постачальнику</w:t>
      </w:r>
      <w:proofErr w:type="spellEnd"/>
      <w:r w:rsidRPr="00F350CD">
        <w:rPr>
          <w:color w:val="000000"/>
        </w:rPr>
        <w:t xml:space="preserve"> без </w:t>
      </w:r>
      <w:proofErr w:type="spellStart"/>
      <w:r w:rsidRPr="00F350CD">
        <w:rPr>
          <w:color w:val="000000"/>
        </w:rPr>
        <w:t>здійснення</w:t>
      </w:r>
      <w:proofErr w:type="spellEnd"/>
      <w:r w:rsidRPr="00F350CD">
        <w:rPr>
          <w:color w:val="000000"/>
        </w:rPr>
        <w:t xml:space="preserve"> оплати в </w:t>
      </w:r>
      <w:proofErr w:type="spellStart"/>
      <w:r w:rsidRPr="00F350CD">
        <w:rPr>
          <w:color w:val="000000"/>
        </w:rPr>
        <w:t>разі</w:t>
      </w:r>
      <w:proofErr w:type="spellEnd"/>
      <w:r w:rsidRPr="00F350CD">
        <w:rPr>
          <w:color w:val="000000"/>
        </w:rPr>
        <w:t xml:space="preserve"> </w:t>
      </w:r>
      <w:proofErr w:type="spellStart"/>
      <w:r w:rsidRPr="00F350CD">
        <w:rPr>
          <w:color w:val="000000"/>
        </w:rPr>
        <w:t>неналежного</w:t>
      </w:r>
      <w:proofErr w:type="spellEnd"/>
      <w:r w:rsidRPr="00F350CD">
        <w:rPr>
          <w:color w:val="000000"/>
        </w:rPr>
        <w:t xml:space="preserve"> </w:t>
      </w:r>
      <w:proofErr w:type="spellStart"/>
      <w:r w:rsidRPr="00F350CD">
        <w:rPr>
          <w:color w:val="000000"/>
        </w:rPr>
        <w:t>оформлення</w:t>
      </w:r>
      <w:proofErr w:type="spellEnd"/>
      <w:r w:rsidRPr="00F350CD">
        <w:rPr>
          <w:color w:val="000000"/>
        </w:rPr>
        <w:t xml:space="preserve"> </w:t>
      </w:r>
      <w:proofErr w:type="spellStart"/>
      <w:r w:rsidRPr="00F350CD">
        <w:rPr>
          <w:color w:val="000000"/>
        </w:rPr>
        <w:t>документів</w:t>
      </w:r>
      <w:proofErr w:type="spellEnd"/>
      <w:r w:rsidRPr="00F350CD">
        <w:rPr>
          <w:color w:val="000000"/>
        </w:rPr>
        <w:t xml:space="preserve"> (</w:t>
      </w:r>
      <w:proofErr w:type="spellStart"/>
      <w:r w:rsidRPr="00F350CD">
        <w:rPr>
          <w:color w:val="000000"/>
        </w:rPr>
        <w:t>відсутність</w:t>
      </w:r>
      <w:proofErr w:type="spellEnd"/>
      <w:r w:rsidRPr="00F350CD">
        <w:rPr>
          <w:color w:val="000000"/>
        </w:rPr>
        <w:t xml:space="preserve"> печатки, </w:t>
      </w:r>
      <w:proofErr w:type="spellStart"/>
      <w:r w:rsidRPr="00F350CD">
        <w:rPr>
          <w:color w:val="000000"/>
        </w:rPr>
        <w:t>підписів</w:t>
      </w:r>
      <w:proofErr w:type="spellEnd"/>
      <w:r w:rsidRPr="00F350CD">
        <w:rPr>
          <w:color w:val="000000"/>
        </w:rPr>
        <w:t xml:space="preserve"> </w:t>
      </w:r>
      <w:proofErr w:type="spellStart"/>
      <w:r w:rsidRPr="00F350CD">
        <w:rPr>
          <w:color w:val="000000"/>
        </w:rPr>
        <w:t>тощо</w:t>
      </w:r>
      <w:proofErr w:type="spellEnd"/>
      <w:r w:rsidRPr="00F350CD">
        <w:rPr>
          <w:color w:val="000000"/>
        </w:rPr>
        <w:t>)</w:t>
      </w:r>
    </w:p>
    <w:p w:rsidR="00392255" w:rsidRPr="00F350CD" w:rsidRDefault="00392255" w:rsidP="00392255">
      <w:pPr>
        <w:pStyle w:val="af0"/>
        <w:jc w:val="both"/>
        <w:rPr>
          <w:color w:val="000000"/>
        </w:rPr>
      </w:pPr>
      <w:r w:rsidRPr="00F350CD">
        <w:rPr>
          <w:color w:val="000000"/>
        </w:rPr>
        <w:t>5.3.</w:t>
      </w:r>
      <w:r w:rsidRPr="00F350CD">
        <w:rPr>
          <w:color w:val="000000"/>
          <w:u w:val="single"/>
        </w:rPr>
        <w:t xml:space="preserve"> </w:t>
      </w:r>
      <w:proofErr w:type="spellStart"/>
      <w:r w:rsidRPr="00F350CD">
        <w:rPr>
          <w:color w:val="000000"/>
          <w:u w:val="single"/>
        </w:rPr>
        <w:t>Постачальник</w:t>
      </w:r>
      <w:proofErr w:type="spellEnd"/>
      <w:r w:rsidRPr="00F350CD">
        <w:rPr>
          <w:color w:val="000000"/>
          <w:u w:val="single"/>
        </w:rPr>
        <w:t xml:space="preserve"> </w:t>
      </w:r>
      <w:proofErr w:type="spellStart"/>
      <w:r w:rsidRPr="00F350CD">
        <w:rPr>
          <w:color w:val="000000"/>
          <w:u w:val="single"/>
        </w:rPr>
        <w:t>зобов'язаний</w:t>
      </w:r>
      <w:proofErr w:type="spellEnd"/>
      <w:r w:rsidRPr="00F350CD">
        <w:rPr>
          <w:color w:val="000000"/>
          <w:u w:val="single"/>
        </w:rPr>
        <w:t xml:space="preserve">: </w:t>
      </w:r>
    </w:p>
    <w:p w:rsidR="00392255" w:rsidRPr="00F350CD" w:rsidRDefault="00392255" w:rsidP="00392255">
      <w:pPr>
        <w:pStyle w:val="af0"/>
        <w:jc w:val="both"/>
        <w:rPr>
          <w:color w:val="000000"/>
        </w:rPr>
      </w:pPr>
      <w:r w:rsidRPr="00F350CD">
        <w:rPr>
          <w:color w:val="000000"/>
        </w:rPr>
        <w:t xml:space="preserve">- </w:t>
      </w:r>
      <w:proofErr w:type="spellStart"/>
      <w:r w:rsidRPr="00F350CD">
        <w:rPr>
          <w:color w:val="000000"/>
        </w:rPr>
        <w:t>забезпечити</w:t>
      </w:r>
      <w:proofErr w:type="spellEnd"/>
      <w:r w:rsidRPr="00F350CD">
        <w:rPr>
          <w:color w:val="000000"/>
        </w:rPr>
        <w:t xml:space="preserve"> поставку товар</w:t>
      </w:r>
      <w:r w:rsidR="008F3DCB">
        <w:rPr>
          <w:color w:val="000000"/>
          <w:lang w:val="uk-UA"/>
        </w:rPr>
        <w:t>у</w:t>
      </w:r>
      <w:r w:rsidRPr="00F350CD">
        <w:rPr>
          <w:color w:val="000000"/>
        </w:rPr>
        <w:t xml:space="preserve"> у строки, </w:t>
      </w:r>
      <w:proofErr w:type="spellStart"/>
      <w:r w:rsidRPr="00F350CD">
        <w:rPr>
          <w:color w:val="000000"/>
        </w:rPr>
        <w:t>встановлені</w:t>
      </w:r>
      <w:proofErr w:type="spellEnd"/>
      <w:r w:rsidRPr="00F350CD">
        <w:rPr>
          <w:color w:val="000000"/>
        </w:rPr>
        <w:t xml:space="preserve"> </w:t>
      </w:r>
      <w:proofErr w:type="spellStart"/>
      <w:r w:rsidRPr="00F350CD">
        <w:rPr>
          <w:color w:val="000000"/>
        </w:rPr>
        <w:t>цим</w:t>
      </w:r>
      <w:proofErr w:type="spellEnd"/>
      <w:r w:rsidRPr="00F350CD">
        <w:rPr>
          <w:color w:val="000000"/>
        </w:rPr>
        <w:t xml:space="preserve"> Договором; </w:t>
      </w:r>
    </w:p>
    <w:p w:rsidR="00392255" w:rsidRPr="00F350CD" w:rsidRDefault="00392255" w:rsidP="00392255">
      <w:pPr>
        <w:pStyle w:val="af0"/>
        <w:jc w:val="both"/>
        <w:rPr>
          <w:color w:val="000000"/>
        </w:rPr>
      </w:pPr>
      <w:r w:rsidRPr="00F350CD">
        <w:rPr>
          <w:color w:val="000000"/>
        </w:rPr>
        <w:t xml:space="preserve">- </w:t>
      </w:r>
      <w:proofErr w:type="spellStart"/>
      <w:r w:rsidRPr="00F350CD">
        <w:rPr>
          <w:color w:val="000000"/>
        </w:rPr>
        <w:t>забезпечити</w:t>
      </w:r>
      <w:proofErr w:type="spellEnd"/>
      <w:r w:rsidRPr="00F350CD">
        <w:rPr>
          <w:color w:val="000000"/>
        </w:rPr>
        <w:t xml:space="preserve"> поставку товар</w:t>
      </w:r>
      <w:r w:rsidR="008F3DCB">
        <w:rPr>
          <w:color w:val="000000"/>
          <w:lang w:val="uk-UA"/>
        </w:rPr>
        <w:t>у</w:t>
      </w:r>
      <w:r w:rsidRPr="00F350CD">
        <w:rPr>
          <w:color w:val="000000"/>
        </w:rPr>
        <w:t>,</w:t>
      </w:r>
      <w:r w:rsidR="008F3DCB">
        <w:rPr>
          <w:color w:val="000000"/>
          <w:lang w:val="uk-UA"/>
        </w:rPr>
        <w:t xml:space="preserve"> </w:t>
      </w:r>
      <w:proofErr w:type="spellStart"/>
      <w:r w:rsidRPr="00F350CD">
        <w:rPr>
          <w:color w:val="000000"/>
        </w:rPr>
        <w:t>якість</w:t>
      </w:r>
      <w:proofErr w:type="spellEnd"/>
      <w:r w:rsidRPr="00F350CD">
        <w:rPr>
          <w:color w:val="000000"/>
        </w:rPr>
        <w:t xml:space="preserve"> як</w:t>
      </w:r>
      <w:r w:rsidR="008F3DCB">
        <w:rPr>
          <w:color w:val="000000"/>
          <w:lang w:val="uk-UA"/>
        </w:rPr>
        <w:t>ого</w:t>
      </w:r>
      <w:r w:rsidRPr="00F350CD">
        <w:rPr>
          <w:color w:val="000000"/>
        </w:rPr>
        <w:t xml:space="preserve"> </w:t>
      </w:r>
      <w:proofErr w:type="spellStart"/>
      <w:r w:rsidRPr="00F350CD">
        <w:rPr>
          <w:color w:val="000000"/>
        </w:rPr>
        <w:t>відповідає</w:t>
      </w:r>
      <w:proofErr w:type="spellEnd"/>
      <w:r w:rsidRPr="00F350CD">
        <w:rPr>
          <w:color w:val="000000"/>
        </w:rPr>
        <w:t xml:space="preserve"> </w:t>
      </w:r>
      <w:proofErr w:type="spellStart"/>
      <w:r w:rsidRPr="00F350CD">
        <w:rPr>
          <w:color w:val="000000"/>
        </w:rPr>
        <w:t>умовам</w:t>
      </w:r>
      <w:proofErr w:type="spellEnd"/>
      <w:r w:rsidRPr="00F350CD">
        <w:rPr>
          <w:color w:val="000000"/>
        </w:rPr>
        <w:t xml:space="preserve">, </w:t>
      </w:r>
      <w:proofErr w:type="spellStart"/>
      <w:r w:rsidRPr="00F350CD">
        <w:rPr>
          <w:color w:val="000000"/>
        </w:rPr>
        <w:t>установленим</w:t>
      </w:r>
      <w:proofErr w:type="spellEnd"/>
      <w:r w:rsidRPr="00F350CD">
        <w:rPr>
          <w:color w:val="000000"/>
        </w:rPr>
        <w:t xml:space="preserve"> </w:t>
      </w:r>
      <w:proofErr w:type="spellStart"/>
      <w:r w:rsidRPr="00F350CD">
        <w:rPr>
          <w:color w:val="000000"/>
        </w:rPr>
        <w:t>цим</w:t>
      </w:r>
      <w:proofErr w:type="spellEnd"/>
      <w:r w:rsidRPr="00F350CD">
        <w:rPr>
          <w:color w:val="000000"/>
        </w:rPr>
        <w:t xml:space="preserve"> Договором; </w:t>
      </w:r>
    </w:p>
    <w:p w:rsidR="00392255" w:rsidRPr="00F350CD" w:rsidRDefault="00392255" w:rsidP="00392255">
      <w:pPr>
        <w:pStyle w:val="af0"/>
        <w:jc w:val="both"/>
        <w:rPr>
          <w:color w:val="000000"/>
        </w:rPr>
      </w:pPr>
      <w:r w:rsidRPr="00F350CD">
        <w:rPr>
          <w:color w:val="000000"/>
        </w:rPr>
        <w:t>5.4.</w:t>
      </w:r>
      <w:r w:rsidRPr="00F350CD">
        <w:rPr>
          <w:color w:val="000000"/>
          <w:u w:val="single"/>
        </w:rPr>
        <w:t xml:space="preserve"> </w:t>
      </w:r>
      <w:proofErr w:type="spellStart"/>
      <w:r w:rsidRPr="00F350CD">
        <w:rPr>
          <w:color w:val="000000"/>
          <w:u w:val="single"/>
        </w:rPr>
        <w:t>Постачальник</w:t>
      </w:r>
      <w:proofErr w:type="spellEnd"/>
      <w:r w:rsidRPr="00F350CD">
        <w:rPr>
          <w:color w:val="000000"/>
          <w:u w:val="single"/>
        </w:rPr>
        <w:t xml:space="preserve"> </w:t>
      </w:r>
      <w:proofErr w:type="spellStart"/>
      <w:r w:rsidRPr="00F350CD">
        <w:rPr>
          <w:color w:val="000000"/>
          <w:u w:val="single"/>
        </w:rPr>
        <w:t>має</w:t>
      </w:r>
      <w:proofErr w:type="spellEnd"/>
      <w:r w:rsidRPr="00F350CD">
        <w:rPr>
          <w:color w:val="000000"/>
          <w:u w:val="single"/>
        </w:rPr>
        <w:t xml:space="preserve"> право: </w:t>
      </w:r>
    </w:p>
    <w:p w:rsidR="00392255" w:rsidRPr="00F350CD" w:rsidRDefault="00392255" w:rsidP="00392255">
      <w:pPr>
        <w:pStyle w:val="af0"/>
        <w:jc w:val="both"/>
        <w:rPr>
          <w:color w:val="000000"/>
        </w:rPr>
      </w:pPr>
      <w:r w:rsidRPr="00F350CD">
        <w:rPr>
          <w:color w:val="000000"/>
        </w:rPr>
        <w:t xml:space="preserve">- </w:t>
      </w:r>
      <w:proofErr w:type="spellStart"/>
      <w:r w:rsidRPr="00F350CD">
        <w:rPr>
          <w:color w:val="000000"/>
        </w:rPr>
        <w:t>своєчасно</w:t>
      </w:r>
      <w:proofErr w:type="spellEnd"/>
      <w:r w:rsidRPr="00F350CD">
        <w:rPr>
          <w:color w:val="000000"/>
        </w:rPr>
        <w:t xml:space="preserve"> та в </w:t>
      </w:r>
      <w:proofErr w:type="spellStart"/>
      <w:r w:rsidRPr="00F350CD">
        <w:rPr>
          <w:color w:val="000000"/>
        </w:rPr>
        <w:t>повному</w:t>
      </w:r>
      <w:proofErr w:type="spellEnd"/>
      <w:r w:rsidRPr="00F350CD">
        <w:rPr>
          <w:color w:val="000000"/>
        </w:rPr>
        <w:t xml:space="preserve"> </w:t>
      </w:r>
      <w:proofErr w:type="spellStart"/>
      <w:r w:rsidRPr="00F350CD">
        <w:rPr>
          <w:color w:val="000000"/>
        </w:rPr>
        <w:t>обсязі</w:t>
      </w:r>
      <w:proofErr w:type="spellEnd"/>
      <w:r w:rsidRPr="00F350CD">
        <w:rPr>
          <w:color w:val="000000"/>
        </w:rPr>
        <w:t xml:space="preserve"> </w:t>
      </w:r>
      <w:proofErr w:type="spellStart"/>
      <w:r w:rsidRPr="00F350CD">
        <w:rPr>
          <w:color w:val="000000"/>
        </w:rPr>
        <w:t>отримувати</w:t>
      </w:r>
      <w:proofErr w:type="spellEnd"/>
      <w:r w:rsidRPr="00F350CD">
        <w:rPr>
          <w:color w:val="000000"/>
        </w:rPr>
        <w:t xml:space="preserve"> плату за </w:t>
      </w:r>
      <w:proofErr w:type="spellStart"/>
      <w:r w:rsidRPr="00F350CD">
        <w:rPr>
          <w:color w:val="000000"/>
        </w:rPr>
        <w:t>поставлені</w:t>
      </w:r>
      <w:proofErr w:type="spellEnd"/>
      <w:r w:rsidRPr="00F350CD">
        <w:rPr>
          <w:color w:val="000000"/>
        </w:rPr>
        <w:t xml:space="preserve"> </w:t>
      </w:r>
      <w:proofErr w:type="spellStart"/>
      <w:r w:rsidRPr="00F350CD">
        <w:rPr>
          <w:color w:val="000000"/>
        </w:rPr>
        <w:t>товари</w:t>
      </w:r>
      <w:proofErr w:type="spellEnd"/>
      <w:r w:rsidRPr="00F350CD">
        <w:rPr>
          <w:color w:val="000000"/>
        </w:rPr>
        <w:t xml:space="preserve">; </w:t>
      </w:r>
    </w:p>
    <w:p w:rsidR="00392255" w:rsidRPr="00F350CD" w:rsidRDefault="00392255" w:rsidP="00392255">
      <w:pPr>
        <w:pStyle w:val="af0"/>
        <w:jc w:val="both"/>
        <w:rPr>
          <w:color w:val="000000"/>
        </w:rPr>
      </w:pPr>
      <w:r w:rsidRPr="00F350CD">
        <w:rPr>
          <w:color w:val="000000"/>
        </w:rPr>
        <w:t xml:space="preserve">- на </w:t>
      </w:r>
      <w:proofErr w:type="spellStart"/>
      <w:r w:rsidRPr="00F350CD">
        <w:rPr>
          <w:color w:val="000000"/>
        </w:rPr>
        <w:t>дострокову</w:t>
      </w:r>
      <w:proofErr w:type="spellEnd"/>
      <w:r w:rsidRPr="00F350CD">
        <w:rPr>
          <w:color w:val="000000"/>
        </w:rPr>
        <w:t xml:space="preserve"> поставку </w:t>
      </w:r>
      <w:proofErr w:type="spellStart"/>
      <w:r w:rsidRPr="00F350CD">
        <w:rPr>
          <w:color w:val="000000"/>
        </w:rPr>
        <w:t>товарів</w:t>
      </w:r>
      <w:proofErr w:type="spellEnd"/>
      <w:r w:rsidRPr="00F350CD">
        <w:rPr>
          <w:color w:val="000000"/>
        </w:rPr>
        <w:t xml:space="preserve"> за </w:t>
      </w:r>
      <w:proofErr w:type="spellStart"/>
      <w:r w:rsidRPr="00F350CD">
        <w:rPr>
          <w:color w:val="000000"/>
        </w:rPr>
        <w:t>письмовим</w:t>
      </w:r>
      <w:proofErr w:type="spellEnd"/>
      <w:r w:rsidRPr="00F350CD">
        <w:rPr>
          <w:color w:val="000000"/>
        </w:rPr>
        <w:t xml:space="preserve"> </w:t>
      </w:r>
      <w:proofErr w:type="spellStart"/>
      <w:r w:rsidRPr="00F350CD">
        <w:rPr>
          <w:color w:val="000000"/>
        </w:rPr>
        <w:t>погодженням</w:t>
      </w:r>
      <w:proofErr w:type="spellEnd"/>
      <w:r w:rsidRPr="00F350CD">
        <w:rPr>
          <w:color w:val="000000"/>
        </w:rPr>
        <w:t xml:space="preserve"> </w:t>
      </w:r>
      <w:proofErr w:type="spellStart"/>
      <w:r w:rsidRPr="00F350CD">
        <w:rPr>
          <w:color w:val="000000"/>
        </w:rPr>
        <w:t>Замовника</w:t>
      </w:r>
      <w:proofErr w:type="spellEnd"/>
      <w:r w:rsidRPr="00F350CD">
        <w:rPr>
          <w:color w:val="000000"/>
        </w:rPr>
        <w:t xml:space="preserve">; </w:t>
      </w:r>
    </w:p>
    <w:p w:rsidR="00392255" w:rsidRDefault="00392255" w:rsidP="00392255">
      <w:pPr>
        <w:pStyle w:val="af0"/>
        <w:jc w:val="both"/>
        <w:rPr>
          <w:color w:val="000000"/>
        </w:rPr>
      </w:pPr>
      <w:r w:rsidRPr="00F350CD">
        <w:rPr>
          <w:color w:val="000000"/>
        </w:rPr>
        <w:t xml:space="preserve">- у </w:t>
      </w:r>
      <w:proofErr w:type="spellStart"/>
      <w:r w:rsidRPr="00F350CD">
        <w:rPr>
          <w:color w:val="000000"/>
        </w:rPr>
        <w:t>разі</w:t>
      </w:r>
      <w:proofErr w:type="spellEnd"/>
      <w:r w:rsidRPr="00F350CD">
        <w:rPr>
          <w:color w:val="000000"/>
        </w:rPr>
        <w:t xml:space="preserve"> </w:t>
      </w:r>
      <w:proofErr w:type="spellStart"/>
      <w:r w:rsidRPr="00F350CD">
        <w:rPr>
          <w:color w:val="000000"/>
        </w:rPr>
        <w:t>невиконання</w:t>
      </w:r>
      <w:proofErr w:type="spellEnd"/>
      <w:r w:rsidRPr="00F350CD">
        <w:rPr>
          <w:color w:val="000000"/>
        </w:rPr>
        <w:t xml:space="preserve"> </w:t>
      </w:r>
      <w:proofErr w:type="spellStart"/>
      <w:r w:rsidRPr="00F350CD">
        <w:rPr>
          <w:color w:val="000000"/>
        </w:rPr>
        <w:t>зобов'язань</w:t>
      </w:r>
      <w:proofErr w:type="spellEnd"/>
      <w:r w:rsidRPr="00F350CD">
        <w:rPr>
          <w:color w:val="000000"/>
        </w:rPr>
        <w:t xml:space="preserve"> </w:t>
      </w:r>
      <w:proofErr w:type="spellStart"/>
      <w:r w:rsidRPr="00F350CD">
        <w:rPr>
          <w:color w:val="000000"/>
        </w:rPr>
        <w:t>Замовником</w:t>
      </w:r>
      <w:proofErr w:type="spellEnd"/>
      <w:r w:rsidRPr="00F350CD">
        <w:rPr>
          <w:color w:val="000000"/>
        </w:rPr>
        <w:t xml:space="preserve"> </w:t>
      </w:r>
      <w:proofErr w:type="spellStart"/>
      <w:r>
        <w:rPr>
          <w:color w:val="000000"/>
        </w:rPr>
        <w:t>Постачальник</w:t>
      </w:r>
      <w:proofErr w:type="spellEnd"/>
      <w:r w:rsidRPr="00F350CD">
        <w:rPr>
          <w:color w:val="000000"/>
        </w:rPr>
        <w:t xml:space="preserve"> </w:t>
      </w:r>
      <w:proofErr w:type="spellStart"/>
      <w:r w:rsidRPr="00F350CD">
        <w:rPr>
          <w:color w:val="000000"/>
        </w:rPr>
        <w:t>має</w:t>
      </w:r>
      <w:proofErr w:type="spellEnd"/>
      <w:r w:rsidRPr="00F350CD">
        <w:rPr>
          <w:color w:val="000000"/>
        </w:rPr>
        <w:t xml:space="preserve"> право </w:t>
      </w:r>
      <w:proofErr w:type="spellStart"/>
      <w:r w:rsidRPr="00F350CD">
        <w:rPr>
          <w:color w:val="000000"/>
        </w:rPr>
        <w:t>достроково</w:t>
      </w:r>
      <w:proofErr w:type="spellEnd"/>
      <w:r w:rsidRPr="00F350CD">
        <w:rPr>
          <w:color w:val="000000"/>
        </w:rPr>
        <w:t xml:space="preserve"> </w:t>
      </w:r>
      <w:proofErr w:type="spellStart"/>
      <w:r w:rsidRPr="00F350CD">
        <w:rPr>
          <w:color w:val="000000"/>
        </w:rPr>
        <w:t>розірвати</w:t>
      </w:r>
      <w:proofErr w:type="spellEnd"/>
      <w:r w:rsidRPr="00F350CD">
        <w:rPr>
          <w:color w:val="000000"/>
        </w:rPr>
        <w:t xml:space="preserve"> </w:t>
      </w:r>
      <w:proofErr w:type="spellStart"/>
      <w:r w:rsidRPr="00F350CD">
        <w:rPr>
          <w:color w:val="000000"/>
        </w:rPr>
        <w:t>цей</w:t>
      </w:r>
      <w:proofErr w:type="spellEnd"/>
      <w:r w:rsidRPr="00F350CD">
        <w:rPr>
          <w:color w:val="000000"/>
        </w:rPr>
        <w:t xml:space="preserve"> </w:t>
      </w:r>
      <w:proofErr w:type="spellStart"/>
      <w:r w:rsidRPr="00F350CD">
        <w:rPr>
          <w:color w:val="000000"/>
        </w:rPr>
        <w:t>Договір</w:t>
      </w:r>
      <w:proofErr w:type="spellEnd"/>
      <w:r w:rsidRPr="00F350CD">
        <w:rPr>
          <w:color w:val="000000"/>
        </w:rPr>
        <w:t xml:space="preserve">, </w:t>
      </w:r>
      <w:proofErr w:type="spellStart"/>
      <w:r w:rsidRPr="00F350CD">
        <w:rPr>
          <w:color w:val="000000"/>
        </w:rPr>
        <w:t>повідомивши</w:t>
      </w:r>
      <w:proofErr w:type="spellEnd"/>
      <w:r w:rsidRPr="00F350CD">
        <w:rPr>
          <w:color w:val="000000"/>
        </w:rPr>
        <w:t xml:space="preserve"> про </w:t>
      </w:r>
      <w:proofErr w:type="spellStart"/>
      <w:r w:rsidRPr="00F350CD">
        <w:rPr>
          <w:color w:val="000000"/>
        </w:rPr>
        <w:t>це</w:t>
      </w:r>
      <w:proofErr w:type="spellEnd"/>
      <w:r w:rsidRPr="00F350CD">
        <w:rPr>
          <w:color w:val="000000"/>
        </w:rPr>
        <w:t xml:space="preserve"> </w:t>
      </w:r>
      <w:proofErr w:type="spellStart"/>
      <w:r w:rsidRPr="00F350CD">
        <w:rPr>
          <w:color w:val="000000"/>
        </w:rPr>
        <w:t>Замовника</w:t>
      </w:r>
      <w:proofErr w:type="spellEnd"/>
      <w:r w:rsidRPr="00F350CD">
        <w:rPr>
          <w:color w:val="000000"/>
        </w:rPr>
        <w:t xml:space="preserve"> у 5-ти </w:t>
      </w:r>
      <w:proofErr w:type="spellStart"/>
      <w:r w:rsidRPr="00F350CD">
        <w:rPr>
          <w:color w:val="000000"/>
        </w:rPr>
        <w:t>добовий</w:t>
      </w:r>
      <w:proofErr w:type="spellEnd"/>
      <w:r w:rsidRPr="00F350CD">
        <w:rPr>
          <w:color w:val="000000"/>
        </w:rPr>
        <w:t xml:space="preserve"> </w:t>
      </w:r>
      <w:proofErr w:type="spellStart"/>
      <w:r w:rsidRPr="00F350CD">
        <w:rPr>
          <w:color w:val="000000"/>
        </w:rPr>
        <w:t>термін</w:t>
      </w:r>
      <w:proofErr w:type="spellEnd"/>
      <w:r w:rsidRPr="00F350CD">
        <w:rPr>
          <w:color w:val="000000"/>
        </w:rPr>
        <w:t>.</w:t>
      </w:r>
    </w:p>
    <w:p w:rsidR="00392255" w:rsidRPr="00F350CD" w:rsidRDefault="00392255" w:rsidP="00392255">
      <w:pPr>
        <w:pStyle w:val="af0"/>
        <w:jc w:val="both"/>
        <w:rPr>
          <w:color w:val="000000"/>
        </w:rPr>
      </w:pPr>
    </w:p>
    <w:p w:rsidR="00392255" w:rsidRPr="00F350CD" w:rsidRDefault="00392255" w:rsidP="00392255">
      <w:pPr>
        <w:pStyle w:val="af0"/>
        <w:jc w:val="center"/>
        <w:rPr>
          <w:b/>
          <w:color w:val="000000"/>
        </w:rPr>
      </w:pPr>
      <w:r w:rsidRPr="00F350CD">
        <w:rPr>
          <w:b/>
          <w:color w:val="000000"/>
        </w:rPr>
        <w:t xml:space="preserve">6. </w:t>
      </w:r>
      <w:proofErr w:type="spellStart"/>
      <w:r w:rsidRPr="00F350CD">
        <w:rPr>
          <w:b/>
          <w:color w:val="000000"/>
        </w:rPr>
        <w:t>Відповідальність</w:t>
      </w:r>
      <w:proofErr w:type="spellEnd"/>
      <w:r w:rsidRPr="00F350CD">
        <w:rPr>
          <w:b/>
          <w:color w:val="000000"/>
        </w:rPr>
        <w:t xml:space="preserve"> </w:t>
      </w:r>
      <w:proofErr w:type="spellStart"/>
      <w:r w:rsidRPr="00F350CD">
        <w:rPr>
          <w:b/>
          <w:color w:val="000000"/>
        </w:rPr>
        <w:t>сторін</w:t>
      </w:r>
      <w:proofErr w:type="spellEnd"/>
    </w:p>
    <w:p w:rsidR="00392255" w:rsidRPr="00F350CD" w:rsidRDefault="00392255" w:rsidP="00392255">
      <w:pPr>
        <w:pStyle w:val="af0"/>
        <w:jc w:val="both"/>
        <w:rPr>
          <w:color w:val="000000"/>
        </w:rPr>
      </w:pPr>
      <w:r w:rsidRPr="00F350CD">
        <w:rPr>
          <w:color w:val="000000"/>
        </w:rPr>
        <w:t xml:space="preserve">6.1. У </w:t>
      </w:r>
      <w:proofErr w:type="spellStart"/>
      <w:r w:rsidRPr="00F350CD">
        <w:rPr>
          <w:color w:val="000000"/>
        </w:rPr>
        <w:t>разі</w:t>
      </w:r>
      <w:proofErr w:type="spellEnd"/>
      <w:r w:rsidRPr="00F350CD">
        <w:rPr>
          <w:color w:val="000000"/>
        </w:rPr>
        <w:t xml:space="preserve"> </w:t>
      </w:r>
      <w:proofErr w:type="spellStart"/>
      <w:r w:rsidRPr="00F350CD">
        <w:rPr>
          <w:color w:val="000000"/>
        </w:rPr>
        <w:t>невиконання</w:t>
      </w:r>
      <w:proofErr w:type="spellEnd"/>
      <w:r w:rsidRPr="00F350CD">
        <w:rPr>
          <w:color w:val="000000"/>
        </w:rPr>
        <w:t xml:space="preserve"> </w:t>
      </w:r>
      <w:proofErr w:type="spellStart"/>
      <w:r w:rsidRPr="00F350CD">
        <w:rPr>
          <w:color w:val="000000"/>
        </w:rPr>
        <w:t>або</w:t>
      </w:r>
      <w:proofErr w:type="spellEnd"/>
      <w:r w:rsidRPr="00F350CD">
        <w:rPr>
          <w:color w:val="000000"/>
        </w:rPr>
        <w:t xml:space="preserve"> </w:t>
      </w:r>
      <w:proofErr w:type="spellStart"/>
      <w:r w:rsidRPr="00F350CD">
        <w:rPr>
          <w:color w:val="000000"/>
        </w:rPr>
        <w:t>несвоєчасного</w:t>
      </w:r>
      <w:proofErr w:type="spellEnd"/>
      <w:r w:rsidRPr="00F350CD">
        <w:rPr>
          <w:color w:val="000000"/>
        </w:rPr>
        <w:t xml:space="preserve"> </w:t>
      </w:r>
      <w:proofErr w:type="spellStart"/>
      <w:r w:rsidRPr="00F350CD">
        <w:rPr>
          <w:color w:val="000000"/>
        </w:rPr>
        <w:t>виконання</w:t>
      </w:r>
      <w:proofErr w:type="spellEnd"/>
      <w:r w:rsidRPr="00F350CD">
        <w:rPr>
          <w:color w:val="000000"/>
        </w:rPr>
        <w:t xml:space="preserve"> </w:t>
      </w:r>
      <w:proofErr w:type="spellStart"/>
      <w:r w:rsidRPr="00F350CD">
        <w:rPr>
          <w:color w:val="000000"/>
        </w:rPr>
        <w:t>зобов’язань</w:t>
      </w:r>
      <w:proofErr w:type="spellEnd"/>
      <w:r w:rsidRPr="00F350CD">
        <w:rPr>
          <w:color w:val="000000"/>
        </w:rPr>
        <w:t xml:space="preserve"> при </w:t>
      </w:r>
      <w:proofErr w:type="spellStart"/>
      <w:r w:rsidRPr="00F350CD">
        <w:rPr>
          <w:color w:val="000000"/>
        </w:rPr>
        <w:t>закупівлі</w:t>
      </w:r>
      <w:proofErr w:type="spellEnd"/>
      <w:r w:rsidRPr="00F350CD">
        <w:rPr>
          <w:color w:val="000000"/>
        </w:rPr>
        <w:t xml:space="preserve"> Товару </w:t>
      </w:r>
      <w:proofErr w:type="spellStart"/>
      <w:r w:rsidRPr="00F350CD">
        <w:rPr>
          <w:color w:val="000000"/>
        </w:rPr>
        <w:t>Постачальник</w:t>
      </w:r>
      <w:proofErr w:type="spellEnd"/>
      <w:r w:rsidRPr="00F350CD">
        <w:rPr>
          <w:color w:val="000000"/>
        </w:rPr>
        <w:t xml:space="preserve"> </w:t>
      </w:r>
      <w:proofErr w:type="spellStart"/>
      <w:r w:rsidRPr="00F350CD">
        <w:rPr>
          <w:color w:val="000000"/>
        </w:rPr>
        <w:t>сплачує</w:t>
      </w:r>
      <w:proofErr w:type="spellEnd"/>
      <w:r w:rsidRPr="00F350CD">
        <w:rPr>
          <w:color w:val="000000"/>
        </w:rPr>
        <w:t xml:space="preserve"> </w:t>
      </w:r>
      <w:proofErr w:type="spellStart"/>
      <w:r w:rsidRPr="00F350CD">
        <w:rPr>
          <w:color w:val="000000"/>
        </w:rPr>
        <w:t>Замовнику</w:t>
      </w:r>
      <w:proofErr w:type="spellEnd"/>
      <w:r w:rsidRPr="00F350CD">
        <w:rPr>
          <w:color w:val="000000"/>
        </w:rPr>
        <w:t xml:space="preserve"> неустойку у </w:t>
      </w:r>
      <w:proofErr w:type="spellStart"/>
      <w:r w:rsidRPr="00F350CD">
        <w:rPr>
          <w:color w:val="000000"/>
        </w:rPr>
        <w:t>розмірі</w:t>
      </w:r>
      <w:proofErr w:type="spellEnd"/>
      <w:r w:rsidRPr="00F350CD">
        <w:rPr>
          <w:color w:val="000000"/>
        </w:rPr>
        <w:t xml:space="preserve"> </w:t>
      </w:r>
      <w:proofErr w:type="spellStart"/>
      <w:r w:rsidRPr="00F350CD">
        <w:rPr>
          <w:color w:val="000000"/>
        </w:rPr>
        <w:t>подвійної</w:t>
      </w:r>
      <w:proofErr w:type="spellEnd"/>
      <w:r w:rsidRPr="00F350CD">
        <w:rPr>
          <w:color w:val="000000"/>
        </w:rPr>
        <w:t xml:space="preserve"> </w:t>
      </w:r>
      <w:proofErr w:type="spellStart"/>
      <w:r w:rsidRPr="00F350CD">
        <w:rPr>
          <w:color w:val="000000"/>
        </w:rPr>
        <w:t>облікової</w:t>
      </w:r>
      <w:proofErr w:type="spellEnd"/>
      <w:r w:rsidRPr="00F350CD">
        <w:rPr>
          <w:color w:val="000000"/>
        </w:rPr>
        <w:t xml:space="preserve"> ставки НБУ </w:t>
      </w:r>
      <w:proofErr w:type="spellStart"/>
      <w:r w:rsidRPr="00F350CD">
        <w:rPr>
          <w:color w:val="000000"/>
        </w:rPr>
        <w:t>від</w:t>
      </w:r>
      <w:proofErr w:type="spellEnd"/>
      <w:r w:rsidRPr="00F350CD">
        <w:rPr>
          <w:color w:val="000000"/>
        </w:rPr>
        <w:t xml:space="preserve"> </w:t>
      </w:r>
      <w:proofErr w:type="spellStart"/>
      <w:r w:rsidRPr="00F350CD">
        <w:rPr>
          <w:color w:val="000000"/>
        </w:rPr>
        <w:t>суми</w:t>
      </w:r>
      <w:proofErr w:type="spellEnd"/>
      <w:r w:rsidRPr="00F350CD">
        <w:rPr>
          <w:color w:val="000000"/>
        </w:rPr>
        <w:t xml:space="preserve"> </w:t>
      </w:r>
      <w:proofErr w:type="spellStart"/>
      <w:r w:rsidRPr="00F350CD">
        <w:rPr>
          <w:color w:val="000000"/>
        </w:rPr>
        <w:t>непоставленого</w:t>
      </w:r>
      <w:proofErr w:type="spellEnd"/>
      <w:r w:rsidRPr="00F350CD">
        <w:rPr>
          <w:color w:val="000000"/>
        </w:rPr>
        <w:t xml:space="preserve"> Товару за </w:t>
      </w:r>
      <w:proofErr w:type="spellStart"/>
      <w:r w:rsidRPr="00F350CD">
        <w:rPr>
          <w:color w:val="000000"/>
        </w:rPr>
        <w:t>кожен</w:t>
      </w:r>
      <w:proofErr w:type="spellEnd"/>
      <w:r w:rsidRPr="00F350CD">
        <w:rPr>
          <w:color w:val="000000"/>
        </w:rPr>
        <w:t xml:space="preserve"> день </w:t>
      </w:r>
      <w:proofErr w:type="spellStart"/>
      <w:r w:rsidRPr="00F350CD">
        <w:rPr>
          <w:color w:val="000000"/>
        </w:rPr>
        <w:t>затримки</w:t>
      </w:r>
      <w:proofErr w:type="spellEnd"/>
      <w:r w:rsidRPr="00F350CD">
        <w:rPr>
          <w:color w:val="000000"/>
        </w:rPr>
        <w:t xml:space="preserve">, </w:t>
      </w:r>
      <w:proofErr w:type="spellStart"/>
      <w:r w:rsidRPr="00F350CD">
        <w:rPr>
          <w:color w:val="000000"/>
        </w:rPr>
        <w:t>що</w:t>
      </w:r>
      <w:proofErr w:type="spellEnd"/>
      <w:r w:rsidRPr="00F350CD">
        <w:rPr>
          <w:color w:val="000000"/>
        </w:rPr>
        <w:t xml:space="preserve"> </w:t>
      </w:r>
      <w:proofErr w:type="spellStart"/>
      <w:r w:rsidRPr="00F350CD">
        <w:rPr>
          <w:color w:val="000000"/>
        </w:rPr>
        <w:t>діє</w:t>
      </w:r>
      <w:proofErr w:type="spellEnd"/>
      <w:r w:rsidRPr="00F350CD">
        <w:rPr>
          <w:color w:val="000000"/>
        </w:rPr>
        <w:t xml:space="preserve"> на момент </w:t>
      </w:r>
      <w:proofErr w:type="spellStart"/>
      <w:r w:rsidRPr="00F350CD">
        <w:rPr>
          <w:color w:val="000000"/>
        </w:rPr>
        <w:t>постачання</w:t>
      </w:r>
      <w:proofErr w:type="spellEnd"/>
      <w:r w:rsidRPr="00F350CD">
        <w:rPr>
          <w:color w:val="000000"/>
        </w:rPr>
        <w:t xml:space="preserve"> Товару. </w:t>
      </w:r>
    </w:p>
    <w:p w:rsidR="00392255" w:rsidRPr="00F350CD" w:rsidRDefault="00392255" w:rsidP="00392255">
      <w:pPr>
        <w:pStyle w:val="af0"/>
        <w:jc w:val="both"/>
        <w:rPr>
          <w:color w:val="000000"/>
        </w:rPr>
      </w:pPr>
      <w:r w:rsidRPr="00F350CD">
        <w:rPr>
          <w:color w:val="000000"/>
        </w:rPr>
        <w:t xml:space="preserve">6.2. У </w:t>
      </w:r>
      <w:proofErr w:type="spellStart"/>
      <w:r w:rsidRPr="00F350CD">
        <w:rPr>
          <w:color w:val="000000"/>
        </w:rPr>
        <w:t>разі</w:t>
      </w:r>
      <w:proofErr w:type="spellEnd"/>
      <w:r w:rsidRPr="00F350CD">
        <w:rPr>
          <w:color w:val="000000"/>
        </w:rPr>
        <w:t xml:space="preserve"> </w:t>
      </w:r>
      <w:proofErr w:type="spellStart"/>
      <w:r w:rsidRPr="00F350CD">
        <w:rPr>
          <w:color w:val="000000"/>
        </w:rPr>
        <w:t>затримки</w:t>
      </w:r>
      <w:proofErr w:type="spellEnd"/>
      <w:r w:rsidRPr="00F350CD">
        <w:rPr>
          <w:color w:val="000000"/>
        </w:rPr>
        <w:t xml:space="preserve"> платежу за Товар, </w:t>
      </w:r>
      <w:proofErr w:type="spellStart"/>
      <w:r w:rsidRPr="00F350CD">
        <w:rPr>
          <w:color w:val="000000"/>
        </w:rPr>
        <w:t>Замовник</w:t>
      </w:r>
      <w:proofErr w:type="spellEnd"/>
      <w:r w:rsidRPr="00F350CD">
        <w:rPr>
          <w:color w:val="000000"/>
        </w:rPr>
        <w:t xml:space="preserve"> </w:t>
      </w:r>
      <w:proofErr w:type="spellStart"/>
      <w:r w:rsidRPr="00F350CD">
        <w:rPr>
          <w:color w:val="000000"/>
        </w:rPr>
        <w:t>сплачує</w:t>
      </w:r>
      <w:proofErr w:type="spellEnd"/>
      <w:r w:rsidRPr="00F350CD">
        <w:rPr>
          <w:color w:val="000000"/>
        </w:rPr>
        <w:t xml:space="preserve"> </w:t>
      </w:r>
      <w:proofErr w:type="spellStart"/>
      <w:r w:rsidRPr="00F350CD">
        <w:rPr>
          <w:color w:val="000000"/>
        </w:rPr>
        <w:t>Постачальнику</w:t>
      </w:r>
      <w:proofErr w:type="spellEnd"/>
      <w:r w:rsidRPr="00F350CD">
        <w:rPr>
          <w:color w:val="000000"/>
        </w:rPr>
        <w:t xml:space="preserve"> пеню у </w:t>
      </w:r>
      <w:proofErr w:type="spellStart"/>
      <w:r w:rsidRPr="00F350CD">
        <w:rPr>
          <w:color w:val="000000"/>
        </w:rPr>
        <w:t>розмірі</w:t>
      </w:r>
      <w:proofErr w:type="spellEnd"/>
      <w:r w:rsidRPr="00F350CD">
        <w:rPr>
          <w:color w:val="000000"/>
        </w:rPr>
        <w:t xml:space="preserve"> </w:t>
      </w:r>
      <w:proofErr w:type="spellStart"/>
      <w:r w:rsidRPr="00F350CD">
        <w:rPr>
          <w:color w:val="000000"/>
        </w:rPr>
        <w:t>подвійної</w:t>
      </w:r>
      <w:proofErr w:type="spellEnd"/>
      <w:r w:rsidRPr="00F350CD">
        <w:rPr>
          <w:color w:val="000000"/>
        </w:rPr>
        <w:t xml:space="preserve"> </w:t>
      </w:r>
      <w:proofErr w:type="spellStart"/>
      <w:r w:rsidRPr="00F350CD">
        <w:rPr>
          <w:color w:val="000000"/>
        </w:rPr>
        <w:t>облікової</w:t>
      </w:r>
      <w:proofErr w:type="spellEnd"/>
      <w:r w:rsidRPr="00F350CD">
        <w:rPr>
          <w:color w:val="000000"/>
        </w:rPr>
        <w:t xml:space="preserve"> ставки НБУ за </w:t>
      </w:r>
      <w:proofErr w:type="spellStart"/>
      <w:r w:rsidRPr="00F350CD">
        <w:rPr>
          <w:color w:val="000000"/>
        </w:rPr>
        <w:t>кожен</w:t>
      </w:r>
      <w:proofErr w:type="spellEnd"/>
      <w:r w:rsidRPr="00F350CD">
        <w:rPr>
          <w:color w:val="000000"/>
        </w:rPr>
        <w:t xml:space="preserve"> день </w:t>
      </w:r>
      <w:proofErr w:type="spellStart"/>
      <w:r w:rsidRPr="00F350CD">
        <w:rPr>
          <w:color w:val="000000"/>
        </w:rPr>
        <w:t>прострочення</w:t>
      </w:r>
      <w:proofErr w:type="spellEnd"/>
      <w:r w:rsidRPr="00F350CD">
        <w:rPr>
          <w:color w:val="000000"/>
        </w:rPr>
        <w:t xml:space="preserve"> </w:t>
      </w:r>
      <w:proofErr w:type="spellStart"/>
      <w:r w:rsidRPr="00F350CD">
        <w:rPr>
          <w:color w:val="000000"/>
        </w:rPr>
        <w:t>від</w:t>
      </w:r>
      <w:proofErr w:type="spellEnd"/>
      <w:r w:rsidRPr="00F350CD">
        <w:rPr>
          <w:color w:val="000000"/>
        </w:rPr>
        <w:t xml:space="preserve"> </w:t>
      </w:r>
      <w:proofErr w:type="spellStart"/>
      <w:r w:rsidRPr="00F350CD">
        <w:rPr>
          <w:color w:val="000000"/>
        </w:rPr>
        <w:t>неоплаченої</w:t>
      </w:r>
      <w:proofErr w:type="spellEnd"/>
      <w:r w:rsidRPr="00F350CD">
        <w:rPr>
          <w:color w:val="000000"/>
        </w:rPr>
        <w:t xml:space="preserve"> </w:t>
      </w:r>
      <w:proofErr w:type="spellStart"/>
      <w:r w:rsidRPr="00F350CD">
        <w:rPr>
          <w:color w:val="000000"/>
        </w:rPr>
        <w:t>суми</w:t>
      </w:r>
      <w:proofErr w:type="spellEnd"/>
      <w:r w:rsidRPr="00F350CD">
        <w:rPr>
          <w:color w:val="000000"/>
        </w:rPr>
        <w:t xml:space="preserve">, </w:t>
      </w:r>
      <w:proofErr w:type="spellStart"/>
      <w:r w:rsidRPr="00F350CD">
        <w:rPr>
          <w:color w:val="000000"/>
        </w:rPr>
        <w:t>що</w:t>
      </w:r>
      <w:proofErr w:type="spellEnd"/>
      <w:r w:rsidRPr="00F350CD">
        <w:rPr>
          <w:color w:val="000000"/>
        </w:rPr>
        <w:t xml:space="preserve"> </w:t>
      </w:r>
      <w:proofErr w:type="spellStart"/>
      <w:r w:rsidRPr="00F350CD">
        <w:rPr>
          <w:color w:val="000000"/>
        </w:rPr>
        <w:t>діє</w:t>
      </w:r>
      <w:proofErr w:type="spellEnd"/>
      <w:r w:rsidRPr="00F350CD">
        <w:rPr>
          <w:color w:val="000000"/>
        </w:rPr>
        <w:t xml:space="preserve"> на момент </w:t>
      </w:r>
      <w:proofErr w:type="spellStart"/>
      <w:r w:rsidRPr="00F350CD">
        <w:rPr>
          <w:color w:val="000000"/>
        </w:rPr>
        <w:t>прострочення</w:t>
      </w:r>
      <w:proofErr w:type="spellEnd"/>
      <w:r w:rsidRPr="00F350CD">
        <w:rPr>
          <w:color w:val="000000"/>
        </w:rPr>
        <w:t>.</w:t>
      </w:r>
    </w:p>
    <w:p w:rsidR="00392255" w:rsidRPr="00F350CD" w:rsidRDefault="00392255" w:rsidP="00392255">
      <w:pPr>
        <w:pStyle w:val="af0"/>
        <w:jc w:val="both"/>
        <w:rPr>
          <w:color w:val="000000"/>
        </w:rPr>
      </w:pPr>
      <w:r w:rsidRPr="00F350CD">
        <w:rPr>
          <w:color w:val="000000"/>
        </w:rPr>
        <w:t xml:space="preserve">6.3. </w:t>
      </w:r>
      <w:proofErr w:type="spellStart"/>
      <w:r w:rsidRPr="00F350CD">
        <w:rPr>
          <w:color w:val="000000"/>
        </w:rPr>
        <w:t>Сплата</w:t>
      </w:r>
      <w:proofErr w:type="spellEnd"/>
      <w:r w:rsidRPr="00F350CD">
        <w:rPr>
          <w:color w:val="000000"/>
        </w:rPr>
        <w:t xml:space="preserve"> неустойки </w:t>
      </w:r>
      <w:proofErr w:type="spellStart"/>
      <w:r w:rsidRPr="00F350CD">
        <w:rPr>
          <w:color w:val="000000"/>
        </w:rPr>
        <w:t>або</w:t>
      </w:r>
      <w:proofErr w:type="spellEnd"/>
      <w:r w:rsidRPr="00F350CD">
        <w:rPr>
          <w:color w:val="000000"/>
        </w:rPr>
        <w:t xml:space="preserve"> </w:t>
      </w:r>
      <w:proofErr w:type="spellStart"/>
      <w:r w:rsidRPr="00F350CD">
        <w:rPr>
          <w:color w:val="000000"/>
        </w:rPr>
        <w:t>пені</w:t>
      </w:r>
      <w:proofErr w:type="spellEnd"/>
      <w:r w:rsidRPr="00F350CD">
        <w:rPr>
          <w:color w:val="000000"/>
        </w:rPr>
        <w:t xml:space="preserve"> не </w:t>
      </w:r>
      <w:proofErr w:type="spellStart"/>
      <w:r w:rsidRPr="00F350CD">
        <w:rPr>
          <w:color w:val="000000"/>
        </w:rPr>
        <w:t>звільняє</w:t>
      </w:r>
      <w:proofErr w:type="spellEnd"/>
      <w:r w:rsidRPr="00F350CD">
        <w:rPr>
          <w:color w:val="000000"/>
        </w:rPr>
        <w:t xml:space="preserve"> сторону </w:t>
      </w:r>
      <w:proofErr w:type="spellStart"/>
      <w:r w:rsidRPr="00F350CD">
        <w:rPr>
          <w:color w:val="000000"/>
        </w:rPr>
        <w:t>від</w:t>
      </w:r>
      <w:proofErr w:type="spellEnd"/>
      <w:r w:rsidRPr="00F350CD">
        <w:rPr>
          <w:color w:val="000000"/>
        </w:rPr>
        <w:t xml:space="preserve"> </w:t>
      </w:r>
      <w:proofErr w:type="spellStart"/>
      <w:r w:rsidRPr="00F350CD">
        <w:rPr>
          <w:color w:val="000000"/>
        </w:rPr>
        <w:t>виконання</w:t>
      </w:r>
      <w:proofErr w:type="spellEnd"/>
      <w:r w:rsidRPr="00F350CD">
        <w:rPr>
          <w:color w:val="000000"/>
        </w:rPr>
        <w:t xml:space="preserve"> </w:t>
      </w:r>
      <w:proofErr w:type="spellStart"/>
      <w:r w:rsidRPr="00F350CD">
        <w:rPr>
          <w:color w:val="000000"/>
        </w:rPr>
        <w:t>прийнятих</w:t>
      </w:r>
      <w:proofErr w:type="spellEnd"/>
      <w:r w:rsidRPr="00F350CD">
        <w:rPr>
          <w:color w:val="000000"/>
        </w:rPr>
        <w:t xml:space="preserve"> на себе </w:t>
      </w:r>
      <w:proofErr w:type="spellStart"/>
      <w:r w:rsidRPr="00F350CD">
        <w:rPr>
          <w:color w:val="000000"/>
        </w:rPr>
        <w:t>зобов’язань</w:t>
      </w:r>
      <w:proofErr w:type="spellEnd"/>
      <w:r w:rsidRPr="00F350CD">
        <w:rPr>
          <w:color w:val="000000"/>
        </w:rPr>
        <w:t xml:space="preserve"> по договору поставки.</w:t>
      </w:r>
    </w:p>
    <w:p w:rsidR="00392255" w:rsidRDefault="00392255" w:rsidP="00392255">
      <w:pPr>
        <w:pStyle w:val="af0"/>
        <w:jc w:val="both"/>
        <w:rPr>
          <w:color w:val="000000"/>
        </w:rPr>
      </w:pPr>
      <w:r w:rsidRPr="00F350CD">
        <w:rPr>
          <w:color w:val="000000"/>
        </w:rPr>
        <w:t xml:space="preserve">6.4. У </w:t>
      </w:r>
      <w:proofErr w:type="spellStart"/>
      <w:r w:rsidRPr="00F350CD">
        <w:rPr>
          <w:color w:val="000000"/>
        </w:rPr>
        <w:t>випадку</w:t>
      </w:r>
      <w:proofErr w:type="spellEnd"/>
      <w:r w:rsidRPr="00F350CD">
        <w:rPr>
          <w:color w:val="000000"/>
        </w:rPr>
        <w:t xml:space="preserve"> </w:t>
      </w:r>
      <w:proofErr w:type="spellStart"/>
      <w:r w:rsidRPr="00F350CD">
        <w:rPr>
          <w:color w:val="000000"/>
        </w:rPr>
        <w:t>виникнення</w:t>
      </w:r>
      <w:proofErr w:type="spellEnd"/>
      <w:r w:rsidRPr="00F350CD">
        <w:rPr>
          <w:color w:val="000000"/>
        </w:rPr>
        <w:t xml:space="preserve"> </w:t>
      </w:r>
      <w:proofErr w:type="spellStart"/>
      <w:r w:rsidRPr="00F350CD">
        <w:rPr>
          <w:color w:val="000000"/>
        </w:rPr>
        <w:t>спорів</w:t>
      </w:r>
      <w:proofErr w:type="spellEnd"/>
      <w:r w:rsidRPr="00F350CD">
        <w:rPr>
          <w:color w:val="000000"/>
        </w:rPr>
        <w:t xml:space="preserve"> </w:t>
      </w:r>
      <w:proofErr w:type="spellStart"/>
      <w:r w:rsidRPr="00F350CD">
        <w:rPr>
          <w:color w:val="000000"/>
        </w:rPr>
        <w:t>або</w:t>
      </w:r>
      <w:proofErr w:type="spellEnd"/>
      <w:r w:rsidRPr="00F350CD">
        <w:rPr>
          <w:color w:val="000000"/>
        </w:rPr>
        <w:t xml:space="preserve"> </w:t>
      </w:r>
      <w:proofErr w:type="spellStart"/>
      <w:r w:rsidRPr="00F350CD">
        <w:rPr>
          <w:color w:val="000000"/>
        </w:rPr>
        <w:t>розбіжностей</w:t>
      </w:r>
      <w:proofErr w:type="spellEnd"/>
      <w:r w:rsidRPr="00F350CD">
        <w:rPr>
          <w:color w:val="000000"/>
        </w:rPr>
        <w:t xml:space="preserve">, </w:t>
      </w:r>
      <w:proofErr w:type="spellStart"/>
      <w:r w:rsidRPr="00F350CD">
        <w:rPr>
          <w:color w:val="000000"/>
        </w:rPr>
        <w:t>Сторони</w:t>
      </w:r>
      <w:proofErr w:type="spellEnd"/>
      <w:r w:rsidRPr="00F350CD">
        <w:rPr>
          <w:color w:val="000000"/>
        </w:rPr>
        <w:t xml:space="preserve"> </w:t>
      </w:r>
      <w:proofErr w:type="spellStart"/>
      <w:r w:rsidRPr="00F350CD">
        <w:rPr>
          <w:color w:val="000000"/>
        </w:rPr>
        <w:t>зобов'язуються</w:t>
      </w:r>
      <w:proofErr w:type="spellEnd"/>
      <w:r w:rsidRPr="00F350CD">
        <w:rPr>
          <w:color w:val="000000"/>
        </w:rPr>
        <w:t xml:space="preserve"> </w:t>
      </w:r>
      <w:proofErr w:type="spellStart"/>
      <w:r w:rsidRPr="00F350CD">
        <w:rPr>
          <w:color w:val="000000"/>
        </w:rPr>
        <w:t>вирішувати</w:t>
      </w:r>
      <w:proofErr w:type="spellEnd"/>
      <w:r w:rsidRPr="00F350CD">
        <w:rPr>
          <w:color w:val="000000"/>
        </w:rPr>
        <w:t xml:space="preserve"> </w:t>
      </w:r>
      <w:proofErr w:type="spellStart"/>
      <w:r w:rsidRPr="00F350CD">
        <w:rPr>
          <w:color w:val="000000"/>
        </w:rPr>
        <w:t>їх</w:t>
      </w:r>
      <w:proofErr w:type="spellEnd"/>
      <w:r w:rsidRPr="00F350CD">
        <w:rPr>
          <w:color w:val="000000"/>
        </w:rPr>
        <w:t xml:space="preserve"> шляхом </w:t>
      </w:r>
      <w:proofErr w:type="spellStart"/>
      <w:r w:rsidRPr="00F350CD">
        <w:rPr>
          <w:color w:val="000000"/>
        </w:rPr>
        <w:t>взаємних</w:t>
      </w:r>
      <w:proofErr w:type="spellEnd"/>
      <w:r w:rsidRPr="00F350CD">
        <w:rPr>
          <w:color w:val="000000"/>
        </w:rPr>
        <w:t xml:space="preserve"> </w:t>
      </w:r>
      <w:proofErr w:type="spellStart"/>
      <w:r w:rsidRPr="00F350CD">
        <w:rPr>
          <w:color w:val="000000"/>
        </w:rPr>
        <w:t>переговорів</w:t>
      </w:r>
      <w:proofErr w:type="spellEnd"/>
      <w:r w:rsidRPr="00F350CD">
        <w:rPr>
          <w:color w:val="000000"/>
        </w:rPr>
        <w:t xml:space="preserve"> та </w:t>
      </w:r>
      <w:proofErr w:type="spellStart"/>
      <w:r w:rsidRPr="00F350CD">
        <w:rPr>
          <w:color w:val="000000"/>
        </w:rPr>
        <w:t>консультацій</w:t>
      </w:r>
      <w:proofErr w:type="spellEnd"/>
      <w:r w:rsidRPr="00F350CD">
        <w:rPr>
          <w:color w:val="000000"/>
        </w:rPr>
        <w:t>.</w:t>
      </w:r>
    </w:p>
    <w:p w:rsidR="00392255" w:rsidRPr="00F350CD" w:rsidRDefault="00392255" w:rsidP="00392255">
      <w:pPr>
        <w:pStyle w:val="af0"/>
        <w:jc w:val="both"/>
        <w:rPr>
          <w:color w:val="000000"/>
        </w:rPr>
      </w:pPr>
    </w:p>
    <w:p w:rsidR="00392255" w:rsidRPr="00DD0FD4" w:rsidRDefault="00392255" w:rsidP="00392255">
      <w:pPr>
        <w:spacing w:after="0"/>
        <w:jc w:val="center"/>
        <w:rPr>
          <w:rFonts w:ascii="Times New Roman" w:hAnsi="Times New Roman" w:cs="Times New Roman"/>
          <w:b/>
          <w:sz w:val="24"/>
          <w:szCs w:val="24"/>
        </w:rPr>
      </w:pPr>
      <w:r w:rsidRPr="00DD0FD4">
        <w:rPr>
          <w:rFonts w:ascii="Times New Roman" w:hAnsi="Times New Roman" w:cs="Times New Roman"/>
          <w:b/>
          <w:sz w:val="24"/>
          <w:szCs w:val="24"/>
        </w:rPr>
        <w:t>7. Обставини непереборної сили</w:t>
      </w:r>
    </w:p>
    <w:p w:rsidR="00392255" w:rsidRPr="00DD0FD4" w:rsidRDefault="00392255" w:rsidP="00392255">
      <w:pPr>
        <w:spacing w:after="0"/>
        <w:jc w:val="both"/>
        <w:rPr>
          <w:rFonts w:ascii="Times New Roman" w:hAnsi="Times New Roman" w:cs="Times New Roman"/>
          <w:sz w:val="24"/>
          <w:szCs w:val="24"/>
        </w:rPr>
      </w:pPr>
      <w:r w:rsidRPr="00DD0FD4">
        <w:rPr>
          <w:rFonts w:ascii="Times New Roman" w:hAnsi="Times New Roman" w:cs="Times New Roman"/>
          <w:sz w:val="24"/>
          <w:szCs w:val="24"/>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92255" w:rsidRPr="00DD0FD4" w:rsidRDefault="00392255" w:rsidP="00392255">
      <w:pPr>
        <w:spacing w:after="0"/>
        <w:jc w:val="both"/>
        <w:rPr>
          <w:rFonts w:ascii="Times New Roman" w:hAnsi="Times New Roman" w:cs="Times New Roman"/>
          <w:sz w:val="24"/>
          <w:szCs w:val="24"/>
        </w:rPr>
      </w:pPr>
      <w:r w:rsidRPr="00DD0FD4">
        <w:rPr>
          <w:rFonts w:ascii="Times New Roman" w:hAnsi="Times New Roman" w:cs="Times New Roman"/>
          <w:sz w:val="24"/>
          <w:szCs w:val="24"/>
        </w:rPr>
        <w:t xml:space="preserve">7.2.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392255" w:rsidRPr="00DD0FD4" w:rsidRDefault="00392255" w:rsidP="00392255">
      <w:pPr>
        <w:spacing w:after="0"/>
        <w:jc w:val="both"/>
        <w:rPr>
          <w:rFonts w:ascii="Times New Roman" w:hAnsi="Times New Roman" w:cs="Times New Roman"/>
          <w:sz w:val="24"/>
          <w:szCs w:val="24"/>
        </w:rPr>
      </w:pPr>
      <w:r w:rsidRPr="00DD0FD4">
        <w:rPr>
          <w:rFonts w:ascii="Times New Roman" w:hAnsi="Times New Roman" w:cs="Times New Roman"/>
          <w:sz w:val="24"/>
          <w:szCs w:val="24"/>
        </w:rPr>
        <w:t>7.3. Доказом виникнення обставин непереборної сили та строку їх дії є відповідні документи, які видаються уповноваженим органом (МНС тощо).</w:t>
      </w:r>
    </w:p>
    <w:p w:rsidR="00392255" w:rsidRPr="00DD0FD4" w:rsidRDefault="00392255" w:rsidP="00392255">
      <w:pPr>
        <w:spacing w:after="0"/>
        <w:jc w:val="both"/>
        <w:rPr>
          <w:rFonts w:ascii="Times New Roman" w:hAnsi="Times New Roman" w:cs="Times New Roman"/>
          <w:sz w:val="24"/>
          <w:szCs w:val="24"/>
        </w:rPr>
      </w:pPr>
      <w:r w:rsidRPr="00DD0FD4">
        <w:rPr>
          <w:rFonts w:ascii="Times New Roman" w:hAnsi="Times New Roman" w:cs="Times New Roman"/>
          <w:sz w:val="24"/>
          <w:szCs w:val="24"/>
        </w:rPr>
        <w:t xml:space="preserve">7.4.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 </w:t>
      </w:r>
    </w:p>
    <w:p w:rsidR="00392255" w:rsidRPr="00DD0FD4" w:rsidRDefault="00392255" w:rsidP="00392255">
      <w:pPr>
        <w:spacing w:after="0"/>
        <w:jc w:val="center"/>
        <w:rPr>
          <w:rFonts w:ascii="Times New Roman" w:hAnsi="Times New Roman" w:cs="Times New Roman"/>
          <w:b/>
          <w:sz w:val="24"/>
          <w:szCs w:val="24"/>
        </w:rPr>
      </w:pPr>
    </w:p>
    <w:p w:rsidR="00392255" w:rsidRPr="00DD0FD4" w:rsidRDefault="00392255" w:rsidP="00392255">
      <w:pPr>
        <w:spacing w:after="0"/>
        <w:jc w:val="center"/>
        <w:rPr>
          <w:rFonts w:ascii="Times New Roman" w:hAnsi="Times New Roman" w:cs="Times New Roman"/>
          <w:b/>
          <w:sz w:val="24"/>
          <w:szCs w:val="24"/>
        </w:rPr>
      </w:pPr>
      <w:r w:rsidRPr="00DD0FD4">
        <w:rPr>
          <w:rFonts w:ascii="Times New Roman" w:hAnsi="Times New Roman" w:cs="Times New Roman"/>
          <w:b/>
          <w:sz w:val="24"/>
          <w:szCs w:val="24"/>
        </w:rPr>
        <w:t>8. Вирішення спорів</w:t>
      </w:r>
    </w:p>
    <w:p w:rsidR="00392255" w:rsidRPr="00DD0FD4" w:rsidRDefault="00392255" w:rsidP="00392255">
      <w:pPr>
        <w:spacing w:after="0"/>
        <w:jc w:val="both"/>
        <w:rPr>
          <w:rFonts w:ascii="Times New Roman" w:hAnsi="Times New Roman" w:cs="Times New Roman"/>
          <w:sz w:val="24"/>
          <w:szCs w:val="24"/>
        </w:rPr>
      </w:pPr>
      <w:r w:rsidRPr="00DD0FD4">
        <w:rPr>
          <w:rFonts w:ascii="Times New Roman" w:hAnsi="Times New Roman" w:cs="Times New Roman"/>
          <w:sz w:val="24"/>
          <w:szCs w:val="24"/>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392255" w:rsidRPr="00DD0FD4" w:rsidRDefault="00392255" w:rsidP="00392255">
      <w:pPr>
        <w:spacing w:after="0"/>
        <w:jc w:val="both"/>
        <w:rPr>
          <w:rFonts w:ascii="Times New Roman" w:hAnsi="Times New Roman" w:cs="Times New Roman"/>
          <w:sz w:val="24"/>
          <w:szCs w:val="24"/>
        </w:rPr>
      </w:pPr>
      <w:r w:rsidRPr="00DD0FD4">
        <w:rPr>
          <w:rFonts w:ascii="Times New Roman" w:hAnsi="Times New Roman" w:cs="Times New Roman"/>
          <w:sz w:val="24"/>
          <w:szCs w:val="24"/>
        </w:rPr>
        <w:t xml:space="preserve">8.2. У разі недосягнення Сторонами згоди спори (розбіжності) вирішуються у судовому порядку. </w:t>
      </w:r>
    </w:p>
    <w:p w:rsidR="00392255" w:rsidRPr="00DD0FD4" w:rsidRDefault="00392255" w:rsidP="00392255">
      <w:pPr>
        <w:spacing w:after="0"/>
        <w:ind w:firstLine="566"/>
        <w:jc w:val="center"/>
        <w:rPr>
          <w:rFonts w:ascii="Times New Roman" w:hAnsi="Times New Roman" w:cs="Times New Roman"/>
          <w:color w:val="0000FF"/>
          <w:sz w:val="24"/>
          <w:szCs w:val="24"/>
        </w:rPr>
      </w:pPr>
      <w:r w:rsidRPr="00DD0FD4">
        <w:rPr>
          <w:rFonts w:ascii="Times New Roman" w:hAnsi="Times New Roman" w:cs="Times New Roman"/>
          <w:b/>
          <w:color w:val="222222"/>
          <w:sz w:val="24"/>
          <w:szCs w:val="24"/>
        </w:rPr>
        <w:t xml:space="preserve">9. Антикорупційне </w:t>
      </w:r>
      <w:proofErr w:type="spellStart"/>
      <w:r w:rsidRPr="00DD0FD4">
        <w:rPr>
          <w:rFonts w:ascii="Times New Roman" w:hAnsi="Times New Roman" w:cs="Times New Roman"/>
          <w:b/>
          <w:color w:val="222222"/>
          <w:sz w:val="24"/>
          <w:szCs w:val="24"/>
        </w:rPr>
        <w:t>застереженя</w:t>
      </w:r>
      <w:proofErr w:type="spellEnd"/>
    </w:p>
    <w:p w:rsidR="00392255" w:rsidRPr="00DD0FD4" w:rsidRDefault="00392255" w:rsidP="00392255">
      <w:pPr>
        <w:widowControl w:val="0"/>
        <w:tabs>
          <w:tab w:val="left" w:pos="851"/>
          <w:tab w:val="left" w:pos="1843"/>
        </w:tabs>
        <w:spacing w:after="0"/>
        <w:jc w:val="both"/>
        <w:rPr>
          <w:rFonts w:ascii="Times New Roman" w:hAnsi="Times New Roman" w:cs="Times New Roman"/>
          <w:sz w:val="24"/>
          <w:szCs w:val="24"/>
        </w:rPr>
      </w:pPr>
      <w:r w:rsidRPr="00DD0FD4">
        <w:rPr>
          <w:rFonts w:ascii="Times New Roman" w:hAnsi="Times New Roman" w:cs="Times New Roman"/>
          <w:sz w:val="24"/>
          <w:szCs w:val="24"/>
        </w:rPr>
        <w:t xml:space="preserve">9.1.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w:t>
      </w:r>
      <w:r w:rsidRPr="00DD0FD4">
        <w:rPr>
          <w:rFonts w:ascii="Times New Roman" w:hAnsi="Times New Roman" w:cs="Times New Roman"/>
          <w:sz w:val="24"/>
          <w:szCs w:val="24"/>
        </w:rPr>
        <w:lastRenderedPageBreak/>
        <w:t>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392255" w:rsidRPr="00DD0FD4" w:rsidRDefault="00392255" w:rsidP="00392255">
      <w:pPr>
        <w:widowControl w:val="0"/>
        <w:tabs>
          <w:tab w:val="left" w:pos="851"/>
          <w:tab w:val="left" w:pos="1843"/>
        </w:tabs>
        <w:spacing w:after="0"/>
        <w:jc w:val="both"/>
        <w:rPr>
          <w:rFonts w:ascii="Times New Roman" w:hAnsi="Times New Roman" w:cs="Times New Roman"/>
          <w:sz w:val="24"/>
          <w:szCs w:val="24"/>
        </w:rPr>
      </w:pPr>
      <w:r w:rsidRPr="00DD0FD4">
        <w:rPr>
          <w:rFonts w:ascii="Times New Roman" w:hAnsi="Times New Roman" w:cs="Times New Roman"/>
          <w:sz w:val="24"/>
          <w:szCs w:val="24"/>
        </w:rPr>
        <w:t>9.2.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392255" w:rsidRPr="00DD0FD4" w:rsidRDefault="00392255" w:rsidP="00392255">
      <w:pPr>
        <w:widowControl w:val="0"/>
        <w:tabs>
          <w:tab w:val="left" w:pos="851"/>
          <w:tab w:val="left" w:pos="1843"/>
        </w:tabs>
        <w:spacing w:after="0"/>
        <w:jc w:val="both"/>
        <w:rPr>
          <w:rFonts w:ascii="Times New Roman" w:hAnsi="Times New Roman" w:cs="Times New Roman"/>
          <w:sz w:val="24"/>
          <w:szCs w:val="24"/>
        </w:rPr>
      </w:pPr>
      <w:r w:rsidRPr="00DD0FD4">
        <w:rPr>
          <w:rFonts w:ascii="Times New Roman" w:hAnsi="Times New Roman" w:cs="Times New Roman"/>
          <w:sz w:val="24"/>
          <w:szCs w:val="24"/>
        </w:rPr>
        <w:t>9.3.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392255" w:rsidRPr="00DD0FD4" w:rsidRDefault="00392255" w:rsidP="00392255">
      <w:pPr>
        <w:widowControl w:val="0"/>
        <w:tabs>
          <w:tab w:val="left" w:pos="851"/>
          <w:tab w:val="left" w:pos="1843"/>
        </w:tabs>
        <w:spacing w:after="0"/>
        <w:jc w:val="both"/>
        <w:rPr>
          <w:rFonts w:ascii="Times New Roman" w:hAnsi="Times New Roman" w:cs="Times New Roman"/>
          <w:sz w:val="24"/>
          <w:szCs w:val="24"/>
        </w:rPr>
      </w:pPr>
      <w:r w:rsidRPr="00DD0FD4">
        <w:rPr>
          <w:rFonts w:ascii="Times New Roman" w:hAnsi="Times New Roman" w:cs="Times New Roman"/>
          <w:sz w:val="24"/>
          <w:szCs w:val="24"/>
        </w:rPr>
        <w:t>9.4.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392255" w:rsidRPr="00DD0FD4" w:rsidRDefault="00392255" w:rsidP="00392255">
      <w:pPr>
        <w:spacing w:after="0"/>
        <w:jc w:val="center"/>
        <w:rPr>
          <w:rFonts w:ascii="Times New Roman" w:hAnsi="Times New Roman" w:cs="Times New Roman"/>
          <w:b/>
          <w:sz w:val="24"/>
          <w:szCs w:val="24"/>
        </w:rPr>
      </w:pPr>
      <w:r w:rsidRPr="00DD0FD4">
        <w:rPr>
          <w:rFonts w:ascii="Times New Roman" w:hAnsi="Times New Roman" w:cs="Times New Roman"/>
          <w:b/>
          <w:sz w:val="24"/>
          <w:szCs w:val="24"/>
        </w:rPr>
        <w:t>10. Строк дії договору</w:t>
      </w:r>
    </w:p>
    <w:p w:rsidR="00392255" w:rsidRPr="00DD0FD4" w:rsidRDefault="00392255" w:rsidP="00392255">
      <w:pPr>
        <w:pStyle w:val="af0"/>
        <w:jc w:val="both"/>
        <w:rPr>
          <w:lang w:val="uk-UA"/>
        </w:rPr>
      </w:pPr>
      <w:r w:rsidRPr="00DD0FD4">
        <w:rPr>
          <w:lang w:val="uk-UA"/>
        </w:rPr>
        <w:t>10.1.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392255" w:rsidRPr="00DD0FD4" w:rsidRDefault="00392255" w:rsidP="00392255">
      <w:pPr>
        <w:pStyle w:val="af0"/>
        <w:jc w:val="both"/>
        <w:rPr>
          <w:lang w:val="uk-UA"/>
        </w:rPr>
      </w:pPr>
      <w:r w:rsidRPr="00DD0FD4">
        <w:rPr>
          <w:lang w:val="uk-UA"/>
        </w:rPr>
        <w:t xml:space="preserve">     10.1.1.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 </w:t>
      </w:r>
    </w:p>
    <w:p w:rsidR="00392255" w:rsidRPr="00DD0FD4" w:rsidRDefault="00392255" w:rsidP="00392255">
      <w:pPr>
        <w:pStyle w:val="af0"/>
        <w:jc w:val="both"/>
        <w:rPr>
          <w:lang w:val="uk-UA"/>
        </w:rPr>
      </w:pPr>
      <w:r w:rsidRPr="00DD0FD4">
        <w:rPr>
          <w:lang w:val="uk-UA"/>
        </w:rPr>
        <w:t>10.2.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392255" w:rsidRPr="00DD0FD4" w:rsidRDefault="00392255" w:rsidP="00392255">
      <w:pPr>
        <w:pStyle w:val="af0"/>
        <w:jc w:val="both"/>
        <w:rPr>
          <w:lang w:val="uk-UA"/>
        </w:rPr>
      </w:pPr>
      <w:r w:rsidRPr="00DD0FD4">
        <w:rPr>
          <w:lang w:val="uk-UA"/>
        </w:rPr>
        <w:t>10.3. Покупець  має право односторонньої відмови від цього Договору у разі:</w:t>
      </w:r>
    </w:p>
    <w:p w:rsidR="00392255" w:rsidRPr="00DD0FD4" w:rsidRDefault="00392255" w:rsidP="00392255">
      <w:pPr>
        <w:pStyle w:val="af0"/>
        <w:jc w:val="both"/>
        <w:rPr>
          <w:lang w:val="uk-UA"/>
        </w:rPr>
      </w:pPr>
      <w:r w:rsidRPr="00DD0FD4">
        <w:rPr>
          <w:lang w:val="uk-UA"/>
        </w:rPr>
        <w:t xml:space="preserve">        - порушення Постачальником строків постачання Товару;</w:t>
      </w:r>
    </w:p>
    <w:p w:rsidR="00392255" w:rsidRPr="00DD0FD4" w:rsidRDefault="00392255" w:rsidP="00392255">
      <w:pPr>
        <w:pStyle w:val="af0"/>
        <w:jc w:val="both"/>
        <w:rPr>
          <w:lang w:val="uk-UA"/>
        </w:rPr>
      </w:pPr>
      <w:r w:rsidRPr="00DD0FD4">
        <w:rPr>
          <w:lang w:val="uk-UA"/>
        </w:rPr>
        <w:t xml:space="preserve">        - поставки Товару неналежної якості;</w:t>
      </w:r>
    </w:p>
    <w:p w:rsidR="00392255" w:rsidRPr="00DD0FD4" w:rsidRDefault="00392255" w:rsidP="00392255">
      <w:pPr>
        <w:pStyle w:val="af0"/>
        <w:jc w:val="both"/>
        <w:rPr>
          <w:lang w:val="uk-UA"/>
        </w:rPr>
      </w:pPr>
      <w:r w:rsidRPr="00DD0FD4">
        <w:rPr>
          <w:lang w:val="uk-UA"/>
        </w:rPr>
        <w:t xml:space="preserve">        - відсутності фінансування.</w:t>
      </w:r>
    </w:p>
    <w:p w:rsidR="00392255" w:rsidRPr="00DD0FD4" w:rsidRDefault="00392255" w:rsidP="00392255">
      <w:pPr>
        <w:pStyle w:val="af0"/>
        <w:jc w:val="both"/>
        <w:rPr>
          <w:lang w:val="uk-UA"/>
        </w:rPr>
      </w:pPr>
      <w:r w:rsidRPr="00DD0FD4">
        <w:rPr>
          <w:lang w:val="uk-UA"/>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392255" w:rsidRPr="00DD0FD4" w:rsidRDefault="00392255" w:rsidP="00392255">
      <w:pPr>
        <w:pStyle w:val="af0"/>
        <w:jc w:val="both"/>
        <w:rPr>
          <w:lang w:val="uk-UA"/>
        </w:rPr>
      </w:pPr>
      <w:r w:rsidRPr="00DD0FD4">
        <w:rPr>
          <w:lang w:val="uk-UA"/>
        </w:rPr>
        <w:t>10.4.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392255" w:rsidRPr="00DD0FD4" w:rsidRDefault="00392255" w:rsidP="00392255">
      <w:pPr>
        <w:jc w:val="center"/>
        <w:rPr>
          <w:rFonts w:ascii="Times New Roman" w:hAnsi="Times New Roman" w:cs="Times New Roman"/>
          <w:b/>
          <w:sz w:val="24"/>
          <w:szCs w:val="24"/>
        </w:rPr>
      </w:pPr>
      <w:r w:rsidRPr="00DD0FD4">
        <w:rPr>
          <w:rFonts w:ascii="Times New Roman" w:hAnsi="Times New Roman" w:cs="Times New Roman"/>
          <w:b/>
          <w:sz w:val="24"/>
          <w:szCs w:val="24"/>
        </w:rPr>
        <w:t>11. Прикінцеві положення</w:t>
      </w:r>
    </w:p>
    <w:p w:rsidR="00392255" w:rsidRPr="00DD0FD4" w:rsidRDefault="00392255" w:rsidP="00392255">
      <w:pPr>
        <w:spacing w:after="0"/>
        <w:jc w:val="both"/>
        <w:rPr>
          <w:rFonts w:ascii="Times New Roman" w:hAnsi="Times New Roman" w:cs="Times New Roman"/>
          <w:sz w:val="24"/>
          <w:szCs w:val="24"/>
        </w:rPr>
      </w:pPr>
      <w:r w:rsidRPr="00DD0FD4">
        <w:rPr>
          <w:rFonts w:ascii="Times New Roman" w:hAnsi="Times New Roman" w:cs="Times New Roman"/>
          <w:sz w:val="24"/>
          <w:szCs w:val="24"/>
        </w:rPr>
        <w:t>11.1. Зміна умов цього Договору може здійснюватися шляхом підписання додаткової угоди на умовах та в порядку передбаченому чинним законодавством.</w:t>
      </w:r>
    </w:p>
    <w:p w:rsidR="00392255" w:rsidRPr="00DD0FD4" w:rsidRDefault="00392255" w:rsidP="00392255">
      <w:pPr>
        <w:spacing w:after="0"/>
        <w:jc w:val="both"/>
        <w:rPr>
          <w:rFonts w:ascii="Times New Roman" w:hAnsi="Times New Roman" w:cs="Times New Roman"/>
          <w:sz w:val="24"/>
          <w:szCs w:val="24"/>
        </w:rPr>
      </w:pPr>
      <w:r w:rsidRPr="00DD0FD4">
        <w:rPr>
          <w:rFonts w:ascii="Times New Roman" w:hAnsi="Times New Roman" w:cs="Times New Roman"/>
          <w:sz w:val="24"/>
          <w:szCs w:val="24"/>
        </w:rPr>
        <w:t xml:space="preserve">        11.1.1.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в п. 19 визначеного постановою №1178 від 12.10.2022р. “Про затвердження особливостей здійснення публічних </w:t>
      </w:r>
      <w:proofErr w:type="spellStart"/>
      <w:r w:rsidRPr="00DD0FD4">
        <w:rPr>
          <w:rFonts w:ascii="Times New Roman" w:hAnsi="Times New Roman" w:cs="Times New Roman"/>
          <w:sz w:val="24"/>
          <w:szCs w:val="24"/>
        </w:rPr>
        <w:t>закупівель</w:t>
      </w:r>
      <w:proofErr w:type="spellEnd"/>
      <w:r w:rsidRPr="00DD0FD4">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92255" w:rsidRPr="00DD0FD4" w:rsidRDefault="00392255" w:rsidP="00392255">
      <w:pPr>
        <w:spacing w:after="0"/>
        <w:jc w:val="both"/>
        <w:rPr>
          <w:rFonts w:ascii="Times New Roman" w:hAnsi="Times New Roman" w:cs="Times New Roman"/>
          <w:sz w:val="24"/>
          <w:szCs w:val="24"/>
        </w:rPr>
      </w:pPr>
      <w:r w:rsidRPr="00DD0FD4">
        <w:rPr>
          <w:rFonts w:ascii="Times New Roman" w:hAnsi="Times New Roman" w:cs="Times New Roman"/>
          <w:sz w:val="24"/>
          <w:szCs w:val="24"/>
        </w:rPr>
        <w:lastRenderedPageBreak/>
        <w:t xml:space="preserve">11.2.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392255" w:rsidRPr="00DD0FD4" w:rsidRDefault="00392255" w:rsidP="00392255">
      <w:pPr>
        <w:spacing w:after="0"/>
        <w:jc w:val="both"/>
        <w:rPr>
          <w:rFonts w:ascii="Times New Roman" w:hAnsi="Times New Roman" w:cs="Times New Roman"/>
          <w:sz w:val="24"/>
          <w:szCs w:val="24"/>
        </w:rPr>
      </w:pPr>
      <w:r w:rsidRPr="00DD0FD4">
        <w:rPr>
          <w:rFonts w:ascii="Times New Roman" w:hAnsi="Times New Roman" w:cs="Times New Roman"/>
          <w:sz w:val="24"/>
          <w:szCs w:val="24"/>
        </w:rPr>
        <w:t>11.3. Жодна зі Сторін не може передавати свої права та/або обов’язки за цим Договором третім особам без письмової згоди другої Сторони Договору.</w:t>
      </w:r>
    </w:p>
    <w:p w:rsidR="00392255" w:rsidRPr="00DD0FD4" w:rsidRDefault="00392255" w:rsidP="00392255">
      <w:pPr>
        <w:spacing w:after="0"/>
        <w:jc w:val="both"/>
        <w:rPr>
          <w:rFonts w:ascii="Times New Roman" w:hAnsi="Times New Roman" w:cs="Times New Roman"/>
          <w:sz w:val="24"/>
          <w:szCs w:val="24"/>
        </w:rPr>
      </w:pPr>
      <w:r w:rsidRPr="00DD0FD4">
        <w:rPr>
          <w:rFonts w:ascii="Times New Roman" w:hAnsi="Times New Roman" w:cs="Times New Roman"/>
          <w:sz w:val="24"/>
          <w:szCs w:val="24"/>
        </w:rPr>
        <w:t>11.4.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392255" w:rsidRPr="00DD0FD4" w:rsidRDefault="00392255" w:rsidP="00392255">
      <w:pPr>
        <w:spacing w:after="0"/>
        <w:jc w:val="both"/>
        <w:rPr>
          <w:rFonts w:ascii="Times New Roman" w:hAnsi="Times New Roman" w:cs="Times New Roman"/>
          <w:sz w:val="24"/>
          <w:szCs w:val="24"/>
        </w:rPr>
      </w:pPr>
      <w:r w:rsidRPr="00DD0FD4">
        <w:rPr>
          <w:rFonts w:ascii="Times New Roman" w:hAnsi="Times New Roman" w:cs="Times New Roman"/>
          <w:sz w:val="24"/>
          <w:szCs w:val="24"/>
        </w:rPr>
        <w:t>11.5. З будь-яких питань, що не врегульовані цим Договором, Сторони керуються чинним законодавством України.</w:t>
      </w:r>
    </w:p>
    <w:p w:rsidR="00392255" w:rsidRPr="00DD0FD4" w:rsidRDefault="00392255" w:rsidP="00392255">
      <w:pPr>
        <w:spacing w:after="0"/>
        <w:jc w:val="both"/>
        <w:rPr>
          <w:rFonts w:ascii="Times New Roman" w:hAnsi="Times New Roman" w:cs="Times New Roman"/>
          <w:sz w:val="24"/>
          <w:szCs w:val="24"/>
        </w:rPr>
      </w:pPr>
      <w:r w:rsidRPr="00DD0FD4">
        <w:rPr>
          <w:rFonts w:ascii="Times New Roman" w:hAnsi="Times New Roman" w:cs="Times New Roman"/>
          <w:sz w:val="24"/>
          <w:szCs w:val="24"/>
        </w:rPr>
        <w:t>11.6.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392255" w:rsidRPr="00DD0FD4" w:rsidRDefault="00392255" w:rsidP="00392255">
      <w:pPr>
        <w:spacing w:after="0"/>
        <w:jc w:val="both"/>
        <w:rPr>
          <w:rFonts w:ascii="Times New Roman" w:hAnsi="Times New Roman" w:cs="Times New Roman"/>
          <w:b/>
          <w:sz w:val="24"/>
          <w:szCs w:val="24"/>
        </w:rPr>
      </w:pPr>
      <w:r w:rsidRPr="00DD0FD4">
        <w:rPr>
          <w:rFonts w:ascii="Times New Roman" w:hAnsi="Times New Roman" w:cs="Times New Roman"/>
          <w:b/>
          <w:sz w:val="24"/>
          <w:szCs w:val="24"/>
        </w:rPr>
        <w:t xml:space="preserve">                                                     12. Додатки до договору</w:t>
      </w:r>
    </w:p>
    <w:p w:rsidR="00392255" w:rsidRDefault="00392255" w:rsidP="00952CB5">
      <w:pPr>
        <w:spacing w:after="0"/>
        <w:jc w:val="both"/>
        <w:rPr>
          <w:rFonts w:ascii="Times New Roman" w:hAnsi="Times New Roman" w:cs="Times New Roman"/>
          <w:sz w:val="24"/>
          <w:szCs w:val="24"/>
        </w:rPr>
      </w:pPr>
      <w:r w:rsidRPr="00DD0FD4">
        <w:rPr>
          <w:rFonts w:ascii="Times New Roman" w:hAnsi="Times New Roman" w:cs="Times New Roman"/>
          <w:sz w:val="24"/>
          <w:szCs w:val="24"/>
        </w:rPr>
        <w:t>12.1. Невід'ємною частиною цього Договору є: Специфікація (додаток №1), Дислокація (додаток 2)</w:t>
      </w:r>
      <w:r w:rsidR="00952CB5">
        <w:rPr>
          <w:rFonts w:ascii="Times New Roman" w:hAnsi="Times New Roman" w:cs="Times New Roman"/>
          <w:sz w:val="24"/>
          <w:szCs w:val="24"/>
        </w:rPr>
        <w:t>.</w:t>
      </w:r>
    </w:p>
    <w:p w:rsidR="00392255" w:rsidRDefault="00392255" w:rsidP="00392255">
      <w:pPr>
        <w:pStyle w:val="af0"/>
        <w:jc w:val="center"/>
        <w:rPr>
          <w:b/>
          <w:color w:val="000000"/>
        </w:rPr>
      </w:pPr>
      <w:r w:rsidRPr="00072BE3">
        <w:rPr>
          <w:b/>
          <w:color w:val="000000"/>
        </w:rPr>
        <w:t>1</w:t>
      </w:r>
      <w:r>
        <w:rPr>
          <w:b/>
          <w:color w:val="000000"/>
        </w:rPr>
        <w:t>3</w:t>
      </w:r>
      <w:r w:rsidRPr="00072BE3">
        <w:rPr>
          <w:b/>
          <w:color w:val="000000"/>
        </w:rPr>
        <w:t>. МІСЦЕЗНАХОДЖЕННЯ ТА БАНКІВСЬКІ РЕКВІЗИТИ СТОРІН</w:t>
      </w:r>
    </w:p>
    <w:p w:rsidR="00392255" w:rsidRDefault="00392255" w:rsidP="00392255">
      <w:pPr>
        <w:pStyle w:val="af0"/>
        <w:jc w:val="center"/>
        <w:rPr>
          <w:b/>
          <w:color w:val="000000"/>
        </w:rPr>
      </w:pPr>
    </w:p>
    <w:tbl>
      <w:tblPr>
        <w:tblW w:w="0" w:type="auto"/>
        <w:tblInd w:w="-8" w:type="dxa"/>
        <w:tblCellMar>
          <w:left w:w="10" w:type="dxa"/>
          <w:right w:w="10" w:type="dxa"/>
        </w:tblCellMar>
        <w:tblLook w:val="0000" w:firstRow="0" w:lastRow="0" w:firstColumn="0" w:lastColumn="0" w:noHBand="0" w:noVBand="0"/>
      </w:tblPr>
      <w:tblGrid>
        <w:gridCol w:w="5253"/>
        <w:gridCol w:w="4394"/>
      </w:tblGrid>
      <w:tr w:rsidR="00392255" w:rsidRPr="00C04C6E" w:rsidTr="00952CB5">
        <w:trPr>
          <w:trHeight w:val="615"/>
        </w:trPr>
        <w:tc>
          <w:tcPr>
            <w:tcW w:w="5253" w:type="dxa"/>
            <w:shd w:val="clear" w:color="auto" w:fill="FFFFFF"/>
            <w:tcMar>
              <w:top w:w="0" w:type="dxa"/>
              <w:left w:w="108" w:type="dxa"/>
              <w:bottom w:w="0" w:type="dxa"/>
              <w:right w:w="108" w:type="dxa"/>
            </w:tcMar>
          </w:tcPr>
          <w:p w:rsidR="00392255" w:rsidRPr="00CC0981" w:rsidRDefault="00392255" w:rsidP="00C931D5">
            <w:pPr>
              <w:jc w:val="center"/>
              <w:rPr>
                <w:rFonts w:ascii="Times New Roman" w:hAnsi="Times New Roman"/>
                <w:b/>
                <w:lang w:val="ru-RU" w:eastAsia="en-US"/>
              </w:rPr>
            </w:pPr>
            <w:r>
              <w:rPr>
                <w:rFonts w:ascii="Times New Roman" w:hAnsi="Times New Roman"/>
                <w:b/>
                <w:bCs/>
                <w:sz w:val="24"/>
                <w:szCs w:val="24"/>
              </w:rPr>
              <w:t>ЗАМОВНИК:</w:t>
            </w:r>
            <w:r w:rsidRPr="00CC0981">
              <w:rPr>
                <w:rFonts w:ascii="Times New Roman" w:hAnsi="Times New Roman"/>
                <w:b/>
                <w:lang w:val="ru-RU" w:eastAsia="en-US"/>
              </w:rPr>
              <w:t xml:space="preserve">                                                                                           </w:t>
            </w:r>
            <w:r>
              <w:rPr>
                <w:rFonts w:ascii="Times New Roman" w:hAnsi="Times New Roman"/>
                <w:b/>
                <w:lang w:val="ru-RU" w:eastAsia="en-US"/>
              </w:rPr>
              <w:t xml:space="preserve">          </w:t>
            </w:r>
          </w:p>
          <w:p w:rsidR="00392255" w:rsidRDefault="00392255" w:rsidP="00C9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rPr>
            </w:pPr>
            <w:r w:rsidRPr="00925D0C">
              <w:rPr>
                <w:rFonts w:ascii="Times New Roman" w:hAnsi="Times New Roman"/>
                <w:b/>
              </w:rPr>
              <w:t xml:space="preserve">ОКНЯНСЬКА СЕЛИЩНА РАДА </w:t>
            </w:r>
          </w:p>
          <w:p w:rsidR="00392255" w:rsidRDefault="00392255" w:rsidP="00C9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rPr>
            </w:pPr>
            <w:r>
              <w:rPr>
                <w:rFonts w:ascii="Times New Roman" w:hAnsi="Times New Roman"/>
                <w:b/>
              </w:rPr>
              <w:t>Подільського</w:t>
            </w:r>
            <w:r w:rsidRPr="00925D0C">
              <w:rPr>
                <w:rFonts w:ascii="Times New Roman" w:hAnsi="Times New Roman"/>
                <w:b/>
              </w:rPr>
              <w:t xml:space="preserve"> району Одеської області</w:t>
            </w:r>
          </w:p>
          <w:p w:rsidR="00392255" w:rsidRDefault="00392255" w:rsidP="00C931D5">
            <w:pPr>
              <w:tabs>
                <w:tab w:val="left" w:pos="-567"/>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rPr>
                <w:rFonts w:ascii="Times New Roman" w:hAnsi="Times New Roman"/>
              </w:rPr>
            </w:pPr>
            <w:r>
              <w:rPr>
                <w:rFonts w:ascii="Times New Roman" w:hAnsi="Times New Roman"/>
              </w:rPr>
              <w:t>Юридична адреса: 67900,</w:t>
            </w:r>
          </w:p>
          <w:p w:rsidR="00392255" w:rsidRDefault="00392255" w:rsidP="00C931D5">
            <w:pPr>
              <w:tabs>
                <w:tab w:val="left" w:pos="-567"/>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rPr>
                <w:rFonts w:ascii="Times New Roman" w:hAnsi="Times New Roman"/>
              </w:rPr>
            </w:pPr>
            <w:r w:rsidRPr="00925D0C">
              <w:rPr>
                <w:rFonts w:ascii="Times New Roman" w:hAnsi="Times New Roman"/>
              </w:rPr>
              <w:t xml:space="preserve">Одеська область, </w:t>
            </w:r>
            <w:r>
              <w:rPr>
                <w:rFonts w:ascii="Times New Roman" w:hAnsi="Times New Roman"/>
              </w:rPr>
              <w:t>Подільський</w:t>
            </w:r>
            <w:r w:rsidRPr="00925D0C">
              <w:rPr>
                <w:rFonts w:ascii="Times New Roman" w:hAnsi="Times New Roman"/>
              </w:rPr>
              <w:t xml:space="preserve"> район, </w:t>
            </w:r>
          </w:p>
          <w:p w:rsidR="00392255" w:rsidRDefault="00392255" w:rsidP="00C931D5">
            <w:pPr>
              <w:tabs>
                <w:tab w:val="left" w:pos="-567"/>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rPr>
                <w:rFonts w:ascii="Times New Roman" w:hAnsi="Times New Roman"/>
              </w:rPr>
            </w:pPr>
            <w:r w:rsidRPr="00925D0C">
              <w:rPr>
                <w:rFonts w:ascii="Times New Roman" w:hAnsi="Times New Roman"/>
              </w:rPr>
              <w:t xml:space="preserve">смт </w:t>
            </w:r>
            <w:proofErr w:type="spellStart"/>
            <w:r w:rsidRPr="00925D0C">
              <w:rPr>
                <w:rFonts w:ascii="Times New Roman" w:hAnsi="Times New Roman"/>
              </w:rPr>
              <w:t>Окни</w:t>
            </w:r>
            <w:proofErr w:type="spellEnd"/>
            <w:r w:rsidRPr="00925D0C">
              <w:rPr>
                <w:rFonts w:ascii="Times New Roman" w:hAnsi="Times New Roman"/>
              </w:rPr>
              <w:t xml:space="preserve">,  вул. </w:t>
            </w:r>
            <w:r>
              <w:rPr>
                <w:rFonts w:ascii="Times New Roman" w:hAnsi="Times New Roman"/>
              </w:rPr>
              <w:t>Незалежності</w:t>
            </w:r>
            <w:r w:rsidRPr="00925D0C">
              <w:rPr>
                <w:rFonts w:ascii="Times New Roman" w:hAnsi="Times New Roman"/>
              </w:rPr>
              <w:t xml:space="preserve">, </w:t>
            </w:r>
            <w:r>
              <w:rPr>
                <w:rFonts w:ascii="Times New Roman" w:hAnsi="Times New Roman"/>
              </w:rPr>
              <w:t>2</w:t>
            </w:r>
            <w:r w:rsidRPr="00925D0C">
              <w:rPr>
                <w:rFonts w:ascii="Times New Roman" w:hAnsi="Times New Roman"/>
              </w:rPr>
              <w:t xml:space="preserve">  </w:t>
            </w:r>
          </w:p>
          <w:p w:rsidR="00392255" w:rsidRDefault="00392255" w:rsidP="00C931D5">
            <w:pPr>
              <w:tabs>
                <w:tab w:val="left" w:pos="-567"/>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rPr>
                <w:rFonts w:ascii="Times New Roman" w:hAnsi="Times New Roman"/>
              </w:rPr>
            </w:pPr>
            <w:r>
              <w:rPr>
                <w:rFonts w:ascii="Times New Roman" w:hAnsi="Times New Roman"/>
              </w:rPr>
              <w:t>код</w:t>
            </w:r>
            <w:r w:rsidRPr="00925D0C">
              <w:rPr>
                <w:rFonts w:ascii="Times New Roman" w:hAnsi="Times New Roman"/>
              </w:rPr>
              <w:t xml:space="preserve"> ЄДРПОУ 04379924  </w:t>
            </w:r>
          </w:p>
          <w:p w:rsidR="00392255" w:rsidRDefault="00392255" w:rsidP="00C931D5">
            <w:pPr>
              <w:tabs>
                <w:tab w:val="left" w:pos="-567"/>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rPr>
                <w:rFonts w:ascii="Times New Roman" w:hAnsi="Times New Roman"/>
              </w:rPr>
            </w:pPr>
            <w:r w:rsidRPr="00925D0C">
              <w:rPr>
                <w:rFonts w:ascii="Times New Roman" w:hAnsi="Times New Roman"/>
              </w:rPr>
              <w:t>р/р UA</w:t>
            </w:r>
            <w:r>
              <w:rPr>
                <w:rFonts w:ascii="Times New Roman" w:hAnsi="Times New Roman"/>
              </w:rPr>
              <w:t>458201720344261009170038420</w:t>
            </w:r>
            <w:r w:rsidRPr="00925D0C">
              <w:rPr>
                <w:rFonts w:ascii="Times New Roman" w:hAnsi="Times New Roman"/>
              </w:rPr>
              <w:t xml:space="preserve">  </w:t>
            </w:r>
          </w:p>
          <w:p w:rsidR="00392255" w:rsidRDefault="00392255" w:rsidP="00C931D5">
            <w:pPr>
              <w:tabs>
                <w:tab w:val="left" w:pos="-567"/>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rPr>
                <w:rFonts w:ascii="Times New Roman" w:hAnsi="Times New Roman"/>
              </w:rPr>
            </w:pPr>
            <w:r>
              <w:rPr>
                <w:rFonts w:ascii="Times New Roman" w:hAnsi="Times New Roman"/>
              </w:rPr>
              <w:t xml:space="preserve">Банк: ДКСУ, </w:t>
            </w:r>
            <w:proofErr w:type="spellStart"/>
            <w:r>
              <w:rPr>
                <w:rFonts w:ascii="Times New Roman" w:hAnsi="Times New Roman"/>
              </w:rPr>
              <w:t>м.Київ</w:t>
            </w:r>
            <w:proofErr w:type="spellEnd"/>
            <w:r>
              <w:rPr>
                <w:rFonts w:ascii="Times New Roman" w:hAnsi="Times New Roman"/>
              </w:rPr>
              <w:t xml:space="preserve"> </w:t>
            </w:r>
            <w:r w:rsidRPr="00925D0C">
              <w:rPr>
                <w:rFonts w:ascii="Times New Roman" w:hAnsi="Times New Roman"/>
              </w:rPr>
              <w:t xml:space="preserve">  </w:t>
            </w:r>
          </w:p>
          <w:p w:rsidR="00392255" w:rsidRPr="00925D0C" w:rsidRDefault="00392255" w:rsidP="00C931D5">
            <w:pPr>
              <w:tabs>
                <w:tab w:val="left" w:pos="-567"/>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rPr>
                <w:rFonts w:ascii="Times New Roman" w:hAnsi="Times New Roman"/>
              </w:rPr>
            </w:pPr>
            <w:r w:rsidRPr="00925D0C">
              <w:rPr>
                <w:rFonts w:ascii="Times New Roman" w:hAnsi="Times New Roman"/>
              </w:rPr>
              <w:t xml:space="preserve">                                                                               </w:t>
            </w:r>
          </w:p>
          <w:p w:rsidR="00392255" w:rsidRDefault="00392255" w:rsidP="00C931D5">
            <w:pPr>
              <w:rPr>
                <w:rFonts w:ascii="Times New Roman" w:hAnsi="Times New Roman"/>
                <w:b/>
              </w:rPr>
            </w:pPr>
            <w:r>
              <w:rPr>
                <w:rFonts w:ascii="Times New Roman" w:hAnsi="Times New Roman"/>
                <w:b/>
              </w:rPr>
              <w:t xml:space="preserve">Селищний голова                </w:t>
            </w:r>
          </w:p>
          <w:p w:rsidR="00392255" w:rsidRDefault="00952CB5" w:rsidP="00C931D5">
            <w:pPr>
              <w:rPr>
                <w:rFonts w:ascii="Times New Roman" w:hAnsi="Times New Roman"/>
                <w:b/>
              </w:rPr>
            </w:pPr>
            <w:r>
              <w:rPr>
                <w:rFonts w:ascii="Times New Roman" w:hAnsi="Times New Roman"/>
                <w:b/>
              </w:rPr>
              <w:t xml:space="preserve">                              </w:t>
            </w:r>
            <w:r w:rsidR="00392255">
              <w:rPr>
                <w:rFonts w:ascii="Times New Roman" w:hAnsi="Times New Roman"/>
                <w:b/>
              </w:rPr>
              <w:t xml:space="preserve"> _______</w:t>
            </w:r>
            <w:r>
              <w:rPr>
                <w:rFonts w:ascii="Times New Roman" w:hAnsi="Times New Roman"/>
                <w:b/>
              </w:rPr>
              <w:t>___</w:t>
            </w:r>
            <w:r w:rsidR="00392255">
              <w:rPr>
                <w:rFonts w:ascii="Times New Roman" w:hAnsi="Times New Roman"/>
                <w:b/>
              </w:rPr>
              <w:t>____ Олег БЄЛОУС</w:t>
            </w:r>
            <w:r w:rsidR="00392255" w:rsidRPr="00CC0981">
              <w:rPr>
                <w:rFonts w:ascii="Times New Roman" w:hAnsi="Times New Roman"/>
                <w:b/>
              </w:rPr>
              <w:t xml:space="preserve">  </w:t>
            </w:r>
          </w:p>
          <w:p w:rsidR="00392255" w:rsidRPr="00C04C6E" w:rsidRDefault="00392255" w:rsidP="00C931D5">
            <w:pPr>
              <w:jc w:val="both"/>
              <w:rPr>
                <w:rFonts w:ascii="Times New Roman" w:hAnsi="Times New Roman"/>
                <w:color w:val="000000"/>
                <w:sz w:val="24"/>
                <w:szCs w:val="24"/>
              </w:rPr>
            </w:pPr>
          </w:p>
        </w:tc>
        <w:tc>
          <w:tcPr>
            <w:tcW w:w="4394" w:type="dxa"/>
            <w:shd w:val="clear" w:color="auto" w:fill="FFFFFF"/>
            <w:tcMar>
              <w:top w:w="0" w:type="dxa"/>
              <w:left w:w="108" w:type="dxa"/>
              <w:bottom w:w="0" w:type="dxa"/>
              <w:right w:w="108" w:type="dxa"/>
            </w:tcMar>
          </w:tcPr>
          <w:p w:rsidR="00392255" w:rsidRPr="00CC0981" w:rsidRDefault="00392255" w:rsidP="00C931D5">
            <w:pPr>
              <w:jc w:val="center"/>
              <w:rPr>
                <w:rFonts w:ascii="Times New Roman" w:hAnsi="Times New Roman"/>
                <w:b/>
                <w:lang w:val="ru-RU" w:eastAsia="en-US"/>
              </w:rPr>
            </w:pPr>
            <w:r>
              <w:rPr>
                <w:rFonts w:ascii="Times New Roman" w:hAnsi="Times New Roman"/>
                <w:b/>
                <w:lang w:val="ru-RU" w:eastAsia="en-US"/>
              </w:rPr>
              <w:t>ПОСТАЧАЛЬНИК</w:t>
            </w:r>
          </w:p>
          <w:p w:rsidR="00392255" w:rsidRPr="00C04C6E" w:rsidRDefault="00392255" w:rsidP="00C931D5">
            <w:pPr>
              <w:pStyle w:val="af2"/>
              <w:spacing w:after="0" w:line="240" w:lineRule="auto"/>
              <w:jc w:val="center"/>
              <w:rPr>
                <w:rFonts w:ascii="Times New Roman" w:hAnsi="Times New Roman" w:cs="Times New Roman"/>
                <w:color w:val="000000"/>
                <w:sz w:val="24"/>
                <w:szCs w:val="24"/>
              </w:rPr>
            </w:pPr>
          </w:p>
        </w:tc>
      </w:tr>
    </w:tbl>
    <w:p w:rsidR="00214B47" w:rsidRDefault="00214B47" w:rsidP="00392255">
      <w:pPr>
        <w:pStyle w:val="af0"/>
        <w:jc w:val="right"/>
        <w:rPr>
          <w:color w:val="000000"/>
        </w:rPr>
      </w:pPr>
      <w:bookmarkStart w:id="9" w:name="88"/>
      <w:bookmarkStart w:id="10" w:name="90"/>
      <w:bookmarkStart w:id="11" w:name="92"/>
      <w:bookmarkStart w:id="12" w:name="96"/>
      <w:bookmarkEnd w:id="9"/>
      <w:bookmarkEnd w:id="10"/>
      <w:bookmarkEnd w:id="11"/>
      <w:bookmarkEnd w:id="12"/>
    </w:p>
    <w:p w:rsidR="00392255" w:rsidRPr="00A22B4A" w:rsidRDefault="00392255" w:rsidP="00392255">
      <w:pPr>
        <w:pStyle w:val="af0"/>
        <w:jc w:val="right"/>
        <w:rPr>
          <w:color w:val="000000"/>
        </w:rPr>
      </w:pPr>
      <w:proofErr w:type="spellStart"/>
      <w:r w:rsidRPr="00A22B4A">
        <w:rPr>
          <w:color w:val="000000"/>
        </w:rPr>
        <w:t>Додаток</w:t>
      </w:r>
      <w:proofErr w:type="spellEnd"/>
      <w:r w:rsidRPr="00A22B4A">
        <w:rPr>
          <w:color w:val="000000"/>
        </w:rPr>
        <w:t xml:space="preserve"> 1 </w:t>
      </w:r>
    </w:p>
    <w:p w:rsidR="00392255" w:rsidRPr="00A22B4A" w:rsidRDefault="00392255" w:rsidP="00392255">
      <w:pPr>
        <w:pStyle w:val="af0"/>
        <w:jc w:val="right"/>
        <w:rPr>
          <w:color w:val="000000"/>
        </w:rPr>
      </w:pPr>
      <w:r w:rsidRPr="00A22B4A">
        <w:rPr>
          <w:color w:val="000000"/>
        </w:rPr>
        <w:t xml:space="preserve">до Договору про </w:t>
      </w:r>
      <w:proofErr w:type="spellStart"/>
      <w:r w:rsidRPr="00A22B4A">
        <w:rPr>
          <w:color w:val="000000"/>
        </w:rPr>
        <w:t>закупівлю</w:t>
      </w:r>
      <w:proofErr w:type="spellEnd"/>
      <w:r w:rsidRPr="00A22B4A">
        <w:rPr>
          <w:color w:val="000000"/>
        </w:rPr>
        <w:t xml:space="preserve"> </w:t>
      </w:r>
    </w:p>
    <w:p w:rsidR="00392255" w:rsidRPr="00A22B4A" w:rsidRDefault="00392255" w:rsidP="00392255">
      <w:pPr>
        <w:pStyle w:val="af0"/>
        <w:jc w:val="right"/>
        <w:rPr>
          <w:color w:val="000000"/>
        </w:rPr>
      </w:pPr>
      <w:r w:rsidRPr="00A22B4A">
        <w:rPr>
          <w:color w:val="000000"/>
        </w:rPr>
        <w:t xml:space="preserve">№ ___ </w:t>
      </w:r>
      <w:proofErr w:type="spellStart"/>
      <w:r w:rsidRPr="00A22B4A">
        <w:rPr>
          <w:color w:val="000000"/>
        </w:rPr>
        <w:t>від</w:t>
      </w:r>
      <w:proofErr w:type="spellEnd"/>
      <w:r w:rsidRPr="00A22B4A">
        <w:rPr>
          <w:color w:val="000000"/>
        </w:rPr>
        <w:t xml:space="preserve"> «__________»</w:t>
      </w:r>
      <w:r w:rsidR="00952CB5" w:rsidRPr="00A22B4A">
        <w:rPr>
          <w:color w:val="000000"/>
          <w:lang w:val="uk-UA"/>
        </w:rPr>
        <w:t>2023</w:t>
      </w:r>
      <w:r w:rsidRPr="00A22B4A">
        <w:rPr>
          <w:color w:val="000000"/>
        </w:rPr>
        <w:t xml:space="preserve"> року </w:t>
      </w:r>
    </w:p>
    <w:p w:rsidR="00392255" w:rsidRPr="00F350CD" w:rsidRDefault="00392255" w:rsidP="00392255">
      <w:pPr>
        <w:pStyle w:val="af0"/>
        <w:jc w:val="both"/>
        <w:rPr>
          <w:color w:val="000000"/>
        </w:rPr>
      </w:pPr>
    </w:p>
    <w:p w:rsidR="00392255" w:rsidRPr="00072BE3" w:rsidRDefault="00392255" w:rsidP="00392255">
      <w:pPr>
        <w:pStyle w:val="af0"/>
        <w:jc w:val="center"/>
        <w:rPr>
          <w:b/>
          <w:color w:val="000000"/>
        </w:rPr>
      </w:pPr>
      <w:r w:rsidRPr="00072BE3">
        <w:rPr>
          <w:b/>
          <w:color w:val="000000"/>
        </w:rPr>
        <w:t>СПЕЦИФІКАЦІЯ</w:t>
      </w:r>
    </w:p>
    <w:tbl>
      <w:tblPr>
        <w:tblW w:w="10035" w:type="dxa"/>
        <w:tblCellSpacing w:w="0" w:type="dxa"/>
        <w:tblCellMar>
          <w:top w:w="105" w:type="dxa"/>
          <w:left w:w="105" w:type="dxa"/>
          <w:bottom w:w="105" w:type="dxa"/>
          <w:right w:w="105" w:type="dxa"/>
        </w:tblCellMar>
        <w:tblLook w:val="04A0" w:firstRow="1" w:lastRow="0" w:firstColumn="1" w:lastColumn="0" w:noHBand="0" w:noVBand="1"/>
      </w:tblPr>
      <w:tblGrid>
        <w:gridCol w:w="564"/>
        <w:gridCol w:w="3387"/>
        <w:gridCol w:w="1800"/>
        <w:gridCol w:w="1311"/>
        <w:gridCol w:w="2973"/>
      </w:tblGrid>
      <w:tr w:rsidR="00392255" w:rsidRPr="00F350CD" w:rsidTr="00C931D5">
        <w:trPr>
          <w:trHeight w:val="1590"/>
          <w:tblCellSpacing w:w="0" w:type="dxa"/>
        </w:trPr>
        <w:tc>
          <w:tcPr>
            <w:tcW w:w="564"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392255" w:rsidRPr="00F350CD" w:rsidRDefault="00392255" w:rsidP="00C931D5">
            <w:pPr>
              <w:pStyle w:val="af0"/>
              <w:jc w:val="both"/>
              <w:rPr>
                <w:color w:val="000000"/>
              </w:rPr>
            </w:pPr>
          </w:p>
          <w:p w:rsidR="00392255" w:rsidRPr="00F350CD" w:rsidRDefault="00392255" w:rsidP="00C931D5">
            <w:pPr>
              <w:pStyle w:val="af0"/>
              <w:jc w:val="both"/>
              <w:rPr>
                <w:color w:val="000000"/>
              </w:rPr>
            </w:pPr>
          </w:p>
          <w:p w:rsidR="00392255" w:rsidRPr="00F350CD" w:rsidRDefault="00392255" w:rsidP="00C931D5">
            <w:pPr>
              <w:pStyle w:val="af0"/>
              <w:jc w:val="both"/>
              <w:rPr>
                <w:color w:val="000000"/>
              </w:rPr>
            </w:pPr>
            <w:r w:rsidRPr="00F350CD">
              <w:rPr>
                <w:color w:val="000000"/>
              </w:rPr>
              <w:t>№ з/п</w:t>
            </w:r>
          </w:p>
        </w:tc>
        <w:tc>
          <w:tcPr>
            <w:tcW w:w="338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392255" w:rsidRPr="00F350CD" w:rsidRDefault="00392255" w:rsidP="00C931D5">
            <w:pPr>
              <w:pStyle w:val="af0"/>
              <w:jc w:val="both"/>
              <w:rPr>
                <w:color w:val="000000"/>
              </w:rPr>
            </w:pPr>
          </w:p>
          <w:p w:rsidR="00392255" w:rsidRPr="00F350CD" w:rsidRDefault="00392255" w:rsidP="00C931D5">
            <w:pPr>
              <w:pStyle w:val="af0"/>
              <w:jc w:val="both"/>
              <w:rPr>
                <w:color w:val="000000"/>
              </w:rPr>
            </w:pPr>
            <w:proofErr w:type="spellStart"/>
            <w:r w:rsidRPr="00F350CD">
              <w:rPr>
                <w:color w:val="000000"/>
              </w:rPr>
              <w:t>Найменування</w:t>
            </w:r>
            <w:proofErr w:type="spellEnd"/>
            <w:r w:rsidRPr="00F350CD">
              <w:rPr>
                <w:color w:val="000000"/>
              </w:rPr>
              <w:t xml:space="preserve"> товару</w:t>
            </w:r>
          </w:p>
        </w:tc>
        <w:tc>
          <w:tcPr>
            <w:tcW w:w="18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392255" w:rsidRPr="00F350CD" w:rsidRDefault="00392255" w:rsidP="00C931D5">
            <w:pPr>
              <w:pStyle w:val="af0"/>
              <w:jc w:val="both"/>
              <w:rPr>
                <w:color w:val="000000"/>
              </w:rPr>
            </w:pPr>
          </w:p>
          <w:p w:rsidR="00392255" w:rsidRPr="00F350CD" w:rsidRDefault="00392255" w:rsidP="00C931D5">
            <w:pPr>
              <w:pStyle w:val="af0"/>
              <w:jc w:val="both"/>
              <w:rPr>
                <w:color w:val="000000"/>
              </w:rPr>
            </w:pPr>
            <w:proofErr w:type="spellStart"/>
            <w:r w:rsidRPr="00F350CD">
              <w:rPr>
                <w:color w:val="000000"/>
              </w:rPr>
              <w:t>Одиниця</w:t>
            </w:r>
            <w:proofErr w:type="spellEnd"/>
            <w:r w:rsidRPr="00F350CD">
              <w:rPr>
                <w:color w:val="000000"/>
              </w:rPr>
              <w:t xml:space="preserve"> </w:t>
            </w:r>
            <w:proofErr w:type="spellStart"/>
            <w:r w:rsidRPr="00F350CD">
              <w:rPr>
                <w:color w:val="000000"/>
              </w:rPr>
              <w:t>виміру</w:t>
            </w:r>
            <w:proofErr w:type="spellEnd"/>
          </w:p>
        </w:tc>
        <w:tc>
          <w:tcPr>
            <w:tcW w:w="1311"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392255" w:rsidRPr="00F350CD" w:rsidRDefault="00392255" w:rsidP="00C931D5">
            <w:pPr>
              <w:pStyle w:val="af0"/>
              <w:jc w:val="both"/>
              <w:rPr>
                <w:color w:val="000000"/>
              </w:rPr>
            </w:pPr>
          </w:p>
          <w:p w:rsidR="00392255" w:rsidRPr="00F350CD" w:rsidRDefault="00392255" w:rsidP="00C931D5">
            <w:pPr>
              <w:pStyle w:val="af0"/>
              <w:jc w:val="both"/>
              <w:rPr>
                <w:color w:val="000000"/>
              </w:rPr>
            </w:pPr>
            <w:proofErr w:type="spellStart"/>
            <w:r w:rsidRPr="00F350CD">
              <w:rPr>
                <w:color w:val="000000"/>
              </w:rPr>
              <w:t>Кількість</w:t>
            </w:r>
            <w:proofErr w:type="spellEnd"/>
          </w:p>
        </w:tc>
        <w:tc>
          <w:tcPr>
            <w:tcW w:w="297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392255" w:rsidRPr="00F350CD" w:rsidRDefault="00392255" w:rsidP="00C931D5">
            <w:pPr>
              <w:pStyle w:val="af0"/>
              <w:jc w:val="both"/>
              <w:rPr>
                <w:color w:val="000000"/>
              </w:rPr>
            </w:pPr>
            <w:proofErr w:type="spellStart"/>
            <w:r w:rsidRPr="00F350CD">
              <w:rPr>
                <w:color w:val="000000"/>
              </w:rPr>
              <w:t>Ціна</w:t>
            </w:r>
            <w:proofErr w:type="spellEnd"/>
            <w:r w:rsidRPr="00F350CD">
              <w:rPr>
                <w:color w:val="000000"/>
              </w:rPr>
              <w:t xml:space="preserve"> за </w:t>
            </w:r>
            <w:proofErr w:type="spellStart"/>
            <w:r w:rsidRPr="00F350CD">
              <w:rPr>
                <w:color w:val="000000"/>
              </w:rPr>
              <w:t>одиницю</w:t>
            </w:r>
            <w:proofErr w:type="spellEnd"/>
            <w:r w:rsidRPr="00F350CD">
              <w:rPr>
                <w:color w:val="000000"/>
              </w:rPr>
              <w:t xml:space="preserve"> </w:t>
            </w:r>
            <w:proofErr w:type="spellStart"/>
            <w:r w:rsidRPr="00F350CD">
              <w:rPr>
                <w:color w:val="000000"/>
              </w:rPr>
              <w:t>виміру</w:t>
            </w:r>
            <w:proofErr w:type="spellEnd"/>
            <w:r w:rsidRPr="00F350CD">
              <w:rPr>
                <w:color w:val="000000"/>
              </w:rPr>
              <w:t xml:space="preserve"> з </w:t>
            </w:r>
            <w:proofErr w:type="spellStart"/>
            <w:r w:rsidRPr="00F350CD">
              <w:rPr>
                <w:color w:val="000000"/>
              </w:rPr>
              <w:t>врахуванням</w:t>
            </w:r>
            <w:proofErr w:type="spellEnd"/>
            <w:r w:rsidRPr="00F350CD">
              <w:rPr>
                <w:color w:val="000000"/>
              </w:rPr>
              <w:t xml:space="preserve"> </w:t>
            </w:r>
            <w:proofErr w:type="spellStart"/>
            <w:r w:rsidRPr="00F350CD">
              <w:rPr>
                <w:color w:val="000000"/>
              </w:rPr>
              <w:t>транспортних</w:t>
            </w:r>
            <w:proofErr w:type="spellEnd"/>
            <w:r w:rsidRPr="00F350CD">
              <w:rPr>
                <w:color w:val="000000"/>
              </w:rPr>
              <w:t xml:space="preserve"> </w:t>
            </w:r>
            <w:proofErr w:type="spellStart"/>
            <w:r w:rsidRPr="00F350CD">
              <w:rPr>
                <w:color w:val="000000"/>
              </w:rPr>
              <w:t>витрат</w:t>
            </w:r>
            <w:proofErr w:type="spellEnd"/>
            <w:r w:rsidRPr="00F350CD">
              <w:rPr>
                <w:color w:val="000000"/>
              </w:rPr>
              <w:t xml:space="preserve">, </w:t>
            </w:r>
            <w:proofErr w:type="spellStart"/>
            <w:r w:rsidRPr="00F350CD">
              <w:rPr>
                <w:color w:val="000000"/>
              </w:rPr>
              <w:t>розвантажувальних</w:t>
            </w:r>
            <w:proofErr w:type="spellEnd"/>
            <w:r w:rsidRPr="00F350CD">
              <w:rPr>
                <w:color w:val="000000"/>
              </w:rPr>
              <w:t xml:space="preserve"> </w:t>
            </w:r>
            <w:proofErr w:type="spellStart"/>
            <w:r w:rsidRPr="00F350CD">
              <w:rPr>
                <w:color w:val="000000"/>
              </w:rPr>
              <w:t>робіт</w:t>
            </w:r>
            <w:proofErr w:type="spellEnd"/>
            <w:r w:rsidRPr="00F350CD">
              <w:rPr>
                <w:color w:val="000000"/>
              </w:rPr>
              <w:t>, грн. без ПДВ</w:t>
            </w:r>
          </w:p>
        </w:tc>
      </w:tr>
      <w:tr w:rsidR="00392255" w:rsidRPr="00F350CD" w:rsidTr="00DD6264">
        <w:trPr>
          <w:tblCellSpacing w:w="0" w:type="dxa"/>
        </w:trPr>
        <w:tc>
          <w:tcPr>
            <w:tcW w:w="564"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392255" w:rsidRPr="00F350CD" w:rsidRDefault="00392255" w:rsidP="00C931D5">
            <w:pPr>
              <w:pStyle w:val="af0"/>
              <w:jc w:val="both"/>
              <w:rPr>
                <w:color w:val="000000"/>
              </w:rPr>
            </w:pPr>
            <w:r w:rsidRPr="00F350CD">
              <w:rPr>
                <w:color w:val="000000"/>
              </w:rPr>
              <w:t>1</w:t>
            </w:r>
          </w:p>
        </w:tc>
        <w:tc>
          <w:tcPr>
            <w:tcW w:w="338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392255" w:rsidRPr="000A4D52" w:rsidRDefault="00392255" w:rsidP="00C931D5">
            <w:pPr>
              <w:pStyle w:val="af0"/>
              <w:rPr>
                <w:color w:val="000000"/>
              </w:rPr>
            </w:pPr>
          </w:p>
        </w:tc>
        <w:tc>
          <w:tcPr>
            <w:tcW w:w="18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392255" w:rsidRPr="00F350CD" w:rsidRDefault="00392255" w:rsidP="00C931D5">
            <w:pPr>
              <w:pStyle w:val="af0"/>
              <w:jc w:val="both"/>
              <w:rPr>
                <w:color w:val="000000"/>
              </w:rPr>
            </w:pPr>
          </w:p>
        </w:tc>
        <w:tc>
          <w:tcPr>
            <w:tcW w:w="1311"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392255" w:rsidRPr="00C609FD" w:rsidRDefault="00392255" w:rsidP="00952CB5">
            <w:pPr>
              <w:pStyle w:val="af0"/>
              <w:jc w:val="both"/>
              <w:rPr>
                <w:lang w:eastAsia="uk-UA"/>
              </w:rPr>
            </w:pPr>
          </w:p>
        </w:tc>
        <w:tc>
          <w:tcPr>
            <w:tcW w:w="297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392255" w:rsidRPr="00C609FD" w:rsidRDefault="00392255" w:rsidP="00C931D5">
            <w:pPr>
              <w:pStyle w:val="af0"/>
              <w:jc w:val="both"/>
              <w:rPr>
                <w:lang w:eastAsia="uk-UA"/>
              </w:rPr>
            </w:pPr>
          </w:p>
        </w:tc>
      </w:tr>
      <w:tr w:rsidR="00926DAD" w:rsidRPr="00F350CD" w:rsidTr="00DD6264">
        <w:trPr>
          <w:tblCellSpacing w:w="0" w:type="dxa"/>
        </w:trPr>
        <w:tc>
          <w:tcPr>
            <w:tcW w:w="564"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926DAD" w:rsidRPr="00926DAD" w:rsidRDefault="00926DAD" w:rsidP="00C931D5">
            <w:pPr>
              <w:pStyle w:val="af0"/>
              <w:jc w:val="both"/>
              <w:rPr>
                <w:color w:val="000000"/>
                <w:lang w:val="uk-UA"/>
              </w:rPr>
            </w:pPr>
            <w:r>
              <w:rPr>
                <w:color w:val="000000"/>
                <w:lang w:val="uk-UA"/>
              </w:rPr>
              <w:t>2</w:t>
            </w:r>
          </w:p>
        </w:tc>
        <w:tc>
          <w:tcPr>
            <w:tcW w:w="338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926DAD" w:rsidRPr="000A4D52" w:rsidRDefault="00926DAD" w:rsidP="00C931D5">
            <w:pPr>
              <w:pStyle w:val="af0"/>
              <w:rPr>
                <w:color w:val="000000"/>
              </w:rPr>
            </w:pPr>
          </w:p>
        </w:tc>
        <w:tc>
          <w:tcPr>
            <w:tcW w:w="18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926DAD" w:rsidRPr="00F350CD" w:rsidRDefault="00926DAD" w:rsidP="00C931D5">
            <w:pPr>
              <w:pStyle w:val="af0"/>
              <w:jc w:val="both"/>
              <w:rPr>
                <w:color w:val="000000"/>
              </w:rPr>
            </w:pPr>
          </w:p>
        </w:tc>
        <w:tc>
          <w:tcPr>
            <w:tcW w:w="1311"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926DAD" w:rsidRPr="00C609FD" w:rsidRDefault="00926DAD" w:rsidP="00952CB5">
            <w:pPr>
              <w:pStyle w:val="af0"/>
              <w:jc w:val="both"/>
              <w:rPr>
                <w:lang w:eastAsia="uk-UA"/>
              </w:rPr>
            </w:pPr>
          </w:p>
        </w:tc>
        <w:tc>
          <w:tcPr>
            <w:tcW w:w="297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926DAD" w:rsidRPr="00C609FD" w:rsidRDefault="00926DAD" w:rsidP="00C931D5">
            <w:pPr>
              <w:pStyle w:val="af0"/>
              <w:jc w:val="both"/>
              <w:rPr>
                <w:lang w:eastAsia="uk-UA"/>
              </w:rPr>
            </w:pPr>
          </w:p>
        </w:tc>
      </w:tr>
      <w:tr w:rsidR="00392255" w:rsidRPr="00F350CD" w:rsidTr="00C931D5">
        <w:trPr>
          <w:tblCellSpacing w:w="0" w:type="dxa"/>
        </w:trPr>
        <w:tc>
          <w:tcPr>
            <w:tcW w:w="7062" w:type="dxa"/>
            <w:gridSpan w:val="4"/>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392255" w:rsidRPr="00F350CD" w:rsidRDefault="00392255" w:rsidP="00C931D5">
            <w:pPr>
              <w:pStyle w:val="af0"/>
              <w:jc w:val="both"/>
              <w:rPr>
                <w:color w:val="000000"/>
              </w:rPr>
            </w:pPr>
            <w:proofErr w:type="spellStart"/>
            <w:r w:rsidRPr="00F350CD">
              <w:rPr>
                <w:color w:val="000000"/>
              </w:rPr>
              <w:t>Загальна</w:t>
            </w:r>
            <w:proofErr w:type="spellEnd"/>
            <w:r w:rsidRPr="00F350CD">
              <w:rPr>
                <w:color w:val="000000"/>
              </w:rPr>
              <w:t xml:space="preserve"> </w:t>
            </w:r>
            <w:proofErr w:type="spellStart"/>
            <w:r w:rsidRPr="00F350CD">
              <w:rPr>
                <w:color w:val="000000"/>
              </w:rPr>
              <w:t>вартість</w:t>
            </w:r>
            <w:proofErr w:type="spellEnd"/>
            <w:r w:rsidRPr="00F350CD">
              <w:rPr>
                <w:color w:val="000000"/>
              </w:rPr>
              <w:t>, грн. без ПДВ</w:t>
            </w:r>
          </w:p>
        </w:tc>
        <w:tc>
          <w:tcPr>
            <w:tcW w:w="297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392255" w:rsidRPr="00F350CD" w:rsidRDefault="00392255" w:rsidP="00C931D5">
            <w:pPr>
              <w:pStyle w:val="af0"/>
              <w:jc w:val="both"/>
              <w:rPr>
                <w:color w:val="000000"/>
              </w:rPr>
            </w:pPr>
          </w:p>
        </w:tc>
      </w:tr>
      <w:tr w:rsidR="00392255" w:rsidRPr="00F350CD" w:rsidTr="00C931D5">
        <w:trPr>
          <w:tblCellSpacing w:w="0" w:type="dxa"/>
        </w:trPr>
        <w:tc>
          <w:tcPr>
            <w:tcW w:w="7062" w:type="dxa"/>
            <w:gridSpan w:val="4"/>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392255" w:rsidRPr="00F350CD" w:rsidRDefault="00392255" w:rsidP="00C931D5">
            <w:pPr>
              <w:pStyle w:val="af0"/>
              <w:jc w:val="both"/>
              <w:rPr>
                <w:color w:val="000000"/>
              </w:rPr>
            </w:pPr>
            <w:r w:rsidRPr="00F350CD">
              <w:rPr>
                <w:color w:val="000000"/>
              </w:rPr>
              <w:t>ПДВ, грн.</w:t>
            </w:r>
          </w:p>
        </w:tc>
        <w:tc>
          <w:tcPr>
            <w:tcW w:w="297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392255" w:rsidRPr="00F350CD" w:rsidRDefault="00392255" w:rsidP="00C931D5">
            <w:pPr>
              <w:pStyle w:val="af0"/>
              <w:jc w:val="both"/>
              <w:rPr>
                <w:color w:val="000000"/>
              </w:rPr>
            </w:pPr>
          </w:p>
        </w:tc>
      </w:tr>
      <w:tr w:rsidR="00392255" w:rsidRPr="00F350CD" w:rsidTr="00C931D5">
        <w:trPr>
          <w:tblCellSpacing w:w="0" w:type="dxa"/>
        </w:trPr>
        <w:tc>
          <w:tcPr>
            <w:tcW w:w="7062" w:type="dxa"/>
            <w:gridSpan w:val="4"/>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392255" w:rsidRPr="00F350CD" w:rsidRDefault="00392255" w:rsidP="00C931D5">
            <w:pPr>
              <w:pStyle w:val="af0"/>
              <w:jc w:val="both"/>
              <w:rPr>
                <w:color w:val="000000"/>
              </w:rPr>
            </w:pPr>
            <w:proofErr w:type="spellStart"/>
            <w:r w:rsidRPr="00F350CD">
              <w:rPr>
                <w:color w:val="000000"/>
              </w:rPr>
              <w:t>Загальна</w:t>
            </w:r>
            <w:proofErr w:type="spellEnd"/>
            <w:r w:rsidRPr="00F350CD">
              <w:rPr>
                <w:color w:val="000000"/>
              </w:rPr>
              <w:t xml:space="preserve"> </w:t>
            </w:r>
            <w:proofErr w:type="spellStart"/>
            <w:r w:rsidRPr="00F350CD">
              <w:rPr>
                <w:color w:val="000000"/>
              </w:rPr>
              <w:t>вартість</w:t>
            </w:r>
            <w:proofErr w:type="spellEnd"/>
            <w:r w:rsidRPr="00F350CD">
              <w:rPr>
                <w:color w:val="000000"/>
              </w:rPr>
              <w:t>, грн. з ПДВ</w:t>
            </w:r>
          </w:p>
        </w:tc>
        <w:tc>
          <w:tcPr>
            <w:tcW w:w="297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392255" w:rsidRPr="00F350CD" w:rsidRDefault="00392255" w:rsidP="00C931D5">
            <w:pPr>
              <w:pStyle w:val="af0"/>
              <w:jc w:val="both"/>
              <w:rPr>
                <w:color w:val="000000"/>
              </w:rPr>
            </w:pPr>
          </w:p>
        </w:tc>
      </w:tr>
    </w:tbl>
    <w:p w:rsidR="00392255" w:rsidRPr="00F350CD" w:rsidRDefault="00392255" w:rsidP="00392255">
      <w:pPr>
        <w:pStyle w:val="af0"/>
        <w:jc w:val="both"/>
        <w:rPr>
          <w:color w:val="000000"/>
        </w:rPr>
      </w:pPr>
    </w:p>
    <w:p w:rsidR="00392255" w:rsidRPr="00072BE3" w:rsidRDefault="00392255" w:rsidP="00392255">
      <w:pPr>
        <w:pStyle w:val="af0"/>
        <w:jc w:val="center"/>
        <w:rPr>
          <w:b/>
          <w:color w:val="000000"/>
        </w:rPr>
      </w:pPr>
      <w:r w:rsidRPr="00072BE3">
        <w:rPr>
          <w:b/>
          <w:color w:val="000000"/>
        </w:rPr>
        <w:t>МІСЦЕЗНАХОДЖЕННЯ ТА БАНКІВСЬКІ РЕКВІЗИТИ СТОРІН</w:t>
      </w:r>
    </w:p>
    <w:tbl>
      <w:tblPr>
        <w:tblW w:w="10065" w:type="dxa"/>
        <w:tblCellSpacing w:w="0" w:type="dxa"/>
        <w:tblCellMar>
          <w:top w:w="105" w:type="dxa"/>
          <w:left w:w="105" w:type="dxa"/>
          <w:bottom w:w="105" w:type="dxa"/>
          <w:right w:w="105" w:type="dxa"/>
        </w:tblCellMar>
        <w:tblLook w:val="04A0" w:firstRow="1" w:lastRow="0" w:firstColumn="1" w:lastColumn="0" w:noHBand="0" w:noVBand="1"/>
      </w:tblPr>
      <w:tblGrid>
        <w:gridCol w:w="4962"/>
        <w:gridCol w:w="5103"/>
      </w:tblGrid>
      <w:tr w:rsidR="00392255" w:rsidRPr="00F350CD" w:rsidTr="00952CB5">
        <w:trPr>
          <w:trHeight w:val="1773"/>
          <w:tblCellSpacing w:w="0" w:type="dxa"/>
        </w:trPr>
        <w:tc>
          <w:tcPr>
            <w:tcW w:w="4962" w:type="dxa"/>
            <w:tcMar>
              <w:top w:w="0" w:type="dxa"/>
              <w:left w:w="0" w:type="dxa"/>
              <w:bottom w:w="0" w:type="dxa"/>
              <w:right w:w="0" w:type="dxa"/>
            </w:tcMar>
            <w:hideMark/>
          </w:tcPr>
          <w:p w:rsidR="00392255" w:rsidRPr="00CC0981" w:rsidRDefault="00392255" w:rsidP="00C931D5">
            <w:pPr>
              <w:jc w:val="center"/>
              <w:rPr>
                <w:rFonts w:ascii="Times New Roman" w:hAnsi="Times New Roman"/>
                <w:b/>
                <w:lang w:val="ru-RU" w:eastAsia="en-US"/>
              </w:rPr>
            </w:pPr>
            <w:r>
              <w:rPr>
                <w:rFonts w:ascii="Times New Roman" w:hAnsi="Times New Roman"/>
                <w:b/>
                <w:bCs/>
                <w:sz w:val="24"/>
                <w:szCs w:val="24"/>
              </w:rPr>
              <w:t>ЗАМОВНИК:</w:t>
            </w:r>
            <w:r w:rsidRPr="00CC0981">
              <w:rPr>
                <w:rFonts w:ascii="Times New Roman" w:hAnsi="Times New Roman"/>
                <w:b/>
                <w:lang w:val="ru-RU" w:eastAsia="en-US"/>
              </w:rPr>
              <w:t xml:space="preserve">                                                                                           </w:t>
            </w:r>
            <w:r>
              <w:rPr>
                <w:rFonts w:ascii="Times New Roman" w:hAnsi="Times New Roman"/>
                <w:b/>
                <w:lang w:val="ru-RU" w:eastAsia="en-US"/>
              </w:rPr>
              <w:t xml:space="preserve">          </w:t>
            </w:r>
          </w:p>
          <w:p w:rsidR="00952CB5" w:rsidRDefault="00952CB5" w:rsidP="00952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rPr>
            </w:pPr>
            <w:r w:rsidRPr="00925D0C">
              <w:rPr>
                <w:rFonts w:ascii="Times New Roman" w:hAnsi="Times New Roman"/>
                <w:b/>
              </w:rPr>
              <w:t xml:space="preserve">ОКНЯНСЬКА СЕЛИЩНА РАДА </w:t>
            </w:r>
          </w:p>
          <w:p w:rsidR="00952CB5" w:rsidRDefault="00952CB5" w:rsidP="00952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rPr>
            </w:pPr>
            <w:r>
              <w:rPr>
                <w:rFonts w:ascii="Times New Roman" w:hAnsi="Times New Roman"/>
                <w:b/>
              </w:rPr>
              <w:t>Подільського</w:t>
            </w:r>
            <w:r w:rsidRPr="00925D0C">
              <w:rPr>
                <w:rFonts w:ascii="Times New Roman" w:hAnsi="Times New Roman"/>
                <w:b/>
              </w:rPr>
              <w:t xml:space="preserve"> району Одеської області</w:t>
            </w:r>
          </w:p>
          <w:p w:rsidR="00952CB5" w:rsidRDefault="00952CB5" w:rsidP="00952CB5">
            <w:pPr>
              <w:tabs>
                <w:tab w:val="left" w:pos="-567"/>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rPr>
                <w:rFonts w:ascii="Times New Roman" w:hAnsi="Times New Roman"/>
              </w:rPr>
            </w:pPr>
            <w:r>
              <w:rPr>
                <w:rFonts w:ascii="Times New Roman" w:hAnsi="Times New Roman"/>
              </w:rPr>
              <w:t>Юридична адреса: 67900,</w:t>
            </w:r>
          </w:p>
          <w:p w:rsidR="00952CB5" w:rsidRDefault="00952CB5" w:rsidP="00952CB5">
            <w:pPr>
              <w:tabs>
                <w:tab w:val="left" w:pos="-567"/>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rPr>
                <w:rFonts w:ascii="Times New Roman" w:hAnsi="Times New Roman"/>
              </w:rPr>
            </w:pPr>
            <w:r w:rsidRPr="00925D0C">
              <w:rPr>
                <w:rFonts w:ascii="Times New Roman" w:hAnsi="Times New Roman"/>
              </w:rPr>
              <w:t xml:space="preserve">Одеська область, </w:t>
            </w:r>
            <w:r>
              <w:rPr>
                <w:rFonts w:ascii="Times New Roman" w:hAnsi="Times New Roman"/>
              </w:rPr>
              <w:t>Подільський</w:t>
            </w:r>
            <w:r w:rsidRPr="00925D0C">
              <w:rPr>
                <w:rFonts w:ascii="Times New Roman" w:hAnsi="Times New Roman"/>
              </w:rPr>
              <w:t xml:space="preserve"> район, </w:t>
            </w:r>
          </w:p>
          <w:p w:rsidR="00952CB5" w:rsidRDefault="00952CB5" w:rsidP="00952CB5">
            <w:pPr>
              <w:tabs>
                <w:tab w:val="left" w:pos="-567"/>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rPr>
                <w:rFonts w:ascii="Times New Roman" w:hAnsi="Times New Roman"/>
              </w:rPr>
            </w:pPr>
            <w:r w:rsidRPr="00925D0C">
              <w:rPr>
                <w:rFonts w:ascii="Times New Roman" w:hAnsi="Times New Roman"/>
              </w:rPr>
              <w:t xml:space="preserve">смт </w:t>
            </w:r>
            <w:proofErr w:type="spellStart"/>
            <w:r w:rsidRPr="00925D0C">
              <w:rPr>
                <w:rFonts w:ascii="Times New Roman" w:hAnsi="Times New Roman"/>
              </w:rPr>
              <w:t>Окни</w:t>
            </w:r>
            <w:proofErr w:type="spellEnd"/>
            <w:r w:rsidRPr="00925D0C">
              <w:rPr>
                <w:rFonts w:ascii="Times New Roman" w:hAnsi="Times New Roman"/>
              </w:rPr>
              <w:t xml:space="preserve">,  вул. </w:t>
            </w:r>
            <w:r>
              <w:rPr>
                <w:rFonts w:ascii="Times New Roman" w:hAnsi="Times New Roman"/>
              </w:rPr>
              <w:t>Незалежності</w:t>
            </w:r>
            <w:r w:rsidRPr="00925D0C">
              <w:rPr>
                <w:rFonts w:ascii="Times New Roman" w:hAnsi="Times New Roman"/>
              </w:rPr>
              <w:t xml:space="preserve">, </w:t>
            </w:r>
            <w:r>
              <w:rPr>
                <w:rFonts w:ascii="Times New Roman" w:hAnsi="Times New Roman"/>
              </w:rPr>
              <w:t>2</w:t>
            </w:r>
            <w:r w:rsidRPr="00925D0C">
              <w:rPr>
                <w:rFonts w:ascii="Times New Roman" w:hAnsi="Times New Roman"/>
              </w:rPr>
              <w:t xml:space="preserve">  </w:t>
            </w:r>
          </w:p>
          <w:p w:rsidR="00952CB5" w:rsidRDefault="00952CB5" w:rsidP="00952CB5">
            <w:pPr>
              <w:tabs>
                <w:tab w:val="left" w:pos="-567"/>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rPr>
                <w:rFonts w:ascii="Times New Roman" w:hAnsi="Times New Roman"/>
              </w:rPr>
            </w:pPr>
            <w:r>
              <w:rPr>
                <w:rFonts w:ascii="Times New Roman" w:hAnsi="Times New Roman"/>
              </w:rPr>
              <w:t>код</w:t>
            </w:r>
            <w:r w:rsidRPr="00925D0C">
              <w:rPr>
                <w:rFonts w:ascii="Times New Roman" w:hAnsi="Times New Roman"/>
              </w:rPr>
              <w:t xml:space="preserve"> ЄДРПОУ 04379924  </w:t>
            </w:r>
          </w:p>
          <w:p w:rsidR="00952CB5" w:rsidRDefault="00952CB5" w:rsidP="00952CB5">
            <w:pPr>
              <w:tabs>
                <w:tab w:val="left" w:pos="-567"/>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rPr>
                <w:rFonts w:ascii="Times New Roman" w:hAnsi="Times New Roman"/>
              </w:rPr>
            </w:pPr>
            <w:r w:rsidRPr="00925D0C">
              <w:rPr>
                <w:rFonts w:ascii="Times New Roman" w:hAnsi="Times New Roman"/>
              </w:rPr>
              <w:t>р/р UA</w:t>
            </w:r>
            <w:r>
              <w:rPr>
                <w:rFonts w:ascii="Times New Roman" w:hAnsi="Times New Roman"/>
              </w:rPr>
              <w:t>458201720344261009170038420</w:t>
            </w:r>
            <w:r w:rsidRPr="00925D0C">
              <w:rPr>
                <w:rFonts w:ascii="Times New Roman" w:hAnsi="Times New Roman"/>
              </w:rPr>
              <w:t xml:space="preserve">  </w:t>
            </w:r>
          </w:p>
          <w:p w:rsidR="00952CB5" w:rsidRDefault="00952CB5" w:rsidP="00952CB5">
            <w:pPr>
              <w:tabs>
                <w:tab w:val="left" w:pos="-567"/>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rPr>
                <w:rFonts w:ascii="Times New Roman" w:hAnsi="Times New Roman"/>
              </w:rPr>
            </w:pPr>
            <w:r>
              <w:rPr>
                <w:rFonts w:ascii="Times New Roman" w:hAnsi="Times New Roman"/>
              </w:rPr>
              <w:t xml:space="preserve">Банк: ДКСУ, </w:t>
            </w:r>
            <w:proofErr w:type="spellStart"/>
            <w:r>
              <w:rPr>
                <w:rFonts w:ascii="Times New Roman" w:hAnsi="Times New Roman"/>
              </w:rPr>
              <w:t>м.Київ</w:t>
            </w:r>
            <w:proofErr w:type="spellEnd"/>
            <w:r>
              <w:rPr>
                <w:rFonts w:ascii="Times New Roman" w:hAnsi="Times New Roman"/>
              </w:rPr>
              <w:t xml:space="preserve"> </w:t>
            </w:r>
            <w:r w:rsidRPr="00925D0C">
              <w:rPr>
                <w:rFonts w:ascii="Times New Roman" w:hAnsi="Times New Roman"/>
              </w:rPr>
              <w:t xml:space="preserve">  </w:t>
            </w:r>
          </w:p>
          <w:p w:rsidR="00952CB5" w:rsidRPr="00925D0C" w:rsidRDefault="00952CB5" w:rsidP="00952CB5">
            <w:pPr>
              <w:tabs>
                <w:tab w:val="left" w:pos="-567"/>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rPr>
                <w:rFonts w:ascii="Times New Roman" w:hAnsi="Times New Roman"/>
              </w:rPr>
            </w:pPr>
            <w:r w:rsidRPr="00925D0C">
              <w:rPr>
                <w:rFonts w:ascii="Times New Roman" w:hAnsi="Times New Roman"/>
              </w:rPr>
              <w:t xml:space="preserve">                                                                               </w:t>
            </w:r>
          </w:p>
          <w:p w:rsidR="00952CB5" w:rsidRDefault="00952CB5" w:rsidP="00952CB5">
            <w:pPr>
              <w:rPr>
                <w:rFonts w:ascii="Times New Roman" w:hAnsi="Times New Roman"/>
                <w:b/>
              </w:rPr>
            </w:pPr>
            <w:r>
              <w:rPr>
                <w:rFonts w:ascii="Times New Roman" w:hAnsi="Times New Roman"/>
                <w:b/>
              </w:rPr>
              <w:t xml:space="preserve">Селищний голова                 </w:t>
            </w:r>
          </w:p>
          <w:p w:rsidR="00952CB5" w:rsidRDefault="00952CB5" w:rsidP="00952CB5">
            <w:pPr>
              <w:rPr>
                <w:rFonts w:ascii="Times New Roman" w:hAnsi="Times New Roman"/>
                <w:b/>
              </w:rPr>
            </w:pPr>
            <w:r>
              <w:rPr>
                <w:rFonts w:ascii="Times New Roman" w:hAnsi="Times New Roman"/>
                <w:b/>
              </w:rPr>
              <w:t xml:space="preserve">                               ______________ Олег БЄЛОУС</w:t>
            </w:r>
            <w:r w:rsidRPr="00CC0981">
              <w:rPr>
                <w:rFonts w:ascii="Times New Roman" w:hAnsi="Times New Roman"/>
                <w:b/>
              </w:rPr>
              <w:t xml:space="preserve">  </w:t>
            </w:r>
          </w:p>
          <w:p w:rsidR="00392255" w:rsidRPr="00C04C6E" w:rsidRDefault="00392255" w:rsidP="00C931D5">
            <w:pPr>
              <w:jc w:val="both"/>
              <w:rPr>
                <w:rFonts w:ascii="Times New Roman" w:hAnsi="Times New Roman"/>
                <w:color w:val="000000"/>
                <w:sz w:val="24"/>
                <w:szCs w:val="24"/>
              </w:rPr>
            </w:pPr>
          </w:p>
        </w:tc>
        <w:tc>
          <w:tcPr>
            <w:tcW w:w="5103" w:type="dxa"/>
            <w:tcMar>
              <w:top w:w="0" w:type="dxa"/>
              <w:left w:w="0" w:type="dxa"/>
              <w:bottom w:w="0" w:type="dxa"/>
              <w:right w:w="0" w:type="dxa"/>
            </w:tcMar>
          </w:tcPr>
          <w:p w:rsidR="00392255" w:rsidRPr="00CC0981" w:rsidRDefault="00392255" w:rsidP="00C931D5">
            <w:pPr>
              <w:jc w:val="center"/>
              <w:rPr>
                <w:rFonts w:ascii="Times New Roman" w:hAnsi="Times New Roman"/>
                <w:b/>
                <w:lang w:val="ru-RU" w:eastAsia="en-US"/>
              </w:rPr>
            </w:pPr>
            <w:r>
              <w:rPr>
                <w:rFonts w:ascii="Times New Roman" w:hAnsi="Times New Roman"/>
                <w:b/>
                <w:lang w:val="ru-RU" w:eastAsia="en-US"/>
              </w:rPr>
              <w:t>ПОСТАЧАЛЬНИК</w:t>
            </w:r>
          </w:p>
          <w:p w:rsidR="00392255" w:rsidRPr="00C04C6E" w:rsidRDefault="00392255" w:rsidP="00C931D5">
            <w:pPr>
              <w:pStyle w:val="af2"/>
              <w:spacing w:after="0" w:line="240" w:lineRule="auto"/>
              <w:jc w:val="center"/>
              <w:rPr>
                <w:rFonts w:ascii="Times New Roman" w:hAnsi="Times New Roman" w:cs="Times New Roman"/>
                <w:color w:val="000000"/>
                <w:sz w:val="24"/>
                <w:szCs w:val="24"/>
              </w:rPr>
            </w:pPr>
          </w:p>
        </w:tc>
      </w:tr>
    </w:tbl>
    <w:p w:rsidR="00392255" w:rsidRDefault="00392255" w:rsidP="00392255">
      <w:pPr>
        <w:widowControl w:val="0"/>
        <w:tabs>
          <w:tab w:val="left" w:pos="0"/>
        </w:tabs>
        <w:autoSpaceDE w:val="0"/>
        <w:autoSpaceDN w:val="0"/>
        <w:adjustRightInd w:val="0"/>
        <w:jc w:val="right"/>
        <w:rPr>
          <w:rFonts w:ascii="Times New Roman" w:hAnsi="Times New Roman"/>
          <w:b/>
          <w:bCs/>
          <w:i/>
          <w:iCs/>
          <w:sz w:val="24"/>
          <w:szCs w:val="24"/>
        </w:rPr>
      </w:pPr>
    </w:p>
    <w:p w:rsidR="00392255" w:rsidRDefault="00392255" w:rsidP="00392255">
      <w:pPr>
        <w:jc w:val="right"/>
      </w:pPr>
      <w:r>
        <w:t xml:space="preserve">                                                                                                                                                                             </w:t>
      </w:r>
    </w:p>
    <w:p w:rsidR="001A4AB5" w:rsidRDefault="001A4AB5" w:rsidP="001A4AB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4</w:t>
      </w:r>
    </w:p>
    <w:p w:rsidR="001A4AB5" w:rsidRDefault="001A4AB5" w:rsidP="001A4AB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1A4AB5" w:rsidRPr="001A4AB5" w:rsidRDefault="001A4AB5" w:rsidP="001A4AB5">
      <w:pPr>
        <w:jc w:val="right"/>
        <w:rPr>
          <w:rFonts w:ascii="Times New Roman" w:hAnsi="Times New Roman" w:cs="Times New Roman"/>
          <w:i/>
          <w:sz w:val="24"/>
          <w:szCs w:val="24"/>
        </w:rPr>
      </w:pPr>
      <w:r w:rsidRPr="003701E0">
        <w:t xml:space="preserve"> </w:t>
      </w:r>
      <w:r w:rsidRPr="001A4AB5">
        <w:rPr>
          <w:rFonts w:ascii="Times New Roman" w:hAnsi="Times New Roman" w:cs="Times New Roman"/>
          <w:sz w:val="24"/>
          <w:szCs w:val="24"/>
        </w:rPr>
        <w:t>(</w:t>
      </w:r>
      <w:r w:rsidRPr="001A4AB5">
        <w:rPr>
          <w:rFonts w:ascii="Times New Roman" w:hAnsi="Times New Roman" w:cs="Times New Roman"/>
          <w:i/>
          <w:sz w:val="24"/>
          <w:szCs w:val="24"/>
        </w:rPr>
        <w:t>учасникам заборонено відступати від наведеної нижче форми).</w:t>
      </w:r>
    </w:p>
    <w:p w:rsidR="001A4AB5" w:rsidRPr="001A4AB5" w:rsidRDefault="001A4AB5" w:rsidP="001A4AB5">
      <w:pPr>
        <w:jc w:val="right"/>
        <w:rPr>
          <w:rFonts w:ascii="Times New Roman" w:hAnsi="Times New Roman" w:cs="Times New Roman"/>
          <w:sz w:val="24"/>
          <w:szCs w:val="24"/>
          <w:u w:val="single"/>
        </w:rPr>
      </w:pPr>
    </w:p>
    <w:p w:rsidR="001A4AB5" w:rsidRPr="001A4AB5" w:rsidRDefault="001A4AB5" w:rsidP="001A4AB5">
      <w:pPr>
        <w:jc w:val="center"/>
        <w:rPr>
          <w:rFonts w:ascii="Times New Roman" w:hAnsi="Times New Roman" w:cs="Times New Roman"/>
          <w:b/>
          <w:sz w:val="24"/>
          <w:szCs w:val="24"/>
          <w:u w:val="single"/>
        </w:rPr>
      </w:pPr>
      <w:r w:rsidRPr="001A4AB5">
        <w:rPr>
          <w:rFonts w:ascii="Times New Roman" w:hAnsi="Times New Roman" w:cs="Times New Roman"/>
          <w:b/>
          <w:sz w:val="24"/>
          <w:szCs w:val="24"/>
          <w:u w:val="single"/>
        </w:rPr>
        <w:t>ФОРМА ТЕНДЕРНОЇ (ЦІНОВОЇ) ПРОПОЗИЦІЇ</w:t>
      </w:r>
    </w:p>
    <w:p w:rsidR="001A4AB5" w:rsidRDefault="001A4AB5" w:rsidP="001A4AB5">
      <w:pPr>
        <w:pStyle w:val="af0"/>
        <w:jc w:val="center"/>
        <w:rPr>
          <w:lang w:val="uk-UA"/>
        </w:rPr>
      </w:pPr>
      <w:r w:rsidRPr="001A4AB5">
        <w:t xml:space="preserve">Предмет </w:t>
      </w:r>
      <w:proofErr w:type="spellStart"/>
      <w:r w:rsidRPr="001A4AB5">
        <w:t>закупівлі</w:t>
      </w:r>
      <w:proofErr w:type="spellEnd"/>
      <w:r w:rsidRPr="001A4AB5">
        <w:rPr>
          <w:lang w:val="uk-UA"/>
        </w:rPr>
        <w:t xml:space="preserve">: </w:t>
      </w:r>
    </w:p>
    <w:p w:rsidR="001A4AB5" w:rsidRPr="001A4AB5" w:rsidRDefault="001A4AB5" w:rsidP="001A4AB5">
      <w:pPr>
        <w:pStyle w:val="af0"/>
        <w:pBdr>
          <w:bottom w:val="single" w:sz="12" w:space="1" w:color="auto"/>
        </w:pBdr>
        <w:jc w:val="center"/>
        <w:rPr>
          <w:rFonts w:eastAsia="Calibri"/>
          <w:bCs/>
          <w:lang w:val="uk-UA" w:eastAsia="en-US"/>
        </w:rPr>
      </w:pPr>
    </w:p>
    <w:p w:rsidR="00DD6264" w:rsidRPr="001A4AB5" w:rsidRDefault="00DD6264" w:rsidP="001A4AB5">
      <w:pPr>
        <w:spacing w:after="0"/>
        <w:jc w:val="center"/>
        <w:rPr>
          <w:rFonts w:ascii="Times New Roman" w:hAnsi="Times New Roman" w:cs="Times New Roman"/>
          <w:b/>
          <w:sz w:val="24"/>
          <w:szCs w:val="24"/>
        </w:rPr>
      </w:pPr>
    </w:p>
    <w:tbl>
      <w:tblPr>
        <w:tblW w:w="5000" w:type="pct"/>
        <w:tblLook w:val="04A0" w:firstRow="1" w:lastRow="0" w:firstColumn="1" w:lastColumn="0" w:noHBand="0" w:noVBand="1"/>
      </w:tblPr>
      <w:tblGrid>
        <w:gridCol w:w="5737"/>
        <w:gridCol w:w="3886"/>
      </w:tblGrid>
      <w:tr w:rsidR="001A4AB5" w:rsidRPr="001A4AB5" w:rsidTr="00C931D5">
        <w:tc>
          <w:tcPr>
            <w:tcW w:w="2981" w:type="pct"/>
            <w:tcBorders>
              <w:top w:val="single" w:sz="6" w:space="0" w:color="auto"/>
              <w:left w:val="single" w:sz="6" w:space="0" w:color="auto"/>
              <w:bottom w:val="single" w:sz="6" w:space="0" w:color="auto"/>
              <w:right w:val="single" w:sz="6" w:space="0" w:color="auto"/>
            </w:tcBorders>
          </w:tcPr>
          <w:p w:rsidR="001A4AB5" w:rsidRPr="001A4AB5" w:rsidRDefault="001A4AB5" w:rsidP="00C931D5">
            <w:pPr>
              <w:jc w:val="both"/>
              <w:rPr>
                <w:rFonts w:ascii="Times New Roman" w:hAnsi="Times New Roman" w:cs="Times New Roman"/>
                <w:sz w:val="24"/>
                <w:szCs w:val="24"/>
              </w:rPr>
            </w:pPr>
            <w:r w:rsidRPr="001A4AB5">
              <w:rPr>
                <w:rFonts w:ascii="Times New Roman" w:hAnsi="Times New Roman" w:cs="Times New Roman"/>
                <w:sz w:val="24"/>
                <w:szCs w:val="24"/>
              </w:rPr>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1A4AB5" w:rsidRPr="001A4AB5" w:rsidRDefault="001A4AB5" w:rsidP="00C931D5">
            <w:pPr>
              <w:jc w:val="both"/>
              <w:rPr>
                <w:rFonts w:ascii="Times New Roman" w:hAnsi="Times New Roman" w:cs="Times New Roman"/>
                <w:sz w:val="24"/>
                <w:szCs w:val="24"/>
              </w:rPr>
            </w:pPr>
          </w:p>
        </w:tc>
      </w:tr>
      <w:tr w:rsidR="001A4AB5" w:rsidRPr="001A4AB5" w:rsidTr="00C931D5">
        <w:trPr>
          <w:trHeight w:val="121"/>
        </w:trPr>
        <w:tc>
          <w:tcPr>
            <w:tcW w:w="2981" w:type="pct"/>
            <w:tcBorders>
              <w:top w:val="single" w:sz="6" w:space="0" w:color="auto"/>
              <w:left w:val="single" w:sz="6" w:space="0" w:color="auto"/>
              <w:bottom w:val="single" w:sz="6" w:space="0" w:color="auto"/>
              <w:right w:val="single" w:sz="6" w:space="0" w:color="auto"/>
            </w:tcBorders>
          </w:tcPr>
          <w:p w:rsidR="001A4AB5" w:rsidRPr="001A4AB5" w:rsidRDefault="001A4AB5" w:rsidP="00C931D5">
            <w:pPr>
              <w:jc w:val="both"/>
              <w:rPr>
                <w:rFonts w:ascii="Times New Roman" w:hAnsi="Times New Roman" w:cs="Times New Roman"/>
                <w:sz w:val="24"/>
                <w:szCs w:val="24"/>
              </w:rPr>
            </w:pPr>
            <w:r w:rsidRPr="001A4AB5">
              <w:rPr>
                <w:rFonts w:ascii="Times New Roman" w:hAnsi="Times New Roman" w:cs="Times New Roman"/>
                <w:sz w:val="24"/>
                <w:szCs w:val="24"/>
              </w:rPr>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1A4AB5" w:rsidRPr="001A4AB5" w:rsidRDefault="001A4AB5" w:rsidP="00C931D5">
            <w:pPr>
              <w:jc w:val="both"/>
              <w:rPr>
                <w:rFonts w:ascii="Times New Roman" w:hAnsi="Times New Roman" w:cs="Times New Roman"/>
                <w:sz w:val="24"/>
                <w:szCs w:val="24"/>
              </w:rPr>
            </w:pPr>
          </w:p>
        </w:tc>
      </w:tr>
      <w:tr w:rsidR="001A4AB5" w:rsidRPr="001A4AB5" w:rsidTr="00C931D5">
        <w:tc>
          <w:tcPr>
            <w:tcW w:w="2981" w:type="pct"/>
            <w:tcBorders>
              <w:top w:val="single" w:sz="6" w:space="0" w:color="auto"/>
              <w:left w:val="single" w:sz="6" w:space="0" w:color="auto"/>
              <w:bottom w:val="single" w:sz="6" w:space="0" w:color="auto"/>
              <w:right w:val="single" w:sz="6" w:space="0" w:color="auto"/>
            </w:tcBorders>
          </w:tcPr>
          <w:p w:rsidR="001A4AB5" w:rsidRPr="001A4AB5" w:rsidRDefault="001A4AB5" w:rsidP="00C931D5">
            <w:pPr>
              <w:jc w:val="both"/>
              <w:rPr>
                <w:rFonts w:ascii="Times New Roman" w:hAnsi="Times New Roman" w:cs="Times New Roman"/>
                <w:sz w:val="24"/>
                <w:szCs w:val="24"/>
              </w:rPr>
            </w:pPr>
            <w:r w:rsidRPr="001A4AB5">
              <w:rPr>
                <w:rFonts w:ascii="Times New Roman" w:hAnsi="Times New Roman" w:cs="Times New Roman"/>
                <w:sz w:val="24"/>
                <w:szCs w:val="24"/>
              </w:rPr>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1A4AB5" w:rsidRPr="001A4AB5" w:rsidRDefault="001A4AB5" w:rsidP="00C931D5">
            <w:pPr>
              <w:jc w:val="both"/>
              <w:rPr>
                <w:rFonts w:ascii="Times New Roman" w:hAnsi="Times New Roman" w:cs="Times New Roman"/>
                <w:sz w:val="24"/>
                <w:szCs w:val="24"/>
              </w:rPr>
            </w:pPr>
          </w:p>
        </w:tc>
      </w:tr>
      <w:tr w:rsidR="001A4AB5" w:rsidRPr="001A4AB5" w:rsidTr="00C931D5">
        <w:tc>
          <w:tcPr>
            <w:tcW w:w="2981" w:type="pct"/>
            <w:tcBorders>
              <w:top w:val="single" w:sz="6" w:space="0" w:color="auto"/>
              <w:left w:val="single" w:sz="6" w:space="0" w:color="auto"/>
              <w:bottom w:val="single" w:sz="6" w:space="0" w:color="auto"/>
              <w:right w:val="single" w:sz="6" w:space="0" w:color="auto"/>
            </w:tcBorders>
          </w:tcPr>
          <w:p w:rsidR="001A4AB5" w:rsidRPr="001A4AB5" w:rsidRDefault="001A4AB5" w:rsidP="00C931D5">
            <w:pPr>
              <w:jc w:val="both"/>
              <w:rPr>
                <w:rFonts w:ascii="Times New Roman" w:hAnsi="Times New Roman" w:cs="Times New Roman"/>
                <w:sz w:val="24"/>
                <w:szCs w:val="24"/>
              </w:rPr>
            </w:pPr>
            <w:r w:rsidRPr="001A4AB5">
              <w:rPr>
                <w:rFonts w:ascii="Times New Roman" w:hAnsi="Times New Roman" w:cs="Times New Roman"/>
                <w:sz w:val="24"/>
                <w:szCs w:val="24"/>
              </w:rPr>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1A4AB5" w:rsidRPr="001A4AB5" w:rsidRDefault="001A4AB5" w:rsidP="00C931D5">
            <w:pPr>
              <w:jc w:val="both"/>
              <w:rPr>
                <w:rFonts w:ascii="Times New Roman" w:hAnsi="Times New Roman" w:cs="Times New Roman"/>
                <w:sz w:val="24"/>
                <w:szCs w:val="24"/>
              </w:rPr>
            </w:pPr>
          </w:p>
        </w:tc>
      </w:tr>
      <w:tr w:rsidR="001A4AB5" w:rsidRPr="001A4AB5" w:rsidTr="00C931D5">
        <w:tc>
          <w:tcPr>
            <w:tcW w:w="2981" w:type="pct"/>
            <w:tcBorders>
              <w:top w:val="single" w:sz="6" w:space="0" w:color="auto"/>
              <w:left w:val="single" w:sz="6" w:space="0" w:color="auto"/>
              <w:bottom w:val="single" w:sz="6" w:space="0" w:color="auto"/>
              <w:right w:val="single" w:sz="6" w:space="0" w:color="auto"/>
            </w:tcBorders>
          </w:tcPr>
          <w:p w:rsidR="001A4AB5" w:rsidRPr="001A4AB5" w:rsidRDefault="001A4AB5" w:rsidP="00C931D5">
            <w:pPr>
              <w:jc w:val="both"/>
              <w:rPr>
                <w:rFonts w:ascii="Times New Roman" w:hAnsi="Times New Roman" w:cs="Times New Roman"/>
                <w:sz w:val="24"/>
                <w:szCs w:val="24"/>
              </w:rPr>
            </w:pPr>
            <w:r w:rsidRPr="001A4AB5">
              <w:rPr>
                <w:rFonts w:ascii="Times New Roman" w:hAnsi="Times New Roman" w:cs="Times New Roman"/>
                <w:sz w:val="24"/>
                <w:szCs w:val="24"/>
              </w:rPr>
              <w:t>5. Телефон (факс), е-</w:t>
            </w:r>
            <w:proofErr w:type="spellStart"/>
            <w:r w:rsidRPr="001A4AB5">
              <w:rPr>
                <w:rFonts w:ascii="Times New Roman" w:hAnsi="Times New Roman" w:cs="Times New Roman"/>
                <w:sz w:val="24"/>
                <w:szCs w:val="24"/>
              </w:rPr>
              <w:t>mail</w:t>
            </w:r>
            <w:proofErr w:type="spellEnd"/>
          </w:p>
        </w:tc>
        <w:tc>
          <w:tcPr>
            <w:tcW w:w="2019" w:type="pct"/>
            <w:tcBorders>
              <w:top w:val="single" w:sz="6" w:space="0" w:color="auto"/>
              <w:left w:val="single" w:sz="6" w:space="0" w:color="auto"/>
              <w:bottom w:val="single" w:sz="6" w:space="0" w:color="auto"/>
              <w:right w:val="single" w:sz="6" w:space="0" w:color="auto"/>
            </w:tcBorders>
          </w:tcPr>
          <w:p w:rsidR="001A4AB5" w:rsidRPr="001A4AB5" w:rsidRDefault="001A4AB5" w:rsidP="00C931D5">
            <w:pPr>
              <w:jc w:val="both"/>
              <w:rPr>
                <w:rFonts w:ascii="Times New Roman" w:hAnsi="Times New Roman" w:cs="Times New Roman"/>
                <w:sz w:val="24"/>
                <w:szCs w:val="24"/>
              </w:rPr>
            </w:pPr>
          </w:p>
        </w:tc>
      </w:tr>
    </w:tbl>
    <w:p w:rsidR="001A4AB5" w:rsidRPr="001A4AB5" w:rsidRDefault="001A4AB5" w:rsidP="001A4AB5">
      <w:pPr>
        <w:jc w:val="both"/>
        <w:rPr>
          <w:rFonts w:ascii="Times New Roman" w:hAnsi="Times New Roman" w:cs="Times New Roman"/>
          <w:sz w:val="24"/>
          <w:szCs w:val="24"/>
        </w:rPr>
      </w:pPr>
    </w:p>
    <w:p w:rsidR="001A4AB5" w:rsidRPr="001A4AB5" w:rsidRDefault="001A4AB5" w:rsidP="001A4AB5">
      <w:pPr>
        <w:jc w:val="both"/>
        <w:rPr>
          <w:rFonts w:ascii="Times New Roman" w:hAnsi="Times New Roman" w:cs="Times New Roman"/>
          <w:sz w:val="24"/>
          <w:szCs w:val="24"/>
        </w:rPr>
      </w:pPr>
      <w:r w:rsidRPr="001A4AB5">
        <w:rPr>
          <w:rFonts w:ascii="Times New Roman" w:hAnsi="Times New Roman" w:cs="Times New Roman"/>
          <w:sz w:val="24"/>
          <w:szCs w:val="24"/>
        </w:rPr>
        <w:lastRenderedPageBreak/>
        <w:t xml:space="preserve">1. 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rsidR="001A4AB5" w:rsidRPr="001A4AB5" w:rsidRDefault="001A4AB5" w:rsidP="001A4AB5">
      <w:pPr>
        <w:jc w:val="both"/>
        <w:rPr>
          <w:rFonts w:ascii="Times New Roman" w:hAnsi="Times New Roman" w:cs="Times New Roman"/>
          <w:sz w:val="24"/>
          <w:szCs w:val="24"/>
        </w:rPr>
      </w:pPr>
    </w:p>
    <w:tbl>
      <w:tblPr>
        <w:tblW w:w="9680" w:type="dxa"/>
        <w:tblInd w:w="96" w:type="dxa"/>
        <w:tblLayout w:type="fixed"/>
        <w:tblLook w:val="0000" w:firstRow="0" w:lastRow="0" w:firstColumn="0" w:lastColumn="0" w:noHBand="0" w:noVBand="0"/>
      </w:tblPr>
      <w:tblGrid>
        <w:gridCol w:w="552"/>
        <w:gridCol w:w="3600"/>
        <w:gridCol w:w="850"/>
        <w:gridCol w:w="748"/>
        <w:gridCol w:w="1002"/>
        <w:gridCol w:w="900"/>
        <w:gridCol w:w="1036"/>
        <w:gridCol w:w="992"/>
      </w:tblGrid>
      <w:tr w:rsidR="001A4AB5" w:rsidRPr="001A4AB5" w:rsidTr="001A4AB5">
        <w:trPr>
          <w:trHeight w:val="1833"/>
        </w:trPr>
        <w:tc>
          <w:tcPr>
            <w:tcW w:w="552" w:type="dxa"/>
            <w:tcBorders>
              <w:top w:val="single" w:sz="4" w:space="0" w:color="000000"/>
              <w:left w:val="single" w:sz="4" w:space="0" w:color="000000"/>
              <w:bottom w:val="single" w:sz="4" w:space="0" w:color="000000"/>
            </w:tcBorders>
            <w:shd w:val="clear" w:color="auto" w:fill="auto"/>
            <w:vAlign w:val="center"/>
          </w:tcPr>
          <w:p w:rsidR="001A4AB5" w:rsidRPr="001A4AB5" w:rsidRDefault="001A4AB5" w:rsidP="00C931D5">
            <w:pPr>
              <w:jc w:val="both"/>
              <w:rPr>
                <w:rFonts w:ascii="Times New Roman" w:hAnsi="Times New Roman" w:cs="Times New Roman"/>
                <w:sz w:val="24"/>
                <w:szCs w:val="24"/>
              </w:rPr>
            </w:pPr>
            <w:r w:rsidRPr="001A4AB5">
              <w:rPr>
                <w:rFonts w:ascii="Times New Roman" w:hAnsi="Times New Roman" w:cs="Times New Roman"/>
                <w:sz w:val="24"/>
                <w:szCs w:val="24"/>
              </w:rPr>
              <w:t>№</w:t>
            </w:r>
          </w:p>
          <w:p w:rsidR="001A4AB5" w:rsidRPr="001A4AB5" w:rsidRDefault="001A4AB5" w:rsidP="00C931D5">
            <w:pPr>
              <w:jc w:val="both"/>
              <w:rPr>
                <w:rFonts w:ascii="Times New Roman" w:hAnsi="Times New Roman" w:cs="Times New Roman"/>
                <w:sz w:val="24"/>
                <w:szCs w:val="24"/>
              </w:rPr>
            </w:pPr>
          </w:p>
        </w:tc>
        <w:tc>
          <w:tcPr>
            <w:tcW w:w="3600" w:type="dxa"/>
            <w:tcBorders>
              <w:top w:val="single" w:sz="4" w:space="0" w:color="000000"/>
              <w:left w:val="single" w:sz="4" w:space="0" w:color="000000"/>
              <w:bottom w:val="single" w:sz="4" w:space="0" w:color="000000"/>
            </w:tcBorders>
            <w:shd w:val="clear" w:color="auto" w:fill="auto"/>
            <w:vAlign w:val="center"/>
          </w:tcPr>
          <w:p w:rsidR="001A4AB5" w:rsidRPr="001A4AB5" w:rsidRDefault="001A4AB5" w:rsidP="00C931D5">
            <w:pPr>
              <w:jc w:val="both"/>
              <w:rPr>
                <w:rFonts w:ascii="Times New Roman" w:hAnsi="Times New Roman" w:cs="Times New Roman"/>
                <w:sz w:val="24"/>
                <w:szCs w:val="24"/>
              </w:rPr>
            </w:pPr>
            <w:r w:rsidRPr="001A4AB5">
              <w:rPr>
                <w:rFonts w:ascii="Times New Roman" w:hAnsi="Times New Roman" w:cs="Times New Roman"/>
                <w:sz w:val="24"/>
                <w:szCs w:val="24"/>
              </w:rPr>
              <w:t>Найменування предмету закупівлі</w:t>
            </w:r>
          </w:p>
        </w:tc>
        <w:tc>
          <w:tcPr>
            <w:tcW w:w="850" w:type="dxa"/>
            <w:tcBorders>
              <w:top w:val="single" w:sz="4" w:space="0" w:color="000000"/>
              <w:left w:val="single" w:sz="4" w:space="0" w:color="000000"/>
              <w:bottom w:val="single" w:sz="4" w:space="0" w:color="000000"/>
            </w:tcBorders>
            <w:shd w:val="clear" w:color="auto" w:fill="auto"/>
            <w:vAlign w:val="center"/>
          </w:tcPr>
          <w:p w:rsidR="001A4AB5" w:rsidRPr="001A4AB5" w:rsidRDefault="001A4AB5" w:rsidP="00C931D5">
            <w:pPr>
              <w:jc w:val="both"/>
              <w:rPr>
                <w:rFonts w:ascii="Times New Roman" w:hAnsi="Times New Roman" w:cs="Times New Roman"/>
                <w:sz w:val="24"/>
                <w:szCs w:val="24"/>
              </w:rPr>
            </w:pPr>
            <w:r w:rsidRPr="001A4AB5">
              <w:rPr>
                <w:rFonts w:ascii="Times New Roman" w:hAnsi="Times New Roman" w:cs="Times New Roman"/>
                <w:sz w:val="24"/>
                <w:szCs w:val="24"/>
              </w:rPr>
              <w:t>К-ть</w:t>
            </w:r>
          </w:p>
        </w:tc>
        <w:tc>
          <w:tcPr>
            <w:tcW w:w="748" w:type="dxa"/>
            <w:tcBorders>
              <w:top w:val="single" w:sz="4" w:space="0" w:color="000000"/>
              <w:left w:val="single" w:sz="4" w:space="0" w:color="000000"/>
              <w:bottom w:val="single" w:sz="4" w:space="0" w:color="000000"/>
            </w:tcBorders>
            <w:shd w:val="clear" w:color="auto" w:fill="auto"/>
            <w:vAlign w:val="center"/>
          </w:tcPr>
          <w:p w:rsidR="001A4AB5" w:rsidRPr="001A4AB5" w:rsidRDefault="001A4AB5" w:rsidP="00C931D5">
            <w:pPr>
              <w:jc w:val="both"/>
              <w:rPr>
                <w:rFonts w:ascii="Times New Roman" w:hAnsi="Times New Roman" w:cs="Times New Roman"/>
                <w:sz w:val="24"/>
                <w:szCs w:val="24"/>
              </w:rPr>
            </w:pPr>
            <w:r w:rsidRPr="001A4AB5">
              <w:rPr>
                <w:rFonts w:ascii="Times New Roman" w:hAnsi="Times New Roman" w:cs="Times New Roman"/>
                <w:sz w:val="24"/>
                <w:szCs w:val="24"/>
              </w:rPr>
              <w:t xml:space="preserve">Од. </w:t>
            </w:r>
            <w:proofErr w:type="spellStart"/>
            <w:r w:rsidRPr="001A4AB5">
              <w:rPr>
                <w:rFonts w:ascii="Times New Roman" w:hAnsi="Times New Roman" w:cs="Times New Roman"/>
                <w:sz w:val="24"/>
                <w:szCs w:val="24"/>
              </w:rPr>
              <w:t>вим</w:t>
            </w:r>
            <w:proofErr w:type="spellEnd"/>
            <w:r w:rsidRPr="001A4AB5">
              <w:rPr>
                <w:rFonts w:ascii="Times New Roman" w:hAnsi="Times New Roman" w:cs="Times New Roman"/>
                <w:sz w:val="24"/>
                <w:szCs w:val="24"/>
              </w:rPr>
              <w:t>.</w:t>
            </w:r>
          </w:p>
        </w:tc>
        <w:tc>
          <w:tcPr>
            <w:tcW w:w="1002" w:type="dxa"/>
            <w:tcBorders>
              <w:top w:val="single" w:sz="4" w:space="0" w:color="000000"/>
              <w:left w:val="single" w:sz="4" w:space="0" w:color="000000"/>
              <w:bottom w:val="single" w:sz="4" w:space="0" w:color="000000"/>
            </w:tcBorders>
            <w:shd w:val="clear" w:color="auto" w:fill="auto"/>
            <w:vAlign w:val="center"/>
          </w:tcPr>
          <w:p w:rsidR="001A4AB5" w:rsidRPr="001A4AB5" w:rsidRDefault="001A4AB5" w:rsidP="00C931D5">
            <w:pPr>
              <w:jc w:val="both"/>
              <w:rPr>
                <w:rFonts w:ascii="Times New Roman" w:hAnsi="Times New Roman" w:cs="Times New Roman"/>
                <w:sz w:val="24"/>
                <w:szCs w:val="24"/>
              </w:rPr>
            </w:pPr>
            <w:r w:rsidRPr="001A4AB5">
              <w:rPr>
                <w:rFonts w:ascii="Times New Roman" w:hAnsi="Times New Roman" w:cs="Times New Roman"/>
                <w:sz w:val="24"/>
                <w:szCs w:val="24"/>
              </w:rPr>
              <w:t>Ціна за одиницю (без ПДВ) грн.</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AB5" w:rsidRPr="001A4AB5" w:rsidRDefault="001A4AB5" w:rsidP="00C931D5">
            <w:pPr>
              <w:jc w:val="both"/>
              <w:rPr>
                <w:rFonts w:ascii="Times New Roman" w:hAnsi="Times New Roman" w:cs="Times New Roman"/>
                <w:sz w:val="24"/>
                <w:szCs w:val="24"/>
              </w:rPr>
            </w:pPr>
            <w:r w:rsidRPr="001A4AB5">
              <w:rPr>
                <w:rFonts w:ascii="Times New Roman" w:hAnsi="Times New Roman" w:cs="Times New Roman"/>
                <w:sz w:val="24"/>
                <w:szCs w:val="24"/>
              </w:rPr>
              <w:t>ПДВ за одиницю товару*, грн.</w:t>
            </w:r>
          </w:p>
        </w:tc>
        <w:tc>
          <w:tcPr>
            <w:tcW w:w="1036" w:type="dxa"/>
            <w:tcBorders>
              <w:top w:val="single" w:sz="4" w:space="0" w:color="000000"/>
              <w:left w:val="single" w:sz="4" w:space="0" w:color="000000"/>
              <w:bottom w:val="single" w:sz="4" w:space="0" w:color="000000"/>
              <w:right w:val="single" w:sz="4" w:space="0" w:color="000000"/>
            </w:tcBorders>
            <w:vAlign w:val="center"/>
          </w:tcPr>
          <w:p w:rsidR="001A4AB5" w:rsidRPr="001A4AB5" w:rsidRDefault="001A4AB5" w:rsidP="00C931D5">
            <w:pPr>
              <w:jc w:val="both"/>
              <w:rPr>
                <w:rFonts w:ascii="Times New Roman" w:hAnsi="Times New Roman" w:cs="Times New Roman"/>
                <w:sz w:val="24"/>
                <w:szCs w:val="24"/>
              </w:rPr>
            </w:pPr>
            <w:r w:rsidRPr="001A4AB5">
              <w:rPr>
                <w:rFonts w:ascii="Times New Roman" w:hAnsi="Times New Roman" w:cs="Times New Roman"/>
                <w:sz w:val="24"/>
                <w:szCs w:val="24"/>
              </w:rPr>
              <w:t>Ціна за одиницю (з ПДВ*) грн.</w:t>
            </w:r>
          </w:p>
        </w:tc>
        <w:tc>
          <w:tcPr>
            <w:tcW w:w="992" w:type="dxa"/>
            <w:tcBorders>
              <w:top w:val="single" w:sz="4" w:space="0" w:color="000000"/>
              <w:left w:val="single" w:sz="4" w:space="0" w:color="000000"/>
              <w:bottom w:val="single" w:sz="4" w:space="0" w:color="000000"/>
              <w:right w:val="single" w:sz="4" w:space="0" w:color="000000"/>
            </w:tcBorders>
            <w:vAlign w:val="center"/>
          </w:tcPr>
          <w:p w:rsidR="001A4AB5" w:rsidRPr="001A4AB5" w:rsidRDefault="001A4AB5" w:rsidP="00C931D5">
            <w:pPr>
              <w:jc w:val="both"/>
              <w:rPr>
                <w:rFonts w:ascii="Times New Roman" w:hAnsi="Times New Roman" w:cs="Times New Roman"/>
                <w:sz w:val="24"/>
                <w:szCs w:val="24"/>
              </w:rPr>
            </w:pPr>
            <w:r w:rsidRPr="001A4AB5">
              <w:rPr>
                <w:rFonts w:ascii="Times New Roman" w:hAnsi="Times New Roman" w:cs="Times New Roman"/>
                <w:sz w:val="24"/>
                <w:szCs w:val="24"/>
              </w:rPr>
              <w:t>Сума грн. (з ПДВ*) грн.</w:t>
            </w:r>
          </w:p>
        </w:tc>
      </w:tr>
      <w:tr w:rsidR="001A4AB5" w:rsidRPr="001A4AB5" w:rsidTr="00C931D5">
        <w:trPr>
          <w:trHeight w:val="268"/>
        </w:trPr>
        <w:tc>
          <w:tcPr>
            <w:tcW w:w="552" w:type="dxa"/>
            <w:tcBorders>
              <w:top w:val="single" w:sz="4" w:space="0" w:color="000000"/>
              <w:left w:val="single" w:sz="4" w:space="0" w:color="000000"/>
              <w:bottom w:val="single" w:sz="4" w:space="0" w:color="000000"/>
            </w:tcBorders>
            <w:shd w:val="clear" w:color="auto" w:fill="auto"/>
          </w:tcPr>
          <w:p w:rsidR="001A4AB5" w:rsidRPr="001A4AB5" w:rsidRDefault="001A4AB5" w:rsidP="00C931D5">
            <w:pPr>
              <w:jc w:val="both"/>
              <w:rPr>
                <w:rFonts w:ascii="Times New Roman" w:hAnsi="Times New Roman" w:cs="Times New Roman"/>
                <w:sz w:val="24"/>
                <w:szCs w:val="24"/>
              </w:rPr>
            </w:pPr>
            <w:r w:rsidRPr="001A4AB5">
              <w:rPr>
                <w:rFonts w:ascii="Times New Roman" w:hAnsi="Times New Roman" w:cs="Times New Roman"/>
                <w:sz w:val="24"/>
                <w:szCs w:val="24"/>
              </w:rPr>
              <w:t>1</w:t>
            </w:r>
          </w:p>
        </w:tc>
        <w:tc>
          <w:tcPr>
            <w:tcW w:w="3600" w:type="dxa"/>
            <w:tcBorders>
              <w:top w:val="single" w:sz="4" w:space="0" w:color="000000"/>
              <w:left w:val="single" w:sz="4" w:space="0" w:color="000000"/>
              <w:bottom w:val="single" w:sz="4" w:space="0" w:color="000000"/>
            </w:tcBorders>
            <w:shd w:val="clear" w:color="auto" w:fill="auto"/>
          </w:tcPr>
          <w:p w:rsidR="001A4AB5" w:rsidRPr="001A4AB5" w:rsidRDefault="001A4AB5" w:rsidP="00C931D5">
            <w:pPr>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1A4AB5" w:rsidRPr="001A4AB5" w:rsidRDefault="001A4AB5" w:rsidP="00C931D5">
            <w:pPr>
              <w:jc w:val="both"/>
              <w:rPr>
                <w:rFonts w:ascii="Times New Roman" w:hAnsi="Times New Roman" w:cs="Times New Roman"/>
                <w:sz w:val="24"/>
                <w:szCs w:val="24"/>
              </w:rPr>
            </w:pPr>
          </w:p>
        </w:tc>
        <w:tc>
          <w:tcPr>
            <w:tcW w:w="748" w:type="dxa"/>
            <w:tcBorders>
              <w:top w:val="single" w:sz="4" w:space="0" w:color="000000"/>
              <w:left w:val="single" w:sz="4" w:space="0" w:color="000000"/>
              <w:bottom w:val="single" w:sz="4" w:space="0" w:color="000000"/>
            </w:tcBorders>
            <w:shd w:val="clear" w:color="auto" w:fill="auto"/>
          </w:tcPr>
          <w:p w:rsidR="001A4AB5" w:rsidRPr="001A4AB5" w:rsidRDefault="001A4AB5" w:rsidP="00C931D5">
            <w:pPr>
              <w:jc w:val="both"/>
              <w:rPr>
                <w:rFonts w:ascii="Times New Roman" w:hAnsi="Times New Roman" w:cs="Times New Roman"/>
                <w:sz w:val="24"/>
                <w:szCs w:val="24"/>
              </w:rPr>
            </w:pPr>
          </w:p>
        </w:tc>
        <w:tc>
          <w:tcPr>
            <w:tcW w:w="1002" w:type="dxa"/>
            <w:tcBorders>
              <w:top w:val="single" w:sz="4" w:space="0" w:color="000000"/>
              <w:left w:val="single" w:sz="4" w:space="0" w:color="000000"/>
              <w:bottom w:val="single" w:sz="4" w:space="0" w:color="000000"/>
            </w:tcBorders>
            <w:shd w:val="clear" w:color="auto" w:fill="auto"/>
          </w:tcPr>
          <w:p w:rsidR="001A4AB5" w:rsidRPr="001A4AB5" w:rsidRDefault="001A4AB5" w:rsidP="00C931D5">
            <w:pPr>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1A4AB5" w:rsidRPr="001A4AB5" w:rsidRDefault="001A4AB5" w:rsidP="00C931D5">
            <w:pPr>
              <w:jc w:val="both"/>
              <w:rPr>
                <w:rFonts w:ascii="Times New Roman" w:hAnsi="Times New Roman" w:cs="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tcPr>
          <w:p w:rsidR="001A4AB5" w:rsidRPr="001A4AB5" w:rsidRDefault="001A4AB5" w:rsidP="00C931D5">
            <w:pPr>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A4AB5" w:rsidRPr="001A4AB5" w:rsidRDefault="001A4AB5" w:rsidP="00C931D5">
            <w:pPr>
              <w:jc w:val="both"/>
              <w:rPr>
                <w:rFonts w:ascii="Times New Roman" w:hAnsi="Times New Roman" w:cs="Times New Roman"/>
                <w:sz w:val="24"/>
                <w:szCs w:val="24"/>
              </w:rPr>
            </w:pPr>
          </w:p>
        </w:tc>
      </w:tr>
      <w:tr w:rsidR="001A4AB5" w:rsidRPr="001A4AB5" w:rsidTr="00C931D5">
        <w:trPr>
          <w:trHeight w:val="268"/>
        </w:trPr>
        <w:tc>
          <w:tcPr>
            <w:tcW w:w="552" w:type="dxa"/>
            <w:tcBorders>
              <w:top w:val="single" w:sz="4" w:space="0" w:color="000000"/>
              <w:left w:val="single" w:sz="4" w:space="0" w:color="000000"/>
              <w:bottom w:val="single" w:sz="4" w:space="0" w:color="000000"/>
            </w:tcBorders>
            <w:shd w:val="clear" w:color="auto" w:fill="auto"/>
          </w:tcPr>
          <w:p w:rsidR="001A4AB5" w:rsidRPr="001A4AB5" w:rsidRDefault="001A4AB5" w:rsidP="00C931D5">
            <w:pPr>
              <w:jc w:val="both"/>
              <w:rPr>
                <w:rFonts w:ascii="Times New Roman" w:hAnsi="Times New Roman" w:cs="Times New Roman"/>
                <w:sz w:val="24"/>
                <w:szCs w:val="24"/>
              </w:rPr>
            </w:pPr>
            <w:r w:rsidRPr="001A4AB5">
              <w:rPr>
                <w:rFonts w:ascii="Times New Roman" w:hAnsi="Times New Roman" w:cs="Times New Roman"/>
                <w:sz w:val="24"/>
                <w:szCs w:val="24"/>
              </w:rPr>
              <w:t>2</w:t>
            </w:r>
          </w:p>
        </w:tc>
        <w:tc>
          <w:tcPr>
            <w:tcW w:w="3600" w:type="dxa"/>
            <w:tcBorders>
              <w:top w:val="single" w:sz="4" w:space="0" w:color="000000"/>
              <w:left w:val="single" w:sz="4" w:space="0" w:color="000000"/>
              <w:bottom w:val="single" w:sz="4" w:space="0" w:color="000000"/>
            </w:tcBorders>
            <w:shd w:val="clear" w:color="auto" w:fill="auto"/>
          </w:tcPr>
          <w:p w:rsidR="001A4AB5" w:rsidRPr="001A4AB5" w:rsidRDefault="001A4AB5" w:rsidP="00C931D5">
            <w:pPr>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1A4AB5" w:rsidRPr="001A4AB5" w:rsidRDefault="001A4AB5" w:rsidP="00C931D5">
            <w:pPr>
              <w:jc w:val="both"/>
              <w:rPr>
                <w:rFonts w:ascii="Times New Roman" w:hAnsi="Times New Roman" w:cs="Times New Roman"/>
                <w:sz w:val="24"/>
                <w:szCs w:val="24"/>
              </w:rPr>
            </w:pPr>
          </w:p>
        </w:tc>
        <w:tc>
          <w:tcPr>
            <w:tcW w:w="748" w:type="dxa"/>
            <w:tcBorders>
              <w:top w:val="single" w:sz="4" w:space="0" w:color="000000"/>
              <w:left w:val="single" w:sz="4" w:space="0" w:color="000000"/>
              <w:bottom w:val="single" w:sz="4" w:space="0" w:color="000000"/>
            </w:tcBorders>
            <w:shd w:val="clear" w:color="auto" w:fill="auto"/>
          </w:tcPr>
          <w:p w:rsidR="001A4AB5" w:rsidRPr="001A4AB5" w:rsidRDefault="001A4AB5" w:rsidP="00C931D5">
            <w:pPr>
              <w:jc w:val="both"/>
              <w:rPr>
                <w:rFonts w:ascii="Times New Roman" w:hAnsi="Times New Roman" w:cs="Times New Roman"/>
                <w:sz w:val="24"/>
                <w:szCs w:val="24"/>
              </w:rPr>
            </w:pPr>
          </w:p>
        </w:tc>
        <w:tc>
          <w:tcPr>
            <w:tcW w:w="1002" w:type="dxa"/>
            <w:tcBorders>
              <w:top w:val="single" w:sz="4" w:space="0" w:color="000000"/>
              <w:left w:val="single" w:sz="4" w:space="0" w:color="000000"/>
              <w:bottom w:val="single" w:sz="4" w:space="0" w:color="000000"/>
            </w:tcBorders>
            <w:shd w:val="clear" w:color="auto" w:fill="auto"/>
          </w:tcPr>
          <w:p w:rsidR="001A4AB5" w:rsidRPr="001A4AB5" w:rsidRDefault="001A4AB5" w:rsidP="00C931D5">
            <w:pPr>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1A4AB5" w:rsidRPr="001A4AB5" w:rsidRDefault="001A4AB5" w:rsidP="00C931D5">
            <w:pPr>
              <w:jc w:val="both"/>
              <w:rPr>
                <w:rFonts w:ascii="Times New Roman" w:hAnsi="Times New Roman" w:cs="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tcPr>
          <w:p w:rsidR="001A4AB5" w:rsidRPr="001A4AB5" w:rsidRDefault="001A4AB5" w:rsidP="00C931D5">
            <w:pPr>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A4AB5" w:rsidRPr="001A4AB5" w:rsidRDefault="001A4AB5" w:rsidP="00C931D5">
            <w:pPr>
              <w:jc w:val="both"/>
              <w:rPr>
                <w:rFonts w:ascii="Times New Roman" w:hAnsi="Times New Roman" w:cs="Times New Roman"/>
                <w:sz w:val="24"/>
                <w:szCs w:val="24"/>
              </w:rPr>
            </w:pPr>
          </w:p>
        </w:tc>
      </w:tr>
      <w:tr w:rsidR="001A4AB5" w:rsidRPr="001A4AB5" w:rsidTr="00C931D5">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1A4AB5" w:rsidRPr="001A4AB5" w:rsidRDefault="001A4AB5" w:rsidP="00C931D5">
            <w:pPr>
              <w:jc w:val="both"/>
              <w:rPr>
                <w:rFonts w:ascii="Times New Roman" w:hAnsi="Times New Roman" w:cs="Times New Roman"/>
                <w:sz w:val="24"/>
                <w:szCs w:val="24"/>
              </w:rPr>
            </w:pPr>
            <w:r w:rsidRPr="001A4AB5">
              <w:rPr>
                <w:rFonts w:ascii="Times New Roman" w:hAnsi="Times New Roman" w:cs="Times New Roman"/>
                <w:sz w:val="24"/>
                <w:szCs w:val="24"/>
              </w:rPr>
              <w:t xml:space="preserve">Загальна вартість тендерної пропозиції без ПДВ, грн., </w:t>
            </w:r>
          </w:p>
        </w:tc>
        <w:tc>
          <w:tcPr>
            <w:tcW w:w="992" w:type="dxa"/>
            <w:tcBorders>
              <w:top w:val="single" w:sz="4" w:space="0" w:color="000000"/>
              <w:left w:val="single" w:sz="4" w:space="0" w:color="000000"/>
              <w:bottom w:val="single" w:sz="4" w:space="0" w:color="000000"/>
              <w:right w:val="single" w:sz="4" w:space="0" w:color="000000"/>
            </w:tcBorders>
          </w:tcPr>
          <w:p w:rsidR="001A4AB5" w:rsidRPr="001A4AB5" w:rsidRDefault="001A4AB5" w:rsidP="00C931D5">
            <w:pPr>
              <w:jc w:val="both"/>
              <w:rPr>
                <w:rFonts w:ascii="Times New Roman" w:hAnsi="Times New Roman" w:cs="Times New Roman"/>
                <w:sz w:val="24"/>
                <w:szCs w:val="24"/>
              </w:rPr>
            </w:pPr>
          </w:p>
        </w:tc>
      </w:tr>
      <w:tr w:rsidR="001A4AB5" w:rsidRPr="001A4AB5" w:rsidTr="00C931D5">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1A4AB5" w:rsidRPr="001A4AB5" w:rsidRDefault="001A4AB5" w:rsidP="00C931D5">
            <w:pPr>
              <w:jc w:val="both"/>
              <w:rPr>
                <w:rFonts w:ascii="Times New Roman" w:hAnsi="Times New Roman" w:cs="Times New Roman"/>
                <w:sz w:val="24"/>
                <w:szCs w:val="24"/>
              </w:rPr>
            </w:pPr>
            <w:r w:rsidRPr="001A4AB5">
              <w:rPr>
                <w:rFonts w:ascii="Times New Roman" w:hAnsi="Times New Roman" w:cs="Times New Roman"/>
                <w:sz w:val="24"/>
                <w:szCs w:val="24"/>
              </w:rPr>
              <w:t xml:space="preserve">ПДВ*, грн. </w:t>
            </w:r>
          </w:p>
        </w:tc>
        <w:tc>
          <w:tcPr>
            <w:tcW w:w="992" w:type="dxa"/>
            <w:tcBorders>
              <w:top w:val="single" w:sz="4" w:space="0" w:color="000000"/>
              <w:left w:val="single" w:sz="4" w:space="0" w:color="000000"/>
              <w:bottom w:val="single" w:sz="4" w:space="0" w:color="000000"/>
              <w:right w:val="single" w:sz="4" w:space="0" w:color="000000"/>
            </w:tcBorders>
          </w:tcPr>
          <w:p w:rsidR="001A4AB5" w:rsidRPr="001A4AB5" w:rsidRDefault="001A4AB5" w:rsidP="00C931D5">
            <w:pPr>
              <w:jc w:val="both"/>
              <w:rPr>
                <w:rFonts w:ascii="Times New Roman" w:hAnsi="Times New Roman" w:cs="Times New Roman"/>
                <w:sz w:val="24"/>
                <w:szCs w:val="24"/>
              </w:rPr>
            </w:pPr>
          </w:p>
        </w:tc>
      </w:tr>
      <w:tr w:rsidR="001A4AB5" w:rsidRPr="001A4AB5" w:rsidTr="00C931D5">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1A4AB5" w:rsidRPr="001A4AB5" w:rsidRDefault="001A4AB5" w:rsidP="00C931D5">
            <w:pPr>
              <w:jc w:val="both"/>
              <w:rPr>
                <w:rFonts w:ascii="Times New Roman" w:hAnsi="Times New Roman" w:cs="Times New Roman"/>
                <w:sz w:val="24"/>
                <w:szCs w:val="24"/>
              </w:rPr>
            </w:pPr>
            <w:r w:rsidRPr="001A4AB5">
              <w:rPr>
                <w:rFonts w:ascii="Times New Roman" w:hAnsi="Times New Roman" w:cs="Times New Roman"/>
                <w:sz w:val="24"/>
                <w:szCs w:val="24"/>
              </w:rPr>
              <w:t xml:space="preserve">Загальна вартість тендерної пропозиції з ПДВ*, грн., </w:t>
            </w:r>
          </w:p>
        </w:tc>
        <w:tc>
          <w:tcPr>
            <w:tcW w:w="992" w:type="dxa"/>
            <w:tcBorders>
              <w:top w:val="single" w:sz="4" w:space="0" w:color="000000"/>
              <w:left w:val="single" w:sz="4" w:space="0" w:color="000000"/>
              <w:bottom w:val="single" w:sz="4" w:space="0" w:color="000000"/>
              <w:right w:val="single" w:sz="4" w:space="0" w:color="000000"/>
            </w:tcBorders>
          </w:tcPr>
          <w:p w:rsidR="001A4AB5" w:rsidRPr="001A4AB5" w:rsidRDefault="001A4AB5" w:rsidP="00C931D5">
            <w:pPr>
              <w:jc w:val="both"/>
              <w:rPr>
                <w:rFonts w:ascii="Times New Roman" w:hAnsi="Times New Roman" w:cs="Times New Roman"/>
                <w:sz w:val="24"/>
                <w:szCs w:val="24"/>
              </w:rPr>
            </w:pPr>
          </w:p>
        </w:tc>
      </w:tr>
    </w:tbl>
    <w:p w:rsidR="001A4AB5" w:rsidRPr="001A4AB5" w:rsidRDefault="001A4AB5" w:rsidP="001A4AB5">
      <w:pPr>
        <w:jc w:val="both"/>
        <w:rPr>
          <w:rFonts w:ascii="Times New Roman" w:hAnsi="Times New Roman" w:cs="Times New Roman"/>
          <w:i/>
          <w:sz w:val="24"/>
          <w:szCs w:val="24"/>
        </w:rPr>
      </w:pPr>
      <w:r w:rsidRPr="001A4AB5">
        <w:rPr>
          <w:rFonts w:ascii="Times New Roman" w:hAnsi="Times New Roman" w:cs="Times New Roman"/>
          <w:sz w:val="24"/>
          <w:szCs w:val="24"/>
        </w:rPr>
        <w:t xml:space="preserve">* </w:t>
      </w:r>
      <w:r w:rsidRPr="001A4AB5">
        <w:rPr>
          <w:rFonts w:ascii="Times New Roman" w:hAnsi="Times New Roman" w:cs="Times New Roman"/>
          <w:i/>
          <w:sz w:val="24"/>
          <w:szCs w:val="24"/>
          <w:lang w:val="en-US"/>
        </w:rPr>
        <w:t>C</w:t>
      </w:r>
      <w:r w:rsidRPr="001A4AB5">
        <w:rPr>
          <w:rFonts w:ascii="Times New Roman" w:hAnsi="Times New Roman" w:cs="Times New Roman"/>
          <w:i/>
          <w:sz w:val="24"/>
          <w:szCs w:val="24"/>
        </w:rPr>
        <w:t>ума з ПДВ зазначається лише тими учасниками, які є платниками ПДВ.</w:t>
      </w:r>
    </w:p>
    <w:p w:rsidR="001A4AB5" w:rsidRPr="001A4AB5" w:rsidRDefault="001A4AB5" w:rsidP="001A4AB5">
      <w:pPr>
        <w:jc w:val="both"/>
        <w:rPr>
          <w:rFonts w:ascii="Times New Roman" w:hAnsi="Times New Roman" w:cs="Times New Roman"/>
          <w:sz w:val="24"/>
          <w:szCs w:val="24"/>
        </w:rPr>
      </w:pPr>
      <w:r w:rsidRPr="001A4AB5">
        <w:rPr>
          <w:rFonts w:ascii="Times New Roman" w:hAnsi="Times New Roman" w:cs="Times New Roman"/>
          <w:sz w:val="24"/>
          <w:szCs w:val="24"/>
        </w:rPr>
        <w:t>2.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1A4AB5" w:rsidRPr="001A4AB5" w:rsidRDefault="001A4AB5" w:rsidP="001A4AB5">
      <w:pPr>
        <w:jc w:val="both"/>
        <w:rPr>
          <w:rFonts w:ascii="Times New Roman" w:hAnsi="Times New Roman" w:cs="Times New Roman"/>
          <w:sz w:val="24"/>
          <w:szCs w:val="24"/>
        </w:rPr>
      </w:pPr>
      <w:r w:rsidRPr="001A4AB5">
        <w:rPr>
          <w:rFonts w:ascii="Times New Roman" w:hAnsi="Times New Roman" w:cs="Times New Roman"/>
          <w:sz w:val="24"/>
          <w:szCs w:val="24"/>
        </w:rPr>
        <w:t>3. Ми погоджуємося дотримуватися умов цієї пропозиції протягом 120 днів з дати кінцевого строку подання тендерних пропозицій. Наша пропозиція буде обов’язковою для нас і може розглядатися Вами у будь-який час до закінчення зазначеного терміну.</w:t>
      </w:r>
    </w:p>
    <w:p w:rsidR="001A4AB5" w:rsidRPr="001A4AB5" w:rsidRDefault="001A4AB5" w:rsidP="001A4AB5">
      <w:pPr>
        <w:jc w:val="both"/>
        <w:rPr>
          <w:rFonts w:ascii="Times New Roman" w:hAnsi="Times New Roman" w:cs="Times New Roman"/>
          <w:sz w:val="24"/>
          <w:szCs w:val="24"/>
        </w:rPr>
      </w:pPr>
      <w:r w:rsidRPr="001A4AB5">
        <w:rPr>
          <w:rFonts w:ascii="Times New Roman" w:hAnsi="Times New Roman" w:cs="Times New Roman"/>
          <w:sz w:val="24"/>
          <w:szCs w:val="24"/>
        </w:rPr>
        <w:t>4. Якщо наша пропозиція буде визнана найбільш економічно вигідною, ми зобов’язуємося підписати Договір із Замовником не пізніше ніж через 15 календарних днів з дати прийняття рішення про намір укласти договір про закупівлю відповідно до вимог тендерної документації.</w:t>
      </w:r>
    </w:p>
    <w:p w:rsidR="001A4AB5" w:rsidRPr="001A4AB5" w:rsidRDefault="001A4AB5" w:rsidP="001A4AB5">
      <w:pPr>
        <w:jc w:val="both"/>
        <w:rPr>
          <w:rFonts w:ascii="Times New Roman" w:hAnsi="Times New Roman" w:cs="Times New Roman"/>
          <w:sz w:val="24"/>
          <w:szCs w:val="24"/>
        </w:rPr>
      </w:pPr>
    </w:p>
    <w:p w:rsidR="001A4AB5" w:rsidRPr="001A4AB5" w:rsidRDefault="001A4AB5" w:rsidP="001A4AB5">
      <w:pPr>
        <w:jc w:val="both"/>
        <w:rPr>
          <w:rFonts w:ascii="Times New Roman" w:hAnsi="Times New Roman" w:cs="Times New Roman"/>
          <w:sz w:val="24"/>
          <w:szCs w:val="24"/>
        </w:rPr>
      </w:pPr>
    </w:p>
    <w:p w:rsidR="001A4AB5" w:rsidRDefault="001A4AB5" w:rsidP="009203AE">
      <w:pPr>
        <w:jc w:val="both"/>
        <w:rPr>
          <w:rFonts w:ascii="Times New Roman" w:eastAsia="Times New Roman" w:hAnsi="Times New Roman"/>
          <w:sz w:val="24"/>
          <w:szCs w:val="24"/>
        </w:rPr>
      </w:pPr>
      <w:r w:rsidRPr="001A4AB5">
        <w:rPr>
          <w:rFonts w:ascii="Times New Roman" w:hAnsi="Times New Roman" w:cs="Times New Roman"/>
          <w:sz w:val="24"/>
          <w:szCs w:val="24"/>
        </w:rPr>
        <w:t xml:space="preserve">Посада, прізвище, ініціали, підпис уповноваженої особи Учасника та печатка*, </w:t>
      </w:r>
    </w:p>
    <w:sectPr w:rsidR="001A4AB5">
      <w:footerReference w:type="defaul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54C" w:rsidRDefault="0065754C">
      <w:pPr>
        <w:spacing w:after="0" w:line="240" w:lineRule="auto"/>
      </w:pPr>
      <w:r>
        <w:separator/>
      </w:r>
    </w:p>
  </w:endnote>
  <w:endnote w:type="continuationSeparator" w:id="0">
    <w:p w:rsidR="0065754C" w:rsidRDefault="00657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FAB" w:rsidRDefault="00426FA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61726">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FAB" w:rsidRDefault="00426FA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54C" w:rsidRDefault="0065754C">
      <w:pPr>
        <w:spacing w:after="0" w:line="240" w:lineRule="auto"/>
      </w:pPr>
      <w:r>
        <w:separator/>
      </w:r>
    </w:p>
  </w:footnote>
  <w:footnote w:type="continuationSeparator" w:id="0">
    <w:p w:rsidR="0065754C" w:rsidRDefault="00657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4220C"/>
    <w:multiLevelType w:val="multilevel"/>
    <w:tmpl w:val="B3DECE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3E95B8F"/>
    <w:multiLevelType w:val="multilevel"/>
    <w:tmpl w:val="A2DE9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682265"/>
    <w:multiLevelType w:val="hybridMultilevel"/>
    <w:tmpl w:val="61CAF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BC7E2D"/>
    <w:multiLevelType w:val="multilevel"/>
    <w:tmpl w:val="0A082F0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4A195F9E"/>
    <w:multiLevelType w:val="multilevel"/>
    <w:tmpl w:val="13109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E317FF"/>
    <w:multiLevelType w:val="multilevel"/>
    <w:tmpl w:val="AC944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0F6D4F"/>
    <w:multiLevelType w:val="multilevel"/>
    <w:tmpl w:val="9BF0D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B52E2B"/>
    <w:multiLevelType w:val="multilevel"/>
    <w:tmpl w:val="DA72E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1"/>
  </w:num>
  <w:num w:numId="4">
    <w:abstractNumId w:val="5"/>
  </w:num>
  <w:num w:numId="5">
    <w:abstractNumId w:val="4"/>
  </w:num>
  <w:num w:numId="6">
    <w:abstractNumId w:val="6"/>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5D5"/>
    <w:rsid w:val="00002269"/>
    <w:rsid w:val="00003060"/>
    <w:rsid w:val="0002336C"/>
    <w:rsid w:val="000258FF"/>
    <w:rsid w:val="00050A84"/>
    <w:rsid w:val="000530D6"/>
    <w:rsid w:val="00066E77"/>
    <w:rsid w:val="00067096"/>
    <w:rsid w:val="0007202C"/>
    <w:rsid w:val="00082A4D"/>
    <w:rsid w:val="00097C08"/>
    <w:rsid w:val="000B7047"/>
    <w:rsid w:val="000D594D"/>
    <w:rsid w:val="000F72FA"/>
    <w:rsid w:val="001047DC"/>
    <w:rsid w:val="00131742"/>
    <w:rsid w:val="00145C5B"/>
    <w:rsid w:val="00152A62"/>
    <w:rsid w:val="001736BC"/>
    <w:rsid w:val="0017598D"/>
    <w:rsid w:val="001A4AB5"/>
    <w:rsid w:val="001B34B7"/>
    <w:rsid w:val="001C4DCD"/>
    <w:rsid w:val="001D1CC4"/>
    <w:rsid w:val="001E5502"/>
    <w:rsid w:val="002016C2"/>
    <w:rsid w:val="00207A78"/>
    <w:rsid w:val="00214B47"/>
    <w:rsid w:val="00215FA5"/>
    <w:rsid w:val="0022209E"/>
    <w:rsid w:val="002564E7"/>
    <w:rsid w:val="00263BFA"/>
    <w:rsid w:val="002710F6"/>
    <w:rsid w:val="002713E2"/>
    <w:rsid w:val="0027238F"/>
    <w:rsid w:val="00273EFF"/>
    <w:rsid w:val="00295D56"/>
    <w:rsid w:val="002A3AF8"/>
    <w:rsid w:val="002B6478"/>
    <w:rsid w:val="002C64BA"/>
    <w:rsid w:val="002E35B6"/>
    <w:rsid w:val="002F0C34"/>
    <w:rsid w:val="00345BA7"/>
    <w:rsid w:val="00345BC4"/>
    <w:rsid w:val="00362FA0"/>
    <w:rsid w:val="00383CBE"/>
    <w:rsid w:val="00392255"/>
    <w:rsid w:val="003A58AC"/>
    <w:rsid w:val="003A7555"/>
    <w:rsid w:val="003D2348"/>
    <w:rsid w:val="003E582D"/>
    <w:rsid w:val="00407A4E"/>
    <w:rsid w:val="0041235A"/>
    <w:rsid w:val="00412766"/>
    <w:rsid w:val="004262AB"/>
    <w:rsid w:val="00426FAB"/>
    <w:rsid w:val="00431E49"/>
    <w:rsid w:val="00451142"/>
    <w:rsid w:val="00466826"/>
    <w:rsid w:val="00473BBF"/>
    <w:rsid w:val="00474618"/>
    <w:rsid w:val="0049180A"/>
    <w:rsid w:val="004A410F"/>
    <w:rsid w:val="004A5A47"/>
    <w:rsid w:val="004B40F2"/>
    <w:rsid w:val="004E6897"/>
    <w:rsid w:val="004F5E17"/>
    <w:rsid w:val="00507D3E"/>
    <w:rsid w:val="00531FBD"/>
    <w:rsid w:val="00553779"/>
    <w:rsid w:val="00554B91"/>
    <w:rsid w:val="00555E61"/>
    <w:rsid w:val="00562909"/>
    <w:rsid w:val="00566BC7"/>
    <w:rsid w:val="00590DAA"/>
    <w:rsid w:val="005B1684"/>
    <w:rsid w:val="005F3C1D"/>
    <w:rsid w:val="005F3F6B"/>
    <w:rsid w:val="005F66A2"/>
    <w:rsid w:val="005F7F98"/>
    <w:rsid w:val="00613DDF"/>
    <w:rsid w:val="0061638E"/>
    <w:rsid w:val="006346D2"/>
    <w:rsid w:val="0063590A"/>
    <w:rsid w:val="006446C9"/>
    <w:rsid w:val="00656FB2"/>
    <w:rsid w:val="0065754C"/>
    <w:rsid w:val="00662BA6"/>
    <w:rsid w:val="0066543C"/>
    <w:rsid w:val="00677318"/>
    <w:rsid w:val="00694803"/>
    <w:rsid w:val="006958A5"/>
    <w:rsid w:val="006B033B"/>
    <w:rsid w:val="006C329D"/>
    <w:rsid w:val="006C6647"/>
    <w:rsid w:val="0070508A"/>
    <w:rsid w:val="00711FE8"/>
    <w:rsid w:val="007326EC"/>
    <w:rsid w:val="00762EBC"/>
    <w:rsid w:val="00771753"/>
    <w:rsid w:val="00771E61"/>
    <w:rsid w:val="00791E5B"/>
    <w:rsid w:val="007D1AA8"/>
    <w:rsid w:val="007E15A3"/>
    <w:rsid w:val="007F4FD6"/>
    <w:rsid w:val="0081110D"/>
    <w:rsid w:val="008327A5"/>
    <w:rsid w:val="008405D5"/>
    <w:rsid w:val="00850584"/>
    <w:rsid w:val="00862103"/>
    <w:rsid w:val="0087059F"/>
    <w:rsid w:val="008871E2"/>
    <w:rsid w:val="008B6274"/>
    <w:rsid w:val="008B6EB8"/>
    <w:rsid w:val="008C476E"/>
    <w:rsid w:val="008D6C5F"/>
    <w:rsid w:val="008E0F78"/>
    <w:rsid w:val="008E41E6"/>
    <w:rsid w:val="008E7B74"/>
    <w:rsid w:val="008F3DCB"/>
    <w:rsid w:val="009203AE"/>
    <w:rsid w:val="00926DAD"/>
    <w:rsid w:val="00935BB6"/>
    <w:rsid w:val="0093761B"/>
    <w:rsid w:val="0094427A"/>
    <w:rsid w:val="00952CB5"/>
    <w:rsid w:val="00980CE5"/>
    <w:rsid w:val="009841B7"/>
    <w:rsid w:val="00984969"/>
    <w:rsid w:val="009922D3"/>
    <w:rsid w:val="00994A39"/>
    <w:rsid w:val="009B077C"/>
    <w:rsid w:val="009D7910"/>
    <w:rsid w:val="00A13CEE"/>
    <w:rsid w:val="00A2033E"/>
    <w:rsid w:val="00A219BC"/>
    <w:rsid w:val="00A22B4A"/>
    <w:rsid w:val="00A34858"/>
    <w:rsid w:val="00A370D5"/>
    <w:rsid w:val="00A6108F"/>
    <w:rsid w:val="00A654A6"/>
    <w:rsid w:val="00A71214"/>
    <w:rsid w:val="00A7505B"/>
    <w:rsid w:val="00A7756A"/>
    <w:rsid w:val="00A92562"/>
    <w:rsid w:val="00AB7C6E"/>
    <w:rsid w:val="00B00A8E"/>
    <w:rsid w:val="00B250B5"/>
    <w:rsid w:val="00B27411"/>
    <w:rsid w:val="00B5729C"/>
    <w:rsid w:val="00B61726"/>
    <w:rsid w:val="00B66EBD"/>
    <w:rsid w:val="00B70AD2"/>
    <w:rsid w:val="00B72178"/>
    <w:rsid w:val="00B73FCE"/>
    <w:rsid w:val="00B80676"/>
    <w:rsid w:val="00BA099D"/>
    <w:rsid w:val="00BB20A3"/>
    <w:rsid w:val="00BB58A0"/>
    <w:rsid w:val="00BC741A"/>
    <w:rsid w:val="00BD6C53"/>
    <w:rsid w:val="00BE2E87"/>
    <w:rsid w:val="00C01ADE"/>
    <w:rsid w:val="00C02CEF"/>
    <w:rsid w:val="00C13EE3"/>
    <w:rsid w:val="00C52D31"/>
    <w:rsid w:val="00C61047"/>
    <w:rsid w:val="00C73D4D"/>
    <w:rsid w:val="00C7775C"/>
    <w:rsid w:val="00C87FB0"/>
    <w:rsid w:val="00C931D5"/>
    <w:rsid w:val="00CB0B2B"/>
    <w:rsid w:val="00CB7C30"/>
    <w:rsid w:val="00CC18D8"/>
    <w:rsid w:val="00CD2CA0"/>
    <w:rsid w:val="00D01B41"/>
    <w:rsid w:val="00D21866"/>
    <w:rsid w:val="00D23B48"/>
    <w:rsid w:val="00D30343"/>
    <w:rsid w:val="00D33A69"/>
    <w:rsid w:val="00D63142"/>
    <w:rsid w:val="00D63DD5"/>
    <w:rsid w:val="00DA3483"/>
    <w:rsid w:val="00DD6264"/>
    <w:rsid w:val="00E05378"/>
    <w:rsid w:val="00E07E1A"/>
    <w:rsid w:val="00E6033C"/>
    <w:rsid w:val="00E60E66"/>
    <w:rsid w:val="00E84876"/>
    <w:rsid w:val="00E95142"/>
    <w:rsid w:val="00EA08A3"/>
    <w:rsid w:val="00EB18CA"/>
    <w:rsid w:val="00EE46D0"/>
    <w:rsid w:val="00EE6BC1"/>
    <w:rsid w:val="00F4527C"/>
    <w:rsid w:val="00F52ED2"/>
    <w:rsid w:val="00F534AB"/>
    <w:rsid w:val="00F565ED"/>
    <w:rsid w:val="00F757E2"/>
    <w:rsid w:val="00F775D5"/>
    <w:rsid w:val="00F82DAE"/>
    <w:rsid w:val="00FA168C"/>
    <w:rsid w:val="00FB0A88"/>
    <w:rsid w:val="00FF54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217E"/>
  <w15:docId w15:val="{13B7CAE5-45D6-4BF0-B103-AB9D9294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5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AC List 01,1 Буллет"/>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pple-converted-space">
    <w:name w:val="apple-converted-space"/>
    <w:rsid w:val="002B6478"/>
  </w:style>
  <w:style w:type="character" w:customStyle="1" w:styleId="s7">
    <w:name w:val="s7"/>
    <w:rsid w:val="002B6478"/>
  </w:style>
  <w:style w:type="character" w:customStyle="1" w:styleId="s9">
    <w:name w:val="s9"/>
    <w:rsid w:val="002B6478"/>
  </w:style>
  <w:style w:type="character" w:customStyle="1" w:styleId="s10">
    <w:name w:val="s10"/>
    <w:rsid w:val="002B6478"/>
  </w:style>
  <w:style w:type="paragraph" w:styleId="af0">
    <w:name w:val="No Spacing"/>
    <w:link w:val="af1"/>
    <w:uiPriority w:val="1"/>
    <w:qFormat/>
    <w:rsid w:val="00E07E1A"/>
    <w:pPr>
      <w:spacing w:after="0" w:line="240" w:lineRule="auto"/>
    </w:pPr>
    <w:rPr>
      <w:rFonts w:ascii="Times New Roman" w:eastAsia="Times New Roman" w:hAnsi="Times New Roman" w:cs="Times New Roman"/>
      <w:sz w:val="24"/>
      <w:szCs w:val="24"/>
      <w:lang w:val="ru-RU" w:eastAsia="ru-RU"/>
    </w:rPr>
  </w:style>
  <w:style w:type="character" w:customStyle="1" w:styleId="af1">
    <w:name w:val="Без интервала Знак"/>
    <w:link w:val="af0"/>
    <w:uiPriority w:val="1"/>
    <w:qFormat/>
    <w:rsid w:val="00E07E1A"/>
    <w:rPr>
      <w:rFonts w:ascii="Times New Roman" w:eastAsia="Times New Roman" w:hAnsi="Times New Roman" w:cs="Times New Roman"/>
      <w:sz w:val="24"/>
      <w:szCs w:val="24"/>
      <w:lang w:val="ru-RU" w:eastAsia="ru-RU"/>
    </w:rPr>
  </w:style>
  <w:style w:type="character" w:customStyle="1" w:styleId="translation-chunk">
    <w:name w:val="translation-chunk"/>
    <w:basedOn w:val="a0"/>
    <w:rsid w:val="0017598D"/>
  </w:style>
  <w:style w:type="character" w:customStyle="1" w:styleId="ab">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345BA7"/>
    <w:rPr>
      <w:rFonts w:ascii="Times New Roman" w:eastAsia="Times New Roman" w:hAnsi="Times New Roman" w:cs="Times New Roman"/>
      <w:sz w:val="24"/>
      <w:szCs w:val="24"/>
    </w:rPr>
  </w:style>
  <w:style w:type="character" w:customStyle="1" w:styleId="a6">
    <w:name w:val="Абзац списка Знак"/>
    <w:aliases w:val="название табл/рис Знак,AC List 01 Знак,1 Буллет Знак"/>
    <w:link w:val="a5"/>
    <w:uiPriority w:val="34"/>
    <w:qFormat/>
    <w:rsid w:val="00345BA7"/>
  </w:style>
  <w:style w:type="paragraph" w:customStyle="1" w:styleId="af2">
    <w:name w:val="Базовый"/>
    <w:uiPriority w:val="99"/>
    <w:rsid w:val="00392255"/>
    <w:pPr>
      <w:tabs>
        <w:tab w:val="left" w:pos="708"/>
      </w:tabs>
      <w:suppressAutoHyphens/>
      <w:spacing w:after="200" w:line="276" w:lineRule="auto"/>
    </w:pPr>
    <w:rPr>
      <w:rFonts w:eastAsia="Times New Roman"/>
      <w:color w:val="00000A"/>
      <w:lang w:val="ru-RU" w:eastAsia="ru-RU"/>
    </w:rPr>
  </w:style>
  <w:style w:type="character" w:customStyle="1" w:styleId="20">
    <w:name w:val="Основний текст (2)_"/>
    <w:link w:val="21"/>
    <w:rsid w:val="001A4AB5"/>
    <w:rPr>
      <w:sz w:val="28"/>
      <w:szCs w:val="28"/>
      <w:shd w:val="clear" w:color="auto" w:fill="FFFFFF"/>
    </w:rPr>
  </w:style>
  <w:style w:type="paragraph" w:customStyle="1" w:styleId="21">
    <w:name w:val="Основний текст (2)"/>
    <w:basedOn w:val="a"/>
    <w:link w:val="20"/>
    <w:rsid w:val="001A4AB5"/>
    <w:pPr>
      <w:widowControl w:val="0"/>
      <w:shd w:val="clear" w:color="auto" w:fill="FFFFFF"/>
      <w:spacing w:before="420" w:after="600" w:line="322" w:lineRule="exact"/>
      <w:jc w:val="both"/>
    </w:pPr>
    <w:rPr>
      <w:sz w:val="28"/>
      <w:szCs w:val="28"/>
    </w:rPr>
  </w:style>
  <w:style w:type="character" w:styleId="af3">
    <w:name w:val="Strong"/>
    <w:basedOn w:val="a0"/>
    <w:uiPriority w:val="22"/>
    <w:qFormat/>
    <w:rsid w:val="00F4527C"/>
    <w:rPr>
      <w:b/>
      <w:bCs/>
    </w:rPr>
  </w:style>
  <w:style w:type="paragraph" w:customStyle="1" w:styleId="10">
    <w:name w:val="Без интервала1"/>
    <w:qFormat/>
    <w:rsid w:val="00C02CEF"/>
    <w:pPr>
      <w:spacing w:after="0" w:line="240" w:lineRule="auto"/>
    </w:pPr>
    <w:rPr>
      <w:rFonts w:eastAsia="Times New Roman" w:cs="Times New Roman"/>
      <w:lang w:eastAsia="en-US"/>
    </w:rPr>
  </w:style>
  <w:style w:type="character" w:customStyle="1" w:styleId="y2iqfc">
    <w:name w:val="y2iqfc"/>
    <w:basedOn w:val="a0"/>
    <w:rsid w:val="00C02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34</Pages>
  <Words>56071</Words>
  <Characters>31961</Characters>
  <Application>Microsoft Office Word</Application>
  <DocSecurity>0</DocSecurity>
  <Lines>266</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331</cp:revision>
  <cp:lastPrinted>2023-06-19T07:25:00Z</cp:lastPrinted>
  <dcterms:created xsi:type="dcterms:W3CDTF">2020-04-14T07:28:00Z</dcterms:created>
  <dcterms:modified xsi:type="dcterms:W3CDTF">2023-08-01T10:11:00Z</dcterms:modified>
</cp:coreProperties>
</file>