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162D" w:rsidRPr="00360E46" w:rsidRDefault="0072162D" w:rsidP="0072162D">
      <w:pPr>
        <w:spacing w:after="0" w:line="240" w:lineRule="auto"/>
        <w:jc w:val="center"/>
        <w:rPr>
          <w:rFonts w:ascii="Times New Roman" w:hAnsi="Times New Roman"/>
          <w:b/>
          <w:bCs/>
          <w:sz w:val="24"/>
          <w:szCs w:val="24"/>
        </w:rPr>
      </w:pPr>
      <w:r>
        <w:rPr>
          <w:rFonts w:ascii="Times New Roman" w:hAnsi="Times New Roman"/>
          <w:b/>
          <w:bCs/>
          <w:sz w:val="24"/>
          <w:szCs w:val="24"/>
        </w:rPr>
        <w:t>ГІМНАЗІЯ № 3 ЗВЯГЕЛЬСЬКОЇ МІСЬКОЇ РАДИ</w:t>
      </w:r>
    </w:p>
    <w:p w:rsidR="0072162D" w:rsidRPr="00360E46" w:rsidRDefault="0072162D" w:rsidP="0072162D">
      <w:pPr>
        <w:spacing w:after="0" w:line="240" w:lineRule="auto"/>
        <w:jc w:val="center"/>
        <w:rPr>
          <w:rFonts w:ascii="Times New Roman" w:hAnsi="Times New Roman"/>
          <w:b/>
          <w:bCs/>
          <w:sz w:val="24"/>
          <w:szCs w:val="24"/>
        </w:rPr>
      </w:pPr>
    </w:p>
    <w:p w:rsidR="0072162D" w:rsidRPr="00360E46" w:rsidRDefault="0072162D" w:rsidP="0072162D">
      <w:pPr>
        <w:spacing w:after="0" w:line="240" w:lineRule="auto"/>
        <w:jc w:val="right"/>
        <w:rPr>
          <w:rFonts w:ascii="Times New Roman" w:hAnsi="Times New Roman"/>
          <w:b/>
          <w:bCs/>
          <w:sz w:val="24"/>
          <w:szCs w:val="24"/>
        </w:rPr>
      </w:pPr>
    </w:p>
    <w:tbl>
      <w:tblPr>
        <w:tblW w:w="13217" w:type="dxa"/>
        <w:tblInd w:w="2451" w:type="dxa"/>
        <w:tblBorders>
          <w:top w:val="single" w:sz="4" w:space="0" w:color="auto"/>
          <w:left w:val="single" w:sz="4" w:space="0" w:color="auto"/>
          <w:bottom w:val="single" w:sz="4" w:space="0" w:color="auto"/>
          <w:right w:val="single" w:sz="4" w:space="0" w:color="auto"/>
        </w:tblBorders>
        <w:tblLayout w:type="fixed"/>
        <w:tblLook w:val="0000"/>
      </w:tblPr>
      <w:tblGrid>
        <w:gridCol w:w="1660"/>
        <w:gridCol w:w="959"/>
        <w:gridCol w:w="3861"/>
        <w:gridCol w:w="1917"/>
        <w:gridCol w:w="2903"/>
        <w:gridCol w:w="1917"/>
      </w:tblGrid>
      <w:tr w:rsidR="0072162D" w:rsidRPr="00360E46" w:rsidTr="00845E33">
        <w:tc>
          <w:tcPr>
            <w:tcW w:w="2619" w:type="dxa"/>
            <w:gridSpan w:val="2"/>
            <w:tcBorders>
              <w:top w:val="nil"/>
              <w:left w:val="nil"/>
              <w:bottom w:val="nil"/>
              <w:right w:val="nil"/>
            </w:tcBorders>
          </w:tcPr>
          <w:p w:rsidR="0072162D" w:rsidRPr="00360E46" w:rsidRDefault="0072162D" w:rsidP="00845E33">
            <w:pPr>
              <w:spacing w:after="0" w:line="240" w:lineRule="auto"/>
              <w:ind w:right="-108"/>
              <w:jc w:val="right"/>
              <w:rPr>
                <w:rFonts w:ascii="Times New Roman" w:hAnsi="Times New Roman"/>
                <w:b/>
                <w:bCs/>
                <w:sz w:val="24"/>
                <w:szCs w:val="24"/>
              </w:rPr>
            </w:pPr>
          </w:p>
        </w:tc>
        <w:tc>
          <w:tcPr>
            <w:tcW w:w="5778" w:type="dxa"/>
            <w:gridSpan w:val="2"/>
            <w:tcBorders>
              <w:top w:val="nil"/>
              <w:left w:val="nil"/>
              <w:bottom w:val="nil"/>
              <w:right w:val="nil"/>
            </w:tcBorders>
          </w:tcPr>
          <w:p w:rsidR="0072162D" w:rsidRPr="00360E46" w:rsidRDefault="0072162D" w:rsidP="00845E33">
            <w:pPr>
              <w:spacing w:after="0" w:line="240" w:lineRule="auto"/>
              <w:ind w:right="-108"/>
              <w:rPr>
                <w:rFonts w:ascii="Times New Roman" w:eastAsia="Arial" w:hAnsi="Times New Roman"/>
                <w:b/>
                <w:bCs/>
                <w:noProof/>
                <w:color w:val="000000"/>
                <w:sz w:val="24"/>
                <w:szCs w:val="24"/>
              </w:rPr>
            </w:pPr>
            <w:r w:rsidRPr="00360E46">
              <w:rPr>
                <w:rFonts w:ascii="Times New Roman" w:eastAsia="Arial" w:hAnsi="Times New Roman"/>
                <w:b/>
                <w:bCs/>
                <w:noProof/>
                <w:color w:val="000000"/>
                <w:sz w:val="24"/>
                <w:szCs w:val="24"/>
              </w:rPr>
              <w:t xml:space="preserve">ЗАТВЕРДЖЕНО </w:t>
            </w:r>
          </w:p>
          <w:p w:rsidR="0072162D" w:rsidRDefault="0072162D" w:rsidP="00845E33">
            <w:pPr>
              <w:spacing w:after="0" w:line="240" w:lineRule="auto"/>
              <w:ind w:right="-108"/>
              <w:rPr>
                <w:rFonts w:ascii="Times New Roman" w:eastAsia="Arial" w:hAnsi="Times New Roman"/>
                <w:b/>
                <w:bCs/>
                <w:noProof/>
                <w:color w:val="000000"/>
                <w:sz w:val="24"/>
                <w:szCs w:val="24"/>
              </w:rPr>
            </w:pPr>
            <w:r w:rsidRPr="00360E46">
              <w:rPr>
                <w:rFonts w:ascii="Times New Roman" w:eastAsia="Arial" w:hAnsi="Times New Roman"/>
                <w:b/>
                <w:bCs/>
                <w:noProof/>
                <w:color w:val="000000"/>
                <w:sz w:val="24"/>
                <w:szCs w:val="24"/>
              </w:rPr>
              <w:t>Рішенням уповноваженої особи</w:t>
            </w:r>
            <w:r>
              <w:rPr>
                <w:rFonts w:ascii="Times New Roman" w:eastAsia="Arial" w:hAnsi="Times New Roman"/>
                <w:b/>
                <w:bCs/>
                <w:noProof/>
                <w:color w:val="000000"/>
                <w:sz w:val="24"/>
                <w:szCs w:val="24"/>
              </w:rPr>
              <w:t xml:space="preserve"> Гімназії № 3 Звягельської міської ради</w:t>
            </w:r>
          </w:p>
          <w:p w:rsidR="0072162D" w:rsidRDefault="0072162D" w:rsidP="00845E33">
            <w:pPr>
              <w:spacing w:after="0" w:line="240" w:lineRule="auto"/>
              <w:ind w:right="-108"/>
              <w:rPr>
                <w:rFonts w:ascii="Times New Roman" w:eastAsia="Arial" w:hAnsi="Times New Roman"/>
                <w:b/>
                <w:bCs/>
                <w:noProof/>
                <w:color w:val="000000"/>
                <w:sz w:val="24"/>
                <w:szCs w:val="24"/>
              </w:rPr>
            </w:pPr>
            <w:r>
              <w:rPr>
                <w:rFonts w:ascii="Times New Roman" w:eastAsia="Arial" w:hAnsi="Times New Roman"/>
                <w:b/>
                <w:bCs/>
                <w:noProof/>
                <w:color w:val="000000"/>
                <w:sz w:val="24"/>
                <w:szCs w:val="24"/>
              </w:rPr>
              <w:t xml:space="preserve">протокол № </w:t>
            </w:r>
            <w:r w:rsidR="004C6AE4" w:rsidRPr="004C6AE4">
              <w:rPr>
                <w:rFonts w:ascii="Times New Roman" w:eastAsia="Arial" w:hAnsi="Times New Roman"/>
                <w:b/>
                <w:bCs/>
                <w:noProof/>
                <w:sz w:val="24"/>
                <w:szCs w:val="24"/>
              </w:rPr>
              <w:t>11</w:t>
            </w:r>
            <w:r w:rsidR="002A1134">
              <w:rPr>
                <w:rFonts w:ascii="Times New Roman" w:eastAsia="Arial" w:hAnsi="Times New Roman"/>
                <w:b/>
                <w:bCs/>
                <w:noProof/>
                <w:sz w:val="24"/>
                <w:szCs w:val="24"/>
              </w:rPr>
              <w:t>1</w:t>
            </w:r>
            <w:r w:rsidRPr="004C6AE4">
              <w:rPr>
                <w:rFonts w:ascii="Times New Roman" w:eastAsia="Arial" w:hAnsi="Times New Roman"/>
                <w:b/>
                <w:bCs/>
                <w:noProof/>
                <w:sz w:val="24"/>
                <w:szCs w:val="24"/>
              </w:rPr>
              <w:t xml:space="preserve"> від </w:t>
            </w:r>
            <w:r w:rsidR="004C6AE4" w:rsidRPr="004C6AE4">
              <w:rPr>
                <w:rFonts w:ascii="Times New Roman" w:eastAsia="Arial" w:hAnsi="Times New Roman"/>
                <w:b/>
                <w:bCs/>
                <w:noProof/>
                <w:sz w:val="24"/>
                <w:szCs w:val="24"/>
              </w:rPr>
              <w:t>18</w:t>
            </w:r>
            <w:r w:rsidRPr="004C6AE4">
              <w:rPr>
                <w:rFonts w:ascii="Times New Roman" w:eastAsia="Arial" w:hAnsi="Times New Roman"/>
                <w:b/>
                <w:bCs/>
                <w:noProof/>
                <w:sz w:val="24"/>
                <w:szCs w:val="24"/>
              </w:rPr>
              <w:t xml:space="preserve"> </w:t>
            </w:r>
            <w:r w:rsidR="004C6AE4" w:rsidRPr="004C6AE4">
              <w:rPr>
                <w:rFonts w:ascii="Times New Roman" w:eastAsia="Arial" w:hAnsi="Times New Roman"/>
                <w:b/>
                <w:bCs/>
                <w:noProof/>
                <w:sz w:val="24"/>
                <w:szCs w:val="24"/>
              </w:rPr>
              <w:t>жовтня</w:t>
            </w:r>
            <w:r w:rsidRPr="004C6AE4">
              <w:rPr>
                <w:rFonts w:ascii="Times New Roman" w:eastAsia="Arial" w:hAnsi="Times New Roman"/>
                <w:b/>
                <w:bCs/>
                <w:noProof/>
                <w:sz w:val="24"/>
                <w:szCs w:val="24"/>
              </w:rPr>
              <w:t xml:space="preserve"> 2023 </w:t>
            </w:r>
            <w:r w:rsidR="006F6429" w:rsidRPr="004C6AE4">
              <w:rPr>
                <w:rFonts w:ascii="Times New Roman" w:eastAsia="Arial" w:hAnsi="Times New Roman"/>
                <w:b/>
                <w:bCs/>
                <w:noProof/>
                <w:sz w:val="24"/>
                <w:szCs w:val="24"/>
              </w:rPr>
              <w:fldChar w:fldCharType="begin"/>
            </w:r>
            <w:r w:rsidRPr="004C6AE4">
              <w:rPr>
                <w:rFonts w:ascii="Times New Roman" w:eastAsia="Arial" w:hAnsi="Times New Roman"/>
                <w:b/>
                <w:bCs/>
                <w:noProof/>
                <w:sz w:val="24"/>
                <w:szCs w:val="24"/>
              </w:rPr>
              <w:instrText xml:space="preserve"> MERGEFIELD "ДЗМ1" </w:instrText>
            </w:r>
            <w:r w:rsidR="006F6429" w:rsidRPr="004C6AE4">
              <w:rPr>
                <w:rFonts w:ascii="Times New Roman" w:eastAsia="Arial" w:hAnsi="Times New Roman"/>
                <w:b/>
                <w:bCs/>
                <w:noProof/>
                <w:sz w:val="24"/>
                <w:szCs w:val="24"/>
              </w:rPr>
              <w:fldChar w:fldCharType="end"/>
            </w:r>
            <w:r w:rsidRPr="004C6AE4">
              <w:rPr>
                <w:rFonts w:ascii="Times New Roman" w:eastAsia="Arial" w:hAnsi="Times New Roman"/>
                <w:b/>
                <w:bCs/>
                <w:noProof/>
                <w:sz w:val="24"/>
                <w:szCs w:val="24"/>
              </w:rPr>
              <w:t>року</w:t>
            </w:r>
            <w:r w:rsidRPr="00360E46">
              <w:rPr>
                <w:rFonts w:ascii="Times New Roman" w:eastAsia="Arial" w:hAnsi="Times New Roman"/>
                <w:b/>
                <w:bCs/>
                <w:noProof/>
                <w:color w:val="000000"/>
                <w:sz w:val="24"/>
                <w:szCs w:val="24"/>
              </w:rPr>
              <w:t xml:space="preserve">    </w:t>
            </w:r>
          </w:p>
          <w:p w:rsidR="0072162D" w:rsidRDefault="0072162D" w:rsidP="00845E33">
            <w:pPr>
              <w:spacing w:after="0" w:line="240" w:lineRule="auto"/>
              <w:ind w:right="-108"/>
              <w:rPr>
                <w:rFonts w:ascii="Times New Roman" w:eastAsia="Arial" w:hAnsi="Times New Roman"/>
                <w:b/>
                <w:bCs/>
                <w:noProof/>
                <w:color w:val="000000"/>
                <w:sz w:val="24"/>
                <w:szCs w:val="24"/>
              </w:rPr>
            </w:pPr>
            <w:r>
              <w:rPr>
                <w:rFonts w:ascii="Times New Roman" w:eastAsia="Arial" w:hAnsi="Times New Roman"/>
                <w:b/>
                <w:bCs/>
                <w:noProof/>
                <w:color w:val="000000"/>
                <w:sz w:val="24"/>
                <w:szCs w:val="24"/>
              </w:rPr>
              <w:t>фахівець з публічних закупівель</w:t>
            </w:r>
          </w:p>
          <w:p w:rsidR="0072162D" w:rsidRPr="00360E46" w:rsidRDefault="005E2BD1" w:rsidP="00845E33">
            <w:pPr>
              <w:spacing w:after="0" w:line="240" w:lineRule="auto"/>
              <w:ind w:right="-108"/>
              <w:rPr>
                <w:rFonts w:ascii="Times New Roman" w:eastAsia="Arial" w:hAnsi="Times New Roman"/>
                <w:b/>
                <w:bCs/>
                <w:noProof/>
                <w:color w:val="000000"/>
                <w:sz w:val="24"/>
                <w:szCs w:val="24"/>
              </w:rPr>
            </w:pPr>
            <w:r>
              <w:rPr>
                <w:rFonts w:ascii="Times New Roman" w:eastAsia="Arial" w:hAnsi="Times New Roman"/>
                <w:b/>
                <w:bCs/>
                <w:noProof/>
                <w:color w:val="000000"/>
                <w:sz w:val="24"/>
                <w:szCs w:val="24"/>
                <w:u w:val="single"/>
              </w:rPr>
              <w:t>(підпис існує)</w:t>
            </w:r>
            <w:r w:rsidR="0072162D">
              <w:rPr>
                <w:rFonts w:ascii="Times New Roman" w:eastAsia="Arial" w:hAnsi="Times New Roman"/>
                <w:b/>
                <w:bCs/>
                <w:noProof/>
                <w:color w:val="000000"/>
                <w:sz w:val="24"/>
                <w:szCs w:val="24"/>
              </w:rPr>
              <w:t xml:space="preserve">  Олена ЧАЙКОВСЬКА</w:t>
            </w:r>
            <w:r w:rsidR="0072162D" w:rsidRPr="00360E46">
              <w:rPr>
                <w:rFonts w:ascii="Times New Roman" w:eastAsia="Arial" w:hAnsi="Times New Roman"/>
                <w:b/>
                <w:bCs/>
                <w:noProof/>
                <w:color w:val="000000"/>
                <w:sz w:val="24"/>
                <w:szCs w:val="24"/>
              </w:rPr>
              <w:t xml:space="preserve">         </w:t>
            </w:r>
          </w:p>
        </w:tc>
        <w:tc>
          <w:tcPr>
            <w:tcW w:w="4820" w:type="dxa"/>
            <w:gridSpan w:val="2"/>
            <w:tcBorders>
              <w:top w:val="nil"/>
              <w:left w:val="nil"/>
              <w:bottom w:val="nil"/>
              <w:right w:val="nil"/>
            </w:tcBorders>
          </w:tcPr>
          <w:p w:rsidR="0072162D" w:rsidRPr="00360E46" w:rsidRDefault="0072162D" w:rsidP="00845E33">
            <w:pPr>
              <w:spacing w:after="0" w:line="240" w:lineRule="auto"/>
              <w:jc w:val="right"/>
              <w:rPr>
                <w:rFonts w:ascii="Times New Roman" w:hAnsi="Times New Roman"/>
                <w:b/>
                <w:bCs/>
                <w:sz w:val="24"/>
                <w:szCs w:val="24"/>
              </w:rPr>
            </w:pPr>
            <w:r w:rsidRPr="00360E46">
              <w:rPr>
                <w:rFonts w:ascii="Times New Roman" w:hAnsi="Times New Roman"/>
                <w:b/>
                <w:bCs/>
                <w:sz w:val="24"/>
                <w:szCs w:val="24"/>
              </w:rPr>
              <w:t xml:space="preserve">ЗАТВЕРДЖЕНО </w:t>
            </w:r>
          </w:p>
          <w:p w:rsidR="0072162D" w:rsidRPr="00360E46" w:rsidRDefault="0072162D" w:rsidP="00845E33">
            <w:pPr>
              <w:spacing w:after="0" w:line="240" w:lineRule="auto"/>
              <w:jc w:val="right"/>
              <w:rPr>
                <w:rFonts w:ascii="Times New Roman" w:hAnsi="Times New Roman"/>
                <w:b/>
                <w:bCs/>
                <w:sz w:val="24"/>
                <w:szCs w:val="24"/>
              </w:rPr>
            </w:pPr>
            <w:r w:rsidRPr="00360E46">
              <w:rPr>
                <w:rFonts w:ascii="Times New Roman" w:hAnsi="Times New Roman"/>
                <w:b/>
                <w:bCs/>
                <w:sz w:val="24"/>
                <w:szCs w:val="24"/>
              </w:rPr>
              <w:t>ням тендерного комітету</w:t>
            </w:r>
          </w:p>
          <w:p w:rsidR="0072162D" w:rsidRPr="00360E46" w:rsidRDefault="0072162D" w:rsidP="00845E33">
            <w:pPr>
              <w:spacing w:after="0" w:line="240" w:lineRule="auto"/>
              <w:jc w:val="right"/>
              <w:rPr>
                <w:rFonts w:ascii="Times New Roman" w:hAnsi="Times New Roman"/>
                <w:b/>
                <w:bCs/>
                <w:sz w:val="24"/>
                <w:szCs w:val="24"/>
              </w:rPr>
            </w:pPr>
          </w:p>
        </w:tc>
      </w:tr>
      <w:tr w:rsidR="0072162D" w:rsidRPr="00360E46" w:rsidTr="00845E33">
        <w:trPr>
          <w:gridAfter w:val="1"/>
          <w:wAfter w:w="1917" w:type="dxa"/>
        </w:trPr>
        <w:tc>
          <w:tcPr>
            <w:tcW w:w="1660" w:type="dxa"/>
            <w:tcBorders>
              <w:top w:val="nil"/>
              <w:left w:val="nil"/>
              <w:bottom w:val="nil"/>
              <w:right w:val="nil"/>
            </w:tcBorders>
          </w:tcPr>
          <w:p w:rsidR="0072162D" w:rsidRPr="00360E46" w:rsidRDefault="0072162D" w:rsidP="00845E33">
            <w:pPr>
              <w:spacing w:after="0" w:line="240" w:lineRule="auto"/>
              <w:jc w:val="right"/>
              <w:rPr>
                <w:rFonts w:ascii="Times New Roman" w:hAnsi="Times New Roman"/>
                <w:b/>
                <w:bCs/>
                <w:sz w:val="24"/>
                <w:szCs w:val="24"/>
              </w:rPr>
            </w:pPr>
          </w:p>
        </w:tc>
        <w:tc>
          <w:tcPr>
            <w:tcW w:w="4820" w:type="dxa"/>
            <w:gridSpan w:val="2"/>
            <w:tcBorders>
              <w:top w:val="nil"/>
              <w:left w:val="nil"/>
              <w:bottom w:val="nil"/>
              <w:right w:val="nil"/>
            </w:tcBorders>
          </w:tcPr>
          <w:p w:rsidR="0072162D" w:rsidRPr="00360E46" w:rsidRDefault="0072162D" w:rsidP="00845E33">
            <w:pPr>
              <w:spacing w:after="0" w:line="240" w:lineRule="auto"/>
              <w:rPr>
                <w:rFonts w:ascii="Times New Roman" w:eastAsia="Arial" w:hAnsi="Times New Roman"/>
                <w:b/>
                <w:bCs/>
                <w:color w:val="000000"/>
                <w:sz w:val="24"/>
                <w:szCs w:val="24"/>
              </w:rPr>
            </w:pPr>
          </w:p>
          <w:p w:rsidR="0072162D" w:rsidRPr="00360E46" w:rsidRDefault="0072162D" w:rsidP="00845E33">
            <w:pPr>
              <w:spacing w:after="0" w:line="240" w:lineRule="auto"/>
              <w:rPr>
                <w:rFonts w:ascii="Times New Roman" w:eastAsia="Arial" w:hAnsi="Times New Roman"/>
                <w:b/>
                <w:bCs/>
                <w:color w:val="000000"/>
                <w:sz w:val="24"/>
                <w:szCs w:val="24"/>
              </w:rPr>
            </w:pPr>
          </w:p>
        </w:tc>
        <w:tc>
          <w:tcPr>
            <w:tcW w:w="4820" w:type="dxa"/>
            <w:gridSpan w:val="2"/>
            <w:tcBorders>
              <w:top w:val="nil"/>
              <w:left w:val="nil"/>
              <w:bottom w:val="nil"/>
              <w:right w:val="nil"/>
            </w:tcBorders>
          </w:tcPr>
          <w:p w:rsidR="0072162D" w:rsidRPr="00360E46" w:rsidRDefault="0072162D" w:rsidP="00845E33">
            <w:pPr>
              <w:spacing w:after="0" w:line="240" w:lineRule="auto"/>
              <w:jc w:val="right"/>
              <w:rPr>
                <w:rFonts w:ascii="Times New Roman" w:hAnsi="Times New Roman"/>
                <w:b/>
                <w:bCs/>
                <w:sz w:val="24"/>
                <w:szCs w:val="24"/>
              </w:rPr>
            </w:pPr>
          </w:p>
        </w:tc>
      </w:tr>
    </w:tbl>
    <w:p w:rsidR="0072162D" w:rsidRPr="00360E46" w:rsidRDefault="0072162D" w:rsidP="0072162D">
      <w:pPr>
        <w:spacing w:after="0" w:line="240" w:lineRule="auto"/>
        <w:jc w:val="right"/>
        <w:rPr>
          <w:rFonts w:ascii="Times New Roman" w:hAnsi="Times New Roman"/>
          <w:b/>
          <w:sz w:val="24"/>
          <w:szCs w:val="24"/>
        </w:rPr>
      </w:pPr>
    </w:p>
    <w:p w:rsidR="0072162D" w:rsidRPr="00360E46" w:rsidRDefault="0072162D" w:rsidP="0072162D">
      <w:pPr>
        <w:spacing w:after="0" w:line="240" w:lineRule="auto"/>
        <w:jc w:val="right"/>
        <w:rPr>
          <w:rFonts w:ascii="Times New Roman" w:hAnsi="Times New Roman"/>
          <w:b/>
          <w:sz w:val="24"/>
          <w:szCs w:val="24"/>
        </w:rPr>
      </w:pPr>
    </w:p>
    <w:p w:rsidR="0072162D" w:rsidRPr="00360E46" w:rsidRDefault="0072162D" w:rsidP="0072162D">
      <w:pPr>
        <w:spacing w:after="0" w:line="240" w:lineRule="auto"/>
        <w:jc w:val="right"/>
        <w:rPr>
          <w:rFonts w:ascii="Times New Roman" w:hAnsi="Times New Roman"/>
          <w:b/>
          <w:sz w:val="24"/>
          <w:szCs w:val="24"/>
        </w:rPr>
      </w:pPr>
    </w:p>
    <w:p w:rsidR="0072162D" w:rsidRPr="00360E46" w:rsidRDefault="0072162D" w:rsidP="0072162D">
      <w:pPr>
        <w:spacing w:after="0" w:line="240" w:lineRule="auto"/>
        <w:jc w:val="right"/>
        <w:rPr>
          <w:rFonts w:ascii="Times New Roman" w:hAnsi="Times New Roman"/>
          <w:b/>
          <w:sz w:val="24"/>
          <w:szCs w:val="24"/>
        </w:rPr>
      </w:pPr>
    </w:p>
    <w:p w:rsidR="0072162D" w:rsidRPr="00360E46" w:rsidRDefault="0072162D" w:rsidP="0072162D">
      <w:pPr>
        <w:spacing w:after="0" w:line="240" w:lineRule="auto"/>
        <w:jc w:val="center"/>
        <w:rPr>
          <w:rFonts w:ascii="Times New Roman" w:hAnsi="Times New Roman"/>
          <w:b/>
          <w:sz w:val="24"/>
          <w:szCs w:val="24"/>
        </w:rPr>
      </w:pPr>
    </w:p>
    <w:p w:rsidR="0072162D" w:rsidRPr="00360E46" w:rsidRDefault="0072162D" w:rsidP="0072162D">
      <w:pPr>
        <w:spacing w:after="0" w:line="240" w:lineRule="auto"/>
        <w:jc w:val="center"/>
        <w:rPr>
          <w:rFonts w:ascii="Times New Roman" w:hAnsi="Times New Roman"/>
          <w:b/>
          <w:sz w:val="24"/>
          <w:szCs w:val="24"/>
        </w:rPr>
      </w:pPr>
    </w:p>
    <w:p w:rsidR="0072162D" w:rsidRDefault="0072162D" w:rsidP="0072162D">
      <w:pPr>
        <w:spacing w:after="0" w:line="240" w:lineRule="auto"/>
        <w:jc w:val="center"/>
        <w:rPr>
          <w:rFonts w:ascii="Times New Roman" w:hAnsi="Times New Roman"/>
          <w:b/>
          <w:sz w:val="24"/>
          <w:szCs w:val="24"/>
        </w:rPr>
      </w:pPr>
      <w:r w:rsidRPr="00360E46">
        <w:rPr>
          <w:rFonts w:ascii="Times New Roman" w:hAnsi="Times New Roman"/>
          <w:b/>
          <w:sz w:val="24"/>
          <w:szCs w:val="24"/>
        </w:rPr>
        <w:t>ТЕНДЕРНА ДОКУМЕНТАЦІЯ</w:t>
      </w:r>
    </w:p>
    <w:p w:rsidR="0072162D" w:rsidRPr="00F04C08" w:rsidRDefault="0072162D" w:rsidP="0072162D">
      <w:pPr>
        <w:spacing w:after="0" w:line="240" w:lineRule="auto"/>
        <w:jc w:val="center"/>
        <w:rPr>
          <w:rFonts w:ascii="Times New Roman" w:hAnsi="Times New Roman"/>
          <w:b/>
          <w:sz w:val="24"/>
          <w:szCs w:val="24"/>
        </w:rPr>
      </w:pPr>
      <w:r w:rsidRPr="00F04C08">
        <w:rPr>
          <w:rFonts w:ascii="Times New Roman" w:hAnsi="Times New Roman"/>
          <w:b/>
          <w:sz w:val="24"/>
          <w:szCs w:val="24"/>
        </w:rPr>
        <w:t>згідно предмету закупівлі:</w:t>
      </w:r>
    </w:p>
    <w:p w:rsidR="0039360A" w:rsidRDefault="0039360A" w:rsidP="0072162D">
      <w:pPr>
        <w:shd w:val="clear" w:color="auto" w:fill="FFFFFF"/>
        <w:spacing w:after="0" w:line="240" w:lineRule="auto"/>
        <w:jc w:val="center"/>
        <w:outlineLvl w:val="0"/>
        <w:rPr>
          <w:rFonts w:ascii="Times New Roman" w:hAnsi="Times New Roman" w:cs="Times New Roman"/>
          <w:b/>
          <w:iCs/>
          <w:sz w:val="24"/>
          <w:szCs w:val="24"/>
        </w:rPr>
      </w:pPr>
      <w:r w:rsidRPr="00E61698">
        <w:rPr>
          <w:rFonts w:ascii="Times New Roman" w:hAnsi="Times New Roman" w:cs="Times New Roman"/>
          <w:b/>
          <w:iCs/>
          <w:sz w:val="24"/>
          <w:szCs w:val="24"/>
        </w:rPr>
        <w:t xml:space="preserve">«Послуги з просочування дерев’яних конструкцій горища </w:t>
      </w:r>
    </w:p>
    <w:p w:rsidR="0039360A" w:rsidRDefault="0039360A" w:rsidP="0072162D">
      <w:pPr>
        <w:shd w:val="clear" w:color="auto" w:fill="FFFFFF"/>
        <w:spacing w:after="0" w:line="240" w:lineRule="auto"/>
        <w:jc w:val="center"/>
        <w:outlineLvl w:val="0"/>
        <w:rPr>
          <w:rFonts w:ascii="Times New Roman" w:hAnsi="Times New Roman" w:cs="Times New Roman"/>
          <w:b/>
          <w:sz w:val="24"/>
          <w:szCs w:val="24"/>
        </w:rPr>
      </w:pPr>
      <w:r w:rsidRPr="00E61698">
        <w:rPr>
          <w:rFonts w:ascii="Times New Roman" w:hAnsi="Times New Roman" w:cs="Times New Roman"/>
          <w:b/>
          <w:iCs/>
          <w:sz w:val="24"/>
          <w:szCs w:val="24"/>
        </w:rPr>
        <w:t>(поверхнева обробка вогнезахисною сумішшю дерев’яних конструкцій  даху будів</w:t>
      </w:r>
      <w:r w:rsidR="008055D4">
        <w:rPr>
          <w:rFonts w:ascii="Times New Roman" w:hAnsi="Times New Roman" w:cs="Times New Roman"/>
          <w:b/>
          <w:iCs/>
          <w:sz w:val="24"/>
          <w:szCs w:val="24"/>
        </w:rPr>
        <w:t>ель</w:t>
      </w:r>
      <w:r w:rsidRPr="00E61698">
        <w:rPr>
          <w:rFonts w:ascii="Times New Roman" w:hAnsi="Times New Roman" w:cs="Times New Roman"/>
          <w:b/>
          <w:iCs/>
          <w:sz w:val="24"/>
          <w:szCs w:val="24"/>
        </w:rPr>
        <w:t xml:space="preserve">) </w:t>
      </w:r>
      <w:r w:rsidRPr="00E61698">
        <w:rPr>
          <w:rFonts w:ascii="Times New Roman" w:hAnsi="Times New Roman" w:cs="Times New Roman"/>
          <w:b/>
          <w:sz w:val="24"/>
          <w:szCs w:val="24"/>
        </w:rPr>
        <w:t xml:space="preserve">Гімназії № 3 Звягельської міської ради, вул. Соборності, 54, </w:t>
      </w:r>
    </w:p>
    <w:p w:rsidR="0039360A" w:rsidRDefault="0039360A" w:rsidP="0072162D">
      <w:pPr>
        <w:shd w:val="clear" w:color="auto" w:fill="FFFFFF"/>
        <w:spacing w:after="0" w:line="240" w:lineRule="auto"/>
        <w:jc w:val="center"/>
        <w:outlineLvl w:val="0"/>
        <w:rPr>
          <w:rFonts w:ascii="Times New Roman" w:hAnsi="Times New Roman" w:cs="Times New Roman"/>
          <w:b/>
          <w:sz w:val="24"/>
          <w:szCs w:val="24"/>
        </w:rPr>
      </w:pPr>
      <w:r w:rsidRPr="00E61698">
        <w:rPr>
          <w:rFonts w:ascii="Times New Roman" w:hAnsi="Times New Roman" w:cs="Times New Roman"/>
          <w:b/>
          <w:sz w:val="24"/>
          <w:szCs w:val="24"/>
        </w:rPr>
        <w:t>м. Звягель, Зягельський  район, Житомирська область»</w:t>
      </w:r>
    </w:p>
    <w:p w:rsidR="0072162D" w:rsidRPr="0072162D" w:rsidRDefault="0072162D" w:rsidP="0072162D">
      <w:pPr>
        <w:shd w:val="clear" w:color="auto" w:fill="FFFFFF"/>
        <w:spacing w:after="0" w:line="240" w:lineRule="auto"/>
        <w:jc w:val="center"/>
        <w:outlineLvl w:val="0"/>
        <w:rPr>
          <w:rFonts w:ascii="Times New Roman" w:hAnsi="Times New Roman"/>
          <w:b/>
          <w:sz w:val="24"/>
          <w:szCs w:val="24"/>
        </w:rPr>
      </w:pPr>
      <w:r w:rsidRPr="0072162D">
        <w:rPr>
          <w:rFonts w:ascii="Times New Roman" w:hAnsi="Times New Roman" w:cs="Times New Roman"/>
          <w:b/>
          <w:iCs/>
          <w:color w:val="000000"/>
          <w:sz w:val="24"/>
          <w:szCs w:val="24"/>
        </w:rPr>
        <w:t>ДК 021:2015 77220000-8 Послуги з просочування деревини</w:t>
      </w:r>
    </w:p>
    <w:p w:rsidR="0072162D" w:rsidRPr="00F04C08" w:rsidRDefault="0072162D" w:rsidP="0072162D">
      <w:pPr>
        <w:shd w:val="clear" w:color="auto" w:fill="FFFFFF"/>
        <w:spacing w:after="0" w:line="240" w:lineRule="auto"/>
        <w:jc w:val="center"/>
        <w:outlineLvl w:val="0"/>
        <w:rPr>
          <w:rFonts w:ascii="Times New Roman" w:hAnsi="Times New Roman"/>
          <w:b/>
          <w:sz w:val="24"/>
          <w:szCs w:val="24"/>
        </w:rPr>
      </w:pPr>
      <w:r w:rsidRPr="00F04C08">
        <w:rPr>
          <w:rFonts w:ascii="Times New Roman" w:hAnsi="Times New Roman"/>
          <w:b/>
          <w:sz w:val="24"/>
          <w:szCs w:val="24"/>
        </w:rPr>
        <w:t>Процедура закупівлі – відкриті торги</w:t>
      </w:r>
      <w:r>
        <w:rPr>
          <w:rFonts w:ascii="Times New Roman" w:hAnsi="Times New Roman"/>
          <w:b/>
          <w:sz w:val="24"/>
          <w:szCs w:val="24"/>
        </w:rPr>
        <w:t xml:space="preserve"> з особливостями</w:t>
      </w:r>
      <w:r w:rsidRPr="00F04C08">
        <w:rPr>
          <w:rFonts w:ascii="Times New Roman" w:hAnsi="Times New Roman"/>
          <w:b/>
          <w:sz w:val="24"/>
          <w:szCs w:val="24"/>
        </w:rPr>
        <w:t xml:space="preserve"> на 2023 рік</w:t>
      </w:r>
    </w:p>
    <w:p w:rsidR="0072162D" w:rsidRPr="00F04C08" w:rsidRDefault="0072162D" w:rsidP="0072162D">
      <w:pPr>
        <w:shd w:val="clear" w:color="auto" w:fill="FFFFFF"/>
        <w:spacing w:after="0" w:line="240" w:lineRule="auto"/>
        <w:jc w:val="center"/>
        <w:outlineLvl w:val="0"/>
        <w:rPr>
          <w:rFonts w:ascii="Times New Roman" w:eastAsia="Times New Roman" w:hAnsi="Times New Roman"/>
          <w:sz w:val="24"/>
          <w:szCs w:val="24"/>
          <w:u w:val="single"/>
          <w:lang w:eastAsia="ru-RU"/>
        </w:rPr>
      </w:pPr>
      <w:r w:rsidRPr="00F04C08">
        <w:rPr>
          <w:rFonts w:ascii="Times New Roman" w:hAnsi="Times New Roman"/>
          <w:sz w:val="24"/>
          <w:szCs w:val="24"/>
        </w:rPr>
        <w:t>у відповідності до 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w:t>
      </w:r>
    </w:p>
    <w:p w:rsidR="0072162D" w:rsidRPr="00F04C08" w:rsidRDefault="0072162D" w:rsidP="0072162D">
      <w:pPr>
        <w:spacing w:after="0" w:line="240" w:lineRule="auto"/>
        <w:jc w:val="center"/>
        <w:rPr>
          <w:rFonts w:ascii="Times New Roman" w:hAnsi="Times New Roman"/>
          <w:b/>
          <w:sz w:val="24"/>
          <w:szCs w:val="24"/>
        </w:rPr>
      </w:pPr>
    </w:p>
    <w:p w:rsidR="0072162D" w:rsidRPr="00360E46" w:rsidRDefault="0072162D" w:rsidP="0072162D">
      <w:pPr>
        <w:tabs>
          <w:tab w:val="left" w:pos="3885"/>
        </w:tabs>
        <w:spacing w:after="0" w:line="240" w:lineRule="auto"/>
        <w:rPr>
          <w:rFonts w:ascii="Times New Roman" w:hAnsi="Times New Roman"/>
          <w:b/>
          <w:bCs/>
          <w:sz w:val="24"/>
          <w:szCs w:val="24"/>
        </w:rPr>
      </w:pPr>
      <w:r w:rsidRPr="00360E46">
        <w:rPr>
          <w:rFonts w:ascii="Times New Roman" w:hAnsi="Times New Roman"/>
          <w:b/>
          <w:bCs/>
          <w:sz w:val="24"/>
          <w:szCs w:val="24"/>
        </w:rPr>
        <w:tab/>
      </w:r>
    </w:p>
    <w:p w:rsidR="0072162D" w:rsidRPr="00360E46" w:rsidRDefault="0072162D" w:rsidP="0072162D">
      <w:pPr>
        <w:spacing w:after="0" w:line="240" w:lineRule="auto"/>
        <w:jc w:val="center"/>
        <w:rPr>
          <w:rFonts w:ascii="Times New Roman" w:hAnsi="Times New Roman"/>
          <w:b/>
          <w:bCs/>
          <w:sz w:val="24"/>
          <w:szCs w:val="24"/>
        </w:rPr>
      </w:pPr>
    </w:p>
    <w:p w:rsidR="0072162D" w:rsidRPr="00360E46" w:rsidRDefault="0072162D" w:rsidP="0072162D">
      <w:pPr>
        <w:spacing w:after="0" w:line="240" w:lineRule="auto"/>
        <w:jc w:val="center"/>
        <w:rPr>
          <w:rFonts w:ascii="Times New Roman" w:hAnsi="Times New Roman"/>
          <w:b/>
          <w:bCs/>
          <w:sz w:val="24"/>
          <w:szCs w:val="24"/>
        </w:rPr>
      </w:pPr>
    </w:p>
    <w:p w:rsidR="0072162D" w:rsidRPr="00360E46" w:rsidRDefault="0072162D" w:rsidP="0072162D">
      <w:pPr>
        <w:spacing w:after="0" w:line="240" w:lineRule="auto"/>
        <w:jc w:val="center"/>
        <w:rPr>
          <w:rFonts w:ascii="Times New Roman" w:hAnsi="Times New Roman"/>
          <w:b/>
          <w:bCs/>
          <w:sz w:val="24"/>
          <w:szCs w:val="24"/>
        </w:rPr>
      </w:pPr>
    </w:p>
    <w:p w:rsidR="0072162D" w:rsidRPr="00360E46" w:rsidRDefault="0072162D" w:rsidP="0072162D">
      <w:pPr>
        <w:spacing w:after="0" w:line="240" w:lineRule="auto"/>
        <w:jc w:val="center"/>
        <w:rPr>
          <w:rFonts w:ascii="Times New Roman" w:hAnsi="Times New Roman"/>
          <w:b/>
          <w:bCs/>
          <w:sz w:val="24"/>
          <w:szCs w:val="24"/>
        </w:rPr>
      </w:pPr>
    </w:p>
    <w:p w:rsidR="0072162D" w:rsidRPr="00360E46" w:rsidRDefault="0072162D" w:rsidP="0072162D">
      <w:pPr>
        <w:spacing w:after="0" w:line="240" w:lineRule="auto"/>
        <w:jc w:val="center"/>
        <w:rPr>
          <w:rFonts w:ascii="Times New Roman" w:hAnsi="Times New Roman"/>
          <w:b/>
          <w:bCs/>
          <w:sz w:val="24"/>
          <w:szCs w:val="24"/>
        </w:rPr>
      </w:pPr>
    </w:p>
    <w:p w:rsidR="0072162D" w:rsidRPr="00360E46" w:rsidRDefault="0072162D" w:rsidP="0072162D">
      <w:pPr>
        <w:spacing w:after="0" w:line="240" w:lineRule="auto"/>
        <w:jc w:val="center"/>
        <w:rPr>
          <w:rFonts w:ascii="Times New Roman" w:hAnsi="Times New Roman"/>
          <w:b/>
          <w:bCs/>
          <w:sz w:val="24"/>
          <w:szCs w:val="24"/>
        </w:rPr>
      </w:pPr>
    </w:p>
    <w:p w:rsidR="0072162D" w:rsidRPr="00360E46" w:rsidRDefault="0072162D" w:rsidP="0072162D">
      <w:pPr>
        <w:spacing w:after="0" w:line="240" w:lineRule="auto"/>
        <w:jc w:val="center"/>
        <w:rPr>
          <w:rFonts w:ascii="Times New Roman" w:hAnsi="Times New Roman"/>
          <w:b/>
          <w:bCs/>
          <w:sz w:val="24"/>
          <w:szCs w:val="24"/>
        </w:rPr>
      </w:pPr>
    </w:p>
    <w:p w:rsidR="0072162D" w:rsidRPr="00360E46" w:rsidRDefault="0072162D" w:rsidP="0072162D">
      <w:pPr>
        <w:spacing w:after="0" w:line="240" w:lineRule="auto"/>
        <w:jc w:val="center"/>
        <w:rPr>
          <w:rFonts w:ascii="Times New Roman" w:hAnsi="Times New Roman"/>
          <w:b/>
          <w:sz w:val="24"/>
          <w:szCs w:val="24"/>
        </w:rPr>
      </w:pPr>
    </w:p>
    <w:p w:rsidR="0072162D" w:rsidRPr="00360E46" w:rsidRDefault="0072162D" w:rsidP="0072162D">
      <w:pPr>
        <w:spacing w:after="0" w:line="240" w:lineRule="auto"/>
        <w:jc w:val="center"/>
        <w:rPr>
          <w:rFonts w:ascii="Times New Roman" w:hAnsi="Times New Roman"/>
          <w:b/>
          <w:sz w:val="24"/>
          <w:szCs w:val="24"/>
        </w:rPr>
      </w:pPr>
    </w:p>
    <w:p w:rsidR="0072162D" w:rsidRPr="00360E46" w:rsidRDefault="0072162D" w:rsidP="0072162D">
      <w:pPr>
        <w:spacing w:after="0" w:line="240" w:lineRule="auto"/>
        <w:jc w:val="center"/>
        <w:rPr>
          <w:rFonts w:ascii="Times New Roman" w:hAnsi="Times New Roman"/>
          <w:b/>
          <w:sz w:val="24"/>
          <w:szCs w:val="24"/>
        </w:rPr>
      </w:pPr>
    </w:p>
    <w:p w:rsidR="0072162D" w:rsidRPr="00360E46" w:rsidRDefault="0072162D" w:rsidP="0072162D">
      <w:pPr>
        <w:spacing w:after="0" w:line="240" w:lineRule="auto"/>
        <w:jc w:val="center"/>
        <w:rPr>
          <w:rFonts w:ascii="Times New Roman" w:hAnsi="Times New Roman"/>
          <w:b/>
          <w:sz w:val="24"/>
          <w:szCs w:val="24"/>
        </w:rPr>
      </w:pPr>
    </w:p>
    <w:p w:rsidR="0072162D" w:rsidRPr="00360E46" w:rsidRDefault="0072162D" w:rsidP="0072162D">
      <w:pPr>
        <w:spacing w:after="0" w:line="240" w:lineRule="auto"/>
        <w:jc w:val="center"/>
        <w:rPr>
          <w:rFonts w:ascii="Times New Roman" w:hAnsi="Times New Roman"/>
          <w:b/>
          <w:sz w:val="24"/>
          <w:szCs w:val="24"/>
        </w:rPr>
      </w:pPr>
    </w:p>
    <w:p w:rsidR="0072162D" w:rsidRPr="00360E46" w:rsidRDefault="0072162D" w:rsidP="0072162D">
      <w:pPr>
        <w:spacing w:after="0" w:line="240" w:lineRule="auto"/>
        <w:jc w:val="center"/>
        <w:rPr>
          <w:rFonts w:ascii="Times New Roman" w:hAnsi="Times New Roman"/>
          <w:b/>
          <w:sz w:val="24"/>
          <w:szCs w:val="24"/>
        </w:rPr>
      </w:pPr>
    </w:p>
    <w:p w:rsidR="0072162D" w:rsidRPr="00360E46" w:rsidRDefault="0072162D" w:rsidP="0072162D">
      <w:pPr>
        <w:tabs>
          <w:tab w:val="left" w:pos="4320"/>
        </w:tabs>
        <w:spacing w:after="0" w:line="240" w:lineRule="auto"/>
        <w:rPr>
          <w:rFonts w:ascii="Times New Roman" w:hAnsi="Times New Roman"/>
          <w:b/>
          <w:sz w:val="24"/>
          <w:szCs w:val="24"/>
        </w:rPr>
      </w:pPr>
      <w:r w:rsidRPr="00360E46">
        <w:rPr>
          <w:rFonts w:ascii="Times New Roman" w:hAnsi="Times New Roman"/>
          <w:b/>
          <w:sz w:val="24"/>
          <w:szCs w:val="24"/>
        </w:rPr>
        <w:tab/>
      </w:r>
    </w:p>
    <w:p w:rsidR="0072162D" w:rsidRDefault="0072162D" w:rsidP="0072162D">
      <w:pPr>
        <w:spacing w:after="0" w:line="240" w:lineRule="auto"/>
        <w:jc w:val="center"/>
        <w:rPr>
          <w:rFonts w:ascii="Times New Roman" w:hAnsi="Times New Roman"/>
          <w:b/>
          <w:sz w:val="24"/>
          <w:szCs w:val="24"/>
        </w:rPr>
      </w:pPr>
    </w:p>
    <w:p w:rsidR="0072162D" w:rsidRDefault="0072162D" w:rsidP="0072162D">
      <w:pPr>
        <w:spacing w:after="0" w:line="240" w:lineRule="auto"/>
        <w:jc w:val="center"/>
        <w:rPr>
          <w:rFonts w:ascii="Times New Roman" w:hAnsi="Times New Roman"/>
          <w:b/>
          <w:sz w:val="24"/>
          <w:szCs w:val="24"/>
        </w:rPr>
      </w:pPr>
    </w:p>
    <w:p w:rsidR="0072162D" w:rsidRDefault="0072162D" w:rsidP="0072162D">
      <w:pPr>
        <w:spacing w:after="0" w:line="240" w:lineRule="auto"/>
        <w:jc w:val="center"/>
        <w:rPr>
          <w:rFonts w:ascii="Times New Roman" w:hAnsi="Times New Roman"/>
          <w:b/>
          <w:sz w:val="24"/>
          <w:szCs w:val="24"/>
        </w:rPr>
      </w:pPr>
    </w:p>
    <w:p w:rsidR="0072162D" w:rsidRDefault="0072162D" w:rsidP="0072162D">
      <w:pPr>
        <w:spacing w:after="0" w:line="240" w:lineRule="auto"/>
        <w:jc w:val="center"/>
        <w:rPr>
          <w:rFonts w:ascii="Times New Roman" w:hAnsi="Times New Roman"/>
          <w:b/>
          <w:sz w:val="24"/>
          <w:szCs w:val="24"/>
        </w:rPr>
      </w:pPr>
    </w:p>
    <w:p w:rsidR="0072162D" w:rsidRDefault="0072162D" w:rsidP="0072162D">
      <w:pPr>
        <w:spacing w:after="0" w:line="240" w:lineRule="auto"/>
        <w:jc w:val="center"/>
        <w:rPr>
          <w:rFonts w:ascii="Times New Roman" w:hAnsi="Times New Roman"/>
          <w:b/>
          <w:sz w:val="24"/>
          <w:szCs w:val="24"/>
        </w:rPr>
      </w:pPr>
    </w:p>
    <w:p w:rsidR="0072162D" w:rsidRDefault="0072162D" w:rsidP="0072162D">
      <w:pPr>
        <w:spacing w:after="0" w:line="240" w:lineRule="auto"/>
        <w:rPr>
          <w:rFonts w:ascii="Times New Roman" w:hAnsi="Times New Roman"/>
          <w:b/>
          <w:sz w:val="24"/>
          <w:szCs w:val="24"/>
        </w:rPr>
      </w:pPr>
    </w:p>
    <w:p w:rsidR="0072162D" w:rsidRPr="0072162D" w:rsidRDefault="0072162D" w:rsidP="0072162D">
      <w:pPr>
        <w:spacing w:after="0" w:line="240" w:lineRule="auto"/>
        <w:jc w:val="center"/>
        <w:rPr>
          <w:rFonts w:ascii="Times New Roman" w:hAnsi="Times New Roman"/>
          <w:b/>
          <w:sz w:val="24"/>
          <w:szCs w:val="24"/>
        </w:rPr>
      </w:pPr>
    </w:p>
    <w:p w:rsidR="0072162D" w:rsidRDefault="0072162D" w:rsidP="0072162D">
      <w:pPr>
        <w:spacing w:after="0" w:line="240" w:lineRule="auto"/>
        <w:jc w:val="center"/>
        <w:rPr>
          <w:rFonts w:ascii="Times New Roman" w:hAnsi="Times New Roman"/>
          <w:b/>
          <w:sz w:val="24"/>
          <w:szCs w:val="24"/>
        </w:rPr>
      </w:pPr>
      <w:r>
        <w:rPr>
          <w:rFonts w:ascii="Times New Roman" w:hAnsi="Times New Roman"/>
          <w:b/>
          <w:sz w:val="24"/>
          <w:szCs w:val="24"/>
        </w:rPr>
        <w:t>Україна,</w:t>
      </w:r>
    </w:p>
    <w:p w:rsidR="0072162D" w:rsidRDefault="0072162D" w:rsidP="0072162D">
      <w:pPr>
        <w:spacing w:after="0" w:line="240" w:lineRule="auto"/>
        <w:rPr>
          <w:rFonts w:ascii="Times New Roman" w:hAnsi="Times New Roman"/>
          <w:b/>
          <w:sz w:val="24"/>
          <w:szCs w:val="24"/>
        </w:rPr>
      </w:pPr>
    </w:p>
    <w:p w:rsidR="0072162D" w:rsidRPr="00360E46" w:rsidRDefault="0072162D" w:rsidP="0072162D">
      <w:pPr>
        <w:spacing w:after="0" w:line="240" w:lineRule="auto"/>
        <w:jc w:val="center"/>
        <w:rPr>
          <w:rFonts w:ascii="Times New Roman" w:hAnsi="Times New Roman"/>
          <w:b/>
          <w:sz w:val="24"/>
          <w:szCs w:val="24"/>
        </w:rPr>
      </w:pPr>
      <w:r>
        <w:rPr>
          <w:rFonts w:ascii="Times New Roman" w:hAnsi="Times New Roman"/>
          <w:b/>
          <w:sz w:val="24"/>
          <w:szCs w:val="24"/>
        </w:rPr>
        <w:t xml:space="preserve">місто Звягель </w:t>
      </w:r>
      <w:r w:rsidRPr="007900E5">
        <w:rPr>
          <w:rFonts w:ascii="Times New Roman" w:hAnsi="Times New Roman"/>
          <w:b/>
          <w:sz w:val="24"/>
          <w:szCs w:val="24"/>
        </w:rPr>
        <w:t>– 2023рік</w:t>
      </w:r>
    </w:p>
    <w:p w:rsidR="00B71C3E" w:rsidRDefault="00B71C3E" w:rsidP="00B71C3E">
      <w:pPr>
        <w:spacing w:after="0" w:line="240" w:lineRule="auto"/>
        <w:jc w:val="both"/>
        <w:rPr>
          <w:rFonts w:ascii="Times New Roman" w:eastAsia="Times New Roman" w:hAnsi="Times New Roman" w:cs="Times New Roman"/>
          <w:sz w:val="24"/>
          <w:szCs w:val="24"/>
        </w:rPr>
      </w:pPr>
    </w:p>
    <w:tbl>
      <w:tblPr>
        <w:tblW w:w="1008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05"/>
        <w:gridCol w:w="2495"/>
        <w:gridCol w:w="6884"/>
      </w:tblGrid>
      <w:tr w:rsidR="00B71C3E" w:rsidTr="00845E33">
        <w:trPr>
          <w:trHeight w:val="416"/>
          <w:jc w:val="center"/>
        </w:trPr>
        <w:tc>
          <w:tcPr>
            <w:tcW w:w="705" w:type="dxa"/>
            <w:shd w:val="clear" w:color="auto" w:fill="D9D9D9" w:themeFill="background1" w:themeFillShade="D9"/>
            <w:vAlign w:val="center"/>
          </w:tcPr>
          <w:p w:rsidR="00B71C3E" w:rsidRPr="00845E33" w:rsidRDefault="00B71C3E" w:rsidP="004D6566">
            <w:pPr>
              <w:jc w:val="center"/>
              <w:rPr>
                <w:rFonts w:ascii="Times New Roman" w:eastAsia="Times New Roman" w:hAnsi="Times New Roman" w:cs="Times New Roman"/>
                <w:sz w:val="24"/>
                <w:szCs w:val="24"/>
              </w:rPr>
            </w:pPr>
            <w:r w:rsidRPr="00845E33">
              <w:rPr>
                <w:rFonts w:ascii="Times New Roman" w:eastAsia="Times New Roman" w:hAnsi="Times New Roman" w:cs="Times New Roman"/>
                <w:sz w:val="24"/>
                <w:szCs w:val="24"/>
              </w:rPr>
              <w:t>№</w:t>
            </w:r>
          </w:p>
        </w:tc>
        <w:tc>
          <w:tcPr>
            <w:tcW w:w="9379" w:type="dxa"/>
            <w:gridSpan w:val="2"/>
            <w:shd w:val="clear" w:color="auto" w:fill="D9D9D9" w:themeFill="background1" w:themeFillShade="D9"/>
            <w:vAlign w:val="center"/>
          </w:tcPr>
          <w:p w:rsidR="00B71C3E" w:rsidRDefault="00B71C3E" w:rsidP="004D6566">
            <w:pPr>
              <w:jc w:val="center"/>
              <w:rPr>
                <w:rFonts w:ascii="Times New Roman" w:eastAsia="Times New Roman" w:hAnsi="Times New Roman" w:cs="Times New Roman"/>
                <w:b/>
                <w:sz w:val="24"/>
                <w:szCs w:val="24"/>
              </w:rPr>
            </w:pPr>
            <w:r w:rsidRPr="00845E33">
              <w:rPr>
                <w:rFonts w:ascii="Times New Roman" w:eastAsia="Times New Roman" w:hAnsi="Times New Roman" w:cs="Times New Roman"/>
                <w:b/>
                <w:sz w:val="24"/>
                <w:szCs w:val="24"/>
              </w:rPr>
              <w:t>Розділ 1. Загальні положення</w:t>
            </w:r>
          </w:p>
        </w:tc>
      </w:tr>
      <w:tr w:rsidR="00B71C3E" w:rsidRPr="00845E33" w:rsidTr="00845E33">
        <w:trPr>
          <w:trHeight w:val="231"/>
          <w:jc w:val="center"/>
        </w:trPr>
        <w:tc>
          <w:tcPr>
            <w:tcW w:w="705" w:type="dxa"/>
            <w:vAlign w:val="center"/>
          </w:tcPr>
          <w:p w:rsidR="00B71C3E" w:rsidRPr="00845E33" w:rsidRDefault="00B71C3E" w:rsidP="004D6566">
            <w:pPr>
              <w:jc w:val="center"/>
              <w:rPr>
                <w:rFonts w:ascii="Times New Roman" w:eastAsia="Times New Roman" w:hAnsi="Times New Roman" w:cs="Times New Roman"/>
                <w:b/>
                <w:sz w:val="20"/>
                <w:szCs w:val="20"/>
              </w:rPr>
            </w:pPr>
            <w:r w:rsidRPr="00845E33">
              <w:rPr>
                <w:rFonts w:ascii="Times New Roman" w:eastAsia="Times New Roman" w:hAnsi="Times New Roman" w:cs="Times New Roman"/>
                <w:b/>
                <w:sz w:val="20"/>
                <w:szCs w:val="20"/>
              </w:rPr>
              <w:t>1</w:t>
            </w:r>
          </w:p>
        </w:tc>
        <w:tc>
          <w:tcPr>
            <w:tcW w:w="2495" w:type="dxa"/>
            <w:vAlign w:val="center"/>
          </w:tcPr>
          <w:p w:rsidR="00B71C3E" w:rsidRPr="00845E33" w:rsidRDefault="00B71C3E" w:rsidP="004D6566">
            <w:pPr>
              <w:jc w:val="center"/>
              <w:rPr>
                <w:rFonts w:ascii="Times New Roman" w:eastAsia="Times New Roman" w:hAnsi="Times New Roman" w:cs="Times New Roman"/>
                <w:b/>
                <w:sz w:val="20"/>
                <w:szCs w:val="20"/>
              </w:rPr>
            </w:pPr>
            <w:r w:rsidRPr="00845E33">
              <w:rPr>
                <w:rFonts w:ascii="Times New Roman" w:eastAsia="Times New Roman" w:hAnsi="Times New Roman" w:cs="Times New Roman"/>
                <w:b/>
                <w:sz w:val="20"/>
                <w:szCs w:val="20"/>
              </w:rPr>
              <w:t>2</w:t>
            </w:r>
          </w:p>
        </w:tc>
        <w:tc>
          <w:tcPr>
            <w:tcW w:w="6884" w:type="dxa"/>
            <w:vAlign w:val="center"/>
          </w:tcPr>
          <w:p w:rsidR="00B71C3E" w:rsidRPr="00845E33" w:rsidRDefault="00B71C3E" w:rsidP="004D6566">
            <w:pPr>
              <w:jc w:val="center"/>
              <w:rPr>
                <w:rFonts w:ascii="Times New Roman" w:eastAsia="Times New Roman" w:hAnsi="Times New Roman" w:cs="Times New Roman"/>
                <w:b/>
                <w:sz w:val="20"/>
                <w:szCs w:val="20"/>
              </w:rPr>
            </w:pPr>
            <w:r w:rsidRPr="00845E33">
              <w:rPr>
                <w:rFonts w:ascii="Times New Roman" w:eastAsia="Times New Roman" w:hAnsi="Times New Roman" w:cs="Times New Roman"/>
                <w:b/>
                <w:sz w:val="20"/>
                <w:szCs w:val="20"/>
              </w:rPr>
              <w:t>3</w:t>
            </w:r>
          </w:p>
        </w:tc>
      </w:tr>
      <w:tr w:rsidR="00B71C3E" w:rsidTr="00C92924">
        <w:trPr>
          <w:trHeight w:val="1119"/>
          <w:jc w:val="center"/>
        </w:trPr>
        <w:tc>
          <w:tcPr>
            <w:tcW w:w="705" w:type="dxa"/>
          </w:tcPr>
          <w:p w:rsidR="00B71C3E" w:rsidRDefault="00B71C3E" w:rsidP="004D656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495" w:type="dxa"/>
          </w:tcPr>
          <w:p w:rsidR="00B71C3E" w:rsidRDefault="00B71C3E" w:rsidP="004D6566">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884" w:type="dxa"/>
          </w:tcPr>
          <w:p w:rsidR="0082746C" w:rsidRPr="00805FBF" w:rsidRDefault="0082746C" w:rsidP="0082746C">
            <w:pPr>
              <w:spacing w:after="0" w:line="240" w:lineRule="auto"/>
              <w:contextualSpacing/>
              <w:jc w:val="both"/>
              <w:rPr>
                <w:rFonts w:ascii="Times New Roman" w:hAnsi="Times New Roman"/>
                <w:sz w:val="24"/>
                <w:szCs w:val="24"/>
                <w:lang w:eastAsia="uk-UA"/>
              </w:rPr>
            </w:pPr>
            <w:r w:rsidRPr="00805FBF">
              <w:rPr>
                <w:rFonts w:ascii="Times New Roman" w:hAnsi="Times New Roman"/>
                <w:sz w:val="24"/>
                <w:szCs w:val="24"/>
                <w:lang w:eastAsia="uk-UA"/>
              </w:rPr>
              <w:t>Тендерну документацію розроблено відповідно до вимог Закону України «Про публічні закупівлі» (далі - Закон) та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(далі – Особливості або Постанова). Терміни, що стосуються правових відносин щодо організації та проведення закупівлі вживаються у значеннях, наведених в Законі та з урахуванням Особливостей. Форми документів затверджені у відповідності до наказу Міністерства розвитку економіки, торгівлі та сільського господарства України</w:t>
            </w:r>
            <w:r>
              <w:rPr>
                <w:rFonts w:ascii="Times New Roman" w:hAnsi="Times New Roman"/>
                <w:sz w:val="24"/>
                <w:szCs w:val="24"/>
                <w:lang w:eastAsia="uk-UA"/>
              </w:rPr>
              <w:t>.</w:t>
            </w:r>
          </w:p>
          <w:p w:rsidR="0082746C" w:rsidRPr="00805FBF" w:rsidRDefault="0082746C" w:rsidP="0082746C">
            <w:pPr>
              <w:spacing w:after="0" w:line="240" w:lineRule="auto"/>
              <w:contextualSpacing/>
              <w:jc w:val="both"/>
              <w:rPr>
                <w:rFonts w:ascii="Times New Roman" w:hAnsi="Times New Roman"/>
                <w:sz w:val="24"/>
                <w:szCs w:val="24"/>
                <w:lang w:eastAsia="uk-UA"/>
              </w:rPr>
            </w:pPr>
            <w:r w:rsidRPr="00805FBF">
              <w:rPr>
                <w:rFonts w:ascii="Times New Roman" w:hAnsi="Times New Roman"/>
                <w:sz w:val="24"/>
                <w:szCs w:val="24"/>
                <w:lang w:eastAsia="uk-UA"/>
              </w:rPr>
              <w:t>Уповноважена особа учасника - службова (посадова) особа учасника процедури закупівлі, яку уповноважено учасником представляти його інтереси під час проведення процедури закупівлі та діє на Підставі Положення про Уповноважену особу.</w:t>
            </w:r>
          </w:p>
          <w:p w:rsidR="00B71C3E" w:rsidRDefault="0082746C" w:rsidP="0082746C">
            <w:pPr>
              <w:jc w:val="both"/>
              <w:rPr>
                <w:rFonts w:ascii="Times New Roman" w:eastAsia="Times New Roman" w:hAnsi="Times New Roman" w:cs="Times New Roman"/>
                <w:sz w:val="24"/>
                <w:szCs w:val="24"/>
              </w:rPr>
            </w:pPr>
            <w:r w:rsidRPr="00805FBF">
              <w:rPr>
                <w:rFonts w:ascii="Times New Roman" w:hAnsi="Times New Roman"/>
                <w:sz w:val="24"/>
                <w:szCs w:val="24"/>
                <w:lang w:eastAsia="uk-UA"/>
              </w:rPr>
              <w:t>Предмет закупівлі визначається замовником відповідно до вимог Закону та Порядку визначення предмета закупівлі, затвердженого наказом Мінекономіки від 15 квітня 2020 р. № 708</w:t>
            </w:r>
            <w:r>
              <w:rPr>
                <w:rFonts w:ascii="Times New Roman" w:hAnsi="Times New Roman"/>
                <w:sz w:val="24"/>
                <w:szCs w:val="24"/>
                <w:lang w:eastAsia="uk-UA"/>
              </w:rPr>
              <w:t>.</w:t>
            </w:r>
          </w:p>
        </w:tc>
      </w:tr>
      <w:tr w:rsidR="0082746C" w:rsidTr="00C92924">
        <w:trPr>
          <w:trHeight w:val="615"/>
          <w:jc w:val="center"/>
        </w:trPr>
        <w:tc>
          <w:tcPr>
            <w:tcW w:w="705" w:type="dxa"/>
          </w:tcPr>
          <w:p w:rsidR="0082746C" w:rsidRDefault="0082746C" w:rsidP="004D656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495" w:type="dxa"/>
          </w:tcPr>
          <w:p w:rsidR="0082746C" w:rsidRDefault="0082746C" w:rsidP="004D6566">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884" w:type="dxa"/>
          </w:tcPr>
          <w:p w:rsidR="0082746C" w:rsidRPr="00805FBF" w:rsidRDefault="0082746C" w:rsidP="00845E33">
            <w:pPr>
              <w:widowControl w:val="0"/>
              <w:spacing w:after="0" w:line="240" w:lineRule="auto"/>
              <w:contextualSpacing/>
              <w:jc w:val="both"/>
              <w:rPr>
                <w:rFonts w:ascii="Times New Roman" w:hAnsi="Times New Roman"/>
                <w:color w:val="000000"/>
                <w:sz w:val="24"/>
                <w:szCs w:val="24"/>
                <w:lang w:eastAsia="uk-UA"/>
              </w:rPr>
            </w:pPr>
          </w:p>
        </w:tc>
      </w:tr>
      <w:tr w:rsidR="0082746C" w:rsidTr="00C92924">
        <w:trPr>
          <w:trHeight w:val="285"/>
          <w:jc w:val="center"/>
        </w:trPr>
        <w:tc>
          <w:tcPr>
            <w:tcW w:w="705" w:type="dxa"/>
          </w:tcPr>
          <w:p w:rsidR="0082746C" w:rsidRPr="00470A51" w:rsidRDefault="0082746C" w:rsidP="004D6566">
            <w:pPr>
              <w:pStyle w:val="13"/>
              <w:widowControl w:val="0"/>
              <w:spacing w:line="240" w:lineRule="auto"/>
              <w:rPr>
                <w:rFonts w:ascii="Times New Roman" w:eastAsia="Times New Roman" w:hAnsi="Times New Roman" w:cs="Times New Roman"/>
                <w:color w:val="auto"/>
                <w:sz w:val="24"/>
                <w:szCs w:val="24"/>
                <w:lang w:val="uk-UA"/>
              </w:rPr>
            </w:pPr>
            <w:r w:rsidRPr="00470A51">
              <w:rPr>
                <w:rFonts w:ascii="Times New Roman" w:eastAsia="Times New Roman" w:hAnsi="Times New Roman" w:cs="Times New Roman"/>
                <w:color w:val="auto"/>
                <w:sz w:val="24"/>
                <w:szCs w:val="24"/>
                <w:lang w:val="uk-UA"/>
              </w:rPr>
              <w:t>2.1</w:t>
            </w:r>
          </w:p>
        </w:tc>
        <w:tc>
          <w:tcPr>
            <w:tcW w:w="2495" w:type="dxa"/>
          </w:tcPr>
          <w:p w:rsidR="0082746C" w:rsidRPr="00470A51" w:rsidRDefault="0082746C" w:rsidP="004D6566">
            <w:pPr>
              <w:pStyle w:val="13"/>
              <w:widowControl w:val="0"/>
              <w:spacing w:line="240" w:lineRule="auto"/>
              <w:ind w:right="113"/>
              <w:jc w:val="both"/>
              <w:rPr>
                <w:rFonts w:ascii="Times New Roman" w:eastAsia="Times New Roman" w:hAnsi="Times New Roman" w:cs="Times New Roman"/>
                <w:color w:val="auto"/>
                <w:sz w:val="24"/>
                <w:szCs w:val="24"/>
                <w:lang w:val="uk-UA"/>
              </w:rPr>
            </w:pPr>
            <w:r w:rsidRPr="00470A51">
              <w:rPr>
                <w:rFonts w:ascii="Times New Roman" w:eastAsia="Times New Roman" w:hAnsi="Times New Roman" w:cs="Times New Roman"/>
                <w:color w:val="auto"/>
                <w:sz w:val="24"/>
                <w:szCs w:val="24"/>
                <w:lang w:val="uk-UA"/>
              </w:rPr>
              <w:t>повне найменування</w:t>
            </w:r>
          </w:p>
        </w:tc>
        <w:tc>
          <w:tcPr>
            <w:tcW w:w="6884" w:type="dxa"/>
          </w:tcPr>
          <w:p w:rsidR="0082746C" w:rsidRPr="00BC70C4" w:rsidRDefault="0082746C" w:rsidP="00845E33">
            <w:pPr>
              <w:widowControl w:val="0"/>
              <w:spacing w:after="0" w:line="240" w:lineRule="auto"/>
              <w:contextualSpacing/>
              <w:jc w:val="both"/>
              <w:rPr>
                <w:rFonts w:ascii="Times New Roman" w:hAnsi="Times New Roman"/>
                <w:color w:val="000000"/>
                <w:sz w:val="24"/>
                <w:szCs w:val="24"/>
                <w:lang w:eastAsia="uk-UA"/>
              </w:rPr>
            </w:pPr>
            <w:r w:rsidRPr="00F414FF">
              <w:rPr>
                <w:rFonts w:ascii="Times New Roman" w:eastAsia="Times New Roman" w:hAnsi="Times New Roman"/>
                <w:sz w:val="24"/>
                <w:szCs w:val="24"/>
              </w:rPr>
              <w:t>Гімназія №</w:t>
            </w:r>
            <w:r>
              <w:rPr>
                <w:rFonts w:ascii="Times New Roman" w:eastAsia="Times New Roman" w:hAnsi="Times New Roman"/>
                <w:sz w:val="24"/>
                <w:szCs w:val="24"/>
              </w:rPr>
              <w:t xml:space="preserve"> </w:t>
            </w:r>
            <w:r w:rsidRPr="00F414FF">
              <w:rPr>
                <w:rFonts w:ascii="Times New Roman" w:eastAsia="Times New Roman" w:hAnsi="Times New Roman"/>
                <w:sz w:val="24"/>
                <w:szCs w:val="24"/>
              </w:rPr>
              <w:t>3 Звягельської міської ради</w:t>
            </w:r>
            <w:r>
              <w:rPr>
                <w:rFonts w:ascii="Times New Roman" w:eastAsia="Times New Roman" w:hAnsi="Times New Roman"/>
                <w:sz w:val="24"/>
                <w:szCs w:val="24"/>
              </w:rPr>
              <w:t>,22060190</w:t>
            </w:r>
          </w:p>
        </w:tc>
      </w:tr>
      <w:tr w:rsidR="0082746C" w:rsidTr="00C92924">
        <w:trPr>
          <w:trHeight w:val="510"/>
          <w:jc w:val="center"/>
        </w:trPr>
        <w:tc>
          <w:tcPr>
            <w:tcW w:w="705" w:type="dxa"/>
          </w:tcPr>
          <w:p w:rsidR="0082746C" w:rsidRPr="00470A51" w:rsidRDefault="0082746C" w:rsidP="004D6566">
            <w:pPr>
              <w:pStyle w:val="13"/>
              <w:widowControl w:val="0"/>
              <w:spacing w:line="240" w:lineRule="auto"/>
              <w:rPr>
                <w:rFonts w:ascii="Times New Roman" w:eastAsia="Times New Roman" w:hAnsi="Times New Roman" w:cs="Times New Roman"/>
                <w:color w:val="auto"/>
                <w:sz w:val="24"/>
                <w:szCs w:val="24"/>
                <w:lang w:val="uk-UA"/>
              </w:rPr>
            </w:pPr>
            <w:r w:rsidRPr="00470A51">
              <w:rPr>
                <w:rFonts w:ascii="Times New Roman" w:eastAsia="Times New Roman" w:hAnsi="Times New Roman" w:cs="Times New Roman"/>
                <w:color w:val="auto"/>
                <w:sz w:val="24"/>
                <w:szCs w:val="24"/>
                <w:lang w:val="uk-UA"/>
              </w:rPr>
              <w:t>2.2</w:t>
            </w:r>
          </w:p>
        </w:tc>
        <w:tc>
          <w:tcPr>
            <w:tcW w:w="2495" w:type="dxa"/>
          </w:tcPr>
          <w:p w:rsidR="0082746C" w:rsidRPr="00470A51" w:rsidRDefault="0082746C" w:rsidP="004D6566">
            <w:pPr>
              <w:pStyle w:val="13"/>
              <w:widowControl w:val="0"/>
              <w:spacing w:line="240" w:lineRule="auto"/>
              <w:ind w:right="113"/>
              <w:jc w:val="both"/>
              <w:rPr>
                <w:rFonts w:ascii="Times New Roman" w:eastAsia="Times New Roman" w:hAnsi="Times New Roman" w:cs="Times New Roman"/>
                <w:color w:val="auto"/>
                <w:sz w:val="24"/>
                <w:szCs w:val="24"/>
                <w:lang w:val="uk-UA"/>
              </w:rPr>
            </w:pPr>
            <w:r w:rsidRPr="00470A51">
              <w:rPr>
                <w:rFonts w:ascii="Times New Roman" w:eastAsia="Times New Roman" w:hAnsi="Times New Roman" w:cs="Times New Roman"/>
                <w:color w:val="auto"/>
                <w:sz w:val="24"/>
                <w:szCs w:val="24"/>
                <w:lang w:val="uk-UA"/>
              </w:rPr>
              <w:t>місцезнаходження</w:t>
            </w:r>
          </w:p>
        </w:tc>
        <w:tc>
          <w:tcPr>
            <w:tcW w:w="6884" w:type="dxa"/>
          </w:tcPr>
          <w:p w:rsidR="0082746C" w:rsidRPr="00F414FF" w:rsidRDefault="0082746C" w:rsidP="00845E33">
            <w:pPr>
              <w:widowControl w:val="0"/>
              <w:spacing w:after="0" w:line="240" w:lineRule="auto"/>
              <w:contextualSpacing/>
              <w:jc w:val="both"/>
              <w:rPr>
                <w:rFonts w:ascii="Times New Roman" w:hAnsi="Times New Roman"/>
                <w:color w:val="000000"/>
                <w:sz w:val="24"/>
                <w:szCs w:val="24"/>
                <w:lang w:eastAsia="uk-UA"/>
              </w:rPr>
            </w:pPr>
            <w:bookmarkStart w:id="0" w:name="_Hlk123913197"/>
            <w:r w:rsidRPr="00F414FF">
              <w:rPr>
                <w:rFonts w:ascii="Times New Roman" w:hAnsi="Times New Roman"/>
                <w:color w:val="000000"/>
                <w:sz w:val="24"/>
                <w:szCs w:val="24"/>
                <w:lang w:eastAsia="uk-UA"/>
              </w:rPr>
              <w:t xml:space="preserve">Україна, </w:t>
            </w:r>
            <w:bookmarkEnd w:id="0"/>
            <w:r w:rsidRPr="00F45654">
              <w:rPr>
                <w:rFonts w:ascii="Times New Roman" w:eastAsia="Times New Roman" w:hAnsi="Times New Roman"/>
                <w:sz w:val="24"/>
                <w:szCs w:val="24"/>
              </w:rPr>
              <w:t>11700, Житомирська обл</w:t>
            </w:r>
            <w:r>
              <w:rPr>
                <w:rFonts w:ascii="Times New Roman" w:eastAsia="Times New Roman" w:hAnsi="Times New Roman"/>
                <w:sz w:val="24"/>
                <w:szCs w:val="24"/>
              </w:rPr>
              <w:t>.</w:t>
            </w:r>
            <w:r w:rsidRPr="00F45654">
              <w:rPr>
                <w:rFonts w:ascii="Times New Roman" w:eastAsia="Times New Roman" w:hAnsi="Times New Roman"/>
                <w:sz w:val="24"/>
                <w:szCs w:val="24"/>
              </w:rPr>
              <w:t>,</w:t>
            </w:r>
            <w:r>
              <w:rPr>
                <w:rFonts w:ascii="Times New Roman" w:eastAsia="Times New Roman" w:hAnsi="Times New Roman"/>
                <w:sz w:val="24"/>
                <w:szCs w:val="24"/>
              </w:rPr>
              <w:t xml:space="preserve"> Звягельський р-н,</w:t>
            </w:r>
            <w:r w:rsidRPr="00F45654">
              <w:rPr>
                <w:rFonts w:ascii="Times New Roman" w:eastAsia="Times New Roman" w:hAnsi="Times New Roman"/>
                <w:sz w:val="24"/>
                <w:szCs w:val="24"/>
              </w:rPr>
              <w:t xml:space="preserve"> м</w:t>
            </w:r>
            <w:r>
              <w:rPr>
                <w:rFonts w:ascii="Times New Roman" w:eastAsia="Times New Roman" w:hAnsi="Times New Roman"/>
                <w:sz w:val="24"/>
                <w:szCs w:val="24"/>
              </w:rPr>
              <w:t xml:space="preserve">істо </w:t>
            </w:r>
            <w:r w:rsidRPr="00F45654">
              <w:rPr>
                <w:rFonts w:ascii="Times New Roman" w:eastAsia="Times New Roman" w:hAnsi="Times New Roman"/>
                <w:sz w:val="24"/>
                <w:szCs w:val="24"/>
              </w:rPr>
              <w:t>Звягель, вул. Соборності, буд</w:t>
            </w:r>
            <w:r>
              <w:rPr>
                <w:rFonts w:ascii="Times New Roman" w:eastAsia="Times New Roman" w:hAnsi="Times New Roman"/>
                <w:sz w:val="24"/>
                <w:szCs w:val="24"/>
              </w:rPr>
              <w:t xml:space="preserve">инок </w:t>
            </w:r>
            <w:r w:rsidRPr="00F45654">
              <w:rPr>
                <w:rFonts w:ascii="Times New Roman" w:eastAsia="Times New Roman" w:hAnsi="Times New Roman"/>
                <w:sz w:val="24"/>
                <w:szCs w:val="24"/>
              </w:rPr>
              <w:t>54.</w:t>
            </w:r>
          </w:p>
        </w:tc>
      </w:tr>
      <w:tr w:rsidR="00B71C3E" w:rsidTr="00845E33">
        <w:trPr>
          <w:trHeight w:val="468"/>
          <w:jc w:val="center"/>
        </w:trPr>
        <w:tc>
          <w:tcPr>
            <w:tcW w:w="705" w:type="dxa"/>
          </w:tcPr>
          <w:p w:rsidR="00B71C3E" w:rsidRPr="00470A51" w:rsidRDefault="00B71C3E" w:rsidP="004D6566">
            <w:pPr>
              <w:pStyle w:val="13"/>
              <w:widowControl w:val="0"/>
              <w:spacing w:line="240" w:lineRule="auto"/>
              <w:rPr>
                <w:rFonts w:ascii="Times New Roman" w:hAnsi="Times New Roman" w:cs="Times New Roman"/>
                <w:color w:val="auto"/>
                <w:sz w:val="24"/>
                <w:szCs w:val="24"/>
                <w:lang w:val="uk-UA"/>
              </w:rPr>
            </w:pPr>
            <w:r w:rsidRPr="00470A51">
              <w:rPr>
                <w:rFonts w:ascii="Times New Roman" w:hAnsi="Times New Roman" w:cs="Times New Roman"/>
                <w:color w:val="auto"/>
                <w:sz w:val="24"/>
                <w:szCs w:val="24"/>
                <w:lang w:val="uk-UA"/>
              </w:rPr>
              <w:t>2.3.</w:t>
            </w:r>
          </w:p>
        </w:tc>
        <w:tc>
          <w:tcPr>
            <w:tcW w:w="2495" w:type="dxa"/>
          </w:tcPr>
          <w:p w:rsidR="00B71C3E" w:rsidRPr="00470A51" w:rsidRDefault="00B71C3E" w:rsidP="004D6566">
            <w:pPr>
              <w:pStyle w:val="a6"/>
              <w:widowControl w:val="0"/>
              <w:ind w:left="0"/>
              <w:jc w:val="both"/>
              <w:rPr>
                <w:rFonts w:ascii="Times New Roman" w:hAnsi="Times New Roman"/>
                <w:sz w:val="24"/>
                <w:szCs w:val="24"/>
              </w:rPr>
            </w:pPr>
            <w:r w:rsidRPr="00470A51">
              <w:rPr>
                <w:rFonts w:ascii="Times New Roman" w:hAnsi="Times New Roman"/>
                <w:sz w:val="24"/>
                <w:szCs w:val="24"/>
              </w:rPr>
              <w:t>Код за ЄДРПОУ</w:t>
            </w:r>
          </w:p>
        </w:tc>
        <w:tc>
          <w:tcPr>
            <w:tcW w:w="6884" w:type="dxa"/>
          </w:tcPr>
          <w:p w:rsidR="00B71C3E" w:rsidRPr="00470A51" w:rsidRDefault="00845E33" w:rsidP="004D6566">
            <w:pPr>
              <w:widowControl w:val="0"/>
              <w:shd w:val="clear" w:color="auto" w:fill="FFFFFF"/>
              <w:spacing w:line="240" w:lineRule="auto"/>
              <w:jc w:val="both"/>
              <w:textAlignment w:val="baseline"/>
              <w:rPr>
                <w:rFonts w:ascii="Times New Roman" w:eastAsia="Times New Roman" w:hAnsi="Times New Roman" w:cs="Times New Roman"/>
                <w:b/>
                <w:sz w:val="24"/>
                <w:szCs w:val="24"/>
              </w:rPr>
            </w:pPr>
            <w:r>
              <w:rPr>
                <w:rFonts w:ascii="Times New Roman" w:eastAsia="Times New Roman" w:hAnsi="Times New Roman" w:cs="Times New Roman"/>
                <w:b/>
                <w:bCs/>
                <w:sz w:val="24"/>
                <w:szCs w:val="24"/>
              </w:rPr>
              <w:t>22060190</w:t>
            </w:r>
          </w:p>
        </w:tc>
      </w:tr>
      <w:tr w:rsidR="00B71C3E" w:rsidTr="00C92924">
        <w:trPr>
          <w:trHeight w:val="1119"/>
          <w:jc w:val="center"/>
        </w:trPr>
        <w:tc>
          <w:tcPr>
            <w:tcW w:w="705" w:type="dxa"/>
          </w:tcPr>
          <w:p w:rsidR="00B71C3E" w:rsidRPr="00470A51" w:rsidRDefault="00B71C3E" w:rsidP="004D6566">
            <w:pPr>
              <w:pStyle w:val="13"/>
              <w:widowControl w:val="0"/>
              <w:spacing w:line="240" w:lineRule="auto"/>
              <w:rPr>
                <w:rFonts w:ascii="Times New Roman" w:hAnsi="Times New Roman" w:cs="Times New Roman"/>
                <w:color w:val="auto"/>
                <w:sz w:val="24"/>
                <w:szCs w:val="24"/>
                <w:lang w:val="uk-UA"/>
              </w:rPr>
            </w:pPr>
            <w:r w:rsidRPr="00470A51">
              <w:rPr>
                <w:rFonts w:ascii="Times New Roman" w:hAnsi="Times New Roman" w:cs="Times New Roman"/>
                <w:color w:val="auto"/>
                <w:sz w:val="24"/>
                <w:szCs w:val="24"/>
                <w:lang w:val="uk-UA"/>
              </w:rPr>
              <w:t>2.4</w:t>
            </w:r>
          </w:p>
        </w:tc>
        <w:tc>
          <w:tcPr>
            <w:tcW w:w="2495" w:type="dxa"/>
          </w:tcPr>
          <w:p w:rsidR="00B71C3E" w:rsidRPr="00470A51" w:rsidRDefault="00B71C3E" w:rsidP="004D6566">
            <w:pPr>
              <w:widowControl w:val="0"/>
              <w:spacing w:line="240" w:lineRule="auto"/>
              <w:rPr>
                <w:rFonts w:ascii="Times New Roman" w:hAnsi="Times New Roman" w:cs="Times New Roman"/>
                <w:sz w:val="24"/>
                <w:szCs w:val="24"/>
              </w:rPr>
            </w:pPr>
            <w:r w:rsidRPr="00470A51">
              <w:rPr>
                <w:rFonts w:ascii="Times New Roman" w:hAnsi="Times New Roman" w:cs="Times New Roman"/>
                <w:sz w:val="24"/>
                <w:szCs w:val="24"/>
              </w:rPr>
              <w:t>Категорія замовника</w:t>
            </w:r>
          </w:p>
        </w:tc>
        <w:tc>
          <w:tcPr>
            <w:tcW w:w="6884" w:type="dxa"/>
          </w:tcPr>
          <w:p w:rsidR="00B71C3E" w:rsidRPr="00470A51" w:rsidRDefault="00845E33" w:rsidP="004D6566">
            <w:pPr>
              <w:widowControl w:val="0"/>
              <w:shd w:val="clear" w:color="auto" w:fill="FFFFFF"/>
              <w:tabs>
                <w:tab w:val="left" w:pos="851"/>
              </w:tabs>
              <w:spacing w:line="240" w:lineRule="auto"/>
              <w:jc w:val="both"/>
              <w:textAlignment w:val="baseline"/>
            </w:pPr>
            <w:r w:rsidRPr="00FB59BB">
              <w:rPr>
                <w:rFonts w:ascii="Times New Roman" w:eastAsia="Times New Roman" w:hAnsi="Times New Roman"/>
                <w:sz w:val="24"/>
                <w:szCs w:val="24"/>
                <w:lang w:eastAsia="ru-RU"/>
              </w:rPr>
              <w:t xml:space="preserve">Замовник відповідає категорії згідно </w:t>
            </w:r>
            <w:r>
              <w:rPr>
                <w:rFonts w:ascii="Times New Roman" w:eastAsia="Times New Roman" w:hAnsi="Times New Roman"/>
                <w:sz w:val="24"/>
                <w:szCs w:val="24"/>
                <w:lang w:eastAsia="ru-RU"/>
              </w:rPr>
              <w:t>абзацу 1 частини 3</w:t>
            </w:r>
            <w:r w:rsidRPr="00FB59BB">
              <w:rPr>
                <w:rFonts w:ascii="Times New Roman" w:eastAsia="Times New Roman" w:hAnsi="Times New Roman"/>
                <w:sz w:val="24"/>
                <w:szCs w:val="24"/>
                <w:lang w:eastAsia="ru-RU"/>
              </w:rPr>
              <w:t xml:space="preserve"> статті 2 Закону </w:t>
            </w:r>
            <w:r w:rsidRPr="00FB59BB">
              <w:rPr>
                <w:rFonts w:ascii="Times New Roman" w:hAnsi="Times New Roman"/>
                <w:sz w:val="24"/>
                <w:szCs w:val="24"/>
                <w:lang w:eastAsia="uk-UA"/>
              </w:rPr>
              <w:t>№922-</w:t>
            </w:r>
            <w:r w:rsidRPr="00805FBF">
              <w:rPr>
                <w:rFonts w:ascii="Times New Roman" w:hAnsi="Times New Roman"/>
                <w:sz w:val="24"/>
                <w:szCs w:val="24"/>
                <w:lang w:eastAsia="uk-UA"/>
              </w:rPr>
              <w:t>VIII</w:t>
            </w:r>
            <w:r w:rsidRPr="00FB59BB">
              <w:rPr>
                <w:rFonts w:ascii="Times New Roman" w:hAnsi="Times New Roman"/>
                <w:sz w:val="24"/>
                <w:szCs w:val="24"/>
                <w:lang w:eastAsia="uk-UA"/>
              </w:rPr>
              <w:t xml:space="preserve"> зі змінами</w:t>
            </w:r>
          </w:p>
        </w:tc>
      </w:tr>
      <w:tr w:rsidR="00B71C3E" w:rsidTr="00C92924">
        <w:trPr>
          <w:trHeight w:val="1119"/>
          <w:jc w:val="center"/>
        </w:trPr>
        <w:tc>
          <w:tcPr>
            <w:tcW w:w="705" w:type="dxa"/>
          </w:tcPr>
          <w:p w:rsidR="00B71C3E" w:rsidRPr="00470A51" w:rsidRDefault="00B71C3E" w:rsidP="004D6566">
            <w:pPr>
              <w:pStyle w:val="13"/>
              <w:widowControl w:val="0"/>
              <w:spacing w:line="240" w:lineRule="auto"/>
              <w:rPr>
                <w:rFonts w:ascii="Times New Roman" w:eastAsia="Times New Roman" w:hAnsi="Times New Roman" w:cs="Times New Roman"/>
                <w:color w:val="auto"/>
                <w:sz w:val="24"/>
                <w:szCs w:val="24"/>
                <w:lang w:val="uk-UA"/>
              </w:rPr>
            </w:pPr>
            <w:r w:rsidRPr="00470A51">
              <w:rPr>
                <w:rFonts w:ascii="Times New Roman" w:eastAsia="Times New Roman" w:hAnsi="Times New Roman" w:cs="Times New Roman"/>
                <w:color w:val="auto"/>
                <w:sz w:val="24"/>
                <w:szCs w:val="24"/>
                <w:lang w:val="uk-UA"/>
              </w:rPr>
              <w:t>2.5</w:t>
            </w:r>
          </w:p>
        </w:tc>
        <w:tc>
          <w:tcPr>
            <w:tcW w:w="2495" w:type="dxa"/>
          </w:tcPr>
          <w:p w:rsidR="00B71C3E" w:rsidRPr="00470A51" w:rsidRDefault="00845E33" w:rsidP="00845E33">
            <w:pPr>
              <w:pStyle w:val="13"/>
              <w:widowControl w:val="0"/>
              <w:spacing w:line="240" w:lineRule="auto"/>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П</w:t>
            </w:r>
            <w:r w:rsidR="00B71C3E" w:rsidRPr="00470A51">
              <w:rPr>
                <w:rFonts w:ascii="Times New Roman" w:eastAsia="Times New Roman" w:hAnsi="Times New Roman" w:cs="Times New Roman"/>
                <w:color w:val="auto"/>
                <w:sz w:val="24"/>
                <w:szCs w:val="24"/>
                <w:lang w:val="uk-UA"/>
              </w:rPr>
              <w:t>осадова особа замовника, уповноважена здійснювати зв'язок з учасниками</w:t>
            </w:r>
          </w:p>
        </w:tc>
        <w:tc>
          <w:tcPr>
            <w:tcW w:w="6884" w:type="dxa"/>
          </w:tcPr>
          <w:p w:rsidR="00845E33" w:rsidRPr="00F414FF" w:rsidRDefault="00845E33" w:rsidP="00845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A"/>
                <w:sz w:val="24"/>
                <w:szCs w:val="24"/>
              </w:rPr>
            </w:pPr>
            <w:r w:rsidRPr="00F414FF">
              <w:rPr>
                <w:rFonts w:ascii="Times New Roman" w:hAnsi="Times New Roman"/>
                <w:color w:val="00000A"/>
                <w:sz w:val="24"/>
                <w:szCs w:val="24"/>
              </w:rPr>
              <w:t xml:space="preserve">Прізвище, ім’я, по батькові: </w:t>
            </w:r>
            <w:r w:rsidRPr="00F45654">
              <w:rPr>
                <w:rFonts w:ascii="Times New Roman" w:eastAsia="Times New Roman" w:hAnsi="Times New Roman"/>
                <w:color w:val="000000"/>
                <w:sz w:val="24"/>
                <w:szCs w:val="24"/>
              </w:rPr>
              <w:t>Чайковська Олена Леон</w:t>
            </w:r>
            <w:r w:rsidRPr="00F414FF">
              <w:rPr>
                <w:rFonts w:ascii="Times New Roman" w:eastAsia="Times New Roman" w:hAnsi="Times New Roman"/>
                <w:color w:val="000000"/>
                <w:sz w:val="24"/>
                <w:szCs w:val="24"/>
              </w:rPr>
              <w:t>ідівна</w:t>
            </w:r>
          </w:p>
          <w:p w:rsidR="00845E33" w:rsidRPr="00F414FF" w:rsidRDefault="00845E33" w:rsidP="00845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sz w:val="24"/>
                <w:szCs w:val="24"/>
              </w:rPr>
            </w:pPr>
            <w:r w:rsidRPr="00F414FF">
              <w:rPr>
                <w:rFonts w:ascii="Times New Roman" w:hAnsi="Times New Roman"/>
                <w:color w:val="00000A"/>
                <w:sz w:val="24"/>
                <w:szCs w:val="24"/>
              </w:rPr>
              <w:t xml:space="preserve">Посада: </w:t>
            </w:r>
            <w:r w:rsidRPr="00F414FF">
              <w:rPr>
                <w:rFonts w:ascii="Times New Roman" w:eastAsia="Times New Roman" w:hAnsi="Times New Roman"/>
                <w:color w:val="000000"/>
                <w:sz w:val="24"/>
                <w:szCs w:val="24"/>
              </w:rPr>
              <w:t>фахівець</w:t>
            </w:r>
            <w:r>
              <w:rPr>
                <w:rFonts w:ascii="Times New Roman" w:eastAsia="Times New Roman" w:hAnsi="Times New Roman"/>
                <w:color w:val="000000"/>
                <w:sz w:val="24"/>
                <w:szCs w:val="24"/>
              </w:rPr>
              <w:t xml:space="preserve"> з</w:t>
            </w:r>
            <w:r w:rsidRPr="00F414FF">
              <w:rPr>
                <w:rFonts w:ascii="Times New Roman" w:eastAsia="Times New Roman" w:hAnsi="Times New Roman"/>
                <w:color w:val="000000"/>
                <w:sz w:val="24"/>
                <w:szCs w:val="24"/>
              </w:rPr>
              <w:t xml:space="preserve"> публічних закупівель Гімназ</w:t>
            </w:r>
            <w:r>
              <w:rPr>
                <w:rFonts w:ascii="Times New Roman" w:eastAsia="Times New Roman" w:hAnsi="Times New Roman"/>
                <w:color w:val="000000"/>
                <w:sz w:val="24"/>
                <w:szCs w:val="24"/>
              </w:rPr>
              <w:t xml:space="preserve">ії № 3 Звягельської міської ради, </w:t>
            </w:r>
          </w:p>
          <w:p w:rsidR="00845E33" w:rsidRPr="00F414FF" w:rsidRDefault="00845E33" w:rsidP="00845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lang w:eastAsia="uk-UA"/>
              </w:rPr>
            </w:pPr>
            <w:r w:rsidRPr="00F414FF">
              <w:rPr>
                <w:rFonts w:ascii="Times New Roman" w:hAnsi="Times New Roman"/>
                <w:color w:val="00000A"/>
                <w:sz w:val="24"/>
                <w:szCs w:val="24"/>
              </w:rPr>
              <w:t xml:space="preserve">адреса: </w:t>
            </w:r>
            <w:r w:rsidRPr="00F414FF">
              <w:rPr>
                <w:rFonts w:ascii="Times New Roman" w:hAnsi="Times New Roman"/>
                <w:color w:val="000000"/>
                <w:sz w:val="24"/>
                <w:szCs w:val="24"/>
                <w:lang w:eastAsia="uk-UA"/>
              </w:rPr>
              <w:t xml:space="preserve">Україна, </w:t>
            </w:r>
            <w:r w:rsidRPr="00DC04DE">
              <w:rPr>
                <w:rFonts w:ascii="Times New Roman" w:eastAsia="Times New Roman" w:hAnsi="Times New Roman"/>
                <w:sz w:val="24"/>
                <w:szCs w:val="24"/>
              </w:rPr>
              <w:t>11700,</w:t>
            </w:r>
            <w:r>
              <w:rPr>
                <w:rFonts w:ascii="Times New Roman" w:eastAsia="Times New Roman" w:hAnsi="Times New Roman"/>
                <w:sz w:val="24"/>
                <w:szCs w:val="24"/>
              </w:rPr>
              <w:t xml:space="preserve">Житомирська обл.,Звягельський р-н,  місто Звягель, вул. Соборності, будинок </w:t>
            </w:r>
            <w:r w:rsidRPr="00DC04DE">
              <w:rPr>
                <w:rFonts w:ascii="Times New Roman" w:eastAsia="Times New Roman" w:hAnsi="Times New Roman"/>
                <w:sz w:val="24"/>
                <w:szCs w:val="24"/>
              </w:rPr>
              <w:t>54.</w:t>
            </w:r>
          </w:p>
          <w:p w:rsidR="00845E33" w:rsidRPr="00F414FF" w:rsidRDefault="00845E33" w:rsidP="00845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A"/>
                <w:sz w:val="24"/>
                <w:szCs w:val="24"/>
              </w:rPr>
            </w:pPr>
            <w:r w:rsidRPr="00F414FF">
              <w:rPr>
                <w:rFonts w:ascii="Times New Roman" w:hAnsi="Times New Roman"/>
                <w:color w:val="000000"/>
                <w:sz w:val="24"/>
                <w:szCs w:val="24"/>
                <w:lang w:eastAsia="uk-UA"/>
              </w:rPr>
              <w:t xml:space="preserve">Тел. - </w:t>
            </w:r>
            <w:r w:rsidRPr="00DC04DE">
              <w:rPr>
                <w:rFonts w:ascii="Times New Roman" w:eastAsia="Times New Roman" w:hAnsi="Times New Roman"/>
                <w:color w:val="000000"/>
                <w:sz w:val="24"/>
                <w:szCs w:val="24"/>
              </w:rPr>
              <w:t>(04141) 3-53-75; 3-53-76</w:t>
            </w:r>
          </w:p>
          <w:p w:rsidR="00B71C3E" w:rsidRPr="000D0A9F" w:rsidRDefault="00845E33" w:rsidP="00845E33">
            <w:pPr>
              <w:pStyle w:val="13"/>
              <w:widowControl w:val="0"/>
              <w:spacing w:line="240" w:lineRule="auto"/>
              <w:jc w:val="both"/>
              <w:rPr>
                <w:rFonts w:ascii="Times New Roman" w:eastAsia="Times New Roman" w:hAnsi="Times New Roman"/>
                <w:sz w:val="24"/>
                <w:szCs w:val="24"/>
              </w:rPr>
            </w:pPr>
            <w:r w:rsidRPr="00F414FF">
              <w:rPr>
                <w:rFonts w:ascii="Times New Roman" w:hAnsi="Times New Roman"/>
                <w:color w:val="00000A"/>
                <w:sz w:val="24"/>
                <w:szCs w:val="24"/>
                <w:lang w:val="uk-UA"/>
              </w:rPr>
              <w:t xml:space="preserve">Електронна пошта: </w:t>
            </w:r>
            <w:r w:rsidRPr="00F414FF">
              <w:rPr>
                <w:rFonts w:ascii="Times New Roman" w:hAnsi="Times New Roman"/>
                <w:bCs/>
                <w:color w:val="343840"/>
                <w:sz w:val="24"/>
                <w:szCs w:val="24"/>
                <w:lang w:val="en-GB"/>
              </w:rPr>
              <w:t>school</w:t>
            </w:r>
            <w:r w:rsidRPr="00DC04DE">
              <w:rPr>
                <w:rFonts w:ascii="Times New Roman" w:hAnsi="Times New Roman"/>
                <w:bCs/>
                <w:color w:val="343840"/>
                <w:sz w:val="24"/>
                <w:szCs w:val="24"/>
                <w:lang w:val="uk-UA"/>
              </w:rPr>
              <w:t>-03@</w:t>
            </w:r>
            <w:r w:rsidRPr="00F414FF">
              <w:rPr>
                <w:rFonts w:ascii="Times New Roman" w:hAnsi="Times New Roman"/>
                <w:bCs/>
                <w:color w:val="343840"/>
                <w:sz w:val="24"/>
                <w:szCs w:val="24"/>
                <w:lang w:val="en-GB"/>
              </w:rPr>
              <w:t>ukr</w:t>
            </w:r>
            <w:r w:rsidRPr="00DC04DE">
              <w:rPr>
                <w:rFonts w:ascii="Times New Roman" w:hAnsi="Times New Roman"/>
                <w:bCs/>
                <w:color w:val="343840"/>
                <w:sz w:val="24"/>
                <w:szCs w:val="24"/>
                <w:lang w:val="uk-UA"/>
              </w:rPr>
              <w:t>.</w:t>
            </w:r>
            <w:r w:rsidRPr="00F414FF">
              <w:rPr>
                <w:rFonts w:ascii="Times New Roman" w:hAnsi="Times New Roman"/>
                <w:bCs/>
                <w:color w:val="343840"/>
                <w:sz w:val="24"/>
                <w:szCs w:val="24"/>
                <w:lang w:val="en-GB"/>
              </w:rPr>
              <w:t>net</w:t>
            </w:r>
          </w:p>
        </w:tc>
      </w:tr>
      <w:tr w:rsidR="00B71C3E" w:rsidTr="00C92924">
        <w:trPr>
          <w:trHeight w:val="15"/>
          <w:jc w:val="center"/>
        </w:trPr>
        <w:tc>
          <w:tcPr>
            <w:tcW w:w="705" w:type="dxa"/>
          </w:tcPr>
          <w:p w:rsidR="00B71C3E" w:rsidRDefault="00B71C3E" w:rsidP="004D656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495" w:type="dxa"/>
          </w:tcPr>
          <w:p w:rsidR="00B71C3E" w:rsidRDefault="00B71C3E" w:rsidP="004D6566">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884" w:type="dxa"/>
          </w:tcPr>
          <w:p w:rsidR="00B71C3E" w:rsidRDefault="00845E33" w:rsidP="004D6566">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В</w:t>
            </w:r>
            <w:r w:rsidR="00B71C3E">
              <w:rPr>
                <w:rFonts w:ascii="Times New Roman" w:eastAsia="Times New Roman" w:hAnsi="Times New Roman" w:cs="Times New Roman"/>
                <w:color w:val="000000"/>
                <w:sz w:val="24"/>
                <w:szCs w:val="24"/>
              </w:rPr>
              <w:t xml:space="preserve">ідкриті торги </w:t>
            </w:r>
            <w:r w:rsidR="00B71C3E" w:rsidRPr="006F27DF">
              <w:rPr>
                <w:rFonts w:ascii="Times New Roman" w:eastAsia="Times New Roman" w:hAnsi="Times New Roman" w:cs="Times New Roman"/>
                <w:sz w:val="24"/>
                <w:szCs w:val="24"/>
              </w:rPr>
              <w:t>з особливостями</w:t>
            </w:r>
          </w:p>
        </w:tc>
      </w:tr>
      <w:tr w:rsidR="00B71C3E" w:rsidTr="00C92924">
        <w:trPr>
          <w:trHeight w:val="240"/>
          <w:jc w:val="center"/>
        </w:trPr>
        <w:tc>
          <w:tcPr>
            <w:tcW w:w="705" w:type="dxa"/>
          </w:tcPr>
          <w:p w:rsidR="00B71C3E" w:rsidRDefault="00B71C3E" w:rsidP="004D656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495" w:type="dxa"/>
          </w:tcPr>
          <w:p w:rsidR="00B71C3E" w:rsidRDefault="00B71C3E" w:rsidP="004D6566">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884" w:type="dxa"/>
          </w:tcPr>
          <w:p w:rsidR="00B71C3E" w:rsidRDefault="00B71C3E" w:rsidP="004D6566">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B71C3E" w:rsidTr="00C92924">
        <w:trPr>
          <w:jc w:val="center"/>
        </w:trPr>
        <w:tc>
          <w:tcPr>
            <w:tcW w:w="705" w:type="dxa"/>
          </w:tcPr>
          <w:p w:rsidR="00B71C3E" w:rsidRDefault="00B71C3E" w:rsidP="004D656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495" w:type="dxa"/>
          </w:tcPr>
          <w:p w:rsidR="00B71C3E" w:rsidRDefault="00845E33" w:rsidP="004D6566">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w:t>
            </w:r>
            <w:r w:rsidR="00B71C3E">
              <w:rPr>
                <w:rFonts w:ascii="Times New Roman" w:eastAsia="Times New Roman" w:hAnsi="Times New Roman" w:cs="Times New Roman"/>
                <w:color w:val="000000"/>
                <w:sz w:val="24"/>
                <w:szCs w:val="24"/>
              </w:rPr>
              <w:t>азва предмета закупівлі</w:t>
            </w:r>
          </w:p>
        </w:tc>
        <w:tc>
          <w:tcPr>
            <w:tcW w:w="6884" w:type="dxa"/>
          </w:tcPr>
          <w:p w:rsidR="00B71C3E" w:rsidRPr="00D673AF" w:rsidRDefault="00A54218" w:rsidP="008055D4">
            <w:pPr>
              <w:spacing w:after="0" w:line="240" w:lineRule="auto"/>
              <w:ind w:right="-90"/>
              <w:jc w:val="both"/>
              <w:rPr>
                <w:rFonts w:ascii="Times New Roman" w:hAnsi="Times New Roman" w:cs="Times New Roman"/>
                <w:sz w:val="24"/>
                <w:szCs w:val="24"/>
              </w:rPr>
            </w:pPr>
            <w:r w:rsidRPr="00845E33">
              <w:rPr>
                <w:rFonts w:ascii="Times New Roman" w:hAnsi="Times New Roman" w:cs="Times New Roman"/>
                <w:iCs/>
                <w:color w:val="000000"/>
                <w:sz w:val="24"/>
                <w:szCs w:val="24"/>
              </w:rPr>
              <w:t xml:space="preserve"> </w:t>
            </w:r>
            <w:r w:rsidR="0039360A" w:rsidRPr="00E61698">
              <w:rPr>
                <w:rFonts w:ascii="Times New Roman" w:hAnsi="Times New Roman" w:cs="Times New Roman"/>
                <w:b/>
                <w:iCs/>
                <w:sz w:val="24"/>
                <w:szCs w:val="24"/>
              </w:rPr>
              <w:t>«Послуги з просочування дерев’яних конструкцій горища (поверхнева обробка вогнезахисною сумішшю дерев’яних конструкцій  даху будів</w:t>
            </w:r>
            <w:r w:rsidR="008055D4">
              <w:rPr>
                <w:rFonts w:ascii="Times New Roman" w:hAnsi="Times New Roman" w:cs="Times New Roman"/>
                <w:b/>
                <w:iCs/>
                <w:sz w:val="24"/>
                <w:szCs w:val="24"/>
              </w:rPr>
              <w:t>ель</w:t>
            </w:r>
            <w:r w:rsidR="0039360A" w:rsidRPr="00E61698">
              <w:rPr>
                <w:rFonts w:ascii="Times New Roman" w:hAnsi="Times New Roman" w:cs="Times New Roman"/>
                <w:b/>
                <w:iCs/>
                <w:sz w:val="24"/>
                <w:szCs w:val="24"/>
              </w:rPr>
              <w:t xml:space="preserve">) </w:t>
            </w:r>
            <w:r w:rsidR="0039360A" w:rsidRPr="00E61698">
              <w:rPr>
                <w:rFonts w:ascii="Times New Roman" w:hAnsi="Times New Roman" w:cs="Times New Roman"/>
                <w:b/>
                <w:sz w:val="24"/>
                <w:szCs w:val="24"/>
              </w:rPr>
              <w:t>Гімназії № 3 Звягельської міської ради, вул. Соборності, 54, м. Звягель, Зягельський  район, Житомирська область »</w:t>
            </w:r>
          </w:p>
        </w:tc>
      </w:tr>
      <w:tr w:rsidR="00B71C3E" w:rsidTr="00C92924">
        <w:trPr>
          <w:trHeight w:val="1119"/>
          <w:jc w:val="center"/>
        </w:trPr>
        <w:tc>
          <w:tcPr>
            <w:tcW w:w="705" w:type="dxa"/>
          </w:tcPr>
          <w:p w:rsidR="00B71C3E" w:rsidRDefault="00B71C3E" w:rsidP="004D6566">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4.2</w:t>
            </w:r>
          </w:p>
        </w:tc>
        <w:tc>
          <w:tcPr>
            <w:tcW w:w="2495" w:type="dxa"/>
          </w:tcPr>
          <w:p w:rsidR="00B71C3E" w:rsidRDefault="00845E33" w:rsidP="004D6566">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w:t>
            </w:r>
            <w:r w:rsidR="00B71C3E">
              <w:rPr>
                <w:rFonts w:ascii="Times New Roman" w:eastAsia="Times New Roman" w:hAnsi="Times New Roman" w:cs="Times New Roman"/>
                <w:color w:val="000000"/>
                <w:sz w:val="24"/>
                <w:szCs w:val="24"/>
              </w:rPr>
              <w:t>пис окремої частини або частин предмета закупівлі (лота), щодо яких можуть бути подані тендерні пропозиції</w:t>
            </w:r>
          </w:p>
        </w:tc>
        <w:tc>
          <w:tcPr>
            <w:tcW w:w="6884" w:type="dxa"/>
          </w:tcPr>
          <w:p w:rsidR="00B71C3E" w:rsidRDefault="00B71C3E" w:rsidP="004D6566">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B71C3E" w:rsidRDefault="00B71C3E" w:rsidP="004D6566">
            <w:pPr>
              <w:widowControl w:val="0"/>
              <w:ind w:right="120"/>
              <w:jc w:val="both"/>
              <w:rPr>
                <w:rFonts w:ascii="Times New Roman" w:eastAsia="Times New Roman" w:hAnsi="Times New Roman" w:cs="Times New Roman"/>
                <w:i/>
                <w:color w:val="FF0000"/>
                <w:sz w:val="24"/>
                <w:szCs w:val="24"/>
                <w:highlight w:val="yellow"/>
              </w:rPr>
            </w:pPr>
          </w:p>
        </w:tc>
      </w:tr>
      <w:tr w:rsidR="00B71C3E" w:rsidTr="00C92924">
        <w:trPr>
          <w:trHeight w:val="1119"/>
          <w:jc w:val="center"/>
        </w:trPr>
        <w:tc>
          <w:tcPr>
            <w:tcW w:w="705" w:type="dxa"/>
          </w:tcPr>
          <w:p w:rsidR="00B71C3E" w:rsidRDefault="00B71C3E" w:rsidP="004D656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495" w:type="dxa"/>
          </w:tcPr>
          <w:p w:rsidR="00B71C3E" w:rsidRPr="006F27DF" w:rsidRDefault="00845E33" w:rsidP="004D6566">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w:t>
            </w:r>
            <w:r w:rsidR="00B71C3E" w:rsidRPr="006F27DF">
              <w:rPr>
                <w:rFonts w:ascii="Times New Roman" w:eastAsia="Times New Roman" w:hAnsi="Times New Roman" w:cs="Times New Roman"/>
                <w:color w:val="000000"/>
                <w:sz w:val="24"/>
                <w:szCs w:val="24"/>
              </w:rPr>
              <w:t xml:space="preserve">ісце, де повинні бути виконані роботи чи надані послуги, їх обсяги </w:t>
            </w:r>
          </w:p>
        </w:tc>
        <w:tc>
          <w:tcPr>
            <w:tcW w:w="6884" w:type="dxa"/>
          </w:tcPr>
          <w:p w:rsidR="00845E33" w:rsidRDefault="00845E33" w:rsidP="00845E33">
            <w:pPr>
              <w:shd w:val="clear" w:color="auto" w:fill="FFFFFF"/>
              <w:spacing w:after="0" w:line="240" w:lineRule="auto"/>
              <w:jc w:val="both"/>
              <w:outlineLvl w:val="0"/>
              <w:rPr>
                <w:rFonts w:ascii="Times New Roman" w:hAnsi="Times New Roman" w:cs="Times New Roman"/>
                <w:sz w:val="24"/>
                <w:szCs w:val="24"/>
              </w:rPr>
            </w:pPr>
            <w:r w:rsidRPr="00845E33">
              <w:rPr>
                <w:rFonts w:ascii="Times New Roman" w:hAnsi="Times New Roman" w:cs="Times New Roman"/>
                <w:sz w:val="24"/>
                <w:szCs w:val="24"/>
              </w:rPr>
              <w:t>Гімназії № 3 Звягельської міської ради, вул. Соборності, буд 54, м. Звягель, Зягельсь</w:t>
            </w:r>
            <w:r>
              <w:rPr>
                <w:rFonts w:ascii="Times New Roman" w:hAnsi="Times New Roman" w:cs="Times New Roman"/>
                <w:sz w:val="24"/>
                <w:szCs w:val="24"/>
              </w:rPr>
              <w:t>кий  район, Житомирська область</w:t>
            </w:r>
          </w:p>
          <w:p w:rsidR="00845E33" w:rsidRPr="00845E33" w:rsidRDefault="00845E33" w:rsidP="00845E33">
            <w:pPr>
              <w:shd w:val="clear" w:color="auto" w:fill="FFFFFF"/>
              <w:spacing w:after="0" w:line="240" w:lineRule="auto"/>
              <w:jc w:val="both"/>
              <w:outlineLvl w:val="0"/>
              <w:rPr>
                <w:rFonts w:ascii="Times New Roman" w:hAnsi="Times New Roman"/>
                <w:sz w:val="24"/>
                <w:szCs w:val="24"/>
              </w:rPr>
            </w:pPr>
          </w:p>
          <w:p w:rsidR="00B71C3E" w:rsidRPr="006F27DF" w:rsidRDefault="00B71C3E" w:rsidP="004D6566">
            <w:pPr>
              <w:widowControl w:val="0"/>
              <w:ind w:right="120"/>
              <w:jc w:val="both"/>
              <w:rPr>
                <w:rFonts w:ascii="Times New Roman" w:eastAsia="Times New Roman" w:hAnsi="Times New Roman" w:cs="Times New Roman"/>
                <w:i/>
                <w:color w:val="4A86E8"/>
                <w:sz w:val="24"/>
                <w:szCs w:val="24"/>
              </w:rPr>
            </w:pPr>
            <w:r w:rsidRPr="006F27DF">
              <w:rPr>
                <w:rFonts w:ascii="Times New Roman" w:eastAsia="Times New Roman" w:hAnsi="Times New Roman" w:cs="Times New Roman"/>
                <w:color w:val="000000"/>
                <w:sz w:val="24"/>
                <w:szCs w:val="24"/>
              </w:rPr>
              <w:t>Обсяги:</w:t>
            </w:r>
            <w:r w:rsidR="0040175A">
              <w:rPr>
                <w:rFonts w:ascii="Times New Roman" w:eastAsia="Times New Roman" w:hAnsi="Times New Roman" w:cs="Times New Roman"/>
                <w:color w:val="000000"/>
                <w:sz w:val="24"/>
                <w:szCs w:val="24"/>
              </w:rPr>
              <w:t>1 послуга-</w:t>
            </w:r>
            <w:r>
              <w:rPr>
                <w:rFonts w:ascii="Times New Roman" w:eastAsia="Times New Roman" w:hAnsi="Times New Roman" w:cs="Times New Roman"/>
                <w:color w:val="000000"/>
                <w:sz w:val="24"/>
                <w:szCs w:val="24"/>
              </w:rPr>
              <w:t>згідно тех</w:t>
            </w:r>
            <w:r w:rsidRPr="006F27DF">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z w:val="24"/>
                <w:szCs w:val="24"/>
              </w:rPr>
              <w:t>і</w:t>
            </w:r>
            <w:r w:rsidRPr="006F27DF">
              <w:rPr>
                <w:rFonts w:ascii="Times New Roman" w:eastAsia="Times New Roman" w:hAnsi="Times New Roman" w:cs="Times New Roman"/>
                <w:color w:val="000000"/>
                <w:sz w:val="24"/>
                <w:szCs w:val="24"/>
              </w:rPr>
              <w:t xml:space="preserve">чного завдання </w:t>
            </w:r>
            <w:r w:rsidRPr="00760C1F">
              <w:rPr>
                <w:rFonts w:ascii="Times New Roman" w:eastAsia="Times New Roman" w:hAnsi="Times New Roman" w:cs="Times New Roman"/>
                <w:b/>
                <w:sz w:val="24"/>
                <w:szCs w:val="24"/>
              </w:rPr>
              <w:t>(</w:t>
            </w:r>
            <w:r w:rsidRPr="00760C1F">
              <w:rPr>
                <w:rFonts w:ascii="Times New Roman" w:eastAsia="Times New Roman" w:hAnsi="Times New Roman" w:cs="Times New Roman"/>
                <w:b/>
                <w:i/>
                <w:sz w:val="24"/>
                <w:szCs w:val="24"/>
              </w:rPr>
              <w:t>Додаток 2)</w:t>
            </w:r>
          </w:p>
        </w:tc>
      </w:tr>
      <w:tr w:rsidR="00B71C3E" w:rsidTr="00C92924">
        <w:trPr>
          <w:trHeight w:val="645"/>
          <w:jc w:val="center"/>
        </w:trPr>
        <w:tc>
          <w:tcPr>
            <w:tcW w:w="705" w:type="dxa"/>
          </w:tcPr>
          <w:p w:rsidR="00B71C3E" w:rsidRDefault="00B71C3E" w:rsidP="004D656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495" w:type="dxa"/>
          </w:tcPr>
          <w:p w:rsidR="00B71C3E" w:rsidRDefault="00845E33" w:rsidP="004D6566">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w:t>
            </w:r>
            <w:r w:rsidR="00B71C3E">
              <w:rPr>
                <w:rFonts w:ascii="Times New Roman" w:eastAsia="Times New Roman" w:hAnsi="Times New Roman" w:cs="Times New Roman"/>
                <w:color w:val="000000"/>
                <w:sz w:val="24"/>
                <w:szCs w:val="24"/>
              </w:rPr>
              <w:t>троки поставки товарів, виконання робіт, надання послуг</w:t>
            </w:r>
          </w:p>
        </w:tc>
        <w:tc>
          <w:tcPr>
            <w:tcW w:w="6884" w:type="dxa"/>
          </w:tcPr>
          <w:p w:rsidR="00B71C3E" w:rsidRPr="003C4C3D" w:rsidRDefault="00E2166A" w:rsidP="004D6566">
            <w:pPr>
              <w:widowControl w:val="0"/>
              <w:autoSpaceDE w:val="0"/>
              <w:autoSpaceDN w:val="0"/>
              <w:adjustRightInd w:val="0"/>
              <w:rPr>
                <w:rFonts w:ascii="Times New Roman" w:hAnsi="Times New Roman" w:cs="Times New Roman"/>
                <w:sz w:val="24"/>
                <w:szCs w:val="24"/>
                <w:lang w:eastAsia="ru-RU"/>
              </w:rPr>
            </w:pPr>
            <w:r>
              <w:rPr>
                <w:rFonts w:ascii="Times New Roman" w:eastAsia="Times New Roman" w:hAnsi="Times New Roman" w:cs="Times New Roman"/>
                <w:color w:val="000000"/>
                <w:sz w:val="24"/>
                <w:szCs w:val="24"/>
              </w:rPr>
              <w:t xml:space="preserve">30 </w:t>
            </w:r>
            <w:r w:rsidR="0040175A">
              <w:rPr>
                <w:rFonts w:ascii="Times New Roman" w:eastAsia="Times New Roman" w:hAnsi="Times New Roman" w:cs="Times New Roman"/>
                <w:color w:val="000000"/>
                <w:sz w:val="24"/>
                <w:szCs w:val="24"/>
              </w:rPr>
              <w:t>листоп</w:t>
            </w:r>
            <w:r w:rsidR="00255363">
              <w:rPr>
                <w:rFonts w:ascii="Times New Roman" w:eastAsia="Times New Roman" w:hAnsi="Times New Roman" w:cs="Times New Roman"/>
                <w:color w:val="000000"/>
                <w:sz w:val="24"/>
                <w:szCs w:val="24"/>
              </w:rPr>
              <w:t>ад</w:t>
            </w:r>
            <w:r>
              <w:rPr>
                <w:rFonts w:ascii="Times New Roman" w:eastAsia="Times New Roman" w:hAnsi="Times New Roman" w:cs="Times New Roman"/>
                <w:color w:val="000000"/>
                <w:sz w:val="24"/>
                <w:szCs w:val="24"/>
              </w:rPr>
              <w:t>а</w:t>
            </w:r>
            <w:r w:rsidR="00120536">
              <w:rPr>
                <w:rFonts w:ascii="Times New Roman" w:eastAsia="Times New Roman" w:hAnsi="Times New Roman" w:cs="Times New Roman"/>
                <w:color w:val="000000"/>
                <w:sz w:val="24"/>
                <w:szCs w:val="24"/>
              </w:rPr>
              <w:t xml:space="preserve">  2023</w:t>
            </w:r>
            <w:r w:rsidR="00B71C3E" w:rsidRPr="00922052">
              <w:rPr>
                <w:rFonts w:ascii="Times New Roman" w:eastAsia="Times New Roman" w:hAnsi="Times New Roman" w:cs="Times New Roman"/>
                <w:color w:val="000000"/>
                <w:sz w:val="24"/>
                <w:szCs w:val="24"/>
              </w:rPr>
              <w:t xml:space="preserve"> року</w:t>
            </w:r>
          </w:p>
          <w:p w:rsidR="00B71C3E" w:rsidRDefault="00B71C3E" w:rsidP="004D6566">
            <w:pPr>
              <w:widowControl w:val="0"/>
              <w:rPr>
                <w:rFonts w:ascii="Times New Roman" w:eastAsia="Times New Roman" w:hAnsi="Times New Roman" w:cs="Times New Roman"/>
                <w:sz w:val="24"/>
                <w:szCs w:val="24"/>
              </w:rPr>
            </w:pPr>
          </w:p>
        </w:tc>
      </w:tr>
      <w:tr w:rsidR="00275B05" w:rsidTr="00C92924">
        <w:trPr>
          <w:trHeight w:val="645"/>
          <w:jc w:val="center"/>
        </w:trPr>
        <w:tc>
          <w:tcPr>
            <w:tcW w:w="705" w:type="dxa"/>
          </w:tcPr>
          <w:p w:rsidR="00275B05" w:rsidRPr="00470A51" w:rsidRDefault="00275B05" w:rsidP="00DD6494">
            <w:pPr>
              <w:pStyle w:val="13"/>
              <w:widowControl w:val="0"/>
              <w:spacing w:line="240" w:lineRule="auto"/>
              <w:rPr>
                <w:rFonts w:ascii="Times New Roman" w:hAnsi="Times New Roman" w:cs="Times New Roman"/>
                <w:color w:val="auto"/>
                <w:sz w:val="24"/>
                <w:szCs w:val="24"/>
                <w:lang w:val="uk-UA"/>
              </w:rPr>
            </w:pPr>
            <w:r w:rsidRPr="00470A51">
              <w:rPr>
                <w:rFonts w:ascii="Times New Roman" w:hAnsi="Times New Roman" w:cs="Times New Roman"/>
                <w:color w:val="auto"/>
                <w:sz w:val="24"/>
                <w:szCs w:val="24"/>
                <w:lang w:val="uk-UA"/>
              </w:rPr>
              <w:t>4.</w:t>
            </w:r>
            <w:r w:rsidR="00DD6494">
              <w:rPr>
                <w:rFonts w:ascii="Times New Roman" w:hAnsi="Times New Roman" w:cs="Times New Roman"/>
                <w:color w:val="auto"/>
                <w:sz w:val="24"/>
                <w:szCs w:val="24"/>
                <w:lang w:val="uk-UA"/>
              </w:rPr>
              <w:t>5</w:t>
            </w:r>
          </w:p>
        </w:tc>
        <w:tc>
          <w:tcPr>
            <w:tcW w:w="2495" w:type="dxa"/>
          </w:tcPr>
          <w:p w:rsidR="00275B05" w:rsidRPr="00470A51" w:rsidRDefault="00845E33" w:rsidP="004D6566">
            <w:pPr>
              <w:pStyle w:val="13"/>
              <w:widowControl w:val="0"/>
              <w:spacing w:line="240" w:lineRule="auto"/>
              <w:ind w:left="-9" w:right="113"/>
              <w:rPr>
                <w:rFonts w:ascii="Times New Roman" w:hAnsi="Times New Roman" w:cs="Times New Roman"/>
                <w:sz w:val="24"/>
                <w:szCs w:val="24"/>
                <w:lang w:val="uk-UA"/>
              </w:rPr>
            </w:pPr>
            <w:r>
              <w:rPr>
                <w:rFonts w:ascii="Times New Roman" w:hAnsi="Times New Roman" w:cs="Times New Roman"/>
                <w:sz w:val="24"/>
                <w:szCs w:val="24"/>
                <w:lang w:val="uk-UA"/>
              </w:rPr>
              <w:t>У</w:t>
            </w:r>
            <w:r w:rsidR="00275B05" w:rsidRPr="00470A51">
              <w:rPr>
                <w:rFonts w:ascii="Times New Roman" w:hAnsi="Times New Roman" w:cs="Times New Roman"/>
                <w:sz w:val="24"/>
                <w:szCs w:val="24"/>
                <w:lang w:val="uk-UA"/>
              </w:rPr>
              <w:t>мови оплати</w:t>
            </w:r>
          </w:p>
        </w:tc>
        <w:tc>
          <w:tcPr>
            <w:tcW w:w="6884" w:type="dxa"/>
          </w:tcPr>
          <w:p w:rsidR="00275B05" w:rsidRPr="00470A51" w:rsidRDefault="00275B05" w:rsidP="006E7451">
            <w:pPr>
              <w:pStyle w:val="25"/>
              <w:shd w:val="clear" w:color="auto" w:fill="auto"/>
              <w:tabs>
                <w:tab w:val="left" w:pos="1128"/>
              </w:tabs>
              <w:spacing w:before="0" w:after="0" w:line="250" w:lineRule="exact"/>
              <w:ind w:firstLine="0"/>
            </w:pPr>
            <w:r>
              <w:rPr>
                <w:sz w:val="24"/>
              </w:rPr>
              <w:t>Розрахунок за надані послуги проводиться Замовником на підставі підписаних Сторонами</w:t>
            </w:r>
            <w:r w:rsidR="00E803BE">
              <w:rPr>
                <w:sz w:val="24"/>
              </w:rPr>
              <w:t xml:space="preserve"> Актів </w:t>
            </w:r>
            <w:r w:rsidR="006E7451">
              <w:rPr>
                <w:sz w:val="24"/>
              </w:rPr>
              <w:t>виконаних робіт</w:t>
            </w:r>
            <w:r w:rsidR="00E803BE">
              <w:rPr>
                <w:sz w:val="24"/>
              </w:rPr>
              <w:t xml:space="preserve"> протягом 10</w:t>
            </w:r>
            <w:r>
              <w:rPr>
                <w:sz w:val="24"/>
              </w:rPr>
              <w:t xml:space="preserve"> робочих днів після підписання Акту, </w:t>
            </w:r>
            <w:r w:rsidR="00280348">
              <w:rPr>
                <w:color w:val="000000"/>
                <w:lang w:eastAsia="uk-UA" w:bidi="uk-UA"/>
              </w:rPr>
              <w:t>за умови надходження коштів на реєстраційний рахунок Замовника.</w:t>
            </w:r>
          </w:p>
        </w:tc>
      </w:tr>
      <w:tr w:rsidR="007E0F6E" w:rsidTr="00C92924">
        <w:trPr>
          <w:trHeight w:val="645"/>
          <w:jc w:val="center"/>
        </w:trPr>
        <w:tc>
          <w:tcPr>
            <w:tcW w:w="705" w:type="dxa"/>
          </w:tcPr>
          <w:p w:rsidR="007E0F6E" w:rsidRPr="00DD6494" w:rsidRDefault="007E0F6E" w:rsidP="00DD6494">
            <w:pPr>
              <w:pStyle w:val="13"/>
              <w:widowControl w:val="0"/>
              <w:spacing w:line="240" w:lineRule="auto"/>
              <w:rPr>
                <w:rFonts w:ascii="Times New Roman" w:hAnsi="Times New Roman" w:cs="Times New Roman"/>
                <w:color w:val="auto"/>
                <w:sz w:val="24"/>
                <w:szCs w:val="24"/>
                <w:lang w:val="uk-UA"/>
              </w:rPr>
            </w:pPr>
            <w:r>
              <w:rPr>
                <w:rFonts w:ascii="Times New Roman" w:hAnsi="Times New Roman" w:cs="Times New Roman"/>
                <w:color w:val="auto"/>
                <w:sz w:val="24"/>
                <w:szCs w:val="24"/>
                <w:lang w:val="en-GB"/>
              </w:rPr>
              <w:t>4.</w:t>
            </w:r>
            <w:r w:rsidR="00DD6494">
              <w:rPr>
                <w:rFonts w:ascii="Times New Roman" w:hAnsi="Times New Roman" w:cs="Times New Roman"/>
                <w:color w:val="auto"/>
                <w:sz w:val="24"/>
                <w:szCs w:val="24"/>
                <w:lang w:val="uk-UA"/>
              </w:rPr>
              <w:t>6</w:t>
            </w:r>
          </w:p>
        </w:tc>
        <w:tc>
          <w:tcPr>
            <w:tcW w:w="2495" w:type="dxa"/>
          </w:tcPr>
          <w:p w:rsidR="007E0F6E" w:rsidRPr="007E0F6E" w:rsidRDefault="007E0F6E" w:rsidP="004D6566">
            <w:pPr>
              <w:pStyle w:val="13"/>
              <w:widowControl w:val="0"/>
              <w:spacing w:line="240" w:lineRule="auto"/>
              <w:ind w:left="-9" w:right="113"/>
              <w:rPr>
                <w:rFonts w:ascii="Times New Roman" w:hAnsi="Times New Roman" w:cs="Times New Roman"/>
                <w:sz w:val="24"/>
                <w:szCs w:val="24"/>
                <w:lang w:val="uk-UA"/>
              </w:rPr>
            </w:pPr>
            <w:r w:rsidRPr="007E0F6E">
              <w:rPr>
                <w:rFonts w:ascii="Times New Roman" w:hAnsi="Times New Roman" w:cs="Times New Roman"/>
                <w:sz w:val="24"/>
                <w:szCs w:val="24"/>
              </w:rPr>
              <w:t>Розмір мінімального кроку пониження ціни</w:t>
            </w:r>
          </w:p>
        </w:tc>
        <w:tc>
          <w:tcPr>
            <w:tcW w:w="6884" w:type="dxa"/>
          </w:tcPr>
          <w:p w:rsidR="007E0F6E" w:rsidRDefault="007E0F6E" w:rsidP="00280348">
            <w:pPr>
              <w:pStyle w:val="25"/>
              <w:shd w:val="clear" w:color="auto" w:fill="auto"/>
              <w:tabs>
                <w:tab w:val="left" w:pos="1128"/>
              </w:tabs>
              <w:spacing w:before="0" w:after="0" w:line="250" w:lineRule="exact"/>
              <w:ind w:firstLine="0"/>
              <w:rPr>
                <w:sz w:val="24"/>
              </w:rPr>
            </w:pPr>
            <w:r>
              <w:rPr>
                <w:sz w:val="24"/>
              </w:rPr>
              <w:t>0,5%</w:t>
            </w:r>
          </w:p>
        </w:tc>
      </w:tr>
      <w:tr w:rsidR="00E075D0" w:rsidTr="00C92924">
        <w:trPr>
          <w:trHeight w:val="841"/>
          <w:jc w:val="center"/>
        </w:trPr>
        <w:tc>
          <w:tcPr>
            <w:tcW w:w="705" w:type="dxa"/>
          </w:tcPr>
          <w:p w:rsidR="00E075D0" w:rsidRDefault="00E075D0" w:rsidP="004D656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495" w:type="dxa"/>
          </w:tcPr>
          <w:p w:rsidR="00E075D0" w:rsidRDefault="00E075D0" w:rsidP="004D656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p>
        </w:tc>
        <w:tc>
          <w:tcPr>
            <w:tcW w:w="6884" w:type="dxa"/>
          </w:tcPr>
          <w:p w:rsidR="00E075D0" w:rsidRPr="00805FBF" w:rsidRDefault="00E075D0" w:rsidP="00D20198">
            <w:pPr>
              <w:widowControl w:val="0"/>
              <w:spacing w:after="0" w:line="240" w:lineRule="auto"/>
              <w:contextualSpacing/>
              <w:jc w:val="both"/>
              <w:rPr>
                <w:rFonts w:ascii="Times New Roman" w:hAnsi="Times New Roman"/>
                <w:sz w:val="24"/>
                <w:szCs w:val="24"/>
                <w:lang w:eastAsia="uk-UA"/>
              </w:rPr>
            </w:pPr>
            <w:r w:rsidRPr="00805FBF">
              <w:rPr>
                <w:rFonts w:ascii="Times New Roman" w:hAnsi="Times New Roman"/>
                <w:sz w:val="24"/>
                <w:szCs w:val="24"/>
                <w:lang w:eastAsia="uk-UA"/>
              </w:rPr>
              <w:t>Вітчизняні та іноземні учасники всіх форм власності та організаційно-правових форм беруть участь у процедурах закупівель на рівних умовах.</w:t>
            </w:r>
          </w:p>
          <w:p w:rsidR="00E075D0" w:rsidRPr="00805FBF" w:rsidRDefault="00E075D0" w:rsidP="00D20198">
            <w:pPr>
              <w:widowControl w:val="0"/>
              <w:spacing w:after="0" w:line="240" w:lineRule="auto"/>
              <w:contextualSpacing/>
              <w:jc w:val="both"/>
              <w:rPr>
                <w:rFonts w:ascii="Times New Roman" w:hAnsi="Times New Roman"/>
                <w:sz w:val="24"/>
                <w:szCs w:val="24"/>
                <w:lang w:eastAsia="uk-UA"/>
              </w:rPr>
            </w:pPr>
            <w:r w:rsidRPr="00805FBF">
              <w:rPr>
                <w:rFonts w:ascii="Times New Roman" w:hAnsi="Times New Roman"/>
                <w:sz w:val="24"/>
                <w:szCs w:val="24"/>
                <w:lang w:eastAsia="uk-UA"/>
              </w:rPr>
              <w:t>Поряд з тим, враховуючи положення Особливостей, встановлено, що замовникам забороняється здійснювати публічні закупівлі товарів, робіт і послуг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w:t>
            </w:r>
            <w:r>
              <w:rPr>
                <w:rFonts w:ascii="Times New Roman" w:hAnsi="Times New Roman"/>
                <w:sz w:val="24"/>
                <w:szCs w:val="24"/>
                <w:lang w:eastAsia="uk-UA"/>
              </w:rPr>
              <w:t>,</w:t>
            </w:r>
            <w:r w:rsidRPr="00805FBF">
              <w:rPr>
                <w:rFonts w:ascii="Times New Roman" w:hAnsi="Times New Roman"/>
                <w:sz w:val="24"/>
                <w:szCs w:val="24"/>
                <w:lang w:eastAsia="uk-UA"/>
              </w:rPr>
              <w:t xml:space="preserve"> </w:t>
            </w:r>
            <w:r w:rsidRPr="00CA01D2">
              <w:rPr>
                <w:rFonts w:ascii="Times New Roman" w:hAnsi="Times New Roman"/>
                <w:bCs/>
                <w:color w:val="000000"/>
                <w:sz w:val="24"/>
                <w:szCs w:val="24"/>
                <w:shd w:val="solid" w:color="FFFFFF" w:fill="FFFFFF"/>
              </w:rPr>
              <w:t>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Pr>
                <w:rFonts w:ascii="Times New Roman" w:hAnsi="Times New Roman"/>
                <w:bCs/>
                <w:color w:val="000000"/>
                <w:sz w:val="24"/>
                <w:szCs w:val="24"/>
                <w:shd w:val="solid" w:color="FFFFFF" w:fill="FFFFFF"/>
              </w:rPr>
              <w:t>.</w:t>
            </w:r>
          </w:p>
        </w:tc>
      </w:tr>
      <w:tr w:rsidR="00E075D0" w:rsidTr="00C92924">
        <w:trPr>
          <w:trHeight w:val="1119"/>
          <w:jc w:val="center"/>
        </w:trPr>
        <w:tc>
          <w:tcPr>
            <w:tcW w:w="705" w:type="dxa"/>
          </w:tcPr>
          <w:p w:rsidR="00E075D0" w:rsidRDefault="00E075D0" w:rsidP="004D656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495" w:type="dxa"/>
          </w:tcPr>
          <w:p w:rsidR="00E075D0" w:rsidRDefault="00E075D0" w:rsidP="004D656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p>
        </w:tc>
        <w:tc>
          <w:tcPr>
            <w:tcW w:w="6884" w:type="dxa"/>
          </w:tcPr>
          <w:p w:rsidR="00E075D0" w:rsidRDefault="00E075D0" w:rsidP="004D6566">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Валютою тендерної пропозиції є </w:t>
            </w:r>
            <w:r w:rsidRPr="0055674B">
              <w:rPr>
                <w:rFonts w:ascii="Times New Roman" w:eastAsia="Times New Roman" w:hAnsi="Times New Roman" w:cs="Times New Roman"/>
                <w:b/>
                <w:color w:val="000000"/>
                <w:sz w:val="24"/>
                <w:szCs w:val="24"/>
              </w:rPr>
              <w:t>гривня</w:t>
            </w:r>
            <w:r>
              <w:rPr>
                <w:rFonts w:ascii="Times New Roman" w:eastAsia="Times New Roman" w:hAnsi="Times New Roman" w:cs="Times New Roman"/>
                <w:color w:val="000000"/>
                <w:sz w:val="24"/>
                <w:szCs w:val="24"/>
              </w:rPr>
              <w:t xml:space="preserve">. </w:t>
            </w:r>
            <w:r w:rsidRPr="0055674B">
              <w:rPr>
                <w:rFonts w:ascii="Times New Roman" w:eastAsia="Times New Roman" w:hAnsi="Times New Roman" w:cs="Times New Roman"/>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E075D0" w:rsidTr="0006770A">
        <w:trPr>
          <w:trHeight w:val="70"/>
          <w:jc w:val="center"/>
        </w:trPr>
        <w:tc>
          <w:tcPr>
            <w:tcW w:w="705" w:type="dxa"/>
          </w:tcPr>
          <w:p w:rsidR="00E075D0" w:rsidRDefault="00E075D0" w:rsidP="004D656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495" w:type="dxa"/>
          </w:tcPr>
          <w:p w:rsidR="00E075D0" w:rsidRDefault="00E075D0" w:rsidP="004D656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884" w:type="dxa"/>
          </w:tcPr>
          <w:p w:rsidR="00E075D0" w:rsidRPr="0006770A" w:rsidRDefault="00E075D0" w:rsidP="004D6566">
            <w:pPr>
              <w:widowControl w:val="0"/>
              <w:spacing w:after="0"/>
              <w:jc w:val="both"/>
              <w:rPr>
                <w:rFonts w:ascii="Times New Roman" w:eastAsia="Times New Roman" w:hAnsi="Times New Roman" w:cs="Times New Roman"/>
                <w:b/>
                <w:color w:val="000000"/>
                <w:sz w:val="24"/>
                <w:szCs w:val="24"/>
              </w:rPr>
            </w:pPr>
            <w:r w:rsidRPr="0006770A">
              <w:rPr>
                <w:rFonts w:ascii="Times New Roman" w:eastAsia="Times New Roman" w:hAnsi="Times New Roman" w:cs="Times New Roman"/>
                <w:b/>
                <w:color w:val="000000"/>
                <w:sz w:val="24"/>
                <w:szCs w:val="24"/>
              </w:rPr>
              <w:t>Мова тендерної пропозиції – українська.</w:t>
            </w:r>
          </w:p>
          <w:p w:rsidR="00E075D0" w:rsidRDefault="00E075D0" w:rsidP="004D6566">
            <w:pPr>
              <w:widowControl w:val="0"/>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Під час проведення процедур закупівель усі документи, що готуються замовником, викладаються українською мовою.</w:t>
            </w:r>
          </w:p>
          <w:p w:rsidR="00E075D0" w:rsidRDefault="00E075D0" w:rsidP="004D6566">
            <w:pPr>
              <w:widowControl w:val="0"/>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w:t>
            </w:r>
            <w:r>
              <w:rPr>
                <w:rFonts w:ascii="Times New Roman" w:eastAsia="Times New Roman" w:hAnsi="Times New Roman" w:cs="Times New Roman"/>
                <w:color w:val="000000"/>
                <w:sz w:val="24"/>
                <w:szCs w:val="24"/>
              </w:rPr>
              <w:lastRenderedPageBreak/>
              <w:t>існуючими міжнародними або національними стандартами, нормами та правилами, викладаються мовою їх загальноприйнятого застосування.</w:t>
            </w:r>
          </w:p>
          <w:p w:rsidR="00E075D0" w:rsidRDefault="00E075D0" w:rsidP="0006770A">
            <w:pPr>
              <w:widowControl w:val="0"/>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E075D0" w:rsidRDefault="00E075D0" w:rsidP="00992632">
            <w:pPr>
              <w:pStyle w:val="aff5"/>
              <w:rPr>
                <w:b/>
              </w:rPr>
            </w:pPr>
            <w:r>
              <w:rPr>
                <w:b/>
              </w:rPr>
              <w:t>Виключення:</w:t>
            </w:r>
          </w:p>
          <w:p w:rsidR="00E075D0" w:rsidRDefault="00E075D0" w:rsidP="00992632">
            <w:pPr>
              <w:pStyle w:val="aff5"/>
            </w:pPr>
            <w: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E075D0" w:rsidRPr="002A4302" w:rsidRDefault="00E075D0" w:rsidP="00992632">
            <w:pPr>
              <w:pStyle w:val="aff5"/>
              <w:rPr>
                <w:rFonts w:eastAsia="Times New Roman"/>
                <w:lang w:eastAsia="ru-RU"/>
              </w:rPr>
            </w:pPr>
            <w: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p w:rsidR="00E075D0" w:rsidRDefault="00E075D0" w:rsidP="0006770A">
            <w:pPr>
              <w:widowControl w:val="0"/>
              <w:spacing w:after="0"/>
              <w:jc w:val="both"/>
              <w:rPr>
                <w:rFonts w:ascii="Times New Roman" w:eastAsia="Times New Roman" w:hAnsi="Times New Roman" w:cs="Times New Roman"/>
                <w:sz w:val="24"/>
                <w:szCs w:val="24"/>
              </w:rPr>
            </w:pPr>
          </w:p>
        </w:tc>
      </w:tr>
      <w:tr w:rsidR="00E075D0" w:rsidTr="00C92924">
        <w:trPr>
          <w:trHeight w:val="1119"/>
          <w:jc w:val="center"/>
        </w:trPr>
        <w:tc>
          <w:tcPr>
            <w:tcW w:w="705" w:type="dxa"/>
          </w:tcPr>
          <w:p w:rsidR="00E075D0" w:rsidRDefault="00E075D0" w:rsidP="00D43C7B">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8</w:t>
            </w:r>
          </w:p>
        </w:tc>
        <w:tc>
          <w:tcPr>
            <w:tcW w:w="2495" w:type="dxa"/>
          </w:tcPr>
          <w:p w:rsidR="00E075D0" w:rsidRPr="00D43C7B" w:rsidRDefault="00E075D0" w:rsidP="00D43C7B">
            <w:pPr>
              <w:rPr>
                <w:rFonts w:ascii="Times New Roman" w:hAnsi="Times New Roman" w:cs="Times New Roman"/>
                <w:b/>
                <w:sz w:val="24"/>
                <w:szCs w:val="24"/>
              </w:rPr>
            </w:pPr>
            <w:r w:rsidRPr="00D43C7B">
              <w:rPr>
                <w:rFonts w:ascii="Times New Roman" w:hAnsi="Times New Roman" w:cs="Times New Roman"/>
                <w:b/>
                <w:sz w:val="24"/>
                <w:szCs w:val="24"/>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884" w:type="dxa"/>
          </w:tcPr>
          <w:p w:rsidR="00E075D0" w:rsidRDefault="00E075D0" w:rsidP="00D43C7B">
            <w:pPr>
              <w:widowControl w:val="0"/>
              <w:spacing w:after="0"/>
              <w:jc w:val="both"/>
              <w:rPr>
                <w:rFonts w:ascii="Times New Roman" w:hAnsi="Times New Roman" w:cs="Times New Roman"/>
                <w:color w:val="000000"/>
                <w:sz w:val="24"/>
                <w:szCs w:val="24"/>
              </w:rPr>
            </w:pPr>
            <w:r w:rsidRPr="00D43C7B">
              <w:rPr>
                <w:rFonts w:ascii="Times New Roman" w:hAnsi="Times New Roman" w:cs="Times New Roman"/>
                <w:b/>
                <w:color w:val="000000"/>
                <w:sz w:val="24"/>
                <w:szCs w:val="24"/>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r w:rsidRPr="00D43C7B">
              <w:rPr>
                <w:rFonts w:ascii="Times New Roman" w:hAnsi="Times New Roman" w:cs="Times New Roman"/>
                <w:color w:val="000000"/>
                <w:sz w:val="24"/>
                <w:szCs w:val="24"/>
              </w:rPr>
              <w:t xml:space="preserve">. </w:t>
            </w:r>
          </w:p>
          <w:p w:rsidR="00E075D0" w:rsidRPr="00D43C7B" w:rsidRDefault="00E075D0" w:rsidP="00D43C7B">
            <w:pPr>
              <w:widowControl w:val="0"/>
              <w:spacing w:after="0"/>
              <w:jc w:val="both"/>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Я</w:t>
            </w:r>
            <w:r w:rsidRPr="00D43C7B">
              <w:rPr>
                <w:rFonts w:ascii="Times New Roman" w:hAnsi="Times New Roman" w:cs="Times New Roman"/>
                <w:color w:val="000000"/>
                <w:sz w:val="24"/>
                <w:szCs w:val="24"/>
              </w:rPr>
              <w:t>кщо ціна тендерної пропозиції є вищою, ніж очікувана вартість предмета закупівлі, визначена замовником в оголошенні про проведення відкритих торгів, то замовник відхиляє таку тендерну пр</w:t>
            </w:r>
            <w:r>
              <w:rPr>
                <w:rFonts w:ascii="Times New Roman" w:hAnsi="Times New Roman" w:cs="Times New Roman"/>
                <w:color w:val="000000"/>
                <w:sz w:val="24"/>
                <w:szCs w:val="24"/>
              </w:rPr>
              <w:t>опозицію відповідно до пункту 44</w:t>
            </w:r>
            <w:r w:rsidRPr="00D43C7B">
              <w:rPr>
                <w:rFonts w:ascii="Times New Roman" w:hAnsi="Times New Roman" w:cs="Times New Roman"/>
                <w:color w:val="000000"/>
                <w:sz w:val="24"/>
                <w:szCs w:val="24"/>
              </w:rPr>
              <w:t xml:space="preserve"> Особливостей.</w:t>
            </w:r>
          </w:p>
        </w:tc>
      </w:tr>
      <w:tr w:rsidR="00E075D0" w:rsidTr="007425F4">
        <w:trPr>
          <w:trHeight w:val="501"/>
          <w:jc w:val="center"/>
        </w:trPr>
        <w:tc>
          <w:tcPr>
            <w:tcW w:w="10084" w:type="dxa"/>
            <w:gridSpan w:val="3"/>
            <w:shd w:val="clear" w:color="auto" w:fill="D9D9D9" w:themeFill="background1" w:themeFillShade="D9"/>
            <w:vAlign w:val="center"/>
          </w:tcPr>
          <w:p w:rsidR="00E075D0" w:rsidRDefault="00E075D0" w:rsidP="004D656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E075D0" w:rsidTr="00C92924">
        <w:trPr>
          <w:trHeight w:val="558"/>
          <w:jc w:val="center"/>
        </w:trPr>
        <w:tc>
          <w:tcPr>
            <w:tcW w:w="705" w:type="dxa"/>
          </w:tcPr>
          <w:p w:rsidR="00E075D0" w:rsidRDefault="00E075D0" w:rsidP="004D656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495" w:type="dxa"/>
          </w:tcPr>
          <w:p w:rsidR="00E075D0" w:rsidRDefault="00E075D0" w:rsidP="004D6566">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884" w:type="dxa"/>
          </w:tcPr>
          <w:p w:rsidR="00E075D0" w:rsidRDefault="00E075D0" w:rsidP="004D6566">
            <w:pPr>
              <w:widowControl w:val="0"/>
              <w:spacing w:after="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E075D0" w:rsidRDefault="00E075D0" w:rsidP="004D6566">
            <w:pPr>
              <w:widowControl w:val="0"/>
              <w:spacing w:after="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w:t>
            </w:r>
            <w:r>
              <w:rPr>
                <w:rFonts w:ascii="Times New Roman" w:eastAsia="Times New Roman" w:hAnsi="Times New Roman" w:cs="Times New Roman"/>
                <w:sz w:val="24"/>
                <w:szCs w:val="24"/>
                <w:highlight w:val="white"/>
              </w:rPr>
              <w:lastRenderedPageBreak/>
              <w:t xml:space="preserve">системі закупівель без ідентифікації особи, яка звернулася до замовника. </w:t>
            </w:r>
          </w:p>
          <w:p w:rsidR="00E075D0" w:rsidRDefault="00E075D0" w:rsidP="004D6566">
            <w:pPr>
              <w:widowControl w:val="0"/>
              <w:spacing w:after="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E075D0" w:rsidRDefault="00E075D0" w:rsidP="004D6566">
            <w:pPr>
              <w:widowControl w:val="0"/>
              <w:spacing w:after="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E075D0" w:rsidRDefault="00E075D0" w:rsidP="004D6566">
            <w:pPr>
              <w:widowControl w:val="0"/>
              <w:spacing w:after="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E075D0" w:rsidTr="00C92924">
        <w:trPr>
          <w:trHeight w:val="1119"/>
          <w:jc w:val="center"/>
        </w:trPr>
        <w:tc>
          <w:tcPr>
            <w:tcW w:w="705" w:type="dxa"/>
          </w:tcPr>
          <w:p w:rsidR="00E075D0" w:rsidRDefault="00E075D0" w:rsidP="004D656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495" w:type="dxa"/>
          </w:tcPr>
          <w:p w:rsidR="00E075D0" w:rsidRDefault="00E075D0" w:rsidP="004D656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884" w:type="dxa"/>
          </w:tcPr>
          <w:p w:rsidR="00E075D0" w:rsidRDefault="00E075D0" w:rsidP="004D6566">
            <w:pPr>
              <w:widowControl w:val="0"/>
              <w:spacing w:after="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E075D0" w:rsidRDefault="00E075D0" w:rsidP="00E13F2F">
            <w:pPr>
              <w:widowControl w:val="0"/>
              <w:spacing w:after="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sidR="007425F4">
              <w:rPr>
                <w:rFonts w:ascii="Times New Roman" w:eastAsia="Times New Roman" w:hAnsi="Times New Roman" w:cs="Times New Roman"/>
                <w:b/>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E075D0" w:rsidTr="007425F4">
        <w:trPr>
          <w:trHeight w:val="369"/>
          <w:jc w:val="center"/>
        </w:trPr>
        <w:tc>
          <w:tcPr>
            <w:tcW w:w="10084" w:type="dxa"/>
            <w:gridSpan w:val="3"/>
            <w:shd w:val="clear" w:color="auto" w:fill="D9D9D9" w:themeFill="background1" w:themeFillShade="D9"/>
            <w:vAlign w:val="center"/>
          </w:tcPr>
          <w:p w:rsidR="00E075D0" w:rsidRDefault="00E075D0" w:rsidP="004D656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E075D0" w:rsidTr="00C92924">
        <w:trPr>
          <w:trHeight w:val="1119"/>
          <w:jc w:val="center"/>
        </w:trPr>
        <w:tc>
          <w:tcPr>
            <w:tcW w:w="705" w:type="dxa"/>
          </w:tcPr>
          <w:p w:rsidR="00E075D0" w:rsidRDefault="00E075D0" w:rsidP="004D656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495" w:type="dxa"/>
          </w:tcPr>
          <w:p w:rsidR="00E075D0" w:rsidRDefault="00E075D0" w:rsidP="004D656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884" w:type="dxa"/>
            <w:vAlign w:val="center"/>
          </w:tcPr>
          <w:p w:rsidR="00E075D0" w:rsidRDefault="00E075D0" w:rsidP="004D6566">
            <w:pPr>
              <w:widowControl w:val="0"/>
              <w:spacing w:after="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Тендерні пропозиції подаються відповідно до порядку</w:t>
            </w:r>
            <w:r w:rsidR="00271E80">
              <w:rPr>
                <w:rFonts w:ascii="Times New Roman" w:eastAsia="Times New Roman" w:hAnsi="Times New Roman" w:cs="Times New Roman"/>
                <w:i/>
                <w:sz w:val="24"/>
                <w:szCs w:val="24"/>
              </w:rPr>
              <w:t>, визначеного статтею 26 Закону</w:t>
            </w:r>
            <w:r>
              <w:rPr>
                <w:rFonts w:ascii="Times New Roman" w:eastAsia="Times New Roman" w:hAnsi="Times New Roman" w:cs="Times New Roman"/>
                <w:i/>
                <w:sz w:val="24"/>
                <w:szCs w:val="24"/>
              </w:rPr>
              <w:t xml:space="preserve">. </w:t>
            </w:r>
          </w:p>
          <w:p w:rsidR="00E075D0" w:rsidRPr="00181DA8" w:rsidRDefault="00E075D0" w:rsidP="00181DA8">
            <w:pPr>
              <w:shd w:val="clear" w:color="auto" w:fill="FFFFFF"/>
              <w:spacing w:before="120"/>
              <w:ind w:firstLine="567"/>
              <w:jc w:val="both"/>
              <w:rPr>
                <w:rFonts w:ascii="Times New Roman" w:hAnsi="Times New Roman" w:cs="Times New Roman"/>
                <w:color w:val="000000"/>
                <w:sz w:val="24"/>
                <w:szCs w:val="24"/>
                <w:highlight w:val="white"/>
              </w:rPr>
            </w:pPr>
            <w:r w:rsidRPr="00B96120">
              <w:rPr>
                <w:rFonts w:ascii="Times New Roman" w:hAnsi="Times New Roman" w:cs="Times New Roman"/>
                <w:color w:val="000000"/>
                <w:sz w:val="24"/>
                <w:szCs w:val="24"/>
                <w:highlight w:val="white"/>
              </w:rPr>
              <w:t xml:space="preserve">Тендерна пропозиція подається в </w:t>
            </w:r>
            <w:r w:rsidRPr="00B96120">
              <w:rPr>
                <w:rFonts w:ascii="Times New Roman" w:hAnsi="Times New Roman" w:cs="Times New Roman"/>
                <w:color w:val="000000"/>
                <w:sz w:val="24"/>
                <w:szCs w:val="24"/>
              </w:rPr>
              <w:t xml:space="preserve">електронній формі </w:t>
            </w:r>
            <w:r w:rsidRPr="00B96120">
              <w:rPr>
                <w:rFonts w:ascii="Times New Roman" w:hAnsi="Times New Roman" w:cs="Times New Roman"/>
                <w:color w:val="000000"/>
                <w:sz w:val="24"/>
                <w:szCs w:val="24"/>
                <w:highlight w:val="white"/>
              </w:rPr>
              <w:t xml:space="preserve">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w:t>
            </w:r>
            <w:r w:rsidRPr="00B96120">
              <w:rPr>
                <w:rFonts w:ascii="Times New Roman" w:hAnsi="Times New Roman" w:cs="Times New Roman"/>
                <w:color w:val="000000"/>
                <w:sz w:val="24"/>
                <w:szCs w:val="24"/>
                <w:shd w:val="clear" w:color="auto" w:fill="FFFFFF"/>
              </w:rPr>
              <w:t>(у разі їх (його) встановлення</w:t>
            </w:r>
            <w:r w:rsidRPr="00B96120">
              <w:rPr>
                <w:rFonts w:ascii="Times New Roman" w:hAnsi="Times New Roman" w:cs="Times New Roman"/>
                <w:color w:val="000000"/>
                <w:sz w:val="24"/>
                <w:szCs w:val="24"/>
                <w:highlight w:val="white"/>
              </w:rPr>
              <w:t>, наявність/відсутність підстав, установлених у </w:t>
            </w:r>
            <w:hyperlink r:id="rId8" w:anchor="n1261" w:history="1">
              <w:r w:rsidRPr="00B96120">
                <w:rPr>
                  <w:rStyle w:val="a8"/>
                  <w:rFonts w:ascii="Times New Roman" w:hAnsi="Times New Roman" w:cs="Times New Roman"/>
                  <w:color w:val="000000"/>
                  <w:sz w:val="24"/>
                  <w:szCs w:val="24"/>
                </w:rPr>
                <w:t>пункті 47</w:t>
              </w:r>
            </w:hyperlink>
            <w:r w:rsidRPr="00B96120">
              <w:rPr>
                <w:rFonts w:ascii="Times New Roman" w:hAnsi="Times New Roman" w:cs="Times New Roman"/>
                <w:color w:val="000000"/>
                <w:sz w:val="24"/>
                <w:szCs w:val="24"/>
                <w:highlight w:val="white"/>
              </w:rPr>
              <w:t xml:space="preserve"> цих особливостей і в тендерній документації, та шляхом завантаження необхідних документів, що вимагаються замов</w:t>
            </w:r>
            <w:r>
              <w:rPr>
                <w:rFonts w:ascii="Times New Roman" w:hAnsi="Times New Roman" w:cs="Times New Roman"/>
                <w:color w:val="000000"/>
                <w:sz w:val="24"/>
                <w:szCs w:val="24"/>
                <w:highlight w:val="white"/>
              </w:rPr>
              <w:t xml:space="preserve">ником </w:t>
            </w:r>
            <w:r>
              <w:rPr>
                <w:rFonts w:ascii="Times New Roman" w:eastAsia="Times New Roman" w:hAnsi="Times New Roman" w:cs="Times New Roman"/>
                <w:sz w:val="24"/>
                <w:szCs w:val="24"/>
                <w:highlight w:val="white"/>
              </w:rPr>
              <w:t>:</w:t>
            </w:r>
          </w:p>
          <w:p w:rsidR="00760C1F" w:rsidRDefault="00760C1F" w:rsidP="00760C1F">
            <w:pPr>
              <w:pStyle w:val="aff5"/>
              <w:numPr>
                <w:ilvl w:val="0"/>
                <w:numId w:val="39"/>
              </w:numPr>
              <w:rPr>
                <w:rFonts w:eastAsia="Gulim"/>
              </w:rPr>
            </w:pPr>
            <w:r w:rsidRPr="00F90430">
              <w:rPr>
                <w:rFonts w:eastAsia="Gulim"/>
              </w:rPr>
              <w:t xml:space="preserve">інформацією, що підтверджує відповідність учасника кваліфікаційним (кваліфікаційному) критеріям – </w:t>
            </w:r>
            <w:r w:rsidRPr="00F90430">
              <w:rPr>
                <w:rFonts w:eastAsia="Gulim"/>
                <w:b/>
                <w:i/>
              </w:rPr>
              <w:t>згідно</w:t>
            </w:r>
            <w:r w:rsidRPr="00F90430">
              <w:rPr>
                <w:rFonts w:eastAsia="Gulim"/>
              </w:rPr>
              <w:t xml:space="preserve"> з </w:t>
            </w:r>
            <w:r w:rsidRPr="00F86CF1">
              <w:rPr>
                <w:rFonts w:eastAsia="Gulim"/>
                <w:b/>
                <w:i/>
              </w:rPr>
              <w:t>Додатком 1</w:t>
            </w:r>
            <w:r w:rsidRPr="00F86CF1">
              <w:rPr>
                <w:rFonts w:eastAsia="Gulim"/>
              </w:rPr>
              <w:t xml:space="preserve"> до цієї тендерної документації;</w:t>
            </w:r>
            <w:r>
              <w:rPr>
                <w:rFonts w:eastAsia="Gulim"/>
              </w:rPr>
              <w:t>-</w:t>
            </w:r>
          </w:p>
          <w:p w:rsidR="00760C1F" w:rsidRDefault="00760C1F" w:rsidP="00760C1F">
            <w:pPr>
              <w:pStyle w:val="aff5"/>
              <w:numPr>
                <w:ilvl w:val="0"/>
                <w:numId w:val="39"/>
              </w:numPr>
              <w:rPr>
                <w:rFonts w:eastAsia="Gulim"/>
              </w:rPr>
            </w:pPr>
            <w:r w:rsidRPr="00F86CF1">
              <w:t>інформацією щодо відсутності п</w:t>
            </w:r>
            <w:r>
              <w:t>ідстав, установлених в пункті 47</w:t>
            </w:r>
            <w:r w:rsidRPr="00F86CF1">
              <w:t xml:space="preserve"> Особливостей, – </w:t>
            </w:r>
            <w:r w:rsidRPr="00F86CF1">
              <w:rPr>
                <w:b/>
                <w:i/>
              </w:rPr>
              <w:t>згідно з Додатком 1</w:t>
            </w:r>
            <w:r w:rsidRPr="00F86CF1">
              <w:t xml:space="preserve"> до ціє</w:t>
            </w:r>
            <w:r>
              <w:t xml:space="preserve">ї </w:t>
            </w:r>
            <w:r>
              <w:lastRenderedPageBreak/>
              <w:t>тендерної документації</w:t>
            </w:r>
            <w:r w:rsidRPr="00F90430">
              <w:rPr>
                <w:rFonts w:eastAsia="Gulim"/>
              </w:rPr>
              <w:t>;</w:t>
            </w:r>
          </w:p>
          <w:p w:rsidR="00760C1F" w:rsidRPr="00FC79A7" w:rsidRDefault="00760C1F" w:rsidP="00760C1F">
            <w:pPr>
              <w:pStyle w:val="aff5"/>
              <w:numPr>
                <w:ilvl w:val="0"/>
                <w:numId w:val="39"/>
              </w:numPr>
            </w:pPr>
            <w:r w:rsidRPr="00FC79A7">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9" w:anchor="n159">
              <w:r>
                <w:t>47</w:t>
              </w:r>
            </w:hyperlink>
            <w:r w:rsidRPr="00FC79A7">
              <w:t xml:space="preserve">  Особливостей, - згідно </w:t>
            </w:r>
            <w:r w:rsidRPr="00F86CF1">
              <w:t xml:space="preserve">з </w:t>
            </w:r>
            <w:r w:rsidRPr="00F86CF1">
              <w:rPr>
                <w:b/>
                <w:i/>
              </w:rPr>
              <w:t>Додатком 1</w:t>
            </w:r>
            <w:r w:rsidRPr="00FC79A7">
              <w:rPr>
                <w:b/>
                <w:i/>
              </w:rPr>
              <w:t xml:space="preserve"> </w:t>
            </w:r>
            <w:r w:rsidRPr="00FC79A7">
              <w:t>до цієї тендерної документації;</w:t>
            </w:r>
          </w:p>
          <w:p w:rsidR="00760C1F" w:rsidRPr="00340652" w:rsidRDefault="00760C1F" w:rsidP="00760C1F">
            <w:pPr>
              <w:pStyle w:val="aff5"/>
              <w:numPr>
                <w:ilvl w:val="0"/>
                <w:numId w:val="39"/>
              </w:numPr>
            </w:pPr>
            <w:r w:rsidRPr="00340652">
              <w:t>інформацією, що підтверджують відповідність предмета закупівлі встановленим замовником вимогам</w:t>
            </w:r>
            <w:r>
              <w:t xml:space="preserve"> </w:t>
            </w:r>
            <w:r w:rsidRPr="00340652">
              <w:t xml:space="preserve">— </w:t>
            </w:r>
            <w:r w:rsidRPr="00340652">
              <w:rPr>
                <w:b/>
                <w:i/>
              </w:rPr>
              <w:t xml:space="preserve">згідно з Додатком </w:t>
            </w:r>
            <w:r w:rsidR="00DC52F0">
              <w:rPr>
                <w:b/>
                <w:i/>
              </w:rPr>
              <w:t>2</w:t>
            </w:r>
            <w:r>
              <w:rPr>
                <w:b/>
                <w:i/>
              </w:rPr>
              <w:t xml:space="preserve"> </w:t>
            </w:r>
            <w:r w:rsidRPr="00340652">
              <w:t>до тендерної документації;</w:t>
            </w:r>
          </w:p>
          <w:p w:rsidR="00760C1F" w:rsidRPr="00F02E94" w:rsidRDefault="00760C1F" w:rsidP="00760C1F">
            <w:pPr>
              <w:pStyle w:val="aff5"/>
              <w:numPr>
                <w:ilvl w:val="0"/>
                <w:numId w:val="39"/>
              </w:numPr>
            </w:pPr>
            <w:r>
              <w:t>і</w:t>
            </w:r>
            <w:r w:rsidRPr="00F02E94">
              <w:t xml:space="preserve">нформацією щодо кожного  </w:t>
            </w:r>
            <w:r w:rsidRPr="00253203">
              <w:t>субпідрядника/ співвиконавця</w:t>
            </w:r>
            <w:r w:rsidRPr="00F02E94">
              <w:t xml:space="preserve"> у разі залучення (відповідно до п. 7 «Інформація про </w:t>
            </w:r>
            <w:r w:rsidRPr="00731E29">
              <w:t>субпідрядника/співвиконавця»</w:t>
            </w:r>
            <w:r w:rsidRPr="00F02E94">
              <w:t xml:space="preserve"> даного Розділу</w:t>
            </w:r>
            <w:r>
              <w:t>);</w:t>
            </w:r>
          </w:p>
          <w:p w:rsidR="00760C1F" w:rsidRPr="00F90430" w:rsidRDefault="00760C1F" w:rsidP="00760C1F">
            <w:pPr>
              <w:pStyle w:val="aff5"/>
              <w:numPr>
                <w:ilvl w:val="0"/>
                <w:numId w:val="39"/>
              </w:numPr>
              <w:rPr>
                <w:rFonts w:eastAsia="Gulim"/>
              </w:rPr>
            </w:pPr>
            <w:r w:rsidRPr="00F90430">
              <w:rPr>
                <w:rFonts w:eastAsia="Gulim"/>
              </w:rPr>
              <w:t>у разі якщо тендерна пропозиція подається об’єднанням учасників, до неї обов’язково включається документ про створення такого об’єднання;</w:t>
            </w:r>
          </w:p>
          <w:p w:rsidR="00760C1F" w:rsidRPr="00F90430" w:rsidRDefault="00760C1F" w:rsidP="00760C1F">
            <w:pPr>
              <w:pStyle w:val="aff5"/>
              <w:numPr>
                <w:ilvl w:val="0"/>
                <w:numId w:val="39"/>
              </w:numPr>
              <w:rPr>
                <w:rFonts w:eastAsia="Gulim"/>
              </w:rPr>
            </w:pPr>
            <w:r w:rsidRPr="00F90430">
              <w:rPr>
                <w:rFonts w:eastAsia="Gulim"/>
              </w:rPr>
              <w:t>іншою інформацією та документами, відповідно до вимог цієї тендерної документації та додатків до неї.</w:t>
            </w:r>
          </w:p>
          <w:p w:rsidR="00E075D0" w:rsidRDefault="00E075D0" w:rsidP="004D6566">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w:t>
            </w:r>
            <w:r w:rsidR="00760C1F">
              <w:rPr>
                <w:rFonts w:ascii="Times New Roman" w:eastAsia="Times New Roman" w:hAnsi="Times New Roman" w:cs="Times New Roman"/>
                <w:sz w:val="24"/>
                <w:szCs w:val="24"/>
              </w:rPr>
              <w:t>.</w:t>
            </w:r>
          </w:p>
          <w:p w:rsidR="00E075D0" w:rsidRPr="00043F7F" w:rsidRDefault="00E075D0" w:rsidP="004D6566">
            <w:pPr>
              <w:widowControl w:val="0"/>
              <w:spacing w:after="0"/>
              <w:jc w:val="both"/>
              <w:rPr>
                <w:rFonts w:ascii="Times New Roman" w:hAnsi="Times New Roman" w:cs="Times New Roman"/>
                <w:b/>
                <w:bCs/>
                <w:i/>
                <w:iCs/>
                <w:sz w:val="24"/>
                <w:szCs w:val="24"/>
                <w:u w:val="single"/>
              </w:rPr>
            </w:pPr>
            <w:r w:rsidRPr="00043F7F">
              <w:rPr>
                <w:rFonts w:ascii="Times New Roman" w:hAnsi="Times New Roman" w:cs="Times New Roman"/>
                <w:b/>
                <w:bCs/>
                <w:i/>
                <w:iCs/>
                <w:sz w:val="24"/>
                <w:szCs w:val="24"/>
                <w:u w:val="single"/>
              </w:rPr>
              <w:t xml:space="preserve">Переможець у строк, що не перевищує </w:t>
            </w:r>
            <w:r>
              <w:rPr>
                <w:rFonts w:ascii="Times New Roman" w:hAnsi="Times New Roman" w:cs="Times New Roman"/>
                <w:b/>
                <w:bCs/>
                <w:i/>
                <w:iCs/>
                <w:sz w:val="24"/>
                <w:szCs w:val="24"/>
                <w:u w:val="single"/>
              </w:rPr>
              <w:t>4</w:t>
            </w:r>
            <w:r w:rsidRPr="00043F7F">
              <w:rPr>
                <w:rFonts w:ascii="Times New Roman" w:hAnsi="Times New Roman" w:cs="Times New Roman"/>
                <w:b/>
                <w:bCs/>
                <w:i/>
                <w:iCs/>
                <w:sz w:val="24"/>
                <w:szCs w:val="24"/>
                <w:u w:val="single"/>
              </w:rPr>
              <w:t xml:space="preserve"> днів з дати оприлюднення в електронній системі закупівель повідомлення про намір укласти договір про закупівлю, подає інформацію (документи, встановлені в Додатку 1 (для переможця) шляхом оприлюднення їх в  електронній системі закупівель.</w:t>
            </w:r>
          </w:p>
          <w:p w:rsidR="00E075D0" w:rsidRPr="006F27DF" w:rsidRDefault="00E075D0" w:rsidP="004D6566">
            <w:pPr>
              <w:widowControl w:val="0"/>
              <w:spacing w:after="0"/>
              <w:jc w:val="both"/>
              <w:rPr>
                <w:rFonts w:ascii="Times New Roman" w:eastAsia="Times New Roman" w:hAnsi="Times New Roman" w:cs="Times New Roman"/>
                <w:b/>
                <w:sz w:val="24"/>
                <w:szCs w:val="24"/>
              </w:rPr>
            </w:pPr>
            <w:r w:rsidRPr="005012C6">
              <w:rPr>
                <w:rFonts w:ascii="Times New Roman" w:eastAsia="Times New Roman" w:hAnsi="Times New Roman" w:cs="Times New Roman"/>
                <w:b/>
                <w:sz w:val="24"/>
                <w:szCs w:val="24"/>
              </w:rPr>
              <w:t>Першим днем строку, передбаченого цією</w:t>
            </w:r>
            <w:r w:rsidRPr="006F27DF">
              <w:rPr>
                <w:rFonts w:ascii="Times New Roman" w:eastAsia="Times New Roman" w:hAnsi="Times New Roman" w:cs="Times New Roman"/>
                <w:b/>
                <w:sz w:val="24"/>
                <w:szCs w:val="24"/>
              </w:rPr>
              <w:t xml:space="preserve">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E075D0" w:rsidRDefault="00E075D0" w:rsidP="004D6566">
            <w:pPr>
              <w:widowControl w:val="0"/>
              <w:spacing w:after="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E075D0" w:rsidRDefault="00E075D0" w:rsidP="004D6566">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E075D0" w:rsidRDefault="00E075D0" w:rsidP="004D6566">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E075D0" w:rsidRDefault="00E075D0" w:rsidP="004D6566">
            <w:pPr>
              <w:widowControl w:val="0"/>
              <w:spacing w:after="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rsidR="00E075D0" w:rsidRDefault="00E075D0" w:rsidP="004D6566">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E075D0" w:rsidRDefault="00E075D0" w:rsidP="004D6566">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E075D0" w:rsidRDefault="00E075D0" w:rsidP="004D6566">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E075D0" w:rsidRDefault="00E075D0" w:rsidP="004D6566">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використання слова або мовного звороту, запозичених з </w:t>
            </w:r>
            <w:r>
              <w:rPr>
                <w:rFonts w:ascii="Times New Roman" w:eastAsia="Times New Roman" w:hAnsi="Times New Roman" w:cs="Times New Roman"/>
                <w:sz w:val="24"/>
                <w:szCs w:val="24"/>
              </w:rPr>
              <w:lastRenderedPageBreak/>
              <w:t>іншої мови;</w:t>
            </w:r>
          </w:p>
          <w:p w:rsidR="00E075D0" w:rsidRDefault="00E075D0" w:rsidP="004D6566">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E075D0" w:rsidRDefault="00E075D0" w:rsidP="004D6566">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E075D0" w:rsidRDefault="00E075D0" w:rsidP="004D6566">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E075D0" w:rsidRDefault="00E075D0" w:rsidP="004D6566">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E075D0" w:rsidRDefault="00E075D0" w:rsidP="004D6566">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E075D0" w:rsidRDefault="00E075D0" w:rsidP="004D6566">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E075D0" w:rsidRDefault="00E075D0" w:rsidP="004D6566">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E075D0" w:rsidRDefault="00E075D0" w:rsidP="004D6566">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E075D0" w:rsidRDefault="00E075D0" w:rsidP="004D6566">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E075D0" w:rsidRPr="001D02D0" w:rsidRDefault="00E075D0" w:rsidP="004D6566">
            <w:pPr>
              <w:widowControl w:val="0"/>
              <w:spacing w:after="0" w:line="240" w:lineRule="auto"/>
              <w:jc w:val="both"/>
              <w:rPr>
                <w:rFonts w:ascii="Times New Roman" w:eastAsia="Times New Roman" w:hAnsi="Times New Roman" w:cs="Times New Roman"/>
                <w:sz w:val="24"/>
                <w:szCs w:val="24"/>
              </w:rPr>
            </w:pPr>
            <w:r w:rsidRPr="001D02D0">
              <w:rPr>
                <w:rFonts w:ascii="Times New Roman" w:eastAsia="Times New Roman" w:hAnsi="Times New Roman" w:cs="Times New Roman"/>
                <w:sz w:val="24"/>
                <w:szCs w:val="24"/>
              </w:rPr>
              <w:t>7.</w:t>
            </w:r>
            <w:r w:rsidRPr="001D02D0">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E075D0" w:rsidRDefault="00E075D0" w:rsidP="004D6566">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E075D0" w:rsidRDefault="00E075D0" w:rsidP="004D6566">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E075D0" w:rsidRDefault="00E075D0" w:rsidP="004D6566">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 xml:space="preserve">Подання документа (документів) учасником процедури </w:t>
            </w:r>
            <w:r>
              <w:rPr>
                <w:rFonts w:ascii="Times New Roman" w:eastAsia="Times New Roman" w:hAnsi="Times New Roman" w:cs="Times New Roman"/>
                <w:sz w:val="24"/>
                <w:szCs w:val="24"/>
              </w:rPr>
              <w:lastRenderedPageBreak/>
              <w:t>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E075D0" w:rsidRDefault="00E075D0" w:rsidP="004D6566">
            <w:pPr>
              <w:widowControl w:val="0"/>
              <w:spacing w:after="0" w:line="240" w:lineRule="auto"/>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rsidR="00E075D0" w:rsidRDefault="00E075D0" w:rsidP="004D6566">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E075D0" w:rsidRDefault="00E075D0" w:rsidP="004D6566">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«м.київ» замість «м.Київ»;</w:t>
            </w:r>
          </w:p>
          <w:p w:rsidR="00E075D0" w:rsidRDefault="00E075D0" w:rsidP="004D6566">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-ок» замість «поря – док»;</w:t>
            </w:r>
          </w:p>
          <w:p w:rsidR="00E075D0" w:rsidRDefault="00E075D0" w:rsidP="004D6566">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«ненадається» замість «не надається»»;</w:t>
            </w:r>
          </w:p>
          <w:p w:rsidR="00E075D0" w:rsidRDefault="00E075D0" w:rsidP="004D6566">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E075D0" w:rsidRDefault="00E075D0" w:rsidP="004D6566">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rsidR="00E075D0" w:rsidRDefault="00E075D0" w:rsidP="004D6566">
            <w:pPr>
              <w:widowControl w:val="0"/>
              <w:spacing w:after="0" w:line="240" w:lineRule="auto"/>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E075D0" w:rsidRDefault="00E075D0" w:rsidP="004D6566">
            <w:pPr>
              <w:widowControl w:val="0"/>
              <w:spacing w:after="0" w:line="240" w:lineRule="auto"/>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E075D0" w:rsidRDefault="00E075D0" w:rsidP="004D6566">
            <w:pPr>
              <w:widowControl w:val="0"/>
              <w:spacing w:after="0" w:line="240" w:lineRule="auto"/>
              <w:jc w:val="both"/>
              <w:rPr>
                <w:rFonts w:ascii="Times New Roman" w:eastAsia="Times New Roman" w:hAnsi="Times New Roman" w:cs="Times New Roman"/>
                <w:color w:val="000000"/>
                <w:sz w:val="24"/>
                <w:szCs w:val="24"/>
              </w:rPr>
            </w:pPr>
            <w:bookmarkStart w:id="1" w:name="_heading=h.3znysh7" w:colFirst="0" w:colLast="0"/>
            <w:bookmarkEnd w:id="1"/>
            <w:r w:rsidRPr="00941DA6">
              <w:rPr>
                <w:rFonts w:ascii="Times New Roman" w:eastAsia="Times New Roman" w:hAnsi="Times New Roman" w:cs="Times New Roman"/>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w:t>
            </w:r>
          </w:p>
          <w:p w:rsidR="00F653D9" w:rsidRPr="004D3887" w:rsidRDefault="00F653D9" w:rsidP="00F653D9">
            <w:pPr>
              <w:pStyle w:val="aff5"/>
              <w:rPr>
                <w:rFonts w:eastAsia="Gulim"/>
                <w:b/>
              </w:rPr>
            </w:pPr>
            <w:r w:rsidRPr="004D3887">
              <w:rPr>
                <w:rFonts w:eastAsia="Gulim"/>
                <w:b/>
              </w:rPr>
              <w:t>УВАГА!!!</w:t>
            </w:r>
          </w:p>
          <w:p w:rsidR="00F653D9" w:rsidRPr="004D3887" w:rsidRDefault="00F653D9" w:rsidP="00F653D9">
            <w:pPr>
              <w:pStyle w:val="aff5"/>
              <w:rPr>
                <w:rFonts w:eastAsia="Gulim"/>
                <w:b/>
              </w:rPr>
            </w:pPr>
            <w:r w:rsidRPr="004D3887">
              <w:rPr>
                <w:rFonts w:eastAsia="Gulim"/>
                <w:b/>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F653D9" w:rsidRPr="004D3887" w:rsidRDefault="00F653D9" w:rsidP="00F653D9">
            <w:pPr>
              <w:pStyle w:val="aff5"/>
              <w:rPr>
                <w:rFonts w:eastAsia="Gulim"/>
                <w:b/>
              </w:rPr>
            </w:pPr>
            <w:r w:rsidRPr="004D3887">
              <w:rPr>
                <w:rFonts w:eastAsia="Gulim"/>
                <w:b/>
              </w:rPr>
              <w:t>1) документи мають бути чіткими та розбірливими для читання;</w:t>
            </w:r>
          </w:p>
          <w:p w:rsidR="00F653D9" w:rsidRPr="004D3887" w:rsidRDefault="00F653D9" w:rsidP="00F653D9">
            <w:pPr>
              <w:pStyle w:val="aff5"/>
              <w:rPr>
                <w:rFonts w:eastAsia="Gulim"/>
                <w:b/>
              </w:rPr>
            </w:pPr>
            <w:r w:rsidRPr="004D3887">
              <w:rPr>
                <w:rFonts w:eastAsia="Gulim"/>
                <w:b/>
              </w:rPr>
              <w:t>2) тендерна пропозиція учасника повинна бути підписана  кваліфікованим електронним підписом (КЕП)/удосконаленим електронним підписом (УЕП);</w:t>
            </w:r>
          </w:p>
          <w:p w:rsidR="00F653D9" w:rsidRPr="004D3887" w:rsidRDefault="00F653D9" w:rsidP="00F653D9">
            <w:pPr>
              <w:pStyle w:val="aff5"/>
              <w:rPr>
                <w:rFonts w:eastAsia="Gulim"/>
                <w:b/>
              </w:rPr>
            </w:pPr>
            <w:r w:rsidRPr="004D3887">
              <w:rPr>
                <w:rFonts w:eastAsia="Gulim"/>
                <w:b/>
              </w:rPr>
              <w:t xml:space="preserve">3) якщо тендерна пропозиція містить і скановані, і електронні документи, потрібно накласти КЕП/УЕП на тендерну пропозицію в цілому </w:t>
            </w:r>
            <w:r>
              <w:rPr>
                <w:rFonts w:eastAsia="Gulim"/>
                <w:b/>
              </w:rPr>
              <w:t>або на</w:t>
            </w:r>
            <w:r w:rsidRPr="004D3887">
              <w:rPr>
                <w:rFonts w:eastAsia="Gulim"/>
                <w:b/>
              </w:rPr>
              <w:t xml:space="preserve"> кожен електронний документ окремо.</w:t>
            </w:r>
          </w:p>
          <w:p w:rsidR="00F653D9" w:rsidRPr="004D3887" w:rsidRDefault="00F653D9" w:rsidP="00F653D9">
            <w:pPr>
              <w:pStyle w:val="aff5"/>
              <w:rPr>
                <w:rFonts w:eastAsia="Gulim"/>
                <w:b/>
              </w:rPr>
            </w:pPr>
            <w:r w:rsidRPr="004D3887">
              <w:rPr>
                <w:rFonts w:eastAsia="Gulim"/>
                <w:b/>
              </w:rPr>
              <w:t>Винятки:</w:t>
            </w:r>
          </w:p>
          <w:p w:rsidR="00F653D9" w:rsidRPr="004D3887" w:rsidRDefault="00F653D9" w:rsidP="00F653D9">
            <w:pPr>
              <w:pStyle w:val="aff5"/>
              <w:rPr>
                <w:rFonts w:eastAsia="Gulim"/>
                <w:b/>
              </w:rPr>
            </w:pPr>
            <w:r w:rsidRPr="004D3887">
              <w:rPr>
                <w:rFonts w:eastAsia="Gulim"/>
                <w:b/>
              </w:rPr>
              <w:t xml:space="preserve"> якщо електронні документи тендерної пропозиції видано </w:t>
            </w:r>
            <w:r w:rsidRPr="004D3887">
              <w:rPr>
                <w:rFonts w:eastAsia="Gulim"/>
                <w:b/>
              </w:rPr>
              <w:lastRenderedPageBreak/>
              <w:t>іншою організацією і на них уже накладено КЕП/УЕП цієї організації, учаснику не потрібно накладати на нього свій КЕП/УЕП.</w:t>
            </w:r>
          </w:p>
          <w:p w:rsidR="00F653D9" w:rsidRPr="004D3887" w:rsidRDefault="00F653D9" w:rsidP="00F653D9">
            <w:pPr>
              <w:pStyle w:val="aff5"/>
              <w:rPr>
                <w:rFonts w:eastAsia="Gulim"/>
                <w:b/>
              </w:rPr>
            </w:pPr>
            <w:r w:rsidRPr="004D3887">
              <w:rPr>
                <w:rFonts w:eastAsia="Gulim"/>
                <w:b/>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F653D9" w:rsidRPr="004D3887" w:rsidRDefault="00F653D9" w:rsidP="00F653D9">
            <w:pPr>
              <w:pStyle w:val="aff5"/>
              <w:rPr>
                <w:rFonts w:eastAsia="Gulim"/>
                <w:b/>
              </w:rPr>
            </w:pPr>
            <w:r w:rsidRPr="004D3887">
              <w:rPr>
                <w:rFonts w:eastAsia="Gulim"/>
                <w:b/>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F653D9" w:rsidRPr="004D3887" w:rsidRDefault="00F653D9" w:rsidP="00F653D9">
            <w:pPr>
              <w:pStyle w:val="aff5"/>
              <w:rPr>
                <w:rFonts w:eastAsia="Gulim"/>
                <w:b/>
              </w:rPr>
            </w:pPr>
            <w:r w:rsidRPr="004D3887">
              <w:rPr>
                <w:rFonts w:eastAsia="Gulim"/>
                <w:b/>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F653D9" w:rsidRPr="004D3887" w:rsidRDefault="00F653D9" w:rsidP="00F653D9">
            <w:pPr>
              <w:pStyle w:val="aff5"/>
              <w:rPr>
                <w:rFonts w:eastAsia="Gulim"/>
              </w:rPr>
            </w:pPr>
            <w:bookmarkStart w:id="2" w:name="_heading=h.2et92p0" w:colFirst="0" w:colLast="0"/>
            <w:bookmarkEnd w:id="2"/>
            <w:r w:rsidRPr="004D3887">
              <w:rPr>
                <w:rFonts w:eastAsia="Gulim"/>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rsidR="00F653D9" w:rsidRPr="004D3887" w:rsidRDefault="00F653D9" w:rsidP="00F653D9">
            <w:pPr>
              <w:pStyle w:val="aff5"/>
              <w:rPr>
                <w:rFonts w:eastAsia="Gulim"/>
              </w:rPr>
            </w:pPr>
            <w:bookmarkStart w:id="3" w:name="_heading=h.hjqm8skarbdr" w:colFirst="0" w:colLast="0"/>
            <w:bookmarkEnd w:id="3"/>
            <w:r w:rsidRPr="004D3887">
              <w:rPr>
                <w:rFonts w:eastAsia="Gulim"/>
              </w:rPr>
              <w:t xml:space="preserve">Тендерні пропозиції мають право подавати всі заінтересовані особи. </w:t>
            </w:r>
          </w:p>
          <w:p w:rsidR="00F653D9" w:rsidRPr="002B6DED" w:rsidRDefault="00F653D9" w:rsidP="00F653D9">
            <w:pPr>
              <w:pStyle w:val="aff5"/>
            </w:pPr>
            <w:r w:rsidRPr="004D3887">
              <w:rPr>
                <w:rFonts w:eastAsia="Gulim"/>
              </w:rPr>
              <w:t>Кожен учасник має право подати тільки одну тендерну пропозицію</w:t>
            </w:r>
            <w:r w:rsidRPr="004D3887">
              <w:rPr>
                <w:rFonts w:eastAsia="Gulim"/>
                <w:b/>
              </w:rPr>
              <w:t xml:space="preserve"> </w:t>
            </w:r>
            <w:r w:rsidRPr="004D3887">
              <w:rPr>
                <w:rFonts w:eastAsia="Gulim"/>
              </w:rPr>
              <w:t xml:space="preserve">(у тому числі до визначеної в тендерній документації частини предмета закупівлі (лота) </w:t>
            </w:r>
            <w:r w:rsidRPr="004D3887">
              <w:rPr>
                <w:rFonts w:eastAsia="Gulim"/>
                <w:i/>
              </w:rPr>
              <w:t>(у разі здійснення закупівлі за лотами)</w:t>
            </w:r>
            <w:r w:rsidRPr="004D3887">
              <w:rPr>
                <w:rFonts w:eastAsia="Gulim"/>
              </w:rPr>
              <w:t>.</w:t>
            </w:r>
          </w:p>
          <w:p w:rsidR="00F653D9" w:rsidRPr="000B5073" w:rsidRDefault="00F653D9" w:rsidP="00F653D9">
            <w:pPr>
              <w:pStyle w:val="aff5"/>
            </w:pPr>
            <w:r w:rsidRPr="00805FBF">
              <w:rPr>
                <w:rFonts w:eastAsia="Times New Roman"/>
                <w:lang w:eastAsia="ru-RU"/>
              </w:rPr>
              <w:t>Факт подання тендерної пропозиції учасником - фізичною особою, у тому числі фізичною особою-підприємцем, яка є суб’єктом персональних даних, а також юридичною особою, вважається безумовною згодою (добровільним волевиявленням) суб’єкта персональних даних щодо обробки її персональних даних у зв’язку з участю в процедурі закупівлі, відповідно до абз. 4 ст. 2 Закону України «Про захист персональних даних» від 01.06.2010 № 2297-VI.</w:t>
            </w:r>
          </w:p>
          <w:p w:rsidR="00F653D9" w:rsidRDefault="00F653D9" w:rsidP="00F653D9">
            <w:pPr>
              <w:pStyle w:val="aff5"/>
              <w:rPr>
                <w:rFonts w:eastAsia="Times New Roman"/>
                <w:lang w:eastAsia="ru-RU"/>
              </w:rPr>
            </w:pPr>
            <w:r w:rsidRPr="00824B16">
              <w:rPr>
                <w:rFonts w:eastAsia="Times New Roman"/>
                <w:lang w:eastAsia="ru-RU"/>
              </w:rPr>
              <w:t>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rsidR="00E075D0" w:rsidRPr="00F653D9" w:rsidRDefault="00F653D9" w:rsidP="00F653D9">
            <w:pPr>
              <w:widowControl w:val="0"/>
              <w:spacing w:after="0"/>
              <w:jc w:val="both"/>
              <w:rPr>
                <w:rFonts w:ascii="Times New Roman" w:eastAsia="Times New Roman" w:hAnsi="Times New Roman" w:cs="Times New Roman"/>
                <w:sz w:val="24"/>
                <w:szCs w:val="24"/>
              </w:rPr>
            </w:pPr>
            <w:r w:rsidRPr="00F653D9">
              <w:rPr>
                <w:rFonts w:ascii="Times New Roman" w:eastAsia="Times New Roman" w:hAnsi="Times New Roman" w:cs="Times New Roman"/>
                <w:sz w:val="24"/>
                <w:szCs w:val="24"/>
                <w:lang w:eastAsia="ru-RU"/>
              </w:rPr>
              <w:t xml:space="preserve">Факт подання тендерної пропозиції учасником - фізичною особою, у тому числі фізичною особою-підприємцем, яка є суб’єктом персональних даних, а також юридичною особою, вважається безумовною згодою (добровільним волевиявленням) суб’єкта персональних даних щодо обробки її персональних даних у зв’язку з участю в процедурі закупівлі, відповідно до </w:t>
            </w:r>
            <w:r w:rsidRPr="00F653D9">
              <w:rPr>
                <w:rFonts w:ascii="Times New Roman" w:eastAsia="Times New Roman" w:hAnsi="Times New Roman" w:cs="Times New Roman"/>
                <w:sz w:val="24"/>
                <w:szCs w:val="24"/>
                <w:lang w:eastAsia="ru-RU"/>
              </w:rPr>
              <w:lastRenderedPageBreak/>
              <w:t>абз. 4 ст. 2 Закону України «Про захист персональних даних» від 01.06.2010 № 2297</w:t>
            </w:r>
            <w:r w:rsidR="004178C6" w:rsidRPr="00805FBF">
              <w:rPr>
                <w:rFonts w:eastAsia="Times New Roman"/>
                <w:lang w:eastAsia="ru-RU"/>
              </w:rPr>
              <w:t>-</w:t>
            </w:r>
            <w:r w:rsidR="004178C6" w:rsidRPr="004178C6">
              <w:rPr>
                <w:rFonts w:ascii="Times New Roman" w:eastAsia="Times New Roman" w:hAnsi="Times New Roman" w:cs="Times New Roman"/>
                <w:sz w:val="24"/>
                <w:szCs w:val="24"/>
                <w:lang w:eastAsia="ru-RU"/>
              </w:rPr>
              <w:t>VI.</w:t>
            </w:r>
            <w:bookmarkStart w:id="4" w:name="_heading=h.ftj7vaqoric" w:colFirst="0" w:colLast="0"/>
            <w:bookmarkEnd w:id="4"/>
          </w:p>
        </w:tc>
      </w:tr>
      <w:tr w:rsidR="00E075D0" w:rsidTr="00C92924">
        <w:trPr>
          <w:trHeight w:val="913"/>
          <w:jc w:val="center"/>
        </w:trPr>
        <w:tc>
          <w:tcPr>
            <w:tcW w:w="705" w:type="dxa"/>
          </w:tcPr>
          <w:p w:rsidR="00E075D0" w:rsidRDefault="00E075D0" w:rsidP="004D656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495" w:type="dxa"/>
          </w:tcPr>
          <w:p w:rsidR="00E075D0" w:rsidRDefault="00E075D0" w:rsidP="004D6566">
            <w:pPr>
              <w:widowControl w:val="0"/>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color w:val="000000"/>
                <w:sz w:val="24"/>
                <w:szCs w:val="24"/>
              </w:rPr>
              <w:t>Забезпечення тендерної пропозиції</w:t>
            </w:r>
          </w:p>
        </w:tc>
        <w:tc>
          <w:tcPr>
            <w:tcW w:w="6884" w:type="dxa"/>
            <w:vAlign w:val="center"/>
          </w:tcPr>
          <w:p w:rsidR="00E075D0" w:rsidRDefault="00E075D0" w:rsidP="004D6566">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Забезпечення тендерної пропозиції не вимагається.</w:t>
            </w:r>
          </w:p>
        </w:tc>
      </w:tr>
      <w:tr w:rsidR="00E075D0" w:rsidTr="00C92924">
        <w:trPr>
          <w:trHeight w:val="1270"/>
          <w:jc w:val="center"/>
        </w:trPr>
        <w:tc>
          <w:tcPr>
            <w:tcW w:w="705" w:type="dxa"/>
          </w:tcPr>
          <w:p w:rsidR="00E075D0" w:rsidRDefault="00E075D0" w:rsidP="004D656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495" w:type="dxa"/>
          </w:tcPr>
          <w:p w:rsidR="00E075D0" w:rsidRDefault="00E075D0" w:rsidP="004D656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884" w:type="dxa"/>
            <w:vAlign w:val="center"/>
          </w:tcPr>
          <w:p w:rsidR="00E075D0" w:rsidRDefault="00E075D0" w:rsidP="004D6566">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передбачається.</w:t>
            </w:r>
          </w:p>
          <w:p w:rsidR="00E075D0" w:rsidRDefault="00E075D0" w:rsidP="004D6566">
            <w:pPr>
              <w:widowControl w:val="0"/>
              <w:shd w:val="clear" w:color="auto" w:fill="FFFFFF"/>
              <w:ind w:right="120"/>
              <w:jc w:val="both"/>
              <w:rPr>
                <w:rFonts w:ascii="Times New Roman" w:eastAsia="Times New Roman" w:hAnsi="Times New Roman" w:cs="Times New Roman"/>
                <w:sz w:val="24"/>
                <w:szCs w:val="24"/>
              </w:rPr>
            </w:pPr>
          </w:p>
          <w:p w:rsidR="00E075D0" w:rsidRDefault="00E075D0" w:rsidP="004D6566">
            <w:pPr>
              <w:widowControl w:val="0"/>
              <w:jc w:val="both"/>
              <w:rPr>
                <w:rFonts w:ascii="Times New Roman" w:eastAsia="Times New Roman" w:hAnsi="Times New Roman" w:cs="Times New Roman"/>
                <w:sz w:val="24"/>
                <w:szCs w:val="24"/>
              </w:rPr>
            </w:pPr>
          </w:p>
        </w:tc>
      </w:tr>
      <w:tr w:rsidR="00E075D0" w:rsidTr="00C92924">
        <w:trPr>
          <w:trHeight w:val="560"/>
          <w:jc w:val="center"/>
        </w:trPr>
        <w:tc>
          <w:tcPr>
            <w:tcW w:w="705" w:type="dxa"/>
          </w:tcPr>
          <w:p w:rsidR="00E075D0" w:rsidRDefault="00E075D0" w:rsidP="004D656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495" w:type="dxa"/>
          </w:tcPr>
          <w:p w:rsidR="00E075D0" w:rsidRDefault="00E075D0" w:rsidP="004D656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884" w:type="dxa"/>
            <w:vAlign w:val="center"/>
          </w:tcPr>
          <w:p w:rsidR="00E075D0" w:rsidRDefault="00E075D0" w:rsidP="004D6566">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Pr>
                <w:rFonts w:ascii="Times New Roman" w:eastAsia="Times New Roman" w:hAnsi="Times New Roman" w:cs="Times New Roman"/>
                <w:b/>
                <w:i/>
                <w:sz w:val="24"/>
                <w:szCs w:val="24"/>
                <w:u w:val="single"/>
              </w:rPr>
              <w:t>протягом 9</w:t>
            </w:r>
            <w:r w:rsidRPr="006F27DF">
              <w:rPr>
                <w:rFonts w:ascii="Times New Roman" w:eastAsia="Times New Roman" w:hAnsi="Times New Roman" w:cs="Times New Roman"/>
                <w:b/>
                <w:i/>
                <w:sz w:val="24"/>
                <w:szCs w:val="24"/>
                <w:u w:val="single"/>
              </w:rPr>
              <w:t>0 (</w:t>
            </w:r>
            <w:r>
              <w:rPr>
                <w:rFonts w:ascii="Times New Roman" w:eastAsia="Times New Roman" w:hAnsi="Times New Roman" w:cs="Times New Roman"/>
                <w:b/>
                <w:i/>
                <w:sz w:val="24"/>
                <w:szCs w:val="24"/>
                <w:u w:val="single"/>
              </w:rPr>
              <w:t>дев’яносто</w:t>
            </w:r>
            <w:r w:rsidRPr="006F27DF">
              <w:rPr>
                <w:rFonts w:ascii="Times New Roman" w:eastAsia="Times New Roman" w:hAnsi="Times New Roman" w:cs="Times New Roman"/>
                <w:b/>
                <w:i/>
                <w:sz w:val="24"/>
                <w:szCs w:val="24"/>
                <w:u w:val="single"/>
              </w:rPr>
              <w:t>) днів</w:t>
            </w:r>
            <w:r w:rsidRPr="006F27DF">
              <w:rPr>
                <w:rFonts w:ascii="Times New Roman" w:eastAsia="Times New Roman" w:hAnsi="Times New Roman" w:cs="Times New Roman"/>
                <w:sz w:val="24"/>
                <w:szCs w:val="24"/>
              </w:rPr>
              <w:t xml:space="preserve"> із дати кінцевого строку</w:t>
            </w:r>
            <w:r>
              <w:rPr>
                <w:rFonts w:ascii="Times New Roman" w:eastAsia="Times New Roman" w:hAnsi="Times New Roman" w:cs="Times New Roman"/>
                <w:sz w:val="24"/>
                <w:szCs w:val="24"/>
              </w:rPr>
              <w:t xml:space="preserve"> подання тендерних пропозицій. </w:t>
            </w:r>
          </w:p>
          <w:p w:rsidR="00E075D0" w:rsidRDefault="00E075D0" w:rsidP="004D6566">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E075D0" w:rsidRDefault="00E075D0" w:rsidP="004D6566">
            <w:pPr>
              <w:widowControl w:val="0"/>
              <w:spacing w:after="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E075D0" w:rsidRPr="00B50BC6" w:rsidRDefault="00E075D0" w:rsidP="00B50BC6">
            <w:pPr>
              <w:pStyle w:val="a6"/>
              <w:widowControl w:val="0"/>
              <w:numPr>
                <w:ilvl w:val="0"/>
                <w:numId w:val="13"/>
              </w:numPr>
              <w:spacing w:after="0"/>
              <w:jc w:val="both"/>
              <w:rPr>
                <w:rFonts w:ascii="Times New Roman" w:eastAsia="Times New Roman" w:hAnsi="Times New Roman" w:cs="Times New Roman"/>
                <w:sz w:val="24"/>
                <w:szCs w:val="24"/>
              </w:rPr>
            </w:pPr>
            <w:r w:rsidRPr="00B50BC6">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E075D0" w:rsidRPr="00B50BC6" w:rsidRDefault="00E075D0" w:rsidP="00B50BC6">
            <w:pPr>
              <w:pStyle w:val="a6"/>
              <w:widowControl w:val="0"/>
              <w:numPr>
                <w:ilvl w:val="0"/>
                <w:numId w:val="13"/>
              </w:numPr>
              <w:spacing w:after="0"/>
              <w:jc w:val="both"/>
              <w:rPr>
                <w:rFonts w:ascii="Times New Roman" w:eastAsia="Times New Roman" w:hAnsi="Times New Roman" w:cs="Times New Roman"/>
                <w:sz w:val="24"/>
                <w:szCs w:val="24"/>
              </w:rPr>
            </w:pPr>
            <w:r w:rsidRPr="00B50BC6">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B50BC6">
              <w:rPr>
                <w:rFonts w:ascii="Times New Roman" w:eastAsia="Times New Roman" w:hAnsi="Times New Roman" w:cs="Times New Roman"/>
                <w:i/>
                <w:sz w:val="24"/>
                <w:szCs w:val="24"/>
              </w:rPr>
              <w:t>(у разі якщо таке вимагалося)</w:t>
            </w:r>
            <w:r w:rsidRPr="00B50BC6">
              <w:rPr>
                <w:rFonts w:ascii="Times New Roman" w:eastAsia="Times New Roman" w:hAnsi="Times New Roman" w:cs="Times New Roman"/>
                <w:sz w:val="24"/>
                <w:szCs w:val="24"/>
              </w:rPr>
              <w:t>.</w:t>
            </w:r>
          </w:p>
          <w:p w:rsidR="00E075D0" w:rsidRDefault="00E075D0" w:rsidP="004D6566">
            <w:pPr>
              <w:widowControl w:val="0"/>
              <w:spacing w:after="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E075D0" w:rsidTr="00C92924">
        <w:trPr>
          <w:trHeight w:val="1119"/>
          <w:jc w:val="center"/>
        </w:trPr>
        <w:tc>
          <w:tcPr>
            <w:tcW w:w="705" w:type="dxa"/>
          </w:tcPr>
          <w:p w:rsidR="00E075D0" w:rsidRDefault="00E075D0" w:rsidP="004D656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495" w:type="dxa"/>
          </w:tcPr>
          <w:p w:rsidR="00E075D0" w:rsidRPr="00CE3C46" w:rsidRDefault="00E075D0" w:rsidP="0032798A">
            <w:pPr>
              <w:widowControl w:val="0"/>
              <w:rPr>
                <w:rFonts w:ascii="Times New Roman" w:eastAsia="Times New Roman" w:hAnsi="Times New Roman" w:cs="Times New Roman"/>
                <w:b/>
                <w:sz w:val="24"/>
                <w:szCs w:val="24"/>
              </w:rPr>
            </w:pPr>
            <w:r w:rsidRPr="00906158">
              <w:rPr>
                <w:rFonts w:ascii="Times New Roman" w:hAnsi="Times New Roman" w:cs="Times New Roman"/>
                <w:b/>
                <w:color w:val="000000"/>
                <w:sz w:val="24"/>
                <w:szCs w:val="24"/>
              </w:rPr>
              <w:t xml:space="preserve">Кваліфікаційні критерії до учасників </w:t>
            </w:r>
          </w:p>
        </w:tc>
        <w:tc>
          <w:tcPr>
            <w:tcW w:w="6884" w:type="dxa"/>
            <w:vAlign w:val="center"/>
          </w:tcPr>
          <w:p w:rsidR="00326A5B" w:rsidRDefault="00326A5B" w:rsidP="00326A5B">
            <w:pPr>
              <w:shd w:val="clear" w:color="auto" w:fill="FFFFFF"/>
              <w:spacing w:after="0" w:line="240" w:lineRule="auto"/>
              <w:jc w:val="both"/>
              <w:textAlignment w:val="baseline"/>
              <w:rPr>
                <w:rFonts w:ascii="Times New Roman" w:eastAsia="Times New Roman" w:hAnsi="Times New Roman"/>
                <w:sz w:val="24"/>
                <w:szCs w:val="24"/>
              </w:rPr>
            </w:pPr>
            <w:r w:rsidRPr="000B21D0">
              <w:rPr>
                <w:rFonts w:ascii="Times New Roman" w:eastAsia="Times New Roman" w:hAnsi="Times New Roman"/>
                <w:sz w:val="24"/>
                <w:szCs w:val="24"/>
              </w:rPr>
              <w:t xml:space="preserve">Визначені Замовником згідно із статтею 16 </w:t>
            </w:r>
            <w:r>
              <w:rPr>
                <w:rFonts w:ascii="Times New Roman" w:eastAsia="Times New Roman" w:hAnsi="Times New Roman"/>
                <w:sz w:val="24"/>
                <w:szCs w:val="24"/>
              </w:rPr>
              <w:t xml:space="preserve">Закону </w:t>
            </w:r>
            <w:r w:rsidRPr="000B21D0">
              <w:rPr>
                <w:rFonts w:ascii="Times New Roman" w:eastAsia="Times New Roman" w:hAnsi="Times New Roman"/>
                <w:sz w:val="24"/>
                <w:szCs w:val="24"/>
              </w:rPr>
              <w:t xml:space="preserve"> кваліфікаційні критерії та перелік документів, що підтверджують інформацію Учасників про відповідність їх таким критеріям, зазначені в </w:t>
            </w:r>
            <w:r w:rsidRPr="00057AD3">
              <w:rPr>
                <w:rFonts w:ascii="Times New Roman" w:eastAsia="Times New Roman" w:hAnsi="Times New Roman"/>
                <w:b/>
                <w:i/>
                <w:sz w:val="24"/>
                <w:szCs w:val="24"/>
              </w:rPr>
              <w:t>Додатку 1</w:t>
            </w:r>
            <w:r w:rsidRPr="000B21D0">
              <w:rPr>
                <w:rFonts w:ascii="Times New Roman" w:eastAsia="Times New Roman" w:hAnsi="Times New Roman"/>
                <w:sz w:val="24"/>
                <w:szCs w:val="24"/>
              </w:rPr>
              <w:t xml:space="preserve"> до цієї тендерної документації.</w:t>
            </w:r>
          </w:p>
          <w:p w:rsidR="00326A5B" w:rsidRDefault="00326A5B" w:rsidP="00326A5B">
            <w:pPr>
              <w:shd w:val="clear" w:color="auto" w:fill="FFFFFF"/>
              <w:spacing w:after="0" w:line="240" w:lineRule="auto"/>
              <w:jc w:val="both"/>
              <w:textAlignment w:val="baseline"/>
              <w:rPr>
                <w:rFonts w:ascii="Times New Roman" w:eastAsia="Times New Roman" w:hAnsi="Times New Roman"/>
                <w:b/>
                <w:sz w:val="24"/>
                <w:szCs w:val="24"/>
                <w:lang w:eastAsia="ru-RU"/>
              </w:rPr>
            </w:pPr>
            <w:r w:rsidRPr="00941CF0">
              <w:rPr>
                <w:rFonts w:ascii="Times New Roman" w:eastAsia="Times New Roman" w:hAnsi="Times New Roman"/>
                <w:b/>
                <w:sz w:val="24"/>
                <w:szCs w:val="24"/>
                <w:lang w:eastAsia="ru-RU"/>
              </w:rPr>
              <w:t>Крім того учасник повинен надати:</w:t>
            </w:r>
          </w:p>
          <w:p w:rsidR="00326A5B" w:rsidRDefault="00326A5B" w:rsidP="00326A5B">
            <w:pPr>
              <w:widowControl w:val="0"/>
              <w:spacing w:after="0" w:line="240" w:lineRule="auto"/>
              <w:jc w:val="both"/>
              <w:rPr>
                <w:rFonts w:ascii="Times New Roman" w:eastAsia="Times New Roman" w:hAnsi="Times New Roman"/>
                <w:sz w:val="24"/>
                <w:szCs w:val="24"/>
              </w:rPr>
            </w:pPr>
            <w:r w:rsidRPr="006269C3">
              <w:rPr>
                <w:rFonts w:ascii="Times New Roman" w:eastAsia="Times New Roman" w:hAnsi="Times New Roman"/>
                <w:b/>
                <w:sz w:val="24"/>
                <w:szCs w:val="24"/>
              </w:rPr>
              <w:t>1.</w:t>
            </w:r>
            <w:r>
              <w:rPr>
                <w:rFonts w:ascii="Times New Roman" w:eastAsia="Times New Roman" w:hAnsi="Times New Roman"/>
                <w:sz w:val="24"/>
                <w:szCs w:val="24"/>
              </w:rPr>
              <w:t xml:space="preserve"> Інформаційна довідка в довільній формі щодо незастосування до Учасника санкцій відповідно до Закону України «Про санкції» та чинного законодавства України.</w:t>
            </w:r>
          </w:p>
          <w:p w:rsidR="00326A5B" w:rsidRPr="00C17483" w:rsidRDefault="00326A5B" w:rsidP="00326A5B">
            <w:pPr>
              <w:widowControl w:val="0"/>
              <w:spacing w:after="0" w:line="240" w:lineRule="auto"/>
              <w:jc w:val="both"/>
              <w:rPr>
                <w:rFonts w:ascii="Times New Roman" w:eastAsia="Times New Roman" w:hAnsi="Times New Roman"/>
                <w:sz w:val="24"/>
                <w:szCs w:val="24"/>
              </w:rPr>
            </w:pPr>
            <w:r w:rsidRPr="006269C3">
              <w:rPr>
                <w:rFonts w:ascii="Times New Roman" w:eastAsia="Times New Roman" w:hAnsi="Times New Roman"/>
                <w:b/>
                <w:sz w:val="24"/>
                <w:szCs w:val="24"/>
              </w:rPr>
              <w:t>2.</w:t>
            </w:r>
            <w:r w:rsidRPr="00C17483">
              <w:rPr>
                <w:rFonts w:ascii="Times New Roman" w:eastAsia="Times New Roman" w:hAnsi="Times New Roman"/>
                <w:sz w:val="24"/>
                <w:szCs w:val="24"/>
              </w:rPr>
              <w:t xml:space="preserve"> Гарантійний лист в довільній формі, в якому гарантує застосування заходів із захисту довкілля. </w:t>
            </w:r>
          </w:p>
          <w:p w:rsidR="00326A5B" w:rsidRDefault="00326A5B" w:rsidP="00326A5B">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b/>
                <w:sz w:val="24"/>
                <w:szCs w:val="24"/>
              </w:rPr>
              <w:t>3</w:t>
            </w:r>
            <w:r w:rsidRPr="006269C3">
              <w:rPr>
                <w:rFonts w:ascii="Times New Roman" w:eastAsia="Times New Roman" w:hAnsi="Times New Roman"/>
                <w:b/>
                <w:sz w:val="24"/>
                <w:szCs w:val="24"/>
              </w:rPr>
              <w:t>.</w:t>
            </w:r>
            <w:r w:rsidRPr="00E800B8">
              <w:rPr>
                <w:rFonts w:ascii="Times New Roman" w:eastAsia="Times New Roman" w:hAnsi="Times New Roman"/>
                <w:sz w:val="24"/>
                <w:szCs w:val="24"/>
              </w:rPr>
              <w:t xml:space="preserve"> Гарантійний лист</w:t>
            </w:r>
            <w:r>
              <w:rPr>
                <w:rFonts w:ascii="Times New Roman" w:eastAsia="Times New Roman" w:hAnsi="Times New Roman"/>
                <w:sz w:val="24"/>
                <w:szCs w:val="24"/>
              </w:rPr>
              <w:t>, в якому Учасник гарантує</w:t>
            </w:r>
            <w:r w:rsidRPr="00E800B8">
              <w:rPr>
                <w:rFonts w:ascii="Times New Roman" w:eastAsia="Times New Roman" w:hAnsi="Times New Roman"/>
                <w:sz w:val="24"/>
                <w:szCs w:val="24"/>
              </w:rPr>
              <w:t xml:space="preserve"> повноту, якість та своєчасність  наданих послуг.</w:t>
            </w:r>
          </w:p>
          <w:p w:rsidR="00326A5B" w:rsidRDefault="00326A5B" w:rsidP="00326A5B">
            <w:pPr>
              <w:pStyle w:val="aff5"/>
            </w:pPr>
            <w:r>
              <w:rPr>
                <w:b/>
              </w:rPr>
              <w:t>4</w:t>
            </w:r>
            <w:r>
              <w:t>. Копію ліцензії або іншого дозвільного документу що дає право учаснику надавати послуги які є предметом закупівлі, якщо згідно з діючим законодавством України відповідні послуги підлягають ліцензуванню, патентуванню, сертифікації, погодженню, експертизі тощо.</w:t>
            </w:r>
          </w:p>
          <w:p w:rsidR="00326A5B" w:rsidRDefault="00326A5B" w:rsidP="00326A5B">
            <w:pPr>
              <w:pStyle w:val="aff5"/>
            </w:pPr>
            <w:r w:rsidRPr="007370C3">
              <w:rPr>
                <w:b/>
              </w:rPr>
              <w:t>9</w:t>
            </w:r>
            <w:r>
              <w:t xml:space="preserve">. Гарантійний лист про те, що Учасник несе повну відповідальність за достовірність наданої інформації. </w:t>
            </w:r>
          </w:p>
          <w:p w:rsidR="00326A5B" w:rsidRPr="00176BD5" w:rsidRDefault="00326A5B" w:rsidP="00326A5B">
            <w:pPr>
              <w:pStyle w:val="aff5"/>
            </w:pPr>
            <w:r w:rsidRPr="00176BD5">
              <w:rPr>
                <w:b/>
              </w:rPr>
              <w:t xml:space="preserve">Підстави, </w:t>
            </w:r>
            <w:r>
              <w:rPr>
                <w:b/>
              </w:rPr>
              <w:t>визначені пунктом 47</w:t>
            </w:r>
            <w:r w:rsidRPr="00473BAE">
              <w:rPr>
                <w:b/>
              </w:rPr>
              <w:t xml:space="preserve"> Особливостей.</w:t>
            </w:r>
          </w:p>
          <w:p w:rsidR="00326A5B" w:rsidRPr="008E5492" w:rsidRDefault="00326A5B" w:rsidP="00326A5B">
            <w:pPr>
              <w:pStyle w:val="aff5"/>
            </w:pPr>
            <w:r w:rsidRPr="008E5492">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326A5B" w:rsidRDefault="00326A5B" w:rsidP="00326A5B">
            <w:pPr>
              <w:pStyle w:val="aff5"/>
            </w:pPr>
            <w:r w:rsidRPr="004B2450">
              <w:t xml:space="preserve">1) замовник має незаперечні докази того, що учасник </w:t>
            </w:r>
          </w:p>
          <w:p w:rsidR="00326A5B" w:rsidRPr="004B2450" w:rsidRDefault="00326A5B" w:rsidP="00326A5B">
            <w:pPr>
              <w:pStyle w:val="aff5"/>
            </w:pPr>
            <w:r w:rsidRPr="004B2450">
              <w:t xml:space="preserve">процедури закупівлі пропонує, дає або погоджується дати прямо чи опосередковано будь-якій службовій (посадовій) особі </w:t>
            </w:r>
            <w:r w:rsidRPr="004B2450">
              <w:lastRenderedPageBreak/>
              <w:t>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326A5B" w:rsidRPr="004B2450" w:rsidRDefault="00326A5B" w:rsidP="00326A5B">
            <w:pPr>
              <w:pStyle w:val="aff5"/>
            </w:pPr>
            <w:r w:rsidRPr="004B2450">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326A5B" w:rsidRPr="004B2450" w:rsidRDefault="00326A5B" w:rsidP="00326A5B">
            <w:pPr>
              <w:pStyle w:val="aff5"/>
            </w:pPr>
            <w:r w:rsidRPr="004B2450">
              <w:t xml:space="preserve">3) </w:t>
            </w:r>
            <w:r>
              <w:t xml:space="preserve">керівника </w:t>
            </w:r>
            <w:r w:rsidRPr="004B2450">
              <w:t>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326A5B" w:rsidRPr="004B2450" w:rsidRDefault="00326A5B" w:rsidP="00326A5B">
            <w:pPr>
              <w:pStyle w:val="aff5"/>
            </w:pPr>
            <w:r w:rsidRPr="004B2450">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326A5B" w:rsidRPr="004B2450" w:rsidRDefault="00326A5B" w:rsidP="00326A5B">
            <w:pPr>
              <w:pStyle w:val="aff5"/>
            </w:pPr>
            <w:r w:rsidRPr="004B2450">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326A5B" w:rsidRPr="004B2450" w:rsidRDefault="00326A5B" w:rsidP="00326A5B">
            <w:pPr>
              <w:pStyle w:val="aff5"/>
            </w:pPr>
            <w:r w:rsidRPr="004B2450">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326A5B" w:rsidRPr="004B2450" w:rsidRDefault="00326A5B" w:rsidP="00326A5B">
            <w:pPr>
              <w:pStyle w:val="aff5"/>
            </w:pPr>
            <w:r w:rsidRPr="004B2450">
              <w:t>7</w:t>
            </w:r>
            <w:r>
              <w:t>) тендерна пропозиція подана учасником процедури</w:t>
            </w:r>
            <w:r w:rsidRPr="004B2450">
              <w:t xml:space="preserve">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326A5B" w:rsidRPr="004B2450" w:rsidRDefault="00326A5B" w:rsidP="00326A5B">
            <w:pPr>
              <w:pStyle w:val="aff5"/>
            </w:pPr>
            <w:r w:rsidRPr="004B2450">
              <w:t>8) учасник процедури закупівлі визнаний в установленому законом порядку банкрутом та стосовно нього відкрита ліквідаційна процедура;</w:t>
            </w:r>
          </w:p>
          <w:p w:rsidR="00326A5B" w:rsidRPr="004B2450" w:rsidRDefault="00326A5B" w:rsidP="00326A5B">
            <w:pPr>
              <w:pStyle w:val="aff5"/>
            </w:pPr>
            <w:r w:rsidRPr="004B2450">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326A5B" w:rsidRPr="004B2450" w:rsidRDefault="00326A5B" w:rsidP="00326A5B">
            <w:pPr>
              <w:pStyle w:val="aff5"/>
            </w:pPr>
            <w:r w:rsidRPr="004B2450">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326A5B" w:rsidRDefault="00326A5B" w:rsidP="00326A5B">
            <w:pPr>
              <w:pStyle w:val="aff5"/>
            </w:pPr>
            <w:r w:rsidRPr="004B2450">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w:t>
            </w:r>
          </w:p>
          <w:p w:rsidR="00326A5B" w:rsidRPr="004B2450" w:rsidRDefault="00326A5B" w:rsidP="00326A5B">
            <w:pPr>
              <w:pStyle w:val="aff5"/>
            </w:pPr>
            <w:r w:rsidRPr="004B2450">
              <w:t xml:space="preserve"> санкцію у вигляді заборони на здійснення у неї публічних закупівель товарів, робіт і послуг згідно із Законом України “Про санкції”;</w:t>
            </w:r>
          </w:p>
          <w:p w:rsidR="00326A5B" w:rsidRPr="004B2450" w:rsidRDefault="00326A5B" w:rsidP="00326A5B">
            <w:pPr>
              <w:pStyle w:val="aff5"/>
            </w:pPr>
            <w:r w:rsidRPr="004B2450">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326A5B" w:rsidRPr="004B2450" w:rsidRDefault="00326A5B" w:rsidP="00326A5B">
            <w:pPr>
              <w:pStyle w:val="aff5"/>
            </w:pPr>
            <w:r w:rsidRPr="004B2450">
              <w:lastRenderedPageBreak/>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326A5B" w:rsidRDefault="00326A5B" w:rsidP="00326A5B">
            <w:pPr>
              <w:pStyle w:val="aff5"/>
              <w:rPr>
                <w:rFonts w:eastAsia="Times New Roman"/>
                <w:i/>
                <w:lang w:eastAsia="ru-RU"/>
              </w:rPr>
            </w:pPr>
            <w:r w:rsidRPr="004B2450">
              <w:t>Замовник не вимагає документального підтвердження</w:t>
            </w:r>
            <w:r>
              <w:t xml:space="preserve"> публічної інформації, </w:t>
            </w:r>
            <w:r w:rsidRPr="004B2450">
              <w:t>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w:t>
            </w:r>
            <w:r>
              <w:t xml:space="preserve">х, доступ до яких є вільним, </w:t>
            </w:r>
            <w:r w:rsidRPr="004B2450">
              <w:t>або</w:t>
            </w:r>
            <w:r>
              <w:t xml:space="preserve">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r w:rsidRPr="004B2450">
              <w:t xml:space="preserve"> </w:t>
            </w:r>
          </w:p>
          <w:p w:rsidR="00E075D0" w:rsidRPr="00CE3C46" w:rsidRDefault="00326A5B" w:rsidP="00FE32D7">
            <w:pPr>
              <w:shd w:val="clear" w:color="auto" w:fill="FFFFFF"/>
              <w:spacing w:after="0" w:line="240" w:lineRule="auto"/>
              <w:jc w:val="both"/>
              <w:textAlignment w:val="baseline"/>
              <w:rPr>
                <w:rFonts w:ascii="Times New Roman" w:eastAsia="Times New Roman" w:hAnsi="Times New Roman" w:cs="Times New Roman"/>
                <w:strike/>
                <w:sz w:val="24"/>
                <w:szCs w:val="24"/>
              </w:rPr>
            </w:pPr>
            <w:r w:rsidRPr="000B21D0">
              <w:rPr>
                <w:rFonts w:ascii="Times New Roman" w:eastAsia="Times New Roman" w:hAnsi="Times New Roman"/>
                <w:i/>
                <w:sz w:val="24"/>
                <w:szCs w:val="24"/>
                <w:lang w:eastAsia="ru-RU"/>
              </w:rPr>
              <w:t xml:space="preserve"> </w:t>
            </w:r>
          </w:p>
        </w:tc>
      </w:tr>
      <w:tr w:rsidR="00E075D0" w:rsidTr="005F4F24">
        <w:trPr>
          <w:trHeight w:val="3736"/>
          <w:jc w:val="center"/>
        </w:trPr>
        <w:tc>
          <w:tcPr>
            <w:tcW w:w="705" w:type="dxa"/>
          </w:tcPr>
          <w:p w:rsidR="00E075D0" w:rsidRDefault="00E075D0" w:rsidP="004D656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495" w:type="dxa"/>
          </w:tcPr>
          <w:p w:rsidR="00E075D0" w:rsidRDefault="00E075D0" w:rsidP="004D656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884" w:type="dxa"/>
            <w:vAlign w:val="center"/>
          </w:tcPr>
          <w:p w:rsidR="00E075D0" w:rsidRDefault="005F4F24" w:rsidP="005F4F24">
            <w:pPr>
              <w:widowControl w:val="0"/>
              <w:spacing w:after="0" w:line="240" w:lineRule="auto"/>
              <w:ind w:right="130"/>
              <w:jc w:val="both"/>
              <w:rPr>
                <w:rFonts w:ascii="Times New Roman" w:eastAsia="Times New Roman" w:hAnsi="Times New Roman" w:cs="Times New Roman"/>
                <w:sz w:val="24"/>
                <w:szCs w:val="24"/>
              </w:rPr>
            </w:pPr>
            <w:r w:rsidRPr="00E64E4D">
              <w:rPr>
                <w:rFonts w:ascii="Times New Roman" w:hAnsi="Times New Roman"/>
                <w:sz w:val="24"/>
                <w:szCs w:val="24"/>
              </w:rPr>
              <w:t xml:space="preserve">Вимоги до предмета закупівлі (технічні, якісні та кількісні характеристики) зазначено в </w:t>
            </w:r>
            <w:r w:rsidRPr="00E64E4D">
              <w:rPr>
                <w:rFonts w:ascii="Times New Roman" w:hAnsi="Times New Roman"/>
                <w:b/>
                <w:i/>
                <w:sz w:val="24"/>
                <w:szCs w:val="24"/>
              </w:rPr>
              <w:t xml:space="preserve">Додатку </w:t>
            </w:r>
            <w:r>
              <w:rPr>
                <w:rFonts w:ascii="Times New Roman" w:hAnsi="Times New Roman"/>
                <w:b/>
                <w:i/>
                <w:sz w:val="24"/>
                <w:szCs w:val="24"/>
              </w:rPr>
              <w:t>2</w:t>
            </w:r>
            <w:r w:rsidRPr="00E64E4D">
              <w:rPr>
                <w:rFonts w:ascii="Times New Roman" w:hAnsi="Times New Roman"/>
                <w:b/>
                <w:sz w:val="24"/>
                <w:szCs w:val="24"/>
              </w:rPr>
              <w:t xml:space="preserve"> </w:t>
            </w:r>
            <w:r w:rsidRPr="00E64E4D">
              <w:rPr>
                <w:rFonts w:ascii="Times New Roman" w:hAnsi="Times New Roman"/>
                <w:sz w:val="24"/>
                <w:szCs w:val="24"/>
              </w:rPr>
              <w:t>до цієї тендерної документації.</w:t>
            </w:r>
            <w:r>
              <w:rPr>
                <w:rFonts w:ascii="Times New Roman" w:hAnsi="Times New Roman"/>
                <w:sz w:val="24"/>
                <w:szCs w:val="24"/>
              </w:rPr>
              <w:t xml:space="preserve"> Всі </w:t>
            </w:r>
            <w:r w:rsidRPr="00EE0A9D">
              <w:rPr>
                <w:rFonts w:ascii="Times New Roman" w:hAnsi="Times New Roman"/>
                <w:sz w:val="24"/>
                <w:szCs w:val="24"/>
              </w:rPr>
              <w:t>посилання в тексті цієї тендерної документації в цілому та її додатках на стандартні характеристики, технічні регламенти та умови, вимоги, умовні позначення та термінологію, пов’язані з товарами,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тощо, слід читати в сукупності з виразом «або еквівалент».</w:t>
            </w:r>
          </w:p>
        </w:tc>
      </w:tr>
      <w:tr w:rsidR="00E075D0" w:rsidTr="00C92924">
        <w:trPr>
          <w:trHeight w:val="1119"/>
          <w:jc w:val="center"/>
        </w:trPr>
        <w:tc>
          <w:tcPr>
            <w:tcW w:w="705" w:type="dxa"/>
          </w:tcPr>
          <w:p w:rsidR="00E075D0" w:rsidRDefault="00E075D0" w:rsidP="004D656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495" w:type="dxa"/>
          </w:tcPr>
          <w:p w:rsidR="00E075D0" w:rsidRDefault="00E075D0" w:rsidP="004D656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Інформація про </w:t>
            </w:r>
            <w:r w:rsidRPr="006F27DF">
              <w:rPr>
                <w:rFonts w:ascii="Times New Roman" w:eastAsia="Times New Roman" w:hAnsi="Times New Roman" w:cs="Times New Roman"/>
                <w:b/>
                <w:sz w:val="24"/>
                <w:szCs w:val="24"/>
              </w:rPr>
              <w:t xml:space="preserve">субпідрядника /співвиконавця </w:t>
            </w:r>
          </w:p>
        </w:tc>
        <w:tc>
          <w:tcPr>
            <w:tcW w:w="6884" w:type="dxa"/>
            <w:vAlign w:val="center"/>
          </w:tcPr>
          <w:p w:rsidR="00E075D0" w:rsidRPr="00454661" w:rsidRDefault="00454661" w:rsidP="00070BA3">
            <w:pPr>
              <w:widowControl w:val="0"/>
              <w:ind w:right="120"/>
              <w:jc w:val="both"/>
              <w:rPr>
                <w:rFonts w:ascii="Times New Roman" w:eastAsia="Times New Roman" w:hAnsi="Times New Roman" w:cs="Times New Roman"/>
                <w:sz w:val="24"/>
                <w:szCs w:val="24"/>
              </w:rPr>
            </w:pPr>
            <w:r w:rsidRPr="00454661">
              <w:rPr>
                <w:rFonts w:ascii="Times New Roman" w:hAnsi="Times New Roman" w:cs="Times New Roman"/>
                <w:sz w:val="24"/>
                <w:szCs w:val="24"/>
              </w:rPr>
              <w:t>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субпідрядника/співвиконавця у обсязі не менше ніж 20 відсотків від вартості договору про закупівлю (надається у разі залучення).</w:t>
            </w:r>
          </w:p>
        </w:tc>
      </w:tr>
      <w:tr w:rsidR="00E075D0" w:rsidTr="00C92924">
        <w:trPr>
          <w:trHeight w:val="841"/>
          <w:jc w:val="center"/>
        </w:trPr>
        <w:tc>
          <w:tcPr>
            <w:tcW w:w="705" w:type="dxa"/>
          </w:tcPr>
          <w:p w:rsidR="00E075D0" w:rsidRDefault="00E075D0" w:rsidP="004D656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495" w:type="dxa"/>
          </w:tcPr>
          <w:p w:rsidR="00E075D0" w:rsidRDefault="00E075D0" w:rsidP="004D656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884" w:type="dxa"/>
            <w:vAlign w:val="center"/>
          </w:tcPr>
          <w:p w:rsidR="00E075D0" w:rsidRDefault="00E075D0" w:rsidP="004D6566">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w:t>
            </w:r>
            <w:r>
              <w:rPr>
                <w:rFonts w:ascii="Times New Roman" w:eastAsia="Times New Roman" w:hAnsi="Times New Roman" w:cs="Times New Roman"/>
                <w:sz w:val="24"/>
                <w:szCs w:val="24"/>
              </w:rPr>
              <w:lastRenderedPageBreak/>
              <w:t>тендерних пропозицій.</w:t>
            </w:r>
          </w:p>
          <w:p w:rsidR="00E075D0" w:rsidRDefault="00E075D0" w:rsidP="004D6566">
            <w:pPr>
              <w:widowControl w:val="0"/>
              <w:spacing w:after="0"/>
              <w:jc w:val="both"/>
              <w:rPr>
                <w:rFonts w:ascii="Times New Roman" w:eastAsia="Times New Roman" w:hAnsi="Times New Roman" w:cs="Times New Roman"/>
                <w:sz w:val="24"/>
                <w:szCs w:val="24"/>
              </w:rPr>
            </w:pPr>
          </w:p>
        </w:tc>
      </w:tr>
      <w:tr w:rsidR="00E075D0" w:rsidTr="00162AA1">
        <w:trPr>
          <w:trHeight w:val="442"/>
          <w:jc w:val="center"/>
        </w:trPr>
        <w:tc>
          <w:tcPr>
            <w:tcW w:w="10084" w:type="dxa"/>
            <w:gridSpan w:val="3"/>
            <w:shd w:val="clear" w:color="auto" w:fill="D9D9D9" w:themeFill="background1" w:themeFillShade="D9"/>
            <w:vAlign w:val="center"/>
          </w:tcPr>
          <w:p w:rsidR="00E075D0" w:rsidRDefault="00E075D0" w:rsidP="004D656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4. Подання та розкриття тендерної пропозиції</w:t>
            </w:r>
          </w:p>
        </w:tc>
      </w:tr>
      <w:tr w:rsidR="00E075D0" w:rsidTr="00C92924">
        <w:trPr>
          <w:trHeight w:val="1119"/>
          <w:jc w:val="center"/>
        </w:trPr>
        <w:tc>
          <w:tcPr>
            <w:tcW w:w="705" w:type="dxa"/>
          </w:tcPr>
          <w:p w:rsidR="00E075D0" w:rsidRDefault="00E075D0" w:rsidP="004D656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495" w:type="dxa"/>
          </w:tcPr>
          <w:p w:rsidR="00E075D0" w:rsidRDefault="00E075D0" w:rsidP="004D656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884" w:type="dxa"/>
            <w:vAlign w:val="center"/>
          </w:tcPr>
          <w:p w:rsidR="00E075D0" w:rsidRPr="00647EEB" w:rsidRDefault="00E075D0" w:rsidP="004D6566">
            <w:pPr>
              <w:widowControl w:val="0"/>
              <w:spacing w:after="0"/>
              <w:ind w:left="40" w:right="120"/>
              <w:jc w:val="both"/>
              <w:rPr>
                <w:rFonts w:ascii="Times New Roman" w:eastAsia="Times New Roman" w:hAnsi="Times New Roman" w:cs="Times New Roman"/>
                <w:i/>
                <w:sz w:val="20"/>
                <w:szCs w:val="20"/>
                <w:highlight w:val="yellow"/>
              </w:rPr>
            </w:pPr>
            <w:r>
              <w:rPr>
                <w:rFonts w:ascii="Times New Roman" w:eastAsia="Times New Roman" w:hAnsi="Times New Roman" w:cs="Times New Roman"/>
                <w:color w:val="000000"/>
                <w:sz w:val="24"/>
                <w:szCs w:val="24"/>
              </w:rPr>
              <w:t xml:space="preserve">Кінцевий строк подання тендерних пропозицій </w:t>
            </w:r>
            <w:r w:rsidR="00DD6494">
              <w:rPr>
                <w:rFonts w:ascii="Times New Roman" w:eastAsia="Times New Roman" w:hAnsi="Times New Roman" w:cs="Times New Roman"/>
                <w:b/>
                <w:sz w:val="24"/>
                <w:szCs w:val="24"/>
              </w:rPr>
              <w:t>27</w:t>
            </w:r>
            <w:r w:rsidR="00A658D5">
              <w:rPr>
                <w:rFonts w:ascii="Times New Roman" w:eastAsia="Times New Roman" w:hAnsi="Times New Roman" w:cs="Times New Roman"/>
                <w:b/>
                <w:sz w:val="24"/>
                <w:szCs w:val="24"/>
              </w:rPr>
              <w:t>.10</w:t>
            </w:r>
            <w:r>
              <w:rPr>
                <w:rFonts w:ascii="Times New Roman" w:eastAsia="Times New Roman" w:hAnsi="Times New Roman" w:cs="Times New Roman"/>
                <w:b/>
                <w:sz w:val="24"/>
                <w:szCs w:val="24"/>
              </w:rPr>
              <w:t>.</w:t>
            </w:r>
            <w:bookmarkStart w:id="6" w:name="_GoBack"/>
            <w:bookmarkEnd w:id="6"/>
            <w:r>
              <w:rPr>
                <w:rFonts w:ascii="Times New Roman" w:eastAsia="Times New Roman" w:hAnsi="Times New Roman" w:cs="Times New Roman"/>
                <w:b/>
                <w:sz w:val="24"/>
                <w:szCs w:val="24"/>
              </w:rPr>
              <w:t xml:space="preserve">2023 року </w:t>
            </w:r>
            <w:r w:rsidRPr="00647EEB">
              <w:rPr>
                <w:rFonts w:ascii="Times New Roman" w:eastAsia="Times New Roman" w:hAnsi="Times New Roman" w:cs="Times New Roman"/>
                <w:i/>
                <w:sz w:val="20"/>
                <w:szCs w:val="20"/>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rsidR="00E075D0" w:rsidRPr="00E76A3A" w:rsidRDefault="00E075D0" w:rsidP="004D6566">
            <w:pPr>
              <w:widowControl w:val="0"/>
              <w:spacing w:after="0"/>
              <w:ind w:left="40" w:right="120"/>
              <w:jc w:val="both"/>
              <w:rPr>
                <w:rFonts w:ascii="Times New Roman" w:hAnsi="Times New Roman"/>
                <w:color w:val="000000"/>
                <w:sz w:val="24"/>
                <w:szCs w:val="24"/>
                <w:lang w:eastAsia="ru-RU"/>
              </w:rPr>
            </w:pPr>
            <w:r w:rsidRPr="00735E42">
              <w:rPr>
                <w:rFonts w:ascii="Times New Roman" w:hAnsi="Times New Roman"/>
                <w:color w:val="000000"/>
                <w:sz w:val="24"/>
                <w:szCs w:val="24"/>
                <w:lang w:eastAsia="ru-RU"/>
              </w:rPr>
              <w:t>У разі якщо інформація, розміщена в електронній системі закупівель шляхом завантаження документів, містить відомості, що відрізняються від тих, які розміщені шляхом заповнення електронних полів, автентичною вважається інформація, розміщена шляхом заповнення електронних полів.</w:t>
            </w:r>
            <w:r w:rsidR="00F333B2">
              <w:rPr>
                <w:rFonts w:ascii="Times New Roman" w:hAnsi="Times New Roman"/>
                <w:color w:val="000000"/>
                <w:sz w:val="24"/>
                <w:szCs w:val="24"/>
                <w:lang w:eastAsia="ru-RU"/>
              </w:rPr>
              <w:t xml:space="preserve"> </w:t>
            </w:r>
            <w:r w:rsidRPr="00735E42">
              <w:rPr>
                <w:rFonts w:ascii="Times New Roman" w:hAnsi="Times New Roman"/>
                <w:color w:val="000000"/>
                <w:sz w:val="24"/>
                <w:szCs w:val="24"/>
                <w:lang w:eastAsia="ru-RU"/>
              </w:rPr>
              <w:t>Після внесення інформації в електронні поля, на неї накладається кваліфікований електронний підпис посадової особи. Інформація, що заповнюється в електронних полях, може відображатися на веб-порталі у вигляді документа, доступного для друку</w:t>
            </w:r>
            <w:r w:rsidR="00F333B2">
              <w:rPr>
                <w:rFonts w:ascii="Times New Roman" w:hAnsi="Times New Roman"/>
                <w:color w:val="000000"/>
                <w:sz w:val="24"/>
                <w:szCs w:val="24"/>
                <w:lang w:eastAsia="ru-RU"/>
              </w:rPr>
              <w:t xml:space="preserve">. </w:t>
            </w:r>
            <w:r w:rsidRPr="00735E42">
              <w:rPr>
                <w:rFonts w:ascii="Times New Roman" w:hAnsi="Times New Roman"/>
                <w:color w:val="000000"/>
                <w:sz w:val="24"/>
                <w:szCs w:val="24"/>
                <w:lang w:eastAsia="ru-RU"/>
              </w:rPr>
              <w:t>Оприлюднення інформації на веб-порталі здійснюється електронною системою закупівель автоматично.</w:t>
            </w:r>
            <w:r w:rsidR="00F333B2">
              <w:rPr>
                <w:rFonts w:ascii="Times New Roman" w:hAnsi="Times New Roman"/>
                <w:color w:val="000000"/>
                <w:sz w:val="24"/>
                <w:szCs w:val="24"/>
                <w:lang w:eastAsia="ru-RU"/>
              </w:rPr>
              <w:t xml:space="preserve"> </w:t>
            </w: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 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E075D0" w:rsidRDefault="00E075D0" w:rsidP="004D6566">
            <w:pPr>
              <w:widowControl w:val="0"/>
              <w:pBdr>
                <w:top w:val="nil"/>
                <w:left w:val="nil"/>
                <w:bottom w:val="nil"/>
                <w:right w:val="nil"/>
                <w:between w:val="nil"/>
              </w:pBdr>
              <w:spacing w:after="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E075D0" w:rsidTr="00647EEB">
        <w:trPr>
          <w:trHeight w:val="991"/>
          <w:jc w:val="center"/>
        </w:trPr>
        <w:tc>
          <w:tcPr>
            <w:tcW w:w="705" w:type="dxa"/>
          </w:tcPr>
          <w:p w:rsidR="00E075D0" w:rsidRDefault="00E075D0" w:rsidP="004D656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495" w:type="dxa"/>
          </w:tcPr>
          <w:p w:rsidR="00E075D0" w:rsidRDefault="00E075D0" w:rsidP="004D656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Порядок розкриття тендерної пропозиції</w:t>
            </w:r>
          </w:p>
        </w:tc>
        <w:tc>
          <w:tcPr>
            <w:tcW w:w="6884" w:type="dxa"/>
            <w:vAlign w:val="center"/>
          </w:tcPr>
          <w:p w:rsidR="00E075D0" w:rsidRPr="008A25AB" w:rsidRDefault="00647EEB" w:rsidP="008A25AB">
            <w:pPr>
              <w:shd w:val="clear" w:color="auto" w:fill="FFFFFF"/>
              <w:spacing w:before="120"/>
              <w:jc w:val="both"/>
              <w:rPr>
                <w:rFonts w:ascii="Times New Roman" w:hAnsi="Times New Roman" w:cs="Times New Roman"/>
                <w:color w:val="000000"/>
                <w:sz w:val="24"/>
                <w:szCs w:val="24"/>
              </w:rPr>
            </w:pPr>
            <w:r w:rsidRPr="00F745C3">
              <w:rPr>
                <w:rFonts w:ascii="Times New Roman" w:hAnsi="Times New Roman"/>
                <w:sz w:val="24"/>
                <w:szCs w:val="24"/>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w:t>
            </w:r>
            <w:r>
              <w:rPr>
                <w:rFonts w:ascii="Times New Roman" w:hAnsi="Times New Roman"/>
                <w:sz w:val="24"/>
                <w:szCs w:val="24"/>
              </w:rPr>
              <w:t>ться відповідно до пункту 39</w:t>
            </w:r>
            <w:r w:rsidRPr="00F745C3">
              <w:rPr>
                <w:rFonts w:ascii="Times New Roman" w:hAnsi="Times New Roman"/>
                <w:sz w:val="24"/>
                <w:szCs w:val="24"/>
              </w:rPr>
              <w:t xml:space="preserve"> Особливостей</w:t>
            </w:r>
            <w:r w:rsidRPr="00F745C3">
              <w:rPr>
                <w:rFonts w:ascii="Times New Roman" w:eastAsia="Gulim" w:hAnsi="Times New Roman"/>
                <w:color w:val="000000"/>
                <w:sz w:val="24"/>
                <w:szCs w:val="24"/>
              </w:rPr>
              <w:t>.</w:t>
            </w:r>
            <w:r>
              <w:t xml:space="preserve"> </w:t>
            </w:r>
            <w:r w:rsidRPr="007D01C3">
              <w:rPr>
                <w:rFonts w:ascii="Times New Roman" w:eastAsia="Gulim" w:hAnsi="Times New Roman"/>
                <w:color w:val="000000"/>
                <w:sz w:val="24"/>
                <w:szCs w:val="24"/>
                <w:u w:val="single"/>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w:t>
            </w:r>
            <w:r>
              <w:rPr>
                <w:rFonts w:ascii="Times New Roman" w:eastAsia="Gulim" w:hAnsi="Times New Roman"/>
                <w:color w:val="000000"/>
                <w:sz w:val="24"/>
                <w:szCs w:val="24"/>
                <w:u w:val="single"/>
              </w:rPr>
              <w:t>ь підстав, визначених пунктом 47</w:t>
            </w:r>
            <w:r w:rsidRPr="007D01C3">
              <w:rPr>
                <w:rFonts w:ascii="Times New Roman" w:eastAsia="Gulim" w:hAnsi="Times New Roman"/>
                <w:color w:val="000000"/>
                <w:sz w:val="24"/>
                <w:szCs w:val="24"/>
                <w:u w:val="single"/>
              </w:rPr>
              <w:t xml:space="preserve"> Особливостей.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tc>
      </w:tr>
      <w:tr w:rsidR="00E075D0" w:rsidTr="00647EEB">
        <w:trPr>
          <w:trHeight w:val="512"/>
          <w:jc w:val="center"/>
        </w:trPr>
        <w:tc>
          <w:tcPr>
            <w:tcW w:w="10084" w:type="dxa"/>
            <w:gridSpan w:val="3"/>
            <w:shd w:val="clear" w:color="auto" w:fill="D9D9D9" w:themeFill="background1" w:themeFillShade="D9"/>
            <w:vAlign w:val="center"/>
          </w:tcPr>
          <w:p w:rsidR="00E075D0" w:rsidRDefault="00E075D0" w:rsidP="004D656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E075D0" w:rsidTr="00C92924">
        <w:trPr>
          <w:trHeight w:val="688"/>
          <w:jc w:val="center"/>
        </w:trPr>
        <w:tc>
          <w:tcPr>
            <w:tcW w:w="705" w:type="dxa"/>
          </w:tcPr>
          <w:p w:rsidR="00E075D0" w:rsidRDefault="00E075D0" w:rsidP="004D656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495" w:type="dxa"/>
          </w:tcPr>
          <w:p w:rsidR="00E075D0" w:rsidRDefault="00E075D0" w:rsidP="004D656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Перелік критеріїв та методика оцінки тендерної пропозиції із зазначенням </w:t>
            </w:r>
            <w:r>
              <w:rPr>
                <w:rFonts w:ascii="Times New Roman" w:eastAsia="Times New Roman" w:hAnsi="Times New Roman" w:cs="Times New Roman"/>
                <w:b/>
                <w:color w:val="000000"/>
                <w:sz w:val="24"/>
                <w:szCs w:val="24"/>
              </w:rPr>
              <w:lastRenderedPageBreak/>
              <w:t>питомої ваги критерію</w:t>
            </w:r>
          </w:p>
        </w:tc>
        <w:tc>
          <w:tcPr>
            <w:tcW w:w="6884" w:type="dxa"/>
            <w:vAlign w:val="center"/>
          </w:tcPr>
          <w:p w:rsidR="00E075D0" w:rsidRPr="00B96120" w:rsidRDefault="00E075D0" w:rsidP="00F34609">
            <w:pPr>
              <w:shd w:val="clear" w:color="auto" w:fill="FFFFFF"/>
              <w:spacing w:before="120"/>
              <w:jc w:val="both"/>
              <w:rPr>
                <w:rFonts w:ascii="Times New Roman" w:hAnsi="Times New Roman" w:cs="Times New Roman"/>
                <w:color w:val="000000"/>
                <w:sz w:val="24"/>
                <w:szCs w:val="24"/>
              </w:rPr>
            </w:pPr>
            <w:r w:rsidRPr="00F34609">
              <w:rPr>
                <w:rFonts w:ascii="Times New Roman" w:hAnsi="Times New Roman" w:cs="Times New Roman"/>
                <w:b/>
                <w:color w:val="000000"/>
                <w:sz w:val="24"/>
                <w:szCs w:val="24"/>
              </w:rPr>
              <w:lastRenderedPageBreak/>
              <w:t>Електронний аукціон проводиться електронною системою закупівель відповідно до статті 30 Закону</w:t>
            </w:r>
            <w:r w:rsidRPr="00B96120">
              <w:rPr>
                <w:rFonts w:ascii="Times New Roman" w:hAnsi="Times New Roman" w:cs="Times New Roman"/>
                <w:color w:val="000000"/>
                <w:sz w:val="24"/>
                <w:szCs w:val="24"/>
              </w:rPr>
              <w:t>.</w:t>
            </w:r>
          </w:p>
          <w:p w:rsidR="00E075D0" w:rsidRDefault="00E075D0" w:rsidP="004D6566">
            <w:pPr>
              <w:widowControl w:val="0"/>
              <w:spacing w:after="0"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Розгляд та оцінка тендерних пропозицій відбуваються відповідно до статті 29 Закону з урахуванням положень п 43 </w:t>
            </w:r>
            <w:r>
              <w:rPr>
                <w:rFonts w:ascii="Times New Roman" w:eastAsia="Times New Roman" w:hAnsi="Times New Roman" w:cs="Times New Roman"/>
                <w:sz w:val="24"/>
                <w:szCs w:val="24"/>
              </w:rPr>
              <w:lastRenderedPageBreak/>
              <w:t>Особливостей.</w:t>
            </w:r>
          </w:p>
          <w:p w:rsidR="00E075D0" w:rsidRPr="00E20B71" w:rsidRDefault="00E075D0" w:rsidP="004D6566">
            <w:pPr>
              <w:widowControl w:val="0"/>
              <w:spacing w:after="0"/>
              <w:jc w:val="both"/>
              <w:rPr>
                <w:rFonts w:ascii="Times New Roman" w:eastAsia="Times New Roman" w:hAnsi="Times New Roman" w:cs="Times New Roman"/>
                <w:b/>
                <w:sz w:val="24"/>
                <w:szCs w:val="24"/>
              </w:rPr>
            </w:pPr>
            <w:r w:rsidRPr="00A1433D">
              <w:rPr>
                <w:rFonts w:ascii="Times New Roman" w:eastAsia="Times New Roman" w:hAnsi="Times New Roman" w:cs="Times New Roman"/>
                <w:b/>
                <w:sz w:val="24"/>
                <w:szCs w:val="24"/>
              </w:rPr>
              <w:t xml:space="preserve">Перелік критеріїв та методика оцінки тендерної пропозиції </w:t>
            </w:r>
            <w:r w:rsidRPr="00E20B71">
              <w:rPr>
                <w:rFonts w:ascii="Times New Roman" w:eastAsia="Times New Roman" w:hAnsi="Times New Roman" w:cs="Times New Roman"/>
                <w:b/>
                <w:sz w:val="24"/>
                <w:szCs w:val="24"/>
              </w:rPr>
              <w:t>із зазначенням питомої ваги критерію:</w:t>
            </w:r>
          </w:p>
          <w:p w:rsidR="00E075D0" w:rsidRPr="00E20B71" w:rsidRDefault="00E075D0" w:rsidP="004D6566">
            <w:pPr>
              <w:widowControl w:val="0"/>
              <w:spacing w:after="0"/>
              <w:jc w:val="both"/>
              <w:rPr>
                <w:rFonts w:ascii="Times New Roman" w:eastAsia="Times New Roman" w:hAnsi="Times New Roman" w:cs="Times New Roman"/>
                <w:color w:val="000000"/>
                <w:sz w:val="24"/>
                <w:szCs w:val="24"/>
              </w:rPr>
            </w:pPr>
            <w:r w:rsidRPr="00E20B71">
              <w:rPr>
                <w:rFonts w:ascii="Times New Roman" w:eastAsia="Times New Roman" w:hAnsi="Times New Roman" w:cs="Times New Roman"/>
                <w:color w:val="000000"/>
                <w:sz w:val="24"/>
                <w:szCs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E075D0" w:rsidRPr="00E20B71" w:rsidRDefault="00E075D0" w:rsidP="004D6566">
            <w:pPr>
              <w:widowControl w:val="0"/>
              <w:spacing w:after="0"/>
              <w:jc w:val="both"/>
              <w:rPr>
                <w:rFonts w:ascii="Times New Roman" w:eastAsia="Times New Roman" w:hAnsi="Times New Roman" w:cs="Times New Roman"/>
                <w:sz w:val="24"/>
                <w:szCs w:val="24"/>
              </w:rPr>
            </w:pPr>
            <w:r w:rsidRPr="00E20B71">
              <w:rPr>
                <w:rFonts w:ascii="Times New Roman" w:eastAsia="Times New Roman" w:hAnsi="Times New Roman" w:cs="Times New Roman"/>
                <w:color w:val="323232"/>
                <w:sz w:val="24"/>
                <w:szCs w:val="24"/>
              </w:rPr>
              <w:t xml:space="preserve">Найбільш економічно вигідною тендерною пропозицією електронна система </w:t>
            </w:r>
            <w:r w:rsidRPr="00E20B71">
              <w:rPr>
                <w:rFonts w:ascii="Times New Roman" w:eastAsia="Times New Roman" w:hAnsi="Times New Roman" w:cs="Times New Roman"/>
                <w:sz w:val="24"/>
                <w:szCs w:val="24"/>
              </w:rPr>
              <w:t>закупівель визначає тендерну пропозицію, ціна/приведена</w:t>
            </w:r>
            <w:r w:rsidRPr="00E20B71">
              <w:rPr>
                <w:rFonts w:ascii="Times New Roman" w:eastAsia="Times New Roman" w:hAnsi="Times New Roman" w:cs="Times New Roman"/>
                <w:b/>
                <w:sz w:val="24"/>
                <w:szCs w:val="24"/>
              </w:rPr>
              <w:t xml:space="preserve"> ціна якої є найнижчою</w:t>
            </w:r>
            <w:r w:rsidRPr="00E20B71">
              <w:rPr>
                <w:rFonts w:ascii="Times New Roman" w:eastAsia="Times New Roman" w:hAnsi="Times New Roman" w:cs="Times New Roman"/>
                <w:sz w:val="24"/>
                <w:szCs w:val="24"/>
              </w:rPr>
              <w:t>.</w:t>
            </w:r>
          </w:p>
          <w:p w:rsidR="00E075D0" w:rsidRPr="00E20B71" w:rsidRDefault="00E075D0" w:rsidP="004D6566">
            <w:pPr>
              <w:widowControl w:val="0"/>
              <w:spacing w:after="0"/>
              <w:jc w:val="both"/>
              <w:rPr>
                <w:rFonts w:ascii="Times New Roman" w:eastAsia="Times New Roman" w:hAnsi="Times New Roman" w:cs="Times New Roman"/>
                <w:b/>
                <w:sz w:val="24"/>
                <w:szCs w:val="24"/>
              </w:rPr>
            </w:pPr>
            <w:r w:rsidRPr="00E20B71">
              <w:rPr>
                <w:rFonts w:ascii="Times New Roman" w:eastAsia="Times New Roman" w:hAnsi="Times New Roman" w:cs="Times New Roman"/>
                <w:b/>
                <w:sz w:val="24"/>
                <w:szCs w:val="24"/>
              </w:rPr>
              <w:t xml:space="preserve">Ціна тендерної пропозиції не може перевищувати очікувану вартість предмета закупівлі, зазначену в </w:t>
            </w:r>
            <w:r w:rsidR="00574204" w:rsidRPr="00E20B71">
              <w:rPr>
                <w:rFonts w:ascii="Times New Roman" w:eastAsia="Times New Roman" w:hAnsi="Times New Roman" w:cs="Times New Roman"/>
                <w:b/>
                <w:sz w:val="24"/>
                <w:szCs w:val="24"/>
              </w:rPr>
              <w:t>тендерній документ</w:t>
            </w:r>
            <w:r w:rsidR="00DD6494">
              <w:rPr>
                <w:rFonts w:ascii="Times New Roman" w:eastAsia="Times New Roman" w:hAnsi="Times New Roman" w:cs="Times New Roman"/>
                <w:b/>
                <w:sz w:val="24"/>
                <w:szCs w:val="24"/>
              </w:rPr>
              <w:t>а</w:t>
            </w:r>
            <w:r w:rsidR="00574204" w:rsidRPr="00E20B71">
              <w:rPr>
                <w:rFonts w:ascii="Times New Roman" w:eastAsia="Times New Roman" w:hAnsi="Times New Roman" w:cs="Times New Roman"/>
                <w:b/>
                <w:sz w:val="24"/>
                <w:szCs w:val="24"/>
              </w:rPr>
              <w:t>ції</w:t>
            </w:r>
            <w:r w:rsidRPr="00E20B71">
              <w:rPr>
                <w:rFonts w:ascii="Times New Roman" w:eastAsia="Times New Roman" w:hAnsi="Times New Roman" w:cs="Times New Roman"/>
                <w:b/>
                <w:sz w:val="24"/>
                <w:szCs w:val="24"/>
              </w:rPr>
              <w:t>, з урахуванням абзацу другого пункту 28 Особливостей.</w:t>
            </w:r>
          </w:p>
          <w:p w:rsidR="00E075D0" w:rsidRPr="00E20B71" w:rsidRDefault="00E075D0" w:rsidP="004D6566">
            <w:pPr>
              <w:widowControl w:val="0"/>
              <w:spacing w:after="0"/>
              <w:jc w:val="both"/>
              <w:rPr>
                <w:rFonts w:ascii="Times New Roman" w:eastAsia="Times New Roman" w:hAnsi="Times New Roman" w:cs="Times New Roman"/>
                <w:b/>
                <w:color w:val="4A86E8"/>
                <w:sz w:val="24"/>
                <w:szCs w:val="24"/>
              </w:rPr>
            </w:pPr>
            <w:r w:rsidRPr="00E20B71">
              <w:rPr>
                <w:rFonts w:ascii="Times New Roman" w:eastAsia="Times New Roman" w:hAnsi="Times New Roman" w:cs="Times New Roman"/>
                <w:b/>
                <w:sz w:val="24"/>
                <w:szCs w:val="24"/>
              </w:rPr>
              <w:t xml:space="preserve">До розгляду </w:t>
            </w:r>
            <w:r w:rsidRPr="00E20B71">
              <w:rPr>
                <w:rFonts w:ascii="Times New Roman" w:eastAsia="Times New Roman" w:hAnsi="Times New Roman" w:cs="Times New Roman"/>
                <w:b/>
                <w:sz w:val="24"/>
                <w:szCs w:val="24"/>
                <w:u w:val="single"/>
              </w:rPr>
              <w:t xml:space="preserve">не приймається </w:t>
            </w:r>
            <w:r w:rsidRPr="00E20B71">
              <w:rPr>
                <w:rFonts w:ascii="Times New Roman" w:eastAsia="Times New Roman" w:hAnsi="Times New Roman" w:cs="Times New Roman"/>
                <w:b/>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E075D0" w:rsidRDefault="00E075D0" w:rsidP="004D6566">
            <w:pPr>
              <w:widowControl w:val="0"/>
              <w:spacing w:after="0"/>
              <w:jc w:val="both"/>
              <w:rPr>
                <w:rFonts w:ascii="Times New Roman" w:eastAsia="Times New Roman" w:hAnsi="Times New Roman" w:cs="Times New Roman"/>
                <w:sz w:val="24"/>
                <w:szCs w:val="24"/>
              </w:rPr>
            </w:pPr>
            <w:r w:rsidRPr="00E20B71">
              <w:rPr>
                <w:rFonts w:ascii="Times New Roman" w:eastAsia="Times New Roman" w:hAnsi="Times New Roman" w:cs="Times New Roman"/>
                <w:sz w:val="24"/>
                <w:szCs w:val="24"/>
              </w:rPr>
              <w:t>Оцінка тендерних пропозицій здійснюється на</w:t>
            </w:r>
            <w:r>
              <w:rPr>
                <w:rFonts w:ascii="Times New Roman" w:eastAsia="Times New Roman" w:hAnsi="Times New Roman" w:cs="Times New Roman"/>
                <w:sz w:val="24"/>
                <w:szCs w:val="24"/>
              </w:rPr>
              <w:t xml:space="preserve"> основі критерію „Ціна”.– 100 %.</w:t>
            </w:r>
          </w:p>
          <w:p w:rsidR="00E075D0" w:rsidRPr="00A1433D" w:rsidRDefault="00E075D0" w:rsidP="004D6566">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w:t>
            </w:r>
            <w:r w:rsidRPr="00A1433D">
              <w:rPr>
                <w:rFonts w:ascii="Times New Roman" w:eastAsia="Times New Roman" w:hAnsi="Times New Roman" w:cs="Times New Roman"/>
                <w:sz w:val="24"/>
                <w:szCs w:val="24"/>
              </w:rPr>
              <w:t>також без ПДВ - якщо предмет закупівлі не оподатковується.</w:t>
            </w:r>
          </w:p>
          <w:p w:rsidR="00E075D0" w:rsidRPr="00A1433D" w:rsidRDefault="00E075D0" w:rsidP="004D6566">
            <w:pPr>
              <w:widowControl w:val="0"/>
              <w:spacing w:after="0"/>
              <w:jc w:val="both"/>
              <w:rPr>
                <w:rFonts w:ascii="Times New Roman" w:eastAsia="Times New Roman" w:hAnsi="Times New Roman" w:cs="Times New Roman"/>
                <w:sz w:val="24"/>
                <w:szCs w:val="24"/>
              </w:rPr>
            </w:pPr>
            <w:r w:rsidRPr="00A1433D">
              <w:rPr>
                <w:rFonts w:ascii="Times New Roman" w:eastAsia="Times New Roman" w:hAnsi="Times New Roman" w:cs="Times New Roman"/>
                <w:sz w:val="24"/>
                <w:szCs w:val="24"/>
              </w:rPr>
              <w:t>Оцінка здійснюється щодо предмета закупівлі в цілому.</w:t>
            </w:r>
          </w:p>
          <w:p w:rsidR="00E075D0" w:rsidRPr="00A1433D" w:rsidRDefault="00E075D0" w:rsidP="004D6566">
            <w:pPr>
              <w:widowControl w:val="0"/>
              <w:spacing w:after="0"/>
              <w:jc w:val="both"/>
              <w:rPr>
                <w:rFonts w:ascii="Times New Roman" w:eastAsia="Times New Roman" w:hAnsi="Times New Roman" w:cs="Times New Roman"/>
                <w:sz w:val="24"/>
                <w:szCs w:val="24"/>
              </w:rPr>
            </w:pPr>
            <w:r w:rsidRPr="00A1433D">
              <w:rPr>
                <w:rFonts w:ascii="Times New Roman" w:eastAsia="Times New Roman" w:hAnsi="Times New Roman" w:cs="Times New Roman"/>
                <w:sz w:val="24"/>
                <w:szCs w:val="24"/>
              </w:rPr>
              <w:t xml:space="preserve">Учасник визначає ціни на </w:t>
            </w:r>
            <w:r>
              <w:rPr>
                <w:rFonts w:ascii="Times New Roman" w:eastAsia="Times New Roman" w:hAnsi="Times New Roman" w:cs="Times New Roman"/>
                <w:b/>
                <w:sz w:val="24"/>
                <w:szCs w:val="24"/>
              </w:rPr>
              <w:t>послуги</w:t>
            </w:r>
            <w:r w:rsidRPr="00A1433D">
              <w:rPr>
                <w:rFonts w:ascii="Times New Roman" w:eastAsia="Times New Roman" w:hAnsi="Times New Roman" w:cs="Times New Roman"/>
                <w:sz w:val="24"/>
                <w:szCs w:val="24"/>
              </w:rPr>
              <w:t xml:space="preserve">, що він пропонує </w:t>
            </w:r>
            <w:r w:rsidRPr="00A1433D">
              <w:rPr>
                <w:rFonts w:ascii="Times New Roman" w:eastAsia="Times New Roman" w:hAnsi="Times New Roman" w:cs="Times New Roman"/>
                <w:b/>
                <w:sz w:val="24"/>
                <w:szCs w:val="24"/>
              </w:rPr>
              <w:t xml:space="preserve">надати </w:t>
            </w:r>
            <w:r w:rsidRPr="00A1433D">
              <w:rPr>
                <w:rFonts w:ascii="Times New Roman" w:eastAsia="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A1433D">
              <w:rPr>
                <w:rFonts w:ascii="Times New Roman" w:eastAsia="Times New Roman" w:hAnsi="Times New Roman" w:cs="Times New Roman"/>
                <w:b/>
                <w:sz w:val="24"/>
                <w:szCs w:val="24"/>
              </w:rPr>
              <w:t>послуг</w:t>
            </w:r>
            <w:r w:rsidRPr="00A1433D">
              <w:rPr>
                <w:rFonts w:ascii="Times New Roman" w:eastAsia="Times New Roman" w:hAnsi="Times New Roman" w:cs="Times New Roman"/>
                <w:sz w:val="24"/>
                <w:szCs w:val="24"/>
              </w:rPr>
              <w:t xml:space="preserve"> даного виду.</w:t>
            </w:r>
          </w:p>
          <w:p w:rsidR="00E075D0" w:rsidRDefault="00E075D0" w:rsidP="004D6566">
            <w:pPr>
              <w:widowControl w:val="0"/>
              <w:spacing w:after="0"/>
              <w:jc w:val="both"/>
              <w:rPr>
                <w:rFonts w:ascii="Times New Roman" w:eastAsia="Times New Roman" w:hAnsi="Times New Roman" w:cs="Times New Roman"/>
                <w:color w:val="000000"/>
                <w:sz w:val="24"/>
                <w:szCs w:val="24"/>
              </w:rPr>
            </w:pPr>
            <w:r w:rsidRPr="00A1433D">
              <w:rPr>
                <w:rFonts w:ascii="Times New Roman" w:eastAsia="Times New Roman" w:hAnsi="Times New Roman" w:cs="Times New Roman"/>
                <w:sz w:val="24"/>
                <w:szCs w:val="24"/>
              </w:rPr>
              <w:t xml:space="preserve">Замовник розглядає </w:t>
            </w:r>
            <w:r>
              <w:rPr>
                <w:rFonts w:ascii="Times New Roman" w:eastAsia="Times New Roman" w:hAnsi="Times New Roman" w:cs="Times New Roman"/>
                <w:color w:val="000000"/>
                <w:sz w:val="24"/>
                <w:szCs w:val="24"/>
              </w:rPr>
              <w:t>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E075D0" w:rsidRDefault="00E075D0" w:rsidP="004D6566">
            <w:pPr>
              <w:widowControl w:val="0"/>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E075D0" w:rsidRDefault="00E075D0" w:rsidP="004D6566">
            <w:pPr>
              <w:widowControl w:val="0"/>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E075D0" w:rsidRDefault="00E075D0" w:rsidP="004D6566">
            <w:pPr>
              <w:widowControl w:val="0"/>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E075D0" w:rsidRDefault="00E075D0" w:rsidP="004D6566">
            <w:pPr>
              <w:widowControl w:val="0"/>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E075D0" w:rsidRDefault="00E075D0" w:rsidP="004D6566">
            <w:pPr>
              <w:widowControl w:val="0"/>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w:t>
            </w:r>
            <w:r w:rsidR="00A13002">
              <w:rPr>
                <w:rFonts w:ascii="Times New Roman" w:eastAsia="Times New Roman" w:hAnsi="Times New Roman" w:cs="Times New Roman"/>
                <w:color w:val="000000"/>
                <w:sz w:val="24"/>
                <w:szCs w:val="24"/>
              </w:rPr>
              <w:t>дев’</w:t>
            </w:r>
            <w:r w:rsidR="00A13002" w:rsidRPr="00A13002">
              <w:rPr>
                <w:rFonts w:ascii="Times New Roman" w:eastAsia="Times New Roman" w:hAnsi="Times New Roman" w:cs="Times New Roman"/>
                <w:color w:val="000000"/>
                <w:sz w:val="24"/>
                <w:szCs w:val="24"/>
              </w:rPr>
              <w:t>ятим</w:t>
            </w:r>
            <w:r>
              <w:rPr>
                <w:rFonts w:ascii="Times New Roman" w:eastAsia="Times New Roman" w:hAnsi="Times New Roman" w:cs="Times New Roman"/>
                <w:color w:val="000000"/>
                <w:sz w:val="24"/>
                <w:szCs w:val="24"/>
              </w:rPr>
              <w:t xml:space="preserve"> пункту 3</w:t>
            </w:r>
            <w:r w:rsidR="00A13002">
              <w:rPr>
                <w:rFonts w:ascii="Times New Roman" w:eastAsia="Times New Roman" w:hAnsi="Times New Roman" w:cs="Times New Roman"/>
                <w:color w:val="000000"/>
                <w:sz w:val="24"/>
                <w:szCs w:val="24"/>
              </w:rPr>
              <w:t>7</w:t>
            </w:r>
            <w:r>
              <w:rPr>
                <w:rFonts w:ascii="Times New Roman" w:eastAsia="Times New Roman" w:hAnsi="Times New Roman" w:cs="Times New Roman"/>
                <w:color w:val="000000"/>
                <w:sz w:val="24"/>
                <w:szCs w:val="24"/>
              </w:rPr>
              <w:t xml:space="preserve"> Особливостей.</w:t>
            </w:r>
          </w:p>
          <w:p w:rsidR="00E075D0" w:rsidRDefault="00E075D0" w:rsidP="004D6566">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Аномально н</w:t>
            </w:r>
            <w:r w:rsidR="007F45F8">
              <w:rPr>
                <w:rFonts w:ascii="Times New Roman" w:eastAsia="Times New Roman" w:hAnsi="Times New Roman" w:cs="Times New Roman"/>
                <w:sz w:val="24"/>
                <w:szCs w:val="24"/>
              </w:rPr>
              <w:t>изька ціна тендерної пропозиції</w:t>
            </w:r>
            <w:r>
              <w:rPr>
                <w:rFonts w:ascii="Times New Roman" w:eastAsia="Times New Roman" w:hAnsi="Times New Roman" w:cs="Times New Roman"/>
                <w:sz w:val="24"/>
                <w:szCs w:val="24"/>
              </w:rPr>
              <w:t xml:space="preserve">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E075D0" w:rsidRDefault="00E075D0" w:rsidP="00322512">
            <w:pPr>
              <w:widowControl w:val="0"/>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E075D0" w:rsidRPr="005C0D01" w:rsidRDefault="00E075D0" w:rsidP="005C0D01">
            <w:pPr>
              <w:widowControl w:val="0"/>
              <w:spacing w:after="0"/>
              <w:jc w:val="both"/>
              <w:rPr>
                <w:rFonts w:ascii="Times New Roman" w:eastAsia="Times New Roman" w:hAnsi="Times New Roman" w:cs="Times New Roman"/>
                <w:color w:val="000000"/>
                <w:sz w:val="24"/>
                <w:szCs w:val="24"/>
              </w:rPr>
            </w:pPr>
            <w:r w:rsidRPr="00322512">
              <w:rPr>
                <w:rFonts w:ascii="Times New Roman" w:eastAsia="Times New Roman" w:hAnsi="Times New Roman" w:cs="Times New Roman"/>
                <w:color w:val="000000"/>
                <w:sz w:val="24"/>
                <w:szCs w:val="24"/>
              </w:rPr>
              <w:t xml:space="preserve">У складі тендерної пропозиції учасник надає інформацію в довільній формі про те, що відсутні підстави для відмови в участі у закупівлі, передбачені пунктом 2 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а саме: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w:t>
            </w:r>
            <w:r w:rsidRPr="005C0D01">
              <w:rPr>
                <w:rFonts w:ascii="Times New Roman" w:eastAsia="Times New Roman" w:hAnsi="Times New Roman" w:cs="Times New Roman"/>
                <w:color w:val="000000"/>
                <w:sz w:val="24"/>
                <w:szCs w:val="24"/>
              </w:rPr>
              <w:lastRenderedPageBreak/>
              <w:t>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005C0D01">
              <w:rPr>
                <w:rFonts w:ascii="Times New Roman" w:eastAsia="Times New Roman" w:hAnsi="Times New Roman" w:cs="Times New Roman"/>
                <w:color w:val="000000"/>
                <w:sz w:val="24"/>
                <w:szCs w:val="24"/>
              </w:rPr>
              <w:t xml:space="preserve"> </w:t>
            </w:r>
            <w:r w:rsidRPr="005C0D01">
              <w:rPr>
                <w:rFonts w:ascii="Times New Roman" w:eastAsia="Times New Roman" w:hAnsi="Times New Roman" w:cs="Times New Roman"/>
                <w:color w:val="000000"/>
                <w:sz w:val="24"/>
                <w:szCs w:val="24"/>
              </w:rPr>
              <w:t>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цією постановою.</w:t>
            </w:r>
          </w:p>
          <w:p w:rsidR="00E075D0" w:rsidRPr="005C0D01" w:rsidRDefault="00E075D0" w:rsidP="005C0D01">
            <w:pPr>
              <w:spacing w:after="0" w:line="240" w:lineRule="auto"/>
              <w:ind w:right="140"/>
              <w:jc w:val="both"/>
              <w:rPr>
                <w:rFonts w:ascii="Times New Roman" w:eastAsia="Times New Roman" w:hAnsi="Times New Roman" w:cs="Times New Roman"/>
                <w:color w:val="000000"/>
                <w:sz w:val="24"/>
                <w:szCs w:val="24"/>
              </w:rPr>
            </w:pPr>
            <w:r w:rsidRPr="005C0D01">
              <w:rPr>
                <w:rFonts w:ascii="Times New Roman" w:eastAsia="Times New Roman" w:hAnsi="Times New Roman" w:cs="Times New Roman"/>
                <w:color w:val="000000"/>
                <w:sz w:val="24"/>
                <w:szCs w:val="24"/>
              </w:rPr>
              <w:t>У разі встановлення факту наявності підстав для відхилення відповідно до вищевказаного пункту 2 Постанови № 1178, замовник відхиляє такого учасника на підставі абзацу 8 підпункту 1 пункту 44 Особливостей.</w:t>
            </w:r>
          </w:p>
          <w:p w:rsidR="00E075D0" w:rsidRPr="00322512" w:rsidRDefault="00E075D0" w:rsidP="005C0D01">
            <w:pPr>
              <w:spacing w:after="0" w:line="240" w:lineRule="auto"/>
              <w:ind w:right="140"/>
              <w:jc w:val="both"/>
              <w:rPr>
                <w:rFonts w:ascii="Times New Roman" w:eastAsia="Times New Roman" w:hAnsi="Times New Roman" w:cs="Times New Roman"/>
                <w:color w:val="000000"/>
                <w:sz w:val="24"/>
                <w:szCs w:val="24"/>
              </w:rPr>
            </w:pPr>
            <w:r w:rsidRPr="005C0D01">
              <w:rPr>
                <w:rFonts w:ascii="Times New Roman" w:eastAsia="Times New Roman" w:hAnsi="Times New Roman" w:cs="Times New Roman"/>
                <w:color w:val="000000"/>
                <w:sz w:val="24"/>
                <w:szCs w:val="24"/>
              </w:rPr>
              <w:t>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w:t>
            </w:r>
            <w:r w:rsidRPr="00322512">
              <w:rPr>
                <w:rFonts w:ascii="Times New Roman" w:eastAsia="Times New Roman" w:hAnsi="Times New Roman" w:cs="Times New Roman"/>
                <w:color w:val="000000"/>
                <w:sz w:val="24"/>
                <w:szCs w:val="24"/>
              </w:rPr>
              <w:t xml:space="preserve">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частину території України, видане уповноваженим на це органом. </w:t>
            </w:r>
          </w:p>
          <w:p w:rsidR="00E075D0" w:rsidRPr="00322512" w:rsidRDefault="00E075D0" w:rsidP="005C0D01">
            <w:pPr>
              <w:spacing w:after="0" w:line="240" w:lineRule="auto"/>
              <w:ind w:left="34" w:right="140"/>
              <w:jc w:val="both"/>
              <w:rPr>
                <w:rFonts w:ascii="Times New Roman" w:eastAsia="Times New Roman" w:hAnsi="Times New Roman" w:cs="Times New Roman"/>
                <w:color w:val="000000"/>
                <w:sz w:val="24"/>
                <w:szCs w:val="24"/>
              </w:rPr>
            </w:pPr>
            <w:r w:rsidRPr="00322512">
              <w:rPr>
                <w:rFonts w:ascii="Times New Roman" w:eastAsia="Times New Roman" w:hAnsi="Times New Roman" w:cs="Times New Roman"/>
                <w:color w:val="000000"/>
                <w:sz w:val="24"/>
                <w:szCs w:val="24"/>
              </w:rPr>
              <w:t>Тимчасово окупованою територією є частини території України, визначені як тимчасово окуповані наказом Міністерства з питань реінтеграції тимчасово окупованих територій України від 22.12.2022 № 309 «Про затвердження Переліку територій, на яких ведуться (велися) бойові дії або тимчасово окупованих Російською Федерацією».</w:t>
            </w:r>
          </w:p>
          <w:p w:rsidR="00E075D0" w:rsidRPr="00322512" w:rsidRDefault="00E075D0" w:rsidP="005C0D01">
            <w:pPr>
              <w:spacing w:after="0" w:line="240" w:lineRule="auto"/>
              <w:ind w:left="34" w:right="140"/>
              <w:jc w:val="both"/>
              <w:rPr>
                <w:rFonts w:ascii="Times New Roman" w:eastAsia="Times New Roman" w:hAnsi="Times New Roman" w:cs="Times New Roman"/>
                <w:color w:val="000000"/>
                <w:sz w:val="24"/>
                <w:szCs w:val="24"/>
              </w:rPr>
            </w:pPr>
            <w:r w:rsidRPr="00322512">
              <w:rPr>
                <w:rFonts w:ascii="Times New Roman" w:eastAsia="Times New Roman" w:hAnsi="Times New Roman" w:cs="Times New Roman"/>
                <w:color w:val="000000"/>
                <w:sz w:val="24"/>
                <w:szCs w:val="24"/>
              </w:rPr>
              <w:t xml:space="preserve"> 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E075D0" w:rsidRPr="00B96120" w:rsidRDefault="00E075D0" w:rsidP="005C0D01">
            <w:pPr>
              <w:shd w:val="clear" w:color="auto" w:fill="FFFFFF"/>
              <w:spacing w:before="120"/>
              <w:ind w:left="34"/>
              <w:jc w:val="both"/>
              <w:rPr>
                <w:rFonts w:ascii="Times New Roman" w:hAnsi="Times New Roman" w:cs="Times New Roman"/>
                <w:color w:val="000000"/>
                <w:sz w:val="24"/>
                <w:szCs w:val="24"/>
              </w:rPr>
            </w:pPr>
            <w:r w:rsidRPr="00B96120">
              <w:rPr>
                <w:rFonts w:ascii="Times New Roman" w:hAnsi="Times New Roman" w:cs="Times New Roman"/>
                <w:color w:val="000000"/>
                <w:sz w:val="24"/>
                <w:szCs w:val="24"/>
                <w:highlight w:val="white"/>
              </w:rPr>
              <w:t>Замовник має право звернутися за підтвердженням інформації, наданої учасником</w:t>
            </w:r>
            <w:r w:rsidRPr="00B96120">
              <w:rPr>
                <w:rFonts w:ascii="Times New Roman" w:hAnsi="Times New Roman" w:cs="Times New Roman"/>
                <w:color w:val="000000"/>
                <w:sz w:val="24"/>
                <w:szCs w:val="24"/>
              </w:rPr>
              <w:t>/переможцем</w:t>
            </w:r>
            <w:r w:rsidRPr="00B96120">
              <w:rPr>
                <w:rFonts w:ascii="Times New Roman" w:hAnsi="Times New Roman" w:cs="Times New Roman"/>
                <w:color w:val="000000"/>
                <w:sz w:val="24"/>
                <w:szCs w:val="24"/>
                <w:highlight w:val="white"/>
              </w:rPr>
              <w:t xml:space="preserve"> процедури закупівлі, до органів державної влади, підприємств, установ, організацій відповідно до їх компетенції.</w:t>
            </w:r>
          </w:p>
          <w:p w:rsidR="00E075D0" w:rsidRPr="00B96120" w:rsidRDefault="00E075D0" w:rsidP="005C0D01">
            <w:pPr>
              <w:shd w:val="clear" w:color="auto" w:fill="FFFFFF"/>
              <w:spacing w:before="120"/>
              <w:ind w:left="34"/>
              <w:jc w:val="both"/>
              <w:rPr>
                <w:rFonts w:ascii="Times New Roman" w:hAnsi="Times New Roman" w:cs="Times New Roman"/>
                <w:color w:val="000000"/>
                <w:sz w:val="24"/>
                <w:szCs w:val="24"/>
                <w:highlight w:val="white"/>
              </w:rPr>
            </w:pPr>
            <w:r w:rsidRPr="00B96120">
              <w:rPr>
                <w:rFonts w:ascii="Times New Roman" w:hAnsi="Times New Roman" w:cs="Times New Roman"/>
                <w:color w:val="000000"/>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5C0D01" w:rsidRPr="0031736B" w:rsidRDefault="005C0D01" w:rsidP="005C0D01">
            <w:pPr>
              <w:pStyle w:val="aff5"/>
              <w:ind w:left="34"/>
            </w:pPr>
            <w:r w:rsidRPr="0031736B">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w:t>
            </w:r>
            <w:r w:rsidRPr="0031736B">
              <w:lastRenderedPageBreak/>
              <w:t xml:space="preserve">який </w:t>
            </w:r>
            <w:r w:rsidRPr="0031736B">
              <w:rPr>
                <w:b/>
                <w:i/>
              </w:rPr>
              <w:t>не може бути меншим ніж два робочі дні</w:t>
            </w:r>
            <w:r w:rsidRPr="0031736B">
              <w:rPr>
                <w:b/>
              </w:rPr>
              <w:t xml:space="preserve"> </w:t>
            </w:r>
            <w:r w:rsidRPr="0031736B">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5C0D01" w:rsidRPr="0031736B" w:rsidRDefault="005C0D01" w:rsidP="005C0D01">
            <w:pPr>
              <w:pStyle w:val="aff5"/>
            </w:pPr>
            <w:r w:rsidRPr="0031736B">
              <w:rPr>
                <w:b/>
                <w:i/>
              </w:rPr>
              <w:t>Під невідповідністю</w:t>
            </w:r>
            <w:r w:rsidRPr="0031736B">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5C0D01" w:rsidRPr="0031736B" w:rsidRDefault="005C0D01" w:rsidP="00E20B71">
            <w:pPr>
              <w:pStyle w:val="aff5"/>
            </w:pPr>
            <w:r w:rsidRPr="0031736B">
              <w:rPr>
                <w:b/>
                <w:i/>
              </w:rPr>
              <w:t>Невідповідністю</w:t>
            </w:r>
            <w:r w:rsidRPr="0031736B">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E075D0" w:rsidRPr="00B96120" w:rsidRDefault="00E075D0" w:rsidP="00E20B71">
            <w:pPr>
              <w:spacing w:before="120" w:after="0"/>
              <w:ind w:firstLine="567"/>
              <w:jc w:val="both"/>
              <w:rPr>
                <w:rFonts w:ascii="Times New Roman" w:hAnsi="Times New Roman" w:cs="Times New Roman"/>
                <w:color w:val="000000"/>
                <w:sz w:val="24"/>
                <w:szCs w:val="24"/>
              </w:rPr>
            </w:pPr>
            <w:r w:rsidRPr="00B96120">
              <w:rPr>
                <w:rFonts w:ascii="Times New Roman" w:hAnsi="Times New Roman" w:cs="Times New Roman"/>
                <w:color w:val="000000"/>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E075D0" w:rsidRDefault="00E075D0" w:rsidP="00E20B71">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E075D0" w:rsidRDefault="00E075D0" w:rsidP="004D6566">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розглядає подані тендерні пропозиції з урахуванням виправлення або не виправлення учасниками виявлених невідповідностей.</w:t>
            </w:r>
          </w:p>
          <w:p w:rsidR="005C0D01" w:rsidRDefault="005C0D01" w:rsidP="005C0D01">
            <w:pPr>
              <w:pStyle w:val="aff5"/>
            </w:pPr>
            <w:r w:rsidRPr="0031736B">
              <w:t>У разі відхилення тендерної пропозиції з підстави, в</w:t>
            </w:r>
            <w:r>
              <w:t>изначеної підпунктом 3 пункту 44</w:t>
            </w:r>
            <w:r w:rsidRPr="0031736B">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w:t>
            </w:r>
            <w:r>
              <w:t>ттею 33 Закону та пункту 49</w:t>
            </w:r>
            <w:r w:rsidRPr="0031736B">
              <w:t xml:space="preserve"> Особ</w:t>
            </w:r>
            <w:r>
              <w:t>ливостей.</w:t>
            </w:r>
          </w:p>
          <w:p w:rsidR="005C0D01" w:rsidRPr="0049502D" w:rsidRDefault="005C0D01" w:rsidP="004D6566">
            <w:pPr>
              <w:widowControl w:val="0"/>
              <w:spacing w:after="0"/>
              <w:jc w:val="both"/>
              <w:rPr>
                <w:rFonts w:ascii="Times New Roman" w:eastAsia="Times New Roman" w:hAnsi="Times New Roman" w:cs="Times New Roman"/>
                <w:sz w:val="24"/>
                <w:szCs w:val="24"/>
              </w:rPr>
            </w:pPr>
          </w:p>
        </w:tc>
      </w:tr>
      <w:tr w:rsidR="00E075D0" w:rsidTr="00C92924">
        <w:trPr>
          <w:trHeight w:val="1119"/>
          <w:jc w:val="center"/>
        </w:trPr>
        <w:tc>
          <w:tcPr>
            <w:tcW w:w="705" w:type="dxa"/>
          </w:tcPr>
          <w:p w:rsidR="00E075D0" w:rsidRDefault="00E075D0" w:rsidP="004D656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495" w:type="dxa"/>
          </w:tcPr>
          <w:p w:rsidR="00E075D0" w:rsidRDefault="00E075D0" w:rsidP="004D656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884" w:type="dxa"/>
            <w:vAlign w:val="center"/>
          </w:tcPr>
          <w:p w:rsidR="00E075D0" w:rsidRDefault="00E075D0" w:rsidP="004D6566">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E075D0" w:rsidRDefault="00E075D0" w:rsidP="004D6566">
            <w:pPr>
              <w:widowControl w:val="0"/>
              <w:spacing w:after="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 самостійно несе всі витрати, пов’язані з підготовкою та поданням його тендерної пропозиції. Замовник у будь-якому </w:t>
            </w:r>
            <w:r>
              <w:rPr>
                <w:rFonts w:ascii="Times New Roman" w:eastAsia="Times New Roman" w:hAnsi="Times New Roman" w:cs="Times New Roman"/>
                <w:color w:val="000000"/>
                <w:sz w:val="24"/>
                <w:szCs w:val="24"/>
              </w:rPr>
              <w:lastRenderedPageBreak/>
              <w:t>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E075D0" w:rsidRDefault="00E075D0" w:rsidP="004D6566">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E075D0" w:rsidRDefault="00E075D0" w:rsidP="004D6566">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E075D0" w:rsidRDefault="00E075D0" w:rsidP="004D6566">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За підроблення документів, печаток, штампів та бланків чи використання підроблених документів, печаток, штампів, учасник торгів несе кримінальну </w:t>
            </w:r>
            <w:r w:rsidR="00E20B71">
              <w:rPr>
                <w:rFonts w:ascii="Times New Roman" w:eastAsia="Times New Roman" w:hAnsi="Times New Roman" w:cs="Times New Roman"/>
                <w:color w:val="000000"/>
                <w:sz w:val="24"/>
                <w:szCs w:val="24"/>
              </w:rPr>
              <w:t xml:space="preserve">відповідальність згідно </w:t>
            </w:r>
            <w:r>
              <w:rPr>
                <w:rFonts w:ascii="Times New Roman" w:eastAsia="Times New Roman" w:hAnsi="Times New Roman" w:cs="Times New Roman"/>
                <w:color w:val="000000"/>
                <w:sz w:val="24"/>
                <w:szCs w:val="24"/>
              </w:rPr>
              <w:t xml:space="preserve">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E075D0" w:rsidRDefault="00E075D0" w:rsidP="004D6566">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E075D0" w:rsidRDefault="00E075D0" w:rsidP="004D6566">
            <w:pPr>
              <w:widowControl w:val="0"/>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E075D0" w:rsidRDefault="00E075D0" w:rsidP="004D6566">
            <w:pPr>
              <w:widowControl w:val="0"/>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якому зазначає законодавчі підстави ненадання відповідних документів або копію/ї роз'яснення/нь державних органів або не накладення електронного підпису.</w:t>
            </w:r>
          </w:p>
          <w:p w:rsidR="00E075D0" w:rsidRDefault="00E075D0" w:rsidP="004D6566">
            <w:pPr>
              <w:widowControl w:val="0"/>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E075D0" w:rsidRDefault="00E075D0" w:rsidP="004D6566">
            <w:pPr>
              <w:widowControl w:val="0"/>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E075D0" w:rsidRDefault="00E075D0" w:rsidP="004D6566">
            <w:pPr>
              <w:widowControl w:val="0"/>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E075D0" w:rsidRDefault="00E075D0" w:rsidP="004D6566">
            <w:pPr>
              <w:widowControl w:val="0"/>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E075D0" w:rsidRDefault="00E075D0" w:rsidP="004D6566">
            <w:pPr>
              <w:widowControl w:val="0"/>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E075D0" w:rsidRDefault="00E075D0" w:rsidP="004D6566">
            <w:pPr>
              <w:widowControl w:val="0"/>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E075D0" w:rsidRDefault="00E075D0" w:rsidP="004D6566">
            <w:pPr>
              <w:widowControl w:val="0"/>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Учасник, який подав тендерну пропозицію, вважається таким, що згодний з про</w:t>
            </w:r>
            <w:r>
              <w:rPr>
                <w:rFonts w:ascii="Times New Roman" w:eastAsia="Times New Roman" w:hAnsi="Times New Roman" w:cs="Times New Roman"/>
                <w:sz w:val="24"/>
                <w:szCs w:val="24"/>
              </w:rPr>
              <w:t>е</w:t>
            </w:r>
            <w:r>
              <w:rPr>
                <w:rFonts w:ascii="Times New Roman" w:eastAsia="Times New Roman" w:hAnsi="Times New Roman" w:cs="Times New Roman"/>
                <w:color w:val="000000"/>
                <w:sz w:val="24"/>
                <w:szCs w:val="24"/>
              </w:rPr>
              <w:t xml:space="preserve">ктом договору про закупівлю,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E075D0" w:rsidRDefault="00E075D0" w:rsidP="004D6566">
            <w:pPr>
              <w:widowControl w:val="0"/>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E075D0" w:rsidRDefault="00E075D0" w:rsidP="004D6566">
            <w:pPr>
              <w:widowControl w:val="0"/>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E075D0" w:rsidRDefault="00E075D0" w:rsidP="004D6566">
            <w:pPr>
              <w:widowControl w:val="0"/>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E075D0" w:rsidRDefault="00E075D0" w:rsidP="004D6566">
            <w:pPr>
              <w:widowControl w:val="0"/>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E075D0" w:rsidRDefault="00E075D0" w:rsidP="004D6566">
            <w:pPr>
              <w:widowControl w:val="0"/>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E075D0" w:rsidRDefault="00E075D0" w:rsidP="004D6566">
            <w:pPr>
              <w:widowControl w:val="0"/>
              <w:pBdr>
                <w:top w:val="nil"/>
                <w:left w:val="nil"/>
                <w:bottom w:val="nil"/>
                <w:right w:val="nil"/>
                <w:between w:val="nil"/>
              </w:pBdr>
              <w:spacing w:after="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w:t>
            </w:r>
            <w:r w:rsidR="00E20B71">
              <w:rPr>
                <w:rFonts w:ascii="Times New Roman" w:eastAsia="Times New Roman" w:hAnsi="Times New Roman" w:cs="Times New Roman"/>
                <w:sz w:val="24"/>
                <w:szCs w:val="24"/>
              </w:rPr>
              <w:t>їни» від 15.04.2014 № 1207-VII.</w:t>
            </w:r>
          </w:p>
          <w:p w:rsidR="00E075D0" w:rsidRPr="00E20B71" w:rsidRDefault="00E075D0" w:rsidP="004D6566">
            <w:pPr>
              <w:widowControl w:val="0"/>
              <w:spacing w:after="0"/>
              <w:jc w:val="both"/>
              <w:rPr>
                <w:rFonts w:ascii="Times New Roman" w:eastAsia="Times New Roman" w:hAnsi="Times New Roman" w:cs="Times New Roman"/>
                <w:sz w:val="24"/>
                <w:szCs w:val="24"/>
              </w:rPr>
            </w:pPr>
            <w:r w:rsidRPr="00E20B71">
              <w:rPr>
                <w:rFonts w:ascii="Times New Roman" w:eastAsia="Times New Roman" w:hAnsi="Times New Roman" w:cs="Times New Roman"/>
                <w:sz w:val="24"/>
                <w:szCs w:val="24"/>
                <w:u w:val="single"/>
              </w:rPr>
              <w:t>А також враховувати, що в Україні забороняється здійснювати публічні закупівлі товарів, робіт і послуг  якщо</w:t>
            </w:r>
            <w:r w:rsidRPr="00E20B71">
              <w:rPr>
                <w:rFonts w:ascii="Times New Roman" w:eastAsia="Times New Roman" w:hAnsi="Times New Roman" w:cs="Times New Roman"/>
                <w:sz w:val="24"/>
                <w:szCs w:val="24"/>
              </w:rPr>
              <w:t>:</w:t>
            </w:r>
          </w:p>
          <w:p w:rsidR="00E075D0" w:rsidRDefault="00E075D0" w:rsidP="00E20B71">
            <w:pPr>
              <w:widowControl w:val="0"/>
              <w:spacing w:after="0"/>
              <w:jc w:val="both"/>
              <w:rPr>
                <w:rFonts w:ascii="Times New Roman" w:eastAsia="Times New Roman" w:hAnsi="Times New Roman" w:cs="Times New Roman"/>
                <w:i/>
                <w:sz w:val="20"/>
                <w:szCs w:val="20"/>
              </w:rPr>
            </w:pPr>
            <w:r w:rsidRPr="00E20B71">
              <w:rPr>
                <w:rFonts w:ascii="Times New Roman" w:eastAsia="Times New Roman" w:hAnsi="Times New Roman" w:cs="Times New Roman"/>
                <w:sz w:val="24"/>
                <w:szCs w:val="24"/>
                <w:highlight w:val="white"/>
              </w:rPr>
              <w:t xml:space="preserve">Учасник 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та/або зареєстрованою відповідно до законодавства Російської </w:t>
            </w:r>
            <w:r w:rsidRPr="00E20B71">
              <w:rPr>
                <w:rFonts w:ascii="Times New Roman" w:eastAsia="Times New Roman" w:hAnsi="Times New Roman" w:cs="Times New Roman"/>
                <w:sz w:val="24"/>
                <w:szCs w:val="24"/>
                <w:highlight w:val="white"/>
              </w:rPr>
              <w:lastRenderedPageBreak/>
              <w:t>Федерації / Республіки Білорусь, та/або юридичною особою, кінцевим бенефіціарним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крім випадків коли активи в установленому законодавством порядку передані в управління Національного агентства з питань виявлення, розшуку та управління активами , одержаними від корупційних та інших злочинів; або пропонує в тендерній пропозиції товари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E20B71">
              <w:rPr>
                <w:rFonts w:ascii="Times New Roman" w:eastAsia="Times New Roman" w:hAnsi="Times New Roman" w:cs="Times New Roman"/>
                <w:sz w:val="24"/>
                <w:szCs w:val="24"/>
              </w:rPr>
              <w:t>.</w:t>
            </w:r>
          </w:p>
        </w:tc>
      </w:tr>
      <w:tr w:rsidR="00E075D0" w:rsidTr="00C92924">
        <w:trPr>
          <w:trHeight w:val="1119"/>
          <w:jc w:val="center"/>
        </w:trPr>
        <w:tc>
          <w:tcPr>
            <w:tcW w:w="705" w:type="dxa"/>
          </w:tcPr>
          <w:p w:rsidR="00E075D0" w:rsidRDefault="00E075D0" w:rsidP="004D656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495" w:type="dxa"/>
          </w:tcPr>
          <w:p w:rsidR="00E075D0" w:rsidRDefault="00E075D0" w:rsidP="004D656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884" w:type="dxa"/>
            <w:vAlign w:val="center"/>
          </w:tcPr>
          <w:p w:rsidR="00E075D0" w:rsidRPr="00996DCC" w:rsidRDefault="00E075D0" w:rsidP="00996DCC">
            <w:pPr>
              <w:spacing w:after="0" w:line="0" w:lineRule="atLeast"/>
              <w:contextualSpacing/>
              <w:rPr>
                <w:rFonts w:ascii="Times New Roman" w:eastAsia="Times New Roman" w:hAnsi="Times New Roman" w:cs="Times New Roman"/>
                <w:color w:val="000000"/>
                <w:sz w:val="24"/>
                <w:szCs w:val="24"/>
                <w:lang w:eastAsia="uk-UA"/>
              </w:rPr>
            </w:pPr>
            <w:r w:rsidRPr="00DB2AE1">
              <w:rPr>
                <w:rFonts w:ascii="Times New Roman" w:eastAsia="Times New Roman" w:hAnsi="Times New Roman" w:cs="Times New Roman"/>
                <w:b/>
                <w:color w:val="000000"/>
                <w:sz w:val="24"/>
                <w:szCs w:val="24"/>
                <w:lang w:eastAsia="uk-UA"/>
              </w:rPr>
              <w:t xml:space="preserve">Замовник відхиляє тендерну пропозицію із зазначенням </w:t>
            </w:r>
            <w:r w:rsidRPr="0027034F">
              <w:rPr>
                <w:rFonts w:ascii="Times New Roman" w:eastAsia="Times New Roman" w:hAnsi="Times New Roman" w:cs="Times New Roman"/>
                <w:b/>
                <w:color w:val="000000"/>
                <w:sz w:val="24"/>
                <w:szCs w:val="24"/>
                <w:lang w:eastAsia="uk-UA"/>
              </w:rPr>
              <w:t>аргументації в електронній системі закупівель у разі</w:t>
            </w:r>
            <w:r w:rsidRPr="0027034F">
              <w:rPr>
                <w:rFonts w:ascii="Times New Roman" w:eastAsia="Times New Roman" w:hAnsi="Times New Roman" w:cs="Times New Roman"/>
                <w:color w:val="000000"/>
                <w:sz w:val="24"/>
                <w:szCs w:val="24"/>
                <w:lang w:eastAsia="uk-UA"/>
              </w:rPr>
              <w:t>, коли:</w:t>
            </w:r>
          </w:p>
          <w:p w:rsidR="00E075D0" w:rsidRPr="00B96120" w:rsidRDefault="00E075D0" w:rsidP="00996DCC">
            <w:pPr>
              <w:shd w:val="clear" w:color="auto" w:fill="FFFFFF"/>
              <w:spacing w:before="120" w:line="0" w:lineRule="atLeast"/>
              <w:contextualSpacing/>
              <w:jc w:val="both"/>
              <w:rPr>
                <w:rFonts w:ascii="Times New Roman" w:hAnsi="Times New Roman" w:cs="Times New Roman"/>
                <w:color w:val="000000"/>
                <w:sz w:val="24"/>
                <w:szCs w:val="24"/>
                <w:highlight w:val="white"/>
              </w:rPr>
            </w:pPr>
            <w:r w:rsidRPr="00B96120">
              <w:rPr>
                <w:rFonts w:ascii="Times New Roman" w:hAnsi="Times New Roman" w:cs="Times New Roman"/>
                <w:color w:val="000000"/>
                <w:sz w:val="24"/>
                <w:szCs w:val="24"/>
                <w:highlight w:val="white"/>
              </w:rPr>
              <w:t>1) учасник процедури закупівлі:</w:t>
            </w:r>
          </w:p>
          <w:p w:rsidR="00E075D0" w:rsidRPr="00B96120" w:rsidRDefault="00E075D0" w:rsidP="00996DCC">
            <w:pPr>
              <w:shd w:val="clear" w:color="auto" w:fill="FFFFFF"/>
              <w:spacing w:before="120" w:line="0" w:lineRule="atLeast"/>
              <w:contextualSpacing/>
              <w:jc w:val="both"/>
              <w:rPr>
                <w:rFonts w:ascii="Times New Roman" w:hAnsi="Times New Roman" w:cs="Times New Roman"/>
                <w:color w:val="000000"/>
                <w:sz w:val="24"/>
                <w:szCs w:val="24"/>
              </w:rPr>
            </w:pPr>
            <w:r w:rsidRPr="00B96120">
              <w:rPr>
                <w:rFonts w:ascii="Times New Roman" w:hAnsi="Times New Roman" w:cs="Times New Roman"/>
                <w:color w:val="000000"/>
                <w:sz w:val="24"/>
                <w:szCs w:val="24"/>
              </w:rPr>
              <w:t>підпадає під підстави, встановлені пунктом 47 цих особливостей;</w:t>
            </w:r>
          </w:p>
          <w:p w:rsidR="00E075D0" w:rsidRPr="00B96120" w:rsidRDefault="00E075D0" w:rsidP="00996DCC">
            <w:pPr>
              <w:shd w:val="clear" w:color="auto" w:fill="FFFFFF"/>
              <w:spacing w:before="120" w:line="0" w:lineRule="atLeast"/>
              <w:contextualSpacing/>
              <w:jc w:val="both"/>
              <w:rPr>
                <w:rFonts w:ascii="Times New Roman" w:hAnsi="Times New Roman" w:cs="Times New Roman"/>
                <w:color w:val="000000"/>
                <w:sz w:val="24"/>
                <w:szCs w:val="24"/>
              </w:rPr>
            </w:pPr>
            <w:r w:rsidRPr="00B96120">
              <w:rPr>
                <w:rFonts w:ascii="Times New Roman" w:hAnsi="Times New Roman" w:cs="Times New Roman"/>
                <w:color w:val="000000"/>
                <w:sz w:val="24"/>
                <w:szCs w:val="24"/>
                <w:highlight w:val="white"/>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w:t>
            </w:r>
            <w:r w:rsidRPr="00B96120">
              <w:rPr>
                <w:rFonts w:ascii="Times New Roman" w:hAnsi="Times New Roman" w:cs="Times New Roman"/>
                <w:color w:val="000000"/>
                <w:sz w:val="24"/>
                <w:szCs w:val="24"/>
              </w:rPr>
              <w:t>згідно з абзацом першим пункту 42 цих особливостей;</w:t>
            </w:r>
          </w:p>
          <w:p w:rsidR="00E075D0" w:rsidRPr="00B96120" w:rsidRDefault="00E075D0" w:rsidP="00996DCC">
            <w:pPr>
              <w:shd w:val="clear" w:color="auto" w:fill="FFFFFF"/>
              <w:spacing w:before="120" w:line="0" w:lineRule="atLeast"/>
              <w:ind w:firstLine="567"/>
              <w:contextualSpacing/>
              <w:jc w:val="both"/>
              <w:rPr>
                <w:rFonts w:ascii="Times New Roman" w:hAnsi="Times New Roman" w:cs="Times New Roman"/>
                <w:color w:val="000000"/>
                <w:sz w:val="24"/>
                <w:szCs w:val="24"/>
              </w:rPr>
            </w:pPr>
            <w:r w:rsidRPr="00B96120">
              <w:rPr>
                <w:rFonts w:ascii="Times New Roman" w:hAnsi="Times New Roman" w:cs="Times New Roman"/>
                <w:color w:val="000000"/>
                <w:sz w:val="24"/>
                <w:szCs w:val="24"/>
                <w:highlight w:val="white"/>
              </w:rPr>
              <w:t>не надав забезпечення</w:t>
            </w:r>
            <w:r w:rsidRPr="00B96120">
              <w:rPr>
                <w:rFonts w:ascii="Times New Roman" w:hAnsi="Times New Roman" w:cs="Times New Roman"/>
                <w:color w:val="000000"/>
                <w:sz w:val="24"/>
                <w:szCs w:val="24"/>
              </w:rPr>
              <w:t xml:space="preserve"> тендерної пропозиції, якщо таке забезпечення вимагалося замовником;</w:t>
            </w:r>
          </w:p>
          <w:p w:rsidR="00E075D0" w:rsidRPr="00B96120" w:rsidRDefault="00E075D0" w:rsidP="00996DCC">
            <w:pPr>
              <w:shd w:val="clear" w:color="auto" w:fill="FFFFFF"/>
              <w:spacing w:before="120" w:line="0" w:lineRule="atLeast"/>
              <w:ind w:firstLine="567"/>
              <w:contextualSpacing/>
              <w:jc w:val="both"/>
              <w:rPr>
                <w:rFonts w:ascii="Times New Roman" w:hAnsi="Times New Roman" w:cs="Times New Roman"/>
                <w:color w:val="000000"/>
                <w:sz w:val="24"/>
                <w:szCs w:val="24"/>
              </w:rPr>
            </w:pPr>
            <w:r w:rsidRPr="00B96120">
              <w:rPr>
                <w:rFonts w:ascii="Times New Roman" w:hAnsi="Times New Roman" w:cs="Times New Roman"/>
                <w:color w:val="000000"/>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E075D0" w:rsidRPr="00B96120" w:rsidRDefault="00E075D0" w:rsidP="00996DCC">
            <w:pPr>
              <w:shd w:val="clear" w:color="auto" w:fill="FFFFFF"/>
              <w:spacing w:before="120" w:line="0" w:lineRule="atLeast"/>
              <w:ind w:firstLine="567"/>
              <w:contextualSpacing/>
              <w:jc w:val="both"/>
              <w:rPr>
                <w:rFonts w:ascii="Times New Roman" w:hAnsi="Times New Roman" w:cs="Times New Roman"/>
                <w:color w:val="000000"/>
                <w:sz w:val="24"/>
                <w:szCs w:val="24"/>
              </w:rPr>
            </w:pPr>
            <w:r w:rsidRPr="00B96120">
              <w:rPr>
                <w:rFonts w:ascii="Times New Roman" w:hAnsi="Times New Roman" w:cs="Times New Roman"/>
                <w:color w:val="000000"/>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E075D0" w:rsidRPr="00B96120" w:rsidRDefault="00E075D0" w:rsidP="00996DCC">
            <w:pPr>
              <w:shd w:val="clear" w:color="auto" w:fill="FFFFFF"/>
              <w:spacing w:before="120" w:line="0" w:lineRule="atLeast"/>
              <w:ind w:firstLine="567"/>
              <w:contextualSpacing/>
              <w:jc w:val="both"/>
              <w:rPr>
                <w:rFonts w:ascii="Times New Roman" w:hAnsi="Times New Roman" w:cs="Times New Roman"/>
                <w:color w:val="000000"/>
                <w:sz w:val="24"/>
                <w:szCs w:val="24"/>
              </w:rPr>
            </w:pPr>
            <w:r w:rsidRPr="00B96120">
              <w:rPr>
                <w:rFonts w:ascii="Times New Roman" w:hAnsi="Times New Roman" w:cs="Times New Roman"/>
                <w:color w:val="000000"/>
                <w:sz w:val="24"/>
                <w:szCs w:val="24"/>
              </w:rPr>
              <w:t>визначив конфіденційною інформацію, що не може бути визначена як конфіденційна відповідно до вимог пункту 40 цих особливостей;</w:t>
            </w:r>
          </w:p>
          <w:p w:rsidR="00E075D0" w:rsidRPr="00B96120" w:rsidRDefault="00E075D0" w:rsidP="00996DCC">
            <w:pPr>
              <w:shd w:val="clear" w:color="auto" w:fill="FFFFFF"/>
              <w:spacing w:before="120" w:line="0" w:lineRule="atLeast"/>
              <w:ind w:firstLine="567"/>
              <w:contextualSpacing/>
              <w:jc w:val="both"/>
              <w:rPr>
                <w:rFonts w:ascii="Times New Roman" w:hAnsi="Times New Roman" w:cs="Times New Roman"/>
                <w:color w:val="000000"/>
                <w:sz w:val="24"/>
                <w:szCs w:val="24"/>
              </w:rPr>
            </w:pPr>
            <w:r w:rsidRPr="00B96120">
              <w:rPr>
                <w:rFonts w:ascii="Times New Roman" w:hAnsi="Times New Roman" w:cs="Times New Roman"/>
                <w:color w:val="000000"/>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w:t>
            </w:r>
            <w:r w:rsidRPr="00B96120">
              <w:rPr>
                <w:rFonts w:ascii="Times New Roman" w:hAnsi="Times New Roman" w:cs="Times New Roman"/>
                <w:color w:val="000000"/>
                <w:sz w:val="24"/>
                <w:szCs w:val="24"/>
              </w:rPr>
              <w:lastRenderedPageBreak/>
              <w:t xml:space="preserve">статутному капіталі 10 і більше відсотків </w:t>
            </w:r>
            <w:r w:rsidRPr="00B96120">
              <w:rPr>
                <w:rFonts w:ascii="Times New Roman" w:hAnsi="Times New Roman" w:cs="Times New Roman"/>
                <w:bCs/>
                <w:color w:val="000000"/>
                <w:sz w:val="24"/>
                <w:szCs w:val="24"/>
              </w:rPr>
              <w:t>(далі — активи)</w:t>
            </w:r>
            <w:r w:rsidRPr="00B96120">
              <w:rPr>
                <w:rFonts w:ascii="Times New Roman" w:hAnsi="Times New Roman" w:cs="Times New Roman"/>
                <w:color w:val="000000"/>
                <w:sz w:val="24"/>
                <w:szCs w:val="24"/>
              </w:rPr>
              <w:t xml:space="preserve">,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w:t>
            </w:r>
            <w:r w:rsidRPr="00B96120">
              <w:rPr>
                <w:rFonts w:ascii="Times New Roman" w:hAnsi="Times New Roman" w:cs="Times New Roman"/>
                <w:bCs/>
                <w:color w:val="000000"/>
                <w:sz w:val="24"/>
                <w:szCs w:val="24"/>
              </w:rPr>
              <w:t>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B96120">
              <w:rPr>
                <w:rFonts w:ascii="Times New Roman" w:hAnsi="Times New Roman" w:cs="Times New Roman"/>
                <w:color w:val="000000"/>
                <w:sz w:val="24"/>
                <w:szCs w:val="24"/>
              </w:rPr>
              <w:t>;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E075D0" w:rsidRPr="00B96120" w:rsidRDefault="00E075D0" w:rsidP="00996DCC">
            <w:pPr>
              <w:shd w:val="clear" w:color="auto" w:fill="FFFFFF"/>
              <w:spacing w:before="120" w:line="0" w:lineRule="atLeast"/>
              <w:contextualSpacing/>
              <w:jc w:val="both"/>
              <w:rPr>
                <w:rFonts w:ascii="Times New Roman" w:hAnsi="Times New Roman" w:cs="Times New Roman"/>
                <w:color w:val="000000"/>
                <w:sz w:val="24"/>
                <w:szCs w:val="24"/>
              </w:rPr>
            </w:pPr>
            <w:r w:rsidRPr="00B96120">
              <w:rPr>
                <w:rFonts w:ascii="Times New Roman" w:hAnsi="Times New Roman" w:cs="Times New Roman"/>
                <w:color w:val="000000"/>
                <w:sz w:val="24"/>
                <w:szCs w:val="24"/>
              </w:rPr>
              <w:t>2) тендерна пропозиція:</w:t>
            </w:r>
          </w:p>
          <w:p w:rsidR="00E075D0" w:rsidRPr="00B96120" w:rsidRDefault="00E075D0" w:rsidP="00996DCC">
            <w:pPr>
              <w:shd w:val="clear" w:color="auto" w:fill="FFFFFF"/>
              <w:spacing w:before="120" w:line="0" w:lineRule="atLeast"/>
              <w:contextualSpacing/>
              <w:jc w:val="both"/>
              <w:rPr>
                <w:rFonts w:ascii="Times New Roman" w:hAnsi="Times New Roman" w:cs="Times New Roman"/>
                <w:color w:val="000000"/>
                <w:sz w:val="24"/>
                <w:szCs w:val="24"/>
              </w:rPr>
            </w:pPr>
            <w:r w:rsidRPr="00B96120">
              <w:rPr>
                <w:rFonts w:ascii="Times New Roman" w:hAnsi="Times New Roman" w:cs="Times New Roman"/>
                <w:color w:val="000000"/>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0" w:anchor="n131" w:history="1">
              <w:r w:rsidRPr="00B96120">
                <w:rPr>
                  <w:rStyle w:val="a8"/>
                  <w:rFonts w:ascii="Times New Roman" w:hAnsi="Times New Roman" w:cs="Times New Roman"/>
                  <w:color w:val="000000"/>
                  <w:sz w:val="24"/>
                  <w:szCs w:val="24"/>
                </w:rPr>
                <w:t xml:space="preserve">пункту </w:t>
              </w:r>
            </w:hyperlink>
            <w:hyperlink r:id="rId11" w:anchor="n131" w:history="1">
              <w:r w:rsidRPr="00B96120">
                <w:rPr>
                  <w:rStyle w:val="a8"/>
                  <w:rFonts w:ascii="Times New Roman" w:hAnsi="Times New Roman" w:cs="Times New Roman"/>
                  <w:color w:val="000000"/>
                  <w:sz w:val="24"/>
                  <w:szCs w:val="24"/>
                </w:rPr>
                <w:t>4</w:t>
              </w:r>
            </w:hyperlink>
            <w:r w:rsidRPr="00B96120">
              <w:rPr>
                <w:rFonts w:ascii="Times New Roman" w:hAnsi="Times New Roman" w:cs="Times New Roman"/>
                <w:color w:val="000000"/>
                <w:sz w:val="24"/>
                <w:szCs w:val="24"/>
              </w:rPr>
              <w:t>3 цих особливостей;</w:t>
            </w:r>
          </w:p>
          <w:p w:rsidR="00E075D0" w:rsidRPr="00B96120" w:rsidRDefault="00E075D0" w:rsidP="00996DCC">
            <w:pPr>
              <w:shd w:val="clear" w:color="auto" w:fill="FFFFFF"/>
              <w:spacing w:before="120" w:line="0" w:lineRule="atLeast"/>
              <w:ind w:firstLine="567"/>
              <w:contextualSpacing/>
              <w:jc w:val="both"/>
              <w:rPr>
                <w:rFonts w:ascii="Times New Roman" w:hAnsi="Times New Roman" w:cs="Times New Roman"/>
                <w:color w:val="000000"/>
                <w:sz w:val="24"/>
                <w:szCs w:val="24"/>
              </w:rPr>
            </w:pPr>
            <w:r w:rsidRPr="00B96120">
              <w:rPr>
                <w:rFonts w:ascii="Times New Roman" w:hAnsi="Times New Roman" w:cs="Times New Roman"/>
                <w:color w:val="000000"/>
                <w:sz w:val="24"/>
                <w:szCs w:val="24"/>
              </w:rPr>
              <w:t>є такою, строк дії якої закінчився;</w:t>
            </w:r>
          </w:p>
          <w:p w:rsidR="00E075D0" w:rsidRPr="00B96120" w:rsidRDefault="00E075D0" w:rsidP="00996DCC">
            <w:pPr>
              <w:shd w:val="clear" w:color="auto" w:fill="FFFFFF"/>
              <w:spacing w:before="120" w:line="0" w:lineRule="atLeast"/>
              <w:ind w:firstLine="567"/>
              <w:contextualSpacing/>
              <w:jc w:val="both"/>
              <w:rPr>
                <w:rFonts w:ascii="Times New Roman" w:hAnsi="Times New Roman" w:cs="Times New Roman"/>
                <w:color w:val="000000"/>
                <w:sz w:val="24"/>
                <w:szCs w:val="24"/>
              </w:rPr>
            </w:pPr>
            <w:r w:rsidRPr="00B96120">
              <w:rPr>
                <w:rFonts w:ascii="Times New Roman" w:hAnsi="Times New Roman" w:cs="Times New Roman"/>
                <w:color w:val="000000"/>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E075D0" w:rsidRPr="00B96120" w:rsidRDefault="00E075D0" w:rsidP="00996DCC">
            <w:pPr>
              <w:shd w:val="clear" w:color="auto" w:fill="FFFFFF"/>
              <w:spacing w:before="120" w:line="0" w:lineRule="atLeast"/>
              <w:ind w:firstLine="567"/>
              <w:contextualSpacing/>
              <w:jc w:val="both"/>
              <w:rPr>
                <w:rFonts w:ascii="Times New Roman" w:hAnsi="Times New Roman" w:cs="Times New Roman"/>
                <w:color w:val="000000"/>
                <w:sz w:val="24"/>
                <w:szCs w:val="24"/>
              </w:rPr>
            </w:pPr>
            <w:r w:rsidRPr="00B96120">
              <w:rPr>
                <w:rFonts w:ascii="Times New Roman" w:hAnsi="Times New Roman" w:cs="Times New Roman"/>
                <w:color w:val="000000"/>
                <w:sz w:val="24"/>
                <w:szCs w:val="24"/>
              </w:rPr>
              <w:t>не відповідає вимогам, установленим у тендерній документації відповідно до абзацу першого частини третьої статті 22 Закону;</w:t>
            </w:r>
          </w:p>
          <w:p w:rsidR="00E075D0" w:rsidRPr="00B96120" w:rsidRDefault="00E075D0" w:rsidP="00996DCC">
            <w:pPr>
              <w:shd w:val="clear" w:color="auto" w:fill="FFFFFF"/>
              <w:spacing w:before="120" w:line="0" w:lineRule="atLeast"/>
              <w:ind w:firstLine="567"/>
              <w:contextualSpacing/>
              <w:jc w:val="both"/>
              <w:rPr>
                <w:rFonts w:ascii="Times New Roman" w:hAnsi="Times New Roman" w:cs="Times New Roman"/>
                <w:color w:val="000000"/>
                <w:sz w:val="24"/>
                <w:szCs w:val="24"/>
              </w:rPr>
            </w:pPr>
            <w:r w:rsidRPr="00B96120">
              <w:rPr>
                <w:rFonts w:ascii="Times New Roman" w:hAnsi="Times New Roman" w:cs="Times New Roman"/>
                <w:color w:val="000000"/>
                <w:sz w:val="24"/>
                <w:szCs w:val="24"/>
              </w:rPr>
              <w:t>3) переможець процедури закупівлі:</w:t>
            </w:r>
          </w:p>
          <w:p w:rsidR="00E075D0" w:rsidRPr="00B96120" w:rsidRDefault="00E075D0" w:rsidP="00996DCC">
            <w:pPr>
              <w:shd w:val="clear" w:color="auto" w:fill="FFFFFF"/>
              <w:spacing w:before="120" w:line="0" w:lineRule="atLeast"/>
              <w:ind w:firstLine="567"/>
              <w:contextualSpacing/>
              <w:jc w:val="both"/>
              <w:rPr>
                <w:rFonts w:ascii="Times New Roman" w:hAnsi="Times New Roman" w:cs="Times New Roman"/>
                <w:color w:val="000000"/>
                <w:sz w:val="24"/>
                <w:szCs w:val="24"/>
              </w:rPr>
            </w:pPr>
            <w:r w:rsidRPr="00B96120">
              <w:rPr>
                <w:rFonts w:ascii="Times New Roman" w:hAnsi="Times New Roman" w:cs="Times New Roman"/>
                <w:color w:val="000000"/>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E075D0" w:rsidRPr="00B96120" w:rsidRDefault="00E075D0" w:rsidP="00996DCC">
            <w:pPr>
              <w:shd w:val="clear" w:color="auto" w:fill="FFFFFF"/>
              <w:spacing w:before="120" w:line="0" w:lineRule="atLeast"/>
              <w:ind w:firstLine="567"/>
              <w:contextualSpacing/>
              <w:jc w:val="both"/>
              <w:rPr>
                <w:rFonts w:ascii="Times New Roman" w:hAnsi="Times New Roman" w:cs="Times New Roman"/>
                <w:color w:val="000000"/>
                <w:sz w:val="24"/>
                <w:szCs w:val="24"/>
              </w:rPr>
            </w:pPr>
            <w:r w:rsidRPr="00B96120">
              <w:rPr>
                <w:rFonts w:ascii="Times New Roman" w:hAnsi="Times New Roman" w:cs="Times New Roman"/>
                <w:color w:val="000000"/>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E075D0" w:rsidRPr="00B96120" w:rsidRDefault="00E075D0" w:rsidP="00996DCC">
            <w:pPr>
              <w:shd w:val="clear" w:color="auto" w:fill="FFFFFF"/>
              <w:spacing w:before="120" w:line="0" w:lineRule="atLeast"/>
              <w:ind w:firstLine="567"/>
              <w:contextualSpacing/>
              <w:jc w:val="both"/>
              <w:rPr>
                <w:rFonts w:ascii="Times New Roman" w:hAnsi="Times New Roman" w:cs="Times New Roman"/>
                <w:color w:val="000000"/>
                <w:sz w:val="24"/>
                <w:szCs w:val="24"/>
              </w:rPr>
            </w:pPr>
            <w:r w:rsidRPr="00B96120">
              <w:rPr>
                <w:rFonts w:ascii="Times New Roman" w:hAnsi="Times New Roman" w:cs="Times New Roman"/>
                <w:color w:val="000000"/>
                <w:sz w:val="24"/>
                <w:szCs w:val="24"/>
              </w:rPr>
              <w:t>не надав забезпечення виконання договору про закупівлю, якщо таке забезпечення вимагалося замовником;</w:t>
            </w:r>
          </w:p>
          <w:p w:rsidR="00E075D0" w:rsidRPr="00B96120" w:rsidRDefault="00E075D0" w:rsidP="00996DCC">
            <w:pPr>
              <w:shd w:val="clear" w:color="auto" w:fill="FFFFFF"/>
              <w:spacing w:before="120" w:line="0" w:lineRule="atLeast"/>
              <w:ind w:firstLine="567"/>
              <w:contextualSpacing/>
              <w:jc w:val="both"/>
              <w:rPr>
                <w:rFonts w:ascii="Times New Roman" w:hAnsi="Times New Roman" w:cs="Times New Roman"/>
                <w:color w:val="000000"/>
                <w:sz w:val="24"/>
                <w:szCs w:val="24"/>
              </w:rPr>
            </w:pPr>
            <w:r w:rsidRPr="00B96120">
              <w:rPr>
                <w:rFonts w:ascii="Times New Roman" w:hAnsi="Times New Roman" w:cs="Times New Roman"/>
                <w:color w:val="000000"/>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E075D0" w:rsidRPr="00EB23E1" w:rsidRDefault="00E075D0" w:rsidP="004D6566">
            <w:pPr>
              <w:spacing w:after="0" w:line="240" w:lineRule="auto"/>
              <w:rPr>
                <w:rFonts w:ascii="Times New Roman" w:eastAsia="Times New Roman" w:hAnsi="Times New Roman" w:cs="Times New Roman"/>
                <w:b/>
                <w:color w:val="000000"/>
                <w:sz w:val="24"/>
                <w:szCs w:val="24"/>
                <w:lang w:eastAsia="uk-UA"/>
              </w:rPr>
            </w:pPr>
            <w:r w:rsidRPr="00EB23E1">
              <w:rPr>
                <w:rFonts w:ascii="Times New Roman" w:eastAsia="Times New Roman" w:hAnsi="Times New Roman" w:cs="Times New Roman"/>
                <w:b/>
                <w:color w:val="000000"/>
                <w:sz w:val="24"/>
                <w:szCs w:val="24"/>
                <w:lang w:eastAsia="uk-UA"/>
              </w:rPr>
              <w:t>Замовник може відхилити тендерну пропозицію із зазначенням аргументації в електронній системі закупівель у разі, коли:</w:t>
            </w:r>
          </w:p>
          <w:p w:rsidR="00E075D0" w:rsidRDefault="00E075D0" w:rsidP="004D6566">
            <w:pPr>
              <w:spacing w:after="0" w:line="240" w:lineRule="auto"/>
              <w:rPr>
                <w:rFonts w:ascii="Times New Roman" w:eastAsia="Times New Roman" w:hAnsi="Times New Roman" w:cs="Times New Roman"/>
                <w:color w:val="000000"/>
                <w:sz w:val="24"/>
                <w:szCs w:val="24"/>
                <w:lang w:eastAsia="uk-UA"/>
              </w:rPr>
            </w:pPr>
            <w:r w:rsidRPr="0027034F">
              <w:rPr>
                <w:rFonts w:ascii="Times New Roman" w:eastAsia="Times New Roman" w:hAnsi="Times New Roman" w:cs="Times New Roman"/>
                <w:color w:val="000000"/>
                <w:sz w:val="24"/>
                <w:szCs w:val="24"/>
                <w:lang w:eastAsia="uk-UA"/>
              </w:rPr>
              <w:t xml:space="preserve"> 1) учасник процедури закупівлі надав неналежне обґрунтування </w:t>
            </w:r>
            <w:r w:rsidRPr="0027034F">
              <w:rPr>
                <w:rFonts w:ascii="Times New Roman" w:eastAsia="Times New Roman" w:hAnsi="Times New Roman" w:cs="Times New Roman"/>
                <w:color w:val="000000"/>
                <w:sz w:val="24"/>
                <w:szCs w:val="24"/>
                <w:lang w:eastAsia="uk-UA"/>
              </w:rPr>
              <w:lastRenderedPageBreak/>
              <w:t>щодо ціни або вартості відповідних товарів, робіт чи послуг тендерної пропозиції, що є аномально низькою;</w:t>
            </w:r>
          </w:p>
          <w:p w:rsidR="00E075D0" w:rsidRDefault="00E075D0" w:rsidP="004D6566">
            <w:pPr>
              <w:spacing w:after="0" w:line="240" w:lineRule="auto"/>
              <w:rPr>
                <w:rFonts w:ascii="Times New Roman" w:eastAsia="Times New Roman" w:hAnsi="Times New Roman" w:cs="Times New Roman"/>
                <w:color w:val="000000"/>
                <w:sz w:val="24"/>
                <w:szCs w:val="24"/>
                <w:lang w:eastAsia="uk-UA"/>
              </w:rPr>
            </w:pPr>
            <w:r w:rsidRPr="0027034F">
              <w:rPr>
                <w:rFonts w:ascii="Times New Roman" w:eastAsia="Times New Roman" w:hAnsi="Times New Roman" w:cs="Times New Roman"/>
                <w:color w:val="000000"/>
                <w:sz w:val="24"/>
                <w:szCs w:val="24"/>
                <w:lang w:eastAsia="uk-UA"/>
              </w:rPr>
              <w:t xml:space="preserve"> 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E075D0" w:rsidRPr="00DB2AE1" w:rsidRDefault="00E075D0" w:rsidP="004D6566">
            <w:pPr>
              <w:spacing w:after="0" w:line="240" w:lineRule="auto"/>
              <w:rPr>
                <w:rFonts w:ascii="Times New Roman" w:eastAsia="Times New Roman" w:hAnsi="Times New Roman" w:cs="Times New Roman"/>
                <w:b/>
                <w:color w:val="000000"/>
                <w:sz w:val="24"/>
                <w:szCs w:val="24"/>
                <w:lang w:eastAsia="uk-UA"/>
              </w:rPr>
            </w:pPr>
            <w:r w:rsidRPr="00996DCC">
              <w:rPr>
                <w:rFonts w:ascii="Times New Roman" w:hAnsi="Times New Roman" w:cs="Times New Roman"/>
                <w:b/>
                <w:color w:val="000000"/>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w:t>
            </w:r>
            <w:r w:rsidR="0089322F">
              <w:rPr>
                <w:rFonts w:ascii="Times New Roman" w:hAnsi="Times New Roman" w:cs="Times New Roman"/>
                <w:b/>
                <w:color w:val="000000"/>
                <w:sz w:val="24"/>
                <w:szCs w:val="24"/>
              </w:rPr>
              <w:t xml:space="preserve"> </w:t>
            </w:r>
            <w:r w:rsidRPr="0027034F">
              <w:rPr>
                <w:rFonts w:ascii="Times New Roman" w:eastAsia="Times New Roman" w:hAnsi="Times New Roman" w:cs="Times New Roman"/>
                <w:b/>
                <w:color w:val="000000"/>
                <w:sz w:val="24"/>
                <w:szCs w:val="24"/>
                <w:lang w:eastAsia="uk-UA"/>
              </w:rPr>
              <w:t>в разі, коли наявн</w:t>
            </w:r>
            <w:r>
              <w:rPr>
                <w:rFonts w:ascii="Times New Roman" w:eastAsia="Times New Roman" w:hAnsi="Times New Roman" w:cs="Times New Roman"/>
                <w:b/>
                <w:color w:val="000000"/>
                <w:sz w:val="24"/>
                <w:szCs w:val="24"/>
                <w:lang w:eastAsia="uk-UA"/>
              </w:rPr>
              <w:t>і підстави, визначені пунктом 47</w:t>
            </w:r>
            <w:r w:rsidRPr="0027034F">
              <w:rPr>
                <w:rFonts w:ascii="Times New Roman" w:eastAsia="Times New Roman" w:hAnsi="Times New Roman" w:cs="Times New Roman"/>
                <w:b/>
                <w:color w:val="000000"/>
                <w:sz w:val="24"/>
                <w:szCs w:val="24"/>
                <w:lang w:eastAsia="uk-UA"/>
              </w:rPr>
              <w:t xml:space="preserve"> Особливостей. </w:t>
            </w:r>
          </w:p>
          <w:p w:rsidR="00E075D0" w:rsidRPr="0027034F" w:rsidRDefault="00E075D0" w:rsidP="004D6566">
            <w:pPr>
              <w:spacing w:after="0" w:line="240" w:lineRule="auto"/>
              <w:rPr>
                <w:rFonts w:ascii="Times New Roman" w:eastAsia="Times New Roman" w:hAnsi="Times New Roman" w:cs="Times New Roman"/>
                <w:color w:val="000000"/>
                <w:sz w:val="27"/>
                <w:szCs w:val="27"/>
                <w:lang w:eastAsia="uk-UA"/>
              </w:rPr>
            </w:pPr>
            <w:r w:rsidRPr="0027034F">
              <w:rPr>
                <w:rFonts w:ascii="Times New Roman" w:eastAsia="Times New Roman" w:hAnsi="Times New Roman" w:cs="Times New Roman"/>
                <w:color w:val="000000"/>
                <w:sz w:val="24"/>
                <w:szCs w:val="24"/>
                <w:lang w:eastAsia="uk-UA"/>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E075D0" w:rsidRDefault="007C554F" w:rsidP="004D6566">
            <w:pPr>
              <w:widowControl w:val="0"/>
              <w:spacing w:after="0" w:line="240" w:lineRule="auto"/>
              <w:jc w:val="both"/>
              <w:rPr>
                <w:rFonts w:ascii="Times New Roman" w:eastAsia="Times New Roman" w:hAnsi="Times New Roman" w:cs="Times New Roman"/>
                <w:sz w:val="24"/>
                <w:szCs w:val="24"/>
              </w:rPr>
            </w:pPr>
            <w:r w:rsidRPr="00805FBF">
              <w:rPr>
                <w:rFonts w:ascii="Times New Roman" w:hAnsi="Times New Roman"/>
                <w:bCs/>
                <w:color w:val="000000"/>
                <w:sz w:val="24"/>
                <w:szCs w:val="24"/>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E075D0" w:rsidTr="008A0706">
        <w:trPr>
          <w:trHeight w:val="472"/>
          <w:jc w:val="center"/>
        </w:trPr>
        <w:tc>
          <w:tcPr>
            <w:tcW w:w="10084" w:type="dxa"/>
            <w:gridSpan w:val="3"/>
            <w:shd w:val="clear" w:color="auto" w:fill="D9D9D9" w:themeFill="background1" w:themeFillShade="D9"/>
            <w:vAlign w:val="center"/>
          </w:tcPr>
          <w:p w:rsidR="00E075D0" w:rsidRDefault="00E075D0" w:rsidP="004D656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E075D0" w:rsidTr="00C92924">
        <w:trPr>
          <w:trHeight w:val="1119"/>
          <w:jc w:val="center"/>
        </w:trPr>
        <w:tc>
          <w:tcPr>
            <w:tcW w:w="705" w:type="dxa"/>
          </w:tcPr>
          <w:p w:rsidR="00E075D0" w:rsidRDefault="00E075D0" w:rsidP="004D656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495" w:type="dxa"/>
          </w:tcPr>
          <w:p w:rsidR="00E075D0" w:rsidRDefault="00E075D0" w:rsidP="004D6566">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884" w:type="dxa"/>
            <w:vAlign w:val="center"/>
          </w:tcPr>
          <w:p w:rsidR="00E075D0" w:rsidRDefault="00E075D0" w:rsidP="004D6566">
            <w:pPr>
              <w:widowControl w:val="0"/>
              <w:spacing w:after="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rsidR="00E075D0" w:rsidRDefault="00E075D0" w:rsidP="004D6566">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E075D0" w:rsidRDefault="00E075D0" w:rsidP="004D6566">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E075D0" w:rsidRDefault="00E075D0" w:rsidP="004D6566">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E075D0" w:rsidRDefault="00E075D0" w:rsidP="004D6566">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E075D0" w:rsidRDefault="00E075D0" w:rsidP="004D6566">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E075D0" w:rsidRDefault="00E075D0" w:rsidP="004D6566">
            <w:pPr>
              <w:widowControl w:val="0"/>
              <w:spacing w:after="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E075D0" w:rsidRDefault="00E075D0" w:rsidP="004D6566">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E075D0" w:rsidRDefault="00E075D0" w:rsidP="004D6566">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E075D0" w:rsidRDefault="00E075D0" w:rsidP="004D6566">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E075D0" w:rsidRDefault="00E075D0" w:rsidP="004D6566">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E075D0" w:rsidRPr="004F4FA1" w:rsidRDefault="00E075D0" w:rsidP="00D52B45">
            <w:pPr>
              <w:widowControl w:val="0"/>
              <w:spacing w:after="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E075D0" w:rsidTr="00C92924">
        <w:trPr>
          <w:trHeight w:val="1119"/>
          <w:jc w:val="center"/>
        </w:trPr>
        <w:tc>
          <w:tcPr>
            <w:tcW w:w="705" w:type="dxa"/>
          </w:tcPr>
          <w:p w:rsidR="00E075D0" w:rsidRDefault="00E075D0" w:rsidP="004D656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495" w:type="dxa"/>
          </w:tcPr>
          <w:p w:rsidR="00E075D0" w:rsidRDefault="00E075D0" w:rsidP="004D656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884" w:type="dxa"/>
            <w:vAlign w:val="center"/>
          </w:tcPr>
          <w:p w:rsidR="00E075D0" w:rsidRDefault="00E075D0" w:rsidP="004D6566">
            <w:pPr>
              <w:widowControl w:val="0"/>
              <w:spacing w:after="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E075D0" w:rsidRDefault="00E075D0" w:rsidP="004D6566">
            <w:pPr>
              <w:widowControl w:val="0"/>
              <w:spacing w:after="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E075D0" w:rsidRDefault="00E075D0" w:rsidP="004D6566">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sidR="00D52B45">
              <w:rPr>
                <w:rFonts w:ascii="Times New Roman" w:eastAsia="Times New Roman" w:hAnsi="Times New Roman" w:cs="Times New Roman"/>
                <w:b/>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E075D0" w:rsidTr="00C92924">
        <w:trPr>
          <w:trHeight w:val="1119"/>
          <w:jc w:val="center"/>
        </w:trPr>
        <w:tc>
          <w:tcPr>
            <w:tcW w:w="705" w:type="dxa"/>
          </w:tcPr>
          <w:p w:rsidR="00E075D0" w:rsidRDefault="00E075D0" w:rsidP="004D656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495" w:type="dxa"/>
          </w:tcPr>
          <w:p w:rsidR="00E075D0" w:rsidRDefault="00E075D0" w:rsidP="004D656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Проект договору про закупівлю</w:t>
            </w:r>
          </w:p>
        </w:tc>
        <w:tc>
          <w:tcPr>
            <w:tcW w:w="6884" w:type="dxa"/>
            <w:vAlign w:val="center"/>
          </w:tcPr>
          <w:p w:rsidR="00E075D0" w:rsidRDefault="00E075D0" w:rsidP="004D6566">
            <w:pPr>
              <w:widowControl w:val="0"/>
              <w:spacing w:after="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Проект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4</w:t>
            </w:r>
            <w:r>
              <w:rPr>
                <w:rFonts w:ascii="Times New Roman" w:eastAsia="Times New Roman" w:hAnsi="Times New Roman" w:cs="Times New Roman"/>
                <w:color w:val="000000"/>
                <w:sz w:val="24"/>
                <w:szCs w:val="24"/>
              </w:rPr>
              <w:t xml:space="preserve"> до цієї тендерної документації.</w:t>
            </w:r>
          </w:p>
          <w:p w:rsidR="00E075D0" w:rsidRDefault="00E075D0" w:rsidP="004D6566">
            <w:pPr>
              <w:widowControl w:val="0"/>
              <w:spacing w:after="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E075D0" w:rsidRDefault="00E075D0" w:rsidP="004D6566">
            <w:pPr>
              <w:widowControl w:val="0"/>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E075D0" w:rsidRPr="00BC35C9" w:rsidRDefault="00E075D0" w:rsidP="00275B05">
            <w:pPr>
              <w:widowControl w:val="0"/>
              <w:numPr>
                <w:ilvl w:val="0"/>
                <w:numId w:val="2"/>
              </w:num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r w:rsidRPr="00BC35C9">
              <w:rPr>
                <w:rFonts w:ascii="Times New Roman" w:eastAsia="Times New Roman" w:hAnsi="Times New Roman" w:cs="Times New Roman"/>
                <w:color w:val="000000"/>
                <w:sz w:val="24"/>
                <w:szCs w:val="24"/>
              </w:rPr>
              <w:t>інформацію про право підписання договору про закупівлю;</w:t>
            </w:r>
          </w:p>
          <w:p w:rsidR="00E075D0" w:rsidRPr="00671A41" w:rsidRDefault="00E075D0" w:rsidP="00275B05">
            <w:pPr>
              <w:widowControl w:val="0"/>
              <w:numPr>
                <w:ilvl w:val="0"/>
                <w:numId w:val="2"/>
              </w:num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r w:rsidRPr="00EC785D">
              <w:rPr>
                <w:rFonts w:ascii="Times New Roman" w:eastAsia="Times New Roman" w:hAnsi="Times New Roman" w:cs="Times New Roman"/>
                <w:color w:val="000000"/>
                <w:sz w:val="24"/>
                <w:szCs w:val="24"/>
              </w:rPr>
              <w:t>достовірну інформацію про наявність у нього чинної ліцензії або документа дозвільного характеру</w:t>
            </w:r>
            <w:r w:rsidRPr="00BC35C9">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w:t>
            </w:r>
            <w:r w:rsidRPr="00671A41">
              <w:rPr>
                <w:rFonts w:ascii="Times New Roman" w:eastAsia="Times New Roman" w:hAnsi="Times New Roman" w:cs="Times New Roman"/>
                <w:color w:val="000000"/>
                <w:sz w:val="24"/>
                <w:szCs w:val="24"/>
              </w:rPr>
              <w:t xml:space="preserve"> такого виду діяльності передбачено законом.</w:t>
            </w:r>
          </w:p>
          <w:p w:rsidR="00E075D0" w:rsidRDefault="00E075D0" w:rsidP="004D6566">
            <w:pPr>
              <w:widowControl w:val="0"/>
              <w:spacing w:after="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sidR="00D52B45">
              <w:rPr>
                <w:rFonts w:ascii="Times New Roman" w:eastAsia="Times New Roman" w:hAnsi="Times New Roman" w:cs="Times New Roman"/>
                <w:i/>
                <w:color w:val="000000"/>
                <w:sz w:val="24"/>
                <w:szCs w:val="24"/>
                <w:highlight w:val="white"/>
              </w:rPr>
              <w:t xml:space="preserve"> </w:t>
            </w:r>
            <w:r>
              <w:rPr>
                <w:rFonts w:ascii="Times New Roman" w:eastAsia="Times New Roman" w:hAnsi="Times New Roman" w:cs="Times New Roman"/>
                <w:i/>
                <w:sz w:val="24"/>
                <w:szCs w:val="24"/>
                <w:highlight w:val="white"/>
              </w:rPr>
              <w:lastRenderedPageBreak/>
              <w:t>підпункту 3  пункту 44 Особливостей.</w:t>
            </w:r>
          </w:p>
          <w:p w:rsidR="00E075D0" w:rsidRDefault="00E075D0" w:rsidP="004D6566">
            <w:pPr>
              <w:widowControl w:val="0"/>
              <w:spacing w:after="0"/>
              <w:jc w:val="both"/>
              <w:rPr>
                <w:rFonts w:ascii="Times New Roman" w:eastAsia="Times New Roman" w:hAnsi="Times New Roman" w:cs="Times New Roman"/>
                <w:i/>
                <w:sz w:val="24"/>
                <w:szCs w:val="24"/>
                <w:highlight w:val="white"/>
              </w:rPr>
            </w:pPr>
            <w:r w:rsidRPr="0003717E">
              <w:rPr>
                <w:rFonts w:ascii="Times New Roman" w:hAnsi="Times New Roman"/>
                <w:color w:val="000000"/>
                <w:sz w:val="24"/>
                <w:szCs w:val="24"/>
                <w:shd w:val="solid" w:color="FFFFFF" w:fill="FFFFFF"/>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r>
              <w:rPr>
                <w:rFonts w:ascii="Times New Roman" w:hAnsi="Times New Roman"/>
                <w:color w:val="000000"/>
                <w:sz w:val="24"/>
                <w:szCs w:val="24"/>
                <w:shd w:val="solid" w:color="FFFFFF" w:fill="FFFFFF"/>
              </w:rPr>
              <w:t>.</w:t>
            </w:r>
          </w:p>
        </w:tc>
      </w:tr>
      <w:tr w:rsidR="00E075D0" w:rsidTr="00FC488B">
        <w:trPr>
          <w:trHeight w:val="4676"/>
          <w:jc w:val="center"/>
        </w:trPr>
        <w:tc>
          <w:tcPr>
            <w:tcW w:w="705" w:type="dxa"/>
          </w:tcPr>
          <w:p w:rsidR="00E075D0" w:rsidRDefault="00E075D0" w:rsidP="004351AD">
            <w:pPr>
              <w:widowControl w:val="0"/>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495" w:type="dxa"/>
          </w:tcPr>
          <w:p w:rsidR="00E075D0" w:rsidRDefault="00E075D0" w:rsidP="004351AD">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884" w:type="dxa"/>
            <w:vAlign w:val="center"/>
          </w:tcPr>
          <w:p w:rsidR="00E075D0" w:rsidRPr="00EC4904" w:rsidRDefault="00E075D0" w:rsidP="004351AD">
            <w:pPr>
              <w:spacing w:before="100" w:beforeAutospacing="1" w:after="0" w:line="240" w:lineRule="auto"/>
              <w:contextualSpacing/>
              <w:jc w:val="both"/>
              <w:rPr>
                <w:rFonts w:ascii="Times New Roman" w:eastAsia="Times New Roman" w:hAnsi="Times New Roman" w:cs="Times New Roman"/>
                <w:color w:val="000000"/>
                <w:sz w:val="24"/>
                <w:szCs w:val="24"/>
                <w:lang w:eastAsia="uk-UA"/>
              </w:rPr>
            </w:pPr>
            <w:r w:rsidRPr="00EC4904">
              <w:rPr>
                <w:rFonts w:ascii="Times New Roman" w:eastAsia="Times New Roman" w:hAnsi="Times New Roman" w:cs="Times New Roman"/>
                <w:color w:val="000000"/>
                <w:sz w:val="24"/>
                <w:szCs w:val="24"/>
                <w:lang w:eastAsia="uk-UA"/>
              </w:rPr>
              <w:t>Договір про закупівлю укладається відповідно до Цивільного і Господарського кодексів України з урахуванням положень статті 41 Закону, крім частин третьої-п’ятої, сьомої-дев’ятої статті 41 Закону, та Особливостей.</w:t>
            </w:r>
          </w:p>
          <w:p w:rsidR="00E075D0" w:rsidRPr="00EC4904" w:rsidRDefault="00E075D0" w:rsidP="004351AD">
            <w:pPr>
              <w:spacing w:before="100" w:beforeAutospacing="1" w:after="0" w:line="240" w:lineRule="auto"/>
              <w:contextualSpacing/>
              <w:jc w:val="both"/>
              <w:rPr>
                <w:rFonts w:ascii="Times New Roman" w:eastAsia="Times New Roman" w:hAnsi="Times New Roman" w:cs="Times New Roman"/>
                <w:color w:val="000000"/>
                <w:sz w:val="24"/>
                <w:szCs w:val="24"/>
                <w:lang w:eastAsia="uk-UA"/>
              </w:rPr>
            </w:pPr>
            <w:r w:rsidRPr="00EC4904">
              <w:rPr>
                <w:rFonts w:ascii="Times New Roman" w:eastAsia="Times New Roman" w:hAnsi="Times New Roman" w:cs="Times New Roman"/>
                <w:color w:val="000000"/>
                <w:sz w:val="24"/>
                <w:szCs w:val="24"/>
                <w:u w:val="single"/>
                <w:lang w:eastAsia="uk-UA"/>
              </w:rPr>
              <w:t>Умови договору про</w:t>
            </w:r>
            <w:r w:rsidR="00FC488B" w:rsidRPr="00EC4904">
              <w:rPr>
                <w:rFonts w:ascii="Times New Roman" w:eastAsia="Times New Roman" w:hAnsi="Times New Roman" w:cs="Times New Roman"/>
                <w:color w:val="000000"/>
                <w:sz w:val="24"/>
                <w:szCs w:val="24"/>
                <w:u w:val="single"/>
                <w:lang w:eastAsia="uk-UA"/>
              </w:rPr>
              <w:t xml:space="preserve"> </w:t>
            </w:r>
            <w:r w:rsidRPr="00EC4904">
              <w:rPr>
                <w:rFonts w:ascii="Times New Roman" w:eastAsia="Times New Roman" w:hAnsi="Times New Roman" w:cs="Times New Roman"/>
                <w:color w:val="000000"/>
                <w:sz w:val="24"/>
                <w:szCs w:val="24"/>
                <w:u w:val="single"/>
                <w:lang w:eastAsia="uk-UA"/>
              </w:rPr>
              <w:t>закупівлю не повинні відрізнятися від змісту тендерної пропозиції переможця процедури закупівлі, крім випадків</w:t>
            </w:r>
            <w:r w:rsidRPr="00EC4904">
              <w:rPr>
                <w:rFonts w:ascii="Times New Roman" w:eastAsia="Times New Roman" w:hAnsi="Times New Roman" w:cs="Times New Roman"/>
                <w:color w:val="000000"/>
                <w:sz w:val="24"/>
                <w:szCs w:val="24"/>
                <w:lang w:eastAsia="uk-UA"/>
              </w:rPr>
              <w:t xml:space="preserve">: </w:t>
            </w:r>
          </w:p>
          <w:p w:rsidR="00E075D0" w:rsidRPr="00EC4904" w:rsidRDefault="00E075D0" w:rsidP="004351AD">
            <w:pPr>
              <w:spacing w:before="100" w:beforeAutospacing="1" w:after="0" w:line="240" w:lineRule="auto"/>
              <w:contextualSpacing/>
              <w:jc w:val="both"/>
              <w:rPr>
                <w:rFonts w:ascii="Times New Roman" w:eastAsia="Times New Roman" w:hAnsi="Times New Roman" w:cs="Times New Roman"/>
                <w:color w:val="000000"/>
                <w:sz w:val="24"/>
                <w:szCs w:val="24"/>
                <w:lang w:eastAsia="uk-UA"/>
              </w:rPr>
            </w:pPr>
            <w:r w:rsidRPr="00EC4904">
              <w:rPr>
                <w:rFonts w:ascii="Times New Roman" w:eastAsia="Times New Roman" w:hAnsi="Times New Roman" w:cs="Times New Roman"/>
                <w:color w:val="000000"/>
                <w:sz w:val="24"/>
                <w:szCs w:val="24"/>
                <w:lang w:eastAsia="uk-UA"/>
              </w:rPr>
              <w:t xml:space="preserve">- визначення грошового еквівалента зобов’язання в іноземній валюті; </w:t>
            </w:r>
          </w:p>
          <w:p w:rsidR="00E075D0" w:rsidRPr="00EC4904" w:rsidRDefault="00E075D0" w:rsidP="004351AD">
            <w:pPr>
              <w:spacing w:before="100" w:beforeAutospacing="1" w:after="0" w:line="240" w:lineRule="auto"/>
              <w:contextualSpacing/>
              <w:jc w:val="both"/>
              <w:rPr>
                <w:rFonts w:ascii="Times New Roman" w:eastAsia="Times New Roman" w:hAnsi="Times New Roman" w:cs="Times New Roman"/>
                <w:color w:val="000000"/>
                <w:sz w:val="24"/>
                <w:szCs w:val="24"/>
                <w:lang w:eastAsia="uk-UA"/>
              </w:rPr>
            </w:pPr>
            <w:r w:rsidRPr="00EC4904">
              <w:rPr>
                <w:rFonts w:ascii="Times New Roman" w:eastAsia="Times New Roman" w:hAnsi="Times New Roman" w:cs="Times New Roman"/>
                <w:color w:val="000000"/>
                <w:sz w:val="24"/>
                <w:szCs w:val="24"/>
                <w:lang w:eastAsia="uk-UA"/>
              </w:rPr>
              <w:t>- перерахунку ціни в бік зменшення ціни тендерної пропозиції переможця без зменшення обсягів закупівлі;</w:t>
            </w:r>
          </w:p>
          <w:p w:rsidR="00E075D0" w:rsidRPr="00EC4904" w:rsidRDefault="00E075D0" w:rsidP="004351AD">
            <w:pPr>
              <w:spacing w:after="0" w:line="240" w:lineRule="auto"/>
              <w:ind w:left="118" w:right="140"/>
              <w:contextualSpacing/>
              <w:jc w:val="both"/>
              <w:rPr>
                <w:rFonts w:ascii="Times New Roman" w:eastAsia="Times New Roman" w:hAnsi="Times New Roman" w:cs="Times New Roman"/>
                <w:color w:val="000000"/>
                <w:sz w:val="24"/>
                <w:szCs w:val="24"/>
                <w:lang w:eastAsia="uk-UA"/>
              </w:rPr>
            </w:pPr>
            <w:r w:rsidRPr="00EC4904">
              <w:rPr>
                <w:rFonts w:ascii="Times New Roman" w:eastAsia="Times New Roman" w:hAnsi="Times New Roman" w:cs="Times New Roman"/>
                <w:color w:val="000000"/>
                <w:sz w:val="24"/>
                <w:szCs w:val="24"/>
                <w:lang w:eastAsia="uk-UA"/>
              </w:rPr>
              <w:t xml:space="preserve"> - перерахунку ціни та обсягів товарів в бік зменшення за умови необхідності приведення обсягів товарів до кратності упаковки. </w:t>
            </w:r>
          </w:p>
          <w:p w:rsidR="00E075D0" w:rsidRPr="00EC4904" w:rsidRDefault="00E075D0" w:rsidP="00C92924">
            <w:pPr>
              <w:pStyle w:val="25"/>
              <w:shd w:val="clear" w:color="auto" w:fill="auto"/>
              <w:tabs>
                <w:tab w:val="left" w:pos="600"/>
              </w:tabs>
              <w:spacing w:before="0" w:after="0" w:line="274" w:lineRule="exact"/>
              <w:ind w:firstLine="0"/>
              <w:rPr>
                <w:sz w:val="24"/>
                <w:szCs w:val="24"/>
              </w:rPr>
            </w:pPr>
            <w:r w:rsidRPr="00EC4904">
              <w:rPr>
                <w:sz w:val="24"/>
                <w:szCs w:val="24"/>
              </w:rPr>
              <w:t>Істотні умови договору про закупівлю, укладеного відповідно до пунктів 10 і 13 (крім підпункту 13 пункту 13) цих особливостей, не можуть змінюватися після його підписання до виконання зобов’язань сторонами в повному обсязі, крім випадків:</w:t>
            </w:r>
          </w:p>
          <w:p w:rsidR="00E075D0" w:rsidRPr="00EC4904" w:rsidRDefault="00E075D0" w:rsidP="00C92924">
            <w:pPr>
              <w:pStyle w:val="25"/>
              <w:numPr>
                <w:ilvl w:val="0"/>
                <w:numId w:val="33"/>
              </w:numPr>
              <w:shd w:val="clear" w:color="auto" w:fill="auto"/>
              <w:tabs>
                <w:tab w:val="left" w:pos="302"/>
              </w:tabs>
              <w:spacing w:before="0" w:after="0" w:line="274" w:lineRule="exact"/>
              <w:ind w:firstLine="0"/>
              <w:rPr>
                <w:sz w:val="24"/>
                <w:szCs w:val="24"/>
              </w:rPr>
            </w:pPr>
            <w:r w:rsidRPr="00EC4904">
              <w:rPr>
                <w:sz w:val="24"/>
                <w:szCs w:val="24"/>
              </w:rPr>
              <w:t>зменшення обсягів закупівлі, зокрема з урахуванням фактичного обсягу видатків замовника;</w:t>
            </w:r>
          </w:p>
          <w:p w:rsidR="00E075D0" w:rsidRPr="00EC4904" w:rsidRDefault="00E075D0" w:rsidP="00C92924">
            <w:pPr>
              <w:pStyle w:val="25"/>
              <w:numPr>
                <w:ilvl w:val="0"/>
                <w:numId w:val="33"/>
              </w:numPr>
              <w:shd w:val="clear" w:color="auto" w:fill="auto"/>
              <w:tabs>
                <w:tab w:val="left" w:pos="302"/>
              </w:tabs>
              <w:spacing w:before="0" w:after="0" w:line="274" w:lineRule="exact"/>
              <w:ind w:firstLine="0"/>
              <w:rPr>
                <w:sz w:val="24"/>
                <w:szCs w:val="24"/>
              </w:rPr>
            </w:pPr>
            <w:r w:rsidRPr="00EC4904">
              <w:rPr>
                <w:sz w:val="24"/>
                <w:szCs w:val="24"/>
              </w:rPr>
              <w:t>покращення якості предмета закупівлі за умови, що таке покращення не призведе до збільшення суми, визначеної в договорі про закупівлю;</w:t>
            </w:r>
          </w:p>
          <w:p w:rsidR="00E075D0" w:rsidRDefault="00E075D0" w:rsidP="00EC4904">
            <w:pPr>
              <w:pStyle w:val="25"/>
              <w:shd w:val="clear" w:color="auto" w:fill="auto"/>
              <w:spacing w:before="0" w:after="0"/>
              <w:ind w:firstLine="0"/>
            </w:pPr>
            <w:r w:rsidRPr="00EC4904">
              <w:rPr>
                <w:sz w:val="24"/>
                <w:szCs w:val="24"/>
              </w:rPr>
              <w:t xml:space="preserve">3)Продовження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w:t>
            </w:r>
            <w:r w:rsidRPr="00EC4904">
              <w:rPr>
                <w:rStyle w:val="211pt"/>
                <w:sz w:val="24"/>
                <w:szCs w:val="24"/>
              </w:rPr>
              <w:t>затримки фінансування витрат</w:t>
            </w:r>
            <w:r>
              <w:rPr>
                <w:rStyle w:val="211pt"/>
              </w:rPr>
              <w:t xml:space="preserve"> замовника, за умови, що такі зміни не призведуть до збільшення суми, визначеної в договорі про закупівлю;</w:t>
            </w:r>
          </w:p>
          <w:p w:rsidR="00E075D0" w:rsidRDefault="00E075D0" w:rsidP="00EC4904">
            <w:pPr>
              <w:pStyle w:val="25"/>
              <w:numPr>
                <w:ilvl w:val="0"/>
                <w:numId w:val="34"/>
              </w:numPr>
              <w:shd w:val="clear" w:color="auto" w:fill="auto"/>
              <w:tabs>
                <w:tab w:val="left" w:pos="264"/>
              </w:tabs>
              <w:spacing w:before="0" w:after="0" w:line="274" w:lineRule="exact"/>
              <w:ind w:firstLine="0"/>
            </w:pPr>
            <w:r>
              <w:rPr>
                <w:rStyle w:val="211pt"/>
              </w:rPr>
              <w:t>погодження зміни ціни в договорі про закупівлю в бік зменшення (без зміни кількості (обсягу) та якості товарів, робіт і послуг);</w:t>
            </w:r>
          </w:p>
          <w:p w:rsidR="00E075D0" w:rsidRDefault="00E075D0" w:rsidP="00EC4904">
            <w:pPr>
              <w:pStyle w:val="25"/>
              <w:numPr>
                <w:ilvl w:val="0"/>
                <w:numId w:val="34"/>
              </w:numPr>
              <w:shd w:val="clear" w:color="auto" w:fill="auto"/>
              <w:tabs>
                <w:tab w:val="left" w:pos="288"/>
              </w:tabs>
              <w:spacing w:before="0" w:after="0" w:line="274" w:lineRule="exact"/>
              <w:ind w:firstLine="0"/>
            </w:pPr>
            <w:r>
              <w:rPr>
                <w:rStyle w:val="211pt"/>
              </w:rPr>
              <w:t xml:space="preserve">зміни ціни в договорі про закупівлю у зв’язку з зміною ставок податків і зборів та/або зміною умов щодо надання пільг з оподаткування </w:t>
            </w:r>
            <w:r>
              <w:t xml:space="preserve">- </w:t>
            </w:r>
            <w:r>
              <w:rPr>
                <w:rStyle w:val="211pt"/>
              </w:rPr>
              <w:t>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FC488B" w:rsidRDefault="00E075D0" w:rsidP="00FC488B">
            <w:pPr>
              <w:pStyle w:val="25"/>
              <w:numPr>
                <w:ilvl w:val="0"/>
                <w:numId w:val="34"/>
              </w:numPr>
              <w:shd w:val="clear" w:color="auto" w:fill="auto"/>
              <w:tabs>
                <w:tab w:val="left" w:pos="408"/>
              </w:tabs>
              <w:spacing w:before="0" w:after="0" w:line="274" w:lineRule="exact"/>
              <w:ind w:firstLine="0"/>
              <w:rPr>
                <w:rStyle w:val="211pt"/>
                <w:color w:val="auto"/>
                <w:shd w:val="clear" w:color="auto" w:fill="auto"/>
                <w:lang w:eastAsia="en-US" w:bidi="ar-SA"/>
              </w:rPr>
            </w:pPr>
            <w:r>
              <w:rPr>
                <w:rStyle w:val="211pt"/>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r>
              <w:rPr>
                <w:rStyle w:val="211pt"/>
                <w:lang w:val="de-DE" w:eastAsia="de-DE" w:bidi="de-DE"/>
              </w:rPr>
              <w:t xml:space="preserve">Platts, ARGUS, </w:t>
            </w:r>
            <w:r>
              <w:rPr>
                <w:rStyle w:val="211pt"/>
              </w:rPr>
              <w:t>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FC488B" w:rsidRPr="00EC4904" w:rsidRDefault="00FC488B" w:rsidP="00FC488B">
            <w:pPr>
              <w:pStyle w:val="25"/>
              <w:numPr>
                <w:ilvl w:val="0"/>
                <w:numId w:val="34"/>
              </w:numPr>
              <w:shd w:val="clear" w:color="auto" w:fill="auto"/>
              <w:tabs>
                <w:tab w:val="left" w:pos="408"/>
              </w:tabs>
              <w:spacing w:before="0" w:after="0" w:line="274" w:lineRule="exact"/>
              <w:ind w:firstLine="0"/>
              <w:rPr>
                <w:b/>
              </w:rPr>
            </w:pPr>
            <w:r w:rsidRPr="00EC4904">
              <w:rPr>
                <w:b/>
              </w:rPr>
              <w:lastRenderedPageBreak/>
              <w:t xml:space="preserve">Істотними умовами договору про закупівлю є </w:t>
            </w:r>
            <w:r w:rsidR="000C6759" w:rsidRPr="00EC4904">
              <w:rPr>
                <w:b/>
              </w:rPr>
              <w:t>предмет договору, договірна ціна, строк дії Договору, строки та місце виконання робіт</w:t>
            </w:r>
            <w:r w:rsidRPr="00EC4904">
              <w:rPr>
                <w:b/>
              </w:rPr>
              <w:t>.</w:t>
            </w:r>
          </w:p>
          <w:p w:rsidR="00FC488B" w:rsidRDefault="00FC488B" w:rsidP="00FC488B">
            <w:pPr>
              <w:pStyle w:val="25"/>
              <w:shd w:val="clear" w:color="auto" w:fill="auto"/>
              <w:tabs>
                <w:tab w:val="left" w:pos="408"/>
              </w:tabs>
              <w:spacing w:before="0" w:after="0" w:line="274" w:lineRule="exact"/>
              <w:ind w:firstLine="0"/>
            </w:pPr>
            <w:r w:rsidRPr="00FA358B">
              <w:t xml:space="preserve"> Інші умови договору про закупівлю істотними не є та можуть змінюватися відповідно до норм Господарського та Цивільного кодексів.</w:t>
            </w:r>
          </w:p>
          <w:p w:rsidR="00E075D0" w:rsidRPr="008A42FA" w:rsidRDefault="00E075D0" w:rsidP="00C92924">
            <w:pPr>
              <w:spacing w:after="0" w:line="240" w:lineRule="auto"/>
              <w:ind w:left="118" w:right="140"/>
              <w:contextualSpacing/>
              <w:jc w:val="both"/>
              <w:rPr>
                <w:rFonts w:ascii="Times New Roman" w:eastAsia="Times New Roman" w:hAnsi="Times New Roman" w:cs="Times New Roman"/>
                <w:color w:val="000000"/>
                <w:sz w:val="24"/>
                <w:szCs w:val="24"/>
                <w:lang w:eastAsia="uk-UA"/>
              </w:rPr>
            </w:pPr>
          </w:p>
        </w:tc>
      </w:tr>
      <w:tr w:rsidR="00E075D0" w:rsidTr="00C92924">
        <w:trPr>
          <w:trHeight w:val="1119"/>
          <w:jc w:val="center"/>
        </w:trPr>
        <w:tc>
          <w:tcPr>
            <w:tcW w:w="705" w:type="dxa"/>
          </w:tcPr>
          <w:p w:rsidR="00E075D0" w:rsidRPr="00043F7F" w:rsidRDefault="00E075D0" w:rsidP="004D6566">
            <w:pPr>
              <w:widowControl w:val="0"/>
              <w:jc w:val="center"/>
              <w:rPr>
                <w:rFonts w:ascii="Times New Roman" w:hAnsi="Times New Roman" w:cs="Times New Roman"/>
                <w:sz w:val="24"/>
                <w:szCs w:val="24"/>
              </w:rPr>
            </w:pPr>
            <w:r w:rsidRPr="00043F7F">
              <w:rPr>
                <w:rFonts w:ascii="Times New Roman" w:eastAsia="Times New Roman" w:hAnsi="Times New Roman" w:cs="Times New Roman"/>
                <w:color w:val="000000"/>
                <w:sz w:val="24"/>
                <w:szCs w:val="24"/>
                <w:lang w:eastAsia="ru-RU"/>
              </w:rPr>
              <w:lastRenderedPageBreak/>
              <w:t>5</w:t>
            </w:r>
          </w:p>
        </w:tc>
        <w:tc>
          <w:tcPr>
            <w:tcW w:w="2495" w:type="dxa"/>
          </w:tcPr>
          <w:p w:rsidR="00E075D0" w:rsidRPr="00043F7F" w:rsidRDefault="00E075D0" w:rsidP="004D6566">
            <w:pPr>
              <w:widowControl w:val="0"/>
              <w:rPr>
                <w:rFonts w:ascii="Times New Roman" w:hAnsi="Times New Roman" w:cs="Times New Roman"/>
                <w:sz w:val="24"/>
                <w:szCs w:val="24"/>
              </w:rPr>
            </w:pPr>
            <w:r w:rsidRPr="00043F7F">
              <w:rPr>
                <w:rFonts w:ascii="Times New Roman" w:eastAsia="Times New Roman" w:hAnsi="Times New Roman" w:cs="Times New Roman"/>
                <w:b/>
                <w:bCs/>
                <w:color w:val="000000"/>
                <w:sz w:val="24"/>
                <w:szCs w:val="24"/>
                <w:lang w:eastAsia="ru-RU"/>
              </w:rPr>
              <w:t>Дії замовника при відмові переможця торгів підписати договір про закупівлю</w:t>
            </w:r>
          </w:p>
        </w:tc>
        <w:tc>
          <w:tcPr>
            <w:tcW w:w="6884" w:type="dxa"/>
            <w:vAlign w:val="center"/>
          </w:tcPr>
          <w:p w:rsidR="00E075D0" w:rsidRPr="00043F7F" w:rsidRDefault="00E075D0" w:rsidP="004D6566">
            <w:pPr>
              <w:widowControl w:val="0"/>
              <w:jc w:val="both"/>
              <w:rPr>
                <w:rFonts w:ascii="Times New Roman" w:hAnsi="Times New Roman" w:cs="Times New Roman"/>
                <w:sz w:val="24"/>
                <w:szCs w:val="24"/>
              </w:rPr>
            </w:pPr>
            <w:r w:rsidRPr="00043F7F">
              <w:rPr>
                <w:rFonts w:ascii="Times New Roman" w:eastAsia="Times New Roman" w:hAnsi="Times New Roman" w:cs="Times New Roman"/>
                <w:color w:val="000000"/>
                <w:sz w:val="24"/>
                <w:szCs w:val="24"/>
                <w:lang w:eastAsia="ru-RU"/>
              </w:rPr>
              <w:t xml:space="preserve">У разі відмови переможця процедури закупівлі від підписання договору про закупівлю відповідно до вимог тендерної документації, не укладення договору про закупівлю або ненадання замовнику підписаного договору </w:t>
            </w:r>
            <w:r>
              <w:rPr>
                <w:rFonts w:ascii="Times New Roman" w:eastAsia="Times New Roman" w:hAnsi="Times New Roman" w:cs="Times New Roman"/>
                <w:color w:val="000000"/>
                <w:sz w:val="24"/>
                <w:szCs w:val="24"/>
                <w:lang w:eastAsia="ru-RU"/>
              </w:rPr>
              <w:t xml:space="preserve">про закупівлю </w:t>
            </w:r>
            <w:r w:rsidRPr="00043F7F">
              <w:rPr>
                <w:rFonts w:ascii="Times New Roman" w:eastAsia="Times New Roman" w:hAnsi="Times New Roman" w:cs="Times New Roman"/>
                <w:color w:val="000000"/>
                <w:sz w:val="24"/>
                <w:szCs w:val="24"/>
                <w:lang w:eastAsia="ru-RU"/>
              </w:rPr>
              <w:t>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w:t>
            </w:r>
            <w:r>
              <w:rPr>
                <w:rFonts w:ascii="Times New Roman" w:eastAsia="Times New Roman" w:hAnsi="Times New Roman" w:cs="Times New Roman"/>
                <w:color w:val="000000"/>
                <w:sz w:val="24"/>
                <w:szCs w:val="24"/>
                <w:lang w:eastAsia="ru-RU"/>
              </w:rPr>
              <w:t>х, визначених статтею 33 Закону, та пунктом 49 Особливостей</w:t>
            </w:r>
          </w:p>
        </w:tc>
      </w:tr>
      <w:tr w:rsidR="00E075D0" w:rsidTr="00C92924">
        <w:trPr>
          <w:trHeight w:val="1129"/>
          <w:jc w:val="center"/>
        </w:trPr>
        <w:tc>
          <w:tcPr>
            <w:tcW w:w="705" w:type="dxa"/>
          </w:tcPr>
          <w:p w:rsidR="00E075D0" w:rsidRDefault="00E075D0" w:rsidP="004D656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2495" w:type="dxa"/>
          </w:tcPr>
          <w:p w:rsidR="00E075D0" w:rsidRDefault="00E075D0" w:rsidP="004D656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884" w:type="dxa"/>
            <w:vAlign w:val="center"/>
          </w:tcPr>
          <w:p w:rsidR="00E075D0" w:rsidRDefault="00E075D0" w:rsidP="00016695">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передбачається.</w:t>
            </w:r>
          </w:p>
          <w:p w:rsidR="00E075D0" w:rsidRPr="00EB6F16" w:rsidRDefault="00E075D0" w:rsidP="00EB6F16">
            <w:pPr>
              <w:spacing w:before="100" w:beforeAutospacing="1" w:after="100" w:afterAutospacing="1" w:line="240" w:lineRule="auto"/>
              <w:jc w:val="both"/>
              <w:rPr>
                <w:rFonts w:ascii="Times New Roman" w:eastAsia="Times New Roman" w:hAnsi="Times New Roman" w:cs="Times New Roman"/>
                <w:sz w:val="24"/>
                <w:szCs w:val="24"/>
              </w:rPr>
            </w:pPr>
          </w:p>
        </w:tc>
      </w:tr>
    </w:tbl>
    <w:p w:rsidR="00275B05" w:rsidRPr="00667251" w:rsidRDefault="00275B05" w:rsidP="00667251">
      <w:pPr>
        <w:widowControl w:val="0"/>
        <w:spacing w:after="0" w:line="240" w:lineRule="auto"/>
        <w:rPr>
          <w:rFonts w:ascii="Times New Roman" w:eastAsia="Times New Roman" w:hAnsi="Times New Roman" w:cs="Times New Roman"/>
          <w:sz w:val="24"/>
          <w:szCs w:val="24"/>
          <w:highlight w:val="green"/>
        </w:rPr>
      </w:pPr>
      <w:bookmarkStart w:id="7" w:name="_heading=h.2s8eyo1" w:colFirst="0" w:colLast="0"/>
      <w:bookmarkEnd w:id="7"/>
    </w:p>
    <w:p w:rsidR="00782736" w:rsidRDefault="00782736" w:rsidP="00667251">
      <w:pPr>
        <w:spacing w:after="0" w:line="240" w:lineRule="auto"/>
        <w:rPr>
          <w:highlight w:val="white"/>
        </w:rPr>
      </w:pPr>
      <w:r w:rsidRPr="00667251">
        <w:rPr>
          <w:rFonts w:ascii="Times New Roman" w:hAnsi="Times New Roman" w:cs="Times New Roman"/>
          <w:highlight w:val="white"/>
        </w:rPr>
        <w:t>1)  ДОДАТОК 1 ДО ТЕНДЕРНОЇ ДОКУМЕНТАЦІЇ «</w:t>
      </w:r>
      <w:r w:rsidR="00667251" w:rsidRPr="00667251">
        <w:rPr>
          <w:rFonts w:ascii="Times New Roman" w:hAnsi="Times New Roman" w:cs="Times New Roman"/>
          <w:color w:val="000000"/>
        </w:rPr>
        <w:t xml:space="preserve">Перелік документів, які надаються учасником процедури закупівлі для підтвердження відповідності тендерної пропозиції  кваліфікаційним критеріям та іншим вимогам </w:t>
      </w:r>
      <w:r>
        <w:rPr>
          <w:highlight w:val="white"/>
        </w:rPr>
        <w:t>».</w:t>
      </w:r>
    </w:p>
    <w:p w:rsidR="00782736" w:rsidRDefault="00782736" w:rsidP="00782736">
      <w:pPr>
        <w:pStyle w:val="aff5"/>
        <w:rPr>
          <w:highlight w:val="white"/>
        </w:rPr>
      </w:pPr>
      <w:r>
        <w:rPr>
          <w:highlight w:val="white"/>
        </w:rPr>
        <w:t xml:space="preserve">2) ДОДАТОК </w:t>
      </w:r>
      <w:r w:rsidR="00EC4904">
        <w:rPr>
          <w:highlight w:val="white"/>
        </w:rPr>
        <w:t>2</w:t>
      </w:r>
      <w:r>
        <w:rPr>
          <w:highlight w:val="white"/>
        </w:rPr>
        <w:t xml:space="preserve"> ДО ТЕНДЕРНОЇ ДОКУМЕНТАЦІЇ   « Технічне завдання».</w:t>
      </w:r>
    </w:p>
    <w:p w:rsidR="00782736" w:rsidRDefault="00782736" w:rsidP="00782736">
      <w:pPr>
        <w:pStyle w:val="aff5"/>
        <w:rPr>
          <w:highlight w:val="white"/>
        </w:rPr>
      </w:pPr>
      <w:r>
        <w:rPr>
          <w:highlight w:val="white"/>
        </w:rPr>
        <w:t>3)</w:t>
      </w:r>
      <w:r w:rsidRPr="00C04C5C">
        <w:rPr>
          <w:highlight w:val="white"/>
        </w:rPr>
        <w:t xml:space="preserve"> </w:t>
      </w:r>
      <w:r>
        <w:rPr>
          <w:highlight w:val="white"/>
        </w:rPr>
        <w:t xml:space="preserve">ДОДАТОК </w:t>
      </w:r>
      <w:r w:rsidR="00EC4904">
        <w:rPr>
          <w:highlight w:val="white"/>
        </w:rPr>
        <w:t>3</w:t>
      </w:r>
      <w:r>
        <w:rPr>
          <w:highlight w:val="white"/>
        </w:rPr>
        <w:t xml:space="preserve"> ДО ТЕНДЕРНОЇ ДОКУМЕНТАЦІЇ «Форма «Тендерна пропозиція»»</w:t>
      </w:r>
    </w:p>
    <w:p w:rsidR="00782736" w:rsidRDefault="00782736" w:rsidP="00782736">
      <w:pPr>
        <w:pStyle w:val="aff5"/>
        <w:rPr>
          <w:highlight w:val="white"/>
        </w:rPr>
      </w:pPr>
      <w:r>
        <w:rPr>
          <w:highlight w:val="white"/>
        </w:rPr>
        <w:t xml:space="preserve">4)  ДОДАТОК </w:t>
      </w:r>
      <w:r w:rsidR="00EC4904">
        <w:rPr>
          <w:highlight w:val="white"/>
        </w:rPr>
        <w:t>4</w:t>
      </w:r>
      <w:r>
        <w:rPr>
          <w:highlight w:val="white"/>
        </w:rPr>
        <w:t xml:space="preserve"> ДО ТЕНДЕРНОЇ ДОКУМЕНТАЦІЇ «Проєкт договору».</w:t>
      </w:r>
    </w:p>
    <w:p w:rsidR="00782736" w:rsidRDefault="00782736" w:rsidP="00782736">
      <w:pPr>
        <w:pStyle w:val="aff5"/>
        <w:rPr>
          <w:highlight w:val="white"/>
        </w:rPr>
      </w:pPr>
    </w:p>
    <w:p w:rsidR="00237B55" w:rsidRPr="008B5698" w:rsidRDefault="00237B55" w:rsidP="00237B55">
      <w:pPr>
        <w:pStyle w:val="7777777777777777777"/>
        <w:rPr>
          <w:b/>
          <w:sz w:val="28"/>
          <w:szCs w:val="28"/>
        </w:rPr>
      </w:pPr>
      <w:r w:rsidRPr="008B5698">
        <w:rPr>
          <w:b/>
          <w:sz w:val="28"/>
          <w:szCs w:val="28"/>
        </w:rPr>
        <w:t xml:space="preserve">Учасник несе </w:t>
      </w:r>
      <w:r>
        <w:rPr>
          <w:b/>
          <w:sz w:val="28"/>
          <w:szCs w:val="28"/>
        </w:rPr>
        <w:t xml:space="preserve">повну відповідальність за </w:t>
      </w:r>
      <w:r w:rsidRPr="008B5698">
        <w:rPr>
          <w:b/>
          <w:sz w:val="28"/>
          <w:szCs w:val="28"/>
        </w:rPr>
        <w:t>достовірність інформації в поданих докуме</w:t>
      </w:r>
      <w:r>
        <w:rPr>
          <w:b/>
          <w:sz w:val="28"/>
          <w:szCs w:val="28"/>
        </w:rPr>
        <w:t>нтах згідно із Законами України!!!!!!</w:t>
      </w:r>
      <w:r w:rsidRPr="008B5698">
        <w:rPr>
          <w:b/>
          <w:sz w:val="28"/>
          <w:szCs w:val="28"/>
        </w:rPr>
        <w:t xml:space="preserve"> </w:t>
      </w:r>
    </w:p>
    <w:p w:rsidR="00237B55" w:rsidRDefault="00237B55" w:rsidP="00237B55">
      <w:pPr>
        <w:spacing w:after="0" w:line="240" w:lineRule="auto"/>
        <w:ind w:right="141"/>
        <w:jc w:val="both"/>
        <w:rPr>
          <w:rFonts w:ascii="Times New Roman" w:hAnsi="Times New Roman"/>
          <w:b/>
          <w:sz w:val="24"/>
          <w:szCs w:val="24"/>
        </w:rPr>
      </w:pPr>
    </w:p>
    <w:p w:rsidR="00274B11" w:rsidRDefault="00274B11" w:rsidP="00275B05">
      <w:pPr>
        <w:spacing w:after="0"/>
        <w:rPr>
          <w:rFonts w:ascii="Times New Roman" w:eastAsia="Times New Roman" w:hAnsi="Times New Roman" w:cs="Times New Roman"/>
          <w:sz w:val="24"/>
          <w:szCs w:val="24"/>
          <w:highlight w:val="white"/>
        </w:rPr>
      </w:pPr>
    </w:p>
    <w:p w:rsidR="00275B05" w:rsidRDefault="00275B05" w:rsidP="00275B05">
      <w:pPr>
        <w:spacing w:after="0"/>
        <w:rPr>
          <w:rFonts w:ascii="Times New Roman" w:eastAsia="Times New Roman" w:hAnsi="Times New Roman" w:cs="Times New Roman"/>
          <w:sz w:val="24"/>
          <w:szCs w:val="24"/>
        </w:rPr>
      </w:pPr>
    </w:p>
    <w:sectPr w:rsidR="00275B05" w:rsidSect="00E72D57">
      <w:pgSz w:w="11906" w:h="16838"/>
      <w:pgMar w:top="426" w:right="850" w:bottom="709" w:left="1417" w:header="0" w:footer="0" w:gutter="0"/>
      <w:pgNumType w:start="1"/>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A55BB" w:rsidRDefault="008A55BB">
      <w:pPr>
        <w:spacing w:after="0" w:line="240" w:lineRule="auto"/>
      </w:pPr>
      <w:r>
        <w:separator/>
      </w:r>
    </w:p>
  </w:endnote>
  <w:endnote w:type="continuationSeparator" w:id="1">
    <w:p w:rsidR="008A55BB" w:rsidRDefault="008A55B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Gulim">
    <w:altName w:val="굴림"/>
    <w:panose1 w:val="020B0600000101010101"/>
    <w:charset w:val="81"/>
    <w:family w:val="roman"/>
    <w:notTrueType/>
    <w:pitch w:val="fixed"/>
    <w:sig w:usb0="00000001" w:usb1="09060000" w:usb2="00000010" w:usb3="00000000" w:csb0="00080000" w:csb1="00000000"/>
  </w:font>
  <w:font w:name="Noto Sans">
    <w:altName w:val="Times New Roman"/>
    <w:charset w:val="00"/>
    <w:family w:val="auto"/>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A55BB" w:rsidRDefault="008A55BB">
      <w:pPr>
        <w:spacing w:after="0" w:line="240" w:lineRule="auto"/>
      </w:pPr>
      <w:r>
        <w:separator/>
      </w:r>
    </w:p>
  </w:footnote>
  <w:footnote w:type="continuationSeparator" w:id="1">
    <w:p w:rsidR="008A55BB" w:rsidRDefault="008A55B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00ABB"/>
    <w:multiLevelType w:val="hybridMultilevel"/>
    <w:tmpl w:val="C332EE20"/>
    <w:lvl w:ilvl="0" w:tplc="EFF065F4">
      <w:start w:val="6"/>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C23A50"/>
    <w:multiLevelType w:val="multilevel"/>
    <w:tmpl w:val="AA2022DE"/>
    <w:lvl w:ilvl="0">
      <w:start w:val="1"/>
      <w:numFmt w:val="decimal"/>
      <w:lvlText w:val="13.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4DB6346"/>
    <w:multiLevelType w:val="multilevel"/>
    <w:tmpl w:val="5D46E2BA"/>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8420788"/>
    <w:multiLevelType w:val="multilevel"/>
    <w:tmpl w:val="41A4B0A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63A6E5B"/>
    <w:multiLevelType w:val="hybridMultilevel"/>
    <w:tmpl w:val="D91EFC58"/>
    <w:lvl w:ilvl="0" w:tplc="04220001">
      <w:start w:val="1"/>
      <w:numFmt w:val="bullet"/>
      <w:lvlText w:val=""/>
      <w:lvlJc w:val="left"/>
      <w:pPr>
        <w:ind w:left="916" w:hanging="360"/>
      </w:pPr>
      <w:rPr>
        <w:rFonts w:ascii="Symbol" w:hAnsi="Symbol" w:hint="default"/>
      </w:rPr>
    </w:lvl>
    <w:lvl w:ilvl="1" w:tplc="04220003" w:tentative="1">
      <w:start w:val="1"/>
      <w:numFmt w:val="bullet"/>
      <w:lvlText w:val="o"/>
      <w:lvlJc w:val="left"/>
      <w:pPr>
        <w:ind w:left="1636" w:hanging="360"/>
      </w:pPr>
      <w:rPr>
        <w:rFonts w:ascii="Courier New" w:hAnsi="Courier New" w:cs="Courier New" w:hint="default"/>
      </w:rPr>
    </w:lvl>
    <w:lvl w:ilvl="2" w:tplc="04220005" w:tentative="1">
      <w:start w:val="1"/>
      <w:numFmt w:val="bullet"/>
      <w:lvlText w:val=""/>
      <w:lvlJc w:val="left"/>
      <w:pPr>
        <w:ind w:left="2356" w:hanging="360"/>
      </w:pPr>
      <w:rPr>
        <w:rFonts w:ascii="Wingdings" w:hAnsi="Wingdings" w:hint="default"/>
      </w:rPr>
    </w:lvl>
    <w:lvl w:ilvl="3" w:tplc="04220001" w:tentative="1">
      <w:start w:val="1"/>
      <w:numFmt w:val="bullet"/>
      <w:lvlText w:val=""/>
      <w:lvlJc w:val="left"/>
      <w:pPr>
        <w:ind w:left="3076" w:hanging="360"/>
      </w:pPr>
      <w:rPr>
        <w:rFonts w:ascii="Symbol" w:hAnsi="Symbol" w:hint="default"/>
      </w:rPr>
    </w:lvl>
    <w:lvl w:ilvl="4" w:tplc="04220003" w:tentative="1">
      <w:start w:val="1"/>
      <w:numFmt w:val="bullet"/>
      <w:lvlText w:val="o"/>
      <w:lvlJc w:val="left"/>
      <w:pPr>
        <w:ind w:left="3796" w:hanging="360"/>
      </w:pPr>
      <w:rPr>
        <w:rFonts w:ascii="Courier New" w:hAnsi="Courier New" w:cs="Courier New" w:hint="default"/>
      </w:rPr>
    </w:lvl>
    <w:lvl w:ilvl="5" w:tplc="04220005" w:tentative="1">
      <w:start w:val="1"/>
      <w:numFmt w:val="bullet"/>
      <w:lvlText w:val=""/>
      <w:lvlJc w:val="left"/>
      <w:pPr>
        <w:ind w:left="4516" w:hanging="360"/>
      </w:pPr>
      <w:rPr>
        <w:rFonts w:ascii="Wingdings" w:hAnsi="Wingdings" w:hint="default"/>
      </w:rPr>
    </w:lvl>
    <w:lvl w:ilvl="6" w:tplc="04220001" w:tentative="1">
      <w:start w:val="1"/>
      <w:numFmt w:val="bullet"/>
      <w:lvlText w:val=""/>
      <w:lvlJc w:val="left"/>
      <w:pPr>
        <w:ind w:left="5236" w:hanging="360"/>
      </w:pPr>
      <w:rPr>
        <w:rFonts w:ascii="Symbol" w:hAnsi="Symbol" w:hint="default"/>
      </w:rPr>
    </w:lvl>
    <w:lvl w:ilvl="7" w:tplc="04220003" w:tentative="1">
      <w:start w:val="1"/>
      <w:numFmt w:val="bullet"/>
      <w:lvlText w:val="o"/>
      <w:lvlJc w:val="left"/>
      <w:pPr>
        <w:ind w:left="5956" w:hanging="360"/>
      </w:pPr>
      <w:rPr>
        <w:rFonts w:ascii="Courier New" w:hAnsi="Courier New" w:cs="Courier New" w:hint="default"/>
      </w:rPr>
    </w:lvl>
    <w:lvl w:ilvl="8" w:tplc="04220005" w:tentative="1">
      <w:start w:val="1"/>
      <w:numFmt w:val="bullet"/>
      <w:lvlText w:val=""/>
      <w:lvlJc w:val="left"/>
      <w:pPr>
        <w:ind w:left="6676" w:hanging="360"/>
      </w:pPr>
      <w:rPr>
        <w:rFonts w:ascii="Wingdings" w:hAnsi="Wingdings" w:hint="default"/>
      </w:rPr>
    </w:lvl>
  </w:abstractNum>
  <w:abstractNum w:abstractNumId="5">
    <w:nsid w:val="1C842D98"/>
    <w:multiLevelType w:val="hybridMultilevel"/>
    <w:tmpl w:val="9F8077E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20E94E72"/>
    <w:multiLevelType w:val="hybridMultilevel"/>
    <w:tmpl w:val="5F723220"/>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222E6B6F"/>
    <w:multiLevelType w:val="multilevel"/>
    <w:tmpl w:val="222E6B6F"/>
    <w:lvl w:ilvl="0">
      <w:start w:val="12"/>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22C648FD"/>
    <w:multiLevelType w:val="hybridMultilevel"/>
    <w:tmpl w:val="C9EC1B3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2353683A"/>
    <w:multiLevelType w:val="multilevel"/>
    <w:tmpl w:val="9F5873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55325FA"/>
    <w:multiLevelType w:val="hybridMultilevel"/>
    <w:tmpl w:val="895284E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nsid w:val="2B8A7E1A"/>
    <w:multiLevelType w:val="multilevel"/>
    <w:tmpl w:val="2318A68A"/>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41D6812"/>
    <w:multiLevelType w:val="multilevel"/>
    <w:tmpl w:val="A92EE5B2"/>
    <w:lvl w:ilvl="0">
      <w:start w:val="3"/>
      <w:numFmt w:val="decimal"/>
      <w:lvlText w:val="6.4.%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B0A24D6"/>
    <w:multiLevelType w:val="multilevel"/>
    <w:tmpl w:val="B5E49846"/>
    <w:lvl w:ilvl="0">
      <w:start w:val="14"/>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3D6A3D2B"/>
    <w:multiLevelType w:val="multilevel"/>
    <w:tmpl w:val="AFA6E41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05C394E"/>
    <w:multiLevelType w:val="multilevel"/>
    <w:tmpl w:val="3DC8A50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07629C1"/>
    <w:multiLevelType w:val="multilevel"/>
    <w:tmpl w:val="10FCDCE8"/>
    <w:lvl w:ilvl="0">
      <w:start w:val="1"/>
      <w:numFmt w:val="decimal"/>
      <w:lvlText w:val="%1."/>
      <w:lvlJc w:val="left"/>
      <w:pPr>
        <w:ind w:left="644"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17">
    <w:nsid w:val="422B367E"/>
    <w:multiLevelType w:val="hybridMultilevel"/>
    <w:tmpl w:val="81D44354"/>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nsid w:val="432C3FF3"/>
    <w:multiLevelType w:val="hybridMultilevel"/>
    <w:tmpl w:val="28E8DA76"/>
    <w:lvl w:ilvl="0" w:tplc="0419000F">
      <w:start w:val="1"/>
      <w:numFmt w:val="decimal"/>
      <w:lvlText w:val="%1."/>
      <w:lvlJc w:val="left"/>
      <w:pPr>
        <w:tabs>
          <w:tab w:val="num" w:pos="360"/>
        </w:tabs>
        <w:ind w:left="360" w:hanging="360"/>
      </w:pPr>
      <w:rPr>
        <w:rFonts w:hint="default"/>
        <w:u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44C03FC6"/>
    <w:multiLevelType w:val="hybridMultilevel"/>
    <w:tmpl w:val="99F0F16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nsid w:val="45225F86"/>
    <w:multiLevelType w:val="multilevel"/>
    <w:tmpl w:val="C49662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nsid w:val="456610E3"/>
    <w:multiLevelType w:val="hybridMultilevel"/>
    <w:tmpl w:val="62A0F764"/>
    <w:lvl w:ilvl="0" w:tplc="C9A66D1C">
      <w:start w:val="2"/>
      <w:numFmt w:val="bullet"/>
      <w:lvlText w:val="-"/>
      <w:lvlJc w:val="left"/>
      <w:pPr>
        <w:ind w:left="720" w:hanging="360"/>
      </w:pPr>
      <w:rPr>
        <w:rFonts w:ascii="Times New Roman" w:eastAsia="Gulim"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A211CA8"/>
    <w:multiLevelType w:val="multilevel"/>
    <w:tmpl w:val="3E64DE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B360B06"/>
    <w:multiLevelType w:val="multilevel"/>
    <w:tmpl w:val="2E98C9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start w:val="1"/>
      <w:numFmt w:val="decimal"/>
      <w:lvlText w:val="%2."/>
      <w:lvlJc w:val="left"/>
      <w:rPr>
        <w:rFonts w:hint="default"/>
        <w:b w:val="0"/>
        <w:bCs w:val="0"/>
        <w:i w:val="0"/>
        <w:iCs w:val="0"/>
        <w:smallCaps w:val="0"/>
        <w:strike w:val="0"/>
        <w:color w:val="000000"/>
        <w:spacing w:val="0"/>
        <w:w w:val="100"/>
        <w:position w:val="0"/>
        <w:sz w:val="22"/>
        <w:szCs w:val="22"/>
        <w:u w:val="none"/>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37A2FC7"/>
    <w:multiLevelType w:val="multilevel"/>
    <w:tmpl w:val="47AAA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56E3644"/>
    <w:multiLevelType w:val="hybridMultilevel"/>
    <w:tmpl w:val="13981306"/>
    <w:lvl w:ilvl="0" w:tplc="04220001">
      <w:start w:val="1"/>
      <w:numFmt w:val="bullet"/>
      <w:lvlText w:val=""/>
      <w:lvlJc w:val="left"/>
      <w:pPr>
        <w:ind w:left="1068" w:hanging="360"/>
      </w:pPr>
      <w:rPr>
        <w:rFonts w:ascii="Symbol" w:hAnsi="Symbol"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26">
    <w:nsid w:val="57227589"/>
    <w:multiLevelType w:val="multilevel"/>
    <w:tmpl w:val="B6D82C9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7">
    <w:nsid w:val="57BF0716"/>
    <w:multiLevelType w:val="hybridMultilevel"/>
    <w:tmpl w:val="6FBCE57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8">
    <w:nsid w:val="59AF57C4"/>
    <w:multiLevelType w:val="multilevel"/>
    <w:tmpl w:val="69185394"/>
    <w:lvl w:ilvl="0">
      <w:start w:val="1"/>
      <w:numFmt w:val="decimal"/>
      <w:lvlText w:val="13.10.%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D723681"/>
    <w:multiLevelType w:val="multilevel"/>
    <w:tmpl w:val="8414887A"/>
    <w:lvl w:ilvl="0">
      <w:start w:val="1"/>
      <w:numFmt w:val="decimal"/>
      <w:lvlText w:val="6.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5DCC25CE"/>
    <w:multiLevelType w:val="multilevel"/>
    <w:tmpl w:val="EDAA1E0E"/>
    <w:lvl w:ilvl="0">
      <w:start w:val="14"/>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5F0212A5"/>
    <w:multiLevelType w:val="multilevel"/>
    <w:tmpl w:val="124660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0877069"/>
    <w:multiLevelType w:val="hybridMultilevel"/>
    <w:tmpl w:val="61E27F4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3">
    <w:nsid w:val="6D4F307B"/>
    <w:multiLevelType w:val="hybridMultilevel"/>
    <w:tmpl w:val="3046533E"/>
    <w:lvl w:ilvl="0" w:tplc="DE9E040A">
      <w:start w:val="1"/>
      <w:numFmt w:val="decimal"/>
      <w:lvlText w:val="%1."/>
      <w:lvlJc w:val="left"/>
      <w:pPr>
        <w:ind w:left="786" w:hanging="360"/>
      </w:pPr>
      <w:rPr>
        <w:rFonts w:hint="default"/>
        <w:b w:val="0"/>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E4A525A"/>
    <w:multiLevelType w:val="multilevel"/>
    <w:tmpl w:val="11B80A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1DF3D66"/>
    <w:multiLevelType w:val="multilevel"/>
    <w:tmpl w:val="71DF3D6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nsid w:val="773A47C7"/>
    <w:multiLevelType w:val="hybridMultilevel"/>
    <w:tmpl w:val="06CC21EA"/>
    <w:lvl w:ilvl="0" w:tplc="E4AE91F6">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7">
    <w:nsid w:val="77CA5EA6"/>
    <w:multiLevelType w:val="multilevel"/>
    <w:tmpl w:val="AACE0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F720D39"/>
    <w:multiLevelType w:val="multilevel"/>
    <w:tmpl w:val="04185C66"/>
    <w:lvl w:ilvl="0">
      <w:start w:val="1"/>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0"/>
  </w:num>
  <w:num w:numId="2">
    <w:abstractNumId w:val="2"/>
  </w:num>
  <w:num w:numId="3">
    <w:abstractNumId w:val="26"/>
  </w:num>
  <w:num w:numId="4">
    <w:abstractNumId w:val="27"/>
  </w:num>
  <w:num w:numId="5">
    <w:abstractNumId w:val="33"/>
  </w:num>
  <w:num w:numId="6">
    <w:abstractNumId w:val="7"/>
  </w:num>
  <w:num w:numId="7">
    <w:abstractNumId w:val="35"/>
  </w:num>
  <w:num w:numId="8">
    <w:abstractNumId w:val="16"/>
  </w:num>
  <w:num w:numId="9">
    <w:abstractNumId w:val="13"/>
  </w:num>
  <w:num w:numId="10">
    <w:abstractNumId w:val="0"/>
  </w:num>
  <w:num w:numId="11">
    <w:abstractNumId w:val="4"/>
  </w:num>
  <w:num w:numId="12">
    <w:abstractNumId w:val="17"/>
  </w:num>
  <w:num w:numId="13">
    <w:abstractNumId w:val="36"/>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num>
  <w:num w:numId="16">
    <w:abstractNumId w:val="15"/>
  </w:num>
  <w:num w:numId="17">
    <w:abstractNumId w:val="5"/>
  </w:num>
  <w:num w:numId="18">
    <w:abstractNumId w:val="8"/>
  </w:num>
  <w:num w:numId="19">
    <w:abstractNumId w:val="25"/>
  </w:num>
  <w:num w:numId="20">
    <w:abstractNumId w:val="19"/>
  </w:num>
  <w:num w:numId="21">
    <w:abstractNumId w:val="6"/>
  </w:num>
  <w:num w:numId="22">
    <w:abstractNumId w:val="10"/>
  </w:num>
  <w:num w:numId="23">
    <w:abstractNumId w:val="32"/>
  </w:num>
  <w:num w:numId="24">
    <w:abstractNumId w:val="34"/>
  </w:num>
  <w:num w:numId="25">
    <w:abstractNumId w:val="38"/>
  </w:num>
  <w:num w:numId="26">
    <w:abstractNumId w:val="1"/>
  </w:num>
  <w:num w:numId="27">
    <w:abstractNumId w:val="3"/>
  </w:num>
  <w:num w:numId="28">
    <w:abstractNumId w:val="22"/>
  </w:num>
  <w:num w:numId="29">
    <w:abstractNumId w:val="28"/>
  </w:num>
  <w:num w:numId="30">
    <w:abstractNumId w:val="30"/>
  </w:num>
  <w:num w:numId="31">
    <w:abstractNumId w:val="9"/>
  </w:num>
  <w:num w:numId="32">
    <w:abstractNumId w:val="29"/>
  </w:num>
  <w:num w:numId="33">
    <w:abstractNumId w:val="31"/>
  </w:num>
  <w:num w:numId="34">
    <w:abstractNumId w:val="11"/>
  </w:num>
  <w:num w:numId="35">
    <w:abstractNumId w:val="12"/>
  </w:num>
  <w:num w:numId="36">
    <w:abstractNumId w:val="14"/>
  </w:num>
  <w:num w:numId="37">
    <w:abstractNumId w:val="24"/>
  </w:num>
  <w:num w:numId="38">
    <w:abstractNumId w:val="37"/>
  </w:num>
  <w:num w:numId="39">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B71C3E"/>
    <w:rsid w:val="00002B52"/>
    <w:rsid w:val="00004E70"/>
    <w:rsid w:val="00010B76"/>
    <w:rsid w:val="00016695"/>
    <w:rsid w:val="00043B65"/>
    <w:rsid w:val="00057AD3"/>
    <w:rsid w:val="0006770A"/>
    <w:rsid w:val="00070BA3"/>
    <w:rsid w:val="00075A65"/>
    <w:rsid w:val="00083058"/>
    <w:rsid w:val="0009561E"/>
    <w:rsid w:val="000B7359"/>
    <w:rsid w:val="000C324E"/>
    <w:rsid w:val="000C63CE"/>
    <w:rsid w:val="000C6759"/>
    <w:rsid w:val="000D2FDC"/>
    <w:rsid w:val="000F56A1"/>
    <w:rsid w:val="000F5FDE"/>
    <w:rsid w:val="001131C9"/>
    <w:rsid w:val="00120536"/>
    <w:rsid w:val="001245F3"/>
    <w:rsid w:val="00141507"/>
    <w:rsid w:val="001501F9"/>
    <w:rsid w:val="00151FAB"/>
    <w:rsid w:val="00154E10"/>
    <w:rsid w:val="00157070"/>
    <w:rsid w:val="00157574"/>
    <w:rsid w:val="00157833"/>
    <w:rsid w:val="00162AA1"/>
    <w:rsid w:val="001647DB"/>
    <w:rsid w:val="00167C11"/>
    <w:rsid w:val="0017171A"/>
    <w:rsid w:val="00181DA8"/>
    <w:rsid w:val="00192559"/>
    <w:rsid w:val="001970CF"/>
    <w:rsid w:val="001B578C"/>
    <w:rsid w:val="001C5BB3"/>
    <w:rsid w:val="001D02D0"/>
    <w:rsid w:val="001D2DB0"/>
    <w:rsid w:val="001E2379"/>
    <w:rsid w:val="001E516E"/>
    <w:rsid w:val="001F2FB9"/>
    <w:rsid w:val="001F628D"/>
    <w:rsid w:val="002209BE"/>
    <w:rsid w:val="0022635D"/>
    <w:rsid w:val="00227FC5"/>
    <w:rsid w:val="00237B55"/>
    <w:rsid w:val="00243865"/>
    <w:rsid w:val="00243D78"/>
    <w:rsid w:val="00245234"/>
    <w:rsid w:val="00247548"/>
    <w:rsid w:val="0025428D"/>
    <w:rsid w:val="00255363"/>
    <w:rsid w:val="002578B4"/>
    <w:rsid w:val="00271E80"/>
    <w:rsid w:val="00274B11"/>
    <w:rsid w:val="00275B05"/>
    <w:rsid w:val="00276BC9"/>
    <w:rsid w:val="00280348"/>
    <w:rsid w:val="0028154A"/>
    <w:rsid w:val="0029398C"/>
    <w:rsid w:val="00296772"/>
    <w:rsid w:val="002A1134"/>
    <w:rsid w:val="002C07D0"/>
    <w:rsid w:val="002C38EF"/>
    <w:rsid w:val="002D471D"/>
    <w:rsid w:val="002D4EA8"/>
    <w:rsid w:val="002E08CF"/>
    <w:rsid w:val="002E4C20"/>
    <w:rsid w:val="002F1603"/>
    <w:rsid w:val="002F18C6"/>
    <w:rsid w:val="00301CC8"/>
    <w:rsid w:val="003044C9"/>
    <w:rsid w:val="003074E2"/>
    <w:rsid w:val="00322512"/>
    <w:rsid w:val="00326A5B"/>
    <w:rsid w:val="0032798A"/>
    <w:rsid w:val="00330992"/>
    <w:rsid w:val="00331376"/>
    <w:rsid w:val="00343F68"/>
    <w:rsid w:val="00353755"/>
    <w:rsid w:val="003544EB"/>
    <w:rsid w:val="003659E5"/>
    <w:rsid w:val="0037287E"/>
    <w:rsid w:val="00373DB5"/>
    <w:rsid w:val="0038216E"/>
    <w:rsid w:val="00386059"/>
    <w:rsid w:val="00393298"/>
    <w:rsid w:val="0039360A"/>
    <w:rsid w:val="003A39DB"/>
    <w:rsid w:val="003A5EC0"/>
    <w:rsid w:val="003A774F"/>
    <w:rsid w:val="003B21F5"/>
    <w:rsid w:val="003B5124"/>
    <w:rsid w:val="003D0E02"/>
    <w:rsid w:val="003D5F82"/>
    <w:rsid w:val="003F3205"/>
    <w:rsid w:val="003F52AE"/>
    <w:rsid w:val="003F7EDC"/>
    <w:rsid w:val="0040175A"/>
    <w:rsid w:val="0040191B"/>
    <w:rsid w:val="004041C5"/>
    <w:rsid w:val="0041124D"/>
    <w:rsid w:val="00415CC3"/>
    <w:rsid w:val="004178C6"/>
    <w:rsid w:val="00431BE7"/>
    <w:rsid w:val="00433C48"/>
    <w:rsid w:val="004351AD"/>
    <w:rsid w:val="00450838"/>
    <w:rsid w:val="00454661"/>
    <w:rsid w:val="00456853"/>
    <w:rsid w:val="00462F6F"/>
    <w:rsid w:val="004800D0"/>
    <w:rsid w:val="00484CBB"/>
    <w:rsid w:val="004A6586"/>
    <w:rsid w:val="004B04F4"/>
    <w:rsid w:val="004B1D45"/>
    <w:rsid w:val="004B4AD5"/>
    <w:rsid w:val="004B659B"/>
    <w:rsid w:val="004C6AE4"/>
    <w:rsid w:val="004D4061"/>
    <w:rsid w:val="004D6566"/>
    <w:rsid w:val="004D75F7"/>
    <w:rsid w:val="004E60E0"/>
    <w:rsid w:val="004F48DD"/>
    <w:rsid w:val="004F4FA1"/>
    <w:rsid w:val="00500629"/>
    <w:rsid w:val="00504EA9"/>
    <w:rsid w:val="005057F4"/>
    <w:rsid w:val="00513CC5"/>
    <w:rsid w:val="00522EDB"/>
    <w:rsid w:val="0054549C"/>
    <w:rsid w:val="00547F0B"/>
    <w:rsid w:val="0056387F"/>
    <w:rsid w:val="0057322B"/>
    <w:rsid w:val="00574204"/>
    <w:rsid w:val="005775F7"/>
    <w:rsid w:val="005844EC"/>
    <w:rsid w:val="0058743A"/>
    <w:rsid w:val="0058798B"/>
    <w:rsid w:val="005A181D"/>
    <w:rsid w:val="005B20EB"/>
    <w:rsid w:val="005B4FD9"/>
    <w:rsid w:val="005B5324"/>
    <w:rsid w:val="005C0D01"/>
    <w:rsid w:val="005D5BD9"/>
    <w:rsid w:val="005E2BD1"/>
    <w:rsid w:val="005E42A4"/>
    <w:rsid w:val="005E616F"/>
    <w:rsid w:val="005E7BF0"/>
    <w:rsid w:val="005F40BF"/>
    <w:rsid w:val="005F4F24"/>
    <w:rsid w:val="005F524C"/>
    <w:rsid w:val="00602BDC"/>
    <w:rsid w:val="00627D27"/>
    <w:rsid w:val="00637B1C"/>
    <w:rsid w:val="00647EEB"/>
    <w:rsid w:val="00653F73"/>
    <w:rsid w:val="006545CB"/>
    <w:rsid w:val="00654AFB"/>
    <w:rsid w:val="00656A10"/>
    <w:rsid w:val="00657475"/>
    <w:rsid w:val="006647FC"/>
    <w:rsid w:val="00667251"/>
    <w:rsid w:val="00671A41"/>
    <w:rsid w:val="00672236"/>
    <w:rsid w:val="00680530"/>
    <w:rsid w:val="006942AD"/>
    <w:rsid w:val="006955C4"/>
    <w:rsid w:val="006A040E"/>
    <w:rsid w:val="006A5993"/>
    <w:rsid w:val="006B1655"/>
    <w:rsid w:val="006B56B0"/>
    <w:rsid w:val="006C0ADF"/>
    <w:rsid w:val="006C4454"/>
    <w:rsid w:val="006D0C3D"/>
    <w:rsid w:val="006D52AA"/>
    <w:rsid w:val="006E1585"/>
    <w:rsid w:val="006E7451"/>
    <w:rsid w:val="006F6429"/>
    <w:rsid w:val="00707752"/>
    <w:rsid w:val="00712B29"/>
    <w:rsid w:val="00712C81"/>
    <w:rsid w:val="0072162D"/>
    <w:rsid w:val="007425F4"/>
    <w:rsid w:val="0074552E"/>
    <w:rsid w:val="00756609"/>
    <w:rsid w:val="00756D62"/>
    <w:rsid w:val="00760C1F"/>
    <w:rsid w:val="007662ED"/>
    <w:rsid w:val="007710EA"/>
    <w:rsid w:val="00772573"/>
    <w:rsid w:val="0077604E"/>
    <w:rsid w:val="00780D10"/>
    <w:rsid w:val="00781CA3"/>
    <w:rsid w:val="00782736"/>
    <w:rsid w:val="00787E01"/>
    <w:rsid w:val="007A2D5A"/>
    <w:rsid w:val="007B514C"/>
    <w:rsid w:val="007C554F"/>
    <w:rsid w:val="007D30B7"/>
    <w:rsid w:val="007D4F10"/>
    <w:rsid w:val="007E0F6E"/>
    <w:rsid w:val="007E43A0"/>
    <w:rsid w:val="007F3722"/>
    <w:rsid w:val="007F45F8"/>
    <w:rsid w:val="007F5114"/>
    <w:rsid w:val="007F62D5"/>
    <w:rsid w:val="0080340B"/>
    <w:rsid w:val="008055D4"/>
    <w:rsid w:val="0080628E"/>
    <w:rsid w:val="00806B30"/>
    <w:rsid w:val="00810922"/>
    <w:rsid w:val="00824082"/>
    <w:rsid w:val="0082746C"/>
    <w:rsid w:val="00834379"/>
    <w:rsid w:val="00845E33"/>
    <w:rsid w:val="00851871"/>
    <w:rsid w:val="0086587F"/>
    <w:rsid w:val="00871AE5"/>
    <w:rsid w:val="00871B88"/>
    <w:rsid w:val="00876EBC"/>
    <w:rsid w:val="00880CDB"/>
    <w:rsid w:val="00884525"/>
    <w:rsid w:val="00884BEA"/>
    <w:rsid w:val="008918EE"/>
    <w:rsid w:val="0089322F"/>
    <w:rsid w:val="008A0706"/>
    <w:rsid w:val="008A22B0"/>
    <w:rsid w:val="008A25AB"/>
    <w:rsid w:val="008A39F0"/>
    <w:rsid w:val="008A42FA"/>
    <w:rsid w:val="008A482E"/>
    <w:rsid w:val="008A55BB"/>
    <w:rsid w:val="008C06AD"/>
    <w:rsid w:val="008D48E7"/>
    <w:rsid w:val="008E155E"/>
    <w:rsid w:val="008F3298"/>
    <w:rsid w:val="00916A53"/>
    <w:rsid w:val="009207EE"/>
    <w:rsid w:val="00922052"/>
    <w:rsid w:val="009240AD"/>
    <w:rsid w:val="00925377"/>
    <w:rsid w:val="00935693"/>
    <w:rsid w:val="009407A3"/>
    <w:rsid w:val="00941BB0"/>
    <w:rsid w:val="009431ED"/>
    <w:rsid w:val="00953257"/>
    <w:rsid w:val="00956FA1"/>
    <w:rsid w:val="00963B0F"/>
    <w:rsid w:val="00967A66"/>
    <w:rsid w:val="00973E3B"/>
    <w:rsid w:val="00975A94"/>
    <w:rsid w:val="00984F12"/>
    <w:rsid w:val="00992632"/>
    <w:rsid w:val="00996DCC"/>
    <w:rsid w:val="009B174F"/>
    <w:rsid w:val="009D1B12"/>
    <w:rsid w:val="009D3164"/>
    <w:rsid w:val="009E0B2A"/>
    <w:rsid w:val="009E47FE"/>
    <w:rsid w:val="009E48E0"/>
    <w:rsid w:val="009E7204"/>
    <w:rsid w:val="009F4E13"/>
    <w:rsid w:val="009F64B3"/>
    <w:rsid w:val="00A06057"/>
    <w:rsid w:val="00A1063B"/>
    <w:rsid w:val="00A117AA"/>
    <w:rsid w:val="00A13002"/>
    <w:rsid w:val="00A14BD1"/>
    <w:rsid w:val="00A21828"/>
    <w:rsid w:val="00A333E0"/>
    <w:rsid w:val="00A41134"/>
    <w:rsid w:val="00A419D3"/>
    <w:rsid w:val="00A4502B"/>
    <w:rsid w:val="00A47FD8"/>
    <w:rsid w:val="00A54218"/>
    <w:rsid w:val="00A57718"/>
    <w:rsid w:val="00A658D5"/>
    <w:rsid w:val="00A81AC4"/>
    <w:rsid w:val="00A824D9"/>
    <w:rsid w:val="00A85B3C"/>
    <w:rsid w:val="00A9101B"/>
    <w:rsid w:val="00A94C1B"/>
    <w:rsid w:val="00AB26BC"/>
    <w:rsid w:val="00AB44EB"/>
    <w:rsid w:val="00AB58B5"/>
    <w:rsid w:val="00AB7E9C"/>
    <w:rsid w:val="00AD64EB"/>
    <w:rsid w:val="00AF702D"/>
    <w:rsid w:val="00B219BD"/>
    <w:rsid w:val="00B220E6"/>
    <w:rsid w:val="00B2427A"/>
    <w:rsid w:val="00B263F3"/>
    <w:rsid w:val="00B36CE4"/>
    <w:rsid w:val="00B4099C"/>
    <w:rsid w:val="00B50BC6"/>
    <w:rsid w:val="00B5158F"/>
    <w:rsid w:val="00B71C3E"/>
    <w:rsid w:val="00B81589"/>
    <w:rsid w:val="00B969D8"/>
    <w:rsid w:val="00BA1848"/>
    <w:rsid w:val="00BA3FAC"/>
    <w:rsid w:val="00BC0118"/>
    <w:rsid w:val="00BC35C9"/>
    <w:rsid w:val="00BC701C"/>
    <w:rsid w:val="00BD34CB"/>
    <w:rsid w:val="00BD3F1A"/>
    <w:rsid w:val="00BD787D"/>
    <w:rsid w:val="00BF401F"/>
    <w:rsid w:val="00BF428D"/>
    <w:rsid w:val="00C159DF"/>
    <w:rsid w:val="00C2231B"/>
    <w:rsid w:val="00C23FC9"/>
    <w:rsid w:val="00C24027"/>
    <w:rsid w:val="00C2698E"/>
    <w:rsid w:val="00C327C6"/>
    <w:rsid w:val="00C5233E"/>
    <w:rsid w:val="00C81615"/>
    <w:rsid w:val="00C86A38"/>
    <w:rsid w:val="00C92924"/>
    <w:rsid w:val="00C95C39"/>
    <w:rsid w:val="00C96599"/>
    <w:rsid w:val="00CB52E9"/>
    <w:rsid w:val="00CC4AD7"/>
    <w:rsid w:val="00CD507E"/>
    <w:rsid w:val="00CE044C"/>
    <w:rsid w:val="00CE2A21"/>
    <w:rsid w:val="00CE6A7A"/>
    <w:rsid w:val="00CF386C"/>
    <w:rsid w:val="00CF614C"/>
    <w:rsid w:val="00D07F52"/>
    <w:rsid w:val="00D22004"/>
    <w:rsid w:val="00D252DC"/>
    <w:rsid w:val="00D32C4A"/>
    <w:rsid w:val="00D35CA8"/>
    <w:rsid w:val="00D43C7B"/>
    <w:rsid w:val="00D43DF4"/>
    <w:rsid w:val="00D444C2"/>
    <w:rsid w:val="00D4652A"/>
    <w:rsid w:val="00D47456"/>
    <w:rsid w:val="00D52B45"/>
    <w:rsid w:val="00D57138"/>
    <w:rsid w:val="00D57227"/>
    <w:rsid w:val="00D60F39"/>
    <w:rsid w:val="00D673AF"/>
    <w:rsid w:val="00D7399C"/>
    <w:rsid w:val="00D7626E"/>
    <w:rsid w:val="00D800A9"/>
    <w:rsid w:val="00D82B51"/>
    <w:rsid w:val="00D8709A"/>
    <w:rsid w:val="00D94AC7"/>
    <w:rsid w:val="00D971DF"/>
    <w:rsid w:val="00DC52F0"/>
    <w:rsid w:val="00DD6494"/>
    <w:rsid w:val="00DE5769"/>
    <w:rsid w:val="00DF7567"/>
    <w:rsid w:val="00E010E6"/>
    <w:rsid w:val="00E075D0"/>
    <w:rsid w:val="00E07C40"/>
    <w:rsid w:val="00E13F2F"/>
    <w:rsid w:val="00E20B71"/>
    <w:rsid w:val="00E2166A"/>
    <w:rsid w:val="00E3297B"/>
    <w:rsid w:val="00E355A2"/>
    <w:rsid w:val="00E35B1A"/>
    <w:rsid w:val="00E47A62"/>
    <w:rsid w:val="00E5013E"/>
    <w:rsid w:val="00E50B76"/>
    <w:rsid w:val="00E72D57"/>
    <w:rsid w:val="00E803BE"/>
    <w:rsid w:val="00E83F24"/>
    <w:rsid w:val="00E960A0"/>
    <w:rsid w:val="00EA010B"/>
    <w:rsid w:val="00EA2F4F"/>
    <w:rsid w:val="00EA3D3B"/>
    <w:rsid w:val="00EB6F16"/>
    <w:rsid w:val="00EC4904"/>
    <w:rsid w:val="00EC785D"/>
    <w:rsid w:val="00EE4624"/>
    <w:rsid w:val="00EF509C"/>
    <w:rsid w:val="00EF6416"/>
    <w:rsid w:val="00F1167D"/>
    <w:rsid w:val="00F214B9"/>
    <w:rsid w:val="00F22B43"/>
    <w:rsid w:val="00F30491"/>
    <w:rsid w:val="00F333B2"/>
    <w:rsid w:val="00F34609"/>
    <w:rsid w:val="00F346B2"/>
    <w:rsid w:val="00F442E8"/>
    <w:rsid w:val="00F61804"/>
    <w:rsid w:val="00F653D9"/>
    <w:rsid w:val="00F66109"/>
    <w:rsid w:val="00F66429"/>
    <w:rsid w:val="00F71F6A"/>
    <w:rsid w:val="00F82BC9"/>
    <w:rsid w:val="00F82CC5"/>
    <w:rsid w:val="00F901EA"/>
    <w:rsid w:val="00F93317"/>
    <w:rsid w:val="00F96A83"/>
    <w:rsid w:val="00F97EAB"/>
    <w:rsid w:val="00FA237F"/>
    <w:rsid w:val="00FA3A58"/>
    <w:rsid w:val="00FB6964"/>
    <w:rsid w:val="00FC2AB7"/>
    <w:rsid w:val="00FC488B"/>
    <w:rsid w:val="00FC6368"/>
    <w:rsid w:val="00FD0C32"/>
    <w:rsid w:val="00FE32D7"/>
    <w:rsid w:val="00FF0C63"/>
    <w:rsid w:val="00FF3E6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1C3E"/>
    <w:pPr>
      <w:spacing w:after="160" w:line="259" w:lineRule="auto"/>
    </w:pPr>
    <w:rPr>
      <w:rFonts w:ascii="Calibri" w:eastAsia="Calibri" w:hAnsi="Calibri" w:cs="Calibri"/>
    </w:rPr>
  </w:style>
  <w:style w:type="paragraph" w:styleId="1">
    <w:name w:val="heading 1"/>
    <w:basedOn w:val="a"/>
    <w:next w:val="a"/>
    <w:link w:val="10"/>
    <w:uiPriority w:val="9"/>
    <w:qFormat/>
    <w:rsid w:val="00B71C3E"/>
    <w:pPr>
      <w:keepNext/>
      <w:keepLines/>
      <w:spacing w:before="480" w:after="120"/>
      <w:outlineLvl w:val="0"/>
    </w:pPr>
    <w:rPr>
      <w:b/>
      <w:sz w:val="48"/>
      <w:szCs w:val="48"/>
    </w:rPr>
  </w:style>
  <w:style w:type="paragraph" w:styleId="2">
    <w:name w:val="heading 2"/>
    <w:basedOn w:val="a"/>
    <w:next w:val="a"/>
    <w:link w:val="20"/>
    <w:uiPriority w:val="9"/>
    <w:semiHidden/>
    <w:unhideWhenUsed/>
    <w:qFormat/>
    <w:rsid w:val="00B71C3E"/>
    <w:pPr>
      <w:keepNext/>
      <w:keepLines/>
      <w:spacing w:before="360" w:after="80"/>
      <w:outlineLvl w:val="1"/>
    </w:pPr>
    <w:rPr>
      <w:b/>
      <w:sz w:val="36"/>
      <w:szCs w:val="36"/>
    </w:rPr>
  </w:style>
  <w:style w:type="paragraph" w:styleId="3">
    <w:name w:val="heading 3"/>
    <w:basedOn w:val="a"/>
    <w:next w:val="a"/>
    <w:link w:val="30"/>
    <w:uiPriority w:val="9"/>
    <w:semiHidden/>
    <w:unhideWhenUsed/>
    <w:qFormat/>
    <w:rsid w:val="00B71C3E"/>
    <w:pPr>
      <w:keepNext/>
      <w:keepLines/>
      <w:spacing w:before="280" w:after="80"/>
      <w:outlineLvl w:val="2"/>
    </w:pPr>
    <w:rPr>
      <w:b/>
      <w:sz w:val="28"/>
      <w:szCs w:val="28"/>
    </w:rPr>
  </w:style>
  <w:style w:type="paragraph" w:styleId="4">
    <w:name w:val="heading 4"/>
    <w:basedOn w:val="a"/>
    <w:next w:val="a"/>
    <w:link w:val="40"/>
    <w:uiPriority w:val="9"/>
    <w:semiHidden/>
    <w:unhideWhenUsed/>
    <w:qFormat/>
    <w:rsid w:val="00B71C3E"/>
    <w:pPr>
      <w:keepNext/>
      <w:keepLines/>
      <w:spacing w:before="240" w:after="40"/>
      <w:outlineLvl w:val="3"/>
    </w:pPr>
    <w:rPr>
      <w:b/>
      <w:sz w:val="24"/>
      <w:szCs w:val="24"/>
    </w:rPr>
  </w:style>
  <w:style w:type="paragraph" w:styleId="5">
    <w:name w:val="heading 5"/>
    <w:basedOn w:val="a"/>
    <w:next w:val="a"/>
    <w:link w:val="50"/>
    <w:uiPriority w:val="9"/>
    <w:semiHidden/>
    <w:unhideWhenUsed/>
    <w:qFormat/>
    <w:rsid w:val="00B71C3E"/>
    <w:pPr>
      <w:keepNext/>
      <w:keepLines/>
      <w:spacing w:before="220" w:after="40"/>
      <w:outlineLvl w:val="4"/>
    </w:pPr>
    <w:rPr>
      <w:b/>
    </w:rPr>
  </w:style>
  <w:style w:type="paragraph" w:styleId="6">
    <w:name w:val="heading 6"/>
    <w:basedOn w:val="a"/>
    <w:next w:val="a"/>
    <w:link w:val="60"/>
    <w:uiPriority w:val="9"/>
    <w:semiHidden/>
    <w:unhideWhenUsed/>
    <w:qFormat/>
    <w:rsid w:val="00B71C3E"/>
    <w:pPr>
      <w:keepNext/>
      <w:keepLines/>
      <w:spacing w:before="200" w:after="40"/>
      <w:outlineLvl w:val="5"/>
    </w:pPr>
    <w:rPr>
      <w:b/>
      <w:sz w:val="20"/>
      <w:szCs w:val="20"/>
    </w:rPr>
  </w:style>
  <w:style w:type="paragraph" w:styleId="7">
    <w:name w:val="heading 7"/>
    <w:basedOn w:val="a"/>
    <w:next w:val="a"/>
    <w:link w:val="70"/>
    <w:uiPriority w:val="9"/>
    <w:semiHidden/>
    <w:unhideWhenUsed/>
    <w:qFormat/>
    <w:rsid w:val="00275B05"/>
    <w:pPr>
      <w:keepNext/>
      <w:keepLines/>
      <w:spacing w:before="200" w:after="0" w:line="276" w:lineRule="auto"/>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275B05"/>
    <w:pPr>
      <w:keepNext/>
      <w:keepLines/>
      <w:spacing w:before="200" w:after="0" w:line="276" w:lineRule="auto"/>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275B05"/>
    <w:pPr>
      <w:keepNext/>
      <w:keepLines/>
      <w:spacing w:before="200" w:after="0" w:line="276" w:lineRule="auto"/>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1C3E"/>
    <w:rPr>
      <w:rFonts w:ascii="Calibri" w:eastAsia="Calibri" w:hAnsi="Calibri" w:cs="Calibri"/>
      <w:b/>
      <w:sz w:val="48"/>
      <w:szCs w:val="48"/>
    </w:rPr>
  </w:style>
  <w:style w:type="character" w:customStyle="1" w:styleId="20">
    <w:name w:val="Заголовок 2 Знак"/>
    <w:basedOn w:val="a0"/>
    <w:link w:val="2"/>
    <w:uiPriority w:val="9"/>
    <w:semiHidden/>
    <w:rsid w:val="00B71C3E"/>
    <w:rPr>
      <w:rFonts w:ascii="Calibri" w:eastAsia="Calibri" w:hAnsi="Calibri" w:cs="Calibri"/>
      <w:b/>
      <w:sz w:val="36"/>
      <w:szCs w:val="36"/>
    </w:rPr>
  </w:style>
  <w:style w:type="character" w:customStyle="1" w:styleId="30">
    <w:name w:val="Заголовок 3 Знак"/>
    <w:basedOn w:val="a0"/>
    <w:link w:val="3"/>
    <w:uiPriority w:val="9"/>
    <w:semiHidden/>
    <w:rsid w:val="00B71C3E"/>
    <w:rPr>
      <w:rFonts w:ascii="Calibri" w:eastAsia="Calibri" w:hAnsi="Calibri" w:cs="Calibri"/>
      <w:b/>
      <w:sz w:val="28"/>
      <w:szCs w:val="28"/>
    </w:rPr>
  </w:style>
  <w:style w:type="character" w:customStyle="1" w:styleId="40">
    <w:name w:val="Заголовок 4 Знак"/>
    <w:basedOn w:val="a0"/>
    <w:link w:val="4"/>
    <w:uiPriority w:val="9"/>
    <w:semiHidden/>
    <w:rsid w:val="00B71C3E"/>
    <w:rPr>
      <w:rFonts w:ascii="Calibri" w:eastAsia="Calibri" w:hAnsi="Calibri" w:cs="Calibri"/>
      <w:b/>
      <w:sz w:val="24"/>
      <w:szCs w:val="24"/>
    </w:rPr>
  </w:style>
  <w:style w:type="character" w:customStyle="1" w:styleId="50">
    <w:name w:val="Заголовок 5 Знак"/>
    <w:basedOn w:val="a0"/>
    <w:link w:val="5"/>
    <w:uiPriority w:val="9"/>
    <w:semiHidden/>
    <w:rsid w:val="00B71C3E"/>
    <w:rPr>
      <w:rFonts w:ascii="Calibri" w:eastAsia="Calibri" w:hAnsi="Calibri" w:cs="Calibri"/>
      <w:b/>
    </w:rPr>
  </w:style>
  <w:style w:type="character" w:customStyle="1" w:styleId="60">
    <w:name w:val="Заголовок 6 Знак"/>
    <w:basedOn w:val="a0"/>
    <w:link w:val="6"/>
    <w:uiPriority w:val="9"/>
    <w:semiHidden/>
    <w:rsid w:val="00B71C3E"/>
    <w:rPr>
      <w:rFonts w:ascii="Calibri" w:eastAsia="Calibri" w:hAnsi="Calibri" w:cs="Calibri"/>
      <w:b/>
      <w:sz w:val="20"/>
      <w:szCs w:val="20"/>
    </w:rPr>
  </w:style>
  <w:style w:type="table" w:customStyle="1" w:styleId="TableNormal">
    <w:name w:val="Table Normal"/>
    <w:rsid w:val="00B71C3E"/>
    <w:pPr>
      <w:spacing w:after="160" w:line="259" w:lineRule="auto"/>
    </w:pPr>
    <w:rPr>
      <w:rFonts w:ascii="Calibri" w:eastAsia="Calibri" w:hAnsi="Calibri" w:cs="Calibri"/>
    </w:rPr>
    <w:tblPr>
      <w:tblCellMar>
        <w:top w:w="0" w:type="dxa"/>
        <w:left w:w="0" w:type="dxa"/>
        <w:bottom w:w="0" w:type="dxa"/>
        <w:right w:w="0" w:type="dxa"/>
      </w:tblCellMar>
    </w:tblPr>
  </w:style>
  <w:style w:type="paragraph" w:styleId="a3">
    <w:name w:val="Title"/>
    <w:basedOn w:val="a"/>
    <w:next w:val="a"/>
    <w:link w:val="a4"/>
    <w:uiPriority w:val="10"/>
    <w:qFormat/>
    <w:rsid w:val="00B71C3E"/>
    <w:pPr>
      <w:keepNext/>
      <w:keepLines/>
      <w:spacing w:before="480" w:after="120"/>
    </w:pPr>
    <w:rPr>
      <w:b/>
      <w:sz w:val="72"/>
      <w:szCs w:val="72"/>
    </w:rPr>
  </w:style>
  <w:style w:type="character" w:customStyle="1" w:styleId="a4">
    <w:name w:val="Название Знак"/>
    <w:basedOn w:val="a0"/>
    <w:link w:val="a3"/>
    <w:uiPriority w:val="10"/>
    <w:rsid w:val="00B71C3E"/>
    <w:rPr>
      <w:rFonts w:ascii="Calibri" w:eastAsia="Calibri" w:hAnsi="Calibri" w:cs="Calibri"/>
      <w:b/>
      <w:sz w:val="72"/>
      <w:szCs w:val="72"/>
    </w:rPr>
  </w:style>
  <w:style w:type="table" w:styleId="a5">
    <w:name w:val="Table Grid"/>
    <w:basedOn w:val="a1"/>
    <w:rsid w:val="00B71C3E"/>
    <w:pPr>
      <w:spacing w:after="0" w:line="240" w:lineRule="auto"/>
    </w:pPr>
    <w:rPr>
      <w:rFonts w:ascii="Calibri" w:eastAsia="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aliases w:val="EBRD List,CA bullets,Details,Заголовок 1.1,название табл/рис,Список уровня 2,Bullet Number,Bullet 1,Use Case List Paragraph,lp1,List Paragraph1,lp11,List Paragraph11,Number Bullets,заголовок 1.1,Текст таблицы,Литература,Elenco Normale"/>
    <w:basedOn w:val="a"/>
    <w:link w:val="a7"/>
    <w:uiPriority w:val="34"/>
    <w:qFormat/>
    <w:rsid w:val="00B71C3E"/>
    <w:pPr>
      <w:ind w:left="720"/>
      <w:contextualSpacing/>
    </w:pPr>
  </w:style>
  <w:style w:type="character" w:styleId="a8">
    <w:name w:val="Hyperlink"/>
    <w:basedOn w:val="a0"/>
    <w:uiPriority w:val="99"/>
    <w:unhideWhenUsed/>
    <w:rsid w:val="00B71C3E"/>
    <w:rPr>
      <w:color w:val="0000FF" w:themeColor="hyperlink"/>
      <w:u w:val="single"/>
    </w:rPr>
  </w:style>
  <w:style w:type="character" w:customStyle="1" w:styleId="UnresolvedMention">
    <w:name w:val="Unresolved Mention"/>
    <w:basedOn w:val="a0"/>
    <w:uiPriority w:val="99"/>
    <w:semiHidden/>
    <w:unhideWhenUsed/>
    <w:rsid w:val="00B71C3E"/>
    <w:rPr>
      <w:color w:val="605E5C"/>
      <w:shd w:val="clear" w:color="auto" w:fill="E1DFDD"/>
    </w:rPr>
  </w:style>
  <w:style w:type="paragraph" w:styleId="a9">
    <w:name w:val="Balloon Text"/>
    <w:basedOn w:val="a"/>
    <w:link w:val="aa"/>
    <w:uiPriority w:val="99"/>
    <w:semiHidden/>
    <w:unhideWhenUsed/>
    <w:rsid w:val="00B71C3E"/>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B71C3E"/>
    <w:rPr>
      <w:rFonts w:ascii="Segoe UI" w:eastAsia="Calibri" w:hAnsi="Segoe UI" w:cs="Segoe UI"/>
      <w:sz w:val="18"/>
      <w:szCs w:val="18"/>
    </w:rPr>
  </w:style>
  <w:style w:type="paragraph" w:styleId="ab">
    <w:name w:val="Normal (Web)"/>
    <w:aliases w:val="Обычный (веб) Знак,Знак18 Знак,Знак17 Знак1,Обычный (Web),Обычный (веб) Знак Знак1,Обычный (Web) Знак Знак Знак Знак,Обычный (веб) Знак Знак Знак,Обычный (веб) Знак2 Знак Знак,Обычный (веб) Знак Знак1 Знак Знак"/>
    <w:basedOn w:val="a"/>
    <w:link w:val="11"/>
    <w:uiPriority w:val="99"/>
    <w:qFormat/>
    <w:rsid w:val="00B71C3E"/>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B71C3E"/>
    <w:rPr>
      <w:rFonts w:cs="Times New Roman"/>
    </w:rPr>
  </w:style>
  <w:style w:type="paragraph" w:customStyle="1" w:styleId="tj">
    <w:name w:val="tj"/>
    <w:basedOn w:val="a"/>
    <w:rsid w:val="00B71C3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1C3E"/>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a"/>
    <w:next w:val="a"/>
    <w:link w:val="ad"/>
    <w:uiPriority w:val="11"/>
    <w:qFormat/>
    <w:rsid w:val="00B71C3E"/>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character" w:customStyle="1" w:styleId="ad">
    <w:name w:val="Подзаголовок Знак"/>
    <w:basedOn w:val="a0"/>
    <w:link w:val="ac"/>
    <w:uiPriority w:val="11"/>
    <w:rsid w:val="00B71C3E"/>
    <w:rPr>
      <w:rFonts w:ascii="Georgia" w:eastAsia="Georgia" w:hAnsi="Georgia" w:cs="Georgia"/>
      <w:i/>
      <w:color w:val="666666"/>
      <w:sz w:val="48"/>
      <w:szCs w:val="48"/>
    </w:rPr>
  </w:style>
  <w:style w:type="paragraph" w:styleId="ae">
    <w:name w:val="No Spacing"/>
    <w:link w:val="af"/>
    <w:uiPriority w:val="1"/>
    <w:qFormat/>
    <w:rsid w:val="00B71C3E"/>
    <w:pPr>
      <w:spacing w:after="0" w:line="240" w:lineRule="auto"/>
    </w:pPr>
    <w:rPr>
      <w:rFonts w:ascii="Calibri" w:eastAsia="Calibri" w:hAnsi="Calibri" w:cs="Times New Roman"/>
    </w:rPr>
  </w:style>
  <w:style w:type="character" w:customStyle="1" w:styleId="af">
    <w:name w:val="Без интервала Знак"/>
    <w:link w:val="ae"/>
    <w:uiPriority w:val="1"/>
    <w:rsid w:val="00B71C3E"/>
    <w:rPr>
      <w:rFonts w:ascii="Calibri" w:eastAsia="Calibri" w:hAnsi="Calibri" w:cs="Times New Roman"/>
    </w:rPr>
  </w:style>
  <w:style w:type="character" w:customStyle="1" w:styleId="apple-converted-space">
    <w:name w:val="apple-converted-space"/>
    <w:rsid w:val="00B71C3E"/>
    <w:rPr>
      <w:rFonts w:ascii="Times New Roman" w:hAnsi="Times New Roman" w:cs="Times New Roman"/>
    </w:rPr>
  </w:style>
  <w:style w:type="paragraph" w:customStyle="1" w:styleId="12">
    <w:name w:val="Абзац списка1"/>
    <w:basedOn w:val="a"/>
    <w:qFormat/>
    <w:rsid w:val="00B71C3E"/>
    <w:pPr>
      <w:suppressAutoHyphens/>
      <w:spacing w:after="200" w:line="276" w:lineRule="auto"/>
      <w:ind w:left="720"/>
    </w:pPr>
    <w:rPr>
      <w:rFonts w:eastAsia="SimSun" w:cs="Arial"/>
      <w:lang w:eastAsia="ar-SA"/>
    </w:rPr>
  </w:style>
  <w:style w:type="paragraph" w:customStyle="1" w:styleId="13">
    <w:name w:val="Обычный1"/>
    <w:qFormat/>
    <w:rsid w:val="00B71C3E"/>
    <w:pPr>
      <w:spacing w:after="0"/>
    </w:pPr>
    <w:rPr>
      <w:rFonts w:ascii="Arial" w:eastAsia="Arial" w:hAnsi="Arial" w:cs="Arial"/>
      <w:color w:val="000000"/>
      <w:lang w:val="ru-RU" w:eastAsia="ru-RU"/>
    </w:rPr>
  </w:style>
  <w:style w:type="character" w:customStyle="1" w:styleId="11">
    <w:name w:val="Обычный (веб) Знак1"/>
    <w:aliases w:val="Обычный (веб) Знак Знак,Знак18 Знак Знак,Знак17 Знак1 Знак,Обычный (Web) Знак,Обычный (веб) Знак Знак1 Знак,Обычный (Web) Знак Знак Знак Знак Знак,Обычный (веб) Знак Знак Знак Знак,Обычный (веб) Знак2 Знак Знак Знак"/>
    <w:link w:val="ab"/>
    <w:uiPriority w:val="99"/>
    <w:locked/>
    <w:rsid w:val="00B71C3E"/>
    <w:rPr>
      <w:rFonts w:ascii="Times New Roman" w:eastAsia="Times New Roman" w:hAnsi="Times New Roman" w:cs="Times New Roman"/>
      <w:sz w:val="24"/>
      <w:szCs w:val="24"/>
      <w:lang w:eastAsia="uk-UA"/>
    </w:rPr>
  </w:style>
  <w:style w:type="character" w:customStyle="1" w:styleId="14">
    <w:name w:val="Основной текст1"/>
    <w:rsid w:val="00B71C3E"/>
    <w:rPr>
      <w:color w:val="000000"/>
      <w:spacing w:val="0"/>
      <w:w w:val="100"/>
      <w:position w:val="0"/>
      <w:sz w:val="23"/>
      <w:szCs w:val="23"/>
      <w:lang w:val="uk-UA" w:bidi="ar-SA"/>
    </w:rPr>
  </w:style>
  <w:style w:type="character" w:customStyle="1" w:styleId="af0">
    <w:name w:val="Основной текст_"/>
    <w:link w:val="41"/>
    <w:rsid w:val="00B71C3E"/>
    <w:rPr>
      <w:sz w:val="23"/>
      <w:szCs w:val="23"/>
      <w:shd w:val="clear" w:color="auto" w:fill="FFFFFF"/>
    </w:rPr>
  </w:style>
  <w:style w:type="paragraph" w:customStyle="1" w:styleId="41">
    <w:name w:val="Основной текст4"/>
    <w:basedOn w:val="a"/>
    <w:link w:val="af0"/>
    <w:rsid w:val="00B71C3E"/>
    <w:pPr>
      <w:widowControl w:val="0"/>
      <w:shd w:val="clear" w:color="auto" w:fill="FFFFFF"/>
      <w:spacing w:before="540" w:after="0" w:line="274" w:lineRule="exact"/>
    </w:pPr>
    <w:rPr>
      <w:rFonts w:asciiTheme="minorHAnsi" w:eastAsiaTheme="minorHAnsi" w:hAnsiTheme="minorHAnsi" w:cstheme="minorBidi"/>
      <w:sz w:val="23"/>
      <w:szCs w:val="23"/>
    </w:rPr>
  </w:style>
  <w:style w:type="character" w:customStyle="1" w:styleId="21">
    <w:name w:val="Основной текст (2)"/>
    <w:rsid w:val="00941BB0"/>
    <w:rPr>
      <w:rFonts w:ascii="Arial" w:eastAsia="Arial" w:hAnsi="Arial" w:cs="Arial"/>
      <w:b/>
      <w:bCs/>
      <w:i w:val="0"/>
      <w:iCs w:val="0"/>
      <w:smallCaps w:val="0"/>
      <w:strike w:val="0"/>
      <w:color w:val="000000"/>
      <w:spacing w:val="0"/>
      <w:w w:val="100"/>
      <w:position w:val="0"/>
      <w:sz w:val="22"/>
      <w:szCs w:val="22"/>
      <w:u w:val="none"/>
      <w:lang w:val="uk-UA"/>
    </w:rPr>
  </w:style>
  <w:style w:type="paragraph" w:customStyle="1" w:styleId="61">
    <w:name w:val="Основной текст6"/>
    <w:basedOn w:val="a"/>
    <w:rsid w:val="00941BB0"/>
    <w:pPr>
      <w:widowControl w:val="0"/>
      <w:shd w:val="clear" w:color="auto" w:fill="FFFFFF"/>
      <w:spacing w:after="0" w:line="278" w:lineRule="exact"/>
      <w:jc w:val="both"/>
    </w:pPr>
    <w:rPr>
      <w:rFonts w:asciiTheme="minorHAnsi" w:eastAsiaTheme="minorHAnsi" w:hAnsiTheme="minorHAnsi" w:cstheme="minorBidi"/>
    </w:rPr>
  </w:style>
  <w:style w:type="character" w:customStyle="1" w:styleId="70">
    <w:name w:val="Заголовок 7 Знак"/>
    <w:basedOn w:val="a0"/>
    <w:link w:val="7"/>
    <w:uiPriority w:val="9"/>
    <w:semiHidden/>
    <w:rsid w:val="00275B05"/>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275B05"/>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semiHidden/>
    <w:rsid w:val="00275B05"/>
    <w:rPr>
      <w:rFonts w:asciiTheme="majorHAnsi" w:eastAsiaTheme="majorEastAsia" w:hAnsiTheme="majorHAnsi" w:cstheme="majorBidi"/>
      <w:i/>
      <w:iCs/>
      <w:color w:val="404040" w:themeColor="text1" w:themeTint="BF"/>
      <w:sz w:val="20"/>
      <w:szCs w:val="20"/>
    </w:rPr>
  </w:style>
  <w:style w:type="paragraph" w:styleId="af1">
    <w:name w:val="caption"/>
    <w:basedOn w:val="a"/>
    <w:next w:val="a"/>
    <w:uiPriority w:val="35"/>
    <w:semiHidden/>
    <w:unhideWhenUsed/>
    <w:qFormat/>
    <w:rsid w:val="00275B05"/>
    <w:pPr>
      <w:spacing w:after="200" w:line="240" w:lineRule="auto"/>
    </w:pPr>
    <w:rPr>
      <w:rFonts w:asciiTheme="minorHAnsi" w:eastAsiaTheme="minorEastAsia" w:hAnsiTheme="minorHAnsi" w:cstheme="minorBidi"/>
      <w:b/>
      <w:bCs/>
      <w:color w:val="4F81BD" w:themeColor="accent1"/>
      <w:sz w:val="18"/>
      <w:szCs w:val="18"/>
    </w:rPr>
  </w:style>
  <w:style w:type="character" w:styleId="af2">
    <w:name w:val="Strong"/>
    <w:basedOn w:val="a0"/>
    <w:uiPriority w:val="22"/>
    <w:qFormat/>
    <w:rsid w:val="00275B05"/>
    <w:rPr>
      <w:b/>
      <w:bCs/>
    </w:rPr>
  </w:style>
  <w:style w:type="character" w:styleId="af3">
    <w:name w:val="Emphasis"/>
    <w:basedOn w:val="a0"/>
    <w:qFormat/>
    <w:rsid w:val="00275B05"/>
    <w:rPr>
      <w:i/>
      <w:iCs/>
    </w:rPr>
  </w:style>
  <w:style w:type="paragraph" w:styleId="22">
    <w:name w:val="Quote"/>
    <w:basedOn w:val="a"/>
    <w:next w:val="a"/>
    <w:link w:val="23"/>
    <w:uiPriority w:val="29"/>
    <w:qFormat/>
    <w:rsid w:val="00275B05"/>
    <w:pPr>
      <w:spacing w:after="200" w:line="276" w:lineRule="auto"/>
    </w:pPr>
    <w:rPr>
      <w:rFonts w:asciiTheme="minorHAnsi" w:eastAsiaTheme="minorEastAsia" w:hAnsiTheme="minorHAnsi" w:cstheme="minorBidi"/>
      <w:i/>
      <w:iCs/>
      <w:color w:val="000000" w:themeColor="text1"/>
    </w:rPr>
  </w:style>
  <w:style w:type="character" w:customStyle="1" w:styleId="23">
    <w:name w:val="Цитата 2 Знак"/>
    <w:basedOn w:val="a0"/>
    <w:link w:val="22"/>
    <w:uiPriority w:val="29"/>
    <w:rsid w:val="00275B05"/>
    <w:rPr>
      <w:rFonts w:eastAsiaTheme="minorEastAsia"/>
      <w:i/>
      <w:iCs/>
      <w:color w:val="000000" w:themeColor="text1"/>
    </w:rPr>
  </w:style>
  <w:style w:type="paragraph" w:styleId="af4">
    <w:name w:val="Intense Quote"/>
    <w:basedOn w:val="a"/>
    <w:next w:val="a"/>
    <w:link w:val="af5"/>
    <w:uiPriority w:val="30"/>
    <w:qFormat/>
    <w:rsid w:val="00275B05"/>
    <w:pPr>
      <w:pBdr>
        <w:bottom w:val="single" w:sz="4" w:space="4" w:color="4F81BD" w:themeColor="accent1"/>
      </w:pBdr>
      <w:spacing w:before="200" w:after="280" w:line="276" w:lineRule="auto"/>
      <w:ind w:left="936" w:right="936"/>
    </w:pPr>
    <w:rPr>
      <w:rFonts w:asciiTheme="minorHAnsi" w:eastAsiaTheme="minorEastAsia" w:hAnsiTheme="minorHAnsi" w:cstheme="minorBidi"/>
      <w:b/>
      <w:bCs/>
      <w:i/>
      <w:iCs/>
      <w:color w:val="4F81BD" w:themeColor="accent1"/>
    </w:rPr>
  </w:style>
  <w:style w:type="character" w:customStyle="1" w:styleId="af5">
    <w:name w:val="Выделенная цитата Знак"/>
    <w:basedOn w:val="a0"/>
    <w:link w:val="af4"/>
    <w:uiPriority w:val="30"/>
    <w:rsid w:val="00275B05"/>
    <w:rPr>
      <w:rFonts w:eastAsiaTheme="minorEastAsia"/>
      <w:b/>
      <w:bCs/>
      <w:i/>
      <w:iCs/>
      <w:color w:val="4F81BD" w:themeColor="accent1"/>
    </w:rPr>
  </w:style>
  <w:style w:type="character" w:styleId="af6">
    <w:name w:val="Subtle Emphasis"/>
    <w:basedOn w:val="a0"/>
    <w:uiPriority w:val="19"/>
    <w:qFormat/>
    <w:rsid w:val="00275B05"/>
    <w:rPr>
      <w:i/>
      <w:iCs/>
      <w:color w:val="808080" w:themeColor="text1" w:themeTint="7F"/>
    </w:rPr>
  </w:style>
  <w:style w:type="character" w:styleId="af7">
    <w:name w:val="Intense Emphasis"/>
    <w:basedOn w:val="a0"/>
    <w:uiPriority w:val="21"/>
    <w:qFormat/>
    <w:rsid w:val="00275B05"/>
    <w:rPr>
      <w:b/>
      <w:bCs/>
      <w:i/>
      <w:iCs/>
      <w:color w:val="4F81BD" w:themeColor="accent1"/>
    </w:rPr>
  </w:style>
  <w:style w:type="character" w:styleId="af8">
    <w:name w:val="Subtle Reference"/>
    <w:basedOn w:val="a0"/>
    <w:uiPriority w:val="31"/>
    <w:qFormat/>
    <w:rsid w:val="00275B05"/>
    <w:rPr>
      <w:smallCaps/>
      <w:color w:val="C0504D" w:themeColor="accent2"/>
      <w:u w:val="single"/>
    </w:rPr>
  </w:style>
  <w:style w:type="character" w:styleId="af9">
    <w:name w:val="Intense Reference"/>
    <w:basedOn w:val="a0"/>
    <w:uiPriority w:val="32"/>
    <w:qFormat/>
    <w:rsid w:val="00275B05"/>
    <w:rPr>
      <w:b/>
      <w:bCs/>
      <w:smallCaps/>
      <w:color w:val="C0504D" w:themeColor="accent2"/>
      <w:spacing w:val="5"/>
      <w:u w:val="single"/>
    </w:rPr>
  </w:style>
  <w:style w:type="character" w:styleId="afa">
    <w:name w:val="Book Title"/>
    <w:basedOn w:val="a0"/>
    <w:uiPriority w:val="33"/>
    <w:qFormat/>
    <w:rsid w:val="00275B05"/>
    <w:rPr>
      <w:b/>
      <w:bCs/>
      <w:smallCaps/>
      <w:spacing w:val="5"/>
    </w:rPr>
  </w:style>
  <w:style w:type="paragraph" w:styleId="afb">
    <w:name w:val="TOC Heading"/>
    <w:basedOn w:val="1"/>
    <w:next w:val="a"/>
    <w:uiPriority w:val="39"/>
    <w:semiHidden/>
    <w:unhideWhenUsed/>
    <w:qFormat/>
    <w:rsid w:val="00275B05"/>
    <w:pPr>
      <w:spacing w:after="0" w:line="276" w:lineRule="auto"/>
      <w:outlineLvl w:val="9"/>
    </w:pPr>
    <w:rPr>
      <w:rFonts w:asciiTheme="majorHAnsi" w:eastAsiaTheme="majorEastAsia" w:hAnsiTheme="majorHAnsi" w:cstheme="majorBidi"/>
      <w:bCs/>
      <w:color w:val="365F91" w:themeColor="accent1" w:themeShade="BF"/>
      <w:sz w:val="28"/>
      <w:szCs w:val="28"/>
    </w:rPr>
  </w:style>
  <w:style w:type="paragraph" w:customStyle="1" w:styleId="Just">
    <w:name w:val="Just"/>
    <w:qFormat/>
    <w:rsid w:val="00275B05"/>
    <w:pPr>
      <w:suppressAutoHyphens/>
      <w:overflowPunct w:val="0"/>
      <w:spacing w:before="40" w:after="40" w:line="240" w:lineRule="auto"/>
      <w:ind w:firstLine="568"/>
      <w:jc w:val="both"/>
    </w:pPr>
    <w:rPr>
      <w:rFonts w:ascii="Times New Roman" w:eastAsia="Times New Roman" w:hAnsi="Times New Roman" w:cs="Times New Roman"/>
      <w:sz w:val="24"/>
      <w:szCs w:val="24"/>
      <w:lang w:val="ru-RU" w:eastAsia="zh-CN"/>
    </w:rPr>
  </w:style>
  <w:style w:type="paragraph" w:customStyle="1" w:styleId="15">
    <w:name w:val="Без интервала1"/>
    <w:uiPriority w:val="1"/>
    <w:qFormat/>
    <w:rsid w:val="00275B05"/>
    <w:pPr>
      <w:spacing w:after="0" w:line="240" w:lineRule="auto"/>
    </w:pPr>
    <w:rPr>
      <w:rFonts w:ascii="Calibri" w:eastAsia="Times New Roman" w:hAnsi="Calibri" w:cs="Times New Roman"/>
    </w:rPr>
  </w:style>
  <w:style w:type="character" w:styleId="afc">
    <w:name w:val="FollowedHyperlink"/>
    <w:basedOn w:val="a0"/>
    <w:uiPriority w:val="99"/>
    <w:semiHidden/>
    <w:unhideWhenUsed/>
    <w:rsid w:val="006B56B0"/>
    <w:rPr>
      <w:color w:val="800080" w:themeColor="followedHyperlink"/>
      <w:u w:val="single"/>
    </w:rPr>
  </w:style>
  <w:style w:type="paragraph" w:customStyle="1" w:styleId="xl63">
    <w:name w:val="xl63"/>
    <w:basedOn w:val="a"/>
    <w:rsid w:val="00EE4624"/>
    <w:pPr>
      <w:spacing w:before="100" w:beforeAutospacing="1" w:after="100" w:afterAutospacing="1" w:line="240" w:lineRule="auto"/>
      <w:textAlignment w:val="center"/>
    </w:pPr>
    <w:rPr>
      <w:rFonts w:ascii="Times New Roman" w:eastAsia="Times New Roman" w:hAnsi="Times New Roman" w:cs="Times New Roman"/>
      <w:sz w:val="16"/>
      <w:szCs w:val="16"/>
      <w:lang w:eastAsia="uk-UA"/>
    </w:rPr>
  </w:style>
  <w:style w:type="paragraph" w:customStyle="1" w:styleId="xl64">
    <w:name w:val="xl64"/>
    <w:basedOn w:val="a"/>
    <w:rsid w:val="00EE462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uk-UA"/>
    </w:rPr>
  </w:style>
  <w:style w:type="paragraph" w:customStyle="1" w:styleId="xl65">
    <w:name w:val="xl65"/>
    <w:basedOn w:val="a"/>
    <w:rsid w:val="00EE4624"/>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16"/>
      <w:szCs w:val="16"/>
      <w:lang w:eastAsia="uk-UA"/>
    </w:rPr>
  </w:style>
  <w:style w:type="paragraph" w:customStyle="1" w:styleId="xl66">
    <w:name w:val="xl66"/>
    <w:basedOn w:val="a"/>
    <w:rsid w:val="00EE4624"/>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6"/>
      <w:szCs w:val="16"/>
      <w:lang w:eastAsia="uk-UA"/>
    </w:rPr>
  </w:style>
  <w:style w:type="paragraph" w:customStyle="1" w:styleId="xl67">
    <w:name w:val="xl67"/>
    <w:basedOn w:val="a"/>
    <w:rsid w:val="00EE4624"/>
    <w:pPr>
      <w:pBdr>
        <w:top w:val="dotted" w:sz="4" w:space="0" w:color="auto"/>
        <w:left w:val="single" w:sz="4" w:space="0" w:color="auto"/>
        <w:bottom w:val="dotted"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uk-UA"/>
    </w:rPr>
  </w:style>
  <w:style w:type="paragraph" w:customStyle="1" w:styleId="xl68">
    <w:name w:val="xl68"/>
    <w:basedOn w:val="a"/>
    <w:rsid w:val="00EE4624"/>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i/>
      <w:iCs/>
      <w:sz w:val="16"/>
      <w:szCs w:val="16"/>
      <w:lang w:eastAsia="uk-UA"/>
    </w:rPr>
  </w:style>
  <w:style w:type="paragraph" w:customStyle="1" w:styleId="xl69">
    <w:name w:val="xl69"/>
    <w:basedOn w:val="a"/>
    <w:rsid w:val="00EE4624"/>
    <w:pPr>
      <w:pBdr>
        <w:top w:val="dotted" w:sz="4" w:space="0" w:color="auto"/>
        <w:left w:val="single" w:sz="4" w:space="0" w:color="auto"/>
        <w:bottom w:val="dotted"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i/>
      <w:iCs/>
      <w:sz w:val="16"/>
      <w:szCs w:val="16"/>
      <w:lang w:eastAsia="uk-UA"/>
    </w:rPr>
  </w:style>
  <w:style w:type="paragraph" w:customStyle="1" w:styleId="xl70">
    <w:name w:val="xl70"/>
    <w:basedOn w:val="a"/>
    <w:rsid w:val="00EE4624"/>
    <w:pPr>
      <w:pBdr>
        <w:top w:val="dotted"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6"/>
      <w:szCs w:val="16"/>
      <w:lang w:eastAsia="uk-UA"/>
    </w:rPr>
  </w:style>
  <w:style w:type="paragraph" w:customStyle="1" w:styleId="xl71">
    <w:name w:val="xl71"/>
    <w:basedOn w:val="a"/>
    <w:rsid w:val="00EE4624"/>
    <w:pPr>
      <w:pBdr>
        <w:top w:val="dotted"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uk-UA"/>
    </w:rPr>
  </w:style>
  <w:style w:type="paragraph" w:customStyle="1" w:styleId="xl72">
    <w:name w:val="xl72"/>
    <w:basedOn w:val="a"/>
    <w:rsid w:val="00EE4624"/>
    <w:pPr>
      <w:pBdr>
        <w:top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uk-UA"/>
    </w:rPr>
  </w:style>
  <w:style w:type="paragraph" w:customStyle="1" w:styleId="xl73">
    <w:name w:val="xl73"/>
    <w:basedOn w:val="a"/>
    <w:rsid w:val="00EE4624"/>
    <w:pPr>
      <w:spacing w:before="100" w:beforeAutospacing="1" w:after="100" w:afterAutospacing="1" w:line="240" w:lineRule="auto"/>
      <w:textAlignment w:val="center"/>
    </w:pPr>
    <w:rPr>
      <w:rFonts w:ascii="Times New Roman" w:eastAsia="Times New Roman" w:hAnsi="Times New Roman" w:cs="Times New Roman"/>
      <w:sz w:val="16"/>
      <w:szCs w:val="16"/>
      <w:lang w:eastAsia="uk-UA"/>
    </w:rPr>
  </w:style>
  <w:style w:type="paragraph" w:customStyle="1" w:styleId="xl74">
    <w:name w:val="xl74"/>
    <w:basedOn w:val="a"/>
    <w:rsid w:val="00EE4624"/>
    <w:pPr>
      <w:pBdr>
        <w:top w:val="dotted" w:sz="4" w:space="0" w:color="auto"/>
        <w:left w:val="single" w:sz="4" w:space="0" w:color="auto"/>
        <w:bottom w:val="dotted"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6"/>
      <w:szCs w:val="16"/>
      <w:lang w:eastAsia="uk-UA"/>
    </w:rPr>
  </w:style>
  <w:style w:type="paragraph" w:customStyle="1" w:styleId="xl75">
    <w:name w:val="xl75"/>
    <w:basedOn w:val="a"/>
    <w:rsid w:val="00EE4624"/>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uk-UA"/>
    </w:rPr>
  </w:style>
  <w:style w:type="paragraph" w:customStyle="1" w:styleId="xl76">
    <w:name w:val="xl76"/>
    <w:basedOn w:val="a"/>
    <w:rsid w:val="00EE4624"/>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uk-UA"/>
    </w:rPr>
  </w:style>
  <w:style w:type="paragraph" w:customStyle="1" w:styleId="xl77">
    <w:name w:val="xl77"/>
    <w:basedOn w:val="a"/>
    <w:rsid w:val="00EE4624"/>
    <w:pPr>
      <w:spacing w:before="100" w:beforeAutospacing="1" w:after="100" w:afterAutospacing="1" w:line="240" w:lineRule="auto"/>
      <w:jc w:val="center"/>
      <w:textAlignment w:val="center"/>
    </w:pPr>
    <w:rPr>
      <w:rFonts w:ascii="Times New Roman" w:eastAsia="Times New Roman" w:hAnsi="Times New Roman" w:cs="Times New Roman"/>
      <w:sz w:val="12"/>
      <w:szCs w:val="12"/>
      <w:lang w:eastAsia="uk-UA"/>
    </w:rPr>
  </w:style>
  <w:style w:type="paragraph" w:styleId="afd">
    <w:name w:val="header"/>
    <w:basedOn w:val="a"/>
    <w:link w:val="afe"/>
    <w:uiPriority w:val="99"/>
    <w:unhideWhenUsed/>
    <w:rsid w:val="00F61804"/>
    <w:pPr>
      <w:tabs>
        <w:tab w:val="center" w:pos="4677"/>
        <w:tab w:val="right" w:pos="9355"/>
      </w:tabs>
      <w:spacing w:after="200" w:line="276" w:lineRule="auto"/>
    </w:pPr>
    <w:rPr>
      <w:rFonts w:ascii="Times New Roman" w:eastAsia="Times New Roman" w:hAnsi="Times New Roman" w:cs="Times New Roman"/>
      <w:lang w:val="ru-RU"/>
    </w:rPr>
  </w:style>
  <w:style w:type="character" w:customStyle="1" w:styleId="afe">
    <w:name w:val="Верхний колонтитул Знак"/>
    <w:basedOn w:val="a0"/>
    <w:link w:val="afd"/>
    <w:uiPriority w:val="99"/>
    <w:rsid w:val="00F61804"/>
    <w:rPr>
      <w:rFonts w:ascii="Times New Roman" w:eastAsia="Times New Roman" w:hAnsi="Times New Roman" w:cs="Times New Roman"/>
      <w:lang w:val="ru-RU"/>
    </w:rPr>
  </w:style>
  <w:style w:type="paragraph" w:styleId="aff">
    <w:name w:val="footer"/>
    <w:basedOn w:val="a"/>
    <w:link w:val="aff0"/>
    <w:uiPriority w:val="99"/>
    <w:unhideWhenUsed/>
    <w:rsid w:val="00F61804"/>
    <w:pPr>
      <w:tabs>
        <w:tab w:val="center" w:pos="4677"/>
        <w:tab w:val="right" w:pos="9355"/>
      </w:tabs>
      <w:spacing w:after="200" w:line="276" w:lineRule="auto"/>
    </w:pPr>
    <w:rPr>
      <w:rFonts w:ascii="Times New Roman" w:eastAsia="Times New Roman" w:hAnsi="Times New Roman" w:cs="Times New Roman"/>
      <w:lang w:val="ru-RU"/>
    </w:rPr>
  </w:style>
  <w:style w:type="character" w:customStyle="1" w:styleId="aff0">
    <w:name w:val="Нижний колонтитул Знак"/>
    <w:basedOn w:val="a0"/>
    <w:link w:val="aff"/>
    <w:uiPriority w:val="99"/>
    <w:rsid w:val="00F61804"/>
    <w:rPr>
      <w:rFonts w:ascii="Times New Roman" w:eastAsia="Times New Roman" w:hAnsi="Times New Roman" w:cs="Times New Roman"/>
      <w:lang w:val="ru-RU"/>
    </w:rPr>
  </w:style>
  <w:style w:type="character" w:customStyle="1" w:styleId="24">
    <w:name w:val="Основний текст (2)_"/>
    <w:basedOn w:val="a0"/>
    <w:link w:val="25"/>
    <w:rsid w:val="002578B4"/>
    <w:rPr>
      <w:rFonts w:ascii="Times New Roman" w:eastAsia="Times New Roman" w:hAnsi="Times New Roman" w:cs="Times New Roman"/>
      <w:shd w:val="clear" w:color="auto" w:fill="FFFFFF"/>
    </w:rPr>
  </w:style>
  <w:style w:type="character" w:customStyle="1" w:styleId="26">
    <w:name w:val="Основний текст (2) + Напівжирний"/>
    <w:basedOn w:val="24"/>
    <w:rsid w:val="002578B4"/>
    <w:rPr>
      <w:rFonts w:ascii="Times New Roman" w:eastAsia="Times New Roman" w:hAnsi="Times New Roman" w:cs="Times New Roman"/>
      <w:b/>
      <w:bCs/>
      <w:color w:val="000000"/>
      <w:spacing w:val="0"/>
      <w:w w:val="100"/>
      <w:position w:val="0"/>
      <w:shd w:val="clear" w:color="auto" w:fill="FFFFFF"/>
      <w:lang w:val="uk-UA" w:eastAsia="uk-UA" w:bidi="uk-UA"/>
    </w:rPr>
  </w:style>
  <w:style w:type="character" w:customStyle="1" w:styleId="16">
    <w:name w:val="Заголовок №1_"/>
    <w:basedOn w:val="a0"/>
    <w:link w:val="17"/>
    <w:rsid w:val="002578B4"/>
    <w:rPr>
      <w:rFonts w:ascii="Times New Roman" w:eastAsia="Times New Roman" w:hAnsi="Times New Roman" w:cs="Times New Roman"/>
      <w:b/>
      <w:bCs/>
      <w:shd w:val="clear" w:color="auto" w:fill="FFFFFF"/>
    </w:rPr>
  </w:style>
  <w:style w:type="paragraph" w:customStyle="1" w:styleId="25">
    <w:name w:val="Основний текст (2)"/>
    <w:basedOn w:val="a"/>
    <w:link w:val="24"/>
    <w:rsid w:val="002578B4"/>
    <w:pPr>
      <w:widowControl w:val="0"/>
      <w:shd w:val="clear" w:color="auto" w:fill="FFFFFF"/>
      <w:spacing w:before="300" w:after="180" w:line="254" w:lineRule="exact"/>
      <w:ind w:hanging="280"/>
      <w:jc w:val="both"/>
    </w:pPr>
    <w:rPr>
      <w:rFonts w:ascii="Times New Roman" w:eastAsia="Times New Roman" w:hAnsi="Times New Roman" w:cs="Times New Roman"/>
    </w:rPr>
  </w:style>
  <w:style w:type="paragraph" w:customStyle="1" w:styleId="17">
    <w:name w:val="Заголовок №1"/>
    <w:basedOn w:val="a"/>
    <w:link w:val="16"/>
    <w:rsid w:val="002578B4"/>
    <w:pPr>
      <w:widowControl w:val="0"/>
      <w:shd w:val="clear" w:color="auto" w:fill="FFFFFF"/>
      <w:spacing w:after="240" w:line="0" w:lineRule="atLeast"/>
      <w:jc w:val="both"/>
      <w:outlineLvl w:val="0"/>
    </w:pPr>
    <w:rPr>
      <w:rFonts w:ascii="Times New Roman" w:eastAsia="Times New Roman" w:hAnsi="Times New Roman" w:cs="Times New Roman"/>
      <w:b/>
      <w:bCs/>
    </w:rPr>
  </w:style>
  <w:style w:type="character" w:customStyle="1" w:styleId="31">
    <w:name w:val="Основний текст (3)_"/>
    <w:basedOn w:val="a0"/>
    <w:link w:val="32"/>
    <w:rsid w:val="00A85B3C"/>
    <w:rPr>
      <w:rFonts w:ascii="Times New Roman" w:eastAsia="Times New Roman" w:hAnsi="Times New Roman" w:cs="Times New Roman"/>
      <w:b/>
      <w:bCs/>
      <w:shd w:val="clear" w:color="auto" w:fill="FFFFFF"/>
    </w:rPr>
  </w:style>
  <w:style w:type="character" w:customStyle="1" w:styleId="33">
    <w:name w:val="Основний текст (3) + Не напівжирний"/>
    <w:basedOn w:val="31"/>
    <w:rsid w:val="00A85B3C"/>
    <w:rPr>
      <w:rFonts w:ascii="Times New Roman" w:eastAsia="Times New Roman" w:hAnsi="Times New Roman" w:cs="Times New Roman"/>
      <w:b/>
      <w:bCs/>
      <w:color w:val="000000"/>
      <w:spacing w:val="0"/>
      <w:w w:val="100"/>
      <w:position w:val="0"/>
      <w:shd w:val="clear" w:color="auto" w:fill="FFFFFF"/>
      <w:lang w:val="uk-UA" w:eastAsia="uk-UA" w:bidi="uk-UA"/>
    </w:rPr>
  </w:style>
  <w:style w:type="paragraph" w:customStyle="1" w:styleId="32">
    <w:name w:val="Основний текст (3)"/>
    <w:basedOn w:val="a"/>
    <w:link w:val="31"/>
    <w:rsid w:val="00A85B3C"/>
    <w:pPr>
      <w:widowControl w:val="0"/>
      <w:shd w:val="clear" w:color="auto" w:fill="FFFFFF"/>
      <w:spacing w:before="60" w:after="300" w:line="0" w:lineRule="atLeast"/>
    </w:pPr>
    <w:rPr>
      <w:rFonts w:ascii="Times New Roman" w:eastAsia="Times New Roman" w:hAnsi="Times New Roman" w:cs="Times New Roman"/>
      <w:b/>
      <w:bCs/>
    </w:rPr>
  </w:style>
  <w:style w:type="character" w:customStyle="1" w:styleId="51">
    <w:name w:val="Основний текст (5)_"/>
    <w:basedOn w:val="a0"/>
    <w:rsid w:val="007662ED"/>
    <w:rPr>
      <w:rFonts w:ascii="Times New Roman" w:eastAsia="Times New Roman" w:hAnsi="Times New Roman" w:cs="Times New Roman"/>
      <w:b/>
      <w:bCs/>
      <w:i w:val="0"/>
      <w:iCs w:val="0"/>
      <w:smallCaps w:val="0"/>
      <w:strike w:val="0"/>
      <w:sz w:val="20"/>
      <w:szCs w:val="20"/>
      <w:u w:val="none"/>
    </w:rPr>
  </w:style>
  <w:style w:type="character" w:customStyle="1" w:styleId="52">
    <w:name w:val="Основний текст (5)"/>
    <w:basedOn w:val="51"/>
    <w:rsid w:val="007662ED"/>
    <w:rPr>
      <w:rFonts w:ascii="Times New Roman" w:eastAsia="Times New Roman" w:hAnsi="Times New Roman" w:cs="Times New Roman"/>
      <w:b/>
      <w:bCs/>
      <w:i w:val="0"/>
      <w:iCs w:val="0"/>
      <w:smallCaps w:val="0"/>
      <w:strike w:val="0"/>
      <w:color w:val="000000"/>
      <w:spacing w:val="0"/>
      <w:w w:val="100"/>
      <w:position w:val="0"/>
      <w:sz w:val="20"/>
      <w:szCs w:val="20"/>
      <w:u w:val="single"/>
      <w:lang w:val="uk-UA" w:eastAsia="uk-UA" w:bidi="uk-UA"/>
    </w:rPr>
  </w:style>
  <w:style w:type="character" w:customStyle="1" w:styleId="42">
    <w:name w:val="Основний текст (4)_"/>
    <w:basedOn w:val="a0"/>
    <w:link w:val="43"/>
    <w:rsid w:val="00DF7567"/>
    <w:rPr>
      <w:rFonts w:ascii="Times New Roman" w:eastAsia="Times New Roman" w:hAnsi="Times New Roman" w:cs="Times New Roman"/>
      <w:shd w:val="clear" w:color="auto" w:fill="FFFFFF"/>
    </w:rPr>
  </w:style>
  <w:style w:type="paragraph" w:customStyle="1" w:styleId="43">
    <w:name w:val="Основний текст (4)"/>
    <w:basedOn w:val="a"/>
    <w:link w:val="42"/>
    <w:rsid w:val="00DF7567"/>
    <w:pPr>
      <w:widowControl w:val="0"/>
      <w:shd w:val="clear" w:color="auto" w:fill="FFFFFF"/>
      <w:spacing w:after="0" w:line="250" w:lineRule="exact"/>
      <w:jc w:val="both"/>
    </w:pPr>
    <w:rPr>
      <w:rFonts w:ascii="Times New Roman" w:eastAsia="Times New Roman" w:hAnsi="Times New Roman" w:cs="Times New Roman"/>
    </w:rPr>
  </w:style>
  <w:style w:type="character" w:customStyle="1" w:styleId="62">
    <w:name w:val="Основний текст (6)_"/>
    <w:basedOn w:val="a0"/>
    <w:link w:val="63"/>
    <w:rsid w:val="00D82B51"/>
    <w:rPr>
      <w:rFonts w:ascii="Calibri" w:eastAsia="Calibri" w:hAnsi="Calibri" w:cs="Calibri"/>
      <w:b/>
      <w:bCs/>
      <w:shd w:val="clear" w:color="auto" w:fill="FFFFFF"/>
    </w:rPr>
  </w:style>
  <w:style w:type="paragraph" w:customStyle="1" w:styleId="63">
    <w:name w:val="Основний текст (6)"/>
    <w:basedOn w:val="a"/>
    <w:link w:val="62"/>
    <w:rsid w:val="00D82B51"/>
    <w:pPr>
      <w:widowControl w:val="0"/>
      <w:shd w:val="clear" w:color="auto" w:fill="FFFFFF"/>
      <w:spacing w:after="0" w:line="250" w:lineRule="exact"/>
    </w:pPr>
    <w:rPr>
      <w:b/>
      <w:bCs/>
    </w:rPr>
  </w:style>
  <w:style w:type="character" w:customStyle="1" w:styleId="71">
    <w:name w:val="Основний текст (7)_"/>
    <w:basedOn w:val="a0"/>
    <w:link w:val="72"/>
    <w:rsid w:val="00FC6368"/>
    <w:rPr>
      <w:rFonts w:ascii="Times New Roman" w:eastAsia="Times New Roman" w:hAnsi="Times New Roman" w:cs="Times New Roman"/>
      <w:i/>
      <w:iCs/>
      <w:shd w:val="clear" w:color="auto" w:fill="FFFFFF"/>
    </w:rPr>
  </w:style>
  <w:style w:type="character" w:customStyle="1" w:styleId="73">
    <w:name w:val="Основний текст (7) + Не курсив"/>
    <w:basedOn w:val="71"/>
    <w:rsid w:val="00FC6368"/>
    <w:rPr>
      <w:rFonts w:ascii="Times New Roman" w:eastAsia="Times New Roman" w:hAnsi="Times New Roman" w:cs="Times New Roman"/>
      <w:i/>
      <w:iCs/>
      <w:color w:val="000000"/>
      <w:spacing w:val="0"/>
      <w:w w:val="100"/>
      <w:position w:val="0"/>
      <w:shd w:val="clear" w:color="auto" w:fill="FFFFFF"/>
      <w:lang w:val="uk-UA" w:eastAsia="uk-UA" w:bidi="uk-UA"/>
    </w:rPr>
  </w:style>
  <w:style w:type="paragraph" w:customStyle="1" w:styleId="72">
    <w:name w:val="Основний текст (7)"/>
    <w:basedOn w:val="a"/>
    <w:link w:val="71"/>
    <w:rsid w:val="00FC6368"/>
    <w:pPr>
      <w:widowControl w:val="0"/>
      <w:shd w:val="clear" w:color="auto" w:fill="FFFFFF"/>
      <w:spacing w:after="0" w:line="250" w:lineRule="exact"/>
      <w:ind w:firstLine="620"/>
      <w:jc w:val="both"/>
    </w:pPr>
    <w:rPr>
      <w:rFonts w:ascii="Times New Roman" w:eastAsia="Times New Roman" w:hAnsi="Times New Roman" w:cs="Times New Roman"/>
      <w:i/>
      <w:iCs/>
    </w:rPr>
  </w:style>
  <w:style w:type="paragraph" w:styleId="aff1">
    <w:name w:val="Body Text Indent"/>
    <w:basedOn w:val="a"/>
    <w:link w:val="aff2"/>
    <w:rsid w:val="00FB6964"/>
    <w:pPr>
      <w:spacing w:after="0" w:line="240" w:lineRule="auto"/>
      <w:ind w:left="360"/>
      <w:jc w:val="both"/>
    </w:pPr>
    <w:rPr>
      <w:rFonts w:ascii="Times New Roman" w:eastAsia="Times New Roman" w:hAnsi="Times New Roman" w:cs="Times New Roman"/>
      <w:sz w:val="24"/>
      <w:szCs w:val="24"/>
      <w:lang w:eastAsia="ru-RU"/>
    </w:rPr>
  </w:style>
  <w:style w:type="character" w:customStyle="1" w:styleId="aff2">
    <w:name w:val="Основной текст с отступом Знак"/>
    <w:basedOn w:val="a0"/>
    <w:link w:val="aff1"/>
    <w:rsid w:val="00FB6964"/>
    <w:rPr>
      <w:rFonts w:ascii="Times New Roman" w:eastAsia="Times New Roman" w:hAnsi="Times New Roman" w:cs="Times New Roman"/>
      <w:sz w:val="24"/>
      <w:szCs w:val="24"/>
      <w:lang w:eastAsia="ru-RU"/>
    </w:rPr>
  </w:style>
  <w:style w:type="character" w:customStyle="1" w:styleId="210pt">
    <w:name w:val="Основний текст (2) + 10 pt;Напівжирний"/>
    <w:basedOn w:val="24"/>
    <w:rsid w:val="002C38EF"/>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uk-UA" w:eastAsia="uk-UA" w:bidi="uk-UA"/>
    </w:rPr>
  </w:style>
  <w:style w:type="character" w:customStyle="1" w:styleId="aff3">
    <w:name w:val="Підпис до таблиці_"/>
    <w:basedOn w:val="a0"/>
    <w:link w:val="aff4"/>
    <w:rsid w:val="002C38EF"/>
    <w:rPr>
      <w:rFonts w:ascii="Times New Roman" w:eastAsia="Times New Roman" w:hAnsi="Times New Roman" w:cs="Times New Roman"/>
      <w:b/>
      <w:bCs/>
      <w:shd w:val="clear" w:color="auto" w:fill="FFFFFF"/>
    </w:rPr>
  </w:style>
  <w:style w:type="paragraph" w:customStyle="1" w:styleId="aff4">
    <w:name w:val="Підпис до таблиці"/>
    <w:basedOn w:val="a"/>
    <w:link w:val="aff3"/>
    <w:rsid w:val="002C38EF"/>
    <w:pPr>
      <w:widowControl w:val="0"/>
      <w:shd w:val="clear" w:color="auto" w:fill="FFFFFF"/>
      <w:spacing w:after="0" w:line="0" w:lineRule="atLeast"/>
    </w:pPr>
    <w:rPr>
      <w:rFonts w:ascii="Times New Roman" w:eastAsia="Times New Roman" w:hAnsi="Times New Roman" w:cs="Times New Roman"/>
      <w:b/>
      <w:bCs/>
    </w:rPr>
  </w:style>
  <w:style w:type="character" w:customStyle="1" w:styleId="211pt">
    <w:name w:val="Основний текст (2) + 11 pt"/>
    <w:basedOn w:val="24"/>
    <w:rsid w:val="00C92924"/>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uk-UA" w:eastAsia="uk-UA" w:bidi="uk-UA"/>
    </w:rPr>
  </w:style>
  <w:style w:type="character" w:customStyle="1" w:styleId="29pt">
    <w:name w:val="Основний текст (2) + 9 pt"/>
    <w:basedOn w:val="24"/>
    <w:rsid w:val="007D4F10"/>
    <w:rPr>
      <w:rFonts w:ascii="Times New Roman" w:eastAsia="Times New Roman" w:hAnsi="Times New Roman" w:cs="Times New Roman"/>
      <w:color w:val="000000"/>
      <w:spacing w:val="0"/>
      <w:w w:val="100"/>
      <w:position w:val="0"/>
      <w:sz w:val="18"/>
      <w:szCs w:val="18"/>
      <w:shd w:val="clear" w:color="auto" w:fill="FFFFFF"/>
      <w:lang w:val="uk-UA" w:eastAsia="uk-UA" w:bidi="uk-UA"/>
    </w:rPr>
  </w:style>
  <w:style w:type="paragraph" w:styleId="27">
    <w:name w:val="Body Text Indent 2"/>
    <w:basedOn w:val="a"/>
    <w:link w:val="28"/>
    <w:uiPriority w:val="99"/>
    <w:semiHidden/>
    <w:unhideWhenUsed/>
    <w:rsid w:val="006A040E"/>
    <w:pPr>
      <w:spacing w:after="120" w:line="480" w:lineRule="auto"/>
      <w:ind w:left="283"/>
    </w:pPr>
  </w:style>
  <w:style w:type="character" w:customStyle="1" w:styleId="28">
    <w:name w:val="Основной текст с отступом 2 Знак"/>
    <w:basedOn w:val="a0"/>
    <w:link w:val="27"/>
    <w:uiPriority w:val="99"/>
    <w:semiHidden/>
    <w:rsid w:val="006A040E"/>
    <w:rPr>
      <w:rFonts w:ascii="Calibri" w:eastAsia="Calibri" w:hAnsi="Calibri" w:cs="Calibri"/>
    </w:rPr>
  </w:style>
  <w:style w:type="character" w:customStyle="1" w:styleId="a7">
    <w:name w:val="Абзац списка Знак"/>
    <w:aliases w:val="EBRD List Знак,CA bullets Знак,Details Знак,Заголовок 1.1 Знак,название табл/рис Знак,Список уровня 2 Знак,Bullet Number Знак,Bullet 1 Знак,Use Case List Paragraph Знак,lp1 Знак,List Paragraph1 Знак,lp11 Знак,List Paragraph11 Знак"/>
    <w:link w:val="a6"/>
    <w:uiPriority w:val="34"/>
    <w:qFormat/>
    <w:locked/>
    <w:rsid w:val="005A181D"/>
    <w:rPr>
      <w:rFonts w:ascii="Calibri" w:eastAsia="Calibri" w:hAnsi="Calibri" w:cs="Calibri"/>
    </w:rPr>
  </w:style>
  <w:style w:type="paragraph" w:customStyle="1" w:styleId="aff5">
    <w:name w:val="ииииииииииииииииии"/>
    <w:basedOn w:val="a"/>
    <w:link w:val="aff6"/>
    <w:qFormat/>
    <w:rsid w:val="00992632"/>
    <w:pPr>
      <w:spacing w:after="0" w:line="240" w:lineRule="auto"/>
      <w:contextualSpacing/>
      <w:jc w:val="both"/>
    </w:pPr>
    <w:rPr>
      <w:rFonts w:ascii="Times New Roman" w:hAnsi="Times New Roman" w:cs="Times New Roman"/>
      <w:color w:val="000000"/>
      <w:sz w:val="24"/>
      <w:szCs w:val="24"/>
      <w:lang w:eastAsia="uk-UA"/>
    </w:rPr>
  </w:style>
  <w:style w:type="character" w:customStyle="1" w:styleId="aff6">
    <w:name w:val="ииииииииииииииииии Знак"/>
    <w:link w:val="aff5"/>
    <w:rsid w:val="00992632"/>
    <w:rPr>
      <w:rFonts w:ascii="Times New Roman" w:eastAsia="Calibri" w:hAnsi="Times New Roman" w:cs="Times New Roman"/>
      <w:color w:val="000000"/>
      <w:sz w:val="24"/>
      <w:szCs w:val="24"/>
      <w:lang w:eastAsia="uk-UA"/>
    </w:rPr>
  </w:style>
  <w:style w:type="paragraph" w:styleId="aff7">
    <w:name w:val="annotation text"/>
    <w:basedOn w:val="a"/>
    <w:link w:val="aff8"/>
    <w:uiPriority w:val="99"/>
    <w:unhideWhenUsed/>
    <w:rsid w:val="00FC488B"/>
    <w:pPr>
      <w:spacing w:after="200" w:line="276" w:lineRule="auto"/>
    </w:pPr>
    <w:rPr>
      <w:rFonts w:cs="Times New Roman"/>
      <w:sz w:val="20"/>
      <w:szCs w:val="20"/>
      <w:lang w:val="ru-RU"/>
    </w:rPr>
  </w:style>
  <w:style w:type="character" w:customStyle="1" w:styleId="aff8">
    <w:name w:val="Текст примечания Знак"/>
    <w:basedOn w:val="a0"/>
    <w:link w:val="aff7"/>
    <w:uiPriority w:val="99"/>
    <w:rsid w:val="00FC488B"/>
    <w:rPr>
      <w:rFonts w:ascii="Calibri" w:eastAsia="Calibri" w:hAnsi="Calibri" w:cs="Times New Roman"/>
      <w:sz w:val="20"/>
      <w:szCs w:val="20"/>
      <w:lang w:val="ru-RU"/>
    </w:rPr>
  </w:style>
  <w:style w:type="paragraph" w:customStyle="1" w:styleId="7777777777777777777">
    <w:name w:val="7777777777777777777"/>
    <w:basedOn w:val="a"/>
    <w:qFormat/>
    <w:rsid w:val="00237B55"/>
    <w:pPr>
      <w:widowControl w:val="0"/>
      <w:spacing w:after="0" w:line="240" w:lineRule="auto"/>
      <w:jc w:val="both"/>
    </w:pPr>
    <w:rPr>
      <w:rFonts w:ascii="Times New Roman" w:eastAsia="Times New Roman" w:hAnsi="Times New Roman" w:cs="Times New Roman"/>
      <w:color w:val="000000"/>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1C3E"/>
    <w:pPr>
      <w:spacing w:after="160" w:line="259" w:lineRule="auto"/>
    </w:pPr>
    <w:rPr>
      <w:rFonts w:ascii="Calibri" w:eastAsia="Calibri" w:hAnsi="Calibri" w:cs="Calibri"/>
    </w:rPr>
  </w:style>
  <w:style w:type="paragraph" w:styleId="1">
    <w:name w:val="heading 1"/>
    <w:basedOn w:val="a"/>
    <w:next w:val="a"/>
    <w:link w:val="10"/>
    <w:uiPriority w:val="9"/>
    <w:qFormat/>
    <w:rsid w:val="00B71C3E"/>
    <w:pPr>
      <w:keepNext/>
      <w:keepLines/>
      <w:spacing w:before="480" w:after="120"/>
      <w:outlineLvl w:val="0"/>
    </w:pPr>
    <w:rPr>
      <w:b/>
      <w:sz w:val="48"/>
      <w:szCs w:val="48"/>
    </w:rPr>
  </w:style>
  <w:style w:type="paragraph" w:styleId="2">
    <w:name w:val="heading 2"/>
    <w:basedOn w:val="a"/>
    <w:next w:val="a"/>
    <w:link w:val="20"/>
    <w:uiPriority w:val="9"/>
    <w:semiHidden/>
    <w:unhideWhenUsed/>
    <w:qFormat/>
    <w:rsid w:val="00B71C3E"/>
    <w:pPr>
      <w:keepNext/>
      <w:keepLines/>
      <w:spacing w:before="360" w:after="80"/>
      <w:outlineLvl w:val="1"/>
    </w:pPr>
    <w:rPr>
      <w:b/>
      <w:sz w:val="36"/>
      <w:szCs w:val="36"/>
    </w:rPr>
  </w:style>
  <w:style w:type="paragraph" w:styleId="3">
    <w:name w:val="heading 3"/>
    <w:basedOn w:val="a"/>
    <w:next w:val="a"/>
    <w:link w:val="30"/>
    <w:uiPriority w:val="9"/>
    <w:semiHidden/>
    <w:unhideWhenUsed/>
    <w:qFormat/>
    <w:rsid w:val="00B71C3E"/>
    <w:pPr>
      <w:keepNext/>
      <w:keepLines/>
      <w:spacing w:before="280" w:after="80"/>
      <w:outlineLvl w:val="2"/>
    </w:pPr>
    <w:rPr>
      <w:b/>
      <w:sz w:val="28"/>
      <w:szCs w:val="28"/>
    </w:rPr>
  </w:style>
  <w:style w:type="paragraph" w:styleId="4">
    <w:name w:val="heading 4"/>
    <w:basedOn w:val="a"/>
    <w:next w:val="a"/>
    <w:link w:val="40"/>
    <w:uiPriority w:val="9"/>
    <w:semiHidden/>
    <w:unhideWhenUsed/>
    <w:qFormat/>
    <w:rsid w:val="00B71C3E"/>
    <w:pPr>
      <w:keepNext/>
      <w:keepLines/>
      <w:spacing w:before="240" w:after="40"/>
      <w:outlineLvl w:val="3"/>
    </w:pPr>
    <w:rPr>
      <w:b/>
      <w:sz w:val="24"/>
      <w:szCs w:val="24"/>
    </w:rPr>
  </w:style>
  <w:style w:type="paragraph" w:styleId="5">
    <w:name w:val="heading 5"/>
    <w:basedOn w:val="a"/>
    <w:next w:val="a"/>
    <w:link w:val="50"/>
    <w:uiPriority w:val="9"/>
    <w:semiHidden/>
    <w:unhideWhenUsed/>
    <w:qFormat/>
    <w:rsid w:val="00B71C3E"/>
    <w:pPr>
      <w:keepNext/>
      <w:keepLines/>
      <w:spacing w:before="220" w:after="40"/>
      <w:outlineLvl w:val="4"/>
    </w:pPr>
    <w:rPr>
      <w:b/>
    </w:rPr>
  </w:style>
  <w:style w:type="paragraph" w:styleId="6">
    <w:name w:val="heading 6"/>
    <w:basedOn w:val="a"/>
    <w:next w:val="a"/>
    <w:link w:val="60"/>
    <w:uiPriority w:val="9"/>
    <w:semiHidden/>
    <w:unhideWhenUsed/>
    <w:qFormat/>
    <w:rsid w:val="00B71C3E"/>
    <w:pPr>
      <w:keepNext/>
      <w:keepLines/>
      <w:spacing w:before="200" w:after="40"/>
      <w:outlineLvl w:val="5"/>
    </w:pPr>
    <w:rPr>
      <w:b/>
      <w:sz w:val="20"/>
      <w:szCs w:val="20"/>
    </w:rPr>
  </w:style>
  <w:style w:type="paragraph" w:styleId="7">
    <w:name w:val="heading 7"/>
    <w:basedOn w:val="a"/>
    <w:next w:val="a"/>
    <w:link w:val="70"/>
    <w:uiPriority w:val="9"/>
    <w:semiHidden/>
    <w:unhideWhenUsed/>
    <w:qFormat/>
    <w:rsid w:val="00275B05"/>
    <w:pPr>
      <w:keepNext/>
      <w:keepLines/>
      <w:spacing w:before="200" w:after="0" w:line="276" w:lineRule="auto"/>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275B05"/>
    <w:pPr>
      <w:keepNext/>
      <w:keepLines/>
      <w:spacing w:before="200" w:after="0" w:line="276" w:lineRule="auto"/>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275B05"/>
    <w:pPr>
      <w:keepNext/>
      <w:keepLines/>
      <w:spacing w:before="200" w:after="0" w:line="276" w:lineRule="auto"/>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1C3E"/>
    <w:rPr>
      <w:rFonts w:ascii="Calibri" w:eastAsia="Calibri" w:hAnsi="Calibri" w:cs="Calibri"/>
      <w:b/>
      <w:sz w:val="48"/>
      <w:szCs w:val="48"/>
    </w:rPr>
  </w:style>
  <w:style w:type="character" w:customStyle="1" w:styleId="20">
    <w:name w:val="Заголовок 2 Знак"/>
    <w:basedOn w:val="a0"/>
    <w:link w:val="2"/>
    <w:uiPriority w:val="9"/>
    <w:semiHidden/>
    <w:rsid w:val="00B71C3E"/>
    <w:rPr>
      <w:rFonts w:ascii="Calibri" w:eastAsia="Calibri" w:hAnsi="Calibri" w:cs="Calibri"/>
      <w:b/>
      <w:sz w:val="36"/>
      <w:szCs w:val="36"/>
    </w:rPr>
  </w:style>
  <w:style w:type="character" w:customStyle="1" w:styleId="30">
    <w:name w:val="Заголовок 3 Знак"/>
    <w:basedOn w:val="a0"/>
    <w:link w:val="3"/>
    <w:uiPriority w:val="9"/>
    <w:semiHidden/>
    <w:rsid w:val="00B71C3E"/>
    <w:rPr>
      <w:rFonts w:ascii="Calibri" w:eastAsia="Calibri" w:hAnsi="Calibri" w:cs="Calibri"/>
      <w:b/>
      <w:sz w:val="28"/>
      <w:szCs w:val="28"/>
    </w:rPr>
  </w:style>
  <w:style w:type="character" w:customStyle="1" w:styleId="40">
    <w:name w:val="Заголовок 4 Знак"/>
    <w:basedOn w:val="a0"/>
    <w:link w:val="4"/>
    <w:uiPriority w:val="9"/>
    <w:semiHidden/>
    <w:rsid w:val="00B71C3E"/>
    <w:rPr>
      <w:rFonts w:ascii="Calibri" w:eastAsia="Calibri" w:hAnsi="Calibri" w:cs="Calibri"/>
      <w:b/>
      <w:sz w:val="24"/>
      <w:szCs w:val="24"/>
    </w:rPr>
  </w:style>
  <w:style w:type="character" w:customStyle="1" w:styleId="50">
    <w:name w:val="Заголовок 5 Знак"/>
    <w:basedOn w:val="a0"/>
    <w:link w:val="5"/>
    <w:uiPriority w:val="9"/>
    <w:semiHidden/>
    <w:rsid w:val="00B71C3E"/>
    <w:rPr>
      <w:rFonts w:ascii="Calibri" w:eastAsia="Calibri" w:hAnsi="Calibri" w:cs="Calibri"/>
      <w:b/>
    </w:rPr>
  </w:style>
  <w:style w:type="character" w:customStyle="1" w:styleId="60">
    <w:name w:val="Заголовок 6 Знак"/>
    <w:basedOn w:val="a0"/>
    <w:link w:val="6"/>
    <w:uiPriority w:val="9"/>
    <w:semiHidden/>
    <w:rsid w:val="00B71C3E"/>
    <w:rPr>
      <w:rFonts w:ascii="Calibri" w:eastAsia="Calibri" w:hAnsi="Calibri" w:cs="Calibri"/>
      <w:b/>
      <w:sz w:val="20"/>
      <w:szCs w:val="20"/>
    </w:rPr>
  </w:style>
  <w:style w:type="table" w:customStyle="1" w:styleId="TableNormal">
    <w:name w:val="Table Normal"/>
    <w:rsid w:val="00B71C3E"/>
    <w:pPr>
      <w:spacing w:after="160" w:line="259" w:lineRule="auto"/>
    </w:pPr>
    <w:rPr>
      <w:rFonts w:ascii="Calibri" w:eastAsia="Calibri" w:hAnsi="Calibri" w:cs="Calibri"/>
    </w:rPr>
    <w:tblPr>
      <w:tblCellMar>
        <w:top w:w="0" w:type="dxa"/>
        <w:left w:w="0" w:type="dxa"/>
        <w:bottom w:w="0" w:type="dxa"/>
        <w:right w:w="0" w:type="dxa"/>
      </w:tblCellMar>
    </w:tblPr>
  </w:style>
  <w:style w:type="paragraph" w:styleId="a3">
    <w:name w:val="Title"/>
    <w:basedOn w:val="a"/>
    <w:next w:val="a"/>
    <w:link w:val="a4"/>
    <w:uiPriority w:val="10"/>
    <w:qFormat/>
    <w:rsid w:val="00B71C3E"/>
    <w:pPr>
      <w:keepNext/>
      <w:keepLines/>
      <w:spacing w:before="480" w:after="120"/>
    </w:pPr>
    <w:rPr>
      <w:b/>
      <w:sz w:val="72"/>
      <w:szCs w:val="72"/>
    </w:rPr>
  </w:style>
  <w:style w:type="character" w:customStyle="1" w:styleId="a4">
    <w:name w:val="Название Знак"/>
    <w:basedOn w:val="a0"/>
    <w:link w:val="a3"/>
    <w:uiPriority w:val="10"/>
    <w:rsid w:val="00B71C3E"/>
    <w:rPr>
      <w:rFonts w:ascii="Calibri" w:eastAsia="Calibri" w:hAnsi="Calibri" w:cs="Calibri"/>
      <w:b/>
      <w:sz w:val="72"/>
      <w:szCs w:val="72"/>
    </w:rPr>
  </w:style>
  <w:style w:type="table" w:styleId="a5">
    <w:name w:val="Table Grid"/>
    <w:basedOn w:val="a1"/>
    <w:rsid w:val="00B71C3E"/>
    <w:pPr>
      <w:spacing w:after="0" w:line="240" w:lineRule="auto"/>
    </w:pPr>
    <w:rPr>
      <w:rFonts w:ascii="Calibri" w:eastAsia="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aliases w:val="EBRD List,CA bullets,Details,Заголовок 1.1,название табл/рис,Список уровня 2,Bullet Number,Bullet 1,Use Case List Paragraph,lp1,List Paragraph1,lp11,List Paragraph11,Number Bullets,заголовок 1.1,Текст таблицы,Литература,Elenco Normale"/>
    <w:basedOn w:val="a"/>
    <w:link w:val="a7"/>
    <w:uiPriority w:val="34"/>
    <w:qFormat/>
    <w:rsid w:val="00B71C3E"/>
    <w:pPr>
      <w:ind w:left="720"/>
      <w:contextualSpacing/>
    </w:pPr>
  </w:style>
  <w:style w:type="character" w:styleId="a8">
    <w:name w:val="Hyperlink"/>
    <w:basedOn w:val="a0"/>
    <w:uiPriority w:val="99"/>
    <w:unhideWhenUsed/>
    <w:rsid w:val="00B71C3E"/>
    <w:rPr>
      <w:color w:val="0000FF" w:themeColor="hyperlink"/>
      <w:u w:val="single"/>
    </w:rPr>
  </w:style>
  <w:style w:type="character" w:customStyle="1" w:styleId="UnresolvedMention">
    <w:name w:val="Unresolved Mention"/>
    <w:basedOn w:val="a0"/>
    <w:uiPriority w:val="99"/>
    <w:semiHidden/>
    <w:unhideWhenUsed/>
    <w:rsid w:val="00B71C3E"/>
    <w:rPr>
      <w:color w:val="605E5C"/>
      <w:shd w:val="clear" w:color="auto" w:fill="E1DFDD"/>
    </w:rPr>
  </w:style>
  <w:style w:type="paragraph" w:styleId="a9">
    <w:name w:val="Balloon Text"/>
    <w:basedOn w:val="a"/>
    <w:link w:val="aa"/>
    <w:uiPriority w:val="99"/>
    <w:semiHidden/>
    <w:unhideWhenUsed/>
    <w:rsid w:val="00B71C3E"/>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B71C3E"/>
    <w:rPr>
      <w:rFonts w:ascii="Segoe UI" w:eastAsia="Calibri" w:hAnsi="Segoe UI" w:cs="Segoe UI"/>
      <w:sz w:val="18"/>
      <w:szCs w:val="18"/>
    </w:rPr>
  </w:style>
  <w:style w:type="paragraph" w:styleId="ab">
    <w:name w:val="Normal (Web)"/>
    <w:aliases w:val="Обычный (веб) Знак,Знак18 Знак,Знак17 Знак1,Обычный (Web),Обычный (веб) Знак Знак1,Обычный (Web) Знак Знак Знак Знак,Обычный (веб) Знак Знак Знак,Обычный (веб) Знак2 Знак Знак,Обычный (веб) Знак Знак1 Знак Знак"/>
    <w:basedOn w:val="a"/>
    <w:link w:val="11"/>
    <w:uiPriority w:val="99"/>
    <w:qFormat/>
    <w:rsid w:val="00B71C3E"/>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B71C3E"/>
    <w:rPr>
      <w:rFonts w:cs="Times New Roman"/>
    </w:rPr>
  </w:style>
  <w:style w:type="paragraph" w:customStyle="1" w:styleId="tj">
    <w:name w:val="tj"/>
    <w:basedOn w:val="a"/>
    <w:rsid w:val="00B71C3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1C3E"/>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a"/>
    <w:next w:val="a"/>
    <w:link w:val="ad"/>
    <w:uiPriority w:val="11"/>
    <w:qFormat/>
    <w:rsid w:val="00B71C3E"/>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character" w:customStyle="1" w:styleId="ad">
    <w:name w:val="Подзаголовок Знак"/>
    <w:basedOn w:val="a0"/>
    <w:link w:val="ac"/>
    <w:uiPriority w:val="11"/>
    <w:rsid w:val="00B71C3E"/>
    <w:rPr>
      <w:rFonts w:ascii="Georgia" w:eastAsia="Georgia" w:hAnsi="Georgia" w:cs="Georgia"/>
      <w:i/>
      <w:color w:val="666666"/>
      <w:sz w:val="48"/>
      <w:szCs w:val="48"/>
    </w:rPr>
  </w:style>
  <w:style w:type="paragraph" w:styleId="ae">
    <w:name w:val="No Spacing"/>
    <w:link w:val="af"/>
    <w:uiPriority w:val="1"/>
    <w:qFormat/>
    <w:rsid w:val="00B71C3E"/>
    <w:pPr>
      <w:spacing w:after="0" w:line="240" w:lineRule="auto"/>
    </w:pPr>
    <w:rPr>
      <w:rFonts w:ascii="Calibri" w:eastAsia="Calibri" w:hAnsi="Calibri" w:cs="Times New Roman"/>
    </w:rPr>
  </w:style>
  <w:style w:type="character" w:customStyle="1" w:styleId="af">
    <w:name w:val="Без интервала Знак"/>
    <w:link w:val="ae"/>
    <w:uiPriority w:val="1"/>
    <w:rsid w:val="00B71C3E"/>
    <w:rPr>
      <w:rFonts w:ascii="Calibri" w:eastAsia="Calibri" w:hAnsi="Calibri" w:cs="Times New Roman"/>
    </w:rPr>
  </w:style>
  <w:style w:type="character" w:customStyle="1" w:styleId="apple-converted-space">
    <w:name w:val="apple-converted-space"/>
    <w:rsid w:val="00B71C3E"/>
    <w:rPr>
      <w:rFonts w:ascii="Times New Roman" w:hAnsi="Times New Roman" w:cs="Times New Roman"/>
    </w:rPr>
  </w:style>
  <w:style w:type="paragraph" w:customStyle="1" w:styleId="12">
    <w:name w:val="Абзац списка1"/>
    <w:basedOn w:val="a"/>
    <w:qFormat/>
    <w:rsid w:val="00B71C3E"/>
    <w:pPr>
      <w:suppressAutoHyphens/>
      <w:spacing w:after="200" w:line="276" w:lineRule="auto"/>
      <w:ind w:left="720"/>
    </w:pPr>
    <w:rPr>
      <w:rFonts w:eastAsia="SimSun" w:cs="Arial"/>
      <w:lang w:eastAsia="ar-SA"/>
    </w:rPr>
  </w:style>
  <w:style w:type="paragraph" w:customStyle="1" w:styleId="13">
    <w:name w:val="Обычный1"/>
    <w:qFormat/>
    <w:rsid w:val="00B71C3E"/>
    <w:pPr>
      <w:spacing w:after="0"/>
    </w:pPr>
    <w:rPr>
      <w:rFonts w:ascii="Arial" w:eastAsia="Arial" w:hAnsi="Arial" w:cs="Arial"/>
      <w:color w:val="000000"/>
      <w:lang w:val="ru-RU" w:eastAsia="ru-RU"/>
    </w:rPr>
  </w:style>
  <w:style w:type="character" w:customStyle="1" w:styleId="11">
    <w:name w:val="Обычный (веб) Знак1"/>
    <w:aliases w:val="Обычный (веб) Знак Знак,Знак18 Знак Знак,Знак17 Знак1 Знак,Обычный (Web) Знак,Обычный (веб) Знак Знак1 Знак,Обычный (Web) Знак Знак Знак Знак Знак,Обычный (веб) Знак Знак Знак Знак,Обычный (веб) Знак2 Знак Знак Знак"/>
    <w:link w:val="ab"/>
    <w:uiPriority w:val="99"/>
    <w:locked/>
    <w:rsid w:val="00B71C3E"/>
    <w:rPr>
      <w:rFonts w:ascii="Times New Roman" w:eastAsia="Times New Roman" w:hAnsi="Times New Roman" w:cs="Times New Roman"/>
      <w:sz w:val="24"/>
      <w:szCs w:val="24"/>
      <w:lang w:eastAsia="uk-UA"/>
    </w:rPr>
  </w:style>
  <w:style w:type="character" w:customStyle="1" w:styleId="14">
    <w:name w:val="Основной текст1"/>
    <w:rsid w:val="00B71C3E"/>
    <w:rPr>
      <w:color w:val="000000"/>
      <w:spacing w:val="0"/>
      <w:w w:val="100"/>
      <w:position w:val="0"/>
      <w:sz w:val="23"/>
      <w:szCs w:val="23"/>
      <w:lang w:val="uk-UA" w:bidi="ar-SA"/>
    </w:rPr>
  </w:style>
  <w:style w:type="character" w:customStyle="1" w:styleId="af0">
    <w:name w:val="Основной текст_"/>
    <w:link w:val="41"/>
    <w:rsid w:val="00B71C3E"/>
    <w:rPr>
      <w:sz w:val="23"/>
      <w:szCs w:val="23"/>
      <w:shd w:val="clear" w:color="auto" w:fill="FFFFFF"/>
    </w:rPr>
  </w:style>
  <w:style w:type="paragraph" w:customStyle="1" w:styleId="41">
    <w:name w:val="Основной текст4"/>
    <w:basedOn w:val="a"/>
    <w:link w:val="af0"/>
    <w:rsid w:val="00B71C3E"/>
    <w:pPr>
      <w:widowControl w:val="0"/>
      <w:shd w:val="clear" w:color="auto" w:fill="FFFFFF"/>
      <w:spacing w:before="540" w:after="0" w:line="274" w:lineRule="exact"/>
    </w:pPr>
    <w:rPr>
      <w:rFonts w:asciiTheme="minorHAnsi" w:eastAsiaTheme="minorHAnsi" w:hAnsiTheme="minorHAnsi" w:cstheme="minorBidi"/>
      <w:sz w:val="23"/>
      <w:szCs w:val="23"/>
    </w:rPr>
  </w:style>
  <w:style w:type="character" w:customStyle="1" w:styleId="21">
    <w:name w:val="Основной текст (2)"/>
    <w:rsid w:val="00941BB0"/>
    <w:rPr>
      <w:rFonts w:ascii="Arial" w:eastAsia="Arial" w:hAnsi="Arial" w:cs="Arial"/>
      <w:b/>
      <w:bCs/>
      <w:i w:val="0"/>
      <w:iCs w:val="0"/>
      <w:smallCaps w:val="0"/>
      <w:strike w:val="0"/>
      <w:color w:val="000000"/>
      <w:spacing w:val="0"/>
      <w:w w:val="100"/>
      <w:position w:val="0"/>
      <w:sz w:val="22"/>
      <w:szCs w:val="22"/>
      <w:u w:val="none"/>
      <w:lang w:val="uk-UA"/>
    </w:rPr>
  </w:style>
  <w:style w:type="paragraph" w:customStyle="1" w:styleId="61">
    <w:name w:val="Основной текст6"/>
    <w:basedOn w:val="a"/>
    <w:rsid w:val="00941BB0"/>
    <w:pPr>
      <w:widowControl w:val="0"/>
      <w:shd w:val="clear" w:color="auto" w:fill="FFFFFF"/>
      <w:spacing w:after="0" w:line="278" w:lineRule="exact"/>
      <w:jc w:val="both"/>
    </w:pPr>
    <w:rPr>
      <w:rFonts w:asciiTheme="minorHAnsi" w:eastAsiaTheme="minorHAnsi" w:hAnsiTheme="minorHAnsi" w:cstheme="minorBidi"/>
    </w:rPr>
  </w:style>
  <w:style w:type="character" w:customStyle="1" w:styleId="70">
    <w:name w:val="Заголовок 7 Знак"/>
    <w:basedOn w:val="a0"/>
    <w:link w:val="7"/>
    <w:uiPriority w:val="9"/>
    <w:semiHidden/>
    <w:rsid w:val="00275B05"/>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275B05"/>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semiHidden/>
    <w:rsid w:val="00275B05"/>
    <w:rPr>
      <w:rFonts w:asciiTheme="majorHAnsi" w:eastAsiaTheme="majorEastAsia" w:hAnsiTheme="majorHAnsi" w:cstheme="majorBidi"/>
      <w:i/>
      <w:iCs/>
      <w:color w:val="404040" w:themeColor="text1" w:themeTint="BF"/>
      <w:sz w:val="20"/>
      <w:szCs w:val="20"/>
    </w:rPr>
  </w:style>
  <w:style w:type="paragraph" w:styleId="af1">
    <w:name w:val="caption"/>
    <w:basedOn w:val="a"/>
    <w:next w:val="a"/>
    <w:uiPriority w:val="35"/>
    <w:semiHidden/>
    <w:unhideWhenUsed/>
    <w:qFormat/>
    <w:rsid w:val="00275B05"/>
    <w:pPr>
      <w:spacing w:after="200" w:line="240" w:lineRule="auto"/>
    </w:pPr>
    <w:rPr>
      <w:rFonts w:asciiTheme="minorHAnsi" w:eastAsiaTheme="minorEastAsia" w:hAnsiTheme="minorHAnsi" w:cstheme="minorBidi"/>
      <w:b/>
      <w:bCs/>
      <w:color w:val="4F81BD" w:themeColor="accent1"/>
      <w:sz w:val="18"/>
      <w:szCs w:val="18"/>
    </w:rPr>
  </w:style>
  <w:style w:type="character" w:styleId="af2">
    <w:name w:val="Strong"/>
    <w:basedOn w:val="a0"/>
    <w:uiPriority w:val="22"/>
    <w:qFormat/>
    <w:rsid w:val="00275B05"/>
    <w:rPr>
      <w:b/>
      <w:bCs/>
    </w:rPr>
  </w:style>
  <w:style w:type="character" w:styleId="af3">
    <w:name w:val="Emphasis"/>
    <w:basedOn w:val="a0"/>
    <w:qFormat/>
    <w:rsid w:val="00275B05"/>
    <w:rPr>
      <w:i/>
      <w:iCs/>
    </w:rPr>
  </w:style>
  <w:style w:type="paragraph" w:styleId="22">
    <w:name w:val="Quote"/>
    <w:basedOn w:val="a"/>
    <w:next w:val="a"/>
    <w:link w:val="23"/>
    <w:uiPriority w:val="29"/>
    <w:qFormat/>
    <w:rsid w:val="00275B05"/>
    <w:pPr>
      <w:spacing w:after="200" w:line="276" w:lineRule="auto"/>
    </w:pPr>
    <w:rPr>
      <w:rFonts w:asciiTheme="minorHAnsi" w:eastAsiaTheme="minorEastAsia" w:hAnsiTheme="minorHAnsi" w:cstheme="minorBidi"/>
      <w:i/>
      <w:iCs/>
      <w:color w:val="000000" w:themeColor="text1"/>
    </w:rPr>
  </w:style>
  <w:style w:type="character" w:customStyle="1" w:styleId="23">
    <w:name w:val="Цитата 2 Знак"/>
    <w:basedOn w:val="a0"/>
    <w:link w:val="22"/>
    <w:uiPriority w:val="29"/>
    <w:rsid w:val="00275B05"/>
    <w:rPr>
      <w:rFonts w:eastAsiaTheme="minorEastAsia"/>
      <w:i/>
      <w:iCs/>
      <w:color w:val="000000" w:themeColor="text1"/>
    </w:rPr>
  </w:style>
  <w:style w:type="paragraph" w:styleId="af4">
    <w:name w:val="Intense Quote"/>
    <w:basedOn w:val="a"/>
    <w:next w:val="a"/>
    <w:link w:val="af5"/>
    <w:uiPriority w:val="30"/>
    <w:qFormat/>
    <w:rsid w:val="00275B05"/>
    <w:pPr>
      <w:pBdr>
        <w:bottom w:val="single" w:sz="4" w:space="4" w:color="4F81BD" w:themeColor="accent1"/>
      </w:pBdr>
      <w:spacing w:before="200" w:after="280" w:line="276" w:lineRule="auto"/>
      <w:ind w:left="936" w:right="936"/>
    </w:pPr>
    <w:rPr>
      <w:rFonts w:asciiTheme="minorHAnsi" w:eastAsiaTheme="minorEastAsia" w:hAnsiTheme="minorHAnsi" w:cstheme="minorBidi"/>
      <w:b/>
      <w:bCs/>
      <w:i/>
      <w:iCs/>
      <w:color w:val="4F81BD" w:themeColor="accent1"/>
    </w:rPr>
  </w:style>
  <w:style w:type="character" w:customStyle="1" w:styleId="af5">
    <w:name w:val="Выделенная цитата Знак"/>
    <w:basedOn w:val="a0"/>
    <w:link w:val="af4"/>
    <w:uiPriority w:val="30"/>
    <w:rsid w:val="00275B05"/>
    <w:rPr>
      <w:rFonts w:eastAsiaTheme="minorEastAsia"/>
      <w:b/>
      <w:bCs/>
      <w:i/>
      <w:iCs/>
      <w:color w:val="4F81BD" w:themeColor="accent1"/>
    </w:rPr>
  </w:style>
  <w:style w:type="character" w:styleId="af6">
    <w:name w:val="Subtle Emphasis"/>
    <w:basedOn w:val="a0"/>
    <w:uiPriority w:val="19"/>
    <w:qFormat/>
    <w:rsid w:val="00275B05"/>
    <w:rPr>
      <w:i/>
      <w:iCs/>
      <w:color w:val="808080" w:themeColor="text1" w:themeTint="7F"/>
    </w:rPr>
  </w:style>
  <w:style w:type="character" w:styleId="af7">
    <w:name w:val="Intense Emphasis"/>
    <w:basedOn w:val="a0"/>
    <w:uiPriority w:val="21"/>
    <w:qFormat/>
    <w:rsid w:val="00275B05"/>
    <w:rPr>
      <w:b/>
      <w:bCs/>
      <w:i/>
      <w:iCs/>
      <w:color w:val="4F81BD" w:themeColor="accent1"/>
    </w:rPr>
  </w:style>
  <w:style w:type="character" w:styleId="af8">
    <w:name w:val="Subtle Reference"/>
    <w:basedOn w:val="a0"/>
    <w:uiPriority w:val="31"/>
    <w:qFormat/>
    <w:rsid w:val="00275B05"/>
    <w:rPr>
      <w:smallCaps/>
      <w:color w:val="C0504D" w:themeColor="accent2"/>
      <w:u w:val="single"/>
    </w:rPr>
  </w:style>
  <w:style w:type="character" w:styleId="af9">
    <w:name w:val="Intense Reference"/>
    <w:basedOn w:val="a0"/>
    <w:uiPriority w:val="32"/>
    <w:qFormat/>
    <w:rsid w:val="00275B05"/>
    <w:rPr>
      <w:b/>
      <w:bCs/>
      <w:smallCaps/>
      <w:color w:val="C0504D" w:themeColor="accent2"/>
      <w:spacing w:val="5"/>
      <w:u w:val="single"/>
    </w:rPr>
  </w:style>
  <w:style w:type="character" w:styleId="afa">
    <w:name w:val="Book Title"/>
    <w:basedOn w:val="a0"/>
    <w:uiPriority w:val="33"/>
    <w:qFormat/>
    <w:rsid w:val="00275B05"/>
    <w:rPr>
      <w:b/>
      <w:bCs/>
      <w:smallCaps/>
      <w:spacing w:val="5"/>
    </w:rPr>
  </w:style>
  <w:style w:type="paragraph" w:styleId="afb">
    <w:name w:val="TOC Heading"/>
    <w:basedOn w:val="1"/>
    <w:next w:val="a"/>
    <w:uiPriority w:val="39"/>
    <w:semiHidden/>
    <w:unhideWhenUsed/>
    <w:qFormat/>
    <w:rsid w:val="00275B05"/>
    <w:pPr>
      <w:spacing w:after="0" w:line="276" w:lineRule="auto"/>
      <w:outlineLvl w:val="9"/>
    </w:pPr>
    <w:rPr>
      <w:rFonts w:asciiTheme="majorHAnsi" w:eastAsiaTheme="majorEastAsia" w:hAnsiTheme="majorHAnsi" w:cstheme="majorBidi"/>
      <w:bCs/>
      <w:color w:val="365F91" w:themeColor="accent1" w:themeShade="BF"/>
      <w:sz w:val="28"/>
      <w:szCs w:val="28"/>
    </w:rPr>
  </w:style>
  <w:style w:type="paragraph" w:customStyle="1" w:styleId="Just">
    <w:name w:val="Just"/>
    <w:qFormat/>
    <w:rsid w:val="00275B05"/>
    <w:pPr>
      <w:suppressAutoHyphens/>
      <w:overflowPunct w:val="0"/>
      <w:spacing w:before="40" w:after="40" w:line="240" w:lineRule="auto"/>
      <w:ind w:firstLine="568"/>
      <w:jc w:val="both"/>
    </w:pPr>
    <w:rPr>
      <w:rFonts w:ascii="Times New Roman" w:eastAsia="Times New Roman" w:hAnsi="Times New Roman" w:cs="Times New Roman"/>
      <w:sz w:val="24"/>
      <w:szCs w:val="24"/>
      <w:lang w:val="ru-RU" w:eastAsia="zh-CN"/>
    </w:rPr>
  </w:style>
  <w:style w:type="paragraph" w:customStyle="1" w:styleId="15">
    <w:name w:val="Без интервала1"/>
    <w:uiPriority w:val="1"/>
    <w:qFormat/>
    <w:rsid w:val="00275B05"/>
    <w:pPr>
      <w:spacing w:after="0" w:line="240" w:lineRule="auto"/>
    </w:pPr>
    <w:rPr>
      <w:rFonts w:ascii="Calibri" w:eastAsia="Times New Roman" w:hAnsi="Calibri" w:cs="Times New Roman"/>
    </w:rPr>
  </w:style>
  <w:style w:type="character" w:styleId="afc">
    <w:name w:val="FollowedHyperlink"/>
    <w:basedOn w:val="a0"/>
    <w:uiPriority w:val="99"/>
    <w:semiHidden/>
    <w:unhideWhenUsed/>
    <w:rsid w:val="006B56B0"/>
    <w:rPr>
      <w:color w:val="800080" w:themeColor="followedHyperlink"/>
      <w:u w:val="single"/>
    </w:rPr>
  </w:style>
  <w:style w:type="paragraph" w:customStyle="1" w:styleId="xl63">
    <w:name w:val="xl63"/>
    <w:basedOn w:val="a"/>
    <w:rsid w:val="00EE4624"/>
    <w:pPr>
      <w:spacing w:before="100" w:beforeAutospacing="1" w:after="100" w:afterAutospacing="1" w:line="240" w:lineRule="auto"/>
      <w:textAlignment w:val="center"/>
    </w:pPr>
    <w:rPr>
      <w:rFonts w:ascii="Times New Roman" w:eastAsia="Times New Roman" w:hAnsi="Times New Roman" w:cs="Times New Roman"/>
      <w:sz w:val="16"/>
      <w:szCs w:val="16"/>
      <w:lang w:eastAsia="uk-UA"/>
    </w:rPr>
  </w:style>
  <w:style w:type="paragraph" w:customStyle="1" w:styleId="xl64">
    <w:name w:val="xl64"/>
    <w:basedOn w:val="a"/>
    <w:rsid w:val="00EE462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uk-UA"/>
    </w:rPr>
  </w:style>
  <w:style w:type="paragraph" w:customStyle="1" w:styleId="xl65">
    <w:name w:val="xl65"/>
    <w:basedOn w:val="a"/>
    <w:rsid w:val="00EE4624"/>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16"/>
      <w:szCs w:val="16"/>
      <w:lang w:eastAsia="uk-UA"/>
    </w:rPr>
  </w:style>
  <w:style w:type="paragraph" w:customStyle="1" w:styleId="xl66">
    <w:name w:val="xl66"/>
    <w:basedOn w:val="a"/>
    <w:rsid w:val="00EE4624"/>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6"/>
      <w:szCs w:val="16"/>
      <w:lang w:eastAsia="uk-UA"/>
    </w:rPr>
  </w:style>
  <w:style w:type="paragraph" w:customStyle="1" w:styleId="xl67">
    <w:name w:val="xl67"/>
    <w:basedOn w:val="a"/>
    <w:rsid w:val="00EE4624"/>
    <w:pPr>
      <w:pBdr>
        <w:top w:val="dotted" w:sz="4" w:space="0" w:color="auto"/>
        <w:left w:val="single" w:sz="4" w:space="0" w:color="auto"/>
        <w:bottom w:val="dotted"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uk-UA"/>
    </w:rPr>
  </w:style>
  <w:style w:type="paragraph" w:customStyle="1" w:styleId="xl68">
    <w:name w:val="xl68"/>
    <w:basedOn w:val="a"/>
    <w:rsid w:val="00EE4624"/>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i/>
      <w:iCs/>
      <w:sz w:val="16"/>
      <w:szCs w:val="16"/>
      <w:lang w:eastAsia="uk-UA"/>
    </w:rPr>
  </w:style>
  <w:style w:type="paragraph" w:customStyle="1" w:styleId="xl69">
    <w:name w:val="xl69"/>
    <w:basedOn w:val="a"/>
    <w:rsid w:val="00EE4624"/>
    <w:pPr>
      <w:pBdr>
        <w:top w:val="dotted" w:sz="4" w:space="0" w:color="auto"/>
        <w:left w:val="single" w:sz="4" w:space="0" w:color="auto"/>
        <w:bottom w:val="dotted"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i/>
      <w:iCs/>
      <w:sz w:val="16"/>
      <w:szCs w:val="16"/>
      <w:lang w:eastAsia="uk-UA"/>
    </w:rPr>
  </w:style>
  <w:style w:type="paragraph" w:customStyle="1" w:styleId="xl70">
    <w:name w:val="xl70"/>
    <w:basedOn w:val="a"/>
    <w:rsid w:val="00EE4624"/>
    <w:pPr>
      <w:pBdr>
        <w:top w:val="dotted"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6"/>
      <w:szCs w:val="16"/>
      <w:lang w:eastAsia="uk-UA"/>
    </w:rPr>
  </w:style>
  <w:style w:type="paragraph" w:customStyle="1" w:styleId="xl71">
    <w:name w:val="xl71"/>
    <w:basedOn w:val="a"/>
    <w:rsid w:val="00EE4624"/>
    <w:pPr>
      <w:pBdr>
        <w:top w:val="dotted"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uk-UA"/>
    </w:rPr>
  </w:style>
  <w:style w:type="paragraph" w:customStyle="1" w:styleId="xl72">
    <w:name w:val="xl72"/>
    <w:basedOn w:val="a"/>
    <w:rsid w:val="00EE4624"/>
    <w:pPr>
      <w:pBdr>
        <w:top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uk-UA"/>
    </w:rPr>
  </w:style>
  <w:style w:type="paragraph" w:customStyle="1" w:styleId="xl73">
    <w:name w:val="xl73"/>
    <w:basedOn w:val="a"/>
    <w:rsid w:val="00EE4624"/>
    <w:pPr>
      <w:spacing w:before="100" w:beforeAutospacing="1" w:after="100" w:afterAutospacing="1" w:line="240" w:lineRule="auto"/>
      <w:textAlignment w:val="center"/>
    </w:pPr>
    <w:rPr>
      <w:rFonts w:ascii="Times New Roman" w:eastAsia="Times New Roman" w:hAnsi="Times New Roman" w:cs="Times New Roman"/>
      <w:sz w:val="16"/>
      <w:szCs w:val="16"/>
      <w:lang w:eastAsia="uk-UA"/>
    </w:rPr>
  </w:style>
  <w:style w:type="paragraph" w:customStyle="1" w:styleId="xl74">
    <w:name w:val="xl74"/>
    <w:basedOn w:val="a"/>
    <w:rsid w:val="00EE4624"/>
    <w:pPr>
      <w:pBdr>
        <w:top w:val="dotted" w:sz="4" w:space="0" w:color="auto"/>
        <w:left w:val="single" w:sz="4" w:space="0" w:color="auto"/>
        <w:bottom w:val="dotted"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6"/>
      <w:szCs w:val="16"/>
      <w:lang w:eastAsia="uk-UA"/>
    </w:rPr>
  </w:style>
  <w:style w:type="paragraph" w:customStyle="1" w:styleId="xl75">
    <w:name w:val="xl75"/>
    <w:basedOn w:val="a"/>
    <w:rsid w:val="00EE4624"/>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uk-UA"/>
    </w:rPr>
  </w:style>
  <w:style w:type="paragraph" w:customStyle="1" w:styleId="xl76">
    <w:name w:val="xl76"/>
    <w:basedOn w:val="a"/>
    <w:rsid w:val="00EE4624"/>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uk-UA"/>
    </w:rPr>
  </w:style>
  <w:style w:type="paragraph" w:customStyle="1" w:styleId="xl77">
    <w:name w:val="xl77"/>
    <w:basedOn w:val="a"/>
    <w:rsid w:val="00EE4624"/>
    <w:pPr>
      <w:spacing w:before="100" w:beforeAutospacing="1" w:after="100" w:afterAutospacing="1" w:line="240" w:lineRule="auto"/>
      <w:jc w:val="center"/>
      <w:textAlignment w:val="center"/>
    </w:pPr>
    <w:rPr>
      <w:rFonts w:ascii="Times New Roman" w:eastAsia="Times New Roman" w:hAnsi="Times New Roman" w:cs="Times New Roman"/>
      <w:sz w:val="12"/>
      <w:szCs w:val="12"/>
      <w:lang w:eastAsia="uk-UA"/>
    </w:rPr>
  </w:style>
  <w:style w:type="paragraph" w:styleId="afd">
    <w:name w:val="header"/>
    <w:basedOn w:val="a"/>
    <w:link w:val="afe"/>
    <w:uiPriority w:val="99"/>
    <w:unhideWhenUsed/>
    <w:rsid w:val="00F61804"/>
    <w:pPr>
      <w:tabs>
        <w:tab w:val="center" w:pos="4677"/>
        <w:tab w:val="right" w:pos="9355"/>
      </w:tabs>
      <w:spacing w:after="200" w:line="276" w:lineRule="auto"/>
    </w:pPr>
    <w:rPr>
      <w:rFonts w:ascii="Times New Roman" w:eastAsia="Times New Roman" w:hAnsi="Times New Roman" w:cs="Times New Roman"/>
      <w:lang w:val="ru-RU"/>
    </w:rPr>
  </w:style>
  <w:style w:type="character" w:customStyle="1" w:styleId="afe">
    <w:name w:val="Верхний колонтитул Знак"/>
    <w:basedOn w:val="a0"/>
    <w:link w:val="afd"/>
    <w:uiPriority w:val="99"/>
    <w:rsid w:val="00F61804"/>
    <w:rPr>
      <w:rFonts w:ascii="Times New Roman" w:eastAsia="Times New Roman" w:hAnsi="Times New Roman" w:cs="Times New Roman"/>
      <w:lang w:val="ru-RU"/>
    </w:rPr>
  </w:style>
  <w:style w:type="paragraph" w:styleId="aff">
    <w:name w:val="footer"/>
    <w:basedOn w:val="a"/>
    <w:link w:val="aff0"/>
    <w:uiPriority w:val="99"/>
    <w:unhideWhenUsed/>
    <w:rsid w:val="00F61804"/>
    <w:pPr>
      <w:tabs>
        <w:tab w:val="center" w:pos="4677"/>
        <w:tab w:val="right" w:pos="9355"/>
      </w:tabs>
      <w:spacing w:after="200" w:line="276" w:lineRule="auto"/>
    </w:pPr>
    <w:rPr>
      <w:rFonts w:ascii="Times New Roman" w:eastAsia="Times New Roman" w:hAnsi="Times New Roman" w:cs="Times New Roman"/>
      <w:lang w:val="ru-RU"/>
    </w:rPr>
  </w:style>
  <w:style w:type="character" w:customStyle="1" w:styleId="aff0">
    <w:name w:val="Нижний колонтитул Знак"/>
    <w:basedOn w:val="a0"/>
    <w:link w:val="aff"/>
    <w:uiPriority w:val="99"/>
    <w:rsid w:val="00F61804"/>
    <w:rPr>
      <w:rFonts w:ascii="Times New Roman" w:eastAsia="Times New Roman" w:hAnsi="Times New Roman" w:cs="Times New Roman"/>
      <w:lang w:val="ru-RU"/>
    </w:rPr>
  </w:style>
  <w:style w:type="character" w:customStyle="1" w:styleId="24">
    <w:name w:val="Основний текст (2)_"/>
    <w:basedOn w:val="a0"/>
    <w:link w:val="25"/>
    <w:rsid w:val="002578B4"/>
    <w:rPr>
      <w:rFonts w:ascii="Times New Roman" w:eastAsia="Times New Roman" w:hAnsi="Times New Roman" w:cs="Times New Roman"/>
      <w:shd w:val="clear" w:color="auto" w:fill="FFFFFF"/>
    </w:rPr>
  </w:style>
  <w:style w:type="character" w:customStyle="1" w:styleId="26">
    <w:name w:val="Основний текст (2) + Напівжирний"/>
    <w:basedOn w:val="24"/>
    <w:rsid w:val="002578B4"/>
    <w:rPr>
      <w:rFonts w:ascii="Times New Roman" w:eastAsia="Times New Roman" w:hAnsi="Times New Roman" w:cs="Times New Roman"/>
      <w:b/>
      <w:bCs/>
      <w:color w:val="000000"/>
      <w:spacing w:val="0"/>
      <w:w w:val="100"/>
      <w:position w:val="0"/>
      <w:shd w:val="clear" w:color="auto" w:fill="FFFFFF"/>
      <w:lang w:val="uk-UA" w:eastAsia="uk-UA" w:bidi="uk-UA"/>
    </w:rPr>
  </w:style>
  <w:style w:type="character" w:customStyle="1" w:styleId="16">
    <w:name w:val="Заголовок №1_"/>
    <w:basedOn w:val="a0"/>
    <w:link w:val="17"/>
    <w:rsid w:val="002578B4"/>
    <w:rPr>
      <w:rFonts w:ascii="Times New Roman" w:eastAsia="Times New Roman" w:hAnsi="Times New Roman" w:cs="Times New Roman"/>
      <w:b/>
      <w:bCs/>
      <w:shd w:val="clear" w:color="auto" w:fill="FFFFFF"/>
    </w:rPr>
  </w:style>
  <w:style w:type="paragraph" w:customStyle="1" w:styleId="25">
    <w:name w:val="Основний текст (2)"/>
    <w:basedOn w:val="a"/>
    <w:link w:val="24"/>
    <w:rsid w:val="002578B4"/>
    <w:pPr>
      <w:widowControl w:val="0"/>
      <w:shd w:val="clear" w:color="auto" w:fill="FFFFFF"/>
      <w:spacing w:before="300" w:after="180" w:line="254" w:lineRule="exact"/>
      <w:ind w:hanging="280"/>
      <w:jc w:val="both"/>
    </w:pPr>
    <w:rPr>
      <w:rFonts w:ascii="Times New Roman" w:eastAsia="Times New Roman" w:hAnsi="Times New Roman" w:cs="Times New Roman"/>
    </w:rPr>
  </w:style>
  <w:style w:type="paragraph" w:customStyle="1" w:styleId="17">
    <w:name w:val="Заголовок №1"/>
    <w:basedOn w:val="a"/>
    <w:link w:val="16"/>
    <w:rsid w:val="002578B4"/>
    <w:pPr>
      <w:widowControl w:val="0"/>
      <w:shd w:val="clear" w:color="auto" w:fill="FFFFFF"/>
      <w:spacing w:after="240" w:line="0" w:lineRule="atLeast"/>
      <w:jc w:val="both"/>
      <w:outlineLvl w:val="0"/>
    </w:pPr>
    <w:rPr>
      <w:rFonts w:ascii="Times New Roman" w:eastAsia="Times New Roman" w:hAnsi="Times New Roman" w:cs="Times New Roman"/>
      <w:b/>
      <w:bCs/>
    </w:rPr>
  </w:style>
  <w:style w:type="character" w:customStyle="1" w:styleId="31">
    <w:name w:val="Основний текст (3)_"/>
    <w:basedOn w:val="a0"/>
    <w:link w:val="32"/>
    <w:rsid w:val="00A85B3C"/>
    <w:rPr>
      <w:rFonts w:ascii="Times New Roman" w:eastAsia="Times New Roman" w:hAnsi="Times New Roman" w:cs="Times New Roman"/>
      <w:b/>
      <w:bCs/>
      <w:shd w:val="clear" w:color="auto" w:fill="FFFFFF"/>
    </w:rPr>
  </w:style>
  <w:style w:type="character" w:customStyle="1" w:styleId="33">
    <w:name w:val="Основний текст (3) + Не напівжирний"/>
    <w:basedOn w:val="31"/>
    <w:rsid w:val="00A85B3C"/>
    <w:rPr>
      <w:rFonts w:ascii="Times New Roman" w:eastAsia="Times New Roman" w:hAnsi="Times New Roman" w:cs="Times New Roman"/>
      <w:b/>
      <w:bCs/>
      <w:color w:val="000000"/>
      <w:spacing w:val="0"/>
      <w:w w:val="100"/>
      <w:position w:val="0"/>
      <w:shd w:val="clear" w:color="auto" w:fill="FFFFFF"/>
      <w:lang w:val="uk-UA" w:eastAsia="uk-UA" w:bidi="uk-UA"/>
    </w:rPr>
  </w:style>
  <w:style w:type="paragraph" w:customStyle="1" w:styleId="32">
    <w:name w:val="Основний текст (3)"/>
    <w:basedOn w:val="a"/>
    <w:link w:val="31"/>
    <w:rsid w:val="00A85B3C"/>
    <w:pPr>
      <w:widowControl w:val="0"/>
      <w:shd w:val="clear" w:color="auto" w:fill="FFFFFF"/>
      <w:spacing w:before="60" w:after="300" w:line="0" w:lineRule="atLeast"/>
    </w:pPr>
    <w:rPr>
      <w:rFonts w:ascii="Times New Roman" w:eastAsia="Times New Roman" w:hAnsi="Times New Roman" w:cs="Times New Roman"/>
      <w:b/>
      <w:bCs/>
    </w:rPr>
  </w:style>
  <w:style w:type="character" w:customStyle="1" w:styleId="51">
    <w:name w:val="Основний текст (5)_"/>
    <w:basedOn w:val="a0"/>
    <w:rsid w:val="007662ED"/>
    <w:rPr>
      <w:rFonts w:ascii="Times New Roman" w:eastAsia="Times New Roman" w:hAnsi="Times New Roman" w:cs="Times New Roman"/>
      <w:b/>
      <w:bCs/>
      <w:i w:val="0"/>
      <w:iCs w:val="0"/>
      <w:smallCaps w:val="0"/>
      <w:strike w:val="0"/>
      <w:sz w:val="20"/>
      <w:szCs w:val="20"/>
      <w:u w:val="none"/>
    </w:rPr>
  </w:style>
  <w:style w:type="character" w:customStyle="1" w:styleId="52">
    <w:name w:val="Основний текст (5)"/>
    <w:basedOn w:val="51"/>
    <w:rsid w:val="007662ED"/>
    <w:rPr>
      <w:rFonts w:ascii="Times New Roman" w:eastAsia="Times New Roman" w:hAnsi="Times New Roman" w:cs="Times New Roman"/>
      <w:b/>
      <w:bCs/>
      <w:i w:val="0"/>
      <w:iCs w:val="0"/>
      <w:smallCaps w:val="0"/>
      <w:strike w:val="0"/>
      <w:color w:val="000000"/>
      <w:spacing w:val="0"/>
      <w:w w:val="100"/>
      <w:position w:val="0"/>
      <w:sz w:val="20"/>
      <w:szCs w:val="20"/>
      <w:u w:val="single"/>
      <w:lang w:val="uk-UA" w:eastAsia="uk-UA" w:bidi="uk-UA"/>
    </w:rPr>
  </w:style>
  <w:style w:type="character" w:customStyle="1" w:styleId="42">
    <w:name w:val="Основний текст (4)_"/>
    <w:basedOn w:val="a0"/>
    <w:link w:val="43"/>
    <w:rsid w:val="00DF7567"/>
    <w:rPr>
      <w:rFonts w:ascii="Times New Roman" w:eastAsia="Times New Roman" w:hAnsi="Times New Roman" w:cs="Times New Roman"/>
      <w:shd w:val="clear" w:color="auto" w:fill="FFFFFF"/>
    </w:rPr>
  </w:style>
  <w:style w:type="paragraph" w:customStyle="1" w:styleId="43">
    <w:name w:val="Основний текст (4)"/>
    <w:basedOn w:val="a"/>
    <w:link w:val="42"/>
    <w:rsid w:val="00DF7567"/>
    <w:pPr>
      <w:widowControl w:val="0"/>
      <w:shd w:val="clear" w:color="auto" w:fill="FFFFFF"/>
      <w:spacing w:after="0" w:line="250" w:lineRule="exact"/>
      <w:jc w:val="both"/>
    </w:pPr>
    <w:rPr>
      <w:rFonts w:ascii="Times New Roman" w:eastAsia="Times New Roman" w:hAnsi="Times New Roman" w:cs="Times New Roman"/>
    </w:rPr>
  </w:style>
  <w:style w:type="character" w:customStyle="1" w:styleId="62">
    <w:name w:val="Основний текст (6)_"/>
    <w:basedOn w:val="a0"/>
    <w:link w:val="63"/>
    <w:rsid w:val="00D82B51"/>
    <w:rPr>
      <w:rFonts w:ascii="Calibri" w:eastAsia="Calibri" w:hAnsi="Calibri" w:cs="Calibri"/>
      <w:b/>
      <w:bCs/>
      <w:shd w:val="clear" w:color="auto" w:fill="FFFFFF"/>
    </w:rPr>
  </w:style>
  <w:style w:type="paragraph" w:customStyle="1" w:styleId="63">
    <w:name w:val="Основний текст (6)"/>
    <w:basedOn w:val="a"/>
    <w:link w:val="62"/>
    <w:rsid w:val="00D82B51"/>
    <w:pPr>
      <w:widowControl w:val="0"/>
      <w:shd w:val="clear" w:color="auto" w:fill="FFFFFF"/>
      <w:spacing w:after="0" w:line="250" w:lineRule="exact"/>
    </w:pPr>
    <w:rPr>
      <w:b/>
      <w:bCs/>
    </w:rPr>
  </w:style>
  <w:style w:type="character" w:customStyle="1" w:styleId="71">
    <w:name w:val="Основний текст (7)_"/>
    <w:basedOn w:val="a0"/>
    <w:link w:val="72"/>
    <w:rsid w:val="00FC6368"/>
    <w:rPr>
      <w:rFonts w:ascii="Times New Roman" w:eastAsia="Times New Roman" w:hAnsi="Times New Roman" w:cs="Times New Roman"/>
      <w:i/>
      <w:iCs/>
      <w:shd w:val="clear" w:color="auto" w:fill="FFFFFF"/>
    </w:rPr>
  </w:style>
  <w:style w:type="character" w:customStyle="1" w:styleId="73">
    <w:name w:val="Основний текст (7) + Не курсив"/>
    <w:basedOn w:val="71"/>
    <w:rsid w:val="00FC6368"/>
    <w:rPr>
      <w:rFonts w:ascii="Times New Roman" w:eastAsia="Times New Roman" w:hAnsi="Times New Roman" w:cs="Times New Roman"/>
      <w:i/>
      <w:iCs/>
      <w:color w:val="000000"/>
      <w:spacing w:val="0"/>
      <w:w w:val="100"/>
      <w:position w:val="0"/>
      <w:shd w:val="clear" w:color="auto" w:fill="FFFFFF"/>
      <w:lang w:val="uk-UA" w:eastAsia="uk-UA" w:bidi="uk-UA"/>
    </w:rPr>
  </w:style>
  <w:style w:type="paragraph" w:customStyle="1" w:styleId="72">
    <w:name w:val="Основний текст (7)"/>
    <w:basedOn w:val="a"/>
    <w:link w:val="71"/>
    <w:rsid w:val="00FC6368"/>
    <w:pPr>
      <w:widowControl w:val="0"/>
      <w:shd w:val="clear" w:color="auto" w:fill="FFFFFF"/>
      <w:spacing w:after="0" w:line="250" w:lineRule="exact"/>
      <w:ind w:firstLine="620"/>
      <w:jc w:val="both"/>
    </w:pPr>
    <w:rPr>
      <w:rFonts w:ascii="Times New Roman" w:eastAsia="Times New Roman" w:hAnsi="Times New Roman" w:cs="Times New Roman"/>
      <w:i/>
      <w:iCs/>
    </w:rPr>
  </w:style>
  <w:style w:type="paragraph" w:styleId="aff1">
    <w:name w:val="Body Text Indent"/>
    <w:basedOn w:val="a"/>
    <w:link w:val="aff2"/>
    <w:rsid w:val="00FB6964"/>
    <w:pPr>
      <w:spacing w:after="0" w:line="240" w:lineRule="auto"/>
      <w:ind w:left="360"/>
      <w:jc w:val="both"/>
    </w:pPr>
    <w:rPr>
      <w:rFonts w:ascii="Times New Roman" w:eastAsia="Times New Roman" w:hAnsi="Times New Roman" w:cs="Times New Roman"/>
      <w:sz w:val="24"/>
      <w:szCs w:val="24"/>
      <w:lang w:eastAsia="ru-RU"/>
    </w:rPr>
  </w:style>
  <w:style w:type="character" w:customStyle="1" w:styleId="aff2">
    <w:name w:val="Основной текст с отступом Знак"/>
    <w:basedOn w:val="a0"/>
    <w:link w:val="aff1"/>
    <w:rsid w:val="00FB6964"/>
    <w:rPr>
      <w:rFonts w:ascii="Times New Roman" w:eastAsia="Times New Roman" w:hAnsi="Times New Roman" w:cs="Times New Roman"/>
      <w:sz w:val="24"/>
      <w:szCs w:val="24"/>
      <w:lang w:eastAsia="ru-RU"/>
    </w:rPr>
  </w:style>
  <w:style w:type="character" w:customStyle="1" w:styleId="210pt">
    <w:name w:val="Основний текст (2) + 10 pt;Напівжирний"/>
    <w:basedOn w:val="24"/>
    <w:rsid w:val="002C38EF"/>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uk-UA" w:eastAsia="uk-UA" w:bidi="uk-UA"/>
    </w:rPr>
  </w:style>
  <w:style w:type="character" w:customStyle="1" w:styleId="aff3">
    <w:name w:val="Підпис до таблиці_"/>
    <w:basedOn w:val="a0"/>
    <w:link w:val="aff4"/>
    <w:rsid w:val="002C38EF"/>
    <w:rPr>
      <w:rFonts w:ascii="Times New Roman" w:eastAsia="Times New Roman" w:hAnsi="Times New Roman" w:cs="Times New Roman"/>
      <w:b/>
      <w:bCs/>
      <w:shd w:val="clear" w:color="auto" w:fill="FFFFFF"/>
    </w:rPr>
  </w:style>
  <w:style w:type="paragraph" w:customStyle="1" w:styleId="aff4">
    <w:name w:val="Підпис до таблиці"/>
    <w:basedOn w:val="a"/>
    <w:link w:val="aff3"/>
    <w:rsid w:val="002C38EF"/>
    <w:pPr>
      <w:widowControl w:val="0"/>
      <w:shd w:val="clear" w:color="auto" w:fill="FFFFFF"/>
      <w:spacing w:after="0" w:line="0" w:lineRule="atLeast"/>
    </w:pPr>
    <w:rPr>
      <w:rFonts w:ascii="Times New Roman" w:eastAsia="Times New Roman" w:hAnsi="Times New Roman" w:cs="Times New Roman"/>
      <w:b/>
      <w:bCs/>
    </w:rPr>
  </w:style>
  <w:style w:type="character" w:customStyle="1" w:styleId="211pt">
    <w:name w:val="Основний текст (2) + 11 pt"/>
    <w:basedOn w:val="24"/>
    <w:rsid w:val="00C92924"/>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uk-UA" w:eastAsia="uk-UA" w:bidi="uk-UA"/>
    </w:rPr>
  </w:style>
  <w:style w:type="character" w:customStyle="1" w:styleId="29pt">
    <w:name w:val="Основний текст (2) + 9 pt"/>
    <w:basedOn w:val="24"/>
    <w:rsid w:val="007D4F10"/>
    <w:rPr>
      <w:rFonts w:ascii="Times New Roman" w:eastAsia="Times New Roman" w:hAnsi="Times New Roman" w:cs="Times New Roman"/>
      <w:color w:val="000000"/>
      <w:spacing w:val="0"/>
      <w:w w:val="100"/>
      <w:position w:val="0"/>
      <w:sz w:val="18"/>
      <w:szCs w:val="18"/>
      <w:shd w:val="clear" w:color="auto" w:fill="FFFFFF"/>
      <w:lang w:val="uk-UA" w:eastAsia="uk-UA" w:bidi="uk-UA"/>
    </w:rPr>
  </w:style>
  <w:style w:type="paragraph" w:styleId="27">
    <w:name w:val="Body Text Indent 2"/>
    <w:basedOn w:val="a"/>
    <w:link w:val="28"/>
    <w:uiPriority w:val="99"/>
    <w:semiHidden/>
    <w:unhideWhenUsed/>
    <w:rsid w:val="006A040E"/>
    <w:pPr>
      <w:spacing w:after="120" w:line="480" w:lineRule="auto"/>
      <w:ind w:left="283"/>
    </w:pPr>
  </w:style>
  <w:style w:type="character" w:customStyle="1" w:styleId="28">
    <w:name w:val="Основной текст с отступом 2 Знак"/>
    <w:basedOn w:val="a0"/>
    <w:link w:val="27"/>
    <w:uiPriority w:val="99"/>
    <w:semiHidden/>
    <w:rsid w:val="006A040E"/>
    <w:rPr>
      <w:rFonts w:ascii="Calibri" w:eastAsia="Calibri" w:hAnsi="Calibri" w:cs="Calibri"/>
    </w:rPr>
  </w:style>
  <w:style w:type="character" w:customStyle="1" w:styleId="a7">
    <w:name w:val="Абзац списка Знак"/>
    <w:aliases w:val="EBRD List Знак,CA bullets Знак,Details Знак,Заголовок 1.1 Знак,название табл/рис Знак,Список уровня 2 Знак,Bullet Number Знак,Bullet 1 Знак,Use Case List Paragraph Знак,lp1 Знак,List Paragraph1 Знак,lp11 Знак,List Paragraph11 Знак"/>
    <w:link w:val="a6"/>
    <w:uiPriority w:val="34"/>
    <w:qFormat/>
    <w:locked/>
    <w:rsid w:val="005A181D"/>
    <w:rPr>
      <w:rFonts w:ascii="Calibri" w:eastAsia="Calibri" w:hAnsi="Calibri" w:cs="Calibri"/>
    </w:rPr>
  </w:style>
</w:styles>
</file>

<file path=word/webSettings.xml><?xml version="1.0" encoding="utf-8"?>
<w:webSettings xmlns:r="http://schemas.openxmlformats.org/officeDocument/2006/relationships" xmlns:w="http://schemas.openxmlformats.org/wordprocessingml/2006/main">
  <w:divs>
    <w:div w:id="233662969">
      <w:bodyDiv w:val="1"/>
      <w:marLeft w:val="0"/>
      <w:marRight w:val="0"/>
      <w:marTop w:val="0"/>
      <w:marBottom w:val="0"/>
      <w:divBdr>
        <w:top w:val="none" w:sz="0" w:space="0" w:color="auto"/>
        <w:left w:val="none" w:sz="0" w:space="0" w:color="auto"/>
        <w:bottom w:val="none" w:sz="0" w:space="0" w:color="auto"/>
        <w:right w:val="none" w:sz="0" w:space="0" w:color="auto"/>
      </w:divBdr>
    </w:div>
    <w:div w:id="775441127">
      <w:bodyDiv w:val="1"/>
      <w:marLeft w:val="0"/>
      <w:marRight w:val="0"/>
      <w:marTop w:val="0"/>
      <w:marBottom w:val="0"/>
      <w:divBdr>
        <w:top w:val="none" w:sz="0" w:space="0" w:color="auto"/>
        <w:left w:val="none" w:sz="0" w:space="0" w:color="auto"/>
        <w:bottom w:val="none" w:sz="0" w:space="0" w:color="auto"/>
        <w:right w:val="none" w:sz="0" w:space="0" w:color="auto"/>
      </w:divBdr>
    </w:div>
    <w:div w:id="2111385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5" Type="http://schemas.openxmlformats.org/officeDocument/2006/relationships/webSettings" Target="webSettings.xml"/><Relationship Id="rId10" Type="http://schemas.openxmlformats.org/officeDocument/2006/relationships/hyperlink" Target="https://zakon.rada.gov.ua/laws/show/1178-2022-%D0%BF" TargetMode="External"/><Relationship Id="rId4" Type="http://schemas.openxmlformats.org/officeDocument/2006/relationships/settings" Target="settings.xml"/><Relationship Id="rId9"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D4D92C-3D1B-47AC-AA74-A514D56FB8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486</TotalTime>
  <Pages>25</Pages>
  <Words>9929</Words>
  <Characters>56598</Characters>
  <Application>Microsoft Office Word</Application>
  <DocSecurity>0</DocSecurity>
  <Lines>471</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66395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User</cp:lastModifiedBy>
  <cp:revision>62</cp:revision>
  <cp:lastPrinted>2023-10-18T11:52:00Z</cp:lastPrinted>
  <dcterms:created xsi:type="dcterms:W3CDTF">2023-09-27T12:48:00Z</dcterms:created>
  <dcterms:modified xsi:type="dcterms:W3CDTF">2023-10-18T11:54:00Z</dcterms:modified>
</cp:coreProperties>
</file>