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7A" w:rsidRDefault="00A8227A" w:rsidP="00A8227A">
      <w:pPr>
        <w:spacing w:after="0"/>
        <w:jc w:val="right"/>
        <w:rPr>
          <w:rFonts w:ascii="Times New Roman" w:hAnsi="Times New Roman"/>
          <w:b/>
          <w:sz w:val="24"/>
          <w:szCs w:val="24"/>
          <w:lang w:val="ru-RU"/>
        </w:rPr>
      </w:pPr>
      <w:r>
        <w:rPr>
          <w:rFonts w:ascii="Times New Roman" w:hAnsi="Times New Roman"/>
          <w:b/>
          <w:sz w:val="24"/>
          <w:szCs w:val="24"/>
          <w:lang w:val="ru-RU"/>
        </w:rPr>
        <w:t>ПРОЄКТ</w:t>
      </w:r>
    </w:p>
    <w:p w:rsidR="00A77A5E" w:rsidRPr="004348C1" w:rsidRDefault="00A77A5E" w:rsidP="00A77A5E">
      <w:pPr>
        <w:spacing w:after="0"/>
        <w:jc w:val="center"/>
        <w:rPr>
          <w:rFonts w:ascii="Times New Roman" w:hAnsi="Times New Roman"/>
          <w:b/>
          <w:sz w:val="24"/>
          <w:szCs w:val="24"/>
          <w:lang w:val="ru-RU"/>
        </w:rPr>
      </w:pPr>
      <w:r w:rsidRPr="004348C1">
        <w:rPr>
          <w:rFonts w:ascii="Times New Roman" w:hAnsi="Times New Roman"/>
          <w:b/>
          <w:sz w:val="24"/>
          <w:szCs w:val="24"/>
          <w:lang w:val="ru-RU"/>
        </w:rPr>
        <w:t xml:space="preserve"> ДОГОВІ</w:t>
      </w:r>
      <w:proofErr w:type="gramStart"/>
      <w:r w:rsidRPr="004348C1">
        <w:rPr>
          <w:rFonts w:ascii="Times New Roman" w:hAnsi="Times New Roman"/>
          <w:b/>
          <w:sz w:val="24"/>
          <w:szCs w:val="24"/>
          <w:lang w:val="ru-RU"/>
        </w:rPr>
        <w:t>Р</w:t>
      </w:r>
      <w:proofErr w:type="gramEnd"/>
    </w:p>
    <w:p w:rsidR="00A77A5E" w:rsidRPr="00A8227A" w:rsidRDefault="00A77A5E" w:rsidP="00A77A5E">
      <w:pPr>
        <w:spacing w:after="0"/>
        <w:jc w:val="center"/>
        <w:rPr>
          <w:rFonts w:ascii="Times New Roman" w:hAnsi="Times New Roman"/>
          <w:b/>
          <w:sz w:val="24"/>
          <w:szCs w:val="24"/>
          <w:lang w:val="ru-RU"/>
        </w:rPr>
      </w:pPr>
      <w:r w:rsidRPr="00A8227A">
        <w:rPr>
          <w:rFonts w:ascii="Times New Roman" w:hAnsi="Times New Roman"/>
          <w:b/>
          <w:sz w:val="24"/>
          <w:szCs w:val="24"/>
          <w:lang w:val="ru-RU"/>
        </w:rPr>
        <w:t xml:space="preserve">про постачання електричної енергії споживачу </w:t>
      </w:r>
    </w:p>
    <w:tbl>
      <w:tblPr>
        <w:tblW w:w="0" w:type="auto"/>
        <w:tblLook w:val="04A0" w:firstRow="1" w:lastRow="0" w:firstColumn="1" w:lastColumn="0" w:noHBand="0" w:noVBand="1"/>
      </w:tblPr>
      <w:tblGrid>
        <w:gridCol w:w="9235"/>
      </w:tblGrid>
      <w:tr w:rsidR="00A77A5E" w:rsidRPr="00FF24D6" w:rsidTr="005C5B4B">
        <w:trPr>
          <w:trHeight w:val="417"/>
        </w:trPr>
        <w:tc>
          <w:tcPr>
            <w:tcW w:w="9235" w:type="dxa"/>
          </w:tcPr>
          <w:p w:rsidR="00A77A5E" w:rsidRPr="00A8227A" w:rsidRDefault="00A77A5E" w:rsidP="005C5B4B">
            <w:pPr>
              <w:tabs>
                <w:tab w:val="left" w:pos="2486"/>
              </w:tabs>
              <w:spacing w:after="0" w:line="240" w:lineRule="auto"/>
              <w:ind w:right="21" w:firstLine="567"/>
              <w:jc w:val="both"/>
              <w:rPr>
                <w:rFonts w:ascii="Times New Roman" w:hAnsi="Times New Roman"/>
                <w:b/>
                <w:sz w:val="24"/>
                <w:szCs w:val="24"/>
                <w:lang w:val="ru-RU"/>
              </w:rPr>
            </w:pPr>
            <w:r w:rsidRPr="00A8227A">
              <w:rPr>
                <w:rFonts w:ascii="Times New Roman" w:hAnsi="Times New Roman"/>
                <w:b/>
                <w:sz w:val="24"/>
                <w:szCs w:val="24"/>
                <w:lang w:val="ru-RU"/>
              </w:rPr>
              <w:tab/>
            </w:r>
          </w:p>
        </w:tc>
      </w:tr>
      <w:tr w:rsidR="00A77A5E" w:rsidRPr="004348C1" w:rsidTr="005C5B4B">
        <w:tc>
          <w:tcPr>
            <w:tcW w:w="9235" w:type="dxa"/>
            <w:tcBorders>
              <w:top w:val="single" w:sz="4" w:space="0" w:color="auto"/>
            </w:tcBorders>
          </w:tcPr>
          <w:p w:rsidR="00A77A5E" w:rsidRPr="004348C1" w:rsidRDefault="00A77A5E" w:rsidP="005C5B4B">
            <w:pPr>
              <w:spacing w:after="0" w:line="240" w:lineRule="auto"/>
              <w:ind w:right="21"/>
              <w:jc w:val="center"/>
              <w:rPr>
                <w:rFonts w:ascii="Times New Roman" w:hAnsi="Times New Roman"/>
                <w:sz w:val="18"/>
                <w:szCs w:val="18"/>
              </w:rPr>
            </w:pPr>
            <w:r w:rsidRPr="004348C1">
              <w:rPr>
                <w:rFonts w:ascii="Times New Roman" w:hAnsi="Times New Roman"/>
                <w:sz w:val="18"/>
                <w:szCs w:val="18"/>
              </w:rPr>
              <w:t>(найменування суб’єкта господарської діяльності)</w:t>
            </w:r>
          </w:p>
        </w:tc>
      </w:tr>
    </w:tbl>
    <w:p w:rsidR="00A77A5E" w:rsidRPr="00A77A5E" w:rsidRDefault="00A77A5E" w:rsidP="00A77A5E">
      <w:pPr>
        <w:spacing w:after="0" w:line="240" w:lineRule="auto"/>
        <w:ind w:right="21"/>
        <w:jc w:val="both"/>
        <w:rPr>
          <w:rStyle w:val="FontStyle22"/>
          <w:sz w:val="24"/>
          <w:szCs w:val="24"/>
          <w:lang w:val="uk-UA"/>
        </w:rPr>
      </w:pPr>
      <w:r w:rsidRPr="004348C1">
        <w:rPr>
          <w:rFonts w:ascii="Times New Roman" w:hAnsi="Times New Roman"/>
          <w:sz w:val="24"/>
          <w:szCs w:val="24"/>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_____________, з однієї сторони та </w:t>
      </w:r>
      <w:r w:rsidRPr="004348C1">
        <w:rPr>
          <w:rStyle w:val="FontStyle22"/>
          <w:b/>
          <w:sz w:val="24"/>
          <w:szCs w:val="24"/>
        </w:rPr>
        <w:t>Споживач:</w:t>
      </w:r>
      <w:r w:rsidR="00D53AC5" w:rsidRPr="00D53AC5">
        <w:t xml:space="preserve"> </w:t>
      </w:r>
      <w:r w:rsidR="00D53AC5" w:rsidRPr="00D53AC5">
        <w:rPr>
          <w:rStyle w:val="FontStyle22"/>
          <w:b/>
          <w:sz w:val="24"/>
          <w:szCs w:val="24"/>
        </w:rPr>
        <w:t>ВСП «Дубенський педагогічний фаховий коледж Рівненського державного гуманітарного універси</w:t>
      </w:r>
      <w:r w:rsidR="00D53AC5">
        <w:rPr>
          <w:rStyle w:val="FontStyle22"/>
          <w:b/>
          <w:sz w:val="24"/>
          <w:szCs w:val="24"/>
        </w:rPr>
        <w:t>тету»</w:t>
      </w:r>
      <w:r w:rsidR="00D53AC5">
        <w:rPr>
          <w:rStyle w:val="FontStyle22"/>
          <w:b/>
          <w:sz w:val="24"/>
          <w:szCs w:val="24"/>
          <w:lang w:val="uk-UA"/>
        </w:rPr>
        <w:t xml:space="preserve"> </w:t>
      </w:r>
      <w:r>
        <w:rPr>
          <w:rFonts w:ascii="Times New Roman" w:hAnsi="Times New Roman"/>
          <w:sz w:val="24"/>
          <w:szCs w:val="24"/>
          <w:lang w:val="uk-UA"/>
        </w:rPr>
        <w:t xml:space="preserve">, </w:t>
      </w:r>
      <w:r w:rsidRPr="004348C1">
        <w:rPr>
          <w:rStyle w:val="FontStyle22"/>
          <w:sz w:val="24"/>
          <w:szCs w:val="24"/>
          <w:lang w:val="ru-RU"/>
        </w:rPr>
        <w:t>що</w:t>
      </w:r>
      <w:r w:rsidRPr="004348C1">
        <w:rPr>
          <w:rStyle w:val="FontStyle22"/>
          <w:sz w:val="24"/>
          <w:szCs w:val="24"/>
        </w:rPr>
        <w:t xml:space="preserve"> </w:t>
      </w:r>
      <w:r w:rsidRPr="004348C1">
        <w:rPr>
          <w:rStyle w:val="FontStyle22"/>
          <w:sz w:val="24"/>
          <w:szCs w:val="24"/>
          <w:lang w:val="ru-RU"/>
        </w:rPr>
        <w:t>здійснює</w:t>
      </w:r>
      <w:r w:rsidRPr="004348C1">
        <w:rPr>
          <w:rStyle w:val="FontStyle22"/>
          <w:sz w:val="24"/>
          <w:szCs w:val="24"/>
        </w:rPr>
        <w:t xml:space="preserve"> </w:t>
      </w:r>
      <w:r w:rsidRPr="004348C1">
        <w:rPr>
          <w:rStyle w:val="FontStyle22"/>
          <w:sz w:val="24"/>
          <w:szCs w:val="24"/>
          <w:lang w:val="ru-RU"/>
        </w:rPr>
        <w:t>свою</w:t>
      </w:r>
      <w:r w:rsidRPr="004348C1">
        <w:rPr>
          <w:rStyle w:val="FontStyle22"/>
          <w:sz w:val="24"/>
          <w:szCs w:val="24"/>
        </w:rPr>
        <w:t xml:space="preserve"> </w:t>
      </w:r>
      <w:r w:rsidRPr="004348C1">
        <w:rPr>
          <w:rStyle w:val="FontStyle22"/>
          <w:sz w:val="24"/>
          <w:szCs w:val="24"/>
          <w:lang w:val="ru-RU"/>
        </w:rPr>
        <w:t>діяльність</w:t>
      </w:r>
      <w:r w:rsidRPr="004348C1">
        <w:rPr>
          <w:rStyle w:val="FontStyle22"/>
          <w:sz w:val="24"/>
          <w:szCs w:val="24"/>
        </w:rPr>
        <w:t xml:space="preserve"> </w:t>
      </w:r>
      <w:r w:rsidRPr="004348C1">
        <w:rPr>
          <w:rStyle w:val="FontStyle22"/>
          <w:sz w:val="24"/>
          <w:szCs w:val="24"/>
          <w:lang w:val="ru-RU"/>
        </w:rPr>
        <w:t>на</w:t>
      </w:r>
      <w:r w:rsidRPr="004348C1">
        <w:rPr>
          <w:rStyle w:val="FontStyle22"/>
          <w:sz w:val="24"/>
          <w:szCs w:val="24"/>
        </w:rPr>
        <w:t xml:space="preserve"> </w:t>
      </w:r>
      <w:r w:rsidRPr="004348C1">
        <w:rPr>
          <w:rStyle w:val="FontStyle22"/>
          <w:sz w:val="24"/>
          <w:szCs w:val="24"/>
          <w:lang w:val="ru-RU"/>
        </w:rPr>
        <w:t>підставі</w:t>
      </w:r>
      <w:r w:rsidRPr="004348C1">
        <w:rPr>
          <w:rStyle w:val="FontStyle22"/>
          <w:sz w:val="24"/>
          <w:szCs w:val="24"/>
        </w:rPr>
        <w:t xml:space="preserve"> </w:t>
      </w:r>
      <w:r w:rsidR="00FF24D6">
        <w:rPr>
          <w:rStyle w:val="FontStyle22"/>
          <w:sz w:val="24"/>
          <w:szCs w:val="24"/>
          <w:lang w:val="ru-RU"/>
        </w:rPr>
        <w:t>положення</w:t>
      </w:r>
      <w:r w:rsidRPr="004348C1">
        <w:rPr>
          <w:rStyle w:val="FontStyle22"/>
          <w:sz w:val="24"/>
          <w:szCs w:val="24"/>
        </w:rPr>
        <w:t xml:space="preserve"> </w:t>
      </w:r>
      <w:r w:rsidRPr="004348C1">
        <w:rPr>
          <w:rStyle w:val="FontStyle22"/>
          <w:sz w:val="24"/>
          <w:szCs w:val="24"/>
          <w:lang w:val="ru-RU"/>
        </w:rPr>
        <w:t>в</w:t>
      </w:r>
      <w:r w:rsidRPr="004348C1">
        <w:rPr>
          <w:rStyle w:val="FontStyle22"/>
          <w:sz w:val="24"/>
          <w:szCs w:val="24"/>
        </w:rPr>
        <w:t xml:space="preserve"> </w:t>
      </w:r>
      <w:r w:rsidRPr="004348C1">
        <w:rPr>
          <w:rStyle w:val="FontStyle22"/>
          <w:sz w:val="24"/>
          <w:szCs w:val="24"/>
          <w:lang w:val="ru-RU"/>
        </w:rPr>
        <w:t>особі</w:t>
      </w:r>
      <w:r w:rsidRPr="004348C1">
        <w:rPr>
          <w:rStyle w:val="FontStyle22"/>
          <w:sz w:val="24"/>
          <w:szCs w:val="24"/>
        </w:rPr>
        <w:t xml:space="preserve"> </w:t>
      </w:r>
      <w:r w:rsidR="00FF24D6">
        <w:rPr>
          <w:rFonts w:ascii="Times New Roman" w:hAnsi="Times New Roman"/>
          <w:sz w:val="24"/>
          <w:szCs w:val="24"/>
          <w:lang w:val="uk-UA"/>
        </w:rPr>
        <w:t>директора Бабака Валерія Пав</w:t>
      </w:r>
      <w:r>
        <w:rPr>
          <w:rFonts w:ascii="Times New Roman" w:hAnsi="Times New Roman"/>
          <w:sz w:val="24"/>
          <w:szCs w:val="24"/>
          <w:lang w:val="uk-UA"/>
        </w:rPr>
        <w:t>ловича,</w:t>
      </w:r>
      <w:r w:rsidR="003D00EC">
        <w:rPr>
          <w:rStyle w:val="FontStyle22"/>
          <w:b/>
          <w:sz w:val="24"/>
          <w:szCs w:val="24"/>
          <w:lang w:val="uk-UA"/>
        </w:rPr>
        <w:t xml:space="preserve"> </w:t>
      </w:r>
      <w:r w:rsidRPr="004348C1">
        <w:rPr>
          <w:rStyle w:val="FontStyle22"/>
          <w:sz w:val="24"/>
          <w:szCs w:val="24"/>
        </w:rPr>
        <w:t>з іншої сторони уклали цей Договір про нижченаведене:</w:t>
      </w:r>
    </w:p>
    <w:p w:rsidR="00A77A5E" w:rsidRPr="00A77A5E" w:rsidRDefault="00A77A5E" w:rsidP="00A77A5E">
      <w:pPr>
        <w:spacing w:after="0"/>
        <w:jc w:val="both"/>
        <w:rPr>
          <w:rFonts w:ascii="Times New Roman" w:hAnsi="Times New Roman"/>
          <w:sz w:val="24"/>
          <w:szCs w:val="24"/>
        </w:rPr>
      </w:pPr>
    </w:p>
    <w:p w:rsidR="00A77A5E" w:rsidRPr="004348C1" w:rsidRDefault="00A77A5E" w:rsidP="00A77A5E">
      <w:pPr>
        <w:spacing w:after="0"/>
        <w:jc w:val="center"/>
        <w:rPr>
          <w:rFonts w:ascii="Times New Roman" w:hAnsi="Times New Roman"/>
          <w:b/>
          <w:sz w:val="24"/>
          <w:szCs w:val="24"/>
          <w:lang w:val="ru-RU"/>
        </w:rPr>
      </w:pPr>
      <w:r w:rsidRPr="004348C1">
        <w:rPr>
          <w:rFonts w:ascii="Times New Roman" w:hAnsi="Times New Roman"/>
          <w:b/>
          <w:sz w:val="24"/>
          <w:szCs w:val="24"/>
          <w:lang w:val="ru-RU"/>
        </w:rPr>
        <w:t>1. Загальні положення</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1.1. Цей догові</w:t>
      </w:r>
      <w:proofErr w:type="gramStart"/>
      <w:r w:rsidRPr="004348C1">
        <w:rPr>
          <w:rFonts w:ascii="Times New Roman" w:hAnsi="Times New Roman"/>
          <w:sz w:val="24"/>
          <w:szCs w:val="24"/>
          <w:lang w:val="ru-RU"/>
        </w:rPr>
        <w:t>р</w:t>
      </w:r>
      <w:proofErr w:type="gramEnd"/>
      <w:r w:rsidRPr="004348C1">
        <w:rPr>
          <w:rFonts w:ascii="Times New Roman" w:hAnsi="Times New Roman"/>
          <w:sz w:val="24"/>
          <w:szCs w:val="24"/>
          <w:lang w:val="ru-RU"/>
        </w:rPr>
        <w:t xml:space="preserve">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w:t>
      </w:r>
      <w:proofErr w:type="gramStart"/>
      <w:r w:rsidRPr="004348C1">
        <w:rPr>
          <w:rFonts w:ascii="Times New Roman" w:hAnsi="Times New Roman"/>
          <w:sz w:val="24"/>
          <w:szCs w:val="24"/>
          <w:lang w:val="ru-RU"/>
        </w:rPr>
        <w:t>у</w:t>
      </w:r>
      <w:proofErr w:type="gramEnd"/>
      <w:r w:rsidRPr="004348C1">
        <w:rPr>
          <w:rFonts w:ascii="Times New Roman" w:hAnsi="Times New Roman"/>
          <w:sz w:val="24"/>
          <w:szCs w:val="24"/>
          <w:lang w:val="ru-RU"/>
        </w:rPr>
        <w:t xml:space="preserve"> сферах енергетики та комунальних послуг, від 14.03.2018 № 312 (далі – ПРРЕЕ). </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Далі по тексту цього Договору Постачальник або Споживач іменуються Сторона, а разом – Сторони.</w:t>
      </w:r>
    </w:p>
    <w:p w:rsidR="00A77A5E" w:rsidRPr="004348C1" w:rsidRDefault="00A77A5E" w:rsidP="00A77A5E">
      <w:pPr>
        <w:spacing w:after="0"/>
        <w:jc w:val="center"/>
        <w:rPr>
          <w:rFonts w:ascii="Times New Roman" w:hAnsi="Times New Roman"/>
          <w:b/>
          <w:sz w:val="24"/>
          <w:szCs w:val="24"/>
          <w:lang w:val="ru-RU"/>
        </w:rPr>
      </w:pPr>
      <w:r w:rsidRPr="004348C1">
        <w:rPr>
          <w:rFonts w:ascii="Times New Roman" w:hAnsi="Times New Roman"/>
          <w:b/>
          <w:sz w:val="24"/>
          <w:szCs w:val="24"/>
          <w:lang w:val="ru-RU"/>
        </w:rPr>
        <w:t>2. Предмет Договору</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4348C1">
        <w:rPr>
          <w:rFonts w:ascii="Times New Roman" w:hAnsi="Times New Roman"/>
          <w:sz w:val="24"/>
          <w:szCs w:val="24"/>
          <w:lang w:val="ru-RU"/>
        </w:rPr>
        <w:t>п</w:t>
      </w:r>
      <w:proofErr w:type="gramEnd"/>
      <w:r w:rsidRPr="004348C1">
        <w:rPr>
          <w:rFonts w:ascii="Times New Roman" w:hAnsi="Times New Roman"/>
          <w:sz w:val="24"/>
          <w:szCs w:val="24"/>
          <w:lang w:val="ru-RU"/>
        </w:rPr>
        <w:t>ідставі якого Споживач набуває право отримувати послугу з розподілу електричної енергії.</w:t>
      </w:r>
    </w:p>
    <w:p w:rsidR="00A77A5E" w:rsidRPr="004348C1" w:rsidRDefault="00A77A5E" w:rsidP="00A77A5E">
      <w:pPr>
        <w:spacing w:after="0"/>
        <w:ind w:firstLine="567"/>
        <w:jc w:val="both"/>
        <w:rPr>
          <w:rFonts w:ascii="Times New Roman" w:hAnsi="Times New Roman"/>
          <w:sz w:val="24"/>
          <w:szCs w:val="24"/>
          <w:lang w:val="ru-RU"/>
        </w:rPr>
      </w:pPr>
      <w:bookmarkStart w:id="0" w:name="1632"/>
      <w:r w:rsidRPr="004348C1">
        <w:rPr>
          <w:rFonts w:ascii="Times New Roman" w:hAnsi="Times New Roman"/>
          <w:sz w:val="24"/>
          <w:szCs w:val="24"/>
          <w:lang w:val="ru-RU"/>
        </w:rPr>
        <w:t xml:space="preserve">Малі непобутові споживачі можуть використовувати електричну енергію для професійної та </w:t>
      </w:r>
      <w:proofErr w:type="gramStart"/>
      <w:r w:rsidRPr="004348C1">
        <w:rPr>
          <w:rFonts w:ascii="Times New Roman" w:hAnsi="Times New Roman"/>
          <w:sz w:val="24"/>
          <w:szCs w:val="24"/>
          <w:lang w:val="ru-RU"/>
        </w:rPr>
        <w:t>п</w:t>
      </w:r>
      <w:proofErr w:type="gramEnd"/>
      <w:r w:rsidRPr="004348C1">
        <w:rPr>
          <w:rFonts w:ascii="Times New Roman" w:hAnsi="Times New Roman"/>
          <w:sz w:val="24"/>
          <w:szCs w:val="24"/>
          <w:lang w:val="ru-RU"/>
        </w:rPr>
        <w:t>ідприємницької діяльності.</w:t>
      </w:r>
    </w:p>
    <w:bookmarkEnd w:id="0"/>
    <w:p w:rsidR="00A77A5E" w:rsidRPr="004348C1" w:rsidRDefault="00A77A5E" w:rsidP="00A77A5E">
      <w:pPr>
        <w:spacing w:after="0"/>
        <w:ind w:firstLine="567"/>
        <w:jc w:val="center"/>
        <w:rPr>
          <w:rFonts w:ascii="Times New Roman" w:hAnsi="Times New Roman"/>
          <w:b/>
          <w:sz w:val="24"/>
          <w:szCs w:val="24"/>
          <w:lang w:val="ru-RU"/>
        </w:rPr>
      </w:pPr>
      <w:r w:rsidRPr="004348C1">
        <w:rPr>
          <w:rFonts w:ascii="Times New Roman" w:hAnsi="Times New Roman"/>
          <w:b/>
          <w:sz w:val="24"/>
          <w:szCs w:val="24"/>
          <w:lang w:val="ru-RU"/>
        </w:rPr>
        <w:t>3. Умови постачання</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3.1. Початком постачання електричної енергії Споживачу є дата, зазначена в заяв</w:t>
      </w:r>
      <w:proofErr w:type="gramStart"/>
      <w:r w:rsidRPr="004348C1">
        <w:rPr>
          <w:rFonts w:ascii="Times New Roman" w:hAnsi="Times New Roman"/>
          <w:sz w:val="24"/>
          <w:szCs w:val="24"/>
          <w:lang w:val="ru-RU"/>
        </w:rPr>
        <w:t>і-</w:t>
      </w:r>
      <w:proofErr w:type="gramEnd"/>
      <w:r w:rsidRPr="004348C1">
        <w:rPr>
          <w:rFonts w:ascii="Times New Roman" w:hAnsi="Times New Roman"/>
          <w:sz w:val="24"/>
          <w:szCs w:val="24"/>
          <w:lang w:val="ru-RU"/>
        </w:rPr>
        <w:t>приєднанні, яка є додатком 1 до цього Договору.</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3.2. Споживач має право вільно змінювати Постачальника відповідно до процедури, визначеної ПРРЕЕ, та умов цього Договору.</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3.3. Постачальник за цим Договором не має права вимагати від Споживача </w:t>
      </w:r>
      <w:proofErr w:type="gramStart"/>
      <w:r w:rsidRPr="004348C1">
        <w:rPr>
          <w:rFonts w:ascii="Times New Roman" w:hAnsi="Times New Roman"/>
          <w:sz w:val="24"/>
          <w:szCs w:val="24"/>
          <w:lang w:val="ru-RU"/>
        </w:rPr>
        <w:t>будь-яко</w:t>
      </w:r>
      <w:proofErr w:type="gramEnd"/>
      <w:r w:rsidRPr="004348C1">
        <w:rPr>
          <w:rFonts w:ascii="Times New Roman" w:hAnsi="Times New Roman"/>
          <w:sz w:val="24"/>
          <w:szCs w:val="24"/>
          <w:lang w:val="ru-RU"/>
        </w:rPr>
        <w:t>ї іншої плати за електричну енергію, що не визначена у комерційній пропозиції, яка є додатком 2 до цього Договору.</w:t>
      </w:r>
    </w:p>
    <w:p w:rsidR="00A77A5E" w:rsidRPr="004348C1" w:rsidRDefault="00A77A5E" w:rsidP="00A77A5E">
      <w:pPr>
        <w:spacing w:after="0"/>
        <w:jc w:val="center"/>
        <w:rPr>
          <w:rFonts w:ascii="Times New Roman" w:hAnsi="Times New Roman"/>
          <w:b/>
          <w:sz w:val="24"/>
          <w:szCs w:val="24"/>
          <w:lang w:val="ru-RU"/>
        </w:rPr>
      </w:pPr>
    </w:p>
    <w:p w:rsidR="00A77A5E" w:rsidRPr="004348C1" w:rsidRDefault="00A77A5E" w:rsidP="00A77A5E">
      <w:pPr>
        <w:spacing w:after="0"/>
        <w:jc w:val="center"/>
        <w:rPr>
          <w:rFonts w:ascii="Times New Roman" w:hAnsi="Times New Roman"/>
          <w:b/>
          <w:sz w:val="24"/>
          <w:szCs w:val="24"/>
          <w:lang w:val="ru-RU"/>
        </w:rPr>
      </w:pPr>
      <w:r w:rsidRPr="004348C1">
        <w:rPr>
          <w:rFonts w:ascii="Times New Roman" w:hAnsi="Times New Roman"/>
          <w:b/>
          <w:sz w:val="24"/>
          <w:szCs w:val="24"/>
          <w:lang w:val="ru-RU"/>
        </w:rPr>
        <w:t>4. Якість постачання електричної енергії</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4.2. </w:t>
      </w:r>
      <w:proofErr w:type="gramStart"/>
      <w:r w:rsidRPr="004348C1">
        <w:rPr>
          <w:rFonts w:ascii="Times New Roman" w:hAnsi="Times New Roman"/>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w:t>
      </w:r>
      <w:proofErr w:type="gramEnd"/>
      <w:r w:rsidRPr="004348C1">
        <w:rPr>
          <w:rFonts w:ascii="Times New Roman" w:hAnsi="Times New Roman"/>
          <w:sz w:val="24"/>
          <w:szCs w:val="24"/>
          <w:lang w:val="ru-RU"/>
        </w:rPr>
        <w:t xml:space="preserve"> із Споживачем, а також можливість вирішення спірних питань шляхом досудового врегулювання. </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77A5E" w:rsidRPr="004348C1" w:rsidRDefault="00A77A5E" w:rsidP="00A77A5E">
      <w:pPr>
        <w:spacing w:after="0"/>
        <w:ind w:firstLine="567"/>
        <w:jc w:val="both"/>
        <w:rPr>
          <w:rFonts w:ascii="Times New Roman" w:hAnsi="Times New Roman"/>
          <w:sz w:val="24"/>
          <w:szCs w:val="24"/>
          <w:lang w:val="ru-RU"/>
        </w:rPr>
      </w:pPr>
    </w:p>
    <w:p w:rsidR="00A77A5E" w:rsidRPr="004348C1" w:rsidRDefault="00A77A5E" w:rsidP="00A77A5E">
      <w:pPr>
        <w:spacing w:after="0"/>
        <w:jc w:val="center"/>
        <w:rPr>
          <w:rFonts w:ascii="Times New Roman" w:hAnsi="Times New Roman"/>
          <w:b/>
          <w:sz w:val="24"/>
          <w:szCs w:val="24"/>
          <w:lang w:val="ru-RU"/>
        </w:rPr>
      </w:pPr>
      <w:r w:rsidRPr="004348C1">
        <w:rPr>
          <w:rFonts w:ascii="Times New Roman" w:hAnsi="Times New Roman"/>
          <w:b/>
          <w:sz w:val="24"/>
          <w:szCs w:val="24"/>
          <w:lang w:val="ru-RU"/>
        </w:rPr>
        <w:t xml:space="preserve">5. </w:t>
      </w:r>
      <w:proofErr w:type="gramStart"/>
      <w:r w:rsidRPr="004348C1">
        <w:rPr>
          <w:rFonts w:ascii="Times New Roman" w:hAnsi="Times New Roman"/>
          <w:b/>
          <w:sz w:val="24"/>
          <w:szCs w:val="24"/>
          <w:lang w:val="ru-RU"/>
        </w:rPr>
        <w:t>Ц</w:t>
      </w:r>
      <w:proofErr w:type="gramEnd"/>
      <w:r w:rsidRPr="004348C1">
        <w:rPr>
          <w:rFonts w:ascii="Times New Roman" w:hAnsi="Times New Roman"/>
          <w:b/>
          <w:sz w:val="24"/>
          <w:szCs w:val="24"/>
          <w:lang w:val="ru-RU"/>
        </w:rPr>
        <w:t>іна, порядок обліку та оплати електричної енергії</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A77A5E" w:rsidRPr="004348C1" w:rsidRDefault="00A77A5E" w:rsidP="00A77A5E">
      <w:pPr>
        <w:pStyle w:val="21"/>
        <w:shd w:val="clear" w:color="auto" w:fill="auto"/>
        <w:tabs>
          <w:tab w:val="left" w:pos="426"/>
          <w:tab w:val="left" w:pos="709"/>
          <w:tab w:val="left" w:pos="851"/>
        </w:tabs>
        <w:spacing w:line="240" w:lineRule="auto"/>
        <w:ind w:right="20" w:firstLine="567"/>
        <w:jc w:val="both"/>
        <w:rPr>
          <w:rFonts w:ascii="Times New Roman" w:hAnsi="Times New Roman"/>
          <w:sz w:val="24"/>
          <w:szCs w:val="24"/>
          <w:lang w:val="uk-UA"/>
        </w:rPr>
      </w:pPr>
      <w:r w:rsidRPr="004348C1">
        <w:rPr>
          <w:rFonts w:ascii="Times New Roman" w:hAnsi="Times New Roman"/>
          <w:sz w:val="24"/>
          <w:szCs w:val="24"/>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A77A5E" w:rsidRPr="004348C1" w:rsidRDefault="00A77A5E" w:rsidP="00A77A5E">
      <w:pPr>
        <w:pStyle w:val="21"/>
        <w:numPr>
          <w:ilvl w:val="0"/>
          <w:numId w:val="2"/>
        </w:numPr>
        <w:shd w:val="clear" w:color="auto" w:fill="auto"/>
        <w:tabs>
          <w:tab w:val="left" w:pos="709"/>
          <w:tab w:val="left" w:pos="851"/>
          <w:tab w:val="left" w:pos="1418"/>
        </w:tabs>
        <w:spacing w:line="240" w:lineRule="auto"/>
        <w:ind w:right="20" w:firstLine="567"/>
        <w:jc w:val="both"/>
        <w:rPr>
          <w:rFonts w:ascii="Times New Roman" w:hAnsi="Times New Roman"/>
          <w:sz w:val="24"/>
          <w:szCs w:val="24"/>
          <w:lang w:val="uk-UA"/>
        </w:rPr>
      </w:pPr>
      <w:r w:rsidRPr="004348C1">
        <w:rPr>
          <w:rFonts w:ascii="Times New Roman" w:hAnsi="Times New Roman"/>
          <w:sz w:val="24"/>
          <w:szCs w:val="24"/>
          <w:lang w:val="uk-UA"/>
        </w:rPr>
        <w:t>розірваним (без штрафних санкцій) за ініціативою Споживача - у разі надання  Постачальнику письмової заяви Споживача про незгоду/неприйняття змін у строк до зазначеної в повідомленні дати зміни умов даного Договору ;</w:t>
      </w:r>
    </w:p>
    <w:p w:rsidR="00A77A5E" w:rsidRPr="004348C1" w:rsidRDefault="00A77A5E" w:rsidP="00A77A5E">
      <w:pPr>
        <w:pStyle w:val="21"/>
        <w:numPr>
          <w:ilvl w:val="0"/>
          <w:numId w:val="2"/>
        </w:numPr>
        <w:shd w:val="clear" w:color="auto" w:fill="auto"/>
        <w:tabs>
          <w:tab w:val="left" w:pos="709"/>
          <w:tab w:val="left" w:pos="851"/>
          <w:tab w:val="left" w:pos="1418"/>
        </w:tabs>
        <w:spacing w:line="240" w:lineRule="auto"/>
        <w:ind w:right="20" w:firstLine="567"/>
        <w:jc w:val="both"/>
        <w:rPr>
          <w:rFonts w:ascii="Times New Roman" w:hAnsi="Times New Roman"/>
          <w:sz w:val="24"/>
          <w:szCs w:val="24"/>
          <w:lang w:val="uk-UA"/>
        </w:rPr>
      </w:pPr>
      <w:r w:rsidRPr="004348C1">
        <w:rPr>
          <w:rFonts w:ascii="Times New Roman" w:hAnsi="Times New Roman"/>
          <w:sz w:val="24"/>
          <w:szCs w:val="24"/>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5.2. Спосіб визначення ціни (тарифу) електричної енергії зазначається в комерційній пропозиції Постачальника.</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Для одного об’єкта споживання (площадки вимірювання) застосовується один спосіб визначення ціни електричної енергії.</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5.3. </w:t>
      </w:r>
      <w:proofErr w:type="gramStart"/>
      <w:r w:rsidRPr="004348C1">
        <w:rPr>
          <w:rFonts w:ascii="Times New Roman" w:hAnsi="Times New Roman"/>
          <w:sz w:val="24"/>
          <w:szCs w:val="24"/>
          <w:lang w:val="ru-RU"/>
        </w:rPr>
        <w:t>Ц</w:t>
      </w:r>
      <w:proofErr w:type="gramEnd"/>
      <w:r w:rsidRPr="004348C1">
        <w:rPr>
          <w:rFonts w:ascii="Times New Roman" w:hAnsi="Times New Roman"/>
          <w:sz w:val="24"/>
          <w:szCs w:val="24"/>
          <w:lang w:val="ru-RU"/>
        </w:rPr>
        <w:t>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У випадках застосування до Споживача диференційованих цін електричної енергії суми, вказані в рахунках, відображають середню ціну, обчислену на базі </w:t>
      </w:r>
      <w:proofErr w:type="gramStart"/>
      <w:r w:rsidRPr="004348C1">
        <w:rPr>
          <w:rFonts w:ascii="Times New Roman" w:hAnsi="Times New Roman"/>
          <w:sz w:val="24"/>
          <w:szCs w:val="24"/>
          <w:lang w:val="ru-RU"/>
        </w:rPr>
        <w:t>р</w:t>
      </w:r>
      <w:proofErr w:type="gramEnd"/>
      <w:r w:rsidRPr="004348C1">
        <w:rPr>
          <w:rFonts w:ascii="Times New Roman" w:hAnsi="Times New Roman"/>
          <w:sz w:val="24"/>
          <w:szCs w:val="24"/>
          <w:lang w:val="ru-RU"/>
        </w:rPr>
        <w:t>ізних диференційованих цін.</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5.4. Розрахунковим періодом за цим Договором є календарний місяць.</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5.5. Розрахунки Споживача за цим Договором здійснюються на поточний рахунок із </w:t>
      </w:r>
      <w:proofErr w:type="gramStart"/>
      <w:r w:rsidRPr="004348C1">
        <w:rPr>
          <w:rFonts w:ascii="Times New Roman" w:hAnsi="Times New Roman"/>
          <w:sz w:val="24"/>
          <w:szCs w:val="24"/>
          <w:lang w:val="ru-RU"/>
        </w:rPr>
        <w:t>спец</w:t>
      </w:r>
      <w:proofErr w:type="gramEnd"/>
      <w:r w:rsidRPr="004348C1">
        <w:rPr>
          <w:rFonts w:ascii="Times New Roman" w:hAnsi="Times New Roman"/>
          <w:sz w:val="24"/>
          <w:szCs w:val="24"/>
          <w:lang w:val="ru-RU"/>
        </w:rPr>
        <w:t>іальним режимом використання (далі – спецрахунок).</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Оплата вартості електричної енергії за цим Договором здійснюється Споживачем виключно шляхом перерахування кошті</w:t>
      </w:r>
      <w:proofErr w:type="gramStart"/>
      <w:r w:rsidRPr="004348C1">
        <w:rPr>
          <w:rFonts w:ascii="Times New Roman" w:hAnsi="Times New Roman"/>
          <w:sz w:val="24"/>
          <w:szCs w:val="24"/>
          <w:lang w:val="ru-RU"/>
        </w:rPr>
        <w:t>в</w:t>
      </w:r>
      <w:proofErr w:type="gramEnd"/>
      <w:r w:rsidRPr="004348C1">
        <w:rPr>
          <w:rFonts w:ascii="Times New Roman" w:hAnsi="Times New Roman"/>
          <w:sz w:val="24"/>
          <w:szCs w:val="24"/>
          <w:lang w:val="ru-RU"/>
        </w:rPr>
        <w:t xml:space="preserve"> на спецрахунок Постачальника.</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Оплата вважається здійсненою </w:t>
      </w:r>
      <w:proofErr w:type="gramStart"/>
      <w:r w:rsidRPr="004348C1">
        <w:rPr>
          <w:rFonts w:ascii="Times New Roman" w:hAnsi="Times New Roman"/>
          <w:sz w:val="24"/>
          <w:szCs w:val="24"/>
          <w:lang w:val="ru-RU"/>
        </w:rPr>
        <w:t>п</w:t>
      </w:r>
      <w:proofErr w:type="gramEnd"/>
      <w:r w:rsidRPr="004348C1">
        <w:rPr>
          <w:rFonts w:ascii="Times New Roman" w:hAnsi="Times New Roman"/>
          <w:sz w:val="24"/>
          <w:szCs w:val="24"/>
          <w:lang w:val="ru-RU"/>
        </w:rPr>
        <w:t xml:space="preserve">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w:t>
      </w:r>
      <w:proofErr w:type="gramStart"/>
      <w:r w:rsidRPr="004348C1">
        <w:rPr>
          <w:rFonts w:ascii="Times New Roman" w:hAnsi="Times New Roman"/>
          <w:sz w:val="24"/>
          <w:szCs w:val="24"/>
          <w:lang w:val="ru-RU"/>
        </w:rPr>
        <w:t>числі у</w:t>
      </w:r>
      <w:proofErr w:type="gramEnd"/>
      <w:r w:rsidRPr="004348C1">
        <w:rPr>
          <w:rFonts w:ascii="Times New Roman" w:hAnsi="Times New Roman"/>
          <w:sz w:val="24"/>
          <w:szCs w:val="24"/>
          <w:lang w:val="ru-RU"/>
        </w:rPr>
        <w:t xml:space="preserve"> разі його зміни.</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5.6. Оплата рахунка Постачальника за цим Договором має бути здійснена Споживачем у строк, зазначений у комерційній пропозиції.</w:t>
      </w:r>
    </w:p>
    <w:p w:rsidR="00A77A5E" w:rsidRPr="004348C1" w:rsidRDefault="00A77A5E" w:rsidP="00A77A5E">
      <w:pPr>
        <w:spacing w:after="0"/>
        <w:ind w:firstLine="567"/>
        <w:jc w:val="both"/>
        <w:rPr>
          <w:rFonts w:ascii="Times New Roman" w:hAnsi="Times New Roman"/>
          <w:sz w:val="24"/>
          <w:szCs w:val="24"/>
          <w:lang w:val="ru-RU"/>
        </w:rPr>
      </w:pPr>
      <w:proofErr w:type="gramStart"/>
      <w:r w:rsidRPr="004348C1">
        <w:rPr>
          <w:rFonts w:ascii="Times New Roman" w:hAnsi="Times New Roman"/>
          <w:sz w:val="24"/>
          <w:szCs w:val="24"/>
          <w:lang w:val="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w:t>
      </w:r>
      <w:proofErr w:type="gramEnd"/>
      <w:r w:rsidRPr="004348C1">
        <w:rPr>
          <w:rFonts w:ascii="Times New Roman" w:hAnsi="Times New Roman"/>
          <w:sz w:val="24"/>
          <w:szCs w:val="24"/>
          <w:lang w:val="ru-RU"/>
        </w:rPr>
        <w:t xml:space="preserve"> загрозу електробезпеки.</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77A5E" w:rsidRPr="004348C1" w:rsidRDefault="00A77A5E" w:rsidP="00A77A5E">
      <w:pPr>
        <w:spacing w:after="0"/>
        <w:ind w:firstLine="567"/>
        <w:jc w:val="both"/>
        <w:rPr>
          <w:rFonts w:ascii="Times New Roman" w:hAnsi="Times New Roman"/>
          <w:sz w:val="24"/>
          <w:szCs w:val="24"/>
          <w:lang w:val="ru-RU"/>
        </w:rPr>
      </w:pPr>
      <w:proofErr w:type="gramStart"/>
      <w:r w:rsidRPr="004348C1">
        <w:rPr>
          <w:rFonts w:ascii="Times New Roman" w:hAnsi="Times New Roman"/>
          <w:sz w:val="24"/>
          <w:szCs w:val="24"/>
          <w:lang w:val="ru-RU"/>
        </w:rPr>
        <w:t>У</w:t>
      </w:r>
      <w:proofErr w:type="gramEnd"/>
      <w:r w:rsidRPr="004348C1">
        <w:rPr>
          <w:rFonts w:ascii="Times New Roman" w:hAnsi="Times New Roman"/>
          <w:sz w:val="24"/>
          <w:szCs w:val="24"/>
          <w:lang w:val="ru-RU"/>
        </w:rPr>
        <w:t xml:space="preserve"> </w:t>
      </w:r>
      <w:proofErr w:type="gramStart"/>
      <w:r w:rsidRPr="004348C1">
        <w:rPr>
          <w:rFonts w:ascii="Times New Roman" w:hAnsi="Times New Roman"/>
          <w:sz w:val="24"/>
          <w:szCs w:val="24"/>
          <w:lang w:val="ru-RU"/>
        </w:rPr>
        <w:t>раз</w:t>
      </w:r>
      <w:proofErr w:type="gramEnd"/>
      <w:r w:rsidRPr="004348C1">
        <w:rPr>
          <w:rFonts w:ascii="Times New Roman" w:hAnsi="Times New Roman"/>
          <w:sz w:val="24"/>
          <w:szCs w:val="24"/>
          <w:lang w:val="ru-RU"/>
        </w:rPr>
        <w:t>і порушення Споживачем строків оплати за цим Договором, Постачальник має право вимагати сплату пені.</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Пеня нараховується за кожен день прострочення оплати.</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Споживач сплачує за вимогою Постачальника пеню у розмі</w:t>
      </w:r>
      <w:proofErr w:type="gramStart"/>
      <w:r w:rsidRPr="004348C1">
        <w:rPr>
          <w:rFonts w:ascii="Times New Roman" w:hAnsi="Times New Roman"/>
          <w:sz w:val="24"/>
          <w:szCs w:val="24"/>
          <w:lang w:val="ru-RU"/>
        </w:rPr>
        <w:t>р</w:t>
      </w:r>
      <w:proofErr w:type="gramEnd"/>
      <w:r w:rsidRPr="004348C1">
        <w:rPr>
          <w:rFonts w:ascii="Times New Roman" w:hAnsi="Times New Roman"/>
          <w:sz w:val="24"/>
          <w:szCs w:val="24"/>
          <w:lang w:val="ru-RU"/>
        </w:rPr>
        <w:t>і, що визначається цим Договором та зазначається в комерційній пропозиції, яка є додатком 2 до цього Договору.</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4348C1">
        <w:rPr>
          <w:rFonts w:ascii="Times New Roman" w:hAnsi="Times New Roman"/>
          <w:sz w:val="24"/>
          <w:szCs w:val="24"/>
          <w:lang w:val="ru-RU"/>
        </w:rPr>
        <w:t>п</w:t>
      </w:r>
      <w:proofErr w:type="gramEnd"/>
      <w:r w:rsidRPr="004348C1">
        <w:rPr>
          <w:rFonts w:ascii="Times New Roman" w:hAnsi="Times New Roman"/>
          <w:sz w:val="24"/>
          <w:szCs w:val="24"/>
          <w:lang w:val="ru-RU"/>
        </w:rPr>
        <w:t xml:space="preserve">ідтверджують неплатоспроможність (обмежену платоспроможність) Споживача. Графік погашення заборгованості </w:t>
      </w:r>
      <w:proofErr w:type="gramStart"/>
      <w:r w:rsidRPr="004348C1">
        <w:rPr>
          <w:rFonts w:ascii="Times New Roman" w:hAnsi="Times New Roman"/>
          <w:sz w:val="24"/>
          <w:szCs w:val="24"/>
          <w:lang w:val="ru-RU"/>
        </w:rPr>
        <w:t>оформляється</w:t>
      </w:r>
      <w:proofErr w:type="gramEnd"/>
      <w:r w:rsidRPr="004348C1">
        <w:rPr>
          <w:rFonts w:ascii="Times New Roman" w:hAnsi="Times New Roman"/>
          <w:sz w:val="24"/>
          <w:szCs w:val="24"/>
          <w:lang w:val="ru-RU"/>
        </w:rPr>
        <w:t xml:space="preserve">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77A5E" w:rsidRPr="004348C1" w:rsidRDefault="00A77A5E" w:rsidP="00A77A5E">
      <w:pPr>
        <w:spacing w:after="0"/>
        <w:ind w:firstLine="567"/>
        <w:jc w:val="both"/>
        <w:rPr>
          <w:rFonts w:ascii="Times New Roman" w:hAnsi="Times New Roman"/>
          <w:sz w:val="24"/>
          <w:szCs w:val="24"/>
          <w:lang w:val="ru-RU"/>
        </w:rPr>
      </w:pPr>
      <w:proofErr w:type="gramStart"/>
      <w:r w:rsidRPr="004348C1">
        <w:rPr>
          <w:rFonts w:ascii="Times New Roman" w:hAnsi="Times New Roman"/>
          <w:sz w:val="24"/>
          <w:szCs w:val="24"/>
          <w:lang w:val="ru-RU"/>
        </w:rPr>
        <w:t>У</w:t>
      </w:r>
      <w:proofErr w:type="gramEnd"/>
      <w:r w:rsidRPr="004348C1">
        <w:rPr>
          <w:rFonts w:ascii="Times New Roman" w:hAnsi="Times New Roman"/>
          <w:sz w:val="24"/>
          <w:szCs w:val="24"/>
          <w:lang w:val="ru-RU"/>
        </w:rPr>
        <w:t xml:space="preserve"> </w:t>
      </w:r>
      <w:proofErr w:type="gramStart"/>
      <w:r w:rsidRPr="004348C1">
        <w:rPr>
          <w:rFonts w:ascii="Times New Roman" w:hAnsi="Times New Roman"/>
          <w:sz w:val="24"/>
          <w:szCs w:val="24"/>
          <w:lang w:val="ru-RU"/>
        </w:rPr>
        <w:t>раз</w:t>
      </w:r>
      <w:proofErr w:type="gramEnd"/>
      <w:r w:rsidRPr="004348C1">
        <w:rPr>
          <w:rFonts w:ascii="Times New Roman" w:hAnsi="Times New Roman"/>
          <w:sz w:val="24"/>
          <w:szCs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77A5E" w:rsidRPr="004348C1" w:rsidRDefault="00A77A5E" w:rsidP="00A77A5E">
      <w:pPr>
        <w:pStyle w:val="22"/>
        <w:tabs>
          <w:tab w:val="left" w:pos="426"/>
          <w:tab w:val="left" w:pos="567"/>
          <w:tab w:val="left" w:pos="709"/>
          <w:tab w:val="left" w:pos="993"/>
        </w:tabs>
        <w:ind w:left="0" w:firstLine="567"/>
        <w:jc w:val="both"/>
      </w:pPr>
      <w:r w:rsidRPr="004348C1">
        <w:t xml:space="preserve">5.9. 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A77A5E" w:rsidRPr="004348C1" w:rsidRDefault="00A77A5E" w:rsidP="00A77A5E">
      <w:pPr>
        <w:pStyle w:val="21"/>
        <w:shd w:val="clear" w:color="auto" w:fill="auto"/>
        <w:tabs>
          <w:tab w:val="left" w:pos="426"/>
          <w:tab w:val="left" w:pos="709"/>
          <w:tab w:val="left" w:pos="993"/>
        </w:tabs>
        <w:spacing w:line="240" w:lineRule="auto"/>
        <w:ind w:right="20" w:firstLine="567"/>
        <w:jc w:val="both"/>
        <w:rPr>
          <w:rFonts w:ascii="Times New Roman" w:hAnsi="Times New Roman"/>
          <w:sz w:val="24"/>
          <w:szCs w:val="24"/>
          <w:lang w:val="uk-UA"/>
        </w:rPr>
      </w:pPr>
      <w:r w:rsidRPr="004348C1">
        <w:rPr>
          <w:rFonts w:ascii="Times New Roman" w:hAnsi="Times New Roman"/>
          <w:sz w:val="24"/>
          <w:szCs w:val="24"/>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A77A5E" w:rsidRPr="004348C1" w:rsidRDefault="00A77A5E" w:rsidP="00A77A5E">
      <w:pPr>
        <w:pStyle w:val="21"/>
        <w:shd w:val="clear" w:color="auto" w:fill="auto"/>
        <w:tabs>
          <w:tab w:val="left" w:pos="426"/>
          <w:tab w:val="left" w:pos="709"/>
        </w:tabs>
        <w:spacing w:line="240" w:lineRule="auto"/>
        <w:ind w:right="20" w:firstLine="567"/>
        <w:jc w:val="both"/>
        <w:rPr>
          <w:rFonts w:ascii="Times New Roman" w:hAnsi="Times New Roman"/>
          <w:sz w:val="24"/>
          <w:szCs w:val="24"/>
          <w:lang w:val="uk-UA"/>
        </w:rPr>
      </w:pPr>
      <w:r w:rsidRPr="004348C1">
        <w:rPr>
          <w:rFonts w:ascii="Times New Roman" w:hAnsi="Times New Roman"/>
          <w:sz w:val="24"/>
          <w:szCs w:val="24"/>
          <w:lang w:val="uk-UA"/>
        </w:rPr>
        <w:t xml:space="preserve">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w:t>
      </w:r>
      <w:r w:rsidRPr="004348C1">
        <w:rPr>
          <w:rFonts w:ascii="Times New Roman" w:hAnsi="Times New Roman"/>
          <w:sz w:val="24"/>
          <w:szCs w:val="24"/>
          <w:lang w:val="uk-UA"/>
        </w:rPr>
        <w:lastRenderedPageBreak/>
        <w:t>спожитої Споживачем.</w:t>
      </w:r>
    </w:p>
    <w:p w:rsidR="00A77A5E" w:rsidRPr="004348C1" w:rsidRDefault="00A77A5E" w:rsidP="00A77A5E">
      <w:pPr>
        <w:pStyle w:val="22"/>
        <w:tabs>
          <w:tab w:val="left" w:pos="426"/>
          <w:tab w:val="left" w:pos="709"/>
          <w:tab w:val="left" w:pos="993"/>
        </w:tabs>
        <w:ind w:left="0" w:firstLine="567"/>
        <w:jc w:val="both"/>
      </w:pPr>
      <w:r w:rsidRPr="004348C1">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A77A5E" w:rsidRPr="004348C1" w:rsidRDefault="00A77A5E" w:rsidP="00A77A5E">
      <w:pPr>
        <w:pStyle w:val="22"/>
        <w:tabs>
          <w:tab w:val="left" w:pos="426"/>
          <w:tab w:val="left" w:pos="709"/>
          <w:tab w:val="left" w:pos="993"/>
        </w:tabs>
        <w:ind w:left="0" w:firstLine="567"/>
        <w:jc w:val="both"/>
      </w:pPr>
      <w:r w:rsidRPr="004348C1">
        <w:t>Спосіб оплати послуги з розподілу (передачі) електричної енергії зазначається в комерційній пропозиції, яка є додатком 2 до цього Договору.</w:t>
      </w:r>
    </w:p>
    <w:p w:rsidR="00A77A5E" w:rsidRPr="004348C1" w:rsidRDefault="00A77A5E" w:rsidP="00A77A5E">
      <w:pPr>
        <w:pStyle w:val="21"/>
        <w:shd w:val="clear" w:color="auto" w:fill="auto"/>
        <w:tabs>
          <w:tab w:val="left" w:pos="426"/>
          <w:tab w:val="left" w:pos="709"/>
          <w:tab w:val="left" w:pos="993"/>
        </w:tabs>
        <w:spacing w:line="240" w:lineRule="auto"/>
        <w:ind w:right="20" w:firstLine="567"/>
        <w:jc w:val="both"/>
        <w:rPr>
          <w:rFonts w:ascii="Times New Roman" w:hAnsi="Times New Roman"/>
          <w:sz w:val="24"/>
          <w:szCs w:val="24"/>
          <w:lang w:val="uk-UA"/>
        </w:rPr>
      </w:pPr>
      <w:r w:rsidRPr="004348C1">
        <w:rPr>
          <w:rFonts w:ascii="Times New Roman" w:hAnsi="Times New Roman"/>
          <w:sz w:val="24"/>
          <w:szCs w:val="24"/>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5.10. Споживач має право обрати на розрахунковий період іншого Постачальника в установленому ПРРЕЕ порядку, за умов, що в нього є укладений догові</w:t>
      </w:r>
      <w:proofErr w:type="gramStart"/>
      <w:r w:rsidRPr="004348C1">
        <w:rPr>
          <w:rFonts w:ascii="Times New Roman" w:hAnsi="Times New Roman"/>
          <w:sz w:val="24"/>
          <w:szCs w:val="24"/>
          <w:lang w:val="ru-RU"/>
        </w:rPr>
        <w:t>р</w:t>
      </w:r>
      <w:proofErr w:type="gramEnd"/>
      <w:r w:rsidRPr="004348C1">
        <w:rPr>
          <w:rFonts w:ascii="Times New Roman" w:hAnsi="Times New Roman"/>
          <w:sz w:val="24"/>
          <w:szCs w:val="24"/>
          <w:lang w:val="ru-RU"/>
        </w:rPr>
        <w:t xml:space="preserve">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5.11. Порядок звіряння </w:t>
      </w:r>
      <w:proofErr w:type="gramStart"/>
      <w:r w:rsidRPr="004348C1">
        <w:rPr>
          <w:rFonts w:ascii="Times New Roman" w:hAnsi="Times New Roman"/>
          <w:sz w:val="24"/>
          <w:szCs w:val="24"/>
          <w:lang w:val="ru-RU"/>
        </w:rPr>
        <w:t>фактичного</w:t>
      </w:r>
      <w:proofErr w:type="gramEnd"/>
      <w:r w:rsidRPr="004348C1">
        <w:rPr>
          <w:rFonts w:ascii="Times New Roman" w:hAnsi="Times New Roman"/>
          <w:sz w:val="24"/>
          <w:szCs w:val="24"/>
          <w:lang w:val="ru-RU"/>
        </w:rPr>
        <w:t xml:space="preserve">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77A5E" w:rsidRPr="004348C1" w:rsidRDefault="00A77A5E" w:rsidP="00A77A5E">
      <w:pPr>
        <w:pStyle w:val="22"/>
        <w:tabs>
          <w:tab w:val="left" w:pos="426"/>
          <w:tab w:val="left" w:pos="567"/>
          <w:tab w:val="left" w:pos="709"/>
          <w:tab w:val="left" w:pos="993"/>
        </w:tabs>
        <w:ind w:left="0" w:firstLine="567"/>
        <w:jc w:val="both"/>
      </w:pPr>
      <w:r w:rsidRPr="004348C1">
        <w:t>5.12. 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 Постачальника,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A77A5E" w:rsidRPr="004348C1" w:rsidRDefault="00A77A5E" w:rsidP="00A77A5E">
      <w:pPr>
        <w:pStyle w:val="22"/>
        <w:tabs>
          <w:tab w:val="left" w:pos="426"/>
          <w:tab w:val="left" w:pos="567"/>
          <w:tab w:val="left" w:pos="709"/>
          <w:tab w:val="left" w:pos="993"/>
        </w:tabs>
        <w:ind w:left="0" w:firstLine="567"/>
        <w:jc w:val="both"/>
      </w:pPr>
      <w:r w:rsidRPr="004348C1">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A77A5E" w:rsidRPr="004348C1" w:rsidRDefault="00A77A5E" w:rsidP="00A77A5E">
      <w:pPr>
        <w:tabs>
          <w:tab w:val="left" w:pos="426"/>
          <w:tab w:val="left" w:pos="709"/>
        </w:tabs>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Інформація про наявність </w:t>
      </w:r>
      <w:proofErr w:type="gramStart"/>
      <w:r w:rsidRPr="004348C1">
        <w:rPr>
          <w:rFonts w:ascii="Times New Roman" w:hAnsi="Times New Roman"/>
          <w:sz w:val="24"/>
          <w:szCs w:val="24"/>
          <w:lang w:val="ru-RU"/>
        </w:rPr>
        <w:t>п</w:t>
      </w:r>
      <w:proofErr w:type="gramEnd"/>
      <w:r w:rsidRPr="004348C1">
        <w:rPr>
          <w:rFonts w:ascii="Times New Roman" w:hAnsi="Times New Roman"/>
          <w:sz w:val="24"/>
          <w:szCs w:val="24"/>
          <w:lang w:val="ru-RU"/>
        </w:rPr>
        <w:t xml:space="preserve">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w:t>
      </w:r>
      <w:proofErr w:type="gramStart"/>
      <w:r w:rsidRPr="004348C1">
        <w:rPr>
          <w:rFonts w:ascii="Times New Roman" w:hAnsi="Times New Roman"/>
          <w:sz w:val="24"/>
          <w:szCs w:val="24"/>
          <w:lang w:val="ru-RU"/>
        </w:rPr>
        <w:t>повинен</w:t>
      </w:r>
      <w:proofErr w:type="gramEnd"/>
      <w:r w:rsidRPr="004348C1">
        <w:rPr>
          <w:rFonts w:ascii="Times New Roman" w:hAnsi="Times New Roman"/>
          <w:sz w:val="24"/>
          <w:szCs w:val="24"/>
          <w:lang w:val="ru-RU"/>
        </w:rPr>
        <w:t xml:space="preserve"> негайно звернутися до Постачальника з письмовою заявою та необхідними документами.</w:t>
      </w:r>
    </w:p>
    <w:p w:rsidR="00A77A5E" w:rsidRPr="004348C1" w:rsidRDefault="00A77A5E" w:rsidP="00A77A5E">
      <w:pPr>
        <w:tabs>
          <w:tab w:val="left" w:pos="426"/>
          <w:tab w:val="left" w:pos="709"/>
        </w:tabs>
        <w:spacing w:after="0"/>
        <w:ind w:firstLine="567"/>
        <w:jc w:val="both"/>
        <w:rPr>
          <w:rFonts w:ascii="Times New Roman" w:hAnsi="Times New Roman"/>
          <w:sz w:val="24"/>
          <w:szCs w:val="24"/>
          <w:lang w:val="ru-RU"/>
        </w:rPr>
      </w:pPr>
      <w:r w:rsidRPr="004348C1">
        <w:rPr>
          <w:rFonts w:ascii="Times New Roman" w:hAnsi="Times New Roman"/>
          <w:sz w:val="24"/>
          <w:szCs w:val="24"/>
          <w:lang w:val="ru-RU"/>
        </w:rPr>
        <w:t>Комерційна пропозиція, яка є додатком 2 до цього Договору, має містити наступну інформацію:</w:t>
      </w:r>
    </w:p>
    <w:p w:rsidR="00A77A5E" w:rsidRPr="004348C1" w:rsidRDefault="00A77A5E" w:rsidP="00A77A5E">
      <w:pPr>
        <w:pStyle w:val="21"/>
        <w:numPr>
          <w:ilvl w:val="0"/>
          <w:numId w:val="3"/>
        </w:numPr>
        <w:shd w:val="clear" w:color="auto" w:fill="auto"/>
        <w:tabs>
          <w:tab w:val="left" w:pos="426"/>
          <w:tab w:val="left" w:pos="851"/>
          <w:tab w:val="left" w:pos="993"/>
        </w:tabs>
        <w:spacing w:line="240" w:lineRule="auto"/>
        <w:ind w:left="0" w:right="20" w:firstLine="567"/>
        <w:jc w:val="both"/>
        <w:rPr>
          <w:rFonts w:ascii="Times New Roman" w:hAnsi="Times New Roman"/>
          <w:sz w:val="24"/>
          <w:szCs w:val="24"/>
          <w:lang w:val="uk-UA"/>
        </w:rPr>
      </w:pPr>
      <w:r w:rsidRPr="004348C1">
        <w:rPr>
          <w:rFonts w:ascii="Times New Roman" w:hAnsi="Times New Roman"/>
          <w:sz w:val="24"/>
          <w:szCs w:val="24"/>
          <w:lang w:val="uk-UA"/>
        </w:rPr>
        <w:t>ціну (тариф) електричної енергії, у тому числі диференційовані ціни (тарифи);</w:t>
      </w:r>
    </w:p>
    <w:p w:rsidR="00A77A5E" w:rsidRPr="004348C1" w:rsidRDefault="00A77A5E" w:rsidP="00A77A5E">
      <w:pPr>
        <w:pStyle w:val="21"/>
        <w:numPr>
          <w:ilvl w:val="0"/>
          <w:numId w:val="3"/>
        </w:numPr>
        <w:shd w:val="clear" w:color="auto" w:fill="auto"/>
        <w:tabs>
          <w:tab w:val="left" w:pos="426"/>
          <w:tab w:val="left" w:pos="851"/>
          <w:tab w:val="left" w:pos="993"/>
        </w:tabs>
        <w:spacing w:line="240" w:lineRule="auto"/>
        <w:ind w:left="0" w:right="20" w:firstLine="567"/>
        <w:jc w:val="both"/>
        <w:rPr>
          <w:rFonts w:ascii="Times New Roman" w:hAnsi="Times New Roman"/>
          <w:sz w:val="24"/>
          <w:szCs w:val="24"/>
          <w:lang w:val="uk-UA"/>
        </w:rPr>
      </w:pPr>
      <w:r w:rsidRPr="004348C1">
        <w:rPr>
          <w:rFonts w:ascii="Times New Roman" w:hAnsi="Times New Roman"/>
          <w:sz w:val="24"/>
          <w:szCs w:val="24"/>
          <w:lang w:val="uk-UA"/>
        </w:rPr>
        <w:t>спосіб оплати (необхідно обрати лише один з варіантів: попередня оплата, по факту, плановий платіж);</w:t>
      </w:r>
    </w:p>
    <w:p w:rsidR="00A77A5E" w:rsidRPr="004348C1" w:rsidRDefault="00A77A5E" w:rsidP="00A77A5E">
      <w:pPr>
        <w:pStyle w:val="21"/>
        <w:numPr>
          <w:ilvl w:val="0"/>
          <w:numId w:val="3"/>
        </w:numPr>
        <w:shd w:val="clear" w:color="auto" w:fill="auto"/>
        <w:tabs>
          <w:tab w:val="left" w:pos="426"/>
          <w:tab w:val="left" w:pos="851"/>
          <w:tab w:val="left" w:pos="993"/>
        </w:tabs>
        <w:spacing w:line="240" w:lineRule="auto"/>
        <w:ind w:left="0" w:right="20" w:firstLine="567"/>
        <w:jc w:val="both"/>
        <w:rPr>
          <w:rFonts w:ascii="Times New Roman" w:hAnsi="Times New Roman"/>
          <w:sz w:val="24"/>
          <w:szCs w:val="24"/>
          <w:lang w:val="uk-UA"/>
        </w:rPr>
      </w:pPr>
      <w:r w:rsidRPr="004348C1">
        <w:rPr>
          <w:rFonts w:ascii="Times New Roman" w:hAnsi="Times New Roman"/>
          <w:sz w:val="24"/>
          <w:szCs w:val="24"/>
          <w:lang w:val="uk-UA"/>
        </w:rPr>
        <w:t>термін надання рахунку за спожиту електричну енергію та строк його оплати;</w:t>
      </w:r>
    </w:p>
    <w:p w:rsidR="00A77A5E" w:rsidRPr="004348C1" w:rsidRDefault="00A77A5E" w:rsidP="00A77A5E">
      <w:pPr>
        <w:pStyle w:val="21"/>
        <w:numPr>
          <w:ilvl w:val="0"/>
          <w:numId w:val="3"/>
        </w:numPr>
        <w:shd w:val="clear" w:color="auto" w:fill="auto"/>
        <w:tabs>
          <w:tab w:val="left" w:pos="426"/>
          <w:tab w:val="left" w:pos="567"/>
          <w:tab w:val="left" w:pos="851"/>
          <w:tab w:val="left" w:pos="993"/>
        </w:tabs>
        <w:spacing w:line="240" w:lineRule="auto"/>
        <w:ind w:left="0" w:right="20" w:firstLine="567"/>
        <w:jc w:val="both"/>
        <w:rPr>
          <w:rFonts w:ascii="Times New Roman" w:hAnsi="Times New Roman"/>
          <w:sz w:val="24"/>
          <w:szCs w:val="24"/>
          <w:lang w:val="uk-UA"/>
        </w:rPr>
      </w:pPr>
      <w:r w:rsidRPr="004348C1">
        <w:rPr>
          <w:rFonts w:ascii="Times New Roman" w:hAnsi="Times New Roman"/>
          <w:sz w:val="24"/>
          <w:szCs w:val="24"/>
          <w:lang w:val="uk-UA"/>
        </w:rPr>
        <w:t xml:space="preserve">визначення способу </w:t>
      </w:r>
      <w:r w:rsidRPr="004348C1">
        <w:rPr>
          <w:rFonts w:ascii="Times New Roman" w:eastAsia="SimSun" w:hAnsi="Times New Roman"/>
          <w:sz w:val="24"/>
          <w:szCs w:val="24"/>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4348C1">
        <w:rPr>
          <w:rFonts w:ascii="Times New Roman" w:hAnsi="Times New Roman"/>
          <w:sz w:val="24"/>
          <w:szCs w:val="24"/>
          <w:lang w:val="uk-UA"/>
        </w:rPr>
        <w:t>необхідно обрати лише один з варіантів);</w:t>
      </w:r>
    </w:p>
    <w:p w:rsidR="00A77A5E" w:rsidRPr="004348C1" w:rsidRDefault="00A77A5E" w:rsidP="00A77A5E">
      <w:pPr>
        <w:pStyle w:val="21"/>
        <w:numPr>
          <w:ilvl w:val="0"/>
          <w:numId w:val="3"/>
        </w:numPr>
        <w:shd w:val="clear" w:color="auto" w:fill="auto"/>
        <w:tabs>
          <w:tab w:val="left" w:pos="426"/>
          <w:tab w:val="left" w:pos="851"/>
          <w:tab w:val="left" w:pos="993"/>
        </w:tabs>
        <w:spacing w:line="240" w:lineRule="auto"/>
        <w:ind w:left="0" w:right="20" w:firstLine="567"/>
        <w:jc w:val="both"/>
        <w:rPr>
          <w:rFonts w:ascii="Times New Roman" w:hAnsi="Times New Roman"/>
          <w:sz w:val="24"/>
          <w:szCs w:val="24"/>
          <w:lang w:val="uk-UA"/>
        </w:rPr>
      </w:pPr>
      <w:r w:rsidRPr="004348C1">
        <w:rPr>
          <w:rFonts w:ascii="Times New Roman" w:hAnsi="Times New Roman"/>
          <w:sz w:val="24"/>
          <w:szCs w:val="24"/>
          <w:lang w:val="uk-UA"/>
        </w:rPr>
        <w:t>розмір пені за порушення строку оплати або штраф;</w:t>
      </w:r>
    </w:p>
    <w:p w:rsidR="00A77A5E" w:rsidRPr="004348C1" w:rsidRDefault="00A77A5E" w:rsidP="00A77A5E">
      <w:pPr>
        <w:pStyle w:val="21"/>
        <w:numPr>
          <w:ilvl w:val="0"/>
          <w:numId w:val="3"/>
        </w:numPr>
        <w:shd w:val="clear" w:color="auto" w:fill="auto"/>
        <w:tabs>
          <w:tab w:val="left" w:pos="426"/>
          <w:tab w:val="left" w:pos="851"/>
          <w:tab w:val="left" w:pos="993"/>
        </w:tabs>
        <w:spacing w:line="240" w:lineRule="auto"/>
        <w:ind w:left="0" w:right="20" w:firstLine="567"/>
        <w:jc w:val="both"/>
        <w:rPr>
          <w:rFonts w:ascii="Times New Roman" w:hAnsi="Times New Roman"/>
          <w:sz w:val="24"/>
          <w:szCs w:val="24"/>
          <w:lang w:val="uk-UA"/>
        </w:rPr>
      </w:pPr>
      <w:r w:rsidRPr="004348C1">
        <w:rPr>
          <w:rFonts w:ascii="Times New Roman" w:hAnsi="Times New Roman"/>
          <w:sz w:val="24"/>
          <w:szCs w:val="24"/>
          <w:lang w:val="uk-UA"/>
        </w:rPr>
        <w:t xml:space="preserve">розмір компенсації Споживачу за недодержання Постачальником якості надання </w:t>
      </w:r>
      <w:r w:rsidRPr="004348C1">
        <w:rPr>
          <w:rFonts w:ascii="Times New Roman" w:hAnsi="Times New Roman"/>
          <w:sz w:val="24"/>
          <w:szCs w:val="24"/>
          <w:lang w:val="uk-UA"/>
        </w:rPr>
        <w:lastRenderedPageBreak/>
        <w:t>комерційних послуг;</w:t>
      </w:r>
    </w:p>
    <w:p w:rsidR="00A77A5E" w:rsidRPr="004348C1" w:rsidRDefault="00A77A5E" w:rsidP="00A77A5E">
      <w:pPr>
        <w:pStyle w:val="21"/>
        <w:numPr>
          <w:ilvl w:val="0"/>
          <w:numId w:val="3"/>
        </w:numPr>
        <w:shd w:val="clear" w:color="auto" w:fill="auto"/>
        <w:tabs>
          <w:tab w:val="left" w:pos="426"/>
          <w:tab w:val="left" w:pos="851"/>
          <w:tab w:val="left" w:pos="993"/>
        </w:tabs>
        <w:spacing w:line="240" w:lineRule="auto"/>
        <w:ind w:left="0" w:right="20" w:firstLine="567"/>
        <w:jc w:val="both"/>
        <w:rPr>
          <w:rFonts w:ascii="Times New Roman" w:hAnsi="Times New Roman"/>
          <w:sz w:val="24"/>
          <w:szCs w:val="24"/>
          <w:lang w:val="uk-UA"/>
        </w:rPr>
      </w:pPr>
      <w:r w:rsidRPr="004348C1">
        <w:rPr>
          <w:rFonts w:ascii="Times New Roman" w:hAnsi="Times New Roman"/>
          <w:sz w:val="24"/>
          <w:szCs w:val="24"/>
          <w:lang w:val="uk-UA"/>
        </w:rPr>
        <w:t>розмір штрафу за дострокове розірвання Договору у випадках, не передбачених умовами Договору;</w:t>
      </w:r>
    </w:p>
    <w:p w:rsidR="00A77A5E" w:rsidRPr="004348C1" w:rsidRDefault="00A77A5E" w:rsidP="00A77A5E">
      <w:pPr>
        <w:pStyle w:val="21"/>
        <w:numPr>
          <w:ilvl w:val="0"/>
          <w:numId w:val="3"/>
        </w:numPr>
        <w:shd w:val="clear" w:color="auto" w:fill="auto"/>
        <w:tabs>
          <w:tab w:val="left" w:pos="426"/>
          <w:tab w:val="left" w:pos="851"/>
          <w:tab w:val="left" w:pos="993"/>
        </w:tabs>
        <w:spacing w:line="240" w:lineRule="auto"/>
        <w:ind w:left="0" w:right="20" w:firstLine="567"/>
        <w:jc w:val="both"/>
        <w:rPr>
          <w:rFonts w:ascii="Times New Roman" w:hAnsi="Times New Roman"/>
          <w:sz w:val="24"/>
          <w:szCs w:val="24"/>
          <w:lang w:val="uk-UA"/>
        </w:rPr>
      </w:pPr>
      <w:r w:rsidRPr="004348C1">
        <w:rPr>
          <w:rFonts w:ascii="Times New Roman" w:hAnsi="Times New Roman"/>
          <w:sz w:val="24"/>
          <w:szCs w:val="24"/>
          <w:lang w:val="uk-UA"/>
        </w:rPr>
        <w:t>термін дії Договору та умови пролонгації;</w:t>
      </w:r>
    </w:p>
    <w:p w:rsidR="00A77A5E" w:rsidRPr="004348C1" w:rsidRDefault="00A77A5E" w:rsidP="00A77A5E">
      <w:pPr>
        <w:pStyle w:val="21"/>
        <w:numPr>
          <w:ilvl w:val="0"/>
          <w:numId w:val="3"/>
        </w:numPr>
        <w:shd w:val="clear" w:color="auto" w:fill="auto"/>
        <w:tabs>
          <w:tab w:val="left" w:pos="426"/>
          <w:tab w:val="left" w:pos="851"/>
          <w:tab w:val="left" w:pos="993"/>
        </w:tabs>
        <w:spacing w:line="240" w:lineRule="auto"/>
        <w:ind w:left="0" w:right="20" w:firstLine="567"/>
        <w:jc w:val="both"/>
        <w:rPr>
          <w:rFonts w:ascii="Times New Roman" w:hAnsi="Times New Roman"/>
          <w:sz w:val="24"/>
          <w:szCs w:val="24"/>
          <w:lang w:val="uk-UA"/>
        </w:rPr>
      </w:pPr>
      <w:r w:rsidRPr="004348C1">
        <w:rPr>
          <w:rFonts w:ascii="Times New Roman" w:hAnsi="Times New Roman"/>
          <w:sz w:val="24"/>
          <w:szCs w:val="24"/>
          <w:lang w:val="uk-UA"/>
        </w:rPr>
        <w:t>дата та підпис споживача;</w:t>
      </w:r>
    </w:p>
    <w:p w:rsidR="00A77A5E" w:rsidRPr="004348C1" w:rsidRDefault="00A77A5E" w:rsidP="00A77A5E">
      <w:pPr>
        <w:pStyle w:val="21"/>
        <w:numPr>
          <w:ilvl w:val="0"/>
          <w:numId w:val="3"/>
        </w:numPr>
        <w:shd w:val="clear" w:color="auto" w:fill="auto"/>
        <w:tabs>
          <w:tab w:val="left" w:pos="426"/>
          <w:tab w:val="left" w:pos="851"/>
          <w:tab w:val="left" w:pos="993"/>
        </w:tabs>
        <w:spacing w:line="240" w:lineRule="auto"/>
        <w:ind w:left="0" w:right="20" w:firstLine="567"/>
        <w:jc w:val="both"/>
        <w:rPr>
          <w:rFonts w:ascii="Times New Roman" w:hAnsi="Times New Roman"/>
          <w:sz w:val="24"/>
          <w:szCs w:val="24"/>
          <w:lang w:val="uk-UA"/>
        </w:rPr>
      </w:pPr>
      <w:r w:rsidRPr="004348C1">
        <w:rPr>
          <w:rFonts w:ascii="Times New Roman" w:hAnsi="Times New Roman"/>
          <w:sz w:val="24"/>
          <w:szCs w:val="24"/>
          <w:lang w:val="uk-UA"/>
        </w:rPr>
        <w:t>можливість надання пільг, субсидій.</w:t>
      </w:r>
    </w:p>
    <w:p w:rsidR="00A77A5E" w:rsidRPr="004348C1" w:rsidRDefault="00A77A5E" w:rsidP="00A77A5E">
      <w:pPr>
        <w:tabs>
          <w:tab w:val="left" w:pos="426"/>
          <w:tab w:val="left" w:pos="709"/>
        </w:tabs>
        <w:spacing w:after="0"/>
        <w:ind w:firstLine="567"/>
        <w:jc w:val="both"/>
        <w:rPr>
          <w:rFonts w:ascii="Times New Roman" w:hAnsi="Times New Roman"/>
          <w:sz w:val="24"/>
          <w:szCs w:val="24"/>
          <w:lang w:val="ru-RU"/>
        </w:rPr>
      </w:pPr>
      <w:proofErr w:type="gramStart"/>
      <w:r w:rsidRPr="004348C1">
        <w:rPr>
          <w:rFonts w:ascii="Times New Roman" w:hAnsi="Times New Roman"/>
          <w:sz w:val="24"/>
          <w:szCs w:val="24"/>
          <w:lang w:val="ru-RU"/>
        </w:rPr>
        <w:t>П</w:t>
      </w:r>
      <w:proofErr w:type="gramEnd"/>
      <w:r w:rsidRPr="004348C1">
        <w:rPr>
          <w:rFonts w:ascii="Times New Roman" w:hAnsi="Times New Roman"/>
          <w:sz w:val="24"/>
          <w:szCs w:val="24"/>
          <w:lang w:val="ru-RU"/>
        </w:rPr>
        <w:t>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77A5E" w:rsidRPr="004348C1" w:rsidRDefault="00A77A5E" w:rsidP="00A77A5E">
      <w:pPr>
        <w:spacing w:after="0"/>
        <w:ind w:firstLine="709"/>
        <w:jc w:val="both"/>
        <w:rPr>
          <w:rFonts w:ascii="Times New Roman" w:hAnsi="Times New Roman"/>
          <w:sz w:val="24"/>
          <w:szCs w:val="24"/>
          <w:lang w:val="ru-RU"/>
        </w:rPr>
      </w:pPr>
    </w:p>
    <w:p w:rsidR="00A77A5E" w:rsidRPr="004348C1" w:rsidRDefault="00A77A5E" w:rsidP="00A77A5E">
      <w:pPr>
        <w:spacing w:after="0"/>
        <w:jc w:val="center"/>
        <w:rPr>
          <w:rFonts w:ascii="Times New Roman" w:hAnsi="Times New Roman"/>
          <w:b/>
          <w:sz w:val="24"/>
          <w:szCs w:val="24"/>
          <w:lang w:val="ru-RU"/>
        </w:rPr>
      </w:pPr>
      <w:r w:rsidRPr="004348C1">
        <w:rPr>
          <w:rFonts w:ascii="Times New Roman" w:hAnsi="Times New Roman"/>
          <w:b/>
          <w:sz w:val="24"/>
          <w:szCs w:val="24"/>
          <w:lang w:val="ru-RU"/>
        </w:rPr>
        <w:t>6. Права та обов’язки Споживача</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6.1. Споживач має право:</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1) обирати спосіб визначення ціни за постачання електричної енергії на умовах, зазначених у комерційній пропозиції, обраній Споживачем;</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2) отримувати електричну енергію на умовах, зазначених у цьому Договорі;</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3) купувати електричну енергію із забезпеченням </w:t>
      </w:r>
      <w:proofErr w:type="gramStart"/>
      <w:r w:rsidRPr="004348C1">
        <w:rPr>
          <w:rFonts w:ascii="Times New Roman" w:hAnsi="Times New Roman"/>
          <w:sz w:val="24"/>
          <w:szCs w:val="24"/>
          <w:lang w:val="ru-RU"/>
        </w:rPr>
        <w:t>р</w:t>
      </w:r>
      <w:proofErr w:type="gramEnd"/>
      <w:r w:rsidRPr="004348C1">
        <w:rPr>
          <w:rFonts w:ascii="Times New Roman" w:hAnsi="Times New Roman"/>
          <w:sz w:val="24"/>
          <w:szCs w:val="24"/>
          <w:lang w:val="ru-RU"/>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4348C1">
        <w:rPr>
          <w:rFonts w:ascii="Times New Roman" w:hAnsi="Times New Roman"/>
          <w:sz w:val="24"/>
          <w:szCs w:val="24"/>
          <w:lang w:val="ru-RU"/>
        </w:rPr>
        <w:t>чинного</w:t>
      </w:r>
      <w:proofErr w:type="gramEnd"/>
      <w:r w:rsidRPr="004348C1">
        <w:rPr>
          <w:rFonts w:ascii="Times New Roman" w:hAnsi="Times New Roman"/>
          <w:sz w:val="24"/>
          <w:szCs w:val="24"/>
          <w:lang w:val="ru-RU"/>
        </w:rPr>
        <w:t xml:space="preserve"> законодавства та/або цього Договору;</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5) безоплатно отримувати інформацію про обсяги та інші параметри власного споживання електричної енергії;</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6) звертатися до Постачальника для вирішення будь-яких питань, пов’язаних з виконанням цього Договору;</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7) вимагати від Постачальника надання письмової форми цього Договору;</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8) вимагати від Постачальника пояснень щодо отриманих рахункі</w:t>
      </w:r>
      <w:proofErr w:type="gramStart"/>
      <w:r w:rsidRPr="004348C1">
        <w:rPr>
          <w:rFonts w:ascii="Times New Roman" w:hAnsi="Times New Roman"/>
          <w:sz w:val="24"/>
          <w:szCs w:val="24"/>
          <w:lang w:val="ru-RU"/>
        </w:rPr>
        <w:t>в</w:t>
      </w:r>
      <w:proofErr w:type="gramEnd"/>
      <w:r w:rsidRPr="004348C1">
        <w:rPr>
          <w:rFonts w:ascii="Times New Roman" w:hAnsi="Times New Roman"/>
          <w:sz w:val="24"/>
          <w:szCs w:val="24"/>
          <w:lang w:val="ru-RU"/>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9) проводити звіряння фактичних розрахунків </w:t>
      </w:r>
      <w:proofErr w:type="gramStart"/>
      <w:r w:rsidRPr="004348C1">
        <w:rPr>
          <w:rFonts w:ascii="Times New Roman" w:hAnsi="Times New Roman"/>
          <w:sz w:val="24"/>
          <w:szCs w:val="24"/>
          <w:lang w:val="ru-RU"/>
        </w:rPr>
        <w:t>в</w:t>
      </w:r>
      <w:proofErr w:type="gramEnd"/>
      <w:r w:rsidRPr="004348C1">
        <w:rPr>
          <w:rFonts w:ascii="Times New Roman" w:hAnsi="Times New Roman"/>
          <w:sz w:val="24"/>
          <w:szCs w:val="24"/>
          <w:lang w:val="ru-RU"/>
        </w:rPr>
        <w:t xml:space="preserve"> установленому ПРРЕЕ порядку з підписанням відповідного акта;</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10) вільно обирати іншого електропостачальника та розірвати цей Догові</w:t>
      </w:r>
      <w:proofErr w:type="gramStart"/>
      <w:r w:rsidRPr="004348C1">
        <w:rPr>
          <w:rFonts w:ascii="Times New Roman" w:hAnsi="Times New Roman"/>
          <w:sz w:val="24"/>
          <w:szCs w:val="24"/>
          <w:lang w:val="ru-RU"/>
        </w:rPr>
        <w:t>р</w:t>
      </w:r>
      <w:proofErr w:type="gramEnd"/>
      <w:r w:rsidRPr="004348C1">
        <w:rPr>
          <w:rFonts w:ascii="Times New Roman" w:hAnsi="Times New Roman"/>
          <w:sz w:val="24"/>
          <w:szCs w:val="24"/>
          <w:lang w:val="ru-RU"/>
        </w:rPr>
        <w:t xml:space="preserve"> у встановленому цим Договором та чинним законодавством порядку;</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11) оскаржувати будь-які несанкціоновані, неправомірні </w:t>
      </w:r>
      <w:proofErr w:type="gramStart"/>
      <w:r w:rsidRPr="004348C1">
        <w:rPr>
          <w:rFonts w:ascii="Times New Roman" w:hAnsi="Times New Roman"/>
          <w:sz w:val="24"/>
          <w:szCs w:val="24"/>
          <w:lang w:val="ru-RU"/>
        </w:rPr>
        <w:t>чи інш</w:t>
      </w:r>
      <w:proofErr w:type="gramEnd"/>
      <w:r w:rsidRPr="004348C1">
        <w:rPr>
          <w:rFonts w:ascii="Times New Roman" w:hAnsi="Times New Roman"/>
          <w:sz w:val="24"/>
          <w:szCs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12) отримувати відшкодування збитків </w:t>
      </w:r>
      <w:proofErr w:type="gramStart"/>
      <w:r w:rsidRPr="004348C1">
        <w:rPr>
          <w:rFonts w:ascii="Times New Roman" w:hAnsi="Times New Roman"/>
          <w:sz w:val="24"/>
          <w:szCs w:val="24"/>
          <w:lang w:val="ru-RU"/>
        </w:rPr>
        <w:t>в</w:t>
      </w:r>
      <w:proofErr w:type="gramEnd"/>
      <w:r w:rsidRPr="004348C1">
        <w:rPr>
          <w:rFonts w:ascii="Times New Roman" w:hAnsi="Times New Roman"/>
          <w:sz w:val="24"/>
          <w:szCs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13) перейти на постачання електричної енергії до іншого електропостачальника,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w:t>
      </w:r>
      <w:r w:rsidRPr="004348C1">
        <w:rPr>
          <w:rFonts w:ascii="Times New Roman" w:hAnsi="Times New Roman"/>
          <w:sz w:val="24"/>
          <w:szCs w:val="24"/>
          <w:lang w:val="ru-RU"/>
        </w:rPr>
        <w:lastRenderedPageBreak/>
        <w:t>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4348C1">
        <w:rPr>
          <w:rFonts w:ascii="Times New Roman" w:hAnsi="Times New Roman"/>
          <w:sz w:val="24"/>
          <w:szCs w:val="24"/>
          <w:lang w:val="ru-RU"/>
        </w:rPr>
        <w:t>р</w:t>
      </w:r>
      <w:proofErr w:type="gramEnd"/>
      <w:r w:rsidRPr="004348C1">
        <w:rPr>
          <w:rFonts w:ascii="Times New Roman" w:hAnsi="Times New Roman"/>
          <w:sz w:val="24"/>
          <w:szCs w:val="24"/>
          <w:lang w:val="ru-RU"/>
        </w:rPr>
        <w:t xml:space="preserve"> у встановленому ним порядку;</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14) інші права, передбачені чинним законодавством і цим Договором.</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6.2. Споживач зобов’язується:</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1) забезпечувати своєчасну та повну оплату спожитої електричної енергії згідно з умовами цього Договору;</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2) мати діючий догові</w:t>
      </w:r>
      <w:proofErr w:type="gramStart"/>
      <w:r w:rsidRPr="004348C1">
        <w:rPr>
          <w:rFonts w:ascii="Times New Roman" w:hAnsi="Times New Roman"/>
          <w:sz w:val="24"/>
          <w:szCs w:val="24"/>
          <w:lang w:val="ru-RU"/>
        </w:rPr>
        <w:t>р</w:t>
      </w:r>
      <w:proofErr w:type="gramEnd"/>
      <w:r w:rsidRPr="004348C1">
        <w:rPr>
          <w:rFonts w:ascii="Times New Roman" w:hAnsi="Times New Roman"/>
          <w:sz w:val="24"/>
          <w:szCs w:val="24"/>
          <w:lang w:val="ru-RU"/>
        </w:rPr>
        <w:t xml:space="preserve">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4) протягом 5 робочих днів до початку постачання електричної енергії новим електропостачальником, але не </w:t>
      </w:r>
      <w:proofErr w:type="gramStart"/>
      <w:r w:rsidRPr="004348C1">
        <w:rPr>
          <w:rFonts w:ascii="Times New Roman" w:hAnsi="Times New Roman"/>
          <w:sz w:val="24"/>
          <w:szCs w:val="24"/>
          <w:lang w:val="ru-RU"/>
        </w:rPr>
        <w:t>п</w:t>
      </w:r>
      <w:proofErr w:type="gramEnd"/>
      <w:r w:rsidRPr="004348C1">
        <w:rPr>
          <w:rFonts w:ascii="Times New Roman" w:hAnsi="Times New Roman"/>
          <w:sz w:val="24"/>
          <w:szCs w:val="24"/>
          <w:lang w:val="ru-RU"/>
        </w:rPr>
        <w:t>ізніше дати, визначеної цим Договором, розрахуватися з Постачальником за спожиту електричну енергію;</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w:t>
      </w:r>
      <w:proofErr w:type="gramStart"/>
      <w:r w:rsidRPr="004348C1">
        <w:rPr>
          <w:rFonts w:ascii="Times New Roman" w:hAnsi="Times New Roman"/>
          <w:sz w:val="24"/>
          <w:szCs w:val="24"/>
          <w:lang w:val="ru-RU"/>
        </w:rPr>
        <w:t>до</w:t>
      </w:r>
      <w:proofErr w:type="gramEnd"/>
      <w:r w:rsidRPr="004348C1">
        <w:rPr>
          <w:rFonts w:ascii="Times New Roman" w:hAnsi="Times New Roman"/>
          <w:sz w:val="24"/>
          <w:szCs w:val="24"/>
          <w:lang w:val="ru-RU"/>
        </w:rPr>
        <w:t xml:space="preserve"> Цивільного кодексу України та ПРРЕЕ;</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6) безперешкодно допускати на свою територію, у свої житлові, виробничі, господарські та </w:t>
      </w:r>
      <w:proofErr w:type="gramStart"/>
      <w:r w:rsidRPr="004348C1">
        <w:rPr>
          <w:rFonts w:ascii="Times New Roman" w:hAnsi="Times New Roman"/>
          <w:sz w:val="24"/>
          <w:szCs w:val="24"/>
          <w:lang w:val="ru-RU"/>
        </w:rPr>
        <w:t>п</w:t>
      </w:r>
      <w:proofErr w:type="gramEnd"/>
      <w:r w:rsidRPr="004348C1">
        <w:rPr>
          <w:rFonts w:ascii="Times New Roman" w:hAnsi="Times New Roman"/>
          <w:sz w:val="24"/>
          <w:szCs w:val="24"/>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7) відшкодовувати Постачальнику збитки, </w:t>
      </w:r>
      <w:proofErr w:type="gramStart"/>
      <w:r w:rsidRPr="004348C1">
        <w:rPr>
          <w:rFonts w:ascii="Times New Roman" w:hAnsi="Times New Roman"/>
          <w:sz w:val="24"/>
          <w:szCs w:val="24"/>
          <w:lang w:val="ru-RU"/>
        </w:rPr>
        <w:t>понесен</w:t>
      </w:r>
      <w:proofErr w:type="gramEnd"/>
      <w:r w:rsidRPr="004348C1">
        <w:rPr>
          <w:rFonts w:ascii="Times New Roman" w:hAnsi="Times New Roman"/>
          <w:sz w:val="24"/>
          <w:szCs w:val="24"/>
          <w:lang w:val="ru-RU"/>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8) виконувати інші обов’язки, покладені на Споживача чинним законодавством та/або цим Договором.</w:t>
      </w:r>
    </w:p>
    <w:p w:rsidR="00A77A5E" w:rsidRPr="004348C1" w:rsidRDefault="00A77A5E" w:rsidP="00A77A5E">
      <w:pPr>
        <w:pStyle w:val="21"/>
        <w:shd w:val="clear" w:color="auto" w:fill="auto"/>
        <w:tabs>
          <w:tab w:val="left" w:pos="426"/>
          <w:tab w:val="left" w:pos="851"/>
          <w:tab w:val="left" w:pos="993"/>
        </w:tabs>
        <w:spacing w:line="240" w:lineRule="auto"/>
        <w:ind w:right="20" w:firstLine="567"/>
        <w:jc w:val="both"/>
        <w:rPr>
          <w:rFonts w:ascii="Times New Roman" w:hAnsi="Times New Roman"/>
          <w:sz w:val="24"/>
          <w:szCs w:val="24"/>
          <w:lang w:val="uk-UA"/>
        </w:rPr>
      </w:pPr>
      <w:r w:rsidRPr="004348C1">
        <w:rPr>
          <w:rFonts w:ascii="Times New Roman" w:hAnsi="Times New Roman"/>
          <w:sz w:val="24"/>
          <w:szCs w:val="24"/>
          <w:lang w:val="uk-UA"/>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A77A5E" w:rsidRPr="004348C1" w:rsidRDefault="00A77A5E" w:rsidP="00A77A5E">
      <w:pPr>
        <w:pStyle w:val="21"/>
        <w:shd w:val="clear" w:color="auto" w:fill="auto"/>
        <w:tabs>
          <w:tab w:val="left" w:pos="426"/>
          <w:tab w:val="left" w:pos="851"/>
          <w:tab w:val="left" w:pos="993"/>
        </w:tabs>
        <w:spacing w:line="240" w:lineRule="auto"/>
        <w:ind w:right="20" w:firstLine="567"/>
        <w:jc w:val="both"/>
        <w:rPr>
          <w:rStyle w:val="rvts0"/>
          <w:rFonts w:ascii="Times New Roman" w:hAnsi="Times New Roman"/>
          <w:sz w:val="24"/>
          <w:szCs w:val="24"/>
          <w:lang w:val="uk-UA"/>
        </w:rPr>
      </w:pPr>
      <w:r w:rsidRPr="004348C1">
        <w:rPr>
          <w:rStyle w:val="rvts0"/>
          <w:rFonts w:ascii="Times New Roman" w:hAnsi="Times New Roman"/>
          <w:sz w:val="24"/>
          <w:szCs w:val="24"/>
          <w:lang w:val="uk-UA"/>
        </w:rPr>
        <w:t>10) 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A77A5E" w:rsidRPr="004348C1" w:rsidRDefault="00A77A5E" w:rsidP="00A77A5E">
      <w:pPr>
        <w:spacing w:after="0"/>
        <w:rPr>
          <w:rFonts w:ascii="Times New Roman" w:hAnsi="Times New Roman"/>
          <w:b/>
          <w:sz w:val="24"/>
          <w:szCs w:val="24"/>
          <w:lang w:val="ru-RU"/>
        </w:rPr>
      </w:pPr>
    </w:p>
    <w:p w:rsidR="00A77A5E" w:rsidRPr="004348C1" w:rsidRDefault="00A77A5E" w:rsidP="00A77A5E">
      <w:pPr>
        <w:spacing w:after="0"/>
        <w:jc w:val="center"/>
        <w:rPr>
          <w:rFonts w:ascii="Times New Roman" w:hAnsi="Times New Roman"/>
          <w:b/>
          <w:sz w:val="24"/>
          <w:szCs w:val="24"/>
          <w:lang w:val="ru-RU"/>
        </w:rPr>
      </w:pPr>
      <w:r w:rsidRPr="004348C1">
        <w:rPr>
          <w:rFonts w:ascii="Times New Roman" w:hAnsi="Times New Roman"/>
          <w:b/>
          <w:sz w:val="24"/>
          <w:szCs w:val="24"/>
          <w:lang w:val="ru-RU"/>
        </w:rPr>
        <w:t>7. Права і обов’язки Постачальника</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7.1. Постачальник має право:</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1) отримувати від Споживача плату за поставлену електричну енергію;</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2) контролювати правильність оформлення Споживачем платіжних документі</w:t>
      </w:r>
      <w:proofErr w:type="gramStart"/>
      <w:r w:rsidRPr="004348C1">
        <w:rPr>
          <w:rFonts w:ascii="Times New Roman" w:hAnsi="Times New Roman"/>
          <w:sz w:val="24"/>
          <w:szCs w:val="24"/>
          <w:lang w:val="ru-RU"/>
        </w:rPr>
        <w:t>в</w:t>
      </w:r>
      <w:proofErr w:type="gramEnd"/>
      <w:r w:rsidRPr="004348C1">
        <w:rPr>
          <w:rFonts w:ascii="Times New Roman" w:hAnsi="Times New Roman"/>
          <w:sz w:val="24"/>
          <w:szCs w:val="24"/>
          <w:lang w:val="ru-RU"/>
        </w:rPr>
        <w:t>;</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4) безперешкодного доступу до розрахункових засобів вимірювальної </w:t>
      </w:r>
      <w:proofErr w:type="gramStart"/>
      <w:r w:rsidRPr="004348C1">
        <w:rPr>
          <w:rFonts w:ascii="Times New Roman" w:hAnsi="Times New Roman"/>
          <w:sz w:val="24"/>
          <w:szCs w:val="24"/>
          <w:lang w:val="ru-RU"/>
        </w:rPr>
        <w:t>техн</w:t>
      </w:r>
      <w:proofErr w:type="gramEnd"/>
      <w:r w:rsidRPr="004348C1">
        <w:rPr>
          <w:rFonts w:ascii="Times New Roman" w:hAnsi="Times New Roman"/>
          <w:sz w:val="24"/>
          <w:szCs w:val="24"/>
          <w:lang w:val="ru-RU"/>
        </w:rPr>
        <w:t>іки Споживача для перевірки показів щодо фактично використаних Споживачем обсягів електричної енергії;</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5) проводити разом зі Споживачем звіряння фактично використаних обсягів електричної енергії з </w:t>
      </w:r>
      <w:proofErr w:type="gramStart"/>
      <w:r w:rsidRPr="004348C1">
        <w:rPr>
          <w:rFonts w:ascii="Times New Roman" w:hAnsi="Times New Roman"/>
          <w:sz w:val="24"/>
          <w:szCs w:val="24"/>
          <w:lang w:val="ru-RU"/>
        </w:rPr>
        <w:t>п</w:t>
      </w:r>
      <w:proofErr w:type="gramEnd"/>
      <w:r w:rsidRPr="004348C1">
        <w:rPr>
          <w:rFonts w:ascii="Times New Roman" w:hAnsi="Times New Roman"/>
          <w:sz w:val="24"/>
          <w:szCs w:val="24"/>
          <w:lang w:val="ru-RU"/>
        </w:rPr>
        <w:t>ідписанням відповідного акта;</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6) отримувати відшкодування збитків </w:t>
      </w:r>
      <w:proofErr w:type="gramStart"/>
      <w:r w:rsidRPr="004348C1">
        <w:rPr>
          <w:rFonts w:ascii="Times New Roman" w:hAnsi="Times New Roman"/>
          <w:sz w:val="24"/>
          <w:szCs w:val="24"/>
          <w:lang w:val="ru-RU"/>
        </w:rPr>
        <w:t>в</w:t>
      </w:r>
      <w:proofErr w:type="gramEnd"/>
      <w:r w:rsidRPr="004348C1">
        <w:rPr>
          <w:rFonts w:ascii="Times New Roman" w:hAnsi="Times New Roman"/>
          <w:sz w:val="24"/>
          <w:szCs w:val="24"/>
          <w:lang w:val="ru-RU"/>
        </w:rPr>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7) змінити ціну на електричну енергію, у тому числі внаслідок зміни регульованих складових </w:t>
      </w:r>
      <w:proofErr w:type="gramStart"/>
      <w:r w:rsidRPr="004348C1">
        <w:rPr>
          <w:rFonts w:ascii="Times New Roman" w:hAnsi="Times New Roman"/>
          <w:sz w:val="24"/>
          <w:szCs w:val="24"/>
          <w:lang w:val="ru-RU"/>
        </w:rPr>
        <w:t>ц</w:t>
      </w:r>
      <w:proofErr w:type="gramEnd"/>
      <w:r w:rsidRPr="004348C1">
        <w:rPr>
          <w:rFonts w:ascii="Times New Roman" w:hAnsi="Times New Roman"/>
          <w:sz w:val="24"/>
          <w:szCs w:val="24"/>
          <w:lang w:val="ru-RU"/>
        </w:rPr>
        <w:t>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8) проводити </w:t>
      </w:r>
      <w:r w:rsidRPr="004348C1">
        <w:rPr>
          <w:rFonts w:ascii="Times New Roman" w:hAnsi="Times New Roman"/>
          <w:sz w:val="24"/>
          <w:szCs w:val="24"/>
          <w:lang w:val="ru-RU" w:bidi="ru-RU"/>
        </w:rPr>
        <w:t xml:space="preserve">оплату </w:t>
      </w:r>
      <w:r w:rsidRPr="004348C1">
        <w:rPr>
          <w:rFonts w:ascii="Times New Roman" w:hAnsi="Times New Roman"/>
          <w:sz w:val="24"/>
          <w:szCs w:val="24"/>
          <w:lang w:val="ru-RU"/>
        </w:rPr>
        <w:t>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A77A5E" w:rsidRPr="004348C1" w:rsidRDefault="00A77A5E" w:rsidP="00A77A5E">
      <w:pPr>
        <w:pStyle w:val="21"/>
        <w:shd w:val="clear" w:color="auto" w:fill="auto"/>
        <w:tabs>
          <w:tab w:val="left" w:pos="426"/>
          <w:tab w:val="left" w:pos="851"/>
          <w:tab w:val="left" w:pos="993"/>
        </w:tabs>
        <w:spacing w:line="240" w:lineRule="auto"/>
        <w:ind w:right="20" w:firstLine="567"/>
        <w:jc w:val="both"/>
        <w:rPr>
          <w:rFonts w:ascii="Times New Roman" w:hAnsi="Times New Roman"/>
          <w:sz w:val="24"/>
          <w:szCs w:val="24"/>
          <w:lang w:val="uk-UA" w:eastAsia="uk-UA"/>
        </w:rPr>
      </w:pPr>
      <w:r w:rsidRPr="004348C1">
        <w:rPr>
          <w:rFonts w:ascii="Times New Roman" w:hAnsi="Times New Roman"/>
          <w:sz w:val="24"/>
          <w:szCs w:val="24"/>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10) інші права, передбачені чинним законодавством і цим Договором.</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7.2. Постачальник зобов’язується:</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w:t>
      </w:r>
      <w:proofErr w:type="gramStart"/>
      <w:r w:rsidRPr="004348C1">
        <w:rPr>
          <w:rFonts w:ascii="Times New Roman" w:hAnsi="Times New Roman"/>
          <w:sz w:val="24"/>
          <w:szCs w:val="24"/>
          <w:lang w:val="ru-RU"/>
        </w:rPr>
        <w:t>чинного</w:t>
      </w:r>
      <w:proofErr w:type="gramEnd"/>
      <w:r w:rsidRPr="004348C1">
        <w:rPr>
          <w:rFonts w:ascii="Times New Roman" w:hAnsi="Times New Roman"/>
          <w:sz w:val="24"/>
          <w:szCs w:val="24"/>
          <w:lang w:val="ru-RU"/>
        </w:rPr>
        <w:t xml:space="preserve"> законодавства та цього Договору;</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3) забезпечити наявність </w:t>
      </w:r>
      <w:proofErr w:type="gramStart"/>
      <w:r w:rsidRPr="004348C1">
        <w:rPr>
          <w:rFonts w:ascii="Times New Roman" w:hAnsi="Times New Roman"/>
          <w:sz w:val="24"/>
          <w:szCs w:val="24"/>
          <w:lang w:val="ru-RU"/>
        </w:rPr>
        <w:t>р</w:t>
      </w:r>
      <w:proofErr w:type="gramEnd"/>
      <w:r w:rsidRPr="004348C1">
        <w:rPr>
          <w:rFonts w:ascii="Times New Roman" w:hAnsi="Times New Roman"/>
          <w:sz w:val="24"/>
          <w:szCs w:val="24"/>
          <w:lang w:val="ru-RU"/>
        </w:rPr>
        <w:t>ізних комерційних пропозицій з постачання електричної енергії для Споживача;</w:t>
      </w:r>
    </w:p>
    <w:p w:rsidR="00A77A5E" w:rsidRPr="004348C1" w:rsidRDefault="00A77A5E" w:rsidP="00A77A5E">
      <w:pPr>
        <w:spacing w:after="0"/>
        <w:ind w:firstLine="567"/>
        <w:jc w:val="both"/>
        <w:rPr>
          <w:rFonts w:ascii="Times New Roman" w:hAnsi="Times New Roman"/>
          <w:sz w:val="24"/>
          <w:szCs w:val="24"/>
          <w:lang w:val="ru-RU"/>
        </w:rPr>
      </w:pPr>
      <w:proofErr w:type="gramStart"/>
      <w:r w:rsidRPr="004348C1">
        <w:rPr>
          <w:rFonts w:ascii="Times New Roman" w:hAnsi="Times New Roman"/>
          <w:sz w:val="24"/>
          <w:szCs w:val="24"/>
          <w:lang w:val="ru-RU"/>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4348C1">
        <w:rPr>
          <w:rFonts w:ascii="Times New Roman" w:hAnsi="Times New Roman"/>
          <w:sz w:val="24"/>
          <w:szCs w:val="24"/>
          <w:lang w:val="ru-RU"/>
        </w:rPr>
        <w:t xml:space="preserve"> веб-сайті Постачальника і безкоштовно надається Споживачу на його запит;</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5) видавати Споживачеві безоплатно платіжні документи та форми звернень;</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6) приймати оплату наданих за цим Договором послуг будь-яким способом, що передбачений цим Договором;</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lastRenderedPageBreak/>
        <w:t xml:space="preserve">7)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4348C1">
        <w:rPr>
          <w:rFonts w:ascii="Times New Roman" w:hAnsi="Times New Roman"/>
          <w:sz w:val="24"/>
          <w:szCs w:val="24"/>
          <w:lang w:val="ru-RU"/>
        </w:rPr>
        <w:t>п</w:t>
      </w:r>
      <w:proofErr w:type="gramEnd"/>
      <w:r w:rsidRPr="004348C1">
        <w:rPr>
          <w:rFonts w:ascii="Times New Roman" w:hAnsi="Times New Roman"/>
          <w:sz w:val="24"/>
          <w:szCs w:val="24"/>
          <w:lang w:val="ru-RU"/>
        </w:rPr>
        <w:t>ідстав задовольняти його вимоги;</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8) забезпечувати належну організацію власної роботи для можливості передачі та обробки звернення Споживача з питань, що </w:t>
      </w:r>
      <w:proofErr w:type="gramStart"/>
      <w:r w:rsidRPr="004348C1">
        <w:rPr>
          <w:rFonts w:ascii="Times New Roman" w:hAnsi="Times New Roman"/>
          <w:sz w:val="24"/>
          <w:szCs w:val="24"/>
          <w:lang w:val="ru-RU"/>
        </w:rPr>
        <w:t>пов’язан</w:t>
      </w:r>
      <w:proofErr w:type="gramEnd"/>
      <w:r w:rsidRPr="004348C1">
        <w:rPr>
          <w:rFonts w:ascii="Times New Roman" w:hAnsi="Times New Roman"/>
          <w:sz w:val="24"/>
          <w:szCs w:val="24"/>
          <w:lang w:val="ru-RU"/>
        </w:rPr>
        <w:t>і з виконанням цього Договору;</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9) відшкодовувати збитки, </w:t>
      </w:r>
      <w:proofErr w:type="gramStart"/>
      <w:r w:rsidRPr="004348C1">
        <w:rPr>
          <w:rFonts w:ascii="Times New Roman" w:hAnsi="Times New Roman"/>
          <w:sz w:val="24"/>
          <w:szCs w:val="24"/>
          <w:lang w:val="ru-RU"/>
        </w:rPr>
        <w:t>понесен</w:t>
      </w:r>
      <w:proofErr w:type="gramEnd"/>
      <w:r w:rsidRPr="004348C1">
        <w:rPr>
          <w:rFonts w:ascii="Times New Roman" w:hAnsi="Times New Roman"/>
          <w:sz w:val="24"/>
          <w:szCs w:val="24"/>
          <w:lang w:val="ru-RU"/>
        </w:rPr>
        <w:t>і Споживачем у випадку невиконання або неналежного виконання Постачальником своїх зобов’язань за цим Договором;</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10) забезпечувати конфіденційність даних, отриманих від Споживача;</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11) протягом 3 (трьох) днів </w:t>
      </w:r>
      <w:proofErr w:type="gramStart"/>
      <w:r w:rsidRPr="004348C1">
        <w:rPr>
          <w:rFonts w:ascii="Times New Roman" w:hAnsi="Times New Roman"/>
          <w:sz w:val="24"/>
          <w:szCs w:val="24"/>
          <w:lang w:val="ru-RU"/>
        </w:rPr>
        <w:t>в</w:t>
      </w:r>
      <w:proofErr w:type="gramEnd"/>
      <w:r w:rsidRPr="004348C1">
        <w:rPr>
          <w:rFonts w:ascii="Times New Roman" w:hAnsi="Times New Roman"/>
          <w:sz w:val="24"/>
          <w:szCs w:val="24"/>
          <w:lang w:val="ru-RU"/>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вибрати іншого електропостачальника та про наслідки невиконання цього;</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4348C1">
        <w:rPr>
          <w:rFonts w:ascii="Times New Roman" w:hAnsi="Times New Roman"/>
          <w:sz w:val="24"/>
          <w:szCs w:val="24"/>
          <w:lang w:val="ru-RU"/>
        </w:rPr>
        <w:t>над</w:t>
      </w:r>
      <w:proofErr w:type="gramEnd"/>
      <w:r w:rsidRPr="004348C1">
        <w:rPr>
          <w:rFonts w:ascii="Times New Roman" w:hAnsi="Times New Roman"/>
          <w:sz w:val="24"/>
          <w:szCs w:val="24"/>
          <w:lang w:val="ru-RU"/>
        </w:rPr>
        <w:t>ії»);</w:t>
      </w:r>
    </w:p>
    <w:p w:rsidR="00A77A5E" w:rsidRPr="004348C1" w:rsidRDefault="00A77A5E" w:rsidP="00A77A5E">
      <w:pPr>
        <w:spacing w:after="0"/>
        <w:ind w:firstLine="567"/>
        <w:jc w:val="both"/>
        <w:rPr>
          <w:rFonts w:ascii="Times New Roman" w:hAnsi="Times New Roman"/>
          <w:sz w:val="24"/>
          <w:szCs w:val="24"/>
          <w:lang w:val="ru-RU"/>
        </w:rPr>
      </w:pPr>
      <w:proofErr w:type="gramStart"/>
      <w:r w:rsidRPr="004348C1">
        <w:rPr>
          <w:rFonts w:ascii="Times New Roman" w:hAnsi="Times New Roman"/>
          <w:sz w:val="24"/>
          <w:szCs w:val="24"/>
          <w:lang w:val="ru-RU"/>
        </w:rPr>
        <w:t>на</w:t>
      </w:r>
      <w:proofErr w:type="gramEnd"/>
      <w:r w:rsidRPr="004348C1">
        <w:rPr>
          <w:rFonts w:ascii="Times New Roman" w:hAnsi="Times New Roman"/>
          <w:sz w:val="24"/>
          <w:szCs w:val="24"/>
          <w:lang w:val="ru-RU"/>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12) виконувати інші обов’язки, покладені на Постачальника чинним законодавством та/або цим Договором.</w:t>
      </w:r>
    </w:p>
    <w:p w:rsidR="00A77A5E" w:rsidRPr="004348C1" w:rsidRDefault="00A77A5E" w:rsidP="00A77A5E">
      <w:pPr>
        <w:spacing w:after="0"/>
        <w:jc w:val="center"/>
        <w:rPr>
          <w:rFonts w:ascii="Times New Roman" w:hAnsi="Times New Roman"/>
          <w:b/>
          <w:sz w:val="24"/>
          <w:szCs w:val="24"/>
          <w:lang w:val="ru-RU"/>
        </w:rPr>
      </w:pPr>
      <w:r w:rsidRPr="004348C1">
        <w:rPr>
          <w:rFonts w:ascii="Times New Roman" w:hAnsi="Times New Roman"/>
          <w:b/>
          <w:sz w:val="24"/>
          <w:szCs w:val="24"/>
          <w:lang w:val="ru-RU"/>
        </w:rPr>
        <w:t>8. Порядок припинення та відновлення постачання електричної енергії</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4348C1">
        <w:rPr>
          <w:rFonts w:ascii="Times New Roman" w:hAnsi="Times New Roman"/>
          <w:sz w:val="24"/>
          <w:szCs w:val="24"/>
          <w:lang w:val="ru-RU"/>
        </w:rPr>
        <w:t>у</w:t>
      </w:r>
      <w:proofErr w:type="gramEnd"/>
      <w:r w:rsidRPr="004348C1">
        <w:rPr>
          <w:rFonts w:ascii="Times New Roman" w:hAnsi="Times New Roman"/>
          <w:sz w:val="24"/>
          <w:szCs w:val="24"/>
          <w:lang w:val="ru-RU"/>
        </w:rPr>
        <w:t xml:space="preserve"> тому числі за графіком погашення заборгованості.</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8.2. Припинення електропостачання не звільняє Споживача від обов’язку сплатити заборгованість Постачальнику за цим Договором.</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4348C1">
        <w:rPr>
          <w:rFonts w:ascii="Times New Roman" w:hAnsi="Times New Roman"/>
          <w:sz w:val="24"/>
          <w:szCs w:val="24"/>
          <w:lang w:val="ru-RU"/>
        </w:rPr>
        <w:t>в</w:t>
      </w:r>
      <w:proofErr w:type="gramEnd"/>
      <w:r w:rsidRPr="004348C1">
        <w:rPr>
          <w:rFonts w:ascii="Times New Roman" w:hAnsi="Times New Roman"/>
          <w:sz w:val="24"/>
          <w:szCs w:val="24"/>
          <w:lang w:val="ru-RU"/>
        </w:rPr>
        <w:t>ідшкодування витрат Постачальника на припинення та відновлення постачання електричної енергії.</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4348C1">
        <w:rPr>
          <w:rFonts w:ascii="Times New Roman" w:hAnsi="Times New Roman"/>
          <w:sz w:val="24"/>
          <w:szCs w:val="24"/>
          <w:lang w:val="ru-RU"/>
        </w:rPr>
        <w:t>техн</w:t>
      </w:r>
      <w:proofErr w:type="gramEnd"/>
      <w:r w:rsidRPr="004348C1">
        <w:rPr>
          <w:rFonts w:ascii="Times New Roman" w:hAnsi="Times New Roman"/>
          <w:sz w:val="24"/>
          <w:szCs w:val="24"/>
          <w:lang w:val="ru-RU"/>
        </w:rPr>
        <w:t>ічного переоснащення тощо, Споживач має звернутися до оператора системи.</w:t>
      </w:r>
    </w:p>
    <w:p w:rsidR="00A77A5E" w:rsidRPr="004348C1" w:rsidRDefault="00A77A5E" w:rsidP="00A77A5E">
      <w:pPr>
        <w:spacing w:after="0"/>
        <w:ind w:firstLine="709"/>
        <w:jc w:val="center"/>
        <w:rPr>
          <w:rFonts w:ascii="Times New Roman" w:hAnsi="Times New Roman"/>
          <w:b/>
          <w:sz w:val="24"/>
          <w:szCs w:val="24"/>
          <w:lang w:val="ru-RU"/>
        </w:rPr>
      </w:pPr>
    </w:p>
    <w:p w:rsidR="00A77A5E" w:rsidRPr="004348C1" w:rsidRDefault="00A77A5E" w:rsidP="00A77A5E">
      <w:pPr>
        <w:spacing w:after="0"/>
        <w:jc w:val="center"/>
        <w:rPr>
          <w:rFonts w:ascii="Times New Roman" w:hAnsi="Times New Roman"/>
          <w:b/>
          <w:sz w:val="24"/>
          <w:szCs w:val="24"/>
          <w:lang w:val="ru-RU"/>
        </w:rPr>
      </w:pPr>
      <w:r w:rsidRPr="004348C1">
        <w:rPr>
          <w:rFonts w:ascii="Times New Roman" w:hAnsi="Times New Roman"/>
          <w:b/>
          <w:sz w:val="24"/>
          <w:szCs w:val="24"/>
          <w:lang w:val="ru-RU"/>
        </w:rPr>
        <w:t>9. Відповідальність Сторін</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9.2. Постачальник має право вимагати від Споживача відшкодування збитків, а Споживач відшкодовує збитки, понесені Постачальником </w:t>
      </w:r>
      <w:proofErr w:type="gramStart"/>
      <w:r w:rsidRPr="004348C1">
        <w:rPr>
          <w:rFonts w:ascii="Times New Roman" w:hAnsi="Times New Roman"/>
          <w:sz w:val="24"/>
          <w:szCs w:val="24"/>
          <w:lang w:val="ru-RU"/>
        </w:rPr>
        <w:t>у</w:t>
      </w:r>
      <w:proofErr w:type="gramEnd"/>
      <w:r w:rsidRPr="004348C1">
        <w:rPr>
          <w:rFonts w:ascii="Times New Roman" w:hAnsi="Times New Roman"/>
          <w:sz w:val="24"/>
          <w:szCs w:val="24"/>
          <w:lang w:val="ru-RU"/>
        </w:rPr>
        <w:t xml:space="preserve"> разі, але не обмежуючись:</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порушення Споживачем строків розрахунків з Постачальником – в розмі</w:t>
      </w:r>
      <w:proofErr w:type="gramStart"/>
      <w:r w:rsidRPr="004348C1">
        <w:rPr>
          <w:rFonts w:ascii="Times New Roman" w:hAnsi="Times New Roman"/>
          <w:sz w:val="24"/>
          <w:szCs w:val="24"/>
          <w:lang w:val="ru-RU"/>
        </w:rPr>
        <w:t>р</w:t>
      </w:r>
      <w:proofErr w:type="gramEnd"/>
      <w:r w:rsidRPr="004348C1">
        <w:rPr>
          <w:rFonts w:ascii="Times New Roman" w:hAnsi="Times New Roman"/>
          <w:sz w:val="24"/>
          <w:szCs w:val="24"/>
          <w:lang w:val="ru-RU"/>
        </w:rPr>
        <w:t>і, погодженому Сторонами в цьому Договорі;</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відмови Споживача надати представнику Постачальника доступ до свого об’єкта, що завдало Постачальнику збитків, - в розмі</w:t>
      </w:r>
      <w:proofErr w:type="gramStart"/>
      <w:r w:rsidRPr="004348C1">
        <w:rPr>
          <w:rFonts w:ascii="Times New Roman" w:hAnsi="Times New Roman"/>
          <w:sz w:val="24"/>
          <w:szCs w:val="24"/>
          <w:lang w:val="ru-RU"/>
        </w:rPr>
        <w:t>р</w:t>
      </w:r>
      <w:proofErr w:type="gramEnd"/>
      <w:r w:rsidRPr="004348C1">
        <w:rPr>
          <w:rFonts w:ascii="Times New Roman" w:hAnsi="Times New Roman"/>
          <w:sz w:val="24"/>
          <w:szCs w:val="24"/>
          <w:lang w:val="ru-RU"/>
        </w:rPr>
        <w:t>і фактичних збитків Постачальника.</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lastRenderedPageBreak/>
        <w:t xml:space="preserve">9.3. Постачальник відшкодовує Споживачу збитки, </w:t>
      </w:r>
      <w:proofErr w:type="gramStart"/>
      <w:r w:rsidRPr="004348C1">
        <w:rPr>
          <w:rFonts w:ascii="Times New Roman" w:hAnsi="Times New Roman"/>
          <w:sz w:val="24"/>
          <w:szCs w:val="24"/>
          <w:lang w:val="ru-RU"/>
        </w:rPr>
        <w:t>понесен</w:t>
      </w:r>
      <w:proofErr w:type="gramEnd"/>
      <w:r w:rsidRPr="004348C1">
        <w:rPr>
          <w:rFonts w:ascii="Times New Roman" w:hAnsi="Times New Roman"/>
          <w:sz w:val="24"/>
          <w:szCs w:val="24"/>
          <w:lang w:val="ru-RU"/>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9.4. Постачальник не відповідає за </w:t>
      </w:r>
      <w:proofErr w:type="gramStart"/>
      <w:r w:rsidRPr="004348C1">
        <w:rPr>
          <w:rFonts w:ascii="Times New Roman" w:hAnsi="Times New Roman"/>
          <w:sz w:val="24"/>
          <w:szCs w:val="24"/>
          <w:lang w:val="ru-RU"/>
        </w:rPr>
        <w:t>будь-як</w:t>
      </w:r>
      <w:proofErr w:type="gramEnd"/>
      <w:r w:rsidRPr="004348C1">
        <w:rPr>
          <w:rFonts w:ascii="Times New Roman" w:hAnsi="Times New Roman"/>
          <w:sz w:val="24"/>
          <w:szCs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9.5. Порядок документального </w:t>
      </w:r>
      <w:proofErr w:type="gramStart"/>
      <w:r w:rsidRPr="004348C1">
        <w:rPr>
          <w:rFonts w:ascii="Times New Roman" w:hAnsi="Times New Roman"/>
          <w:sz w:val="24"/>
          <w:szCs w:val="24"/>
          <w:lang w:val="ru-RU"/>
        </w:rPr>
        <w:t>п</w:t>
      </w:r>
      <w:proofErr w:type="gramEnd"/>
      <w:r w:rsidRPr="004348C1">
        <w:rPr>
          <w:rFonts w:ascii="Times New Roman" w:hAnsi="Times New Roman"/>
          <w:sz w:val="24"/>
          <w:szCs w:val="24"/>
          <w:lang w:val="ru-RU"/>
        </w:rPr>
        <w:t>ідтвердження порушень умов цього Договору, а також відшкодування збитків встановлюється ПРРЕЕ.</w:t>
      </w:r>
    </w:p>
    <w:p w:rsidR="00A77A5E" w:rsidRPr="004348C1" w:rsidRDefault="00A77A5E" w:rsidP="00A77A5E">
      <w:pPr>
        <w:pStyle w:val="22"/>
        <w:tabs>
          <w:tab w:val="left" w:pos="426"/>
          <w:tab w:val="left" w:pos="567"/>
          <w:tab w:val="left" w:pos="709"/>
          <w:tab w:val="left" w:pos="993"/>
        </w:tabs>
        <w:ind w:left="0" w:firstLine="567"/>
        <w:jc w:val="both"/>
      </w:pPr>
      <w:r w:rsidRPr="004348C1">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A77A5E" w:rsidRPr="004348C1" w:rsidRDefault="00A77A5E" w:rsidP="00A77A5E">
      <w:pPr>
        <w:spacing w:after="0"/>
        <w:ind w:firstLine="567"/>
        <w:jc w:val="both"/>
        <w:rPr>
          <w:rFonts w:ascii="Times New Roman" w:hAnsi="Times New Roman"/>
          <w:b/>
          <w:sz w:val="24"/>
          <w:szCs w:val="24"/>
          <w:lang w:val="uk-UA"/>
        </w:rPr>
      </w:pPr>
    </w:p>
    <w:p w:rsidR="00A77A5E" w:rsidRPr="004348C1" w:rsidRDefault="00A77A5E" w:rsidP="00A77A5E">
      <w:pPr>
        <w:spacing w:after="0"/>
        <w:jc w:val="center"/>
        <w:rPr>
          <w:rFonts w:ascii="Times New Roman" w:hAnsi="Times New Roman"/>
          <w:b/>
          <w:sz w:val="24"/>
          <w:szCs w:val="24"/>
          <w:lang w:val="ru-RU"/>
        </w:rPr>
      </w:pPr>
      <w:r w:rsidRPr="004348C1">
        <w:rPr>
          <w:rFonts w:ascii="Times New Roman" w:hAnsi="Times New Roman"/>
          <w:b/>
          <w:sz w:val="24"/>
          <w:szCs w:val="24"/>
          <w:lang w:val="ru-RU"/>
        </w:rPr>
        <w:t>10. Порядок зміни електропостачальника</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10.1. Зміна постачальника електричної енергії здійснюється згідно з порядком, встановленим ПРРЕЕ.</w:t>
      </w:r>
    </w:p>
    <w:p w:rsidR="00A77A5E" w:rsidRPr="004348C1" w:rsidRDefault="00A77A5E" w:rsidP="00A77A5E">
      <w:pPr>
        <w:spacing w:after="0"/>
        <w:jc w:val="center"/>
        <w:rPr>
          <w:rFonts w:ascii="Times New Roman" w:hAnsi="Times New Roman"/>
          <w:b/>
          <w:sz w:val="24"/>
          <w:szCs w:val="24"/>
          <w:lang w:val="ru-RU"/>
        </w:rPr>
      </w:pPr>
      <w:r w:rsidRPr="004348C1">
        <w:rPr>
          <w:rFonts w:ascii="Times New Roman" w:hAnsi="Times New Roman"/>
          <w:b/>
          <w:sz w:val="24"/>
          <w:szCs w:val="24"/>
          <w:lang w:val="ru-RU"/>
        </w:rPr>
        <w:t>11. Порядок розв’язання спорі</w:t>
      </w:r>
      <w:proofErr w:type="gramStart"/>
      <w:r w:rsidRPr="004348C1">
        <w:rPr>
          <w:rFonts w:ascii="Times New Roman" w:hAnsi="Times New Roman"/>
          <w:b/>
          <w:sz w:val="24"/>
          <w:szCs w:val="24"/>
          <w:lang w:val="ru-RU"/>
        </w:rPr>
        <w:t>в</w:t>
      </w:r>
      <w:proofErr w:type="gramEnd"/>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11.1. </w:t>
      </w:r>
      <w:proofErr w:type="gramStart"/>
      <w:r w:rsidRPr="004348C1">
        <w:rPr>
          <w:rFonts w:ascii="Times New Roman" w:hAnsi="Times New Roman"/>
          <w:sz w:val="24"/>
          <w:szCs w:val="24"/>
          <w:lang w:val="ru-RU"/>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w:t>
      </w:r>
      <w:proofErr w:type="gramEnd"/>
      <w:r w:rsidRPr="004348C1">
        <w:rPr>
          <w:rFonts w:ascii="Times New Roman" w:hAnsi="Times New Roman"/>
          <w:sz w:val="24"/>
          <w:szCs w:val="24"/>
          <w:lang w:val="ru-RU"/>
        </w:rPr>
        <w:t xml:space="preserve">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77A5E" w:rsidRPr="004348C1" w:rsidRDefault="00A77A5E" w:rsidP="00A77A5E">
      <w:pPr>
        <w:spacing w:after="0"/>
        <w:ind w:firstLine="567"/>
        <w:jc w:val="both"/>
        <w:rPr>
          <w:rFonts w:ascii="Times New Roman" w:hAnsi="Times New Roman"/>
          <w:sz w:val="24"/>
          <w:szCs w:val="24"/>
          <w:lang w:val="ru-RU"/>
        </w:rPr>
      </w:pPr>
      <w:proofErr w:type="gramStart"/>
      <w:r w:rsidRPr="004348C1">
        <w:rPr>
          <w:rFonts w:ascii="Times New Roman" w:hAnsi="Times New Roman"/>
          <w:sz w:val="24"/>
          <w:szCs w:val="24"/>
          <w:lang w:val="ru-RU"/>
        </w:rPr>
        <w:t>П</w:t>
      </w:r>
      <w:proofErr w:type="gramEnd"/>
      <w:r w:rsidRPr="004348C1">
        <w:rPr>
          <w:rFonts w:ascii="Times New Roman" w:hAnsi="Times New Roman"/>
          <w:sz w:val="24"/>
          <w:szCs w:val="24"/>
          <w:lang w:val="ru-RU"/>
        </w:rPr>
        <w:t xml:space="preserve">ід час вирішення спорів Сторони мають керуватися порядком врегулювання спорів, встановленим ПРРЕЕ та Положенням про ІКЦ. </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11.2. У разі недосягнення між Сторонами згоди шляхом проведення переговорів або у разі незгоди Споживача із </w:t>
      </w:r>
      <w:proofErr w:type="gramStart"/>
      <w:r w:rsidRPr="004348C1">
        <w:rPr>
          <w:rFonts w:ascii="Times New Roman" w:hAnsi="Times New Roman"/>
          <w:sz w:val="24"/>
          <w:szCs w:val="24"/>
          <w:lang w:val="ru-RU"/>
        </w:rPr>
        <w:t>р</w:t>
      </w:r>
      <w:proofErr w:type="gramEnd"/>
      <w:r w:rsidRPr="004348C1">
        <w:rPr>
          <w:rFonts w:ascii="Times New Roman" w:hAnsi="Times New Roman"/>
          <w:sz w:val="24"/>
          <w:szCs w:val="24"/>
          <w:lang w:val="ru-RU"/>
        </w:rPr>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Врегулювання спорів Регулятором чи його територіальним </w:t>
      </w:r>
      <w:proofErr w:type="gramStart"/>
      <w:r w:rsidRPr="004348C1">
        <w:rPr>
          <w:rFonts w:ascii="Times New Roman" w:hAnsi="Times New Roman"/>
          <w:sz w:val="24"/>
          <w:szCs w:val="24"/>
          <w:lang w:val="ru-RU"/>
        </w:rPr>
        <w:t>п</w:t>
      </w:r>
      <w:proofErr w:type="gramEnd"/>
      <w:r w:rsidRPr="004348C1">
        <w:rPr>
          <w:rFonts w:ascii="Times New Roman" w:hAnsi="Times New Roman"/>
          <w:sz w:val="24"/>
          <w:szCs w:val="24"/>
          <w:lang w:val="ru-RU"/>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4348C1">
        <w:rPr>
          <w:rFonts w:ascii="Times New Roman" w:hAnsi="Times New Roman"/>
          <w:sz w:val="24"/>
          <w:szCs w:val="24"/>
          <w:lang w:val="ru-RU"/>
        </w:rPr>
        <w:t>п</w:t>
      </w:r>
      <w:proofErr w:type="gramEnd"/>
      <w:r w:rsidRPr="004348C1">
        <w:rPr>
          <w:rFonts w:ascii="Times New Roman" w:hAnsi="Times New Roman"/>
          <w:sz w:val="24"/>
          <w:szCs w:val="24"/>
          <w:lang w:val="ru-RU"/>
        </w:rPr>
        <w:t>ідрозділу не позбавляє Сторони права щодо вирішення спору в судовому порядку.</w:t>
      </w:r>
    </w:p>
    <w:p w:rsidR="00A77A5E" w:rsidRPr="004348C1" w:rsidRDefault="00A77A5E" w:rsidP="00A77A5E">
      <w:pPr>
        <w:spacing w:after="0"/>
        <w:jc w:val="center"/>
        <w:rPr>
          <w:rFonts w:ascii="Times New Roman" w:hAnsi="Times New Roman"/>
          <w:b/>
          <w:sz w:val="24"/>
          <w:szCs w:val="24"/>
          <w:lang w:val="ru-RU"/>
        </w:rPr>
      </w:pPr>
      <w:r w:rsidRPr="004348C1">
        <w:rPr>
          <w:rFonts w:ascii="Times New Roman" w:hAnsi="Times New Roman"/>
          <w:b/>
          <w:sz w:val="24"/>
          <w:szCs w:val="24"/>
          <w:lang w:val="ru-RU"/>
        </w:rPr>
        <w:t>12. Форс-мажорні обставини</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12.2. </w:t>
      </w:r>
      <w:proofErr w:type="gramStart"/>
      <w:r w:rsidRPr="004348C1">
        <w:rPr>
          <w:rFonts w:ascii="Times New Roman" w:hAnsi="Times New Roman"/>
          <w:sz w:val="24"/>
          <w:szCs w:val="24"/>
          <w:lang w:val="ru-RU"/>
        </w:rPr>
        <w:t>П</w:t>
      </w:r>
      <w:proofErr w:type="gramEnd"/>
      <w:r w:rsidRPr="004348C1">
        <w:rPr>
          <w:rFonts w:ascii="Times New Roman" w:hAnsi="Times New Roman"/>
          <w:sz w:val="24"/>
          <w:szCs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12.3. Строк виконання зобов’язань за цим Договором відкладається </w:t>
      </w:r>
      <w:proofErr w:type="gramStart"/>
      <w:r w:rsidRPr="004348C1">
        <w:rPr>
          <w:rFonts w:ascii="Times New Roman" w:hAnsi="Times New Roman"/>
          <w:sz w:val="24"/>
          <w:szCs w:val="24"/>
          <w:lang w:val="ru-RU"/>
        </w:rPr>
        <w:t>на</w:t>
      </w:r>
      <w:proofErr w:type="gramEnd"/>
      <w:r w:rsidRPr="004348C1">
        <w:rPr>
          <w:rFonts w:ascii="Times New Roman" w:hAnsi="Times New Roman"/>
          <w:sz w:val="24"/>
          <w:szCs w:val="24"/>
          <w:lang w:val="ru-RU"/>
        </w:rPr>
        <w:t xml:space="preserve"> строк дії форс-мажорних обставин.</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4348C1">
        <w:rPr>
          <w:rFonts w:ascii="Times New Roman" w:hAnsi="Times New Roman"/>
          <w:sz w:val="24"/>
          <w:szCs w:val="24"/>
          <w:lang w:val="ru-RU"/>
        </w:rPr>
        <w:t>п</w:t>
      </w:r>
      <w:proofErr w:type="gramEnd"/>
      <w:r w:rsidRPr="004348C1">
        <w:rPr>
          <w:rFonts w:ascii="Times New Roman" w:hAnsi="Times New Roman"/>
          <w:sz w:val="24"/>
          <w:szCs w:val="24"/>
          <w:lang w:val="ru-RU"/>
        </w:rPr>
        <w:t>ідтверджуючі документи щодо їх настання відповідно до законодавства.</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12.5. Виникнення форс-мажорних обставин не є </w:t>
      </w:r>
      <w:proofErr w:type="gramStart"/>
      <w:r w:rsidRPr="004348C1">
        <w:rPr>
          <w:rFonts w:ascii="Times New Roman" w:hAnsi="Times New Roman"/>
          <w:sz w:val="24"/>
          <w:szCs w:val="24"/>
          <w:lang w:val="ru-RU"/>
        </w:rPr>
        <w:t>п</w:t>
      </w:r>
      <w:proofErr w:type="gramEnd"/>
      <w:r w:rsidRPr="004348C1">
        <w:rPr>
          <w:rFonts w:ascii="Times New Roman" w:hAnsi="Times New Roman"/>
          <w:sz w:val="24"/>
          <w:szCs w:val="24"/>
          <w:lang w:val="ru-RU"/>
        </w:rPr>
        <w:t>ідставою для відмови Споживача від сплати Постачальнику за електричну енергію, яка була надана до їх виникнення.</w:t>
      </w:r>
    </w:p>
    <w:p w:rsidR="00A77A5E" w:rsidRPr="004348C1" w:rsidRDefault="00A77A5E" w:rsidP="00A77A5E">
      <w:pPr>
        <w:spacing w:after="0"/>
        <w:rPr>
          <w:rFonts w:ascii="Times New Roman" w:hAnsi="Times New Roman"/>
          <w:b/>
          <w:sz w:val="24"/>
          <w:szCs w:val="24"/>
          <w:lang w:val="ru-RU"/>
        </w:rPr>
      </w:pPr>
    </w:p>
    <w:p w:rsidR="00A77A5E" w:rsidRPr="004348C1" w:rsidRDefault="00A77A5E" w:rsidP="00A77A5E">
      <w:pPr>
        <w:spacing w:after="0"/>
        <w:jc w:val="center"/>
        <w:rPr>
          <w:rFonts w:ascii="Times New Roman" w:hAnsi="Times New Roman"/>
          <w:b/>
          <w:sz w:val="24"/>
          <w:szCs w:val="24"/>
          <w:lang w:val="ru-RU"/>
        </w:rPr>
      </w:pPr>
      <w:r w:rsidRPr="004348C1">
        <w:rPr>
          <w:rFonts w:ascii="Times New Roman" w:hAnsi="Times New Roman"/>
          <w:b/>
          <w:sz w:val="24"/>
          <w:szCs w:val="24"/>
          <w:lang w:val="ru-RU"/>
        </w:rPr>
        <w:t>13. Строк дії Договору та інші умови</w:t>
      </w:r>
    </w:p>
    <w:p w:rsidR="00A77A5E" w:rsidRPr="004348C1" w:rsidRDefault="00A77A5E" w:rsidP="00A77A5E">
      <w:pPr>
        <w:spacing w:after="0"/>
        <w:ind w:firstLine="567"/>
        <w:jc w:val="both"/>
        <w:rPr>
          <w:rFonts w:ascii="Times New Roman" w:hAnsi="Times New Roman"/>
          <w:sz w:val="24"/>
          <w:szCs w:val="24"/>
          <w:lang w:val="ru-RU" w:eastAsia="ru-RU"/>
        </w:rPr>
      </w:pPr>
      <w:r w:rsidRPr="004348C1">
        <w:rPr>
          <w:rFonts w:ascii="Times New Roman" w:hAnsi="Times New Roman"/>
          <w:sz w:val="24"/>
          <w:szCs w:val="24"/>
          <w:lang w:val="ru-RU"/>
        </w:rPr>
        <w:t>13.1. Цей Догові</w:t>
      </w:r>
      <w:proofErr w:type="gramStart"/>
      <w:r w:rsidRPr="004348C1">
        <w:rPr>
          <w:rFonts w:ascii="Times New Roman" w:hAnsi="Times New Roman"/>
          <w:sz w:val="24"/>
          <w:szCs w:val="24"/>
          <w:lang w:val="ru-RU"/>
        </w:rPr>
        <w:t>р</w:t>
      </w:r>
      <w:proofErr w:type="gramEnd"/>
      <w:r w:rsidRPr="004348C1">
        <w:rPr>
          <w:rFonts w:ascii="Times New Roman" w:hAnsi="Times New Roman"/>
          <w:sz w:val="24"/>
          <w:szCs w:val="24"/>
          <w:lang w:val="ru-RU"/>
        </w:rPr>
        <w:t xml:space="preserve"> 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Pr="004348C1">
        <w:rPr>
          <w:rFonts w:ascii="Times New Roman" w:hAnsi="Times New Roman"/>
          <w:b/>
          <w:sz w:val="24"/>
          <w:szCs w:val="24"/>
          <w:lang w:val="ru-RU"/>
        </w:rPr>
        <w:t>______________</w:t>
      </w:r>
      <w:r w:rsidRPr="004348C1">
        <w:rPr>
          <w:rFonts w:ascii="Times New Roman" w:hAnsi="Times New Roman"/>
          <w:sz w:val="24"/>
          <w:szCs w:val="24"/>
          <w:lang w:val="ru-RU"/>
        </w:rPr>
        <w:t xml:space="preserve"> року включно, </w:t>
      </w:r>
      <w:r w:rsidRPr="004348C1">
        <w:rPr>
          <w:rFonts w:ascii="Times New Roman" w:hAnsi="Times New Roman"/>
          <w:sz w:val="24"/>
          <w:szCs w:val="24"/>
          <w:lang w:val="ru-RU" w:eastAsia="ru-RU"/>
        </w:rPr>
        <w:t xml:space="preserve">а в частині виконання фінансових зобов’язань (в т.ч. повної оплати заборгованості, включаючи штрафні санкції) Договір діє до повного їх виконання. </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Відповідно до частини 6 статті 41 Закону України «Про публічні закупі</w:t>
      </w:r>
      <w:proofErr w:type="gramStart"/>
      <w:r w:rsidRPr="004348C1">
        <w:rPr>
          <w:rFonts w:ascii="Times New Roman" w:hAnsi="Times New Roman"/>
          <w:sz w:val="24"/>
          <w:szCs w:val="24"/>
          <w:lang w:val="ru-RU"/>
        </w:rPr>
        <w:t>вл</w:t>
      </w:r>
      <w:proofErr w:type="gramEnd"/>
      <w:r w:rsidRPr="004348C1">
        <w:rPr>
          <w:rFonts w:ascii="Times New Roman" w:hAnsi="Times New Roman"/>
          <w:sz w:val="24"/>
          <w:szCs w:val="24"/>
          <w:lang w:val="ru-RU"/>
        </w:rPr>
        <w:t>і» дія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13.2. Постачальник зобов’язаний повідомити Споживача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w:t>
      </w:r>
      <w:proofErr w:type="gramStart"/>
      <w:r w:rsidRPr="004348C1">
        <w:rPr>
          <w:rFonts w:ascii="Times New Roman" w:hAnsi="Times New Roman"/>
          <w:sz w:val="24"/>
          <w:szCs w:val="24"/>
          <w:lang w:val="ru-RU"/>
        </w:rPr>
        <w:t>нов</w:t>
      </w:r>
      <w:proofErr w:type="gramEnd"/>
      <w:r w:rsidRPr="004348C1">
        <w:rPr>
          <w:rFonts w:ascii="Times New Roman" w:hAnsi="Times New Roman"/>
          <w:sz w:val="24"/>
          <w:szCs w:val="24"/>
          <w:lang w:val="ru-RU"/>
        </w:rPr>
        <w:t>і умови.</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w:t>
      </w:r>
      <w:proofErr w:type="gramStart"/>
      <w:r w:rsidRPr="004348C1">
        <w:rPr>
          <w:rFonts w:ascii="Times New Roman" w:hAnsi="Times New Roman"/>
          <w:sz w:val="24"/>
          <w:szCs w:val="24"/>
          <w:lang w:val="ru-RU"/>
        </w:rPr>
        <w:t>чи іншу</w:t>
      </w:r>
      <w:proofErr w:type="gramEnd"/>
      <w:r w:rsidRPr="004348C1">
        <w:rPr>
          <w:rFonts w:ascii="Times New Roman" w:hAnsi="Times New Roman"/>
          <w:sz w:val="24"/>
          <w:szCs w:val="24"/>
          <w:lang w:val="ru-RU"/>
        </w:rPr>
        <w:t xml:space="preserve"> фінансову компенсацію за дострокове припинення Договору.</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13.4. Постачальник має право розірвати цей Догові</w:t>
      </w:r>
      <w:proofErr w:type="gramStart"/>
      <w:r w:rsidRPr="004348C1">
        <w:rPr>
          <w:rFonts w:ascii="Times New Roman" w:hAnsi="Times New Roman"/>
          <w:sz w:val="24"/>
          <w:szCs w:val="24"/>
          <w:lang w:val="ru-RU"/>
        </w:rPr>
        <w:t>р</w:t>
      </w:r>
      <w:proofErr w:type="gramEnd"/>
      <w:r w:rsidRPr="004348C1">
        <w:rPr>
          <w:rFonts w:ascii="Times New Roman" w:hAnsi="Times New Roman"/>
          <w:sz w:val="24"/>
          <w:szCs w:val="24"/>
          <w:lang w:val="ru-RU"/>
        </w:rPr>
        <w:t xml:space="preserve"> достроково, повідомивши Споживача про це за 20 днів до очікуваної дати розірвання, у випадках якщо:</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2) споживач іншим чином суттєво порушив умови цього Договору, і не вжив заходів щодо усунення такого порушення </w:t>
      </w:r>
      <w:proofErr w:type="gramStart"/>
      <w:r w:rsidRPr="004348C1">
        <w:rPr>
          <w:rFonts w:ascii="Times New Roman" w:hAnsi="Times New Roman"/>
          <w:sz w:val="24"/>
          <w:szCs w:val="24"/>
          <w:lang w:val="ru-RU"/>
        </w:rPr>
        <w:t>в</w:t>
      </w:r>
      <w:proofErr w:type="gramEnd"/>
      <w:r w:rsidRPr="004348C1">
        <w:rPr>
          <w:rFonts w:ascii="Times New Roman" w:hAnsi="Times New Roman"/>
          <w:sz w:val="24"/>
          <w:szCs w:val="24"/>
          <w:lang w:val="ru-RU"/>
        </w:rPr>
        <w:t xml:space="preserve"> строк, що становить 5 робочих днів.</w:t>
      </w:r>
    </w:p>
    <w:p w:rsidR="00A77A5E" w:rsidRPr="004348C1" w:rsidRDefault="00A77A5E" w:rsidP="00A77A5E">
      <w:pPr>
        <w:spacing w:after="0"/>
        <w:ind w:firstLine="567"/>
        <w:jc w:val="both"/>
        <w:rPr>
          <w:rFonts w:ascii="Times New Roman" w:hAnsi="Times New Roman"/>
          <w:sz w:val="24"/>
          <w:szCs w:val="24"/>
          <w:lang w:val="ru-RU" w:eastAsia="ru-RU"/>
        </w:rPr>
      </w:pPr>
      <w:r w:rsidRPr="004348C1">
        <w:rPr>
          <w:rFonts w:ascii="Times New Roman" w:hAnsi="Times New Roman"/>
          <w:sz w:val="24"/>
          <w:szCs w:val="24"/>
          <w:lang w:val="ru-RU"/>
        </w:rPr>
        <w:t>3)</w:t>
      </w:r>
      <w:r w:rsidRPr="004348C1">
        <w:rPr>
          <w:rFonts w:ascii="Times New Roman" w:hAnsi="Times New Roman"/>
          <w:sz w:val="24"/>
          <w:szCs w:val="24"/>
          <w:lang w:val="ru-RU" w:eastAsia="ru-RU"/>
        </w:rPr>
        <w:t xml:space="preserve"> не досягнення згоди щодо зміни умов Договору або </w:t>
      </w:r>
      <w:proofErr w:type="gramStart"/>
      <w:r w:rsidRPr="004348C1">
        <w:rPr>
          <w:rFonts w:ascii="Times New Roman" w:hAnsi="Times New Roman"/>
          <w:sz w:val="24"/>
          <w:szCs w:val="24"/>
          <w:lang w:val="ru-RU" w:eastAsia="ru-RU"/>
        </w:rPr>
        <w:t>у</w:t>
      </w:r>
      <w:proofErr w:type="gramEnd"/>
      <w:r w:rsidRPr="004348C1">
        <w:rPr>
          <w:rFonts w:ascii="Times New Roman" w:hAnsi="Times New Roman"/>
          <w:sz w:val="24"/>
          <w:szCs w:val="24"/>
          <w:lang w:val="ru-RU" w:eastAsia="ru-RU"/>
        </w:rPr>
        <w:t xml:space="preserve"> </w:t>
      </w:r>
      <w:proofErr w:type="gramStart"/>
      <w:r w:rsidRPr="004348C1">
        <w:rPr>
          <w:rFonts w:ascii="Times New Roman" w:hAnsi="Times New Roman"/>
          <w:sz w:val="24"/>
          <w:szCs w:val="24"/>
          <w:lang w:val="ru-RU" w:eastAsia="ru-RU"/>
        </w:rPr>
        <w:t>раз</w:t>
      </w:r>
      <w:proofErr w:type="gramEnd"/>
      <w:r w:rsidRPr="004348C1">
        <w:rPr>
          <w:rFonts w:ascii="Times New Roman" w:hAnsi="Times New Roman"/>
          <w:sz w:val="24"/>
          <w:szCs w:val="24"/>
          <w:lang w:val="ru-RU" w:eastAsia="ru-RU"/>
        </w:rPr>
        <w:t xml:space="preserve">і неодержання відповіді у встановлений строк з урахуванням часу поштового обігу на пропозицію внесення змін. </w:t>
      </w:r>
    </w:p>
    <w:p w:rsidR="00A77A5E" w:rsidRPr="004348C1" w:rsidRDefault="00A77A5E" w:rsidP="00A77A5E">
      <w:pPr>
        <w:spacing w:after="0"/>
        <w:ind w:firstLine="567"/>
        <w:jc w:val="both"/>
        <w:rPr>
          <w:rFonts w:ascii="Times New Roman" w:hAnsi="Times New Roman"/>
          <w:sz w:val="24"/>
          <w:szCs w:val="24"/>
          <w:lang w:val="ru-RU" w:eastAsia="ru-RU"/>
        </w:rPr>
      </w:pPr>
      <w:r w:rsidRPr="004348C1">
        <w:rPr>
          <w:rFonts w:ascii="Times New Roman" w:hAnsi="Times New Roman"/>
          <w:sz w:val="24"/>
          <w:szCs w:val="24"/>
          <w:lang w:val="ru-RU"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13.5. Дія цього Договору також припиняється у наступних випадках:</w:t>
      </w:r>
    </w:p>
    <w:p w:rsidR="00A77A5E" w:rsidRPr="004348C1" w:rsidRDefault="00A77A5E" w:rsidP="00A77A5E">
      <w:pPr>
        <w:pStyle w:val="21"/>
        <w:shd w:val="clear" w:color="auto" w:fill="auto"/>
        <w:tabs>
          <w:tab w:val="left" w:pos="426"/>
          <w:tab w:val="left" w:pos="709"/>
        </w:tabs>
        <w:spacing w:line="240" w:lineRule="auto"/>
        <w:ind w:left="20" w:right="20" w:firstLine="567"/>
        <w:jc w:val="both"/>
        <w:rPr>
          <w:rFonts w:ascii="Times New Roman" w:hAnsi="Times New Roman"/>
          <w:sz w:val="24"/>
          <w:szCs w:val="24"/>
          <w:lang w:val="uk-UA"/>
        </w:rPr>
      </w:pPr>
      <w:r w:rsidRPr="004348C1">
        <w:rPr>
          <w:rFonts w:ascii="Times New Roman" w:hAnsi="Times New Roman"/>
          <w:sz w:val="24"/>
          <w:szCs w:val="24"/>
          <w:lang w:val="uk-UA"/>
        </w:rPr>
        <w:lastRenderedPageBreak/>
        <w:t xml:space="preserve">закінчення </w:t>
      </w:r>
      <w:r w:rsidRPr="004348C1">
        <w:rPr>
          <w:rFonts w:ascii="Times New Roman" w:hAnsi="Times New Roman"/>
          <w:sz w:val="24"/>
          <w:szCs w:val="24"/>
          <w:lang w:val="uk-UA" w:bidi="ru-RU"/>
        </w:rPr>
        <w:t xml:space="preserve">строку, </w:t>
      </w:r>
      <w:r w:rsidRPr="004348C1">
        <w:rPr>
          <w:rFonts w:ascii="Times New Roman" w:hAnsi="Times New Roman"/>
          <w:sz w:val="24"/>
          <w:szCs w:val="24"/>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rsidR="00A77A5E" w:rsidRPr="004348C1" w:rsidRDefault="00A77A5E" w:rsidP="00A77A5E">
      <w:pPr>
        <w:pStyle w:val="21"/>
        <w:shd w:val="clear" w:color="auto" w:fill="auto"/>
        <w:tabs>
          <w:tab w:val="left" w:pos="426"/>
          <w:tab w:val="left" w:pos="709"/>
        </w:tabs>
        <w:spacing w:line="240" w:lineRule="auto"/>
        <w:ind w:left="20" w:firstLine="567"/>
        <w:jc w:val="both"/>
        <w:rPr>
          <w:rFonts w:ascii="Times New Roman" w:hAnsi="Times New Roman"/>
          <w:sz w:val="24"/>
          <w:szCs w:val="24"/>
          <w:lang w:val="uk-UA"/>
        </w:rPr>
      </w:pPr>
      <w:r w:rsidRPr="004348C1">
        <w:rPr>
          <w:rFonts w:ascii="Times New Roman" w:hAnsi="Times New Roman"/>
          <w:sz w:val="24"/>
          <w:szCs w:val="24"/>
          <w:lang w:val="uk-UA"/>
        </w:rPr>
        <w:t>банкрутства або припинення господарської діяльності Постачальником;</w:t>
      </w:r>
    </w:p>
    <w:p w:rsidR="00A77A5E" w:rsidRPr="004348C1" w:rsidRDefault="00A77A5E" w:rsidP="00A77A5E">
      <w:pPr>
        <w:pStyle w:val="21"/>
        <w:shd w:val="clear" w:color="auto" w:fill="auto"/>
        <w:tabs>
          <w:tab w:val="left" w:pos="426"/>
          <w:tab w:val="left" w:pos="709"/>
        </w:tabs>
        <w:spacing w:line="240" w:lineRule="auto"/>
        <w:ind w:left="20" w:right="20" w:firstLine="567"/>
        <w:jc w:val="both"/>
        <w:rPr>
          <w:rFonts w:ascii="Times New Roman" w:hAnsi="Times New Roman"/>
          <w:sz w:val="24"/>
          <w:szCs w:val="24"/>
          <w:lang w:val="uk-UA"/>
        </w:rPr>
      </w:pPr>
      <w:r w:rsidRPr="004348C1">
        <w:rPr>
          <w:rFonts w:ascii="Times New Roman" w:hAnsi="Times New Roman"/>
          <w:sz w:val="24"/>
          <w:szCs w:val="24"/>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обов’язку, передбаченого пп.10 п.6.2 даного договору, зокрема: у</w:t>
      </w:r>
      <w:r w:rsidRPr="004348C1">
        <w:rPr>
          <w:rStyle w:val="rvts0"/>
          <w:rFonts w:ascii="Times New Roman" w:hAnsi="Times New Roman"/>
          <w:sz w:val="24"/>
          <w:szCs w:val="24"/>
          <w:lang w:val="uk-UA"/>
        </w:rPr>
        <w:t xml:space="preserve">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A77A5E" w:rsidRPr="004348C1" w:rsidRDefault="00A77A5E" w:rsidP="00A77A5E">
      <w:pPr>
        <w:pStyle w:val="21"/>
        <w:shd w:val="clear" w:color="auto" w:fill="auto"/>
        <w:tabs>
          <w:tab w:val="left" w:pos="426"/>
          <w:tab w:val="left" w:pos="709"/>
        </w:tabs>
        <w:spacing w:line="240" w:lineRule="auto"/>
        <w:ind w:left="20" w:firstLine="567"/>
        <w:jc w:val="both"/>
        <w:rPr>
          <w:rFonts w:ascii="Times New Roman" w:hAnsi="Times New Roman"/>
          <w:sz w:val="24"/>
          <w:szCs w:val="24"/>
          <w:lang w:val="uk-UA"/>
        </w:rPr>
      </w:pPr>
      <w:r w:rsidRPr="004348C1">
        <w:rPr>
          <w:rFonts w:ascii="Times New Roman" w:hAnsi="Times New Roman"/>
          <w:sz w:val="24"/>
          <w:szCs w:val="24"/>
          <w:lang w:val="uk-UA"/>
        </w:rPr>
        <w:t>у разі зміни Постачальника - у частині постачання;</w:t>
      </w:r>
    </w:p>
    <w:p w:rsidR="00A77A5E" w:rsidRPr="004348C1" w:rsidRDefault="00A77A5E" w:rsidP="00A77A5E">
      <w:pPr>
        <w:tabs>
          <w:tab w:val="left" w:pos="426"/>
          <w:tab w:val="left" w:pos="709"/>
        </w:tabs>
        <w:spacing w:after="0"/>
        <w:ind w:firstLine="567"/>
        <w:jc w:val="both"/>
        <w:rPr>
          <w:rFonts w:ascii="Times New Roman" w:hAnsi="Times New Roman"/>
          <w:sz w:val="24"/>
          <w:szCs w:val="24"/>
          <w:lang w:val="ru-RU"/>
        </w:rPr>
      </w:pPr>
      <w:proofErr w:type="gramStart"/>
      <w:r w:rsidRPr="004348C1">
        <w:rPr>
          <w:rFonts w:ascii="Times New Roman" w:hAnsi="Times New Roman"/>
          <w:sz w:val="24"/>
          <w:szCs w:val="24"/>
          <w:lang w:val="ru-RU"/>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roofErr w:type="gramEnd"/>
    </w:p>
    <w:p w:rsidR="00A77A5E" w:rsidRPr="004348C1" w:rsidRDefault="00A77A5E" w:rsidP="00A77A5E">
      <w:pPr>
        <w:spacing w:after="0"/>
        <w:ind w:firstLine="567"/>
        <w:jc w:val="both"/>
        <w:rPr>
          <w:rFonts w:ascii="Times New Roman" w:hAnsi="Times New Roman"/>
          <w:sz w:val="24"/>
          <w:szCs w:val="24"/>
          <w:lang w:val="ru-RU" w:eastAsia="ru-RU"/>
        </w:rPr>
      </w:pPr>
      <w:r w:rsidRPr="004348C1">
        <w:rPr>
          <w:rFonts w:ascii="Times New Roman" w:hAnsi="Times New Roman"/>
          <w:sz w:val="24"/>
          <w:szCs w:val="24"/>
          <w:lang w:val="ru-RU" w:eastAsia="ru-RU"/>
        </w:rPr>
        <w:t>застосування оперативно-господарських санкцій у вигляді односторонньої відмови від Договору.</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13.6. У разі якщо об’єкт Споживача перебуває у власності (користуванні) кількох осіб, укладається один Догові</w:t>
      </w:r>
      <w:proofErr w:type="gramStart"/>
      <w:r w:rsidRPr="004348C1">
        <w:rPr>
          <w:rFonts w:ascii="Times New Roman" w:hAnsi="Times New Roman"/>
          <w:sz w:val="24"/>
          <w:szCs w:val="24"/>
          <w:lang w:val="ru-RU"/>
        </w:rPr>
        <w:t>р</w:t>
      </w:r>
      <w:proofErr w:type="gramEnd"/>
      <w:r w:rsidRPr="004348C1">
        <w:rPr>
          <w:rFonts w:ascii="Times New Roman" w:hAnsi="Times New Roman"/>
          <w:sz w:val="24"/>
          <w:szCs w:val="24"/>
          <w:lang w:val="ru-RU"/>
        </w:rPr>
        <w:t xml:space="preserve">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 xml:space="preserve">13.7. </w:t>
      </w:r>
      <w:proofErr w:type="gramStart"/>
      <w:r w:rsidRPr="004348C1">
        <w:rPr>
          <w:rFonts w:ascii="Times New Roman" w:hAnsi="Times New Roman"/>
          <w:sz w:val="24"/>
          <w:szCs w:val="24"/>
          <w:lang w:val="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sz w:val="24"/>
          <w:szCs w:val="24"/>
          <w:lang w:val="ru-RU"/>
        </w:rPr>
        <w:t>Споживач зобов’язується у місячний строк повідомити Постачальника про зміну будь-якої інформації та даних, зазначених в заяв</w:t>
      </w:r>
      <w:proofErr w:type="gramStart"/>
      <w:r w:rsidRPr="004348C1">
        <w:rPr>
          <w:rFonts w:ascii="Times New Roman" w:hAnsi="Times New Roman"/>
          <w:sz w:val="24"/>
          <w:szCs w:val="24"/>
          <w:lang w:val="ru-RU"/>
        </w:rPr>
        <w:t>і-</w:t>
      </w:r>
      <w:proofErr w:type="gramEnd"/>
      <w:r w:rsidRPr="004348C1">
        <w:rPr>
          <w:rFonts w:ascii="Times New Roman" w:hAnsi="Times New Roman"/>
          <w:sz w:val="24"/>
          <w:szCs w:val="24"/>
          <w:lang w:val="ru-RU"/>
        </w:rPr>
        <w:t>приєднанні, яка є додатком 1 до цього Договору.</w:t>
      </w:r>
    </w:p>
    <w:p w:rsidR="00A77A5E" w:rsidRPr="004348C1" w:rsidRDefault="00A77A5E" w:rsidP="00A77A5E">
      <w:pPr>
        <w:spacing w:after="0"/>
        <w:ind w:firstLine="709"/>
        <w:jc w:val="both"/>
        <w:rPr>
          <w:rFonts w:ascii="Times New Roman" w:hAnsi="Times New Roman"/>
          <w:color w:val="FF0000"/>
          <w:sz w:val="24"/>
          <w:szCs w:val="24"/>
          <w:lang w:val="ru-RU"/>
        </w:rPr>
      </w:pPr>
      <w:r w:rsidRPr="004348C1">
        <w:rPr>
          <w:rFonts w:ascii="Times New Roman" w:hAnsi="Times New Roman"/>
          <w:sz w:val="24"/>
          <w:szCs w:val="24"/>
          <w:lang w:val="ru-RU"/>
        </w:rPr>
        <w:t>13.8. Умови договору не повинні ві</w:t>
      </w:r>
      <w:proofErr w:type="gramStart"/>
      <w:r w:rsidRPr="004348C1">
        <w:rPr>
          <w:rFonts w:ascii="Times New Roman" w:hAnsi="Times New Roman"/>
          <w:sz w:val="24"/>
          <w:szCs w:val="24"/>
          <w:lang w:val="ru-RU"/>
        </w:rPr>
        <w:t>др</w:t>
      </w:r>
      <w:proofErr w:type="gramEnd"/>
      <w:r w:rsidRPr="004348C1">
        <w:rPr>
          <w:rFonts w:ascii="Times New Roman" w:hAnsi="Times New Roman"/>
          <w:sz w:val="24"/>
          <w:szCs w:val="24"/>
          <w:lang w:val="ru-RU"/>
        </w:rPr>
        <w:t xml:space="preserve">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 </w:t>
      </w:r>
    </w:p>
    <w:p w:rsidR="00A77A5E" w:rsidRPr="004348C1" w:rsidRDefault="00A77A5E" w:rsidP="00A77A5E">
      <w:pPr>
        <w:spacing w:after="0"/>
        <w:ind w:firstLine="709"/>
        <w:jc w:val="both"/>
        <w:rPr>
          <w:rFonts w:ascii="Times New Roman" w:hAnsi="Times New Roman"/>
          <w:sz w:val="24"/>
          <w:szCs w:val="24"/>
          <w:lang w:val="ru-RU"/>
        </w:rPr>
      </w:pPr>
      <w:r w:rsidRPr="004348C1">
        <w:rPr>
          <w:rFonts w:ascii="Times New Roman" w:hAnsi="Times New Roman"/>
          <w:sz w:val="24"/>
          <w:szCs w:val="24"/>
          <w:lang w:val="ru-RU"/>
        </w:rPr>
        <w:t>1) зменшення обсягів закупі</w:t>
      </w:r>
      <w:proofErr w:type="gramStart"/>
      <w:r w:rsidRPr="004348C1">
        <w:rPr>
          <w:rFonts w:ascii="Times New Roman" w:hAnsi="Times New Roman"/>
          <w:sz w:val="24"/>
          <w:szCs w:val="24"/>
          <w:lang w:val="ru-RU"/>
        </w:rPr>
        <w:t>вл</w:t>
      </w:r>
      <w:proofErr w:type="gramEnd"/>
      <w:r w:rsidRPr="004348C1">
        <w:rPr>
          <w:rFonts w:ascii="Times New Roman" w:hAnsi="Times New Roman"/>
          <w:sz w:val="24"/>
          <w:szCs w:val="24"/>
          <w:lang w:val="ru-RU"/>
        </w:rPr>
        <w:t>і, зокрема з урахуванням фактичного обсягу видатків Споживача;</w:t>
      </w:r>
    </w:p>
    <w:p w:rsidR="00A77A5E" w:rsidRPr="004348C1" w:rsidRDefault="00A77A5E" w:rsidP="00A77A5E">
      <w:pPr>
        <w:spacing w:after="0"/>
        <w:ind w:firstLine="709"/>
        <w:jc w:val="both"/>
        <w:rPr>
          <w:rFonts w:ascii="Times New Roman" w:hAnsi="Times New Roman"/>
          <w:color w:val="FF0000"/>
          <w:sz w:val="24"/>
          <w:szCs w:val="24"/>
          <w:lang w:val="ru-RU" w:eastAsia="ru-RU"/>
        </w:rPr>
      </w:pPr>
      <w:r w:rsidRPr="004348C1">
        <w:rPr>
          <w:rFonts w:ascii="Times New Roman" w:hAnsi="Times New Roman"/>
          <w:sz w:val="24"/>
          <w:szCs w:val="24"/>
          <w:lang w:val="ru-RU"/>
        </w:rPr>
        <w:t xml:space="preserve">2) </w:t>
      </w:r>
      <w:r w:rsidRPr="004348C1">
        <w:rPr>
          <w:rFonts w:ascii="Times New Roman" w:hAnsi="Times New Roman"/>
          <w:sz w:val="24"/>
          <w:szCs w:val="24"/>
          <w:lang w:val="ru-RU" w:eastAsia="ru-RU"/>
        </w:rPr>
        <w:t xml:space="preserve">погодження зміни </w:t>
      </w:r>
      <w:proofErr w:type="gramStart"/>
      <w:r w:rsidRPr="004348C1">
        <w:rPr>
          <w:rFonts w:ascii="Times New Roman" w:hAnsi="Times New Roman"/>
          <w:sz w:val="24"/>
          <w:szCs w:val="24"/>
          <w:lang w:val="ru-RU" w:eastAsia="ru-RU"/>
        </w:rPr>
        <w:t>ц</w:t>
      </w:r>
      <w:proofErr w:type="gramEnd"/>
      <w:r w:rsidRPr="004348C1">
        <w:rPr>
          <w:rFonts w:ascii="Times New Roman" w:hAnsi="Times New Roman"/>
          <w:sz w:val="24"/>
          <w:szCs w:val="24"/>
          <w:lang w:val="ru-RU" w:eastAsia="ru-RU"/>
        </w:rPr>
        <w:t xml:space="preserve">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348C1">
        <w:rPr>
          <w:rFonts w:ascii="Times New Roman" w:hAnsi="Times New Roman"/>
          <w:sz w:val="24"/>
          <w:szCs w:val="24"/>
          <w:lang w:val="ru-RU" w:eastAsia="ru-RU"/>
        </w:rPr>
        <w:t>п</w:t>
      </w:r>
      <w:proofErr w:type="gramEnd"/>
      <w:r w:rsidRPr="004348C1">
        <w:rPr>
          <w:rFonts w:ascii="Times New Roman" w:hAnsi="Times New Roman"/>
          <w:sz w:val="24"/>
          <w:szCs w:val="24"/>
          <w:lang w:val="ru-RU" w:eastAsia="ru-RU"/>
        </w:rPr>
        <w:t xml:space="preserve">ідтвердження такого коливання та не </w:t>
      </w:r>
      <w:r w:rsidRPr="004348C1">
        <w:rPr>
          <w:rFonts w:ascii="Times New Roman" w:hAnsi="Times New Roman"/>
          <w:sz w:val="24"/>
          <w:szCs w:val="24"/>
          <w:lang w:val="ru-RU" w:eastAsia="ru-RU"/>
        </w:rPr>
        <w:lastRenderedPageBreak/>
        <w:t xml:space="preserve">повинна призвести до збільшення суми, визначеної в договорі </w:t>
      </w:r>
      <w:proofErr w:type="gramStart"/>
      <w:r w:rsidRPr="004348C1">
        <w:rPr>
          <w:rFonts w:ascii="Times New Roman" w:hAnsi="Times New Roman"/>
          <w:sz w:val="24"/>
          <w:szCs w:val="24"/>
          <w:lang w:val="ru-RU" w:eastAsia="ru-RU"/>
        </w:rPr>
        <w:t>про</w:t>
      </w:r>
      <w:proofErr w:type="gramEnd"/>
      <w:r w:rsidRPr="004348C1">
        <w:rPr>
          <w:rFonts w:ascii="Times New Roman" w:hAnsi="Times New Roman"/>
          <w:sz w:val="24"/>
          <w:szCs w:val="24"/>
          <w:lang w:val="ru-RU" w:eastAsia="ru-RU"/>
        </w:rPr>
        <w:t xml:space="preserve"> закупівлю на момент його укладення</w:t>
      </w:r>
      <w:r w:rsidRPr="004348C1">
        <w:rPr>
          <w:rFonts w:ascii="Times New Roman" w:hAnsi="Times New Roman"/>
          <w:sz w:val="24"/>
          <w:szCs w:val="24"/>
          <w:shd w:val="clear" w:color="auto" w:fill="FFFFFF"/>
          <w:lang w:val="ru-RU"/>
        </w:rPr>
        <w:t>;</w:t>
      </w:r>
    </w:p>
    <w:p w:rsidR="00A77A5E" w:rsidRPr="004348C1" w:rsidRDefault="00A77A5E" w:rsidP="00A77A5E">
      <w:pPr>
        <w:spacing w:after="0"/>
        <w:ind w:firstLine="567"/>
        <w:jc w:val="both"/>
        <w:rPr>
          <w:rFonts w:ascii="Times New Roman" w:hAnsi="Times New Roman"/>
          <w:iCs/>
          <w:sz w:val="24"/>
          <w:szCs w:val="24"/>
          <w:lang w:val="ru-RU"/>
        </w:rPr>
      </w:pPr>
      <w:r w:rsidRPr="004348C1">
        <w:rPr>
          <w:rFonts w:ascii="Times New Roman" w:hAnsi="Times New Roman"/>
          <w:iCs/>
          <w:sz w:val="24"/>
          <w:szCs w:val="24"/>
          <w:lang w:val="ru-RU"/>
        </w:rPr>
        <w:t xml:space="preserve">Зміна ціни за одиницю електричної енергії допускається за умови надання Стороною, яка пропонує зміни, документального </w:t>
      </w:r>
      <w:proofErr w:type="gramStart"/>
      <w:r w:rsidRPr="004348C1">
        <w:rPr>
          <w:rFonts w:ascii="Times New Roman" w:hAnsi="Times New Roman"/>
          <w:iCs/>
          <w:sz w:val="24"/>
          <w:szCs w:val="24"/>
          <w:lang w:val="ru-RU"/>
        </w:rPr>
        <w:t>п</w:t>
      </w:r>
      <w:proofErr w:type="gramEnd"/>
      <w:r w:rsidRPr="004348C1">
        <w:rPr>
          <w:rFonts w:ascii="Times New Roman" w:hAnsi="Times New Roman"/>
          <w:iCs/>
          <w:sz w:val="24"/>
          <w:szCs w:val="24"/>
          <w:lang w:val="ru-RU"/>
        </w:rPr>
        <w:t xml:space="preserve">ідтвердження факту коливання ціни електричної енергії на ринку в торговій зоні «ОЕС України». Таким документальним </w:t>
      </w:r>
      <w:proofErr w:type="gramStart"/>
      <w:r w:rsidRPr="004348C1">
        <w:rPr>
          <w:rFonts w:ascii="Times New Roman" w:hAnsi="Times New Roman"/>
          <w:iCs/>
          <w:sz w:val="24"/>
          <w:szCs w:val="24"/>
          <w:lang w:val="ru-RU"/>
        </w:rPr>
        <w:t>п</w:t>
      </w:r>
      <w:proofErr w:type="gramEnd"/>
      <w:r w:rsidRPr="004348C1">
        <w:rPr>
          <w:rFonts w:ascii="Times New Roman" w:hAnsi="Times New Roman"/>
          <w:iCs/>
          <w:sz w:val="24"/>
          <w:szCs w:val="24"/>
          <w:lang w:val="ru-RU"/>
        </w:rPr>
        <w:t xml:space="preserve">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на офіційному вебсайті ДП «ОПЕРАТОР РИНКУ» за адресою в мережі Інтернет </w:t>
      </w:r>
      <w:hyperlink r:id="rId6" w:history="1">
        <w:r w:rsidRPr="004348C1">
          <w:rPr>
            <w:rStyle w:val="a8"/>
            <w:rFonts w:ascii="Times New Roman" w:hAnsi="Times New Roman"/>
            <w:sz w:val="24"/>
            <w:szCs w:val="24"/>
          </w:rPr>
          <w:t>https</w:t>
        </w:r>
        <w:r w:rsidRPr="004348C1">
          <w:rPr>
            <w:rStyle w:val="a8"/>
            <w:rFonts w:ascii="Times New Roman" w:hAnsi="Times New Roman"/>
            <w:sz w:val="24"/>
            <w:szCs w:val="24"/>
            <w:lang w:val="ru-RU"/>
          </w:rPr>
          <w:t>://</w:t>
        </w:r>
        <w:r w:rsidRPr="004348C1">
          <w:rPr>
            <w:rStyle w:val="a8"/>
            <w:rFonts w:ascii="Times New Roman" w:hAnsi="Times New Roman"/>
            <w:sz w:val="24"/>
            <w:szCs w:val="24"/>
          </w:rPr>
          <w:t>www</w:t>
        </w:r>
        <w:r w:rsidRPr="004348C1">
          <w:rPr>
            <w:rStyle w:val="a8"/>
            <w:rFonts w:ascii="Times New Roman" w:hAnsi="Times New Roman"/>
            <w:sz w:val="24"/>
            <w:szCs w:val="24"/>
            <w:lang w:val="ru-RU"/>
          </w:rPr>
          <w:t>.</w:t>
        </w:r>
        <w:r w:rsidRPr="004348C1">
          <w:rPr>
            <w:rStyle w:val="a8"/>
            <w:rFonts w:ascii="Times New Roman" w:hAnsi="Times New Roman"/>
            <w:sz w:val="24"/>
            <w:szCs w:val="24"/>
          </w:rPr>
          <w:t>oree</w:t>
        </w:r>
        <w:r w:rsidRPr="004348C1">
          <w:rPr>
            <w:rStyle w:val="a8"/>
            <w:rFonts w:ascii="Times New Roman" w:hAnsi="Times New Roman"/>
            <w:sz w:val="24"/>
            <w:szCs w:val="24"/>
            <w:lang w:val="ru-RU"/>
          </w:rPr>
          <w:t>.</w:t>
        </w:r>
        <w:r w:rsidRPr="004348C1">
          <w:rPr>
            <w:rStyle w:val="a8"/>
            <w:rFonts w:ascii="Times New Roman" w:hAnsi="Times New Roman"/>
            <w:sz w:val="24"/>
            <w:szCs w:val="24"/>
          </w:rPr>
          <w:t>com</w:t>
        </w:r>
        <w:r w:rsidRPr="004348C1">
          <w:rPr>
            <w:rStyle w:val="a8"/>
            <w:rFonts w:ascii="Times New Roman" w:hAnsi="Times New Roman"/>
            <w:sz w:val="24"/>
            <w:szCs w:val="24"/>
            <w:lang w:val="ru-RU"/>
          </w:rPr>
          <w:t>.</w:t>
        </w:r>
        <w:r w:rsidRPr="004348C1">
          <w:rPr>
            <w:rStyle w:val="a8"/>
            <w:rFonts w:ascii="Times New Roman" w:hAnsi="Times New Roman"/>
            <w:sz w:val="24"/>
            <w:szCs w:val="24"/>
          </w:rPr>
          <w:t>ua</w:t>
        </w:r>
      </w:hyperlink>
      <w:r w:rsidRPr="004348C1">
        <w:rPr>
          <w:rFonts w:ascii="Times New Roman" w:hAnsi="Times New Roman"/>
          <w:iCs/>
          <w:sz w:val="24"/>
          <w:szCs w:val="24"/>
          <w:lang w:val="ru-RU"/>
        </w:rPr>
        <w:t xml:space="preserve"> – згідно з частиною шостою статті 67 Закону України «Про ринок електричної енергії», </w:t>
      </w:r>
      <w:r w:rsidRPr="004348C1">
        <w:rPr>
          <w:rFonts w:ascii="Times New Roman" w:eastAsia="Arial" w:hAnsi="Times New Roman"/>
          <w:kern w:val="1"/>
          <w:sz w:val="24"/>
          <w:szCs w:val="24"/>
          <w:lang w:val="ru-RU"/>
        </w:rPr>
        <w:t xml:space="preserve">або інші </w:t>
      </w:r>
      <w:r w:rsidRPr="004348C1">
        <w:rPr>
          <w:rFonts w:ascii="Times New Roman" w:hAnsi="Times New Roman"/>
          <w:sz w:val="24"/>
          <w:szCs w:val="24"/>
          <w:lang w:val="ru-RU"/>
        </w:rPr>
        <w:t xml:space="preserve">документи органу, установи чи організації, які </w:t>
      </w:r>
      <w:r w:rsidRPr="004348C1">
        <w:rPr>
          <w:rFonts w:ascii="Times New Roman" w:hAnsi="Times New Roman"/>
          <w:iCs/>
          <w:sz w:val="24"/>
          <w:szCs w:val="24"/>
          <w:lang w:val="ru-RU"/>
        </w:rPr>
        <w:t xml:space="preserve">мають повноваження на </w:t>
      </w:r>
      <w:r w:rsidRPr="004348C1">
        <w:rPr>
          <w:rFonts w:ascii="Times New Roman" w:hAnsi="Times New Roman"/>
          <w:sz w:val="24"/>
          <w:szCs w:val="24"/>
          <w:lang w:val="ru-RU"/>
        </w:rPr>
        <w:t xml:space="preserve">експертні висновки стосовно відсоткової зміни </w:t>
      </w:r>
      <w:proofErr w:type="gramStart"/>
      <w:r w:rsidRPr="004348C1">
        <w:rPr>
          <w:rFonts w:ascii="Times New Roman" w:hAnsi="Times New Roman"/>
          <w:sz w:val="24"/>
          <w:szCs w:val="24"/>
          <w:lang w:val="ru-RU"/>
        </w:rPr>
        <w:t>ц</w:t>
      </w:r>
      <w:proofErr w:type="gramEnd"/>
      <w:r w:rsidRPr="004348C1">
        <w:rPr>
          <w:rFonts w:ascii="Times New Roman" w:hAnsi="Times New Roman"/>
          <w:sz w:val="24"/>
          <w:szCs w:val="24"/>
          <w:lang w:val="ru-RU"/>
        </w:rPr>
        <w:t>іни товару</w:t>
      </w:r>
      <w:r w:rsidRPr="004348C1">
        <w:rPr>
          <w:rFonts w:ascii="Times New Roman" w:hAnsi="Times New Roman"/>
          <w:iCs/>
          <w:sz w:val="24"/>
          <w:szCs w:val="24"/>
          <w:lang w:val="ru-RU"/>
        </w:rPr>
        <w:t xml:space="preserve"> на ринках.</w:t>
      </w:r>
    </w:p>
    <w:p w:rsidR="00A77A5E" w:rsidRPr="004348C1" w:rsidRDefault="00A77A5E" w:rsidP="00A77A5E">
      <w:pPr>
        <w:spacing w:after="0"/>
        <w:ind w:firstLine="567"/>
        <w:jc w:val="both"/>
        <w:rPr>
          <w:rFonts w:ascii="Times New Roman" w:hAnsi="Times New Roman"/>
          <w:sz w:val="24"/>
          <w:szCs w:val="24"/>
          <w:lang w:val="ru-RU"/>
        </w:rPr>
      </w:pPr>
      <w:r w:rsidRPr="004348C1">
        <w:rPr>
          <w:rFonts w:ascii="Times New Roman" w:hAnsi="Times New Roman"/>
          <w:iCs/>
          <w:sz w:val="24"/>
          <w:szCs w:val="24"/>
          <w:lang w:val="ru-RU"/>
        </w:rPr>
        <w:t>Зміна ціни за одиницю товару застосовується з початку розрахункового періоду, у якому відбулись такі зміни.</w:t>
      </w:r>
    </w:p>
    <w:p w:rsidR="00A77A5E" w:rsidRPr="004348C1" w:rsidRDefault="00A77A5E" w:rsidP="00A77A5E">
      <w:pPr>
        <w:pStyle w:val="rvps2"/>
        <w:shd w:val="clear" w:color="auto" w:fill="FFFFFF"/>
        <w:spacing w:before="0" w:beforeAutospacing="0" w:after="0" w:afterAutospacing="0"/>
        <w:ind w:firstLine="709"/>
        <w:jc w:val="both"/>
      </w:pPr>
      <w:r w:rsidRPr="004348C1">
        <w:t>3) покращення якості предмета закупівлі, за умови що таке покращення не призведе до збільшення суми, визначеної в договорі про закупівлю;</w:t>
      </w:r>
    </w:p>
    <w:p w:rsidR="00A77A5E" w:rsidRPr="004348C1" w:rsidRDefault="00A77A5E" w:rsidP="00A77A5E">
      <w:pPr>
        <w:pStyle w:val="rvps2"/>
        <w:shd w:val="clear" w:color="auto" w:fill="FFFFFF"/>
        <w:spacing w:before="0" w:beforeAutospacing="0" w:after="0" w:afterAutospacing="0"/>
        <w:ind w:firstLine="709"/>
        <w:jc w:val="both"/>
      </w:pPr>
      <w:bookmarkStart w:id="1" w:name="n1772"/>
      <w:bookmarkEnd w:id="1"/>
      <w:r w:rsidRPr="004348C1">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7A5E" w:rsidRPr="004348C1" w:rsidRDefault="00A77A5E" w:rsidP="00A77A5E">
      <w:pPr>
        <w:tabs>
          <w:tab w:val="left" w:pos="426"/>
          <w:tab w:val="left" w:pos="709"/>
        </w:tabs>
        <w:spacing w:after="0"/>
        <w:ind w:firstLine="709"/>
        <w:jc w:val="both"/>
        <w:rPr>
          <w:rFonts w:ascii="Times New Roman" w:hAnsi="Times New Roman"/>
          <w:sz w:val="24"/>
          <w:szCs w:val="24"/>
          <w:lang w:val="uk-UA" w:eastAsia="ru-RU"/>
        </w:rPr>
      </w:pPr>
      <w:bookmarkStart w:id="2" w:name="n1773"/>
      <w:bookmarkEnd w:id="2"/>
      <w:r w:rsidRPr="004348C1">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A77A5E" w:rsidRPr="004348C1" w:rsidRDefault="00A77A5E" w:rsidP="00A77A5E">
      <w:pPr>
        <w:tabs>
          <w:tab w:val="left" w:pos="426"/>
          <w:tab w:val="left" w:pos="709"/>
        </w:tabs>
        <w:spacing w:after="0"/>
        <w:ind w:firstLine="709"/>
        <w:jc w:val="both"/>
        <w:rPr>
          <w:rFonts w:ascii="Times New Roman" w:hAnsi="Times New Roman"/>
          <w:sz w:val="24"/>
          <w:szCs w:val="24"/>
          <w:lang w:val="uk-UA" w:eastAsia="ru-RU"/>
        </w:rPr>
      </w:pPr>
      <w:r w:rsidRPr="004348C1">
        <w:rPr>
          <w:rFonts w:ascii="Times New Roman" w:hAnsi="Times New Roman"/>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77A5E" w:rsidRPr="004348C1" w:rsidRDefault="00A77A5E" w:rsidP="00A77A5E">
      <w:pPr>
        <w:tabs>
          <w:tab w:val="left" w:pos="426"/>
          <w:tab w:val="left" w:pos="709"/>
        </w:tabs>
        <w:spacing w:after="0"/>
        <w:ind w:firstLine="709"/>
        <w:jc w:val="both"/>
        <w:rPr>
          <w:rFonts w:ascii="Times New Roman" w:hAnsi="Times New Roman"/>
          <w:sz w:val="24"/>
          <w:szCs w:val="24"/>
          <w:lang w:val="uk-UA" w:eastAsia="ru-RU"/>
        </w:rPr>
      </w:pPr>
      <w:r w:rsidRPr="004348C1">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348C1">
        <w:rPr>
          <w:rFonts w:ascii="Times New Roman" w:hAnsi="Times New Roman"/>
          <w:sz w:val="24"/>
          <w:szCs w:val="24"/>
          <w:lang w:eastAsia="ru-RU"/>
        </w:rPr>
        <w:t>Platts</w:t>
      </w:r>
      <w:r w:rsidRPr="004348C1">
        <w:rPr>
          <w:rFonts w:ascii="Times New Roman" w:hAnsi="Times New Roman"/>
          <w:sz w:val="24"/>
          <w:szCs w:val="24"/>
          <w:lang w:val="uk-UA" w:eastAsia="ru-RU"/>
        </w:rPr>
        <w:t xml:space="preserve">, </w:t>
      </w:r>
      <w:r w:rsidRPr="004348C1">
        <w:rPr>
          <w:rFonts w:ascii="Times New Roman" w:hAnsi="Times New Roman"/>
          <w:sz w:val="24"/>
          <w:szCs w:val="24"/>
          <w:lang w:eastAsia="ru-RU"/>
        </w:rPr>
        <w:t>ARGUS</w:t>
      </w:r>
      <w:r w:rsidRPr="004348C1">
        <w:rPr>
          <w:rFonts w:ascii="Times New Roman" w:hAnsi="Times New Roman"/>
          <w:sz w:val="24"/>
          <w:szCs w:val="24"/>
          <w:lang w:val="uk-UA"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7A5E" w:rsidRPr="004348C1" w:rsidRDefault="00A77A5E" w:rsidP="00A77A5E">
      <w:pPr>
        <w:spacing w:after="0"/>
        <w:ind w:firstLine="709"/>
        <w:jc w:val="both"/>
        <w:rPr>
          <w:rFonts w:ascii="Times New Roman" w:hAnsi="Times New Roman"/>
          <w:sz w:val="24"/>
          <w:szCs w:val="24"/>
          <w:lang w:val="uk-UA"/>
        </w:rPr>
      </w:pPr>
      <w:r w:rsidRPr="004348C1">
        <w:rPr>
          <w:rFonts w:ascii="Times New Roman" w:hAnsi="Times New Roman"/>
          <w:sz w:val="24"/>
          <w:szCs w:val="24"/>
          <w:lang w:val="uk-UA"/>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електричної енергії та/або тарифу на послуги з розподілу електричної енергії, які враховуються в структурі остаточної ціни електричної енергії, що постачають за Договором.</w:t>
      </w:r>
    </w:p>
    <w:p w:rsidR="00A77A5E" w:rsidRPr="004348C1" w:rsidRDefault="00A77A5E" w:rsidP="00A77A5E">
      <w:pPr>
        <w:spacing w:after="0"/>
        <w:ind w:firstLine="709"/>
        <w:jc w:val="both"/>
        <w:rPr>
          <w:rFonts w:ascii="Times New Roman" w:hAnsi="Times New Roman"/>
          <w:sz w:val="24"/>
          <w:szCs w:val="24"/>
          <w:lang w:val="ru-RU"/>
        </w:rPr>
      </w:pPr>
      <w:r w:rsidRPr="004348C1">
        <w:rPr>
          <w:rFonts w:ascii="Times New Roman" w:hAnsi="Times New Roman"/>
          <w:sz w:val="24"/>
          <w:szCs w:val="24"/>
          <w:lang w:val="ru-RU"/>
        </w:rPr>
        <w:t xml:space="preserve">У цьому випадку зміну ціни здійснюють </w:t>
      </w:r>
      <w:proofErr w:type="gramStart"/>
      <w:r w:rsidRPr="004348C1">
        <w:rPr>
          <w:rFonts w:ascii="Times New Roman" w:hAnsi="Times New Roman"/>
          <w:sz w:val="24"/>
          <w:szCs w:val="24"/>
          <w:lang w:val="ru-RU"/>
        </w:rPr>
        <w:t>у</w:t>
      </w:r>
      <w:proofErr w:type="gramEnd"/>
      <w:r w:rsidRPr="004348C1">
        <w:rPr>
          <w:rFonts w:ascii="Times New Roman" w:hAnsi="Times New Roman"/>
          <w:sz w:val="24"/>
          <w:szCs w:val="24"/>
          <w:lang w:val="ru-RU"/>
        </w:rPr>
        <w:t xml:space="preserve"> </w:t>
      </w:r>
      <w:proofErr w:type="gramStart"/>
      <w:r w:rsidRPr="004348C1">
        <w:rPr>
          <w:rFonts w:ascii="Times New Roman" w:hAnsi="Times New Roman"/>
          <w:sz w:val="24"/>
          <w:szCs w:val="24"/>
          <w:lang w:val="ru-RU"/>
        </w:rPr>
        <w:t>такому</w:t>
      </w:r>
      <w:proofErr w:type="gramEnd"/>
      <w:r w:rsidRPr="004348C1">
        <w:rPr>
          <w:rFonts w:ascii="Times New Roman" w:hAnsi="Times New Roman"/>
          <w:sz w:val="24"/>
          <w:szCs w:val="24"/>
          <w:lang w:val="ru-RU"/>
        </w:rPr>
        <w:t xml:space="preserve"> порядку:</w:t>
      </w:r>
    </w:p>
    <w:p w:rsidR="00A77A5E" w:rsidRPr="004348C1" w:rsidRDefault="00A77A5E" w:rsidP="00A77A5E">
      <w:pPr>
        <w:spacing w:after="0"/>
        <w:ind w:firstLine="709"/>
        <w:jc w:val="both"/>
        <w:rPr>
          <w:rFonts w:ascii="Times New Roman" w:hAnsi="Times New Roman"/>
          <w:sz w:val="24"/>
          <w:szCs w:val="24"/>
          <w:lang w:val="ru-RU"/>
        </w:rPr>
      </w:pPr>
      <w:r w:rsidRPr="004348C1">
        <w:rPr>
          <w:rFonts w:ascii="Times New Roman" w:hAnsi="Times New Roman"/>
          <w:sz w:val="24"/>
          <w:szCs w:val="24"/>
          <w:lang w:val="ru-RU"/>
        </w:rPr>
        <w:t xml:space="preserve">- </w:t>
      </w:r>
      <w:proofErr w:type="gramStart"/>
      <w:r w:rsidRPr="004348C1">
        <w:rPr>
          <w:rFonts w:ascii="Times New Roman" w:hAnsi="Times New Roman"/>
          <w:sz w:val="24"/>
          <w:szCs w:val="24"/>
          <w:lang w:val="ru-RU"/>
        </w:rPr>
        <w:t>п</w:t>
      </w:r>
      <w:proofErr w:type="gramEnd"/>
      <w:r w:rsidRPr="004348C1">
        <w:rPr>
          <w:rFonts w:ascii="Times New Roman" w:hAnsi="Times New Roman"/>
          <w:sz w:val="24"/>
          <w:szCs w:val="24"/>
          <w:lang w:val="ru-RU"/>
        </w:rPr>
        <w:t>ідставою для зміни ціни є набрання чинності постановою НКРЕКП про зміну відповідного регульованого тарифу, що застосовується у Договорі;</w:t>
      </w:r>
    </w:p>
    <w:p w:rsidR="00A77A5E" w:rsidRPr="004348C1" w:rsidRDefault="00A77A5E" w:rsidP="00A77A5E">
      <w:pPr>
        <w:spacing w:after="0"/>
        <w:ind w:firstLine="709"/>
        <w:jc w:val="both"/>
        <w:rPr>
          <w:rFonts w:ascii="Times New Roman" w:hAnsi="Times New Roman"/>
          <w:sz w:val="24"/>
          <w:szCs w:val="24"/>
          <w:lang w:val="ru-RU"/>
        </w:rPr>
      </w:pPr>
      <w:r w:rsidRPr="004348C1">
        <w:rPr>
          <w:rFonts w:ascii="Times New Roman" w:hAnsi="Times New Roman"/>
          <w:sz w:val="24"/>
          <w:szCs w:val="24"/>
          <w:lang w:val="ru-RU"/>
        </w:rPr>
        <w:t xml:space="preserve">- нову (змінену) ціну застосовують з дня введення в дію відповідного регульованого тарифу згідно з </w:t>
      </w:r>
      <w:proofErr w:type="gramStart"/>
      <w:r w:rsidRPr="004348C1">
        <w:rPr>
          <w:rFonts w:ascii="Times New Roman" w:hAnsi="Times New Roman"/>
          <w:sz w:val="24"/>
          <w:szCs w:val="24"/>
          <w:lang w:val="ru-RU"/>
        </w:rPr>
        <w:t>р</w:t>
      </w:r>
      <w:proofErr w:type="gramEnd"/>
      <w:r w:rsidRPr="004348C1">
        <w:rPr>
          <w:rFonts w:ascii="Times New Roman" w:hAnsi="Times New Roman"/>
          <w:sz w:val="24"/>
          <w:szCs w:val="24"/>
          <w:lang w:val="ru-RU"/>
        </w:rPr>
        <w:t>ішенням НКРЕКП, якщо інше не встановлено чинним законодавством України (у тому числі відповідними рішеннями НКРЕКП).</w:t>
      </w:r>
    </w:p>
    <w:p w:rsidR="00A77A5E" w:rsidRPr="004348C1" w:rsidRDefault="00A77A5E" w:rsidP="00A77A5E">
      <w:pPr>
        <w:spacing w:after="0"/>
        <w:ind w:firstLine="709"/>
        <w:jc w:val="both"/>
        <w:rPr>
          <w:rFonts w:ascii="Times New Roman" w:hAnsi="Times New Roman"/>
          <w:sz w:val="24"/>
          <w:szCs w:val="24"/>
          <w:shd w:val="clear" w:color="auto" w:fill="FFFFFF"/>
          <w:lang w:val="ru-RU"/>
        </w:rPr>
      </w:pPr>
      <w:r w:rsidRPr="004348C1">
        <w:rPr>
          <w:rFonts w:ascii="Times New Roman" w:hAnsi="Times New Roman"/>
          <w:sz w:val="24"/>
          <w:szCs w:val="24"/>
          <w:lang w:val="ru-RU"/>
        </w:rPr>
        <w:t xml:space="preserve">8) зміни умов у зв’язку із продовженням дії договору на строк, </w:t>
      </w:r>
      <w:r w:rsidRPr="004348C1">
        <w:rPr>
          <w:rFonts w:ascii="Times New Roman" w:hAnsi="Times New Roman"/>
          <w:sz w:val="24"/>
          <w:szCs w:val="24"/>
          <w:shd w:val="clear" w:color="auto" w:fill="FFFFFF"/>
          <w:lang w:val="ru-RU"/>
        </w:rPr>
        <w:t>достатній для проведення процедури закупі</w:t>
      </w:r>
      <w:proofErr w:type="gramStart"/>
      <w:r w:rsidRPr="004348C1">
        <w:rPr>
          <w:rFonts w:ascii="Times New Roman" w:hAnsi="Times New Roman"/>
          <w:sz w:val="24"/>
          <w:szCs w:val="24"/>
          <w:shd w:val="clear" w:color="auto" w:fill="FFFFFF"/>
          <w:lang w:val="ru-RU"/>
        </w:rPr>
        <w:t>вл</w:t>
      </w:r>
      <w:proofErr w:type="gramEnd"/>
      <w:r w:rsidRPr="004348C1">
        <w:rPr>
          <w:rFonts w:ascii="Times New Roman" w:hAnsi="Times New Roman"/>
          <w:sz w:val="24"/>
          <w:szCs w:val="24"/>
          <w:shd w:val="clear" w:color="auto" w:fill="FFFFFF"/>
          <w:lang w:val="ru-RU"/>
        </w:rPr>
        <w:t xml:space="preserve">і/спрощеної закупівлі на початку наступного року в обсязі, </w:t>
      </w:r>
      <w:r w:rsidRPr="004348C1">
        <w:rPr>
          <w:rFonts w:ascii="Times New Roman" w:hAnsi="Times New Roman"/>
          <w:sz w:val="24"/>
          <w:szCs w:val="24"/>
          <w:shd w:val="clear" w:color="auto" w:fill="FFFFFF"/>
          <w:lang w:val="ru-RU"/>
        </w:rPr>
        <w:lastRenderedPageBreak/>
        <w:t>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7A5E" w:rsidRPr="004348C1" w:rsidRDefault="00A77A5E" w:rsidP="00A77A5E">
      <w:pPr>
        <w:spacing w:after="0"/>
        <w:ind w:firstLine="709"/>
        <w:jc w:val="both"/>
        <w:rPr>
          <w:rFonts w:ascii="Times New Roman" w:hAnsi="Times New Roman"/>
          <w:sz w:val="24"/>
          <w:szCs w:val="24"/>
          <w:lang w:val="ru-RU"/>
        </w:rPr>
      </w:pP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A77A5E" w:rsidRPr="004348C1" w:rsidTr="005C5B4B">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A77A5E" w:rsidRPr="004348C1" w:rsidRDefault="00A77A5E" w:rsidP="005C5B4B">
            <w:pPr>
              <w:spacing w:after="0" w:line="240" w:lineRule="auto"/>
              <w:jc w:val="center"/>
              <w:rPr>
                <w:rFonts w:ascii="Times New Roman" w:hAnsi="Times New Roman"/>
                <w:b/>
                <w:sz w:val="24"/>
                <w:szCs w:val="24"/>
              </w:rPr>
            </w:pPr>
            <w:r w:rsidRPr="004348C1">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77A5E" w:rsidRPr="004348C1" w:rsidRDefault="00A77A5E" w:rsidP="005C5B4B">
            <w:pPr>
              <w:spacing w:after="0" w:line="240" w:lineRule="auto"/>
              <w:jc w:val="center"/>
              <w:rPr>
                <w:rFonts w:ascii="Times New Roman" w:hAnsi="Times New Roman"/>
                <w:b/>
                <w:sz w:val="24"/>
                <w:szCs w:val="24"/>
              </w:rPr>
            </w:pPr>
          </w:p>
        </w:tc>
        <w:tc>
          <w:tcPr>
            <w:tcW w:w="4865" w:type="dxa"/>
            <w:gridSpan w:val="2"/>
            <w:tcBorders>
              <w:top w:val="single" w:sz="4" w:space="0" w:color="auto"/>
              <w:left w:val="single" w:sz="4" w:space="0" w:color="auto"/>
              <w:bottom w:val="single" w:sz="6" w:space="0" w:color="auto"/>
              <w:right w:val="single" w:sz="4" w:space="0" w:color="auto"/>
            </w:tcBorders>
          </w:tcPr>
          <w:p w:rsidR="00A77A5E" w:rsidRPr="004348C1" w:rsidRDefault="00A77A5E" w:rsidP="005C5B4B">
            <w:pPr>
              <w:spacing w:after="0" w:line="240" w:lineRule="auto"/>
              <w:jc w:val="center"/>
              <w:rPr>
                <w:rFonts w:ascii="Times New Roman" w:hAnsi="Times New Roman"/>
                <w:b/>
                <w:sz w:val="24"/>
                <w:szCs w:val="24"/>
              </w:rPr>
            </w:pPr>
            <w:r w:rsidRPr="004348C1">
              <w:rPr>
                <w:rFonts w:ascii="Times New Roman" w:hAnsi="Times New Roman"/>
                <w:b/>
                <w:sz w:val="24"/>
                <w:szCs w:val="24"/>
              </w:rPr>
              <w:t>Споживач:</w:t>
            </w:r>
          </w:p>
        </w:tc>
      </w:tr>
      <w:tr w:rsidR="00A77A5E" w:rsidRPr="00FF24D6" w:rsidTr="005C5B4B">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A77A5E" w:rsidRPr="004348C1" w:rsidRDefault="00A77A5E" w:rsidP="005C5B4B">
            <w:pPr>
              <w:spacing w:after="0" w:line="240" w:lineRule="auto"/>
              <w:rPr>
                <w:rFonts w:ascii="Times New Roman" w:hAnsi="Times New Roman"/>
                <w:b/>
                <w:snapToGrid w:val="0"/>
                <w:sz w:val="24"/>
                <w:szCs w:val="24"/>
              </w:rPr>
            </w:pPr>
            <w:r w:rsidRPr="004348C1">
              <w:rPr>
                <w:rFonts w:ascii="Times New Roman" w:hAnsi="Times New Roman"/>
                <w:b/>
                <w:snapToGrid w:val="0"/>
                <w:sz w:val="24"/>
                <w:szCs w:val="24"/>
              </w:rPr>
              <w:t>Назва</w:t>
            </w:r>
          </w:p>
          <w:p w:rsidR="00A77A5E" w:rsidRPr="004348C1" w:rsidRDefault="00A77A5E" w:rsidP="005C5B4B">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77A5E" w:rsidRPr="004348C1" w:rsidRDefault="00A77A5E" w:rsidP="005C5B4B">
            <w:pPr>
              <w:spacing w:after="0" w:line="240" w:lineRule="auto"/>
              <w:rPr>
                <w:rFonts w:ascii="Times New Roman" w:hAnsi="Times New Roman"/>
                <w:sz w:val="24"/>
                <w:szCs w:val="24"/>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rsidR="00A77A5E" w:rsidRPr="003D00EC" w:rsidRDefault="00A77A5E" w:rsidP="005C5B4B">
            <w:pPr>
              <w:spacing w:after="0" w:line="240" w:lineRule="auto"/>
              <w:rPr>
                <w:rFonts w:ascii="Times New Roman" w:hAnsi="Times New Roman"/>
                <w:b/>
                <w:snapToGrid w:val="0"/>
                <w:sz w:val="24"/>
                <w:szCs w:val="24"/>
                <w:lang w:val="ru-RU"/>
              </w:rPr>
            </w:pPr>
            <w:r w:rsidRPr="003D00EC">
              <w:rPr>
                <w:rFonts w:ascii="Times New Roman" w:hAnsi="Times New Roman"/>
                <w:b/>
                <w:snapToGrid w:val="0"/>
                <w:sz w:val="24"/>
                <w:szCs w:val="24"/>
                <w:lang w:val="ru-RU"/>
              </w:rPr>
              <w:t>Назва</w:t>
            </w:r>
          </w:p>
          <w:p w:rsidR="00A77A5E" w:rsidRPr="003D00EC" w:rsidRDefault="00D53AC5" w:rsidP="00D53AC5">
            <w:pPr>
              <w:spacing w:after="0" w:line="240" w:lineRule="auto"/>
              <w:rPr>
                <w:rFonts w:ascii="Times New Roman" w:hAnsi="Times New Roman"/>
                <w:b/>
                <w:snapToGrid w:val="0"/>
                <w:sz w:val="24"/>
                <w:szCs w:val="24"/>
                <w:lang w:val="uk-UA"/>
              </w:rPr>
            </w:pPr>
            <w:r w:rsidRPr="00D53AC5">
              <w:rPr>
                <w:rFonts w:ascii="Times New Roman" w:hAnsi="Times New Roman"/>
                <w:b/>
                <w:snapToGrid w:val="0"/>
                <w:sz w:val="24"/>
                <w:szCs w:val="24"/>
                <w:lang w:val="uk-UA"/>
              </w:rPr>
              <w:t>ВСП «Дубенський педагогічний фаховий коледж Рівненського державного гуманітарного університету»</w:t>
            </w:r>
          </w:p>
        </w:tc>
      </w:tr>
      <w:tr w:rsidR="00A77A5E" w:rsidRPr="00D53AC5" w:rsidTr="005C5B4B">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A77A5E" w:rsidRPr="004348C1" w:rsidRDefault="00A77A5E" w:rsidP="005C5B4B">
            <w:pPr>
              <w:widowControl w:val="0"/>
              <w:spacing w:after="0" w:line="240" w:lineRule="auto"/>
              <w:rPr>
                <w:rFonts w:ascii="Times New Roman" w:hAnsi="Times New Roman"/>
                <w:sz w:val="24"/>
                <w:szCs w:val="24"/>
              </w:rPr>
            </w:pPr>
            <w:r w:rsidRPr="004348C1">
              <w:rPr>
                <w:rFonts w:ascii="Times New Roman" w:hAnsi="Times New Roman"/>
                <w:sz w:val="24"/>
                <w:szCs w:val="24"/>
              </w:rPr>
              <w:t>Адреса</w:t>
            </w:r>
          </w:p>
        </w:tc>
        <w:tc>
          <w:tcPr>
            <w:tcW w:w="240" w:type="dxa"/>
            <w:tcBorders>
              <w:left w:val="single" w:sz="4" w:space="0" w:color="auto"/>
              <w:right w:val="single" w:sz="4" w:space="0" w:color="auto"/>
            </w:tcBorders>
          </w:tcPr>
          <w:p w:rsidR="00A77A5E" w:rsidRPr="004348C1" w:rsidRDefault="00A77A5E" w:rsidP="005C5B4B">
            <w:pPr>
              <w:spacing w:after="0" w:line="240" w:lineRule="auto"/>
              <w:rPr>
                <w:rFonts w:ascii="Times New Roman" w:hAnsi="Times New Roman"/>
                <w:sz w:val="24"/>
                <w:szCs w:val="24"/>
              </w:rPr>
            </w:pPr>
          </w:p>
        </w:tc>
        <w:tc>
          <w:tcPr>
            <w:tcW w:w="4865" w:type="dxa"/>
            <w:gridSpan w:val="2"/>
            <w:tcBorders>
              <w:top w:val="single" w:sz="6" w:space="0" w:color="auto"/>
              <w:left w:val="single" w:sz="4" w:space="0" w:color="auto"/>
              <w:bottom w:val="single" w:sz="6" w:space="0" w:color="auto"/>
              <w:right w:val="single" w:sz="4" w:space="0" w:color="auto"/>
            </w:tcBorders>
          </w:tcPr>
          <w:p w:rsidR="00A77A5E" w:rsidRPr="003D00EC" w:rsidRDefault="00A77A5E" w:rsidP="005C5B4B">
            <w:pPr>
              <w:widowControl w:val="0"/>
              <w:spacing w:after="0" w:line="240" w:lineRule="auto"/>
              <w:rPr>
                <w:rFonts w:ascii="Times New Roman" w:hAnsi="Times New Roman"/>
                <w:sz w:val="24"/>
                <w:szCs w:val="24"/>
                <w:lang w:val="uk-UA"/>
              </w:rPr>
            </w:pPr>
            <w:r w:rsidRPr="00A8227A">
              <w:rPr>
                <w:rFonts w:ascii="Times New Roman" w:hAnsi="Times New Roman"/>
                <w:sz w:val="24"/>
                <w:szCs w:val="24"/>
                <w:lang w:val="ru-RU"/>
              </w:rPr>
              <w:t>Адреса</w:t>
            </w:r>
            <w:r w:rsidR="00D53AC5">
              <w:rPr>
                <w:rFonts w:ascii="Times New Roman" w:hAnsi="Times New Roman"/>
                <w:sz w:val="24"/>
                <w:szCs w:val="24"/>
                <w:lang w:val="uk-UA"/>
              </w:rPr>
              <w:t>: м. Дубно вул. Шевченка, 54</w:t>
            </w:r>
          </w:p>
        </w:tc>
      </w:tr>
      <w:tr w:rsidR="00A77A5E" w:rsidRPr="00D53AC5" w:rsidTr="005C5B4B">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A77A5E" w:rsidRPr="00D53AC5" w:rsidRDefault="00A77A5E" w:rsidP="005C5B4B">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77A5E" w:rsidRPr="00D53AC5" w:rsidRDefault="00A77A5E" w:rsidP="005C5B4B">
            <w:pPr>
              <w:spacing w:after="0" w:line="240" w:lineRule="auto"/>
              <w:rPr>
                <w:rFonts w:ascii="Times New Roman" w:hAnsi="Times New Roman"/>
                <w:sz w:val="24"/>
                <w:szCs w:val="24"/>
              </w:rPr>
            </w:pPr>
          </w:p>
        </w:tc>
        <w:tc>
          <w:tcPr>
            <w:tcW w:w="4865" w:type="dxa"/>
            <w:gridSpan w:val="2"/>
            <w:tcBorders>
              <w:top w:val="single" w:sz="6" w:space="0" w:color="auto"/>
              <w:left w:val="single" w:sz="4" w:space="0" w:color="auto"/>
              <w:bottom w:val="single" w:sz="6" w:space="0" w:color="auto"/>
              <w:right w:val="single" w:sz="4" w:space="0" w:color="auto"/>
            </w:tcBorders>
          </w:tcPr>
          <w:p w:rsidR="00A77A5E" w:rsidRPr="003D00EC" w:rsidRDefault="003D00EC" w:rsidP="005C5B4B">
            <w:pPr>
              <w:spacing w:after="0" w:line="240" w:lineRule="auto"/>
              <w:rPr>
                <w:rFonts w:ascii="Times New Roman" w:hAnsi="Times New Roman"/>
                <w:snapToGrid w:val="0"/>
                <w:sz w:val="24"/>
                <w:szCs w:val="24"/>
                <w:lang w:val="uk-UA"/>
              </w:rPr>
            </w:pPr>
            <w:r>
              <w:rPr>
                <w:rFonts w:ascii="Times New Roman" w:hAnsi="Times New Roman"/>
                <w:snapToGrid w:val="0"/>
                <w:sz w:val="24"/>
                <w:szCs w:val="24"/>
                <w:lang w:val="uk-UA"/>
              </w:rPr>
              <w:t>Дубенський р-н., Рівненська обл.</w:t>
            </w:r>
          </w:p>
        </w:tc>
      </w:tr>
      <w:tr w:rsidR="00A77A5E" w:rsidRPr="004348C1" w:rsidTr="005C5B4B">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A77A5E" w:rsidRPr="004348C1" w:rsidRDefault="00A77A5E" w:rsidP="005C5B4B">
            <w:pPr>
              <w:spacing w:after="0" w:line="240" w:lineRule="auto"/>
              <w:rPr>
                <w:rFonts w:ascii="Times New Roman" w:hAnsi="Times New Roman"/>
                <w:snapToGrid w:val="0"/>
                <w:sz w:val="24"/>
                <w:szCs w:val="24"/>
              </w:rPr>
            </w:pPr>
            <w:r w:rsidRPr="004348C1">
              <w:rPr>
                <w:rFonts w:ascii="Times New Roman" w:hAnsi="Times New Roman"/>
                <w:snapToGrid w:val="0"/>
                <w:sz w:val="24"/>
                <w:szCs w:val="24"/>
              </w:rPr>
              <w:t>Код ЄДРПОУ</w:t>
            </w:r>
          </w:p>
        </w:tc>
        <w:tc>
          <w:tcPr>
            <w:tcW w:w="240" w:type="dxa"/>
            <w:tcBorders>
              <w:left w:val="single" w:sz="4" w:space="0" w:color="auto"/>
              <w:right w:val="single" w:sz="4" w:space="0" w:color="auto"/>
            </w:tcBorders>
          </w:tcPr>
          <w:p w:rsidR="00A77A5E" w:rsidRPr="004348C1" w:rsidRDefault="00A77A5E" w:rsidP="005C5B4B">
            <w:pPr>
              <w:spacing w:after="0" w:line="240" w:lineRule="auto"/>
              <w:rPr>
                <w:rFonts w:ascii="Times New Roman" w:hAnsi="Times New Roman"/>
                <w:sz w:val="24"/>
                <w:szCs w:val="24"/>
              </w:rPr>
            </w:pPr>
          </w:p>
        </w:tc>
        <w:tc>
          <w:tcPr>
            <w:tcW w:w="4865" w:type="dxa"/>
            <w:gridSpan w:val="2"/>
            <w:tcBorders>
              <w:top w:val="single" w:sz="6" w:space="0" w:color="auto"/>
              <w:left w:val="single" w:sz="4" w:space="0" w:color="auto"/>
              <w:bottom w:val="single" w:sz="6" w:space="0" w:color="auto"/>
              <w:right w:val="single" w:sz="4" w:space="0" w:color="auto"/>
            </w:tcBorders>
          </w:tcPr>
          <w:p w:rsidR="00A77A5E" w:rsidRPr="003D00EC" w:rsidRDefault="00A77A5E" w:rsidP="005C5B4B">
            <w:pPr>
              <w:spacing w:after="0" w:line="240" w:lineRule="auto"/>
              <w:rPr>
                <w:rFonts w:ascii="Times New Roman" w:hAnsi="Times New Roman"/>
                <w:snapToGrid w:val="0"/>
                <w:sz w:val="24"/>
                <w:szCs w:val="24"/>
                <w:lang w:val="uk-UA"/>
              </w:rPr>
            </w:pPr>
            <w:r w:rsidRPr="004348C1">
              <w:rPr>
                <w:rFonts w:ascii="Times New Roman" w:hAnsi="Times New Roman"/>
                <w:snapToGrid w:val="0"/>
                <w:sz w:val="24"/>
                <w:szCs w:val="24"/>
              </w:rPr>
              <w:t>Код ЄДРПОУ</w:t>
            </w:r>
            <w:r w:rsidR="00D53AC5">
              <w:rPr>
                <w:rFonts w:ascii="Times New Roman" w:hAnsi="Times New Roman"/>
                <w:snapToGrid w:val="0"/>
                <w:sz w:val="24"/>
                <w:szCs w:val="24"/>
                <w:lang w:val="uk-UA"/>
              </w:rPr>
              <w:t xml:space="preserve">  25737084</w:t>
            </w:r>
          </w:p>
        </w:tc>
      </w:tr>
      <w:tr w:rsidR="00A77A5E" w:rsidRPr="004348C1" w:rsidTr="005C5B4B">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A77A5E" w:rsidRPr="004348C1" w:rsidRDefault="00A77A5E" w:rsidP="005C5B4B">
            <w:pPr>
              <w:spacing w:after="0" w:line="240" w:lineRule="auto"/>
              <w:ind w:right="145"/>
              <w:jc w:val="both"/>
              <w:rPr>
                <w:rFonts w:ascii="Times New Roman" w:hAnsi="Times New Roman"/>
                <w:snapToGrid w:val="0"/>
                <w:sz w:val="24"/>
                <w:szCs w:val="24"/>
              </w:rPr>
            </w:pPr>
            <w:r w:rsidRPr="004348C1">
              <w:rPr>
                <w:rFonts w:ascii="Times New Roman" w:hAnsi="Times New Roman"/>
                <w:snapToGrid w:val="0"/>
                <w:sz w:val="24"/>
                <w:szCs w:val="24"/>
              </w:rPr>
              <w:t>IBAN</w:t>
            </w:r>
          </w:p>
        </w:tc>
        <w:tc>
          <w:tcPr>
            <w:tcW w:w="240" w:type="dxa"/>
            <w:tcBorders>
              <w:left w:val="single" w:sz="4" w:space="0" w:color="auto"/>
              <w:right w:val="single" w:sz="4" w:space="0" w:color="auto"/>
            </w:tcBorders>
          </w:tcPr>
          <w:p w:rsidR="00A77A5E" w:rsidRPr="004348C1" w:rsidRDefault="00A77A5E" w:rsidP="005C5B4B">
            <w:pPr>
              <w:spacing w:after="0" w:line="240" w:lineRule="auto"/>
              <w:rPr>
                <w:rFonts w:ascii="Times New Roman" w:hAnsi="Times New Roman"/>
                <w:sz w:val="24"/>
                <w:szCs w:val="24"/>
              </w:rPr>
            </w:pPr>
          </w:p>
        </w:tc>
        <w:tc>
          <w:tcPr>
            <w:tcW w:w="4865" w:type="dxa"/>
            <w:gridSpan w:val="2"/>
            <w:tcBorders>
              <w:top w:val="single" w:sz="6" w:space="0" w:color="auto"/>
              <w:left w:val="single" w:sz="4" w:space="0" w:color="auto"/>
              <w:bottom w:val="single" w:sz="6" w:space="0" w:color="auto"/>
              <w:right w:val="single" w:sz="4" w:space="0" w:color="auto"/>
            </w:tcBorders>
          </w:tcPr>
          <w:p w:rsidR="00D53AC5" w:rsidRPr="00D53AC5" w:rsidRDefault="00A77A5E" w:rsidP="00D53AC5">
            <w:pPr>
              <w:spacing w:after="0" w:line="240" w:lineRule="auto"/>
              <w:ind w:right="145"/>
              <w:jc w:val="both"/>
              <w:rPr>
                <w:rFonts w:ascii="Times New Roman" w:hAnsi="Times New Roman"/>
                <w:snapToGrid w:val="0"/>
                <w:sz w:val="24"/>
                <w:szCs w:val="24"/>
                <w:lang w:val="uk-UA"/>
              </w:rPr>
            </w:pPr>
            <w:r w:rsidRPr="004348C1">
              <w:rPr>
                <w:rFonts w:ascii="Times New Roman" w:hAnsi="Times New Roman"/>
                <w:snapToGrid w:val="0"/>
                <w:sz w:val="24"/>
                <w:szCs w:val="24"/>
              </w:rPr>
              <w:t>IBAN</w:t>
            </w:r>
            <w:r w:rsidR="003D00EC">
              <w:rPr>
                <w:rFonts w:ascii="Times New Roman" w:hAnsi="Times New Roman"/>
                <w:snapToGrid w:val="0"/>
                <w:sz w:val="24"/>
                <w:szCs w:val="24"/>
                <w:lang w:val="uk-UA"/>
              </w:rPr>
              <w:t xml:space="preserve"> </w:t>
            </w:r>
            <w:r w:rsidR="00D53AC5" w:rsidRPr="00D53AC5">
              <w:rPr>
                <w:rFonts w:ascii="Times New Roman" w:hAnsi="Times New Roman"/>
                <w:snapToGrid w:val="0"/>
                <w:sz w:val="24"/>
                <w:szCs w:val="24"/>
                <w:lang w:val="uk-UA"/>
              </w:rPr>
              <w:t>р/рUA54820172034310000300011183</w:t>
            </w:r>
          </w:p>
          <w:p w:rsidR="00A77A5E" w:rsidRPr="00D53AC5" w:rsidRDefault="00D53AC5" w:rsidP="00D53AC5">
            <w:pPr>
              <w:spacing w:after="0" w:line="240" w:lineRule="auto"/>
              <w:ind w:right="145"/>
              <w:jc w:val="both"/>
              <w:rPr>
                <w:rFonts w:ascii="Times New Roman" w:hAnsi="Times New Roman"/>
                <w:snapToGrid w:val="0"/>
                <w:sz w:val="24"/>
                <w:szCs w:val="24"/>
                <w:lang w:val="uk-UA"/>
              </w:rPr>
            </w:pPr>
            <w:r w:rsidRPr="00D53AC5">
              <w:rPr>
                <w:rFonts w:ascii="Times New Roman" w:hAnsi="Times New Roman"/>
                <w:snapToGrid w:val="0"/>
                <w:sz w:val="24"/>
                <w:szCs w:val="24"/>
                <w:lang w:val="uk-UA"/>
              </w:rPr>
              <w:t>р/рUA948201720343191003200011183</w:t>
            </w:r>
          </w:p>
        </w:tc>
      </w:tr>
      <w:tr w:rsidR="00A77A5E" w:rsidRPr="004348C1" w:rsidTr="005C5B4B">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A77A5E" w:rsidRPr="004348C1" w:rsidRDefault="00A77A5E" w:rsidP="005C5B4B">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77A5E" w:rsidRPr="004348C1" w:rsidRDefault="00A77A5E" w:rsidP="005C5B4B">
            <w:pPr>
              <w:spacing w:after="0" w:line="240" w:lineRule="auto"/>
              <w:rPr>
                <w:rFonts w:ascii="Times New Roman" w:hAnsi="Times New Roman"/>
                <w:sz w:val="24"/>
                <w:szCs w:val="24"/>
              </w:rPr>
            </w:pPr>
          </w:p>
        </w:tc>
        <w:tc>
          <w:tcPr>
            <w:tcW w:w="4865" w:type="dxa"/>
            <w:gridSpan w:val="2"/>
            <w:tcBorders>
              <w:top w:val="single" w:sz="6" w:space="0" w:color="auto"/>
              <w:left w:val="single" w:sz="4" w:space="0" w:color="auto"/>
              <w:bottom w:val="single" w:sz="6" w:space="0" w:color="auto"/>
              <w:right w:val="single" w:sz="4" w:space="0" w:color="auto"/>
            </w:tcBorders>
          </w:tcPr>
          <w:p w:rsidR="00A77A5E" w:rsidRPr="003D00EC" w:rsidRDefault="003D00EC" w:rsidP="005C5B4B">
            <w:pPr>
              <w:spacing w:after="0" w:line="240" w:lineRule="auto"/>
              <w:rPr>
                <w:rFonts w:ascii="Times New Roman" w:hAnsi="Times New Roman"/>
                <w:snapToGrid w:val="0"/>
                <w:sz w:val="24"/>
                <w:szCs w:val="24"/>
                <w:lang w:val="uk-UA"/>
              </w:rPr>
            </w:pPr>
            <w:r>
              <w:rPr>
                <w:rFonts w:ascii="Times New Roman" w:hAnsi="Times New Roman"/>
                <w:snapToGrid w:val="0"/>
                <w:sz w:val="24"/>
                <w:szCs w:val="24"/>
                <w:lang w:val="uk-UA"/>
              </w:rPr>
              <w:t xml:space="preserve">Державна казначейська служба України </w:t>
            </w:r>
          </w:p>
        </w:tc>
      </w:tr>
      <w:tr w:rsidR="00A77A5E" w:rsidRPr="004348C1" w:rsidTr="005C5B4B">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A77A5E" w:rsidRPr="004348C1" w:rsidRDefault="00A77A5E" w:rsidP="005C5B4B">
            <w:pPr>
              <w:spacing w:after="0" w:line="240" w:lineRule="auto"/>
              <w:rPr>
                <w:rFonts w:ascii="Times New Roman" w:hAnsi="Times New Roman"/>
                <w:snapToGrid w:val="0"/>
                <w:sz w:val="24"/>
                <w:szCs w:val="24"/>
              </w:rPr>
            </w:pPr>
            <w:r w:rsidRPr="004348C1">
              <w:rPr>
                <w:rFonts w:ascii="Times New Roman" w:hAnsi="Times New Roman"/>
                <w:snapToGrid w:val="0"/>
                <w:sz w:val="24"/>
                <w:szCs w:val="24"/>
              </w:rPr>
              <w:t>ІПН</w:t>
            </w:r>
          </w:p>
        </w:tc>
        <w:tc>
          <w:tcPr>
            <w:tcW w:w="240" w:type="dxa"/>
            <w:tcBorders>
              <w:left w:val="single" w:sz="4" w:space="0" w:color="auto"/>
              <w:right w:val="single" w:sz="4" w:space="0" w:color="auto"/>
            </w:tcBorders>
          </w:tcPr>
          <w:p w:rsidR="00A77A5E" w:rsidRPr="004348C1" w:rsidRDefault="00A77A5E" w:rsidP="005C5B4B">
            <w:pPr>
              <w:spacing w:after="0" w:line="240" w:lineRule="auto"/>
              <w:rPr>
                <w:rFonts w:ascii="Times New Roman" w:hAnsi="Times New Roman"/>
                <w:sz w:val="24"/>
                <w:szCs w:val="24"/>
              </w:rPr>
            </w:pPr>
          </w:p>
        </w:tc>
        <w:tc>
          <w:tcPr>
            <w:tcW w:w="4865" w:type="dxa"/>
            <w:gridSpan w:val="2"/>
            <w:tcBorders>
              <w:top w:val="single" w:sz="6" w:space="0" w:color="auto"/>
              <w:left w:val="single" w:sz="4" w:space="0" w:color="auto"/>
              <w:bottom w:val="single" w:sz="6" w:space="0" w:color="auto"/>
              <w:right w:val="single" w:sz="4" w:space="0" w:color="auto"/>
            </w:tcBorders>
          </w:tcPr>
          <w:p w:rsidR="00A77A5E" w:rsidRPr="003D00EC" w:rsidRDefault="003D00EC" w:rsidP="005C5B4B">
            <w:pPr>
              <w:spacing w:after="0" w:line="240" w:lineRule="auto"/>
              <w:rPr>
                <w:rFonts w:ascii="Times New Roman" w:hAnsi="Times New Roman"/>
                <w:snapToGrid w:val="0"/>
                <w:sz w:val="24"/>
                <w:szCs w:val="24"/>
                <w:lang w:val="uk-UA"/>
              </w:rPr>
            </w:pPr>
            <w:r>
              <w:rPr>
                <w:rFonts w:ascii="Times New Roman" w:hAnsi="Times New Roman"/>
                <w:snapToGrid w:val="0"/>
                <w:sz w:val="24"/>
                <w:szCs w:val="24"/>
                <w:lang w:val="uk-UA"/>
              </w:rPr>
              <w:t>м. Київ</w:t>
            </w:r>
          </w:p>
        </w:tc>
      </w:tr>
      <w:tr w:rsidR="00A77A5E" w:rsidRPr="004348C1" w:rsidTr="005C5B4B">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A77A5E" w:rsidRPr="004348C1" w:rsidRDefault="00A77A5E" w:rsidP="005C5B4B">
            <w:pPr>
              <w:spacing w:after="0" w:line="240" w:lineRule="auto"/>
              <w:rPr>
                <w:rFonts w:ascii="Times New Roman" w:hAnsi="Times New Roman"/>
                <w:snapToGrid w:val="0"/>
                <w:sz w:val="24"/>
                <w:szCs w:val="24"/>
              </w:rPr>
            </w:pPr>
            <w:r w:rsidRPr="004348C1">
              <w:rPr>
                <w:rFonts w:ascii="Times New Roman" w:hAnsi="Times New Roman"/>
                <w:snapToGrid w:val="0"/>
                <w:sz w:val="24"/>
                <w:szCs w:val="24"/>
              </w:rPr>
              <w:t>Тел.:</w:t>
            </w:r>
          </w:p>
        </w:tc>
        <w:tc>
          <w:tcPr>
            <w:tcW w:w="240" w:type="dxa"/>
            <w:tcBorders>
              <w:left w:val="single" w:sz="4" w:space="0" w:color="auto"/>
              <w:right w:val="single" w:sz="4" w:space="0" w:color="auto"/>
            </w:tcBorders>
          </w:tcPr>
          <w:p w:rsidR="00A77A5E" w:rsidRPr="004348C1" w:rsidRDefault="00A77A5E" w:rsidP="005C5B4B">
            <w:pPr>
              <w:spacing w:after="0" w:line="240" w:lineRule="auto"/>
              <w:rPr>
                <w:rFonts w:ascii="Times New Roman" w:hAnsi="Times New Roman"/>
                <w:sz w:val="24"/>
                <w:szCs w:val="24"/>
              </w:rPr>
            </w:pPr>
          </w:p>
        </w:tc>
        <w:tc>
          <w:tcPr>
            <w:tcW w:w="4865" w:type="dxa"/>
            <w:gridSpan w:val="2"/>
            <w:tcBorders>
              <w:top w:val="single" w:sz="6" w:space="0" w:color="auto"/>
              <w:left w:val="single" w:sz="4" w:space="0" w:color="auto"/>
              <w:bottom w:val="single" w:sz="6" w:space="0" w:color="auto"/>
              <w:right w:val="single" w:sz="4" w:space="0" w:color="auto"/>
            </w:tcBorders>
          </w:tcPr>
          <w:p w:rsidR="00A77A5E" w:rsidRPr="003D00EC" w:rsidRDefault="00A77A5E" w:rsidP="005C5B4B">
            <w:pPr>
              <w:spacing w:after="0" w:line="240" w:lineRule="auto"/>
              <w:rPr>
                <w:rFonts w:ascii="Times New Roman" w:hAnsi="Times New Roman"/>
                <w:snapToGrid w:val="0"/>
                <w:sz w:val="24"/>
                <w:szCs w:val="24"/>
                <w:lang w:val="uk-UA"/>
              </w:rPr>
            </w:pPr>
            <w:r w:rsidRPr="004348C1">
              <w:rPr>
                <w:rFonts w:ascii="Times New Roman" w:hAnsi="Times New Roman"/>
                <w:snapToGrid w:val="0"/>
                <w:sz w:val="24"/>
                <w:szCs w:val="24"/>
              </w:rPr>
              <w:t>Тел.:</w:t>
            </w:r>
            <w:r w:rsidR="003D00EC">
              <w:rPr>
                <w:rFonts w:ascii="Times New Roman" w:hAnsi="Times New Roman"/>
                <w:snapToGrid w:val="0"/>
                <w:sz w:val="24"/>
                <w:szCs w:val="24"/>
                <w:lang w:val="uk-UA"/>
              </w:rPr>
              <w:t xml:space="preserve"> 0365622040</w:t>
            </w:r>
          </w:p>
        </w:tc>
      </w:tr>
      <w:tr w:rsidR="00A77A5E" w:rsidRPr="004348C1" w:rsidTr="005C5B4B">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A77A5E" w:rsidRPr="004348C1" w:rsidRDefault="00A77A5E" w:rsidP="005C5B4B">
            <w:pPr>
              <w:spacing w:after="0" w:line="240" w:lineRule="auto"/>
              <w:rPr>
                <w:rFonts w:ascii="Times New Roman" w:hAnsi="Times New Roman"/>
                <w:snapToGrid w:val="0"/>
                <w:sz w:val="24"/>
                <w:szCs w:val="24"/>
              </w:rPr>
            </w:pPr>
            <w:r w:rsidRPr="004348C1">
              <w:rPr>
                <w:rFonts w:ascii="Times New Roman" w:hAnsi="Times New Roman"/>
                <w:sz w:val="24"/>
                <w:szCs w:val="24"/>
              </w:rPr>
              <w:t xml:space="preserve">E-mail: </w:t>
            </w:r>
          </w:p>
        </w:tc>
        <w:tc>
          <w:tcPr>
            <w:tcW w:w="240" w:type="dxa"/>
            <w:tcBorders>
              <w:left w:val="single" w:sz="4" w:space="0" w:color="auto"/>
              <w:right w:val="single" w:sz="4" w:space="0" w:color="auto"/>
            </w:tcBorders>
          </w:tcPr>
          <w:p w:rsidR="00A77A5E" w:rsidRPr="004348C1" w:rsidRDefault="00A77A5E" w:rsidP="005C5B4B">
            <w:pPr>
              <w:spacing w:after="0" w:line="240" w:lineRule="auto"/>
              <w:rPr>
                <w:rFonts w:ascii="Times New Roman" w:hAnsi="Times New Roman"/>
                <w:sz w:val="24"/>
                <w:szCs w:val="24"/>
              </w:rPr>
            </w:pPr>
          </w:p>
        </w:tc>
        <w:tc>
          <w:tcPr>
            <w:tcW w:w="4865" w:type="dxa"/>
            <w:gridSpan w:val="2"/>
            <w:tcBorders>
              <w:top w:val="single" w:sz="6" w:space="0" w:color="auto"/>
              <w:left w:val="single" w:sz="4" w:space="0" w:color="auto"/>
              <w:bottom w:val="single" w:sz="6" w:space="0" w:color="auto"/>
              <w:right w:val="single" w:sz="4" w:space="0" w:color="auto"/>
            </w:tcBorders>
          </w:tcPr>
          <w:p w:rsidR="00A77A5E" w:rsidRPr="004348C1" w:rsidRDefault="00A77A5E" w:rsidP="00D53AC5">
            <w:pPr>
              <w:spacing w:after="0" w:line="240" w:lineRule="auto"/>
              <w:rPr>
                <w:rFonts w:ascii="Times New Roman" w:hAnsi="Times New Roman"/>
                <w:snapToGrid w:val="0"/>
                <w:sz w:val="24"/>
                <w:szCs w:val="24"/>
              </w:rPr>
            </w:pPr>
            <w:r w:rsidRPr="004348C1">
              <w:rPr>
                <w:rFonts w:ascii="Times New Roman" w:hAnsi="Times New Roman"/>
                <w:sz w:val="24"/>
                <w:szCs w:val="24"/>
              </w:rPr>
              <w:t xml:space="preserve">E-mail: </w:t>
            </w:r>
            <w:r w:rsidR="00D53AC5">
              <w:rPr>
                <w:rFonts w:ascii="Times New Roman" w:hAnsi="Times New Roman"/>
                <w:sz w:val="24"/>
                <w:szCs w:val="24"/>
              </w:rPr>
              <w:t>dubnokol15@ukr.net</w:t>
            </w:r>
          </w:p>
        </w:tc>
      </w:tr>
      <w:tr w:rsidR="00A77A5E" w:rsidRPr="00FF24D6" w:rsidTr="005C5B4B">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A77A5E" w:rsidRPr="004348C1" w:rsidRDefault="00A77A5E" w:rsidP="005C5B4B">
            <w:pPr>
              <w:pStyle w:val="2"/>
              <w:spacing w:line="240" w:lineRule="auto"/>
              <w:rPr>
                <w:rFonts w:ascii="Times New Roman" w:hAnsi="Times New Roman"/>
                <w:i/>
                <w:sz w:val="24"/>
                <w:szCs w:val="24"/>
              </w:rPr>
            </w:pPr>
            <w:r w:rsidRPr="004348C1">
              <w:rPr>
                <w:rFonts w:ascii="Times New Roman" w:hAnsi="Times New Roman"/>
                <w:sz w:val="24"/>
                <w:szCs w:val="24"/>
              </w:rPr>
              <w:t>_______________________</w:t>
            </w:r>
          </w:p>
          <w:p w:rsidR="00A77A5E" w:rsidRPr="004348C1" w:rsidRDefault="00A77A5E" w:rsidP="005C5B4B">
            <w:pPr>
              <w:spacing w:after="0" w:line="240" w:lineRule="auto"/>
              <w:rPr>
                <w:rFonts w:ascii="Times New Roman" w:hAnsi="Times New Roman"/>
                <w:sz w:val="24"/>
                <w:szCs w:val="24"/>
              </w:rPr>
            </w:pPr>
            <w:r w:rsidRPr="004348C1">
              <w:rPr>
                <w:rFonts w:ascii="Times New Roman" w:hAnsi="Times New Roman"/>
                <w:sz w:val="24"/>
                <w:szCs w:val="24"/>
              </w:rPr>
              <w:t>М.П.</w:t>
            </w:r>
          </w:p>
        </w:tc>
        <w:tc>
          <w:tcPr>
            <w:tcW w:w="240" w:type="dxa"/>
            <w:tcBorders>
              <w:left w:val="single" w:sz="4" w:space="0" w:color="auto"/>
              <w:right w:val="single" w:sz="4" w:space="0" w:color="auto"/>
            </w:tcBorders>
          </w:tcPr>
          <w:p w:rsidR="00A77A5E" w:rsidRPr="004348C1" w:rsidRDefault="00A77A5E" w:rsidP="005C5B4B">
            <w:pPr>
              <w:spacing w:after="0" w:line="240" w:lineRule="auto"/>
              <w:rPr>
                <w:rFonts w:ascii="Times New Roman" w:hAnsi="Times New Roman"/>
                <w:sz w:val="24"/>
                <w:szCs w:val="24"/>
              </w:rPr>
            </w:pPr>
          </w:p>
        </w:tc>
        <w:tc>
          <w:tcPr>
            <w:tcW w:w="4865" w:type="dxa"/>
            <w:gridSpan w:val="2"/>
            <w:tcBorders>
              <w:top w:val="single" w:sz="6" w:space="0" w:color="auto"/>
              <w:left w:val="single" w:sz="4" w:space="0" w:color="auto"/>
              <w:bottom w:val="single" w:sz="6" w:space="0" w:color="auto"/>
              <w:right w:val="single" w:sz="4" w:space="0" w:color="auto"/>
            </w:tcBorders>
          </w:tcPr>
          <w:p w:rsidR="00A77A5E" w:rsidRPr="003D00EC" w:rsidRDefault="003D00EC" w:rsidP="005C5B4B">
            <w:pPr>
              <w:pStyle w:val="2"/>
              <w:spacing w:line="240" w:lineRule="auto"/>
              <w:rPr>
                <w:rFonts w:ascii="Times New Roman" w:hAnsi="Times New Roman"/>
                <w:i/>
                <w:sz w:val="24"/>
                <w:szCs w:val="24"/>
                <w:lang w:val="uk-UA"/>
              </w:rPr>
            </w:pPr>
            <w:r>
              <w:rPr>
                <w:rFonts w:ascii="Times New Roman" w:hAnsi="Times New Roman"/>
                <w:sz w:val="24"/>
                <w:szCs w:val="24"/>
                <w:lang w:val="uk-UA"/>
              </w:rPr>
              <w:t>Директор</w:t>
            </w:r>
            <w:r w:rsidR="00D53AC5">
              <w:rPr>
                <w:rFonts w:ascii="Times New Roman" w:hAnsi="Times New Roman"/>
                <w:sz w:val="24"/>
                <w:szCs w:val="24"/>
              </w:rPr>
              <w:t>__________</w:t>
            </w:r>
            <w:r w:rsidR="00D53AC5">
              <w:rPr>
                <w:rFonts w:ascii="Times New Roman" w:hAnsi="Times New Roman"/>
                <w:sz w:val="24"/>
                <w:szCs w:val="24"/>
                <w:lang w:val="uk-UA"/>
              </w:rPr>
              <w:t>Валерій БАБАК</w:t>
            </w:r>
          </w:p>
          <w:p w:rsidR="00A77A5E" w:rsidRPr="00D84A8D" w:rsidRDefault="00A77A5E" w:rsidP="005C5B4B">
            <w:pPr>
              <w:spacing w:after="0" w:line="240" w:lineRule="auto"/>
              <w:rPr>
                <w:rFonts w:ascii="Times New Roman" w:hAnsi="Times New Roman"/>
                <w:sz w:val="24"/>
                <w:szCs w:val="24"/>
                <w:lang w:val="ru-RU"/>
              </w:rPr>
            </w:pPr>
            <w:r w:rsidRPr="00D84A8D">
              <w:rPr>
                <w:rFonts w:ascii="Times New Roman" w:hAnsi="Times New Roman"/>
                <w:sz w:val="24"/>
                <w:szCs w:val="24"/>
                <w:lang w:val="ru-RU"/>
              </w:rPr>
              <w:t>М.П.</w:t>
            </w:r>
          </w:p>
        </w:tc>
      </w:tr>
      <w:tr w:rsidR="00A77A5E" w:rsidRPr="004348C1" w:rsidTr="005C5B4B">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A77A5E" w:rsidRPr="004348C1" w:rsidRDefault="00A77A5E" w:rsidP="005C5B4B">
            <w:pPr>
              <w:spacing w:after="0"/>
              <w:rPr>
                <w:rFonts w:ascii="Times New Roman" w:hAnsi="Times New Roman"/>
                <w:sz w:val="24"/>
                <w:szCs w:val="24"/>
              </w:rPr>
            </w:pPr>
            <w:r w:rsidRPr="004348C1">
              <w:rPr>
                <w:rFonts w:ascii="Times New Roman" w:hAnsi="Times New Roman"/>
                <w:sz w:val="24"/>
                <w:szCs w:val="24"/>
              </w:rPr>
              <w:t>“_____”__________________20__ року</w:t>
            </w:r>
          </w:p>
        </w:tc>
        <w:tc>
          <w:tcPr>
            <w:tcW w:w="240" w:type="dxa"/>
            <w:tcBorders>
              <w:left w:val="single" w:sz="4" w:space="0" w:color="auto"/>
              <w:right w:val="single" w:sz="4" w:space="0" w:color="auto"/>
            </w:tcBorders>
          </w:tcPr>
          <w:p w:rsidR="00A77A5E" w:rsidRPr="004348C1" w:rsidRDefault="00A77A5E" w:rsidP="005C5B4B">
            <w:pPr>
              <w:spacing w:after="0"/>
              <w:rPr>
                <w:rFonts w:ascii="Times New Roman" w:hAnsi="Times New Roman"/>
                <w:sz w:val="24"/>
                <w:szCs w:val="24"/>
              </w:rPr>
            </w:pPr>
          </w:p>
        </w:tc>
        <w:tc>
          <w:tcPr>
            <w:tcW w:w="4865" w:type="dxa"/>
            <w:gridSpan w:val="2"/>
            <w:tcBorders>
              <w:top w:val="single" w:sz="6" w:space="0" w:color="auto"/>
              <w:left w:val="single" w:sz="4" w:space="0" w:color="auto"/>
              <w:bottom w:val="single" w:sz="4" w:space="0" w:color="auto"/>
              <w:right w:val="single" w:sz="4" w:space="0" w:color="auto"/>
            </w:tcBorders>
          </w:tcPr>
          <w:p w:rsidR="00A77A5E" w:rsidRPr="004348C1" w:rsidRDefault="00A77A5E" w:rsidP="005C5B4B">
            <w:pPr>
              <w:spacing w:after="0"/>
              <w:ind w:left="-313" w:firstLine="313"/>
              <w:rPr>
                <w:rFonts w:ascii="Times New Roman" w:hAnsi="Times New Roman"/>
                <w:sz w:val="24"/>
                <w:szCs w:val="24"/>
              </w:rPr>
            </w:pPr>
            <w:r w:rsidRPr="004348C1">
              <w:rPr>
                <w:rFonts w:ascii="Times New Roman" w:hAnsi="Times New Roman"/>
                <w:sz w:val="24"/>
                <w:szCs w:val="24"/>
              </w:rPr>
              <w:t>“_____”___________________20__ року</w:t>
            </w:r>
          </w:p>
        </w:tc>
      </w:tr>
      <w:tr w:rsidR="00A77A5E" w:rsidRPr="004348C1" w:rsidTr="005C5B4B">
        <w:tblPrEx>
          <w:tblCellSpacing w:w="30" w:type="dxa"/>
          <w:tblLook w:val="04A0" w:firstRow="1" w:lastRow="0" w:firstColumn="1" w:lastColumn="0" w:noHBand="0" w:noVBand="1"/>
        </w:tblPrEx>
        <w:trPr>
          <w:gridAfter w:val="1"/>
          <w:wAfter w:w="835" w:type="dxa"/>
          <w:trHeight w:val="120"/>
          <w:tblCellSpacing w:w="30" w:type="dxa"/>
        </w:trPr>
        <w:tc>
          <w:tcPr>
            <w:tcW w:w="5084" w:type="dxa"/>
            <w:gridSpan w:val="3"/>
          </w:tcPr>
          <w:p w:rsidR="00A77A5E" w:rsidRPr="004348C1" w:rsidRDefault="00A77A5E" w:rsidP="005C5B4B">
            <w:pPr>
              <w:rPr>
                <w:rFonts w:ascii="Times New Roman" w:hAnsi="Times New Roman"/>
                <w:b/>
                <w:sz w:val="20"/>
                <w:szCs w:val="20"/>
              </w:rPr>
            </w:pPr>
          </w:p>
        </w:tc>
        <w:tc>
          <w:tcPr>
            <w:tcW w:w="4030" w:type="dxa"/>
          </w:tcPr>
          <w:p w:rsidR="00A77A5E" w:rsidRPr="004348C1" w:rsidRDefault="00A77A5E" w:rsidP="005C5B4B">
            <w:pPr>
              <w:ind w:right="145"/>
              <w:jc w:val="both"/>
              <w:rPr>
                <w:rFonts w:ascii="Times New Roman" w:hAnsi="Times New Roman"/>
                <w:b/>
                <w:sz w:val="20"/>
                <w:szCs w:val="20"/>
              </w:rPr>
            </w:pPr>
          </w:p>
        </w:tc>
      </w:tr>
    </w:tbl>
    <w:p w:rsidR="00A77A5E" w:rsidRPr="00390B7E" w:rsidRDefault="00A77A5E" w:rsidP="00A77A5E">
      <w:pPr>
        <w:spacing w:after="0"/>
        <w:rPr>
          <w:rFonts w:ascii="Times New Roman" w:hAnsi="Times New Roman"/>
          <w:color w:val="000000"/>
          <w:lang w:val="uk-UA"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Default="00A77A5E" w:rsidP="00A77A5E">
      <w:pPr>
        <w:spacing w:after="0"/>
        <w:ind w:left="5954"/>
        <w:rPr>
          <w:rFonts w:ascii="Times New Roman" w:hAnsi="Times New Roman"/>
          <w:color w:val="000000"/>
          <w:lang w:val="ru-RU" w:eastAsia="ru-RU"/>
        </w:rPr>
      </w:pPr>
    </w:p>
    <w:p w:rsidR="00A77A5E" w:rsidRPr="00390B7E" w:rsidRDefault="00A77A5E" w:rsidP="00A77A5E">
      <w:pPr>
        <w:spacing w:after="0"/>
        <w:ind w:left="5954"/>
        <w:rPr>
          <w:rFonts w:ascii="Times New Roman" w:hAnsi="Times New Roman"/>
          <w:lang w:val="ru-RU" w:eastAsia="ru-RU"/>
        </w:rPr>
      </w:pPr>
      <w:r w:rsidRPr="00390B7E">
        <w:rPr>
          <w:rFonts w:ascii="Times New Roman" w:hAnsi="Times New Roman"/>
          <w:color w:val="000000"/>
          <w:lang w:val="ru-RU" w:eastAsia="ru-RU"/>
        </w:rPr>
        <w:t>Додаток 1</w:t>
      </w:r>
    </w:p>
    <w:p w:rsidR="00A77A5E" w:rsidRPr="00390B7E" w:rsidRDefault="00A77A5E" w:rsidP="00A77A5E">
      <w:pPr>
        <w:spacing w:after="0"/>
        <w:ind w:left="5954"/>
        <w:rPr>
          <w:rFonts w:ascii="Times New Roman" w:hAnsi="Times New Roman"/>
          <w:lang w:val="ru-RU" w:eastAsia="ru-RU"/>
        </w:rPr>
      </w:pPr>
      <w:proofErr w:type="gramStart"/>
      <w:r w:rsidRPr="00390B7E">
        <w:rPr>
          <w:rFonts w:ascii="Times New Roman" w:hAnsi="Times New Roman"/>
          <w:color w:val="000000"/>
          <w:lang w:val="ru-RU" w:eastAsia="ru-RU"/>
        </w:rPr>
        <w:t>до</w:t>
      </w:r>
      <w:proofErr w:type="gramEnd"/>
      <w:r w:rsidRPr="00390B7E">
        <w:rPr>
          <w:rFonts w:ascii="Times New Roman" w:hAnsi="Times New Roman"/>
          <w:color w:val="000000"/>
          <w:lang w:val="ru-RU" w:eastAsia="ru-RU"/>
        </w:rPr>
        <w:t xml:space="preserve"> договору про постачання</w:t>
      </w:r>
    </w:p>
    <w:p w:rsidR="00A77A5E" w:rsidRPr="00390B7E" w:rsidRDefault="00A77A5E" w:rsidP="00A77A5E">
      <w:pPr>
        <w:spacing w:after="0"/>
        <w:ind w:left="5954"/>
        <w:rPr>
          <w:rFonts w:ascii="Times New Roman" w:hAnsi="Times New Roman"/>
          <w:color w:val="000000"/>
          <w:lang w:val="ru-RU" w:eastAsia="ru-RU"/>
        </w:rPr>
      </w:pPr>
      <w:r w:rsidRPr="00390B7E">
        <w:rPr>
          <w:rFonts w:ascii="Times New Roman" w:hAnsi="Times New Roman"/>
          <w:color w:val="000000"/>
          <w:lang w:val="ru-RU" w:eastAsia="ru-RU"/>
        </w:rPr>
        <w:t>електричної енергії споживачу</w:t>
      </w:r>
    </w:p>
    <w:p w:rsidR="00A77A5E" w:rsidRPr="00390B7E" w:rsidRDefault="00A77A5E" w:rsidP="00A77A5E">
      <w:pPr>
        <w:spacing w:after="0"/>
        <w:ind w:left="5954"/>
        <w:rPr>
          <w:rFonts w:ascii="Times New Roman" w:hAnsi="Times New Roman"/>
          <w:lang w:val="ru-RU" w:eastAsia="ru-RU"/>
        </w:rPr>
      </w:pPr>
      <w:r w:rsidRPr="00390B7E">
        <w:rPr>
          <w:rFonts w:ascii="Times New Roman" w:hAnsi="Times New Roman"/>
          <w:color w:val="000000"/>
          <w:lang w:val="ru-RU" w:eastAsia="ru-RU"/>
        </w:rPr>
        <w:t>№__________ від __________</w:t>
      </w:r>
    </w:p>
    <w:p w:rsidR="00A77A5E" w:rsidRPr="00390B7E" w:rsidRDefault="00A77A5E" w:rsidP="00A77A5E">
      <w:pPr>
        <w:jc w:val="center"/>
        <w:rPr>
          <w:rFonts w:ascii="Times New Roman" w:hAnsi="Times New Roman"/>
          <w:lang w:val="ru-RU" w:eastAsia="ru-RU"/>
        </w:rPr>
      </w:pPr>
      <w:r w:rsidRPr="00390B7E">
        <w:rPr>
          <w:rFonts w:ascii="Times New Roman" w:hAnsi="Times New Roman"/>
          <w:color w:val="000000"/>
          <w:lang w:val="ru-RU" w:eastAsia="ru-RU"/>
        </w:rPr>
        <w:t xml:space="preserve"> </w:t>
      </w:r>
    </w:p>
    <w:p w:rsidR="00A77A5E" w:rsidRPr="00390B7E" w:rsidRDefault="00A77A5E" w:rsidP="00A77A5E">
      <w:pPr>
        <w:spacing w:after="0"/>
        <w:jc w:val="center"/>
        <w:rPr>
          <w:rFonts w:ascii="Times New Roman" w:hAnsi="Times New Roman"/>
          <w:lang w:val="ru-RU" w:eastAsia="ru-RU"/>
        </w:rPr>
      </w:pPr>
      <w:r w:rsidRPr="00390B7E">
        <w:rPr>
          <w:rFonts w:ascii="Times New Roman" w:hAnsi="Times New Roman"/>
          <w:b/>
          <w:bCs/>
          <w:color w:val="000000"/>
          <w:szCs w:val="28"/>
          <w:lang w:val="ru-RU" w:eastAsia="ru-RU"/>
        </w:rPr>
        <w:t>ЗАЯВА-ПРИЄДНАННЯ</w:t>
      </w:r>
    </w:p>
    <w:p w:rsidR="00A77A5E" w:rsidRPr="00D5438D" w:rsidRDefault="00A77A5E" w:rsidP="00A77A5E">
      <w:pPr>
        <w:spacing w:after="0"/>
        <w:jc w:val="center"/>
        <w:rPr>
          <w:rFonts w:ascii="Times New Roman" w:hAnsi="Times New Roman"/>
          <w:lang w:val="ru-RU" w:eastAsia="ru-RU"/>
        </w:rPr>
      </w:pPr>
      <w:proofErr w:type="gramStart"/>
      <w:r w:rsidRPr="004348C1">
        <w:rPr>
          <w:rFonts w:ascii="Times New Roman" w:hAnsi="Times New Roman"/>
          <w:b/>
          <w:bCs/>
          <w:color w:val="000000"/>
          <w:szCs w:val="28"/>
          <w:lang w:val="ru-RU" w:eastAsia="ru-RU"/>
        </w:rPr>
        <w:t>до</w:t>
      </w:r>
      <w:proofErr w:type="gramEnd"/>
      <w:r w:rsidRPr="004348C1">
        <w:rPr>
          <w:rFonts w:ascii="Times New Roman" w:hAnsi="Times New Roman"/>
          <w:b/>
          <w:bCs/>
          <w:color w:val="000000"/>
          <w:szCs w:val="28"/>
          <w:lang w:val="ru-RU" w:eastAsia="ru-RU"/>
        </w:rPr>
        <w:t xml:space="preserve"> договору про постачання електричної енергії споживачу</w:t>
      </w:r>
      <w:r w:rsidRPr="004348C1">
        <w:rPr>
          <w:rFonts w:ascii="Times New Roman" w:hAnsi="Times New Roman"/>
          <w:color w:val="000000"/>
          <w:lang w:val="ru-RU" w:eastAsia="ru-RU"/>
        </w:rPr>
        <w:t xml:space="preserve"> </w:t>
      </w:r>
    </w:p>
    <w:p w:rsidR="00A77A5E" w:rsidRPr="00390B7E" w:rsidRDefault="00A77A5E" w:rsidP="00A77A5E">
      <w:pPr>
        <w:ind w:firstLine="567"/>
        <w:jc w:val="both"/>
        <w:rPr>
          <w:rFonts w:ascii="Times New Roman" w:hAnsi="Times New Roman"/>
          <w:sz w:val="20"/>
          <w:lang w:val="ru-RU"/>
        </w:rPr>
      </w:pPr>
      <w:proofErr w:type="gramStart"/>
      <w:r w:rsidRPr="004348C1">
        <w:rPr>
          <w:rFonts w:ascii="Times New Roman" w:hAnsi="Times New Roman"/>
          <w:sz w:val="20"/>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електропостачальника </w:t>
      </w:r>
      <w:r w:rsidRPr="004348C1">
        <w:rPr>
          <w:rFonts w:ascii="Times New Roman" w:hAnsi="Times New Roman"/>
          <w:b/>
          <w:sz w:val="20"/>
          <w:lang w:val="ru-RU"/>
        </w:rPr>
        <w:t>_________________________________</w:t>
      </w:r>
      <w:r w:rsidRPr="004348C1">
        <w:rPr>
          <w:rFonts w:ascii="Times New Roman" w:hAnsi="Times New Roman"/>
          <w:sz w:val="20"/>
          <w:lang w:val="ru-RU"/>
        </w:rPr>
        <w:t xml:space="preserve"> (ЕІС-код ____________________ електропостачальника як суб'єкта ринку електричної енерг</w:t>
      </w:r>
      <w:proofErr w:type="gramEnd"/>
      <w:r w:rsidRPr="004348C1">
        <w:rPr>
          <w:rFonts w:ascii="Times New Roman" w:hAnsi="Times New Roman"/>
          <w:sz w:val="20"/>
          <w:lang w:val="ru-RU"/>
        </w:rPr>
        <w:t xml:space="preserve">ії) (далі – Постачальник) у мережі Інтернет за адресою: _______________________ приєднуюсь до умов Договору на умовах комерційної пропозиції Постачальника з </w:t>
      </w:r>
      <w:proofErr w:type="gramStart"/>
      <w:r w:rsidRPr="004348C1">
        <w:rPr>
          <w:rFonts w:ascii="Times New Roman" w:hAnsi="Times New Roman"/>
          <w:sz w:val="20"/>
          <w:lang w:val="ru-RU"/>
        </w:rPr>
        <w:t>такими</w:t>
      </w:r>
      <w:proofErr w:type="gramEnd"/>
      <w:r w:rsidRPr="004348C1">
        <w:rPr>
          <w:rFonts w:ascii="Times New Roman" w:hAnsi="Times New Roman"/>
          <w:sz w:val="20"/>
          <w:lang w:val="ru-RU"/>
        </w:rPr>
        <w:t xml:space="preserve"> нижченаведеним</w:t>
      </w:r>
      <w:r>
        <w:rPr>
          <w:rFonts w:ascii="Times New Roman" w:hAnsi="Times New Roman"/>
          <w:sz w:val="20"/>
          <w:lang w:val="ru-RU"/>
        </w:rPr>
        <w:t xml:space="preserve">и даними. </w:t>
      </w:r>
    </w:p>
    <w:p w:rsidR="00A77A5E" w:rsidRPr="004348C1" w:rsidRDefault="00A77A5E" w:rsidP="00A77A5E">
      <w:pPr>
        <w:ind w:firstLine="567"/>
        <w:jc w:val="both"/>
        <w:rPr>
          <w:rFonts w:ascii="Times New Roman" w:hAnsi="Times New Roman"/>
          <w:sz w:val="20"/>
        </w:rPr>
      </w:pPr>
      <w:r w:rsidRPr="004348C1">
        <w:rPr>
          <w:rFonts w:ascii="Times New Roman" w:hAnsi="Times New Roman"/>
          <w:b/>
          <w:sz w:val="20"/>
        </w:rPr>
        <w:t>Дані Споживача: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5232"/>
        <w:gridCol w:w="3890"/>
      </w:tblGrid>
      <w:tr w:rsidR="00A77A5E" w:rsidRPr="00F54817" w:rsidTr="005C5B4B">
        <w:trPr>
          <w:trHeight w:val="328"/>
        </w:trPr>
        <w:tc>
          <w:tcPr>
            <w:tcW w:w="456" w:type="dxa"/>
            <w:shd w:val="clear" w:color="auto" w:fill="auto"/>
            <w:vAlign w:val="center"/>
          </w:tcPr>
          <w:p w:rsidR="00A77A5E" w:rsidRPr="00F54817" w:rsidRDefault="00A77A5E" w:rsidP="005C5B4B">
            <w:pPr>
              <w:spacing w:after="0"/>
              <w:jc w:val="center"/>
              <w:rPr>
                <w:rFonts w:ascii="Times New Roman" w:hAnsi="Times New Roman"/>
                <w:sz w:val="20"/>
              </w:rPr>
            </w:pPr>
            <w:r w:rsidRPr="00F54817">
              <w:rPr>
                <w:rFonts w:ascii="Times New Roman" w:hAnsi="Times New Roman"/>
                <w:sz w:val="20"/>
              </w:rPr>
              <w:t>1</w:t>
            </w:r>
          </w:p>
        </w:tc>
        <w:tc>
          <w:tcPr>
            <w:tcW w:w="5389" w:type="dxa"/>
            <w:shd w:val="clear" w:color="auto" w:fill="auto"/>
            <w:vAlign w:val="center"/>
          </w:tcPr>
          <w:p w:rsidR="00A77A5E" w:rsidRPr="00F54817" w:rsidRDefault="00A77A5E" w:rsidP="005C5B4B">
            <w:pPr>
              <w:spacing w:after="0"/>
              <w:rPr>
                <w:rFonts w:ascii="Times New Roman" w:hAnsi="Times New Roman"/>
                <w:sz w:val="20"/>
              </w:rPr>
            </w:pPr>
            <w:r w:rsidRPr="00F54817">
              <w:rPr>
                <w:rFonts w:ascii="Times New Roman" w:hAnsi="Times New Roman"/>
                <w:sz w:val="20"/>
              </w:rPr>
              <w:t>Обрана комерційна пропозиція</w:t>
            </w:r>
          </w:p>
        </w:tc>
        <w:tc>
          <w:tcPr>
            <w:tcW w:w="3988" w:type="dxa"/>
            <w:shd w:val="clear" w:color="auto" w:fill="auto"/>
            <w:vAlign w:val="center"/>
          </w:tcPr>
          <w:p w:rsidR="00A77A5E" w:rsidRPr="00F54817" w:rsidRDefault="00A77A5E" w:rsidP="005C5B4B">
            <w:pPr>
              <w:spacing w:after="0"/>
              <w:rPr>
                <w:rFonts w:ascii="Times New Roman" w:hAnsi="Times New Roman"/>
                <w:b/>
                <w:sz w:val="20"/>
              </w:rPr>
            </w:pPr>
          </w:p>
        </w:tc>
      </w:tr>
      <w:tr w:rsidR="00A77A5E" w:rsidRPr="00FF24D6" w:rsidTr="005C5B4B">
        <w:trPr>
          <w:trHeight w:val="547"/>
        </w:trPr>
        <w:tc>
          <w:tcPr>
            <w:tcW w:w="456" w:type="dxa"/>
            <w:shd w:val="clear" w:color="auto" w:fill="auto"/>
            <w:vAlign w:val="center"/>
          </w:tcPr>
          <w:p w:rsidR="00A77A5E" w:rsidRPr="00F54817" w:rsidRDefault="00A77A5E" w:rsidP="005C5B4B">
            <w:pPr>
              <w:spacing w:after="0"/>
              <w:jc w:val="center"/>
              <w:rPr>
                <w:rFonts w:ascii="Times New Roman" w:hAnsi="Times New Roman"/>
                <w:sz w:val="20"/>
              </w:rPr>
            </w:pPr>
            <w:r w:rsidRPr="00F54817">
              <w:rPr>
                <w:rFonts w:ascii="Times New Roman" w:hAnsi="Times New Roman"/>
                <w:sz w:val="20"/>
              </w:rPr>
              <w:t>2</w:t>
            </w:r>
          </w:p>
        </w:tc>
        <w:tc>
          <w:tcPr>
            <w:tcW w:w="5389" w:type="dxa"/>
            <w:shd w:val="clear" w:color="auto" w:fill="auto"/>
            <w:vAlign w:val="center"/>
          </w:tcPr>
          <w:p w:rsidR="00A77A5E" w:rsidRPr="00F54817" w:rsidRDefault="00A77A5E" w:rsidP="005C5B4B">
            <w:pPr>
              <w:spacing w:after="0"/>
              <w:rPr>
                <w:rFonts w:ascii="Times New Roman" w:hAnsi="Times New Roman"/>
                <w:sz w:val="20"/>
              </w:rPr>
            </w:pPr>
            <w:r w:rsidRPr="00F54817">
              <w:rPr>
                <w:rFonts w:ascii="Times New Roman" w:hAnsi="Times New Roman"/>
                <w:sz w:val="20"/>
              </w:rPr>
              <w:t>Назва юридичної особи</w:t>
            </w:r>
          </w:p>
        </w:tc>
        <w:tc>
          <w:tcPr>
            <w:tcW w:w="3988" w:type="dxa"/>
            <w:shd w:val="clear" w:color="auto" w:fill="auto"/>
            <w:vAlign w:val="center"/>
          </w:tcPr>
          <w:p w:rsidR="00A77A5E" w:rsidRPr="00D84A8D" w:rsidRDefault="000F778E" w:rsidP="005C5B4B">
            <w:pPr>
              <w:spacing w:after="0"/>
              <w:rPr>
                <w:rFonts w:ascii="Times New Roman" w:hAnsi="Times New Roman"/>
                <w:b/>
                <w:sz w:val="20"/>
                <w:szCs w:val="20"/>
                <w:lang w:val="ru-RU"/>
              </w:rPr>
            </w:pPr>
            <w:r w:rsidRPr="000F778E">
              <w:rPr>
                <w:rFonts w:ascii="Times New Roman" w:hAnsi="Times New Roman"/>
                <w:b/>
                <w:sz w:val="20"/>
                <w:szCs w:val="20"/>
                <w:lang w:val="ru-RU"/>
              </w:rPr>
              <w:t xml:space="preserve">ВСП «Дубенський педагогічний фаховий коледж </w:t>
            </w:r>
            <w:proofErr w:type="gramStart"/>
            <w:r w:rsidRPr="000F778E">
              <w:rPr>
                <w:rFonts w:ascii="Times New Roman" w:hAnsi="Times New Roman"/>
                <w:b/>
                <w:sz w:val="20"/>
                <w:szCs w:val="20"/>
                <w:lang w:val="ru-RU"/>
              </w:rPr>
              <w:t>Р</w:t>
            </w:r>
            <w:proofErr w:type="gramEnd"/>
            <w:r w:rsidRPr="000F778E">
              <w:rPr>
                <w:rFonts w:ascii="Times New Roman" w:hAnsi="Times New Roman"/>
                <w:b/>
                <w:sz w:val="20"/>
                <w:szCs w:val="20"/>
                <w:lang w:val="ru-RU"/>
              </w:rPr>
              <w:t>івненського державного гуманітарного університету»</w:t>
            </w:r>
          </w:p>
        </w:tc>
      </w:tr>
      <w:tr w:rsidR="00A77A5E" w:rsidRPr="00F54817" w:rsidTr="005C5B4B">
        <w:trPr>
          <w:trHeight w:val="427"/>
        </w:trPr>
        <w:tc>
          <w:tcPr>
            <w:tcW w:w="456" w:type="dxa"/>
            <w:shd w:val="clear" w:color="auto" w:fill="auto"/>
            <w:vAlign w:val="center"/>
          </w:tcPr>
          <w:p w:rsidR="00A77A5E" w:rsidRPr="00F54817" w:rsidRDefault="00A77A5E" w:rsidP="005C5B4B">
            <w:pPr>
              <w:spacing w:after="0"/>
              <w:jc w:val="center"/>
              <w:rPr>
                <w:rFonts w:ascii="Times New Roman" w:hAnsi="Times New Roman"/>
                <w:sz w:val="20"/>
              </w:rPr>
            </w:pPr>
            <w:r w:rsidRPr="00F54817">
              <w:rPr>
                <w:rFonts w:ascii="Times New Roman" w:hAnsi="Times New Roman"/>
                <w:sz w:val="20"/>
              </w:rPr>
              <w:t>3</w:t>
            </w:r>
          </w:p>
        </w:tc>
        <w:tc>
          <w:tcPr>
            <w:tcW w:w="5389" w:type="dxa"/>
            <w:shd w:val="clear" w:color="auto" w:fill="auto"/>
            <w:vAlign w:val="center"/>
          </w:tcPr>
          <w:p w:rsidR="00A77A5E" w:rsidRPr="00F54817" w:rsidRDefault="00A77A5E" w:rsidP="005C5B4B">
            <w:pPr>
              <w:spacing w:after="0"/>
              <w:rPr>
                <w:rFonts w:ascii="Times New Roman" w:hAnsi="Times New Roman"/>
                <w:sz w:val="20"/>
              </w:rPr>
            </w:pPr>
            <w:r w:rsidRPr="00F54817">
              <w:rPr>
                <w:rFonts w:ascii="Times New Roman" w:hAnsi="Times New Roman"/>
                <w:sz w:val="20"/>
              </w:rPr>
              <w:t>Код ЄДРПОУ</w:t>
            </w:r>
          </w:p>
        </w:tc>
        <w:tc>
          <w:tcPr>
            <w:tcW w:w="3988" w:type="dxa"/>
            <w:shd w:val="clear" w:color="auto" w:fill="auto"/>
            <w:vAlign w:val="center"/>
          </w:tcPr>
          <w:p w:rsidR="00A77A5E" w:rsidRPr="00D84A8D" w:rsidRDefault="000F778E" w:rsidP="005C5B4B">
            <w:pPr>
              <w:spacing w:after="0"/>
              <w:rPr>
                <w:rFonts w:ascii="Times New Roman" w:hAnsi="Times New Roman"/>
                <w:color w:val="000000"/>
                <w:sz w:val="20"/>
                <w:lang w:val="uk-UA"/>
              </w:rPr>
            </w:pPr>
            <w:r>
              <w:rPr>
                <w:rFonts w:ascii="Times New Roman" w:hAnsi="Times New Roman"/>
                <w:color w:val="000000"/>
                <w:sz w:val="20"/>
                <w:lang w:val="uk-UA"/>
              </w:rPr>
              <w:t>25737084</w:t>
            </w:r>
          </w:p>
        </w:tc>
      </w:tr>
      <w:tr w:rsidR="00A77A5E" w:rsidRPr="00FF24D6" w:rsidTr="005C5B4B">
        <w:trPr>
          <w:trHeight w:val="547"/>
        </w:trPr>
        <w:tc>
          <w:tcPr>
            <w:tcW w:w="456" w:type="dxa"/>
            <w:shd w:val="clear" w:color="auto" w:fill="auto"/>
            <w:vAlign w:val="center"/>
          </w:tcPr>
          <w:p w:rsidR="00A77A5E" w:rsidRPr="00F54817" w:rsidRDefault="00A77A5E" w:rsidP="005C5B4B">
            <w:pPr>
              <w:spacing w:after="0"/>
              <w:jc w:val="center"/>
              <w:rPr>
                <w:rFonts w:ascii="Times New Roman" w:hAnsi="Times New Roman"/>
                <w:sz w:val="20"/>
              </w:rPr>
            </w:pPr>
            <w:r w:rsidRPr="00F54817">
              <w:rPr>
                <w:rFonts w:ascii="Times New Roman" w:hAnsi="Times New Roman"/>
                <w:sz w:val="20"/>
              </w:rPr>
              <w:t>4</w:t>
            </w:r>
          </w:p>
        </w:tc>
        <w:tc>
          <w:tcPr>
            <w:tcW w:w="5389" w:type="dxa"/>
            <w:shd w:val="clear" w:color="auto" w:fill="auto"/>
            <w:vAlign w:val="center"/>
          </w:tcPr>
          <w:p w:rsidR="00A77A5E" w:rsidRPr="00F54817" w:rsidRDefault="00A77A5E" w:rsidP="005C5B4B">
            <w:pPr>
              <w:spacing w:after="0"/>
              <w:rPr>
                <w:rFonts w:ascii="Times New Roman" w:hAnsi="Times New Roman"/>
                <w:sz w:val="20"/>
                <w:lang w:val="ru-RU"/>
              </w:rPr>
            </w:pPr>
            <w:r w:rsidRPr="00F54817">
              <w:rPr>
                <w:rFonts w:ascii="Times New Roman" w:hAnsi="Times New Roman"/>
                <w:sz w:val="20"/>
                <w:lang w:val="ru-RU"/>
              </w:rPr>
              <w:t>Наявність/відсутність статусу платника єдиного податку (для фізичних осіб-підприємці</w:t>
            </w:r>
            <w:proofErr w:type="gramStart"/>
            <w:r w:rsidRPr="00F54817">
              <w:rPr>
                <w:rFonts w:ascii="Times New Roman" w:hAnsi="Times New Roman"/>
                <w:sz w:val="20"/>
                <w:lang w:val="ru-RU"/>
              </w:rPr>
              <w:t>в</w:t>
            </w:r>
            <w:proofErr w:type="gramEnd"/>
            <w:r w:rsidRPr="00F54817">
              <w:rPr>
                <w:rFonts w:ascii="Times New Roman" w:hAnsi="Times New Roman"/>
                <w:sz w:val="20"/>
                <w:lang w:val="ru-RU"/>
              </w:rPr>
              <w:t xml:space="preserve"> </w:t>
            </w:r>
            <w:proofErr w:type="gramStart"/>
            <w:r w:rsidRPr="00F54817">
              <w:rPr>
                <w:rFonts w:ascii="Times New Roman" w:hAnsi="Times New Roman"/>
                <w:sz w:val="20"/>
                <w:lang w:val="ru-RU"/>
              </w:rPr>
              <w:t>та</w:t>
            </w:r>
            <w:proofErr w:type="gramEnd"/>
            <w:r w:rsidRPr="00F54817">
              <w:rPr>
                <w:rFonts w:ascii="Times New Roman" w:hAnsi="Times New Roman"/>
                <w:sz w:val="20"/>
                <w:lang w:val="ru-RU"/>
              </w:rPr>
              <w:t xml:space="preserve"> юридичних осіб)</w:t>
            </w:r>
          </w:p>
        </w:tc>
        <w:tc>
          <w:tcPr>
            <w:tcW w:w="3988" w:type="dxa"/>
            <w:shd w:val="clear" w:color="auto" w:fill="auto"/>
            <w:vAlign w:val="center"/>
          </w:tcPr>
          <w:p w:rsidR="00A77A5E" w:rsidRPr="00F54817" w:rsidRDefault="00A77A5E" w:rsidP="005C5B4B">
            <w:pPr>
              <w:spacing w:after="0"/>
              <w:rPr>
                <w:rFonts w:ascii="Times New Roman" w:hAnsi="Times New Roman"/>
                <w:b/>
                <w:color w:val="000000"/>
                <w:sz w:val="20"/>
                <w:lang w:val="ru-RU"/>
              </w:rPr>
            </w:pPr>
          </w:p>
        </w:tc>
      </w:tr>
      <w:tr w:rsidR="00A77A5E" w:rsidRPr="00A8227A" w:rsidTr="005C5B4B">
        <w:trPr>
          <w:trHeight w:val="169"/>
        </w:trPr>
        <w:tc>
          <w:tcPr>
            <w:tcW w:w="456" w:type="dxa"/>
            <w:shd w:val="clear" w:color="auto" w:fill="auto"/>
            <w:vAlign w:val="center"/>
          </w:tcPr>
          <w:p w:rsidR="00A77A5E" w:rsidRPr="00F54817" w:rsidRDefault="00A77A5E" w:rsidP="005C5B4B">
            <w:pPr>
              <w:spacing w:after="0"/>
              <w:jc w:val="center"/>
              <w:rPr>
                <w:rFonts w:ascii="Times New Roman" w:hAnsi="Times New Roman"/>
                <w:sz w:val="20"/>
              </w:rPr>
            </w:pPr>
            <w:r w:rsidRPr="00F54817">
              <w:rPr>
                <w:rFonts w:ascii="Times New Roman" w:hAnsi="Times New Roman"/>
                <w:sz w:val="20"/>
              </w:rPr>
              <w:t>5</w:t>
            </w:r>
          </w:p>
        </w:tc>
        <w:tc>
          <w:tcPr>
            <w:tcW w:w="5389" w:type="dxa"/>
            <w:shd w:val="clear" w:color="auto" w:fill="auto"/>
            <w:vAlign w:val="center"/>
          </w:tcPr>
          <w:p w:rsidR="00A77A5E" w:rsidRPr="00F54817" w:rsidRDefault="00A77A5E" w:rsidP="005C5B4B">
            <w:pPr>
              <w:spacing w:after="0"/>
              <w:rPr>
                <w:rFonts w:ascii="Times New Roman" w:hAnsi="Times New Roman"/>
                <w:sz w:val="20"/>
              </w:rPr>
            </w:pPr>
            <w:r w:rsidRPr="00F54817">
              <w:rPr>
                <w:rFonts w:ascii="Times New Roman" w:hAnsi="Times New Roman"/>
                <w:sz w:val="20"/>
              </w:rPr>
              <w:t xml:space="preserve">Статус платника ПДВ       </w:t>
            </w:r>
          </w:p>
        </w:tc>
        <w:tc>
          <w:tcPr>
            <w:tcW w:w="3988" w:type="dxa"/>
            <w:shd w:val="clear" w:color="auto" w:fill="auto"/>
            <w:vAlign w:val="center"/>
          </w:tcPr>
          <w:p w:rsidR="00A77A5E" w:rsidRPr="00F54817" w:rsidRDefault="00A77A5E" w:rsidP="005C5B4B">
            <w:pPr>
              <w:spacing w:after="0"/>
              <w:rPr>
                <w:rFonts w:ascii="Times New Roman" w:hAnsi="Times New Roman"/>
                <w:sz w:val="20"/>
                <w:lang w:val="ru-RU"/>
              </w:rPr>
            </w:pPr>
            <w:r w:rsidRPr="00F54817">
              <w:rPr>
                <w:rFonts w:ascii="Times New Roman" w:hAnsi="Times New Roman"/>
                <w:sz w:val="20"/>
                <w:lang w:val="ru-RU"/>
              </w:rPr>
              <w:t>ПЛАТНИК/</w:t>
            </w:r>
            <w:r w:rsidRPr="00D84A8D">
              <w:rPr>
                <w:rFonts w:ascii="Times New Roman" w:hAnsi="Times New Roman"/>
                <w:sz w:val="20"/>
                <w:u w:val="single"/>
                <w:lang w:val="ru-RU"/>
              </w:rPr>
              <w:t>НЕ ПЛАТНИК</w:t>
            </w:r>
            <w:r w:rsidRPr="00F54817">
              <w:rPr>
                <w:rFonts w:ascii="Times New Roman" w:hAnsi="Times New Roman"/>
                <w:sz w:val="20"/>
                <w:lang w:val="ru-RU"/>
              </w:rPr>
              <w:t xml:space="preserve"> </w:t>
            </w:r>
          </w:p>
          <w:p w:rsidR="00A77A5E" w:rsidRPr="00F54817" w:rsidRDefault="00A77A5E" w:rsidP="005C5B4B">
            <w:pPr>
              <w:spacing w:after="0"/>
              <w:rPr>
                <w:rFonts w:ascii="Times New Roman" w:hAnsi="Times New Roman"/>
                <w:color w:val="000000"/>
                <w:sz w:val="20"/>
                <w:lang w:val="ru-RU"/>
              </w:rPr>
            </w:pPr>
            <w:r w:rsidRPr="00F54817">
              <w:rPr>
                <w:rFonts w:ascii="Times New Roman" w:hAnsi="Times New Roman"/>
                <w:sz w:val="20"/>
                <w:lang w:val="ru-RU"/>
              </w:rPr>
              <w:t xml:space="preserve">(необхідне </w:t>
            </w:r>
            <w:proofErr w:type="gramStart"/>
            <w:r w:rsidRPr="00F54817">
              <w:rPr>
                <w:rFonts w:ascii="Times New Roman" w:hAnsi="Times New Roman"/>
                <w:sz w:val="20"/>
                <w:lang w:val="ru-RU"/>
              </w:rPr>
              <w:t>п</w:t>
            </w:r>
            <w:proofErr w:type="gramEnd"/>
            <w:r w:rsidRPr="00F54817">
              <w:rPr>
                <w:rFonts w:ascii="Times New Roman" w:hAnsi="Times New Roman"/>
                <w:sz w:val="20"/>
                <w:lang w:val="ru-RU"/>
              </w:rPr>
              <w:t>ідкреслити)</w:t>
            </w:r>
          </w:p>
        </w:tc>
      </w:tr>
      <w:tr w:rsidR="00A77A5E" w:rsidRPr="00FF24D6" w:rsidTr="005C5B4B">
        <w:trPr>
          <w:trHeight w:val="169"/>
        </w:trPr>
        <w:tc>
          <w:tcPr>
            <w:tcW w:w="456" w:type="dxa"/>
            <w:shd w:val="clear" w:color="auto" w:fill="auto"/>
            <w:vAlign w:val="center"/>
          </w:tcPr>
          <w:p w:rsidR="00A77A5E" w:rsidRPr="00F54817" w:rsidRDefault="00A77A5E" w:rsidP="005C5B4B">
            <w:pPr>
              <w:spacing w:after="0"/>
              <w:jc w:val="center"/>
              <w:rPr>
                <w:rFonts w:ascii="Times New Roman" w:hAnsi="Times New Roman"/>
                <w:sz w:val="20"/>
              </w:rPr>
            </w:pPr>
            <w:r w:rsidRPr="00F54817">
              <w:rPr>
                <w:rFonts w:ascii="Times New Roman" w:hAnsi="Times New Roman"/>
                <w:sz w:val="20"/>
              </w:rPr>
              <w:t>6</w:t>
            </w:r>
          </w:p>
        </w:tc>
        <w:tc>
          <w:tcPr>
            <w:tcW w:w="5389" w:type="dxa"/>
            <w:shd w:val="clear" w:color="auto" w:fill="auto"/>
            <w:vAlign w:val="center"/>
          </w:tcPr>
          <w:p w:rsidR="00A77A5E" w:rsidRPr="00F54817" w:rsidRDefault="00A77A5E" w:rsidP="005C5B4B">
            <w:pPr>
              <w:tabs>
                <w:tab w:val="left" w:pos="426"/>
              </w:tabs>
              <w:spacing w:after="0"/>
              <w:ind w:right="-80"/>
              <w:rPr>
                <w:rFonts w:ascii="Times New Roman" w:hAnsi="Times New Roman"/>
                <w:sz w:val="20"/>
                <w:lang w:val="ru-RU"/>
              </w:rPr>
            </w:pPr>
            <w:r w:rsidRPr="00F54817">
              <w:rPr>
                <w:rFonts w:ascii="Times New Roman" w:hAnsi="Times New Roman"/>
                <w:sz w:val="20"/>
                <w:lang w:val="ru-RU"/>
              </w:rPr>
              <w:t xml:space="preserve">№ </w:t>
            </w:r>
            <w:proofErr w:type="gramStart"/>
            <w:r w:rsidRPr="00F54817">
              <w:rPr>
                <w:rFonts w:ascii="Times New Roman" w:hAnsi="Times New Roman"/>
                <w:sz w:val="20"/>
                <w:lang w:val="ru-RU"/>
              </w:rPr>
              <w:t>св</w:t>
            </w:r>
            <w:proofErr w:type="gramEnd"/>
            <w:r w:rsidRPr="00F54817">
              <w:rPr>
                <w:rFonts w:ascii="Times New Roman" w:hAnsi="Times New Roman"/>
                <w:sz w:val="20"/>
                <w:lang w:val="ru-RU"/>
              </w:rPr>
              <w:t>ідоцтва про реєстрацію платника ПДВ</w:t>
            </w:r>
          </w:p>
          <w:p w:rsidR="00A77A5E" w:rsidRPr="00F54817" w:rsidRDefault="00A77A5E" w:rsidP="005C5B4B">
            <w:pPr>
              <w:spacing w:after="0"/>
              <w:rPr>
                <w:rFonts w:ascii="Times New Roman" w:hAnsi="Times New Roman"/>
                <w:sz w:val="20"/>
                <w:lang w:val="ru-RU"/>
              </w:rPr>
            </w:pPr>
            <w:r w:rsidRPr="00F54817">
              <w:rPr>
                <w:rFonts w:ascii="Times New Roman" w:hAnsi="Times New Roman"/>
                <w:sz w:val="20"/>
                <w:lang w:val="ru-RU"/>
              </w:rPr>
              <w:t>Індивідуальний податковий номер</w:t>
            </w:r>
          </w:p>
        </w:tc>
        <w:tc>
          <w:tcPr>
            <w:tcW w:w="3988" w:type="dxa"/>
            <w:shd w:val="clear" w:color="auto" w:fill="auto"/>
            <w:vAlign w:val="center"/>
          </w:tcPr>
          <w:p w:rsidR="00A77A5E" w:rsidRPr="00F54817" w:rsidRDefault="00A77A5E" w:rsidP="005C5B4B">
            <w:pPr>
              <w:spacing w:after="0"/>
              <w:rPr>
                <w:rFonts w:ascii="Times New Roman" w:hAnsi="Times New Roman"/>
                <w:color w:val="000000"/>
                <w:sz w:val="20"/>
                <w:lang w:val="ru-RU"/>
              </w:rPr>
            </w:pPr>
          </w:p>
        </w:tc>
      </w:tr>
      <w:tr w:rsidR="00A77A5E" w:rsidRPr="00A8227A" w:rsidTr="005C5B4B">
        <w:trPr>
          <w:trHeight w:val="535"/>
        </w:trPr>
        <w:tc>
          <w:tcPr>
            <w:tcW w:w="456" w:type="dxa"/>
            <w:shd w:val="clear" w:color="auto" w:fill="auto"/>
            <w:vAlign w:val="center"/>
          </w:tcPr>
          <w:p w:rsidR="00A77A5E" w:rsidRPr="00F54817" w:rsidRDefault="00A77A5E" w:rsidP="005C5B4B">
            <w:pPr>
              <w:spacing w:after="0"/>
              <w:jc w:val="center"/>
              <w:rPr>
                <w:rFonts w:ascii="Times New Roman" w:hAnsi="Times New Roman"/>
                <w:sz w:val="20"/>
              </w:rPr>
            </w:pPr>
            <w:r w:rsidRPr="00F54817">
              <w:rPr>
                <w:rFonts w:ascii="Times New Roman" w:hAnsi="Times New Roman"/>
                <w:sz w:val="20"/>
              </w:rPr>
              <w:t>7</w:t>
            </w:r>
          </w:p>
        </w:tc>
        <w:tc>
          <w:tcPr>
            <w:tcW w:w="5389" w:type="dxa"/>
            <w:shd w:val="clear" w:color="auto" w:fill="auto"/>
            <w:vAlign w:val="center"/>
          </w:tcPr>
          <w:p w:rsidR="00A77A5E" w:rsidRPr="00F54817" w:rsidRDefault="00A77A5E" w:rsidP="005C5B4B">
            <w:pPr>
              <w:spacing w:after="0"/>
              <w:rPr>
                <w:rFonts w:ascii="Times New Roman" w:hAnsi="Times New Roman"/>
                <w:sz w:val="20"/>
                <w:lang w:val="ru-RU"/>
              </w:rPr>
            </w:pPr>
            <w:r w:rsidRPr="00F54817">
              <w:rPr>
                <w:rFonts w:ascii="Times New Roman" w:hAnsi="Times New Roman"/>
                <w:sz w:val="20"/>
                <w:lang w:val="ru-RU"/>
              </w:rPr>
              <w:t>Тип та адреса об'єкта, номер запису про право власності та реєстраційний номер об'єкта нерухомого майна в Державному реє</w:t>
            </w:r>
            <w:proofErr w:type="gramStart"/>
            <w:r w:rsidRPr="00F54817">
              <w:rPr>
                <w:rFonts w:ascii="Times New Roman" w:hAnsi="Times New Roman"/>
                <w:sz w:val="20"/>
                <w:lang w:val="ru-RU"/>
              </w:rPr>
              <w:t>стр</w:t>
            </w:r>
            <w:proofErr w:type="gramEnd"/>
            <w:r w:rsidRPr="00F54817">
              <w:rPr>
                <w:rFonts w:ascii="Times New Roman" w:hAnsi="Times New Roman"/>
                <w:sz w:val="20"/>
                <w:lang w:val="ru-RU"/>
              </w:rPr>
              <w:t>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shd w:val="clear" w:color="auto" w:fill="auto"/>
            <w:vAlign w:val="center"/>
          </w:tcPr>
          <w:p w:rsidR="00A77A5E" w:rsidRPr="00F54817" w:rsidRDefault="00A77A5E" w:rsidP="005C5B4B">
            <w:pPr>
              <w:spacing w:after="0"/>
              <w:rPr>
                <w:rFonts w:ascii="Times New Roman" w:hAnsi="Times New Roman"/>
                <w:color w:val="000000"/>
                <w:sz w:val="20"/>
                <w:lang w:val="ru-RU"/>
              </w:rPr>
            </w:pPr>
            <w:r w:rsidRPr="00F54817">
              <w:rPr>
                <w:rFonts w:ascii="Times New Roman" w:hAnsi="Times New Roman"/>
                <w:color w:val="000000"/>
                <w:sz w:val="20"/>
                <w:lang w:val="ru-RU"/>
              </w:rPr>
              <w:t>Перелік наведено в додатку № 1</w:t>
            </w:r>
          </w:p>
          <w:p w:rsidR="00A77A5E" w:rsidRPr="00F54817" w:rsidRDefault="00A77A5E" w:rsidP="005C5B4B">
            <w:pPr>
              <w:spacing w:after="0"/>
              <w:rPr>
                <w:rFonts w:ascii="Times New Roman" w:hAnsi="Times New Roman"/>
                <w:color w:val="000000"/>
                <w:sz w:val="20"/>
                <w:lang w:val="ru-RU"/>
              </w:rPr>
            </w:pPr>
            <w:proofErr w:type="gramStart"/>
            <w:r w:rsidRPr="00F54817">
              <w:rPr>
                <w:rFonts w:ascii="Times New Roman" w:hAnsi="Times New Roman"/>
                <w:color w:val="000000"/>
                <w:sz w:val="20"/>
                <w:lang w:val="ru-RU"/>
              </w:rPr>
              <w:t>до заяви</w:t>
            </w:r>
            <w:proofErr w:type="gramEnd"/>
            <w:r w:rsidRPr="00F54817">
              <w:rPr>
                <w:rFonts w:ascii="Times New Roman" w:hAnsi="Times New Roman"/>
                <w:color w:val="000000"/>
                <w:sz w:val="20"/>
                <w:lang w:val="ru-RU"/>
              </w:rPr>
              <w:t xml:space="preserve"> приєднання</w:t>
            </w:r>
          </w:p>
        </w:tc>
      </w:tr>
      <w:tr w:rsidR="00A77A5E" w:rsidRPr="00A8227A" w:rsidTr="005C5B4B">
        <w:trPr>
          <w:trHeight w:val="331"/>
        </w:trPr>
        <w:tc>
          <w:tcPr>
            <w:tcW w:w="456" w:type="dxa"/>
            <w:shd w:val="clear" w:color="auto" w:fill="auto"/>
            <w:vAlign w:val="center"/>
          </w:tcPr>
          <w:p w:rsidR="00A77A5E" w:rsidRPr="00F54817" w:rsidRDefault="00A77A5E" w:rsidP="005C5B4B">
            <w:pPr>
              <w:spacing w:after="0"/>
              <w:jc w:val="center"/>
              <w:rPr>
                <w:rFonts w:ascii="Times New Roman" w:hAnsi="Times New Roman"/>
                <w:sz w:val="20"/>
              </w:rPr>
            </w:pPr>
            <w:r w:rsidRPr="00F54817">
              <w:rPr>
                <w:rFonts w:ascii="Times New Roman" w:hAnsi="Times New Roman"/>
                <w:sz w:val="20"/>
              </w:rPr>
              <w:t>8</w:t>
            </w:r>
          </w:p>
        </w:tc>
        <w:tc>
          <w:tcPr>
            <w:tcW w:w="5389" w:type="dxa"/>
            <w:shd w:val="clear" w:color="auto" w:fill="auto"/>
            <w:vAlign w:val="center"/>
          </w:tcPr>
          <w:p w:rsidR="00A77A5E" w:rsidRPr="00F54817" w:rsidRDefault="00A77A5E" w:rsidP="005C5B4B">
            <w:pPr>
              <w:spacing w:after="0"/>
              <w:rPr>
                <w:rFonts w:ascii="Times New Roman" w:hAnsi="Times New Roman"/>
                <w:sz w:val="20"/>
                <w:lang w:val="ru-RU"/>
              </w:rPr>
            </w:pPr>
            <w:r w:rsidRPr="00F54817">
              <w:rPr>
                <w:rFonts w:ascii="Times New Roman" w:hAnsi="Times New Roman"/>
                <w:sz w:val="20"/>
                <w:lang w:val="ru-RU"/>
              </w:rPr>
              <w:t>ЕІС-код об'єкта (площадки вимірювання)</w:t>
            </w:r>
          </w:p>
        </w:tc>
        <w:tc>
          <w:tcPr>
            <w:tcW w:w="3988" w:type="dxa"/>
            <w:shd w:val="clear" w:color="auto" w:fill="auto"/>
            <w:vAlign w:val="center"/>
          </w:tcPr>
          <w:p w:rsidR="00A77A5E" w:rsidRPr="00F54817" w:rsidRDefault="00A77A5E" w:rsidP="005C5B4B">
            <w:pPr>
              <w:spacing w:after="0"/>
              <w:rPr>
                <w:rFonts w:ascii="Times New Roman" w:hAnsi="Times New Roman"/>
                <w:color w:val="000000"/>
                <w:sz w:val="20"/>
                <w:lang w:val="ru-RU"/>
              </w:rPr>
            </w:pPr>
            <w:r w:rsidRPr="00F54817">
              <w:rPr>
                <w:rFonts w:ascii="Times New Roman" w:hAnsi="Times New Roman"/>
                <w:color w:val="000000"/>
                <w:sz w:val="20"/>
                <w:lang w:val="ru-RU"/>
              </w:rPr>
              <w:t>Перелік наведено в додатку № 1</w:t>
            </w:r>
          </w:p>
          <w:p w:rsidR="00A77A5E" w:rsidRPr="00F54817" w:rsidRDefault="00A77A5E" w:rsidP="005C5B4B">
            <w:pPr>
              <w:spacing w:after="0"/>
              <w:rPr>
                <w:rFonts w:ascii="Times New Roman" w:hAnsi="Times New Roman"/>
                <w:color w:val="000000"/>
                <w:sz w:val="20"/>
                <w:lang w:val="ru-RU"/>
              </w:rPr>
            </w:pPr>
            <w:proofErr w:type="gramStart"/>
            <w:r w:rsidRPr="00F54817">
              <w:rPr>
                <w:rFonts w:ascii="Times New Roman" w:hAnsi="Times New Roman"/>
                <w:color w:val="000000"/>
                <w:sz w:val="20"/>
                <w:lang w:val="ru-RU"/>
              </w:rPr>
              <w:t>до заяви</w:t>
            </w:r>
            <w:proofErr w:type="gramEnd"/>
            <w:r w:rsidRPr="00F54817">
              <w:rPr>
                <w:rFonts w:ascii="Times New Roman" w:hAnsi="Times New Roman"/>
                <w:color w:val="000000"/>
                <w:sz w:val="20"/>
                <w:lang w:val="ru-RU"/>
              </w:rPr>
              <w:t xml:space="preserve"> приєднання</w:t>
            </w:r>
          </w:p>
        </w:tc>
      </w:tr>
      <w:tr w:rsidR="00A77A5E" w:rsidRPr="00F54817" w:rsidTr="005C5B4B">
        <w:trPr>
          <w:trHeight w:val="195"/>
        </w:trPr>
        <w:tc>
          <w:tcPr>
            <w:tcW w:w="456" w:type="dxa"/>
            <w:shd w:val="clear" w:color="auto" w:fill="auto"/>
            <w:vAlign w:val="center"/>
          </w:tcPr>
          <w:p w:rsidR="00A77A5E" w:rsidRPr="00F54817" w:rsidRDefault="00A77A5E" w:rsidP="005C5B4B">
            <w:pPr>
              <w:spacing w:after="0"/>
              <w:jc w:val="center"/>
              <w:rPr>
                <w:rFonts w:ascii="Times New Roman" w:hAnsi="Times New Roman"/>
                <w:sz w:val="20"/>
              </w:rPr>
            </w:pPr>
            <w:r w:rsidRPr="00F54817">
              <w:rPr>
                <w:rFonts w:ascii="Times New Roman" w:hAnsi="Times New Roman"/>
                <w:sz w:val="20"/>
              </w:rPr>
              <w:t>9</w:t>
            </w:r>
          </w:p>
        </w:tc>
        <w:tc>
          <w:tcPr>
            <w:tcW w:w="5389" w:type="dxa"/>
            <w:shd w:val="clear" w:color="auto" w:fill="auto"/>
            <w:vAlign w:val="center"/>
          </w:tcPr>
          <w:p w:rsidR="00A77A5E" w:rsidRPr="00F54817" w:rsidRDefault="00A77A5E" w:rsidP="005C5B4B">
            <w:pPr>
              <w:spacing w:after="0"/>
              <w:rPr>
                <w:rFonts w:ascii="Times New Roman" w:hAnsi="Times New Roman"/>
                <w:sz w:val="20"/>
                <w:lang w:val="ru-RU"/>
              </w:rPr>
            </w:pPr>
            <w:r w:rsidRPr="00F54817">
              <w:rPr>
                <w:rFonts w:ascii="Times New Roman" w:hAnsi="Times New Roman"/>
                <w:sz w:val="20"/>
                <w:lang w:val="ru-RU"/>
              </w:rPr>
              <w:t>Найменування оператора системи, з яким споживач уклав догові</w:t>
            </w:r>
            <w:proofErr w:type="gramStart"/>
            <w:r w:rsidRPr="00F54817">
              <w:rPr>
                <w:rFonts w:ascii="Times New Roman" w:hAnsi="Times New Roman"/>
                <w:sz w:val="20"/>
                <w:lang w:val="ru-RU"/>
              </w:rPr>
              <w:t>р</w:t>
            </w:r>
            <w:proofErr w:type="gramEnd"/>
            <w:r w:rsidRPr="00F54817">
              <w:rPr>
                <w:rFonts w:ascii="Times New Roman" w:hAnsi="Times New Roman"/>
                <w:sz w:val="20"/>
                <w:lang w:val="ru-RU"/>
              </w:rPr>
              <w:t xml:space="preserve"> про надання послуг з розподілу (передачі) електричної енергії</w:t>
            </w:r>
          </w:p>
        </w:tc>
        <w:tc>
          <w:tcPr>
            <w:tcW w:w="3988" w:type="dxa"/>
            <w:shd w:val="clear" w:color="auto" w:fill="auto"/>
            <w:vAlign w:val="center"/>
          </w:tcPr>
          <w:p w:rsidR="00A77A5E" w:rsidRPr="00F54817" w:rsidRDefault="00D84A8D" w:rsidP="005C5B4B">
            <w:pPr>
              <w:spacing w:after="0"/>
              <w:rPr>
                <w:rFonts w:ascii="Times New Roman" w:hAnsi="Times New Roman"/>
                <w:color w:val="000000"/>
                <w:sz w:val="20"/>
                <w:lang w:val="ru-RU"/>
              </w:rPr>
            </w:pPr>
            <w:r>
              <w:rPr>
                <w:rFonts w:ascii="Times New Roman" w:hAnsi="Times New Roman"/>
                <w:color w:val="000000"/>
                <w:sz w:val="20"/>
                <w:lang w:val="ru-RU"/>
              </w:rPr>
              <w:t>ПрАТ «</w:t>
            </w:r>
            <w:proofErr w:type="gramStart"/>
            <w:r>
              <w:rPr>
                <w:rFonts w:ascii="Times New Roman" w:hAnsi="Times New Roman"/>
                <w:color w:val="000000"/>
                <w:sz w:val="20"/>
                <w:lang w:val="ru-RU"/>
              </w:rPr>
              <w:t>Р</w:t>
            </w:r>
            <w:proofErr w:type="gramEnd"/>
            <w:r>
              <w:rPr>
                <w:rFonts w:ascii="Times New Roman" w:hAnsi="Times New Roman"/>
                <w:color w:val="000000"/>
                <w:sz w:val="20"/>
                <w:lang w:val="ru-RU"/>
              </w:rPr>
              <w:t>івнеобленерго»</w:t>
            </w:r>
          </w:p>
        </w:tc>
      </w:tr>
      <w:tr w:rsidR="00A77A5E" w:rsidRPr="00D84A8D" w:rsidTr="005C5B4B">
        <w:trPr>
          <w:trHeight w:val="343"/>
        </w:trPr>
        <w:tc>
          <w:tcPr>
            <w:tcW w:w="456" w:type="dxa"/>
            <w:shd w:val="clear" w:color="auto" w:fill="auto"/>
            <w:vAlign w:val="center"/>
          </w:tcPr>
          <w:p w:rsidR="00A77A5E" w:rsidRPr="00F54817" w:rsidRDefault="00A77A5E" w:rsidP="005C5B4B">
            <w:pPr>
              <w:spacing w:after="0"/>
              <w:jc w:val="center"/>
              <w:rPr>
                <w:rFonts w:ascii="Times New Roman" w:hAnsi="Times New Roman"/>
                <w:sz w:val="20"/>
              </w:rPr>
            </w:pPr>
            <w:r w:rsidRPr="00F54817">
              <w:rPr>
                <w:rFonts w:ascii="Times New Roman" w:hAnsi="Times New Roman"/>
                <w:sz w:val="20"/>
              </w:rPr>
              <w:t>10</w:t>
            </w:r>
          </w:p>
        </w:tc>
        <w:tc>
          <w:tcPr>
            <w:tcW w:w="5389" w:type="dxa"/>
            <w:shd w:val="clear" w:color="auto" w:fill="auto"/>
            <w:vAlign w:val="center"/>
          </w:tcPr>
          <w:p w:rsidR="00A77A5E" w:rsidRPr="00F54817" w:rsidRDefault="00A77A5E" w:rsidP="005C5B4B">
            <w:pPr>
              <w:spacing w:after="0"/>
              <w:rPr>
                <w:rFonts w:ascii="Times New Roman" w:hAnsi="Times New Roman"/>
                <w:sz w:val="20"/>
                <w:lang w:val="ru-RU"/>
              </w:rPr>
            </w:pPr>
            <w:r w:rsidRPr="00F54817">
              <w:rPr>
                <w:rFonts w:ascii="Times New Roman" w:hAnsi="Times New Roman"/>
                <w:sz w:val="20"/>
                <w:lang w:val="ru-RU"/>
              </w:rPr>
              <w:t>Джерело обміну документами (номер засобу зв'язку, офіційна електронна адреса та адреса електронної пошти (за наявності))</w:t>
            </w:r>
          </w:p>
        </w:tc>
        <w:tc>
          <w:tcPr>
            <w:tcW w:w="3988" w:type="dxa"/>
            <w:shd w:val="clear" w:color="auto" w:fill="auto"/>
            <w:vAlign w:val="center"/>
          </w:tcPr>
          <w:p w:rsidR="00A77A5E" w:rsidRPr="000F778E" w:rsidRDefault="00D84A8D" w:rsidP="005C5B4B">
            <w:pPr>
              <w:spacing w:after="0"/>
              <w:rPr>
                <w:rFonts w:ascii="Times New Roman" w:hAnsi="Times New Roman"/>
                <w:color w:val="000000"/>
                <w:sz w:val="20"/>
                <w:lang w:val="uk-UA"/>
              </w:rPr>
            </w:pPr>
            <w:r>
              <w:rPr>
                <w:rFonts w:ascii="Times New Roman" w:hAnsi="Times New Roman"/>
                <w:color w:val="000000"/>
                <w:sz w:val="20"/>
                <w:lang w:val="ru-RU"/>
              </w:rPr>
              <w:t>Тел</w:t>
            </w:r>
            <w:r w:rsidR="000F778E">
              <w:rPr>
                <w:rFonts w:ascii="Times New Roman" w:hAnsi="Times New Roman"/>
                <w:color w:val="000000"/>
                <w:sz w:val="20"/>
              </w:rPr>
              <w:t xml:space="preserve">. </w:t>
            </w:r>
            <w:r w:rsidR="000F778E">
              <w:rPr>
                <w:rFonts w:ascii="Times New Roman" w:hAnsi="Times New Roman"/>
                <w:color w:val="000000"/>
                <w:sz w:val="20"/>
                <w:lang w:val="uk-UA"/>
              </w:rPr>
              <w:t>0672518834</w:t>
            </w:r>
          </w:p>
          <w:p w:rsidR="00D84A8D" w:rsidRPr="000F778E" w:rsidRDefault="000F778E" w:rsidP="005C5B4B">
            <w:pPr>
              <w:spacing w:after="0"/>
              <w:rPr>
                <w:rFonts w:ascii="Times New Roman" w:hAnsi="Times New Roman"/>
                <w:color w:val="000000"/>
                <w:sz w:val="20"/>
                <w:szCs w:val="20"/>
                <w:lang w:val="uk-UA"/>
              </w:rPr>
            </w:pPr>
            <w:r>
              <w:rPr>
                <w:rFonts w:ascii="Times New Roman" w:hAnsi="Times New Roman"/>
                <w:sz w:val="20"/>
                <w:szCs w:val="20"/>
              </w:rPr>
              <w:t xml:space="preserve">E-mail: </w:t>
            </w:r>
            <w:r w:rsidRPr="000F778E">
              <w:rPr>
                <w:rFonts w:ascii="Times New Roman" w:hAnsi="Times New Roman"/>
                <w:sz w:val="20"/>
                <w:szCs w:val="20"/>
              </w:rPr>
              <w:t>dubnokol15@ukr.net</w:t>
            </w:r>
          </w:p>
        </w:tc>
      </w:tr>
    </w:tbl>
    <w:p w:rsidR="00A77A5E" w:rsidRPr="00D84A8D" w:rsidRDefault="00A77A5E" w:rsidP="00A77A5E">
      <w:pPr>
        <w:spacing w:after="0"/>
        <w:ind w:firstLine="567"/>
        <w:jc w:val="both"/>
        <w:rPr>
          <w:rFonts w:ascii="Times New Roman" w:hAnsi="Times New Roman"/>
          <w:b/>
        </w:rPr>
      </w:pPr>
    </w:p>
    <w:p w:rsidR="00A77A5E" w:rsidRPr="004348C1" w:rsidRDefault="00A77A5E" w:rsidP="00A77A5E">
      <w:pPr>
        <w:spacing w:after="0"/>
        <w:ind w:firstLine="567"/>
        <w:jc w:val="both"/>
        <w:rPr>
          <w:rFonts w:ascii="Times New Roman" w:hAnsi="Times New Roman"/>
          <w:b/>
          <w:sz w:val="20"/>
          <w:lang w:val="ru-RU"/>
        </w:rPr>
      </w:pPr>
      <w:r w:rsidRPr="004348C1">
        <w:rPr>
          <w:rFonts w:ascii="Times New Roman" w:hAnsi="Times New Roman"/>
          <w:b/>
          <w:sz w:val="20"/>
          <w:lang w:val="ru-RU"/>
        </w:rPr>
        <w:t>Початок постачання з «___» ____________ 20____ року</w:t>
      </w:r>
    </w:p>
    <w:p w:rsidR="00A77A5E" w:rsidRPr="004348C1" w:rsidRDefault="00A77A5E" w:rsidP="00A77A5E">
      <w:pPr>
        <w:spacing w:after="0" w:line="259" w:lineRule="auto"/>
        <w:ind w:left="-5"/>
        <w:rPr>
          <w:rFonts w:ascii="Times New Roman" w:hAnsi="Times New Roman"/>
          <w:b/>
          <w:sz w:val="20"/>
          <w:lang w:val="ru-RU"/>
        </w:rPr>
      </w:pPr>
    </w:p>
    <w:p w:rsidR="00A77A5E" w:rsidRPr="004348C1" w:rsidRDefault="00A77A5E" w:rsidP="00A77A5E">
      <w:pPr>
        <w:spacing w:after="0" w:line="259" w:lineRule="auto"/>
        <w:ind w:left="-5"/>
        <w:rPr>
          <w:rFonts w:ascii="Times New Roman" w:hAnsi="Times New Roman"/>
          <w:sz w:val="20"/>
          <w:lang w:val="ru-RU"/>
        </w:rPr>
      </w:pPr>
      <w:r w:rsidRPr="004348C1">
        <w:rPr>
          <w:rFonts w:ascii="Times New Roman" w:hAnsi="Times New Roman"/>
          <w:b/>
          <w:sz w:val="20"/>
          <w:lang w:val="ru-RU"/>
        </w:rPr>
        <w:t xml:space="preserve">*Примітка: </w:t>
      </w:r>
    </w:p>
    <w:p w:rsidR="00A77A5E" w:rsidRPr="004348C1" w:rsidRDefault="00A77A5E" w:rsidP="00A77A5E">
      <w:pPr>
        <w:pStyle w:val="a6"/>
        <w:tabs>
          <w:tab w:val="left" w:pos="851"/>
        </w:tabs>
        <w:spacing w:after="0" w:line="259" w:lineRule="auto"/>
        <w:ind w:left="0" w:firstLine="567"/>
        <w:jc w:val="both"/>
        <w:rPr>
          <w:rFonts w:ascii="Times New Roman" w:hAnsi="Times New Roman"/>
          <w:sz w:val="20"/>
          <w:lang w:val="uk-UA"/>
        </w:rPr>
      </w:pPr>
      <w:r w:rsidRPr="004348C1">
        <w:rPr>
          <w:rFonts w:ascii="Times New Roman" w:hAnsi="Times New Roman"/>
          <w:sz w:val="20"/>
          <w:lang w:val="uk-UA"/>
        </w:rPr>
        <w:t xml:space="preserve">Заповнюється Постачальником, якщо заява-приєднання надається для заповнення Постачальником. </w:t>
      </w:r>
    </w:p>
    <w:p w:rsidR="00A77A5E" w:rsidRPr="004348C1" w:rsidRDefault="00A77A5E" w:rsidP="00A77A5E">
      <w:pPr>
        <w:spacing w:after="0"/>
        <w:ind w:firstLine="567"/>
        <w:jc w:val="both"/>
        <w:rPr>
          <w:rFonts w:ascii="Times New Roman" w:hAnsi="Times New Roman"/>
          <w:sz w:val="20"/>
          <w:lang w:val="ru-RU"/>
        </w:rPr>
      </w:pPr>
      <w:r w:rsidRPr="004348C1">
        <w:rPr>
          <w:rFonts w:ascii="Times New Roman" w:hAnsi="Times New Roman"/>
          <w:sz w:val="20"/>
          <w:lang w:val="ru-RU"/>
        </w:rPr>
        <w:t xml:space="preserve">Заповнюється Споживачем, якщо заява-приєднання заповнюється Споживачем самостійно. </w:t>
      </w:r>
    </w:p>
    <w:p w:rsidR="00A77A5E" w:rsidRPr="004348C1" w:rsidRDefault="00A77A5E" w:rsidP="00A77A5E">
      <w:pPr>
        <w:spacing w:after="0"/>
        <w:ind w:firstLine="567"/>
        <w:jc w:val="both"/>
        <w:rPr>
          <w:rFonts w:ascii="Times New Roman" w:hAnsi="Times New Roman"/>
          <w:sz w:val="20"/>
          <w:lang w:val="ru-RU"/>
        </w:rPr>
      </w:pPr>
      <w:r w:rsidRPr="004348C1">
        <w:rPr>
          <w:rFonts w:ascii="Times New Roman" w:hAnsi="Times New Roman"/>
          <w:sz w:val="20"/>
          <w:lang w:val="ru-RU"/>
        </w:rPr>
        <w:lastRenderedPageBreak/>
        <w:t xml:space="preserve">За кожним об'єктом споживача надаються окремі ЕІС-коди точок комерційного </w:t>
      </w:r>
      <w:proofErr w:type="gramStart"/>
      <w:r w:rsidRPr="004348C1">
        <w:rPr>
          <w:rFonts w:ascii="Times New Roman" w:hAnsi="Times New Roman"/>
          <w:sz w:val="20"/>
          <w:lang w:val="ru-RU"/>
        </w:rPr>
        <w:t>обл</w:t>
      </w:r>
      <w:proofErr w:type="gramEnd"/>
      <w:r w:rsidRPr="004348C1">
        <w:rPr>
          <w:rFonts w:ascii="Times New Roman" w:hAnsi="Times New Roman"/>
          <w:sz w:val="20"/>
          <w:lang w:val="ru-RU"/>
        </w:rPr>
        <w:t xml:space="preserve">іку. Якщо таких точок більше однієї, їх перелік наводиться у додатку до </w:t>
      </w:r>
      <w:proofErr w:type="gramStart"/>
      <w:r w:rsidRPr="004348C1">
        <w:rPr>
          <w:rFonts w:ascii="Times New Roman" w:hAnsi="Times New Roman"/>
          <w:sz w:val="20"/>
          <w:lang w:val="ru-RU"/>
        </w:rPr>
        <w:t>заяви-при</w:t>
      </w:r>
      <w:proofErr w:type="gramEnd"/>
      <w:r w:rsidRPr="004348C1">
        <w:rPr>
          <w:rFonts w:ascii="Times New Roman" w:hAnsi="Times New Roman"/>
          <w:sz w:val="20"/>
          <w:lang w:val="ru-RU"/>
        </w:rPr>
        <w:t xml:space="preserve">єднання. </w:t>
      </w:r>
    </w:p>
    <w:p w:rsidR="00A77A5E" w:rsidRPr="004348C1" w:rsidRDefault="00A77A5E" w:rsidP="00A77A5E">
      <w:pPr>
        <w:spacing w:after="0"/>
        <w:ind w:firstLine="567"/>
        <w:jc w:val="both"/>
        <w:rPr>
          <w:rFonts w:ascii="Times New Roman" w:hAnsi="Times New Roman"/>
          <w:sz w:val="20"/>
          <w:lang w:val="ru-RU"/>
        </w:rPr>
      </w:pPr>
      <w:r w:rsidRPr="004348C1">
        <w:rPr>
          <w:rFonts w:ascii="Times New Roman" w:hAnsi="Times New Roman"/>
          <w:sz w:val="20"/>
          <w:lang w:val="ru-RU"/>
        </w:rPr>
        <w:t xml:space="preserve">Погодившись з цією заявою-приєднанням (акцептувавши її), Споживач засвідчує </w:t>
      </w:r>
      <w:proofErr w:type="gramStart"/>
      <w:r w:rsidRPr="004348C1">
        <w:rPr>
          <w:rFonts w:ascii="Times New Roman" w:hAnsi="Times New Roman"/>
          <w:sz w:val="20"/>
          <w:lang w:val="ru-RU"/>
        </w:rPr>
        <w:t>в</w:t>
      </w:r>
      <w:proofErr w:type="gramEnd"/>
      <w:r w:rsidRPr="004348C1">
        <w:rPr>
          <w:rFonts w:ascii="Times New Roman" w:hAnsi="Times New Roman"/>
          <w:sz w:val="20"/>
          <w:lang w:val="ru-RU"/>
        </w:rPr>
        <w:t xml:space="preserve">ільне волевиявлення щодо приєднання до цього Договору в повному обсязі. </w:t>
      </w:r>
    </w:p>
    <w:p w:rsidR="00A77A5E" w:rsidRPr="004348C1" w:rsidRDefault="00A77A5E" w:rsidP="00A77A5E">
      <w:pPr>
        <w:spacing w:after="0"/>
        <w:ind w:firstLine="567"/>
        <w:jc w:val="both"/>
        <w:rPr>
          <w:rFonts w:ascii="Times New Roman" w:hAnsi="Times New Roman"/>
          <w:sz w:val="20"/>
          <w:lang w:val="ru-RU"/>
        </w:rPr>
      </w:pPr>
      <w:proofErr w:type="gramStart"/>
      <w:r w:rsidRPr="004348C1">
        <w:rPr>
          <w:rFonts w:ascii="Times New Roman" w:hAnsi="Times New Roman"/>
          <w:sz w:val="20"/>
          <w:lang w:val="ru-RU"/>
        </w:rPr>
        <w:t>З</w:t>
      </w:r>
      <w:proofErr w:type="gramEnd"/>
      <w:r w:rsidRPr="004348C1">
        <w:rPr>
          <w:rFonts w:ascii="Times New Roman" w:hAnsi="Times New Roman"/>
          <w:sz w:val="20"/>
          <w:lang w:val="ru-RU"/>
        </w:rPr>
        <w:t xml:space="preserve">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A77A5E" w:rsidRPr="004348C1" w:rsidRDefault="00A77A5E" w:rsidP="00A77A5E">
      <w:pPr>
        <w:spacing w:after="0"/>
        <w:ind w:left="-5" w:firstLine="572"/>
        <w:jc w:val="both"/>
        <w:rPr>
          <w:rFonts w:ascii="Times New Roman" w:hAnsi="Times New Roman"/>
          <w:sz w:val="20"/>
          <w:lang w:val="ru-RU"/>
        </w:rPr>
      </w:pPr>
      <w:r w:rsidRPr="004348C1">
        <w:rPr>
          <w:rFonts w:ascii="Times New Roman" w:hAnsi="Times New Roman"/>
          <w:sz w:val="20"/>
          <w:lang w:val="ru-RU"/>
        </w:rPr>
        <w:t xml:space="preserve">Своїм </w:t>
      </w:r>
      <w:proofErr w:type="gramStart"/>
      <w:r w:rsidRPr="004348C1">
        <w:rPr>
          <w:rFonts w:ascii="Times New Roman" w:hAnsi="Times New Roman"/>
          <w:sz w:val="20"/>
          <w:lang w:val="ru-RU"/>
        </w:rPr>
        <w:t>п</w:t>
      </w:r>
      <w:proofErr w:type="gramEnd"/>
      <w:r w:rsidRPr="004348C1">
        <w:rPr>
          <w:rFonts w:ascii="Times New Roman" w:hAnsi="Times New Roman"/>
          <w:sz w:val="20"/>
          <w:lang w:val="ru-RU"/>
        </w:rPr>
        <w:t xml:space="preserve">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A77A5E" w:rsidRPr="004348C1" w:rsidRDefault="00A77A5E" w:rsidP="00A77A5E">
      <w:pPr>
        <w:tabs>
          <w:tab w:val="left" w:pos="426"/>
        </w:tabs>
        <w:spacing w:after="0"/>
        <w:ind w:firstLine="567"/>
        <w:jc w:val="both"/>
        <w:rPr>
          <w:rFonts w:ascii="Times New Roman" w:hAnsi="Times New Roman"/>
          <w:b/>
          <w:sz w:val="16"/>
          <w:lang w:val="ru-RU"/>
        </w:rPr>
      </w:pPr>
    </w:p>
    <w:p w:rsidR="00A77A5E" w:rsidRPr="004348C1" w:rsidRDefault="00A77A5E" w:rsidP="00A77A5E">
      <w:pPr>
        <w:tabs>
          <w:tab w:val="left" w:pos="426"/>
        </w:tabs>
        <w:spacing w:after="0"/>
        <w:ind w:firstLine="567"/>
        <w:jc w:val="both"/>
        <w:rPr>
          <w:rFonts w:ascii="Times New Roman" w:hAnsi="Times New Roman"/>
          <w:b/>
          <w:sz w:val="20"/>
          <w:lang w:val="ru-RU"/>
        </w:rPr>
      </w:pPr>
      <w:r w:rsidRPr="004348C1">
        <w:rPr>
          <w:rFonts w:ascii="Times New Roman" w:hAnsi="Times New Roman"/>
          <w:b/>
          <w:sz w:val="20"/>
          <w:lang w:val="ru-RU"/>
        </w:rPr>
        <w:t>Відмітка про згоду Споживача на обробку персональних даних:</w:t>
      </w:r>
    </w:p>
    <w:p w:rsidR="00A77A5E" w:rsidRPr="004348C1" w:rsidRDefault="00A77A5E" w:rsidP="00A77A5E">
      <w:pPr>
        <w:pStyle w:val="NormalUkr"/>
        <w:tabs>
          <w:tab w:val="left" w:pos="709"/>
          <w:tab w:val="center" w:pos="7793"/>
        </w:tabs>
        <w:ind w:firstLine="567"/>
        <w:contextualSpacing/>
        <w:jc w:val="both"/>
        <w:rPr>
          <w:b/>
          <w:sz w:val="16"/>
          <w:szCs w:val="18"/>
          <w:lang w:val="uk-UA"/>
        </w:rPr>
      </w:pPr>
    </w:p>
    <w:p w:rsidR="00A77A5E" w:rsidRPr="004348C1" w:rsidRDefault="00A77A5E" w:rsidP="00A77A5E">
      <w:pPr>
        <w:pStyle w:val="NormalUkr"/>
        <w:tabs>
          <w:tab w:val="left" w:pos="709"/>
          <w:tab w:val="center" w:pos="7793"/>
        </w:tabs>
        <w:ind w:firstLine="567"/>
        <w:contextualSpacing/>
        <w:jc w:val="both"/>
        <w:rPr>
          <w:b/>
          <w:sz w:val="18"/>
          <w:szCs w:val="18"/>
          <w:lang w:val="uk-UA"/>
        </w:rPr>
      </w:pPr>
    </w:p>
    <w:tbl>
      <w:tblPr>
        <w:tblW w:w="0" w:type="auto"/>
        <w:tblCellSpacing w:w="30" w:type="dxa"/>
        <w:tblLook w:val="04A0" w:firstRow="1" w:lastRow="0" w:firstColumn="1" w:lastColumn="0" w:noHBand="0" w:noVBand="1"/>
      </w:tblPr>
      <w:tblGrid>
        <w:gridCol w:w="3288"/>
        <w:gridCol w:w="3186"/>
        <w:gridCol w:w="3158"/>
      </w:tblGrid>
      <w:tr w:rsidR="00A77A5E" w:rsidRPr="004348C1" w:rsidTr="005C5B4B">
        <w:trPr>
          <w:trHeight w:val="30"/>
          <w:tblCellSpacing w:w="30" w:type="dxa"/>
        </w:trPr>
        <w:tc>
          <w:tcPr>
            <w:tcW w:w="3198" w:type="dxa"/>
          </w:tcPr>
          <w:p w:rsidR="00A77A5E" w:rsidRPr="004348C1" w:rsidRDefault="00A77A5E" w:rsidP="005C5B4B">
            <w:pPr>
              <w:tabs>
                <w:tab w:val="left" w:pos="426"/>
              </w:tabs>
              <w:spacing w:after="0"/>
              <w:ind w:firstLine="567"/>
              <w:jc w:val="both"/>
              <w:rPr>
                <w:rFonts w:ascii="Times New Roman" w:hAnsi="Times New Roman"/>
                <w:sz w:val="18"/>
                <w:szCs w:val="18"/>
              </w:rPr>
            </w:pPr>
            <w:r w:rsidRPr="004348C1">
              <w:rPr>
                <w:rFonts w:ascii="Times New Roman" w:hAnsi="Times New Roman"/>
                <w:sz w:val="18"/>
                <w:szCs w:val="18"/>
              </w:rPr>
              <w:t>«___» ____________ 20___ р.</w:t>
            </w:r>
          </w:p>
          <w:p w:rsidR="00A77A5E" w:rsidRPr="004348C1" w:rsidRDefault="00A77A5E" w:rsidP="005C5B4B">
            <w:pPr>
              <w:tabs>
                <w:tab w:val="left" w:pos="426"/>
              </w:tabs>
              <w:spacing w:after="0"/>
              <w:ind w:firstLine="567"/>
              <w:jc w:val="both"/>
              <w:rPr>
                <w:rFonts w:ascii="Times New Roman" w:hAnsi="Times New Roman"/>
                <w:i/>
                <w:sz w:val="18"/>
                <w:szCs w:val="18"/>
              </w:rPr>
            </w:pPr>
            <w:r w:rsidRPr="004348C1">
              <w:rPr>
                <w:rFonts w:ascii="Times New Roman" w:hAnsi="Times New Roman"/>
                <w:i/>
                <w:sz w:val="18"/>
                <w:szCs w:val="18"/>
              </w:rPr>
              <w:t xml:space="preserve">               (дата)</w:t>
            </w:r>
          </w:p>
        </w:tc>
        <w:tc>
          <w:tcPr>
            <w:tcW w:w="3126" w:type="dxa"/>
          </w:tcPr>
          <w:p w:rsidR="00A77A5E" w:rsidRPr="004348C1" w:rsidRDefault="00A77A5E" w:rsidP="005C5B4B">
            <w:pPr>
              <w:tabs>
                <w:tab w:val="left" w:pos="426"/>
              </w:tabs>
              <w:spacing w:after="0"/>
              <w:ind w:firstLine="567"/>
              <w:jc w:val="both"/>
              <w:rPr>
                <w:rFonts w:ascii="Times New Roman" w:hAnsi="Times New Roman"/>
                <w:i/>
                <w:sz w:val="18"/>
                <w:szCs w:val="18"/>
              </w:rPr>
            </w:pPr>
            <w:r w:rsidRPr="004348C1">
              <w:rPr>
                <w:rFonts w:ascii="Times New Roman" w:hAnsi="Times New Roman"/>
                <w:sz w:val="18"/>
                <w:szCs w:val="18"/>
              </w:rPr>
              <w:t>__________________________</w:t>
            </w:r>
            <w:r w:rsidRPr="004348C1">
              <w:rPr>
                <w:rFonts w:ascii="Times New Roman" w:hAnsi="Times New Roman"/>
                <w:sz w:val="18"/>
                <w:szCs w:val="18"/>
              </w:rPr>
              <w:br/>
            </w:r>
            <w:r w:rsidRPr="004348C1">
              <w:rPr>
                <w:rFonts w:ascii="Times New Roman" w:hAnsi="Times New Roman"/>
                <w:i/>
                <w:sz w:val="18"/>
                <w:szCs w:val="18"/>
              </w:rPr>
              <w:t xml:space="preserve">                 (особистий підпис)</w:t>
            </w:r>
          </w:p>
          <w:p w:rsidR="00A77A5E" w:rsidRPr="004348C1" w:rsidRDefault="00A77A5E" w:rsidP="005C5B4B">
            <w:pPr>
              <w:tabs>
                <w:tab w:val="left" w:pos="426"/>
              </w:tabs>
              <w:spacing w:after="0"/>
              <w:ind w:firstLine="567"/>
              <w:jc w:val="both"/>
              <w:rPr>
                <w:rFonts w:ascii="Times New Roman" w:hAnsi="Times New Roman"/>
                <w:sz w:val="18"/>
                <w:szCs w:val="18"/>
              </w:rPr>
            </w:pPr>
            <w:r w:rsidRPr="004348C1">
              <w:rPr>
                <w:rFonts w:ascii="Times New Roman" w:hAnsi="Times New Roman"/>
                <w:i/>
                <w:sz w:val="18"/>
                <w:szCs w:val="18"/>
              </w:rPr>
              <w:t xml:space="preserve">          М.П.</w:t>
            </w:r>
          </w:p>
        </w:tc>
        <w:tc>
          <w:tcPr>
            <w:tcW w:w="3068" w:type="dxa"/>
          </w:tcPr>
          <w:p w:rsidR="00A77A5E" w:rsidRPr="004348C1" w:rsidRDefault="00A77A5E" w:rsidP="005C5B4B">
            <w:pPr>
              <w:tabs>
                <w:tab w:val="left" w:pos="426"/>
              </w:tabs>
              <w:spacing w:after="0"/>
              <w:ind w:firstLine="567"/>
              <w:jc w:val="center"/>
              <w:rPr>
                <w:rFonts w:ascii="Times New Roman" w:hAnsi="Times New Roman"/>
                <w:b/>
                <w:i/>
                <w:sz w:val="18"/>
                <w:szCs w:val="18"/>
              </w:rPr>
            </w:pPr>
            <w:r w:rsidRPr="004348C1">
              <w:rPr>
                <w:rFonts w:ascii="Times New Roman" w:hAnsi="Times New Roman"/>
                <w:b/>
                <w:i/>
                <w:sz w:val="18"/>
                <w:szCs w:val="18"/>
              </w:rPr>
              <w:t>__________________</w:t>
            </w:r>
          </w:p>
          <w:p w:rsidR="00A77A5E" w:rsidRPr="004348C1" w:rsidRDefault="00A77A5E" w:rsidP="005C5B4B">
            <w:pPr>
              <w:tabs>
                <w:tab w:val="left" w:pos="426"/>
              </w:tabs>
              <w:spacing w:after="0"/>
              <w:ind w:firstLine="567"/>
              <w:jc w:val="center"/>
              <w:rPr>
                <w:rFonts w:ascii="Times New Roman" w:hAnsi="Times New Roman"/>
                <w:i/>
                <w:sz w:val="18"/>
                <w:szCs w:val="18"/>
              </w:rPr>
            </w:pPr>
            <w:r w:rsidRPr="004348C1">
              <w:rPr>
                <w:rFonts w:ascii="Times New Roman" w:hAnsi="Times New Roman"/>
                <w:i/>
                <w:sz w:val="18"/>
                <w:szCs w:val="18"/>
              </w:rPr>
              <w:t xml:space="preserve"> (П. І. Б. споживача)</w:t>
            </w:r>
          </w:p>
        </w:tc>
      </w:tr>
    </w:tbl>
    <w:p w:rsidR="00A77A5E" w:rsidRPr="004348C1" w:rsidRDefault="00A77A5E" w:rsidP="00A77A5E">
      <w:pPr>
        <w:tabs>
          <w:tab w:val="left" w:pos="426"/>
        </w:tabs>
        <w:spacing w:after="0"/>
        <w:ind w:left="567"/>
        <w:jc w:val="both"/>
        <w:rPr>
          <w:rFonts w:ascii="Times New Roman" w:hAnsi="Times New Roman"/>
        </w:rPr>
      </w:pPr>
    </w:p>
    <w:p w:rsidR="00A77A5E" w:rsidRPr="00D84A8D" w:rsidRDefault="00A77A5E" w:rsidP="00D84A8D">
      <w:pPr>
        <w:tabs>
          <w:tab w:val="left" w:pos="426"/>
        </w:tabs>
        <w:spacing w:after="0"/>
        <w:ind w:left="567"/>
        <w:jc w:val="both"/>
        <w:rPr>
          <w:rFonts w:ascii="Times New Roman" w:hAnsi="Times New Roman"/>
          <w:sz w:val="20"/>
          <w:lang w:val="ru-RU"/>
        </w:rPr>
      </w:pPr>
      <w:r w:rsidRPr="004348C1">
        <w:rPr>
          <w:rFonts w:ascii="Times New Roman" w:hAnsi="Times New Roman"/>
          <w:sz w:val="20"/>
          <w:lang w:val="ru-RU"/>
        </w:rPr>
        <w:t>Споживач зобов'язується у місячний строк повідомити Постачальника про зміну будь-якої інформації та даних,</w:t>
      </w:r>
      <w:r w:rsidR="00D84A8D">
        <w:rPr>
          <w:rFonts w:ascii="Times New Roman" w:hAnsi="Times New Roman"/>
          <w:sz w:val="20"/>
          <w:lang w:val="ru-RU"/>
        </w:rPr>
        <w:t xml:space="preserve"> зазначених у заяв</w:t>
      </w:r>
      <w:proofErr w:type="gramStart"/>
      <w:r w:rsidR="00D84A8D">
        <w:rPr>
          <w:rFonts w:ascii="Times New Roman" w:hAnsi="Times New Roman"/>
          <w:sz w:val="20"/>
          <w:lang w:val="ru-RU"/>
        </w:rPr>
        <w:t>і-</w:t>
      </w:r>
      <w:proofErr w:type="gramEnd"/>
      <w:r w:rsidR="00D84A8D">
        <w:rPr>
          <w:rFonts w:ascii="Times New Roman" w:hAnsi="Times New Roman"/>
          <w:sz w:val="20"/>
          <w:lang w:val="ru-RU"/>
        </w:rPr>
        <w:t>приєднанні.</w:t>
      </w:r>
    </w:p>
    <w:p w:rsidR="00A77A5E" w:rsidRPr="004348C1" w:rsidRDefault="00A77A5E" w:rsidP="00A77A5E">
      <w:pPr>
        <w:tabs>
          <w:tab w:val="left" w:pos="426"/>
        </w:tabs>
        <w:spacing w:after="0"/>
        <w:ind w:firstLine="567"/>
        <w:jc w:val="both"/>
        <w:rPr>
          <w:rFonts w:ascii="Times New Roman" w:hAnsi="Times New Roman"/>
          <w:b/>
        </w:rPr>
      </w:pPr>
      <w:r w:rsidRPr="004348C1">
        <w:rPr>
          <w:rFonts w:ascii="Times New Roman" w:hAnsi="Times New Roman"/>
          <w:b/>
        </w:rPr>
        <w:t>Реквізити Споживача:</w:t>
      </w:r>
    </w:p>
    <w:p w:rsidR="00A77A5E" w:rsidRPr="004348C1" w:rsidRDefault="00A77A5E" w:rsidP="00A77A5E">
      <w:pPr>
        <w:tabs>
          <w:tab w:val="left" w:pos="426"/>
        </w:tabs>
        <w:spacing w:after="0"/>
        <w:ind w:firstLine="567"/>
        <w:jc w:val="both"/>
        <w:rPr>
          <w:rFonts w:ascii="Times New Roman" w:hAnsi="Times New Roman"/>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95"/>
        <w:gridCol w:w="964"/>
        <w:gridCol w:w="454"/>
        <w:gridCol w:w="668"/>
        <w:gridCol w:w="1004"/>
        <w:gridCol w:w="312"/>
        <w:gridCol w:w="1701"/>
        <w:gridCol w:w="1843"/>
      </w:tblGrid>
      <w:tr w:rsidR="00A77A5E" w:rsidRPr="000F778E" w:rsidTr="005C5B4B">
        <w:trPr>
          <w:trHeight w:val="284"/>
        </w:trPr>
        <w:tc>
          <w:tcPr>
            <w:tcW w:w="3799" w:type="dxa"/>
            <w:gridSpan w:val="3"/>
            <w:shd w:val="clear" w:color="auto" w:fill="auto"/>
            <w:vAlign w:val="center"/>
          </w:tcPr>
          <w:p w:rsidR="00A77A5E" w:rsidRPr="004348C1" w:rsidRDefault="00A77A5E" w:rsidP="005C5B4B">
            <w:pPr>
              <w:spacing w:after="0"/>
              <w:rPr>
                <w:rFonts w:ascii="Times New Roman" w:hAnsi="Times New Roman"/>
                <w:b/>
                <w:i/>
                <w:sz w:val="18"/>
                <w:szCs w:val="18"/>
                <w:lang w:val="ru-RU"/>
              </w:rPr>
            </w:pPr>
            <w:r w:rsidRPr="004348C1">
              <w:rPr>
                <w:rFonts w:ascii="Times New Roman" w:hAnsi="Times New Roman"/>
                <w:b/>
                <w:i/>
                <w:sz w:val="18"/>
                <w:szCs w:val="18"/>
                <w:lang w:val="ru-RU"/>
              </w:rPr>
              <w:t>Скорочена назва (за статутом) /або П.І.</w:t>
            </w:r>
            <w:proofErr w:type="gramStart"/>
            <w:r w:rsidRPr="004348C1">
              <w:rPr>
                <w:rFonts w:ascii="Times New Roman" w:hAnsi="Times New Roman"/>
                <w:b/>
                <w:i/>
                <w:sz w:val="18"/>
                <w:szCs w:val="18"/>
                <w:lang w:val="ru-RU"/>
              </w:rPr>
              <w:t>П</w:t>
            </w:r>
            <w:proofErr w:type="gramEnd"/>
            <w:r w:rsidRPr="004348C1">
              <w:rPr>
                <w:rFonts w:ascii="Times New Roman" w:hAnsi="Times New Roman"/>
                <w:b/>
                <w:i/>
                <w:sz w:val="18"/>
                <w:szCs w:val="18"/>
                <w:lang w:val="ru-RU"/>
              </w:rPr>
              <w:t>/б</w:t>
            </w:r>
          </w:p>
        </w:tc>
        <w:tc>
          <w:tcPr>
            <w:tcW w:w="5982" w:type="dxa"/>
            <w:gridSpan w:val="6"/>
            <w:shd w:val="clear" w:color="auto" w:fill="auto"/>
            <w:vAlign w:val="center"/>
          </w:tcPr>
          <w:p w:rsidR="00A77A5E" w:rsidRPr="004348C1" w:rsidRDefault="000F778E" w:rsidP="005C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5" w:firstLine="26"/>
              <w:rPr>
                <w:rFonts w:ascii="Times New Roman" w:hAnsi="Times New Roman"/>
                <w:b/>
                <w:i/>
                <w:color w:val="000000"/>
                <w:sz w:val="18"/>
                <w:szCs w:val="18"/>
                <w:lang w:val="ru-RU"/>
              </w:rPr>
            </w:pPr>
            <w:r>
              <w:rPr>
                <w:rFonts w:ascii="Times New Roman" w:hAnsi="Times New Roman"/>
                <w:b/>
                <w:i/>
                <w:color w:val="000000"/>
                <w:sz w:val="18"/>
                <w:szCs w:val="18"/>
                <w:lang w:val="ru-RU"/>
              </w:rPr>
              <w:t>ВСП «Дубенський педагогічний ФК РДГУ»</w:t>
            </w:r>
          </w:p>
        </w:tc>
      </w:tr>
      <w:tr w:rsidR="00A77A5E" w:rsidRPr="004348C1" w:rsidTr="005C5B4B">
        <w:trPr>
          <w:trHeight w:val="284"/>
        </w:trPr>
        <w:tc>
          <w:tcPr>
            <w:tcW w:w="4921" w:type="dxa"/>
            <w:gridSpan w:val="5"/>
            <w:shd w:val="clear" w:color="auto" w:fill="auto"/>
            <w:vAlign w:val="center"/>
          </w:tcPr>
          <w:p w:rsidR="00A77A5E" w:rsidRPr="00D84A8D" w:rsidRDefault="00A77A5E" w:rsidP="005C5B4B">
            <w:pPr>
              <w:spacing w:after="0"/>
              <w:rPr>
                <w:rFonts w:ascii="Times New Roman" w:hAnsi="Times New Roman"/>
                <w:b/>
                <w:i/>
                <w:sz w:val="18"/>
                <w:szCs w:val="18"/>
                <w:lang w:val="uk-UA"/>
              </w:rPr>
            </w:pPr>
            <w:r w:rsidRPr="004348C1">
              <w:rPr>
                <w:rFonts w:ascii="Times New Roman" w:hAnsi="Times New Roman"/>
                <w:b/>
                <w:i/>
                <w:sz w:val="18"/>
                <w:szCs w:val="18"/>
              </w:rPr>
              <w:t>ЄДРПОУ</w:t>
            </w:r>
            <w:r w:rsidR="00D84A8D">
              <w:rPr>
                <w:rFonts w:ascii="Times New Roman" w:hAnsi="Times New Roman"/>
                <w:b/>
                <w:i/>
                <w:sz w:val="18"/>
                <w:szCs w:val="18"/>
                <w:lang w:val="uk-UA"/>
              </w:rPr>
              <w:t xml:space="preserve">   05537517</w:t>
            </w:r>
          </w:p>
        </w:tc>
        <w:tc>
          <w:tcPr>
            <w:tcW w:w="4860" w:type="dxa"/>
            <w:gridSpan w:val="4"/>
            <w:shd w:val="clear" w:color="auto" w:fill="auto"/>
            <w:vAlign w:val="center"/>
          </w:tcPr>
          <w:p w:rsidR="00A77A5E" w:rsidRPr="004348C1" w:rsidRDefault="00A77A5E" w:rsidP="005C5B4B">
            <w:pPr>
              <w:spacing w:after="0"/>
              <w:rPr>
                <w:rFonts w:ascii="Times New Roman" w:hAnsi="Times New Roman"/>
                <w:b/>
                <w:i/>
                <w:sz w:val="18"/>
                <w:szCs w:val="18"/>
              </w:rPr>
            </w:pPr>
            <w:r w:rsidRPr="004348C1">
              <w:rPr>
                <w:rFonts w:ascii="Times New Roman" w:hAnsi="Times New Roman"/>
                <w:b/>
                <w:i/>
                <w:sz w:val="18"/>
                <w:szCs w:val="18"/>
              </w:rPr>
              <w:t>ІПН</w:t>
            </w:r>
          </w:p>
        </w:tc>
      </w:tr>
      <w:tr w:rsidR="00A77A5E" w:rsidRPr="004348C1" w:rsidTr="005C5B4B">
        <w:trPr>
          <w:trHeight w:val="284"/>
        </w:trPr>
        <w:tc>
          <w:tcPr>
            <w:tcW w:w="2240" w:type="dxa"/>
            <w:shd w:val="clear" w:color="auto" w:fill="auto"/>
          </w:tcPr>
          <w:p w:rsidR="00A77A5E" w:rsidRPr="004348C1" w:rsidRDefault="00A77A5E" w:rsidP="005C5B4B">
            <w:pPr>
              <w:spacing w:after="0"/>
              <w:rPr>
                <w:rFonts w:ascii="Times New Roman" w:hAnsi="Times New Roman"/>
                <w:sz w:val="18"/>
                <w:szCs w:val="18"/>
              </w:rPr>
            </w:pPr>
            <w:r w:rsidRPr="004348C1">
              <w:rPr>
                <w:rFonts w:ascii="Times New Roman" w:hAnsi="Times New Roman"/>
                <w:b/>
                <w:i/>
                <w:sz w:val="18"/>
                <w:szCs w:val="18"/>
              </w:rPr>
              <w:t>Представник юридичної особи:</w:t>
            </w:r>
          </w:p>
        </w:tc>
        <w:tc>
          <w:tcPr>
            <w:tcW w:w="2013" w:type="dxa"/>
            <w:gridSpan w:val="3"/>
            <w:shd w:val="clear" w:color="auto" w:fill="auto"/>
          </w:tcPr>
          <w:p w:rsidR="00A77A5E" w:rsidRPr="00D84A8D" w:rsidRDefault="00D84A8D" w:rsidP="005C5B4B">
            <w:pPr>
              <w:spacing w:after="0"/>
              <w:jc w:val="center"/>
              <w:rPr>
                <w:rFonts w:ascii="Times New Roman" w:hAnsi="Times New Roman"/>
                <w:i/>
                <w:sz w:val="18"/>
                <w:szCs w:val="18"/>
                <w:u w:val="single"/>
                <w:lang w:val="uk-UA"/>
              </w:rPr>
            </w:pPr>
            <w:r w:rsidRPr="00D84A8D">
              <w:rPr>
                <w:rFonts w:ascii="Times New Roman" w:hAnsi="Times New Roman"/>
                <w:i/>
                <w:sz w:val="18"/>
                <w:szCs w:val="18"/>
                <w:u w:val="single"/>
                <w:lang w:val="uk-UA"/>
              </w:rPr>
              <w:t>директор</w:t>
            </w:r>
          </w:p>
          <w:p w:rsidR="00A77A5E" w:rsidRPr="004348C1" w:rsidRDefault="00A77A5E" w:rsidP="005C5B4B">
            <w:pPr>
              <w:spacing w:after="0"/>
              <w:jc w:val="center"/>
              <w:rPr>
                <w:rFonts w:ascii="Times New Roman" w:hAnsi="Times New Roman"/>
                <w:i/>
                <w:sz w:val="16"/>
                <w:szCs w:val="16"/>
              </w:rPr>
            </w:pPr>
            <w:r w:rsidRPr="004348C1">
              <w:rPr>
                <w:rFonts w:ascii="Times New Roman" w:hAnsi="Times New Roman"/>
                <w:i/>
                <w:sz w:val="16"/>
                <w:szCs w:val="16"/>
              </w:rPr>
              <w:t>(посада)</w:t>
            </w:r>
          </w:p>
        </w:tc>
        <w:tc>
          <w:tcPr>
            <w:tcW w:w="1984" w:type="dxa"/>
            <w:gridSpan w:val="3"/>
            <w:shd w:val="clear" w:color="auto" w:fill="auto"/>
          </w:tcPr>
          <w:p w:rsidR="00A77A5E" w:rsidRPr="00D84A8D" w:rsidRDefault="000F778E" w:rsidP="005C5B4B">
            <w:pPr>
              <w:spacing w:after="0"/>
              <w:jc w:val="center"/>
              <w:rPr>
                <w:rFonts w:ascii="Times New Roman" w:hAnsi="Times New Roman"/>
                <w:i/>
                <w:sz w:val="18"/>
                <w:szCs w:val="18"/>
                <w:u w:val="single"/>
                <w:lang w:val="uk-UA"/>
              </w:rPr>
            </w:pPr>
            <w:r>
              <w:rPr>
                <w:rFonts w:ascii="Times New Roman" w:hAnsi="Times New Roman"/>
                <w:i/>
                <w:sz w:val="18"/>
                <w:szCs w:val="18"/>
                <w:u w:val="single"/>
                <w:lang w:val="uk-UA"/>
              </w:rPr>
              <w:t>Валерій БАБАК</w:t>
            </w:r>
          </w:p>
          <w:p w:rsidR="00A77A5E" w:rsidRPr="004348C1" w:rsidRDefault="00A77A5E" w:rsidP="005C5B4B">
            <w:pPr>
              <w:spacing w:after="0"/>
              <w:jc w:val="center"/>
              <w:rPr>
                <w:rFonts w:ascii="Times New Roman" w:hAnsi="Times New Roman"/>
                <w:b/>
                <w:i/>
                <w:sz w:val="16"/>
                <w:szCs w:val="16"/>
              </w:rPr>
            </w:pPr>
            <w:r w:rsidRPr="004348C1">
              <w:rPr>
                <w:rFonts w:ascii="Times New Roman" w:hAnsi="Times New Roman"/>
                <w:i/>
                <w:sz w:val="16"/>
                <w:szCs w:val="16"/>
              </w:rPr>
              <w:t>(П.І.Б.)</w:t>
            </w:r>
          </w:p>
        </w:tc>
        <w:tc>
          <w:tcPr>
            <w:tcW w:w="1701" w:type="dxa"/>
            <w:shd w:val="clear" w:color="auto" w:fill="auto"/>
          </w:tcPr>
          <w:p w:rsidR="00A77A5E" w:rsidRPr="004348C1" w:rsidRDefault="00A77A5E" w:rsidP="005C5B4B">
            <w:pPr>
              <w:spacing w:after="0"/>
              <w:rPr>
                <w:rFonts w:ascii="Times New Roman" w:hAnsi="Times New Roman"/>
                <w:b/>
                <w:i/>
                <w:sz w:val="18"/>
                <w:szCs w:val="18"/>
              </w:rPr>
            </w:pPr>
            <w:r w:rsidRPr="004348C1">
              <w:rPr>
                <w:rFonts w:ascii="Times New Roman" w:hAnsi="Times New Roman"/>
                <w:b/>
                <w:i/>
                <w:sz w:val="18"/>
                <w:szCs w:val="18"/>
              </w:rPr>
              <w:t>що діє на підставі</w:t>
            </w:r>
          </w:p>
        </w:tc>
        <w:tc>
          <w:tcPr>
            <w:tcW w:w="1843" w:type="dxa"/>
            <w:shd w:val="clear" w:color="auto" w:fill="auto"/>
          </w:tcPr>
          <w:p w:rsidR="00A77A5E" w:rsidRPr="00D84A8D" w:rsidRDefault="000F778E" w:rsidP="005C5B4B">
            <w:pPr>
              <w:spacing w:after="0"/>
              <w:rPr>
                <w:rFonts w:ascii="Times New Roman" w:hAnsi="Times New Roman"/>
                <w:b/>
                <w:i/>
                <w:sz w:val="18"/>
                <w:szCs w:val="18"/>
                <w:lang w:val="uk-UA"/>
              </w:rPr>
            </w:pPr>
            <w:r>
              <w:rPr>
                <w:rFonts w:ascii="Times New Roman" w:hAnsi="Times New Roman"/>
                <w:b/>
                <w:i/>
                <w:sz w:val="18"/>
                <w:szCs w:val="18"/>
                <w:lang w:val="uk-UA"/>
              </w:rPr>
              <w:t>положення</w:t>
            </w:r>
          </w:p>
        </w:tc>
      </w:tr>
      <w:tr w:rsidR="00A77A5E" w:rsidRPr="000F778E" w:rsidTr="005C5B4B">
        <w:trPr>
          <w:trHeight w:val="284"/>
        </w:trPr>
        <w:tc>
          <w:tcPr>
            <w:tcW w:w="2240" w:type="dxa"/>
            <w:shd w:val="clear" w:color="auto" w:fill="auto"/>
            <w:vAlign w:val="center"/>
          </w:tcPr>
          <w:p w:rsidR="00A77A5E" w:rsidRPr="004348C1" w:rsidRDefault="00A77A5E" w:rsidP="005C5B4B">
            <w:pPr>
              <w:spacing w:after="0"/>
              <w:rPr>
                <w:rFonts w:ascii="Times New Roman" w:hAnsi="Times New Roman"/>
                <w:sz w:val="18"/>
                <w:szCs w:val="18"/>
              </w:rPr>
            </w:pPr>
            <w:r w:rsidRPr="004348C1">
              <w:rPr>
                <w:rFonts w:ascii="Times New Roman" w:hAnsi="Times New Roman"/>
                <w:b/>
                <w:i/>
                <w:sz w:val="18"/>
                <w:szCs w:val="18"/>
              </w:rPr>
              <w:t>Юридична адреса</w:t>
            </w:r>
            <w:r w:rsidRPr="004348C1">
              <w:rPr>
                <w:rFonts w:ascii="Times New Roman" w:hAnsi="Times New Roman"/>
                <w:sz w:val="18"/>
                <w:szCs w:val="18"/>
              </w:rPr>
              <w:t xml:space="preserve"> :</w:t>
            </w:r>
          </w:p>
        </w:tc>
        <w:tc>
          <w:tcPr>
            <w:tcW w:w="7541" w:type="dxa"/>
            <w:gridSpan w:val="8"/>
            <w:shd w:val="clear" w:color="auto" w:fill="auto"/>
            <w:vAlign w:val="center"/>
          </w:tcPr>
          <w:p w:rsidR="00A77A5E" w:rsidRPr="00D84A8D" w:rsidRDefault="000F778E" w:rsidP="005C5B4B">
            <w:pPr>
              <w:spacing w:after="0"/>
              <w:ind w:right="145"/>
              <w:rPr>
                <w:rFonts w:ascii="Times New Roman" w:hAnsi="Times New Roman"/>
                <w:sz w:val="18"/>
                <w:szCs w:val="18"/>
                <w:lang w:val="uk-UA"/>
              </w:rPr>
            </w:pPr>
            <w:r>
              <w:rPr>
                <w:rFonts w:ascii="Times New Roman" w:hAnsi="Times New Roman"/>
                <w:sz w:val="18"/>
                <w:szCs w:val="18"/>
                <w:lang w:val="uk-UA"/>
              </w:rPr>
              <w:t>35603</w:t>
            </w:r>
            <w:r w:rsidR="00D84A8D" w:rsidRPr="00D84A8D">
              <w:rPr>
                <w:rFonts w:ascii="Times New Roman" w:hAnsi="Times New Roman"/>
                <w:sz w:val="18"/>
                <w:szCs w:val="18"/>
                <w:lang w:val="uk-UA"/>
              </w:rPr>
              <w:t>, Україна, Рівненськ</w:t>
            </w:r>
            <w:r>
              <w:rPr>
                <w:rFonts w:ascii="Times New Roman" w:hAnsi="Times New Roman"/>
                <w:sz w:val="18"/>
                <w:szCs w:val="18"/>
                <w:lang w:val="uk-UA"/>
              </w:rPr>
              <w:t>а обл.. м. Дубно вул.. Шеченка, буд.54</w:t>
            </w:r>
          </w:p>
        </w:tc>
      </w:tr>
      <w:tr w:rsidR="00A77A5E" w:rsidRPr="000F778E" w:rsidTr="005C5B4B">
        <w:trPr>
          <w:trHeight w:val="284"/>
        </w:trPr>
        <w:tc>
          <w:tcPr>
            <w:tcW w:w="2240" w:type="dxa"/>
            <w:shd w:val="clear" w:color="auto" w:fill="auto"/>
            <w:vAlign w:val="center"/>
          </w:tcPr>
          <w:p w:rsidR="00A77A5E" w:rsidRPr="000F778E" w:rsidRDefault="00A77A5E" w:rsidP="005C5B4B">
            <w:pPr>
              <w:spacing w:after="0"/>
              <w:rPr>
                <w:rFonts w:ascii="Times New Roman" w:hAnsi="Times New Roman"/>
                <w:b/>
                <w:i/>
                <w:sz w:val="18"/>
                <w:szCs w:val="18"/>
                <w:lang w:val="uk-UA"/>
              </w:rPr>
            </w:pPr>
            <w:r w:rsidRPr="000F778E">
              <w:rPr>
                <w:rFonts w:ascii="Times New Roman" w:hAnsi="Times New Roman"/>
                <w:b/>
                <w:i/>
                <w:sz w:val="18"/>
                <w:szCs w:val="18"/>
                <w:lang w:val="uk-UA"/>
              </w:rPr>
              <w:t>Поштова адреса:</w:t>
            </w:r>
          </w:p>
        </w:tc>
        <w:tc>
          <w:tcPr>
            <w:tcW w:w="7541" w:type="dxa"/>
            <w:gridSpan w:val="8"/>
            <w:shd w:val="clear" w:color="auto" w:fill="auto"/>
            <w:vAlign w:val="center"/>
          </w:tcPr>
          <w:p w:rsidR="00A77A5E" w:rsidRPr="000F778E" w:rsidRDefault="000F778E" w:rsidP="005C5B4B">
            <w:pPr>
              <w:spacing w:after="0"/>
              <w:rPr>
                <w:rFonts w:ascii="Times New Roman" w:hAnsi="Times New Roman"/>
                <w:sz w:val="18"/>
                <w:szCs w:val="18"/>
                <w:lang w:val="uk-UA"/>
              </w:rPr>
            </w:pPr>
            <w:r>
              <w:rPr>
                <w:rFonts w:ascii="Times New Roman" w:hAnsi="Times New Roman"/>
                <w:sz w:val="18"/>
                <w:szCs w:val="18"/>
                <w:lang w:val="uk-UA"/>
              </w:rPr>
              <w:t>35603</w:t>
            </w:r>
            <w:r w:rsidR="00D84A8D" w:rsidRPr="00D84A8D">
              <w:rPr>
                <w:rFonts w:ascii="Times New Roman" w:hAnsi="Times New Roman"/>
                <w:sz w:val="18"/>
                <w:szCs w:val="18"/>
                <w:lang w:val="uk-UA"/>
              </w:rPr>
              <w:t>, Україна, Рівненськ</w:t>
            </w:r>
            <w:r>
              <w:rPr>
                <w:rFonts w:ascii="Times New Roman" w:hAnsi="Times New Roman"/>
                <w:sz w:val="18"/>
                <w:szCs w:val="18"/>
                <w:lang w:val="uk-UA"/>
              </w:rPr>
              <w:t>а обл.. м. Дубно вул.. Шевченка, буд.№54</w:t>
            </w:r>
          </w:p>
        </w:tc>
      </w:tr>
      <w:tr w:rsidR="00A77A5E" w:rsidRPr="000F778E" w:rsidTr="005C5B4B">
        <w:trPr>
          <w:trHeight w:val="284"/>
        </w:trPr>
        <w:tc>
          <w:tcPr>
            <w:tcW w:w="2240" w:type="dxa"/>
            <w:shd w:val="clear" w:color="auto" w:fill="auto"/>
            <w:vAlign w:val="center"/>
          </w:tcPr>
          <w:p w:rsidR="00A77A5E" w:rsidRPr="000F778E" w:rsidRDefault="00A77A5E" w:rsidP="005C5B4B">
            <w:pPr>
              <w:spacing w:after="0"/>
              <w:rPr>
                <w:rFonts w:ascii="Times New Roman" w:hAnsi="Times New Roman"/>
                <w:b/>
                <w:i/>
                <w:sz w:val="18"/>
                <w:szCs w:val="18"/>
                <w:lang w:val="uk-UA"/>
              </w:rPr>
            </w:pPr>
            <w:r w:rsidRPr="004348C1">
              <w:rPr>
                <w:rFonts w:ascii="Times New Roman" w:hAnsi="Times New Roman"/>
                <w:b/>
                <w:i/>
                <w:sz w:val="18"/>
                <w:szCs w:val="18"/>
              </w:rPr>
              <w:t>IBAN</w:t>
            </w:r>
          </w:p>
        </w:tc>
        <w:tc>
          <w:tcPr>
            <w:tcW w:w="7541" w:type="dxa"/>
            <w:gridSpan w:val="8"/>
            <w:shd w:val="clear" w:color="auto" w:fill="auto"/>
            <w:vAlign w:val="center"/>
          </w:tcPr>
          <w:p w:rsidR="000F778E" w:rsidRPr="000F778E" w:rsidRDefault="00D84A8D" w:rsidP="000F778E">
            <w:pPr>
              <w:spacing w:after="0"/>
              <w:ind w:right="145"/>
              <w:rPr>
                <w:rFonts w:ascii="Times New Roman" w:hAnsi="Times New Roman"/>
                <w:snapToGrid w:val="0"/>
                <w:sz w:val="18"/>
                <w:szCs w:val="18"/>
                <w:lang w:val="uk-UA"/>
              </w:rPr>
            </w:pPr>
            <w:r w:rsidRPr="00D84A8D">
              <w:rPr>
                <w:rFonts w:ascii="Times New Roman" w:hAnsi="Times New Roman"/>
                <w:snapToGrid w:val="0"/>
                <w:sz w:val="18"/>
                <w:szCs w:val="18"/>
              </w:rPr>
              <w:t>IBAN</w:t>
            </w:r>
            <w:r w:rsidR="000F778E">
              <w:rPr>
                <w:rFonts w:ascii="Times New Roman" w:hAnsi="Times New Roman"/>
                <w:snapToGrid w:val="0"/>
                <w:sz w:val="18"/>
                <w:szCs w:val="18"/>
                <w:lang w:val="uk-UA"/>
              </w:rPr>
              <w:t xml:space="preserve"> </w:t>
            </w:r>
            <w:r w:rsidR="000F778E" w:rsidRPr="000F778E">
              <w:rPr>
                <w:rFonts w:ascii="Times New Roman" w:hAnsi="Times New Roman"/>
                <w:snapToGrid w:val="0"/>
                <w:sz w:val="18"/>
                <w:szCs w:val="18"/>
                <w:lang w:val="uk-UA"/>
              </w:rPr>
              <w:t>р/рUA54820172034310000300011183</w:t>
            </w:r>
          </w:p>
          <w:p w:rsidR="00A77A5E" w:rsidRPr="000F778E" w:rsidRDefault="000F778E" w:rsidP="000F778E">
            <w:pPr>
              <w:spacing w:after="0"/>
              <w:ind w:right="145"/>
              <w:rPr>
                <w:rFonts w:ascii="Times New Roman" w:hAnsi="Times New Roman"/>
                <w:sz w:val="18"/>
                <w:szCs w:val="18"/>
                <w:lang w:val="uk-UA"/>
              </w:rPr>
            </w:pPr>
            <w:r w:rsidRPr="000F778E">
              <w:rPr>
                <w:rFonts w:ascii="Times New Roman" w:hAnsi="Times New Roman"/>
                <w:snapToGrid w:val="0"/>
                <w:sz w:val="18"/>
                <w:szCs w:val="18"/>
                <w:lang w:val="uk-UA"/>
              </w:rPr>
              <w:t>р/рUA948201720343191003200011183</w:t>
            </w:r>
          </w:p>
        </w:tc>
      </w:tr>
      <w:tr w:rsidR="00A77A5E" w:rsidRPr="00FF24D6" w:rsidTr="005C5B4B">
        <w:trPr>
          <w:trHeight w:val="284"/>
        </w:trPr>
        <w:tc>
          <w:tcPr>
            <w:tcW w:w="2240" w:type="dxa"/>
            <w:shd w:val="clear" w:color="auto" w:fill="auto"/>
            <w:vAlign w:val="center"/>
          </w:tcPr>
          <w:p w:rsidR="00A77A5E" w:rsidRPr="00D84A8D" w:rsidRDefault="00A77A5E" w:rsidP="005C5B4B">
            <w:pPr>
              <w:spacing w:after="0"/>
              <w:rPr>
                <w:rFonts w:ascii="Times New Roman" w:hAnsi="Times New Roman"/>
                <w:sz w:val="18"/>
                <w:szCs w:val="18"/>
                <w:lang w:val="ru-RU"/>
              </w:rPr>
            </w:pPr>
            <w:r w:rsidRPr="000F778E">
              <w:rPr>
                <w:rFonts w:ascii="Times New Roman" w:hAnsi="Times New Roman"/>
                <w:b/>
                <w:i/>
                <w:sz w:val="18"/>
                <w:szCs w:val="18"/>
                <w:lang w:val="uk-UA"/>
              </w:rPr>
              <w:t>Н</w:t>
            </w:r>
            <w:r w:rsidRPr="00D84A8D">
              <w:rPr>
                <w:rFonts w:ascii="Times New Roman" w:hAnsi="Times New Roman"/>
                <w:b/>
                <w:i/>
                <w:sz w:val="18"/>
                <w:szCs w:val="18"/>
                <w:lang w:val="ru-RU"/>
              </w:rPr>
              <w:t>азва банку</w:t>
            </w:r>
          </w:p>
        </w:tc>
        <w:tc>
          <w:tcPr>
            <w:tcW w:w="7541" w:type="dxa"/>
            <w:gridSpan w:val="8"/>
            <w:shd w:val="clear" w:color="auto" w:fill="auto"/>
            <w:vAlign w:val="center"/>
          </w:tcPr>
          <w:p w:rsidR="00A77A5E" w:rsidRPr="00D84A8D" w:rsidRDefault="00D84A8D" w:rsidP="005C5B4B">
            <w:pPr>
              <w:spacing w:after="0"/>
              <w:ind w:right="145"/>
              <w:rPr>
                <w:rFonts w:ascii="Times New Roman" w:hAnsi="Times New Roman"/>
                <w:sz w:val="18"/>
                <w:szCs w:val="18"/>
                <w:lang w:val="ru-RU"/>
              </w:rPr>
            </w:pPr>
            <w:r w:rsidRPr="00D84A8D">
              <w:rPr>
                <w:rFonts w:ascii="Times New Roman" w:hAnsi="Times New Roman"/>
                <w:snapToGrid w:val="0"/>
                <w:sz w:val="18"/>
                <w:szCs w:val="18"/>
                <w:lang w:val="uk-UA"/>
              </w:rPr>
              <w:t>Державна казначейська служба України м. Київ</w:t>
            </w:r>
          </w:p>
        </w:tc>
      </w:tr>
      <w:tr w:rsidR="00A77A5E" w:rsidRPr="00D84A8D" w:rsidTr="005C5B4B">
        <w:trPr>
          <w:trHeight w:val="284"/>
        </w:trPr>
        <w:tc>
          <w:tcPr>
            <w:tcW w:w="2835" w:type="dxa"/>
            <w:gridSpan w:val="2"/>
            <w:shd w:val="clear" w:color="auto" w:fill="auto"/>
            <w:vAlign w:val="center"/>
          </w:tcPr>
          <w:p w:rsidR="00A77A5E" w:rsidRPr="00D84A8D" w:rsidRDefault="00A77A5E" w:rsidP="005C5B4B">
            <w:pPr>
              <w:spacing w:after="0"/>
              <w:rPr>
                <w:rFonts w:ascii="Times New Roman" w:hAnsi="Times New Roman"/>
                <w:b/>
                <w:i/>
                <w:sz w:val="18"/>
                <w:szCs w:val="18"/>
                <w:lang w:val="ru-RU"/>
              </w:rPr>
            </w:pPr>
            <w:r w:rsidRPr="00D84A8D">
              <w:rPr>
                <w:rFonts w:ascii="Times New Roman" w:hAnsi="Times New Roman"/>
                <w:b/>
                <w:i/>
                <w:sz w:val="18"/>
                <w:szCs w:val="18"/>
                <w:lang w:val="ru-RU"/>
              </w:rPr>
              <w:t xml:space="preserve">Контактні дані </w:t>
            </w:r>
          </w:p>
          <w:p w:rsidR="00A77A5E" w:rsidRPr="00D84A8D" w:rsidRDefault="00A77A5E" w:rsidP="005C5B4B">
            <w:pPr>
              <w:spacing w:after="0"/>
              <w:rPr>
                <w:rFonts w:ascii="Times New Roman" w:hAnsi="Times New Roman"/>
                <w:b/>
                <w:i/>
                <w:sz w:val="18"/>
                <w:szCs w:val="18"/>
                <w:lang w:val="ru-RU"/>
              </w:rPr>
            </w:pPr>
            <w:r w:rsidRPr="00D84A8D">
              <w:rPr>
                <w:rFonts w:ascii="Times New Roman" w:hAnsi="Times New Roman"/>
                <w:b/>
                <w:i/>
                <w:sz w:val="18"/>
                <w:szCs w:val="18"/>
                <w:lang w:val="ru-RU"/>
              </w:rPr>
              <w:t xml:space="preserve">(джерело обміну інформацією): </w:t>
            </w:r>
          </w:p>
        </w:tc>
        <w:tc>
          <w:tcPr>
            <w:tcW w:w="964" w:type="dxa"/>
            <w:shd w:val="clear" w:color="auto" w:fill="auto"/>
            <w:vAlign w:val="center"/>
          </w:tcPr>
          <w:p w:rsidR="00A77A5E" w:rsidRPr="00D84A8D" w:rsidRDefault="00A77A5E" w:rsidP="005C5B4B">
            <w:pPr>
              <w:spacing w:after="0"/>
              <w:rPr>
                <w:rFonts w:ascii="Times New Roman" w:hAnsi="Times New Roman"/>
                <w:b/>
                <w:i/>
                <w:sz w:val="18"/>
                <w:szCs w:val="18"/>
                <w:lang w:val="ru-RU"/>
              </w:rPr>
            </w:pPr>
            <w:r w:rsidRPr="00D84A8D">
              <w:rPr>
                <w:rFonts w:ascii="Times New Roman" w:hAnsi="Times New Roman"/>
                <w:b/>
                <w:i/>
                <w:sz w:val="18"/>
                <w:szCs w:val="18"/>
                <w:lang w:val="ru-RU"/>
              </w:rPr>
              <w:t xml:space="preserve">тел. </w:t>
            </w:r>
          </w:p>
        </w:tc>
        <w:tc>
          <w:tcPr>
            <w:tcW w:w="2126" w:type="dxa"/>
            <w:gridSpan w:val="3"/>
            <w:shd w:val="clear" w:color="auto" w:fill="auto"/>
            <w:vAlign w:val="center"/>
          </w:tcPr>
          <w:p w:rsidR="00A77A5E" w:rsidRPr="00D84A8D" w:rsidRDefault="000F778E" w:rsidP="005C5B4B">
            <w:pPr>
              <w:spacing w:after="0"/>
              <w:rPr>
                <w:rFonts w:ascii="Times New Roman" w:hAnsi="Times New Roman"/>
                <w:sz w:val="18"/>
                <w:szCs w:val="18"/>
                <w:lang w:val="ru-RU"/>
              </w:rPr>
            </w:pPr>
            <w:r>
              <w:rPr>
                <w:rFonts w:ascii="Times New Roman" w:hAnsi="Times New Roman"/>
                <w:sz w:val="18"/>
                <w:szCs w:val="18"/>
                <w:lang w:val="ru-RU"/>
              </w:rPr>
              <w:t>0672518834</w:t>
            </w:r>
          </w:p>
        </w:tc>
        <w:tc>
          <w:tcPr>
            <w:tcW w:w="2013" w:type="dxa"/>
            <w:gridSpan w:val="2"/>
            <w:shd w:val="clear" w:color="auto" w:fill="auto"/>
            <w:vAlign w:val="center"/>
          </w:tcPr>
          <w:p w:rsidR="00A77A5E" w:rsidRPr="00D84A8D" w:rsidRDefault="00A77A5E" w:rsidP="005C5B4B">
            <w:pPr>
              <w:spacing w:after="0"/>
              <w:rPr>
                <w:rFonts w:ascii="Times New Roman" w:hAnsi="Times New Roman"/>
                <w:b/>
                <w:i/>
                <w:sz w:val="18"/>
                <w:szCs w:val="18"/>
                <w:lang w:val="ru-RU"/>
              </w:rPr>
            </w:pPr>
            <w:r w:rsidRPr="00D84A8D">
              <w:rPr>
                <w:rFonts w:ascii="Times New Roman" w:hAnsi="Times New Roman"/>
                <w:b/>
                <w:i/>
                <w:color w:val="000000"/>
                <w:sz w:val="18"/>
                <w:szCs w:val="18"/>
              </w:rPr>
              <w:t>E</w:t>
            </w:r>
            <w:r w:rsidRPr="00D84A8D">
              <w:rPr>
                <w:rFonts w:ascii="Times New Roman" w:hAnsi="Times New Roman"/>
                <w:b/>
                <w:i/>
                <w:color w:val="000000"/>
                <w:sz w:val="18"/>
                <w:szCs w:val="18"/>
                <w:lang w:val="ru-RU"/>
              </w:rPr>
              <w:t>-</w:t>
            </w:r>
            <w:r w:rsidRPr="00D84A8D">
              <w:rPr>
                <w:rFonts w:ascii="Times New Roman" w:hAnsi="Times New Roman"/>
                <w:b/>
                <w:i/>
                <w:color w:val="000000"/>
                <w:sz w:val="18"/>
                <w:szCs w:val="18"/>
              </w:rPr>
              <w:t>mail</w:t>
            </w:r>
            <w:r w:rsidRPr="00D84A8D">
              <w:rPr>
                <w:rFonts w:ascii="Times New Roman" w:hAnsi="Times New Roman"/>
                <w:b/>
                <w:i/>
                <w:color w:val="000000"/>
                <w:sz w:val="18"/>
                <w:szCs w:val="18"/>
                <w:lang w:val="ru-RU"/>
              </w:rPr>
              <w:t>:</w:t>
            </w:r>
          </w:p>
        </w:tc>
        <w:tc>
          <w:tcPr>
            <w:tcW w:w="1843" w:type="dxa"/>
            <w:shd w:val="clear" w:color="auto" w:fill="auto"/>
            <w:vAlign w:val="center"/>
          </w:tcPr>
          <w:p w:rsidR="00A77A5E" w:rsidRPr="000F778E" w:rsidRDefault="00740C7D" w:rsidP="005C5B4B">
            <w:pPr>
              <w:spacing w:after="0"/>
              <w:rPr>
                <w:rFonts w:ascii="Times New Roman" w:hAnsi="Times New Roman"/>
                <w:sz w:val="18"/>
                <w:szCs w:val="18"/>
                <w:lang w:val="uk-UA"/>
              </w:rPr>
            </w:pPr>
            <w:r w:rsidRPr="00740C7D">
              <w:rPr>
                <w:rFonts w:ascii="Times New Roman" w:hAnsi="Times New Roman"/>
                <w:sz w:val="18"/>
                <w:szCs w:val="18"/>
                <w:lang w:val="uk-UA"/>
              </w:rPr>
              <w:t>dubnokol15@ukr.net</w:t>
            </w:r>
          </w:p>
        </w:tc>
      </w:tr>
    </w:tbl>
    <w:p w:rsidR="00A77A5E" w:rsidRPr="00D84A8D" w:rsidRDefault="00A77A5E" w:rsidP="00A77A5E">
      <w:pPr>
        <w:tabs>
          <w:tab w:val="left" w:pos="426"/>
        </w:tabs>
        <w:spacing w:after="0"/>
        <w:ind w:firstLine="567"/>
        <w:jc w:val="both"/>
        <w:rPr>
          <w:rFonts w:ascii="Times New Roman" w:hAnsi="Times New Roman"/>
          <w:b/>
          <w:lang w:val="ru-RU"/>
        </w:rPr>
      </w:pPr>
    </w:p>
    <w:p w:rsidR="00A77A5E" w:rsidRPr="00D84A8D" w:rsidRDefault="00A77A5E" w:rsidP="00A77A5E">
      <w:pPr>
        <w:tabs>
          <w:tab w:val="left" w:pos="426"/>
        </w:tabs>
        <w:spacing w:after="0"/>
        <w:ind w:firstLine="567"/>
        <w:jc w:val="both"/>
        <w:rPr>
          <w:rFonts w:ascii="Times New Roman" w:hAnsi="Times New Roman"/>
          <w:sz w:val="20"/>
          <w:lang w:val="ru-RU"/>
        </w:rPr>
      </w:pPr>
      <w:r w:rsidRPr="00D84A8D">
        <w:rPr>
          <w:rFonts w:ascii="Times New Roman" w:hAnsi="Times New Roman"/>
          <w:b/>
          <w:sz w:val="20"/>
          <w:lang w:val="ru-RU"/>
        </w:rPr>
        <w:t xml:space="preserve">До </w:t>
      </w:r>
      <w:proofErr w:type="gramStart"/>
      <w:r w:rsidRPr="00D84A8D">
        <w:rPr>
          <w:rFonts w:ascii="Times New Roman" w:hAnsi="Times New Roman"/>
          <w:b/>
          <w:sz w:val="20"/>
          <w:lang w:val="ru-RU"/>
        </w:rPr>
        <w:t>заяви-при</w:t>
      </w:r>
      <w:proofErr w:type="gramEnd"/>
      <w:r w:rsidRPr="00D84A8D">
        <w:rPr>
          <w:rFonts w:ascii="Times New Roman" w:hAnsi="Times New Roman"/>
          <w:b/>
          <w:sz w:val="20"/>
          <w:lang w:val="ru-RU"/>
        </w:rPr>
        <w:t>єднання додаються:</w:t>
      </w:r>
      <w:r w:rsidRPr="00D84A8D">
        <w:rPr>
          <w:rFonts w:ascii="Times New Roman" w:hAnsi="Times New Roman"/>
          <w:sz w:val="20"/>
          <w:lang w:val="ru-RU"/>
        </w:rPr>
        <w:t xml:space="preserve"> </w:t>
      </w:r>
    </w:p>
    <w:p w:rsidR="00A77A5E" w:rsidRPr="00D84A8D" w:rsidRDefault="00A77A5E" w:rsidP="00A77A5E">
      <w:pPr>
        <w:tabs>
          <w:tab w:val="left" w:pos="426"/>
        </w:tabs>
        <w:spacing w:after="0"/>
        <w:ind w:firstLine="567"/>
        <w:jc w:val="both"/>
        <w:rPr>
          <w:rFonts w:ascii="Times New Roman" w:hAnsi="Times New Roman"/>
          <w:sz w:val="6"/>
          <w:szCs w:val="10"/>
          <w:lang w:val="ru-RU"/>
        </w:rPr>
      </w:pPr>
    </w:p>
    <w:p w:rsidR="00A77A5E" w:rsidRPr="004348C1" w:rsidRDefault="00A77A5E" w:rsidP="00A77A5E">
      <w:pPr>
        <w:pStyle w:val="rvps2"/>
        <w:numPr>
          <w:ilvl w:val="0"/>
          <w:numId w:val="4"/>
        </w:numPr>
        <w:spacing w:before="0" w:beforeAutospacing="0" w:after="0" w:afterAutospacing="0"/>
        <w:ind w:left="714" w:hanging="357"/>
        <w:jc w:val="both"/>
        <w:rPr>
          <w:rStyle w:val="rvts0"/>
          <w:sz w:val="20"/>
          <w:szCs w:val="18"/>
        </w:rPr>
      </w:pPr>
      <w:r w:rsidRPr="004348C1">
        <w:rPr>
          <w:sz w:val="32"/>
        </w:rPr>
        <w:t xml:space="preserve"> </w:t>
      </w:r>
      <w:r w:rsidRPr="004348C1">
        <w:rPr>
          <w:sz w:val="20"/>
          <w:szCs w:val="18"/>
        </w:rPr>
        <w:t xml:space="preserve">для юридичних осіб та фізичних осіб-підприємців: </w:t>
      </w:r>
      <w:r w:rsidRPr="004348C1">
        <w:rPr>
          <w:rStyle w:val="rvts0"/>
          <w:sz w:val="20"/>
          <w:szCs w:val="18"/>
        </w:rPr>
        <w:t>витяг з ЄДР, роздрукований з Інтернету, або копію довідки, або копію виписки з ЄДР;</w:t>
      </w:r>
    </w:p>
    <w:p w:rsidR="00A77A5E" w:rsidRPr="004348C1" w:rsidRDefault="00A77A5E" w:rsidP="00A77A5E">
      <w:pPr>
        <w:pStyle w:val="rvps2"/>
        <w:numPr>
          <w:ilvl w:val="0"/>
          <w:numId w:val="4"/>
        </w:numPr>
        <w:spacing w:before="0" w:beforeAutospacing="0" w:after="0" w:afterAutospacing="0"/>
        <w:ind w:left="714" w:hanging="357"/>
        <w:jc w:val="both"/>
        <w:rPr>
          <w:sz w:val="20"/>
          <w:szCs w:val="18"/>
        </w:rPr>
      </w:pPr>
      <w:r w:rsidRPr="004348C1">
        <w:rPr>
          <w:sz w:val="20"/>
          <w:szCs w:val="18"/>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A77A5E" w:rsidRPr="004348C1" w:rsidRDefault="00A77A5E" w:rsidP="00A77A5E">
      <w:pPr>
        <w:pStyle w:val="rvps2"/>
        <w:numPr>
          <w:ilvl w:val="0"/>
          <w:numId w:val="4"/>
        </w:numPr>
        <w:spacing w:before="0" w:beforeAutospacing="0" w:after="0" w:afterAutospacing="0"/>
        <w:ind w:left="714" w:hanging="357"/>
        <w:jc w:val="both"/>
        <w:rPr>
          <w:sz w:val="20"/>
          <w:szCs w:val="18"/>
        </w:rPr>
      </w:pPr>
      <w:r w:rsidRPr="004348C1">
        <w:rPr>
          <w:sz w:val="20"/>
          <w:szCs w:val="18"/>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A77A5E" w:rsidRPr="004348C1" w:rsidRDefault="00A77A5E" w:rsidP="00A77A5E">
      <w:pPr>
        <w:pStyle w:val="rvps2"/>
        <w:numPr>
          <w:ilvl w:val="0"/>
          <w:numId w:val="4"/>
        </w:numPr>
        <w:spacing w:before="0" w:beforeAutospacing="0" w:after="0" w:afterAutospacing="0"/>
        <w:ind w:left="714" w:hanging="357"/>
        <w:jc w:val="both"/>
        <w:rPr>
          <w:sz w:val="20"/>
          <w:szCs w:val="18"/>
        </w:rPr>
      </w:pPr>
      <w:r w:rsidRPr="004348C1">
        <w:rPr>
          <w:sz w:val="20"/>
          <w:szCs w:val="18"/>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A77A5E" w:rsidRPr="004348C1" w:rsidRDefault="00A77A5E" w:rsidP="00A77A5E">
      <w:pPr>
        <w:pStyle w:val="rvps2"/>
        <w:numPr>
          <w:ilvl w:val="0"/>
          <w:numId w:val="4"/>
        </w:numPr>
        <w:spacing w:before="0" w:beforeAutospacing="0" w:after="0" w:afterAutospacing="0"/>
        <w:ind w:left="714" w:hanging="357"/>
        <w:jc w:val="both"/>
        <w:rPr>
          <w:sz w:val="20"/>
          <w:szCs w:val="18"/>
        </w:rPr>
      </w:pPr>
      <w:r w:rsidRPr="004348C1">
        <w:rPr>
          <w:sz w:val="20"/>
          <w:szCs w:val="18"/>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A77A5E" w:rsidRPr="004348C1" w:rsidRDefault="00A77A5E" w:rsidP="00A77A5E">
      <w:pPr>
        <w:pStyle w:val="rvps2"/>
        <w:numPr>
          <w:ilvl w:val="0"/>
          <w:numId w:val="4"/>
        </w:numPr>
        <w:spacing w:before="0" w:beforeAutospacing="0" w:after="0" w:afterAutospacing="0"/>
        <w:ind w:left="714" w:hanging="357"/>
        <w:jc w:val="both"/>
        <w:rPr>
          <w:sz w:val="20"/>
          <w:szCs w:val="18"/>
        </w:rPr>
      </w:pPr>
      <w:r w:rsidRPr="004348C1">
        <w:rPr>
          <w:sz w:val="20"/>
          <w:szCs w:val="18"/>
        </w:rPr>
        <w:lastRenderedPageBreak/>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A77A5E" w:rsidRPr="004348C1" w:rsidRDefault="00A77A5E" w:rsidP="00A77A5E">
      <w:pPr>
        <w:pStyle w:val="rvps2"/>
        <w:numPr>
          <w:ilvl w:val="0"/>
          <w:numId w:val="4"/>
        </w:numPr>
        <w:spacing w:before="0" w:beforeAutospacing="0" w:after="0" w:afterAutospacing="0"/>
        <w:jc w:val="both"/>
        <w:rPr>
          <w:sz w:val="20"/>
          <w:szCs w:val="18"/>
        </w:rPr>
      </w:pPr>
      <w:r w:rsidRPr="004348C1">
        <w:rPr>
          <w:sz w:val="20"/>
          <w:szCs w:val="18"/>
        </w:rPr>
        <w:t>копія паспорту точки (точок) розподілу об’єкта Споживача.</w:t>
      </w:r>
    </w:p>
    <w:p w:rsidR="00A77A5E" w:rsidRPr="004348C1" w:rsidRDefault="00A77A5E" w:rsidP="00A77A5E">
      <w:pPr>
        <w:pStyle w:val="a6"/>
        <w:spacing w:after="0"/>
        <w:ind w:left="993"/>
        <w:jc w:val="both"/>
        <w:rPr>
          <w:rFonts w:ascii="Times New Roman" w:hAnsi="Times New Roman"/>
          <w:sz w:val="20"/>
          <w:lang w:val="uk-UA"/>
        </w:rPr>
      </w:pPr>
    </w:p>
    <w:p w:rsidR="00A77A5E" w:rsidRPr="004348C1" w:rsidRDefault="00A77A5E" w:rsidP="00A77A5E">
      <w:pPr>
        <w:pStyle w:val="a9"/>
        <w:spacing w:before="0" w:beforeAutospacing="0" w:after="0" w:afterAutospacing="0"/>
        <w:ind w:left="567"/>
        <w:jc w:val="both"/>
        <w:rPr>
          <w:b/>
          <w:sz w:val="20"/>
        </w:rPr>
      </w:pPr>
    </w:p>
    <w:p w:rsidR="00A77A5E" w:rsidRPr="004348C1" w:rsidRDefault="00A77A5E" w:rsidP="00A77A5E">
      <w:pPr>
        <w:pStyle w:val="a9"/>
        <w:spacing w:before="0" w:beforeAutospacing="0" w:after="0" w:afterAutospacing="0"/>
        <w:ind w:left="567"/>
        <w:jc w:val="both"/>
        <w:rPr>
          <w:sz w:val="20"/>
        </w:rPr>
      </w:pPr>
      <w:r w:rsidRPr="004348C1">
        <w:rPr>
          <w:b/>
          <w:sz w:val="20"/>
        </w:rPr>
        <w:t xml:space="preserve">Найменування попереднього Електропостачальника (__________________________) </w:t>
      </w:r>
    </w:p>
    <w:p w:rsidR="00A77A5E" w:rsidRPr="004348C1" w:rsidRDefault="00A77A5E" w:rsidP="00A77A5E">
      <w:pPr>
        <w:tabs>
          <w:tab w:val="left" w:pos="426"/>
        </w:tabs>
        <w:spacing w:after="0"/>
        <w:ind w:firstLine="567"/>
        <w:rPr>
          <w:rFonts w:ascii="Times New Roman" w:hAnsi="Times New Roman"/>
          <w:sz w:val="14"/>
          <w:lang w:val="ru-RU"/>
        </w:rPr>
      </w:pPr>
    </w:p>
    <w:p w:rsidR="00A77A5E" w:rsidRPr="004348C1" w:rsidRDefault="00A77A5E" w:rsidP="00A77A5E">
      <w:pPr>
        <w:tabs>
          <w:tab w:val="left" w:pos="426"/>
        </w:tabs>
        <w:spacing w:after="0"/>
        <w:ind w:firstLine="567"/>
        <w:rPr>
          <w:rFonts w:ascii="Times New Roman" w:hAnsi="Times New Roman"/>
          <w:sz w:val="14"/>
          <w:lang w:val="ru-RU"/>
        </w:rPr>
      </w:pPr>
    </w:p>
    <w:p w:rsidR="00A77A5E" w:rsidRPr="004348C1" w:rsidRDefault="00A77A5E" w:rsidP="00A77A5E">
      <w:pPr>
        <w:tabs>
          <w:tab w:val="left" w:pos="426"/>
        </w:tabs>
        <w:spacing w:after="0"/>
        <w:ind w:firstLine="567"/>
        <w:rPr>
          <w:rFonts w:ascii="Times New Roman" w:hAnsi="Times New Roman"/>
          <w:b/>
          <w:sz w:val="20"/>
          <w:lang w:val="ru-RU"/>
        </w:rPr>
      </w:pPr>
      <w:r w:rsidRPr="004348C1">
        <w:rPr>
          <w:rFonts w:ascii="Times New Roman" w:hAnsi="Times New Roman"/>
          <w:b/>
          <w:sz w:val="20"/>
          <w:lang w:val="ru-RU"/>
        </w:rPr>
        <w:t xml:space="preserve">Відмітка про </w:t>
      </w:r>
      <w:proofErr w:type="gramStart"/>
      <w:r w:rsidRPr="004348C1">
        <w:rPr>
          <w:rFonts w:ascii="Times New Roman" w:hAnsi="Times New Roman"/>
          <w:b/>
          <w:sz w:val="20"/>
          <w:lang w:val="ru-RU"/>
        </w:rPr>
        <w:t>п</w:t>
      </w:r>
      <w:proofErr w:type="gramEnd"/>
      <w:r w:rsidRPr="004348C1">
        <w:rPr>
          <w:rFonts w:ascii="Times New Roman" w:hAnsi="Times New Roman"/>
          <w:b/>
          <w:sz w:val="20"/>
          <w:lang w:val="ru-RU"/>
        </w:rPr>
        <w:t>ідписання Споживачем цієї заяви-приєднання:</w:t>
      </w:r>
    </w:p>
    <w:tbl>
      <w:tblPr>
        <w:tblW w:w="0" w:type="auto"/>
        <w:jc w:val="center"/>
        <w:tblCellSpacing w:w="30" w:type="dxa"/>
        <w:tblLook w:val="04A0" w:firstRow="1" w:lastRow="0" w:firstColumn="1" w:lastColumn="0" w:noHBand="0" w:noVBand="1"/>
      </w:tblPr>
      <w:tblGrid>
        <w:gridCol w:w="3074"/>
        <w:gridCol w:w="3015"/>
        <w:gridCol w:w="2954"/>
      </w:tblGrid>
      <w:tr w:rsidR="00A77A5E" w:rsidRPr="004348C1" w:rsidTr="005C5B4B">
        <w:trPr>
          <w:trHeight w:val="35"/>
          <w:tblCellSpacing w:w="30" w:type="dxa"/>
          <w:jc w:val="center"/>
        </w:trPr>
        <w:tc>
          <w:tcPr>
            <w:tcW w:w="2984" w:type="dxa"/>
          </w:tcPr>
          <w:p w:rsidR="00A77A5E" w:rsidRPr="004348C1" w:rsidRDefault="00A77A5E" w:rsidP="005C5B4B">
            <w:pPr>
              <w:tabs>
                <w:tab w:val="left" w:pos="426"/>
              </w:tabs>
              <w:spacing w:after="0"/>
              <w:ind w:firstLine="567"/>
              <w:jc w:val="both"/>
              <w:rPr>
                <w:rFonts w:ascii="Times New Roman" w:hAnsi="Times New Roman"/>
                <w:sz w:val="18"/>
                <w:szCs w:val="18"/>
                <w:lang w:val="ru-RU"/>
              </w:rPr>
            </w:pPr>
          </w:p>
          <w:p w:rsidR="00A77A5E" w:rsidRPr="004348C1" w:rsidRDefault="00A77A5E" w:rsidP="005C5B4B">
            <w:pPr>
              <w:tabs>
                <w:tab w:val="left" w:pos="426"/>
              </w:tabs>
              <w:spacing w:after="0"/>
              <w:ind w:firstLine="176"/>
              <w:jc w:val="both"/>
              <w:rPr>
                <w:rFonts w:ascii="Times New Roman" w:hAnsi="Times New Roman"/>
                <w:sz w:val="18"/>
                <w:szCs w:val="18"/>
              </w:rPr>
            </w:pPr>
            <w:r w:rsidRPr="004348C1">
              <w:rPr>
                <w:rFonts w:ascii="Times New Roman" w:hAnsi="Times New Roman"/>
                <w:sz w:val="18"/>
                <w:szCs w:val="18"/>
              </w:rPr>
              <w:t>«___» ____________ 20___ р.</w:t>
            </w:r>
          </w:p>
          <w:p w:rsidR="00A77A5E" w:rsidRPr="004348C1" w:rsidRDefault="00A77A5E" w:rsidP="005C5B4B">
            <w:pPr>
              <w:tabs>
                <w:tab w:val="left" w:pos="426"/>
              </w:tabs>
              <w:spacing w:after="0"/>
              <w:ind w:firstLine="567"/>
              <w:jc w:val="both"/>
              <w:rPr>
                <w:rFonts w:ascii="Times New Roman" w:hAnsi="Times New Roman"/>
                <w:i/>
                <w:sz w:val="18"/>
                <w:szCs w:val="18"/>
              </w:rPr>
            </w:pPr>
            <w:r w:rsidRPr="004348C1">
              <w:rPr>
                <w:rFonts w:ascii="Times New Roman" w:hAnsi="Times New Roman"/>
                <w:i/>
                <w:sz w:val="18"/>
                <w:szCs w:val="18"/>
              </w:rPr>
              <w:t xml:space="preserve">               (дата)</w:t>
            </w:r>
          </w:p>
        </w:tc>
        <w:tc>
          <w:tcPr>
            <w:tcW w:w="2955" w:type="dxa"/>
          </w:tcPr>
          <w:p w:rsidR="00A77A5E" w:rsidRPr="004348C1" w:rsidRDefault="00A77A5E" w:rsidP="005C5B4B">
            <w:pPr>
              <w:tabs>
                <w:tab w:val="left" w:pos="426"/>
              </w:tabs>
              <w:spacing w:after="0"/>
              <w:ind w:firstLine="567"/>
              <w:jc w:val="both"/>
              <w:rPr>
                <w:rFonts w:ascii="Times New Roman" w:hAnsi="Times New Roman"/>
                <w:sz w:val="18"/>
                <w:szCs w:val="18"/>
              </w:rPr>
            </w:pPr>
          </w:p>
          <w:p w:rsidR="00A77A5E" w:rsidRPr="004348C1" w:rsidRDefault="00A77A5E" w:rsidP="005C5B4B">
            <w:pPr>
              <w:tabs>
                <w:tab w:val="left" w:pos="426"/>
              </w:tabs>
              <w:spacing w:after="0"/>
              <w:ind w:firstLine="251"/>
              <w:jc w:val="both"/>
              <w:rPr>
                <w:rFonts w:ascii="Times New Roman" w:hAnsi="Times New Roman"/>
                <w:i/>
                <w:sz w:val="18"/>
                <w:szCs w:val="18"/>
              </w:rPr>
            </w:pPr>
            <w:r w:rsidRPr="004348C1">
              <w:rPr>
                <w:rFonts w:ascii="Times New Roman" w:hAnsi="Times New Roman"/>
                <w:sz w:val="18"/>
                <w:szCs w:val="18"/>
              </w:rPr>
              <w:t>_________________________</w:t>
            </w:r>
            <w:r w:rsidRPr="004348C1">
              <w:rPr>
                <w:rFonts w:ascii="Times New Roman" w:hAnsi="Times New Roman"/>
                <w:sz w:val="18"/>
                <w:szCs w:val="18"/>
              </w:rPr>
              <w:br/>
            </w:r>
            <w:r w:rsidRPr="004348C1">
              <w:rPr>
                <w:rFonts w:ascii="Times New Roman" w:hAnsi="Times New Roman"/>
                <w:i/>
                <w:sz w:val="18"/>
                <w:szCs w:val="18"/>
              </w:rPr>
              <w:t xml:space="preserve">                 (особистий підпис)</w:t>
            </w:r>
          </w:p>
          <w:p w:rsidR="00A77A5E" w:rsidRPr="004348C1" w:rsidRDefault="00A77A5E" w:rsidP="005C5B4B">
            <w:pPr>
              <w:tabs>
                <w:tab w:val="left" w:pos="426"/>
              </w:tabs>
              <w:spacing w:after="0"/>
              <w:ind w:firstLine="567"/>
              <w:jc w:val="both"/>
              <w:rPr>
                <w:rFonts w:ascii="Times New Roman" w:hAnsi="Times New Roman"/>
                <w:sz w:val="18"/>
                <w:szCs w:val="18"/>
              </w:rPr>
            </w:pPr>
            <w:r w:rsidRPr="004348C1">
              <w:rPr>
                <w:rFonts w:ascii="Times New Roman" w:hAnsi="Times New Roman"/>
                <w:i/>
                <w:sz w:val="18"/>
                <w:szCs w:val="18"/>
              </w:rPr>
              <w:t xml:space="preserve">          М.П.</w:t>
            </w:r>
          </w:p>
        </w:tc>
        <w:tc>
          <w:tcPr>
            <w:tcW w:w="2864" w:type="dxa"/>
          </w:tcPr>
          <w:p w:rsidR="00A77A5E" w:rsidRPr="004348C1" w:rsidRDefault="00A77A5E" w:rsidP="005C5B4B">
            <w:pPr>
              <w:tabs>
                <w:tab w:val="left" w:pos="426"/>
              </w:tabs>
              <w:spacing w:after="0"/>
              <w:ind w:firstLine="567"/>
              <w:jc w:val="both"/>
              <w:rPr>
                <w:rFonts w:ascii="Times New Roman" w:hAnsi="Times New Roman"/>
                <w:b/>
                <w:sz w:val="18"/>
                <w:szCs w:val="18"/>
              </w:rPr>
            </w:pPr>
          </w:p>
          <w:p w:rsidR="00A77A5E" w:rsidRPr="004348C1" w:rsidRDefault="00A77A5E" w:rsidP="005C5B4B">
            <w:pPr>
              <w:tabs>
                <w:tab w:val="left" w:pos="426"/>
              </w:tabs>
              <w:spacing w:after="0"/>
              <w:ind w:firstLine="567"/>
              <w:jc w:val="center"/>
              <w:rPr>
                <w:rFonts w:ascii="Times New Roman" w:hAnsi="Times New Roman"/>
                <w:b/>
                <w:i/>
                <w:sz w:val="18"/>
                <w:szCs w:val="18"/>
              </w:rPr>
            </w:pPr>
            <w:r w:rsidRPr="004348C1">
              <w:rPr>
                <w:rFonts w:ascii="Times New Roman" w:hAnsi="Times New Roman"/>
                <w:b/>
                <w:i/>
                <w:sz w:val="18"/>
                <w:szCs w:val="18"/>
              </w:rPr>
              <w:t>_______________________</w:t>
            </w:r>
          </w:p>
          <w:p w:rsidR="00A77A5E" w:rsidRPr="004348C1" w:rsidRDefault="00A77A5E" w:rsidP="005C5B4B">
            <w:pPr>
              <w:tabs>
                <w:tab w:val="left" w:pos="426"/>
              </w:tabs>
              <w:spacing w:after="0"/>
              <w:ind w:firstLine="567"/>
              <w:jc w:val="center"/>
              <w:rPr>
                <w:rFonts w:ascii="Times New Roman" w:hAnsi="Times New Roman"/>
                <w:i/>
                <w:sz w:val="18"/>
                <w:szCs w:val="18"/>
              </w:rPr>
            </w:pPr>
            <w:r w:rsidRPr="004348C1">
              <w:rPr>
                <w:rFonts w:ascii="Times New Roman" w:hAnsi="Times New Roman"/>
                <w:i/>
                <w:sz w:val="18"/>
                <w:szCs w:val="18"/>
              </w:rPr>
              <w:t xml:space="preserve"> (П. І. Б.)</w:t>
            </w:r>
          </w:p>
        </w:tc>
      </w:tr>
    </w:tbl>
    <w:p w:rsidR="00A77A5E" w:rsidRPr="004348C1" w:rsidRDefault="00A77A5E" w:rsidP="00A77A5E">
      <w:pPr>
        <w:pStyle w:val="NormalUkr"/>
        <w:tabs>
          <w:tab w:val="left" w:pos="709"/>
        </w:tabs>
        <w:ind w:left="6663"/>
        <w:contextualSpacing/>
        <w:rPr>
          <w:b/>
          <w:sz w:val="18"/>
          <w:szCs w:val="18"/>
          <w:lang w:val="uk-UA"/>
        </w:rPr>
      </w:pPr>
      <w:bookmarkStart w:id="3" w:name="_Hlk31979668"/>
    </w:p>
    <w:p w:rsidR="00A77A5E" w:rsidRPr="004348C1" w:rsidRDefault="00A77A5E" w:rsidP="00A77A5E">
      <w:pPr>
        <w:spacing w:after="0"/>
        <w:rPr>
          <w:rFonts w:ascii="Times New Roman" w:hAnsi="Times New Roman"/>
          <w:b/>
          <w:sz w:val="18"/>
          <w:szCs w:val="18"/>
          <w:lang w:eastAsia="ru-RU"/>
        </w:rPr>
      </w:pPr>
      <w:r w:rsidRPr="004348C1">
        <w:rPr>
          <w:rFonts w:ascii="Times New Roman" w:hAnsi="Times New Roman"/>
          <w:b/>
          <w:sz w:val="18"/>
          <w:szCs w:val="18"/>
        </w:rPr>
        <w:br w:type="page"/>
      </w:r>
    </w:p>
    <w:p w:rsidR="00A77A5E" w:rsidRPr="004348C1" w:rsidRDefault="00A77A5E" w:rsidP="00A77A5E">
      <w:pPr>
        <w:pStyle w:val="NormalUkr"/>
        <w:tabs>
          <w:tab w:val="left" w:pos="709"/>
        </w:tabs>
        <w:spacing w:after="20"/>
        <w:ind w:left="6663"/>
        <w:contextualSpacing/>
        <w:rPr>
          <w:b/>
          <w:sz w:val="18"/>
          <w:szCs w:val="18"/>
          <w:lang w:val="uk-UA"/>
        </w:rPr>
      </w:pPr>
      <w:r w:rsidRPr="004348C1">
        <w:rPr>
          <w:b/>
          <w:sz w:val="18"/>
          <w:szCs w:val="18"/>
          <w:lang w:val="uk-UA"/>
        </w:rPr>
        <w:lastRenderedPageBreak/>
        <w:t xml:space="preserve">Додаток №1 </w:t>
      </w:r>
      <w:r w:rsidRPr="004348C1">
        <w:rPr>
          <w:sz w:val="18"/>
          <w:szCs w:val="18"/>
          <w:lang w:val="uk-UA"/>
        </w:rPr>
        <w:t>до Заяви-приєднання</w:t>
      </w:r>
    </w:p>
    <w:p w:rsidR="00A77A5E" w:rsidRPr="004348C1" w:rsidRDefault="00A77A5E" w:rsidP="00A77A5E">
      <w:pPr>
        <w:pStyle w:val="NormalUkr"/>
        <w:tabs>
          <w:tab w:val="left" w:pos="709"/>
        </w:tabs>
        <w:spacing w:after="20"/>
        <w:ind w:left="6663"/>
        <w:contextualSpacing/>
        <w:rPr>
          <w:sz w:val="18"/>
          <w:szCs w:val="18"/>
          <w:lang w:val="uk-UA"/>
        </w:rPr>
      </w:pPr>
      <w:r w:rsidRPr="004348C1">
        <w:rPr>
          <w:sz w:val="18"/>
          <w:szCs w:val="18"/>
          <w:lang w:val="uk-UA"/>
        </w:rPr>
        <w:t xml:space="preserve">до умов договору про постачання </w:t>
      </w:r>
    </w:p>
    <w:p w:rsidR="00A77A5E" w:rsidRPr="004348C1" w:rsidRDefault="00A77A5E" w:rsidP="00A77A5E">
      <w:pPr>
        <w:pStyle w:val="NormalUkr"/>
        <w:tabs>
          <w:tab w:val="left" w:pos="709"/>
        </w:tabs>
        <w:spacing w:after="20"/>
        <w:ind w:left="6663"/>
        <w:contextualSpacing/>
        <w:rPr>
          <w:color w:val="000000"/>
          <w:sz w:val="18"/>
          <w:szCs w:val="18"/>
          <w:lang w:val="uk-UA"/>
        </w:rPr>
      </w:pPr>
      <w:r w:rsidRPr="004348C1">
        <w:rPr>
          <w:sz w:val="18"/>
          <w:szCs w:val="18"/>
          <w:lang w:val="uk-UA"/>
        </w:rPr>
        <w:t>електричної енергії споживачу</w:t>
      </w:r>
      <w:r w:rsidRPr="004348C1">
        <w:rPr>
          <w:color w:val="000000"/>
          <w:sz w:val="18"/>
          <w:szCs w:val="18"/>
          <w:lang w:val="uk-UA"/>
        </w:rPr>
        <w:t xml:space="preserve"> </w:t>
      </w:r>
    </w:p>
    <w:p w:rsidR="00A77A5E" w:rsidRPr="004348C1" w:rsidRDefault="00A77A5E" w:rsidP="00A77A5E">
      <w:pPr>
        <w:pStyle w:val="NormalUkr"/>
        <w:tabs>
          <w:tab w:val="left" w:pos="709"/>
        </w:tabs>
        <w:spacing w:after="20"/>
        <w:ind w:left="6663"/>
        <w:contextualSpacing/>
        <w:rPr>
          <w:rFonts w:eastAsia="Calibri"/>
          <w:sz w:val="18"/>
          <w:szCs w:val="18"/>
          <w:lang w:val="uk-UA" w:eastAsia="en-US"/>
        </w:rPr>
      </w:pPr>
      <w:r w:rsidRPr="004348C1">
        <w:rPr>
          <w:rFonts w:eastAsia="Calibri"/>
          <w:sz w:val="18"/>
          <w:szCs w:val="18"/>
          <w:lang w:val="uk-UA" w:eastAsia="en-US"/>
        </w:rPr>
        <w:t>від «____» ____________ 20____ року</w:t>
      </w:r>
    </w:p>
    <w:p w:rsidR="00A77A5E" w:rsidRPr="004348C1" w:rsidRDefault="00A77A5E" w:rsidP="00A77A5E">
      <w:pPr>
        <w:pStyle w:val="NormalUkr"/>
        <w:tabs>
          <w:tab w:val="left" w:pos="709"/>
          <w:tab w:val="center" w:pos="7793"/>
        </w:tabs>
        <w:spacing w:after="20"/>
        <w:ind w:left="6663"/>
        <w:contextualSpacing/>
        <w:rPr>
          <w:b/>
          <w:sz w:val="18"/>
          <w:szCs w:val="18"/>
          <w:lang w:val="uk-UA"/>
        </w:rPr>
      </w:pPr>
      <w:r w:rsidRPr="004348C1">
        <w:rPr>
          <w:b/>
          <w:sz w:val="18"/>
          <w:szCs w:val="18"/>
          <w:lang w:val="uk-UA"/>
        </w:rPr>
        <w:t xml:space="preserve">№ </w:t>
      </w:r>
      <w:r w:rsidRPr="004348C1">
        <w:rPr>
          <w:b/>
          <w:color w:val="000000"/>
          <w:sz w:val="18"/>
          <w:szCs w:val="18"/>
          <w:lang w:val="uk-UA"/>
        </w:rPr>
        <w:t xml:space="preserve">___________________ </w:t>
      </w:r>
    </w:p>
    <w:p w:rsidR="00A77A5E" w:rsidRPr="004348C1" w:rsidRDefault="00A77A5E" w:rsidP="00A77A5E">
      <w:pPr>
        <w:pStyle w:val="NormalUkr"/>
        <w:tabs>
          <w:tab w:val="left" w:pos="709"/>
        </w:tabs>
        <w:spacing w:after="20"/>
        <w:ind w:left="5954"/>
        <w:contextualSpacing/>
        <w:jc w:val="both"/>
        <w:rPr>
          <w:color w:val="000000"/>
          <w:sz w:val="18"/>
          <w:szCs w:val="18"/>
          <w:lang w:val="uk-UA"/>
        </w:rPr>
      </w:pPr>
    </w:p>
    <w:p w:rsidR="00A77A5E" w:rsidRPr="004348C1" w:rsidRDefault="00A77A5E" w:rsidP="00A77A5E">
      <w:pPr>
        <w:pStyle w:val="NormalUkr"/>
        <w:tabs>
          <w:tab w:val="left" w:pos="709"/>
        </w:tabs>
        <w:spacing w:after="20"/>
        <w:ind w:left="5954"/>
        <w:contextualSpacing/>
        <w:jc w:val="both"/>
        <w:rPr>
          <w:color w:val="000000"/>
          <w:sz w:val="18"/>
          <w:szCs w:val="1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071"/>
        <w:gridCol w:w="2070"/>
        <w:gridCol w:w="2063"/>
        <w:gridCol w:w="2924"/>
      </w:tblGrid>
      <w:tr w:rsidR="005822AC" w:rsidRPr="00FF24D6" w:rsidTr="005822AC">
        <w:trPr>
          <w:trHeight w:val="1059"/>
        </w:trPr>
        <w:tc>
          <w:tcPr>
            <w:tcW w:w="443" w:type="dxa"/>
            <w:shd w:val="clear" w:color="auto" w:fill="auto"/>
            <w:vAlign w:val="center"/>
          </w:tcPr>
          <w:p w:rsidR="00A77A5E" w:rsidRPr="00F54817" w:rsidRDefault="00A77A5E" w:rsidP="005822AC">
            <w:pPr>
              <w:spacing w:after="0"/>
              <w:jc w:val="center"/>
              <w:rPr>
                <w:rFonts w:ascii="Times New Roman" w:hAnsi="Times New Roman"/>
                <w:b/>
                <w:bCs/>
                <w:color w:val="000000"/>
                <w:sz w:val="18"/>
                <w:szCs w:val="18"/>
              </w:rPr>
            </w:pPr>
            <w:r w:rsidRPr="00F54817">
              <w:rPr>
                <w:rFonts w:ascii="Times New Roman" w:hAnsi="Times New Roman"/>
                <w:b/>
                <w:bCs/>
                <w:color w:val="000000"/>
                <w:sz w:val="18"/>
                <w:szCs w:val="18"/>
              </w:rPr>
              <w:t>№ з/п</w:t>
            </w:r>
          </w:p>
        </w:tc>
        <w:tc>
          <w:tcPr>
            <w:tcW w:w="2071" w:type="dxa"/>
            <w:shd w:val="clear" w:color="auto" w:fill="auto"/>
            <w:vAlign w:val="center"/>
          </w:tcPr>
          <w:p w:rsidR="00A77A5E" w:rsidRPr="00F54817" w:rsidRDefault="00A77A5E" w:rsidP="005822AC">
            <w:pPr>
              <w:spacing w:after="0"/>
              <w:jc w:val="center"/>
              <w:rPr>
                <w:rFonts w:ascii="Times New Roman" w:hAnsi="Times New Roman"/>
                <w:b/>
                <w:bCs/>
                <w:color w:val="000000"/>
                <w:sz w:val="18"/>
                <w:szCs w:val="18"/>
                <w:lang w:val="ru-RU"/>
              </w:rPr>
            </w:pPr>
          </w:p>
          <w:p w:rsidR="00A77A5E" w:rsidRPr="00F54817" w:rsidRDefault="00A77A5E" w:rsidP="005822AC">
            <w:pPr>
              <w:spacing w:after="0"/>
              <w:jc w:val="center"/>
              <w:rPr>
                <w:rFonts w:ascii="Times New Roman" w:hAnsi="Times New Roman"/>
                <w:b/>
                <w:bCs/>
                <w:color w:val="000000"/>
                <w:sz w:val="18"/>
                <w:szCs w:val="18"/>
                <w:lang w:val="ru-RU"/>
              </w:rPr>
            </w:pPr>
            <w:r w:rsidRPr="00F54817">
              <w:rPr>
                <w:rFonts w:ascii="Times New Roman" w:hAnsi="Times New Roman"/>
                <w:b/>
                <w:bCs/>
                <w:color w:val="000000"/>
                <w:sz w:val="18"/>
                <w:szCs w:val="18"/>
                <w:lang w:val="ru-RU"/>
              </w:rPr>
              <w:t>ЕІС-код об'єкта (площадки вимірювання)</w:t>
            </w:r>
          </w:p>
          <w:p w:rsidR="00A77A5E" w:rsidRPr="00F54817" w:rsidRDefault="00A77A5E" w:rsidP="005822AC">
            <w:pPr>
              <w:spacing w:after="0"/>
              <w:jc w:val="center"/>
              <w:rPr>
                <w:rFonts w:ascii="Times New Roman" w:hAnsi="Times New Roman"/>
                <w:b/>
                <w:bCs/>
                <w:color w:val="000000"/>
                <w:sz w:val="18"/>
                <w:szCs w:val="18"/>
                <w:lang w:val="ru-RU"/>
              </w:rPr>
            </w:pPr>
          </w:p>
        </w:tc>
        <w:tc>
          <w:tcPr>
            <w:tcW w:w="2070" w:type="dxa"/>
            <w:shd w:val="clear" w:color="auto" w:fill="auto"/>
            <w:vAlign w:val="center"/>
          </w:tcPr>
          <w:p w:rsidR="00A77A5E" w:rsidRPr="00F54817" w:rsidRDefault="00A77A5E" w:rsidP="005822AC">
            <w:pPr>
              <w:spacing w:after="0"/>
              <w:jc w:val="center"/>
              <w:rPr>
                <w:rFonts w:ascii="Times New Roman" w:hAnsi="Times New Roman"/>
                <w:b/>
                <w:bCs/>
                <w:color w:val="000000"/>
                <w:sz w:val="18"/>
                <w:szCs w:val="18"/>
              </w:rPr>
            </w:pPr>
            <w:r w:rsidRPr="00F54817">
              <w:rPr>
                <w:rFonts w:ascii="Times New Roman" w:hAnsi="Times New Roman"/>
                <w:b/>
                <w:bCs/>
                <w:color w:val="000000"/>
                <w:sz w:val="18"/>
                <w:szCs w:val="18"/>
              </w:rPr>
              <w:t>Адреса об’єкта</w:t>
            </w:r>
          </w:p>
        </w:tc>
        <w:tc>
          <w:tcPr>
            <w:tcW w:w="2063" w:type="dxa"/>
            <w:shd w:val="clear" w:color="auto" w:fill="auto"/>
            <w:vAlign w:val="center"/>
          </w:tcPr>
          <w:p w:rsidR="00A77A5E" w:rsidRPr="00F54817" w:rsidRDefault="00A77A5E" w:rsidP="005822AC">
            <w:pPr>
              <w:spacing w:after="0"/>
              <w:jc w:val="center"/>
              <w:rPr>
                <w:rFonts w:ascii="Times New Roman" w:hAnsi="Times New Roman"/>
                <w:b/>
                <w:bCs/>
                <w:color w:val="000000"/>
                <w:sz w:val="18"/>
                <w:szCs w:val="18"/>
              </w:rPr>
            </w:pPr>
            <w:r w:rsidRPr="00F54817">
              <w:rPr>
                <w:rFonts w:ascii="Times New Roman" w:hAnsi="Times New Roman"/>
                <w:b/>
                <w:bCs/>
                <w:color w:val="000000"/>
                <w:sz w:val="18"/>
                <w:szCs w:val="18"/>
              </w:rPr>
              <w:t>Тип об’єкта</w:t>
            </w:r>
          </w:p>
        </w:tc>
        <w:tc>
          <w:tcPr>
            <w:tcW w:w="2924" w:type="dxa"/>
            <w:shd w:val="clear" w:color="auto" w:fill="auto"/>
            <w:vAlign w:val="center"/>
          </w:tcPr>
          <w:p w:rsidR="00A77A5E" w:rsidRPr="00F54817" w:rsidRDefault="00A77A5E" w:rsidP="005822AC">
            <w:pPr>
              <w:spacing w:after="0"/>
              <w:jc w:val="center"/>
              <w:rPr>
                <w:rFonts w:ascii="Times New Roman" w:hAnsi="Times New Roman"/>
                <w:b/>
                <w:bCs/>
                <w:color w:val="000000"/>
                <w:sz w:val="18"/>
                <w:szCs w:val="18"/>
                <w:lang w:val="ru-RU"/>
              </w:rPr>
            </w:pPr>
            <w:r w:rsidRPr="00F54817">
              <w:rPr>
                <w:rFonts w:ascii="Times New Roman" w:hAnsi="Times New Roman"/>
                <w:b/>
                <w:bCs/>
                <w:color w:val="000000"/>
                <w:sz w:val="18"/>
                <w:szCs w:val="18"/>
                <w:lang w:val="ru-RU"/>
              </w:rPr>
              <w:t>Номер запису про право власності та реєстраційний номер об'єкта нерухомого майна в Державному реє</w:t>
            </w:r>
            <w:proofErr w:type="gramStart"/>
            <w:r w:rsidRPr="00F54817">
              <w:rPr>
                <w:rFonts w:ascii="Times New Roman" w:hAnsi="Times New Roman"/>
                <w:b/>
                <w:bCs/>
                <w:color w:val="000000"/>
                <w:sz w:val="18"/>
                <w:szCs w:val="18"/>
                <w:lang w:val="ru-RU"/>
              </w:rPr>
              <w:t>стр</w:t>
            </w:r>
            <w:proofErr w:type="gramEnd"/>
            <w:r w:rsidRPr="00F54817">
              <w:rPr>
                <w:rFonts w:ascii="Times New Roman" w:hAnsi="Times New Roman"/>
                <w:b/>
                <w:bCs/>
                <w:color w:val="000000"/>
                <w:sz w:val="18"/>
                <w:szCs w:val="18"/>
                <w:lang w:val="ru-RU"/>
              </w:rPr>
              <w:t>і речових прав на нерухоме майно або назва, номер та дата видачі (підписання) документа, який підтверджує право користування об'єктом</w:t>
            </w:r>
          </w:p>
        </w:tc>
      </w:tr>
      <w:tr w:rsidR="005822AC" w:rsidRPr="00FF24D6" w:rsidTr="005822AC">
        <w:trPr>
          <w:trHeight w:val="502"/>
        </w:trPr>
        <w:tc>
          <w:tcPr>
            <w:tcW w:w="443" w:type="dxa"/>
            <w:shd w:val="clear" w:color="auto" w:fill="auto"/>
            <w:vAlign w:val="center"/>
          </w:tcPr>
          <w:p w:rsidR="00A77A5E" w:rsidRPr="00F54817" w:rsidRDefault="005822AC" w:rsidP="005822AC">
            <w:pPr>
              <w:pStyle w:val="NormalUkr"/>
              <w:tabs>
                <w:tab w:val="left" w:pos="709"/>
                <w:tab w:val="center" w:pos="7793"/>
              </w:tabs>
              <w:contextualSpacing/>
              <w:jc w:val="center"/>
              <w:rPr>
                <w:b/>
                <w:sz w:val="18"/>
                <w:szCs w:val="18"/>
                <w:lang w:val="uk-UA"/>
              </w:rPr>
            </w:pPr>
            <w:r>
              <w:rPr>
                <w:b/>
                <w:sz w:val="18"/>
                <w:szCs w:val="18"/>
                <w:lang w:val="uk-UA"/>
              </w:rPr>
              <w:t>1</w:t>
            </w:r>
          </w:p>
        </w:tc>
        <w:tc>
          <w:tcPr>
            <w:tcW w:w="2071" w:type="dxa"/>
            <w:shd w:val="clear" w:color="auto" w:fill="auto"/>
            <w:vAlign w:val="center"/>
          </w:tcPr>
          <w:p w:rsidR="00A77A5E" w:rsidRPr="00740C7D" w:rsidRDefault="00740C7D" w:rsidP="00740C7D">
            <w:pPr>
              <w:spacing w:after="0"/>
              <w:rPr>
                <w:rFonts w:ascii="Times New Roman" w:hAnsi="Times New Roman"/>
                <w:color w:val="000000"/>
                <w:sz w:val="18"/>
                <w:szCs w:val="18"/>
              </w:rPr>
            </w:pPr>
            <w:r>
              <w:rPr>
                <w:rFonts w:ascii="Times New Roman" w:hAnsi="Times New Roman"/>
                <w:color w:val="000000"/>
                <w:sz w:val="18"/>
                <w:szCs w:val="18"/>
              </w:rPr>
              <w:t>62z8572807068995</w:t>
            </w:r>
          </w:p>
        </w:tc>
        <w:tc>
          <w:tcPr>
            <w:tcW w:w="2070" w:type="dxa"/>
            <w:shd w:val="clear" w:color="auto" w:fill="auto"/>
            <w:vAlign w:val="center"/>
          </w:tcPr>
          <w:p w:rsidR="00A77A5E" w:rsidRPr="005822AC" w:rsidRDefault="005822AC" w:rsidP="005822AC">
            <w:pPr>
              <w:spacing w:after="0"/>
              <w:rPr>
                <w:rFonts w:ascii="Times New Roman" w:hAnsi="Times New Roman"/>
                <w:color w:val="000000"/>
                <w:sz w:val="18"/>
                <w:szCs w:val="18"/>
                <w:lang w:val="uk-UA"/>
              </w:rPr>
            </w:pPr>
            <w:r>
              <w:rPr>
                <w:rFonts w:ascii="Times New Roman" w:hAnsi="Times New Roman"/>
                <w:color w:val="000000"/>
                <w:sz w:val="18"/>
                <w:szCs w:val="18"/>
                <w:lang w:val="uk-UA"/>
              </w:rPr>
              <w:t xml:space="preserve">м. Дубно      </w:t>
            </w:r>
            <w:r w:rsidR="00740C7D">
              <w:rPr>
                <w:rFonts w:ascii="Times New Roman" w:hAnsi="Times New Roman"/>
                <w:color w:val="000000"/>
                <w:sz w:val="18"/>
                <w:szCs w:val="18"/>
                <w:lang w:val="uk-UA"/>
              </w:rPr>
              <w:t xml:space="preserve">                   вул. Шевченка,54</w:t>
            </w:r>
          </w:p>
        </w:tc>
        <w:tc>
          <w:tcPr>
            <w:tcW w:w="2063" w:type="dxa"/>
            <w:shd w:val="clear" w:color="auto" w:fill="auto"/>
            <w:vAlign w:val="center"/>
          </w:tcPr>
          <w:p w:rsidR="00A77A5E" w:rsidRPr="00F54817" w:rsidRDefault="00740C7D" w:rsidP="005822AC">
            <w:pPr>
              <w:spacing w:after="0"/>
              <w:rPr>
                <w:rFonts w:ascii="Times New Roman" w:hAnsi="Times New Roman"/>
                <w:color w:val="000000"/>
                <w:sz w:val="18"/>
                <w:szCs w:val="18"/>
                <w:lang w:val="ru-RU"/>
              </w:rPr>
            </w:pPr>
            <w:proofErr w:type="gramStart"/>
            <w:r>
              <w:rPr>
                <w:rFonts w:ascii="Times New Roman" w:hAnsi="Times New Roman"/>
                <w:color w:val="000000"/>
                <w:sz w:val="18"/>
                <w:szCs w:val="18"/>
                <w:lang w:val="ru-RU"/>
              </w:rPr>
              <w:t>Адм</w:t>
            </w:r>
            <w:proofErr w:type="gramEnd"/>
            <w:r>
              <w:rPr>
                <w:rFonts w:ascii="Times New Roman" w:hAnsi="Times New Roman"/>
                <w:color w:val="000000"/>
                <w:sz w:val="18"/>
                <w:szCs w:val="18"/>
                <w:lang w:val="ru-RU"/>
              </w:rPr>
              <w:t>інкорпус</w:t>
            </w:r>
          </w:p>
        </w:tc>
        <w:tc>
          <w:tcPr>
            <w:tcW w:w="2924" w:type="dxa"/>
            <w:shd w:val="clear" w:color="auto" w:fill="auto"/>
            <w:vAlign w:val="center"/>
          </w:tcPr>
          <w:p w:rsidR="00A77A5E" w:rsidRPr="00F54817" w:rsidRDefault="005822AC" w:rsidP="005822AC">
            <w:pPr>
              <w:spacing w:after="0"/>
              <w:rPr>
                <w:rFonts w:ascii="Times New Roman" w:hAnsi="Times New Roman"/>
                <w:color w:val="000000"/>
                <w:sz w:val="18"/>
                <w:szCs w:val="18"/>
                <w:lang w:val="ru-RU"/>
              </w:rPr>
            </w:pPr>
            <w:r>
              <w:rPr>
                <w:rFonts w:ascii="Times New Roman" w:hAnsi="Times New Roman"/>
                <w:color w:val="000000"/>
                <w:sz w:val="18"/>
                <w:szCs w:val="18"/>
                <w:lang w:val="ru-RU"/>
              </w:rPr>
              <w:t xml:space="preserve">Витяг з державного реєстру речових </w:t>
            </w:r>
            <w:r w:rsidR="00740C7D">
              <w:rPr>
                <w:rFonts w:ascii="Times New Roman" w:hAnsi="Times New Roman"/>
                <w:color w:val="000000"/>
                <w:sz w:val="18"/>
                <w:szCs w:val="18"/>
                <w:lang w:val="ru-RU"/>
              </w:rPr>
              <w:t>прав на нерухоме майно №26330921 від 07.06.2010</w:t>
            </w:r>
            <w:r>
              <w:rPr>
                <w:rFonts w:ascii="Times New Roman" w:hAnsi="Times New Roman"/>
                <w:color w:val="000000"/>
                <w:sz w:val="18"/>
                <w:szCs w:val="18"/>
                <w:lang w:val="ru-RU"/>
              </w:rPr>
              <w:t xml:space="preserve"> </w:t>
            </w:r>
            <w:proofErr w:type="gramStart"/>
            <w:r>
              <w:rPr>
                <w:rFonts w:ascii="Times New Roman" w:hAnsi="Times New Roman"/>
                <w:color w:val="000000"/>
                <w:sz w:val="18"/>
                <w:szCs w:val="18"/>
                <w:lang w:val="ru-RU"/>
              </w:rPr>
              <w:t>р</w:t>
            </w:r>
            <w:proofErr w:type="gramEnd"/>
          </w:p>
        </w:tc>
      </w:tr>
      <w:tr w:rsidR="005822AC" w:rsidRPr="00FF24D6" w:rsidTr="005822AC">
        <w:trPr>
          <w:trHeight w:val="424"/>
        </w:trPr>
        <w:tc>
          <w:tcPr>
            <w:tcW w:w="443" w:type="dxa"/>
            <w:shd w:val="clear" w:color="auto" w:fill="auto"/>
            <w:vAlign w:val="center"/>
          </w:tcPr>
          <w:p w:rsidR="005822AC" w:rsidRPr="005822AC" w:rsidRDefault="005822AC" w:rsidP="005822AC">
            <w:pPr>
              <w:pStyle w:val="NormalUkr"/>
              <w:tabs>
                <w:tab w:val="left" w:pos="709"/>
                <w:tab w:val="center" w:pos="7793"/>
              </w:tabs>
              <w:contextualSpacing/>
              <w:jc w:val="center"/>
              <w:rPr>
                <w:b/>
                <w:sz w:val="18"/>
                <w:szCs w:val="18"/>
                <w:lang w:val="ru-RU"/>
              </w:rPr>
            </w:pPr>
            <w:r>
              <w:rPr>
                <w:b/>
                <w:sz w:val="18"/>
                <w:szCs w:val="18"/>
                <w:lang w:val="ru-RU"/>
              </w:rPr>
              <w:t>2</w:t>
            </w:r>
          </w:p>
        </w:tc>
        <w:tc>
          <w:tcPr>
            <w:tcW w:w="2071" w:type="dxa"/>
            <w:shd w:val="clear" w:color="auto" w:fill="auto"/>
            <w:vAlign w:val="center"/>
          </w:tcPr>
          <w:p w:rsidR="005822AC" w:rsidRPr="00740C7D" w:rsidRDefault="00740C7D" w:rsidP="00740C7D">
            <w:pPr>
              <w:spacing w:after="0"/>
              <w:rPr>
                <w:rFonts w:ascii="Times New Roman" w:hAnsi="Times New Roman"/>
                <w:color w:val="000000"/>
                <w:sz w:val="18"/>
                <w:szCs w:val="18"/>
                <w:lang w:val="ru-RU"/>
              </w:rPr>
            </w:pPr>
            <w:r w:rsidRPr="00740C7D">
              <w:rPr>
                <w:rFonts w:ascii="Times New Roman" w:hAnsi="Times New Roman"/>
                <w:color w:val="000000"/>
                <w:sz w:val="18"/>
                <w:szCs w:val="18"/>
                <w:lang w:val="ru-RU"/>
              </w:rPr>
              <w:t>62</w:t>
            </w:r>
            <w:r>
              <w:rPr>
                <w:rFonts w:ascii="Times New Roman" w:hAnsi="Times New Roman"/>
                <w:color w:val="000000"/>
                <w:sz w:val="18"/>
                <w:szCs w:val="18"/>
              </w:rPr>
              <w:t>z</w:t>
            </w:r>
            <w:r w:rsidRPr="00740C7D">
              <w:rPr>
                <w:rFonts w:ascii="Times New Roman" w:hAnsi="Times New Roman"/>
                <w:color w:val="000000"/>
                <w:sz w:val="18"/>
                <w:szCs w:val="18"/>
                <w:lang w:val="ru-RU"/>
              </w:rPr>
              <w:t>4183271003478</w:t>
            </w:r>
          </w:p>
        </w:tc>
        <w:tc>
          <w:tcPr>
            <w:tcW w:w="2070" w:type="dxa"/>
            <w:shd w:val="clear" w:color="auto" w:fill="auto"/>
            <w:vAlign w:val="center"/>
          </w:tcPr>
          <w:p w:rsidR="005822AC" w:rsidRPr="005822AC" w:rsidRDefault="005822AC" w:rsidP="005822AC">
            <w:pPr>
              <w:spacing w:after="0"/>
              <w:rPr>
                <w:rFonts w:ascii="Times New Roman" w:hAnsi="Times New Roman"/>
                <w:color w:val="000000"/>
                <w:sz w:val="18"/>
                <w:szCs w:val="18"/>
                <w:lang w:val="uk-UA"/>
              </w:rPr>
            </w:pPr>
            <w:r>
              <w:rPr>
                <w:rFonts w:ascii="Times New Roman" w:hAnsi="Times New Roman"/>
                <w:color w:val="000000"/>
                <w:sz w:val="18"/>
                <w:szCs w:val="18"/>
                <w:lang w:val="uk-UA"/>
              </w:rPr>
              <w:t xml:space="preserve">м. Дубно      </w:t>
            </w:r>
            <w:r w:rsidR="00740C7D">
              <w:rPr>
                <w:rFonts w:ascii="Times New Roman" w:hAnsi="Times New Roman"/>
                <w:color w:val="000000"/>
                <w:sz w:val="18"/>
                <w:szCs w:val="18"/>
                <w:lang w:val="uk-UA"/>
              </w:rPr>
              <w:t xml:space="preserve">                   вул. Свободи,44</w:t>
            </w:r>
          </w:p>
        </w:tc>
        <w:tc>
          <w:tcPr>
            <w:tcW w:w="2063" w:type="dxa"/>
            <w:shd w:val="clear" w:color="auto" w:fill="auto"/>
            <w:vAlign w:val="center"/>
          </w:tcPr>
          <w:p w:rsidR="005822AC" w:rsidRPr="00F54817" w:rsidRDefault="00740C7D" w:rsidP="005822AC">
            <w:pPr>
              <w:spacing w:after="0"/>
              <w:rPr>
                <w:rFonts w:ascii="Times New Roman" w:hAnsi="Times New Roman"/>
                <w:color w:val="000000"/>
                <w:sz w:val="18"/>
                <w:szCs w:val="18"/>
                <w:lang w:val="ru-RU"/>
              </w:rPr>
            </w:pPr>
            <w:proofErr w:type="gramStart"/>
            <w:r>
              <w:rPr>
                <w:rFonts w:ascii="Times New Roman" w:hAnsi="Times New Roman"/>
                <w:color w:val="000000"/>
                <w:sz w:val="18"/>
                <w:szCs w:val="18"/>
                <w:lang w:val="ru-RU"/>
              </w:rPr>
              <w:t>Адм</w:t>
            </w:r>
            <w:proofErr w:type="gramEnd"/>
            <w:r>
              <w:rPr>
                <w:rFonts w:ascii="Times New Roman" w:hAnsi="Times New Roman"/>
                <w:color w:val="000000"/>
                <w:sz w:val="18"/>
                <w:szCs w:val="18"/>
                <w:lang w:val="ru-RU"/>
              </w:rPr>
              <w:t>інкорпус</w:t>
            </w:r>
          </w:p>
        </w:tc>
        <w:tc>
          <w:tcPr>
            <w:tcW w:w="2924" w:type="dxa"/>
            <w:shd w:val="clear" w:color="auto" w:fill="auto"/>
            <w:vAlign w:val="center"/>
          </w:tcPr>
          <w:p w:rsidR="005822AC" w:rsidRPr="00F54817" w:rsidRDefault="005822AC" w:rsidP="005822AC">
            <w:pPr>
              <w:spacing w:after="0"/>
              <w:rPr>
                <w:rFonts w:ascii="Times New Roman" w:hAnsi="Times New Roman"/>
                <w:color w:val="000000"/>
                <w:sz w:val="18"/>
                <w:szCs w:val="18"/>
                <w:lang w:val="ru-RU"/>
              </w:rPr>
            </w:pPr>
            <w:r>
              <w:rPr>
                <w:rFonts w:ascii="Times New Roman" w:hAnsi="Times New Roman"/>
                <w:color w:val="000000"/>
                <w:sz w:val="18"/>
                <w:szCs w:val="18"/>
                <w:lang w:val="ru-RU"/>
              </w:rPr>
              <w:t>Витяг з державного реєстру речових п</w:t>
            </w:r>
            <w:r w:rsidR="007B096E">
              <w:rPr>
                <w:rFonts w:ascii="Times New Roman" w:hAnsi="Times New Roman"/>
                <w:color w:val="000000"/>
                <w:sz w:val="18"/>
                <w:szCs w:val="18"/>
                <w:lang w:val="ru-RU"/>
              </w:rPr>
              <w:t>рав на нерухоме майно №26333760від 07.06.2010</w:t>
            </w:r>
            <w:r>
              <w:rPr>
                <w:rFonts w:ascii="Times New Roman" w:hAnsi="Times New Roman"/>
                <w:color w:val="000000"/>
                <w:sz w:val="18"/>
                <w:szCs w:val="18"/>
                <w:lang w:val="ru-RU"/>
              </w:rPr>
              <w:t xml:space="preserve"> </w:t>
            </w:r>
            <w:proofErr w:type="gramStart"/>
            <w:r>
              <w:rPr>
                <w:rFonts w:ascii="Times New Roman" w:hAnsi="Times New Roman"/>
                <w:color w:val="000000"/>
                <w:sz w:val="18"/>
                <w:szCs w:val="18"/>
                <w:lang w:val="ru-RU"/>
              </w:rPr>
              <w:t>р</w:t>
            </w:r>
            <w:proofErr w:type="gramEnd"/>
          </w:p>
        </w:tc>
      </w:tr>
      <w:tr w:rsidR="005822AC" w:rsidRPr="00FF24D6" w:rsidTr="005822AC">
        <w:trPr>
          <w:trHeight w:val="424"/>
        </w:trPr>
        <w:tc>
          <w:tcPr>
            <w:tcW w:w="443" w:type="dxa"/>
            <w:shd w:val="clear" w:color="auto" w:fill="auto"/>
            <w:vAlign w:val="center"/>
          </w:tcPr>
          <w:p w:rsidR="005822AC" w:rsidRPr="005822AC" w:rsidRDefault="005822AC" w:rsidP="005822AC">
            <w:pPr>
              <w:pStyle w:val="NormalUkr"/>
              <w:tabs>
                <w:tab w:val="left" w:pos="709"/>
                <w:tab w:val="center" w:pos="7793"/>
              </w:tabs>
              <w:contextualSpacing/>
              <w:jc w:val="center"/>
              <w:rPr>
                <w:b/>
                <w:sz w:val="18"/>
                <w:szCs w:val="18"/>
                <w:lang w:val="ru-RU"/>
              </w:rPr>
            </w:pPr>
            <w:r>
              <w:rPr>
                <w:b/>
                <w:sz w:val="18"/>
                <w:szCs w:val="18"/>
                <w:lang w:val="ru-RU"/>
              </w:rPr>
              <w:t>3</w:t>
            </w:r>
          </w:p>
        </w:tc>
        <w:tc>
          <w:tcPr>
            <w:tcW w:w="2071" w:type="dxa"/>
            <w:shd w:val="clear" w:color="auto" w:fill="auto"/>
            <w:vAlign w:val="center"/>
          </w:tcPr>
          <w:p w:rsidR="005822AC" w:rsidRPr="007B096E" w:rsidRDefault="00740C7D" w:rsidP="00740C7D">
            <w:pPr>
              <w:spacing w:after="0"/>
              <w:rPr>
                <w:rFonts w:ascii="Times New Roman" w:hAnsi="Times New Roman"/>
                <w:color w:val="000000"/>
                <w:sz w:val="18"/>
                <w:szCs w:val="18"/>
                <w:lang w:val="ru-RU"/>
              </w:rPr>
            </w:pPr>
            <w:r w:rsidRPr="007B096E">
              <w:rPr>
                <w:rFonts w:ascii="Times New Roman" w:hAnsi="Times New Roman"/>
                <w:color w:val="000000"/>
                <w:sz w:val="18"/>
                <w:szCs w:val="18"/>
                <w:lang w:val="ru-RU"/>
              </w:rPr>
              <w:t>62</w:t>
            </w:r>
            <w:r>
              <w:rPr>
                <w:rFonts w:ascii="Times New Roman" w:hAnsi="Times New Roman"/>
                <w:color w:val="000000"/>
                <w:sz w:val="18"/>
                <w:szCs w:val="18"/>
              </w:rPr>
              <w:t>z</w:t>
            </w:r>
            <w:r w:rsidRPr="007B096E">
              <w:rPr>
                <w:rFonts w:ascii="Times New Roman" w:hAnsi="Times New Roman"/>
                <w:color w:val="000000"/>
                <w:sz w:val="18"/>
                <w:szCs w:val="18"/>
                <w:lang w:val="ru-RU"/>
              </w:rPr>
              <w:t>5412271516267</w:t>
            </w:r>
          </w:p>
        </w:tc>
        <w:tc>
          <w:tcPr>
            <w:tcW w:w="2070" w:type="dxa"/>
            <w:shd w:val="clear" w:color="auto" w:fill="auto"/>
            <w:vAlign w:val="center"/>
          </w:tcPr>
          <w:p w:rsidR="005822AC" w:rsidRPr="00F54817" w:rsidRDefault="005822AC" w:rsidP="005822AC">
            <w:pPr>
              <w:spacing w:after="0"/>
              <w:rPr>
                <w:rFonts w:ascii="Times New Roman" w:hAnsi="Times New Roman"/>
                <w:color w:val="000000"/>
                <w:sz w:val="18"/>
                <w:szCs w:val="18"/>
                <w:lang w:val="ru-RU"/>
              </w:rPr>
            </w:pPr>
            <w:r>
              <w:rPr>
                <w:rFonts w:ascii="Times New Roman" w:hAnsi="Times New Roman"/>
                <w:color w:val="000000"/>
                <w:sz w:val="18"/>
                <w:szCs w:val="18"/>
                <w:lang w:val="uk-UA"/>
              </w:rPr>
              <w:t xml:space="preserve">м. Дубно             </w:t>
            </w:r>
            <w:r w:rsidR="007B096E">
              <w:rPr>
                <w:rFonts w:ascii="Times New Roman" w:hAnsi="Times New Roman"/>
                <w:color w:val="000000"/>
                <w:sz w:val="18"/>
                <w:szCs w:val="18"/>
                <w:lang w:val="uk-UA"/>
              </w:rPr>
              <w:t xml:space="preserve">            вул. Шевченка ,54</w:t>
            </w:r>
            <w:r w:rsidR="009D2444">
              <w:rPr>
                <w:rFonts w:ascii="Times New Roman" w:hAnsi="Times New Roman"/>
                <w:color w:val="000000"/>
                <w:sz w:val="18"/>
                <w:szCs w:val="18"/>
                <w:lang w:val="uk-UA"/>
              </w:rPr>
              <w:t>а</w:t>
            </w:r>
            <w:bookmarkStart w:id="4" w:name="_GoBack"/>
            <w:bookmarkEnd w:id="4"/>
          </w:p>
        </w:tc>
        <w:tc>
          <w:tcPr>
            <w:tcW w:w="2063" w:type="dxa"/>
            <w:shd w:val="clear" w:color="auto" w:fill="auto"/>
            <w:vAlign w:val="center"/>
          </w:tcPr>
          <w:p w:rsidR="005822AC" w:rsidRDefault="007B096E" w:rsidP="005822AC">
            <w:pPr>
              <w:spacing w:after="0"/>
              <w:rPr>
                <w:rFonts w:ascii="Times New Roman" w:hAnsi="Times New Roman"/>
                <w:color w:val="000000"/>
                <w:sz w:val="18"/>
                <w:szCs w:val="18"/>
                <w:lang w:val="ru-RU"/>
              </w:rPr>
            </w:pPr>
            <w:r>
              <w:rPr>
                <w:rFonts w:ascii="Times New Roman" w:hAnsi="Times New Roman"/>
                <w:color w:val="000000"/>
                <w:sz w:val="18"/>
                <w:szCs w:val="18"/>
                <w:lang w:val="ru-RU"/>
              </w:rPr>
              <w:t>Нежитлове</w:t>
            </w:r>
          </w:p>
          <w:p w:rsidR="007B096E" w:rsidRPr="00F54817" w:rsidRDefault="007B096E" w:rsidP="005822AC">
            <w:pPr>
              <w:spacing w:after="0"/>
              <w:rPr>
                <w:rFonts w:ascii="Times New Roman" w:hAnsi="Times New Roman"/>
                <w:color w:val="000000"/>
                <w:sz w:val="18"/>
                <w:szCs w:val="18"/>
                <w:lang w:val="ru-RU"/>
              </w:rPr>
            </w:pPr>
            <w:r>
              <w:rPr>
                <w:rFonts w:ascii="Times New Roman" w:hAnsi="Times New Roman"/>
                <w:color w:val="000000"/>
                <w:sz w:val="18"/>
                <w:szCs w:val="18"/>
                <w:lang w:val="ru-RU"/>
              </w:rPr>
              <w:t>приміщення</w:t>
            </w:r>
          </w:p>
        </w:tc>
        <w:tc>
          <w:tcPr>
            <w:tcW w:w="2924" w:type="dxa"/>
            <w:shd w:val="clear" w:color="auto" w:fill="auto"/>
            <w:vAlign w:val="center"/>
          </w:tcPr>
          <w:p w:rsidR="005822AC" w:rsidRPr="00F54817" w:rsidRDefault="005822AC" w:rsidP="005822AC">
            <w:pPr>
              <w:spacing w:after="0"/>
              <w:rPr>
                <w:rFonts w:ascii="Times New Roman" w:hAnsi="Times New Roman"/>
                <w:color w:val="000000"/>
                <w:sz w:val="18"/>
                <w:szCs w:val="18"/>
                <w:lang w:val="ru-RU"/>
              </w:rPr>
            </w:pPr>
            <w:r>
              <w:rPr>
                <w:rFonts w:ascii="Times New Roman" w:hAnsi="Times New Roman"/>
                <w:color w:val="000000"/>
                <w:sz w:val="18"/>
                <w:szCs w:val="18"/>
                <w:lang w:val="ru-RU"/>
              </w:rPr>
              <w:t xml:space="preserve">Витяг з державного реєстру речових </w:t>
            </w:r>
            <w:r w:rsidR="007B096E">
              <w:rPr>
                <w:rFonts w:ascii="Times New Roman" w:hAnsi="Times New Roman"/>
                <w:color w:val="000000"/>
                <w:sz w:val="18"/>
                <w:szCs w:val="18"/>
                <w:lang w:val="ru-RU"/>
              </w:rPr>
              <w:t>прав на нерухоме майно №26385686  від 11.06.2010</w:t>
            </w:r>
            <w:r>
              <w:rPr>
                <w:rFonts w:ascii="Times New Roman" w:hAnsi="Times New Roman"/>
                <w:color w:val="000000"/>
                <w:sz w:val="18"/>
                <w:szCs w:val="18"/>
                <w:lang w:val="ru-RU"/>
              </w:rPr>
              <w:t xml:space="preserve"> </w:t>
            </w:r>
            <w:proofErr w:type="gramStart"/>
            <w:r>
              <w:rPr>
                <w:rFonts w:ascii="Times New Roman" w:hAnsi="Times New Roman"/>
                <w:color w:val="000000"/>
                <w:sz w:val="18"/>
                <w:szCs w:val="18"/>
                <w:lang w:val="ru-RU"/>
              </w:rPr>
              <w:t>р</w:t>
            </w:r>
            <w:proofErr w:type="gramEnd"/>
          </w:p>
        </w:tc>
      </w:tr>
      <w:tr w:rsidR="005822AC" w:rsidRPr="00FF24D6" w:rsidTr="005822AC">
        <w:trPr>
          <w:trHeight w:val="424"/>
        </w:trPr>
        <w:tc>
          <w:tcPr>
            <w:tcW w:w="443" w:type="dxa"/>
            <w:shd w:val="clear" w:color="auto" w:fill="auto"/>
            <w:vAlign w:val="center"/>
          </w:tcPr>
          <w:p w:rsidR="005822AC" w:rsidRPr="007B096E" w:rsidRDefault="005822AC" w:rsidP="005822AC">
            <w:pPr>
              <w:pStyle w:val="NormalUkr"/>
              <w:tabs>
                <w:tab w:val="left" w:pos="709"/>
                <w:tab w:val="center" w:pos="7793"/>
              </w:tabs>
              <w:contextualSpacing/>
              <w:jc w:val="center"/>
              <w:rPr>
                <w:b/>
                <w:sz w:val="18"/>
                <w:szCs w:val="18"/>
                <w:lang w:val="ru-RU"/>
              </w:rPr>
            </w:pPr>
          </w:p>
        </w:tc>
        <w:tc>
          <w:tcPr>
            <w:tcW w:w="2071" w:type="dxa"/>
            <w:shd w:val="clear" w:color="auto" w:fill="auto"/>
            <w:vAlign w:val="center"/>
          </w:tcPr>
          <w:p w:rsidR="005822AC" w:rsidRPr="007B096E" w:rsidRDefault="005822AC" w:rsidP="005822AC">
            <w:pPr>
              <w:spacing w:after="0"/>
              <w:jc w:val="center"/>
              <w:rPr>
                <w:rFonts w:ascii="Times New Roman" w:hAnsi="Times New Roman"/>
                <w:color w:val="000000"/>
                <w:sz w:val="18"/>
                <w:szCs w:val="18"/>
                <w:lang w:val="ru-RU"/>
              </w:rPr>
            </w:pPr>
          </w:p>
        </w:tc>
        <w:tc>
          <w:tcPr>
            <w:tcW w:w="2070" w:type="dxa"/>
            <w:shd w:val="clear" w:color="auto" w:fill="auto"/>
            <w:vAlign w:val="center"/>
          </w:tcPr>
          <w:p w:rsidR="005822AC" w:rsidRPr="005822AC" w:rsidRDefault="005822AC" w:rsidP="00740C7D">
            <w:pPr>
              <w:spacing w:after="0"/>
              <w:rPr>
                <w:rFonts w:ascii="Times New Roman" w:hAnsi="Times New Roman"/>
                <w:color w:val="000000"/>
                <w:sz w:val="18"/>
                <w:szCs w:val="18"/>
                <w:lang w:val="uk-UA"/>
              </w:rPr>
            </w:pPr>
          </w:p>
        </w:tc>
        <w:tc>
          <w:tcPr>
            <w:tcW w:w="2063" w:type="dxa"/>
            <w:shd w:val="clear" w:color="auto" w:fill="auto"/>
            <w:vAlign w:val="center"/>
          </w:tcPr>
          <w:p w:rsidR="005822AC" w:rsidRPr="00F54817" w:rsidRDefault="005822AC" w:rsidP="00740C7D">
            <w:pPr>
              <w:spacing w:after="0"/>
              <w:rPr>
                <w:rFonts w:ascii="Times New Roman" w:hAnsi="Times New Roman"/>
                <w:color w:val="000000"/>
                <w:sz w:val="18"/>
                <w:szCs w:val="18"/>
                <w:lang w:val="ru-RU"/>
              </w:rPr>
            </w:pPr>
          </w:p>
        </w:tc>
        <w:tc>
          <w:tcPr>
            <w:tcW w:w="2924" w:type="dxa"/>
            <w:shd w:val="clear" w:color="auto" w:fill="auto"/>
            <w:vAlign w:val="center"/>
          </w:tcPr>
          <w:p w:rsidR="005822AC" w:rsidRPr="007B096E" w:rsidRDefault="005822AC" w:rsidP="005822AC">
            <w:pPr>
              <w:spacing w:after="0"/>
              <w:rPr>
                <w:rFonts w:ascii="Times New Roman" w:hAnsi="Times New Roman"/>
                <w:color w:val="000000"/>
                <w:sz w:val="18"/>
                <w:szCs w:val="18"/>
                <w:lang w:val="ru-RU"/>
              </w:rPr>
            </w:pPr>
          </w:p>
        </w:tc>
      </w:tr>
      <w:tr w:rsidR="005822AC" w:rsidRPr="007B096E" w:rsidTr="005822AC">
        <w:trPr>
          <w:trHeight w:val="424"/>
        </w:trPr>
        <w:tc>
          <w:tcPr>
            <w:tcW w:w="443" w:type="dxa"/>
            <w:shd w:val="clear" w:color="auto" w:fill="auto"/>
            <w:vAlign w:val="center"/>
          </w:tcPr>
          <w:p w:rsidR="005822AC" w:rsidRPr="00740C7D" w:rsidRDefault="005822AC" w:rsidP="00740C7D">
            <w:pPr>
              <w:pStyle w:val="NormalUkr"/>
              <w:tabs>
                <w:tab w:val="left" w:pos="709"/>
                <w:tab w:val="center" w:pos="7793"/>
              </w:tabs>
              <w:contextualSpacing/>
              <w:rPr>
                <w:b/>
                <w:sz w:val="18"/>
                <w:szCs w:val="18"/>
                <w:lang w:val="ru-RU"/>
              </w:rPr>
            </w:pPr>
          </w:p>
        </w:tc>
        <w:tc>
          <w:tcPr>
            <w:tcW w:w="2071" w:type="dxa"/>
            <w:shd w:val="clear" w:color="auto" w:fill="auto"/>
            <w:vAlign w:val="center"/>
          </w:tcPr>
          <w:p w:rsidR="005822AC" w:rsidRPr="00740C7D" w:rsidRDefault="005822AC" w:rsidP="005822AC">
            <w:pPr>
              <w:spacing w:after="0"/>
              <w:jc w:val="center"/>
              <w:rPr>
                <w:rFonts w:ascii="Times New Roman" w:hAnsi="Times New Roman"/>
                <w:color w:val="000000"/>
                <w:sz w:val="18"/>
                <w:szCs w:val="18"/>
                <w:lang w:val="ru-RU"/>
              </w:rPr>
            </w:pPr>
          </w:p>
        </w:tc>
        <w:tc>
          <w:tcPr>
            <w:tcW w:w="2070" w:type="dxa"/>
            <w:shd w:val="clear" w:color="auto" w:fill="auto"/>
            <w:vAlign w:val="center"/>
          </w:tcPr>
          <w:p w:rsidR="005822AC" w:rsidRPr="00F54817" w:rsidRDefault="005822AC" w:rsidP="005822AC">
            <w:pPr>
              <w:spacing w:after="0"/>
              <w:rPr>
                <w:rFonts w:ascii="Times New Roman" w:hAnsi="Times New Roman"/>
                <w:color w:val="000000"/>
                <w:sz w:val="18"/>
                <w:szCs w:val="18"/>
                <w:lang w:val="ru-RU"/>
              </w:rPr>
            </w:pPr>
          </w:p>
        </w:tc>
        <w:tc>
          <w:tcPr>
            <w:tcW w:w="2063" w:type="dxa"/>
            <w:shd w:val="clear" w:color="auto" w:fill="auto"/>
            <w:vAlign w:val="center"/>
          </w:tcPr>
          <w:p w:rsidR="005822AC" w:rsidRPr="007B096E" w:rsidRDefault="005822AC" w:rsidP="005822AC">
            <w:pPr>
              <w:spacing w:after="0"/>
              <w:rPr>
                <w:rFonts w:ascii="Times New Roman" w:hAnsi="Times New Roman"/>
                <w:color w:val="000000"/>
                <w:sz w:val="18"/>
                <w:szCs w:val="18"/>
                <w:lang w:val="ru-RU"/>
              </w:rPr>
            </w:pPr>
          </w:p>
        </w:tc>
        <w:tc>
          <w:tcPr>
            <w:tcW w:w="2924" w:type="dxa"/>
            <w:shd w:val="clear" w:color="auto" w:fill="auto"/>
            <w:vAlign w:val="center"/>
          </w:tcPr>
          <w:p w:rsidR="005822AC" w:rsidRPr="00F54817" w:rsidRDefault="005822AC" w:rsidP="005822AC">
            <w:pPr>
              <w:spacing w:after="0"/>
              <w:rPr>
                <w:rFonts w:ascii="Times New Roman" w:hAnsi="Times New Roman"/>
                <w:color w:val="000000"/>
                <w:sz w:val="18"/>
                <w:szCs w:val="18"/>
                <w:lang w:val="ru-RU"/>
              </w:rPr>
            </w:pPr>
          </w:p>
        </w:tc>
      </w:tr>
    </w:tbl>
    <w:p w:rsidR="00A77A5E" w:rsidRPr="004348C1" w:rsidRDefault="00A77A5E" w:rsidP="00A77A5E">
      <w:pPr>
        <w:spacing w:after="0"/>
        <w:rPr>
          <w:rFonts w:ascii="Times New Roman" w:eastAsia="Times New Roman" w:hAnsi="Times New Roman"/>
          <w:vanish/>
          <w:sz w:val="24"/>
          <w:szCs w:val="20"/>
          <w:lang w:val="ru-RU" w:eastAsia="ru-RU" w:bidi="ar-SA"/>
        </w:rPr>
      </w:pPr>
    </w:p>
    <w:tbl>
      <w:tblPr>
        <w:tblW w:w="0" w:type="auto"/>
        <w:jc w:val="center"/>
        <w:tblCellSpacing w:w="30" w:type="dxa"/>
        <w:tblLook w:val="04A0" w:firstRow="1" w:lastRow="0" w:firstColumn="1" w:lastColumn="0" w:noHBand="0" w:noVBand="1"/>
      </w:tblPr>
      <w:tblGrid>
        <w:gridCol w:w="3074"/>
        <w:gridCol w:w="3015"/>
        <w:gridCol w:w="2954"/>
      </w:tblGrid>
      <w:tr w:rsidR="00A77A5E" w:rsidRPr="004348C1" w:rsidTr="005C5B4B">
        <w:trPr>
          <w:trHeight w:val="35"/>
          <w:tblCellSpacing w:w="30" w:type="dxa"/>
          <w:jc w:val="center"/>
        </w:trPr>
        <w:tc>
          <w:tcPr>
            <w:tcW w:w="2984" w:type="dxa"/>
          </w:tcPr>
          <w:p w:rsidR="00A77A5E" w:rsidRPr="004348C1" w:rsidRDefault="00A77A5E" w:rsidP="005C5B4B">
            <w:pPr>
              <w:tabs>
                <w:tab w:val="left" w:pos="426"/>
              </w:tabs>
              <w:ind w:firstLine="567"/>
              <w:jc w:val="both"/>
              <w:rPr>
                <w:rFonts w:ascii="Times New Roman" w:hAnsi="Times New Roman"/>
                <w:sz w:val="18"/>
                <w:szCs w:val="18"/>
                <w:lang w:val="ru-RU"/>
              </w:rPr>
            </w:pPr>
          </w:p>
          <w:p w:rsidR="00A77A5E" w:rsidRPr="004348C1" w:rsidRDefault="00A77A5E" w:rsidP="005C5B4B">
            <w:pPr>
              <w:tabs>
                <w:tab w:val="left" w:pos="426"/>
              </w:tabs>
              <w:ind w:firstLine="567"/>
              <w:jc w:val="both"/>
              <w:rPr>
                <w:rFonts w:ascii="Times New Roman" w:hAnsi="Times New Roman"/>
                <w:sz w:val="18"/>
                <w:szCs w:val="18"/>
                <w:lang w:val="ru-RU"/>
              </w:rPr>
            </w:pPr>
          </w:p>
          <w:p w:rsidR="00A77A5E" w:rsidRPr="005822AC" w:rsidRDefault="00A77A5E" w:rsidP="005C5B4B">
            <w:pPr>
              <w:tabs>
                <w:tab w:val="left" w:pos="426"/>
              </w:tabs>
              <w:ind w:firstLine="176"/>
              <w:jc w:val="both"/>
              <w:rPr>
                <w:rFonts w:ascii="Times New Roman" w:hAnsi="Times New Roman"/>
                <w:sz w:val="18"/>
                <w:szCs w:val="18"/>
                <w:lang w:val="ru-RU"/>
              </w:rPr>
            </w:pPr>
            <w:r w:rsidRPr="005822AC">
              <w:rPr>
                <w:rFonts w:ascii="Times New Roman" w:hAnsi="Times New Roman"/>
                <w:sz w:val="18"/>
                <w:szCs w:val="18"/>
                <w:lang w:val="ru-RU"/>
              </w:rPr>
              <w:t>«___» ____________ 20___ р.</w:t>
            </w:r>
          </w:p>
          <w:p w:rsidR="00A77A5E" w:rsidRPr="005822AC" w:rsidRDefault="00A77A5E" w:rsidP="005C5B4B">
            <w:pPr>
              <w:tabs>
                <w:tab w:val="left" w:pos="426"/>
              </w:tabs>
              <w:ind w:firstLine="567"/>
              <w:jc w:val="both"/>
              <w:rPr>
                <w:rFonts w:ascii="Times New Roman" w:hAnsi="Times New Roman"/>
                <w:i/>
                <w:sz w:val="18"/>
                <w:szCs w:val="18"/>
                <w:lang w:val="ru-RU"/>
              </w:rPr>
            </w:pPr>
            <w:r w:rsidRPr="005822AC">
              <w:rPr>
                <w:rFonts w:ascii="Times New Roman" w:hAnsi="Times New Roman"/>
                <w:i/>
                <w:sz w:val="18"/>
                <w:szCs w:val="18"/>
                <w:lang w:val="ru-RU"/>
              </w:rPr>
              <w:t xml:space="preserve">               (дата)</w:t>
            </w:r>
          </w:p>
        </w:tc>
        <w:tc>
          <w:tcPr>
            <w:tcW w:w="2955" w:type="dxa"/>
          </w:tcPr>
          <w:p w:rsidR="00A77A5E" w:rsidRPr="005822AC" w:rsidRDefault="00A77A5E" w:rsidP="005C5B4B">
            <w:pPr>
              <w:tabs>
                <w:tab w:val="left" w:pos="426"/>
              </w:tabs>
              <w:ind w:firstLine="567"/>
              <w:jc w:val="both"/>
              <w:rPr>
                <w:rFonts w:ascii="Times New Roman" w:hAnsi="Times New Roman"/>
                <w:sz w:val="18"/>
                <w:szCs w:val="18"/>
                <w:lang w:val="ru-RU"/>
              </w:rPr>
            </w:pPr>
          </w:p>
          <w:p w:rsidR="00A77A5E" w:rsidRPr="005822AC" w:rsidRDefault="00A77A5E" w:rsidP="005C5B4B">
            <w:pPr>
              <w:tabs>
                <w:tab w:val="left" w:pos="426"/>
              </w:tabs>
              <w:ind w:firstLine="567"/>
              <w:jc w:val="both"/>
              <w:rPr>
                <w:rFonts w:ascii="Times New Roman" w:hAnsi="Times New Roman"/>
                <w:sz w:val="18"/>
                <w:szCs w:val="18"/>
                <w:lang w:val="ru-RU"/>
              </w:rPr>
            </w:pPr>
          </w:p>
          <w:p w:rsidR="00A77A5E" w:rsidRPr="005822AC" w:rsidRDefault="00A77A5E" w:rsidP="005C5B4B">
            <w:pPr>
              <w:tabs>
                <w:tab w:val="left" w:pos="426"/>
              </w:tabs>
              <w:ind w:firstLine="251"/>
              <w:jc w:val="both"/>
              <w:rPr>
                <w:rFonts w:ascii="Times New Roman" w:hAnsi="Times New Roman"/>
                <w:i/>
                <w:sz w:val="18"/>
                <w:szCs w:val="18"/>
                <w:lang w:val="ru-RU"/>
              </w:rPr>
            </w:pPr>
            <w:r w:rsidRPr="005822AC">
              <w:rPr>
                <w:rFonts w:ascii="Times New Roman" w:hAnsi="Times New Roman"/>
                <w:sz w:val="18"/>
                <w:szCs w:val="18"/>
                <w:lang w:val="ru-RU"/>
              </w:rPr>
              <w:t>_________________________</w:t>
            </w:r>
            <w:r w:rsidRPr="005822AC">
              <w:rPr>
                <w:rFonts w:ascii="Times New Roman" w:hAnsi="Times New Roman"/>
                <w:sz w:val="18"/>
                <w:szCs w:val="18"/>
                <w:lang w:val="ru-RU"/>
              </w:rPr>
              <w:br/>
            </w:r>
            <w:r w:rsidRPr="005822AC">
              <w:rPr>
                <w:rFonts w:ascii="Times New Roman" w:hAnsi="Times New Roman"/>
                <w:i/>
                <w:sz w:val="18"/>
                <w:szCs w:val="18"/>
                <w:lang w:val="ru-RU"/>
              </w:rPr>
              <w:t xml:space="preserve">                 (особистий </w:t>
            </w:r>
            <w:proofErr w:type="gramStart"/>
            <w:r w:rsidRPr="005822AC">
              <w:rPr>
                <w:rFonts w:ascii="Times New Roman" w:hAnsi="Times New Roman"/>
                <w:i/>
                <w:sz w:val="18"/>
                <w:szCs w:val="18"/>
                <w:lang w:val="ru-RU"/>
              </w:rPr>
              <w:t>п</w:t>
            </w:r>
            <w:proofErr w:type="gramEnd"/>
            <w:r w:rsidRPr="005822AC">
              <w:rPr>
                <w:rFonts w:ascii="Times New Roman" w:hAnsi="Times New Roman"/>
                <w:i/>
                <w:sz w:val="18"/>
                <w:szCs w:val="18"/>
                <w:lang w:val="ru-RU"/>
              </w:rPr>
              <w:t>ідпис)</w:t>
            </w:r>
          </w:p>
          <w:p w:rsidR="00A77A5E" w:rsidRPr="004348C1" w:rsidRDefault="00A77A5E" w:rsidP="005C5B4B">
            <w:pPr>
              <w:tabs>
                <w:tab w:val="left" w:pos="426"/>
              </w:tabs>
              <w:ind w:firstLine="567"/>
              <w:jc w:val="both"/>
              <w:rPr>
                <w:rFonts w:ascii="Times New Roman" w:hAnsi="Times New Roman"/>
                <w:sz w:val="18"/>
                <w:szCs w:val="18"/>
              </w:rPr>
            </w:pPr>
            <w:r w:rsidRPr="005822AC">
              <w:rPr>
                <w:rFonts w:ascii="Times New Roman" w:hAnsi="Times New Roman"/>
                <w:i/>
                <w:sz w:val="18"/>
                <w:szCs w:val="18"/>
                <w:lang w:val="ru-RU"/>
              </w:rPr>
              <w:t xml:space="preserve">          </w:t>
            </w:r>
            <w:r w:rsidRPr="004348C1">
              <w:rPr>
                <w:rFonts w:ascii="Times New Roman" w:hAnsi="Times New Roman"/>
                <w:i/>
                <w:sz w:val="18"/>
                <w:szCs w:val="18"/>
              </w:rPr>
              <w:t>М.П.</w:t>
            </w:r>
          </w:p>
        </w:tc>
        <w:tc>
          <w:tcPr>
            <w:tcW w:w="2864" w:type="dxa"/>
          </w:tcPr>
          <w:p w:rsidR="00A77A5E" w:rsidRPr="004348C1" w:rsidRDefault="00A77A5E" w:rsidP="005C5B4B">
            <w:pPr>
              <w:tabs>
                <w:tab w:val="left" w:pos="426"/>
              </w:tabs>
              <w:ind w:firstLine="567"/>
              <w:jc w:val="both"/>
              <w:rPr>
                <w:rFonts w:ascii="Times New Roman" w:hAnsi="Times New Roman"/>
                <w:b/>
                <w:sz w:val="18"/>
                <w:szCs w:val="18"/>
              </w:rPr>
            </w:pPr>
          </w:p>
          <w:p w:rsidR="00A77A5E" w:rsidRPr="004348C1" w:rsidRDefault="00A77A5E" w:rsidP="005C5B4B">
            <w:pPr>
              <w:tabs>
                <w:tab w:val="left" w:pos="426"/>
              </w:tabs>
              <w:ind w:firstLine="567"/>
              <w:jc w:val="both"/>
              <w:rPr>
                <w:rFonts w:ascii="Times New Roman" w:hAnsi="Times New Roman"/>
                <w:b/>
                <w:sz w:val="18"/>
                <w:szCs w:val="18"/>
              </w:rPr>
            </w:pPr>
          </w:p>
          <w:p w:rsidR="00A77A5E" w:rsidRPr="004348C1" w:rsidRDefault="00A77A5E" w:rsidP="005C5B4B">
            <w:pPr>
              <w:tabs>
                <w:tab w:val="left" w:pos="426"/>
              </w:tabs>
              <w:ind w:firstLine="567"/>
              <w:jc w:val="center"/>
              <w:rPr>
                <w:rFonts w:ascii="Times New Roman" w:hAnsi="Times New Roman"/>
                <w:b/>
                <w:i/>
                <w:sz w:val="18"/>
                <w:szCs w:val="18"/>
              </w:rPr>
            </w:pPr>
            <w:r w:rsidRPr="004348C1">
              <w:rPr>
                <w:rFonts w:ascii="Times New Roman" w:hAnsi="Times New Roman"/>
                <w:b/>
                <w:i/>
                <w:sz w:val="18"/>
                <w:szCs w:val="18"/>
              </w:rPr>
              <w:t>_______________________</w:t>
            </w:r>
          </w:p>
          <w:p w:rsidR="00A77A5E" w:rsidRPr="004348C1" w:rsidRDefault="00A77A5E" w:rsidP="005C5B4B">
            <w:pPr>
              <w:tabs>
                <w:tab w:val="left" w:pos="426"/>
              </w:tabs>
              <w:ind w:firstLine="567"/>
              <w:jc w:val="center"/>
              <w:rPr>
                <w:rFonts w:ascii="Times New Roman" w:hAnsi="Times New Roman"/>
                <w:i/>
                <w:sz w:val="18"/>
                <w:szCs w:val="18"/>
              </w:rPr>
            </w:pPr>
            <w:r w:rsidRPr="004348C1">
              <w:rPr>
                <w:rFonts w:ascii="Times New Roman" w:hAnsi="Times New Roman"/>
                <w:i/>
                <w:sz w:val="18"/>
                <w:szCs w:val="18"/>
              </w:rPr>
              <w:t xml:space="preserve"> (П. І. Б.)</w:t>
            </w:r>
          </w:p>
        </w:tc>
      </w:tr>
    </w:tbl>
    <w:p w:rsidR="00A77A5E" w:rsidRPr="004348C1" w:rsidRDefault="00A77A5E" w:rsidP="00A77A5E">
      <w:pPr>
        <w:rPr>
          <w:rFonts w:ascii="Times New Roman" w:hAnsi="Times New Roman"/>
          <w:sz w:val="18"/>
          <w:szCs w:val="18"/>
        </w:rPr>
      </w:pPr>
    </w:p>
    <w:p w:rsidR="00A77A5E" w:rsidRPr="004348C1" w:rsidRDefault="00A77A5E" w:rsidP="00A77A5E">
      <w:pPr>
        <w:jc w:val="both"/>
        <w:rPr>
          <w:rFonts w:ascii="Times New Roman" w:hAnsi="Times New Roman"/>
        </w:rPr>
      </w:pPr>
    </w:p>
    <w:p w:rsidR="00A77A5E" w:rsidRPr="004348C1" w:rsidRDefault="00A77A5E" w:rsidP="00A77A5E">
      <w:pPr>
        <w:rPr>
          <w:rFonts w:ascii="Times New Roman" w:hAnsi="Times New Roman"/>
        </w:rPr>
      </w:pPr>
      <w:r w:rsidRPr="004348C1">
        <w:rPr>
          <w:rFonts w:ascii="Times New Roman" w:hAnsi="Times New Roman"/>
        </w:rPr>
        <w:br w:type="page"/>
      </w:r>
    </w:p>
    <w:p w:rsidR="00A77A5E" w:rsidRPr="009B1048" w:rsidRDefault="00A77A5E" w:rsidP="00A77A5E">
      <w:pPr>
        <w:spacing w:after="0"/>
        <w:ind w:left="6372"/>
        <w:rPr>
          <w:rFonts w:ascii="Times New Roman" w:hAnsi="Times New Roman"/>
          <w:b/>
          <w:lang w:val="ru-RU"/>
        </w:rPr>
      </w:pPr>
      <w:r w:rsidRPr="00A77A5E">
        <w:rPr>
          <w:rFonts w:ascii="Times New Roman" w:hAnsi="Times New Roman"/>
          <w:b/>
          <w:lang w:val="ru-RU"/>
        </w:rPr>
        <w:lastRenderedPageBreak/>
        <w:t xml:space="preserve">Додаток </w:t>
      </w:r>
      <w:r w:rsidRPr="009B1048">
        <w:rPr>
          <w:rFonts w:ascii="Times New Roman" w:hAnsi="Times New Roman"/>
          <w:b/>
          <w:lang w:val="ru-RU"/>
        </w:rPr>
        <w:t>2</w:t>
      </w:r>
    </w:p>
    <w:p w:rsidR="00A77A5E" w:rsidRPr="004348C1" w:rsidRDefault="00A77A5E" w:rsidP="00A77A5E">
      <w:pPr>
        <w:spacing w:after="0"/>
        <w:ind w:left="6372"/>
        <w:rPr>
          <w:rFonts w:ascii="Times New Roman" w:hAnsi="Times New Roman"/>
          <w:lang w:val="ru-RU"/>
        </w:rPr>
      </w:pPr>
      <w:proofErr w:type="gramStart"/>
      <w:r w:rsidRPr="004348C1">
        <w:rPr>
          <w:rFonts w:ascii="Times New Roman" w:hAnsi="Times New Roman"/>
          <w:lang w:val="ru-RU"/>
        </w:rPr>
        <w:t>до</w:t>
      </w:r>
      <w:proofErr w:type="gramEnd"/>
      <w:r w:rsidRPr="004348C1">
        <w:rPr>
          <w:rFonts w:ascii="Times New Roman" w:hAnsi="Times New Roman"/>
          <w:lang w:val="ru-RU"/>
        </w:rPr>
        <w:t xml:space="preserve"> договору про постачання</w:t>
      </w:r>
    </w:p>
    <w:p w:rsidR="00A77A5E" w:rsidRPr="004348C1" w:rsidRDefault="00A77A5E" w:rsidP="00A77A5E">
      <w:pPr>
        <w:spacing w:after="0"/>
        <w:ind w:left="6372"/>
        <w:rPr>
          <w:rFonts w:ascii="Times New Roman" w:hAnsi="Times New Roman"/>
          <w:lang w:val="ru-RU"/>
        </w:rPr>
      </w:pPr>
      <w:r w:rsidRPr="004348C1">
        <w:rPr>
          <w:rFonts w:ascii="Times New Roman" w:hAnsi="Times New Roman"/>
          <w:lang w:val="ru-RU"/>
        </w:rPr>
        <w:t>електричної енергії споживачу</w:t>
      </w:r>
    </w:p>
    <w:p w:rsidR="00A77A5E" w:rsidRPr="004348C1" w:rsidRDefault="00A77A5E" w:rsidP="00A77A5E">
      <w:pPr>
        <w:spacing w:after="0"/>
        <w:ind w:left="6372"/>
        <w:rPr>
          <w:rFonts w:ascii="Times New Roman" w:hAnsi="Times New Roman"/>
        </w:rPr>
      </w:pPr>
      <w:r w:rsidRPr="004348C1">
        <w:rPr>
          <w:rFonts w:ascii="Times New Roman" w:hAnsi="Times New Roman"/>
        </w:rPr>
        <w:t>№ ________ від _____________</w:t>
      </w:r>
    </w:p>
    <w:p w:rsidR="00A77A5E" w:rsidRPr="004348C1" w:rsidRDefault="00A77A5E" w:rsidP="00A77A5E">
      <w:pPr>
        <w:jc w:val="both"/>
        <w:rPr>
          <w:rFonts w:ascii="Times New Roman" w:hAnsi="Times New Roman"/>
        </w:rPr>
      </w:pPr>
    </w:p>
    <w:p w:rsidR="00A77A5E" w:rsidRPr="004348C1" w:rsidRDefault="00A77A5E" w:rsidP="00A77A5E">
      <w:pPr>
        <w:jc w:val="both"/>
        <w:rPr>
          <w:rFonts w:ascii="Times New Roman" w:hAnsi="Times New Roman"/>
        </w:rPr>
      </w:pPr>
    </w:p>
    <w:p w:rsidR="00A77A5E" w:rsidRPr="00D5438D" w:rsidRDefault="00A77A5E" w:rsidP="00A77A5E">
      <w:pPr>
        <w:ind w:firstLine="709"/>
        <w:jc w:val="center"/>
        <w:rPr>
          <w:rFonts w:ascii="Times New Roman" w:hAnsi="Times New Roman"/>
          <w:lang w:val="uk-UA"/>
        </w:rPr>
      </w:pPr>
      <w:r w:rsidRPr="00A77A5E">
        <w:rPr>
          <w:rFonts w:ascii="Times New Roman" w:hAnsi="Times New Roman"/>
          <w:b/>
          <w:sz w:val="28"/>
          <w:szCs w:val="28"/>
          <w:lang w:val="ru-RU"/>
        </w:rPr>
        <w:t>КОМЕРЦІЙНА ПРОПОЗИЦІЯ*</w:t>
      </w:r>
    </w:p>
    <w:p w:rsidR="00A77A5E" w:rsidRPr="004348C1" w:rsidRDefault="00A77A5E" w:rsidP="00A77A5E">
      <w:pPr>
        <w:spacing w:after="0"/>
        <w:ind w:firstLine="284"/>
        <w:jc w:val="both"/>
        <w:rPr>
          <w:rFonts w:ascii="Times New Roman" w:hAnsi="Times New Roman"/>
          <w:lang w:val="ru-RU"/>
        </w:rPr>
      </w:pPr>
      <w:r w:rsidRPr="004348C1">
        <w:rPr>
          <w:rFonts w:ascii="Times New Roman" w:hAnsi="Times New Roman"/>
          <w:lang w:val="ru-RU"/>
        </w:rPr>
        <w:t xml:space="preserve">1. Ціна </w:t>
      </w:r>
      <w:proofErr w:type="gramStart"/>
      <w:r w:rsidRPr="004348C1">
        <w:rPr>
          <w:rFonts w:ascii="Times New Roman" w:hAnsi="Times New Roman"/>
          <w:lang w:val="ru-RU"/>
        </w:rPr>
        <w:t>на</w:t>
      </w:r>
      <w:proofErr w:type="gramEnd"/>
      <w:r w:rsidRPr="004348C1">
        <w:rPr>
          <w:rFonts w:ascii="Times New Roman" w:hAnsi="Times New Roman"/>
          <w:lang w:val="ru-RU"/>
        </w:rPr>
        <w:t xml:space="preserve"> електричну енергію</w:t>
      </w:r>
    </w:p>
    <w:p w:rsidR="00A77A5E" w:rsidRPr="004348C1" w:rsidRDefault="00A77A5E" w:rsidP="00A77A5E">
      <w:pPr>
        <w:spacing w:after="0"/>
        <w:ind w:firstLine="284"/>
        <w:jc w:val="both"/>
        <w:rPr>
          <w:rFonts w:ascii="Times New Roman" w:hAnsi="Times New Roman"/>
          <w:lang w:val="ru-RU"/>
        </w:rPr>
      </w:pPr>
      <w:r w:rsidRPr="004348C1">
        <w:rPr>
          <w:rFonts w:ascii="Times New Roman" w:hAnsi="Times New Roman"/>
          <w:lang w:val="ru-RU"/>
        </w:rPr>
        <w:t>2. Територія діяльності</w:t>
      </w:r>
    </w:p>
    <w:p w:rsidR="00A77A5E" w:rsidRPr="004348C1" w:rsidRDefault="00A77A5E" w:rsidP="00A77A5E">
      <w:pPr>
        <w:spacing w:after="0"/>
        <w:ind w:firstLine="284"/>
        <w:jc w:val="both"/>
        <w:rPr>
          <w:rFonts w:ascii="Times New Roman" w:hAnsi="Times New Roman"/>
          <w:lang w:val="ru-RU"/>
        </w:rPr>
      </w:pPr>
      <w:r w:rsidRPr="004348C1">
        <w:rPr>
          <w:rFonts w:ascii="Times New Roman" w:hAnsi="Times New Roman"/>
          <w:lang w:val="ru-RU"/>
        </w:rPr>
        <w:t>3. Спосіб оплати</w:t>
      </w:r>
    </w:p>
    <w:p w:rsidR="00A77A5E" w:rsidRPr="004348C1" w:rsidRDefault="00A77A5E" w:rsidP="00A77A5E">
      <w:pPr>
        <w:spacing w:after="0"/>
        <w:ind w:firstLine="284"/>
        <w:jc w:val="both"/>
        <w:rPr>
          <w:rFonts w:ascii="Times New Roman" w:hAnsi="Times New Roman"/>
          <w:lang w:val="ru-RU"/>
        </w:rPr>
      </w:pPr>
      <w:r w:rsidRPr="004348C1">
        <w:rPr>
          <w:rFonts w:ascii="Times New Roman" w:hAnsi="Times New Roman"/>
          <w:lang w:val="ru-RU"/>
        </w:rPr>
        <w:t>4. Термін надання рахунку за спожиту електричну енергію та термін його оплати</w:t>
      </w:r>
    </w:p>
    <w:p w:rsidR="00A77A5E" w:rsidRPr="004348C1" w:rsidRDefault="00A77A5E" w:rsidP="00A77A5E">
      <w:pPr>
        <w:spacing w:after="0"/>
        <w:ind w:left="284"/>
        <w:jc w:val="both"/>
        <w:rPr>
          <w:rFonts w:ascii="Times New Roman" w:hAnsi="Times New Roman"/>
          <w:lang w:val="ru-RU"/>
        </w:rPr>
      </w:pPr>
      <w:r w:rsidRPr="004348C1">
        <w:rPr>
          <w:rFonts w:ascii="Times New Roman" w:hAnsi="Times New Roman"/>
          <w:lang w:val="ru-RU"/>
        </w:rPr>
        <w:t>5. Оплата послуг з розподілу електричної енергії мережами електропередавальної організації</w:t>
      </w:r>
    </w:p>
    <w:p w:rsidR="00A77A5E" w:rsidRPr="004348C1" w:rsidRDefault="00A77A5E" w:rsidP="00A77A5E">
      <w:pPr>
        <w:spacing w:after="0"/>
        <w:ind w:firstLine="284"/>
        <w:jc w:val="both"/>
        <w:rPr>
          <w:rFonts w:ascii="Times New Roman" w:hAnsi="Times New Roman"/>
          <w:lang w:val="ru-RU"/>
        </w:rPr>
      </w:pPr>
      <w:r w:rsidRPr="004348C1">
        <w:rPr>
          <w:rFonts w:ascii="Times New Roman" w:hAnsi="Times New Roman"/>
          <w:lang w:val="ru-RU"/>
        </w:rPr>
        <w:t>6. Розмі</w:t>
      </w:r>
      <w:proofErr w:type="gramStart"/>
      <w:r w:rsidRPr="004348C1">
        <w:rPr>
          <w:rFonts w:ascii="Times New Roman" w:hAnsi="Times New Roman"/>
          <w:lang w:val="ru-RU"/>
        </w:rPr>
        <w:t>р</w:t>
      </w:r>
      <w:proofErr w:type="gramEnd"/>
      <w:r w:rsidRPr="004348C1">
        <w:rPr>
          <w:rFonts w:ascii="Times New Roman" w:hAnsi="Times New Roman"/>
          <w:lang w:val="ru-RU"/>
        </w:rPr>
        <w:t xml:space="preserve"> пені за порушення строку оплати та/або штраф</w:t>
      </w:r>
    </w:p>
    <w:p w:rsidR="00A77A5E" w:rsidRPr="004348C1" w:rsidRDefault="00A77A5E" w:rsidP="00A77A5E">
      <w:pPr>
        <w:spacing w:after="0"/>
        <w:ind w:left="284"/>
        <w:jc w:val="both"/>
        <w:rPr>
          <w:rFonts w:ascii="Times New Roman" w:hAnsi="Times New Roman"/>
          <w:lang w:val="ru-RU"/>
        </w:rPr>
      </w:pPr>
      <w:r w:rsidRPr="004348C1">
        <w:rPr>
          <w:rFonts w:ascii="Times New Roman" w:hAnsi="Times New Roman"/>
          <w:lang w:val="ru-RU"/>
        </w:rPr>
        <w:t>7. Розмі</w:t>
      </w:r>
      <w:proofErr w:type="gramStart"/>
      <w:r w:rsidRPr="004348C1">
        <w:rPr>
          <w:rFonts w:ascii="Times New Roman" w:hAnsi="Times New Roman"/>
          <w:lang w:val="ru-RU"/>
        </w:rPr>
        <w:t>р</w:t>
      </w:r>
      <w:proofErr w:type="gramEnd"/>
      <w:r w:rsidRPr="004348C1">
        <w:rPr>
          <w:rFonts w:ascii="Times New Roman" w:hAnsi="Times New Roman"/>
          <w:lang w:val="ru-RU"/>
        </w:rPr>
        <w:t xml:space="preserve"> компенсації Споживачу за недодержання Постачальником комерційної якості послуг:</w:t>
      </w:r>
    </w:p>
    <w:p w:rsidR="00A77A5E" w:rsidRPr="004348C1" w:rsidRDefault="00A77A5E" w:rsidP="00A77A5E">
      <w:pPr>
        <w:spacing w:after="0"/>
        <w:ind w:firstLine="284"/>
        <w:jc w:val="both"/>
        <w:rPr>
          <w:rFonts w:ascii="Times New Roman" w:hAnsi="Times New Roman"/>
          <w:lang w:val="ru-RU"/>
        </w:rPr>
      </w:pPr>
      <w:r w:rsidRPr="004348C1">
        <w:rPr>
          <w:rFonts w:ascii="Times New Roman" w:hAnsi="Times New Roman"/>
          <w:lang w:val="ru-RU"/>
        </w:rPr>
        <w:t xml:space="preserve">8. Штраф за дострокове припинення дії договору: </w:t>
      </w:r>
    </w:p>
    <w:p w:rsidR="00A77A5E" w:rsidRPr="004348C1" w:rsidRDefault="00A77A5E" w:rsidP="00A77A5E">
      <w:pPr>
        <w:spacing w:after="0"/>
        <w:ind w:firstLine="284"/>
        <w:jc w:val="both"/>
        <w:rPr>
          <w:rFonts w:ascii="Times New Roman" w:hAnsi="Times New Roman"/>
          <w:lang w:val="ru-RU"/>
        </w:rPr>
      </w:pPr>
      <w:r w:rsidRPr="004348C1">
        <w:rPr>
          <w:rFonts w:ascii="Times New Roman" w:hAnsi="Times New Roman"/>
          <w:lang w:val="ru-RU"/>
        </w:rPr>
        <w:t>9. Термін дії договору про постачання електричної енергії</w:t>
      </w:r>
    </w:p>
    <w:p w:rsidR="00A77A5E" w:rsidRPr="004348C1" w:rsidRDefault="00A77A5E" w:rsidP="00A77A5E">
      <w:pPr>
        <w:spacing w:after="0"/>
        <w:ind w:firstLine="284"/>
        <w:jc w:val="both"/>
        <w:rPr>
          <w:rFonts w:ascii="Times New Roman" w:hAnsi="Times New Roman"/>
          <w:lang w:val="ru-RU"/>
        </w:rPr>
      </w:pPr>
      <w:r w:rsidRPr="004348C1">
        <w:rPr>
          <w:rFonts w:ascii="Times New Roman" w:hAnsi="Times New Roman"/>
          <w:lang w:val="ru-RU"/>
        </w:rPr>
        <w:t xml:space="preserve">10. Урахування </w:t>
      </w:r>
      <w:proofErr w:type="gramStart"/>
      <w:r w:rsidRPr="004348C1">
        <w:rPr>
          <w:rFonts w:ascii="Times New Roman" w:hAnsi="Times New Roman"/>
          <w:lang w:val="ru-RU"/>
        </w:rPr>
        <w:t>п</w:t>
      </w:r>
      <w:proofErr w:type="gramEnd"/>
      <w:r w:rsidRPr="004348C1">
        <w:rPr>
          <w:rFonts w:ascii="Times New Roman" w:hAnsi="Times New Roman"/>
          <w:lang w:val="ru-RU"/>
        </w:rPr>
        <w:t>ільг, субсидій</w:t>
      </w:r>
    </w:p>
    <w:p w:rsidR="00A77A5E" w:rsidRPr="004348C1" w:rsidRDefault="00A77A5E" w:rsidP="00A77A5E">
      <w:pPr>
        <w:spacing w:after="0"/>
        <w:ind w:firstLine="284"/>
        <w:jc w:val="both"/>
        <w:rPr>
          <w:rFonts w:ascii="Times New Roman" w:hAnsi="Times New Roman"/>
          <w:lang w:val="ru-RU"/>
        </w:rPr>
      </w:pPr>
      <w:r w:rsidRPr="004348C1">
        <w:rPr>
          <w:rFonts w:ascii="Times New Roman" w:hAnsi="Times New Roman"/>
          <w:lang w:val="ru-RU"/>
        </w:rPr>
        <w:t>11. Можливість постачання захищеним споживачам</w:t>
      </w:r>
    </w:p>
    <w:p w:rsidR="00A77A5E" w:rsidRPr="004348C1" w:rsidRDefault="00A77A5E" w:rsidP="00A77A5E">
      <w:pPr>
        <w:spacing w:after="0"/>
        <w:ind w:left="284"/>
        <w:jc w:val="both"/>
        <w:rPr>
          <w:rFonts w:ascii="Times New Roman" w:hAnsi="Times New Roman"/>
          <w:lang w:val="ru-RU"/>
        </w:rPr>
      </w:pPr>
      <w:r w:rsidRPr="004348C1">
        <w:rPr>
          <w:rFonts w:ascii="Times New Roman" w:hAnsi="Times New Roman"/>
          <w:lang w:val="ru-RU"/>
        </w:rPr>
        <w:t>12. Інше</w:t>
      </w:r>
    </w:p>
    <w:p w:rsidR="00A77A5E" w:rsidRPr="004348C1" w:rsidRDefault="00A77A5E" w:rsidP="00A77A5E">
      <w:pPr>
        <w:spacing w:after="0"/>
        <w:ind w:firstLine="709"/>
        <w:jc w:val="both"/>
        <w:rPr>
          <w:rFonts w:ascii="Times New Roman" w:hAnsi="Times New Roman"/>
          <w:lang w:val="ru-RU"/>
        </w:rPr>
      </w:pPr>
    </w:p>
    <w:p w:rsidR="00A77A5E" w:rsidRPr="004348C1" w:rsidRDefault="00A77A5E" w:rsidP="00A77A5E">
      <w:pPr>
        <w:spacing w:after="0"/>
        <w:ind w:firstLine="709"/>
        <w:jc w:val="both"/>
        <w:rPr>
          <w:rFonts w:ascii="Times New Roman" w:hAnsi="Times New Roman"/>
          <w:lang w:val="ru-RU"/>
        </w:rPr>
      </w:pPr>
    </w:p>
    <w:p w:rsidR="00A77A5E" w:rsidRPr="004348C1" w:rsidRDefault="00A77A5E" w:rsidP="00A77A5E">
      <w:pPr>
        <w:spacing w:after="0"/>
        <w:ind w:firstLine="709"/>
        <w:jc w:val="both"/>
        <w:rPr>
          <w:rFonts w:ascii="Times New Roman" w:hAnsi="Times New Roman"/>
          <w:i/>
          <w:lang w:val="ru-RU"/>
        </w:rPr>
      </w:pPr>
      <w:r w:rsidRPr="004348C1">
        <w:rPr>
          <w:rFonts w:ascii="Times New Roman" w:hAnsi="Times New Roman"/>
          <w:i/>
          <w:lang w:val="ru-RU"/>
        </w:rPr>
        <w:t xml:space="preserve">*Заповнюється Постачальником </w:t>
      </w:r>
      <w:proofErr w:type="gramStart"/>
      <w:r w:rsidRPr="004348C1">
        <w:rPr>
          <w:rFonts w:ascii="Times New Roman" w:hAnsi="Times New Roman"/>
          <w:i/>
          <w:lang w:val="ru-RU"/>
        </w:rPr>
        <w:t>п</w:t>
      </w:r>
      <w:proofErr w:type="gramEnd"/>
      <w:r w:rsidRPr="004348C1">
        <w:rPr>
          <w:rFonts w:ascii="Times New Roman" w:hAnsi="Times New Roman"/>
          <w:i/>
          <w:lang w:val="ru-RU"/>
        </w:rPr>
        <w:t>ісля прийняття Споживачем комерційних пропозицій Постачальника за результатами закупівлі.</w:t>
      </w:r>
    </w:p>
    <w:p w:rsidR="00A77A5E" w:rsidRPr="004348C1" w:rsidRDefault="00A77A5E" w:rsidP="00A77A5E">
      <w:pPr>
        <w:rPr>
          <w:rFonts w:ascii="Times New Roman" w:hAnsi="Times New Roman"/>
          <w:lang w:val="ru-RU"/>
        </w:rPr>
      </w:pPr>
    </w:p>
    <w:p w:rsidR="00A77A5E" w:rsidRPr="004348C1" w:rsidRDefault="00A77A5E" w:rsidP="00A77A5E">
      <w:pPr>
        <w:rPr>
          <w:rFonts w:ascii="Times New Roman" w:hAnsi="Times New Roman"/>
          <w:lang w:val="ru-RU"/>
        </w:rPr>
      </w:pPr>
    </w:p>
    <w:p w:rsidR="00A77A5E" w:rsidRPr="004348C1" w:rsidRDefault="00A77A5E" w:rsidP="00A77A5E">
      <w:pPr>
        <w:pStyle w:val="a4"/>
        <w:rPr>
          <w:rStyle w:val="FontStyle12"/>
          <w:sz w:val="16"/>
          <w:szCs w:val="16"/>
          <w:lang w:val="ru-RU" w:eastAsia="uk-UA"/>
        </w:rPr>
      </w:pPr>
    </w:p>
    <w:bookmarkEnd w:id="3"/>
    <w:p w:rsidR="00A77A5E" w:rsidRPr="004348C1" w:rsidRDefault="00A77A5E" w:rsidP="00A77A5E">
      <w:pPr>
        <w:jc w:val="both"/>
        <w:rPr>
          <w:rFonts w:ascii="Times New Roman" w:hAnsi="Times New Roman"/>
          <w:color w:val="000000"/>
          <w:lang w:val="ru-RU" w:eastAsia="ru-RU"/>
        </w:rPr>
      </w:pPr>
    </w:p>
    <w:p w:rsidR="00A77A5E" w:rsidRPr="004348C1" w:rsidRDefault="00A77A5E" w:rsidP="00A77A5E">
      <w:pPr>
        <w:jc w:val="both"/>
        <w:rPr>
          <w:rFonts w:ascii="Times New Roman" w:hAnsi="Times New Roman"/>
          <w:color w:val="000000"/>
          <w:lang w:val="ru-RU" w:eastAsia="ru-RU"/>
        </w:rPr>
      </w:pPr>
    </w:p>
    <w:p w:rsidR="00A77A5E" w:rsidRPr="004348C1" w:rsidRDefault="00A77A5E" w:rsidP="00A77A5E">
      <w:pPr>
        <w:jc w:val="both"/>
        <w:rPr>
          <w:rFonts w:ascii="Times New Roman" w:hAnsi="Times New Roman"/>
          <w:color w:val="000000"/>
          <w:lang w:val="ru-RU" w:eastAsia="ru-RU"/>
        </w:rPr>
      </w:pPr>
    </w:p>
    <w:p w:rsidR="00A77A5E" w:rsidRPr="004348C1" w:rsidRDefault="00A77A5E" w:rsidP="00A77A5E">
      <w:pPr>
        <w:jc w:val="both"/>
        <w:rPr>
          <w:rFonts w:ascii="Times New Roman" w:hAnsi="Times New Roman"/>
          <w:color w:val="000000"/>
          <w:lang w:val="ru-RU" w:eastAsia="ru-RU"/>
        </w:rPr>
      </w:pPr>
    </w:p>
    <w:p w:rsidR="00A77A5E" w:rsidRPr="004348C1" w:rsidRDefault="00A77A5E" w:rsidP="00A77A5E">
      <w:pPr>
        <w:jc w:val="both"/>
        <w:rPr>
          <w:rFonts w:ascii="Times New Roman" w:hAnsi="Times New Roman"/>
          <w:color w:val="000000"/>
          <w:lang w:val="ru-RU" w:eastAsia="ru-RU"/>
        </w:rPr>
      </w:pPr>
    </w:p>
    <w:p w:rsidR="00A77A5E" w:rsidRPr="004348C1" w:rsidRDefault="00A77A5E" w:rsidP="00A77A5E">
      <w:pPr>
        <w:rPr>
          <w:rFonts w:ascii="Times New Roman" w:hAnsi="Times New Roman"/>
          <w:lang w:val="ru-RU"/>
        </w:rPr>
      </w:pPr>
    </w:p>
    <w:p w:rsidR="00A77A5E" w:rsidRPr="004348C1" w:rsidRDefault="00A77A5E" w:rsidP="00A77A5E">
      <w:pPr>
        <w:rPr>
          <w:rFonts w:ascii="Times New Roman" w:hAnsi="Times New Roman"/>
          <w:lang w:val="ru-RU"/>
        </w:rPr>
      </w:pPr>
    </w:p>
    <w:p w:rsidR="00A77A5E" w:rsidRPr="004348C1" w:rsidRDefault="00A77A5E" w:rsidP="00A77A5E">
      <w:pPr>
        <w:pStyle w:val="a9"/>
        <w:spacing w:before="0" w:beforeAutospacing="0" w:after="0" w:afterAutospacing="0"/>
        <w:ind w:left="6663" w:hanging="567"/>
      </w:pPr>
    </w:p>
    <w:p w:rsidR="00A77A5E" w:rsidRPr="004348C1" w:rsidRDefault="00A77A5E" w:rsidP="00A77A5E">
      <w:pPr>
        <w:pStyle w:val="a9"/>
        <w:spacing w:before="0" w:beforeAutospacing="0" w:after="0" w:afterAutospacing="0"/>
        <w:ind w:left="6663" w:hanging="567"/>
      </w:pPr>
    </w:p>
    <w:p w:rsidR="00A77A5E" w:rsidRPr="004348C1" w:rsidRDefault="00A77A5E" w:rsidP="00A77A5E">
      <w:pPr>
        <w:pStyle w:val="a9"/>
        <w:spacing w:before="0" w:beforeAutospacing="0" w:after="0" w:afterAutospacing="0"/>
        <w:ind w:left="6663" w:hanging="567"/>
      </w:pPr>
    </w:p>
    <w:p w:rsidR="00A77A5E" w:rsidRPr="004348C1" w:rsidRDefault="00A77A5E" w:rsidP="00A77A5E">
      <w:pPr>
        <w:pStyle w:val="a9"/>
        <w:spacing w:before="0" w:beforeAutospacing="0" w:after="0" w:afterAutospacing="0"/>
        <w:ind w:left="6663" w:hanging="567"/>
      </w:pPr>
    </w:p>
    <w:p w:rsidR="00A77A5E" w:rsidRDefault="00A77A5E" w:rsidP="00A77A5E">
      <w:pPr>
        <w:pStyle w:val="a9"/>
        <w:spacing w:before="0" w:beforeAutospacing="0" w:after="0" w:afterAutospacing="0"/>
        <w:ind w:left="6663" w:hanging="567"/>
      </w:pPr>
    </w:p>
    <w:p w:rsidR="00A77A5E" w:rsidRDefault="00A77A5E" w:rsidP="00A77A5E">
      <w:pPr>
        <w:pStyle w:val="a9"/>
        <w:spacing w:before="0" w:beforeAutospacing="0" w:after="0" w:afterAutospacing="0"/>
        <w:ind w:left="6663" w:hanging="567"/>
      </w:pPr>
    </w:p>
    <w:p w:rsidR="00A77A5E" w:rsidRPr="004348C1" w:rsidRDefault="00A77A5E" w:rsidP="00A77A5E">
      <w:pPr>
        <w:pStyle w:val="a9"/>
        <w:spacing w:before="0" w:beforeAutospacing="0" w:after="0" w:afterAutospacing="0"/>
        <w:ind w:left="6663" w:hanging="567"/>
      </w:pPr>
    </w:p>
    <w:p w:rsidR="00A77A5E" w:rsidRPr="004348C1" w:rsidRDefault="00A77A5E" w:rsidP="00A77A5E">
      <w:pPr>
        <w:pStyle w:val="a9"/>
        <w:spacing w:before="0" w:beforeAutospacing="0" w:after="0" w:afterAutospacing="0"/>
      </w:pPr>
    </w:p>
    <w:p w:rsidR="00A77A5E" w:rsidRPr="004348C1" w:rsidRDefault="00A77A5E" w:rsidP="00A77A5E">
      <w:pPr>
        <w:pStyle w:val="a9"/>
        <w:spacing w:before="0" w:beforeAutospacing="0" w:after="0" w:afterAutospacing="0"/>
        <w:ind w:left="6663" w:hanging="567"/>
      </w:pPr>
    </w:p>
    <w:p w:rsidR="00A77A5E" w:rsidRPr="004348C1" w:rsidRDefault="00A77A5E" w:rsidP="00A77A5E">
      <w:pPr>
        <w:pStyle w:val="a9"/>
        <w:spacing w:before="0" w:beforeAutospacing="0" w:after="0" w:afterAutospacing="0"/>
        <w:ind w:left="6663" w:hanging="567"/>
      </w:pPr>
      <w:r w:rsidRPr="004348C1">
        <w:lastRenderedPageBreak/>
        <w:t xml:space="preserve">Додаток 3 </w:t>
      </w:r>
    </w:p>
    <w:p w:rsidR="00A77A5E" w:rsidRPr="004348C1" w:rsidRDefault="00A77A5E" w:rsidP="00A77A5E">
      <w:pPr>
        <w:pStyle w:val="a9"/>
        <w:spacing w:before="0" w:beforeAutospacing="0" w:after="0" w:afterAutospacing="0"/>
        <w:ind w:left="6096"/>
      </w:pPr>
      <w:r w:rsidRPr="004348C1">
        <w:t xml:space="preserve">до договору про постачання </w:t>
      </w:r>
    </w:p>
    <w:p w:rsidR="00A77A5E" w:rsidRPr="004348C1" w:rsidRDefault="00A77A5E" w:rsidP="00A77A5E">
      <w:pPr>
        <w:pStyle w:val="a9"/>
        <w:spacing w:before="0" w:beforeAutospacing="0" w:after="0" w:afterAutospacing="0"/>
        <w:ind w:left="6096"/>
      </w:pPr>
      <w:r w:rsidRPr="004348C1">
        <w:t xml:space="preserve">електричної енергії споживачу </w:t>
      </w:r>
    </w:p>
    <w:p w:rsidR="00A77A5E" w:rsidRPr="004348C1" w:rsidRDefault="00A77A5E" w:rsidP="00A77A5E">
      <w:pPr>
        <w:pStyle w:val="a9"/>
        <w:spacing w:before="0" w:beforeAutospacing="0"/>
        <w:ind w:left="6096"/>
        <w:rPr>
          <w:lang w:val="ru-RU"/>
        </w:rPr>
      </w:pPr>
      <w:r w:rsidRPr="004348C1">
        <w:t xml:space="preserve">№ ____________ від _______ </w:t>
      </w:r>
    </w:p>
    <w:p w:rsidR="00A77A5E" w:rsidRPr="004348C1" w:rsidRDefault="00A77A5E" w:rsidP="00A77A5E">
      <w:pPr>
        <w:pStyle w:val="3"/>
        <w:rPr>
          <w:rFonts w:ascii="Times New Roman" w:hAnsi="Times New Roman"/>
        </w:rPr>
      </w:pPr>
    </w:p>
    <w:p w:rsidR="00A77A5E" w:rsidRPr="004348C1" w:rsidRDefault="00A77A5E" w:rsidP="00A77A5E">
      <w:pPr>
        <w:pStyle w:val="3"/>
        <w:rPr>
          <w:rFonts w:ascii="Times New Roman" w:hAnsi="Times New Roman"/>
        </w:rPr>
      </w:pPr>
    </w:p>
    <w:p w:rsidR="00A77A5E" w:rsidRPr="004348C1" w:rsidRDefault="00A77A5E" w:rsidP="00A77A5E">
      <w:pPr>
        <w:pStyle w:val="3"/>
        <w:rPr>
          <w:rFonts w:ascii="Times New Roman" w:hAnsi="Times New Roman"/>
        </w:rPr>
      </w:pPr>
      <w:r w:rsidRPr="004348C1">
        <w:rPr>
          <w:rFonts w:ascii="Times New Roman" w:hAnsi="Times New Roman"/>
        </w:rPr>
        <w:t>Договірні величини споживання електричної енергії</w:t>
      </w:r>
    </w:p>
    <w:p w:rsidR="00A77A5E" w:rsidRPr="004348C1" w:rsidRDefault="00A77A5E" w:rsidP="00A77A5E">
      <w:pPr>
        <w:jc w:val="center"/>
        <w:rPr>
          <w:rFonts w:ascii="Times New Roman" w:hAnsi="Times New Roman"/>
          <w:sz w:val="16"/>
          <w:szCs w:val="16"/>
          <w:lang w:val="ru-RU"/>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A77A5E" w:rsidRPr="00FF24D6" w:rsidTr="005C5B4B">
        <w:trPr>
          <w:cantSplit/>
          <w:trHeight w:val="418"/>
        </w:trPr>
        <w:tc>
          <w:tcPr>
            <w:tcW w:w="425" w:type="dxa"/>
            <w:vMerge w:val="restart"/>
          </w:tcPr>
          <w:p w:rsidR="00A77A5E" w:rsidRPr="004348C1" w:rsidRDefault="00A77A5E" w:rsidP="005C5B4B">
            <w:pPr>
              <w:jc w:val="center"/>
              <w:rPr>
                <w:rFonts w:ascii="Times New Roman" w:hAnsi="Times New Roman"/>
                <w:sz w:val="20"/>
                <w:szCs w:val="20"/>
                <w:lang w:val="ru-RU"/>
              </w:rPr>
            </w:pPr>
          </w:p>
          <w:p w:rsidR="00A77A5E" w:rsidRPr="004348C1" w:rsidRDefault="00A77A5E" w:rsidP="005C5B4B">
            <w:pPr>
              <w:jc w:val="center"/>
              <w:rPr>
                <w:rFonts w:ascii="Times New Roman" w:hAnsi="Times New Roman"/>
                <w:sz w:val="20"/>
                <w:szCs w:val="20"/>
                <w:lang w:val="ru-RU"/>
              </w:rPr>
            </w:pPr>
          </w:p>
          <w:p w:rsidR="00A77A5E" w:rsidRPr="004348C1" w:rsidRDefault="00A77A5E" w:rsidP="005C5B4B">
            <w:pPr>
              <w:jc w:val="center"/>
              <w:rPr>
                <w:rFonts w:ascii="Times New Roman" w:hAnsi="Times New Roman"/>
                <w:sz w:val="20"/>
                <w:szCs w:val="20"/>
              </w:rPr>
            </w:pPr>
            <w:r w:rsidRPr="004348C1">
              <w:rPr>
                <w:rFonts w:ascii="Times New Roman" w:hAnsi="Times New Roman"/>
                <w:sz w:val="20"/>
                <w:szCs w:val="20"/>
              </w:rPr>
              <w:t>№ з/п</w:t>
            </w:r>
          </w:p>
        </w:tc>
        <w:tc>
          <w:tcPr>
            <w:tcW w:w="858" w:type="dxa"/>
            <w:vMerge w:val="restart"/>
            <w:vAlign w:val="center"/>
          </w:tcPr>
          <w:p w:rsidR="00A77A5E" w:rsidRPr="004348C1" w:rsidRDefault="00A77A5E" w:rsidP="005C5B4B">
            <w:pPr>
              <w:jc w:val="center"/>
              <w:rPr>
                <w:rFonts w:ascii="Times New Roman" w:hAnsi="Times New Roman"/>
                <w:sz w:val="18"/>
                <w:szCs w:val="20"/>
                <w:lang w:val="ru-RU"/>
              </w:rPr>
            </w:pPr>
            <w:r w:rsidRPr="004348C1">
              <w:rPr>
                <w:rFonts w:ascii="Times New Roman" w:hAnsi="Times New Roman"/>
                <w:sz w:val="18"/>
                <w:szCs w:val="20"/>
                <w:lang w:val="ru-RU"/>
              </w:rPr>
              <w:t>Адреса об’єкта,</w:t>
            </w:r>
          </w:p>
          <w:p w:rsidR="00A77A5E" w:rsidRPr="004348C1" w:rsidRDefault="00A77A5E" w:rsidP="005C5B4B">
            <w:pPr>
              <w:jc w:val="center"/>
              <w:rPr>
                <w:rFonts w:ascii="Times New Roman" w:hAnsi="Times New Roman"/>
                <w:sz w:val="18"/>
                <w:szCs w:val="20"/>
                <w:lang w:val="ru-RU"/>
              </w:rPr>
            </w:pPr>
            <w:r w:rsidRPr="004348C1">
              <w:rPr>
                <w:rFonts w:ascii="Times New Roman" w:hAnsi="Times New Roman"/>
                <w:sz w:val="18"/>
                <w:szCs w:val="20"/>
                <w:lang w:val="ru-RU"/>
              </w:rPr>
              <w:t xml:space="preserve">ЕІС </w:t>
            </w:r>
            <w:proofErr w:type="gramStart"/>
            <w:r w:rsidRPr="004348C1">
              <w:rPr>
                <w:rFonts w:ascii="Times New Roman" w:hAnsi="Times New Roman"/>
                <w:sz w:val="18"/>
                <w:szCs w:val="20"/>
                <w:lang w:val="ru-RU"/>
              </w:rPr>
              <w:t>–к</w:t>
            </w:r>
            <w:proofErr w:type="gramEnd"/>
            <w:r w:rsidRPr="004348C1">
              <w:rPr>
                <w:rFonts w:ascii="Times New Roman" w:hAnsi="Times New Roman"/>
                <w:sz w:val="18"/>
                <w:szCs w:val="20"/>
                <w:lang w:val="ru-RU"/>
              </w:rPr>
              <w:t xml:space="preserve">од </w:t>
            </w:r>
          </w:p>
          <w:p w:rsidR="00A77A5E" w:rsidRPr="004348C1" w:rsidRDefault="00A77A5E" w:rsidP="005C5B4B">
            <w:pPr>
              <w:jc w:val="center"/>
              <w:rPr>
                <w:rFonts w:ascii="Times New Roman" w:hAnsi="Times New Roman"/>
                <w:sz w:val="20"/>
                <w:szCs w:val="20"/>
                <w:lang w:val="ru-RU"/>
              </w:rPr>
            </w:pPr>
            <w:r w:rsidRPr="004348C1">
              <w:rPr>
                <w:rFonts w:ascii="Times New Roman" w:hAnsi="Times New Roman"/>
                <w:sz w:val="18"/>
                <w:szCs w:val="20"/>
                <w:lang w:val="ru-RU"/>
              </w:rPr>
              <w:t>точки розподілу</w:t>
            </w:r>
          </w:p>
        </w:tc>
        <w:tc>
          <w:tcPr>
            <w:tcW w:w="8309" w:type="dxa"/>
            <w:gridSpan w:val="13"/>
            <w:vAlign w:val="center"/>
          </w:tcPr>
          <w:p w:rsidR="00A77A5E" w:rsidRPr="004348C1" w:rsidRDefault="00A77A5E" w:rsidP="005C5B4B">
            <w:pPr>
              <w:jc w:val="center"/>
              <w:rPr>
                <w:rFonts w:ascii="Times New Roman" w:hAnsi="Times New Roman"/>
                <w:sz w:val="20"/>
                <w:szCs w:val="20"/>
                <w:lang w:val="ru-RU"/>
              </w:rPr>
            </w:pPr>
            <w:r w:rsidRPr="004348C1">
              <w:rPr>
                <w:rFonts w:ascii="Times New Roman" w:hAnsi="Times New Roman"/>
                <w:sz w:val="20"/>
                <w:szCs w:val="20"/>
                <w:lang w:val="ru-RU"/>
              </w:rPr>
              <w:t xml:space="preserve">Обсяги постачання електроенергії </w:t>
            </w:r>
            <w:r w:rsidRPr="004348C1">
              <w:rPr>
                <w:rFonts w:ascii="Times New Roman" w:hAnsi="Times New Roman"/>
                <w:b/>
                <w:sz w:val="20"/>
                <w:szCs w:val="20"/>
                <w:lang w:val="ru-RU"/>
              </w:rPr>
              <w:t xml:space="preserve">на </w:t>
            </w:r>
            <w:r w:rsidRPr="004348C1">
              <w:rPr>
                <w:rFonts w:ascii="Times New Roman" w:hAnsi="Times New Roman"/>
                <w:b/>
                <w:sz w:val="20"/>
                <w:szCs w:val="20"/>
              </w:rPr>
              <w:t> </w:t>
            </w:r>
            <w:r w:rsidRPr="004348C1">
              <w:rPr>
                <w:rFonts w:ascii="Times New Roman" w:hAnsi="Times New Roman"/>
                <w:b/>
                <w:sz w:val="20"/>
                <w:szCs w:val="20"/>
                <w:lang w:val="ru-RU"/>
              </w:rPr>
              <w:t xml:space="preserve">20__ </w:t>
            </w:r>
            <w:proofErr w:type="gramStart"/>
            <w:r w:rsidRPr="004348C1">
              <w:rPr>
                <w:rFonts w:ascii="Times New Roman" w:hAnsi="Times New Roman"/>
                <w:b/>
                <w:sz w:val="20"/>
                <w:szCs w:val="20"/>
                <w:lang w:val="ru-RU"/>
              </w:rPr>
              <w:t>р</w:t>
            </w:r>
            <w:proofErr w:type="gramEnd"/>
            <w:r w:rsidRPr="004348C1">
              <w:rPr>
                <w:rFonts w:ascii="Times New Roman" w:hAnsi="Times New Roman"/>
                <w:b/>
                <w:sz w:val="20"/>
                <w:szCs w:val="20"/>
                <w:lang w:val="ru-RU"/>
              </w:rPr>
              <w:t>ік</w:t>
            </w:r>
            <w:r w:rsidRPr="004348C1">
              <w:rPr>
                <w:rFonts w:ascii="Times New Roman" w:hAnsi="Times New Roman"/>
                <w:sz w:val="20"/>
                <w:szCs w:val="20"/>
                <w:lang w:val="ru-RU"/>
              </w:rPr>
              <w:t>, тис. кВт</w:t>
            </w:r>
            <w:r w:rsidRPr="004348C1">
              <w:rPr>
                <w:rFonts w:ascii="Times New Roman" w:hAnsi="Times New Roman"/>
                <w:sz w:val="20"/>
                <w:szCs w:val="20"/>
              </w:rPr>
              <w:sym w:font="Symbol" w:char="F0D7"/>
            </w:r>
            <w:r w:rsidRPr="004348C1">
              <w:rPr>
                <w:rFonts w:ascii="Times New Roman" w:hAnsi="Times New Roman"/>
                <w:sz w:val="20"/>
                <w:szCs w:val="20"/>
                <w:lang w:val="ru-RU"/>
              </w:rPr>
              <w:t>год</w:t>
            </w:r>
          </w:p>
        </w:tc>
      </w:tr>
      <w:tr w:rsidR="00A77A5E" w:rsidRPr="004348C1" w:rsidTr="005C5B4B">
        <w:trPr>
          <w:cantSplit/>
          <w:trHeight w:val="1241"/>
        </w:trPr>
        <w:tc>
          <w:tcPr>
            <w:tcW w:w="425" w:type="dxa"/>
            <w:vMerge/>
            <w:textDirection w:val="btLr"/>
            <w:vAlign w:val="center"/>
          </w:tcPr>
          <w:p w:rsidR="00A77A5E" w:rsidRPr="004348C1" w:rsidRDefault="00A77A5E" w:rsidP="005C5B4B">
            <w:pPr>
              <w:ind w:left="113" w:right="113"/>
              <w:jc w:val="center"/>
              <w:rPr>
                <w:rFonts w:ascii="Times New Roman" w:hAnsi="Times New Roman"/>
                <w:sz w:val="20"/>
                <w:szCs w:val="20"/>
                <w:lang w:val="ru-RU"/>
              </w:rPr>
            </w:pPr>
          </w:p>
        </w:tc>
        <w:tc>
          <w:tcPr>
            <w:tcW w:w="858" w:type="dxa"/>
            <w:vMerge/>
            <w:textDirection w:val="btLr"/>
            <w:vAlign w:val="center"/>
          </w:tcPr>
          <w:p w:rsidR="00A77A5E" w:rsidRPr="004348C1" w:rsidRDefault="00A77A5E" w:rsidP="005C5B4B">
            <w:pPr>
              <w:ind w:left="113" w:right="113"/>
              <w:jc w:val="center"/>
              <w:rPr>
                <w:rFonts w:ascii="Times New Roman" w:hAnsi="Times New Roman"/>
                <w:sz w:val="20"/>
                <w:szCs w:val="20"/>
                <w:lang w:val="ru-RU"/>
              </w:rPr>
            </w:pPr>
          </w:p>
        </w:tc>
        <w:tc>
          <w:tcPr>
            <w:tcW w:w="586" w:type="dxa"/>
            <w:textDirection w:val="btLr"/>
            <w:vAlign w:val="center"/>
          </w:tcPr>
          <w:p w:rsidR="00A77A5E" w:rsidRPr="004348C1" w:rsidRDefault="00A77A5E" w:rsidP="005C5B4B">
            <w:pPr>
              <w:ind w:left="113" w:right="113"/>
              <w:jc w:val="center"/>
              <w:rPr>
                <w:rFonts w:ascii="Times New Roman" w:hAnsi="Times New Roman"/>
                <w:sz w:val="20"/>
                <w:szCs w:val="20"/>
              </w:rPr>
            </w:pPr>
            <w:r w:rsidRPr="004348C1">
              <w:rPr>
                <w:rFonts w:ascii="Times New Roman" w:hAnsi="Times New Roman"/>
                <w:sz w:val="20"/>
                <w:szCs w:val="20"/>
              </w:rPr>
              <w:t>січень</w:t>
            </w:r>
          </w:p>
        </w:tc>
        <w:tc>
          <w:tcPr>
            <w:tcW w:w="587" w:type="dxa"/>
            <w:textDirection w:val="btLr"/>
            <w:vAlign w:val="center"/>
          </w:tcPr>
          <w:p w:rsidR="00A77A5E" w:rsidRPr="004348C1" w:rsidRDefault="00A77A5E" w:rsidP="005C5B4B">
            <w:pPr>
              <w:ind w:left="113" w:right="113"/>
              <w:jc w:val="center"/>
              <w:rPr>
                <w:rFonts w:ascii="Times New Roman" w:hAnsi="Times New Roman"/>
                <w:sz w:val="20"/>
                <w:szCs w:val="20"/>
              </w:rPr>
            </w:pPr>
            <w:r w:rsidRPr="004348C1">
              <w:rPr>
                <w:rFonts w:ascii="Times New Roman" w:hAnsi="Times New Roman"/>
                <w:sz w:val="20"/>
                <w:szCs w:val="20"/>
              </w:rPr>
              <w:t>лютий</w:t>
            </w:r>
          </w:p>
        </w:tc>
        <w:tc>
          <w:tcPr>
            <w:tcW w:w="585" w:type="dxa"/>
            <w:textDirection w:val="btLr"/>
            <w:vAlign w:val="center"/>
          </w:tcPr>
          <w:p w:rsidR="00A77A5E" w:rsidRPr="004348C1" w:rsidRDefault="00A77A5E" w:rsidP="005C5B4B">
            <w:pPr>
              <w:ind w:left="113" w:right="113"/>
              <w:jc w:val="center"/>
              <w:rPr>
                <w:rFonts w:ascii="Times New Roman" w:hAnsi="Times New Roman"/>
                <w:sz w:val="20"/>
                <w:szCs w:val="20"/>
              </w:rPr>
            </w:pPr>
            <w:r w:rsidRPr="004348C1">
              <w:rPr>
                <w:rFonts w:ascii="Times New Roman" w:hAnsi="Times New Roman"/>
                <w:sz w:val="20"/>
                <w:szCs w:val="20"/>
              </w:rPr>
              <w:t>березень</w:t>
            </w:r>
          </w:p>
        </w:tc>
        <w:tc>
          <w:tcPr>
            <w:tcW w:w="665" w:type="dxa"/>
            <w:textDirection w:val="btLr"/>
            <w:vAlign w:val="center"/>
          </w:tcPr>
          <w:p w:rsidR="00A77A5E" w:rsidRPr="004348C1" w:rsidRDefault="00A77A5E" w:rsidP="005C5B4B">
            <w:pPr>
              <w:ind w:left="113" w:right="113"/>
              <w:jc w:val="center"/>
              <w:rPr>
                <w:rFonts w:ascii="Times New Roman" w:hAnsi="Times New Roman"/>
                <w:sz w:val="20"/>
                <w:szCs w:val="20"/>
              </w:rPr>
            </w:pPr>
            <w:r w:rsidRPr="004348C1">
              <w:rPr>
                <w:rFonts w:ascii="Times New Roman" w:hAnsi="Times New Roman"/>
                <w:sz w:val="20"/>
                <w:szCs w:val="20"/>
              </w:rPr>
              <w:t>квітень</w:t>
            </w:r>
          </w:p>
        </w:tc>
        <w:tc>
          <w:tcPr>
            <w:tcW w:w="665" w:type="dxa"/>
            <w:textDirection w:val="btLr"/>
            <w:vAlign w:val="center"/>
          </w:tcPr>
          <w:p w:rsidR="00A77A5E" w:rsidRPr="004348C1" w:rsidRDefault="00A77A5E" w:rsidP="005C5B4B">
            <w:pPr>
              <w:ind w:left="113" w:right="113"/>
              <w:jc w:val="center"/>
              <w:rPr>
                <w:rFonts w:ascii="Times New Roman" w:hAnsi="Times New Roman"/>
                <w:sz w:val="20"/>
                <w:szCs w:val="20"/>
              </w:rPr>
            </w:pPr>
            <w:r w:rsidRPr="004348C1">
              <w:rPr>
                <w:rFonts w:ascii="Times New Roman" w:hAnsi="Times New Roman"/>
                <w:sz w:val="20"/>
                <w:szCs w:val="20"/>
              </w:rPr>
              <w:t>травень</w:t>
            </w:r>
          </w:p>
        </w:tc>
        <w:tc>
          <w:tcPr>
            <w:tcW w:w="665" w:type="dxa"/>
            <w:textDirection w:val="btLr"/>
            <w:vAlign w:val="center"/>
          </w:tcPr>
          <w:p w:rsidR="00A77A5E" w:rsidRPr="004348C1" w:rsidRDefault="00A77A5E" w:rsidP="005C5B4B">
            <w:pPr>
              <w:ind w:left="113" w:right="113"/>
              <w:jc w:val="center"/>
              <w:rPr>
                <w:rFonts w:ascii="Times New Roman" w:hAnsi="Times New Roman"/>
                <w:sz w:val="20"/>
                <w:szCs w:val="20"/>
              </w:rPr>
            </w:pPr>
            <w:r w:rsidRPr="004348C1">
              <w:rPr>
                <w:rFonts w:ascii="Times New Roman" w:hAnsi="Times New Roman"/>
                <w:sz w:val="20"/>
                <w:szCs w:val="20"/>
              </w:rPr>
              <w:t>червень</w:t>
            </w:r>
          </w:p>
        </w:tc>
        <w:tc>
          <w:tcPr>
            <w:tcW w:w="665" w:type="dxa"/>
            <w:textDirection w:val="btLr"/>
            <w:vAlign w:val="center"/>
          </w:tcPr>
          <w:p w:rsidR="00A77A5E" w:rsidRPr="004348C1" w:rsidRDefault="00A77A5E" w:rsidP="005C5B4B">
            <w:pPr>
              <w:ind w:left="113" w:right="113"/>
              <w:jc w:val="center"/>
              <w:rPr>
                <w:rFonts w:ascii="Times New Roman" w:hAnsi="Times New Roman"/>
                <w:sz w:val="20"/>
                <w:szCs w:val="20"/>
              </w:rPr>
            </w:pPr>
            <w:r w:rsidRPr="004348C1">
              <w:rPr>
                <w:rFonts w:ascii="Times New Roman" w:hAnsi="Times New Roman"/>
                <w:sz w:val="20"/>
                <w:szCs w:val="20"/>
              </w:rPr>
              <w:t>липень</w:t>
            </w:r>
          </w:p>
        </w:tc>
        <w:tc>
          <w:tcPr>
            <w:tcW w:w="665" w:type="dxa"/>
            <w:textDirection w:val="btLr"/>
            <w:vAlign w:val="center"/>
          </w:tcPr>
          <w:p w:rsidR="00A77A5E" w:rsidRPr="004348C1" w:rsidRDefault="00A77A5E" w:rsidP="005C5B4B">
            <w:pPr>
              <w:ind w:left="113" w:right="113"/>
              <w:jc w:val="center"/>
              <w:rPr>
                <w:rFonts w:ascii="Times New Roman" w:hAnsi="Times New Roman"/>
                <w:sz w:val="20"/>
                <w:szCs w:val="20"/>
              </w:rPr>
            </w:pPr>
            <w:r w:rsidRPr="004348C1">
              <w:rPr>
                <w:rFonts w:ascii="Times New Roman" w:hAnsi="Times New Roman"/>
                <w:sz w:val="20"/>
                <w:szCs w:val="20"/>
              </w:rPr>
              <w:t>серпень</w:t>
            </w:r>
          </w:p>
        </w:tc>
        <w:tc>
          <w:tcPr>
            <w:tcW w:w="665" w:type="dxa"/>
            <w:textDirection w:val="btLr"/>
            <w:vAlign w:val="center"/>
          </w:tcPr>
          <w:p w:rsidR="00A77A5E" w:rsidRPr="004348C1" w:rsidRDefault="00A77A5E" w:rsidP="005C5B4B">
            <w:pPr>
              <w:ind w:left="113" w:right="113"/>
              <w:jc w:val="center"/>
              <w:rPr>
                <w:rFonts w:ascii="Times New Roman" w:hAnsi="Times New Roman"/>
                <w:sz w:val="20"/>
                <w:szCs w:val="20"/>
              </w:rPr>
            </w:pPr>
            <w:r w:rsidRPr="004348C1">
              <w:rPr>
                <w:rFonts w:ascii="Times New Roman" w:hAnsi="Times New Roman"/>
                <w:sz w:val="20"/>
                <w:szCs w:val="20"/>
              </w:rPr>
              <w:t>вересень</w:t>
            </w:r>
          </w:p>
        </w:tc>
        <w:tc>
          <w:tcPr>
            <w:tcW w:w="665" w:type="dxa"/>
            <w:textDirection w:val="btLr"/>
            <w:vAlign w:val="center"/>
          </w:tcPr>
          <w:p w:rsidR="00A77A5E" w:rsidRPr="004348C1" w:rsidRDefault="00A77A5E" w:rsidP="005C5B4B">
            <w:pPr>
              <w:ind w:left="113" w:right="113"/>
              <w:jc w:val="center"/>
              <w:rPr>
                <w:rFonts w:ascii="Times New Roman" w:hAnsi="Times New Roman"/>
                <w:sz w:val="20"/>
                <w:szCs w:val="20"/>
              </w:rPr>
            </w:pPr>
            <w:r w:rsidRPr="004348C1">
              <w:rPr>
                <w:rFonts w:ascii="Times New Roman" w:hAnsi="Times New Roman"/>
                <w:sz w:val="20"/>
                <w:szCs w:val="20"/>
              </w:rPr>
              <w:t>жовтень</w:t>
            </w:r>
          </w:p>
        </w:tc>
        <w:tc>
          <w:tcPr>
            <w:tcW w:w="665" w:type="dxa"/>
            <w:textDirection w:val="btLr"/>
            <w:vAlign w:val="center"/>
          </w:tcPr>
          <w:p w:rsidR="00A77A5E" w:rsidRPr="004348C1" w:rsidRDefault="00A77A5E" w:rsidP="005C5B4B">
            <w:pPr>
              <w:ind w:left="113" w:right="113"/>
              <w:jc w:val="center"/>
              <w:rPr>
                <w:rFonts w:ascii="Times New Roman" w:hAnsi="Times New Roman"/>
                <w:sz w:val="20"/>
                <w:szCs w:val="20"/>
              </w:rPr>
            </w:pPr>
            <w:r w:rsidRPr="004348C1">
              <w:rPr>
                <w:rFonts w:ascii="Times New Roman" w:hAnsi="Times New Roman"/>
                <w:sz w:val="20"/>
                <w:szCs w:val="20"/>
              </w:rPr>
              <w:t>листопад</w:t>
            </w:r>
          </w:p>
        </w:tc>
        <w:tc>
          <w:tcPr>
            <w:tcW w:w="665" w:type="dxa"/>
            <w:textDirection w:val="btLr"/>
            <w:vAlign w:val="center"/>
          </w:tcPr>
          <w:p w:rsidR="00A77A5E" w:rsidRPr="004348C1" w:rsidRDefault="00A77A5E" w:rsidP="005C5B4B">
            <w:pPr>
              <w:ind w:left="113" w:right="113"/>
              <w:jc w:val="center"/>
              <w:rPr>
                <w:rFonts w:ascii="Times New Roman" w:hAnsi="Times New Roman"/>
                <w:sz w:val="20"/>
                <w:szCs w:val="20"/>
              </w:rPr>
            </w:pPr>
            <w:r w:rsidRPr="004348C1">
              <w:rPr>
                <w:rFonts w:ascii="Times New Roman" w:hAnsi="Times New Roman"/>
                <w:sz w:val="20"/>
                <w:szCs w:val="20"/>
              </w:rPr>
              <w:t>грудень</w:t>
            </w:r>
          </w:p>
        </w:tc>
        <w:tc>
          <w:tcPr>
            <w:tcW w:w="566" w:type="dxa"/>
            <w:textDirection w:val="btLr"/>
            <w:vAlign w:val="center"/>
          </w:tcPr>
          <w:p w:rsidR="00A77A5E" w:rsidRPr="004348C1" w:rsidRDefault="00A77A5E" w:rsidP="005C5B4B">
            <w:pPr>
              <w:ind w:left="113" w:right="113"/>
              <w:jc w:val="center"/>
              <w:rPr>
                <w:rFonts w:ascii="Times New Roman" w:hAnsi="Times New Roman"/>
                <w:sz w:val="20"/>
                <w:szCs w:val="20"/>
              </w:rPr>
            </w:pPr>
            <w:r w:rsidRPr="004348C1">
              <w:rPr>
                <w:rFonts w:ascii="Times New Roman" w:hAnsi="Times New Roman"/>
                <w:sz w:val="20"/>
                <w:szCs w:val="20"/>
              </w:rPr>
              <w:t>рік, всього</w:t>
            </w:r>
          </w:p>
        </w:tc>
      </w:tr>
      <w:tr w:rsidR="00A77A5E" w:rsidRPr="004348C1" w:rsidTr="005C5B4B">
        <w:trPr>
          <w:trHeight w:val="418"/>
        </w:trPr>
        <w:tc>
          <w:tcPr>
            <w:tcW w:w="425" w:type="dxa"/>
            <w:vAlign w:val="center"/>
          </w:tcPr>
          <w:p w:rsidR="00A77A5E" w:rsidRPr="004348C1" w:rsidRDefault="00A77A5E" w:rsidP="005C5B4B">
            <w:pPr>
              <w:jc w:val="center"/>
              <w:rPr>
                <w:rFonts w:ascii="Times New Roman" w:hAnsi="Times New Roman"/>
                <w:sz w:val="20"/>
                <w:szCs w:val="20"/>
              </w:rPr>
            </w:pPr>
          </w:p>
        </w:tc>
        <w:tc>
          <w:tcPr>
            <w:tcW w:w="858" w:type="dxa"/>
            <w:vAlign w:val="center"/>
          </w:tcPr>
          <w:p w:rsidR="00A77A5E" w:rsidRPr="004348C1" w:rsidRDefault="00A77A5E" w:rsidP="005C5B4B">
            <w:pPr>
              <w:jc w:val="center"/>
              <w:rPr>
                <w:rFonts w:ascii="Times New Roman" w:hAnsi="Times New Roman"/>
                <w:sz w:val="20"/>
                <w:szCs w:val="20"/>
              </w:rPr>
            </w:pPr>
          </w:p>
        </w:tc>
        <w:tc>
          <w:tcPr>
            <w:tcW w:w="586" w:type="dxa"/>
            <w:vAlign w:val="center"/>
          </w:tcPr>
          <w:p w:rsidR="00A77A5E" w:rsidRPr="004348C1" w:rsidRDefault="00A77A5E" w:rsidP="005C5B4B">
            <w:pPr>
              <w:jc w:val="center"/>
              <w:rPr>
                <w:rFonts w:ascii="Times New Roman" w:hAnsi="Times New Roman"/>
                <w:sz w:val="20"/>
                <w:szCs w:val="20"/>
              </w:rPr>
            </w:pPr>
          </w:p>
        </w:tc>
        <w:tc>
          <w:tcPr>
            <w:tcW w:w="587" w:type="dxa"/>
            <w:vAlign w:val="center"/>
          </w:tcPr>
          <w:p w:rsidR="00A77A5E" w:rsidRPr="004348C1" w:rsidRDefault="00A77A5E" w:rsidP="005C5B4B">
            <w:pPr>
              <w:jc w:val="center"/>
              <w:rPr>
                <w:rFonts w:ascii="Times New Roman" w:hAnsi="Times New Roman"/>
                <w:sz w:val="20"/>
                <w:szCs w:val="20"/>
              </w:rPr>
            </w:pPr>
          </w:p>
        </w:tc>
        <w:tc>
          <w:tcPr>
            <w:tcW w:w="585" w:type="dxa"/>
            <w:vAlign w:val="center"/>
          </w:tcPr>
          <w:p w:rsidR="00A77A5E" w:rsidRPr="004348C1" w:rsidRDefault="00A77A5E" w:rsidP="005C5B4B">
            <w:pPr>
              <w:jc w:val="center"/>
              <w:rPr>
                <w:rFonts w:ascii="Times New Roman" w:hAnsi="Times New Roman"/>
                <w:sz w:val="20"/>
                <w:szCs w:val="20"/>
              </w:rPr>
            </w:pPr>
          </w:p>
        </w:tc>
        <w:tc>
          <w:tcPr>
            <w:tcW w:w="665" w:type="dxa"/>
            <w:vAlign w:val="center"/>
          </w:tcPr>
          <w:p w:rsidR="00A77A5E" w:rsidRPr="004348C1" w:rsidRDefault="00A77A5E" w:rsidP="005C5B4B">
            <w:pPr>
              <w:jc w:val="center"/>
              <w:rPr>
                <w:rFonts w:ascii="Times New Roman" w:hAnsi="Times New Roman"/>
                <w:sz w:val="20"/>
                <w:szCs w:val="20"/>
              </w:rPr>
            </w:pPr>
          </w:p>
        </w:tc>
        <w:tc>
          <w:tcPr>
            <w:tcW w:w="665" w:type="dxa"/>
            <w:vAlign w:val="center"/>
          </w:tcPr>
          <w:p w:rsidR="00A77A5E" w:rsidRPr="004348C1" w:rsidRDefault="00A77A5E" w:rsidP="005C5B4B">
            <w:pPr>
              <w:jc w:val="center"/>
              <w:rPr>
                <w:rFonts w:ascii="Times New Roman" w:hAnsi="Times New Roman"/>
                <w:sz w:val="20"/>
                <w:szCs w:val="20"/>
              </w:rPr>
            </w:pPr>
          </w:p>
        </w:tc>
        <w:tc>
          <w:tcPr>
            <w:tcW w:w="665" w:type="dxa"/>
            <w:vAlign w:val="center"/>
          </w:tcPr>
          <w:p w:rsidR="00A77A5E" w:rsidRPr="004348C1" w:rsidRDefault="00A77A5E" w:rsidP="005C5B4B">
            <w:pPr>
              <w:jc w:val="center"/>
              <w:rPr>
                <w:rFonts w:ascii="Times New Roman" w:hAnsi="Times New Roman"/>
                <w:sz w:val="20"/>
                <w:szCs w:val="20"/>
              </w:rPr>
            </w:pPr>
          </w:p>
        </w:tc>
        <w:tc>
          <w:tcPr>
            <w:tcW w:w="665" w:type="dxa"/>
            <w:vAlign w:val="center"/>
          </w:tcPr>
          <w:p w:rsidR="00A77A5E" w:rsidRPr="004348C1" w:rsidRDefault="00A77A5E" w:rsidP="005C5B4B">
            <w:pPr>
              <w:jc w:val="center"/>
              <w:rPr>
                <w:rFonts w:ascii="Times New Roman" w:hAnsi="Times New Roman"/>
                <w:sz w:val="20"/>
                <w:szCs w:val="20"/>
              </w:rPr>
            </w:pPr>
          </w:p>
        </w:tc>
        <w:tc>
          <w:tcPr>
            <w:tcW w:w="665" w:type="dxa"/>
            <w:vAlign w:val="center"/>
          </w:tcPr>
          <w:p w:rsidR="00A77A5E" w:rsidRPr="004348C1" w:rsidRDefault="00A77A5E" w:rsidP="005C5B4B">
            <w:pPr>
              <w:jc w:val="center"/>
              <w:rPr>
                <w:rFonts w:ascii="Times New Roman" w:hAnsi="Times New Roman"/>
                <w:sz w:val="20"/>
                <w:szCs w:val="20"/>
              </w:rPr>
            </w:pPr>
          </w:p>
        </w:tc>
        <w:tc>
          <w:tcPr>
            <w:tcW w:w="665" w:type="dxa"/>
            <w:vAlign w:val="center"/>
          </w:tcPr>
          <w:p w:rsidR="00A77A5E" w:rsidRPr="004348C1" w:rsidRDefault="00A77A5E" w:rsidP="005C5B4B">
            <w:pPr>
              <w:jc w:val="center"/>
              <w:rPr>
                <w:rFonts w:ascii="Times New Roman" w:hAnsi="Times New Roman"/>
                <w:sz w:val="20"/>
                <w:szCs w:val="20"/>
              </w:rPr>
            </w:pPr>
          </w:p>
        </w:tc>
        <w:tc>
          <w:tcPr>
            <w:tcW w:w="665" w:type="dxa"/>
            <w:vAlign w:val="center"/>
          </w:tcPr>
          <w:p w:rsidR="00A77A5E" w:rsidRPr="004348C1" w:rsidRDefault="00A77A5E" w:rsidP="005C5B4B">
            <w:pPr>
              <w:jc w:val="center"/>
              <w:rPr>
                <w:rFonts w:ascii="Times New Roman" w:hAnsi="Times New Roman"/>
                <w:sz w:val="20"/>
                <w:szCs w:val="20"/>
              </w:rPr>
            </w:pPr>
          </w:p>
        </w:tc>
        <w:tc>
          <w:tcPr>
            <w:tcW w:w="665" w:type="dxa"/>
            <w:vAlign w:val="center"/>
          </w:tcPr>
          <w:p w:rsidR="00A77A5E" w:rsidRPr="004348C1" w:rsidRDefault="00A77A5E" w:rsidP="005C5B4B">
            <w:pPr>
              <w:jc w:val="center"/>
              <w:rPr>
                <w:rFonts w:ascii="Times New Roman" w:hAnsi="Times New Roman"/>
                <w:sz w:val="20"/>
                <w:szCs w:val="20"/>
              </w:rPr>
            </w:pPr>
          </w:p>
        </w:tc>
        <w:tc>
          <w:tcPr>
            <w:tcW w:w="665" w:type="dxa"/>
            <w:vAlign w:val="center"/>
          </w:tcPr>
          <w:p w:rsidR="00A77A5E" w:rsidRPr="004348C1" w:rsidRDefault="00A77A5E" w:rsidP="005C5B4B">
            <w:pPr>
              <w:jc w:val="center"/>
              <w:rPr>
                <w:rFonts w:ascii="Times New Roman" w:hAnsi="Times New Roman"/>
                <w:sz w:val="20"/>
                <w:szCs w:val="20"/>
              </w:rPr>
            </w:pPr>
          </w:p>
        </w:tc>
        <w:tc>
          <w:tcPr>
            <w:tcW w:w="566" w:type="dxa"/>
            <w:vAlign w:val="center"/>
          </w:tcPr>
          <w:p w:rsidR="00A77A5E" w:rsidRPr="004348C1" w:rsidRDefault="00A77A5E" w:rsidP="005C5B4B">
            <w:pPr>
              <w:jc w:val="center"/>
              <w:rPr>
                <w:rFonts w:ascii="Times New Roman" w:hAnsi="Times New Roman"/>
                <w:sz w:val="20"/>
                <w:szCs w:val="20"/>
              </w:rPr>
            </w:pPr>
          </w:p>
        </w:tc>
      </w:tr>
    </w:tbl>
    <w:p w:rsidR="00A77A5E" w:rsidRPr="004348C1" w:rsidRDefault="00A77A5E" w:rsidP="00A77A5E">
      <w:pPr>
        <w:ind w:right="537"/>
        <w:jc w:val="center"/>
        <w:rPr>
          <w:rFonts w:ascii="Times New Roman" w:hAnsi="Times New Roman"/>
          <w:sz w:val="16"/>
          <w:szCs w:val="16"/>
        </w:rPr>
      </w:pPr>
    </w:p>
    <w:p w:rsidR="00A77A5E" w:rsidRPr="004348C1" w:rsidRDefault="00A77A5E" w:rsidP="00A77A5E">
      <w:pPr>
        <w:pStyle w:val="HTML"/>
        <w:numPr>
          <w:ilvl w:val="0"/>
          <w:numId w:val="1"/>
        </w:numPr>
        <w:tabs>
          <w:tab w:val="clear" w:pos="916"/>
          <w:tab w:val="clear" w:pos="1832"/>
          <w:tab w:val="clear" w:pos="9160"/>
          <w:tab w:val="left" w:pos="0"/>
          <w:tab w:val="left" w:pos="426"/>
          <w:tab w:val="center" w:pos="9632"/>
        </w:tabs>
        <w:ind w:left="426" w:right="-8" w:hanging="284"/>
        <w:jc w:val="both"/>
        <w:rPr>
          <w:rFonts w:ascii="Times New Roman" w:hAnsi="Times New Roman" w:cs="Times New Roman"/>
          <w:b/>
          <w:sz w:val="22"/>
          <w:szCs w:val="24"/>
        </w:rPr>
      </w:pPr>
      <w:r w:rsidRPr="004348C1">
        <w:rPr>
          <w:rFonts w:ascii="Times New Roman" w:hAnsi="Times New Roman" w:cs="Times New Roman"/>
          <w:spacing w:val="-10"/>
          <w:sz w:val="22"/>
          <w:szCs w:val="24"/>
        </w:rPr>
        <w:t>«</w:t>
      </w:r>
      <w:r w:rsidRPr="004348C1">
        <w:rPr>
          <w:rFonts w:ascii="Times New Roman" w:hAnsi="Times New Roman" w:cs="Times New Roman"/>
          <w:sz w:val="22"/>
          <w:szCs w:val="24"/>
        </w:rPr>
        <w:t xml:space="preserve">Відповідно до </w:t>
      </w:r>
      <w:r w:rsidRPr="004348C1">
        <w:rPr>
          <w:rFonts w:ascii="Times New Roman" w:hAnsi="Times New Roman" w:cs="Times New Roman"/>
          <w:color w:val="000000"/>
          <w:sz w:val="22"/>
          <w:szCs w:val="24"/>
        </w:rPr>
        <w:t xml:space="preserve">Національного класифікатора України ДК 021:2015 «Єдиний закупівельний словник», затвердженого наказом </w:t>
      </w:r>
      <w:r w:rsidRPr="004348C1">
        <w:rPr>
          <w:rFonts w:ascii="Times New Roman" w:hAnsi="Times New Roman" w:cs="Times New Roman"/>
          <w:color w:val="000000"/>
          <w:sz w:val="22"/>
          <w:szCs w:val="24"/>
          <w:shd w:val="clear" w:color="auto" w:fill="FFFFFF"/>
        </w:rPr>
        <w:t>Міністерства економічного розвитку і торгівлі України №1749 від 23.12.2015,</w:t>
      </w:r>
      <w:r w:rsidRPr="004348C1">
        <w:rPr>
          <w:rStyle w:val="apple-converted-space"/>
          <w:rFonts w:ascii="Times New Roman" w:hAnsi="Times New Roman" w:cs="Times New Roman"/>
          <w:color w:val="000000"/>
          <w:sz w:val="22"/>
          <w:szCs w:val="24"/>
          <w:shd w:val="clear" w:color="auto" w:fill="FFFFFF"/>
        </w:rPr>
        <w:t> </w:t>
      </w:r>
      <w:r w:rsidRPr="004348C1">
        <w:rPr>
          <w:rFonts w:ascii="Times New Roman" w:hAnsi="Times New Roman" w:cs="Times New Roman"/>
          <w:sz w:val="22"/>
          <w:szCs w:val="24"/>
        </w:rPr>
        <w:t xml:space="preserve">предметом закупівлі є </w:t>
      </w:r>
      <w:r w:rsidRPr="004348C1">
        <w:rPr>
          <w:rFonts w:ascii="Times New Roman" w:hAnsi="Times New Roman" w:cs="Times New Roman"/>
          <w:sz w:val="22"/>
          <w:szCs w:val="24"/>
          <w:u w:val="single"/>
        </w:rPr>
        <w:t>енергія електрична</w:t>
      </w:r>
      <w:r w:rsidRPr="004348C1">
        <w:rPr>
          <w:rFonts w:ascii="Times New Roman" w:hAnsi="Times New Roman" w:cs="Times New Roman"/>
          <w:sz w:val="22"/>
          <w:szCs w:val="24"/>
        </w:rPr>
        <w:t>,  код 09310000-5 Електрична енергія</w:t>
      </w:r>
      <w:r w:rsidRPr="004348C1">
        <w:rPr>
          <w:rFonts w:ascii="Times New Roman" w:hAnsi="Times New Roman" w:cs="Times New Roman"/>
          <w:spacing w:val="-10"/>
          <w:sz w:val="22"/>
          <w:szCs w:val="24"/>
        </w:rPr>
        <w:t>».</w:t>
      </w:r>
    </w:p>
    <w:p w:rsidR="00A77A5E" w:rsidRPr="004348C1" w:rsidRDefault="00A77A5E" w:rsidP="00A77A5E">
      <w:pPr>
        <w:pStyle w:val="a3"/>
        <w:numPr>
          <w:ilvl w:val="0"/>
          <w:numId w:val="1"/>
        </w:numPr>
        <w:spacing w:after="0"/>
        <w:ind w:left="426" w:right="-8" w:hanging="284"/>
        <w:rPr>
          <w:rFonts w:ascii="Times New Roman" w:hAnsi="Times New Roman"/>
          <w:sz w:val="22"/>
          <w:szCs w:val="24"/>
          <w:lang w:val="ru-RU"/>
        </w:rPr>
      </w:pPr>
      <w:proofErr w:type="gramStart"/>
      <w:r w:rsidRPr="004348C1">
        <w:rPr>
          <w:rFonts w:ascii="Times New Roman" w:hAnsi="Times New Roman"/>
          <w:sz w:val="22"/>
          <w:szCs w:val="24"/>
          <w:lang w:val="ru-RU"/>
        </w:rPr>
        <w:t>Ц</w:t>
      </w:r>
      <w:proofErr w:type="gramEnd"/>
      <w:r w:rsidRPr="004348C1">
        <w:rPr>
          <w:rFonts w:ascii="Times New Roman" w:hAnsi="Times New Roman"/>
          <w:sz w:val="22"/>
          <w:szCs w:val="24"/>
          <w:lang w:val="ru-RU"/>
        </w:rPr>
        <w:t>іна цього Договору становить________________ грн, (__________________________________ _________________________________________________), в тому числі ПДВ ______________ грн.</w:t>
      </w:r>
    </w:p>
    <w:p w:rsidR="00A77A5E" w:rsidRPr="004348C1" w:rsidRDefault="00A77A5E" w:rsidP="00A77A5E">
      <w:pPr>
        <w:pStyle w:val="a3"/>
        <w:numPr>
          <w:ilvl w:val="0"/>
          <w:numId w:val="1"/>
        </w:numPr>
        <w:spacing w:after="0"/>
        <w:ind w:left="426" w:right="-8" w:hanging="284"/>
        <w:jc w:val="both"/>
        <w:rPr>
          <w:rFonts w:ascii="Times New Roman" w:hAnsi="Times New Roman"/>
          <w:sz w:val="22"/>
          <w:szCs w:val="24"/>
          <w:lang w:val="ru-RU"/>
        </w:rPr>
      </w:pPr>
      <w:r w:rsidRPr="004348C1">
        <w:rPr>
          <w:rFonts w:ascii="Times New Roman" w:hAnsi="Times New Roman"/>
          <w:sz w:val="22"/>
          <w:szCs w:val="24"/>
          <w:lang w:val="ru-RU"/>
        </w:rPr>
        <w:t>Зобов’язання за цим договором беруться в межах кошторисних призначень.</w:t>
      </w:r>
    </w:p>
    <w:p w:rsidR="00A77A5E" w:rsidRPr="004348C1" w:rsidRDefault="00A77A5E" w:rsidP="00A77A5E">
      <w:pPr>
        <w:numPr>
          <w:ilvl w:val="0"/>
          <w:numId w:val="1"/>
        </w:numPr>
        <w:spacing w:after="0" w:line="240" w:lineRule="auto"/>
        <w:ind w:left="426" w:right="-8" w:hanging="284"/>
        <w:jc w:val="both"/>
        <w:rPr>
          <w:rFonts w:ascii="Times New Roman" w:hAnsi="Times New Roman"/>
          <w:lang w:val="ru-RU"/>
        </w:rPr>
      </w:pPr>
      <w:r w:rsidRPr="004348C1">
        <w:rPr>
          <w:rFonts w:ascii="Times New Roman" w:hAnsi="Times New Roman"/>
          <w:lang w:val="ru-RU"/>
        </w:rPr>
        <w:t xml:space="preserve">Сторони усвідомлюють, що зазначена в п.2 даного Додатку вартість заявлених Споживачем договірних величин споживання електричної енергії на 2024 </w:t>
      </w:r>
      <w:proofErr w:type="gramStart"/>
      <w:r w:rsidRPr="004348C1">
        <w:rPr>
          <w:rFonts w:ascii="Times New Roman" w:hAnsi="Times New Roman"/>
          <w:lang w:val="ru-RU"/>
        </w:rPr>
        <w:t>р</w:t>
      </w:r>
      <w:proofErr w:type="gramEnd"/>
      <w:r w:rsidRPr="004348C1">
        <w:rPr>
          <w:rFonts w:ascii="Times New Roman" w:hAnsi="Times New Roman"/>
          <w:lang w:val="ru-RU"/>
        </w:rPr>
        <w:t>ік, визначена виходячи з вартості тарифів (ціни за одиницю товару) 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пунктом 19 постанови КМУ від 12.10.2022 №1178.</w:t>
      </w:r>
    </w:p>
    <w:p w:rsidR="00A77A5E" w:rsidRPr="004348C1" w:rsidRDefault="00A77A5E" w:rsidP="00A77A5E">
      <w:pPr>
        <w:numPr>
          <w:ilvl w:val="0"/>
          <w:numId w:val="1"/>
        </w:numPr>
        <w:spacing w:after="0" w:line="240" w:lineRule="auto"/>
        <w:ind w:left="426" w:right="-8" w:hanging="284"/>
        <w:jc w:val="both"/>
        <w:rPr>
          <w:rFonts w:ascii="Times New Roman" w:hAnsi="Times New Roman"/>
          <w:lang w:val="ru-RU"/>
        </w:rPr>
      </w:pPr>
      <w:r w:rsidRPr="004348C1">
        <w:rPr>
          <w:rFonts w:ascii="Times New Roman" w:hAnsi="Times New Roman"/>
          <w:lang w:val="ru-RU"/>
        </w:rPr>
        <w:t>Постачання електричної енергії Споживачу здійснюється на території ліцензованої діяльності оператора системи розподілу _____________________________________.</w:t>
      </w:r>
    </w:p>
    <w:p w:rsidR="00A77A5E" w:rsidRPr="004348C1" w:rsidRDefault="00A77A5E" w:rsidP="00A77A5E">
      <w:pPr>
        <w:numPr>
          <w:ilvl w:val="0"/>
          <w:numId w:val="1"/>
        </w:numPr>
        <w:spacing w:after="0" w:line="240" w:lineRule="auto"/>
        <w:ind w:left="426" w:right="-8" w:hanging="284"/>
        <w:jc w:val="both"/>
        <w:rPr>
          <w:rFonts w:ascii="Times New Roman" w:hAnsi="Times New Roman"/>
          <w:lang w:val="ru-RU"/>
        </w:rPr>
      </w:pPr>
      <w:r w:rsidRPr="004348C1">
        <w:rPr>
          <w:rFonts w:ascii="Times New Roman" w:hAnsi="Times New Roman"/>
          <w:lang w:val="ru-RU"/>
        </w:rPr>
        <w:t>Обсяги постачання електричної енергії можуть бути змінені за домовленістю сторін згідно з умовами комерційної пропозиції.</w:t>
      </w:r>
    </w:p>
    <w:p w:rsidR="00A77A5E" w:rsidRPr="004348C1" w:rsidRDefault="00A77A5E" w:rsidP="00A77A5E">
      <w:pPr>
        <w:ind w:left="851" w:right="537"/>
        <w:jc w:val="both"/>
        <w:rPr>
          <w:rFonts w:ascii="Times New Roman" w:hAnsi="Times New Roman"/>
          <w:sz w:val="10"/>
          <w:szCs w:val="10"/>
          <w:lang w:val="ru-RU"/>
        </w:rPr>
      </w:pPr>
    </w:p>
    <w:p w:rsidR="00A77A5E" w:rsidRPr="004348C1" w:rsidRDefault="00A77A5E" w:rsidP="00A77A5E">
      <w:pPr>
        <w:ind w:left="851" w:right="537"/>
        <w:jc w:val="both"/>
        <w:rPr>
          <w:rFonts w:ascii="Times New Roman" w:hAnsi="Times New Roman"/>
          <w:sz w:val="10"/>
          <w:szCs w:val="10"/>
          <w:lang w:val="ru-RU"/>
        </w:rPr>
      </w:pPr>
    </w:p>
    <w:p w:rsidR="00A77A5E" w:rsidRPr="004348C1" w:rsidRDefault="00A77A5E" w:rsidP="00A77A5E">
      <w:pPr>
        <w:ind w:right="537"/>
        <w:jc w:val="both"/>
        <w:rPr>
          <w:rFonts w:ascii="Times New Roman" w:hAnsi="Times New Roman"/>
          <w:sz w:val="10"/>
          <w:szCs w:val="10"/>
          <w:lang w:val="ru-RU"/>
        </w:rPr>
      </w:pPr>
    </w:p>
    <w:p w:rsidR="00A77A5E" w:rsidRPr="004348C1" w:rsidRDefault="00A77A5E" w:rsidP="00A77A5E">
      <w:pPr>
        <w:ind w:left="851" w:right="537"/>
        <w:jc w:val="both"/>
        <w:rPr>
          <w:rFonts w:ascii="Times New Roman" w:hAnsi="Times New Roman"/>
          <w:sz w:val="10"/>
          <w:szCs w:val="10"/>
          <w:lang w:val="ru-RU"/>
        </w:rPr>
      </w:pPr>
    </w:p>
    <w:tbl>
      <w:tblPr>
        <w:tblW w:w="14957" w:type="dxa"/>
        <w:tblCellSpacing w:w="30" w:type="dxa"/>
        <w:tblInd w:w="452" w:type="dxa"/>
        <w:tblLook w:val="04A0" w:firstRow="1" w:lastRow="0" w:firstColumn="1" w:lastColumn="0" w:noHBand="0" w:noVBand="1"/>
      </w:tblPr>
      <w:tblGrid>
        <w:gridCol w:w="8581"/>
        <w:gridCol w:w="6376"/>
      </w:tblGrid>
      <w:tr w:rsidR="00A77A5E" w:rsidRPr="004348C1" w:rsidTr="005C5B4B">
        <w:trPr>
          <w:trHeight w:val="120"/>
          <w:tblCellSpacing w:w="30" w:type="dxa"/>
        </w:trPr>
        <w:tc>
          <w:tcPr>
            <w:tcW w:w="8491" w:type="dxa"/>
          </w:tcPr>
          <w:p w:rsidR="00A77A5E" w:rsidRPr="004348C1" w:rsidRDefault="00A77A5E" w:rsidP="005C5B4B">
            <w:pPr>
              <w:ind w:left="257" w:right="-3110" w:firstLine="27"/>
              <w:jc w:val="both"/>
              <w:rPr>
                <w:rFonts w:ascii="Times New Roman" w:hAnsi="Times New Roman"/>
                <w:b/>
                <w:color w:val="000000"/>
              </w:rPr>
            </w:pPr>
            <w:r w:rsidRPr="004348C1">
              <w:rPr>
                <w:rFonts w:ascii="Times New Roman" w:hAnsi="Times New Roman"/>
                <w:b/>
                <w:color w:val="000000"/>
              </w:rPr>
              <w:t>Постачальник:                                                                     Споживач:</w:t>
            </w:r>
          </w:p>
          <w:p w:rsidR="00A77A5E" w:rsidRPr="004348C1" w:rsidRDefault="00A77A5E" w:rsidP="005C5B4B">
            <w:pPr>
              <w:ind w:left="257" w:right="-3110" w:firstLine="27"/>
              <w:jc w:val="both"/>
              <w:rPr>
                <w:rFonts w:ascii="Times New Roman" w:hAnsi="Times New Roman"/>
                <w:b/>
                <w:color w:val="000000"/>
                <w:sz w:val="16"/>
                <w:szCs w:val="16"/>
              </w:rPr>
            </w:pPr>
          </w:p>
          <w:p w:rsidR="00A77A5E" w:rsidRDefault="00A77A5E" w:rsidP="005C5B4B">
            <w:pPr>
              <w:ind w:left="257" w:right="-3110" w:firstLine="27"/>
              <w:jc w:val="both"/>
              <w:rPr>
                <w:rFonts w:ascii="Times New Roman" w:hAnsi="Times New Roman"/>
                <w:color w:val="000000"/>
                <w:lang w:val="uk-UA"/>
              </w:rPr>
            </w:pPr>
          </w:p>
          <w:p w:rsidR="00A77A5E" w:rsidRDefault="00A77A5E" w:rsidP="005C5B4B">
            <w:pPr>
              <w:ind w:left="257" w:right="-3110" w:firstLine="27"/>
              <w:jc w:val="both"/>
              <w:rPr>
                <w:rFonts w:ascii="Times New Roman" w:hAnsi="Times New Roman"/>
                <w:color w:val="000000"/>
                <w:lang w:val="uk-UA"/>
              </w:rPr>
            </w:pPr>
          </w:p>
          <w:p w:rsidR="00A77A5E" w:rsidRPr="00D5438D" w:rsidRDefault="00A77A5E" w:rsidP="005C5B4B">
            <w:pPr>
              <w:ind w:left="257" w:right="-3110" w:firstLine="27"/>
              <w:jc w:val="both"/>
              <w:rPr>
                <w:rFonts w:ascii="Times New Roman" w:hAnsi="Times New Roman"/>
                <w:color w:val="000000"/>
                <w:lang w:val="uk-UA"/>
              </w:rPr>
            </w:pPr>
          </w:p>
        </w:tc>
        <w:tc>
          <w:tcPr>
            <w:tcW w:w="6286" w:type="dxa"/>
          </w:tcPr>
          <w:p w:rsidR="00A77A5E" w:rsidRPr="004348C1" w:rsidRDefault="00A77A5E" w:rsidP="005C5B4B">
            <w:pPr>
              <w:ind w:left="257" w:right="-3110" w:firstLine="27"/>
              <w:jc w:val="both"/>
              <w:rPr>
                <w:rFonts w:ascii="Times New Roman" w:hAnsi="Times New Roman"/>
                <w:color w:val="000000"/>
              </w:rPr>
            </w:pPr>
          </w:p>
        </w:tc>
      </w:tr>
    </w:tbl>
    <w:p w:rsidR="000D1939" w:rsidRDefault="000D1939"/>
    <w:sectPr w:rsidR="000D1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DA"/>
    <w:rsid w:val="000D1939"/>
    <w:rsid w:val="000F778E"/>
    <w:rsid w:val="003D00EC"/>
    <w:rsid w:val="005822AC"/>
    <w:rsid w:val="0060147F"/>
    <w:rsid w:val="00740C7D"/>
    <w:rsid w:val="007B096E"/>
    <w:rsid w:val="009C3FDA"/>
    <w:rsid w:val="009D2444"/>
    <w:rsid w:val="00A77A5E"/>
    <w:rsid w:val="00A8227A"/>
    <w:rsid w:val="00D53AC5"/>
    <w:rsid w:val="00D84A8D"/>
    <w:rsid w:val="00FF2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A5E"/>
    <w:rPr>
      <w:rFonts w:ascii="Calibri" w:eastAsia="Calibri" w:hAnsi="Calibri" w:cs="Times New Roman"/>
      <w:lang w:val="en-US" w:bidi="en-US"/>
    </w:rPr>
  </w:style>
  <w:style w:type="paragraph" w:styleId="2">
    <w:name w:val="heading 2"/>
    <w:basedOn w:val="a"/>
    <w:next w:val="a"/>
    <w:link w:val="20"/>
    <w:uiPriority w:val="9"/>
    <w:qFormat/>
    <w:rsid w:val="00A77A5E"/>
    <w:pPr>
      <w:spacing w:before="200" w:after="0"/>
      <w:outlineLvl w:val="1"/>
    </w:pPr>
    <w:rPr>
      <w:rFonts w:ascii="Cambria" w:eastAsia="Times New Roman" w:hAnsi="Cambria"/>
      <w:b/>
      <w:bCs/>
      <w:sz w:val="26"/>
      <w:szCs w:val="26"/>
      <w:lang w:val="x-none" w:eastAsia="x-none" w:bidi="ar-SA"/>
    </w:rPr>
  </w:style>
  <w:style w:type="paragraph" w:styleId="3">
    <w:name w:val="heading 3"/>
    <w:basedOn w:val="a"/>
    <w:next w:val="a"/>
    <w:link w:val="30"/>
    <w:uiPriority w:val="9"/>
    <w:qFormat/>
    <w:rsid w:val="00A77A5E"/>
    <w:pPr>
      <w:spacing w:before="200" w:after="0" w:line="271" w:lineRule="auto"/>
      <w:outlineLvl w:val="2"/>
    </w:pPr>
    <w:rPr>
      <w:rFonts w:ascii="Cambria" w:eastAsia="Times New Roman" w:hAnsi="Cambria"/>
      <w:b/>
      <w:bCs/>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7A5E"/>
    <w:rPr>
      <w:rFonts w:ascii="Cambria" w:eastAsia="Times New Roman" w:hAnsi="Cambria" w:cs="Times New Roman"/>
      <w:b/>
      <w:bCs/>
      <w:sz w:val="26"/>
      <w:szCs w:val="26"/>
      <w:lang w:val="x-none" w:eastAsia="x-none"/>
    </w:rPr>
  </w:style>
  <w:style w:type="character" w:customStyle="1" w:styleId="30">
    <w:name w:val="Заголовок 3 Знак"/>
    <w:basedOn w:val="a0"/>
    <w:link w:val="3"/>
    <w:uiPriority w:val="9"/>
    <w:rsid w:val="00A77A5E"/>
    <w:rPr>
      <w:rFonts w:ascii="Cambria" w:eastAsia="Times New Roman" w:hAnsi="Cambria" w:cs="Times New Roman"/>
      <w:b/>
      <w:bCs/>
      <w:sz w:val="20"/>
      <w:szCs w:val="20"/>
      <w:lang w:val="x-none" w:eastAsia="x-none"/>
    </w:rPr>
  </w:style>
  <w:style w:type="paragraph" w:styleId="a3">
    <w:name w:val="caption"/>
    <w:basedOn w:val="a"/>
    <w:next w:val="a"/>
    <w:qFormat/>
    <w:rsid w:val="00A77A5E"/>
    <w:pPr>
      <w:spacing w:line="240" w:lineRule="auto"/>
    </w:pPr>
    <w:rPr>
      <w:b/>
      <w:bCs/>
      <w:color w:val="4F81BD"/>
      <w:sz w:val="18"/>
      <w:szCs w:val="18"/>
    </w:rPr>
  </w:style>
  <w:style w:type="paragraph" w:styleId="a4">
    <w:name w:val="No Spacing"/>
    <w:basedOn w:val="a"/>
    <w:link w:val="a5"/>
    <w:uiPriority w:val="1"/>
    <w:qFormat/>
    <w:rsid w:val="00A77A5E"/>
    <w:pPr>
      <w:spacing w:after="0" w:line="240" w:lineRule="auto"/>
    </w:pPr>
  </w:style>
  <w:style w:type="character" w:customStyle="1" w:styleId="a5">
    <w:name w:val="Без інтервалів Знак"/>
    <w:basedOn w:val="a0"/>
    <w:link w:val="a4"/>
    <w:uiPriority w:val="1"/>
    <w:rsid w:val="00A77A5E"/>
    <w:rPr>
      <w:rFonts w:ascii="Calibri" w:eastAsia="Calibri" w:hAnsi="Calibri" w:cs="Times New Roman"/>
      <w:lang w:val="en-US" w:bidi="en-US"/>
    </w:rPr>
  </w:style>
  <w:style w:type="paragraph" w:styleId="a6">
    <w:name w:val="List Paragraph"/>
    <w:aliases w:val="Details"/>
    <w:basedOn w:val="a"/>
    <w:link w:val="a7"/>
    <w:uiPriority w:val="34"/>
    <w:qFormat/>
    <w:rsid w:val="00A77A5E"/>
    <w:pPr>
      <w:ind w:left="720"/>
      <w:contextualSpacing/>
    </w:pPr>
  </w:style>
  <w:style w:type="character" w:styleId="a8">
    <w:name w:val="Hyperlink"/>
    <w:uiPriority w:val="99"/>
    <w:unhideWhenUsed/>
    <w:rsid w:val="00A77A5E"/>
    <w:rPr>
      <w:color w:val="0000FF"/>
      <w:u w:val="single"/>
    </w:rPr>
  </w:style>
  <w:style w:type="character" w:customStyle="1" w:styleId="apple-converted-space">
    <w:name w:val="apple-converted-space"/>
    <w:basedOn w:val="a0"/>
    <w:rsid w:val="00A77A5E"/>
  </w:style>
  <w:style w:type="paragraph" w:styleId="HTML">
    <w:name w:val="HTML Preformatted"/>
    <w:basedOn w:val="a"/>
    <w:link w:val="HTML0"/>
    <w:unhideWhenUsed/>
    <w:rsid w:val="00A77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bidi="ar-SA"/>
    </w:rPr>
  </w:style>
  <w:style w:type="character" w:customStyle="1" w:styleId="HTML0">
    <w:name w:val="Стандартний HTML Знак"/>
    <w:basedOn w:val="a0"/>
    <w:link w:val="HTML"/>
    <w:rsid w:val="00A77A5E"/>
    <w:rPr>
      <w:rFonts w:ascii="Courier New" w:eastAsia="Times New Roman" w:hAnsi="Courier New" w:cs="Courier New"/>
      <w:sz w:val="20"/>
      <w:szCs w:val="20"/>
      <w:lang w:val="uk-UA" w:eastAsia="uk-UA"/>
    </w:rPr>
  </w:style>
  <w:style w:type="character" w:customStyle="1" w:styleId="rvts0">
    <w:name w:val="rvts0"/>
    <w:basedOn w:val="a0"/>
    <w:uiPriority w:val="99"/>
    <w:rsid w:val="00A77A5E"/>
  </w:style>
  <w:style w:type="paragraph" w:customStyle="1" w:styleId="rvps2">
    <w:name w:val="rvps2"/>
    <w:basedOn w:val="a"/>
    <w:qFormat/>
    <w:rsid w:val="00A77A5E"/>
    <w:pPr>
      <w:spacing w:before="100" w:beforeAutospacing="1" w:after="100" w:afterAutospacing="1" w:line="240" w:lineRule="auto"/>
    </w:pPr>
    <w:rPr>
      <w:rFonts w:ascii="Times New Roman" w:eastAsia="Times New Roman" w:hAnsi="Times New Roman"/>
      <w:sz w:val="24"/>
      <w:szCs w:val="24"/>
      <w:lang w:val="uk-UA" w:eastAsia="uk-UA" w:bidi="ar-SA"/>
    </w:rPr>
  </w:style>
  <w:style w:type="paragraph" w:styleId="a9">
    <w:name w:val="Normal (Web)"/>
    <w:aliases w:val="Обычный (веб) Знак"/>
    <w:basedOn w:val="a"/>
    <w:link w:val="aa"/>
    <w:uiPriority w:val="99"/>
    <w:unhideWhenUsed/>
    <w:qFormat/>
    <w:rsid w:val="00A77A5E"/>
    <w:pPr>
      <w:spacing w:before="100" w:beforeAutospacing="1" w:after="100" w:afterAutospacing="1" w:line="240" w:lineRule="auto"/>
    </w:pPr>
    <w:rPr>
      <w:rFonts w:ascii="Times New Roman" w:eastAsia="Times New Roman" w:hAnsi="Times New Roman"/>
      <w:sz w:val="24"/>
      <w:szCs w:val="24"/>
      <w:lang w:val="uk-UA" w:eastAsia="uk-UA" w:bidi="ar-SA"/>
    </w:rPr>
  </w:style>
  <w:style w:type="character" w:customStyle="1" w:styleId="a7">
    <w:name w:val="Абзац списку Знак"/>
    <w:aliases w:val="Details Знак"/>
    <w:link w:val="a6"/>
    <w:uiPriority w:val="34"/>
    <w:locked/>
    <w:rsid w:val="00A77A5E"/>
    <w:rPr>
      <w:rFonts w:ascii="Calibri" w:eastAsia="Calibri" w:hAnsi="Calibri" w:cs="Times New Roman"/>
      <w:lang w:val="en-US" w:bidi="en-US"/>
    </w:rPr>
  </w:style>
  <w:style w:type="paragraph" w:customStyle="1" w:styleId="Style6">
    <w:name w:val="Style6"/>
    <w:basedOn w:val="a"/>
    <w:rsid w:val="00A77A5E"/>
    <w:pPr>
      <w:widowControl w:val="0"/>
      <w:autoSpaceDE w:val="0"/>
      <w:autoSpaceDN w:val="0"/>
      <w:adjustRightInd w:val="0"/>
      <w:spacing w:after="0" w:line="362" w:lineRule="exact"/>
      <w:ind w:firstLine="562"/>
      <w:jc w:val="both"/>
    </w:pPr>
    <w:rPr>
      <w:rFonts w:ascii="Times New Roman" w:eastAsia="Times New Roman" w:hAnsi="Times New Roman"/>
      <w:sz w:val="24"/>
      <w:szCs w:val="24"/>
      <w:lang w:val="uk-UA" w:eastAsia="uk-UA" w:bidi="ar-SA"/>
    </w:rPr>
  </w:style>
  <w:style w:type="character" w:customStyle="1" w:styleId="FontStyle22">
    <w:name w:val="Font Style22"/>
    <w:rsid w:val="00A77A5E"/>
    <w:rPr>
      <w:rFonts w:ascii="Times New Roman" w:hAnsi="Times New Roman" w:cs="Times New Roman"/>
      <w:sz w:val="22"/>
      <w:szCs w:val="22"/>
    </w:rPr>
  </w:style>
  <w:style w:type="paragraph" w:customStyle="1" w:styleId="NormalUkr">
    <w:name w:val="NormalUkr"/>
    <w:basedOn w:val="a"/>
    <w:rsid w:val="00A77A5E"/>
    <w:pPr>
      <w:spacing w:after="0" w:line="240" w:lineRule="auto"/>
    </w:pPr>
    <w:rPr>
      <w:rFonts w:ascii="Times New Roman" w:eastAsia="Times New Roman" w:hAnsi="Times New Roman"/>
      <w:sz w:val="24"/>
      <w:szCs w:val="20"/>
      <w:lang w:eastAsia="ru-RU" w:bidi="ar-SA"/>
    </w:rPr>
  </w:style>
  <w:style w:type="character" w:customStyle="1" w:styleId="aa">
    <w:name w:val="Звичайний (веб) Знак"/>
    <w:aliases w:val="Обычный (веб) Знак Знак"/>
    <w:link w:val="a9"/>
    <w:uiPriority w:val="99"/>
    <w:locked/>
    <w:rsid w:val="00A77A5E"/>
    <w:rPr>
      <w:rFonts w:ascii="Times New Roman" w:eastAsia="Times New Roman" w:hAnsi="Times New Roman" w:cs="Times New Roman"/>
      <w:sz w:val="24"/>
      <w:szCs w:val="24"/>
      <w:lang w:val="uk-UA" w:eastAsia="uk-UA"/>
    </w:rPr>
  </w:style>
  <w:style w:type="character" w:customStyle="1" w:styleId="FontStyle12">
    <w:name w:val="Font Style12"/>
    <w:rsid w:val="00A77A5E"/>
    <w:rPr>
      <w:rFonts w:ascii="Times New Roman" w:hAnsi="Times New Roman" w:cs="Times New Roman"/>
      <w:sz w:val="22"/>
      <w:szCs w:val="22"/>
    </w:rPr>
  </w:style>
  <w:style w:type="character" w:customStyle="1" w:styleId="ab">
    <w:name w:val="Основной текст_"/>
    <w:link w:val="21"/>
    <w:rsid w:val="00A77A5E"/>
    <w:rPr>
      <w:sz w:val="26"/>
      <w:szCs w:val="26"/>
      <w:shd w:val="clear" w:color="auto" w:fill="FFFFFF"/>
    </w:rPr>
  </w:style>
  <w:style w:type="paragraph" w:customStyle="1" w:styleId="21">
    <w:name w:val="Основной текст2"/>
    <w:basedOn w:val="a"/>
    <w:link w:val="ab"/>
    <w:rsid w:val="00A77A5E"/>
    <w:pPr>
      <w:widowControl w:val="0"/>
      <w:shd w:val="clear" w:color="auto" w:fill="FFFFFF"/>
      <w:spacing w:after="0" w:line="322" w:lineRule="exact"/>
    </w:pPr>
    <w:rPr>
      <w:rFonts w:asciiTheme="minorHAnsi" w:eastAsiaTheme="minorHAnsi" w:hAnsiTheme="minorHAnsi" w:cstheme="minorBidi"/>
      <w:sz w:val="26"/>
      <w:szCs w:val="26"/>
      <w:lang w:val="ru-RU" w:bidi="ar-SA"/>
    </w:rPr>
  </w:style>
  <w:style w:type="paragraph" w:styleId="22">
    <w:name w:val="List 2"/>
    <w:basedOn w:val="a"/>
    <w:rsid w:val="00A77A5E"/>
    <w:pPr>
      <w:spacing w:after="0" w:line="240" w:lineRule="auto"/>
      <w:ind w:left="566" w:hanging="283"/>
    </w:pPr>
    <w:rPr>
      <w:rFonts w:ascii="Times New Roman" w:eastAsia="Times New Roman" w:hAnsi="Times New Roman"/>
      <w:sz w:val="24"/>
      <w:szCs w:val="24"/>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A5E"/>
    <w:rPr>
      <w:rFonts w:ascii="Calibri" w:eastAsia="Calibri" w:hAnsi="Calibri" w:cs="Times New Roman"/>
      <w:lang w:val="en-US" w:bidi="en-US"/>
    </w:rPr>
  </w:style>
  <w:style w:type="paragraph" w:styleId="2">
    <w:name w:val="heading 2"/>
    <w:basedOn w:val="a"/>
    <w:next w:val="a"/>
    <w:link w:val="20"/>
    <w:uiPriority w:val="9"/>
    <w:qFormat/>
    <w:rsid w:val="00A77A5E"/>
    <w:pPr>
      <w:spacing w:before="200" w:after="0"/>
      <w:outlineLvl w:val="1"/>
    </w:pPr>
    <w:rPr>
      <w:rFonts w:ascii="Cambria" w:eastAsia="Times New Roman" w:hAnsi="Cambria"/>
      <w:b/>
      <w:bCs/>
      <w:sz w:val="26"/>
      <w:szCs w:val="26"/>
      <w:lang w:val="x-none" w:eastAsia="x-none" w:bidi="ar-SA"/>
    </w:rPr>
  </w:style>
  <w:style w:type="paragraph" w:styleId="3">
    <w:name w:val="heading 3"/>
    <w:basedOn w:val="a"/>
    <w:next w:val="a"/>
    <w:link w:val="30"/>
    <w:uiPriority w:val="9"/>
    <w:qFormat/>
    <w:rsid w:val="00A77A5E"/>
    <w:pPr>
      <w:spacing w:before="200" w:after="0" w:line="271" w:lineRule="auto"/>
      <w:outlineLvl w:val="2"/>
    </w:pPr>
    <w:rPr>
      <w:rFonts w:ascii="Cambria" w:eastAsia="Times New Roman" w:hAnsi="Cambria"/>
      <w:b/>
      <w:bCs/>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7A5E"/>
    <w:rPr>
      <w:rFonts w:ascii="Cambria" w:eastAsia="Times New Roman" w:hAnsi="Cambria" w:cs="Times New Roman"/>
      <w:b/>
      <w:bCs/>
      <w:sz w:val="26"/>
      <w:szCs w:val="26"/>
      <w:lang w:val="x-none" w:eastAsia="x-none"/>
    </w:rPr>
  </w:style>
  <w:style w:type="character" w:customStyle="1" w:styleId="30">
    <w:name w:val="Заголовок 3 Знак"/>
    <w:basedOn w:val="a0"/>
    <w:link w:val="3"/>
    <w:uiPriority w:val="9"/>
    <w:rsid w:val="00A77A5E"/>
    <w:rPr>
      <w:rFonts w:ascii="Cambria" w:eastAsia="Times New Roman" w:hAnsi="Cambria" w:cs="Times New Roman"/>
      <w:b/>
      <w:bCs/>
      <w:sz w:val="20"/>
      <w:szCs w:val="20"/>
      <w:lang w:val="x-none" w:eastAsia="x-none"/>
    </w:rPr>
  </w:style>
  <w:style w:type="paragraph" w:styleId="a3">
    <w:name w:val="caption"/>
    <w:basedOn w:val="a"/>
    <w:next w:val="a"/>
    <w:qFormat/>
    <w:rsid w:val="00A77A5E"/>
    <w:pPr>
      <w:spacing w:line="240" w:lineRule="auto"/>
    </w:pPr>
    <w:rPr>
      <w:b/>
      <w:bCs/>
      <w:color w:val="4F81BD"/>
      <w:sz w:val="18"/>
      <w:szCs w:val="18"/>
    </w:rPr>
  </w:style>
  <w:style w:type="paragraph" w:styleId="a4">
    <w:name w:val="No Spacing"/>
    <w:basedOn w:val="a"/>
    <w:link w:val="a5"/>
    <w:uiPriority w:val="1"/>
    <w:qFormat/>
    <w:rsid w:val="00A77A5E"/>
    <w:pPr>
      <w:spacing w:after="0" w:line="240" w:lineRule="auto"/>
    </w:pPr>
  </w:style>
  <w:style w:type="character" w:customStyle="1" w:styleId="a5">
    <w:name w:val="Без інтервалів Знак"/>
    <w:basedOn w:val="a0"/>
    <w:link w:val="a4"/>
    <w:uiPriority w:val="1"/>
    <w:rsid w:val="00A77A5E"/>
    <w:rPr>
      <w:rFonts w:ascii="Calibri" w:eastAsia="Calibri" w:hAnsi="Calibri" w:cs="Times New Roman"/>
      <w:lang w:val="en-US" w:bidi="en-US"/>
    </w:rPr>
  </w:style>
  <w:style w:type="paragraph" w:styleId="a6">
    <w:name w:val="List Paragraph"/>
    <w:aliases w:val="Details"/>
    <w:basedOn w:val="a"/>
    <w:link w:val="a7"/>
    <w:uiPriority w:val="34"/>
    <w:qFormat/>
    <w:rsid w:val="00A77A5E"/>
    <w:pPr>
      <w:ind w:left="720"/>
      <w:contextualSpacing/>
    </w:pPr>
  </w:style>
  <w:style w:type="character" w:styleId="a8">
    <w:name w:val="Hyperlink"/>
    <w:uiPriority w:val="99"/>
    <w:unhideWhenUsed/>
    <w:rsid w:val="00A77A5E"/>
    <w:rPr>
      <w:color w:val="0000FF"/>
      <w:u w:val="single"/>
    </w:rPr>
  </w:style>
  <w:style w:type="character" w:customStyle="1" w:styleId="apple-converted-space">
    <w:name w:val="apple-converted-space"/>
    <w:basedOn w:val="a0"/>
    <w:rsid w:val="00A77A5E"/>
  </w:style>
  <w:style w:type="paragraph" w:styleId="HTML">
    <w:name w:val="HTML Preformatted"/>
    <w:basedOn w:val="a"/>
    <w:link w:val="HTML0"/>
    <w:unhideWhenUsed/>
    <w:rsid w:val="00A77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bidi="ar-SA"/>
    </w:rPr>
  </w:style>
  <w:style w:type="character" w:customStyle="1" w:styleId="HTML0">
    <w:name w:val="Стандартний HTML Знак"/>
    <w:basedOn w:val="a0"/>
    <w:link w:val="HTML"/>
    <w:rsid w:val="00A77A5E"/>
    <w:rPr>
      <w:rFonts w:ascii="Courier New" w:eastAsia="Times New Roman" w:hAnsi="Courier New" w:cs="Courier New"/>
      <w:sz w:val="20"/>
      <w:szCs w:val="20"/>
      <w:lang w:val="uk-UA" w:eastAsia="uk-UA"/>
    </w:rPr>
  </w:style>
  <w:style w:type="character" w:customStyle="1" w:styleId="rvts0">
    <w:name w:val="rvts0"/>
    <w:basedOn w:val="a0"/>
    <w:uiPriority w:val="99"/>
    <w:rsid w:val="00A77A5E"/>
  </w:style>
  <w:style w:type="paragraph" w:customStyle="1" w:styleId="rvps2">
    <w:name w:val="rvps2"/>
    <w:basedOn w:val="a"/>
    <w:qFormat/>
    <w:rsid w:val="00A77A5E"/>
    <w:pPr>
      <w:spacing w:before="100" w:beforeAutospacing="1" w:after="100" w:afterAutospacing="1" w:line="240" w:lineRule="auto"/>
    </w:pPr>
    <w:rPr>
      <w:rFonts w:ascii="Times New Roman" w:eastAsia="Times New Roman" w:hAnsi="Times New Roman"/>
      <w:sz w:val="24"/>
      <w:szCs w:val="24"/>
      <w:lang w:val="uk-UA" w:eastAsia="uk-UA" w:bidi="ar-SA"/>
    </w:rPr>
  </w:style>
  <w:style w:type="paragraph" w:styleId="a9">
    <w:name w:val="Normal (Web)"/>
    <w:aliases w:val="Обычный (веб) Знак"/>
    <w:basedOn w:val="a"/>
    <w:link w:val="aa"/>
    <w:uiPriority w:val="99"/>
    <w:unhideWhenUsed/>
    <w:qFormat/>
    <w:rsid w:val="00A77A5E"/>
    <w:pPr>
      <w:spacing w:before="100" w:beforeAutospacing="1" w:after="100" w:afterAutospacing="1" w:line="240" w:lineRule="auto"/>
    </w:pPr>
    <w:rPr>
      <w:rFonts w:ascii="Times New Roman" w:eastAsia="Times New Roman" w:hAnsi="Times New Roman"/>
      <w:sz w:val="24"/>
      <w:szCs w:val="24"/>
      <w:lang w:val="uk-UA" w:eastAsia="uk-UA" w:bidi="ar-SA"/>
    </w:rPr>
  </w:style>
  <w:style w:type="character" w:customStyle="1" w:styleId="a7">
    <w:name w:val="Абзац списку Знак"/>
    <w:aliases w:val="Details Знак"/>
    <w:link w:val="a6"/>
    <w:uiPriority w:val="34"/>
    <w:locked/>
    <w:rsid w:val="00A77A5E"/>
    <w:rPr>
      <w:rFonts w:ascii="Calibri" w:eastAsia="Calibri" w:hAnsi="Calibri" w:cs="Times New Roman"/>
      <w:lang w:val="en-US" w:bidi="en-US"/>
    </w:rPr>
  </w:style>
  <w:style w:type="paragraph" w:customStyle="1" w:styleId="Style6">
    <w:name w:val="Style6"/>
    <w:basedOn w:val="a"/>
    <w:rsid w:val="00A77A5E"/>
    <w:pPr>
      <w:widowControl w:val="0"/>
      <w:autoSpaceDE w:val="0"/>
      <w:autoSpaceDN w:val="0"/>
      <w:adjustRightInd w:val="0"/>
      <w:spacing w:after="0" w:line="362" w:lineRule="exact"/>
      <w:ind w:firstLine="562"/>
      <w:jc w:val="both"/>
    </w:pPr>
    <w:rPr>
      <w:rFonts w:ascii="Times New Roman" w:eastAsia="Times New Roman" w:hAnsi="Times New Roman"/>
      <w:sz w:val="24"/>
      <w:szCs w:val="24"/>
      <w:lang w:val="uk-UA" w:eastAsia="uk-UA" w:bidi="ar-SA"/>
    </w:rPr>
  </w:style>
  <w:style w:type="character" w:customStyle="1" w:styleId="FontStyle22">
    <w:name w:val="Font Style22"/>
    <w:rsid w:val="00A77A5E"/>
    <w:rPr>
      <w:rFonts w:ascii="Times New Roman" w:hAnsi="Times New Roman" w:cs="Times New Roman"/>
      <w:sz w:val="22"/>
      <w:szCs w:val="22"/>
    </w:rPr>
  </w:style>
  <w:style w:type="paragraph" w:customStyle="1" w:styleId="NormalUkr">
    <w:name w:val="NormalUkr"/>
    <w:basedOn w:val="a"/>
    <w:rsid w:val="00A77A5E"/>
    <w:pPr>
      <w:spacing w:after="0" w:line="240" w:lineRule="auto"/>
    </w:pPr>
    <w:rPr>
      <w:rFonts w:ascii="Times New Roman" w:eastAsia="Times New Roman" w:hAnsi="Times New Roman"/>
      <w:sz w:val="24"/>
      <w:szCs w:val="20"/>
      <w:lang w:eastAsia="ru-RU" w:bidi="ar-SA"/>
    </w:rPr>
  </w:style>
  <w:style w:type="character" w:customStyle="1" w:styleId="aa">
    <w:name w:val="Звичайний (веб) Знак"/>
    <w:aliases w:val="Обычный (веб) Знак Знак"/>
    <w:link w:val="a9"/>
    <w:uiPriority w:val="99"/>
    <w:locked/>
    <w:rsid w:val="00A77A5E"/>
    <w:rPr>
      <w:rFonts w:ascii="Times New Roman" w:eastAsia="Times New Roman" w:hAnsi="Times New Roman" w:cs="Times New Roman"/>
      <w:sz w:val="24"/>
      <w:szCs w:val="24"/>
      <w:lang w:val="uk-UA" w:eastAsia="uk-UA"/>
    </w:rPr>
  </w:style>
  <w:style w:type="character" w:customStyle="1" w:styleId="FontStyle12">
    <w:name w:val="Font Style12"/>
    <w:rsid w:val="00A77A5E"/>
    <w:rPr>
      <w:rFonts w:ascii="Times New Roman" w:hAnsi="Times New Roman" w:cs="Times New Roman"/>
      <w:sz w:val="22"/>
      <w:szCs w:val="22"/>
    </w:rPr>
  </w:style>
  <w:style w:type="character" w:customStyle="1" w:styleId="ab">
    <w:name w:val="Основной текст_"/>
    <w:link w:val="21"/>
    <w:rsid w:val="00A77A5E"/>
    <w:rPr>
      <w:sz w:val="26"/>
      <w:szCs w:val="26"/>
      <w:shd w:val="clear" w:color="auto" w:fill="FFFFFF"/>
    </w:rPr>
  </w:style>
  <w:style w:type="paragraph" w:customStyle="1" w:styleId="21">
    <w:name w:val="Основной текст2"/>
    <w:basedOn w:val="a"/>
    <w:link w:val="ab"/>
    <w:rsid w:val="00A77A5E"/>
    <w:pPr>
      <w:widowControl w:val="0"/>
      <w:shd w:val="clear" w:color="auto" w:fill="FFFFFF"/>
      <w:spacing w:after="0" w:line="322" w:lineRule="exact"/>
    </w:pPr>
    <w:rPr>
      <w:rFonts w:asciiTheme="minorHAnsi" w:eastAsiaTheme="minorHAnsi" w:hAnsiTheme="minorHAnsi" w:cstheme="minorBidi"/>
      <w:sz w:val="26"/>
      <w:szCs w:val="26"/>
      <w:lang w:val="ru-RU" w:bidi="ar-SA"/>
    </w:rPr>
  </w:style>
  <w:style w:type="paragraph" w:styleId="22">
    <w:name w:val="List 2"/>
    <w:basedOn w:val="a"/>
    <w:rsid w:val="00A77A5E"/>
    <w:pPr>
      <w:spacing w:after="0" w:line="240" w:lineRule="auto"/>
      <w:ind w:left="566" w:hanging="283"/>
    </w:pPr>
    <w:rPr>
      <w:rFonts w:ascii="Times New Roman" w:eastAsia="Times New Roman" w:hAnsi="Times New Roman"/>
      <w:sz w:val="24"/>
      <w:szCs w:val="24"/>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20</Pages>
  <Words>30650</Words>
  <Characters>17472</Characters>
  <Application>Microsoft Office Word</Application>
  <DocSecurity>0</DocSecurity>
  <Lines>145</Lines>
  <Paragraphs>96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Tenderr</cp:lastModifiedBy>
  <cp:revision>12</cp:revision>
  <dcterms:created xsi:type="dcterms:W3CDTF">2023-11-29T11:09:00Z</dcterms:created>
  <dcterms:modified xsi:type="dcterms:W3CDTF">2023-12-08T07:19:00Z</dcterms:modified>
</cp:coreProperties>
</file>