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ED" w:rsidRPr="004460ED" w:rsidRDefault="004460ED" w:rsidP="004460ED">
      <w:pPr>
        <w:tabs>
          <w:tab w:val="left" w:pos="8160"/>
        </w:tabs>
        <w:spacing w:line="264" w:lineRule="auto"/>
        <w:ind w:left="75" w:right="-1"/>
        <w:jc w:val="right"/>
        <w:rPr>
          <w:i w:val="0"/>
          <w:sz w:val="28"/>
          <w:szCs w:val="28"/>
        </w:rPr>
      </w:pPr>
      <w:r w:rsidRPr="004460ED">
        <w:rPr>
          <w:b/>
          <w:i w:val="0"/>
        </w:rPr>
        <w:t xml:space="preserve">       </w:t>
      </w:r>
      <w:proofErr w:type="spellStart"/>
      <w:r w:rsidRPr="004460ED">
        <w:rPr>
          <w:i w:val="0"/>
          <w:sz w:val="28"/>
          <w:szCs w:val="28"/>
        </w:rPr>
        <w:t>Додаток</w:t>
      </w:r>
      <w:proofErr w:type="spellEnd"/>
      <w:r w:rsidRPr="004460ED">
        <w:rPr>
          <w:i w:val="0"/>
          <w:sz w:val="28"/>
          <w:szCs w:val="28"/>
        </w:rPr>
        <w:t xml:space="preserve"> 2</w:t>
      </w:r>
    </w:p>
    <w:p w:rsidR="004460ED" w:rsidRPr="004460ED" w:rsidRDefault="004460ED" w:rsidP="004460ED">
      <w:pPr>
        <w:tabs>
          <w:tab w:val="left" w:pos="8160"/>
        </w:tabs>
        <w:spacing w:line="264" w:lineRule="auto"/>
        <w:ind w:left="75" w:right="-1"/>
        <w:jc w:val="right"/>
        <w:rPr>
          <w:i w:val="0"/>
          <w:sz w:val="28"/>
          <w:szCs w:val="28"/>
        </w:rPr>
      </w:pPr>
      <w:r w:rsidRPr="004460ED">
        <w:rPr>
          <w:i w:val="0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4460ED">
        <w:rPr>
          <w:i w:val="0"/>
          <w:sz w:val="28"/>
          <w:szCs w:val="28"/>
        </w:rPr>
        <w:t>До</w:t>
      </w:r>
      <w:proofErr w:type="spellEnd"/>
      <w:r w:rsidRPr="004460ED">
        <w:rPr>
          <w:i w:val="0"/>
          <w:sz w:val="28"/>
          <w:szCs w:val="28"/>
        </w:rPr>
        <w:t xml:space="preserve"> </w:t>
      </w:r>
      <w:proofErr w:type="spellStart"/>
      <w:r w:rsidRPr="004460ED">
        <w:rPr>
          <w:i w:val="0"/>
          <w:sz w:val="28"/>
          <w:szCs w:val="28"/>
        </w:rPr>
        <w:t>тендерної</w:t>
      </w:r>
      <w:proofErr w:type="spellEnd"/>
      <w:r w:rsidRPr="004460ED">
        <w:rPr>
          <w:i w:val="0"/>
          <w:sz w:val="28"/>
          <w:szCs w:val="28"/>
        </w:rPr>
        <w:t xml:space="preserve"> </w:t>
      </w:r>
      <w:proofErr w:type="spellStart"/>
      <w:r w:rsidRPr="004460ED">
        <w:rPr>
          <w:i w:val="0"/>
          <w:sz w:val="28"/>
          <w:szCs w:val="28"/>
        </w:rPr>
        <w:t>документації</w:t>
      </w:r>
      <w:bookmarkStart w:id="0" w:name="_GoBack"/>
      <w:bookmarkEnd w:id="0"/>
      <w:proofErr w:type="spellEnd"/>
    </w:p>
    <w:p w:rsidR="004460ED" w:rsidRDefault="004460ED">
      <w:pPr>
        <w:spacing w:after="3" w:line="259" w:lineRule="auto"/>
        <w:ind w:left="10" w:right="241" w:hanging="10"/>
        <w:jc w:val="center"/>
        <w:rPr>
          <w:b/>
          <w:i w:val="0"/>
          <w:lang w:val="ru-RU"/>
        </w:rPr>
      </w:pPr>
    </w:p>
    <w:p w:rsidR="004460ED" w:rsidRDefault="004460ED">
      <w:pPr>
        <w:spacing w:after="3" w:line="259" w:lineRule="auto"/>
        <w:ind w:left="10" w:right="241" w:hanging="10"/>
        <w:jc w:val="center"/>
        <w:rPr>
          <w:b/>
          <w:i w:val="0"/>
          <w:lang w:val="ru-RU"/>
        </w:rPr>
      </w:pPr>
    </w:p>
    <w:p w:rsidR="00A045E6" w:rsidRPr="00066452" w:rsidRDefault="008A77C9">
      <w:pPr>
        <w:spacing w:after="3" w:line="259" w:lineRule="auto"/>
        <w:ind w:left="10" w:right="241" w:hanging="10"/>
        <w:jc w:val="center"/>
        <w:rPr>
          <w:lang w:val="ru-RU"/>
        </w:rPr>
      </w:pPr>
      <w:r w:rsidRPr="00066452">
        <w:rPr>
          <w:b/>
          <w:i w:val="0"/>
          <w:lang w:val="ru-RU"/>
        </w:rPr>
        <w:t xml:space="preserve">ВИМОГИ ДО ПРЕДМЕТУ ЗАКУПІВЛІ </w:t>
      </w:r>
    </w:p>
    <w:p w:rsidR="00A045E6" w:rsidRPr="00066452" w:rsidRDefault="008A77C9">
      <w:pPr>
        <w:spacing w:after="252" w:line="259" w:lineRule="auto"/>
        <w:ind w:left="1687" w:hanging="10"/>
        <w:jc w:val="left"/>
        <w:rPr>
          <w:lang w:val="ru-RU"/>
        </w:rPr>
      </w:pPr>
      <w:r w:rsidRPr="00066452">
        <w:rPr>
          <w:b/>
          <w:i w:val="0"/>
          <w:lang w:val="ru-RU"/>
        </w:rPr>
        <w:t xml:space="preserve">Код НК 024:2019: 36465 - </w:t>
      </w:r>
      <w:proofErr w:type="spellStart"/>
      <w:r w:rsidRPr="00066452">
        <w:rPr>
          <w:b/>
          <w:i w:val="0"/>
          <w:lang w:val="ru-RU"/>
        </w:rPr>
        <w:t>Настільна</w:t>
      </w:r>
      <w:proofErr w:type="spellEnd"/>
      <w:r w:rsidRPr="00066452">
        <w:rPr>
          <w:b/>
          <w:i w:val="0"/>
          <w:lang w:val="ru-RU"/>
        </w:rPr>
        <w:t xml:space="preserve"> </w:t>
      </w:r>
      <w:proofErr w:type="spellStart"/>
      <w:r w:rsidRPr="00066452">
        <w:rPr>
          <w:b/>
          <w:i w:val="0"/>
          <w:lang w:val="ru-RU"/>
        </w:rPr>
        <w:t>універсальна</w:t>
      </w:r>
      <w:proofErr w:type="spellEnd"/>
      <w:r w:rsidRPr="00066452">
        <w:rPr>
          <w:b/>
          <w:i w:val="0"/>
          <w:lang w:val="ru-RU"/>
        </w:rPr>
        <w:t xml:space="preserve"> центрифуга</w:t>
      </w:r>
    </w:p>
    <w:p w:rsidR="00A045E6" w:rsidRDefault="008A77C9">
      <w:pPr>
        <w:spacing w:line="259" w:lineRule="auto"/>
        <w:ind w:left="-5" w:hanging="10"/>
        <w:jc w:val="left"/>
      </w:pPr>
      <w:r w:rsidRPr="00066452">
        <w:rPr>
          <w:b/>
          <w:i w:val="0"/>
          <w:lang w:val="ru-RU"/>
        </w:rPr>
        <w:t xml:space="preserve"> </w:t>
      </w:r>
      <w:r>
        <w:rPr>
          <w:b/>
          <w:i w:val="0"/>
        </w:rPr>
        <w:t>ЗАГАЛЬНІ ВИМОГИ:</w:t>
      </w:r>
    </w:p>
    <w:p w:rsidR="00A045E6" w:rsidRPr="00066452" w:rsidRDefault="008A77C9">
      <w:pPr>
        <w:numPr>
          <w:ilvl w:val="0"/>
          <w:numId w:val="1"/>
        </w:numPr>
        <w:ind w:right="-15"/>
        <w:rPr>
          <w:i w:val="0"/>
          <w:lang w:val="ru-RU"/>
        </w:rPr>
      </w:pPr>
      <w:r w:rsidRPr="00066452">
        <w:rPr>
          <w:i w:val="0"/>
          <w:lang w:val="ru-RU"/>
        </w:rPr>
        <w:t xml:space="preserve">Товар, </w:t>
      </w:r>
      <w:proofErr w:type="spellStart"/>
      <w:r w:rsidRPr="00066452">
        <w:rPr>
          <w:i w:val="0"/>
          <w:lang w:val="ru-RU"/>
        </w:rPr>
        <w:t>запропонований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Учасником</w:t>
      </w:r>
      <w:proofErr w:type="spellEnd"/>
      <w:r w:rsidRPr="00066452">
        <w:rPr>
          <w:i w:val="0"/>
          <w:lang w:val="ru-RU"/>
        </w:rPr>
        <w:t xml:space="preserve">, повинен </w:t>
      </w:r>
      <w:proofErr w:type="spellStart"/>
      <w:r w:rsidRPr="00066452">
        <w:rPr>
          <w:i w:val="0"/>
          <w:lang w:val="ru-RU"/>
        </w:rPr>
        <w:t>відповідати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національним</w:t>
      </w:r>
      <w:proofErr w:type="spellEnd"/>
      <w:r w:rsidRPr="00066452">
        <w:rPr>
          <w:i w:val="0"/>
          <w:lang w:val="ru-RU"/>
        </w:rPr>
        <w:t xml:space="preserve"> та/</w:t>
      </w:r>
      <w:proofErr w:type="spellStart"/>
      <w:r w:rsidRPr="00066452">
        <w:rPr>
          <w:i w:val="0"/>
          <w:lang w:val="ru-RU"/>
        </w:rPr>
        <w:t>або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міжнародним</w:t>
      </w:r>
      <w:proofErr w:type="spellEnd"/>
      <w:r w:rsidRPr="00066452">
        <w:rPr>
          <w:i w:val="0"/>
          <w:lang w:val="ru-RU"/>
        </w:rPr>
        <w:t xml:space="preserve"> стандартам, </w:t>
      </w:r>
      <w:proofErr w:type="spellStart"/>
      <w:r w:rsidRPr="00066452">
        <w:rPr>
          <w:i w:val="0"/>
          <w:lang w:val="ru-RU"/>
        </w:rPr>
        <w:t>медико</w:t>
      </w:r>
      <w:proofErr w:type="spellEnd"/>
      <w:r w:rsidRPr="00066452">
        <w:rPr>
          <w:i w:val="0"/>
          <w:lang w:val="ru-RU"/>
        </w:rPr>
        <w:t xml:space="preserve"> – </w:t>
      </w:r>
      <w:proofErr w:type="spellStart"/>
      <w:r w:rsidRPr="00066452">
        <w:rPr>
          <w:i w:val="0"/>
          <w:lang w:val="ru-RU"/>
        </w:rPr>
        <w:t>технічним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вимогам</w:t>
      </w:r>
      <w:proofErr w:type="spellEnd"/>
      <w:r w:rsidRPr="00066452">
        <w:rPr>
          <w:i w:val="0"/>
          <w:lang w:val="ru-RU"/>
        </w:rPr>
        <w:t xml:space="preserve"> </w:t>
      </w:r>
      <w:proofErr w:type="gramStart"/>
      <w:r w:rsidRPr="00066452">
        <w:rPr>
          <w:i w:val="0"/>
          <w:lang w:val="ru-RU"/>
        </w:rPr>
        <w:t>до предмету</w:t>
      </w:r>
      <w:proofErr w:type="gram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закупівлі</w:t>
      </w:r>
      <w:proofErr w:type="spellEnd"/>
      <w:r w:rsidRPr="00066452">
        <w:rPr>
          <w:i w:val="0"/>
          <w:lang w:val="ru-RU"/>
        </w:rPr>
        <w:t xml:space="preserve">, </w:t>
      </w:r>
      <w:proofErr w:type="spellStart"/>
      <w:r w:rsidRPr="00066452">
        <w:rPr>
          <w:i w:val="0"/>
          <w:lang w:val="ru-RU"/>
        </w:rPr>
        <w:t>встановленим</w:t>
      </w:r>
      <w:proofErr w:type="spellEnd"/>
      <w:r w:rsidRPr="00066452">
        <w:rPr>
          <w:i w:val="0"/>
          <w:lang w:val="ru-RU"/>
        </w:rPr>
        <w:t xml:space="preserve"> у </w:t>
      </w:r>
      <w:proofErr w:type="spellStart"/>
      <w:r w:rsidRPr="00066452">
        <w:rPr>
          <w:i w:val="0"/>
          <w:lang w:val="ru-RU"/>
        </w:rPr>
        <w:t>даному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додатку</w:t>
      </w:r>
      <w:proofErr w:type="spellEnd"/>
      <w:r w:rsidRPr="00066452">
        <w:rPr>
          <w:i w:val="0"/>
          <w:lang w:val="ru-RU"/>
        </w:rPr>
        <w:t xml:space="preserve"> та </w:t>
      </w:r>
      <w:proofErr w:type="spellStart"/>
      <w:r w:rsidRPr="00066452">
        <w:rPr>
          <w:i w:val="0"/>
          <w:lang w:val="ru-RU"/>
        </w:rPr>
        <w:t>всіх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інших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вимог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Тендерної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Документації</w:t>
      </w:r>
      <w:proofErr w:type="spellEnd"/>
      <w:r w:rsidRPr="00066452">
        <w:rPr>
          <w:i w:val="0"/>
          <w:lang w:val="ru-RU"/>
        </w:rPr>
        <w:t>.</w:t>
      </w:r>
    </w:p>
    <w:p w:rsidR="00A045E6" w:rsidRPr="004460ED" w:rsidRDefault="008A77C9">
      <w:pPr>
        <w:ind w:left="-15" w:right="-15"/>
        <w:rPr>
          <w:i w:val="0"/>
          <w:lang w:val="ru-RU"/>
        </w:rPr>
      </w:pPr>
      <w:r w:rsidRPr="004460ED">
        <w:rPr>
          <w:i w:val="0"/>
          <w:lang w:val="ru-RU"/>
        </w:rPr>
        <w:t xml:space="preserve">Відповідність </w:t>
      </w:r>
      <w:proofErr w:type="spellStart"/>
      <w:r w:rsidRPr="004460ED">
        <w:rPr>
          <w:i w:val="0"/>
          <w:lang w:val="ru-RU"/>
        </w:rPr>
        <w:t>технічних</w:t>
      </w:r>
      <w:proofErr w:type="spellEnd"/>
      <w:r w:rsidRPr="004460ED">
        <w:rPr>
          <w:i w:val="0"/>
          <w:lang w:val="ru-RU"/>
        </w:rPr>
        <w:t xml:space="preserve"> характеристик </w:t>
      </w:r>
      <w:proofErr w:type="spellStart"/>
      <w:r w:rsidRPr="004460ED">
        <w:rPr>
          <w:i w:val="0"/>
          <w:lang w:val="ru-RU"/>
        </w:rPr>
        <w:t>запропонованого</w:t>
      </w:r>
      <w:proofErr w:type="spellEnd"/>
      <w:r w:rsidRPr="004460ED">
        <w:rPr>
          <w:i w:val="0"/>
          <w:lang w:val="ru-RU"/>
        </w:rPr>
        <w:t xml:space="preserve"> </w:t>
      </w:r>
      <w:proofErr w:type="spellStart"/>
      <w:r w:rsidRPr="004460ED">
        <w:rPr>
          <w:i w:val="0"/>
          <w:lang w:val="ru-RU"/>
        </w:rPr>
        <w:t>Учасником</w:t>
      </w:r>
      <w:proofErr w:type="spellEnd"/>
      <w:r w:rsidRPr="004460ED">
        <w:rPr>
          <w:i w:val="0"/>
          <w:lang w:val="ru-RU"/>
        </w:rPr>
        <w:t xml:space="preserve"> Товару </w:t>
      </w:r>
      <w:proofErr w:type="spellStart"/>
      <w:r w:rsidRPr="004460ED">
        <w:rPr>
          <w:i w:val="0"/>
          <w:lang w:val="ru-RU"/>
        </w:rPr>
        <w:t>вимогам</w:t>
      </w:r>
      <w:proofErr w:type="spellEnd"/>
      <w:r w:rsidRPr="004460ED">
        <w:rPr>
          <w:i w:val="0"/>
          <w:lang w:val="ru-RU"/>
        </w:rPr>
        <w:t xml:space="preserve"> </w:t>
      </w:r>
      <w:proofErr w:type="spellStart"/>
      <w:r w:rsidRPr="004460ED">
        <w:rPr>
          <w:i w:val="0"/>
          <w:lang w:val="ru-RU"/>
        </w:rPr>
        <w:t>технічного</w:t>
      </w:r>
      <w:proofErr w:type="spellEnd"/>
      <w:r w:rsidRPr="004460ED">
        <w:rPr>
          <w:i w:val="0"/>
          <w:lang w:val="ru-RU"/>
        </w:rPr>
        <w:t xml:space="preserve"> </w:t>
      </w:r>
      <w:proofErr w:type="spellStart"/>
      <w:r w:rsidRPr="004460ED">
        <w:rPr>
          <w:i w:val="0"/>
          <w:lang w:val="ru-RU"/>
        </w:rPr>
        <w:t>завдання</w:t>
      </w:r>
      <w:proofErr w:type="spellEnd"/>
      <w:r w:rsidRPr="004460ED">
        <w:rPr>
          <w:i w:val="0"/>
          <w:lang w:val="ru-RU"/>
        </w:rPr>
        <w:t xml:space="preserve"> повинна бути </w:t>
      </w:r>
      <w:proofErr w:type="spellStart"/>
      <w:r w:rsidRPr="004460ED">
        <w:rPr>
          <w:i w:val="0"/>
          <w:lang w:val="ru-RU"/>
        </w:rPr>
        <w:t>обов’язково</w:t>
      </w:r>
      <w:proofErr w:type="spellEnd"/>
      <w:r w:rsidRPr="004460ED">
        <w:rPr>
          <w:i w:val="0"/>
          <w:lang w:val="ru-RU"/>
        </w:rPr>
        <w:t xml:space="preserve"> </w:t>
      </w:r>
      <w:proofErr w:type="spellStart"/>
      <w:r w:rsidRPr="004460ED">
        <w:rPr>
          <w:i w:val="0"/>
          <w:lang w:val="ru-RU"/>
        </w:rPr>
        <w:t>підтверджена</w:t>
      </w:r>
      <w:proofErr w:type="spellEnd"/>
      <w:r w:rsidRPr="004460ED">
        <w:rPr>
          <w:i w:val="0"/>
          <w:lang w:val="ru-RU"/>
        </w:rPr>
        <w:t xml:space="preserve"> </w:t>
      </w:r>
      <w:proofErr w:type="spellStart"/>
      <w:r w:rsidRPr="004460ED">
        <w:rPr>
          <w:i w:val="0"/>
          <w:lang w:val="ru-RU"/>
        </w:rPr>
        <w:t>копією</w:t>
      </w:r>
      <w:proofErr w:type="spellEnd"/>
      <w:r w:rsidRPr="004460ED">
        <w:rPr>
          <w:i w:val="0"/>
          <w:lang w:val="ru-RU"/>
        </w:rPr>
        <w:t xml:space="preserve"> документу (</w:t>
      </w:r>
      <w:proofErr w:type="spellStart"/>
      <w:r w:rsidRPr="004460ED">
        <w:rPr>
          <w:i w:val="0"/>
          <w:lang w:val="ru-RU"/>
        </w:rPr>
        <w:t>експлуатаційної</w:t>
      </w:r>
      <w:proofErr w:type="spellEnd"/>
      <w:r w:rsidRPr="004460ED">
        <w:rPr>
          <w:i w:val="0"/>
          <w:lang w:val="ru-RU"/>
        </w:rPr>
        <w:t xml:space="preserve"> </w:t>
      </w:r>
      <w:proofErr w:type="spellStart"/>
      <w:r w:rsidRPr="004460ED">
        <w:rPr>
          <w:i w:val="0"/>
          <w:lang w:val="ru-RU"/>
        </w:rPr>
        <w:t>документації</w:t>
      </w:r>
      <w:proofErr w:type="spellEnd"/>
      <w:r w:rsidRPr="004460ED">
        <w:rPr>
          <w:i w:val="0"/>
          <w:lang w:val="ru-RU"/>
        </w:rPr>
        <w:t xml:space="preserve">: </w:t>
      </w:r>
      <w:proofErr w:type="spellStart"/>
      <w:r w:rsidRPr="004460ED">
        <w:rPr>
          <w:i w:val="0"/>
          <w:lang w:val="ru-RU"/>
        </w:rPr>
        <w:t>настанови</w:t>
      </w:r>
      <w:proofErr w:type="spellEnd"/>
      <w:r w:rsidRPr="004460ED">
        <w:rPr>
          <w:i w:val="0"/>
          <w:lang w:val="ru-RU"/>
        </w:rPr>
        <w:t xml:space="preserve"> з </w:t>
      </w:r>
      <w:proofErr w:type="spellStart"/>
      <w:r w:rsidRPr="004460ED">
        <w:rPr>
          <w:i w:val="0"/>
          <w:lang w:val="ru-RU"/>
        </w:rPr>
        <w:t>експлуатації</w:t>
      </w:r>
      <w:proofErr w:type="spellEnd"/>
      <w:r w:rsidRPr="004460ED">
        <w:rPr>
          <w:i w:val="0"/>
          <w:lang w:val="ru-RU"/>
        </w:rPr>
        <w:t xml:space="preserve">, </w:t>
      </w:r>
      <w:proofErr w:type="spellStart"/>
      <w:r w:rsidRPr="004460ED">
        <w:rPr>
          <w:i w:val="0"/>
          <w:lang w:val="ru-RU"/>
        </w:rPr>
        <w:t>або</w:t>
      </w:r>
      <w:proofErr w:type="spellEnd"/>
      <w:r w:rsidRPr="004460ED">
        <w:rPr>
          <w:i w:val="0"/>
          <w:lang w:val="ru-RU"/>
        </w:rPr>
        <w:t xml:space="preserve"> </w:t>
      </w:r>
      <w:proofErr w:type="spellStart"/>
      <w:r w:rsidRPr="004460ED">
        <w:rPr>
          <w:i w:val="0"/>
          <w:lang w:val="ru-RU"/>
        </w:rPr>
        <w:t>інструкції</w:t>
      </w:r>
      <w:proofErr w:type="spellEnd"/>
      <w:r w:rsidRPr="004460ED">
        <w:rPr>
          <w:i w:val="0"/>
          <w:lang w:val="ru-RU"/>
        </w:rPr>
        <w:t xml:space="preserve">, </w:t>
      </w:r>
      <w:proofErr w:type="spellStart"/>
      <w:r w:rsidRPr="004460ED">
        <w:rPr>
          <w:i w:val="0"/>
          <w:lang w:val="ru-RU"/>
        </w:rPr>
        <w:t>або</w:t>
      </w:r>
      <w:proofErr w:type="spellEnd"/>
      <w:r w:rsidRPr="004460ED">
        <w:rPr>
          <w:i w:val="0"/>
          <w:lang w:val="ru-RU"/>
        </w:rPr>
        <w:t xml:space="preserve"> </w:t>
      </w:r>
      <w:proofErr w:type="spellStart"/>
      <w:r w:rsidRPr="004460ED">
        <w:rPr>
          <w:i w:val="0"/>
          <w:lang w:val="ru-RU"/>
        </w:rPr>
        <w:t>технічного</w:t>
      </w:r>
      <w:proofErr w:type="spellEnd"/>
      <w:r w:rsidRPr="004460ED">
        <w:rPr>
          <w:i w:val="0"/>
          <w:lang w:val="ru-RU"/>
        </w:rPr>
        <w:t xml:space="preserve"> </w:t>
      </w:r>
      <w:proofErr w:type="spellStart"/>
      <w:r w:rsidRPr="004460ED">
        <w:rPr>
          <w:i w:val="0"/>
          <w:lang w:val="ru-RU"/>
        </w:rPr>
        <w:t>опису</w:t>
      </w:r>
      <w:proofErr w:type="spellEnd"/>
      <w:r w:rsidRPr="004460ED">
        <w:rPr>
          <w:i w:val="0"/>
          <w:lang w:val="ru-RU"/>
        </w:rPr>
        <w:t xml:space="preserve"> </w:t>
      </w:r>
      <w:proofErr w:type="spellStart"/>
      <w:r w:rsidRPr="004460ED">
        <w:rPr>
          <w:i w:val="0"/>
          <w:lang w:val="ru-RU"/>
        </w:rPr>
        <w:t>чи</w:t>
      </w:r>
      <w:proofErr w:type="spellEnd"/>
      <w:r w:rsidRPr="004460ED">
        <w:rPr>
          <w:i w:val="0"/>
          <w:lang w:val="ru-RU"/>
        </w:rPr>
        <w:t xml:space="preserve"> </w:t>
      </w:r>
      <w:proofErr w:type="spellStart"/>
      <w:r w:rsidRPr="004460ED">
        <w:rPr>
          <w:i w:val="0"/>
          <w:lang w:val="ru-RU"/>
        </w:rPr>
        <w:t>технічних</w:t>
      </w:r>
      <w:proofErr w:type="spellEnd"/>
      <w:r w:rsidRPr="004460ED">
        <w:rPr>
          <w:i w:val="0"/>
          <w:lang w:val="ru-RU"/>
        </w:rPr>
        <w:t xml:space="preserve"> умов, </w:t>
      </w:r>
      <w:proofErr w:type="spellStart"/>
      <w:r w:rsidRPr="004460ED">
        <w:rPr>
          <w:i w:val="0"/>
          <w:lang w:val="ru-RU"/>
        </w:rPr>
        <w:t>або</w:t>
      </w:r>
      <w:proofErr w:type="spellEnd"/>
      <w:r w:rsidRPr="004460ED">
        <w:rPr>
          <w:i w:val="0"/>
          <w:lang w:val="ru-RU"/>
        </w:rPr>
        <w:t xml:space="preserve"> </w:t>
      </w:r>
      <w:proofErr w:type="spellStart"/>
      <w:r w:rsidRPr="004460ED">
        <w:rPr>
          <w:i w:val="0"/>
          <w:lang w:val="ru-RU"/>
        </w:rPr>
        <w:t>ін</w:t>
      </w:r>
      <w:proofErr w:type="spellEnd"/>
      <w:r w:rsidRPr="004460ED">
        <w:rPr>
          <w:i w:val="0"/>
          <w:lang w:val="ru-RU"/>
        </w:rPr>
        <w:t xml:space="preserve">. </w:t>
      </w:r>
      <w:proofErr w:type="spellStart"/>
      <w:r w:rsidRPr="004460ED">
        <w:rPr>
          <w:i w:val="0"/>
          <w:lang w:val="ru-RU"/>
        </w:rPr>
        <w:t>документів</w:t>
      </w:r>
      <w:proofErr w:type="spellEnd"/>
      <w:r w:rsidRPr="004460ED">
        <w:rPr>
          <w:i w:val="0"/>
          <w:lang w:val="ru-RU"/>
        </w:rPr>
        <w:t xml:space="preserve"> </w:t>
      </w:r>
      <w:proofErr w:type="spellStart"/>
      <w:r w:rsidRPr="004460ED">
        <w:rPr>
          <w:i w:val="0"/>
          <w:lang w:val="ru-RU"/>
        </w:rPr>
        <w:t>українською</w:t>
      </w:r>
      <w:proofErr w:type="spellEnd"/>
      <w:r w:rsidRPr="004460ED">
        <w:rPr>
          <w:i w:val="0"/>
          <w:lang w:val="ru-RU"/>
        </w:rPr>
        <w:t xml:space="preserve"> </w:t>
      </w:r>
      <w:proofErr w:type="spellStart"/>
      <w:r w:rsidRPr="004460ED">
        <w:rPr>
          <w:i w:val="0"/>
          <w:lang w:val="ru-RU"/>
        </w:rPr>
        <w:t>мовою</w:t>
      </w:r>
      <w:proofErr w:type="spellEnd"/>
      <w:r w:rsidRPr="004460ED">
        <w:rPr>
          <w:i w:val="0"/>
          <w:lang w:val="ru-RU"/>
        </w:rPr>
        <w:t xml:space="preserve">) в </w:t>
      </w:r>
      <w:proofErr w:type="spellStart"/>
      <w:r w:rsidRPr="004460ED">
        <w:rPr>
          <w:i w:val="0"/>
          <w:lang w:val="ru-RU"/>
        </w:rPr>
        <w:t>якому</w:t>
      </w:r>
      <w:proofErr w:type="spellEnd"/>
      <w:r w:rsidRPr="004460ED">
        <w:rPr>
          <w:i w:val="0"/>
          <w:lang w:val="ru-RU"/>
        </w:rPr>
        <w:t xml:space="preserve"> </w:t>
      </w:r>
      <w:proofErr w:type="spellStart"/>
      <w:r w:rsidRPr="004460ED">
        <w:rPr>
          <w:i w:val="0"/>
          <w:lang w:val="ru-RU"/>
        </w:rPr>
        <w:t>міститься</w:t>
      </w:r>
      <w:proofErr w:type="spellEnd"/>
      <w:r w:rsidRPr="004460ED">
        <w:rPr>
          <w:i w:val="0"/>
          <w:lang w:val="ru-RU"/>
        </w:rPr>
        <w:t xml:space="preserve"> </w:t>
      </w:r>
      <w:proofErr w:type="spellStart"/>
      <w:r w:rsidRPr="004460ED">
        <w:rPr>
          <w:i w:val="0"/>
          <w:lang w:val="ru-RU"/>
        </w:rPr>
        <w:t>ця</w:t>
      </w:r>
      <w:proofErr w:type="spellEnd"/>
      <w:r w:rsidRPr="004460ED">
        <w:rPr>
          <w:i w:val="0"/>
          <w:lang w:val="ru-RU"/>
        </w:rPr>
        <w:t xml:space="preserve"> </w:t>
      </w:r>
      <w:proofErr w:type="spellStart"/>
      <w:r w:rsidRPr="004460ED">
        <w:rPr>
          <w:i w:val="0"/>
          <w:lang w:val="ru-RU"/>
        </w:rPr>
        <w:t>інформація</w:t>
      </w:r>
      <w:proofErr w:type="spellEnd"/>
      <w:r w:rsidRPr="004460ED">
        <w:rPr>
          <w:i w:val="0"/>
          <w:lang w:val="ru-RU"/>
        </w:rPr>
        <w:t>.</w:t>
      </w:r>
    </w:p>
    <w:p w:rsidR="00A045E6" w:rsidRPr="00066452" w:rsidRDefault="008A77C9">
      <w:pPr>
        <w:numPr>
          <w:ilvl w:val="0"/>
          <w:numId w:val="1"/>
        </w:numPr>
        <w:ind w:right="-15"/>
        <w:rPr>
          <w:i w:val="0"/>
          <w:lang w:val="ru-RU"/>
        </w:rPr>
      </w:pPr>
      <w:r w:rsidRPr="00066452">
        <w:rPr>
          <w:i w:val="0"/>
          <w:lang w:val="ru-RU"/>
        </w:rPr>
        <w:t xml:space="preserve">Товар, </w:t>
      </w:r>
      <w:proofErr w:type="spellStart"/>
      <w:r w:rsidRPr="00066452">
        <w:rPr>
          <w:i w:val="0"/>
          <w:lang w:val="ru-RU"/>
        </w:rPr>
        <w:t>запропонований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Учасником</w:t>
      </w:r>
      <w:proofErr w:type="spellEnd"/>
      <w:r w:rsidRPr="00066452">
        <w:rPr>
          <w:i w:val="0"/>
          <w:lang w:val="ru-RU"/>
        </w:rPr>
        <w:t xml:space="preserve">, повинен бути </w:t>
      </w:r>
      <w:proofErr w:type="spellStart"/>
      <w:r w:rsidRPr="00066452">
        <w:rPr>
          <w:i w:val="0"/>
          <w:lang w:val="ru-RU"/>
        </w:rPr>
        <w:t>новим</w:t>
      </w:r>
      <w:proofErr w:type="spellEnd"/>
      <w:r w:rsidRPr="00066452">
        <w:rPr>
          <w:i w:val="0"/>
          <w:lang w:val="ru-RU"/>
        </w:rPr>
        <w:t xml:space="preserve"> і таким, </w:t>
      </w:r>
      <w:proofErr w:type="spellStart"/>
      <w:r w:rsidRPr="00066452">
        <w:rPr>
          <w:i w:val="0"/>
          <w:lang w:val="ru-RU"/>
        </w:rPr>
        <w:t>що</w:t>
      </w:r>
      <w:proofErr w:type="spellEnd"/>
      <w:r w:rsidRPr="00066452">
        <w:rPr>
          <w:i w:val="0"/>
          <w:lang w:val="ru-RU"/>
        </w:rPr>
        <w:t xml:space="preserve"> не </w:t>
      </w:r>
      <w:proofErr w:type="spellStart"/>
      <w:r w:rsidRPr="00066452">
        <w:rPr>
          <w:i w:val="0"/>
          <w:lang w:val="ru-RU"/>
        </w:rPr>
        <w:t>був</w:t>
      </w:r>
      <w:proofErr w:type="spellEnd"/>
      <w:r w:rsidRPr="00066452">
        <w:rPr>
          <w:i w:val="0"/>
          <w:lang w:val="ru-RU"/>
        </w:rPr>
        <w:t xml:space="preserve"> у </w:t>
      </w:r>
      <w:proofErr w:type="spellStart"/>
      <w:r w:rsidRPr="00066452">
        <w:rPr>
          <w:i w:val="0"/>
          <w:lang w:val="ru-RU"/>
        </w:rPr>
        <w:t>використанні</w:t>
      </w:r>
      <w:proofErr w:type="spellEnd"/>
      <w:r w:rsidRPr="00066452">
        <w:rPr>
          <w:i w:val="0"/>
          <w:lang w:val="ru-RU"/>
        </w:rPr>
        <w:t xml:space="preserve"> та </w:t>
      </w:r>
      <w:proofErr w:type="spellStart"/>
      <w:r w:rsidRPr="00066452">
        <w:rPr>
          <w:i w:val="0"/>
          <w:lang w:val="ru-RU"/>
        </w:rPr>
        <w:t>гарантійний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термін</w:t>
      </w:r>
      <w:proofErr w:type="spellEnd"/>
      <w:r w:rsidRPr="00066452">
        <w:rPr>
          <w:i w:val="0"/>
          <w:lang w:val="ru-RU"/>
        </w:rPr>
        <w:t xml:space="preserve"> (строк) </w:t>
      </w:r>
      <w:proofErr w:type="spellStart"/>
      <w:r w:rsidRPr="00066452">
        <w:rPr>
          <w:i w:val="0"/>
          <w:lang w:val="ru-RU"/>
        </w:rPr>
        <w:t>експлуатації</w:t>
      </w:r>
      <w:proofErr w:type="spellEnd"/>
      <w:r w:rsidRPr="00066452">
        <w:rPr>
          <w:i w:val="0"/>
          <w:lang w:val="ru-RU"/>
        </w:rPr>
        <w:t xml:space="preserve"> повинен </w:t>
      </w:r>
      <w:proofErr w:type="spellStart"/>
      <w:r w:rsidRPr="00066452">
        <w:rPr>
          <w:i w:val="0"/>
          <w:lang w:val="ru-RU"/>
        </w:rPr>
        <w:t>становити</w:t>
      </w:r>
      <w:proofErr w:type="spellEnd"/>
      <w:r w:rsidRPr="00066452">
        <w:rPr>
          <w:i w:val="0"/>
          <w:lang w:val="ru-RU"/>
        </w:rPr>
        <w:t xml:space="preserve"> не </w:t>
      </w:r>
      <w:proofErr w:type="spellStart"/>
      <w:r w:rsidRPr="00066452">
        <w:rPr>
          <w:i w:val="0"/>
          <w:lang w:val="ru-RU"/>
        </w:rPr>
        <w:t>менше</w:t>
      </w:r>
      <w:proofErr w:type="spellEnd"/>
      <w:r w:rsidRPr="00066452">
        <w:rPr>
          <w:i w:val="0"/>
          <w:lang w:val="ru-RU"/>
        </w:rPr>
        <w:t xml:space="preserve"> 12 </w:t>
      </w:r>
      <w:proofErr w:type="spellStart"/>
      <w:r w:rsidRPr="00066452">
        <w:rPr>
          <w:i w:val="0"/>
          <w:lang w:val="ru-RU"/>
        </w:rPr>
        <w:t>місяців</w:t>
      </w:r>
      <w:proofErr w:type="spellEnd"/>
      <w:r w:rsidRPr="00066452">
        <w:rPr>
          <w:i w:val="0"/>
          <w:lang w:val="ru-RU"/>
        </w:rPr>
        <w:t>.</w:t>
      </w:r>
    </w:p>
    <w:p w:rsidR="00A045E6" w:rsidRPr="00066452" w:rsidRDefault="008A77C9">
      <w:pPr>
        <w:ind w:left="-15" w:right="-15"/>
        <w:rPr>
          <w:i w:val="0"/>
          <w:lang w:val="ru-RU"/>
        </w:rPr>
      </w:pPr>
      <w:r w:rsidRPr="00066452">
        <w:rPr>
          <w:i w:val="0"/>
          <w:lang w:val="ru-RU"/>
        </w:rPr>
        <w:t xml:space="preserve">На </w:t>
      </w:r>
      <w:proofErr w:type="spellStart"/>
      <w:r w:rsidRPr="00066452">
        <w:rPr>
          <w:i w:val="0"/>
          <w:lang w:val="ru-RU"/>
        </w:rPr>
        <w:t>підтвердження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Учасник</w:t>
      </w:r>
      <w:proofErr w:type="spellEnd"/>
      <w:r w:rsidRPr="00066452">
        <w:rPr>
          <w:i w:val="0"/>
          <w:lang w:val="ru-RU"/>
        </w:rPr>
        <w:t xml:space="preserve"> повинен </w:t>
      </w:r>
      <w:proofErr w:type="spellStart"/>
      <w:r w:rsidRPr="00066452">
        <w:rPr>
          <w:i w:val="0"/>
          <w:lang w:val="ru-RU"/>
        </w:rPr>
        <w:t>надати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копію</w:t>
      </w:r>
      <w:proofErr w:type="spellEnd"/>
      <w:r w:rsidRPr="00066452">
        <w:rPr>
          <w:i w:val="0"/>
          <w:lang w:val="ru-RU"/>
        </w:rPr>
        <w:t xml:space="preserve"> листа у </w:t>
      </w:r>
      <w:proofErr w:type="spellStart"/>
      <w:r w:rsidRPr="00066452">
        <w:rPr>
          <w:i w:val="0"/>
          <w:lang w:val="ru-RU"/>
        </w:rPr>
        <w:t>довільний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формі</w:t>
      </w:r>
      <w:proofErr w:type="spellEnd"/>
      <w:r w:rsidRPr="00066452">
        <w:rPr>
          <w:i w:val="0"/>
          <w:lang w:val="ru-RU"/>
        </w:rPr>
        <w:t xml:space="preserve"> в </w:t>
      </w:r>
      <w:proofErr w:type="spellStart"/>
      <w:r w:rsidRPr="00066452">
        <w:rPr>
          <w:i w:val="0"/>
          <w:lang w:val="ru-RU"/>
        </w:rPr>
        <w:t>якому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зазначити</w:t>
      </w:r>
      <w:proofErr w:type="spellEnd"/>
      <w:r w:rsidRPr="00066452">
        <w:rPr>
          <w:i w:val="0"/>
          <w:lang w:val="ru-RU"/>
        </w:rPr>
        <w:t xml:space="preserve">, </w:t>
      </w:r>
      <w:proofErr w:type="spellStart"/>
      <w:r w:rsidRPr="00066452">
        <w:rPr>
          <w:i w:val="0"/>
          <w:lang w:val="ru-RU"/>
        </w:rPr>
        <w:t>що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запропонований</w:t>
      </w:r>
      <w:proofErr w:type="spellEnd"/>
      <w:r w:rsidRPr="00066452">
        <w:rPr>
          <w:i w:val="0"/>
          <w:lang w:val="ru-RU"/>
        </w:rPr>
        <w:t xml:space="preserve"> Товар є </w:t>
      </w:r>
      <w:proofErr w:type="spellStart"/>
      <w:r w:rsidRPr="00066452">
        <w:rPr>
          <w:i w:val="0"/>
          <w:lang w:val="ru-RU"/>
        </w:rPr>
        <w:t>новим</w:t>
      </w:r>
      <w:proofErr w:type="spellEnd"/>
      <w:r w:rsidRPr="00066452">
        <w:rPr>
          <w:i w:val="0"/>
          <w:lang w:val="ru-RU"/>
        </w:rPr>
        <w:t xml:space="preserve"> і таким, </w:t>
      </w:r>
      <w:proofErr w:type="spellStart"/>
      <w:r w:rsidRPr="00066452">
        <w:rPr>
          <w:i w:val="0"/>
          <w:lang w:val="ru-RU"/>
        </w:rPr>
        <w:t>що</w:t>
      </w:r>
      <w:proofErr w:type="spellEnd"/>
      <w:r w:rsidRPr="00066452">
        <w:rPr>
          <w:i w:val="0"/>
          <w:lang w:val="ru-RU"/>
        </w:rPr>
        <w:t xml:space="preserve"> не </w:t>
      </w:r>
      <w:proofErr w:type="spellStart"/>
      <w:r w:rsidRPr="00066452">
        <w:rPr>
          <w:i w:val="0"/>
          <w:lang w:val="ru-RU"/>
        </w:rPr>
        <w:t>був</w:t>
      </w:r>
      <w:proofErr w:type="spellEnd"/>
      <w:r w:rsidRPr="00066452">
        <w:rPr>
          <w:i w:val="0"/>
          <w:lang w:val="ru-RU"/>
        </w:rPr>
        <w:t xml:space="preserve"> у </w:t>
      </w:r>
      <w:proofErr w:type="spellStart"/>
      <w:r w:rsidRPr="00066452">
        <w:rPr>
          <w:i w:val="0"/>
          <w:lang w:val="ru-RU"/>
        </w:rPr>
        <w:t>використанні</w:t>
      </w:r>
      <w:proofErr w:type="spellEnd"/>
      <w:r w:rsidRPr="00066452">
        <w:rPr>
          <w:i w:val="0"/>
          <w:lang w:val="ru-RU"/>
        </w:rPr>
        <w:t xml:space="preserve"> і за </w:t>
      </w:r>
      <w:proofErr w:type="spellStart"/>
      <w:r w:rsidRPr="00066452">
        <w:rPr>
          <w:i w:val="0"/>
          <w:lang w:val="ru-RU"/>
        </w:rPr>
        <w:t>допомогою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цього</w:t>
      </w:r>
      <w:proofErr w:type="spellEnd"/>
      <w:r w:rsidRPr="00066452">
        <w:rPr>
          <w:i w:val="0"/>
          <w:lang w:val="ru-RU"/>
        </w:rPr>
        <w:t xml:space="preserve"> Товару не проводились </w:t>
      </w:r>
      <w:proofErr w:type="spellStart"/>
      <w:r w:rsidRPr="00066452">
        <w:rPr>
          <w:i w:val="0"/>
          <w:lang w:val="ru-RU"/>
        </w:rPr>
        <w:t>демонстраційні</w:t>
      </w:r>
      <w:proofErr w:type="spellEnd"/>
      <w:r w:rsidRPr="00066452">
        <w:rPr>
          <w:i w:val="0"/>
          <w:lang w:val="ru-RU"/>
        </w:rPr>
        <w:t xml:space="preserve"> заходи. А </w:t>
      </w:r>
      <w:proofErr w:type="spellStart"/>
      <w:r w:rsidRPr="00066452">
        <w:rPr>
          <w:i w:val="0"/>
          <w:lang w:val="ru-RU"/>
        </w:rPr>
        <w:t>також</w:t>
      </w:r>
      <w:proofErr w:type="spellEnd"/>
      <w:r w:rsidRPr="00066452">
        <w:rPr>
          <w:i w:val="0"/>
          <w:lang w:val="ru-RU"/>
        </w:rPr>
        <w:t xml:space="preserve"> в </w:t>
      </w:r>
      <w:proofErr w:type="spellStart"/>
      <w:r w:rsidRPr="00066452">
        <w:rPr>
          <w:i w:val="0"/>
          <w:lang w:val="ru-RU"/>
        </w:rPr>
        <w:t>цьому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листі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зазначити</w:t>
      </w:r>
      <w:proofErr w:type="spellEnd"/>
      <w:r w:rsidRPr="00066452">
        <w:rPr>
          <w:i w:val="0"/>
          <w:lang w:val="ru-RU"/>
        </w:rPr>
        <w:t xml:space="preserve">, </w:t>
      </w:r>
      <w:proofErr w:type="spellStart"/>
      <w:r w:rsidRPr="00066452">
        <w:rPr>
          <w:i w:val="0"/>
          <w:lang w:val="ru-RU"/>
        </w:rPr>
        <w:t>що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гарантійний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термін</w:t>
      </w:r>
      <w:proofErr w:type="spellEnd"/>
      <w:r w:rsidRPr="00066452">
        <w:rPr>
          <w:i w:val="0"/>
          <w:lang w:val="ru-RU"/>
        </w:rPr>
        <w:t xml:space="preserve"> (строк) </w:t>
      </w:r>
      <w:proofErr w:type="spellStart"/>
      <w:r w:rsidRPr="00066452">
        <w:rPr>
          <w:i w:val="0"/>
          <w:lang w:val="ru-RU"/>
        </w:rPr>
        <w:t>експлуатації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запропонованого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Учасником</w:t>
      </w:r>
      <w:proofErr w:type="spellEnd"/>
      <w:r w:rsidRPr="00066452">
        <w:rPr>
          <w:i w:val="0"/>
          <w:lang w:val="ru-RU"/>
        </w:rPr>
        <w:t xml:space="preserve"> Товару становить не </w:t>
      </w:r>
      <w:proofErr w:type="spellStart"/>
      <w:r w:rsidRPr="00066452">
        <w:rPr>
          <w:i w:val="0"/>
          <w:lang w:val="ru-RU"/>
        </w:rPr>
        <w:t>менше</w:t>
      </w:r>
      <w:proofErr w:type="spellEnd"/>
      <w:r w:rsidRPr="00066452">
        <w:rPr>
          <w:i w:val="0"/>
          <w:lang w:val="ru-RU"/>
        </w:rPr>
        <w:t xml:space="preserve"> 12 </w:t>
      </w:r>
      <w:proofErr w:type="spellStart"/>
      <w:r w:rsidRPr="00066452">
        <w:rPr>
          <w:i w:val="0"/>
          <w:lang w:val="ru-RU"/>
        </w:rPr>
        <w:t>місяців</w:t>
      </w:r>
      <w:proofErr w:type="spellEnd"/>
      <w:r w:rsidRPr="00066452">
        <w:rPr>
          <w:i w:val="0"/>
          <w:lang w:val="ru-RU"/>
        </w:rPr>
        <w:t>.</w:t>
      </w:r>
    </w:p>
    <w:p w:rsidR="00A045E6" w:rsidRDefault="008A77C9">
      <w:pPr>
        <w:numPr>
          <w:ilvl w:val="0"/>
          <w:numId w:val="1"/>
        </w:numPr>
        <w:ind w:right="-15"/>
      </w:pPr>
      <w:proofErr w:type="spellStart"/>
      <w:r w:rsidRPr="00066452">
        <w:rPr>
          <w:i w:val="0"/>
          <w:lang w:val="ru-RU"/>
        </w:rPr>
        <w:t>Учасник</w:t>
      </w:r>
      <w:proofErr w:type="spellEnd"/>
      <w:r w:rsidRPr="00066452">
        <w:rPr>
          <w:i w:val="0"/>
          <w:lang w:val="ru-RU"/>
        </w:rPr>
        <w:t xml:space="preserve"> повинен </w:t>
      </w:r>
      <w:proofErr w:type="spellStart"/>
      <w:r w:rsidRPr="00066452">
        <w:rPr>
          <w:i w:val="0"/>
          <w:lang w:val="ru-RU"/>
        </w:rPr>
        <w:t>підтвердити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можливість</w:t>
      </w:r>
      <w:proofErr w:type="spellEnd"/>
      <w:r w:rsidRPr="00066452">
        <w:rPr>
          <w:i w:val="0"/>
          <w:lang w:val="ru-RU"/>
        </w:rPr>
        <w:t xml:space="preserve"> поставки </w:t>
      </w:r>
      <w:proofErr w:type="spellStart"/>
      <w:r w:rsidRPr="00066452">
        <w:rPr>
          <w:i w:val="0"/>
          <w:lang w:val="ru-RU"/>
        </w:rPr>
        <w:t>запропонованого</w:t>
      </w:r>
      <w:proofErr w:type="spellEnd"/>
      <w:r w:rsidRPr="00066452">
        <w:rPr>
          <w:i w:val="0"/>
          <w:lang w:val="ru-RU"/>
        </w:rPr>
        <w:t xml:space="preserve"> ним Товару, у </w:t>
      </w:r>
      <w:proofErr w:type="spellStart"/>
      <w:r w:rsidRPr="00066452">
        <w:rPr>
          <w:i w:val="0"/>
          <w:lang w:val="ru-RU"/>
        </w:rPr>
        <w:t>кількості</w:t>
      </w:r>
      <w:proofErr w:type="spellEnd"/>
      <w:r w:rsidRPr="00066452">
        <w:rPr>
          <w:i w:val="0"/>
          <w:lang w:val="ru-RU"/>
        </w:rPr>
        <w:t xml:space="preserve"> та в </w:t>
      </w:r>
      <w:proofErr w:type="spellStart"/>
      <w:r w:rsidRPr="00066452">
        <w:rPr>
          <w:i w:val="0"/>
          <w:lang w:val="ru-RU"/>
        </w:rPr>
        <w:t>терміни</w:t>
      </w:r>
      <w:proofErr w:type="spellEnd"/>
      <w:r w:rsidRPr="00066452">
        <w:rPr>
          <w:i w:val="0"/>
          <w:lang w:val="ru-RU"/>
        </w:rPr>
        <w:t xml:space="preserve">, </w:t>
      </w:r>
      <w:proofErr w:type="spellStart"/>
      <w:r w:rsidRPr="00066452">
        <w:rPr>
          <w:i w:val="0"/>
          <w:lang w:val="ru-RU"/>
        </w:rPr>
        <w:t>визначені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цією</w:t>
      </w:r>
      <w:proofErr w:type="spellEnd"/>
      <w:r w:rsidRPr="00066452">
        <w:rPr>
          <w:i w:val="0"/>
          <w:lang w:val="ru-RU"/>
        </w:rPr>
        <w:t xml:space="preserve"> </w:t>
      </w:r>
      <w:r w:rsidRPr="00066452">
        <w:rPr>
          <w:i w:val="0"/>
        </w:rPr>
        <w:t xml:space="preserve">Документацією </w:t>
      </w:r>
      <w:proofErr w:type="spellStart"/>
      <w:r w:rsidRPr="00066452">
        <w:rPr>
          <w:i w:val="0"/>
        </w:rPr>
        <w:t>та</w:t>
      </w:r>
      <w:proofErr w:type="spellEnd"/>
      <w:r w:rsidRPr="00066452">
        <w:rPr>
          <w:i w:val="0"/>
        </w:rPr>
        <w:t xml:space="preserve"> </w:t>
      </w:r>
      <w:proofErr w:type="spellStart"/>
      <w:r w:rsidRPr="00066452">
        <w:rPr>
          <w:i w:val="0"/>
        </w:rPr>
        <w:t>пропозицією</w:t>
      </w:r>
      <w:proofErr w:type="spellEnd"/>
      <w:r w:rsidRPr="00066452">
        <w:rPr>
          <w:i w:val="0"/>
        </w:rPr>
        <w:t xml:space="preserve"> </w:t>
      </w:r>
      <w:proofErr w:type="spellStart"/>
      <w:r w:rsidRPr="00066452">
        <w:rPr>
          <w:i w:val="0"/>
        </w:rPr>
        <w:t>Учасника</w:t>
      </w:r>
      <w:proofErr w:type="spellEnd"/>
      <w:r>
        <w:rPr>
          <w:i w:val="0"/>
        </w:rPr>
        <w:t xml:space="preserve">. </w:t>
      </w:r>
    </w:p>
    <w:tbl>
      <w:tblPr>
        <w:tblStyle w:val="TableGrid"/>
        <w:tblpPr w:vertAnchor="page" w:horzAnchor="page" w:tblpX="1168" w:tblpY="11842"/>
        <w:tblOverlap w:val="never"/>
        <w:tblW w:w="9594" w:type="dxa"/>
        <w:tblInd w:w="0" w:type="dxa"/>
        <w:tblCellMar>
          <w:top w:w="55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8472"/>
        <w:gridCol w:w="1122"/>
      </w:tblGrid>
      <w:tr w:rsidR="00A045E6" w:rsidRPr="00066452">
        <w:trPr>
          <w:trHeight w:val="254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Default="008A77C9">
            <w:pPr>
              <w:spacing w:line="259" w:lineRule="auto"/>
              <w:ind w:right="33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i w:val="0"/>
              </w:rPr>
              <w:t>Медико-технічні</w:t>
            </w:r>
            <w:proofErr w:type="spellEnd"/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 w:val="0"/>
              </w:rPr>
              <w:t>вимоги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8A77C9">
            <w:pPr>
              <w:ind w:firstLine="0"/>
              <w:jc w:val="center"/>
              <w:rPr>
                <w:lang w:val="ru-RU"/>
              </w:rPr>
            </w:pPr>
            <w:r w:rsidRPr="00066452">
              <w:rPr>
                <w:b/>
                <w:i w:val="0"/>
                <w:sz w:val="22"/>
                <w:lang w:val="ru-RU"/>
              </w:rPr>
              <w:t xml:space="preserve">Відповід </w:t>
            </w:r>
            <w:proofErr w:type="spellStart"/>
            <w:r w:rsidRPr="00066452">
              <w:rPr>
                <w:b/>
                <w:i w:val="0"/>
                <w:sz w:val="22"/>
                <w:lang w:val="ru-RU"/>
              </w:rPr>
              <w:t>ність</w:t>
            </w:r>
            <w:proofErr w:type="spellEnd"/>
          </w:p>
          <w:p w:rsidR="00A045E6" w:rsidRPr="00066452" w:rsidRDefault="008A77C9">
            <w:pPr>
              <w:ind w:firstLine="0"/>
              <w:jc w:val="center"/>
              <w:rPr>
                <w:lang w:val="ru-RU"/>
              </w:rPr>
            </w:pPr>
            <w:r w:rsidRPr="00066452">
              <w:rPr>
                <w:b/>
                <w:i w:val="0"/>
                <w:sz w:val="22"/>
                <w:lang w:val="ru-RU"/>
              </w:rPr>
              <w:t>так/</w:t>
            </w:r>
            <w:proofErr w:type="spellStart"/>
            <w:r w:rsidRPr="00066452">
              <w:rPr>
                <w:b/>
                <w:i w:val="0"/>
                <w:sz w:val="22"/>
                <w:lang w:val="ru-RU"/>
              </w:rPr>
              <w:t>ні</w:t>
            </w:r>
            <w:proofErr w:type="spellEnd"/>
            <w:r w:rsidRPr="00066452">
              <w:rPr>
                <w:b/>
                <w:i w:val="0"/>
                <w:sz w:val="22"/>
                <w:lang w:val="ru-RU"/>
              </w:rPr>
              <w:t xml:space="preserve">, з </w:t>
            </w:r>
            <w:proofErr w:type="spellStart"/>
            <w:r w:rsidRPr="00066452">
              <w:rPr>
                <w:b/>
                <w:i w:val="0"/>
                <w:sz w:val="22"/>
                <w:lang w:val="ru-RU"/>
              </w:rPr>
              <w:t>обов’язк</w:t>
            </w:r>
            <w:proofErr w:type="spellEnd"/>
            <w:r w:rsidRPr="00066452">
              <w:rPr>
                <w:b/>
                <w:i w:val="0"/>
                <w:sz w:val="22"/>
                <w:lang w:val="ru-RU"/>
              </w:rPr>
              <w:t xml:space="preserve"> </w:t>
            </w:r>
            <w:proofErr w:type="spellStart"/>
            <w:r w:rsidRPr="00066452">
              <w:rPr>
                <w:b/>
                <w:i w:val="0"/>
                <w:sz w:val="22"/>
                <w:lang w:val="ru-RU"/>
              </w:rPr>
              <w:t>овим</w:t>
            </w:r>
            <w:proofErr w:type="spellEnd"/>
            <w:r w:rsidRPr="00066452">
              <w:rPr>
                <w:b/>
                <w:i w:val="0"/>
                <w:sz w:val="22"/>
                <w:lang w:val="ru-RU"/>
              </w:rPr>
              <w:t xml:space="preserve"> </w:t>
            </w:r>
          </w:p>
          <w:p w:rsidR="00A045E6" w:rsidRPr="00066452" w:rsidRDefault="008A77C9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066452">
              <w:rPr>
                <w:b/>
                <w:i w:val="0"/>
                <w:sz w:val="22"/>
                <w:lang w:val="ru-RU"/>
              </w:rPr>
              <w:t>посилан</w:t>
            </w:r>
            <w:proofErr w:type="spellEnd"/>
            <w:r w:rsidRPr="00066452">
              <w:rPr>
                <w:b/>
                <w:i w:val="0"/>
                <w:sz w:val="22"/>
                <w:lang w:val="ru-RU"/>
              </w:rPr>
              <w:t xml:space="preserve"> </w:t>
            </w:r>
            <w:proofErr w:type="spellStart"/>
            <w:r w:rsidRPr="00066452">
              <w:rPr>
                <w:b/>
                <w:i w:val="0"/>
                <w:sz w:val="22"/>
                <w:lang w:val="ru-RU"/>
              </w:rPr>
              <w:t>ням</w:t>
            </w:r>
            <w:proofErr w:type="spellEnd"/>
            <w:r w:rsidRPr="00066452">
              <w:rPr>
                <w:b/>
                <w:i w:val="0"/>
                <w:sz w:val="22"/>
                <w:lang w:val="ru-RU"/>
              </w:rPr>
              <w:t xml:space="preserve"> на </w:t>
            </w:r>
          </w:p>
          <w:p w:rsidR="00A045E6" w:rsidRPr="00066452" w:rsidRDefault="008A77C9">
            <w:pPr>
              <w:spacing w:line="259" w:lineRule="auto"/>
              <w:ind w:left="22" w:firstLine="0"/>
              <w:jc w:val="left"/>
              <w:rPr>
                <w:lang w:val="ru-RU"/>
              </w:rPr>
            </w:pPr>
            <w:proofErr w:type="spellStart"/>
            <w:r w:rsidRPr="00066452">
              <w:rPr>
                <w:b/>
                <w:i w:val="0"/>
                <w:sz w:val="22"/>
                <w:lang w:val="ru-RU"/>
              </w:rPr>
              <w:t>сторінку</w:t>
            </w:r>
            <w:proofErr w:type="spellEnd"/>
            <w:r w:rsidRPr="00066452">
              <w:rPr>
                <w:b/>
                <w:i w:val="0"/>
                <w:sz w:val="22"/>
                <w:lang w:val="ru-RU"/>
              </w:rPr>
              <w:t xml:space="preserve"> </w:t>
            </w:r>
          </w:p>
          <w:p w:rsidR="00A045E6" w:rsidRPr="00066452" w:rsidRDefault="008A77C9">
            <w:pPr>
              <w:spacing w:line="259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066452">
              <w:rPr>
                <w:b/>
                <w:i w:val="0"/>
                <w:sz w:val="22"/>
                <w:lang w:val="ru-RU"/>
              </w:rPr>
              <w:t>докумен</w:t>
            </w:r>
            <w:proofErr w:type="spellEnd"/>
            <w:r w:rsidRPr="00066452">
              <w:rPr>
                <w:b/>
                <w:i w:val="0"/>
                <w:sz w:val="22"/>
                <w:lang w:val="ru-RU"/>
              </w:rPr>
              <w:t xml:space="preserve"> та</w:t>
            </w:r>
          </w:p>
        </w:tc>
      </w:tr>
      <w:tr w:rsidR="00A045E6">
        <w:trPr>
          <w:trHeight w:val="83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Default="008A77C9">
            <w:pPr>
              <w:spacing w:line="259" w:lineRule="auto"/>
              <w:ind w:firstLine="0"/>
              <w:jc w:val="left"/>
            </w:pPr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Центрифуга повинна бути оснащена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з'ємним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бакет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-ротором з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навісними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адаптерами. </w:t>
            </w:r>
            <w:r>
              <w:rPr>
                <w:rFonts w:ascii="Arial" w:eastAsia="Arial" w:hAnsi="Arial" w:cs="Arial"/>
                <w:i w:val="0"/>
              </w:rPr>
              <w:t xml:space="preserve">Адаптери </w:t>
            </w:r>
            <w:proofErr w:type="spellStart"/>
            <w:r>
              <w:rPr>
                <w:rFonts w:ascii="Arial" w:eastAsia="Arial" w:hAnsi="Arial" w:cs="Arial"/>
                <w:i w:val="0"/>
              </w:rPr>
              <w:t>повинні</w:t>
            </w:r>
            <w:proofErr w:type="spellEnd"/>
            <w:r>
              <w:rPr>
                <w:rFonts w:ascii="Arial" w:eastAsia="Arial" w:hAnsi="Arial" w:cs="Arial"/>
                <w:i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</w:rPr>
              <w:t>бути</w:t>
            </w:r>
            <w:proofErr w:type="spellEnd"/>
            <w:r>
              <w:rPr>
                <w:rFonts w:ascii="Arial" w:eastAsia="Arial" w:hAnsi="Arial" w:cs="Arial"/>
                <w:i w:val="0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i w:val="0"/>
              </w:rPr>
              <w:t>нержавіючої</w:t>
            </w:r>
            <w:proofErr w:type="spellEnd"/>
            <w:r>
              <w:rPr>
                <w:rFonts w:ascii="Arial" w:eastAsia="Arial" w:hAnsi="Arial" w:cs="Arial"/>
                <w:i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</w:rPr>
              <w:t>сталі</w:t>
            </w:r>
            <w:proofErr w:type="spellEnd"/>
            <w:r>
              <w:rPr>
                <w:rFonts w:ascii="Arial" w:eastAsia="Arial" w:hAnsi="Arial" w:cs="Arial"/>
                <w:i w:val="0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i w:val="0"/>
              </w:rPr>
              <w:t>можливістю</w:t>
            </w:r>
            <w:proofErr w:type="spellEnd"/>
            <w:r>
              <w:rPr>
                <w:rFonts w:ascii="Arial" w:eastAsia="Arial" w:hAnsi="Arial" w:cs="Arial"/>
                <w:i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</w:rPr>
              <w:t>автоклавування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Default="00A045E6">
            <w:pPr>
              <w:spacing w:after="160" w:line="259" w:lineRule="auto"/>
              <w:ind w:firstLine="0"/>
              <w:jc w:val="left"/>
            </w:pPr>
          </w:p>
        </w:tc>
      </w:tr>
      <w:tr w:rsidR="00A045E6" w:rsidRPr="004460ED">
        <w:trPr>
          <w:trHeight w:val="48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8A77C9">
            <w:pPr>
              <w:spacing w:line="259" w:lineRule="auto"/>
              <w:ind w:firstLine="0"/>
              <w:jc w:val="left"/>
              <w:rPr>
                <w:lang w:val="ru-RU"/>
              </w:rPr>
            </w:pPr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Робоча камера центрифуги повинна бути з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нержавіючої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сталі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(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або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з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A045E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</w:tr>
    </w:tbl>
    <w:p w:rsidR="00066452" w:rsidRDefault="00066452">
      <w:pPr>
        <w:ind w:left="-15" w:right="-15"/>
        <w:rPr>
          <w:lang w:val="ru-RU"/>
        </w:rPr>
      </w:pPr>
    </w:p>
    <w:p w:rsidR="00A045E6" w:rsidRPr="00066452" w:rsidRDefault="00066452" w:rsidP="00066452">
      <w:pPr>
        <w:ind w:right="-15" w:firstLine="0"/>
        <w:rPr>
          <w:i w:val="0"/>
          <w:lang w:val="ru-RU"/>
        </w:rPr>
      </w:pPr>
      <w:r>
        <w:rPr>
          <w:lang w:val="ru-RU"/>
        </w:rPr>
        <w:t xml:space="preserve">       </w:t>
      </w:r>
      <w:r w:rsidR="008A77C9" w:rsidRPr="00066452">
        <w:rPr>
          <w:i w:val="0"/>
          <w:lang w:val="ru-RU"/>
        </w:rPr>
        <w:t xml:space="preserve">На </w:t>
      </w:r>
      <w:proofErr w:type="spellStart"/>
      <w:r w:rsidR="008A77C9" w:rsidRPr="00066452">
        <w:rPr>
          <w:i w:val="0"/>
          <w:lang w:val="ru-RU"/>
        </w:rPr>
        <w:t>підтвердження</w:t>
      </w:r>
      <w:proofErr w:type="spellEnd"/>
      <w:r w:rsidR="008A77C9" w:rsidRPr="00066452">
        <w:rPr>
          <w:i w:val="0"/>
          <w:lang w:val="ru-RU"/>
        </w:rPr>
        <w:t xml:space="preserve"> </w:t>
      </w:r>
      <w:proofErr w:type="spellStart"/>
      <w:r w:rsidR="008A77C9" w:rsidRPr="00066452">
        <w:rPr>
          <w:i w:val="0"/>
          <w:lang w:val="ru-RU"/>
        </w:rPr>
        <w:t>Учасник</w:t>
      </w:r>
      <w:proofErr w:type="spellEnd"/>
      <w:r w:rsidR="008A77C9" w:rsidRPr="00066452">
        <w:rPr>
          <w:i w:val="0"/>
          <w:lang w:val="ru-RU"/>
        </w:rPr>
        <w:t xml:space="preserve"> повинен </w:t>
      </w:r>
      <w:proofErr w:type="spellStart"/>
      <w:r w:rsidR="008A77C9" w:rsidRPr="00066452">
        <w:rPr>
          <w:i w:val="0"/>
          <w:lang w:val="ru-RU"/>
        </w:rPr>
        <w:t>надати</w:t>
      </w:r>
      <w:proofErr w:type="spellEnd"/>
      <w:r w:rsidR="008A77C9" w:rsidRPr="00066452">
        <w:rPr>
          <w:i w:val="0"/>
          <w:lang w:val="ru-RU"/>
        </w:rPr>
        <w:t xml:space="preserve"> файл </w:t>
      </w:r>
      <w:proofErr w:type="spellStart"/>
      <w:r w:rsidR="008A77C9" w:rsidRPr="00066452">
        <w:rPr>
          <w:i w:val="0"/>
          <w:lang w:val="ru-RU"/>
        </w:rPr>
        <w:t>відсканований</w:t>
      </w:r>
      <w:proofErr w:type="spellEnd"/>
      <w:r w:rsidR="008A77C9" w:rsidRPr="00066452">
        <w:rPr>
          <w:i w:val="0"/>
          <w:lang w:val="ru-RU"/>
        </w:rPr>
        <w:t xml:space="preserve"> з </w:t>
      </w:r>
      <w:proofErr w:type="spellStart"/>
      <w:r w:rsidR="008A77C9" w:rsidRPr="00066452">
        <w:rPr>
          <w:i w:val="0"/>
          <w:lang w:val="ru-RU"/>
        </w:rPr>
        <w:t>Оригіналу</w:t>
      </w:r>
      <w:proofErr w:type="spellEnd"/>
      <w:r w:rsidR="008A77C9" w:rsidRPr="00066452">
        <w:rPr>
          <w:i w:val="0"/>
          <w:lang w:val="ru-RU"/>
        </w:rPr>
        <w:t xml:space="preserve"> листа </w:t>
      </w:r>
      <w:proofErr w:type="spellStart"/>
      <w:r w:rsidR="008A77C9" w:rsidRPr="00066452">
        <w:rPr>
          <w:i w:val="0"/>
          <w:lang w:val="ru-RU"/>
        </w:rPr>
        <w:t>виробника</w:t>
      </w:r>
      <w:proofErr w:type="spellEnd"/>
      <w:r w:rsidR="008A77C9" w:rsidRPr="00066452">
        <w:rPr>
          <w:i w:val="0"/>
          <w:lang w:val="ru-RU"/>
        </w:rPr>
        <w:t xml:space="preserve"> (</w:t>
      </w:r>
      <w:proofErr w:type="spellStart"/>
      <w:r w:rsidR="008A77C9" w:rsidRPr="00066452">
        <w:rPr>
          <w:i w:val="0"/>
          <w:lang w:val="ru-RU"/>
        </w:rPr>
        <w:t>представництва</w:t>
      </w:r>
      <w:proofErr w:type="spellEnd"/>
      <w:r w:rsidR="008A77C9" w:rsidRPr="00066452">
        <w:rPr>
          <w:i w:val="0"/>
          <w:lang w:val="ru-RU"/>
        </w:rPr>
        <w:t xml:space="preserve">, </w:t>
      </w:r>
      <w:proofErr w:type="spellStart"/>
      <w:r w:rsidR="008A77C9" w:rsidRPr="00066452">
        <w:rPr>
          <w:i w:val="0"/>
          <w:lang w:val="ru-RU"/>
        </w:rPr>
        <w:t>філії</w:t>
      </w:r>
      <w:proofErr w:type="spellEnd"/>
      <w:r w:rsidR="008A77C9" w:rsidRPr="00066452">
        <w:rPr>
          <w:i w:val="0"/>
          <w:lang w:val="ru-RU"/>
        </w:rPr>
        <w:t xml:space="preserve"> </w:t>
      </w:r>
      <w:proofErr w:type="spellStart"/>
      <w:r w:rsidR="008A77C9" w:rsidRPr="00066452">
        <w:rPr>
          <w:i w:val="0"/>
          <w:lang w:val="ru-RU"/>
        </w:rPr>
        <w:t>виробника</w:t>
      </w:r>
      <w:proofErr w:type="spellEnd"/>
      <w:r w:rsidR="008A77C9" w:rsidRPr="00066452">
        <w:rPr>
          <w:i w:val="0"/>
          <w:lang w:val="ru-RU"/>
        </w:rPr>
        <w:t xml:space="preserve"> – </w:t>
      </w:r>
      <w:proofErr w:type="spellStart"/>
      <w:r w:rsidR="008A77C9" w:rsidRPr="00066452">
        <w:rPr>
          <w:i w:val="0"/>
          <w:lang w:val="ru-RU"/>
        </w:rPr>
        <w:t>якщо</w:t>
      </w:r>
      <w:proofErr w:type="spellEnd"/>
      <w:r w:rsidR="008A77C9" w:rsidRPr="00066452">
        <w:rPr>
          <w:i w:val="0"/>
          <w:lang w:val="ru-RU"/>
        </w:rPr>
        <w:t xml:space="preserve"> </w:t>
      </w:r>
      <w:proofErr w:type="spellStart"/>
      <w:r w:rsidR="008A77C9" w:rsidRPr="00066452">
        <w:rPr>
          <w:i w:val="0"/>
          <w:lang w:val="ru-RU"/>
        </w:rPr>
        <w:t>їх</w:t>
      </w:r>
      <w:proofErr w:type="spellEnd"/>
      <w:r w:rsidR="008A77C9" w:rsidRPr="00066452">
        <w:rPr>
          <w:i w:val="0"/>
          <w:lang w:val="ru-RU"/>
        </w:rPr>
        <w:t xml:space="preserve"> </w:t>
      </w:r>
      <w:proofErr w:type="spellStart"/>
      <w:r w:rsidR="008A77C9" w:rsidRPr="00066452">
        <w:rPr>
          <w:i w:val="0"/>
          <w:lang w:val="ru-RU"/>
        </w:rPr>
        <w:t>відповідні</w:t>
      </w:r>
      <w:proofErr w:type="spellEnd"/>
      <w:r w:rsidR="008A77C9" w:rsidRPr="00066452">
        <w:rPr>
          <w:i w:val="0"/>
          <w:lang w:val="ru-RU"/>
        </w:rPr>
        <w:t xml:space="preserve"> </w:t>
      </w:r>
      <w:proofErr w:type="spellStart"/>
      <w:r w:rsidR="008A77C9" w:rsidRPr="00066452">
        <w:rPr>
          <w:i w:val="0"/>
          <w:lang w:val="ru-RU"/>
        </w:rPr>
        <w:t>повноваження</w:t>
      </w:r>
      <w:proofErr w:type="spellEnd"/>
      <w:r w:rsidR="008A77C9" w:rsidRPr="00066452">
        <w:rPr>
          <w:i w:val="0"/>
          <w:lang w:val="ru-RU"/>
        </w:rPr>
        <w:t xml:space="preserve"> </w:t>
      </w:r>
      <w:proofErr w:type="spellStart"/>
      <w:r w:rsidR="008A77C9" w:rsidRPr="00066452">
        <w:rPr>
          <w:i w:val="0"/>
          <w:lang w:val="ru-RU"/>
        </w:rPr>
        <w:t>поширюються</w:t>
      </w:r>
      <w:proofErr w:type="spellEnd"/>
      <w:r w:rsidR="008A77C9" w:rsidRPr="00066452">
        <w:rPr>
          <w:i w:val="0"/>
          <w:lang w:val="ru-RU"/>
        </w:rPr>
        <w:t xml:space="preserve"> на </w:t>
      </w:r>
      <w:proofErr w:type="spellStart"/>
      <w:r w:rsidR="008A77C9" w:rsidRPr="00066452">
        <w:rPr>
          <w:i w:val="0"/>
          <w:lang w:val="ru-RU"/>
        </w:rPr>
        <w:t>територію</w:t>
      </w:r>
      <w:proofErr w:type="spellEnd"/>
      <w:r w:rsidR="008A77C9" w:rsidRPr="00066452">
        <w:rPr>
          <w:i w:val="0"/>
          <w:lang w:val="ru-RU"/>
        </w:rPr>
        <w:t xml:space="preserve"> </w:t>
      </w:r>
      <w:proofErr w:type="spellStart"/>
      <w:r w:rsidR="008A77C9" w:rsidRPr="00066452">
        <w:rPr>
          <w:i w:val="0"/>
          <w:lang w:val="ru-RU"/>
        </w:rPr>
        <w:t>України</w:t>
      </w:r>
      <w:proofErr w:type="spellEnd"/>
      <w:r w:rsidR="008A77C9" w:rsidRPr="00066452">
        <w:rPr>
          <w:i w:val="0"/>
          <w:lang w:val="ru-RU"/>
        </w:rPr>
        <w:t xml:space="preserve">), </w:t>
      </w:r>
      <w:proofErr w:type="spellStart"/>
      <w:r w:rsidR="008A77C9" w:rsidRPr="00066452">
        <w:rPr>
          <w:i w:val="0"/>
          <w:lang w:val="ru-RU"/>
        </w:rPr>
        <w:t>або</w:t>
      </w:r>
      <w:proofErr w:type="spellEnd"/>
      <w:r w:rsidR="008A77C9" w:rsidRPr="00066452">
        <w:rPr>
          <w:i w:val="0"/>
          <w:lang w:val="ru-RU"/>
        </w:rPr>
        <w:t xml:space="preserve"> </w:t>
      </w:r>
      <w:proofErr w:type="spellStart"/>
      <w:r w:rsidR="008A77C9" w:rsidRPr="00066452">
        <w:rPr>
          <w:i w:val="0"/>
          <w:lang w:val="ru-RU"/>
        </w:rPr>
        <w:t>представника</w:t>
      </w:r>
      <w:proofErr w:type="spellEnd"/>
      <w:r w:rsidR="008A77C9" w:rsidRPr="00066452">
        <w:rPr>
          <w:i w:val="0"/>
          <w:lang w:val="ru-RU"/>
        </w:rPr>
        <w:t xml:space="preserve">, дилера, </w:t>
      </w:r>
      <w:proofErr w:type="spellStart"/>
      <w:r w:rsidR="008A77C9" w:rsidRPr="00066452">
        <w:rPr>
          <w:i w:val="0"/>
          <w:lang w:val="ru-RU"/>
        </w:rPr>
        <w:t>дистриб'ютора</w:t>
      </w:r>
      <w:proofErr w:type="spellEnd"/>
      <w:r w:rsidR="008A77C9" w:rsidRPr="00066452">
        <w:rPr>
          <w:i w:val="0"/>
          <w:lang w:val="ru-RU"/>
        </w:rPr>
        <w:t xml:space="preserve">, </w:t>
      </w:r>
      <w:proofErr w:type="spellStart"/>
      <w:r w:rsidR="008A77C9" w:rsidRPr="00066452">
        <w:rPr>
          <w:i w:val="0"/>
          <w:lang w:val="ru-RU"/>
        </w:rPr>
        <w:t>офіційно</w:t>
      </w:r>
      <w:proofErr w:type="spellEnd"/>
      <w:r w:rsidR="008A77C9" w:rsidRPr="00066452">
        <w:rPr>
          <w:i w:val="0"/>
          <w:lang w:val="ru-RU"/>
        </w:rPr>
        <w:t xml:space="preserve"> </w:t>
      </w:r>
      <w:proofErr w:type="spellStart"/>
      <w:r w:rsidR="008A77C9" w:rsidRPr="00066452">
        <w:rPr>
          <w:i w:val="0"/>
          <w:lang w:val="ru-RU"/>
        </w:rPr>
        <w:t>уповноваженого</w:t>
      </w:r>
      <w:proofErr w:type="spellEnd"/>
      <w:r w:rsidR="008A77C9" w:rsidRPr="00066452">
        <w:rPr>
          <w:i w:val="0"/>
          <w:lang w:val="ru-RU"/>
        </w:rPr>
        <w:t xml:space="preserve"> на </w:t>
      </w:r>
      <w:proofErr w:type="spellStart"/>
      <w:r w:rsidR="008A77C9" w:rsidRPr="00066452">
        <w:rPr>
          <w:i w:val="0"/>
          <w:lang w:val="ru-RU"/>
        </w:rPr>
        <w:t>це</w:t>
      </w:r>
      <w:proofErr w:type="spellEnd"/>
      <w:r w:rsidR="008A77C9" w:rsidRPr="00066452">
        <w:rPr>
          <w:i w:val="0"/>
          <w:lang w:val="ru-RU"/>
        </w:rPr>
        <w:t xml:space="preserve"> </w:t>
      </w:r>
      <w:proofErr w:type="spellStart"/>
      <w:r w:rsidR="008A77C9" w:rsidRPr="00066452">
        <w:rPr>
          <w:i w:val="0"/>
          <w:lang w:val="ru-RU"/>
        </w:rPr>
        <w:t>виробником</w:t>
      </w:r>
      <w:proofErr w:type="spellEnd"/>
      <w:r w:rsidR="008A77C9" w:rsidRPr="00066452">
        <w:rPr>
          <w:i w:val="0"/>
          <w:lang w:val="ru-RU"/>
        </w:rPr>
        <w:t xml:space="preserve">, </w:t>
      </w:r>
      <w:proofErr w:type="spellStart"/>
      <w:r w:rsidR="008A77C9" w:rsidRPr="00066452">
        <w:rPr>
          <w:i w:val="0"/>
          <w:lang w:val="ru-RU"/>
        </w:rPr>
        <w:t>яким</w:t>
      </w:r>
      <w:proofErr w:type="spellEnd"/>
      <w:r w:rsidR="008A77C9" w:rsidRPr="00066452">
        <w:rPr>
          <w:i w:val="0"/>
          <w:lang w:val="ru-RU"/>
        </w:rPr>
        <w:t xml:space="preserve"> </w:t>
      </w:r>
      <w:proofErr w:type="spellStart"/>
      <w:r w:rsidR="008A77C9" w:rsidRPr="00066452">
        <w:rPr>
          <w:i w:val="0"/>
          <w:lang w:val="ru-RU"/>
        </w:rPr>
        <w:t>підтверджується</w:t>
      </w:r>
      <w:proofErr w:type="spellEnd"/>
      <w:r w:rsidR="008A77C9" w:rsidRPr="00066452">
        <w:rPr>
          <w:i w:val="0"/>
          <w:lang w:val="ru-RU"/>
        </w:rPr>
        <w:t xml:space="preserve"> </w:t>
      </w:r>
      <w:proofErr w:type="spellStart"/>
      <w:r w:rsidR="008A77C9" w:rsidRPr="00066452">
        <w:rPr>
          <w:i w:val="0"/>
          <w:lang w:val="ru-RU"/>
        </w:rPr>
        <w:t>можливість</w:t>
      </w:r>
      <w:proofErr w:type="spellEnd"/>
      <w:r w:rsidR="008A77C9" w:rsidRPr="00066452">
        <w:rPr>
          <w:i w:val="0"/>
          <w:lang w:val="ru-RU"/>
        </w:rPr>
        <w:t xml:space="preserve"> поставки </w:t>
      </w:r>
      <w:proofErr w:type="spellStart"/>
      <w:r w:rsidR="008A77C9" w:rsidRPr="00066452">
        <w:rPr>
          <w:i w:val="0"/>
          <w:lang w:val="ru-RU"/>
        </w:rPr>
        <w:t>Учасником</w:t>
      </w:r>
      <w:proofErr w:type="spellEnd"/>
      <w:r w:rsidR="008A77C9" w:rsidRPr="00066452">
        <w:rPr>
          <w:i w:val="0"/>
          <w:lang w:val="ru-RU"/>
        </w:rPr>
        <w:t xml:space="preserve"> Товару, </w:t>
      </w:r>
      <w:proofErr w:type="spellStart"/>
      <w:r w:rsidR="008A77C9" w:rsidRPr="00066452">
        <w:rPr>
          <w:i w:val="0"/>
          <w:lang w:val="ru-RU"/>
        </w:rPr>
        <w:t>який</w:t>
      </w:r>
      <w:proofErr w:type="spellEnd"/>
      <w:r w:rsidR="008A77C9" w:rsidRPr="00066452">
        <w:rPr>
          <w:i w:val="0"/>
          <w:lang w:val="ru-RU"/>
        </w:rPr>
        <w:t xml:space="preserve"> є предметом </w:t>
      </w:r>
      <w:proofErr w:type="spellStart"/>
      <w:r w:rsidR="008A77C9" w:rsidRPr="00066452">
        <w:rPr>
          <w:i w:val="0"/>
          <w:lang w:val="ru-RU"/>
        </w:rPr>
        <w:t>закупівлі</w:t>
      </w:r>
      <w:proofErr w:type="spellEnd"/>
      <w:r w:rsidR="008A77C9" w:rsidRPr="00066452">
        <w:rPr>
          <w:i w:val="0"/>
          <w:lang w:val="ru-RU"/>
        </w:rPr>
        <w:t xml:space="preserve"> </w:t>
      </w:r>
      <w:proofErr w:type="spellStart"/>
      <w:r w:rsidR="008A77C9" w:rsidRPr="00066452">
        <w:rPr>
          <w:i w:val="0"/>
          <w:lang w:val="ru-RU"/>
        </w:rPr>
        <w:t>цих</w:t>
      </w:r>
      <w:proofErr w:type="spellEnd"/>
      <w:r w:rsidR="008A77C9" w:rsidRPr="00066452">
        <w:rPr>
          <w:i w:val="0"/>
          <w:lang w:val="ru-RU"/>
        </w:rPr>
        <w:t xml:space="preserve"> </w:t>
      </w:r>
      <w:proofErr w:type="spellStart"/>
      <w:r w:rsidR="008A77C9" w:rsidRPr="00066452">
        <w:rPr>
          <w:i w:val="0"/>
          <w:lang w:val="ru-RU"/>
        </w:rPr>
        <w:t>торгів</w:t>
      </w:r>
      <w:proofErr w:type="spellEnd"/>
      <w:r w:rsidR="008A77C9" w:rsidRPr="00066452">
        <w:rPr>
          <w:i w:val="0"/>
          <w:lang w:val="ru-RU"/>
        </w:rPr>
        <w:t xml:space="preserve">, у </w:t>
      </w:r>
      <w:proofErr w:type="spellStart"/>
      <w:r w:rsidR="008A77C9" w:rsidRPr="00066452">
        <w:rPr>
          <w:i w:val="0"/>
          <w:lang w:val="ru-RU"/>
        </w:rPr>
        <w:t>кількості</w:t>
      </w:r>
      <w:proofErr w:type="spellEnd"/>
      <w:r w:rsidR="008A77C9" w:rsidRPr="00066452">
        <w:rPr>
          <w:i w:val="0"/>
          <w:lang w:val="ru-RU"/>
        </w:rPr>
        <w:t xml:space="preserve">, та в </w:t>
      </w:r>
      <w:proofErr w:type="spellStart"/>
      <w:r w:rsidR="008A77C9" w:rsidRPr="00066452">
        <w:rPr>
          <w:i w:val="0"/>
          <w:lang w:val="ru-RU"/>
        </w:rPr>
        <w:t>терміни</w:t>
      </w:r>
      <w:proofErr w:type="spellEnd"/>
      <w:r w:rsidR="008A77C9" w:rsidRPr="00066452">
        <w:rPr>
          <w:i w:val="0"/>
          <w:lang w:val="ru-RU"/>
        </w:rPr>
        <w:t xml:space="preserve">, </w:t>
      </w:r>
      <w:proofErr w:type="spellStart"/>
      <w:r w:rsidR="008A77C9" w:rsidRPr="00066452">
        <w:rPr>
          <w:i w:val="0"/>
          <w:lang w:val="ru-RU"/>
        </w:rPr>
        <w:t>визначені</w:t>
      </w:r>
      <w:proofErr w:type="spellEnd"/>
      <w:r w:rsidR="008A77C9" w:rsidRPr="00066452">
        <w:rPr>
          <w:i w:val="0"/>
          <w:lang w:val="ru-RU"/>
        </w:rPr>
        <w:t xml:space="preserve"> </w:t>
      </w:r>
      <w:proofErr w:type="spellStart"/>
      <w:r w:rsidR="008A77C9" w:rsidRPr="00066452">
        <w:rPr>
          <w:i w:val="0"/>
          <w:lang w:val="ru-RU"/>
        </w:rPr>
        <w:t>цією</w:t>
      </w:r>
      <w:proofErr w:type="spellEnd"/>
      <w:r w:rsidR="008A77C9" w:rsidRPr="00066452">
        <w:rPr>
          <w:i w:val="0"/>
          <w:lang w:val="ru-RU"/>
        </w:rPr>
        <w:t xml:space="preserve"> </w:t>
      </w:r>
      <w:r w:rsidR="008A77C9" w:rsidRPr="00066452">
        <w:rPr>
          <w:i w:val="0"/>
        </w:rPr>
        <w:t xml:space="preserve">Документацією </w:t>
      </w:r>
      <w:proofErr w:type="spellStart"/>
      <w:r w:rsidR="008A77C9" w:rsidRPr="00066452">
        <w:rPr>
          <w:i w:val="0"/>
        </w:rPr>
        <w:t>та</w:t>
      </w:r>
      <w:proofErr w:type="spellEnd"/>
      <w:r w:rsidR="008A77C9" w:rsidRPr="00066452">
        <w:rPr>
          <w:i w:val="0"/>
        </w:rPr>
        <w:t xml:space="preserve"> </w:t>
      </w:r>
      <w:proofErr w:type="spellStart"/>
      <w:r w:rsidR="008A77C9" w:rsidRPr="00066452">
        <w:rPr>
          <w:i w:val="0"/>
        </w:rPr>
        <w:t>пропозицією</w:t>
      </w:r>
      <w:proofErr w:type="spellEnd"/>
      <w:r w:rsidR="008A77C9" w:rsidRPr="00066452">
        <w:rPr>
          <w:i w:val="0"/>
        </w:rPr>
        <w:t xml:space="preserve"> </w:t>
      </w:r>
      <w:proofErr w:type="spellStart"/>
      <w:r w:rsidR="008A77C9" w:rsidRPr="00066452">
        <w:rPr>
          <w:i w:val="0"/>
        </w:rPr>
        <w:t>Учасника</w:t>
      </w:r>
      <w:proofErr w:type="spellEnd"/>
      <w:r w:rsidR="008A77C9" w:rsidRPr="00066452">
        <w:rPr>
          <w:i w:val="0"/>
        </w:rPr>
        <w:t xml:space="preserve">. </w:t>
      </w:r>
      <w:r w:rsidR="008A77C9" w:rsidRPr="00066452">
        <w:rPr>
          <w:b/>
          <w:i w:val="0"/>
          <w:u w:val="single" w:color="000000"/>
          <w:lang w:val="ru-RU"/>
        </w:rPr>
        <w:t xml:space="preserve">Лист повинен 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включати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 xml:space="preserve"> в себе: 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назву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 xml:space="preserve"> 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Учасника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 xml:space="preserve">, номер 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оголошення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 xml:space="preserve">, 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що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 xml:space="preserve"> 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оприлюднене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 xml:space="preserve"> на веб-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порталі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 xml:space="preserve"> 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Уповноваженого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 xml:space="preserve"> органу, 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назву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 xml:space="preserve"> предмета 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закупівлі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 xml:space="preserve"> 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відповідно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 xml:space="preserve"> до 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оголошення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 xml:space="preserve"> про 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проведення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 xml:space="preserve"> 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процедури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 xml:space="preserve"> </w:t>
      </w:r>
      <w:proofErr w:type="spellStart"/>
      <w:proofErr w:type="gramStart"/>
      <w:r w:rsidR="008A77C9" w:rsidRPr="00066452">
        <w:rPr>
          <w:b/>
          <w:i w:val="0"/>
          <w:u w:val="single" w:color="000000"/>
          <w:lang w:val="ru-RU"/>
        </w:rPr>
        <w:t>закупівлі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>,  а</w:t>
      </w:r>
      <w:proofErr w:type="gramEnd"/>
      <w:r w:rsidR="008A77C9" w:rsidRPr="00066452">
        <w:rPr>
          <w:b/>
          <w:i w:val="0"/>
          <w:u w:val="single" w:color="000000"/>
          <w:lang w:val="ru-RU"/>
        </w:rPr>
        <w:t xml:space="preserve"> 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також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 xml:space="preserve"> 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гарантії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 xml:space="preserve"> 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щодо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 xml:space="preserve"> 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терміну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 xml:space="preserve"> 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гарантійного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 xml:space="preserve"> </w:t>
      </w:r>
      <w:proofErr w:type="spellStart"/>
      <w:r w:rsidR="008A77C9" w:rsidRPr="00066452">
        <w:rPr>
          <w:b/>
          <w:i w:val="0"/>
          <w:u w:val="single" w:color="000000"/>
          <w:lang w:val="ru-RU"/>
        </w:rPr>
        <w:t>обслуговування</w:t>
      </w:r>
      <w:proofErr w:type="spellEnd"/>
      <w:r w:rsidR="008A77C9" w:rsidRPr="00066452">
        <w:rPr>
          <w:b/>
          <w:i w:val="0"/>
          <w:u w:val="single" w:color="000000"/>
          <w:lang w:val="ru-RU"/>
        </w:rPr>
        <w:t>.</w:t>
      </w:r>
    </w:p>
    <w:p w:rsidR="00A045E6" w:rsidRPr="00066452" w:rsidRDefault="008A77C9">
      <w:pPr>
        <w:numPr>
          <w:ilvl w:val="0"/>
          <w:numId w:val="1"/>
        </w:numPr>
        <w:ind w:right="-15"/>
        <w:rPr>
          <w:i w:val="0"/>
          <w:lang w:val="ru-RU"/>
        </w:rPr>
      </w:pPr>
      <w:r w:rsidRPr="00066452">
        <w:rPr>
          <w:i w:val="0"/>
          <w:lang w:val="ru-RU"/>
        </w:rPr>
        <w:t xml:space="preserve">Товар, </w:t>
      </w:r>
      <w:proofErr w:type="spellStart"/>
      <w:r w:rsidRPr="00066452">
        <w:rPr>
          <w:i w:val="0"/>
          <w:lang w:val="ru-RU"/>
        </w:rPr>
        <w:t>запропонований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Учасником</w:t>
      </w:r>
      <w:proofErr w:type="spellEnd"/>
      <w:r w:rsidRPr="00066452">
        <w:rPr>
          <w:i w:val="0"/>
          <w:lang w:val="ru-RU"/>
        </w:rPr>
        <w:t xml:space="preserve">, повинен бути внесений до Державного </w:t>
      </w:r>
      <w:proofErr w:type="spellStart"/>
      <w:r w:rsidRPr="00066452">
        <w:rPr>
          <w:i w:val="0"/>
          <w:lang w:val="ru-RU"/>
        </w:rPr>
        <w:t>реєстру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медичної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техніки</w:t>
      </w:r>
      <w:proofErr w:type="spellEnd"/>
      <w:r w:rsidRPr="00066452">
        <w:rPr>
          <w:i w:val="0"/>
          <w:lang w:val="ru-RU"/>
        </w:rPr>
        <w:t xml:space="preserve"> та </w:t>
      </w:r>
      <w:proofErr w:type="spellStart"/>
      <w:r w:rsidRPr="00066452">
        <w:rPr>
          <w:i w:val="0"/>
          <w:lang w:val="ru-RU"/>
        </w:rPr>
        <w:t>виробів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медичного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призначення</w:t>
      </w:r>
      <w:proofErr w:type="spellEnd"/>
      <w:r w:rsidRPr="00066452">
        <w:rPr>
          <w:i w:val="0"/>
          <w:lang w:val="ru-RU"/>
        </w:rPr>
        <w:t xml:space="preserve"> та/</w:t>
      </w:r>
      <w:proofErr w:type="spellStart"/>
      <w:r w:rsidRPr="00066452">
        <w:rPr>
          <w:i w:val="0"/>
          <w:lang w:val="ru-RU"/>
        </w:rPr>
        <w:t>або</w:t>
      </w:r>
      <w:proofErr w:type="spellEnd"/>
      <w:r w:rsidRPr="00066452">
        <w:rPr>
          <w:i w:val="0"/>
          <w:lang w:val="ru-RU"/>
        </w:rPr>
        <w:t xml:space="preserve"> введений в </w:t>
      </w:r>
      <w:proofErr w:type="spellStart"/>
      <w:r w:rsidRPr="00066452">
        <w:rPr>
          <w:i w:val="0"/>
          <w:lang w:val="ru-RU"/>
        </w:rPr>
        <w:t>обіг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відповідно</w:t>
      </w:r>
      <w:proofErr w:type="spellEnd"/>
      <w:r w:rsidRPr="00066452">
        <w:rPr>
          <w:i w:val="0"/>
          <w:lang w:val="ru-RU"/>
        </w:rPr>
        <w:t xml:space="preserve"> до </w:t>
      </w:r>
      <w:proofErr w:type="spellStart"/>
      <w:r w:rsidRPr="00066452">
        <w:rPr>
          <w:i w:val="0"/>
          <w:lang w:val="ru-RU"/>
        </w:rPr>
        <w:t>законодавства</w:t>
      </w:r>
      <w:proofErr w:type="spellEnd"/>
      <w:r w:rsidRPr="00066452">
        <w:rPr>
          <w:i w:val="0"/>
          <w:lang w:val="ru-RU"/>
        </w:rPr>
        <w:t xml:space="preserve"> у </w:t>
      </w:r>
      <w:proofErr w:type="spellStart"/>
      <w:r w:rsidRPr="00066452">
        <w:rPr>
          <w:i w:val="0"/>
          <w:lang w:val="ru-RU"/>
        </w:rPr>
        <w:t>сфері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технічного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регулювання</w:t>
      </w:r>
      <w:proofErr w:type="spellEnd"/>
      <w:r w:rsidRPr="00066452">
        <w:rPr>
          <w:i w:val="0"/>
          <w:lang w:val="ru-RU"/>
        </w:rPr>
        <w:t xml:space="preserve"> та </w:t>
      </w:r>
      <w:proofErr w:type="spellStart"/>
      <w:r w:rsidRPr="00066452">
        <w:rPr>
          <w:i w:val="0"/>
          <w:lang w:val="ru-RU"/>
        </w:rPr>
        <w:t>оцінки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відповідності</w:t>
      </w:r>
      <w:proofErr w:type="spellEnd"/>
      <w:r w:rsidRPr="00066452">
        <w:rPr>
          <w:i w:val="0"/>
          <w:lang w:val="ru-RU"/>
        </w:rPr>
        <w:t xml:space="preserve">, у </w:t>
      </w:r>
      <w:proofErr w:type="spellStart"/>
      <w:r w:rsidRPr="00066452">
        <w:rPr>
          <w:i w:val="0"/>
          <w:lang w:val="ru-RU"/>
        </w:rPr>
        <w:t>передбаченому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законодавством</w:t>
      </w:r>
      <w:proofErr w:type="spellEnd"/>
      <w:r w:rsidRPr="00066452">
        <w:rPr>
          <w:i w:val="0"/>
          <w:lang w:val="ru-RU"/>
        </w:rPr>
        <w:t xml:space="preserve"> порядку.</w:t>
      </w:r>
    </w:p>
    <w:p w:rsidR="00A045E6" w:rsidRPr="00066452" w:rsidRDefault="008A77C9">
      <w:pPr>
        <w:spacing w:after="506"/>
        <w:ind w:left="-15" w:right="-15"/>
        <w:rPr>
          <w:i w:val="0"/>
          <w:lang w:val="ru-RU"/>
        </w:rPr>
      </w:pPr>
      <w:r w:rsidRPr="00066452">
        <w:rPr>
          <w:i w:val="0"/>
          <w:lang w:val="ru-RU"/>
        </w:rPr>
        <w:t xml:space="preserve">На </w:t>
      </w:r>
      <w:proofErr w:type="spellStart"/>
      <w:r w:rsidRPr="00066452">
        <w:rPr>
          <w:i w:val="0"/>
          <w:lang w:val="ru-RU"/>
        </w:rPr>
        <w:t>підтвердження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Учасник</w:t>
      </w:r>
      <w:proofErr w:type="spellEnd"/>
      <w:r w:rsidRPr="00066452">
        <w:rPr>
          <w:i w:val="0"/>
          <w:lang w:val="ru-RU"/>
        </w:rPr>
        <w:t xml:space="preserve"> повинен </w:t>
      </w:r>
      <w:proofErr w:type="spellStart"/>
      <w:r w:rsidRPr="00066452">
        <w:rPr>
          <w:i w:val="0"/>
          <w:lang w:val="ru-RU"/>
        </w:rPr>
        <w:t>надати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завірену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копію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декларації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або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копію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документів</w:t>
      </w:r>
      <w:proofErr w:type="spellEnd"/>
      <w:r w:rsidRPr="00066452">
        <w:rPr>
          <w:i w:val="0"/>
          <w:lang w:val="ru-RU"/>
        </w:rPr>
        <w:t xml:space="preserve">, </w:t>
      </w:r>
      <w:proofErr w:type="spellStart"/>
      <w:r w:rsidRPr="00066452">
        <w:rPr>
          <w:i w:val="0"/>
          <w:lang w:val="ru-RU"/>
        </w:rPr>
        <w:t>що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підтверджують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можливість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введення</w:t>
      </w:r>
      <w:proofErr w:type="spellEnd"/>
      <w:r w:rsidRPr="00066452">
        <w:rPr>
          <w:i w:val="0"/>
          <w:lang w:val="ru-RU"/>
        </w:rPr>
        <w:t xml:space="preserve"> в </w:t>
      </w:r>
      <w:proofErr w:type="spellStart"/>
      <w:r w:rsidRPr="00066452">
        <w:rPr>
          <w:i w:val="0"/>
          <w:lang w:val="ru-RU"/>
        </w:rPr>
        <w:t>обіг</w:t>
      </w:r>
      <w:proofErr w:type="spellEnd"/>
      <w:r w:rsidRPr="00066452">
        <w:rPr>
          <w:i w:val="0"/>
          <w:lang w:val="ru-RU"/>
        </w:rPr>
        <w:t xml:space="preserve"> та/</w:t>
      </w:r>
      <w:proofErr w:type="spellStart"/>
      <w:r w:rsidRPr="00066452">
        <w:rPr>
          <w:i w:val="0"/>
          <w:lang w:val="ru-RU"/>
        </w:rPr>
        <w:t>або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експлуатацію</w:t>
      </w:r>
      <w:proofErr w:type="spellEnd"/>
      <w:r w:rsidRPr="00066452">
        <w:rPr>
          <w:i w:val="0"/>
          <w:lang w:val="ru-RU"/>
        </w:rPr>
        <w:t xml:space="preserve"> (</w:t>
      </w:r>
      <w:proofErr w:type="spellStart"/>
      <w:r w:rsidRPr="00066452">
        <w:rPr>
          <w:i w:val="0"/>
          <w:lang w:val="ru-RU"/>
        </w:rPr>
        <w:t>застосування</w:t>
      </w:r>
      <w:proofErr w:type="spellEnd"/>
      <w:r w:rsidRPr="00066452">
        <w:rPr>
          <w:i w:val="0"/>
          <w:lang w:val="ru-RU"/>
        </w:rPr>
        <w:t xml:space="preserve">) </w:t>
      </w:r>
      <w:proofErr w:type="spellStart"/>
      <w:r w:rsidRPr="00066452">
        <w:rPr>
          <w:i w:val="0"/>
          <w:lang w:val="ru-RU"/>
        </w:rPr>
        <w:t>медичного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виробу</w:t>
      </w:r>
      <w:proofErr w:type="spellEnd"/>
      <w:r w:rsidRPr="00066452">
        <w:rPr>
          <w:i w:val="0"/>
          <w:lang w:val="ru-RU"/>
        </w:rPr>
        <w:t xml:space="preserve"> за результатами </w:t>
      </w:r>
      <w:proofErr w:type="spellStart"/>
      <w:r w:rsidRPr="00066452">
        <w:rPr>
          <w:i w:val="0"/>
          <w:lang w:val="ru-RU"/>
        </w:rPr>
        <w:t>проходження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процедури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оцінки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відповідності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згідно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вимог</w:t>
      </w:r>
      <w:proofErr w:type="spellEnd"/>
      <w:r w:rsidRPr="00066452">
        <w:rPr>
          <w:i w:val="0"/>
          <w:lang w:val="ru-RU"/>
        </w:rPr>
        <w:t xml:space="preserve"> </w:t>
      </w:r>
      <w:proofErr w:type="spellStart"/>
      <w:r w:rsidRPr="00066452">
        <w:rPr>
          <w:i w:val="0"/>
          <w:lang w:val="ru-RU"/>
        </w:rPr>
        <w:t>технічного</w:t>
      </w:r>
      <w:proofErr w:type="spellEnd"/>
      <w:r w:rsidRPr="00066452">
        <w:rPr>
          <w:i w:val="0"/>
          <w:lang w:val="ru-RU"/>
        </w:rPr>
        <w:t xml:space="preserve"> регламенту, </w:t>
      </w:r>
      <w:proofErr w:type="spellStart"/>
      <w:r w:rsidRPr="00066452">
        <w:rPr>
          <w:i w:val="0"/>
          <w:lang w:val="ru-RU"/>
        </w:rPr>
        <w:t>або</w:t>
      </w:r>
      <w:proofErr w:type="spellEnd"/>
      <w:r w:rsidRPr="00066452">
        <w:rPr>
          <w:i w:val="0"/>
          <w:lang w:val="ru-RU"/>
        </w:rPr>
        <w:t xml:space="preserve"> </w:t>
      </w:r>
    </w:p>
    <w:p w:rsidR="00A045E6" w:rsidRPr="00066452" w:rsidRDefault="008A77C9">
      <w:pPr>
        <w:spacing w:line="259" w:lineRule="auto"/>
        <w:ind w:left="1482" w:hanging="10"/>
        <w:jc w:val="left"/>
        <w:rPr>
          <w:lang w:val="ru-RU"/>
        </w:rPr>
      </w:pPr>
      <w:r w:rsidRPr="00066452">
        <w:rPr>
          <w:b/>
          <w:i w:val="0"/>
          <w:lang w:val="ru-RU"/>
        </w:rPr>
        <w:lastRenderedPageBreak/>
        <w:t>Медико-</w:t>
      </w:r>
      <w:proofErr w:type="spellStart"/>
      <w:r w:rsidRPr="00066452">
        <w:rPr>
          <w:b/>
          <w:i w:val="0"/>
          <w:lang w:val="ru-RU"/>
        </w:rPr>
        <w:t>технічні</w:t>
      </w:r>
      <w:proofErr w:type="spellEnd"/>
      <w:r w:rsidRPr="00066452">
        <w:rPr>
          <w:b/>
          <w:i w:val="0"/>
          <w:lang w:val="ru-RU"/>
        </w:rPr>
        <w:t xml:space="preserve"> </w:t>
      </w:r>
      <w:proofErr w:type="spellStart"/>
      <w:r w:rsidRPr="00066452">
        <w:rPr>
          <w:b/>
          <w:i w:val="0"/>
          <w:lang w:val="ru-RU"/>
        </w:rPr>
        <w:t>вимоги</w:t>
      </w:r>
      <w:proofErr w:type="spellEnd"/>
      <w:r w:rsidRPr="00066452">
        <w:rPr>
          <w:b/>
          <w:i w:val="0"/>
          <w:lang w:val="ru-RU"/>
        </w:rPr>
        <w:t xml:space="preserve"> до </w:t>
      </w:r>
      <w:proofErr w:type="spellStart"/>
      <w:r w:rsidRPr="00066452">
        <w:rPr>
          <w:b/>
          <w:i w:val="0"/>
          <w:lang w:val="ru-RU"/>
        </w:rPr>
        <w:t>Настільної</w:t>
      </w:r>
      <w:proofErr w:type="spellEnd"/>
      <w:r w:rsidRPr="00066452">
        <w:rPr>
          <w:b/>
          <w:i w:val="0"/>
          <w:lang w:val="ru-RU"/>
        </w:rPr>
        <w:t xml:space="preserve"> </w:t>
      </w:r>
      <w:proofErr w:type="spellStart"/>
      <w:r w:rsidRPr="00066452">
        <w:rPr>
          <w:b/>
          <w:i w:val="0"/>
          <w:lang w:val="ru-RU"/>
        </w:rPr>
        <w:t>універсальної</w:t>
      </w:r>
      <w:proofErr w:type="spellEnd"/>
      <w:r w:rsidRPr="00066452">
        <w:rPr>
          <w:b/>
          <w:i w:val="0"/>
          <w:lang w:val="ru-RU"/>
        </w:rPr>
        <w:t xml:space="preserve"> центрифуги</w:t>
      </w:r>
    </w:p>
    <w:p w:rsidR="00A045E6" w:rsidRPr="00066452" w:rsidRDefault="008A77C9">
      <w:pPr>
        <w:spacing w:after="3" w:line="259" w:lineRule="auto"/>
        <w:ind w:left="10" w:hanging="10"/>
        <w:jc w:val="center"/>
        <w:rPr>
          <w:lang w:val="ru-RU"/>
        </w:rPr>
      </w:pPr>
      <w:proofErr w:type="spellStart"/>
      <w:r w:rsidRPr="00066452">
        <w:rPr>
          <w:b/>
          <w:i w:val="0"/>
          <w:lang w:val="ru-RU"/>
        </w:rPr>
        <w:t>Технічні</w:t>
      </w:r>
      <w:proofErr w:type="spellEnd"/>
      <w:r w:rsidRPr="00066452">
        <w:rPr>
          <w:b/>
          <w:i w:val="0"/>
          <w:lang w:val="ru-RU"/>
        </w:rPr>
        <w:t xml:space="preserve"> характеристики </w:t>
      </w:r>
      <w:proofErr w:type="spellStart"/>
      <w:r w:rsidRPr="00066452">
        <w:rPr>
          <w:b/>
          <w:i w:val="0"/>
          <w:lang w:val="ru-RU"/>
        </w:rPr>
        <w:t>повинні</w:t>
      </w:r>
      <w:proofErr w:type="spellEnd"/>
      <w:r w:rsidRPr="00066452">
        <w:rPr>
          <w:b/>
          <w:i w:val="0"/>
          <w:lang w:val="ru-RU"/>
        </w:rPr>
        <w:t xml:space="preserve"> </w:t>
      </w:r>
      <w:proofErr w:type="spellStart"/>
      <w:r w:rsidRPr="00066452">
        <w:rPr>
          <w:b/>
          <w:i w:val="0"/>
          <w:lang w:val="ru-RU"/>
        </w:rPr>
        <w:t>відповідати</w:t>
      </w:r>
      <w:proofErr w:type="spellEnd"/>
      <w:r w:rsidRPr="00066452">
        <w:rPr>
          <w:b/>
          <w:i w:val="0"/>
          <w:lang w:val="ru-RU"/>
        </w:rPr>
        <w:t xml:space="preserve"> </w:t>
      </w:r>
      <w:proofErr w:type="spellStart"/>
      <w:r w:rsidRPr="00066452">
        <w:rPr>
          <w:b/>
          <w:i w:val="0"/>
          <w:lang w:val="ru-RU"/>
        </w:rPr>
        <w:t>або</w:t>
      </w:r>
      <w:proofErr w:type="spellEnd"/>
      <w:r w:rsidRPr="00066452">
        <w:rPr>
          <w:b/>
          <w:i w:val="0"/>
          <w:lang w:val="ru-RU"/>
        </w:rPr>
        <w:t xml:space="preserve"> бути </w:t>
      </w:r>
      <w:proofErr w:type="spellStart"/>
      <w:r w:rsidRPr="00066452">
        <w:rPr>
          <w:b/>
          <w:i w:val="0"/>
          <w:lang w:val="ru-RU"/>
        </w:rPr>
        <w:t>ліпшими</w:t>
      </w:r>
      <w:proofErr w:type="spellEnd"/>
      <w:r w:rsidRPr="00066452">
        <w:rPr>
          <w:b/>
          <w:i w:val="0"/>
          <w:lang w:val="ru-RU"/>
        </w:rPr>
        <w:t xml:space="preserve"> за </w:t>
      </w:r>
      <w:proofErr w:type="spellStart"/>
      <w:r w:rsidRPr="00066452">
        <w:rPr>
          <w:b/>
          <w:i w:val="0"/>
          <w:lang w:val="ru-RU"/>
        </w:rPr>
        <w:t>такі</w:t>
      </w:r>
      <w:proofErr w:type="spellEnd"/>
      <w:r w:rsidRPr="00066452">
        <w:rPr>
          <w:b/>
          <w:i w:val="0"/>
          <w:lang w:val="ru-RU"/>
        </w:rPr>
        <w:t xml:space="preserve"> </w:t>
      </w:r>
      <w:proofErr w:type="spellStart"/>
      <w:r w:rsidRPr="00066452">
        <w:rPr>
          <w:b/>
          <w:i w:val="0"/>
          <w:lang w:val="ru-RU"/>
        </w:rPr>
        <w:t>показники</w:t>
      </w:r>
      <w:proofErr w:type="spellEnd"/>
    </w:p>
    <w:p w:rsidR="00A045E6" w:rsidRPr="00066452" w:rsidRDefault="00A045E6">
      <w:pPr>
        <w:spacing w:line="259" w:lineRule="auto"/>
        <w:ind w:left="-1276" w:right="720" w:firstLine="0"/>
        <w:jc w:val="left"/>
        <w:rPr>
          <w:lang w:val="ru-RU"/>
        </w:rPr>
      </w:pPr>
    </w:p>
    <w:tbl>
      <w:tblPr>
        <w:tblStyle w:val="TableGrid"/>
        <w:tblW w:w="9594" w:type="dxa"/>
        <w:tblInd w:w="-108" w:type="dxa"/>
        <w:tblCellMar>
          <w:top w:w="50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8472"/>
        <w:gridCol w:w="1122"/>
      </w:tblGrid>
      <w:tr w:rsidR="00A045E6">
        <w:trPr>
          <w:trHeight w:val="28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Default="008A77C9">
            <w:pPr>
              <w:spacing w:line="259" w:lineRule="auto"/>
              <w:ind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еквівалентним </w:t>
            </w:r>
            <w:proofErr w:type="spellStart"/>
            <w:r>
              <w:rPr>
                <w:rFonts w:ascii="Arial" w:eastAsia="Arial" w:hAnsi="Arial" w:cs="Arial"/>
                <w:i w:val="0"/>
              </w:rPr>
              <w:t>міцним</w:t>
            </w:r>
            <w:proofErr w:type="spellEnd"/>
            <w:r>
              <w:rPr>
                <w:rFonts w:ascii="Arial" w:eastAsia="Arial" w:hAnsi="Arial" w:cs="Arial"/>
                <w:i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</w:rPr>
              <w:t>покриттям</w:t>
            </w:r>
            <w:proofErr w:type="spellEnd"/>
            <w:r>
              <w:rPr>
                <w:rFonts w:ascii="Arial" w:eastAsia="Arial" w:hAnsi="Arial" w:cs="Arial"/>
                <w:i w:val="0"/>
              </w:rPr>
              <w:t>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Default="00A045E6">
            <w:pPr>
              <w:spacing w:after="160" w:line="259" w:lineRule="auto"/>
              <w:ind w:firstLine="0"/>
              <w:jc w:val="left"/>
            </w:pPr>
          </w:p>
        </w:tc>
      </w:tr>
      <w:tr w:rsidR="00A045E6" w:rsidRPr="004460ED">
        <w:trPr>
          <w:trHeight w:val="562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8A77C9">
            <w:pPr>
              <w:spacing w:line="259" w:lineRule="auto"/>
              <w:ind w:firstLine="0"/>
              <w:jc w:val="left"/>
              <w:rPr>
                <w:lang w:val="ru-RU"/>
              </w:rPr>
            </w:pPr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Ємкість ротора повинна бути не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менше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ніж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на 24 адаптера для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пробірок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не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гірше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: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внутрішнє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коло ротора до 12 мл,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зовнішнє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до 15 мл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A045E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A045E6" w:rsidRPr="004460ED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8A77C9">
            <w:pPr>
              <w:spacing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Діаметр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застосовуваних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пробірок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повинен бути не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більше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18 мм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A045E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A045E6" w:rsidRPr="004460ED">
        <w:trPr>
          <w:trHeight w:val="83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8A77C9">
            <w:pPr>
              <w:spacing w:line="259" w:lineRule="auto"/>
              <w:ind w:firstLine="0"/>
              <w:jc w:val="left"/>
              <w:rPr>
                <w:lang w:val="ru-RU"/>
              </w:rPr>
            </w:pPr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Повинна бути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можливість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(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опційно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)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застосування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різних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роторів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з адаптерами для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пробірок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не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менше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50 мл (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діаметр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до 30 мм),  50+ мл (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діаметр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до 44 мм),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або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роторів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змішаного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типу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A045E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A045E6" w:rsidRPr="004460ED">
        <w:trPr>
          <w:trHeight w:val="562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8A77C9">
            <w:pPr>
              <w:spacing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Швидкість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обертання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повинна бути в межах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від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100 до 4500 об/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хв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. (± 5%). Максимальна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відцентрова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сила не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менше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до 3700</w:t>
            </w:r>
            <w:r>
              <w:rPr>
                <w:rFonts w:ascii="Arial" w:eastAsia="Arial" w:hAnsi="Arial" w:cs="Arial"/>
                <w:i w:val="0"/>
              </w:rPr>
              <w:t>g</w:t>
            </w:r>
            <w:r w:rsidRPr="00066452">
              <w:rPr>
                <w:rFonts w:ascii="Arial" w:eastAsia="Arial" w:hAnsi="Arial" w:cs="Arial"/>
                <w:i w:val="0"/>
                <w:lang w:val="ru-RU"/>
              </w:rPr>
              <w:t>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A045E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A045E6">
        <w:trPr>
          <w:trHeight w:val="562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Default="008A77C9">
            <w:pPr>
              <w:spacing w:line="259" w:lineRule="auto"/>
              <w:ind w:firstLine="0"/>
            </w:pP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Крок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встановлювання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швидкості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обертання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повинен бути не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більше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ніж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1 об/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хв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.  </w:t>
            </w:r>
            <w:r>
              <w:rPr>
                <w:rFonts w:ascii="Arial" w:eastAsia="Arial" w:hAnsi="Arial" w:cs="Arial"/>
                <w:i w:val="0"/>
              </w:rPr>
              <w:t xml:space="preserve">або 1G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Default="00A045E6">
            <w:pPr>
              <w:spacing w:after="160" w:line="259" w:lineRule="auto"/>
              <w:ind w:firstLine="0"/>
              <w:jc w:val="left"/>
            </w:pPr>
          </w:p>
        </w:tc>
      </w:tr>
      <w:tr w:rsidR="00A045E6" w:rsidRPr="004460ED">
        <w:trPr>
          <w:trHeight w:val="562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8A77C9">
            <w:pPr>
              <w:spacing w:line="259" w:lineRule="auto"/>
              <w:ind w:firstLine="0"/>
              <w:jc w:val="left"/>
              <w:rPr>
                <w:lang w:val="ru-RU"/>
              </w:rPr>
            </w:pPr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Повинна бути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можливість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вибору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не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менше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8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програм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з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різними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швидкостями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та часом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обертання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A045E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A045E6" w:rsidRPr="004460ED">
        <w:trPr>
          <w:trHeight w:val="249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8A77C9">
            <w:pPr>
              <w:spacing w:after="21" w:line="240" w:lineRule="auto"/>
              <w:ind w:firstLine="0"/>
              <w:jc w:val="left"/>
              <w:rPr>
                <w:lang w:val="ru-RU"/>
              </w:rPr>
            </w:pPr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На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панелі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центрифуги повинна бути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світлова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індикація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обраних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параметрів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основного меню:</w:t>
            </w:r>
          </w:p>
          <w:p w:rsidR="00A045E6" w:rsidRPr="00066452" w:rsidRDefault="008A77C9">
            <w:pPr>
              <w:numPr>
                <w:ilvl w:val="0"/>
                <w:numId w:val="2"/>
              </w:numPr>
              <w:spacing w:after="19" w:line="242" w:lineRule="auto"/>
              <w:ind w:firstLine="360"/>
              <w:jc w:val="left"/>
              <w:rPr>
                <w:lang w:val="ru-RU"/>
              </w:rPr>
            </w:pPr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часу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обертання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,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швидкості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обертання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з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індикаторами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i w:val="0"/>
              </w:rPr>
              <w:t>RPM</w:t>
            </w:r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та </w:t>
            </w:r>
            <w:r>
              <w:rPr>
                <w:i w:val="0"/>
                <w:color w:val="151616"/>
              </w:rPr>
              <w:t>RCF</w:t>
            </w:r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з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цифровим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відображенням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значень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встановлених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та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поточних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параметрів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,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ступеня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гальмування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,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блокування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>/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розблокування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кришки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;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параметрів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додаткового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меню: </w:t>
            </w:r>
          </w:p>
          <w:p w:rsidR="00A045E6" w:rsidRPr="00066452" w:rsidRDefault="008A77C9">
            <w:pPr>
              <w:numPr>
                <w:ilvl w:val="0"/>
                <w:numId w:val="2"/>
              </w:numPr>
              <w:spacing w:line="259" w:lineRule="auto"/>
              <w:ind w:firstLine="360"/>
              <w:jc w:val="left"/>
              <w:rPr>
                <w:lang w:val="ru-RU"/>
              </w:rPr>
            </w:pP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регулювання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яскравості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дисплею,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гучності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звукової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сигналізації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,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обраної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мови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,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обраної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власної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користувацької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програми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,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лічильника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часу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напрацювання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,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тощо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A045E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A045E6" w:rsidRPr="004460ED">
        <w:trPr>
          <w:trHeight w:val="31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8A77C9">
            <w:pPr>
              <w:spacing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Кришка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центрифуги повинна бути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прозорою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A045E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A045E6" w:rsidRPr="004460ED">
        <w:trPr>
          <w:trHeight w:val="562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8A77C9">
            <w:pPr>
              <w:spacing w:line="259" w:lineRule="auto"/>
              <w:ind w:firstLine="0"/>
              <w:jc w:val="left"/>
              <w:rPr>
                <w:lang w:val="ru-RU"/>
              </w:rPr>
            </w:pPr>
            <w:r w:rsidRPr="00066452">
              <w:rPr>
                <w:rFonts w:ascii="Arial" w:eastAsia="Arial" w:hAnsi="Arial" w:cs="Arial"/>
                <w:i w:val="0"/>
                <w:lang w:val="ru-RU"/>
              </w:rPr>
              <w:t>Кнопка старт/стоп (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швидкого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запуску та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передчасної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зупинки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) повинна бути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розташована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на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передній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панелі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A045E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A045E6" w:rsidRPr="004460ED">
        <w:trPr>
          <w:trHeight w:val="562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8A77C9">
            <w:pPr>
              <w:spacing w:line="259" w:lineRule="auto"/>
              <w:ind w:firstLine="0"/>
              <w:jc w:val="left"/>
              <w:rPr>
                <w:lang w:val="ru-RU"/>
              </w:rPr>
            </w:pPr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Повинна бути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функція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блокування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кришки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під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час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роботи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, та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ії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автоматичного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розблокування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і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відкриття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після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зупинки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ротора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A045E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A045E6" w:rsidRPr="004460ED">
        <w:trPr>
          <w:trHeight w:val="562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8A77C9">
            <w:pPr>
              <w:spacing w:line="259" w:lineRule="auto"/>
              <w:ind w:firstLine="0"/>
              <w:jc w:val="left"/>
              <w:rPr>
                <w:lang w:val="ru-RU"/>
              </w:rPr>
            </w:pPr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Повинен бути режим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безперервної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роботи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в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діапазоні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1сек-12 годин з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дискретністю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не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гірше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1 сек.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A045E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A045E6" w:rsidRPr="004460ED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8A77C9">
            <w:pPr>
              <w:spacing w:line="259" w:lineRule="auto"/>
              <w:ind w:firstLine="0"/>
              <w:jc w:val="left"/>
              <w:rPr>
                <w:lang w:val="ru-RU"/>
              </w:rPr>
            </w:pPr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Повинен бути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звуковий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сигнал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зупинки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ротора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A045E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A045E6" w:rsidRPr="004460ED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8A77C9">
            <w:pPr>
              <w:spacing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Кількість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ступенів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гальмування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не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менше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A045E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A045E6" w:rsidRPr="004460ED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8A77C9">
            <w:pPr>
              <w:spacing w:line="259" w:lineRule="auto"/>
              <w:ind w:firstLine="0"/>
              <w:jc w:val="left"/>
              <w:rPr>
                <w:lang w:val="ru-RU"/>
              </w:rPr>
            </w:pPr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Повинен бути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механізм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плавного запуску ротора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A045E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A045E6" w:rsidRPr="004460ED">
        <w:trPr>
          <w:trHeight w:val="34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8A77C9">
            <w:pPr>
              <w:spacing w:line="259" w:lineRule="auto"/>
              <w:ind w:firstLine="0"/>
              <w:jc w:val="left"/>
              <w:rPr>
                <w:lang w:val="ru-RU"/>
              </w:rPr>
            </w:pPr>
            <w:r w:rsidRPr="00066452">
              <w:rPr>
                <w:rFonts w:ascii="Arial" w:eastAsia="Arial" w:hAnsi="Arial" w:cs="Arial"/>
                <w:i w:val="0"/>
                <w:lang w:val="ru-RU"/>
              </w:rPr>
              <w:t>Повинен бути датчик дисбалансу ротора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A045E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A045E6" w:rsidRPr="004460ED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8A77C9">
            <w:pPr>
              <w:spacing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Рівень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шуму не повинен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перевищувати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55 ДБ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A045E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A045E6" w:rsidRPr="004460ED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8A77C9">
            <w:pPr>
              <w:spacing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Споживана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потужність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не повинна бути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більше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250 Вт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A045E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A045E6" w:rsidRPr="004460ED">
        <w:trPr>
          <w:trHeight w:val="28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8A77C9">
            <w:pPr>
              <w:spacing w:line="259" w:lineRule="auto"/>
              <w:ind w:firstLine="0"/>
              <w:jc w:val="left"/>
              <w:rPr>
                <w:lang w:val="ru-RU"/>
              </w:rPr>
            </w:pPr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Вага не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повина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</w:t>
            </w:r>
            <w:proofErr w:type="spellStart"/>
            <w:r w:rsidRPr="00066452">
              <w:rPr>
                <w:rFonts w:ascii="Arial" w:eastAsia="Arial" w:hAnsi="Arial" w:cs="Arial"/>
                <w:i w:val="0"/>
                <w:lang w:val="ru-RU"/>
              </w:rPr>
              <w:t>перевищувати</w:t>
            </w:r>
            <w:proofErr w:type="spellEnd"/>
            <w:r w:rsidRPr="00066452">
              <w:rPr>
                <w:rFonts w:ascii="Arial" w:eastAsia="Arial" w:hAnsi="Arial" w:cs="Arial"/>
                <w:i w:val="0"/>
                <w:lang w:val="ru-RU"/>
              </w:rPr>
              <w:t xml:space="preserve"> 15 кг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E6" w:rsidRPr="00066452" w:rsidRDefault="00A045E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</w:tr>
    </w:tbl>
    <w:p w:rsidR="008A77C9" w:rsidRPr="00066452" w:rsidRDefault="008A77C9">
      <w:pPr>
        <w:rPr>
          <w:lang w:val="ru-RU"/>
        </w:rPr>
      </w:pPr>
    </w:p>
    <w:sectPr w:rsidR="008A77C9" w:rsidRPr="00066452" w:rsidSect="004460ED">
      <w:pgSz w:w="11900" w:h="16820"/>
      <w:pgMar w:top="709" w:right="418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5C7"/>
    <w:multiLevelType w:val="hybridMultilevel"/>
    <w:tmpl w:val="AC90876A"/>
    <w:lvl w:ilvl="0" w:tplc="625256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835B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82A6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A450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616C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E7F4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C2FF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C2EA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4590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DD5F9C"/>
    <w:multiLevelType w:val="hybridMultilevel"/>
    <w:tmpl w:val="7F28A172"/>
    <w:lvl w:ilvl="0" w:tplc="0238668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CEC8E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EBEAA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032A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83B42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A2EDA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EE27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0AB52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2E82C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E6"/>
    <w:rsid w:val="00066452"/>
    <w:rsid w:val="004460ED"/>
    <w:rsid w:val="008A77C9"/>
    <w:rsid w:val="00A0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E558"/>
  <w15:docId w15:val="{B5B85CDA-9A6C-4CCA-91EA-94B72AD1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8" w:lineRule="auto"/>
      <w:ind w:firstLine="274"/>
      <w:jc w:val="both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460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ED"/>
    <w:rPr>
      <w:rFonts w:ascii="Segoe UI" w:eastAsia="Times New Roman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КНП "ПРЦО ВОР"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prozoro</dc:creator>
  <cp:keywords/>
  <cp:lastModifiedBy>prozoro</cp:lastModifiedBy>
  <cp:revision>3</cp:revision>
  <cp:lastPrinted>2023-03-30T07:17:00Z</cp:lastPrinted>
  <dcterms:created xsi:type="dcterms:W3CDTF">2023-03-29T09:40:00Z</dcterms:created>
  <dcterms:modified xsi:type="dcterms:W3CDTF">2023-03-30T07:17:00Z</dcterms:modified>
</cp:coreProperties>
</file>