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F3" w:rsidRDefault="009F7BA5" w:rsidP="0098283D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bookmarkStart w:id="0" w:name="_GoBack"/>
      <w:bookmarkEnd w:id="0"/>
    </w:p>
    <w:p w:rsidR="00910BB1" w:rsidRDefault="00910BB1" w:rsidP="00910BB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0BB1" w:rsidRDefault="00910BB1" w:rsidP="00910BB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910BB1" w:rsidRDefault="00910BB1" w:rsidP="00910BB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910BB1" w:rsidRDefault="00910BB1" w:rsidP="00910BB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910BB1" w:rsidRDefault="00910BB1" w:rsidP="00910BB1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910BB1" w:rsidRDefault="00910BB1" w:rsidP="00910BB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.</w:t>
      </w: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910BB1" w:rsidTr="00983F5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0BB1" w:rsidRDefault="00910BB1" w:rsidP="00983F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0BB1" w:rsidRDefault="00910BB1" w:rsidP="00983F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0BB1" w:rsidRDefault="00910BB1" w:rsidP="00983F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1B71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інформація,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910BB1" w:rsidTr="00983F50">
        <w:trPr>
          <w:trHeight w:val="135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1" w:rsidRDefault="00910BB1" w:rsidP="0098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1" w:rsidRDefault="00910BB1" w:rsidP="0098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910BB1" w:rsidRDefault="00910BB1" w:rsidP="0098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1" w:rsidRPr="00A27362" w:rsidRDefault="00910BB1" w:rsidP="00983F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Довідка в довільній формі про наявність обладнання, матеріально-технічної </w:t>
            </w:r>
            <w:r w:rsidRPr="00A27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бази та технологій, необхідних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поставки товару, визначених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ічних вимогах, із зазначенням найменування, кількості та правової підстави володіння / користування</w:t>
            </w:r>
            <w:r w:rsidRPr="006F25A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10BB1" w:rsidRDefault="00910BB1" w:rsidP="0098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910BB1" w:rsidTr="00983F50">
        <w:trPr>
          <w:trHeight w:val="1486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1" w:rsidRDefault="00910BB1" w:rsidP="0098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1" w:rsidRDefault="00910BB1" w:rsidP="0098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ідповідної кваліфікації, які мають необхідні знання та досвід*</w:t>
            </w:r>
          </w:p>
          <w:p w:rsidR="00910BB1" w:rsidRDefault="00910BB1" w:rsidP="00983F50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BB1" w:rsidRPr="006F25AB" w:rsidRDefault="00910BB1" w:rsidP="0098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  <w:r w:rsidRPr="006F25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F25A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</w:t>
            </w:r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овідка у довільній формі, що містить інформацію про наявність в учасника працівників відповідної кваліфікації, які мають необхідні знання та досвід</w:t>
            </w:r>
            <w:r w:rsidRPr="006F25A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  <w:p w:rsidR="00910BB1" w:rsidRDefault="00910BB1" w:rsidP="0098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0BB1" w:rsidRDefault="00910BB1" w:rsidP="00910BB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E742F3" w:rsidRDefault="009F7BA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E742F3" w:rsidRDefault="009F7BA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м у пункті </w:t>
      </w:r>
      <w:r w:rsidRPr="009F7BA5">
        <w:rPr>
          <w:rFonts w:ascii="Times New Roman" w:eastAsia="Times New Roman" w:hAnsi="Times New Roman" w:cs="Times New Roman"/>
          <w:b/>
          <w:color w:val="000000" w:themeColor="text1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Особливостей.</w:t>
      </w:r>
    </w:p>
    <w:p w:rsidR="00E742F3" w:rsidRDefault="009F7B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</w:t>
      </w:r>
      <w:r w:rsidRPr="009F7BA5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</w:t>
      </w:r>
      <w:r w:rsidRPr="009F7BA5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Особливостей.</w:t>
      </w:r>
    </w:p>
    <w:p w:rsidR="00E742F3" w:rsidRPr="009F7BA5" w:rsidRDefault="009F7BA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9F7BA5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Учасник процедури закупі</w:t>
      </w:r>
      <w:proofErr w:type="gramStart"/>
      <w:r w:rsidRPr="009F7BA5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вл</w:t>
      </w:r>
      <w:proofErr w:type="gramEnd"/>
      <w:r w:rsidRPr="009F7BA5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E742F3" w:rsidRPr="009F7BA5" w:rsidRDefault="009F7BA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9F7BA5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9F7BA5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вл</w:t>
      </w:r>
      <w:proofErr w:type="gramEnd"/>
      <w:r w:rsidRPr="009F7BA5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E742F3" w:rsidRDefault="009F7B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9F7BA5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E742F3" w:rsidRPr="009F7BA5" w:rsidRDefault="009F7B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 w:rsidRPr="009F7BA5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9F7BA5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9F7BA5"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9F7BA5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9F7BA5"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proofErr w:type="gramEnd"/>
      <w:r w:rsidRPr="009F7BA5">
        <w:rPr>
          <w:rFonts w:ascii="Times New Roman" w:eastAsia="Times New Roman" w:hAnsi="Times New Roman" w:cs="Times New Roman"/>
          <w:i/>
          <w:sz w:val="20"/>
          <w:szCs w:val="20"/>
        </w:rPr>
        <w:t>і)</w:t>
      </w:r>
      <w:r w:rsidRPr="009F7BA5">
        <w:rPr>
          <w:rFonts w:ascii="Times New Roman" w:eastAsia="Times New Roman" w:hAnsi="Times New Roman" w:cs="Times New Roman"/>
          <w:sz w:val="20"/>
          <w:szCs w:val="20"/>
        </w:rPr>
        <w:t xml:space="preserve">, замовник перевіряє таких суб’єктів господарювання </w:t>
      </w:r>
      <w:r w:rsidRPr="009F7B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щодо відсутності</w:t>
      </w:r>
      <w:r w:rsidRPr="009F7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7B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підстав, визначених пунктом 47 Особливостей.</w:t>
      </w:r>
    </w:p>
    <w:p w:rsidR="00E742F3" w:rsidRDefault="00E742F3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E742F3" w:rsidRDefault="009F7BA5" w:rsidP="009F7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</w:rPr>
        <w:t>визначеним у пун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9F7BA5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E742F3" w:rsidRPr="009F7BA5" w:rsidRDefault="009F7BA5" w:rsidP="009F7B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</w:t>
      </w:r>
      <w:r w:rsidRPr="009F7BA5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E742F3" w:rsidRPr="009F7BA5" w:rsidRDefault="009F7BA5" w:rsidP="009F7B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F7B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E742F3" w:rsidRDefault="00E742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E742F3" w:rsidRDefault="009F7B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E742F3" w:rsidRPr="009F7BA5">
        <w:trPr>
          <w:cantSplit/>
          <w:trHeight w:val="100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742F3" w:rsidRPr="009F7BA5" w:rsidRDefault="009F7BA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з/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Вимоги згідно п. </w:t>
            </w: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Особливостей</w:t>
            </w:r>
          </w:p>
          <w:p w:rsidR="00E742F3" w:rsidRPr="009F7BA5" w:rsidRDefault="00E742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Переможець торгів на виконання вимоги згідно п. </w:t>
            </w: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Особливостей (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E742F3" w:rsidRPr="009F7BA5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E742F3" w:rsidRPr="009F7BA5" w:rsidRDefault="009F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пов’язан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</w:t>
            </w: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пов’язан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E742F3" w:rsidRPr="009F7BA5">
        <w:trPr>
          <w:cantSplit/>
          <w:trHeight w:val="215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 учасника процедури закупі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E742F3" w:rsidRPr="009F7BA5" w:rsidRDefault="009F7BA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ідпункт 6 пункт</w:t>
            </w: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47</w:t>
            </w: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</w:t>
            </w: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учасника процедури закупівлі. </w:t>
            </w:r>
          </w:p>
          <w:p w:rsidR="00E742F3" w:rsidRPr="009F7BA5" w:rsidRDefault="00E7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742F3" w:rsidRPr="009F7BA5" w:rsidRDefault="009F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Документ 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повинен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742F3" w:rsidRPr="009F7BA5">
        <w:trPr>
          <w:cantSplit/>
          <w:trHeight w:val="253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742F3" w:rsidRPr="009F7BA5" w:rsidRDefault="009F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E74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742F3" w:rsidRPr="009F7BA5">
        <w:trPr>
          <w:cantSplit/>
          <w:trHeight w:val="86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 процедури закупі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E742F3" w:rsidRPr="009F7BA5" w:rsidRDefault="009F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Довідка в довільній формі</w:t>
            </w: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E742F3" w:rsidRPr="009F7BA5" w:rsidRDefault="00E742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E742F3" w:rsidRPr="009F7BA5" w:rsidRDefault="009F7B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F7B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9F7B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</w:t>
      </w:r>
      <w:proofErr w:type="gramEnd"/>
      <w:r w:rsidRPr="009F7B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E742F3" w:rsidRPr="009F7BA5">
        <w:trPr>
          <w:cantSplit/>
          <w:trHeight w:val="82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742F3" w:rsidRPr="009F7BA5" w:rsidRDefault="009F7BA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з/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Вимоги </w:t>
            </w: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згідно пункту </w:t>
            </w: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Особливостей</w:t>
            </w:r>
          </w:p>
          <w:p w:rsidR="00E742F3" w:rsidRPr="009F7BA5" w:rsidRDefault="00E742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Переможець торгів на виконання вимоги </w:t>
            </w: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згідно пункту </w:t>
            </w: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Особливостей</w:t>
            </w: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E742F3" w:rsidRPr="009F7BA5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E742F3" w:rsidRPr="009F7BA5" w:rsidRDefault="009F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пов’язан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пов’язан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E742F3" w:rsidRPr="009F7BA5">
        <w:trPr>
          <w:cantSplit/>
          <w:trHeight w:val="215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E742F3" w:rsidRPr="009F7BA5" w:rsidRDefault="009F7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E742F3" w:rsidRPr="009F7BA5" w:rsidRDefault="00E7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742F3" w:rsidRPr="009F7BA5" w:rsidRDefault="009F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Документ 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повинен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742F3" w:rsidRPr="009F7BA5">
        <w:trPr>
          <w:cantSplit/>
          <w:trHeight w:val="163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742F3" w:rsidRPr="009F7BA5" w:rsidRDefault="009F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E74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42F3" w:rsidRPr="009F7BA5">
        <w:trPr>
          <w:cantSplit/>
          <w:trHeight w:val="409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 процедури закупі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E742F3" w:rsidRPr="009F7BA5" w:rsidRDefault="009F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Довідка в довільній формі</w:t>
            </w: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E742F3" w:rsidRPr="009F7BA5" w:rsidRDefault="00E7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742F3" w:rsidRPr="009F7BA5" w:rsidRDefault="009F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F7B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4. Інша інформація встановлена відповідно до законодавства (для УЧАСНИКІВ — юридичних осіб, фізичних осіб та фізичних осіб — </w:t>
      </w:r>
      <w:proofErr w:type="gramStart"/>
      <w:r w:rsidRPr="009F7B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</w:t>
      </w:r>
      <w:proofErr w:type="gramEnd"/>
      <w:r w:rsidRPr="009F7B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ідприємців).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E742F3" w:rsidRPr="009F7BA5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Інші документи від Учасника:</w:t>
            </w:r>
          </w:p>
        </w:tc>
      </w:tr>
      <w:tr w:rsidR="00E742F3" w:rsidRPr="009F7BA5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E742F3" w:rsidRPr="009F7BA5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9F7BA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E742F3" w:rsidRPr="009F7BA5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9F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</w:t>
            </w:r>
            <w:r w:rsidRPr="009F7B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є</w:t>
            </w: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громадянином Російської Федерації / Республіки Білорусь та проживає на території України на законних 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ідставах, то учасник у складі тендерної пропозиції має надати стосовно таких осіб:</w:t>
            </w:r>
          </w:p>
          <w:p w:rsidR="00E742F3" w:rsidRPr="009F7BA5" w:rsidRDefault="009F7BA5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іальній службі транспорту або Національній гвардії України,</w:t>
            </w:r>
          </w:p>
          <w:p w:rsidR="00E742F3" w:rsidRPr="009F7BA5" w:rsidRDefault="009F7BA5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або</w:t>
            </w:r>
          </w:p>
          <w:p w:rsidR="00E742F3" w:rsidRPr="009F7BA5" w:rsidRDefault="009F7BA5">
            <w:pPr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ідтверджує надання притулку в Україні,</w:t>
            </w:r>
          </w:p>
          <w:p w:rsidR="00E742F3" w:rsidRPr="009F7BA5" w:rsidRDefault="009F7BA5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або</w:t>
            </w:r>
          </w:p>
          <w:p w:rsidR="00E742F3" w:rsidRPr="009F7BA5" w:rsidRDefault="009F7BA5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 w:rsidR="00E742F3" w:rsidRPr="009F7BA5" w:rsidRDefault="009F7BA5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або</w:t>
            </w:r>
          </w:p>
          <w:p w:rsidR="00E742F3" w:rsidRPr="009F7BA5" w:rsidRDefault="009F7BA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E742F3" w:rsidRPr="009F7BA5" w:rsidRDefault="009F7BA5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або</w:t>
            </w:r>
          </w:p>
          <w:p w:rsidR="00E742F3" w:rsidRPr="009F7BA5" w:rsidRDefault="009F7BA5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F7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  <w:tr w:rsidR="00E742F3" w:rsidRPr="009F7BA5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E742F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F3" w:rsidRPr="009F7BA5" w:rsidRDefault="00E742F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742F3" w:rsidRPr="009F7BA5" w:rsidRDefault="00E742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742F3" w:rsidRPr="009F7BA5" w:rsidRDefault="00E742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1" w:name="_heading=h.gjdgxs" w:colFirst="0" w:colLast="0"/>
      <w:bookmarkEnd w:id="1"/>
    </w:p>
    <w:sectPr w:rsidR="00E742F3" w:rsidRPr="009F7BA5" w:rsidSect="00E742F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CFF"/>
    <w:multiLevelType w:val="multilevel"/>
    <w:tmpl w:val="826266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FAA163D"/>
    <w:multiLevelType w:val="multilevel"/>
    <w:tmpl w:val="BC766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C537E9E"/>
    <w:multiLevelType w:val="multilevel"/>
    <w:tmpl w:val="9F02A7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ACB1285"/>
    <w:multiLevelType w:val="multilevel"/>
    <w:tmpl w:val="3A9613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B066B5F"/>
    <w:multiLevelType w:val="multilevel"/>
    <w:tmpl w:val="B60A56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4B140BA"/>
    <w:multiLevelType w:val="multilevel"/>
    <w:tmpl w:val="E5BAD5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8EB3181"/>
    <w:multiLevelType w:val="multilevel"/>
    <w:tmpl w:val="99C22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742F3"/>
    <w:rsid w:val="00910BB1"/>
    <w:rsid w:val="0098283D"/>
    <w:rsid w:val="009F7BA5"/>
    <w:rsid w:val="00E7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F3"/>
  </w:style>
  <w:style w:type="paragraph" w:styleId="1">
    <w:name w:val="heading 1"/>
    <w:basedOn w:val="a"/>
    <w:next w:val="a"/>
    <w:uiPriority w:val="9"/>
    <w:qFormat/>
    <w:rsid w:val="00E742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742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742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742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742F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742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E742F3"/>
  </w:style>
  <w:style w:type="table" w:customStyle="1" w:styleId="TableNormal">
    <w:name w:val="Table Normal"/>
    <w:rsid w:val="00E742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742F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742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742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E742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E742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E742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E742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E742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E742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E742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E742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E742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E742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E742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E742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E742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E742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E742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E742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E742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E742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8251</Words>
  <Characters>4704</Characters>
  <Application>Microsoft Office Word</Application>
  <DocSecurity>0</DocSecurity>
  <Lines>39</Lines>
  <Paragraphs>25</Paragraphs>
  <ScaleCrop>false</ScaleCrop>
  <Company>Reanimator Extreme Edition</Company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4</cp:revision>
  <dcterms:created xsi:type="dcterms:W3CDTF">2022-10-24T07:10:00Z</dcterms:created>
  <dcterms:modified xsi:type="dcterms:W3CDTF">2023-05-29T06:20:00Z</dcterms:modified>
</cp:coreProperties>
</file>