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EA" w:rsidRPr="00E21619" w:rsidRDefault="00E21619"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Рішенням Комісії Антимонопольного комітету України з розгляду скарг про порушення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№17909-р/</w:t>
      </w:r>
      <w:proofErr w:type="spellStart"/>
      <w:r>
        <w:rPr>
          <w:rFonts w:ascii="Times New Roman" w:hAnsi="Times New Roman" w:cs="Times New Roman"/>
          <w:sz w:val="24"/>
          <w:szCs w:val="24"/>
        </w:rPr>
        <w:t>пк-пз</w:t>
      </w:r>
      <w:proofErr w:type="spellEnd"/>
      <w:r>
        <w:rPr>
          <w:rFonts w:ascii="Times New Roman" w:hAnsi="Times New Roman" w:cs="Times New Roman"/>
          <w:sz w:val="24"/>
          <w:szCs w:val="24"/>
        </w:rPr>
        <w:t xml:space="preserve"> від 08.11.2023 </w:t>
      </w:r>
      <w:proofErr w:type="spellStart"/>
      <w:r>
        <w:rPr>
          <w:rFonts w:ascii="Times New Roman" w:hAnsi="Times New Roman" w:cs="Times New Roman"/>
          <w:sz w:val="24"/>
          <w:szCs w:val="24"/>
        </w:rPr>
        <w:t>зобов</w:t>
      </w:r>
      <w:proofErr w:type="spellEnd"/>
      <w:r w:rsidRPr="00E21619">
        <w:rPr>
          <w:rFonts w:ascii="Times New Roman" w:hAnsi="Times New Roman" w:cs="Times New Roman"/>
          <w:sz w:val="24"/>
          <w:szCs w:val="24"/>
          <w:lang w:val="ru-RU"/>
        </w:rPr>
        <w:t>’</w:t>
      </w:r>
      <w:proofErr w:type="spellStart"/>
      <w:r>
        <w:rPr>
          <w:rFonts w:ascii="Times New Roman" w:hAnsi="Times New Roman" w:cs="Times New Roman"/>
          <w:sz w:val="24"/>
          <w:szCs w:val="24"/>
        </w:rPr>
        <w:t>язано</w:t>
      </w:r>
      <w:proofErr w:type="spellEnd"/>
      <w:r>
        <w:rPr>
          <w:rFonts w:ascii="Times New Roman" w:hAnsi="Times New Roman" w:cs="Times New Roman"/>
          <w:sz w:val="24"/>
          <w:szCs w:val="24"/>
        </w:rPr>
        <w:t xml:space="preserve"> Комунальне підприємство «Червоноградський ринок»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тендерної документації.</w:t>
      </w:r>
    </w:p>
    <w:p w:rsidR="00CC09EA" w:rsidRDefault="00E21619"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Враховуючи наведене</w:t>
      </w:r>
      <w:r w:rsidR="00CC09EA">
        <w:rPr>
          <w:rFonts w:ascii="Times New Roman" w:hAnsi="Times New Roman" w:cs="Times New Roman"/>
          <w:sz w:val="24"/>
          <w:szCs w:val="24"/>
        </w:rPr>
        <w:t xml:space="preserve">, викладаємо </w:t>
      </w:r>
      <w:r w:rsidR="00CC09EA" w:rsidRPr="00CC09EA">
        <w:rPr>
          <w:rFonts w:ascii="Times New Roman" w:hAnsi="Times New Roman" w:cs="Times New Roman"/>
          <w:b/>
          <w:sz w:val="24"/>
          <w:szCs w:val="24"/>
        </w:rPr>
        <w:t>ПЕРЕЛІК ЗМІН, ЩО ВНОС</w:t>
      </w:r>
      <w:r w:rsidR="007673E9">
        <w:rPr>
          <w:rFonts w:ascii="Times New Roman" w:hAnsi="Times New Roman" w:cs="Times New Roman"/>
          <w:b/>
          <w:sz w:val="24"/>
          <w:szCs w:val="24"/>
        </w:rPr>
        <w:t>ЯТЬ</w:t>
      </w:r>
      <w:r w:rsidR="00CC09EA" w:rsidRPr="00CC09EA">
        <w:rPr>
          <w:rFonts w:ascii="Times New Roman" w:hAnsi="Times New Roman" w:cs="Times New Roman"/>
          <w:b/>
          <w:sz w:val="24"/>
          <w:szCs w:val="24"/>
        </w:rPr>
        <w:t>СЯ:</w:t>
      </w:r>
    </w:p>
    <w:p w:rsidR="00CC09EA" w:rsidRDefault="00CC09EA" w:rsidP="00CC09EA">
      <w:pPr>
        <w:spacing w:after="0"/>
        <w:ind w:firstLine="708"/>
        <w:jc w:val="both"/>
        <w:rPr>
          <w:rFonts w:ascii="Times New Roman" w:hAnsi="Times New Roman" w:cs="Times New Roman"/>
          <w:sz w:val="24"/>
          <w:szCs w:val="24"/>
        </w:rPr>
      </w:pPr>
    </w:p>
    <w:p w:rsidR="00CC09EA" w:rsidRDefault="00010C49" w:rsidP="00AF179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 зв</w:t>
      </w:r>
      <w:r w:rsidRPr="00010C49">
        <w:rPr>
          <w:rFonts w:ascii="Times New Roman" w:hAnsi="Times New Roman" w:cs="Times New Roman"/>
          <w:sz w:val="24"/>
          <w:szCs w:val="24"/>
          <w:lang w:val="ru-RU"/>
        </w:rPr>
        <w:t>’</w:t>
      </w:r>
      <w:proofErr w:type="spellStart"/>
      <w:r>
        <w:rPr>
          <w:rFonts w:ascii="Times New Roman" w:hAnsi="Times New Roman" w:cs="Times New Roman"/>
          <w:sz w:val="24"/>
          <w:szCs w:val="24"/>
        </w:rPr>
        <w:t>язку</w:t>
      </w:r>
      <w:proofErr w:type="spellEnd"/>
      <w:r>
        <w:rPr>
          <w:rFonts w:ascii="Times New Roman" w:hAnsi="Times New Roman" w:cs="Times New Roman"/>
          <w:sz w:val="24"/>
          <w:szCs w:val="24"/>
        </w:rPr>
        <w:t xml:space="preserve"> з виключенням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w:t>
      </w:r>
      <w:r w:rsidRPr="00010C49">
        <w:rPr>
          <w:rFonts w:ascii="Times New Roman" w:hAnsi="Times New Roman" w:cs="Times New Roman"/>
          <w:sz w:val="24"/>
          <w:szCs w:val="24"/>
        </w:rPr>
        <w:t>ункт</w:t>
      </w:r>
      <w:r w:rsidR="003A0CE4">
        <w:rPr>
          <w:rFonts w:ascii="Times New Roman" w:hAnsi="Times New Roman" w:cs="Times New Roman"/>
          <w:sz w:val="24"/>
          <w:szCs w:val="24"/>
        </w:rPr>
        <w:t>у</w:t>
      </w:r>
      <w:r w:rsidRPr="00010C49">
        <w:rPr>
          <w:rFonts w:ascii="Times New Roman" w:hAnsi="Times New Roman" w:cs="Times New Roman"/>
          <w:sz w:val="24"/>
          <w:szCs w:val="24"/>
        </w:rPr>
        <w:t xml:space="preserve"> 7 Додатку № 5 </w:t>
      </w:r>
      <w:r w:rsidR="00CC09EA" w:rsidRPr="00010C49">
        <w:rPr>
          <w:rFonts w:ascii="Times New Roman" w:hAnsi="Times New Roman" w:cs="Times New Roman"/>
          <w:sz w:val="24"/>
          <w:szCs w:val="24"/>
        </w:rPr>
        <w:t>до Тендерної документації</w:t>
      </w:r>
      <w:r w:rsidR="003A0CE4">
        <w:rPr>
          <w:rFonts w:ascii="Times New Roman" w:hAnsi="Times New Roman" w:cs="Times New Roman"/>
          <w:sz w:val="24"/>
          <w:szCs w:val="24"/>
        </w:rPr>
        <w:t xml:space="preserve">, пункт 7 </w:t>
      </w:r>
      <w:r>
        <w:rPr>
          <w:rFonts w:ascii="Times New Roman" w:hAnsi="Times New Roman" w:cs="Times New Roman"/>
          <w:sz w:val="24"/>
          <w:szCs w:val="24"/>
        </w:rPr>
        <w:t>викласти в наступній редакції:</w:t>
      </w:r>
    </w:p>
    <w:p w:rsidR="00010C49" w:rsidRPr="00686864" w:rsidRDefault="00010C49" w:rsidP="00686864">
      <w:pPr>
        <w:spacing w:after="0"/>
        <w:ind w:firstLine="708"/>
        <w:jc w:val="both"/>
        <w:rPr>
          <w:rFonts w:ascii="Times New Roman" w:hAnsi="Times New Roman" w:cs="Times New Roman"/>
          <w:sz w:val="24"/>
          <w:szCs w:val="24"/>
        </w:rPr>
      </w:pPr>
      <w:r w:rsidRPr="00686864">
        <w:rPr>
          <w:rFonts w:ascii="Times New Roman" w:hAnsi="Times New Roman" w:cs="Times New Roman"/>
          <w:sz w:val="24"/>
          <w:szCs w:val="24"/>
        </w:rPr>
        <w:t>«7. Здійснення періодичного патрулювання, окремо визначених Замовником об’єктів та прилеглої території з метою виявлення сторонніх осіб. Наявність 2-ох груп реагування. Для підтвердження даної вимоги Учасник повинен надати у складі пропозиції довідку із зазначенням інформації щодо наявності не менше 2-х одиниць транспорту реагування мобільних груп швидкого реагування (для забезпечення якісного надання послуг охорони об’єктів Замовника), які забезпечать термінове прибуття за викликом охоронника у випадках порушень на об’єкті охорони (без понесення замовником додаткових витрат) з обов’язковою дислокацією транспорту у місті Червоноград для здійснення термінового реагування на повідомлення про скоєння правопорушення на об’єкті.».</w:t>
      </w:r>
    </w:p>
    <w:p w:rsidR="00010C49" w:rsidRDefault="00010C49" w:rsidP="00010C49">
      <w:pPr>
        <w:pStyle w:val="a3"/>
        <w:spacing w:after="0"/>
        <w:ind w:left="1068"/>
        <w:jc w:val="both"/>
        <w:rPr>
          <w:rFonts w:ascii="Times New Roman" w:hAnsi="Times New Roman" w:cs="Times New Roman"/>
          <w:sz w:val="24"/>
          <w:szCs w:val="24"/>
        </w:rPr>
      </w:pPr>
    </w:p>
    <w:p w:rsidR="00CC09EA" w:rsidRPr="00864275" w:rsidRDefault="00CC09EA" w:rsidP="00864275">
      <w:pPr>
        <w:pStyle w:val="a3"/>
        <w:numPr>
          <w:ilvl w:val="0"/>
          <w:numId w:val="1"/>
        </w:numPr>
        <w:spacing w:after="0"/>
        <w:jc w:val="both"/>
        <w:rPr>
          <w:rFonts w:ascii="Times New Roman" w:hAnsi="Times New Roman" w:cs="Times New Roman"/>
          <w:sz w:val="24"/>
          <w:szCs w:val="24"/>
        </w:rPr>
      </w:pPr>
      <w:r w:rsidRPr="00864275">
        <w:rPr>
          <w:rFonts w:ascii="Times New Roman" w:hAnsi="Times New Roman" w:cs="Times New Roman"/>
          <w:sz w:val="24"/>
          <w:szCs w:val="24"/>
        </w:rPr>
        <w:t>Пункт 13 Додатку № 5 до Тендерної документації викласти в наступній редакції:</w:t>
      </w:r>
    </w:p>
    <w:p w:rsidR="00CC09EA" w:rsidRDefault="00623E57"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623E57">
        <w:rPr>
          <w:rFonts w:ascii="Times New Roman" w:hAnsi="Times New Roman" w:cs="Times New Roman"/>
          <w:sz w:val="24"/>
          <w:szCs w:val="24"/>
        </w:rPr>
        <w:t xml:space="preserve">Забезпечення цілодобового </w:t>
      </w:r>
      <w:proofErr w:type="spellStart"/>
      <w:r w:rsidRPr="00623E57">
        <w:rPr>
          <w:rFonts w:ascii="Times New Roman" w:hAnsi="Times New Roman" w:cs="Times New Roman"/>
          <w:sz w:val="24"/>
          <w:szCs w:val="24"/>
        </w:rPr>
        <w:t>відеонагляду</w:t>
      </w:r>
      <w:proofErr w:type="spellEnd"/>
      <w:r w:rsidRPr="00623E57">
        <w:rPr>
          <w:rFonts w:ascii="Times New Roman" w:hAnsi="Times New Roman" w:cs="Times New Roman"/>
          <w:sz w:val="24"/>
          <w:szCs w:val="24"/>
        </w:rPr>
        <w:t xml:space="preserve"> на території ринку камерами відеоспостереження з виведенням в диспетчерську на пульт охорони для забезпечення цілодобового нагляду за об'єктами охорони. Після підписання угоди Учасник повинен показати Замовнику підключене відеоспостереження на території об’єктів охорони, продемонструвати якість відеоспостереження, та ввести його в експлуатацію.</w:t>
      </w:r>
      <w:r w:rsidR="00864275">
        <w:rPr>
          <w:rFonts w:ascii="Times New Roman" w:hAnsi="Times New Roman" w:cs="Times New Roman"/>
          <w:sz w:val="24"/>
          <w:szCs w:val="24"/>
        </w:rPr>
        <w:t>».</w:t>
      </w:r>
    </w:p>
    <w:p w:rsidR="00864275" w:rsidRDefault="00864275" w:rsidP="00CC09EA">
      <w:pPr>
        <w:spacing w:after="0"/>
        <w:ind w:firstLine="708"/>
        <w:jc w:val="both"/>
        <w:rPr>
          <w:rFonts w:ascii="Times New Roman" w:hAnsi="Times New Roman" w:cs="Times New Roman"/>
          <w:sz w:val="24"/>
          <w:szCs w:val="24"/>
        </w:rPr>
      </w:pPr>
    </w:p>
    <w:p w:rsidR="00686864" w:rsidRDefault="00686864" w:rsidP="00686864">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Пункт 14 </w:t>
      </w:r>
      <w:r w:rsidRPr="00686864">
        <w:rPr>
          <w:rFonts w:ascii="Times New Roman" w:hAnsi="Times New Roman" w:cs="Times New Roman"/>
          <w:sz w:val="24"/>
          <w:szCs w:val="24"/>
        </w:rPr>
        <w:t>Додатк</w:t>
      </w:r>
      <w:r>
        <w:rPr>
          <w:rFonts w:ascii="Times New Roman" w:hAnsi="Times New Roman" w:cs="Times New Roman"/>
          <w:sz w:val="24"/>
          <w:szCs w:val="24"/>
        </w:rPr>
        <w:t>у № 5 до Тендерної документації – «</w:t>
      </w:r>
      <w:r w:rsidRPr="00686864">
        <w:rPr>
          <w:rFonts w:ascii="Times New Roman" w:hAnsi="Times New Roman" w:cs="Times New Roman"/>
          <w:sz w:val="24"/>
          <w:szCs w:val="24"/>
        </w:rPr>
        <w:t xml:space="preserve">Для якісного забезпечення </w:t>
      </w:r>
      <w:proofErr w:type="spellStart"/>
      <w:r w:rsidRPr="00686864">
        <w:rPr>
          <w:rFonts w:ascii="Times New Roman" w:hAnsi="Times New Roman" w:cs="Times New Roman"/>
          <w:sz w:val="24"/>
          <w:szCs w:val="24"/>
        </w:rPr>
        <w:t>відеонагляду</w:t>
      </w:r>
      <w:proofErr w:type="spellEnd"/>
      <w:r w:rsidRPr="00686864">
        <w:rPr>
          <w:rFonts w:ascii="Times New Roman" w:hAnsi="Times New Roman" w:cs="Times New Roman"/>
          <w:sz w:val="24"/>
          <w:szCs w:val="24"/>
        </w:rPr>
        <w:t xml:space="preserve"> та якісного надання послуг за даними торгами Учасник повинен встановити на об’єктах охорони нічне освітлення території ринку (площі 1,2,3,4,5,6). До моменту підписання угоди Учасник повинен показати Замовнику змонтоване нічне освітлення на території об’єктів охорони, продем</w:t>
      </w:r>
      <w:r>
        <w:rPr>
          <w:rFonts w:ascii="Times New Roman" w:hAnsi="Times New Roman" w:cs="Times New Roman"/>
          <w:sz w:val="24"/>
          <w:szCs w:val="24"/>
        </w:rPr>
        <w:t xml:space="preserve">онструвати його у роботі, </w:t>
      </w:r>
      <w:r w:rsidRPr="00686864">
        <w:rPr>
          <w:rFonts w:ascii="Times New Roman" w:hAnsi="Times New Roman" w:cs="Times New Roman"/>
          <w:sz w:val="24"/>
          <w:szCs w:val="24"/>
        </w:rPr>
        <w:t>про що Учасник повинен надати гаран</w:t>
      </w:r>
      <w:r>
        <w:rPr>
          <w:rFonts w:ascii="Times New Roman" w:hAnsi="Times New Roman" w:cs="Times New Roman"/>
          <w:sz w:val="24"/>
          <w:szCs w:val="24"/>
        </w:rPr>
        <w:t>тійний лист у складі пропозиції.» – виключити.</w:t>
      </w:r>
    </w:p>
    <w:p w:rsidR="00686864" w:rsidRDefault="00686864" w:rsidP="00686864">
      <w:pPr>
        <w:spacing w:after="0"/>
        <w:jc w:val="both"/>
        <w:rPr>
          <w:rFonts w:ascii="Times New Roman" w:hAnsi="Times New Roman" w:cs="Times New Roman"/>
          <w:sz w:val="24"/>
          <w:szCs w:val="24"/>
        </w:rPr>
      </w:pPr>
    </w:p>
    <w:p w:rsidR="00686864" w:rsidRDefault="00903744" w:rsidP="00903744">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Пункт 7 Р</w:t>
      </w:r>
      <w:r w:rsidR="00686864">
        <w:rPr>
          <w:rFonts w:ascii="Times New Roman" w:hAnsi="Times New Roman" w:cs="Times New Roman"/>
          <w:sz w:val="24"/>
          <w:szCs w:val="24"/>
        </w:rPr>
        <w:t>озділу 3</w:t>
      </w:r>
      <w:r>
        <w:rPr>
          <w:rFonts w:ascii="Times New Roman" w:hAnsi="Times New Roman" w:cs="Times New Roman"/>
          <w:sz w:val="24"/>
          <w:szCs w:val="24"/>
        </w:rPr>
        <w:t xml:space="preserve">. </w:t>
      </w:r>
      <w:r w:rsidR="00686864" w:rsidRPr="00686864">
        <w:rPr>
          <w:rFonts w:ascii="Times New Roman" w:hAnsi="Times New Roman" w:cs="Times New Roman"/>
          <w:sz w:val="24"/>
          <w:szCs w:val="24"/>
        </w:rPr>
        <w:t>Інформація про субпідрядника (у випадку закупівлі робіт чи послуг)</w:t>
      </w:r>
      <w:r w:rsidR="00686864">
        <w:rPr>
          <w:rFonts w:ascii="Times New Roman" w:hAnsi="Times New Roman" w:cs="Times New Roman"/>
          <w:sz w:val="24"/>
          <w:szCs w:val="24"/>
        </w:rPr>
        <w:t xml:space="preserve"> </w:t>
      </w:r>
      <w:r w:rsidRPr="00903744">
        <w:rPr>
          <w:rFonts w:ascii="Times New Roman" w:hAnsi="Times New Roman" w:cs="Times New Roman"/>
          <w:sz w:val="24"/>
          <w:szCs w:val="24"/>
        </w:rPr>
        <w:t>Тендерної документації викласти в наступній редакції:</w:t>
      </w:r>
    </w:p>
    <w:p w:rsidR="00E45F8D" w:rsidRDefault="00903744" w:rsidP="00E45F8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4A363C" w:rsidRPr="004A363C">
        <w:rPr>
          <w:rFonts w:ascii="Times New Roman" w:hAnsi="Times New Roman" w:cs="Times New Roman"/>
          <w:sz w:val="24"/>
          <w:szCs w:val="24"/>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r w:rsidR="004A363C">
        <w:rPr>
          <w:rFonts w:ascii="Times New Roman" w:hAnsi="Times New Roman" w:cs="Times New Roman"/>
          <w:sz w:val="24"/>
          <w:szCs w:val="24"/>
        </w:rPr>
        <w:t>».</w:t>
      </w:r>
    </w:p>
    <w:p w:rsidR="00E45F8D" w:rsidRDefault="00E45F8D" w:rsidP="00E45F8D">
      <w:pPr>
        <w:spacing w:after="0"/>
        <w:ind w:firstLine="708"/>
        <w:jc w:val="both"/>
        <w:rPr>
          <w:rFonts w:ascii="Times New Roman" w:hAnsi="Times New Roman" w:cs="Times New Roman"/>
          <w:sz w:val="24"/>
          <w:szCs w:val="24"/>
        </w:rPr>
      </w:pPr>
    </w:p>
    <w:p w:rsidR="004332EA" w:rsidRDefault="00E45F8D" w:rsidP="004332EA">
      <w:pPr>
        <w:pStyle w:val="a3"/>
        <w:numPr>
          <w:ilvl w:val="0"/>
          <w:numId w:val="1"/>
        </w:numPr>
        <w:spacing w:after="0"/>
        <w:jc w:val="both"/>
        <w:rPr>
          <w:rFonts w:ascii="Times New Roman" w:eastAsia="Times New Roman" w:hAnsi="Times New Roman" w:cs="Times New Roman"/>
          <w:kern w:val="1"/>
          <w:sz w:val="24"/>
          <w:szCs w:val="24"/>
          <w:lang w:bidi="en-US"/>
        </w:rPr>
      </w:pPr>
      <w:r w:rsidRPr="004332EA">
        <w:rPr>
          <w:rFonts w:ascii="Times New Roman" w:hAnsi="Times New Roman" w:cs="Times New Roman"/>
          <w:sz w:val="24"/>
          <w:szCs w:val="24"/>
        </w:rPr>
        <w:t xml:space="preserve">Абзац 2 </w:t>
      </w:r>
      <w:proofErr w:type="spellStart"/>
      <w:r w:rsidRPr="004332EA">
        <w:rPr>
          <w:rFonts w:ascii="Times New Roman" w:hAnsi="Times New Roman" w:cs="Times New Roman"/>
          <w:sz w:val="24"/>
          <w:szCs w:val="24"/>
        </w:rPr>
        <w:t>пп</w:t>
      </w:r>
      <w:proofErr w:type="spellEnd"/>
      <w:r w:rsidRPr="004332EA">
        <w:rPr>
          <w:rFonts w:ascii="Times New Roman" w:hAnsi="Times New Roman" w:cs="Times New Roman"/>
          <w:sz w:val="24"/>
          <w:szCs w:val="24"/>
        </w:rPr>
        <w:t>. 1 п. 1 Додатку № 2 до Тендерної документації – «</w:t>
      </w:r>
      <w:r w:rsidRPr="004332EA">
        <w:rPr>
          <w:rFonts w:ascii="Times New Roman" w:eastAsia="Times New Roman" w:hAnsi="Times New Roman" w:cs="Times New Roman"/>
          <w:kern w:val="1"/>
          <w:sz w:val="24"/>
          <w:szCs w:val="24"/>
          <w:lang w:bidi="en-US"/>
        </w:rPr>
        <w:t xml:space="preserve">Учасник повинен мати представництво в м. Червоноград для забезпечення оперативного прибуття представника Учасника для обміну інформацією та врегулювання питань, які потребують негайного вирішення (надається довідка в довільній формі із долученням документу, що підтверджує право володіння чи користування офісом (приміщенням).» </w:t>
      </w:r>
      <w:r w:rsidR="004332EA" w:rsidRPr="004332EA">
        <w:rPr>
          <w:rFonts w:ascii="Times New Roman" w:eastAsia="Times New Roman" w:hAnsi="Times New Roman" w:cs="Times New Roman"/>
          <w:kern w:val="1"/>
          <w:sz w:val="24"/>
          <w:szCs w:val="24"/>
          <w:lang w:bidi="en-US"/>
        </w:rPr>
        <w:t>– виключити.</w:t>
      </w:r>
    </w:p>
    <w:p w:rsidR="00E45F8D" w:rsidRPr="004332EA" w:rsidRDefault="00E45F8D" w:rsidP="004332EA">
      <w:pPr>
        <w:spacing w:after="0"/>
        <w:jc w:val="both"/>
        <w:rPr>
          <w:rFonts w:ascii="Times New Roman" w:hAnsi="Times New Roman" w:cs="Times New Roman"/>
          <w:sz w:val="24"/>
          <w:szCs w:val="24"/>
        </w:rPr>
      </w:pPr>
    </w:p>
    <w:p w:rsidR="00095232" w:rsidRDefault="004332EA" w:rsidP="0009523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В пункті 1. </w:t>
      </w:r>
      <w:r w:rsidRPr="004332EA">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Pr>
          <w:rFonts w:ascii="Times New Roman" w:hAnsi="Times New Roman" w:cs="Times New Roman"/>
          <w:sz w:val="24"/>
          <w:szCs w:val="24"/>
        </w:rPr>
        <w:t xml:space="preserve"> Розділу 5</w:t>
      </w:r>
      <w:r w:rsidR="00D00D2E">
        <w:rPr>
          <w:rFonts w:ascii="Times New Roman" w:hAnsi="Times New Roman" w:cs="Times New Roman"/>
          <w:sz w:val="24"/>
          <w:szCs w:val="24"/>
        </w:rPr>
        <w:t xml:space="preserve"> Тендерної документації</w:t>
      </w:r>
      <w:r>
        <w:rPr>
          <w:rFonts w:ascii="Times New Roman" w:hAnsi="Times New Roman" w:cs="Times New Roman"/>
          <w:sz w:val="24"/>
          <w:szCs w:val="24"/>
        </w:rPr>
        <w:t xml:space="preserve"> змінити номер п. 40 на 43, виклавши в насту</w:t>
      </w:r>
      <w:r w:rsidR="00095232">
        <w:rPr>
          <w:rFonts w:ascii="Times New Roman" w:hAnsi="Times New Roman" w:cs="Times New Roman"/>
          <w:sz w:val="24"/>
          <w:szCs w:val="24"/>
        </w:rPr>
        <w:t>пній редакції:</w:t>
      </w:r>
    </w:p>
    <w:p w:rsidR="00D00D2E" w:rsidRDefault="00095232" w:rsidP="00D00D2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095232">
        <w:rPr>
          <w:rFonts w:ascii="Times New Roman" w:hAnsi="Times New Roman" w:cs="Times New Roman"/>
          <w:sz w:val="24"/>
          <w:szCs w:val="24"/>
        </w:rPr>
        <w:t xml:space="preserve">Відповідно до п.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5232">
        <w:rPr>
          <w:rFonts w:ascii="Times New Roman" w:hAnsi="Times New Roman" w:cs="Times New Roman"/>
          <w:sz w:val="24"/>
          <w:szCs w:val="24"/>
        </w:rPr>
        <w:t>невідповідностей</w:t>
      </w:r>
      <w:proofErr w:type="spellEnd"/>
      <w:r w:rsidRPr="00095232">
        <w:rPr>
          <w:rFonts w:ascii="Times New Roman" w:hAnsi="Times New Roman" w:cs="Times New Roman"/>
          <w:sz w:val="24"/>
          <w:szCs w:val="24"/>
        </w:rPr>
        <w:t xml:space="preserve"> в електронній системі </w:t>
      </w:r>
      <w:proofErr w:type="spellStart"/>
      <w:r w:rsidRPr="00095232">
        <w:rPr>
          <w:rFonts w:ascii="Times New Roman" w:hAnsi="Times New Roman" w:cs="Times New Roman"/>
          <w:sz w:val="24"/>
          <w:szCs w:val="24"/>
        </w:rPr>
        <w:t>закупівель</w:t>
      </w:r>
      <w:proofErr w:type="spellEnd"/>
      <w:r w:rsidRPr="00095232">
        <w:rPr>
          <w:rFonts w:ascii="Times New Roman" w:hAnsi="Times New Roman" w:cs="Times New Roman"/>
          <w:sz w:val="24"/>
          <w:szCs w:val="24"/>
        </w:rPr>
        <w:t>.</w:t>
      </w:r>
      <w:r>
        <w:rPr>
          <w:rFonts w:ascii="Times New Roman" w:hAnsi="Times New Roman" w:cs="Times New Roman"/>
          <w:sz w:val="24"/>
          <w:szCs w:val="24"/>
        </w:rPr>
        <w:t>»</w:t>
      </w:r>
      <w:r w:rsidR="00D00D2E">
        <w:rPr>
          <w:rFonts w:ascii="Times New Roman" w:hAnsi="Times New Roman" w:cs="Times New Roman"/>
          <w:sz w:val="24"/>
          <w:szCs w:val="24"/>
        </w:rPr>
        <w:t>.</w:t>
      </w:r>
    </w:p>
    <w:p w:rsidR="00D00D2E" w:rsidRDefault="00D00D2E" w:rsidP="00D00D2E">
      <w:pPr>
        <w:spacing w:after="0"/>
        <w:ind w:firstLine="708"/>
        <w:jc w:val="both"/>
        <w:rPr>
          <w:rFonts w:ascii="Times New Roman" w:hAnsi="Times New Roman" w:cs="Times New Roman"/>
          <w:sz w:val="24"/>
          <w:szCs w:val="24"/>
        </w:rPr>
      </w:pPr>
    </w:p>
    <w:p w:rsidR="00D00D2E" w:rsidRPr="00D00D2E" w:rsidRDefault="00D00D2E" w:rsidP="00D00D2E">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Пункт 12</w:t>
      </w:r>
      <w:r w:rsidRPr="00D00D2E">
        <w:rPr>
          <w:rFonts w:ascii="Times New Roman" w:hAnsi="Times New Roman" w:cs="Times New Roman"/>
          <w:sz w:val="24"/>
          <w:szCs w:val="24"/>
        </w:rPr>
        <w:t xml:space="preserve"> Додатку № 5 до Тендерної документації викласти в наступній редакції:</w:t>
      </w:r>
    </w:p>
    <w:p w:rsidR="00D00D2E" w:rsidRPr="00D00D2E" w:rsidRDefault="00D00D2E" w:rsidP="00D00D2E">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00D2E">
        <w:rPr>
          <w:rFonts w:ascii="Times New Roman" w:hAnsi="Times New Roman" w:cs="Times New Roman"/>
          <w:sz w:val="24"/>
          <w:szCs w:val="24"/>
        </w:rPr>
        <w:t>12. Забезпечення охоронної сигналізації адміністративних приміщень та приміщення ринку з виведенням на пульт централізованого спостереження, який має бути розміщений в місці знаходження об’єкта охорони.</w:t>
      </w:r>
    </w:p>
    <w:p w:rsidR="00095232" w:rsidRDefault="00D00D2E" w:rsidP="00D00D2E">
      <w:pPr>
        <w:spacing w:after="0"/>
        <w:jc w:val="both"/>
        <w:rPr>
          <w:rFonts w:ascii="Times New Roman" w:hAnsi="Times New Roman" w:cs="Times New Roman"/>
          <w:sz w:val="24"/>
          <w:szCs w:val="24"/>
        </w:rPr>
      </w:pPr>
      <w:r w:rsidRPr="00D00D2E">
        <w:rPr>
          <w:rFonts w:ascii="Times New Roman" w:hAnsi="Times New Roman" w:cs="Times New Roman"/>
          <w:sz w:val="24"/>
          <w:szCs w:val="24"/>
        </w:rPr>
        <w:t>Для підтвердження даної вимоги Учасник у складі пропозиції повинен надати довідку про наявність власного або орендованого пульта (пультів) централізованого спостереження та цілодобової диспетчерської. Для підтвердження якості надання послуг Учасник повинен надати у складі пропозиції чинний на період надання послуг сертифікат відповідності на устаткування індикації центрів приймання тривожних сповіщень.</w:t>
      </w:r>
      <w:r>
        <w:rPr>
          <w:rFonts w:ascii="Times New Roman" w:hAnsi="Times New Roman" w:cs="Times New Roman"/>
          <w:sz w:val="24"/>
          <w:szCs w:val="24"/>
        </w:rPr>
        <w:t>».</w:t>
      </w:r>
    </w:p>
    <w:p w:rsidR="00D00D2E" w:rsidRDefault="00D00D2E" w:rsidP="00D00D2E">
      <w:pPr>
        <w:spacing w:after="0"/>
        <w:jc w:val="both"/>
        <w:rPr>
          <w:rFonts w:ascii="Times New Roman" w:hAnsi="Times New Roman" w:cs="Times New Roman"/>
          <w:sz w:val="24"/>
          <w:szCs w:val="24"/>
        </w:rPr>
      </w:pPr>
    </w:p>
    <w:p w:rsidR="00D00D2E" w:rsidRPr="00D00D2E" w:rsidRDefault="00FB03C6" w:rsidP="005C2AC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 п.</w:t>
      </w:r>
      <w:r w:rsidRPr="005C2ACC">
        <w:rPr>
          <w:rFonts w:ascii="Times New Roman" w:hAnsi="Times New Roman" w:cs="Times New Roman"/>
          <w:sz w:val="24"/>
          <w:szCs w:val="24"/>
        </w:rPr>
        <w:t xml:space="preserve"> </w:t>
      </w:r>
      <w:r>
        <w:rPr>
          <w:rFonts w:ascii="Times New Roman" w:hAnsi="Times New Roman" w:cs="Times New Roman"/>
          <w:sz w:val="24"/>
          <w:szCs w:val="24"/>
        </w:rPr>
        <w:t xml:space="preserve">1 Розділу </w:t>
      </w:r>
      <w:r w:rsidR="005C2ACC">
        <w:rPr>
          <w:rFonts w:ascii="Times New Roman" w:hAnsi="Times New Roman" w:cs="Times New Roman"/>
          <w:sz w:val="24"/>
          <w:szCs w:val="24"/>
        </w:rPr>
        <w:t xml:space="preserve">4 </w:t>
      </w:r>
      <w:r w:rsidRPr="00FB03C6">
        <w:rPr>
          <w:rFonts w:ascii="Times New Roman" w:hAnsi="Times New Roman" w:cs="Times New Roman"/>
          <w:sz w:val="24"/>
          <w:szCs w:val="24"/>
        </w:rPr>
        <w:t xml:space="preserve">Тендерної документації </w:t>
      </w:r>
      <w:r w:rsidR="005C2ACC">
        <w:rPr>
          <w:rFonts w:ascii="Times New Roman" w:hAnsi="Times New Roman" w:cs="Times New Roman"/>
          <w:sz w:val="24"/>
          <w:szCs w:val="24"/>
        </w:rPr>
        <w:t>визначити к</w:t>
      </w:r>
      <w:r w:rsidR="005C2ACC" w:rsidRPr="005C2ACC">
        <w:rPr>
          <w:rFonts w:ascii="Times New Roman" w:hAnsi="Times New Roman" w:cs="Times New Roman"/>
          <w:sz w:val="24"/>
          <w:szCs w:val="24"/>
        </w:rPr>
        <w:t>інцевий строк п</w:t>
      </w:r>
      <w:r w:rsidR="00686FB6">
        <w:rPr>
          <w:rFonts w:ascii="Times New Roman" w:hAnsi="Times New Roman" w:cs="Times New Roman"/>
          <w:sz w:val="24"/>
          <w:szCs w:val="24"/>
        </w:rPr>
        <w:t>одання тендерних пропозицій -</w:t>
      </w:r>
      <w:r w:rsidR="00E63014">
        <w:rPr>
          <w:rFonts w:ascii="Times New Roman" w:hAnsi="Times New Roman" w:cs="Times New Roman"/>
          <w:sz w:val="24"/>
          <w:szCs w:val="24"/>
        </w:rPr>
        <w:t xml:space="preserve"> 09</w:t>
      </w:r>
      <w:bookmarkStart w:id="0" w:name="_GoBack"/>
      <w:bookmarkEnd w:id="0"/>
      <w:r w:rsidR="005C2ACC">
        <w:rPr>
          <w:rFonts w:ascii="Times New Roman" w:hAnsi="Times New Roman" w:cs="Times New Roman"/>
          <w:sz w:val="24"/>
          <w:szCs w:val="24"/>
        </w:rPr>
        <w:t>.12</w:t>
      </w:r>
      <w:r w:rsidR="005C2ACC" w:rsidRPr="005C2ACC">
        <w:rPr>
          <w:rFonts w:ascii="Times New Roman" w:hAnsi="Times New Roman" w:cs="Times New Roman"/>
          <w:sz w:val="24"/>
          <w:szCs w:val="24"/>
        </w:rPr>
        <w:t>.2023 року.</w:t>
      </w:r>
    </w:p>
    <w:p w:rsidR="001E7D4C" w:rsidRPr="00CC09EA" w:rsidRDefault="001E7D4C" w:rsidP="00CC09EA">
      <w:pPr>
        <w:rPr>
          <w:rFonts w:ascii="Times New Roman" w:hAnsi="Times New Roman" w:cs="Times New Roman"/>
          <w:sz w:val="24"/>
          <w:szCs w:val="24"/>
        </w:rPr>
      </w:pPr>
    </w:p>
    <w:sectPr w:rsidR="001E7D4C" w:rsidRPr="00CC0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C25"/>
    <w:multiLevelType w:val="hybridMultilevel"/>
    <w:tmpl w:val="17A6796E"/>
    <w:lvl w:ilvl="0" w:tplc="0A78DDDE">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E7F62B7"/>
    <w:multiLevelType w:val="hybridMultilevel"/>
    <w:tmpl w:val="BA165788"/>
    <w:lvl w:ilvl="0" w:tplc="0A78DDDE">
      <w:start w:val="1"/>
      <w:numFmt w:val="decimal"/>
      <w:lvlText w:val="%1."/>
      <w:lvlJc w:val="left"/>
      <w:pPr>
        <w:ind w:left="1776"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C7"/>
    <w:rsid w:val="00010C49"/>
    <w:rsid w:val="00095232"/>
    <w:rsid w:val="001E7D4C"/>
    <w:rsid w:val="003A0CE4"/>
    <w:rsid w:val="004332EA"/>
    <w:rsid w:val="004816C7"/>
    <w:rsid w:val="004A363C"/>
    <w:rsid w:val="005829B5"/>
    <w:rsid w:val="005C2ACC"/>
    <w:rsid w:val="00620F9E"/>
    <w:rsid w:val="00623E57"/>
    <w:rsid w:val="00686864"/>
    <w:rsid w:val="00686FB6"/>
    <w:rsid w:val="007673E9"/>
    <w:rsid w:val="00864275"/>
    <w:rsid w:val="00903744"/>
    <w:rsid w:val="00CC09EA"/>
    <w:rsid w:val="00D00D2E"/>
    <w:rsid w:val="00E21619"/>
    <w:rsid w:val="00E45F8D"/>
    <w:rsid w:val="00E63014"/>
    <w:rsid w:val="00FB0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B561"/>
  <w15:chartTrackingRefBased/>
  <w15:docId w15:val="{C018AA15-6150-4A81-BCD9-1304B54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2866</Words>
  <Characters>1634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2023-10-25T11:07:00Z</dcterms:created>
  <dcterms:modified xsi:type="dcterms:W3CDTF">2023-12-04T15:06:00Z</dcterms:modified>
</cp:coreProperties>
</file>