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B5" w:rsidRPr="00792585" w:rsidRDefault="001003B5" w:rsidP="001003B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1003B5" w:rsidRPr="00792585" w:rsidRDefault="001003B5" w:rsidP="001003B5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1003B5" w:rsidRPr="00792585" w:rsidRDefault="001003B5" w:rsidP="001003B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1003B5" w:rsidRPr="00792585" w:rsidRDefault="001003B5" w:rsidP="001003B5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1003B5" w:rsidRPr="000F5E03" w:rsidRDefault="001003B5" w:rsidP="001003B5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003B5" w:rsidRPr="001003B5" w:rsidTr="00483E4A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5" w:rsidRPr="001003B5" w:rsidRDefault="001003B5" w:rsidP="00483E4A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1003B5">
              <w:rPr>
                <w:b/>
                <w:lang w:val="uk-UA"/>
              </w:rPr>
              <w:t xml:space="preserve">1. Лист- згода </w:t>
            </w:r>
            <w:r w:rsidRPr="001003B5">
              <w:rPr>
                <w:i/>
                <w:lang w:val="uk-UA"/>
              </w:rPr>
              <w:t>(</w:t>
            </w:r>
            <w:r w:rsidRPr="001003B5">
              <w:rPr>
                <w:i/>
                <w:lang w:val="uk-UA" w:eastAsia="uk-UA"/>
              </w:rPr>
              <w:t xml:space="preserve">по формі </w:t>
            </w:r>
            <w:r w:rsidRPr="001003B5">
              <w:rPr>
                <w:i/>
                <w:lang w:val="uk-UA"/>
              </w:rPr>
              <w:t xml:space="preserve">наведеній в </w:t>
            </w:r>
            <w:r w:rsidRPr="001003B5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1003B5">
              <w:rPr>
                <w:i/>
                <w:lang w:val="uk-UA"/>
              </w:rPr>
              <w:t>)</w:t>
            </w:r>
            <w:r w:rsidRPr="001003B5">
              <w:rPr>
                <w:lang w:val="uk-UA"/>
              </w:rPr>
              <w:t>.</w:t>
            </w:r>
            <w:r w:rsidRPr="001003B5">
              <w:rPr>
                <w:lang w:val="uk-UA"/>
              </w:rPr>
              <w:tab/>
            </w:r>
          </w:p>
        </w:tc>
      </w:tr>
      <w:tr w:rsidR="001003B5" w:rsidRPr="001003B5" w:rsidTr="00483E4A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5" w:rsidRPr="001003B5" w:rsidRDefault="001003B5" w:rsidP="00483E4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003B5">
              <w:rPr>
                <w:b/>
                <w:bCs/>
                <w:lang w:val="uk-UA"/>
              </w:rPr>
              <w:t>2.</w:t>
            </w:r>
            <w:r w:rsidRPr="001003B5">
              <w:rPr>
                <w:b/>
                <w:bCs/>
                <w:color w:val="0000FF"/>
                <w:lang w:val="uk-UA"/>
              </w:rPr>
              <w:t xml:space="preserve"> </w:t>
            </w:r>
            <w:r w:rsidRPr="001003B5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1003B5" w:rsidRPr="001003B5" w:rsidRDefault="001003B5" w:rsidP="00483E4A">
            <w:pPr>
              <w:ind w:firstLine="50"/>
              <w:jc w:val="both"/>
              <w:rPr>
                <w:lang w:val="uk-UA"/>
              </w:rPr>
            </w:pPr>
            <w:r w:rsidRPr="001003B5">
              <w:rPr>
                <w:lang w:val="uk-UA"/>
              </w:rPr>
              <w:t>2.1.</w:t>
            </w:r>
            <w:r w:rsidRPr="001003B5">
              <w:rPr>
                <w:b/>
                <w:lang w:val="uk-UA"/>
              </w:rPr>
              <w:t xml:space="preserve"> </w:t>
            </w:r>
            <w:r w:rsidRPr="001003B5">
              <w:rPr>
                <w:color w:val="000000"/>
                <w:lang w:val="uk-UA"/>
              </w:rPr>
              <w:t>Довідка про досвід виконання аналогічного (аналогічних) за предметом закупівлі договору (договорів), згідно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1003B5" w:rsidRPr="001003B5" w:rsidTr="00483E4A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1003B5">
                    <w:rPr>
                      <w:color w:val="000000"/>
                      <w:lang w:val="uk-UA"/>
                    </w:rPr>
                    <w:t>№ з/п</w:t>
                  </w:r>
                </w:p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  <w:lang w:val="uk-UA"/>
                    </w:rPr>
                  </w:pPr>
                  <w:r w:rsidRPr="001003B5">
                    <w:rPr>
                      <w:color w:val="000000"/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1003B5">
                    <w:rPr>
                      <w:color w:val="000000"/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  <w:lang w:val="uk-UA"/>
                    </w:rPr>
                  </w:pPr>
                  <w:r w:rsidRPr="001003B5">
                    <w:rPr>
                      <w:lang w:val="uk-UA"/>
                    </w:rPr>
                    <w:t>Код за ДК 021:2015 та/або предмет закупівлі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  <w:lang w:val="uk-UA"/>
                    </w:rPr>
                  </w:pPr>
                  <w:r w:rsidRPr="001003B5">
                    <w:rPr>
                      <w:color w:val="000000"/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1003B5" w:rsidRPr="001003B5" w:rsidTr="00483E4A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03B5" w:rsidRPr="001003B5" w:rsidRDefault="001003B5" w:rsidP="00483E4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03B5" w:rsidRPr="001003B5" w:rsidRDefault="001003B5" w:rsidP="00483E4A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1003B5" w:rsidRPr="001003B5" w:rsidRDefault="001003B5" w:rsidP="00483E4A">
            <w:pPr>
              <w:ind w:firstLine="14"/>
              <w:jc w:val="both"/>
              <w:rPr>
                <w:color w:val="000000"/>
                <w:lang w:val="uk-UA"/>
              </w:rPr>
            </w:pPr>
            <w:r w:rsidRPr="001003B5">
              <w:rPr>
                <w:i/>
                <w:lang w:val="uk-UA"/>
              </w:rPr>
              <w:t xml:space="preserve">Примітка: </w:t>
            </w:r>
            <w:r w:rsidRPr="001003B5">
              <w:rPr>
                <w:i/>
                <w:iCs/>
                <w:color w:val="000000"/>
                <w:lang w:val="uk-UA"/>
              </w:rPr>
              <w:t>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  <w:p w:rsidR="001003B5" w:rsidRPr="001003B5" w:rsidRDefault="001003B5" w:rsidP="00483E4A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13"/>
              <w:jc w:val="both"/>
              <w:rPr>
                <w:i/>
                <w:color w:val="000000"/>
                <w:lang w:val="uk-UA"/>
              </w:rPr>
            </w:pPr>
            <w:r w:rsidRPr="001003B5">
              <w:rPr>
                <w:i/>
                <w:iCs/>
                <w:color w:val="000000"/>
                <w:lang w:val="uk-UA"/>
              </w:rPr>
              <w:t xml:space="preserve">У разі відсутності у договорі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договором, зазначеним в довідці, але в будь-якому випадку договір(ори) повинен(ні) бути пов’язаний(і) з </w:t>
            </w:r>
            <w:r w:rsidRPr="001003B5">
              <w:rPr>
                <w:i/>
                <w:iCs/>
                <w:lang w:val="uk-UA"/>
              </w:rPr>
              <w:t xml:space="preserve">постачанням </w:t>
            </w:r>
            <w:r w:rsidRPr="001003B5">
              <w:rPr>
                <w:bCs/>
                <w:i/>
                <w:lang w:val="uk-UA"/>
              </w:rPr>
              <w:t>освітлювальної апаратури (світильників або ліхтарів акумуляторних)</w:t>
            </w:r>
            <w:r w:rsidRPr="001003B5">
              <w:rPr>
                <w:i/>
                <w:lang w:val="uk-UA"/>
              </w:rPr>
              <w:t>.</w:t>
            </w:r>
          </w:p>
        </w:tc>
      </w:tr>
      <w:tr w:rsidR="001003B5" w:rsidRPr="001003B5" w:rsidTr="00483E4A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5" w:rsidRPr="001003B5" w:rsidRDefault="001003B5" w:rsidP="00483E4A">
            <w:pPr>
              <w:jc w:val="both"/>
              <w:rPr>
                <w:b/>
                <w:bCs/>
                <w:lang w:val="uk-UA"/>
              </w:rPr>
            </w:pPr>
            <w:r w:rsidRPr="001003B5">
              <w:rPr>
                <w:iCs/>
                <w:color w:val="000000"/>
                <w:lang w:val="uk-UA"/>
              </w:rPr>
              <w:t xml:space="preserve">2.2. </w:t>
            </w:r>
            <w:r w:rsidRPr="001003B5">
              <w:rPr>
                <w:color w:val="000000"/>
                <w:lang w:val="uk-UA"/>
              </w:rPr>
              <w:t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з інформацією про номер та дату виконаного (закритого) договору, посилання на який міститься в цій довідці.</w:t>
            </w:r>
          </w:p>
        </w:tc>
      </w:tr>
      <w:tr w:rsidR="001003B5" w:rsidRPr="001003B5" w:rsidTr="00483E4A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1003B5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003B5">
              <w:rPr>
                <w:b/>
                <w:bCs/>
                <w:lang w:val="uk-UA"/>
              </w:rPr>
              <w:t>пункту 47 Особливостей</w:t>
            </w:r>
            <w:r w:rsidRPr="001003B5">
              <w:rPr>
                <w:b/>
                <w:lang w:val="uk-UA"/>
              </w:rPr>
              <w:t>:</w:t>
            </w:r>
          </w:p>
          <w:p w:rsidR="001003B5" w:rsidRPr="001003B5" w:rsidRDefault="001003B5" w:rsidP="00483E4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003B5">
              <w:rPr>
                <w:lang w:val="uk-UA"/>
              </w:rPr>
              <w:t xml:space="preserve">3.1. </w:t>
            </w:r>
            <w:r w:rsidRPr="001003B5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003B5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003B5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1003B5" w:rsidRPr="001003B5" w:rsidTr="00483E4A">
        <w:trPr>
          <w:trHeight w:val="7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1003B5">
              <w:rPr>
                <w:lang w:val="uk-UA"/>
              </w:rPr>
              <w:t xml:space="preserve">3.2. </w:t>
            </w:r>
            <w:r w:rsidRPr="001003B5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1003B5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1003B5" w:rsidRPr="001003B5" w:rsidRDefault="001003B5" w:rsidP="00483E4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1003B5">
              <w:rPr>
                <w:shd w:val="solid" w:color="FFFFFF" w:fill="FFFFFF"/>
                <w:lang w:val="uk-UA" w:eastAsia="en-US"/>
              </w:rPr>
              <w:t>«Ми ________ (</w:t>
            </w:r>
            <w:r w:rsidRPr="001003B5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1003B5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003B5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1003B5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1003B5" w:rsidRPr="001003B5" w:rsidTr="00483E4A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bookmarkStart w:id="0" w:name="_GoBack"/>
            <w:r w:rsidRPr="001003B5">
              <w:rPr>
                <w:b/>
                <w:lang w:val="uk-UA"/>
              </w:rPr>
              <w:lastRenderedPageBreak/>
              <w:t>4. Інші вимоги:</w:t>
            </w:r>
          </w:p>
          <w:p w:rsidR="001003B5" w:rsidRPr="001003B5" w:rsidRDefault="001003B5" w:rsidP="00483E4A">
            <w:pPr>
              <w:jc w:val="both"/>
              <w:rPr>
                <w:lang w:val="uk-UA"/>
              </w:rPr>
            </w:pPr>
            <w:r w:rsidRPr="001003B5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1003B5" w:rsidRPr="001003B5" w:rsidRDefault="001003B5" w:rsidP="00483E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003B5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1003B5">
              <w:rPr>
                <w:i/>
                <w:lang w:val="uk-UA"/>
              </w:rPr>
              <w:t>(для юридичних осіб)</w:t>
            </w:r>
            <w:r w:rsidRPr="001003B5">
              <w:rPr>
                <w:lang w:val="uk-UA"/>
              </w:rPr>
              <w:t>;</w:t>
            </w:r>
          </w:p>
          <w:p w:rsidR="001003B5" w:rsidRPr="001003B5" w:rsidRDefault="001003B5" w:rsidP="00483E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003B5">
              <w:rPr>
                <w:lang w:val="uk-UA"/>
              </w:rPr>
              <w:t xml:space="preserve">- </w:t>
            </w:r>
            <w:r w:rsidRPr="001003B5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1003B5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003B5">
              <w:rPr>
                <w:rFonts w:eastAsia="Calibri"/>
                <w:bCs/>
                <w:lang w:val="uk-UA" w:eastAsia="en-US"/>
              </w:rPr>
              <w:t>;</w:t>
            </w:r>
          </w:p>
          <w:p w:rsidR="001003B5" w:rsidRPr="001003B5" w:rsidRDefault="001003B5" w:rsidP="00483E4A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1003B5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bookmarkEnd w:id="0"/>
      <w:tr w:rsidR="001003B5" w:rsidRPr="001003B5" w:rsidTr="00483E4A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1003B5">
              <w:rPr>
                <w:lang w:val="uk-UA"/>
              </w:rPr>
              <w:t>4.2.</w:t>
            </w:r>
            <w:r w:rsidRPr="001003B5">
              <w:rPr>
                <w:b/>
                <w:lang w:val="uk-UA"/>
              </w:rPr>
              <w:t xml:space="preserve"> </w:t>
            </w:r>
            <w:r w:rsidRPr="001003B5">
              <w:rPr>
                <w:b/>
                <w:lang w:val="uk-UA" w:eastAsia="uk-UA"/>
              </w:rPr>
              <w:t>У разі відсутності</w:t>
            </w:r>
            <w:r w:rsidRPr="001003B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її засновника, </w:t>
            </w:r>
            <w:r w:rsidRPr="001003B5">
              <w:rPr>
                <w:b/>
                <w:lang w:val="uk-UA" w:eastAsia="uk-UA"/>
              </w:rPr>
              <w:t>учасник надає лист-пояснення</w:t>
            </w:r>
            <w:r w:rsidRPr="001003B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1003B5">
              <w:rPr>
                <w:i/>
                <w:lang w:val="uk-UA" w:eastAsia="uk-UA"/>
              </w:rPr>
              <w:t>для юридичних осіб)</w:t>
            </w:r>
            <w:r w:rsidRPr="001003B5">
              <w:rPr>
                <w:lang w:val="uk-UA" w:eastAsia="uk-UA"/>
              </w:rPr>
              <w:t>.</w:t>
            </w:r>
          </w:p>
          <w:p w:rsidR="001003B5" w:rsidRPr="001003B5" w:rsidRDefault="001003B5" w:rsidP="00483E4A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1003B5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1003B5" w:rsidRPr="001003B5" w:rsidTr="00483E4A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1003B5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1003B5" w:rsidRPr="001003B5" w:rsidRDefault="001003B5" w:rsidP="00483E4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1003B5">
              <w:rPr>
                <w:lang w:val="uk-UA" w:eastAsia="uk-UA"/>
              </w:rPr>
              <w:t>4.3.1. Документ про створення такого об'єднання.</w:t>
            </w:r>
          </w:p>
          <w:p w:rsidR="001003B5" w:rsidRPr="001003B5" w:rsidRDefault="001003B5" w:rsidP="00483E4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1003B5">
              <w:rPr>
                <w:lang w:val="uk-UA" w:eastAsia="uk-UA"/>
              </w:rPr>
              <w:t xml:space="preserve">4.3.2. </w:t>
            </w:r>
            <w:r w:rsidRPr="001003B5">
              <w:rPr>
                <w:b/>
                <w:lang w:val="uk-UA" w:eastAsia="uk-UA"/>
              </w:rPr>
              <w:t>У разі відсутності</w:t>
            </w:r>
            <w:r w:rsidRPr="001003B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1003B5">
              <w:rPr>
                <w:shd w:val="solid" w:color="FFFFFF" w:fill="FFFFFF"/>
                <w:lang w:val="uk-UA" w:eastAsia="en-US"/>
              </w:rPr>
              <w:t xml:space="preserve"> у </w:t>
            </w:r>
            <w:r w:rsidRPr="001003B5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1003B5">
              <w:rPr>
                <w:b/>
                <w:lang w:val="uk-UA" w:eastAsia="uk-UA"/>
              </w:rPr>
              <w:t>надає</w:t>
            </w:r>
            <w:r w:rsidRPr="001003B5">
              <w:rPr>
                <w:lang w:val="uk-UA" w:eastAsia="uk-UA"/>
              </w:rPr>
              <w:t xml:space="preserve"> </w:t>
            </w:r>
            <w:r w:rsidRPr="001003B5">
              <w:rPr>
                <w:b/>
                <w:lang w:val="uk-UA" w:eastAsia="uk-UA"/>
              </w:rPr>
              <w:t>лист-пояснення</w:t>
            </w:r>
            <w:r w:rsidRPr="001003B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1003B5">
              <w:rPr>
                <w:lang w:val="uk-UA" w:eastAsia="uk-UA"/>
              </w:rPr>
              <w:t>бенефіціарного</w:t>
            </w:r>
            <w:proofErr w:type="spellEnd"/>
            <w:r w:rsidRPr="001003B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1003B5">
              <w:rPr>
                <w:i/>
                <w:lang w:val="uk-UA" w:eastAsia="uk-UA"/>
              </w:rPr>
              <w:t>для юридичних осіб)</w:t>
            </w:r>
            <w:r w:rsidRPr="001003B5">
              <w:rPr>
                <w:lang w:val="uk-UA" w:eastAsia="uk-UA"/>
              </w:rPr>
              <w:t>.</w:t>
            </w:r>
          </w:p>
          <w:p w:rsidR="001003B5" w:rsidRPr="001003B5" w:rsidRDefault="001003B5" w:rsidP="00483E4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003B5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1003B5" w:rsidRPr="001003B5" w:rsidTr="00483E4A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003B5">
              <w:rPr>
                <w:lang w:val="uk-UA"/>
              </w:rPr>
              <w:lastRenderedPageBreak/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Білорусь/Ісламської Республіки Іран (</w:t>
            </w:r>
            <w:r w:rsidRPr="001003B5">
              <w:rPr>
                <w:i/>
                <w:lang w:val="uk-UA"/>
              </w:rPr>
              <w:t>вимога стосується тільки акціонерних товариств</w:t>
            </w:r>
            <w:r w:rsidRPr="001003B5">
              <w:rPr>
                <w:lang w:val="uk-UA"/>
              </w:rPr>
              <w:t>).</w:t>
            </w:r>
          </w:p>
        </w:tc>
      </w:tr>
      <w:tr w:rsidR="001003B5" w:rsidRPr="001003B5" w:rsidTr="00483E4A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1003B5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</w:t>
            </w:r>
            <w:r w:rsidRPr="001003B5">
              <w:rPr>
                <w:lang w:val="uk-UA"/>
              </w:rPr>
              <w:t>/Ісламської Республіки Іран</w:t>
            </w:r>
            <w:r w:rsidRPr="001003B5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1003B5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1003B5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1003B5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1003B5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1003B5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1003B5" w:rsidRPr="001003B5" w:rsidTr="00483E4A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003B5">
              <w:rPr>
                <w:shd w:val="solid" w:color="FFFFFF" w:fill="FFFFFF"/>
                <w:lang w:val="uk-UA" w:eastAsia="en-US"/>
              </w:rPr>
              <w:t>4.6.</w:t>
            </w:r>
            <w:r w:rsidRPr="001003B5">
              <w:rPr>
                <w:lang w:val="uk-UA"/>
              </w:rPr>
              <w:t xml:space="preserve"> У разі, якщо учасник є </w:t>
            </w:r>
            <w:r w:rsidRPr="001003B5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</w:t>
            </w:r>
            <w:r w:rsidRPr="001003B5">
              <w:rPr>
                <w:lang w:val="uk-UA"/>
              </w:rPr>
              <w:t>/Ісламської Республіки Іран</w:t>
            </w:r>
            <w:r w:rsidRPr="001003B5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1003B5">
              <w:rPr>
                <w:lang w:val="uk-UA" w:eastAsia="en-US"/>
              </w:rPr>
              <w:t>бенефіціарним</w:t>
            </w:r>
            <w:proofErr w:type="spellEnd"/>
            <w:r w:rsidRPr="001003B5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</w:t>
            </w:r>
            <w:r w:rsidRPr="001003B5">
              <w:rPr>
                <w:lang w:val="uk-UA"/>
              </w:rPr>
              <w:t xml:space="preserve"> Ісламська Республіка Іран</w:t>
            </w:r>
            <w:r w:rsidRPr="001003B5">
              <w:rPr>
                <w:lang w:val="uk-UA" w:eastAsia="en-US"/>
              </w:rPr>
              <w:t xml:space="preserve">, громадянин Російської Федерації/Республіки Білорусь </w:t>
            </w:r>
            <w:r w:rsidRPr="001003B5">
              <w:rPr>
                <w:lang w:val="uk-UA"/>
              </w:rPr>
              <w:t xml:space="preserve">/Ісламської Республіки Іран </w:t>
            </w:r>
            <w:r w:rsidRPr="001003B5">
              <w:rPr>
                <w:lang w:val="uk-UA" w:eastAsia="en-US"/>
              </w:rPr>
              <w:t>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</w:t>
            </w:r>
            <w:r w:rsidRPr="001003B5">
              <w:rPr>
                <w:lang w:val="uk-UA"/>
              </w:rPr>
              <w:t>/Ісламської Республіки Іран</w:t>
            </w:r>
            <w:r w:rsidRPr="001003B5">
              <w:rPr>
                <w:lang w:val="uk-UA" w:eastAsia="en-US"/>
              </w:rPr>
              <w:t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 w:rsidRPr="001003B5">
              <w:rPr>
                <w:i/>
                <w:lang w:val="uk-UA" w:eastAsia="en-US"/>
              </w:rPr>
              <w:t xml:space="preserve">вимога стосується тільки </w:t>
            </w:r>
            <w:r w:rsidRPr="001003B5">
              <w:rPr>
                <w:bCs/>
                <w:i/>
                <w:lang w:val="uk-UA" w:eastAsia="en-US"/>
              </w:rPr>
              <w:t>юридичних осіб</w:t>
            </w:r>
            <w:r w:rsidRPr="001003B5">
              <w:rPr>
                <w:lang w:val="uk-UA" w:eastAsia="en-US"/>
              </w:rPr>
              <w:t>).</w:t>
            </w:r>
          </w:p>
        </w:tc>
      </w:tr>
      <w:tr w:rsidR="001003B5" w:rsidRPr="001003B5" w:rsidTr="00483E4A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003B5">
              <w:rPr>
                <w:lang w:val="uk-UA" w:eastAsia="en-US"/>
              </w:rPr>
              <w:t>4.7.</w:t>
            </w:r>
            <w:r w:rsidRPr="001003B5">
              <w:rPr>
                <w:lang w:val="uk-UA"/>
              </w:rPr>
              <w:t xml:space="preserve"> У разі, якщо учасник є </w:t>
            </w:r>
            <w:r w:rsidRPr="001003B5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1003B5">
              <w:rPr>
                <w:lang w:val="uk-UA" w:eastAsia="en-US"/>
              </w:rPr>
              <w:t>бенефіціарним</w:t>
            </w:r>
            <w:proofErr w:type="spellEnd"/>
            <w:r w:rsidRPr="001003B5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1003B5">
              <w:rPr>
                <w:lang w:val="uk-UA"/>
              </w:rPr>
              <w:t>/Ісламської Республіки Іран</w:t>
            </w:r>
            <w:r w:rsidRPr="001003B5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1003B5">
              <w:rPr>
                <w:bCs/>
                <w:lang w:val="uk-UA" w:eastAsia="en-US"/>
              </w:rPr>
              <w:t>Про громадянство України</w:t>
            </w:r>
            <w:r w:rsidRPr="001003B5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1003B5">
              <w:rPr>
                <w:i/>
                <w:lang w:val="uk-UA" w:eastAsia="en-US"/>
              </w:rPr>
              <w:t xml:space="preserve">вимога стосується тільки </w:t>
            </w:r>
            <w:r w:rsidRPr="001003B5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003B5">
              <w:rPr>
                <w:lang w:val="uk-UA" w:eastAsia="en-US"/>
              </w:rPr>
              <w:t>).</w:t>
            </w:r>
          </w:p>
        </w:tc>
      </w:tr>
      <w:tr w:rsidR="001003B5" w:rsidRPr="001003B5" w:rsidTr="00483E4A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5" w:rsidRPr="001003B5" w:rsidRDefault="001003B5" w:rsidP="00483E4A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1003B5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1003B5" w:rsidRPr="001003B5" w:rsidRDefault="001003B5" w:rsidP="00483E4A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1003B5">
              <w:rPr>
                <w:lang w:val="uk-UA"/>
              </w:rPr>
              <w:t>5.1.</w:t>
            </w:r>
            <w:r w:rsidRPr="001003B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1003B5">
              <w:rPr>
                <w:lang w:val="uk-UA"/>
              </w:rPr>
              <w:t>Технічна специфікація,</w:t>
            </w:r>
            <w:r w:rsidRPr="001003B5">
              <w:rPr>
                <w:i/>
                <w:lang w:val="uk-UA"/>
              </w:rPr>
              <w:t xml:space="preserve"> </w:t>
            </w:r>
            <w:r w:rsidRPr="001003B5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1003B5" w:rsidRPr="006F1668" w:rsidRDefault="001003B5" w:rsidP="001003B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1003B5" w:rsidRPr="006F1668" w:rsidRDefault="001003B5" w:rsidP="001003B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1003B5" w:rsidRDefault="001003B5" w:rsidP="001003B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1003B5" w:rsidRDefault="001003B5" w:rsidP="001003B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1003B5" w:rsidRDefault="001003B5" w:rsidP="001003B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A07F32" w:rsidRPr="001003B5" w:rsidRDefault="001003B5">
      <w:pPr>
        <w:rPr>
          <w:lang w:val="uk-UA"/>
        </w:rPr>
      </w:pPr>
    </w:p>
    <w:sectPr w:rsidR="00A07F32" w:rsidRPr="001003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16"/>
    <w:rsid w:val="001003B5"/>
    <w:rsid w:val="0090683D"/>
    <w:rsid w:val="00CA6416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DE610-9E4D-45E1-B69E-F4B7ABA8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2024-02-23T09:30:00Z</dcterms:created>
  <dcterms:modified xsi:type="dcterms:W3CDTF">2024-02-23T09:31:00Z</dcterms:modified>
</cp:coreProperties>
</file>