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6" w:rsidRDefault="003013B6" w:rsidP="0030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3013B6" w:rsidRPr="0039725B" w:rsidRDefault="003013B6" w:rsidP="003013B6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725B">
        <w:rPr>
          <w:rFonts w:ascii="Times New Roman" w:hAnsi="Times New Roman" w:cs="Times New Roman"/>
          <w:sz w:val="24"/>
          <w:szCs w:val="24"/>
        </w:rPr>
        <w:t>за предметом закупівлі:</w:t>
      </w:r>
      <w:r w:rsidR="00004C2F" w:rsidRPr="0039725B">
        <w:rPr>
          <w:rFonts w:ascii="Times New Roman" w:hAnsi="Times New Roman" w:cs="Times New Roman"/>
          <w:sz w:val="24"/>
          <w:szCs w:val="24"/>
        </w:rPr>
        <w:t xml:space="preserve"> </w:t>
      </w:r>
      <w:r w:rsidR="000A3600">
        <w:rPr>
          <w:rFonts w:ascii="Times New Roman" w:hAnsi="Times New Roman" w:cs="Times New Roman"/>
          <w:sz w:val="24"/>
          <w:szCs w:val="24"/>
          <w:lang w:val="ru-RU"/>
        </w:rPr>
        <w:t>кабель</w:t>
      </w:r>
      <w:r w:rsidR="0039725B" w:rsidRPr="0039725B">
        <w:rPr>
          <w:rFonts w:ascii="Times New Roman" w:hAnsi="Times New Roman" w:cs="Times New Roman"/>
          <w:sz w:val="24"/>
          <w:szCs w:val="24"/>
        </w:rPr>
        <w:t xml:space="preserve"> </w:t>
      </w:r>
      <w:r w:rsidR="00004C2F" w:rsidRPr="0039725B">
        <w:rPr>
          <w:rFonts w:ascii="Times New Roman" w:hAnsi="Times New Roman" w:cs="Times New Roman"/>
          <w:sz w:val="24"/>
          <w:szCs w:val="24"/>
        </w:rPr>
        <w:t>(</w:t>
      </w:r>
      <w:r w:rsidR="0039725B" w:rsidRPr="0039725B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0A3600">
        <w:rPr>
          <w:rFonts w:ascii="Times New Roman" w:hAnsi="Times New Roman" w:cs="Times New Roman"/>
          <w:sz w:val="24"/>
          <w:szCs w:val="24"/>
        </w:rPr>
        <w:t>–</w:t>
      </w:r>
      <w:r w:rsidR="0039725B" w:rsidRPr="0039725B">
        <w:rPr>
          <w:rFonts w:ascii="Times New Roman" w:hAnsi="Times New Roman" w:cs="Times New Roman"/>
          <w:sz w:val="24"/>
          <w:szCs w:val="24"/>
        </w:rPr>
        <w:t xml:space="preserve"> </w:t>
      </w:r>
      <w:r w:rsidR="000A3600">
        <w:rPr>
          <w:rFonts w:ascii="Times New Roman" w:hAnsi="Times New Roman" w:cs="Times New Roman"/>
          <w:sz w:val="24"/>
          <w:szCs w:val="24"/>
          <w:lang w:val="ru-RU"/>
        </w:rPr>
        <w:t>32420000-3</w:t>
      </w:r>
      <w:r w:rsidR="0039725B" w:rsidRPr="003972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3600">
        <w:rPr>
          <w:rFonts w:ascii="Times New Roman" w:hAnsi="Times New Roman" w:cs="Times New Roman"/>
          <w:sz w:val="24"/>
          <w:szCs w:val="24"/>
          <w:lang w:val="ru-RU"/>
        </w:rPr>
        <w:t>Мережеве</w:t>
      </w:r>
      <w:proofErr w:type="spellEnd"/>
      <w:r w:rsidR="000A3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600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="0039725B" w:rsidRPr="0039725B">
        <w:rPr>
          <w:rFonts w:ascii="Times New Roman" w:hAnsi="Times New Roman" w:cs="Times New Roman"/>
          <w:sz w:val="24"/>
          <w:szCs w:val="24"/>
        </w:rPr>
        <w:t>.</w:t>
      </w:r>
      <w:r w:rsidR="00004C2F" w:rsidRPr="0039725B">
        <w:rPr>
          <w:rFonts w:ascii="Times New Roman" w:hAnsi="Times New Roman" w:cs="Times New Roman"/>
          <w:sz w:val="24"/>
          <w:szCs w:val="24"/>
        </w:rPr>
        <w:t>)</w:t>
      </w:r>
    </w:p>
    <w:p w:rsidR="003013B6" w:rsidRPr="0039725B" w:rsidRDefault="003013B6" w:rsidP="003013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39725B"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39725B">
          <w:rPr>
            <w:rStyle w:val="a3"/>
            <w:color w:val="auto"/>
          </w:rPr>
          <w:t>статті 8</w:t>
        </w:r>
      </w:hyperlink>
      <w:r w:rsidRPr="0039725B"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3013B6" w:rsidRPr="0039725B" w:rsidRDefault="003013B6" w:rsidP="003013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bookmarkStart w:id="0" w:name="n188"/>
      <w:bookmarkEnd w:id="0"/>
      <w:r w:rsidRPr="0039725B"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39725B">
        <w:t>машинозчитувальному</w:t>
      </w:r>
      <w:proofErr w:type="spellEnd"/>
      <w:r w:rsidRPr="0039725B"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004C2F" w:rsidRDefault="007614BB" w:rsidP="000A3600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013B6" w:rsidRPr="003013B6">
        <w:rPr>
          <w:rFonts w:ascii="Times New Roman" w:hAnsi="Times New Roman" w:cs="Times New Roman"/>
          <w:sz w:val="24"/>
          <w:szCs w:val="24"/>
          <w:lang w:val="ru-RU"/>
        </w:rPr>
        <w:t>икласти</w:t>
      </w:r>
      <w:proofErr w:type="spellEnd"/>
      <w:r w:rsidR="003013B6" w:rsidRPr="003013B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3013B6">
        <w:rPr>
          <w:rFonts w:ascii="Times New Roman" w:hAnsi="Times New Roman" w:cs="Times New Roman"/>
          <w:sz w:val="24"/>
          <w:szCs w:val="24"/>
          <w:lang w:val="ru-RU"/>
        </w:rPr>
        <w:t>новій</w:t>
      </w:r>
      <w:proofErr w:type="spellEnd"/>
      <w:r w:rsidR="0030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B6">
        <w:rPr>
          <w:rFonts w:ascii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="0030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60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A3600">
        <w:rPr>
          <w:rFonts w:ascii="Times New Roman" w:hAnsi="Times New Roman" w:cs="Times New Roman"/>
          <w:sz w:val="24"/>
          <w:szCs w:val="24"/>
        </w:rPr>
        <w:t xml:space="preserve">Додатку 3 до тендерної документації технічні характеристики кабелю </w:t>
      </w:r>
      <w:r w:rsidR="000A3600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0A3600" w:rsidRPr="000A3600">
        <w:rPr>
          <w:rFonts w:ascii="Times New Roman" w:hAnsi="Times New Roman" w:cs="Times New Roman"/>
          <w:sz w:val="24"/>
          <w:szCs w:val="24"/>
          <w:lang w:val="ru-RU"/>
        </w:rPr>
        <w:t xml:space="preserve"> (305 </w:t>
      </w:r>
      <w:r w:rsidR="000A3600">
        <w:rPr>
          <w:rFonts w:ascii="Times New Roman" w:hAnsi="Times New Roman" w:cs="Times New Roman"/>
          <w:sz w:val="24"/>
          <w:szCs w:val="24"/>
          <w:lang w:val="ru-RU"/>
        </w:rPr>
        <w:t>м. в бухт</w:t>
      </w:r>
      <w:r w:rsidR="000A3600">
        <w:rPr>
          <w:rFonts w:ascii="Times New Roman" w:hAnsi="Times New Roman" w:cs="Times New Roman"/>
          <w:sz w:val="24"/>
          <w:szCs w:val="24"/>
        </w:rPr>
        <w:t>і).</w:t>
      </w:r>
      <w:bookmarkStart w:id="1" w:name="_GoBack"/>
      <w:bookmarkEnd w:id="1"/>
      <w:r w:rsidR="000A3600">
        <w:rPr>
          <w:rFonts w:ascii="Times New Roman" w:hAnsi="Times New Roman"/>
          <w:sz w:val="24"/>
          <w:szCs w:val="24"/>
        </w:rPr>
        <w:t xml:space="preserve"> </w:t>
      </w:r>
    </w:p>
    <w:p w:rsidR="00004C2F" w:rsidRDefault="00004C2F" w:rsidP="00004C2F">
      <w:pPr>
        <w:rPr>
          <w:rFonts w:ascii="Times New Roman" w:hAnsi="Times New Roman"/>
          <w:sz w:val="24"/>
          <w:szCs w:val="24"/>
        </w:rPr>
      </w:pPr>
    </w:p>
    <w:p w:rsidR="00004C2F" w:rsidRDefault="00004C2F" w:rsidP="00004C2F">
      <w:pPr>
        <w:rPr>
          <w:rFonts w:ascii="Times New Roman" w:hAnsi="Times New Roman"/>
          <w:sz w:val="24"/>
          <w:szCs w:val="24"/>
        </w:rPr>
      </w:pPr>
    </w:p>
    <w:p w:rsidR="00004C2F" w:rsidRDefault="00004C2F" w:rsidP="00004C2F">
      <w:pPr>
        <w:rPr>
          <w:rFonts w:ascii="Times New Roman" w:hAnsi="Times New Roman"/>
          <w:sz w:val="24"/>
          <w:szCs w:val="24"/>
        </w:rPr>
      </w:pPr>
    </w:p>
    <w:p w:rsidR="00621319" w:rsidRPr="00621319" w:rsidRDefault="00621319" w:rsidP="00004C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319" w:rsidRPr="0062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6"/>
    <w:rsid w:val="00004C2F"/>
    <w:rsid w:val="000A3600"/>
    <w:rsid w:val="00163465"/>
    <w:rsid w:val="001760DE"/>
    <w:rsid w:val="00264B20"/>
    <w:rsid w:val="003013B6"/>
    <w:rsid w:val="00333EB8"/>
    <w:rsid w:val="0039725B"/>
    <w:rsid w:val="005951ED"/>
    <w:rsid w:val="00621319"/>
    <w:rsid w:val="007614BB"/>
    <w:rsid w:val="007B234E"/>
    <w:rsid w:val="00A435E2"/>
    <w:rsid w:val="00C36F59"/>
    <w:rsid w:val="00E27F74"/>
    <w:rsid w:val="00E41868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F69A"/>
  <w15:docId w15:val="{0AD0F6BA-CD74-465C-8D54-68AE45C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2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0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0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rsid w:val="00004C2F"/>
    <w:rPr>
      <w:rFonts w:ascii="Calibri" w:eastAsia="Times New Roman" w:hAnsi="Calibri" w:cs="Times New Roman"/>
      <w:kern w:val="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2023-03-17T10:52:00Z</cp:lastPrinted>
  <dcterms:created xsi:type="dcterms:W3CDTF">2023-03-24T08:02:00Z</dcterms:created>
  <dcterms:modified xsi:type="dcterms:W3CDTF">2023-03-24T08:02:00Z</dcterms:modified>
</cp:coreProperties>
</file>