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FD" w:rsidRPr="000B46D2" w:rsidRDefault="009F7781" w:rsidP="009946F6">
      <w:pPr>
        <w:rPr>
          <w:b/>
          <w:sz w:val="28"/>
          <w:szCs w:val="28"/>
          <w:lang w:val="uk-UA"/>
        </w:rPr>
      </w:pPr>
      <w:r w:rsidRPr="009F7781">
        <w:rPr>
          <w:b/>
          <w:lang w:val="uk-UA"/>
        </w:rPr>
        <w:t xml:space="preserve">                                                                 </w:t>
      </w:r>
      <w:r>
        <w:rPr>
          <w:b/>
          <w:lang w:val="uk-UA"/>
        </w:rPr>
        <w:t xml:space="preserve">                </w:t>
      </w:r>
      <w:r w:rsidRPr="009F7781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                              </w:t>
      </w:r>
    </w:p>
    <w:p w:rsidR="0091752E" w:rsidRPr="001331A6" w:rsidRDefault="0091752E" w:rsidP="0091752E">
      <w:pPr>
        <w:jc w:val="right"/>
        <w:rPr>
          <w:b/>
          <w:color w:val="000000" w:themeColor="text1"/>
          <w:lang w:val="uk-UA"/>
        </w:rPr>
      </w:pPr>
      <w:r>
        <w:rPr>
          <w:b/>
          <w:color w:val="000000" w:themeColor="text1"/>
        </w:rPr>
        <w:t xml:space="preserve">ДОДАТОК № </w:t>
      </w:r>
      <w:r w:rsidR="001331A6">
        <w:rPr>
          <w:b/>
          <w:color w:val="000000" w:themeColor="text1"/>
          <w:lang w:val="uk-UA"/>
        </w:rPr>
        <w:t>1</w:t>
      </w:r>
    </w:p>
    <w:p w:rsidR="0091752E" w:rsidRDefault="0091752E" w:rsidP="0091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 w:themeColor="text1"/>
        </w:rPr>
      </w:pPr>
      <w:proofErr w:type="spellStart"/>
      <w:r>
        <w:rPr>
          <w:b/>
          <w:iCs/>
          <w:color w:val="000000" w:themeColor="text1"/>
        </w:rPr>
        <w:t>Технічна</w:t>
      </w:r>
      <w:proofErr w:type="spellEnd"/>
      <w:r>
        <w:rPr>
          <w:b/>
          <w:iCs/>
          <w:color w:val="000000" w:themeColor="text1"/>
        </w:rPr>
        <w:t xml:space="preserve"> </w:t>
      </w:r>
      <w:proofErr w:type="spellStart"/>
      <w:r>
        <w:rPr>
          <w:b/>
          <w:iCs/>
          <w:color w:val="000000" w:themeColor="text1"/>
        </w:rPr>
        <w:t>специфікація</w:t>
      </w:r>
      <w:proofErr w:type="spellEnd"/>
    </w:p>
    <w:p w:rsidR="0091752E" w:rsidRDefault="0091752E" w:rsidP="0091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 w:themeColor="text1"/>
          <w:lang w:val="uk-UA"/>
        </w:rPr>
      </w:pPr>
      <w:r>
        <w:rPr>
          <w:b/>
          <w:iCs/>
          <w:color w:val="000000" w:themeColor="text1"/>
        </w:rPr>
        <w:t>МЕДИКО-ТЕХНІЧНІ ВИМОГИ</w:t>
      </w:r>
    </w:p>
    <w:p w:rsidR="0091752E" w:rsidRPr="00E3224B" w:rsidRDefault="0091752E" w:rsidP="0091752E">
      <w:pPr>
        <w:jc w:val="center"/>
        <w:rPr>
          <w:b/>
          <w:iCs/>
          <w:color w:val="000000" w:themeColor="text1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ДК</w:t>
      </w:r>
      <w:proofErr w:type="spellEnd"/>
      <w:r>
        <w:rPr>
          <w:b/>
          <w:sz w:val="28"/>
          <w:szCs w:val="28"/>
          <w:lang w:val="uk-UA"/>
        </w:rPr>
        <w:t xml:space="preserve"> 021:2015 Єдиний закупівельний словник</w:t>
      </w:r>
      <w:r w:rsidR="001331A6">
        <w:rPr>
          <w:b/>
          <w:sz w:val="28"/>
          <w:szCs w:val="28"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  <w:sz w:val="28"/>
        </w:rPr>
        <w:t>33</w:t>
      </w:r>
      <w:r w:rsidR="00E3224B">
        <w:rPr>
          <w:b/>
          <w:sz w:val="28"/>
          <w:lang w:val="uk-UA"/>
        </w:rPr>
        <w:t>7</w:t>
      </w:r>
      <w:r>
        <w:rPr>
          <w:b/>
          <w:sz w:val="28"/>
        </w:rPr>
        <w:t>90000-</w:t>
      </w:r>
      <w:r w:rsidR="00E3224B">
        <w:rPr>
          <w:b/>
          <w:sz w:val="28"/>
          <w:lang w:val="uk-UA"/>
        </w:rPr>
        <w:t>4</w:t>
      </w:r>
      <w:r>
        <w:rPr>
          <w:b/>
          <w:sz w:val="28"/>
        </w:rPr>
        <w:t xml:space="preserve"> – </w:t>
      </w:r>
      <w:r w:rsidR="00E3224B">
        <w:rPr>
          <w:b/>
          <w:sz w:val="28"/>
          <w:lang w:val="uk-UA"/>
        </w:rPr>
        <w:t>Скляний посуд лабораторного,санітарного-гігієнічного чи фармацевтичного призначення</w:t>
      </w:r>
    </w:p>
    <w:p w:rsidR="00601F8A" w:rsidRDefault="00601F8A" w:rsidP="00601F8A">
      <w:pPr>
        <w:ind w:left="-142"/>
        <w:jc w:val="both"/>
        <w:rPr>
          <w:b/>
          <w:lang w:bidi="hi-IN"/>
        </w:rPr>
      </w:pPr>
      <w:proofErr w:type="spellStart"/>
      <w:r>
        <w:rPr>
          <w:b/>
          <w:lang w:bidi="hi-IN"/>
        </w:rPr>
        <w:t>Загальні</w:t>
      </w:r>
      <w:proofErr w:type="spellEnd"/>
      <w:r>
        <w:rPr>
          <w:b/>
          <w:lang w:bidi="hi-IN"/>
        </w:rPr>
        <w:t xml:space="preserve"> </w:t>
      </w:r>
      <w:proofErr w:type="spellStart"/>
      <w:r>
        <w:rPr>
          <w:b/>
          <w:lang w:bidi="hi-IN"/>
        </w:rPr>
        <w:t>вимоги</w:t>
      </w:r>
      <w:proofErr w:type="spellEnd"/>
      <w:r>
        <w:rPr>
          <w:b/>
          <w:lang w:bidi="hi-IN"/>
        </w:rPr>
        <w:t xml:space="preserve">:  </w:t>
      </w:r>
    </w:p>
    <w:p w:rsidR="00601F8A" w:rsidRDefault="00601F8A" w:rsidP="00601F8A">
      <w:pPr>
        <w:ind w:left="-142"/>
        <w:jc w:val="both"/>
        <w:rPr>
          <w:lang w:bidi="hi-IN"/>
        </w:rPr>
      </w:pPr>
      <w:r>
        <w:rPr>
          <w:lang w:bidi="hi-IN"/>
        </w:rPr>
        <w:t xml:space="preserve">1. </w:t>
      </w:r>
      <w:r>
        <w:t xml:space="preserve">Товар, </w:t>
      </w:r>
      <w:proofErr w:type="spellStart"/>
      <w:r>
        <w:t>запропонований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, повинен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національним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міжнародним</w:t>
      </w:r>
      <w:proofErr w:type="spellEnd"/>
      <w:r>
        <w:t xml:space="preserve"> стандартам, </w:t>
      </w:r>
      <w:proofErr w:type="spellStart"/>
      <w:r>
        <w:t>медико</w:t>
      </w:r>
      <w:proofErr w:type="spellEnd"/>
      <w:r>
        <w:t xml:space="preserve"> – </w:t>
      </w:r>
      <w:proofErr w:type="spellStart"/>
      <w:r>
        <w:t>технічним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до предмету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t xml:space="preserve">, </w:t>
      </w:r>
      <w:proofErr w:type="spellStart"/>
      <w:r>
        <w:t>встановленим</w:t>
      </w:r>
      <w:proofErr w:type="spellEnd"/>
      <w:r>
        <w:rPr>
          <w:lang w:bidi="hi-IN"/>
        </w:rPr>
        <w:t xml:space="preserve"> у </w:t>
      </w:r>
      <w:proofErr w:type="spellStart"/>
      <w:r>
        <w:rPr>
          <w:lang w:bidi="hi-IN"/>
        </w:rPr>
        <w:t>даному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додатку</w:t>
      </w:r>
      <w:proofErr w:type="spellEnd"/>
      <w:r>
        <w:rPr>
          <w:lang w:bidi="hi-IN"/>
        </w:rPr>
        <w:t xml:space="preserve"> та </w:t>
      </w:r>
      <w:proofErr w:type="spellStart"/>
      <w:r>
        <w:rPr>
          <w:lang w:bidi="hi-IN"/>
        </w:rPr>
        <w:t>всіх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інших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вимог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Тендерної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Документації</w:t>
      </w:r>
      <w:proofErr w:type="spellEnd"/>
      <w:r>
        <w:rPr>
          <w:lang w:bidi="hi-IN"/>
        </w:rPr>
        <w:t>.</w:t>
      </w:r>
    </w:p>
    <w:p w:rsidR="00601F8A" w:rsidRDefault="00601F8A" w:rsidP="00601F8A">
      <w:pPr>
        <w:ind w:left="-142"/>
        <w:jc w:val="both"/>
        <w:rPr>
          <w:lang w:bidi="hi-IN"/>
        </w:rPr>
      </w:pPr>
      <w:r>
        <w:rPr>
          <w:lang w:bidi="hi-IN"/>
        </w:rPr>
        <w:t xml:space="preserve">2. Товар, </w:t>
      </w:r>
      <w:proofErr w:type="spellStart"/>
      <w:r>
        <w:rPr>
          <w:lang w:bidi="hi-IN"/>
        </w:rPr>
        <w:t>запропонований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Учасником</w:t>
      </w:r>
      <w:proofErr w:type="spellEnd"/>
      <w:r>
        <w:rPr>
          <w:lang w:bidi="hi-IN"/>
        </w:rPr>
        <w:t xml:space="preserve">, </w:t>
      </w:r>
      <w:proofErr w:type="gramStart"/>
      <w:r>
        <w:rPr>
          <w:lang w:bidi="hi-IN"/>
        </w:rPr>
        <w:t>повинен</w:t>
      </w:r>
      <w:proofErr w:type="gramEnd"/>
      <w:r>
        <w:rPr>
          <w:lang w:bidi="hi-IN"/>
        </w:rPr>
        <w:t xml:space="preserve"> бути </w:t>
      </w:r>
      <w:proofErr w:type="spellStart"/>
      <w:r>
        <w:rPr>
          <w:lang w:bidi="hi-IN"/>
        </w:rPr>
        <w:t>новим</w:t>
      </w:r>
      <w:proofErr w:type="spellEnd"/>
      <w:r>
        <w:rPr>
          <w:lang w:bidi="hi-IN"/>
        </w:rPr>
        <w:t xml:space="preserve"> та </w:t>
      </w:r>
      <w:proofErr w:type="spellStart"/>
      <w:r>
        <w:rPr>
          <w:lang w:bidi="hi-IN"/>
        </w:rPr>
        <w:t>виготовлений</w:t>
      </w:r>
      <w:proofErr w:type="spellEnd"/>
      <w:r>
        <w:rPr>
          <w:lang w:bidi="hi-IN"/>
        </w:rPr>
        <w:t xml:space="preserve"> не </w:t>
      </w:r>
      <w:proofErr w:type="spellStart"/>
      <w:r>
        <w:rPr>
          <w:lang w:bidi="hi-IN"/>
        </w:rPr>
        <w:t>раніше</w:t>
      </w:r>
      <w:proofErr w:type="spellEnd"/>
      <w:r>
        <w:rPr>
          <w:lang w:bidi="hi-IN"/>
        </w:rPr>
        <w:t xml:space="preserve"> 2023 року </w:t>
      </w:r>
      <w:proofErr w:type="spellStart"/>
      <w:r>
        <w:rPr>
          <w:lang w:bidi="hi-IN"/>
        </w:rPr>
        <w:t>і</w:t>
      </w:r>
      <w:proofErr w:type="spellEnd"/>
      <w:r>
        <w:rPr>
          <w:lang w:bidi="hi-IN"/>
        </w:rPr>
        <w:t xml:space="preserve"> таким, </w:t>
      </w:r>
      <w:proofErr w:type="spellStart"/>
      <w:r>
        <w:rPr>
          <w:lang w:bidi="hi-IN"/>
        </w:rPr>
        <w:t>що</w:t>
      </w:r>
      <w:proofErr w:type="spellEnd"/>
      <w:r>
        <w:rPr>
          <w:lang w:bidi="hi-IN"/>
        </w:rPr>
        <w:t xml:space="preserve"> не </w:t>
      </w:r>
      <w:proofErr w:type="spellStart"/>
      <w:r>
        <w:rPr>
          <w:lang w:bidi="hi-IN"/>
        </w:rPr>
        <w:t>був</w:t>
      </w:r>
      <w:proofErr w:type="spellEnd"/>
      <w:r>
        <w:rPr>
          <w:lang w:bidi="hi-IN"/>
        </w:rPr>
        <w:t xml:space="preserve"> у </w:t>
      </w:r>
      <w:proofErr w:type="spellStart"/>
      <w:r>
        <w:rPr>
          <w:lang w:bidi="hi-IN"/>
        </w:rPr>
        <w:t>використанні</w:t>
      </w:r>
      <w:proofErr w:type="spellEnd"/>
      <w:r>
        <w:rPr>
          <w:lang w:bidi="hi-IN"/>
        </w:rPr>
        <w:t xml:space="preserve"> та </w:t>
      </w:r>
      <w:proofErr w:type="spellStart"/>
      <w:r>
        <w:rPr>
          <w:lang w:bidi="hi-IN"/>
        </w:rPr>
        <w:t>залишковий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термін</w:t>
      </w:r>
      <w:proofErr w:type="spellEnd"/>
      <w:r>
        <w:rPr>
          <w:lang w:bidi="hi-IN"/>
        </w:rPr>
        <w:t xml:space="preserve"> (строк) </w:t>
      </w:r>
      <w:proofErr w:type="spellStart"/>
      <w:r>
        <w:rPr>
          <w:lang w:bidi="hi-IN"/>
        </w:rPr>
        <w:t>експлуатації</w:t>
      </w:r>
      <w:proofErr w:type="spellEnd"/>
      <w:r>
        <w:rPr>
          <w:lang w:bidi="hi-IN"/>
        </w:rPr>
        <w:t xml:space="preserve"> повинен </w:t>
      </w:r>
      <w:proofErr w:type="spellStart"/>
      <w:r>
        <w:rPr>
          <w:lang w:bidi="hi-IN"/>
        </w:rPr>
        <w:t>становити</w:t>
      </w:r>
      <w:proofErr w:type="spellEnd"/>
      <w:r>
        <w:rPr>
          <w:lang w:bidi="hi-IN"/>
        </w:rPr>
        <w:t xml:space="preserve"> не </w:t>
      </w:r>
      <w:proofErr w:type="spellStart"/>
      <w:r>
        <w:rPr>
          <w:lang w:bidi="hi-IN"/>
        </w:rPr>
        <w:t>менше</w:t>
      </w:r>
      <w:proofErr w:type="spellEnd"/>
      <w:r>
        <w:rPr>
          <w:lang w:bidi="hi-IN"/>
        </w:rPr>
        <w:t xml:space="preserve"> 80% (</w:t>
      </w:r>
      <w:proofErr w:type="spellStart"/>
      <w:r>
        <w:rPr>
          <w:lang w:bidi="hi-IN"/>
        </w:rPr>
        <w:t>вісімдесяти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відсотків</w:t>
      </w:r>
      <w:proofErr w:type="spellEnd"/>
      <w:r>
        <w:rPr>
          <w:lang w:bidi="hi-IN"/>
        </w:rPr>
        <w:t xml:space="preserve">) </w:t>
      </w:r>
      <w:proofErr w:type="spellStart"/>
      <w:r>
        <w:rPr>
          <w:lang w:bidi="hi-IN"/>
        </w:rPr>
        <w:t>загального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терміну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придатності</w:t>
      </w:r>
      <w:proofErr w:type="spellEnd"/>
      <w:r>
        <w:rPr>
          <w:lang w:bidi="hi-IN"/>
        </w:rPr>
        <w:t xml:space="preserve"> на товар.</w:t>
      </w:r>
    </w:p>
    <w:p w:rsidR="00601F8A" w:rsidRDefault="00601F8A" w:rsidP="00601F8A">
      <w:pPr>
        <w:ind w:left="-142"/>
        <w:jc w:val="both"/>
        <w:rPr>
          <w:b/>
          <w:i/>
          <w:lang w:bidi="hi-IN"/>
        </w:rPr>
      </w:pPr>
      <w:r>
        <w:rPr>
          <w:b/>
          <w:i/>
          <w:lang w:bidi="hi-IN"/>
        </w:rPr>
        <w:t xml:space="preserve">     На </w:t>
      </w:r>
      <w:proofErr w:type="spellStart"/>
      <w:proofErr w:type="gramStart"/>
      <w:r>
        <w:rPr>
          <w:b/>
          <w:i/>
          <w:lang w:bidi="hi-IN"/>
        </w:rPr>
        <w:t>п</w:t>
      </w:r>
      <w:proofErr w:type="gramEnd"/>
      <w:r>
        <w:rPr>
          <w:b/>
          <w:i/>
          <w:lang w:bidi="hi-IN"/>
        </w:rPr>
        <w:t>ідтвердження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Учасник</w:t>
      </w:r>
      <w:proofErr w:type="spellEnd"/>
      <w:r>
        <w:rPr>
          <w:b/>
          <w:i/>
          <w:lang w:bidi="hi-IN"/>
        </w:rPr>
        <w:t xml:space="preserve"> повинен </w:t>
      </w:r>
      <w:proofErr w:type="spellStart"/>
      <w:r>
        <w:rPr>
          <w:b/>
          <w:i/>
          <w:lang w:bidi="hi-IN"/>
        </w:rPr>
        <w:t>надати</w:t>
      </w:r>
      <w:proofErr w:type="spellEnd"/>
      <w:r>
        <w:rPr>
          <w:b/>
          <w:i/>
          <w:lang w:bidi="hi-IN"/>
        </w:rPr>
        <w:t xml:space="preserve"> лист у </w:t>
      </w:r>
      <w:proofErr w:type="spellStart"/>
      <w:r>
        <w:rPr>
          <w:b/>
          <w:i/>
          <w:lang w:bidi="hi-IN"/>
        </w:rPr>
        <w:t>довільний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формі</w:t>
      </w:r>
      <w:proofErr w:type="spellEnd"/>
      <w:r>
        <w:rPr>
          <w:b/>
          <w:i/>
          <w:lang w:bidi="hi-IN"/>
        </w:rPr>
        <w:t xml:space="preserve"> в </w:t>
      </w:r>
      <w:proofErr w:type="spellStart"/>
      <w:r>
        <w:rPr>
          <w:b/>
          <w:i/>
          <w:lang w:bidi="hi-IN"/>
        </w:rPr>
        <w:t>якому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зазначити</w:t>
      </w:r>
      <w:proofErr w:type="spellEnd"/>
      <w:r>
        <w:rPr>
          <w:b/>
          <w:i/>
          <w:lang w:bidi="hi-IN"/>
        </w:rPr>
        <w:t xml:space="preserve">, </w:t>
      </w:r>
      <w:proofErr w:type="spellStart"/>
      <w:r>
        <w:rPr>
          <w:b/>
          <w:i/>
          <w:lang w:bidi="hi-IN"/>
        </w:rPr>
        <w:t>що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запропонований</w:t>
      </w:r>
      <w:proofErr w:type="spellEnd"/>
      <w:r>
        <w:rPr>
          <w:b/>
          <w:i/>
          <w:lang w:bidi="hi-IN"/>
        </w:rPr>
        <w:t xml:space="preserve"> Товар </w:t>
      </w:r>
      <w:proofErr w:type="spellStart"/>
      <w:r>
        <w:rPr>
          <w:b/>
          <w:i/>
          <w:lang w:bidi="hi-IN"/>
        </w:rPr>
        <w:t>є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новим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і</w:t>
      </w:r>
      <w:proofErr w:type="spellEnd"/>
      <w:r>
        <w:rPr>
          <w:b/>
          <w:i/>
          <w:lang w:bidi="hi-IN"/>
        </w:rPr>
        <w:t xml:space="preserve"> таким, </w:t>
      </w:r>
      <w:proofErr w:type="spellStart"/>
      <w:r>
        <w:rPr>
          <w:b/>
          <w:i/>
          <w:lang w:bidi="hi-IN"/>
        </w:rPr>
        <w:t>що</w:t>
      </w:r>
      <w:proofErr w:type="spellEnd"/>
      <w:r>
        <w:rPr>
          <w:b/>
          <w:i/>
          <w:lang w:bidi="hi-IN"/>
        </w:rPr>
        <w:t xml:space="preserve"> не </w:t>
      </w:r>
      <w:proofErr w:type="spellStart"/>
      <w:r>
        <w:rPr>
          <w:b/>
          <w:i/>
          <w:lang w:bidi="hi-IN"/>
        </w:rPr>
        <w:t>був</w:t>
      </w:r>
      <w:proofErr w:type="spellEnd"/>
      <w:r>
        <w:rPr>
          <w:b/>
          <w:i/>
          <w:lang w:bidi="hi-IN"/>
        </w:rPr>
        <w:t xml:space="preserve"> у </w:t>
      </w:r>
      <w:proofErr w:type="spellStart"/>
      <w:r>
        <w:rPr>
          <w:b/>
          <w:i/>
          <w:lang w:bidi="hi-IN"/>
        </w:rPr>
        <w:t>використанні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і</w:t>
      </w:r>
      <w:proofErr w:type="spellEnd"/>
      <w:r>
        <w:rPr>
          <w:b/>
          <w:i/>
          <w:lang w:bidi="hi-IN"/>
        </w:rPr>
        <w:t xml:space="preserve"> за </w:t>
      </w:r>
      <w:proofErr w:type="spellStart"/>
      <w:r>
        <w:rPr>
          <w:b/>
          <w:i/>
          <w:lang w:bidi="hi-IN"/>
        </w:rPr>
        <w:t>допомогою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цього</w:t>
      </w:r>
      <w:proofErr w:type="spellEnd"/>
      <w:r>
        <w:rPr>
          <w:b/>
          <w:i/>
          <w:lang w:bidi="hi-IN"/>
        </w:rPr>
        <w:t xml:space="preserve"> Товару не проводились </w:t>
      </w:r>
      <w:proofErr w:type="spellStart"/>
      <w:r>
        <w:rPr>
          <w:b/>
          <w:i/>
          <w:lang w:bidi="hi-IN"/>
        </w:rPr>
        <w:t>демонстраційні</w:t>
      </w:r>
      <w:proofErr w:type="spellEnd"/>
      <w:r>
        <w:rPr>
          <w:b/>
          <w:i/>
          <w:lang w:bidi="hi-IN"/>
        </w:rPr>
        <w:t xml:space="preserve"> заходи. А </w:t>
      </w:r>
      <w:proofErr w:type="spellStart"/>
      <w:r>
        <w:rPr>
          <w:b/>
          <w:i/>
          <w:lang w:bidi="hi-IN"/>
        </w:rPr>
        <w:t>також</w:t>
      </w:r>
      <w:proofErr w:type="spellEnd"/>
      <w:r>
        <w:rPr>
          <w:b/>
          <w:i/>
          <w:lang w:bidi="hi-IN"/>
        </w:rPr>
        <w:t xml:space="preserve"> в </w:t>
      </w:r>
      <w:proofErr w:type="spellStart"/>
      <w:r>
        <w:rPr>
          <w:b/>
          <w:i/>
          <w:lang w:bidi="hi-IN"/>
        </w:rPr>
        <w:t>цьому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листі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зазначити</w:t>
      </w:r>
      <w:proofErr w:type="spellEnd"/>
      <w:r>
        <w:rPr>
          <w:b/>
          <w:i/>
          <w:lang w:bidi="hi-IN"/>
        </w:rPr>
        <w:t xml:space="preserve">, </w:t>
      </w:r>
      <w:proofErr w:type="spellStart"/>
      <w:r>
        <w:rPr>
          <w:b/>
          <w:i/>
          <w:lang w:bidi="hi-IN"/>
        </w:rPr>
        <w:t>що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залишковий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термін</w:t>
      </w:r>
      <w:proofErr w:type="spellEnd"/>
      <w:r>
        <w:rPr>
          <w:b/>
          <w:i/>
          <w:lang w:bidi="hi-IN"/>
        </w:rPr>
        <w:t xml:space="preserve"> (строк) </w:t>
      </w:r>
      <w:proofErr w:type="spellStart"/>
      <w:r>
        <w:rPr>
          <w:b/>
          <w:i/>
          <w:lang w:bidi="hi-IN"/>
        </w:rPr>
        <w:t>експлуатації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запропонованого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Учасником</w:t>
      </w:r>
      <w:proofErr w:type="spellEnd"/>
      <w:r>
        <w:rPr>
          <w:b/>
          <w:i/>
          <w:lang w:bidi="hi-IN"/>
        </w:rPr>
        <w:t xml:space="preserve"> Товару становить не </w:t>
      </w:r>
      <w:proofErr w:type="spellStart"/>
      <w:r>
        <w:rPr>
          <w:b/>
          <w:i/>
          <w:lang w:bidi="hi-IN"/>
        </w:rPr>
        <w:t>менше</w:t>
      </w:r>
      <w:proofErr w:type="spellEnd"/>
      <w:r>
        <w:rPr>
          <w:b/>
          <w:i/>
          <w:lang w:bidi="hi-IN"/>
        </w:rPr>
        <w:t xml:space="preserve"> 80% (</w:t>
      </w:r>
      <w:proofErr w:type="spellStart"/>
      <w:r>
        <w:rPr>
          <w:b/>
          <w:i/>
          <w:lang w:bidi="hi-IN"/>
        </w:rPr>
        <w:t>вісімдесяти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відсотків</w:t>
      </w:r>
      <w:proofErr w:type="spellEnd"/>
      <w:r>
        <w:rPr>
          <w:b/>
          <w:i/>
          <w:lang w:bidi="hi-IN"/>
        </w:rPr>
        <w:t xml:space="preserve">) </w:t>
      </w:r>
      <w:proofErr w:type="spellStart"/>
      <w:r>
        <w:rPr>
          <w:b/>
          <w:i/>
          <w:lang w:bidi="hi-IN"/>
        </w:rPr>
        <w:t>загального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терміну</w:t>
      </w:r>
      <w:proofErr w:type="spellEnd"/>
      <w:r>
        <w:rPr>
          <w:b/>
          <w:i/>
          <w:lang w:bidi="hi-IN"/>
        </w:rPr>
        <w:t xml:space="preserve"> </w:t>
      </w:r>
      <w:proofErr w:type="spellStart"/>
      <w:r>
        <w:rPr>
          <w:b/>
          <w:i/>
          <w:lang w:bidi="hi-IN"/>
        </w:rPr>
        <w:t>придатності</w:t>
      </w:r>
      <w:proofErr w:type="spellEnd"/>
      <w:r>
        <w:rPr>
          <w:b/>
          <w:i/>
          <w:lang w:bidi="hi-IN"/>
        </w:rPr>
        <w:t xml:space="preserve"> на товар.</w:t>
      </w:r>
    </w:p>
    <w:p w:rsidR="00601F8A" w:rsidRDefault="00601F8A" w:rsidP="00601F8A">
      <w:pPr>
        <w:ind w:left="-142"/>
        <w:jc w:val="both"/>
        <w:rPr>
          <w:lang w:bidi="hi-IN"/>
        </w:rPr>
      </w:pPr>
      <w:r>
        <w:rPr>
          <w:lang w:bidi="hi-IN"/>
        </w:rPr>
        <w:t xml:space="preserve">3. </w:t>
      </w:r>
      <w:proofErr w:type="spellStart"/>
      <w:r>
        <w:rPr>
          <w:lang w:bidi="hi-IN"/>
        </w:rPr>
        <w:t>Учасник</w:t>
      </w:r>
      <w:proofErr w:type="spellEnd"/>
      <w:r>
        <w:rPr>
          <w:lang w:bidi="hi-IN"/>
        </w:rPr>
        <w:t xml:space="preserve"> повинен </w:t>
      </w:r>
      <w:proofErr w:type="spellStart"/>
      <w:proofErr w:type="gramStart"/>
      <w:r>
        <w:rPr>
          <w:lang w:bidi="hi-IN"/>
        </w:rPr>
        <w:t>п</w:t>
      </w:r>
      <w:proofErr w:type="gramEnd"/>
      <w:r>
        <w:rPr>
          <w:lang w:bidi="hi-IN"/>
        </w:rPr>
        <w:t>ідтвердити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можливість</w:t>
      </w:r>
      <w:proofErr w:type="spellEnd"/>
      <w:r>
        <w:rPr>
          <w:lang w:bidi="hi-IN"/>
        </w:rPr>
        <w:t xml:space="preserve"> поставки </w:t>
      </w:r>
      <w:proofErr w:type="spellStart"/>
      <w:r>
        <w:rPr>
          <w:lang w:bidi="hi-IN"/>
        </w:rPr>
        <w:t>запропонованого</w:t>
      </w:r>
      <w:proofErr w:type="spellEnd"/>
      <w:r>
        <w:rPr>
          <w:lang w:bidi="hi-IN"/>
        </w:rPr>
        <w:t xml:space="preserve"> ним Товару, у </w:t>
      </w:r>
      <w:proofErr w:type="spellStart"/>
      <w:r>
        <w:rPr>
          <w:lang w:bidi="hi-IN"/>
        </w:rPr>
        <w:t>кількості</w:t>
      </w:r>
      <w:proofErr w:type="spellEnd"/>
      <w:r>
        <w:rPr>
          <w:lang w:bidi="hi-IN"/>
        </w:rPr>
        <w:t xml:space="preserve"> та в </w:t>
      </w:r>
      <w:proofErr w:type="spellStart"/>
      <w:r>
        <w:rPr>
          <w:lang w:bidi="hi-IN"/>
        </w:rPr>
        <w:t>терміни</w:t>
      </w:r>
      <w:proofErr w:type="spellEnd"/>
      <w:r>
        <w:rPr>
          <w:lang w:bidi="hi-IN"/>
        </w:rPr>
        <w:t xml:space="preserve">, </w:t>
      </w:r>
      <w:proofErr w:type="spellStart"/>
      <w:r>
        <w:rPr>
          <w:lang w:bidi="hi-IN"/>
        </w:rPr>
        <w:t>визначені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цією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Документацією</w:t>
      </w:r>
      <w:proofErr w:type="spellEnd"/>
      <w:r>
        <w:rPr>
          <w:lang w:bidi="hi-IN"/>
        </w:rPr>
        <w:t xml:space="preserve"> та </w:t>
      </w:r>
      <w:proofErr w:type="spellStart"/>
      <w:r>
        <w:rPr>
          <w:lang w:bidi="hi-IN"/>
        </w:rPr>
        <w:t>пропозицією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Учасника</w:t>
      </w:r>
      <w:proofErr w:type="spellEnd"/>
      <w:r>
        <w:rPr>
          <w:lang w:bidi="hi-IN"/>
        </w:rPr>
        <w:t xml:space="preserve">. </w:t>
      </w:r>
    </w:p>
    <w:p w:rsidR="00601F8A" w:rsidRDefault="00601F8A" w:rsidP="00A32088">
      <w:pPr>
        <w:ind w:left="-142"/>
        <w:jc w:val="both"/>
        <w:rPr>
          <w:lang w:bidi="hi-IN"/>
        </w:rPr>
      </w:pPr>
      <w:r>
        <w:rPr>
          <w:i/>
          <w:lang w:bidi="hi-IN"/>
        </w:rPr>
        <w:t xml:space="preserve">      </w:t>
      </w:r>
      <w:r>
        <w:rPr>
          <w:lang w:bidi="hi-IN"/>
        </w:rPr>
        <w:t xml:space="preserve"> 4. </w:t>
      </w:r>
      <w:proofErr w:type="spellStart"/>
      <w:r>
        <w:rPr>
          <w:lang w:bidi="hi-IN"/>
        </w:rPr>
        <w:t>Проведення</w:t>
      </w:r>
      <w:proofErr w:type="spellEnd"/>
      <w:r>
        <w:rPr>
          <w:lang w:bidi="hi-IN"/>
        </w:rPr>
        <w:t xml:space="preserve"> доставки </w:t>
      </w:r>
      <w:proofErr w:type="spellStart"/>
      <w:r>
        <w:rPr>
          <w:lang w:bidi="hi-IN"/>
        </w:rPr>
        <w:t>запропонованого</w:t>
      </w:r>
      <w:proofErr w:type="spellEnd"/>
      <w:r>
        <w:rPr>
          <w:lang w:bidi="hi-IN"/>
        </w:rPr>
        <w:t xml:space="preserve"> в </w:t>
      </w:r>
      <w:proofErr w:type="spellStart"/>
      <w:r>
        <w:rPr>
          <w:lang w:bidi="hi-IN"/>
        </w:rPr>
        <w:t>складі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тендерної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пропозиції</w:t>
      </w:r>
      <w:proofErr w:type="spellEnd"/>
      <w:r>
        <w:rPr>
          <w:lang w:bidi="hi-IN"/>
        </w:rPr>
        <w:t xml:space="preserve"> товару –</w:t>
      </w:r>
      <w:r w:rsidR="00A32088">
        <w:rPr>
          <w:lang w:val="uk-UA" w:bidi="hi-IN"/>
        </w:rPr>
        <w:t xml:space="preserve"> </w:t>
      </w:r>
      <w:r>
        <w:rPr>
          <w:lang w:bidi="hi-IN"/>
        </w:rPr>
        <w:t xml:space="preserve">за  </w:t>
      </w:r>
      <w:proofErr w:type="spellStart"/>
      <w:r>
        <w:rPr>
          <w:lang w:bidi="hi-IN"/>
        </w:rPr>
        <w:t>рахунок</w:t>
      </w:r>
      <w:proofErr w:type="spellEnd"/>
      <w:r>
        <w:rPr>
          <w:lang w:bidi="hi-IN"/>
        </w:rPr>
        <w:t xml:space="preserve"> </w:t>
      </w:r>
      <w:proofErr w:type="spellStart"/>
      <w:r>
        <w:rPr>
          <w:lang w:bidi="hi-IN"/>
        </w:rPr>
        <w:t>Учасника</w:t>
      </w:r>
      <w:proofErr w:type="spellEnd"/>
      <w:r>
        <w:rPr>
          <w:lang w:bidi="hi-IN"/>
        </w:rPr>
        <w:t xml:space="preserve">. </w:t>
      </w:r>
    </w:p>
    <w:p w:rsidR="00A32088" w:rsidRDefault="00601F8A" w:rsidP="00601F8A">
      <w:pPr>
        <w:pStyle w:val="a6"/>
        <w:tabs>
          <w:tab w:val="left" w:pos="7860"/>
        </w:tabs>
        <w:ind w:left="-142"/>
        <w:jc w:val="both"/>
        <w:rPr>
          <w:color w:val="000000"/>
          <w:kern w:val="3"/>
          <w:lang w:val="uk-UA"/>
        </w:rPr>
      </w:pPr>
      <w:r>
        <w:rPr>
          <w:color w:val="000000"/>
          <w:kern w:val="3"/>
        </w:rPr>
        <w:t xml:space="preserve"> 5. Товар повинен </w:t>
      </w:r>
      <w:proofErr w:type="spellStart"/>
      <w:r>
        <w:rPr>
          <w:color w:val="000000"/>
          <w:kern w:val="3"/>
        </w:rPr>
        <w:t>передаватися</w:t>
      </w:r>
      <w:proofErr w:type="spellEnd"/>
      <w:r>
        <w:rPr>
          <w:color w:val="000000"/>
          <w:kern w:val="3"/>
        </w:rPr>
        <w:t xml:space="preserve"> в </w:t>
      </w:r>
      <w:proofErr w:type="spellStart"/>
      <w:r>
        <w:rPr>
          <w:color w:val="000000"/>
          <w:kern w:val="3"/>
        </w:rPr>
        <w:t>упаковці</w:t>
      </w:r>
      <w:proofErr w:type="spellEnd"/>
      <w:r>
        <w:rPr>
          <w:color w:val="000000"/>
          <w:kern w:val="3"/>
        </w:rPr>
        <w:t xml:space="preserve">, яка </w:t>
      </w:r>
      <w:proofErr w:type="spellStart"/>
      <w:r>
        <w:rPr>
          <w:color w:val="000000"/>
          <w:kern w:val="3"/>
        </w:rPr>
        <w:t>відповідає</w:t>
      </w:r>
      <w:proofErr w:type="spellEnd"/>
      <w:r>
        <w:rPr>
          <w:color w:val="000000"/>
          <w:kern w:val="3"/>
        </w:rPr>
        <w:t xml:space="preserve"> характеру товару, </w:t>
      </w:r>
      <w:proofErr w:type="spellStart"/>
      <w:r>
        <w:rPr>
          <w:color w:val="000000"/>
          <w:kern w:val="3"/>
        </w:rPr>
        <w:t>забезпечує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цілісність</w:t>
      </w:r>
      <w:proofErr w:type="spellEnd"/>
      <w:r>
        <w:rPr>
          <w:color w:val="000000"/>
          <w:kern w:val="3"/>
        </w:rPr>
        <w:t xml:space="preserve"> товару, </w:t>
      </w:r>
      <w:proofErr w:type="spellStart"/>
      <w:r>
        <w:rPr>
          <w:color w:val="000000"/>
          <w:kern w:val="3"/>
        </w:rPr>
        <w:t>збереження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його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якості</w:t>
      </w:r>
      <w:proofErr w:type="spellEnd"/>
      <w:r>
        <w:rPr>
          <w:color w:val="000000"/>
          <w:kern w:val="3"/>
        </w:rPr>
        <w:t xml:space="preserve"> </w:t>
      </w:r>
      <w:proofErr w:type="spellStart"/>
      <w:proofErr w:type="gramStart"/>
      <w:r>
        <w:rPr>
          <w:color w:val="000000"/>
          <w:kern w:val="3"/>
        </w:rPr>
        <w:t>п</w:t>
      </w:r>
      <w:proofErr w:type="gramEnd"/>
      <w:r>
        <w:rPr>
          <w:color w:val="000000"/>
          <w:kern w:val="3"/>
        </w:rPr>
        <w:t>ід</w:t>
      </w:r>
      <w:proofErr w:type="spellEnd"/>
      <w:r>
        <w:rPr>
          <w:color w:val="000000"/>
          <w:kern w:val="3"/>
        </w:rPr>
        <w:t xml:space="preserve"> час </w:t>
      </w:r>
      <w:proofErr w:type="spellStart"/>
      <w:r>
        <w:rPr>
          <w:color w:val="000000"/>
          <w:kern w:val="3"/>
        </w:rPr>
        <w:t>транспортування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згідно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з</w:t>
      </w:r>
      <w:proofErr w:type="spellEnd"/>
      <w:r>
        <w:rPr>
          <w:color w:val="000000"/>
          <w:kern w:val="3"/>
        </w:rPr>
        <w:t xml:space="preserve"> правилами </w:t>
      </w:r>
      <w:proofErr w:type="spellStart"/>
      <w:r>
        <w:rPr>
          <w:color w:val="000000"/>
          <w:kern w:val="3"/>
        </w:rPr>
        <w:t>перевезення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відповідної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категорії</w:t>
      </w:r>
      <w:proofErr w:type="spellEnd"/>
      <w:r>
        <w:rPr>
          <w:color w:val="000000"/>
          <w:kern w:val="3"/>
        </w:rPr>
        <w:t xml:space="preserve"> . </w:t>
      </w:r>
    </w:p>
    <w:p w:rsidR="00601F8A" w:rsidRPr="00A32088" w:rsidRDefault="00601F8A" w:rsidP="00601F8A">
      <w:pPr>
        <w:pStyle w:val="a6"/>
        <w:tabs>
          <w:tab w:val="left" w:pos="7860"/>
        </w:tabs>
        <w:ind w:left="-142"/>
        <w:jc w:val="both"/>
        <w:rPr>
          <w:b/>
          <w:i/>
          <w:color w:val="000000"/>
          <w:kern w:val="3"/>
        </w:rPr>
      </w:pPr>
      <w:r w:rsidRPr="00A32088">
        <w:rPr>
          <w:b/>
          <w:i/>
          <w:color w:val="000000"/>
          <w:kern w:val="3"/>
        </w:rPr>
        <w:t xml:space="preserve">Для </w:t>
      </w:r>
      <w:proofErr w:type="spellStart"/>
      <w:proofErr w:type="gramStart"/>
      <w:r w:rsidRPr="00A32088">
        <w:rPr>
          <w:b/>
          <w:i/>
          <w:color w:val="000000"/>
          <w:kern w:val="3"/>
        </w:rPr>
        <w:t>п</w:t>
      </w:r>
      <w:proofErr w:type="gramEnd"/>
      <w:r w:rsidRPr="00A32088">
        <w:rPr>
          <w:b/>
          <w:i/>
          <w:color w:val="000000"/>
          <w:kern w:val="3"/>
        </w:rPr>
        <w:t>ідтвердження</w:t>
      </w:r>
      <w:proofErr w:type="spellEnd"/>
      <w:r w:rsidRPr="00A32088">
        <w:rPr>
          <w:b/>
          <w:i/>
          <w:color w:val="000000"/>
          <w:kern w:val="3"/>
        </w:rPr>
        <w:t xml:space="preserve"> </w:t>
      </w:r>
      <w:proofErr w:type="spellStart"/>
      <w:r w:rsidRPr="00A32088">
        <w:rPr>
          <w:b/>
          <w:i/>
          <w:color w:val="000000"/>
          <w:kern w:val="3"/>
        </w:rPr>
        <w:t>учасник</w:t>
      </w:r>
      <w:proofErr w:type="spellEnd"/>
      <w:r w:rsidRPr="00A32088">
        <w:rPr>
          <w:b/>
          <w:i/>
          <w:color w:val="000000"/>
          <w:kern w:val="3"/>
        </w:rPr>
        <w:t xml:space="preserve"> </w:t>
      </w:r>
      <w:proofErr w:type="spellStart"/>
      <w:r w:rsidRPr="00A32088">
        <w:rPr>
          <w:b/>
          <w:i/>
          <w:color w:val="000000"/>
          <w:kern w:val="3"/>
        </w:rPr>
        <w:t>надає</w:t>
      </w:r>
      <w:proofErr w:type="spellEnd"/>
      <w:r w:rsidRPr="00A32088">
        <w:rPr>
          <w:b/>
          <w:i/>
          <w:color w:val="000000"/>
          <w:kern w:val="3"/>
        </w:rPr>
        <w:t xml:space="preserve"> </w:t>
      </w:r>
      <w:proofErr w:type="spellStart"/>
      <w:r w:rsidRPr="00A32088">
        <w:rPr>
          <w:b/>
          <w:i/>
          <w:color w:val="000000"/>
          <w:kern w:val="3"/>
        </w:rPr>
        <w:t>гарантійний</w:t>
      </w:r>
      <w:proofErr w:type="spellEnd"/>
      <w:r w:rsidRPr="00A32088">
        <w:rPr>
          <w:b/>
          <w:i/>
          <w:color w:val="000000"/>
          <w:kern w:val="3"/>
        </w:rPr>
        <w:t xml:space="preserve"> лист «Про </w:t>
      </w:r>
      <w:proofErr w:type="spellStart"/>
      <w:r w:rsidRPr="00A32088">
        <w:rPr>
          <w:b/>
          <w:i/>
          <w:color w:val="000000"/>
          <w:kern w:val="3"/>
        </w:rPr>
        <w:t>дотримання</w:t>
      </w:r>
      <w:proofErr w:type="spellEnd"/>
      <w:r w:rsidRPr="00A32088">
        <w:rPr>
          <w:b/>
          <w:i/>
          <w:color w:val="000000"/>
          <w:kern w:val="3"/>
        </w:rPr>
        <w:t xml:space="preserve"> умов </w:t>
      </w:r>
      <w:proofErr w:type="spellStart"/>
      <w:r w:rsidRPr="00A32088">
        <w:rPr>
          <w:b/>
          <w:i/>
          <w:color w:val="000000"/>
          <w:kern w:val="3"/>
        </w:rPr>
        <w:t>зберігання</w:t>
      </w:r>
      <w:proofErr w:type="spellEnd"/>
      <w:r w:rsidRPr="00A32088">
        <w:rPr>
          <w:b/>
          <w:i/>
          <w:color w:val="000000"/>
          <w:kern w:val="3"/>
        </w:rPr>
        <w:t xml:space="preserve"> та </w:t>
      </w:r>
      <w:proofErr w:type="spellStart"/>
      <w:r w:rsidRPr="00A32088">
        <w:rPr>
          <w:b/>
          <w:i/>
          <w:color w:val="000000"/>
          <w:kern w:val="3"/>
        </w:rPr>
        <w:t>транспортування</w:t>
      </w:r>
      <w:proofErr w:type="spellEnd"/>
      <w:r w:rsidRPr="00A32088">
        <w:rPr>
          <w:b/>
          <w:i/>
          <w:color w:val="000000"/>
          <w:kern w:val="3"/>
        </w:rPr>
        <w:t xml:space="preserve">». При </w:t>
      </w:r>
      <w:proofErr w:type="spellStart"/>
      <w:r w:rsidRPr="00A32088">
        <w:rPr>
          <w:b/>
          <w:i/>
          <w:color w:val="000000"/>
          <w:kern w:val="3"/>
        </w:rPr>
        <w:t>наявності</w:t>
      </w:r>
      <w:proofErr w:type="spellEnd"/>
      <w:r w:rsidRPr="00A32088">
        <w:rPr>
          <w:b/>
          <w:i/>
          <w:color w:val="000000"/>
          <w:kern w:val="3"/>
        </w:rPr>
        <w:t xml:space="preserve"> браку упаковки, </w:t>
      </w:r>
      <w:proofErr w:type="spellStart"/>
      <w:r w:rsidRPr="00A32088">
        <w:rPr>
          <w:b/>
          <w:i/>
          <w:color w:val="000000"/>
          <w:kern w:val="3"/>
        </w:rPr>
        <w:t>порушення</w:t>
      </w:r>
      <w:proofErr w:type="spellEnd"/>
      <w:r w:rsidRPr="00A32088">
        <w:rPr>
          <w:b/>
          <w:i/>
          <w:color w:val="000000"/>
          <w:kern w:val="3"/>
        </w:rPr>
        <w:t xml:space="preserve"> </w:t>
      </w:r>
      <w:proofErr w:type="spellStart"/>
      <w:r w:rsidRPr="00A32088">
        <w:rPr>
          <w:b/>
          <w:i/>
          <w:color w:val="000000"/>
          <w:kern w:val="3"/>
        </w:rPr>
        <w:t>цілісності</w:t>
      </w:r>
      <w:proofErr w:type="spellEnd"/>
      <w:r w:rsidRPr="00A32088">
        <w:rPr>
          <w:b/>
          <w:i/>
          <w:color w:val="000000"/>
          <w:kern w:val="3"/>
        </w:rPr>
        <w:t xml:space="preserve"> </w:t>
      </w:r>
      <w:proofErr w:type="spellStart"/>
      <w:r w:rsidRPr="00A32088">
        <w:rPr>
          <w:b/>
          <w:i/>
          <w:color w:val="000000"/>
          <w:kern w:val="3"/>
        </w:rPr>
        <w:t>товарів</w:t>
      </w:r>
      <w:proofErr w:type="spellEnd"/>
      <w:r w:rsidRPr="00A32088">
        <w:rPr>
          <w:b/>
          <w:i/>
          <w:color w:val="000000"/>
          <w:kern w:val="3"/>
        </w:rPr>
        <w:t xml:space="preserve"> при </w:t>
      </w:r>
      <w:proofErr w:type="spellStart"/>
      <w:r w:rsidRPr="00A32088">
        <w:rPr>
          <w:b/>
          <w:i/>
          <w:color w:val="000000"/>
          <w:kern w:val="3"/>
        </w:rPr>
        <w:t>поставці</w:t>
      </w:r>
      <w:proofErr w:type="spellEnd"/>
      <w:r w:rsidRPr="00A32088">
        <w:rPr>
          <w:b/>
          <w:i/>
          <w:color w:val="000000"/>
          <w:kern w:val="3"/>
        </w:rPr>
        <w:t xml:space="preserve"> проводиться </w:t>
      </w:r>
      <w:proofErr w:type="spellStart"/>
      <w:r w:rsidRPr="00A32088">
        <w:rPr>
          <w:b/>
          <w:i/>
          <w:color w:val="000000"/>
          <w:kern w:val="3"/>
        </w:rPr>
        <w:t>заміна</w:t>
      </w:r>
      <w:proofErr w:type="spellEnd"/>
      <w:r w:rsidRPr="00A32088">
        <w:rPr>
          <w:b/>
          <w:i/>
          <w:color w:val="000000"/>
          <w:kern w:val="3"/>
        </w:rPr>
        <w:t xml:space="preserve"> </w:t>
      </w:r>
      <w:proofErr w:type="spellStart"/>
      <w:r w:rsidRPr="00A32088">
        <w:rPr>
          <w:b/>
          <w:i/>
          <w:color w:val="000000"/>
          <w:kern w:val="3"/>
        </w:rPr>
        <w:t>якісним</w:t>
      </w:r>
      <w:proofErr w:type="spellEnd"/>
      <w:r w:rsidRPr="00A32088">
        <w:rPr>
          <w:b/>
          <w:i/>
          <w:color w:val="000000"/>
          <w:kern w:val="3"/>
        </w:rPr>
        <w:t xml:space="preserve"> товаром </w:t>
      </w:r>
      <w:proofErr w:type="spellStart"/>
      <w:r w:rsidRPr="00A32088">
        <w:rPr>
          <w:b/>
          <w:i/>
          <w:color w:val="000000"/>
          <w:kern w:val="3"/>
        </w:rPr>
        <w:t>протягом</w:t>
      </w:r>
      <w:proofErr w:type="spellEnd"/>
      <w:r w:rsidRPr="00A32088">
        <w:rPr>
          <w:b/>
          <w:i/>
          <w:color w:val="000000"/>
          <w:kern w:val="3"/>
        </w:rPr>
        <w:t xml:space="preserve"> </w:t>
      </w:r>
      <w:proofErr w:type="spellStart"/>
      <w:proofErr w:type="gramStart"/>
      <w:r w:rsidRPr="00A32088">
        <w:rPr>
          <w:b/>
          <w:i/>
          <w:color w:val="000000"/>
          <w:kern w:val="3"/>
        </w:rPr>
        <w:t>п’яти</w:t>
      </w:r>
      <w:proofErr w:type="spellEnd"/>
      <w:proofErr w:type="gramEnd"/>
      <w:r w:rsidRPr="00A32088">
        <w:rPr>
          <w:b/>
          <w:i/>
          <w:color w:val="000000"/>
          <w:kern w:val="3"/>
        </w:rPr>
        <w:t xml:space="preserve"> </w:t>
      </w:r>
      <w:proofErr w:type="spellStart"/>
      <w:r w:rsidRPr="00A32088">
        <w:rPr>
          <w:b/>
          <w:i/>
          <w:color w:val="000000"/>
          <w:kern w:val="3"/>
        </w:rPr>
        <w:t>днів</w:t>
      </w:r>
      <w:proofErr w:type="spellEnd"/>
      <w:r w:rsidRPr="00A32088">
        <w:rPr>
          <w:b/>
          <w:i/>
          <w:color w:val="000000"/>
          <w:kern w:val="3"/>
        </w:rPr>
        <w:t>.</w:t>
      </w:r>
    </w:p>
    <w:p w:rsidR="00601F8A" w:rsidRDefault="00601F8A" w:rsidP="00601F8A">
      <w:pPr>
        <w:pStyle w:val="a6"/>
        <w:ind w:left="-142"/>
        <w:jc w:val="both"/>
        <w:rPr>
          <w:color w:val="000000"/>
          <w:kern w:val="3"/>
        </w:rPr>
      </w:pPr>
      <w:r>
        <w:rPr>
          <w:color w:val="000000"/>
          <w:kern w:val="3"/>
        </w:rPr>
        <w:t xml:space="preserve"> 6. </w:t>
      </w:r>
      <w:proofErr w:type="spellStart"/>
      <w:r>
        <w:rPr>
          <w:color w:val="000000"/>
          <w:kern w:val="3"/>
        </w:rPr>
        <w:t>Учасник</w:t>
      </w:r>
      <w:proofErr w:type="spellEnd"/>
      <w:r>
        <w:rPr>
          <w:color w:val="000000"/>
          <w:kern w:val="3"/>
        </w:rPr>
        <w:t xml:space="preserve"> повинен </w:t>
      </w:r>
      <w:proofErr w:type="spellStart"/>
      <w:r>
        <w:rPr>
          <w:color w:val="000000"/>
          <w:kern w:val="3"/>
        </w:rPr>
        <w:t>гарантувати</w:t>
      </w:r>
      <w:proofErr w:type="spellEnd"/>
      <w:r>
        <w:rPr>
          <w:color w:val="000000"/>
          <w:kern w:val="3"/>
        </w:rPr>
        <w:t xml:space="preserve">, </w:t>
      </w:r>
      <w:proofErr w:type="spellStart"/>
      <w:r>
        <w:rPr>
          <w:color w:val="000000"/>
          <w:kern w:val="3"/>
        </w:rPr>
        <w:t>що</w:t>
      </w:r>
      <w:proofErr w:type="spellEnd"/>
      <w:r>
        <w:rPr>
          <w:color w:val="000000"/>
          <w:kern w:val="3"/>
        </w:rPr>
        <w:t xml:space="preserve"> у </w:t>
      </w:r>
      <w:proofErr w:type="spellStart"/>
      <w:r>
        <w:rPr>
          <w:color w:val="000000"/>
          <w:kern w:val="3"/>
        </w:rPr>
        <w:t>разі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виявлення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неякісного</w:t>
      </w:r>
      <w:proofErr w:type="spellEnd"/>
      <w:r>
        <w:rPr>
          <w:color w:val="000000"/>
          <w:kern w:val="3"/>
        </w:rPr>
        <w:t xml:space="preserve"> товару – </w:t>
      </w:r>
      <w:proofErr w:type="spellStart"/>
      <w:r>
        <w:rPr>
          <w:color w:val="000000"/>
          <w:kern w:val="3"/>
        </w:rPr>
        <w:t>він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зобов'язаний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замінити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це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обладнання</w:t>
      </w:r>
      <w:proofErr w:type="spellEnd"/>
      <w:r>
        <w:rPr>
          <w:color w:val="000000"/>
          <w:kern w:val="3"/>
        </w:rPr>
        <w:t xml:space="preserve">, при </w:t>
      </w:r>
      <w:proofErr w:type="spellStart"/>
      <w:r>
        <w:rPr>
          <w:color w:val="000000"/>
          <w:kern w:val="3"/>
        </w:rPr>
        <w:t>цьому</w:t>
      </w:r>
      <w:proofErr w:type="spellEnd"/>
      <w:r>
        <w:rPr>
          <w:color w:val="000000"/>
          <w:kern w:val="3"/>
        </w:rPr>
        <w:t xml:space="preserve"> </w:t>
      </w:r>
      <w:proofErr w:type="spellStart"/>
      <w:proofErr w:type="gramStart"/>
      <w:r>
        <w:rPr>
          <w:color w:val="000000"/>
          <w:kern w:val="3"/>
        </w:rPr>
        <w:t>вс</w:t>
      </w:r>
      <w:proofErr w:type="gramEnd"/>
      <w:r>
        <w:rPr>
          <w:color w:val="000000"/>
          <w:kern w:val="3"/>
        </w:rPr>
        <w:t>і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витрати</w:t>
      </w:r>
      <w:proofErr w:type="spellEnd"/>
      <w:r>
        <w:rPr>
          <w:color w:val="000000"/>
          <w:kern w:val="3"/>
        </w:rPr>
        <w:t xml:space="preserve">, </w:t>
      </w:r>
      <w:proofErr w:type="spellStart"/>
      <w:r>
        <w:rPr>
          <w:color w:val="000000"/>
          <w:kern w:val="3"/>
        </w:rPr>
        <w:t>пов'язані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із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заміною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неналежної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якості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несе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Учасник</w:t>
      </w:r>
      <w:proofErr w:type="spellEnd"/>
      <w:r>
        <w:rPr>
          <w:color w:val="000000"/>
          <w:kern w:val="3"/>
        </w:rPr>
        <w:t xml:space="preserve"> – </w:t>
      </w:r>
      <w:proofErr w:type="spellStart"/>
      <w:r>
        <w:rPr>
          <w:color w:val="000000"/>
          <w:kern w:val="3"/>
        </w:rPr>
        <w:t>надати</w:t>
      </w:r>
      <w:proofErr w:type="spellEnd"/>
      <w:r>
        <w:rPr>
          <w:color w:val="000000"/>
          <w:kern w:val="3"/>
        </w:rPr>
        <w:t xml:space="preserve"> </w:t>
      </w:r>
      <w:proofErr w:type="spellStart"/>
      <w:r>
        <w:rPr>
          <w:color w:val="000000"/>
          <w:kern w:val="3"/>
        </w:rPr>
        <w:t>гарантійний</w:t>
      </w:r>
      <w:proofErr w:type="spellEnd"/>
      <w:r>
        <w:rPr>
          <w:color w:val="000000"/>
          <w:kern w:val="3"/>
        </w:rPr>
        <w:t xml:space="preserve"> лист;</w:t>
      </w:r>
    </w:p>
    <w:p w:rsidR="00601F8A" w:rsidRPr="0020121F" w:rsidRDefault="00601F8A" w:rsidP="00601F8A">
      <w:pPr>
        <w:contextualSpacing/>
        <w:jc w:val="both"/>
        <w:rPr>
          <w:color w:val="000000"/>
        </w:rPr>
      </w:pPr>
    </w:p>
    <w:p w:rsidR="00601F8A" w:rsidRPr="0020121F" w:rsidRDefault="00601F8A" w:rsidP="00601F8A">
      <w:pPr>
        <w:contextualSpacing/>
        <w:jc w:val="both"/>
        <w:rPr>
          <w:color w:val="000000"/>
        </w:rPr>
      </w:pPr>
    </w:p>
    <w:tbl>
      <w:tblPr>
        <w:tblW w:w="3907" w:type="pct"/>
        <w:tblLayout w:type="fixed"/>
        <w:tblLook w:val="04A0"/>
      </w:tblPr>
      <w:tblGrid>
        <w:gridCol w:w="520"/>
        <w:gridCol w:w="4550"/>
        <w:gridCol w:w="1559"/>
        <w:gridCol w:w="850"/>
      </w:tblGrid>
      <w:tr w:rsidR="00E3224B" w:rsidRPr="00830B2A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224B" w:rsidRPr="00830B2A" w:rsidRDefault="00E3224B" w:rsidP="006B59DA">
            <w:pPr>
              <w:ind w:left="-57" w:right="-57"/>
              <w:jc w:val="center"/>
              <w:rPr>
                <w:b/>
              </w:rPr>
            </w:pPr>
            <w:r w:rsidRPr="00830B2A">
              <w:rPr>
                <w:b/>
              </w:rPr>
              <w:t xml:space="preserve">№ </w:t>
            </w:r>
            <w:proofErr w:type="spellStart"/>
            <w:proofErr w:type="gramStart"/>
            <w:r w:rsidRPr="00830B2A">
              <w:rPr>
                <w:b/>
              </w:rPr>
              <w:t>п</w:t>
            </w:r>
            <w:proofErr w:type="spellEnd"/>
            <w:proofErr w:type="gramEnd"/>
            <w:r w:rsidRPr="00830B2A">
              <w:rPr>
                <w:b/>
              </w:rPr>
              <w:t>/</w:t>
            </w:r>
            <w:proofErr w:type="spellStart"/>
            <w:r w:rsidRPr="00830B2A">
              <w:rPr>
                <w:b/>
              </w:rPr>
              <w:t>п</w:t>
            </w:r>
            <w:proofErr w:type="spellEnd"/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224B" w:rsidRPr="00830B2A" w:rsidRDefault="00E3224B" w:rsidP="006B59DA">
            <w:pPr>
              <w:jc w:val="center"/>
              <w:rPr>
                <w:b/>
              </w:rPr>
            </w:pPr>
            <w:proofErr w:type="spellStart"/>
            <w:r w:rsidRPr="00830B2A">
              <w:rPr>
                <w:b/>
              </w:rPr>
              <w:t>Торгівельна</w:t>
            </w:r>
            <w:proofErr w:type="spellEnd"/>
            <w:r w:rsidRPr="00830B2A">
              <w:rPr>
                <w:b/>
              </w:rPr>
              <w:t xml:space="preserve"> </w:t>
            </w:r>
            <w:proofErr w:type="spellStart"/>
            <w:r w:rsidRPr="00830B2A">
              <w:rPr>
                <w:b/>
              </w:rPr>
              <w:t>назва</w:t>
            </w:r>
            <w:proofErr w:type="spellEnd"/>
            <w:r w:rsidRPr="00830B2A">
              <w:rPr>
                <w:b/>
              </w:rPr>
              <w:t xml:space="preserve"> (</w:t>
            </w:r>
            <w:proofErr w:type="spellStart"/>
            <w:r w:rsidRPr="00830B2A">
              <w:rPr>
                <w:b/>
              </w:rPr>
              <w:t>або</w:t>
            </w:r>
            <w:proofErr w:type="spellEnd"/>
            <w:r w:rsidRPr="00830B2A">
              <w:rPr>
                <w:b/>
              </w:rPr>
              <w:t xml:space="preserve"> </w:t>
            </w:r>
            <w:proofErr w:type="spellStart"/>
            <w:r w:rsidRPr="00830B2A">
              <w:rPr>
                <w:b/>
              </w:rPr>
              <w:t>еквівалент</w:t>
            </w:r>
            <w:proofErr w:type="spellEnd"/>
            <w:r w:rsidRPr="00830B2A">
              <w:rPr>
                <w:b/>
              </w:rPr>
              <w:t>)</w:t>
            </w:r>
          </w:p>
          <w:p w:rsidR="00E3224B" w:rsidRPr="00830B2A" w:rsidRDefault="00E3224B" w:rsidP="006B59DA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224B" w:rsidRPr="00830B2A" w:rsidRDefault="00E3224B" w:rsidP="006B59DA">
            <w:pPr>
              <w:jc w:val="center"/>
              <w:rPr>
                <w:b/>
              </w:rPr>
            </w:pPr>
            <w:proofErr w:type="spellStart"/>
            <w:r w:rsidRPr="00830B2A">
              <w:rPr>
                <w:b/>
              </w:rPr>
              <w:t>Одиниця</w:t>
            </w:r>
            <w:proofErr w:type="spellEnd"/>
            <w:r w:rsidRPr="00830B2A">
              <w:rPr>
                <w:b/>
              </w:rPr>
              <w:t xml:space="preserve"> </w:t>
            </w:r>
            <w:proofErr w:type="spellStart"/>
            <w:r w:rsidRPr="00830B2A">
              <w:rPr>
                <w:b/>
              </w:rPr>
              <w:t>виміру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224B" w:rsidRPr="00830B2A" w:rsidRDefault="00E3224B" w:rsidP="006B59DA">
            <w:pPr>
              <w:jc w:val="center"/>
              <w:rPr>
                <w:b/>
              </w:rPr>
            </w:pPr>
            <w:proofErr w:type="spellStart"/>
            <w:r w:rsidRPr="00830B2A">
              <w:rPr>
                <w:b/>
              </w:rPr>
              <w:t>Кількість</w:t>
            </w:r>
            <w:proofErr w:type="spellEnd"/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D2275">
              <w:rPr>
                <w:sz w:val="20"/>
                <w:szCs w:val="20"/>
              </w:rPr>
              <w:t>П</w:t>
            </w:r>
            <w:proofErr w:type="gramEnd"/>
            <w:r w:rsidRPr="00AD2275">
              <w:rPr>
                <w:sz w:val="20"/>
                <w:szCs w:val="20"/>
              </w:rPr>
              <w:t>іпетка</w:t>
            </w:r>
            <w:proofErr w:type="spellEnd"/>
            <w:r w:rsidRPr="00AD2275">
              <w:rPr>
                <w:sz w:val="20"/>
                <w:szCs w:val="20"/>
              </w:rPr>
              <w:t xml:space="preserve"> до СОЕ метра </w:t>
            </w:r>
            <w:proofErr w:type="spellStart"/>
            <w:r w:rsidRPr="00AD2275">
              <w:rPr>
                <w:sz w:val="20"/>
                <w:szCs w:val="20"/>
              </w:rPr>
              <w:t>Панченкова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 w:rsidRPr="00AD2275">
              <w:rPr>
                <w:sz w:val="20"/>
                <w:szCs w:val="20"/>
                <w:lang w:val="uk-UA"/>
              </w:rPr>
              <w:t>500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8E55C7">
            <w:pPr>
              <w:rPr>
                <w:sz w:val="20"/>
                <w:szCs w:val="20"/>
              </w:rPr>
            </w:pPr>
            <w:proofErr w:type="spellStart"/>
            <w:r w:rsidRPr="00AD2275">
              <w:rPr>
                <w:color w:val="000000"/>
                <w:sz w:val="20"/>
                <w:szCs w:val="20"/>
              </w:rPr>
              <w:t>Циліндр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3-50-2 </w:t>
            </w:r>
            <w:r w:rsidR="008E55C7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r w:rsidRPr="00AD2275">
              <w:rPr>
                <w:color w:val="000000"/>
                <w:sz w:val="20"/>
                <w:szCs w:val="20"/>
              </w:rPr>
              <w:t xml:space="preserve"> 1770-74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 w:rsidRPr="00AD2275">
              <w:rPr>
                <w:sz w:val="20"/>
                <w:szCs w:val="20"/>
                <w:lang w:val="uk-UA"/>
              </w:rPr>
              <w:t>2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8E55C7">
            <w:pPr>
              <w:rPr>
                <w:sz w:val="20"/>
                <w:szCs w:val="20"/>
              </w:rPr>
            </w:pPr>
            <w:proofErr w:type="spellStart"/>
            <w:r w:rsidRPr="00AD2275">
              <w:rPr>
                <w:color w:val="000000"/>
                <w:sz w:val="20"/>
                <w:szCs w:val="20"/>
              </w:rPr>
              <w:t>Циліндр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3-100-2 </w:t>
            </w:r>
            <w:r w:rsidR="008E55C7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r w:rsidRPr="00AD2275">
              <w:rPr>
                <w:color w:val="000000"/>
                <w:sz w:val="20"/>
                <w:szCs w:val="20"/>
              </w:rPr>
              <w:t xml:space="preserve"> 1770-74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 w:rsidRPr="00AD2275">
              <w:rPr>
                <w:sz w:val="20"/>
                <w:szCs w:val="20"/>
                <w:lang w:val="uk-UA"/>
              </w:rPr>
              <w:t>2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rPr>
                <w:sz w:val="20"/>
                <w:szCs w:val="20"/>
              </w:rPr>
            </w:pPr>
            <w:r w:rsidRPr="00AD2275">
              <w:rPr>
                <w:color w:val="000000"/>
                <w:sz w:val="20"/>
                <w:szCs w:val="20"/>
              </w:rPr>
              <w:t xml:space="preserve">Камера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Горяєва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4-х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секц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 w:rsidRPr="00AD2275">
              <w:rPr>
                <w:sz w:val="20"/>
                <w:szCs w:val="20"/>
                <w:lang w:val="uk-UA"/>
              </w:rPr>
              <w:t>2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rPr>
                <w:sz w:val="20"/>
                <w:szCs w:val="20"/>
              </w:rPr>
            </w:pPr>
            <w:proofErr w:type="spellStart"/>
            <w:r w:rsidRPr="00AD2275">
              <w:rPr>
                <w:color w:val="000000"/>
                <w:sz w:val="20"/>
                <w:szCs w:val="20"/>
              </w:rPr>
              <w:t>Паличка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скляна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розмішування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 w:rsidRPr="00AD2275">
              <w:rPr>
                <w:sz w:val="20"/>
                <w:szCs w:val="20"/>
                <w:lang w:val="uk-UA"/>
              </w:rPr>
              <w:t>200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rPr>
                <w:sz w:val="20"/>
                <w:szCs w:val="20"/>
              </w:rPr>
            </w:pPr>
            <w:proofErr w:type="spellStart"/>
            <w:r w:rsidRPr="00AD2275">
              <w:rPr>
                <w:sz w:val="20"/>
                <w:szCs w:val="20"/>
              </w:rPr>
              <w:t>Пробірка</w:t>
            </w:r>
            <w:proofErr w:type="spellEnd"/>
            <w:r w:rsidRPr="00AD2275">
              <w:rPr>
                <w:sz w:val="20"/>
                <w:szCs w:val="20"/>
              </w:rPr>
              <w:t xml:space="preserve"> </w:t>
            </w:r>
            <w:proofErr w:type="spellStart"/>
            <w:r w:rsidRPr="00AD2275">
              <w:rPr>
                <w:sz w:val="20"/>
                <w:szCs w:val="20"/>
              </w:rPr>
              <w:t>скляна</w:t>
            </w:r>
            <w:proofErr w:type="spellEnd"/>
            <w:r w:rsidRPr="00AD2275">
              <w:rPr>
                <w:sz w:val="20"/>
                <w:szCs w:val="20"/>
              </w:rPr>
              <w:t xml:space="preserve">  П</w:t>
            </w:r>
            <w:proofErr w:type="gramStart"/>
            <w:r w:rsidRPr="00AD2275">
              <w:rPr>
                <w:sz w:val="20"/>
                <w:szCs w:val="20"/>
              </w:rPr>
              <w:t>2</w:t>
            </w:r>
            <w:proofErr w:type="gramEnd"/>
            <w:r w:rsidRPr="00AD2275">
              <w:rPr>
                <w:sz w:val="20"/>
                <w:szCs w:val="20"/>
              </w:rPr>
              <w:t>- 14х100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 w:rsidRPr="00AD2275">
              <w:rPr>
                <w:sz w:val="20"/>
                <w:szCs w:val="20"/>
                <w:lang w:val="uk-UA"/>
              </w:rPr>
              <w:t>1000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rPr>
                <w:sz w:val="20"/>
                <w:szCs w:val="20"/>
              </w:rPr>
            </w:pPr>
            <w:proofErr w:type="spellStart"/>
            <w:r w:rsidRPr="00AD2275">
              <w:rPr>
                <w:sz w:val="20"/>
                <w:szCs w:val="20"/>
              </w:rPr>
              <w:t>Пробірка</w:t>
            </w:r>
            <w:proofErr w:type="spellEnd"/>
            <w:r w:rsidRPr="00AD2275">
              <w:rPr>
                <w:sz w:val="20"/>
                <w:szCs w:val="20"/>
              </w:rPr>
              <w:t xml:space="preserve"> </w:t>
            </w:r>
            <w:proofErr w:type="spellStart"/>
            <w:r w:rsidRPr="00AD2275">
              <w:rPr>
                <w:sz w:val="20"/>
                <w:szCs w:val="20"/>
              </w:rPr>
              <w:t>скляна</w:t>
            </w:r>
            <w:proofErr w:type="spellEnd"/>
            <w:r w:rsidRPr="00AD2275">
              <w:rPr>
                <w:sz w:val="20"/>
                <w:szCs w:val="20"/>
              </w:rPr>
              <w:t xml:space="preserve"> П-2 16х150 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 w:rsidRPr="00AD2275">
              <w:rPr>
                <w:sz w:val="20"/>
                <w:szCs w:val="20"/>
                <w:lang w:val="uk-UA"/>
              </w:rPr>
              <w:t>1000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rPr>
                <w:sz w:val="20"/>
                <w:szCs w:val="20"/>
              </w:rPr>
            </w:pPr>
            <w:proofErr w:type="spellStart"/>
            <w:r w:rsidRPr="00AD2275">
              <w:rPr>
                <w:sz w:val="20"/>
                <w:szCs w:val="20"/>
              </w:rPr>
              <w:t>Предметне</w:t>
            </w:r>
            <w:proofErr w:type="spellEnd"/>
            <w:r w:rsidRPr="00AD2275">
              <w:rPr>
                <w:sz w:val="20"/>
                <w:szCs w:val="20"/>
              </w:rPr>
              <w:t xml:space="preserve"> </w:t>
            </w:r>
            <w:proofErr w:type="spellStart"/>
            <w:r w:rsidRPr="00AD2275">
              <w:rPr>
                <w:sz w:val="20"/>
                <w:szCs w:val="20"/>
              </w:rPr>
              <w:t>скло</w:t>
            </w:r>
            <w:proofErr w:type="spellEnd"/>
            <w:r w:rsidRPr="00AD2275">
              <w:rPr>
                <w:sz w:val="20"/>
                <w:szCs w:val="20"/>
              </w:rPr>
              <w:t xml:space="preserve"> без </w:t>
            </w:r>
            <w:proofErr w:type="spellStart"/>
            <w:r w:rsidRPr="00AD2275">
              <w:rPr>
                <w:sz w:val="20"/>
                <w:szCs w:val="20"/>
              </w:rPr>
              <w:t>шліфованих</w:t>
            </w:r>
            <w:proofErr w:type="spellEnd"/>
            <w:r w:rsidRPr="00AD2275">
              <w:rPr>
                <w:sz w:val="20"/>
                <w:szCs w:val="20"/>
              </w:rPr>
              <w:t xml:space="preserve"> </w:t>
            </w:r>
            <w:proofErr w:type="spellStart"/>
            <w:r w:rsidRPr="00AD2275">
              <w:rPr>
                <w:sz w:val="20"/>
                <w:szCs w:val="20"/>
              </w:rPr>
              <w:t>краї</w:t>
            </w:r>
            <w:proofErr w:type="gramStart"/>
            <w:r w:rsidRPr="00AD2275">
              <w:rPr>
                <w:sz w:val="20"/>
                <w:szCs w:val="20"/>
              </w:rPr>
              <w:t>в</w:t>
            </w:r>
            <w:proofErr w:type="spellEnd"/>
            <w:r w:rsidRPr="00AD2275">
              <w:rPr>
                <w:sz w:val="20"/>
                <w:szCs w:val="20"/>
                <w:lang w:val="uk-UA"/>
              </w:rPr>
              <w:t>(</w:t>
            </w:r>
            <w:proofErr w:type="gramEnd"/>
            <w:r w:rsidRPr="00AD2275">
              <w:rPr>
                <w:sz w:val="20"/>
                <w:szCs w:val="20"/>
              </w:rPr>
              <w:t>упак=50шт</w:t>
            </w:r>
            <w:r w:rsidRPr="00AD227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 w:rsidRPr="00AD2275">
              <w:rPr>
                <w:sz w:val="20"/>
                <w:szCs w:val="20"/>
                <w:lang w:val="uk-UA"/>
              </w:rPr>
              <w:t>200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rPr>
                <w:sz w:val="20"/>
                <w:szCs w:val="20"/>
              </w:rPr>
            </w:pPr>
            <w:proofErr w:type="spellStart"/>
            <w:r w:rsidRPr="00AD2275">
              <w:rPr>
                <w:sz w:val="20"/>
                <w:szCs w:val="20"/>
              </w:rPr>
              <w:t>Пробірка</w:t>
            </w:r>
            <w:proofErr w:type="spellEnd"/>
            <w:r w:rsidRPr="00AD2275">
              <w:rPr>
                <w:sz w:val="20"/>
                <w:szCs w:val="20"/>
              </w:rPr>
              <w:t xml:space="preserve"> </w:t>
            </w:r>
            <w:proofErr w:type="spellStart"/>
            <w:r w:rsidRPr="00AD2275">
              <w:rPr>
                <w:sz w:val="20"/>
                <w:szCs w:val="20"/>
              </w:rPr>
              <w:t>скляна</w:t>
            </w:r>
            <w:proofErr w:type="spellEnd"/>
            <w:r w:rsidRPr="00AD2275">
              <w:rPr>
                <w:sz w:val="20"/>
                <w:szCs w:val="20"/>
              </w:rPr>
              <w:t xml:space="preserve">  П</w:t>
            </w:r>
            <w:proofErr w:type="gramStart"/>
            <w:r w:rsidRPr="00AD2275">
              <w:rPr>
                <w:sz w:val="20"/>
                <w:szCs w:val="20"/>
              </w:rPr>
              <w:t>2</w:t>
            </w:r>
            <w:proofErr w:type="gramEnd"/>
            <w:r w:rsidRPr="00AD2275">
              <w:rPr>
                <w:sz w:val="20"/>
                <w:szCs w:val="20"/>
              </w:rPr>
              <w:t>- 10х90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 w:rsidRPr="00AD2275">
              <w:rPr>
                <w:sz w:val="20"/>
                <w:szCs w:val="20"/>
                <w:lang w:val="uk-UA"/>
              </w:rPr>
              <w:t>1000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rPr>
                <w:sz w:val="20"/>
                <w:szCs w:val="20"/>
              </w:rPr>
            </w:pPr>
            <w:proofErr w:type="spellStart"/>
            <w:r w:rsidRPr="00AD2275">
              <w:rPr>
                <w:sz w:val="20"/>
                <w:szCs w:val="20"/>
              </w:rPr>
              <w:t>Пробірка</w:t>
            </w:r>
            <w:proofErr w:type="spellEnd"/>
            <w:r w:rsidRPr="00AD2275">
              <w:rPr>
                <w:sz w:val="20"/>
                <w:szCs w:val="20"/>
              </w:rPr>
              <w:t xml:space="preserve"> </w:t>
            </w:r>
            <w:proofErr w:type="spellStart"/>
            <w:r w:rsidRPr="00AD2275">
              <w:rPr>
                <w:sz w:val="20"/>
                <w:szCs w:val="20"/>
              </w:rPr>
              <w:t>центрифужна</w:t>
            </w:r>
            <w:proofErr w:type="spellEnd"/>
            <w:r w:rsidRPr="00AD2275">
              <w:rPr>
                <w:sz w:val="20"/>
                <w:szCs w:val="20"/>
              </w:rPr>
              <w:t xml:space="preserve"> </w:t>
            </w:r>
            <w:proofErr w:type="spellStart"/>
            <w:r w:rsidRPr="00AD2275">
              <w:rPr>
                <w:sz w:val="20"/>
                <w:szCs w:val="20"/>
              </w:rPr>
              <w:t>градуйована</w:t>
            </w:r>
            <w:proofErr w:type="spellEnd"/>
            <w:r w:rsidRPr="00AD22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rPr>
                <w:sz w:val="20"/>
                <w:szCs w:val="20"/>
              </w:rPr>
            </w:pPr>
            <w:proofErr w:type="spellStart"/>
            <w:r w:rsidRPr="00AD2275">
              <w:rPr>
                <w:sz w:val="20"/>
                <w:szCs w:val="20"/>
              </w:rPr>
              <w:t>Пробірка</w:t>
            </w:r>
            <w:proofErr w:type="spellEnd"/>
            <w:r w:rsidRPr="00AD2275">
              <w:rPr>
                <w:sz w:val="20"/>
                <w:szCs w:val="20"/>
              </w:rPr>
              <w:t xml:space="preserve"> </w:t>
            </w:r>
            <w:proofErr w:type="spellStart"/>
            <w:r w:rsidRPr="00AD2275">
              <w:rPr>
                <w:sz w:val="20"/>
                <w:szCs w:val="20"/>
              </w:rPr>
              <w:t>скляна</w:t>
            </w:r>
            <w:proofErr w:type="spellEnd"/>
            <w:r w:rsidRPr="00AD2275">
              <w:rPr>
                <w:sz w:val="20"/>
                <w:szCs w:val="20"/>
              </w:rPr>
              <w:t xml:space="preserve"> </w:t>
            </w:r>
            <w:proofErr w:type="spellStart"/>
            <w:r w:rsidRPr="00AD2275">
              <w:rPr>
                <w:sz w:val="20"/>
                <w:szCs w:val="20"/>
              </w:rPr>
              <w:t>центрифужна</w:t>
            </w:r>
            <w:proofErr w:type="spellEnd"/>
            <w:r w:rsidRPr="00AD2275">
              <w:rPr>
                <w:sz w:val="20"/>
                <w:szCs w:val="20"/>
              </w:rPr>
              <w:t xml:space="preserve"> </w:t>
            </w:r>
            <w:proofErr w:type="spellStart"/>
            <w:r w:rsidRPr="00AD2275">
              <w:rPr>
                <w:sz w:val="20"/>
                <w:szCs w:val="20"/>
              </w:rPr>
              <w:t>конічна</w:t>
            </w:r>
            <w:proofErr w:type="spellEnd"/>
            <w:r w:rsidRPr="00AD2275">
              <w:rPr>
                <w:sz w:val="20"/>
                <w:szCs w:val="20"/>
              </w:rPr>
              <w:t xml:space="preserve">, </w:t>
            </w:r>
            <w:proofErr w:type="spellStart"/>
            <w:r w:rsidRPr="00AD2275">
              <w:rPr>
                <w:sz w:val="20"/>
                <w:szCs w:val="20"/>
              </w:rPr>
              <w:t>н</w:t>
            </w:r>
            <w:proofErr w:type="spellEnd"/>
            <w:r w:rsidRPr="00AD2275">
              <w:rPr>
                <w:sz w:val="20"/>
                <w:szCs w:val="20"/>
              </w:rPr>
              <w:t xml:space="preserve">/гр. 10 мл 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 w:rsidRPr="00AD2275">
              <w:rPr>
                <w:sz w:val="20"/>
                <w:szCs w:val="20"/>
                <w:lang w:val="uk-UA"/>
              </w:rPr>
              <w:t>1000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8E55C7">
            <w:pPr>
              <w:rPr>
                <w:sz w:val="20"/>
                <w:szCs w:val="20"/>
              </w:rPr>
            </w:pPr>
            <w:r w:rsidRPr="00AD2275">
              <w:rPr>
                <w:color w:val="000000"/>
                <w:sz w:val="20"/>
                <w:szCs w:val="20"/>
              </w:rPr>
              <w:t>Колба Кн-3-1000-42 ТС (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зі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шкалою) 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 w:rsidRPr="00AD2275">
              <w:rPr>
                <w:sz w:val="20"/>
                <w:szCs w:val="20"/>
                <w:lang w:val="uk-UA"/>
              </w:rPr>
              <w:t>2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8E55C7">
            <w:pPr>
              <w:rPr>
                <w:sz w:val="20"/>
                <w:szCs w:val="20"/>
                <w:lang w:val="uk-UA"/>
              </w:rPr>
            </w:pPr>
            <w:r w:rsidRPr="00AD2275">
              <w:rPr>
                <w:color w:val="000000"/>
                <w:sz w:val="20"/>
                <w:szCs w:val="20"/>
              </w:rPr>
              <w:t>Колба Кн-3-2000-50 ТС (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зі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шкалою) 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 w:rsidRPr="00AD2275">
              <w:rPr>
                <w:sz w:val="20"/>
                <w:szCs w:val="20"/>
                <w:lang w:val="uk-UA"/>
              </w:rPr>
              <w:t>2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rPr>
                <w:sz w:val="20"/>
                <w:szCs w:val="20"/>
              </w:rPr>
            </w:pPr>
            <w:r w:rsidRPr="00AD2275">
              <w:rPr>
                <w:color w:val="000000"/>
                <w:sz w:val="20"/>
                <w:szCs w:val="20"/>
              </w:rPr>
              <w:t xml:space="preserve">Кювета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скляна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для КФК, 5 мм   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rPr>
                <w:sz w:val="20"/>
                <w:szCs w:val="20"/>
              </w:rPr>
            </w:pPr>
            <w:r w:rsidRPr="00AD2275">
              <w:rPr>
                <w:color w:val="000000"/>
                <w:sz w:val="20"/>
                <w:szCs w:val="20"/>
              </w:rPr>
              <w:t xml:space="preserve">Колба КН-2-250-34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конічна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поділками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 та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циліндр</w:t>
            </w:r>
            <w:proofErr w:type="gramStart"/>
            <w:r w:rsidRPr="00AD2275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AD2275">
              <w:rPr>
                <w:color w:val="000000"/>
                <w:sz w:val="20"/>
                <w:szCs w:val="20"/>
              </w:rPr>
              <w:t>орловиною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 w:rsidRPr="00AD2275">
              <w:rPr>
                <w:sz w:val="20"/>
                <w:szCs w:val="20"/>
                <w:lang w:val="uk-UA"/>
              </w:rPr>
              <w:t>2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822ACE" w:rsidRDefault="00E3224B" w:rsidP="006B59DA">
            <w:pPr>
              <w:rPr>
                <w:sz w:val="20"/>
                <w:szCs w:val="20"/>
                <w:lang w:val="uk-UA"/>
              </w:rPr>
            </w:pPr>
            <w:r w:rsidRPr="00822ACE">
              <w:rPr>
                <w:color w:val="000000"/>
                <w:sz w:val="20"/>
                <w:szCs w:val="20"/>
              </w:rPr>
              <w:t xml:space="preserve">Колба </w:t>
            </w:r>
            <w:proofErr w:type="spellStart"/>
            <w:proofErr w:type="gramStart"/>
            <w:r w:rsidRPr="00822ACE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822ACE">
              <w:rPr>
                <w:color w:val="000000"/>
                <w:sz w:val="20"/>
                <w:szCs w:val="20"/>
              </w:rPr>
              <w:t>ірна</w:t>
            </w:r>
            <w:proofErr w:type="spellEnd"/>
            <w:r w:rsidRPr="00822ACE">
              <w:rPr>
                <w:color w:val="000000"/>
                <w:sz w:val="20"/>
                <w:szCs w:val="20"/>
              </w:rPr>
              <w:t xml:space="preserve">  1-200-2 </w:t>
            </w:r>
            <w:proofErr w:type="spellStart"/>
            <w:r w:rsidRPr="00822ACE">
              <w:rPr>
                <w:color w:val="000000"/>
                <w:sz w:val="20"/>
                <w:szCs w:val="20"/>
              </w:rPr>
              <w:t>кл.т</w:t>
            </w:r>
            <w:proofErr w:type="spellEnd"/>
            <w:r w:rsidRPr="00822ACE">
              <w:rPr>
                <w:color w:val="000000"/>
                <w:sz w:val="20"/>
                <w:szCs w:val="20"/>
              </w:rPr>
              <w:t xml:space="preserve">. 2, </w:t>
            </w:r>
            <w:proofErr w:type="spellStart"/>
            <w:r w:rsidRPr="00822ACE">
              <w:rPr>
                <w:color w:val="000000"/>
                <w:sz w:val="20"/>
                <w:szCs w:val="20"/>
              </w:rPr>
              <w:t>вик</w:t>
            </w:r>
            <w:proofErr w:type="spellEnd"/>
            <w:r w:rsidRPr="00822ACE">
              <w:rPr>
                <w:color w:val="000000"/>
                <w:sz w:val="20"/>
                <w:szCs w:val="20"/>
              </w:rPr>
              <w:t xml:space="preserve">. 1, </w:t>
            </w:r>
            <w:proofErr w:type="spellStart"/>
            <w:r w:rsidRPr="00822ACE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822A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ACE">
              <w:rPr>
                <w:color w:val="000000"/>
                <w:sz w:val="20"/>
                <w:szCs w:val="20"/>
              </w:rPr>
              <w:t>циліндричною</w:t>
            </w:r>
            <w:proofErr w:type="spellEnd"/>
            <w:r w:rsidRPr="00822ACE">
              <w:rPr>
                <w:color w:val="000000"/>
                <w:sz w:val="20"/>
                <w:szCs w:val="20"/>
              </w:rPr>
              <w:t xml:space="preserve"> горловиною </w:t>
            </w:r>
            <w:proofErr w:type="spellStart"/>
            <w:r w:rsidRPr="00822ACE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822A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ACE">
              <w:rPr>
                <w:color w:val="000000"/>
                <w:sz w:val="20"/>
                <w:szCs w:val="20"/>
              </w:rPr>
              <w:t>однією</w:t>
            </w:r>
            <w:proofErr w:type="spellEnd"/>
            <w:r w:rsidRPr="00822A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ACE">
              <w:rPr>
                <w:color w:val="000000"/>
                <w:sz w:val="20"/>
                <w:szCs w:val="20"/>
              </w:rPr>
              <w:t>міткою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822ACE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22ACE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 w:rsidRPr="00AD2275">
              <w:rPr>
                <w:sz w:val="20"/>
                <w:szCs w:val="20"/>
                <w:lang w:val="uk-UA"/>
              </w:rPr>
              <w:t>2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822ACE" w:rsidRDefault="00E3224B" w:rsidP="006B59D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Скло предметне із шліф краям та смугою для запису,№50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rPr>
                <w:sz w:val="20"/>
                <w:szCs w:val="20"/>
              </w:rPr>
            </w:pPr>
            <w:r w:rsidRPr="00AD2275">
              <w:rPr>
                <w:color w:val="000000"/>
                <w:sz w:val="20"/>
                <w:szCs w:val="20"/>
              </w:rPr>
              <w:t xml:space="preserve">Колба </w:t>
            </w:r>
            <w:proofErr w:type="spellStart"/>
            <w:proofErr w:type="gramStart"/>
            <w:r w:rsidRPr="00AD2275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AD2275">
              <w:rPr>
                <w:color w:val="000000"/>
                <w:sz w:val="20"/>
                <w:szCs w:val="20"/>
              </w:rPr>
              <w:t>ірна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 2-100-10/19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кл.т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. 2, вик.2,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пришліфованою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скляною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пробкою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одною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міткою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 w:rsidRPr="00AD2275">
              <w:rPr>
                <w:sz w:val="20"/>
                <w:szCs w:val="20"/>
                <w:lang w:val="uk-UA"/>
              </w:rPr>
              <w:t>2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rPr>
                <w:sz w:val="20"/>
                <w:szCs w:val="20"/>
              </w:rPr>
            </w:pPr>
            <w:proofErr w:type="spellStart"/>
            <w:r w:rsidRPr="00AD2275">
              <w:rPr>
                <w:color w:val="000000"/>
                <w:sz w:val="20"/>
                <w:szCs w:val="20"/>
              </w:rPr>
              <w:t>Мікропіпетка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0,1 мл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 w:rsidRPr="00AD2275">
              <w:rPr>
                <w:sz w:val="20"/>
                <w:szCs w:val="20"/>
                <w:lang w:val="uk-UA"/>
              </w:rPr>
              <w:t>40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rPr>
                <w:sz w:val="20"/>
                <w:szCs w:val="20"/>
              </w:rPr>
            </w:pPr>
            <w:proofErr w:type="spellStart"/>
            <w:r w:rsidRPr="00AD2275">
              <w:rPr>
                <w:color w:val="000000"/>
                <w:sz w:val="20"/>
                <w:szCs w:val="20"/>
              </w:rPr>
              <w:t>Мікропіпетка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0,2мл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 w:rsidRPr="00AD2275">
              <w:rPr>
                <w:sz w:val="20"/>
                <w:szCs w:val="20"/>
                <w:lang w:val="uk-UA"/>
              </w:rPr>
              <w:t>40</w:t>
            </w:r>
          </w:p>
        </w:tc>
      </w:tr>
      <w:tr w:rsidR="00E3224B" w:rsidRPr="00AD2275" w:rsidTr="00E3224B">
        <w:trPr>
          <w:trHeight w:val="45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D01CA8">
            <w:pPr>
              <w:rPr>
                <w:sz w:val="20"/>
                <w:szCs w:val="20"/>
              </w:rPr>
            </w:pPr>
            <w:r w:rsidRPr="00AD2275">
              <w:rPr>
                <w:color w:val="000000"/>
                <w:sz w:val="20"/>
                <w:szCs w:val="20"/>
              </w:rPr>
              <w:t xml:space="preserve">Комплект для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однораз</w:t>
            </w:r>
            <w:r w:rsidR="00D01CA8">
              <w:rPr>
                <w:color w:val="000000"/>
                <w:sz w:val="20"/>
                <w:szCs w:val="20"/>
                <w:lang w:val="uk-UA"/>
              </w:rPr>
              <w:t>ового</w:t>
            </w:r>
            <w:proofErr w:type="spellEnd"/>
            <w:r w:rsidR="00D01CA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AD2275">
              <w:rPr>
                <w:color w:val="000000"/>
                <w:sz w:val="20"/>
                <w:szCs w:val="20"/>
              </w:rPr>
              <w:t xml:space="preserve"> забору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капіля</w:t>
            </w:r>
            <w:r>
              <w:rPr>
                <w:color w:val="000000"/>
                <w:sz w:val="20"/>
                <w:szCs w:val="20"/>
              </w:rPr>
              <w:t>рної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крові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стер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ильний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1,0</w:t>
            </w:r>
            <w:r w:rsidRPr="00AD2275">
              <w:rPr>
                <w:color w:val="000000"/>
                <w:sz w:val="20"/>
                <w:szCs w:val="20"/>
              </w:rPr>
              <w:t xml:space="preserve"> мл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пластм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AD2275">
              <w:rPr>
                <w:sz w:val="20"/>
                <w:szCs w:val="20"/>
                <w:lang w:val="uk-UA"/>
              </w:rPr>
              <w:t>000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rPr>
                <w:sz w:val="20"/>
                <w:szCs w:val="20"/>
              </w:rPr>
            </w:pPr>
            <w:r w:rsidRPr="00AD2275">
              <w:rPr>
                <w:sz w:val="20"/>
                <w:szCs w:val="20"/>
              </w:rPr>
              <w:t xml:space="preserve">Наконечник Оксфорд </w:t>
            </w:r>
            <w:proofErr w:type="spellStart"/>
            <w:r w:rsidRPr="00AD2275">
              <w:rPr>
                <w:sz w:val="20"/>
                <w:szCs w:val="20"/>
              </w:rPr>
              <w:t>від</w:t>
            </w:r>
            <w:proofErr w:type="spellEnd"/>
            <w:r w:rsidRPr="00AD2275">
              <w:rPr>
                <w:sz w:val="20"/>
                <w:szCs w:val="20"/>
              </w:rPr>
              <w:t xml:space="preserve"> 200 до 1000 мкл </w:t>
            </w:r>
            <w:proofErr w:type="spellStart"/>
            <w:r w:rsidRPr="00AD2275">
              <w:rPr>
                <w:sz w:val="20"/>
                <w:szCs w:val="20"/>
              </w:rPr>
              <w:t>блакитний</w:t>
            </w:r>
            <w:proofErr w:type="spellEnd"/>
            <w:r w:rsidRPr="00AD2275">
              <w:rPr>
                <w:sz w:val="20"/>
                <w:szCs w:val="20"/>
              </w:rPr>
              <w:t xml:space="preserve"> </w:t>
            </w:r>
            <w:proofErr w:type="spellStart"/>
            <w:r w:rsidRPr="00AD2275">
              <w:rPr>
                <w:sz w:val="20"/>
                <w:szCs w:val="20"/>
              </w:rPr>
              <w:t>Fl</w:t>
            </w:r>
            <w:proofErr w:type="spellEnd"/>
            <w:r w:rsidRPr="00AD2275">
              <w:rPr>
                <w:sz w:val="20"/>
                <w:szCs w:val="20"/>
              </w:rPr>
              <w:t xml:space="preserve"> </w:t>
            </w:r>
            <w:proofErr w:type="spellStart"/>
            <w:r w:rsidRPr="00AD2275">
              <w:rPr>
                <w:sz w:val="20"/>
                <w:szCs w:val="20"/>
              </w:rPr>
              <w:t>medical</w:t>
            </w:r>
            <w:proofErr w:type="spellEnd"/>
            <w:r w:rsidRPr="00AD2275">
              <w:rPr>
                <w:sz w:val="20"/>
                <w:szCs w:val="20"/>
              </w:rPr>
              <w:t>,</w:t>
            </w:r>
            <w:proofErr w:type="gramStart"/>
            <w:r w:rsidRPr="00AD2275">
              <w:rPr>
                <w:sz w:val="20"/>
                <w:szCs w:val="20"/>
                <w:lang w:val="uk-UA"/>
              </w:rPr>
              <w:t>(</w:t>
            </w:r>
            <w:r w:rsidRPr="00AD2275">
              <w:rPr>
                <w:sz w:val="20"/>
                <w:szCs w:val="20"/>
              </w:rPr>
              <w:t xml:space="preserve"> </w:t>
            </w:r>
            <w:proofErr w:type="gramEnd"/>
            <w:r w:rsidRPr="00AD2275">
              <w:rPr>
                <w:sz w:val="20"/>
                <w:szCs w:val="20"/>
              </w:rPr>
              <w:t>упак=1000мкл</w:t>
            </w:r>
            <w:r w:rsidRPr="00AD227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уп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rPr>
                <w:sz w:val="20"/>
                <w:szCs w:val="20"/>
              </w:rPr>
            </w:pPr>
            <w:proofErr w:type="spellStart"/>
            <w:r w:rsidRPr="00AD2275">
              <w:rPr>
                <w:sz w:val="20"/>
                <w:szCs w:val="20"/>
              </w:rPr>
              <w:t>Кювети</w:t>
            </w:r>
            <w:proofErr w:type="spellEnd"/>
            <w:r w:rsidRPr="00AD2275">
              <w:rPr>
                <w:sz w:val="20"/>
                <w:szCs w:val="20"/>
              </w:rPr>
              <w:t xml:space="preserve"> для фотометра тип А , 4 м</w:t>
            </w:r>
            <w:proofErr w:type="gramStart"/>
            <w:r w:rsidRPr="00AD2275">
              <w:rPr>
                <w:sz w:val="20"/>
                <w:szCs w:val="20"/>
              </w:rPr>
              <w:t>л(</w:t>
            </w:r>
            <w:proofErr w:type="gramEnd"/>
            <w:r w:rsidRPr="00AD2275">
              <w:rPr>
                <w:sz w:val="20"/>
                <w:szCs w:val="20"/>
              </w:rPr>
              <w:t xml:space="preserve"> ПМ2111)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 w:rsidRPr="00AD2275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0</w:t>
            </w:r>
            <w:r w:rsidRPr="00AD2275">
              <w:rPr>
                <w:sz w:val="20"/>
                <w:szCs w:val="20"/>
                <w:lang w:val="uk-UA"/>
              </w:rPr>
              <w:t>00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rPr>
                <w:sz w:val="20"/>
                <w:szCs w:val="20"/>
              </w:rPr>
            </w:pPr>
            <w:proofErr w:type="spellStart"/>
            <w:r w:rsidRPr="00AD2275">
              <w:rPr>
                <w:color w:val="000000"/>
                <w:sz w:val="20"/>
                <w:szCs w:val="20"/>
              </w:rPr>
              <w:t>Йорш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для 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миття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пробірок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,10мм,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AD2275">
              <w:rPr>
                <w:color w:val="000000"/>
                <w:sz w:val="20"/>
                <w:szCs w:val="20"/>
              </w:rPr>
              <w:t>.щ</w:t>
            </w:r>
            <w:proofErr w:type="gramEnd"/>
            <w:r w:rsidRPr="00AD2275">
              <w:rPr>
                <w:color w:val="000000"/>
                <w:sz w:val="20"/>
                <w:szCs w:val="20"/>
              </w:rPr>
              <w:t>етина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 w:rsidRPr="00AD2275">
              <w:rPr>
                <w:sz w:val="20"/>
                <w:szCs w:val="20"/>
                <w:lang w:val="uk-UA"/>
              </w:rPr>
              <w:t>20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rPr>
                <w:sz w:val="20"/>
                <w:szCs w:val="20"/>
              </w:rPr>
            </w:pPr>
            <w:proofErr w:type="spellStart"/>
            <w:r w:rsidRPr="00AD2275">
              <w:rPr>
                <w:color w:val="000000"/>
                <w:sz w:val="20"/>
                <w:szCs w:val="20"/>
              </w:rPr>
              <w:t>Йорш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для 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миття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пробірок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,16мм,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AD2275">
              <w:rPr>
                <w:color w:val="000000"/>
                <w:sz w:val="20"/>
                <w:szCs w:val="20"/>
              </w:rPr>
              <w:t>.щ</w:t>
            </w:r>
            <w:proofErr w:type="gramEnd"/>
            <w:r w:rsidRPr="00AD2275">
              <w:rPr>
                <w:color w:val="000000"/>
                <w:sz w:val="20"/>
                <w:szCs w:val="20"/>
              </w:rPr>
              <w:t>етина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 w:rsidRPr="00AD2275">
              <w:rPr>
                <w:sz w:val="20"/>
                <w:szCs w:val="20"/>
                <w:lang w:val="uk-UA"/>
              </w:rPr>
              <w:t>20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rPr>
                <w:sz w:val="20"/>
                <w:szCs w:val="20"/>
              </w:rPr>
            </w:pPr>
            <w:proofErr w:type="spellStart"/>
            <w:r w:rsidRPr="00AD2275">
              <w:rPr>
                <w:color w:val="000000"/>
                <w:sz w:val="20"/>
                <w:szCs w:val="20"/>
              </w:rPr>
              <w:t>Штативи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  ПП для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пробірок</w:t>
            </w:r>
            <w:proofErr w:type="spellEnd"/>
            <w:r w:rsidRPr="00AD2275">
              <w:rPr>
                <w:color w:val="000000"/>
                <w:sz w:val="20"/>
                <w:szCs w:val="20"/>
                <w:lang w:val="uk-UA"/>
              </w:rPr>
              <w:t>,</w:t>
            </w:r>
            <w:r w:rsidRPr="00AD2275">
              <w:rPr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гнізд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AD2275">
              <w:rPr>
                <w:sz w:val="20"/>
                <w:szCs w:val="20"/>
                <w:lang w:val="uk-UA"/>
              </w:rPr>
              <w:t>0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rPr>
                <w:sz w:val="20"/>
                <w:szCs w:val="20"/>
              </w:rPr>
            </w:pPr>
            <w:proofErr w:type="spellStart"/>
            <w:r w:rsidRPr="00AD2275">
              <w:rPr>
                <w:color w:val="000000"/>
                <w:sz w:val="20"/>
                <w:szCs w:val="20"/>
              </w:rPr>
              <w:t>Штативи</w:t>
            </w:r>
            <w:proofErr w:type="spellEnd"/>
            <w:r w:rsidRPr="00AD2275">
              <w:rPr>
                <w:color w:val="000000"/>
                <w:sz w:val="20"/>
                <w:szCs w:val="20"/>
              </w:rPr>
              <w:t xml:space="preserve">  ПП для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пробірок</w:t>
            </w:r>
            <w:proofErr w:type="spellEnd"/>
            <w:r w:rsidRPr="00AD2275">
              <w:rPr>
                <w:color w:val="000000"/>
                <w:sz w:val="20"/>
                <w:szCs w:val="20"/>
                <w:lang w:val="uk-UA"/>
              </w:rPr>
              <w:t>,</w:t>
            </w:r>
            <w:r w:rsidRPr="00AD2275">
              <w:rPr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AD2275">
              <w:rPr>
                <w:color w:val="000000"/>
                <w:sz w:val="20"/>
                <w:szCs w:val="20"/>
              </w:rPr>
              <w:t>гнізд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E3224B" w:rsidRPr="00AD2275" w:rsidTr="00E3224B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E3224B">
            <w:pPr>
              <w:numPr>
                <w:ilvl w:val="0"/>
                <w:numId w:val="7"/>
              </w:numPr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rPr>
                <w:sz w:val="20"/>
                <w:szCs w:val="20"/>
                <w:lang w:val="uk-UA"/>
              </w:rPr>
            </w:pPr>
            <w:r w:rsidRPr="00AD2275">
              <w:rPr>
                <w:sz w:val="20"/>
                <w:szCs w:val="20"/>
                <w:lang w:val="uk-UA"/>
              </w:rPr>
              <w:t>Наконечник 5-300мкл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4B" w:rsidRPr="00AD2275" w:rsidRDefault="00E3224B" w:rsidP="006B59DA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275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4B" w:rsidRPr="00AD2275" w:rsidRDefault="00E3224B" w:rsidP="006B59DA">
            <w:pPr>
              <w:spacing w:after="120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12000</w:t>
            </w:r>
          </w:p>
        </w:tc>
      </w:tr>
    </w:tbl>
    <w:p w:rsidR="0091752E" w:rsidRDefault="0091752E" w:rsidP="0091752E">
      <w:pPr>
        <w:ind w:firstLine="708"/>
        <w:rPr>
          <w:b/>
          <w:bCs/>
          <w:lang w:val="uk-UA"/>
        </w:rPr>
      </w:pPr>
      <w:r>
        <w:rPr>
          <w:b/>
          <w:bCs/>
          <w:lang w:val="uk-UA"/>
        </w:rPr>
        <w:t>_______________</w:t>
      </w:r>
    </w:p>
    <w:p w:rsidR="0091752E" w:rsidRDefault="0091752E" w:rsidP="0091752E">
      <w:pPr>
        <w:jc w:val="both"/>
        <w:rPr>
          <w:i/>
        </w:rPr>
      </w:pPr>
      <w:r>
        <w:rPr>
          <w:i/>
          <w:vertAlign w:val="superscript"/>
        </w:rPr>
        <w:t>1</w:t>
      </w:r>
      <w:r>
        <w:rPr>
          <w:i/>
        </w:rPr>
        <w:t xml:space="preserve">Посилання в </w:t>
      </w:r>
      <w:proofErr w:type="spellStart"/>
      <w:r>
        <w:rPr>
          <w:i/>
        </w:rPr>
        <w:t>тендерній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документації</w:t>
      </w:r>
      <w:proofErr w:type="spellEnd"/>
      <w:r>
        <w:rPr>
          <w:i/>
        </w:rPr>
        <w:t xml:space="preserve"> на </w:t>
      </w:r>
      <w:proofErr w:type="spellStart"/>
      <w:r>
        <w:rPr>
          <w:i/>
        </w:rPr>
        <w:t>конкретні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торгівельну</w:t>
      </w:r>
      <w:proofErr w:type="spellEnd"/>
      <w:r>
        <w:rPr>
          <w:i/>
        </w:rPr>
        <w:t xml:space="preserve"> марку </w:t>
      </w:r>
      <w:proofErr w:type="spellStart"/>
      <w:r>
        <w:rPr>
          <w:i/>
        </w:rPr>
        <w:t>чи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фірму</w:t>
      </w:r>
      <w:proofErr w:type="spellEnd"/>
      <w:r>
        <w:rPr>
          <w:i/>
        </w:rPr>
        <w:t xml:space="preserve">, патент, </w:t>
      </w:r>
      <w:proofErr w:type="spellStart"/>
      <w:r>
        <w:rPr>
          <w:i/>
        </w:rPr>
        <w:t>конструкцію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тип предмета </w:t>
      </w:r>
      <w:proofErr w:type="spellStart"/>
      <w:r>
        <w:rPr>
          <w:i/>
        </w:rPr>
        <w:t>закупі</w:t>
      </w:r>
      <w:proofErr w:type="gramStart"/>
      <w:r>
        <w:rPr>
          <w:i/>
        </w:rPr>
        <w:t>вл</w:t>
      </w:r>
      <w:proofErr w:type="gramEnd"/>
      <w:r>
        <w:rPr>
          <w:i/>
        </w:rPr>
        <w:t>і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джерело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його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походження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виробника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читати</w:t>
      </w:r>
      <w:proofErr w:type="spellEnd"/>
      <w:r>
        <w:rPr>
          <w:i/>
        </w:rPr>
        <w:t xml:space="preserve"> як «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еквівалент</w:t>
      </w:r>
      <w:proofErr w:type="spellEnd"/>
      <w:r>
        <w:rPr>
          <w:i/>
        </w:rPr>
        <w:t>».</w:t>
      </w:r>
    </w:p>
    <w:p w:rsidR="0091752E" w:rsidRDefault="0091752E" w:rsidP="0091752E">
      <w:pPr>
        <w:ind w:firstLine="708"/>
        <w:rPr>
          <w:b/>
          <w:bCs/>
        </w:rPr>
      </w:pPr>
    </w:p>
    <w:p w:rsidR="0091752E" w:rsidRDefault="0091752E" w:rsidP="0091752E">
      <w:pPr>
        <w:jc w:val="both"/>
        <w:rPr>
          <w:rStyle w:val="Arial3"/>
        </w:rPr>
      </w:pPr>
    </w:p>
    <w:p w:rsidR="00047E08" w:rsidRPr="00047E08" w:rsidRDefault="00047E08" w:rsidP="001B152E">
      <w:pPr>
        <w:ind w:firstLine="708"/>
        <w:rPr>
          <w:b/>
          <w:bCs/>
        </w:rPr>
      </w:pPr>
    </w:p>
    <w:p w:rsidR="00B27EC0" w:rsidRPr="003A731B" w:rsidRDefault="00B27EC0" w:rsidP="00B27EC0">
      <w:pPr>
        <w:ind w:left="-142" w:right="-1"/>
        <w:rPr>
          <w:b/>
        </w:rPr>
      </w:pPr>
      <w:proofErr w:type="spellStart"/>
      <w:r w:rsidRPr="003A731B">
        <w:rPr>
          <w:b/>
        </w:rPr>
        <w:t>Інші</w:t>
      </w:r>
      <w:proofErr w:type="spellEnd"/>
      <w:r w:rsidRPr="003A731B">
        <w:rPr>
          <w:b/>
        </w:rPr>
        <w:t xml:space="preserve"> </w:t>
      </w:r>
      <w:proofErr w:type="spellStart"/>
      <w:r w:rsidRPr="003A731B">
        <w:rPr>
          <w:b/>
        </w:rPr>
        <w:t>вимоги</w:t>
      </w:r>
      <w:proofErr w:type="spellEnd"/>
      <w:r w:rsidRPr="003A731B">
        <w:rPr>
          <w:b/>
        </w:rPr>
        <w:t xml:space="preserve"> до предмету </w:t>
      </w:r>
      <w:proofErr w:type="spellStart"/>
      <w:r w:rsidRPr="003A731B">
        <w:rPr>
          <w:b/>
        </w:rPr>
        <w:t>закупі</w:t>
      </w:r>
      <w:proofErr w:type="gramStart"/>
      <w:r w:rsidRPr="003A731B">
        <w:rPr>
          <w:b/>
        </w:rPr>
        <w:t>вл</w:t>
      </w:r>
      <w:proofErr w:type="gramEnd"/>
      <w:r w:rsidRPr="003A731B">
        <w:rPr>
          <w:b/>
        </w:rPr>
        <w:t>і</w:t>
      </w:r>
      <w:proofErr w:type="spellEnd"/>
      <w:r w:rsidRPr="003A731B">
        <w:rPr>
          <w:b/>
        </w:rPr>
        <w:t>:</w:t>
      </w:r>
    </w:p>
    <w:p w:rsidR="00B27EC0" w:rsidRPr="003A731B" w:rsidRDefault="00B27EC0" w:rsidP="00B27EC0">
      <w:pPr>
        <w:tabs>
          <w:tab w:val="left" w:pos="567"/>
        </w:tabs>
        <w:ind w:left="-142" w:right="-1" w:firstLine="142"/>
        <w:jc w:val="both"/>
      </w:pPr>
      <w:r w:rsidRPr="003A731B">
        <w:rPr>
          <w:rFonts w:eastAsia="Courier New"/>
        </w:rPr>
        <w:t>1.</w:t>
      </w:r>
      <w:r w:rsidRPr="003A731B">
        <w:t xml:space="preserve"> </w:t>
      </w:r>
      <w:proofErr w:type="spellStart"/>
      <w:r w:rsidRPr="003A731B">
        <w:t>Учасник</w:t>
      </w:r>
      <w:proofErr w:type="spellEnd"/>
      <w:r w:rsidRPr="003A731B">
        <w:t xml:space="preserve"> </w:t>
      </w:r>
      <w:proofErr w:type="spellStart"/>
      <w:r w:rsidRPr="003A731B">
        <w:t>визначає</w:t>
      </w:r>
      <w:proofErr w:type="spellEnd"/>
      <w:r w:rsidRPr="003A731B">
        <w:t xml:space="preserve"> </w:t>
      </w:r>
      <w:proofErr w:type="spellStart"/>
      <w:r w:rsidRPr="003A731B">
        <w:t>ціни</w:t>
      </w:r>
      <w:proofErr w:type="spellEnd"/>
      <w:r w:rsidRPr="003A731B">
        <w:t xml:space="preserve"> на </w:t>
      </w:r>
      <w:proofErr w:type="spellStart"/>
      <w:r w:rsidRPr="003A731B">
        <w:t>товари</w:t>
      </w:r>
      <w:proofErr w:type="spellEnd"/>
      <w:r w:rsidRPr="003A731B">
        <w:t xml:space="preserve">, </w:t>
      </w:r>
      <w:proofErr w:type="spellStart"/>
      <w:r w:rsidRPr="003A731B">
        <w:t>які</w:t>
      </w:r>
      <w:proofErr w:type="spellEnd"/>
      <w:r w:rsidRPr="003A731B">
        <w:t xml:space="preserve"> </w:t>
      </w:r>
      <w:proofErr w:type="spellStart"/>
      <w:r w:rsidRPr="003A731B">
        <w:t>він</w:t>
      </w:r>
      <w:proofErr w:type="spellEnd"/>
      <w:r w:rsidRPr="003A731B">
        <w:t xml:space="preserve"> </w:t>
      </w:r>
      <w:proofErr w:type="spellStart"/>
      <w:r w:rsidRPr="003A731B">
        <w:t>пропонує</w:t>
      </w:r>
      <w:proofErr w:type="spellEnd"/>
      <w:r w:rsidRPr="003A731B">
        <w:t xml:space="preserve"> </w:t>
      </w:r>
      <w:proofErr w:type="spellStart"/>
      <w:r w:rsidRPr="003A731B">
        <w:t>поставити</w:t>
      </w:r>
      <w:proofErr w:type="spellEnd"/>
      <w:r w:rsidRPr="003A731B">
        <w:t xml:space="preserve"> за Договором, </w:t>
      </w:r>
      <w:proofErr w:type="spellStart"/>
      <w:r w:rsidRPr="003A731B">
        <w:t>з</w:t>
      </w:r>
      <w:proofErr w:type="spellEnd"/>
      <w:r w:rsidRPr="003A731B">
        <w:t xml:space="preserve"> </w:t>
      </w:r>
      <w:proofErr w:type="spellStart"/>
      <w:r w:rsidRPr="003A731B">
        <w:t>урахуванням</w:t>
      </w:r>
      <w:proofErr w:type="spellEnd"/>
      <w:r w:rsidRPr="003A731B">
        <w:t xml:space="preserve"> </w:t>
      </w:r>
      <w:proofErr w:type="spellStart"/>
      <w:r w:rsidRPr="003A731B">
        <w:t>усіх</w:t>
      </w:r>
      <w:proofErr w:type="spellEnd"/>
      <w:r w:rsidRPr="003A731B">
        <w:t xml:space="preserve"> </w:t>
      </w:r>
      <w:proofErr w:type="spellStart"/>
      <w:r w:rsidRPr="003A731B">
        <w:t>своїх</w:t>
      </w:r>
      <w:proofErr w:type="spellEnd"/>
      <w:r w:rsidRPr="003A731B">
        <w:t xml:space="preserve"> </w:t>
      </w:r>
      <w:proofErr w:type="spellStart"/>
      <w:r w:rsidRPr="003A731B">
        <w:t>витрат</w:t>
      </w:r>
      <w:proofErr w:type="spellEnd"/>
      <w:r w:rsidRPr="003A731B">
        <w:t xml:space="preserve"> на доставку, </w:t>
      </w:r>
      <w:proofErr w:type="spellStart"/>
      <w:r w:rsidRPr="003A731B">
        <w:t>страхування</w:t>
      </w:r>
      <w:proofErr w:type="spellEnd"/>
      <w:r w:rsidRPr="003A731B">
        <w:t xml:space="preserve"> товару, </w:t>
      </w:r>
      <w:proofErr w:type="spellStart"/>
      <w:r w:rsidRPr="003A731B">
        <w:t>податків</w:t>
      </w:r>
      <w:proofErr w:type="spellEnd"/>
      <w:r w:rsidRPr="003A731B">
        <w:t xml:space="preserve"> </w:t>
      </w:r>
      <w:proofErr w:type="spellStart"/>
      <w:r w:rsidRPr="003A731B">
        <w:t>і</w:t>
      </w:r>
      <w:proofErr w:type="spellEnd"/>
      <w:r w:rsidRPr="003A731B">
        <w:t xml:space="preserve"> </w:t>
      </w:r>
      <w:proofErr w:type="spellStart"/>
      <w:r w:rsidRPr="003A731B">
        <w:t>зборів</w:t>
      </w:r>
      <w:proofErr w:type="spellEnd"/>
      <w:r w:rsidRPr="003A731B">
        <w:t xml:space="preserve">, </w:t>
      </w:r>
      <w:proofErr w:type="spellStart"/>
      <w:r w:rsidRPr="003A731B">
        <w:t>що</w:t>
      </w:r>
      <w:proofErr w:type="spellEnd"/>
      <w:r w:rsidRPr="003A731B">
        <w:t xml:space="preserve"> </w:t>
      </w:r>
      <w:proofErr w:type="spellStart"/>
      <w:r w:rsidRPr="003A731B">
        <w:t>сплачуються</w:t>
      </w:r>
      <w:proofErr w:type="spellEnd"/>
      <w:r w:rsidRPr="003A731B">
        <w:t xml:space="preserve"> </w:t>
      </w:r>
      <w:proofErr w:type="spellStart"/>
      <w:r w:rsidRPr="003A731B">
        <w:t>або</w:t>
      </w:r>
      <w:proofErr w:type="spellEnd"/>
      <w:r w:rsidRPr="003A731B">
        <w:t xml:space="preserve"> </w:t>
      </w:r>
      <w:proofErr w:type="spellStart"/>
      <w:r w:rsidRPr="003A731B">
        <w:t>мають</w:t>
      </w:r>
      <w:proofErr w:type="spellEnd"/>
      <w:r w:rsidRPr="003A731B">
        <w:t xml:space="preserve"> бути </w:t>
      </w:r>
      <w:proofErr w:type="spellStart"/>
      <w:r w:rsidRPr="003A731B">
        <w:t>сплачені</w:t>
      </w:r>
      <w:proofErr w:type="spellEnd"/>
      <w:r w:rsidRPr="003A731B">
        <w:t xml:space="preserve">, </w:t>
      </w:r>
      <w:proofErr w:type="spellStart"/>
      <w:r w:rsidRPr="003A731B">
        <w:t>усіх</w:t>
      </w:r>
      <w:proofErr w:type="spellEnd"/>
      <w:r w:rsidRPr="003A731B">
        <w:t xml:space="preserve"> </w:t>
      </w:r>
      <w:proofErr w:type="spellStart"/>
      <w:r w:rsidRPr="003A731B">
        <w:t>інших</w:t>
      </w:r>
      <w:proofErr w:type="spellEnd"/>
      <w:r w:rsidRPr="003A731B">
        <w:t xml:space="preserve"> </w:t>
      </w:r>
      <w:proofErr w:type="spellStart"/>
      <w:r w:rsidRPr="003A731B">
        <w:t>витрат</w:t>
      </w:r>
      <w:proofErr w:type="spellEnd"/>
      <w:r w:rsidRPr="003A731B">
        <w:t>.</w:t>
      </w:r>
    </w:p>
    <w:p w:rsidR="00B27EC0" w:rsidRDefault="00B27EC0" w:rsidP="00B27EC0">
      <w:pPr>
        <w:pStyle w:val="11"/>
        <w:tabs>
          <w:tab w:val="left" w:pos="567"/>
        </w:tabs>
        <w:spacing w:after="0" w:line="240" w:lineRule="auto"/>
        <w:ind w:left="-142" w:right="-1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3A731B">
        <w:rPr>
          <w:rFonts w:ascii="Times New Roman" w:eastAsia="Courier New" w:hAnsi="Times New Roman"/>
          <w:sz w:val="24"/>
          <w:szCs w:val="24"/>
          <w:lang w:val="uk-UA"/>
        </w:rPr>
        <w:t>2. Т</w:t>
      </w:r>
      <w:r w:rsidRPr="003A731B">
        <w:rPr>
          <w:rFonts w:ascii="Times New Roman" w:hAnsi="Times New Roman"/>
          <w:sz w:val="24"/>
          <w:szCs w:val="24"/>
          <w:lang w:val="uk-UA"/>
        </w:rPr>
        <w:t xml:space="preserve">овар, запропонований Учасником, повинен відповідати </w:t>
      </w:r>
      <w:proofErr w:type="spellStart"/>
      <w:r w:rsidRPr="003A731B">
        <w:rPr>
          <w:rFonts w:ascii="Times New Roman" w:hAnsi="Times New Roman"/>
          <w:sz w:val="24"/>
          <w:szCs w:val="24"/>
          <w:lang w:val="uk-UA"/>
        </w:rPr>
        <w:t>медико-технічним</w:t>
      </w:r>
      <w:proofErr w:type="spellEnd"/>
      <w:r w:rsidRPr="003A731B">
        <w:rPr>
          <w:rFonts w:ascii="Times New Roman" w:hAnsi="Times New Roman"/>
          <w:sz w:val="24"/>
          <w:szCs w:val="24"/>
          <w:lang w:val="uk-UA"/>
        </w:rPr>
        <w:t xml:space="preserve"> вимогам, викладеним у Додатку 2 до документації.</w:t>
      </w:r>
    </w:p>
    <w:p w:rsidR="00B27EC0" w:rsidRPr="003A731B" w:rsidRDefault="00B27EC0" w:rsidP="00B27EC0">
      <w:pPr>
        <w:pStyle w:val="11"/>
        <w:tabs>
          <w:tab w:val="left" w:pos="567"/>
        </w:tabs>
        <w:spacing w:after="0" w:line="240" w:lineRule="auto"/>
        <w:ind w:left="-142" w:right="-1" w:firstLine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7EC0" w:rsidRDefault="00B27EC0" w:rsidP="00B27EC0">
      <w:pPr>
        <w:ind w:left="-142" w:right="-1"/>
        <w:jc w:val="center"/>
        <w:rPr>
          <w:b/>
          <w:bCs/>
          <w:i/>
          <w:iCs/>
        </w:rPr>
      </w:pPr>
      <w:r w:rsidRPr="003A731B">
        <w:rPr>
          <w:b/>
          <w:bCs/>
          <w:i/>
          <w:iCs/>
        </w:rPr>
        <w:t>«</w:t>
      </w:r>
      <w:proofErr w:type="gramStart"/>
      <w:r w:rsidRPr="003A731B">
        <w:rPr>
          <w:b/>
          <w:bCs/>
          <w:i/>
          <w:iCs/>
        </w:rPr>
        <w:t>З</w:t>
      </w:r>
      <w:proofErr w:type="gramEnd"/>
      <w:r w:rsidRPr="003A731B">
        <w:rPr>
          <w:b/>
          <w:bCs/>
          <w:i/>
          <w:iCs/>
        </w:rPr>
        <w:t xml:space="preserve"> </w:t>
      </w:r>
      <w:proofErr w:type="spellStart"/>
      <w:r w:rsidRPr="003A731B">
        <w:rPr>
          <w:b/>
          <w:bCs/>
          <w:i/>
          <w:iCs/>
        </w:rPr>
        <w:t>умовами</w:t>
      </w:r>
      <w:proofErr w:type="spellEnd"/>
      <w:r w:rsidRPr="003A731B">
        <w:rPr>
          <w:b/>
          <w:bCs/>
          <w:i/>
          <w:iCs/>
        </w:rPr>
        <w:t xml:space="preserve"> </w:t>
      </w:r>
      <w:proofErr w:type="spellStart"/>
      <w:r w:rsidRPr="003A731B">
        <w:rPr>
          <w:b/>
          <w:bCs/>
          <w:i/>
          <w:iCs/>
        </w:rPr>
        <w:t>технічного</w:t>
      </w:r>
      <w:proofErr w:type="spellEnd"/>
      <w:r w:rsidRPr="003A731B">
        <w:rPr>
          <w:b/>
          <w:bCs/>
          <w:i/>
          <w:iCs/>
        </w:rPr>
        <w:t xml:space="preserve"> </w:t>
      </w:r>
      <w:proofErr w:type="spellStart"/>
      <w:r w:rsidRPr="003A731B">
        <w:rPr>
          <w:b/>
          <w:bCs/>
          <w:i/>
          <w:iCs/>
        </w:rPr>
        <w:t>завдання</w:t>
      </w:r>
      <w:proofErr w:type="spellEnd"/>
      <w:r w:rsidRPr="003A731B">
        <w:rPr>
          <w:b/>
          <w:bCs/>
          <w:i/>
          <w:iCs/>
        </w:rPr>
        <w:t xml:space="preserve"> </w:t>
      </w:r>
      <w:proofErr w:type="spellStart"/>
      <w:r w:rsidRPr="003A731B">
        <w:rPr>
          <w:b/>
          <w:bCs/>
          <w:i/>
          <w:iCs/>
        </w:rPr>
        <w:t>ознайомлені</w:t>
      </w:r>
      <w:proofErr w:type="spellEnd"/>
      <w:r w:rsidRPr="003A731B">
        <w:rPr>
          <w:b/>
          <w:bCs/>
          <w:i/>
          <w:iCs/>
        </w:rPr>
        <w:t xml:space="preserve">, </w:t>
      </w:r>
      <w:proofErr w:type="spellStart"/>
      <w:r w:rsidRPr="003A731B">
        <w:rPr>
          <w:b/>
          <w:bCs/>
          <w:i/>
          <w:iCs/>
        </w:rPr>
        <w:t>з</w:t>
      </w:r>
      <w:proofErr w:type="spellEnd"/>
      <w:r w:rsidRPr="003A731B">
        <w:rPr>
          <w:b/>
          <w:bCs/>
          <w:i/>
          <w:iCs/>
        </w:rPr>
        <w:t xml:space="preserve"> </w:t>
      </w:r>
      <w:proofErr w:type="spellStart"/>
      <w:r w:rsidRPr="003A731B">
        <w:rPr>
          <w:b/>
          <w:bCs/>
          <w:i/>
          <w:iCs/>
        </w:rPr>
        <w:t>вимогами</w:t>
      </w:r>
      <w:proofErr w:type="spellEnd"/>
      <w:r w:rsidRPr="003A731B">
        <w:rPr>
          <w:b/>
          <w:bCs/>
          <w:i/>
          <w:iCs/>
        </w:rPr>
        <w:t xml:space="preserve"> </w:t>
      </w:r>
      <w:proofErr w:type="spellStart"/>
      <w:r w:rsidRPr="003A731B">
        <w:rPr>
          <w:b/>
          <w:bCs/>
          <w:i/>
          <w:iCs/>
        </w:rPr>
        <w:t>погоджуємось</w:t>
      </w:r>
      <w:proofErr w:type="spellEnd"/>
      <w:r w:rsidRPr="003A731B">
        <w:rPr>
          <w:b/>
          <w:bCs/>
          <w:i/>
          <w:iCs/>
        </w:rPr>
        <w:t>»</w:t>
      </w:r>
    </w:p>
    <w:p w:rsidR="00B27EC0" w:rsidRPr="003A731B" w:rsidRDefault="00B27EC0" w:rsidP="00B27EC0">
      <w:pPr>
        <w:ind w:left="-142" w:right="-1"/>
        <w:rPr>
          <w:b/>
          <w:bCs/>
          <w:i/>
          <w:iCs/>
        </w:rPr>
      </w:pPr>
    </w:p>
    <w:p w:rsidR="00A32088" w:rsidRDefault="00A32088" w:rsidP="00146519">
      <w:pPr>
        <w:jc w:val="both"/>
        <w:rPr>
          <w:rStyle w:val="Arial3"/>
          <w:rFonts w:ascii="Times New Roman" w:hAnsi="Times New Roman" w:cs="Times New Roman"/>
          <w:sz w:val="22"/>
          <w:szCs w:val="22"/>
        </w:rPr>
      </w:pPr>
    </w:p>
    <w:p w:rsidR="00146519" w:rsidRPr="00A32088" w:rsidRDefault="00A32088" w:rsidP="00146519">
      <w:pPr>
        <w:jc w:val="both"/>
        <w:rPr>
          <w:rStyle w:val="Arial3"/>
          <w:rFonts w:ascii="Times New Roman" w:hAnsi="Times New Roman" w:cs="Times New Roman"/>
          <w:sz w:val="22"/>
          <w:szCs w:val="22"/>
        </w:rPr>
      </w:pPr>
      <w:r w:rsidRPr="00A32088">
        <w:rPr>
          <w:rStyle w:val="Arial3"/>
          <w:rFonts w:ascii="Times New Roman" w:hAnsi="Times New Roman" w:cs="Times New Roman"/>
          <w:sz w:val="22"/>
          <w:szCs w:val="22"/>
        </w:rPr>
        <w:t>Уповноважена особа</w:t>
      </w:r>
      <w:r>
        <w:rPr>
          <w:rStyle w:val="Arial3"/>
          <w:rFonts w:ascii="Times New Roman" w:hAnsi="Times New Roman" w:cs="Times New Roman"/>
          <w:sz w:val="22"/>
          <w:szCs w:val="22"/>
        </w:rPr>
        <w:t xml:space="preserve">            ( підпис)                      ( </w:t>
      </w:r>
      <w:proofErr w:type="spellStart"/>
      <w:r>
        <w:rPr>
          <w:rStyle w:val="Arial3"/>
          <w:rFonts w:ascii="Times New Roman" w:hAnsi="Times New Roman" w:cs="Times New Roman"/>
          <w:sz w:val="22"/>
          <w:szCs w:val="22"/>
        </w:rPr>
        <w:t>Імя</w:t>
      </w:r>
      <w:proofErr w:type="spellEnd"/>
      <w:r>
        <w:rPr>
          <w:rStyle w:val="Arial3"/>
          <w:rFonts w:ascii="Times New Roman" w:hAnsi="Times New Roman" w:cs="Times New Roman"/>
          <w:sz w:val="22"/>
          <w:szCs w:val="22"/>
        </w:rPr>
        <w:t>,Прізвище)</w:t>
      </w:r>
    </w:p>
    <w:sectPr w:rsidR="00146519" w:rsidRPr="00A32088" w:rsidSect="009F77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03D"/>
    <w:multiLevelType w:val="hybridMultilevel"/>
    <w:tmpl w:val="451C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5C72"/>
    <w:multiLevelType w:val="hybridMultilevel"/>
    <w:tmpl w:val="58D07FC4"/>
    <w:lvl w:ilvl="0" w:tplc="0EF04BB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834"/>
    <w:multiLevelType w:val="multilevel"/>
    <w:tmpl w:val="F042BF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0655FF1"/>
    <w:multiLevelType w:val="hybridMultilevel"/>
    <w:tmpl w:val="451C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747C"/>
    <w:multiLevelType w:val="hybridMultilevel"/>
    <w:tmpl w:val="10CEF3DC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356455E"/>
    <w:multiLevelType w:val="hybridMultilevel"/>
    <w:tmpl w:val="F834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50824"/>
    <w:multiLevelType w:val="hybridMultilevel"/>
    <w:tmpl w:val="451CD7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6AD"/>
    <w:rsid w:val="000174AD"/>
    <w:rsid w:val="00047E08"/>
    <w:rsid w:val="00074F34"/>
    <w:rsid w:val="00080EFD"/>
    <w:rsid w:val="000868A8"/>
    <w:rsid w:val="000D183C"/>
    <w:rsid w:val="00107F78"/>
    <w:rsid w:val="0012680A"/>
    <w:rsid w:val="001331A6"/>
    <w:rsid w:val="00146519"/>
    <w:rsid w:val="00152E49"/>
    <w:rsid w:val="001572AB"/>
    <w:rsid w:val="001A52E5"/>
    <w:rsid w:val="001B152E"/>
    <w:rsid w:val="001C7378"/>
    <w:rsid w:val="0020282B"/>
    <w:rsid w:val="00205382"/>
    <w:rsid w:val="00214E9B"/>
    <w:rsid w:val="002336DD"/>
    <w:rsid w:val="002829E3"/>
    <w:rsid w:val="002D3613"/>
    <w:rsid w:val="002D4D38"/>
    <w:rsid w:val="002D654C"/>
    <w:rsid w:val="002E3D30"/>
    <w:rsid w:val="00301DFB"/>
    <w:rsid w:val="00354E82"/>
    <w:rsid w:val="0037103F"/>
    <w:rsid w:val="00387042"/>
    <w:rsid w:val="003E1A74"/>
    <w:rsid w:val="003F337B"/>
    <w:rsid w:val="00410C2D"/>
    <w:rsid w:val="00467B8B"/>
    <w:rsid w:val="00496F0C"/>
    <w:rsid w:val="004A4298"/>
    <w:rsid w:val="004A564F"/>
    <w:rsid w:val="004B150D"/>
    <w:rsid w:val="004B5DCE"/>
    <w:rsid w:val="004B6F89"/>
    <w:rsid w:val="004C42E1"/>
    <w:rsid w:val="00522433"/>
    <w:rsid w:val="00567010"/>
    <w:rsid w:val="00573844"/>
    <w:rsid w:val="005A4C8A"/>
    <w:rsid w:val="005B137E"/>
    <w:rsid w:val="005D2A14"/>
    <w:rsid w:val="00601F8A"/>
    <w:rsid w:val="00613D3C"/>
    <w:rsid w:val="00630A2D"/>
    <w:rsid w:val="00636A27"/>
    <w:rsid w:val="00661A7E"/>
    <w:rsid w:val="00665FC6"/>
    <w:rsid w:val="00684EE5"/>
    <w:rsid w:val="00685832"/>
    <w:rsid w:val="00701916"/>
    <w:rsid w:val="0072541E"/>
    <w:rsid w:val="00727E01"/>
    <w:rsid w:val="007C3607"/>
    <w:rsid w:val="007D580C"/>
    <w:rsid w:val="00835863"/>
    <w:rsid w:val="00862587"/>
    <w:rsid w:val="008644C2"/>
    <w:rsid w:val="008A2779"/>
    <w:rsid w:val="008E55C7"/>
    <w:rsid w:val="008E5A22"/>
    <w:rsid w:val="009039DB"/>
    <w:rsid w:val="0090541F"/>
    <w:rsid w:val="0091752E"/>
    <w:rsid w:val="00921922"/>
    <w:rsid w:val="00945692"/>
    <w:rsid w:val="009659EA"/>
    <w:rsid w:val="009666AD"/>
    <w:rsid w:val="0097178F"/>
    <w:rsid w:val="00984590"/>
    <w:rsid w:val="009946F6"/>
    <w:rsid w:val="009D4EE0"/>
    <w:rsid w:val="009F3F4D"/>
    <w:rsid w:val="009F5089"/>
    <w:rsid w:val="009F7781"/>
    <w:rsid w:val="00A14B69"/>
    <w:rsid w:val="00A32088"/>
    <w:rsid w:val="00A94AB4"/>
    <w:rsid w:val="00AB1DF4"/>
    <w:rsid w:val="00B27EC0"/>
    <w:rsid w:val="00B4421F"/>
    <w:rsid w:val="00B766DF"/>
    <w:rsid w:val="00BF0424"/>
    <w:rsid w:val="00BF24C4"/>
    <w:rsid w:val="00C131E0"/>
    <w:rsid w:val="00C15101"/>
    <w:rsid w:val="00C47B5F"/>
    <w:rsid w:val="00C60F87"/>
    <w:rsid w:val="00CD03BA"/>
    <w:rsid w:val="00CF411F"/>
    <w:rsid w:val="00D00E69"/>
    <w:rsid w:val="00D01CA8"/>
    <w:rsid w:val="00D316A7"/>
    <w:rsid w:val="00D53A16"/>
    <w:rsid w:val="00D70862"/>
    <w:rsid w:val="00D91405"/>
    <w:rsid w:val="00DA6710"/>
    <w:rsid w:val="00E3224B"/>
    <w:rsid w:val="00E33D17"/>
    <w:rsid w:val="00EA45AC"/>
    <w:rsid w:val="00EF6431"/>
    <w:rsid w:val="00EF695E"/>
    <w:rsid w:val="00F13B71"/>
    <w:rsid w:val="00F15151"/>
    <w:rsid w:val="00F317E5"/>
    <w:rsid w:val="00F32C87"/>
    <w:rsid w:val="00F34D72"/>
    <w:rsid w:val="00F6564C"/>
    <w:rsid w:val="00F802FA"/>
    <w:rsid w:val="00FC3BD9"/>
    <w:rsid w:val="00FF2EB5"/>
    <w:rsid w:val="00F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53A16"/>
    <w:rPr>
      <w:sz w:val="22"/>
      <w:szCs w:val="22"/>
      <w:lang w:val="uk-UA" w:eastAsia="en-US"/>
    </w:rPr>
  </w:style>
  <w:style w:type="character" w:customStyle="1" w:styleId="a4">
    <w:name w:val="Без интервала Знак"/>
    <w:link w:val="a3"/>
    <w:uiPriority w:val="99"/>
    <w:locked/>
    <w:rsid w:val="00D53A16"/>
    <w:rPr>
      <w:sz w:val="22"/>
      <w:szCs w:val="22"/>
      <w:lang w:val="uk-UA" w:eastAsia="en-US" w:bidi="ar-SA"/>
    </w:rPr>
  </w:style>
  <w:style w:type="paragraph" w:styleId="a5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link w:val="1"/>
    <w:uiPriority w:val="99"/>
    <w:unhideWhenUsed/>
    <w:rsid w:val="0097178F"/>
    <w:rPr>
      <w:lang w:val="en-US"/>
    </w:rPr>
  </w:style>
  <w:style w:type="character" w:customStyle="1" w:styleId="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5"/>
    <w:uiPriority w:val="99"/>
    <w:locked/>
    <w:rsid w:val="0097178F"/>
    <w:rPr>
      <w:lang w:val="en-US"/>
    </w:rPr>
  </w:style>
  <w:style w:type="paragraph" w:styleId="a6">
    <w:name w:val="List Paragraph"/>
    <w:basedOn w:val="a"/>
    <w:uiPriority w:val="34"/>
    <w:qFormat/>
    <w:rsid w:val="00D53A16"/>
    <w:pPr>
      <w:ind w:left="720"/>
      <w:contextualSpacing/>
    </w:pPr>
  </w:style>
  <w:style w:type="paragraph" w:styleId="a7">
    <w:name w:val="Subtitle"/>
    <w:basedOn w:val="a"/>
    <w:next w:val="a"/>
    <w:link w:val="a8"/>
    <w:uiPriority w:val="99"/>
    <w:qFormat/>
    <w:rsid w:val="00D53A16"/>
    <w:pPr>
      <w:spacing w:after="60"/>
      <w:jc w:val="center"/>
      <w:outlineLvl w:val="1"/>
    </w:pPr>
    <w:rPr>
      <w:rFonts w:ascii="Calibri Light" w:hAnsi="Calibri Light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D53A16"/>
    <w:rPr>
      <w:rFonts w:ascii="Calibri Light" w:hAnsi="Calibri Light"/>
      <w:sz w:val="24"/>
      <w:lang w:val="uk-UA" w:eastAsia="en-US"/>
    </w:rPr>
  </w:style>
  <w:style w:type="paragraph" w:customStyle="1" w:styleId="10">
    <w:name w:val="Без интервала1"/>
    <w:link w:val="NoSpacingChar"/>
    <w:rsid w:val="00146519"/>
    <w:pPr>
      <w:widowControl w:val="0"/>
      <w:suppressAutoHyphens/>
      <w:autoSpaceDE w:val="0"/>
    </w:pPr>
    <w:rPr>
      <w:rFonts w:ascii="Times New Roman CYR" w:eastAsia="Times New Roman" w:hAnsi="Times New Roman CYR"/>
      <w:sz w:val="22"/>
      <w:lang w:eastAsia="ar-SA"/>
    </w:rPr>
  </w:style>
  <w:style w:type="character" w:customStyle="1" w:styleId="NoSpacingChar">
    <w:name w:val="No Spacing Char"/>
    <w:link w:val="10"/>
    <w:locked/>
    <w:rsid w:val="00146519"/>
    <w:rPr>
      <w:rFonts w:ascii="Times New Roman CYR" w:eastAsia="Times New Roman" w:hAnsi="Times New Roman CYR"/>
      <w:sz w:val="22"/>
      <w:lang w:eastAsia="ar-SA"/>
    </w:rPr>
  </w:style>
  <w:style w:type="paragraph" w:styleId="a9">
    <w:name w:val="footer"/>
    <w:basedOn w:val="a"/>
    <w:link w:val="aa"/>
    <w:uiPriority w:val="99"/>
    <w:rsid w:val="00146519"/>
    <w:pPr>
      <w:tabs>
        <w:tab w:val="center" w:pos="4819"/>
        <w:tab w:val="right" w:pos="9639"/>
      </w:tabs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46519"/>
    <w:rPr>
      <w:lang w:val="uk-UA" w:eastAsia="en-US"/>
    </w:rPr>
  </w:style>
  <w:style w:type="paragraph" w:styleId="ab">
    <w:name w:val="Body Text"/>
    <w:basedOn w:val="a"/>
    <w:link w:val="ac"/>
    <w:uiPriority w:val="99"/>
    <w:semiHidden/>
    <w:unhideWhenUsed/>
    <w:rsid w:val="00146519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146519"/>
    <w:rPr>
      <w:sz w:val="22"/>
      <w:szCs w:val="22"/>
      <w:lang w:val="uk-UA" w:eastAsia="en-US"/>
    </w:rPr>
  </w:style>
  <w:style w:type="character" w:customStyle="1" w:styleId="Arial2">
    <w:name w:val="Основной текст + Arial2"/>
    <w:aliases w:val="82,5 pt2,Не полужирный2,Курсив"/>
    <w:rsid w:val="00146519"/>
    <w:rPr>
      <w:rFonts w:ascii="Arial" w:eastAsia="Courier New" w:hAnsi="Arial" w:cs="Arial" w:hint="default"/>
      <w:b/>
      <w:bCs/>
      <w:i/>
      <w:iCs/>
      <w:color w:val="000000"/>
      <w:sz w:val="17"/>
      <w:szCs w:val="17"/>
      <w:shd w:val="clear" w:color="auto" w:fill="FFFFFF"/>
      <w:lang w:val="uk-UA" w:eastAsia="uk-UA"/>
    </w:rPr>
  </w:style>
  <w:style w:type="character" w:customStyle="1" w:styleId="Arial3">
    <w:name w:val="Основной текст + Arial3"/>
    <w:aliases w:val="7,5 pt3"/>
    <w:rsid w:val="00146519"/>
    <w:rPr>
      <w:rFonts w:ascii="Arial" w:hAnsi="Arial" w:cs="Arial"/>
      <w:b/>
      <w:bCs/>
      <w:color w:val="000000"/>
      <w:sz w:val="15"/>
      <w:szCs w:val="15"/>
      <w:shd w:val="clear" w:color="auto" w:fill="FFFFFF"/>
      <w:lang w:val="uk-UA" w:eastAsia="uk-UA"/>
    </w:rPr>
  </w:style>
  <w:style w:type="table" w:styleId="ad">
    <w:name w:val="Table Grid"/>
    <w:basedOn w:val="a1"/>
    <w:uiPriority w:val="59"/>
    <w:rsid w:val="00A14B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A671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6710"/>
    <w:rPr>
      <w:rFonts w:ascii="Segoe UI" w:eastAsia="Times New Roman" w:hAnsi="Segoe UI" w:cs="Segoe UI"/>
      <w:sz w:val="18"/>
      <w:szCs w:val="18"/>
    </w:rPr>
  </w:style>
  <w:style w:type="paragraph" w:customStyle="1" w:styleId="xfmc1">
    <w:name w:val="xfmc1"/>
    <w:basedOn w:val="a"/>
    <w:qFormat/>
    <w:rsid w:val="00661A7E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locked/>
    <w:rsid w:val="00496F0C"/>
    <w:rPr>
      <w:i/>
      <w:iCs/>
    </w:rPr>
  </w:style>
  <w:style w:type="paragraph" w:customStyle="1" w:styleId="Default">
    <w:name w:val="Default"/>
    <w:rsid w:val="004B5D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1">
    <w:name w:val="Основной текст_"/>
    <w:link w:val="3"/>
    <w:locked/>
    <w:rsid w:val="0094569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qFormat/>
    <w:rsid w:val="00945692"/>
    <w:pPr>
      <w:shd w:val="clear" w:color="auto" w:fill="FFFFFF"/>
      <w:spacing w:before="120" w:after="840" w:line="0" w:lineRule="atLeast"/>
    </w:pPr>
    <w:rPr>
      <w:rFonts w:eastAsia="Calibri"/>
      <w:sz w:val="23"/>
      <w:szCs w:val="23"/>
    </w:rPr>
  </w:style>
  <w:style w:type="paragraph" w:customStyle="1" w:styleId="11">
    <w:name w:val="Абзац списка1"/>
    <w:basedOn w:val="a"/>
    <w:qFormat/>
    <w:rsid w:val="00B27EC0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color w:val="00000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3898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2023-01-25T14:11:00Z</cp:lastPrinted>
  <dcterms:created xsi:type="dcterms:W3CDTF">2024-02-20T15:06:00Z</dcterms:created>
  <dcterms:modified xsi:type="dcterms:W3CDTF">2024-04-12T10:10:00Z</dcterms:modified>
</cp:coreProperties>
</file>