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059A" w14:textId="76CE1178" w:rsidR="00E87B60" w:rsidRPr="003F0892" w:rsidRDefault="00E87B60" w:rsidP="00E87B60">
      <w:pPr>
        <w:pStyle w:v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F0892">
        <w:rPr>
          <w:rFonts w:ascii="Times New Roman" w:eastAsia="Times New Roman" w:hAnsi="Times New Roman" w:cs="Times New Roman"/>
          <w:b/>
          <w:color w:val="000000"/>
          <w:sz w:val="24"/>
          <w:szCs w:val="24"/>
        </w:rPr>
        <w:t xml:space="preserve">ДОДАТОК  </w:t>
      </w:r>
      <w:r w:rsidR="0049416E">
        <w:rPr>
          <w:rFonts w:ascii="Times New Roman" w:eastAsia="Times New Roman" w:hAnsi="Times New Roman" w:cs="Times New Roman"/>
          <w:b/>
          <w:color w:val="000000"/>
          <w:sz w:val="24"/>
          <w:szCs w:val="24"/>
        </w:rPr>
        <w:t>2</w:t>
      </w:r>
    </w:p>
    <w:p w14:paraId="1E90D916" w14:textId="77777777" w:rsidR="00E87B60" w:rsidRPr="003F0892" w:rsidRDefault="00E87B60" w:rsidP="00E87B6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F0892">
        <w:rPr>
          <w:rFonts w:ascii="Times New Roman" w:eastAsia="Times New Roman" w:hAnsi="Times New Roman" w:cs="Times New Roman"/>
          <w:i/>
          <w:color w:val="000000"/>
          <w:sz w:val="24"/>
          <w:szCs w:val="24"/>
        </w:rPr>
        <w:t xml:space="preserve">до тендерної документації </w:t>
      </w:r>
    </w:p>
    <w:p w14:paraId="355AF4B3" w14:textId="77777777" w:rsidR="00E87B60" w:rsidRPr="004A0BFA" w:rsidRDefault="00E87B60" w:rsidP="00A80654">
      <w:pPr>
        <w:spacing w:after="0" w:line="240" w:lineRule="auto"/>
        <w:jc w:val="center"/>
        <w:rPr>
          <w:rFonts w:ascii="Times New Roman" w:eastAsia="Times New Roman" w:hAnsi="Times New Roman" w:cs="Times New Roman"/>
          <w:b/>
          <w:sz w:val="26"/>
          <w:szCs w:val="26"/>
          <w:lang w:val="uk-UA"/>
        </w:rPr>
      </w:pPr>
    </w:p>
    <w:p w14:paraId="6F4BED3F" w14:textId="20FEA476" w:rsidR="00AA4F53" w:rsidRDefault="00D63878" w:rsidP="00A80654">
      <w:pPr>
        <w:tabs>
          <w:tab w:val="left" w:pos="5828"/>
        </w:tabs>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ТЕХНІЧНІ ВИМОГИ</w:t>
      </w:r>
    </w:p>
    <w:p w14:paraId="4ED9702A" w14:textId="77777777" w:rsidR="00AA4F53" w:rsidRPr="004A0BFA" w:rsidRDefault="00AA4F53" w:rsidP="00AA4F53">
      <w:pPr>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Інформація про необхідні технічні,</w:t>
      </w:r>
    </w:p>
    <w:p w14:paraId="06B0D2DA" w14:textId="77777777" w:rsidR="00AA4F53" w:rsidRDefault="00AA4F53" w:rsidP="00AA4F53">
      <w:pPr>
        <w:tabs>
          <w:tab w:val="left" w:pos="5828"/>
        </w:tabs>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якісні та кількісні характеристики предмета закупівлі:</w:t>
      </w:r>
    </w:p>
    <w:p w14:paraId="42EC0FFB" w14:textId="77777777" w:rsidR="007C53CC" w:rsidRDefault="007C53CC" w:rsidP="00AA4F53">
      <w:pPr>
        <w:tabs>
          <w:tab w:val="left" w:pos="5828"/>
        </w:tabs>
        <w:spacing w:after="0" w:line="240" w:lineRule="auto"/>
        <w:jc w:val="center"/>
        <w:rPr>
          <w:rFonts w:ascii="Times New Roman" w:eastAsia="Times New Roman" w:hAnsi="Times New Roman" w:cs="Times New Roman"/>
          <w:b/>
          <w:sz w:val="26"/>
          <w:szCs w:val="26"/>
          <w:lang w:val="uk-UA"/>
        </w:rPr>
      </w:pPr>
    </w:p>
    <w:p w14:paraId="60B7B484" w14:textId="11D15DA1" w:rsidR="00DA6918" w:rsidRPr="00550539" w:rsidRDefault="00113E6E" w:rsidP="00DA6918">
      <w:pPr>
        <w:jc w:val="center"/>
        <w:rPr>
          <w:rFonts w:ascii="Times New Roman" w:hAnsi="Times New Roman" w:cs="Times New Roman"/>
          <w:b/>
          <w:sz w:val="24"/>
          <w:szCs w:val="24"/>
          <w:lang w:val="uk-UA"/>
        </w:rPr>
      </w:pPr>
      <w:bookmarkStart w:id="0" w:name="_Hlk125382441"/>
      <w:r w:rsidRPr="00C479C9">
        <w:rPr>
          <w:rFonts w:ascii="Times New Roman" w:hAnsi="Times New Roman" w:cs="Times New Roman"/>
          <w:b/>
          <w:bCs/>
          <w:sz w:val="24"/>
          <w:szCs w:val="24"/>
        </w:rPr>
        <w:t xml:space="preserve">Портативний радіоелектронний засіб протидії безпілотним літальним апаратам КВЕРТУС AD </w:t>
      </w:r>
      <w:r w:rsidRPr="00A43B3C">
        <w:rPr>
          <w:rFonts w:ascii="Times New Roman" w:hAnsi="Times New Roman" w:cs="Times New Roman"/>
          <w:b/>
          <w:bCs/>
          <w:noProof/>
          <w:sz w:val="24"/>
          <w:szCs w:val="24"/>
        </w:rPr>
        <w:t>KRAKEN М</w:t>
      </w:r>
      <w:r>
        <w:rPr>
          <w:b/>
          <w:bCs/>
          <w:noProof/>
        </w:rPr>
        <w:t xml:space="preserve"> </w:t>
      </w:r>
      <w:r>
        <w:rPr>
          <w:b/>
          <w:bCs/>
          <w:noProof/>
          <w:lang w:val="uk-UA"/>
        </w:rPr>
        <w:t>або</w:t>
      </w:r>
      <w:r w:rsidR="00E023AC">
        <w:rPr>
          <w:b/>
          <w:bCs/>
          <w:noProof/>
          <w:lang w:val="uk-UA"/>
        </w:rPr>
        <w:t xml:space="preserve"> еквівалент</w:t>
      </w:r>
      <w:r>
        <w:rPr>
          <w:b/>
          <w:bCs/>
          <w:noProof/>
          <w:lang w:val="uk-UA"/>
        </w:rPr>
        <w:t xml:space="preserve"> </w:t>
      </w:r>
      <w:r>
        <w:rPr>
          <w:rFonts w:ascii="Times New Roman" w:hAnsi="Times New Roman" w:cs="Times New Roman"/>
          <w:b/>
          <w:sz w:val="24"/>
          <w:szCs w:val="24"/>
          <w:lang w:val="en-US"/>
        </w:rPr>
        <w:t xml:space="preserve">  </w:t>
      </w:r>
      <w:r w:rsidR="00DA6918" w:rsidRPr="00FA3F09">
        <w:rPr>
          <w:rFonts w:ascii="Times New Roman" w:hAnsi="Times New Roman" w:cs="Times New Roman"/>
          <w:b/>
          <w:i/>
          <w:sz w:val="24"/>
          <w:szCs w:val="24"/>
          <w:lang w:val="uk-UA"/>
        </w:rPr>
        <w:t xml:space="preserve">ДК 021:2015: </w:t>
      </w:r>
      <w:r w:rsidR="00805052" w:rsidRPr="00805052">
        <w:rPr>
          <w:rFonts w:ascii="Times New Roman" w:hAnsi="Times New Roman" w:cs="Times New Roman"/>
          <w:b/>
          <w:bCs/>
          <w:i/>
          <w:iCs/>
          <w:color w:val="000000"/>
          <w:sz w:val="24"/>
          <w:szCs w:val="24"/>
          <w:bdr w:val="none" w:sz="0" w:space="0" w:color="auto" w:frame="1"/>
          <w:shd w:val="clear" w:color="auto" w:fill="FDFEFD"/>
        </w:rPr>
        <w:t>35730000-0</w:t>
      </w:r>
      <w:r w:rsidR="00805052" w:rsidRPr="00805052">
        <w:rPr>
          <w:rFonts w:ascii="Times New Roman" w:hAnsi="Times New Roman" w:cs="Times New Roman"/>
          <w:b/>
          <w:bCs/>
          <w:i/>
          <w:iCs/>
          <w:color w:val="777777"/>
          <w:sz w:val="24"/>
          <w:szCs w:val="24"/>
          <w:shd w:val="clear" w:color="auto" w:fill="FDFEFD"/>
        </w:rPr>
        <w:t> - </w:t>
      </w:r>
      <w:r w:rsidR="00805052" w:rsidRPr="00805052">
        <w:rPr>
          <w:rFonts w:ascii="Times New Roman" w:hAnsi="Times New Roman" w:cs="Times New Roman"/>
          <w:b/>
          <w:bCs/>
          <w:i/>
          <w:iCs/>
          <w:color w:val="000000"/>
          <w:sz w:val="24"/>
          <w:szCs w:val="24"/>
          <w:bdr w:val="none" w:sz="0" w:space="0" w:color="auto" w:frame="1"/>
          <w:shd w:val="clear" w:color="auto" w:fill="FDFEFD"/>
        </w:rPr>
        <w:t>Електронні бойові комплекси та засоби радіоелектронного захисту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DA6918" w:rsidRPr="00FA3F09" w14:paraId="714AE270" w14:textId="77777777" w:rsidTr="008C5F1E">
        <w:trPr>
          <w:trHeight w:val="1012"/>
        </w:trPr>
        <w:tc>
          <w:tcPr>
            <w:tcW w:w="709" w:type="dxa"/>
            <w:tcMar>
              <w:top w:w="0" w:type="dxa"/>
              <w:left w:w="108" w:type="dxa"/>
              <w:bottom w:w="0" w:type="dxa"/>
              <w:right w:w="108" w:type="dxa"/>
            </w:tcMar>
          </w:tcPr>
          <w:p w14:paraId="02951768"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2CAF9007"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Найменування Товару</w:t>
            </w:r>
          </w:p>
        </w:tc>
        <w:tc>
          <w:tcPr>
            <w:tcW w:w="1417" w:type="dxa"/>
          </w:tcPr>
          <w:p w14:paraId="66352C91"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Од. виміру</w:t>
            </w:r>
          </w:p>
        </w:tc>
        <w:tc>
          <w:tcPr>
            <w:tcW w:w="1560" w:type="dxa"/>
          </w:tcPr>
          <w:p w14:paraId="20FBA738"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Кількість</w:t>
            </w:r>
          </w:p>
        </w:tc>
      </w:tr>
      <w:tr w:rsidR="00DA6918" w:rsidRPr="00FA3F09" w14:paraId="6DB96FEF" w14:textId="77777777" w:rsidTr="008C5F1E">
        <w:trPr>
          <w:trHeight w:val="139"/>
        </w:trPr>
        <w:tc>
          <w:tcPr>
            <w:tcW w:w="709" w:type="dxa"/>
            <w:tcMar>
              <w:top w:w="0" w:type="dxa"/>
              <w:left w:w="108" w:type="dxa"/>
              <w:bottom w:w="0" w:type="dxa"/>
              <w:right w:w="108" w:type="dxa"/>
            </w:tcMar>
            <w:vAlign w:val="center"/>
          </w:tcPr>
          <w:p w14:paraId="60DDCD62" w14:textId="77777777" w:rsidR="00DA6918" w:rsidRPr="00FA3F09" w:rsidRDefault="00DA6918" w:rsidP="008C5F1E">
            <w:pPr>
              <w:spacing w:after="0" w:line="240" w:lineRule="auto"/>
              <w:ind w:left="34"/>
              <w:jc w:val="center"/>
              <w:rPr>
                <w:rFonts w:ascii="Times New Roman" w:eastAsia="Times New Roman" w:hAnsi="Times New Roman" w:cs="Times New Roman"/>
                <w:b/>
                <w:noProof/>
                <w:sz w:val="24"/>
                <w:szCs w:val="24"/>
                <w:lang w:val="uk-UA" w:eastAsia="uk-UA"/>
              </w:rPr>
            </w:pPr>
            <w:r w:rsidRPr="00FA3F09">
              <w:rPr>
                <w:rFonts w:ascii="Times New Roman" w:eastAsia="Times New Roman" w:hAnsi="Times New Roman" w:cs="Times New Roman"/>
                <w:b/>
                <w:noProof/>
                <w:sz w:val="24"/>
                <w:szCs w:val="24"/>
                <w:lang w:val="uk-UA" w:eastAsia="uk-UA"/>
              </w:rPr>
              <w:t>1.</w:t>
            </w:r>
          </w:p>
        </w:tc>
        <w:tc>
          <w:tcPr>
            <w:tcW w:w="5812" w:type="dxa"/>
            <w:tcMar>
              <w:top w:w="0" w:type="dxa"/>
              <w:left w:w="108" w:type="dxa"/>
              <w:bottom w:w="0" w:type="dxa"/>
              <w:right w:w="108" w:type="dxa"/>
            </w:tcMar>
            <w:vAlign w:val="center"/>
          </w:tcPr>
          <w:p w14:paraId="5DE2CE65" w14:textId="77777777" w:rsidR="00113E6E" w:rsidRDefault="00113E6E" w:rsidP="008C5F1E">
            <w:pPr>
              <w:rPr>
                <w:rFonts w:ascii="Times New Roman" w:hAnsi="Times New Roman" w:cs="Times New Roman"/>
                <w:b/>
                <w:sz w:val="24"/>
                <w:szCs w:val="24"/>
                <w:lang w:val="en-US"/>
              </w:rPr>
            </w:pPr>
            <w:r w:rsidRPr="00C479C9">
              <w:rPr>
                <w:rFonts w:ascii="Times New Roman" w:hAnsi="Times New Roman" w:cs="Times New Roman"/>
                <w:b/>
                <w:bCs/>
                <w:sz w:val="24"/>
                <w:szCs w:val="24"/>
              </w:rPr>
              <w:t xml:space="preserve">Портативний радіоелектронний засіб протидії безпілотним літальним апаратам КВЕРТУС AD </w:t>
            </w:r>
            <w:r w:rsidRPr="00A43B3C">
              <w:rPr>
                <w:rFonts w:ascii="Times New Roman" w:hAnsi="Times New Roman" w:cs="Times New Roman"/>
                <w:b/>
                <w:bCs/>
                <w:noProof/>
                <w:sz w:val="24"/>
                <w:szCs w:val="24"/>
              </w:rPr>
              <w:t>KRAKEN М</w:t>
            </w:r>
            <w:r>
              <w:rPr>
                <w:b/>
                <w:bCs/>
                <w:noProof/>
              </w:rPr>
              <w:t xml:space="preserve"> </w:t>
            </w:r>
            <w:r>
              <w:rPr>
                <w:rFonts w:ascii="Times New Roman" w:hAnsi="Times New Roman" w:cs="Times New Roman"/>
                <w:b/>
                <w:sz w:val="24"/>
                <w:szCs w:val="24"/>
                <w:lang w:val="en-US"/>
              </w:rPr>
              <w:t xml:space="preserve">  або еквівалент </w:t>
            </w:r>
          </w:p>
          <w:p w14:paraId="4FB94F45" w14:textId="394D19C8" w:rsidR="00DA6918" w:rsidRPr="007952EF" w:rsidRDefault="00DA6918" w:rsidP="008C5F1E">
            <w:pPr>
              <w:rPr>
                <w:rFonts w:ascii="Times New Roman" w:hAnsi="Times New Roman"/>
                <w:i/>
                <w:sz w:val="20"/>
                <w:szCs w:val="20"/>
                <w:lang w:val="uk-UA"/>
              </w:rPr>
            </w:pPr>
            <w:r w:rsidRPr="007952EF">
              <w:rPr>
                <w:rFonts w:ascii="Times New Roman" w:hAnsi="Times New Roman"/>
                <w:b/>
                <w:i/>
                <w:sz w:val="20"/>
                <w:szCs w:val="20"/>
                <w:lang w:val="uk-UA"/>
              </w:rPr>
              <w:t xml:space="preserve">Обґрунтування </w:t>
            </w:r>
            <w:r w:rsidRPr="007952EF">
              <w:rPr>
                <w:rFonts w:ascii="Times New Roman" w:hAnsi="Times New Roman"/>
                <w:i/>
                <w:sz w:val="20"/>
                <w:szCs w:val="20"/>
                <w:lang w:val="uk-UA"/>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14:paraId="1322DFDD" w14:textId="77777777" w:rsidR="00DA6918" w:rsidRPr="006A7D37" w:rsidRDefault="00DA6918" w:rsidP="008C5F1E">
            <w:pPr>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1560" w:type="dxa"/>
            <w:vAlign w:val="center"/>
          </w:tcPr>
          <w:p w14:paraId="3BF2D3F0" w14:textId="56B5FA24" w:rsidR="00DA6918" w:rsidRPr="0089294E" w:rsidRDefault="00113E6E" w:rsidP="008C5F1E">
            <w:pPr>
              <w:jc w:val="center"/>
              <w:rPr>
                <w:rFonts w:ascii="Times New Roman" w:hAnsi="Times New Roman" w:cs="Times New Roman"/>
                <w:b/>
                <w:strike/>
                <w:sz w:val="24"/>
                <w:szCs w:val="24"/>
                <w:lang w:val="uk-UA"/>
              </w:rPr>
            </w:pPr>
            <w:r>
              <w:rPr>
                <w:rFonts w:ascii="Times New Roman" w:hAnsi="Times New Roman" w:cs="Times New Roman"/>
                <w:b/>
                <w:sz w:val="24"/>
                <w:szCs w:val="24"/>
                <w:lang w:val="uk-UA"/>
              </w:rPr>
              <w:t xml:space="preserve">5 </w:t>
            </w:r>
            <w:r w:rsidR="000A2A62">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П’ять </w:t>
            </w:r>
            <w:r w:rsidR="000A2A62">
              <w:rPr>
                <w:rFonts w:ascii="Times New Roman" w:hAnsi="Times New Roman" w:cs="Times New Roman"/>
                <w:b/>
                <w:sz w:val="24"/>
                <w:szCs w:val="24"/>
                <w:lang w:val="uk-UA"/>
              </w:rPr>
              <w:t>)</w:t>
            </w:r>
          </w:p>
        </w:tc>
      </w:tr>
    </w:tbl>
    <w:p w14:paraId="7E08042E" w14:textId="77777777" w:rsidR="00DA6918" w:rsidRPr="00FA3F09" w:rsidRDefault="00DA6918" w:rsidP="00DA6918">
      <w:pPr>
        <w:pStyle w:val="a4"/>
        <w:ind w:left="0"/>
        <w:rPr>
          <w:rFonts w:ascii="Times New Roman" w:eastAsia="Times New Roman" w:hAnsi="Times New Roman" w:cs="Times New Roman"/>
          <w:i/>
          <w:sz w:val="24"/>
          <w:szCs w:val="24"/>
          <w:lang w:val="uk-UA" w:eastAsia="uk-UA"/>
        </w:rPr>
      </w:pPr>
    </w:p>
    <w:p w14:paraId="14954955" w14:textId="77777777" w:rsidR="00DA6918" w:rsidRDefault="00DA6918" w:rsidP="00DA6918">
      <w:pPr>
        <w:pStyle w:val="a4"/>
        <w:jc w:val="center"/>
        <w:rPr>
          <w:rFonts w:ascii="Times New Roman" w:eastAsia="Times New Roman" w:hAnsi="Times New Roman" w:cs="Times New Roman"/>
          <w:b/>
          <w:sz w:val="24"/>
          <w:szCs w:val="24"/>
          <w:lang w:eastAsia="uk-UA"/>
        </w:rPr>
      </w:pPr>
      <w:r w:rsidRPr="00FA3F09">
        <w:rPr>
          <w:rFonts w:ascii="Times New Roman" w:eastAsia="Times New Roman" w:hAnsi="Times New Roman" w:cs="Times New Roman"/>
          <w:b/>
          <w:sz w:val="24"/>
          <w:szCs w:val="24"/>
          <w:lang w:eastAsia="uk-UA"/>
        </w:rPr>
        <w:t>Технічні</w:t>
      </w:r>
      <w:r w:rsidRPr="00FA3F09">
        <w:rPr>
          <w:rFonts w:ascii="Times New Roman" w:eastAsia="Times New Roman" w:hAnsi="Times New Roman" w:cs="Times New Roman"/>
          <w:b/>
          <w:sz w:val="24"/>
          <w:szCs w:val="24"/>
          <w:lang w:val="uk-UA" w:eastAsia="uk-UA"/>
        </w:rPr>
        <w:t xml:space="preserve"> характеристики та</w:t>
      </w:r>
      <w:r w:rsidRPr="00FA3F09">
        <w:rPr>
          <w:rFonts w:ascii="Times New Roman" w:eastAsia="Times New Roman" w:hAnsi="Times New Roman" w:cs="Times New Roman"/>
          <w:b/>
          <w:sz w:val="24"/>
          <w:szCs w:val="24"/>
          <w:lang w:eastAsia="uk-UA"/>
        </w:rPr>
        <w:t xml:space="preserve"> вимоги до товару:</w:t>
      </w:r>
    </w:p>
    <w:p w14:paraId="3E2AF5A8" w14:textId="785F4926" w:rsidR="00DA6918" w:rsidRDefault="00113E6E" w:rsidP="00805052">
      <w:pPr>
        <w:rPr>
          <w:rFonts w:ascii="Times New Roman" w:eastAsia="Times New Roman" w:hAnsi="Times New Roman" w:cs="Times New Roman"/>
          <w:iCs/>
          <w:sz w:val="24"/>
          <w:szCs w:val="24"/>
          <w:lang w:val="uk-UA"/>
        </w:rPr>
      </w:pPr>
      <w:r w:rsidRPr="00C479C9">
        <w:rPr>
          <w:rFonts w:ascii="Times New Roman" w:hAnsi="Times New Roman" w:cs="Times New Roman"/>
          <w:b/>
          <w:bCs/>
          <w:sz w:val="24"/>
          <w:szCs w:val="24"/>
        </w:rPr>
        <w:t xml:space="preserve">Портативний радіоелектронний засіб протидії безпілотним літальним апаратам КВЕРТУС AD </w:t>
      </w:r>
      <w:r w:rsidRPr="00A43B3C">
        <w:rPr>
          <w:rFonts w:ascii="Times New Roman" w:hAnsi="Times New Roman" w:cs="Times New Roman"/>
          <w:b/>
          <w:bCs/>
          <w:noProof/>
          <w:sz w:val="24"/>
          <w:szCs w:val="24"/>
        </w:rPr>
        <w:t>KRAKEN М</w:t>
      </w:r>
      <w:r w:rsidR="00E023AC">
        <w:rPr>
          <w:rFonts w:ascii="Times New Roman" w:hAnsi="Times New Roman" w:cs="Times New Roman"/>
          <w:b/>
          <w:bCs/>
          <w:noProof/>
          <w:sz w:val="24"/>
          <w:szCs w:val="24"/>
          <w:lang w:val="uk-UA"/>
        </w:rPr>
        <w:t xml:space="preserve"> або еквівалент</w:t>
      </w:r>
      <w:r>
        <w:rPr>
          <w:b/>
          <w:bCs/>
          <w:noProof/>
        </w:rPr>
        <w:t xml:space="preserve"> </w:t>
      </w:r>
      <w:r w:rsidR="00805052">
        <w:rPr>
          <w:rFonts w:ascii="Times New Roman" w:hAnsi="Times New Roman" w:cs="Times New Roman"/>
          <w:b/>
          <w:sz w:val="24"/>
          <w:szCs w:val="24"/>
          <w:lang w:val="uk-UA"/>
        </w:rPr>
        <w:t xml:space="preserve">, </w:t>
      </w:r>
      <w:r w:rsidR="00DA6918" w:rsidRPr="00320319">
        <w:rPr>
          <w:rFonts w:ascii="Times New Roman" w:eastAsia="Times New Roman" w:hAnsi="Times New Roman" w:cs="Times New Roman"/>
          <w:iCs/>
          <w:sz w:val="24"/>
          <w:szCs w:val="24"/>
          <w:lang w:val="uk-UA"/>
        </w:rPr>
        <w:t xml:space="preserve"> що планує закупити Замовник, повинен відповідати (або мати кращі - еквівалент) наступним технічним характеристикам:</w:t>
      </w:r>
    </w:p>
    <w:p w14:paraId="1A4F2864" w14:textId="77777777" w:rsidR="00113E6E" w:rsidRPr="00113E6E" w:rsidRDefault="00113E6E" w:rsidP="00113E6E">
      <w:pPr>
        <w:pStyle w:val="a9"/>
        <w:shd w:val="clear" w:color="auto" w:fill="FFFFFF"/>
        <w:spacing w:before="0"/>
        <w:textAlignment w:val="baseline"/>
        <w:rPr>
          <w:b/>
          <w:bCs/>
          <w:noProof/>
        </w:rPr>
      </w:pPr>
      <w:r w:rsidRPr="00113E6E">
        <w:rPr>
          <w:b/>
          <w:bCs/>
        </w:rPr>
        <w:t>Технічні характеристики приладу:</w:t>
      </w:r>
    </w:p>
    <w:p w14:paraId="69CD42C7" w14:textId="77777777" w:rsidR="00113E6E" w:rsidRPr="00113E6E" w:rsidRDefault="00113E6E" w:rsidP="00113E6E">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sz w:val="24"/>
          <w:szCs w:val="24"/>
          <w:lang w:val="uk-UA" w:eastAsia="uk-UA"/>
        </w:rPr>
      </w:pPr>
      <w:r w:rsidRPr="00113E6E">
        <w:rPr>
          <w:rFonts w:ascii="Times New Roman" w:eastAsia="Times New Roman" w:hAnsi="Times New Roman" w:cs="Times New Roman"/>
          <w:sz w:val="24"/>
          <w:szCs w:val="24"/>
          <w:lang w:val="uk-UA" w:eastAsia="uk-UA"/>
        </w:rPr>
        <w:t>При використанні направлених антен дальність роботи приладу складає до 1400 м, кут розкриву антени 60°. </w:t>
      </w:r>
    </w:p>
    <w:p w14:paraId="0287C891" w14:textId="77777777" w:rsidR="00113E6E" w:rsidRPr="00113E6E" w:rsidRDefault="00113E6E" w:rsidP="00113E6E">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sz w:val="24"/>
          <w:szCs w:val="24"/>
          <w:lang w:val="uk-UA" w:eastAsia="uk-UA"/>
        </w:rPr>
      </w:pPr>
      <w:r w:rsidRPr="00113E6E">
        <w:rPr>
          <w:rFonts w:ascii="Times New Roman" w:eastAsia="Times New Roman" w:hAnsi="Times New Roman" w:cs="Times New Roman"/>
          <w:sz w:val="24"/>
          <w:szCs w:val="24"/>
          <w:lang w:val="uk-UA" w:eastAsia="uk-UA"/>
        </w:rPr>
        <w:t>Джерело живлення — 220-240 / DC 27V.</w:t>
      </w:r>
    </w:p>
    <w:p w14:paraId="2E260CA3" w14:textId="77777777" w:rsidR="00113E6E" w:rsidRPr="00113E6E" w:rsidRDefault="00113E6E" w:rsidP="00113E6E">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sz w:val="24"/>
          <w:szCs w:val="24"/>
          <w:lang w:val="uk-UA" w:eastAsia="uk-UA"/>
        </w:rPr>
      </w:pPr>
      <w:r w:rsidRPr="00113E6E">
        <w:rPr>
          <w:rFonts w:ascii="Times New Roman" w:eastAsia="Times New Roman" w:hAnsi="Times New Roman" w:cs="Times New Roman"/>
          <w:sz w:val="24"/>
          <w:szCs w:val="24"/>
          <w:lang w:val="uk-UA" w:eastAsia="uk-UA"/>
        </w:rPr>
        <w:t>Споживана потужність приладу не перевищує 1кВт.</w:t>
      </w:r>
    </w:p>
    <w:p w14:paraId="04BF9845" w14:textId="77777777" w:rsidR="00113E6E" w:rsidRPr="00113E6E" w:rsidRDefault="00113E6E" w:rsidP="00113E6E">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sz w:val="24"/>
          <w:szCs w:val="24"/>
          <w:lang w:val="uk-UA" w:eastAsia="uk-UA"/>
        </w:rPr>
      </w:pPr>
      <w:r w:rsidRPr="00113E6E">
        <w:rPr>
          <w:rFonts w:ascii="Times New Roman" w:eastAsia="Times New Roman" w:hAnsi="Times New Roman" w:cs="Times New Roman"/>
          <w:sz w:val="24"/>
          <w:szCs w:val="24"/>
          <w:lang w:val="uk-UA" w:eastAsia="uk-UA"/>
        </w:rPr>
        <w:t>Радіус придушення каналів керування БПЛА: штирьові антени до 800м,   направлена антена до 1400м.</w:t>
      </w:r>
    </w:p>
    <w:p w14:paraId="45414B62" w14:textId="77777777" w:rsidR="00113E6E" w:rsidRPr="00113E6E" w:rsidRDefault="00113E6E" w:rsidP="00113E6E">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sz w:val="24"/>
          <w:szCs w:val="24"/>
          <w:lang w:val="uk-UA" w:eastAsia="uk-UA"/>
        </w:rPr>
      </w:pPr>
      <w:r w:rsidRPr="00113E6E">
        <w:rPr>
          <w:rFonts w:ascii="Times New Roman" w:eastAsia="Times New Roman" w:hAnsi="Times New Roman" w:cs="Times New Roman"/>
          <w:sz w:val="24"/>
          <w:szCs w:val="24"/>
          <w:lang w:val="uk-UA" w:eastAsia="uk-UA"/>
        </w:rPr>
        <w:t>Вага комплексу – 30  кг. </w:t>
      </w:r>
    </w:p>
    <w:p w14:paraId="74F5D0E8" w14:textId="77777777" w:rsidR="00113E6E" w:rsidRPr="00113E6E" w:rsidRDefault="00113E6E" w:rsidP="00113E6E">
      <w:pPr>
        <w:numPr>
          <w:ilvl w:val="0"/>
          <w:numId w:val="10"/>
        </w:numPr>
        <w:shd w:val="clear" w:color="auto" w:fill="FFFFFF"/>
        <w:spacing w:before="100" w:beforeAutospacing="1" w:after="100" w:afterAutospacing="1" w:line="240" w:lineRule="auto"/>
        <w:ind w:left="1095" w:right="-143"/>
        <w:rPr>
          <w:rFonts w:ascii="Times New Roman" w:eastAsia="Times New Roman" w:hAnsi="Times New Roman" w:cs="Times New Roman"/>
          <w:sz w:val="24"/>
          <w:szCs w:val="24"/>
          <w:lang w:val="uk-UA" w:eastAsia="uk-UA"/>
        </w:rPr>
      </w:pPr>
      <w:r w:rsidRPr="00113E6E">
        <w:rPr>
          <w:rFonts w:ascii="Times New Roman" w:eastAsia="Times New Roman" w:hAnsi="Times New Roman" w:cs="Times New Roman"/>
          <w:sz w:val="24"/>
          <w:szCs w:val="24"/>
          <w:lang w:val="uk-UA" w:eastAsia="uk-UA"/>
        </w:rPr>
        <w:t>Для використання направленої антени, потрібно підключити її до незадіяних каналів.</w:t>
      </w:r>
    </w:p>
    <w:p w14:paraId="155C3A1D" w14:textId="77777777" w:rsidR="00113E6E" w:rsidRPr="00113E6E" w:rsidRDefault="00113E6E" w:rsidP="00113E6E">
      <w:pPr>
        <w:numPr>
          <w:ilvl w:val="0"/>
          <w:numId w:val="10"/>
        </w:numPr>
        <w:shd w:val="clear" w:color="auto" w:fill="FFFFFF"/>
        <w:spacing w:before="100" w:beforeAutospacing="1" w:after="100" w:afterAutospacing="1" w:line="240" w:lineRule="auto"/>
        <w:ind w:left="1095" w:right="141"/>
        <w:rPr>
          <w:rFonts w:ascii="Times New Roman" w:eastAsia="Times New Roman" w:hAnsi="Times New Roman" w:cs="Times New Roman"/>
          <w:sz w:val="24"/>
          <w:szCs w:val="24"/>
          <w:lang w:val="uk-UA" w:eastAsia="uk-UA"/>
        </w:rPr>
      </w:pPr>
      <w:r w:rsidRPr="00113E6E">
        <w:rPr>
          <w:rFonts w:ascii="Times New Roman" w:eastAsia="Times New Roman" w:hAnsi="Times New Roman" w:cs="Times New Roman"/>
          <w:sz w:val="24"/>
          <w:szCs w:val="24"/>
          <w:lang w:val="uk-UA" w:eastAsia="uk-UA"/>
        </w:rPr>
        <w:t>Розміри без антен – 28х40х59</w:t>
      </w:r>
    </w:p>
    <w:p w14:paraId="0E2E1852" w14:textId="77777777" w:rsidR="00113E6E" w:rsidRPr="00113E6E" w:rsidRDefault="00113E6E" w:rsidP="00113E6E">
      <w:pPr>
        <w:autoSpaceDE w:val="0"/>
        <w:autoSpaceDN w:val="0"/>
        <w:spacing w:after="0" w:line="240" w:lineRule="auto"/>
        <w:rPr>
          <w:rFonts w:ascii="Times New Roman" w:eastAsia="Times New Roman" w:hAnsi="Times New Roman" w:cs="Times New Roman"/>
          <w:sz w:val="24"/>
          <w:szCs w:val="24"/>
          <w:lang w:eastAsia="uk-UA"/>
        </w:rPr>
      </w:pPr>
    </w:p>
    <w:p w14:paraId="1967B498" w14:textId="77777777" w:rsidR="00113E6E" w:rsidRPr="00113E6E" w:rsidRDefault="00113E6E" w:rsidP="00113E6E">
      <w:pPr>
        <w:shd w:val="clear" w:color="auto" w:fill="FFFFFF"/>
        <w:spacing w:after="0"/>
        <w:textAlignment w:val="baseline"/>
        <w:rPr>
          <w:rFonts w:ascii="Times New Roman" w:eastAsia="Times New Roman" w:hAnsi="Times New Roman" w:cs="Times New Roman"/>
          <w:b/>
          <w:bCs/>
          <w:sz w:val="24"/>
          <w:szCs w:val="24"/>
          <w:lang w:val="uk-UA" w:eastAsia="uk-UA"/>
        </w:rPr>
      </w:pPr>
    </w:p>
    <w:p w14:paraId="3A87E48A" w14:textId="77777777" w:rsidR="00113E6E" w:rsidRPr="00113E6E" w:rsidRDefault="00113E6E" w:rsidP="00113E6E">
      <w:pPr>
        <w:shd w:val="clear" w:color="auto" w:fill="FFFFFF"/>
        <w:spacing w:after="0"/>
        <w:textAlignment w:val="baseline"/>
        <w:rPr>
          <w:rFonts w:ascii="Times New Roman" w:eastAsia="Times New Roman" w:hAnsi="Times New Roman" w:cs="Times New Roman"/>
          <w:sz w:val="24"/>
          <w:szCs w:val="24"/>
          <w:lang w:val="uk-UA" w:eastAsia="uk-UA"/>
        </w:rPr>
      </w:pPr>
      <w:r w:rsidRPr="00113E6E">
        <w:rPr>
          <w:rFonts w:ascii="Times New Roman" w:eastAsia="Times New Roman" w:hAnsi="Times New Roman" w:cs="Times New Roman"/>
          <w:b/>
          <w:bCs/>
          <w:sz w:val="24"/>
          <w:szCs w:val="24"/>
          <w:lang w:val="uk-UA" w:eastAsia="uk-UA"/>
        </w:rPr>
        <w:t>Діапазони блокування частот:</w:t>
      </w:r>
      <w:r w:rsidRPr="00113E6E">
        <w:rPr>
          <w:rFonts w:ascii="Times New Roman" w:eastAsia="Times New Roman" w:hAnsi="Times New Roman" w:cs="Times New Roman"/>
          <w:b/>
          <w:bCs/>
          <w:sz w:val="24"/>
          <w:szCs w:val="24"/>
          <w:lang w:val="uk-UA" w:eastAsia="uk-UA"/>
        </w:rPr>
        <w:br/>
      </w:r>
    </w:p>
    <w:tbl>
      <w:tblPr>
        <w:tblStyle w:val="a8"/>
        <w:tblW w:w="8366" w:type="dxa"/>
        <w:tblInd w:w="-5" w:type="dxa"/>
        <w:tblLook w:val="04A0" w:firstRow="1" w:lastRow="0" w:firstColumn="1" w:lastColumn="0" w:noHBand="0" w:noVBand="1"/>
      </w:tblPr>
      <w:tblGrid>
        <w:gridCol w:w="458"/>
        <w:gridCol w:w="4933"/>
        <w:gridCol w:w="1274"/>
        <w:gridCol w:w="1701"/>
      </w:tblGrid>
      <w:tr w:rsidR="00113E6E" w:rsidRPr="00113E6E" w14:paraId="72D43A7E" w14:textId="77777777" w:rsidTr="00113E6E">
        <w:trPr>
          <w:trHeight w:val="289"/>
        </w:trPr>
        <w:tc>
          <w:tcPr>
            <w:tcW w:w="458" w:type="dxa"/>
          </w:tcPr>
          <w:p w14:paraId="0A575A41" w14:textId="77777777" w:rsidR="00113E6E" w:rsidRPr="00113E6E" w:rsidRDefault="00113E6E" w:rsidP="0092623B">
            <w:pPr>
              <w:rPr>
                <w:rFonts w:ascii="Times New Roman" w:hAnsi="Times New Roman" w:cs="Times New Roman"/>
                <w:b/>
                <w:bCs/>
                <w:sz w:val="24"/>
                <w:szCs w:val="24"/>
                <w:lang w:val="uk-UA"/>
              </w:rPr>
            </w:pPr>
            <w:r w:rsidRPr="00113E6E">
              <w:rPr>
                <w:rFonts w:ascii="Times New Roman" w:hAnsi="Times New Roman" w:cs="Times New Roman"/>
                <w:b/>
                <w:bCs/>
                <w:sz w:val="24"/>
                <w:szCs w:val="24"/>
              </w:rPr>
              <w:t>№</w:t>
            </w:r>
          </w:p>
        </w:tc>
        <w:tc>
          <w:tcPr>
            <w:tcW w:w="4933" w:type="dxa"/>
          </w:tcPr>
          <w:p w14:paraId="542E141A" w14:textId="77777777" w:rsidR="00113E6E" w:rsidRPr="00113E6E" w:rsidRDefault="00113E6E" w:rsidP="0092623B">
            <w:pPr>
              <w:rPr>
                <w:rFonts w:ascii="Times New Roman" w:hAnsi="Times New Roman" w:cs="Times New Roman"/>
                <w:b/>
                <w:bCs/>
                <w:sz w:val="24"/>
                <w:szCs w:val="24"/>
              </w:rPr>
            </w:pPr>
            <w:r w:rsidRPr="00113E6E">
              <w:rPr>
                <w:rFonts w:ascii="Times New Roman" w:hAnsi="Times New Roman" w:cs="Times New Roman"/>
                <w:b/>
                <w:bCs/>
                <w:sz w:val="24"/>
                <w:szCs w:val="24"/>
              </w:rPr>
              <w:t>Канали перешкод</w:t>
            </w:r>
          </w:p>
        </w:tc>
        <w:tc>
          <w:tcPr>
            <w:tcW w:w="1274" w:type="dxa"/>
          </w:tcPr>
          <w:p w14:paraId="06C614E5" w14:textId="77777777" w:rsidR="00113E6E" w:rsidRPr="00113E6E" w:rsidRDefault="00113E6E" w:rsidP="0092623B">
            <w:pPr>
              <w:jc w:val="center"/>
              <w:rPr>
                <w:rFonts w:ascii="Times New Roman" w:hAnsi="Times New Roman" w:cs="Times New Roman"/>
                <w:b/>
                <w:bCs/>
                <w:sz w:val="24"/>
                <w:szCs w:val="24"/>
              </w:rPr>
            </w:pPr>
            <w:r w:rsidRPr="00113E6E">
              <w:rPr>
                <w:rFonts w:ascii="Times New Roman" w:hAnsi="Times New Roman" w:cs="Times New Roman"/>
                <w:b/>
                <w:bCs/>
                <w:sz w:val="24"/>
                <w:szCs w:val="24"/>
              </w:rPr>
              <w:t>МГц</w:t>
            </w:r>
          </w:p>
        </w:tc>
        <w:tc>
          <w:tcPr>
            <w:tcW w:w="1701" w:type="dxa"/>
          </w:tcPr>
          <w:p w14:paraId="781C5ACC" w14:textId="77777777" w:rsidR="00113E6E" w:rsidRPr="00113E6E" w:rsidRDefault="00113E6E" w:rsidP="0092623B">
            <w:pPr>
              <w:rPr>
                <w:rFonts w:ascii="Times New Roman" w:hAnsi="Times New Roman" w:cs="Times New Roman"/>
                <w:b/>
                <w:bCs/>
                <w:sz w:val="24"/>
                <w:szCs w:val="24"/>
              </w:rPr>
            </w:pPr>
            <w:r w:rsidRPr="00113E6E">
              <w:rPr>
                <w:rFonts w:ascii="Times New Roman" w:hAnsi="Times New Roman" w:cs="Times New Roman"/>
                <w:b/>
                <w:bCs/>
                <w:sz w:val="24"/>
                <w:szCs w:val="24"/>
              </w:rPr>
              <w:t>Потужність, Вт</w:t>
            </w:r>
          </w:p>
        </w:tc>
      </w:tr>
      <w:tr w:rsidR="00113E6E" w:rsidRPr="00113E6E" w14:paraId="43620687" w14:textId="77777777" w:rsidTr="00113E6E">
        <w:tc>
          <w:tcPr>
            <w:tcW w:w="458" w:type="dxa"/>
          </w:tcPr>
          <w:p w14:paraId="52D4F3AD"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1.</w:t>
            </w:r>
          </w:p>
        </w:tc>
        <w:tc>
          <w:tcPr>
            <w:tcW w:w="4933" w:type="dxa"/>
          </w:tcPr>
          <w:p w14:paraId="4E951015"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 xml:space="preserve">Дистанційне радіоуправління </w:t>
            </w:r>
          </w:p>
        </w:tc>
        <w:tc>
          <w:tcPr>
            <w:tcW w:w="1274" w:type="dxa"/>
          </w:tcPr>
          <w:p w14:paraId="4796E679"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433-434</w:t>
            </w:r>
          </w:p>
        </w:tc>
        <w:tc>
          <w:tcPr>
            <w:tcW w:w="1701" w:type="dxa"/>
          </w:tcPr>
          <w:p w14:paraId="03147891" w14:textId="77777777" w:rsidR="00113E6E" w:rsidRPr="00113E6E" w:rsidRDefault="00113E6E" w:rsidP="0092623B">
            <w:pPr>
              <w:rPr>
                <w:rFonts w:ascii="Times New Roman" w:hAnsi="Times New Roman" w:cs="Times New Roman"/>
                <w:sz w:val="24"/>
                <w:szCs w:val="24"/>
                <w:lang w:val="uk-UA"/>
              </w:rPr>
            </w:pPr>
            <w:r w:rsidRPr="00113E6E">
              <w:rPr>
                <w:rFonts w:ascii="Times New Roman" w:hAnsi="Times New Roman" w:cs="Times New Roman"/>
                <w:sz w:val="24"/>
                <w:szCs w:val="24"/>
              </w:rPr>
              <w:t>40</w:t>
            </w:r>
            <w:r w:rsidRPr="00113E6E">
              <w:rPr>
                <w:rFonts w:ascii="Times New Roman" w:hAnsi="Times New Roman" w:cs="Times New Roman"/>
                <w:sz w:val="24"/>
                <w:szCs w:val="24"/>
                <w:lang w:val="uk-UA"/>
              </w:rPr>
              <w:t xml:space="preserve"> </w:t>
            </w:r>
            <w:r w:rsidRPr="00113E6E">
              <w:rPr>
                <w:rFonts w:ascii="Times New Roman" w:hAnsi="Times New Roman" w:cs="Times New Roman"/>
                <w:sz w:val="24"/>
                <w:szCs w:val="24"/>
              </w:rPr>
              <w:t>Вт</w:t>
            </w:r>
          </w:p>
        </w:tc>
      </w:tr>
      <w:tr w:rsidR="00113E6E" w:rsidRPr="00113E6E" w14:paraId="2FA5C7E5" w14:textId="77777777" w:rsidTr="00113E6E">
        <w:tc>
          <w:tcPr>
            <w:tcW w:w="458" w:type="dxa"/>
          </w:tcPr>
          <w:p w14:paraId="22A13733"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2.</w:t>
            </w:r>
          </w:p>
        </w:tc>
        <w:tc>
          <w:tcPr>
            <w:tcW w:w="4933" w:type="dxa"/>
          </w:tcPr>
          <w:p w14:paraId="1DCF54F4"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Дистанційне радіоуправління</w:t>
            </w:r>
          </w:p>
        </w:tc>
        <w:tc>
          <w:tcPr>
            <w:tcW w:w="1274" w:type="dxa"/>
          </w:tcPr>
          <w:p w14:paraId="35FADBAC"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850-930</w:t>
            </w:r>
          </w:p>
        </w:tc>
        <w:tc>
          <w:tcPr>
            <w:tcW w:w="1701" w:type="dxa"/>
          </w:tcPr>
          <w:p w14:paraId="73CA36D0" w14:textId="77777777" w:rsidR="00113E6E" w:rsidRPr="00113E6E" w:rsidRDefault="00113E6E" w:rsidP="0092623B">
            <w:pPr>
              <w:rPr>
                <w:rFonts w:ascii="Times New Roman" w:hAnsi="Times New Roman" w:cs="Times New Roman"/>
                <w:sz w:val="24"/>
                <w:szCs w:val="24"/>
                <w:lang w:val="uk-UA"/>
              </w:rPr>
            </w:pPr>
            <w:r w:rsidRPr="00113E6E">
              <w:rPr>
                <w:rFonts w:ascii="Times New Roman" w:hAnsi="Times New Roman" w:cs="Times New Roman"/>
                <w:sz w:val="24"/>
                <w:szCs w:val="24"/>
              </w:rPr>
              <w:t>30</w:t>
            </w:r>
            <w:r w:rsidRPr="00113E6E">
              <w:rPr>
                <w:rFonts w:ascii="Times New Roman" w:hAnsi="Times New Roman" w:cs="Times New Roman"/>
                <w:sz w:val="24"/>
                <w:szCs w:val="24"/>
                <w:lang w:val="uk-UA"/>
              </w:rPr>
              <w:t xml:space="preserve"> </w:t>
            </w:r>
            <w:r w:rsidRPr="00113E6E">
              <w:rPr>
                <w:rFonts w:ascii="Times New Roman" w:hAnsi="Times New Roman" w:cs="Times New Roman"/>
                <w:sz w:val="24"/>
                <w:szCs w:val="24"/>
              </w:rPr>
              <w:t>Вт</w:t>
            </w:r>
          </w:p>
        </w:tc>
      </w:tr>
      <w:tr w:rsidR="00113E6E" w:rsidRPr="00113E6E" w14:paraId="1C80D58A" w14:textId="77777777" w:rsidTr="00113E6E">
        <w:tc>
          <w:tcPr>
            <w:tcW w:w="458" w:type="dxa"/>
          </w:tcPr>
          <w:p w14:paraId="05F25943"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lastRenderedPageBreak/>
              <w:t>3.</w:t>
            </w:r>
          </w:p>
        </w:tc>
        <w:tc>
          <w:tcPr>
            <w:tcW w:w="4933" w:type="dxa"/>
          </w:tcPr>
          <w:p w14:paraId="3D57143D"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Дистанційне радіоуправління</w:t>
            </w:r>
          </w:p>
        </w:tc>
        <w:tc>
          <w:tcPr>
            <w:tcW w:w="1274" w:type="dxa"/>
          </w:tcPr>
          <w:p w14:paraId="50B04B24"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850-930</w:t>
            </w:r>
          </w:p>
        </w:tc>
        <w:tc>
          <w:tcPr>
            <w:tcW w:w="1701" w:type="dxa"/>
          </w:tcPr>
          <w:p w14:paraId="163F7BE6" w14:textId="77777777" w:rsidR="00113E6E" w:rsidRPr="00113E6E" w:rsidRDefault="00113E6E" w:rsidP="0092623B">
            <w:pPr>
              <w:rPr>
                <w:rFonts w:ascii="Times New Roman" w:hAnsi="Times New Roman" w:cs="Times New Roman"/>
                <w:sz w:val="24"/>
                <w:szCs w:val="24"/>
                <w:lang w:val="uk-UA"/>
              </w:rPr>
            </w:pPr>
            <w:r w:rsidRPr="00113E6E">
              <w:rPr>
                <w:rFonts w:ascii="Times New Roman" w:hAnsi="Times New Roman" w:cs="Times New Roman"/>
                <w:sz w:val="24"/>
                <w:szCs w:val="24"/>
              </w:rPr>
              <w:t>30</w:t>
            </w:r>
            <w:r w:rsidRPr="00113E6E">
              <w:rPr>
                <w:rFonts w:ascii="Times New Roman" w:hAnsi="Times New Roman" w:cs="Times New Roman"/>
                <w:sz w:val="24"/>
                <w:szCs w:val="24"/>
                <w:lang w:val="uk-UA"/>
              </w:rPr>
              <w:t xml:space="preserve"> </w:t>
            </w:r>
            <w:r w:rsidRPr="00113E6E">
              <w:rPr>
                <w:rFonts w:ascii="Times New Roman" w:hAnsi="Times New Roman" w:cs="Times New Roman"/>
                <w:sz w:val="24"/>
                <w:szCs w:val="24"/>
              </w:rPr>
              <w:t>Вт</w:t>
            </w:r>
          </w:p>
        </w:tc>
      </w:tr>
      <w:tr w:rsidR="00113E6E" w:rsidRPr="00113E6E" w14:paraId="223C0007" w14:textId="77777777" w:rsidTr="00113E6E">
        <w:tc>
          <w:tcPr>
            <w:tcW w:w="458" w:type="dxa"/>
          </w:tcPr>
          <w:p w14:paraId="158CBE57"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4.</w:t>
            </w:r>
          </w:p>
        </w:tc>
        <w:tc>
          <w:tcPr>
            <w:tcW w:w="4933" w:type="dxa"/>
          </w:tcPr>
          <w:p w14:paraId="536ED3B7" w14:textId="77777777" w:rsidR="00113E6E" w:rsidRPr="00113E6E" w:rsidRDefault="00113E6E" w:rsidP="0092623B">
            <w:pPr>
              <w:rPr>
                <w:rFonts w:ascii="Times New Roman" w:hAnsi="Times New Roman" w:cs="Times New Roman"/>
                <w:sz w:val="24"/>
                <w:szCs w:val="24"/>
                <w:lang w:val="en-US"/>
              </w:rPr>
            </w:pPr>
            <w:r w:rsidRPr="00113E6E">
              <w:rPr>
                <w:rFonts w:ascii="Times New Roman" w:hAnsi="Times New Roman" w:cs="Times New Roman"/>
                <w:sz w:val="24"/>
                <w:szCs w:val="24"/>
                <w:lang w:val="en-US"/>
              </w:rPr>
              <w:t>GPS-</w:t>
            </w:r>
            <w:r w:rsidRPr="00113E6E">
              <w:rPr>
                <w:rFonts w:ascii="Times New Roman" w:hAnsi="Times New Roman" w:cs="Times New Roman"/>
                <w:sz w:val="24"/>
                <w:szCs w:val="24"/>
              </w:rPr>
              <w:t xml:space="preserve">навігація </w:t>
            </w:r>
            <w:r w:rsidRPr="00113E6E">
              <w:rPr>
                <w:rFonts w:ascii="Times New Roman" w:hAnsi="Times New Roman" w:cs="Times New Roman"/>
                <w:sz w:val="24"/>
                <w:szCs w:val="24"/>
                <w:lang w:val="en-US"/>
              </w:rPr>
              <w:t>L2, L5</w:t>
            </w:r>
          </w:p>
        </w:tc>
        <w:tc>
          <w:tcPr>
            <w:tcW w:w="1274" w:type="dxa"/>
          </w:tcPr>
          <w:p w14:paraId="5DBCF197" w14:textId="77777777" w:rsidR="00113E6E" w:rsidRPr="00113E6E" w:rsidRDefault="00113E6E" w:rsidP="0092623B">
            <w:pPr>
              <w:rPr>
                <w:rFonts w:ascii="Times New Roman" w:hAnsi="Times New Roman" w:cs="Times New Roman"/>
                <w:sz w:val="24"/>
                <w:szCs w:val="24"/>
                <w:lang w:val="en-US"/>
              </w:rPr>
            </w:pPr>
            <w:r w:rsidRPr="00113E6E">
              <w:rPr>
                <w:rFonts w:ascii="Times New Roman" w:hAnsi="Times New Roman" w:cs="Times New Roman"/>
                <w:sz w:val="24"/>
                <w:szCs w:val="24"/>
                <w:lang w:val="en-US"/>
              </w:rPr>
              <w:t>1100-1300</w:t>
            </w:r>
          </w:p>
        </w:tc>
        <w:tc>
          <w:tcPr>
            <w:tcW w:w="1701" w:type="dxa"/>
          </w:tcPr>
          <w:p w14:paraId="348D0D17" w14:textId="77777777" w:rsidR="00113E6E" w:rsidRPr="00113E6E" w:rsidRDefault="00113E6E" w:rsidP="0092623B">
            <w:pPr>
              <w:rPr>
                <w:rFonts w:ascii="Times New Roman" w:hAnsi="Times New Roman" w:cs="Times New Roman"/>
                <w:sz w:val="24"/>
                <w:szCs w:val="24"/>
                <w:lang w:val="uk-UA"/>
              </w:rPr>
            </w:pPr>
            <w:r w:rsidRPr="00113E6E">
              <w:rPr>
                <w:rFonts w:ascii="Times New Roman" w:hAnsi="Times New Roman" w:cs="Times New Roman"/>
                <w:sz w:val="24"/>
                <w:szCs w:val="24"/>
                <w:lang w:val="en-US"/>
              </w:rPr>
              <w:t>25</w:t>
            </w:r>
            <w:r w:rsidRPr="00113E6E">
              <w:rPr>
                <w:rFonts w:ascii="Times New Roman" w:hAnsi="Times New Roman" w:cs="Times New Roman"/>
                <w:sz w:val="24"/>
                <w:szCs w:val="24"/>
                <w:lang w:val="uk-UA"/>
              </w:rPr>
              <w:t xml:space="preserve"> </w:t>
            </w:r>
            <w:r w:rsidRPr="00113E6E">
              <w:rPr>
                <w:rFonts w:ascii="Times New Roman" w:hAnsi="Times New Roman" w:cs="Times New Roman"/>
                <w:sz w:val="24"/>
                <w:szCs w:val="24"/>
              </w:rPr>
              <w:t>Вт</w:t>
            </w:r>
          </w:p>
        </w:tc>
      </w:tr>
      <w:tr w:rsidR="00113E6E" w:rsidRPr="00113E6E" w14:paraId="592973C0" w14:textId="77777777" w:rsidTr="00113E6E">
        <w:tc>
          <w:tcPr>
            <w:tcW w:w="458" w:type="dxa"/>
          </w:tcPr>
          <w:p w14:paraId="72D9C9C2"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5.</w:t>
            </w:r>
          </w:p>
        </w:tc>
        <w:tc>
          <w:tcPr>
            <w:tcW w:w="4933" w:type="dxa"/>
          </w:tcPr>
          <w:p w14:paraId="281E00AD"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lang w:val="en-US"/>
              </w:rPr>
              <w:t>GPS-</w:t>
            </w:r>
            <w:r w:rsidRPr="00113E6E">
              <w:rPr>
                <w:rFonts w:ascii="Times New Roman" w:hAnsi="Times New Roman" w:cs="Times New Roman"/>
                <w:sz w:val="24"/>
                <w:szCs w:val="24"/>
              </w:rPr>
              <w:t xml:space="preserve">навігація </w:t>
            </w:r>
            <w:r w:rsidRPr="00113E6E">
              <w:rPr>
                <w:rFonts w:ascii="Times New Roman" w:hAnsi="Times New Roman" w:cs="Times New Roman"/>
                <w:sz w:val="24"/>
                <w:szCs w:val="24"/>
                <w:lang w:val="en-US"/>
              </w:rPr>
              <w:t xml:space="preserve">L1 + GLONASS </w:t>
            </w:r>
          </w:p>
        </w:tc>
        <w:tc>
          <w:tcPr>
            <w:tcW w:w="1274" w:type="dxa"/>
          </w:tcPr>
          <w:p w14:paraId="220CC797" w14:textId="77777777" w:rsidR="00113E6E" w:rsidRPr="00113E6E" w:rsidRDefault="00113E6E" w:rsidP="0092623B">
            <w:pPr>
              <w:rPr>
                <w:rFonts w:ascii="Times New Roman" w:hAnsi="Times New Roman" w:cs="Times New Roman"/>
                <w:sz w:val="24"/>
                <w:szCs w:val="24"/>
                <w:lang w:val="en-US"/>
              </w:rPr>
            </w:pPr>
            <w:r w:rsidRPr="00113E6E">
              <w:rPr>
                <w:rFonts w:ascii="Times New Roman" w:hAnsi="Times New Roman" w:cs="Times New Roman"/>
                <w:sz w:val="24"/>
                <w:szCs w:val="24"/>
                <w:lang w:val="en-US"/>
              </w:rPr>
              <w:t>1570-1620</w:t>
            </w:r>
          </w:p>
        </w:tc>
        <w:tc>
          <w:tcPr>
            <w:tcW w:w="1701" w:type="dxa"/>
          </w:tcPr>
          <w:p w14:paraId="5F519E0E" w14:textId="77777777" w:rsidR="00113E6E" w:rsidRPr="00113E6E" w:rsidRDefault="00113E6E" w:rsidP="0092623B">
            <w:pPr>
              <w:rPr>
                <w:rFonts w:ascii="Times New Roman" w:hAnsi="Times New Roman" w:cs="Times New Roman"/>
                <w:sz w:val="24"/>
                <w:szCs w:val="24"/>
                <w:lang w:val="uk-UA"/>
              </w:rPr>
            </w:pPr>
            <w:r w:rsidRPr="00113E6E">
              <w:rPr>
                <w:rFonts w:ascii="Times New Roman" w:hAnsi="Times New Roman" w:cs="Times New Roman"/>
                <w:sz w:val="24"/>
                <w:szCs w:val="24"/>
                <w:lang w:val="en-US"/>
              </w:rPr>
              <w:t>30</w:t>
            </w:r>
            <w:r w:rsidRPr="00113E6E">
              <w:rPr>
                <w:rFonts w:ascii="Times New Roman" w:hAnsi="Times New Roman" w:cs="Times New Roman"/>
                <w:sz w:val="24"/>
                <w:szCs w:val="24"/>
                <w:lang w:val="uk-UA"/>
              </w:rPr>
              <w:t xml:space="preserve"> </w:t>
            </w:r>
            <w:r w:rsidRPr="00113E6E">
              <w:rPr>
                <w:rFonts w:ascii="Times New Roman" w:hAnsi="Times New Roman" w:cs="Times New Roman"/>
                <w:sz w:val="24"/>
                <w:szCs w:val="24"/>
              </w:rPr>
              <w:t>Вт</w:t>
            </w:r>
          </w:p>
        </w:tc>
      </w:tr>
      <w:tr w:rsidR="00113E6E" w:rsidRPr="00113E6E" w14:paraId="2308E4EC" w14:textId="77777777" w:rsidTr="00113E6E">
        <w:tc>
          <w:tcPr>
            <w:tcW w:w="458" w:type="dxa"/>
          </w:tcPr>
          <w:p w14:paraId="264A5F79" w14:textId="77777777" w:rsidR="00113E6E" w:rsidRPr="00113E6E" w:rsidRDefault="00113E6E" w:rsidP="0092623B">
            <w:pPr>
              <w:rPr>
                <w:rFonts w:ascii="Times New Roman" w:hAnsi="Times New Roman" w:cs="Times New Roman"/>
                <w:sz w:val="24"/>
                <w:szCs w:val="24"/>
                <w:lang w:val="en-US"/>
              </w:rPr>
            </w:pPr>
            <w:r w:rsidRPr="00113E6E">
              <w:rPr>
                <w:rFonts w:ascii="Times New Roman" w:hAnsi="Times New Roman" w:cs="Times New Roman"/>
                <w:sz w:val="24"/>
                <w:szCs w:val="24"/>
                <w:lang w:val="en-US"/>
              </w:rPr>
              <w:t>6.</w:t>
            </w:r>
          </w:p>
        </w:tc>
        <w:tc>
          <w:tcPr>
            <w:tcW w:w="4933" w:type="dxa"/>
          </w:tcPr>
          <w:p w14:paraId="0E3D6CD1" w14:textId="77777777" w:rsidR="00113E6E" w:rsidRPr="00113E6E" w:rsidRDefault="00113E6E" w:rsidP="0092623B">
            <w:pPr>
              <w:rPr>
                <w:rFonts w:ascii="Times New Roman" w:hAnsi="Times New Roman" w:cs="Times New Roman"/>
                <w:sz w:val="24"/>
                <w:szCs w:val="24"/>
                <w:lang w:val="uk-UA"/>
              </w:rPr>
            </w:pPr>
            <w:r w:rsidRPr="00113E6E">
              <w:rPr>
                <w:rFonts w:ascii="Times New Roman" w:hAnsi="Times New Roman" w:cs="Times New Roman"/>
                <w:sz w:val="24"/>
                <w:szCs w:val="24"/>
              </w:rPr>
              <w:t xml:space="preserve">Дистанційне радіоуправління та передача відео </w:t>
            </w:r>
          </w:p>
        </w:tc>
        <w:tc>
          <w:tcPr>
            <w:tcW w:w="1274" w:type="dxa"/>
          </w:tcPr>
          <w:p w14:paraId="658448D1"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2400-2500</w:t>
            </w:r>
          </w:p>
        </w:tc>
        <w:tc>
          <w:tcPr>
            <w:tcW w:w="1701" w:type="dxa"/>
          </w:tcPr>
          <w:p w14:paraId="1EEA714A"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25 Вт</w:t>
            </w:r>
          </w:p>
        </w:tc>
      </w:tr>
      <w:tr w:rsidR="00113E6E" w:rsidRPr="00113E6E" w14:paraId="3788333E" w14:textId="77777777" w:rsidTr="00113E6E">
        <w:tc>
          <w:tcPr>
            <w:tcW w:w="458" w:type="dxa"/>
          </w:tcPr>
          <w:p w14:paraId="2742FEB0"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7.</w:t>
            </w:r>
          </w:p>
        </w:tc>
        <w:tc>
          <w:tcPr>
            <w:tcW w:w="4933" w:type="dxa"/>
          </w:tcPr>
          <w:p w14:paraId="50316E51"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Дистанційне радіоуправління та передача відео</w:t>
            </w:r>
          </w:p>
        </w:tc>
        <w:tc>
          <w:tcPr>
            <w:tcW w:w="1274" w:type="dxa"/>
          </w:tcPr>
          <w:p w14:paraId="1362051A"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2400-2500</w:t>
            </w:r>
          </w:p>
        </w:tc>
        <w:tc>
          <w:tcPr>
            <w:tcW w:w="1701" w:type="dxa"/>
          </w:tcPr>
          <w:p w14:paraId="326A6A99" w14:textId="77777777" w:rsidR="00113E6E" w:rsidRPr="00113E6E" w:rsidRDefault="00113E6E" w:rsidP="0092623B">
            <w:pPr>
              <w:rPr>
                <w:rFonts w:ascii="Times New Roman" w:hAnsi="Times New Roman" w:cs="Times New Roman"/>
                <w:sz w:val="24"/>
                <w:szCs w:val="24"/>
                <w:lang w:val="uk-UA"/>
              </w:rPr>
            </w:pPr>
            <w:r w:rsidRPr="00113E6E">
              <w:rPr>
                <w:rFonts w:ascii="Times New Roman" w:hAnsi="Times New Roman" w:cs="Times New Roman"/>
                <w:sz w:val="24"/>
                <w:szCs w:val="24"/>
              </w:rPr>
              <w:t>25</w:t>
            </w:r>
            <w:r w:rsidRPr="00113E6E">
              <w:rPr>
                <w:rFonts w:ascii="Times New Roman" w:hAnsi="Times New Roman" w:cs="Times New Roman"/>
                <w:sz w:val="24"/>
                <w:szCs w:val="24"/>
                <w:lang w:val="uk-UA"/>
              </w:rPr>
              <w:t xml:space="preserve"> </w:t>
            </w:r>
            <w:r w:rsidRPr="00113E6E">
              <w:rPr>
                <w:rFonts w:ascii="Times New Roman" w:hAnsi="Times New Roman" w:cs="Times New Roman"/>
                <w:sz w:val="24"/>
                <w:szCs w:val="24"/>
              </w:rPr>
              <w:t>Вт</w:t>
            </w:r>
          </w:p>
        </w:tc>
      </w:tr>
      <w:tr w:rsidR="00113E6E" w:rsidRPr="00113E6E" w14:paraId="67E72B71" w14:textId="77777777" w:rsidTr="00113E6E">
        <w:tc>
          <w:tcPr>
            <w:tcW w:w="458" w:type="dxa"/>
          </w:tcPr>
          <w:p w14:paraId="7F22AC2F"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8.</w:t>
            </w:r>
          </w:p>
        </w:tc>
        <w:tc>
          <w:tcPr>
            <w:tcW w:w="4933" w:type="dxa"/>
          </w:tcPr>
          <w:p w14:paraId="70347F08"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Дистанційне радіоуправління та передача відео</w:t>
            </w:r>
          </w:p>
        </w:tc>
        <w:tc>
          <w:tcPr>
            <w:tcW w:w="1274" w:type="dxa"/>
          </w:tcPr>
          <w:p w14:paraId="28FA4EC4"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5200-5400</w:t>
            </w:r>
          </w:p>
        </w:tc>
        <w:tc>
          <w:tcPr>
            <w:tcW w:w="1701" w:type="dxa"/>
          </w:tcPr>
          <w:p w14:paraId="25AC8E98" w14:textId="77777777" w:rsidR="00113E6E" w:rsidRPr="00113E6E" w:rsidRDefault="00113E6E" w:rsidP="0092623B">
            <w:pPr>
              <w:rPr>
                <w:rFonts w:ascii="Times New Roman" w:hAnsi="Times New Roman" w:cs="Times New Roman"/>
                <w:sz w:val="24"/>
                <w:szCs w:val="24"/>
                <w:lang w:val="uk-UA"/>
              </w:rPr>
            </w:pPr>
            <w:r w:rsidRPr="00113E6E">
              <w:rPr>
                <w:rFonts w:ascii="Times New Roman" w:hAnsi="Times New Roman" w:cs="Times New Roman"/>
                <w:sz w:val="24"/>
                <w:szCs w:val="24"/>
              </w:rPr>
              <w:t>30</w:t>
            </w:r>
            <w:r w:rsidRPr="00113E6E">
              <w:rPr>
                <w:rFonts w:ascii="Times New Roman" w:hAnsi="Times New Roman" w:cs="Times New Roman"/>
                <w:sz w:val="24"/>
                <w:szCs w:val="24"/>
                <w:lang w:val="uk-UA"/>
              </w:rPr>
              <w:t xml:space="preserve"> </w:t>
            </w:r>
            <w:r w:rsidRPr="00113E6E">
              <w:rPr>
                <w:rFonts w:ascii="Times New Roman" w:hAnsi="Times New Roman" w:cs="Times New Roman"/>
                <w:sz w:val="24"/>
                <w:szCs w:val="24"/>
              </w:rPr>
              <w:t>Вт</w:t>
            </w:r>
          </w:p>
        </w:tc>
      </w:tr>
      <w:tr w:rsidR="00113E6E" w:rsidRPr="00113E6E" w14:paraId="40206F65" w14:textId="77777777" w:rsidTr="00113E6E">
        <w:tc>
          <w:tcPr>
            <w:tcW w:w="458" w:type="dxa"/>
          </w:tcPr>
          <w:p w14:paraId="2A7A802B"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9.</w:t>
            </w:r>
          </w:p>
        </w:tc>
        <w:tc>
          <w:tcPr>
            <w:tcW w:w="4933" w:type="dxa"/>
          </w:tcPr>
          <w:p w14:paraId="3893BD99"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Дистанційне радіоуправління та передача відео</w:t>
            </w:r>
          </w:p>
        </w:tc>
        <w:tc>
          <w:tcPr>
            <w:tcW w:w="1274" w:type="dxa"/>
          </w:tcPr>
          <w:p w14:paraId="16DD7778" w14:textId="77777777" w:rsidR="00113E6E" w:rsidRPr="00113E6E" w:rsidRDefault="00113E6E" w:rsidP="0092623B">
            <w:pPr>
              <w:rPr>
                <w:rFonts w:ascii="Times New Roman" w:hAnsi="Times New Roman" w:cs="Times New Roman"/>
                <w:sz w:val="24"/>
                <w:szCs w:val="24"/>
              </w:rPr>
            </w:pPr>
            <w:r w:rsidRPr="00113E6E">
              <w:rPr>
                <w:rFonts w:ascii="Times New Roman" w:hAnsi="Times New Roman" w:cs="Times New Roman"/>
                <w:sz w:val="24"/>
                <w:szCs w:val="24"/>
              </w:rPr>
              <w:t>5600-5965</w:t>
            </w:r>
          </w:p>
        </w:tc>
        <w:tc>
          <w:tcPr>
            <w:tcW w:w="1701" w:type="dxa"/>
          </w:tcPr>
          <w:p w14:paraId="493CE4C0" w14:textId="77777777" w:rsidR="00113E6E" w:rsidRPr="00113E6E" w:rsidRDefault="00113E6E" w:rsidP="0092623B">
            <w:pPr>
              <w:rPr>
                <w:rFonts w:ascii="Times New Roman" w:hAnsi="Times New Roman" w:cs="Times New Roman"/>
                <w:sz w:val="24"/>
                <w:szCs w:val="24"/>
                <w:lang w:val="uk-UA"/>
              </w:rPr>
            </w:pPr>
            <w:r w:rsidRPr="00113E6E">
              <w:rPr>
                <w:rFonts w:ascii="Times New Roman" w:hAnsi="Times New Roman" w:cs="Times New Roman"/>
                <w:sz w:val="24"/>
                <w:szCs w:val="24"/>
              </w:rPr>
              <w:t>30</w:t>
            </w:r>
            <w:r w:rsidRPr="00113E6E">
              <w:rPr>
                <w:rFonts w:ascii="Times New Roman" w:hAnsi="Times New Roman" w:cs="Times New Roman"/>
                <w:sz w:val="24"/>
                <w:szCs w:val="24"/>
                <w:lang w:val="uk-UA"/>
              </w:rPr>
              <w:t xml:space="preserve"> </w:t>
            </w:r>
            <w:r w:rsidRPr="00113E6E">
              <w:rPr>
                <w:rFonts w:ascii="Times New Roman" w:hAnsi="Times New Roman" w:cs="Times New Roman"/>
                <w:sz w:val="24"/>
                <w:szCs w:val="24"/>
              </w:rPr>
              <w:t>Вт</w:t>
            </w:r>
          </w:p>
        </w:tc>
      </w:tr>
    </w:tbl>
    <w:p w14:paraId="62DBB07C" w14:textId="77777777" w:rsidR="00113E6E" w:rsidRPr="00113E6E" w:rsidRDefault="00113E6E" w:rsidP="00113E6E">
      <w:pPr>
        <w:shd w:val="clear" w:color="auto" w:fill="FFFFFF"/>
        <w:spacing w:before="210" w:after="0" w:line="240" w:lineRule="auto"/>
        <w:rPr>
          <w:rFonts w:ascii="Times New Roman" w:eastAsia="Times New Roman" w:hAnsi="Times New Roman" w:cs="Times New Roman"/>
          <w:color w:val="000000" w:themeColor="text1"/>
          <w:sz w:val="24"/>
          <w:szCs w:val="24"/>
          <w:lang w:val="uk-UA" w:eastAsia="uk-UA"/>
        </w:rPr>
      </w:pPr>
      <w:r w:rsidRPr="00113E6E">
        <w:rPr>
          <w:rFonts w:ascii="Times New Roman" w:eastAsia="Times New Roman" w:hAnsi="Times New Roman" w:cs="Times New Roman"/>
          <w:b/>
          <w:bCs/>
          <w:color w:val="000000" w:themeColor="text1"/>
          <w:sz w:val="24"/>
          <w:szCs w:val="24"/>
          <w:lang w:val="uk-UA" w:eastAsia="uk-UA"/>
        </w:rPr>
        <w:t>КОМПЛЕКТ ПОСТАВКИ</w:t>
      </w:r>
    </w:p>
    <w:p w14:paraId="210E6A0D" w14:textId="7C9D91D7" w:rsidR="00113E6E" w:rsidRPr="00113E6E" w:rsidRDefault="00113E6E" w:rsidP="00113E6E">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000000" w:themeColor="text1"/>
          <w:sz w:val="24"/>
          <w:szCs w:val="24"/>
          <w:lang w:val="uk-UA" w:eastAsia="uk-UA"/>
        </w:rPr>
      </w:pPr>
      <w:r w:rsidRPr="00113E6E">
        <w:rPr>
          <w:rFonts w:ascii="Times New Roman" w:hAnsi="Times New Roman" w:cs="Times New Roman"/>
          <w:sz w:val="24"/>
          <w:szCs w:val="24"/>
        </w:rPr>
        <w:t xml:space="preserve">Портативний радіоелектронний засіб протидії безпілотним літальним апаратам КВЕРТУС AD </w:t>
      </w:r>
      <w:r w:rsidRPr="00113E6E">
        <w:rPr>
          <w:rFonts w:ascii="Times New Roman" w:hAnsi="Times New Roman" w:cs="Times New Roman"/>
          <w:noProof/>
          <w:sz w:val="24"/>
          <w:szCs w:val="24"/>
        </w:rPr>
        <w:t>KRAKEN М</w:t>
      </w:r>
      <w:r w:rsidRPr="00113E6E">
        <w:rPr>
          <w:noProof/>
        </w:rPr>
        <w:t xml:space="preserve"> </w:t>
      </w:r>
      <w:r w:rsidRPr="00113E6E">
        <w:rPr>
          <w:rFonts w:ascii="Times New Roman" w:hAnsi="Times New Roman" w:cs="Times New Roman"/>
          <w:sz w:val="24"/>
          <w:szCs w:val="24"/>
          <w:lang w:val="en-US"/>
        </w:rPr>
        <w:t xml:space="preserve">  або еквівалент</w:t>
      </w:r>
      <w:r w:rsidRPr="00113E6E">
        <w:rPr>
          <w:rFonts w:ascii="Times New Roman" w:eastAsia="Times New Roman" w:hAnsi="Times New Roman" w:cs="Times New Roman"/>
          <w:color w:val="000000" w:themeColor="text1"/>
          <w:sz w:val="24"/>
          <w:szCs w:val="24"/>
          <w:lang w:val="uk-UA" w:eastAsia="uk-UA"/>
        </w:rPr>
        <w:t xml:space="preserve"> – 1шт.</w:t>
      </w:r>
    </w:p>
    <w:p w14:paraId="410748DE" w14:textId="77777777" w:rsidR="00113E6E" w:rsidRPr="00113E6E" w:rsidRDefault="00113E6E" w:rsidP="00113E6E">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000000" w:themeColor="text1"/>
          <w:sz w:val="24"/>
          <w:szCs w:val="24"/>
          <w:lang w:val="uk-UA" w:eastAsia="uk-UA"/>
        </w:rPr>
      </w:pPr>
      <w:r w:rsidRPr="00113E6E">
        <w:rPr>
          <w:rFonts w:ascii="Times New Roman" w:eastAsia="Times New Roman" w:hAnsi="Times New Roman" w:cs="Times New Roman"/>
          <w:color w:val="000000" w:themeColor="text1"/>
          <w:sz w:val="24"/>
          <w:szCs w:val="24"/>
          <w:lang w:val="uk-UA" w:eastAsia="uk-UA"/>
        </w:rPr>
        <w:t>Антений блок з 9ма спрямованими антенами – 1шт.</w:t>
      </w:r>
    </w:p>
    <w:p w14:paraId="4F8345D0" w14:textId="77777777" w:rsidR="00113E6E" w:rsidRPr="00113E6E" w:rsidRDefault="00113E6E" w:rsidP="00113E6E">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000000" w:themeColor="text1"/>
          <w:sz w:val="24"/>
          <w:szCs w:val="24"/>
          <w:lang w:val="uk-UA" w:eastAsia="uk-UA"/>
        </w:rPr>
      </w:pPr>
      <w:r w:rsidRPr="00113E6E">
        <w:rPr>
          <w:rFonts w:ascii="Times New Roman" w:eastAsia="Times New Roman" w:hAnsi="Times New Roman" w:cs="Times New Roman"/>
          <w:color w:val="000000" w:themeColor="text1"/>
          <w:sz w:val="24"/>
          <w:szCs w:val="24"/>
          <w:lang w:val="uk-UA" w:eastAsia="uk-UA"/>
        </w:rPr>
        <w:t>Тринога – 1шт.</w:t>
      </w:r>
    </w:p>
    <w:p w14:paraId="7A1A1C3E" w14:textId="77777777" w:rsidR="00113E6E" w:rsidRPr="00113E6E" w:rsidRDefault="00113E6E" w:rsidP="00113E6E">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000000" w:themeColor="text1"/>
          <w:sz w:val="24"/>
          <w:szCs w:val="24"/>
          <w:lang w:val="uk-UA" w:eastAsia="uk-UA"/>
        </w:rPr>
      </w:pPr>
      <w:r w:rsidRPr="00113E6E">
        <w:rPr>
          <w:rFonts w:ascii="Times New Roman" w:eastAsia="Times New Roman" w:hAnsi="Times New Roman" w:cs="Times New Roman"/>
          <w:color w:val="000000" w:themeColor="text1"/>
          <w:sz w:val="24"/>
          <w:szCs w:val="24"/>
          <w:lang w:val="uk-UA" w:eastAsia="uk-UA"/>
        </w:rPr>
        <w:t>Транспортний кейс – 1 шт.</w:t>
      </w:r>
    </w:p>
    <w:p w14:paraId="56BA7500" w14:textId="77777777" w:rsidR="00113E6E" w:rsidRPr="00113E6E" w:rsidRDefault="00113E6E" w:rsidP="00113E6E">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000000" w:themeColor="text1"/>
          <w:sz w:val="24"/>
          <w:szCs w:val="24"/>
          <w:lang w:val="uk-UA" w:eastAsia="uk-UA"/>
        </w:rPr>
      </w:pPr>
      <w:r w:rsidRPr="00113E6E">
        <w:rPr>
          <w:rFonts w:ascii="Times New Roman" w:eastAsia="Times New Roman" w:hAnsi="Times New Roman" w:cs="Times New Roman"/>
          <w:color w:val="000000" w:themeColor="text1"/>
          <w:sz w:val="24"/>
          <w:szCs w:val="24"/>
          <w:lang w:val="uk-UA" w:eastAsia="uk-UA"/>
        </w:rPr>
        <w:t>Антена штирьова – 9шт.</w:t>
      </w:r>
    </w:p>
    <w:p w14:paraId="2946C062" w14:textId="77777777" w:rsidR="00113E6E" w:rsidRPr="00113E6E" w:rsidRDefault="00113E6E" w:rsidP="00226591">
      <w:pPr>
        <w:rPr>
          <w:rFonts w:ascii="Times New Roman" w:hAnsi="Times New Roman" w:cs="Times New Roman"/>
          <w:sz w:val="24"/>
          <w:szCs w:val="24"/>
        </w:rPr>
      </w:pPr>
    </w:p>
    <w:p w14:paraId="6299865C" w14:textId="04EA3D85"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Гарантія на дане обладнання складає 1 рік.</w:t>
      </w:r>
    </w:p>
    <w:p w14:paraId="744F81CA" w14:textId="77777777" w:rsidR="000C28F4" w:rsidRDefault="000C28F4" w:rsidP="003D0DCB">
      <w:pPr>
        <w:spacing w:after="0" w:line="240" w:lineRule="auto"/>
        <w:ind w:firstLine="567"/>
        <w:jc w:val="both"/>
        <w:rPr>
          <w:rFonts w:ascii="Times New Roman" w:hAnsi="Times New Roman" w:cs="Times New Roman"/>
          <w:sz w:val="24"/>
          <w:szCs w:val="24"/>
          <w:lang w:val="uk-UA" w:eastAsia="uk-UA"/>
        </w:rPr>
      </w:pPr>
    </w:p>
    <w:p w14:paraId="2FEF9262" w14:textId="2BBFF1F8" w:rsidR="003D0DCB" w:rsidRPr="00A86461" w:rsidRDefault="00113E6E" w:rsidP="003D0DCB">
      <w:pPr>
        <w:spacing w:after="0" w:line="240" w:lineRule="auto"/>
        <w:ind w:firstLine="567"/>
        <w:jc w:val="both"/>
        <w:rPr>
          <w:rFonts w:ascii="Times New Roman" w:eastAsia="Calibri" w:hAnsi="Times New Roman" w:cs="Times New Roman"/>
          <w:sz w:val="24"/>
          <w:szCs w:val="24"/>
          <w:lang w:val="uk-UA"/>
        </w:rPr>
      </w:pPr>
      <w:r w:rsidRPr="00113E6E">
        <w:rPr>
          <w:rFonts w:ascii="Times New Roman" w:hAnsi="Times New Roman" w:cs="Times New Roman"/>
          <w:sz w:val="24"/>
          <w:szCs w:val="24"/>
        </w:rPr>
        <w:t xml:space="preserve">Портативний радіоелектронний засіб протидії безпілотним літальним апаратам КВЕРТУС AD </w:t>
      </w:r>
      <w:r w:rsidRPr="00113E6E">
        <w:rPr>
          <w:rFonts w:ascii="Times New Roman" w:hAnsi="Times New Roman" w:cs="Times New Roman"/>
          <w:noProof/>
          <w:sz w:val="24"/>
          <w:szCs w:val="24"/>
        </w:rPr>
        <w:t>KRAKEN М</w:t>
      </w:r>
      <w:r w:rsidRPr="00113E6E">
        <w:rPr>
          <w:noProof/>
        </w:rPr>
        <w:t xml:space="preserve"> </w:t>
      </w:r>
      <w:r w:rsidRPr="00113E6E">
        <w:rPr>
          <w:rFonts w:ascii="Times New Roman" w:hAnsi="Times New Roman" w:cs="Times New Roman"/>
          <w:sz w:val="24"/>
          <w:szCs w:val="24"/>
          <w:lang w:val="en-US"/>
        </w:rPr>
        <w:t xml:space="preserve">  або еквівалент</w:t>
      </w:r>
      <w:r>
        <w:rPr>
          <w:rFonts w:ascii="Times New Roman" w:eastAsia="Calibri" w:hAnsi="Times New Roman" w:cs="Times New Roman"/>
          <w:sz w:val="24"/>
          <w:szCs w:val="24"/>
          <w:lang w:val="uk-UA"/>
        </w:rPr>
        <w:t xml:space="preserve"> </w:t>
      </w:r>
      <w:r w:rsidR="003D0DCB">
        <w:rPr>
          <w:rFonts w:ascii="Times New Roman" w:eastAsia="Calibri" w:hAnsi="Times New Roman" w:cs="Times New Roman"/>
          <w:sz w:val="24"/>
          <w:szCs w:val="24"/>
          <w:lang w:val="uk-UA"/>
        </w:rPr>
        <w:t>має</w:t>
      </w:r>
      <w:r w:rsidR="003D0DCB" w:rsidRPr="00A86461">
        <w:rPr>
          <w:rFonts w:ascii="Times New Roman" w:eastAsia="Calibri" w:hAnsi="Times New Roman" w:cs="Times New Roman"/>
          <w:sz w:val="24"/>
          <w:szCs w:val="24"/>
          <w:lang w:val="uk-UA"/>
        </w:rPr>
        <w:t xml:space="preserve"> бути укомплектован</w:t>
      </w:r>
      <w:r>
        <w:rPr>
          <w:rFonts w:ascii="Times New Roman" w:eastAsia="Calibri" w:hAnsi="Times New Roman" w:cs="Times New Roman"/>
          <w:sz w:val="24"/>
          <w:szCs w:val="24"/>
          <w:lang w:val="uk-UA"/>
        </w:rPr>
        <w:t>ий</w:t>
      </w:r>
      <w:r w:rsidR="003D0DCB">
        <w:rPr>
          <w:rFonts w:ascii="Times New Roman" w:eastAsia="Calibri" w:hAnsi="Times New Roman" w:cs="Times New Roman"/>
          <w:sz w:val="24"/>
          <w:szCs w:val="24"/>
          <w:lang w:val="uk-UA"/>
        </w:rPr>
        <w:t xml:space="preserve"> паспортом</w:t>
      </w:r>
      <w:r w:rsidR="003D0DCB" w:rsidRPr="00A86461">
        <w:rPr>
          <w:rFonts w:ascii="Times New Roman" w:eastAsia="Calibri" w:hAnsi="Times New Roman" w:cs="Times New Roman"/>
          <w:sz w:val="24"/>
          <w:szCs w:val="24"/>
          <w:lang w:val="uk-UA"/>
        </w:rPr>
        <w:t xml:space="preserve"> (формуляр</w:t>
      </w:r>
      <w:r w:rsidR="003D0DCB">
        <w:rPr>
          <w:rFonts w:ascii="Times New Roman" w:eastAsia="Calibri" w:hAnsi="Times New Roman" w:cs="Times New Roman"/>
          <w:sz w:val="24"/>
          <w:szCs w:val="24"/>
          <w:lang w:val="uk-UA"/>
        </w:rPr>
        <w:t>ом</w:t>
      </w:r>
      <w:r w:rsidR="003D0DCB" w:rsidRPr="00A86461">
        <w:rPr>
          <w:rFonts w:ascii="Times New Roman" w:eastAsia="Calibri" w:hAnsi="Times New Roman" w:cs="Times New Roman"/>
          <w:sz w:val="24"/>
          <w:szCs w:val="24"/>
          <w:lang w:val="uk-UA"/>
        </w:rPr>
        <w:t>) та настановами з експлуатування</w:t>
      </w:r>
      <w:r w:rsidR="003D0DCB">
        <w:rPr>
          <w:rFonts w:ascii="Times New Roman" w:eastAsia="Calibri" w:hAnsi="Times New Roman" w:cs="Times New Roman"/>
          <w:sz w:val="24"/>
          <w:szCs w:val="24"/>
          <w:lang w:val="uk-UA"/>
        </w:rPr>
        <w:t xml:space="preserve"> (керівництвом з експлуатації)</w:t>
      </w:r>
      <w:r w:rsidR="003D0DCB" w:rsidRPr="00A86461">
        <w:rPr>
          <w:rFonts w:ascii="Times New Roman" w:eastAsia="Calibri" w:hAnsi="Times New Roman" w:cs="Times New Roman"/>
          <w:sz w:val="24"/>
          <w:szCs w:val="24"/>
          <w:lang w:val="uk-UA"/>
        </w:rPr>
        <w:t>.</w:t>
      </w:r>
    </w:p>
    <w:p w14:paraId="14CF88BB" w14:textId="77777777" w:rsidR="003D0DCB" w:rsidRPr="007C4EF1" w:rsidRDefault="003D0DCB" w:rsidP="003D0DCB">
      <w:pPr>
        <w:spacing w:after="0" w:line="240" w:lineRule="auto"/>
        <w:ind w:firstLine="567"/>
        <w:jc w:val="both"/>
        <w:rPr>
          <w:rFonts w:ascii="Times New Roman" w:eastAsia="Calibri" w:hAnsi="Times New Roman" w:cs="Times New Roman"/>
          <w:sz w:val="24"/>
          <w:szCs w:val="24"/>
          <w:lang w:val="uk-UA"/>
        </w:rPr>
      </w:pPr>
      <w:r w:rsidRPr="007C4EF1">
        <w:rPr>
          <w:rFonts w:ascii="Times New Roman" w:eastAsia="Calibri" w:hAnsi="Times New Roman" w:cs="Times New Roman"/>
          <w:sz w:val="24"/>
          <w:szCs w:val="24"/>
          <w:lang w:val="uk-UA"/>
        </w:rPr>
        <w:t>На весь Товар, що постачається, Продавець надає гарантійні документи.</w:t>
      </w:r>
      <w:r w:rsidRPr="007C4EF1">
        <w:rPr>
          <w:rFonts w:ascii="Calibri" w:eastAsia="Calibri" w:hAnsi="Calibri" w:cs="Times New Roman"/>
          <w:lang w:val="uk-UA"/>
        </w:rPr>
        <w:t xml:space="preserve"> </w:t>
      </w:r>
      <w:r w:rsidRPr="007C4EF1">
        <w:rPr>
          <w:rFonts w:ascii="Times New Roman" w:eastAsia="Calibri" w:hAnsi="Times New Roman" w:cs="Times New Roman"/>
          <w:sz w:val="24"/>
          <w:szCs w:val="24"/>
          <w:lang w:val="uk-UA"/>
        </w:rPr>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78BD1A37" w14:textId="77777777" w:rsidR="003D0DCB" w:rsidRPr="00FA3F09" w:rsidRDefault="003D0DCB" w:rsidP="003D0DCB">
      <w:pPr>
        <w:spacing w:after="0" w:line="240" w:lineRule="auto"/>
        <w:ind w:firstLine="567"/>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Товар має бути новим, якісним</w:t>
      </w:r>
      <w:r w:rsidRPr="00320319">
        <w:rPr>
          <w:rFonts w:ascii="Times New Roman" w:eastAsia="Times New Roman" w:hAnsi="Times New Roman" w:cs="Times New Roman"/>
          <w:sz w:val="24"/>
          <w:szCs w:val="24"/>
        </w:rPr>
        <w:t>, без попередньо експлуатаційного використання</w:t>
      </w:r>
      <w:r w:rsidRPr="00FA3F09">
        <w:rPr>
          <w:rFonts w:ascii="Times New Roman" w:eastAsia="Times New Roman" w:hAnsi="Times New Roman" w:cs="Times New Roman"/>
          <w:sz w:val="24"/>
          <w:szCs w:val="24"/>
        </w:rPr>
        <w:t xml:space="preserve"> та </w:t>
      </w:r>
      <w:r w:rsidRPr="00FA3F09">
        <w:rPr>
          <w:rFonts w:ascii="Times New Roman" w:eastAsia="Times New Roman" w:hAnsi="Times New Roman" w:cs="Times New Roman"/>
          <w:sz w:val="24"/>
          <w:szCs w:val="24"/>
          <w:lang w:val="uk-UA"/>
        </w:rPr>
        <w:t>належно</w:t>
      </w:r>
      <w:r w:rsidRPr="00FA3F09">
        <w:rPr>
          <w:rFonts w:ascii="Times New Roman" w:eastAsia="Times New Roman" w:hAnsi="Times New Roman" w:cs="Times New Roman"/>
          <w:sz w:val="24"/>
          <w:szCs w:val="24"/>
        </w:rPr>
        <w:t xml:space="preserve"> упаков</w:t>
      </w:r>
      <w:r w:rsidRPr="00FA3F09">
        <w:rPr>
          <w:rFonts w:ascii="Times New Roman" w:eastAsia="Times New Roman" w:hAnsi="Times New Roman" w:cs="Times New Roman"/>
          <w:sz w:val="24"/>
          <w:szCs w:val="24"/>
          <w:lang w:val="uk-UA"/>
        </w:rPr>
        <w:t>аним</w:t>
      </w:r>
      <w:r w:rsidRPr="00FA3F09">
        <w:rPr>
          <w:rFonts w:ascii="Times New Roman" w:eastAsia="Times New Roman" w:hAnsi="Times New Roman" w:cs="Times New Roman"/>
          <w:sz w:val="24"/>
          <w:szCs w:val="24"/>
        </w:rPr>
        <w:t>,</w:t>
      </w:r>
      <w:r w:rsidRPr="00FA3F09">
        <w:rPr>
          <w:rFonts w:ascii="Times New Roman" w:eastAsia="Times New Roman" w:hAnsi="Times New Roman" w:cs="Times New Roman"/>
          <w:sz w:val="24"/>
          <w:szCs w:val="24"/>
          <w:lang w:val="uk-UA"/>
        </w:rPr>
        <w:t xml:space="preserve"> в тому числі із супровідними документами</w:t>
      </w:r>
      <w:r w:rsidRPr="00FA3F09">
        <w:rPr>
          <w:rFonts w:ascii="Times New Roman" w:eastAsia="Times New Roman" w:hAnsi="Times New Roman" w:cs="Times New Roman"/>
          <w:sz w:val="24"/>
          <w:szCs w:val="24"/>
        </w:rPr>
        <w:t>.</w:t>
      </w:r>
    </w:p>
    <w:p w14:paraId="09A3973C" w14:textId="77777777" w:rsidR="003D0DCB"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         Технічні характеристики товару, запропонованого учасником, повинні відповідати технічним характеристикам, які зазначені </w:t>
      </w:r>
      <w:r>
        <w:rPr>
          <w:rFonts w:ascii="Times New Roman" w:eastAsia="Times New Roman" w:hAnsi="Times New Roman" w:cs="Times New Roman"/>
          <w:sz w:val="24"/>
          <w:szCs w:val="24"/>
          <w:lang w:val="uk-UA"/>
        </w:rPr>
        <w:t xml:space="preserve">у цій Технічній специфікації </w:t>
      </w:r>
      <w:r w:rsidRPr="00FA3F09">
        <w:rPr>
          <w:rFonts w:ascii="Times New Roman" w:eastAsia="Times New Roman" w:hAnsi="Times New Roman" w:cs="Times New Roman"/>
          <w:sz w:val="24"/>
          <w:szCs w:val="24"/>
        </w:rPr>
        <w:t>.</w:t>
      </w:r>
    </w:p>
    <w:p w14:paraId="3DAFA91D" w14:textId="77777777" w:rsidR="002F1F06" w:rsidRDefault="002F1F06" w:rsidP="002F1F0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підтвердженнятехнічних характеристик товару учасник у складі тендерної пропозиції надає:</w:t>
      </w:r>
    </w:p>
    <w:p w14:paraId="4F554926" w14:textId="1F774570" w:rsidR="002F1F06" w:rsidRPr="002F1F06" w:rsidRDefault="002F1F06" w:rsidP="002F1F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2F1F06">
        <w:rPr>
          <w:rFonts w:ascii="Times New Roman" w:eastAsia="Times New Roman" w:hAnsi="Times New Roman" w:cs="Times New Roman"/>
          <w:sz w:val="24"/>
          <w:szCs w:val="24"/>
        </w:rPr>
        <w:t>- документи від виробника (паспорт товару, інструкція, посібник тощо), які повинні містити опис технічних характеристик товару;</w:t>
      </w:r>
    </w:p>
    <w:p w14:paraId="15E40914" w14:textId="77777777" w:rsidR="002F1F06" w:rsidRPr="002F1F06" w:rsidRDefault="002F1F06" w:rsidP="002F1F06">
      <w:pPr>
        <w:spacing w:after="0" w:line="240" w:lineRule="auto"/>
        <w:jc w:val="both"/>
        <w:rPr>
          <w:rFonts w:ascii="Times New Roman" w:eastAsia="Times New Roman" w:hAnsi="Times New Roman" w:cs="Times New Roman"/>
          <w:sz w:val="24"/>
          <w:szCs w:val="24"/>
        </w:rPr>
      </w:pPr>
      <w:r w:rsidRPr="002F1F06">
        <w:rPr>
          <w:rFonts w:ascii="Times New Roman" w:eastAsia="Times New Roman" w:hAnsi="Times New Roman" w:cs="Times New Roman"/>
          <w:sz w:val="24"/>
          <w:szCs w:val="24"/>
        </w:rPr>
        <w:t>- оригінал або копія технічних умов на кожне обладнання;</w:t>
      </w:r>
    </w:p>
    <w:p w14:paraId="647FD4C8" w14:textId="683D08AC" w:rsidR="002F1F06" w:rsidRPr="00FA3F09" w:rsidRDefault="002F1F06" w:rsidP="002F1F06">
      <w:pPr>
        <w:spacing w:after="0" w:line="240" w:lineRule="auto"/>
        <w:jc w:val="both"/>
        <w:rPr>
          <w:rFonts w:ascii="Times New Roman" w:eastAsia="Times New Roman" w:hAnsi="Times New Roman" w:cs="Times New Roman"/>
          <w:sz w:val="24"/>
          <w:szCs w:val="24"/>
        </w:rPr>
      </w:pPr>
      <w:r w:rsidRPr="002F1F06">
        <w:rPr>
          <w:rFonts w:ascii="Times New Roman" w:eastAsia="Times New Roman" w:hAnsi="Times New Roman" w:cs="Times New Roman"/>
          <w:sz w:val="24"/>
          <w:szCs w:val="24"/>
        </w:rPr>
        <w:t>- оригінал або копія сертифікату ISO 9001:2015 (менеджмент системи якості), діючий на момент подання тендерної пропозиції.</w:t>
      </w:r>
    </w:p>
    <w:p w14:paraId="2CEB96EE"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         Якщо ці документи складені  іноземною мовою, обов</w:t>
      </w:r>
      <w:r w:rsidRPr="001B00C5">
        <w:rPr>
          <w:rFonts w:ascii="Times New Roman" w:eastAsia="Times New Roman" w:hAnsi="Times New Roman" w:cs="Times New Roman"/>
          <w:sz w:val="24"/>
          <w:szCs w:val="24"/>
        </w:rPr>
        <w:t>’</w:t>
      </w:r>
      <w:r w:rsidRPr="00FA3F09">
        <w:rPr>
          <w:rFonts w:ascii="Times New Roman" w:eastAsia="Times New Roman" w:hAnsi="Times New Roman" w:cs="Times New Roman"/>
          <w:sz w:val="24"/>
          <w:szCs w:val="24"/>
        </w:rPr>
        <w:t xml:space="preserve">язково додається їх переклад українською мовою.  </w:t>
      </w:r>
    </w:p>
    <w:p w14:paraId="6509E4C7"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          Учасник разом з пропозицією повинен надати документи, що підтверджують країну походження товару.</w:t>
      </w:r>
    </w:p>
    <w:p w14:paraId="479A8899" w14:textId="77777777" w:rsidR="003D0DCB" w:rsidRPr="0089619A" w:rsidRDefault="003D0DCB" w:rsidP="003D0DCB">
      <w:pPr>
        <w:spacing w:after="0" w:line="240" w:lineRule="auto"/>
        <w:jc w:val="both"/>
        <w:rPr>
          <w:rFonts w:ascii="Times New Roman" w:eastAsia="Times New Roman" w:hAnsi="Times New Roman" w:cs="Times New Roman"/>
          <w:sz w:val="24"/>
          <w:szCs w:val="24"/>
          <w:lang w:val="uk-UA"/>
        </w:rPr>
      </w:pPr>
      <w:r w:rsidRPr="00FA3F09">
        <w:rPr>
          <w:rFonts w:ascii="Times New Roman" w:eastAsia="Times New Roman" w:hAnsi="Times New Roman" w:cs="Times New Roman"/>
          <w:sz w:val="24"/>
          <w:szCs w:val="24"/>
        </w:rPr>
        <w:t xml:space="preserve">          Не приймаються до розгляду пропозиції Учасників на товар, виготовлений в російській федерації чи білорусі</w:t>
      </w:r>
      <w:r w:rsidRPr="00FA3F09">
        <w:rPr>
          <w:rFonts w:ascii="Times New Roman" w:eastAsia="Times New Roman" w:hAnsi="Times New Roman" w:cs="Times New Roman"/>
          <w:sz w:val="24"/>
          <w:szCs w:val="24"/>
          <w:lang w:val="uk-UA"/>
        </w:rPr>
        <w:t>ї</w:t>
      </w:r>
      <w:r w:rsidRPr="00FA3F09">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и ввезені з території цих країн</w:t>
      </w:r>
      <w:r>
        <w:rPr>
          <w:rFonts w:ascii="Times New Roman" w:eastAsia="Times New Roman" w:hAnsi="Times New Roman" w:cs="Times New Roman"/>
          <w:sz w:val="24"/>
          <w:szCs w:val="24"/>
          <w:lang w:val="uk-UA"/>
        </w:rPr>
        <w:t>!</w:t>
      </w:r>
    </w:p>
    <w:p w14:paraId="0E773B6A"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p>
    <w:p w14:paraId="0F2EFF38" w14:textId="77777777" w:rsidR="003D0DCB" w:rsidRPr="00FA3F09" w:rsidRDefault="003D0DCB" w:rsidP="003D0DCB">
      <w:pPr>
        <w:jc w:val="both"/>
        <w:rPr>
          <w:rFonts w:ascii="Times New Roman" w:hAnsi="Times New Roman" w:cs="Times New Roman"/>
          <w:sz w:val="24"/>
          <w:szCs w:val="24"/>
        </w:rPr>
      </w:pPr>
      <w:r w:rsidRPr="00FA3F09">
        <w:rPr>
          <w:rFonts w:ascii="Times New Roman" w:hAnsi="Times New Roman" w:cs="Times New Roman"/>
          <w:sz w:val="24"/>
          <w:szCs w:val="24"/>
        </w:rPr>
        <w:t xml:space="preserve">        2. Неякісний товар підлягає обов’язковій заміні, але всі витрати пов’язані із заміною товару несе Постачальник;</w:t>
      </w:r>
    </w:p>
    <w:p w14:paraId="1901B32E" w14:textId="0BEA5E6E" w:rsidR="003D0DCB" w:rsidRDefault="003D0DCB" w:rsidP="003D0DCB">
      <w:pPr>
        <w:jc w:val="both"/>
        <w:rPr>
          <w:rFonts w:ascii="Times New Roman" w:hAnsi="Times New Roman" w:cs="Times New Roman"/>
          <w:sz w:val="24"/>
          <w:szCs w:val="24"/>
        </w:rPr>
      </w:pPr>
      <w:r w:rsidRPr="00FA3F09">
        <w:rPr>
          <w:rFonts w:ascii="Times New Roman" w:hAnsi="Times New Roman" w:cs="Times New Roman"/>
          <w:sz w:val="24"/>
          <w:szCs w:val="24"/>
        </w:rPr>
        <w:lastRenderedPageBreak/>
        <w:t xml:space="preserve">        3.  </w:t>
      </w:r>
      <w:r w:rsidR="00416F70">
        <w:rPr>
          <w:rFonts w:ascii="Times New Roman" w:hAnsi="Times New Roman" w:cs="Times New Roman"/>
          <w:sz w:val="24"/>
          <w:szCs w:val="24"/>
          <w:lang w:val="uk-UA"/>
        </w:rPr>
        <w:t>У випадку надання аналогу /еквіваленту,  у</w:t>
      </w:r>
      <w:r w:rsidRPr="00FA3F09">
        <w:rPr>
          <w:rFonts w:ascii="Times New Roman" w:hAnsi="Times New Roman" w:cs="Times New Roman"/>
          <w:sz w:val="24"/>
          <w:szCs w:val="24"/>
        </w:rPr>
        <w:t xml:space="preserve">часник  </w:t>
      </w:r>
      <w:r w:rsidR="00416F70">
        <w:rPr>
          <w:rFonts w:ascii="Times New Roman" w:hAnsi="Times New Roman" w:cs="Times New Roman"/>
          <w:sz w:val="24"/>
          <w:szCs w:val="24"/>
          <w:lang w:val="uk-UA"/>
        </w:rPr>
        <w:t>у</w:t>
      </w:r>
      <w:r w:rsidR="00416F70" w:rsidRPr="00FA3F09">
        <w:rPr>
          <w:rFonts w:ascii="Times New Roman" w:hAnsi="Times New Roman" w:cs="Times New Roman"/>
          <w:sz w:val="24"/>
          <w:szCs w:val="24"/>
        </w:rPr>
        <w:t xml:space="preserve"> складі пропозиції </w:t>
      </w:r>
      <w:r w:rsidRPr="00FA3F09">
        <w:rPr>
          <w:rFonts w:ascii="Times New Roman" w:hAnsi="Times New Roman" w:cs="Times New Roman"/>
          <w:sz w:val="24"/>
          <w:szCs w:val="24"/>
        </w:rPr>
        <w:t xml:space="preserve">подає </w:t>
      </w:r>
      <w:r w:rsidRPr="00FA3F09">
        <w:rPr>
          <w:rFonts w:ascii="Times New Roman" w:hAnsi="Times New Roman" w:cs="Times New Roman"/>
          <w:b/>
          <w:sz w:val="24"/>
          <w:szCs w:val="24"/>
        </w:rPr>
        <w:t>порівняльну таблицю відповідності запропонованого</w:t>
      </w:r>
      <w:r w:rsidRPr="00FA3F09">
        <w:rPr>
          <w:rFonts w:ascii="Times New Roman" w:hAnsi="Times New Roman" w:cs="Times New Roman"/>
          <w:sz w:val="24"/>
          <w:szCs w:val="24"/>
        </w:rPr>
        <w:t xml:space="preserve"> </w:t>
      </w:r>
      <w:r w:rsidRPr="00FA3F09">
        <w:rPr>
          <w:rFonts w:ascii="Times New Roman" w:hAnsi="Times New Roman" w:cs="Times New Roman"/>
          <w:b/>
          <w:sz w:val="24"/>
          <w:szCs w:val="24"/>
        </w:rPr>
        <w:t xml:space="preserve">товару технічним вимогам </w:t>
      </w:r>
      <w:r w:rsidRPr="00FA3F09">
        <w:rPr>
          <w:rFonts w:ascii="Times New Roman" w:hAnsi="Times New Roman" w:cs="Times New Roman"/>
          <w:sz w:val="24"/>
          <w:szCs w:val="24"/>
        </w:rPr>
        <w:t>Замовника, зазначеним у Технічній специфікації .</w:t>
      </w:r>
    </w:p>
    <w:p w14:paraId="0921438C" w14:textId="77777777" w:rsidR="00F1666B" w:rsidRPr="00FA3F09" w:rsidRDefault="00F1666B" w:rsidP="003D0DCB">
      <w:pPr>
        <w:jc w:val="both"/>
        <w:rPr>
          <w:rFonts w:ascii="Times New Roman" w:hAnsi="Times New Roman" w:cs="Times New Roman"/>
          <w:sz w:val="24"/>
          <w:szCs w:val="24"/>
        </w:rPr>
      </w:pPr>
    </w:p>
    <w:p w14:paraId="7143A926" w14:textId="77777777" w:rsidR="003D0DCB" w:rsidRPr="00FA3F09" w:rsidRDefault="003D0DCB" w:rsidP="003D0DCB">
      <w:pPr>
        <w:jc w:val="both"/>
        <w:rPr>
          <w:rFonts w:ascii="Times New Roman" w:eastAsia="Times New Roman" w:hAnsi="Times New Roman" w:cs="Times New Roman"/>
          <w:iCs/>
          <w:color w:val="000000"/>
          <w:sz w:val="24"/>
          <w:szCs w:val="24"/>
        </w:rPr>
      </w:pPr>
      <w:r w:rsidRPr="00FA3F09">
        <w:rPr>
          <w:rFonts w:ascii="Times New Roman" w:eastAsia="Times New Roman" w:hAnsi="Times New Roman" w:cs="Times New Roman"/>
          <w:iCs/>
          <w:color w:val="000000"/>
          <w:sz w:val="24"/>
          <w:szCs w:val="24"/>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14:paraId="4BBD14E9" w14:textId="77777777" w:rsidR="003D0DCB" w:rsidRDefault="003D0DCB" w:rsidP="003D0DCB">
      <w:pPr>
        <w:rPr>
          <w:rFonts w:ascii="Times New Roman" w:eastAsia="Times New Roman" w:hAnsi="Times New Roman" w:cs="Times New Roman"/>
          <w:iCs/>
          <w:color w:val="000000"/>
          <w:sz w:val="24"/>
          <w:szCs w:val="24"/>
        </w:rPr>
      </w:pPr>
      <w:r w:rsidRPr="00FA3F09">
        <w:rPr>
          <w:rFonts w:ascii="Times New Roman" w:eastAsia="Times New Roman" w:hAnsi="Times New Roman" w:cs="Times New Roman"/>
          <w:iCs/>
          <w:color w:val="000000"/>
          <w:sz w:val="24"/>
          <w:szCs w:val="24"/>
        </w:rPr>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погоджуюсь(ємось)».</w:t>
      </w:r>
    </w:p>
    <w:p w14:paraId="64EAA733" w14:textId="7A789A17" w:rsidR="003D0DCB" w:rsidRPr="00C475E3" w:rsidRDefault="003D0DCB" w:rsidP="003D0DCB">
      <w:pPr>
        <w:shd w:val="clear" w:color="auto" w:fill="FFFFFF"/>
        <w:jc w:val="both"/>
        <w:rPr>
          <w:rFonts w:ascii="Times New Roman" w:eastAsia="Arial" w:hAnsi="Times New Roman"/>
          <w:sz w:val="28"/>
          <w:lang w:val="uk-UA"/>
        </w:rPr>
      </w:pPr>
      <w:r w:rsidRPr="00C475E3">
        <w:rPr>
          <w:rFonts w:ascii="Times New Roman" w:eastAsia="Times New Roman" w:hAnsi="Times New Roman"/>
          <w:i/>
          <w:sz w:val="20"/>
          <w:szCs w:val="20"/>
          <w:lang w:val="uk-UA"/>
        </w:rPr>
        <w:t>*</w:t>
      </w:r>
      <w:r w:rsidRPr="00C475E3">
        <w:rPr>
          <w:rFonts w:ascii="Times New Roman" w:eastAsia="Times New Roman" w:hAnsi="Times New Roman"/>
          <w:i/>
          <w:szCs w:val="20"/>
          <w:lang w:val="uk-UA"/>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75E3">
        <w:rPr>
          <w:rFonts w:ascii="Times New Roman" w:eastAsia="Times New Roman" w:hAnsi="Times New Roman"/>
          <w:i/>
          <w:szCs w:val="20"/>
          <w:u w:val="single"/>
          <w:lang w:val="uk-UA"/>
        </w:rPr>
        <w:t>Після кожного такого посилання слід вважати наявний вираз «або еквівалент».</w:t>
      </w:r>
      <w:r w:rsidRPr="00C475E3">
        <w:rPr>
          <w:rFonts w:ascii="Times New Roman" w:eastAsia="Times New Roman" w:hAnsi="Times New Roman"/>
          <w:i/>
          <w:szCs w:val="20"/>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75E3">
        <w:rPr>
          <w:rFonts w:ascii="Times New Roman" w:eastAsia="Times New Roman" w:hAnsi="Times New Roman"/>
          <w:i/>
          <w:szCs w:val="20"/>
          <w:u w:val="single"/>
          <w:lang w:val="uk-UA"/>
        </w:rPr>
        <w:t>Після кожного такого посилання слід вважати наявний вираз «або еквівалент».</w:t>
      </w:r>
    </w:p>
    <w:bookmarkEnd w:id="0"/>
    <w:p w14:paraId="6711E647" w14:textId="0900B050" w:rsidR="00D63878" w:rsidRPr="006314DF" w:rsidRDefault="00D63878" w:rsidP="006314DF">
      <w:pPr>
        <w:jc w:val="center"/>
        <w:rPr>
          <w:rFonts w:ascii="Times New Roman" w:eastAsia="Times New Roman" w:hAnsi="Times New Roman" w:cs="Times New Roman"/>
          <w:i/>
          <w:sz w:val="24"/>
          <w:szCs w:val="24"/>
          <w:lang w:val="uk-UA"/>
        </w:rPr>
      </w:pPr>
      <w:r w:rsidRPr="006314DF">
        <w:rPr>
          <w:rFonts w:ascii="Times New Roman" w:eastAsia="Times New Roman" w:hAnsi="Times New Roman" w:cs="Times New Roman"/>
          <w:i/>
          <w:sz w:val="24"/>
          <w:szCs w:val="24"/>
        </w:rPr>
        <w:t>Посада, прізвище, ініціали, підпис уповноваженої ос</w:t>
      </w:r>
      <w:r w:rsidR="006314DF">
        <w:rPr>
          <w:rFonts w:ascii="Times New Roman" w:eastAsia="Times New Roman" w:hAnsi="Times New Roman" w:cs="Times New Roman"/>
          <w:i/>
          <w:sz w:val="24"/>
          <w:szCs w:val="24"/>
        </w:rPr>
        <w:t>оби Учасника, завірені печаткою</w:t>
      </w:r>
      <w:r w:rsidR="005A7B2C">
        <w:rPr>
          <w:rFonts w:ascii="Times New Roman" w:eastAsia="Times New Roman" w:hAnsi="Times New Roman" w:cs="Times New Roman"/>
          <w:i/>
          <w:sz w:val="24"/>
          <w:szCs w:val="24"/>
          <w:lang w:val="uk-UA"/>
        </w:rPr>
        <w:t xml:space="preserve"> </w:t>
      </w:r>
      <w:r w:rsidRPr="006314DF">
        <w:rPr>
          <w:rFonts w:ascii="Times New Roman" w:eastAsia="Times New Roman" w:hAnsi="Times New Roman" w:cs="Times New Roman"/>
          <w:i/>
          <w:sz w:val="24"/>
          <w:szCs w:val="24"/>
        </w:rPr>
        <w:t>( за наявнос</w:t>
      </w:r>
      <w:r w:rsidR="00B739A4" w:rsidRPr="006314DF">
        <w:rPr>
          <w:rFonts w:ascii="Times New Roman" w:eastAsia="Times New Roman" w:hAnsi="Times New Roman" w:cs="Times New Roman"/>
          <w:i/>
          <w:sz w:val="24"/>
          <w:szCs w:val="24"/>
          <w:lang w:val="uk-UA"/>
        </w:rPr>
        <w:t>ті)</w:t>
      </w:r>
    </w:p>
    <w:p w14:paraId="31BD21FC" w14:textId="77777777" w:rsidR="00651E47" w:rsidRPr="00E33E1D"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lang w:val="uk-UA"/>
        </w:rPr>
      </w:pPr>
      <w:r w:rsidRPr="00E33E1D">
        <w:rPr>
          <w:rFonts w:ascii="Times New Roman" w:eastAsia="Times New Roman" w:hAnsi="Times New Roman" w:cs="Times New Roman"/>
          <w:b/>
          <w:i/>
          <w:color w:val="000000" w:themeColor="text1"/>
          <w:sz w:val="24"/>
          <w:szCs w:val="24"/>
          <w:lang w:val="uk-UA"/>
        </w:rPr>
        <w:t xml:space="preserve">Звертаємо ВАШУ увагу!!! </w:t>
      </w:r>
    </w:p>
    <w:p w14:paraId="3FCD87CE" w14:textId="77777777" w:rsidR="005E1E79" w:rsidRPr="00E33E1D"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Учасник, який погоджується з умовами та вимогами щодо поставки Товару, підписує дані Технічн</w:t>
      </w:r>
      <w:r w:rsidR="00686465" w:rsidRPr="00E33E1D">
        <w:rPr>
          <w:rFonts w:ascii="Times New Roman" w:eastAsia="Times New Roman" w:hAnsi="Times New Roman" w:cs="Times New Roman"/>
          <w:b/>
          <w:i/>
          <w:color w:val="000000" w:themeColor="text1"/>
          <w:sz w:val="24"/>
          <w:szCs w:val="24"/>
          <w:u w:val="single"/>
          <w:lang w:val="uk-UA"/>
        </w:rPr>
        <w:t>і вимоги та подає в складі своєї</w:t>
      </w:r>
      <w:r w:rsidRPr="00E33E1D">
        <w:rPr>
          <w:rFonts w:ascii="Times New Roman" w:eastAsia="Times New Roman" w:hAnsi="Times New Roman" w:cs="Times New Roman"/>
          <w:b/>
          <w:i/>
          <w:color w:val="000000" w:themeColor="text1"/>
          <w:sz w:val="24"/>
          <w:szCs w:val="24"/>
          <w:u w:val="single"/>
          <w:lang w:val="uk-UA"/>
        </w:rPr>
        <w:t xml:space="preserve"> Тендерної пропозиції.</w:t>
      </w:r>
    </w:p>
    <w:p w14:paraId="4ADFB9B6" w14:textId="77777777" w:rsidR="00186ED4" w:rsidRPr="00E33E1D" w:rsidRDefault="00186ED4" w:rsidP="00E33E1D">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sectPr w:rsidR="00186ED4" w:rsidRPr="00E33E1D" w:rsidSect="009365A6">
      <w:pgSz w:w="11906" w:h="16838"/>
      <w:pgMar w:top="993" w:right="850"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D71"/>
    <w:multiLevelType w:val="multilevel"/>
    <w:tmpl w:val="FA80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64A25"/>
    <w:multiLevelType w:val="multilevel"/>
    <w:tmpl w:val="56A6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71DE7"/>
    <w:multiLevelType w:val="hybridMultilevel"/>
    <w:tmpl w:val="B4D24BFC"/>
    <w:lvl w:ilvl="0" w:tplc="B754893E">
      <w:start w:val="5150"/>
      <w:numFmt w:val="bullet"/>
      <w:lvlText w:val="-"/>
      <w:lvlJc w:val="left"/>
      <w:pPr>
        <w:ind w:left="2520" w:hanging="360"/>
      </w:pPr>
      <w:rPr>
        <w:rFonts w:ascii="Times New Roman" w:eastAsia="Times New Roman" w:hAnsi="Times New Roman" w:cs="Times New Roman"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3" w15:restartNumberingAfterBreak="0">
    <w:nsid w:val="1CB639AC"/>
    <w:multiLevelType w:val="hybridMultilevel"/>
    <w:tmpl w:val="17406792"/>
    <w:lvl w:ilvl="0" w:tplc="95EE735C">
      <w:start w:val="1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ED3BC4"/>
    <w:multiLevelType w:val="hybridMultilevel"/>
    <w:tmpl w:val="30687764"/>
    <w:lvl w:ilvl="0" w:tplc="13D068B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5" w15:restartNumberingAfterBreak="0">
    <w:nsid w:val="23B51801"/>
    <w:multiLevelType w:val="multilevel"/>
    <w:tmpl w:val="3BF0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E86D36"/>
    <w:multiLevelType w:val="hybridMultilevel"/>
    <w:tmpl w:val="D82EFF74"/>
    <w:lvl w:ilvl="0" w:tplc="604A6AF6">
      <w:start w:val="51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DD1436C"/>
    <w:multiLevelType w:val="hybridMultilevel"/>
    <w:tmpl w:val="D6643736"/>
    <w:lvl w:ilvl="0" w:tplc="374493E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15:restartNumberingAfterBreak="0">
    <w:nsid w:val="448736B1"/>
    <w:multiLevelType w:val="hybridMultilevel"/>
    <w:tmpl w:val="CD3645EE"/>
    <w:lvl w:ilvl="0" w:tplc="17E86F00">
      <w:numFmt w:val="bullet"/>
      <w:lvlText w:val="-"/>
      <w:lvlJc w:val="left"/>
      <w:pPr>
        <w:ind w:left="3306" w:hanging="360"/>
      </w:pPr>
      <w:rPr>
        <w:rFonts w:ascii="Arial" w:eastAsiaTheme="minorEastAsia" w:hAnsi="Arial" w:cs="Arial" w:hint="default"/>
      </w:rPr>
    </w:lvl>
    <w:lvl w:ilvl="1" w:tplc="04090003" w:tentative="1">
      <w:start w:val="1"/>
      <w:numFmt w:val="bullet"/>
      <w:lvlText w:val="o"/>
      <w:lvlJc w:val="left"/>
      <w:pPr>
        <w:ind w:left="4026" w:hanging="360"/>
      </w:pPr>
      <w:rPr>
        <w:rFonts w:ascii="Courier New" w:hAnsi="Courier New" w:cs="Courier New" w:hint="default"/>
      </w:rPr>
    </w:lvl>
    <w:lvl w:ilvl="2" w:tplc="04090005" w:tentative="1">
      <w:start w:val="1"/>
      <w:numFmt w:val="bullet"/>
      <w:lvlText w:val=""/>
      <w:lvlJc w:val="left"/>
      <w:pPr>
        <w:ind w:left="4746" w:hanging="360"/>
      </w:pPr>
      <w:rPr>
        <w:rFonts w:ascii="Wingdings" w:hAnsi="Wingdings" w:hint="default"/>
      </w:rPr>
    </w:lvl>
    <w:lvl w:ilvl="3" w:tplc="04090001" w:tentative="1">
      <w:start w:val="1"/>
      <w:numFmt w:val="bullet"/>
      <w:lvlText w:val=""/>
      <w:lvlJc w:val="left"/>
      <w:pPr>
        <w:ind w:left="5466" w:hanging="360"/>
      </w:pPr>
      <w:rPr>
        <w:rFonts w:ascii="Symbol" w:hAnsi="Symbol" w:hint="default"/>
      </w:rPr>
    </w:lvl>
    <w:lvl w:ilvl="4" w:tplc="04090003" w:tentative="1">
      <w:start w:val="1"/>
      <w:numFmt w:val="bullet"/>
      <w:lvlText w:val="o"/>
      <w:lvlJc w:val="left"/>
      <w:pPr>
        <w:ind w:left="6186" w:hanging="360"/>
      </w:pPr>
      <w:rPr>
        <w:rFonts w:ascii="Courier New" w:hAnsi="Courier New" w:cs="Courier New" w:hint="default"/>
      </w:rPr>
    </w:lvl>
    <w:lvl w:ilvl="5" w:tplc="04090005" w:tentative="1">
      <w:start w:val="1"/>
      <w:numFmt w:val="bullet"/>
      <w:lvlText w:val=""/>
      <w:lvlJc w:val="left"/>
      <w:pPr>
        <w:ind w:left="6906" w:hanging="360"/>
      </w:pPr>
      <w:rPr>
        <w:rFonts w:ascii="Wingdings" w:hAnsi="Wingdings" w:hint="default"/>
      </w:rPr>
    </w:lvl>
    <w:lvl w:ilvl="6" w:tplc="04090001" w:tentative="1">
      <w:start w:val="1"/>
      <w:numFmt w:val="bullet"/>
      <w:lvlText w:val=""/>
      <w:lvlJc w:val="left"/>
      <w:pPr>
        <w:ind w:left="7626" w:hanging="360"/>
      </w:pPr>
      <w:rPr>
        <w:rFonts w:ascii="Symbol" w:hAnsi="Symbol" w:hint="default"/>
      </w:rPr>
    </w:lvl>
    <w:lvl w:ilvl="7" w:tplc="04090003" w:tentative="1">
      <w:start w:val="1"/>
      <w:numFmt w:val="bullet"/>
      <w:lvlText w:val="o"/>
      <w:lvlJc w:val="left"/>
      <w:pPr>
        <w:ind w:left="8346" w:hanging="360"/>
      </w:pPr>
      <w:rPr>
        <w:rFonts w:ascii="Courier New" w:hAnsi="Courier New" w:cs="Courier New" w:hint="default"/>
      </w:rPr>
    </w:lvl>
    <w:lvl w:ilvl="8" w:tplc="04090005" w:tentative="1">
      <w:start w:val="1"/>
      <w:numFmt w:val="bullet"/>
      <w:lvlText w:val=""/>
      <w:lvlJc w:val="left"/>
      <w:pPr>
        <w:ind w:left="9066" w:hanging="360"/>
      </w:pPr>
      <w:rPr>
        <w:rFonts w:ascii="Wingdings" w:hAnsi="Wingdings" w:hint="default"/>
      </w:rPr>
    </w:lvl>
  </w:abstractNum>
  <w:abstractNum w:abstractNumId="9" w15:restartNumberingAfterBreak="0">
    <w:nsid w:val="4B47337B"/>
    <w:multiLevelType w:val="hybridMultilevel"/>
    <w:tmpl w:val="6FBC0CD2"/>
    <w:lvl w:ilvl="0" w:tplc="9F783414">
      <w:start w:val="90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6A021E05"/>
    <w:multiLevelType w:val="multilevel"/>
    <w:tmpl w:val="D39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0934643">
    <w:abstractNumId w:val="4"/>
  </w:num>
  <w:num w:numId="2" w16cid:durableId="822041379">
    <w:abstractNumId w:val="3"/>
  </w:num>
  <w:num w:numId="3" w16cid:durableId="2135099975">
    <w:abstractNumId w:val="7"/>
  </w:num>
  <w:num w:numId="4" w16cid:durableId="677073965">
    <w:abstractNumId w:val="6"/>
  </w:num>
  <w:num w:numId="5" w16cid:durableId="1895778356">
    <w:abstractNumId w:val="2"/>
  </w:num>
  <w:num w:numId="6" w16cid:durableId="1280650441">
    <w:abstractNumId w:val="8"/>
  </w:num>
  <w:num w:numId="7" w16cid:durableId="1050348515">
    <w:abstractNumId w:val="9"/>
  </w:num>
  <w:num w:numId="8" w16cid:durableId="1703746540">
    <w:abstractNumId w:val="0"/>
  </w:num>
  <w:num w:numId="9" w16cid:durableId="1315648135">
    <w:abstractNumId w:val="10"/>
  </w:num>
  <w:num w:numId="10" w16cid:durableId="2033533171">
    <w:abstractNumId w:val="1"/>
  </w:num>
  <w:num w:numId="11" w16cid:durableId="930578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0"/>
    <w:rsid w:val="00000F6D"/>
    <w:rsid w:val="000271C1"/>
    <w:rsid w:val="00054DB2"/>
    <w:rsid w:val="000662B1"/>
    <w:rsid w:val="00080D82"/>
    <w:rsid w:val="00081B1F"/>
    <w:rsid w:val="0008587E"/>
    <w:rsid w:val="000A2A62"/>
    <w:rsid w:val="000A7862"/>
    <w:rsid w:val="000B58A5"/>
    <w:rsid w:val="000C28F4"/>
    <w:rsid w:val="00113E6E"/>
    <w:rsid w:val="00131412"/>
    <w:rsid w:val="00151DC4"/>
    <w:rsid w:val="00186ED4"/>
    <w:rsid w:val="001932C8"/>
    <w:rsid w:val="001A2847"/>
    <w:rsid w:val="001A7ADB"/>
    <w:rsid w:val="0021405E"/>
    <w:rsid w:val="00226219"/>
    <w:rsid w:val="00226591"/>
    <w:rsid w:val="0028731A"/>
    <w:rsid w:val="002F1F06"/>
    <w:rsid w:val="00302197"/>
    <w:rsid w:val="00306067"/>
    <w:rsid w:val="00311EE7"/>
    <w:rsid w:val="0033021B"/>
    <w:rsid w:val="00352046"/>
    <w:rsid w:val="0036143B"/>
    <w:rsid w:val="003B30AE"/>
    <w:rsid w:val="003D0DCB"/>
    <w:rsid w:val="003D6C06"/>
    <w:rsid w:val="004034EC"/>
    <w:rsid w:val="00416F70"/>
    <w:rsid w:val="00447164"/>
    <w:rsid w:val="0044749E"/>
    <w:rsid w:val="00485DD1"/>
    <w:rsid w:val="0049416E"/>
    <w:rsid w:val="004A0BFA"/>
    <w:rsid w:val="004A40A7"/>
    <w:rsid w:val="00502132"/>
    <w:rsid w:val="00524234"/>
    <w:rsid w:val="00566A20"/>
    <w:rsid w:val="00571E7F"/>
    <w:rsid w:val="00576B45"/>
    <w:rsid w:val="005A7B2C"/>
    <w:rsid w:val="005D49F6"/>
    <w:rsid w:val="005E1E79"/>
    <w:rsid w:val="005F1B70"/>
    <w:rsid w:val="0061640D"/>
    <w:rsid w:val="006314DF"/>
    <w:rsid w:val="00651E47"/>
    <w:rsid w:val="00681E72"/>
    <w:rsid w:val="00686465"/>
    <w:rsid w:val="00695879"/>
    <w:rsid w:val="006A14F4"/>
    <w:rsid w:val="00754C51"/>
    <w:rsid w:val="0076174E"/>
    <w:rsid w:val="00781912"/>
    <w:rsid w:val="0079423C"/>
    <w:rsid w:val="007C53CC"/>
    <w:rsid w:val="007F1937"/>
    <w:rsid w:val="00805052"/>
    <w:rsid w:val="0080511E"/>
    <w:rsid w:val="0089294E"/>
    <w:rsid w:val="008C402F"/>
    <w:rsid w:val="00923027"/>
    <w:rsid w:val="00927705"/>
    <w:rsid w:val="009365A6"/>
    <w:rsid w:val="00962898"/>
    <w:rsid w:val="009814DB"/>
    <w:rsid w:val="00986CEF"/>
    <w:rsid w:val="009C4AFC"/>
    <w:rsid w:val="009E1FBB"/>
    <w:rsid w:val="009E49CE"/>
    <w:rsid w:val="00A47705"/>
    <w:rsid w:val="00A74B65"/>
    <w:rsid w:val="00A80654"/>
    <w:rsid w:val="00A943FF"/>
    <w:rsid w:val="00AA4F53"/>
    <w:rsid w:val="00B01084"/>
    <w:rsid w:val="00B07695"/>
    <w:rsid w:val="00B11512"/>
    <w:rsid w:val="00B13532"/>
    <w:rsid w:val="00B15C11"/>
    <w:rsid w:val="00B231CD"/>
    <w:rsid w:val="00B328AD"/>
    <w:rsid w:val="00B46A04"/>
    <w:rsid w:val="00B471B3"/>
    <w:rsid w:val="00B739A4"/>
    <w:rsid w:val="00B842F7"/>
    <w:rsid w:val="00BE451A"/>
    <w:rsid w:val="00BF1F48"/>
    <w:rsid w:val="00C1152A"/>
    <w:rsid w:val="00C31A02"/>
    <w:rsid w:val="00C43AA2"/>
    <w:rsid w:val="00C76D5E"/>
    <w:rsid w:val="00C852CC"/>
    <w:rsid w:val="00CA494E"/>
    <w:rsid w:val="00CC1A39"/>
    <w:rsid w:val="00D2627E"/>
    <w:rsid w:val="00D55308"/>
    <w:rsid w:val="00D63878"/>
    <w:rsid w:val="00D8276F"/>
    <w:rsid w:val="00D908DD"/>
    <w:rsid w:val="00DA6918"/>
    <w:rsid w:val="00DB02D4"/>
    <w:rsid w:val="00DB52B3"/>
    <w:rsid w:val="00DC76A4"/>
    <w:rsid w:val="00E023AC"/>
    <w:rsid w:val="00E27837"/>
    <w:rsid w:val="00E33E1D"/>
    <w:rsid w:val="00E87B60"/>
    <w:rsid w:val="00E87D11"/>
    <w:rsid w:val="00EB0012"/>
    <w:rsid w:val="00EB775B"/>
    <w:rsid w:val="00EF250C"/>
    <w:rsid w:val="00F1064D"/>
    <w:rsid w:val="00F15D70"/>
    <w:rsid w:val="00F1666B"/>
    <w:rsid w:val="00F25838"/>
    <w:rsid w:val="00F3046E"/>
    <w:rsid w:val="00F62639"/>
    <w:rsid w:val="00F9281C"/>
    <w:rsid w:val="00F9410D"/>
    <w:rsid w:val="00FB14A5"/>
    <w:rsid w:val="00FD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53F"/>
  <w15:docId w15:val="{C7AB7B1A-13B7-402A-B842-B651E55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AA2"/>
  </w:style>
  <w:style w:type="paragraph" w:styleId="2">
    <w:name w:val="heading 2"/>
    <w:basedOn w:val="a"/>
    <w:link w:val="20"/>
    <w:uiPriority w:val="9"/>
    <w:qFormat/>
    <w:rsid w:val="00805052"/>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87B60"/>
    <w:pPr>
      <w:spacing w:after="160" w:line="259" w:lineRule="auto"/>
    </w:pPr>
    <w:rPr>
      <w:rFonts w:ascii="Calibri" w:eastAsia="Calibri" w:hAnsi="Calibri" w:cs="Calibri"/>
      <w:lang w:val="uk-UA"/>
    </w:rPr>
  </w:style>
  <w:style w:type="paragraph" w:styleId="a3">
    <w:name w:val="No Spacing"/>
    <w:qFormat/>
    <w:rsid w:val="00D63878"/>
    <w:pPr>
      <w:spacing w:after="0" w:line="240" w:lineRule="auto"/>
    </w:pPr>
    <w:rPr>
      <w:rFonts w:ascii="Calibri" w:eastAsia="Calibri" w:hAnsi="Calibri" w:cs="Times New Roman"/>
      <w:lang w:val="uk-UA" w:eastAsia="en-US"/>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5"/>
    <w:uiPriority w:val="34"/>
    <w:qFormat/>
    <w:rsid w:val="00B739A4"/>
    <w:pPr>
      <w:ind w:left="720"/>
      <w:contextualSpacing/>
    </w:pPr>
  </w:style>
  <w:style w:type="paragraph" w:styleId="a6">
    <w:name w:val="Balloon Text"/>
    <w:basedOn w:val="a"/>
    <w:link w:val="a7"/>
    <w:uiPriority w:val="99"/>
    <w:semiHidden/>
    <w:unhideWhenUsed/>
    <w:rsid w:val="00A943F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943FF"/>
    <w:rPr>
      <w:rFonts w:ascii="Segoe UI" w:hAnsi="Segoe UI" w:cs="Segoe UI"/>
      <w:sz w:val="18"/>
      <w:szCs w:val="18"/>
    </w:rPr>
  </w:style>
  <w:style w:type="paragraph" w:customStyle="1" w:styleId="xxxxmsolistparagraph">
    <w:name w:val="x_x_x_x_msolistparagraph"/>
    <w:basedOn w:val="a"/>
    <w:rsid w:val="00CA494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754C51"/>
    <w:pPr>
      <w:spacing w:after="0" w:line="240" w:lineRule="auto"/>
    </w:pPr>
    <w:rPr>
      <w:rFonts w:ascii="Consolas" w:eastAsia="Calibri" w:hAnsi="Consolas" w:cs="Times New Roman"/>
      <w:sz w:val="20"/>
      <w:szCs w:val="20"/>
      <w:lang w:eastAsia="en-US"/>
    </w:rPr>
  </w:style>
  <w:style w:type="character" w:customStyle="1" w:styleId="HTML0">
    <w:name w:val="Стандартний HTML Знак"/>
    <w:basedOn w:val="a0"/>
    <w:link w:val="HTML"/>
    <w:semiHidden/>
    <w:rsid w:val="00754C51"/>
    <w:rPr>
      <w:rFonts w:ascii="Consolas" w:eastAsia="Calibri" w:hAnsi="Consolas" w:cs="Times New Roman"/>
      <w:sz w:val="20"/>
      <w:szCs w:val="20"/>
      <w:lang w:eastAsia="en-US"/>
    </w:rPr>
  </w:style>
  <w:style w:type="character" w:customStyle="1" w:styleId="a5">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3D0DCB"/>
  </w:style>
  <w:style w:type="table" w:styleId="a8">
    <w:name w:val="Table Grid"/>
    <w:basedOn w:val="a1"/>
    <w:uiPriority w:val="39"/>
    <w:rsid w:val="003D0D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D0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05052"/>
    <w:rPr>
      <w:rFonts w:ascii="Times New Roman" w:eastAsia="Times New Roman" w:hAnsi="Times New Roman" w:cs="Times New Roman"/>
      <w:b/>
      <w:bCs/>
      <w:sz w:val="36"/>
      <w:szCs w:val="36"/>
      <w:lang w:val="uk-UA" w:eastAsia="uk-UA"/>
    </w:rPr>
  </w:style>
  <w:style w:type="character" w:styleId="aa">
    <w:name w:val="Strong"/>
    <w:basedOn w:val="a0"/>
    <w:uiPriority w:val="22"/>
    <w:qFormat/>
    <w:rsid w:val="00113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8919">
      <w:bodyDiv w:val="1"/>
      <w:marLeft w:val="0"/>
      <w:marRight w:val="0"/>
      <w:marTop w:val="0"/>
      <w:marBottom w:val="0"/>
      <w:divBdr>
        <w:top w:val="none" w:sz="0" w:space="0" w:color="auto"/>
        <w:left w:val="none" w:sz="0" w:space="0" w:color="auto"/>
        <w:bottom w:val="none" w:sz="0" w:space="0" w:color="auto"/>
        <w:right w:val="none" w:sz="0" w:space="0" w:color="auto"/>
      </w:divBdr>
    </w:div>
    <w:div w:id="357775154">
      <w:bodyDiv w:val="1"/>
      <w:marLeft w:val="0"/>
      <w:marRight w:val="0"/>
      <w:marTop w:val="0"/>
      <w:marBottom w:val="0"/>
      <w:divBdr>
        <w:top w:val="none" w:sz="0" w:space="0" w:color="auto"/>
        <w:left w:val="none" w:sz="0" w:space="0" w:color="auto"/>
        <w:bottom w:val="none" w:sz="0" w:space="0" w:color="auto"/>
        <w:right w:val="none" w:sz="0" w:space="0" w:color="auto"/>
      </w:divBdr>
    </w:div>
    <w:div w:id="398864717">
      <w:bodyDiv w:val="1"/>
      <w:marLeft w:val="0"/>
      <w:marRight w:val="0"/>
      <w:marTop w:val="0"/>
      <w:marBottom w:val="0"/>
      <w:divBdr>
        <w:top w:val="none" w:sz="0" w:space="0" w:color="auto"/>
        <w:left w:val="none" w:sz="0" w:space="0" w:color="auto"/>
        <w:bottom w:val="none" w:sz="0" w:space="0" w:color="auto"/>
        <w:right w:val="none" w:sz="0" w:space="0" w:color="auto"/>
      </w:divBdr>
    </w:div>
    <w:div w:id="806900424">
      <w:bodyDiv w:val="1"/>
      <w:marLeft w:val="0"/>
      <w:marRight w:val="0"/>
      <w:marTop w:val="0"/>
      <w:marBottom w:val="0"/>
      <w:divBdr>
        <w:top w:val="none" w:sz="0" w:space="0" w:color="auto"/>
        <w:left w:val="none" w:sz="0" w:space="0" w:color="auto"/>
        <w:bottom w:val="none" w:sz="0" w:space="0" w:color="auto"/>
        <w:right w:val="none" w:sz="0" w:space="0" w:color="auto"/>
      </w:divBdr>
    </w:div>
    <w:div w:id="855850865">
      <w:bodyDiv w:val="1"/>
      <w:marLeft w:val="0"/>
      <w:marRight w:val="0"/>
      <w:marTop w:val="0"/>
      <w:marBottom w:val="0"/>
      <w:divBdr>
        <w:top w:val="none" w:sz="0" w:space="0" w:color="auto"/>
        <w:left w:val="none" w:sz="0" w:space="0" w:color="auto"/>
        <w:bottom w:val="none" w:sz="0" w:space="0" w:color="auto"/>
        <w:right w:val="none" w:sz="0" w:space="0" w:color="auto"/>
      </w:divBdr>
    </w:div>
    <w:div w:id="19209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8A0C7-0310-429F-B7F8-A2FCC751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3796</Words>
  <Characters>2165</Characters>
  <Application>Microsoft Office Word</Application>
  <DocSecurity>0</DocSecurity>
  <Lines>18</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KUPCHIK</dc:creator>
  <cp:keywords/>
  <dc:description/>
  <cp:lastModifiedBy>Igor Duda</cp:lastModifiedBy>
  <cp:revision>12</cp:revision>
  <cp:lastPrinted>2021-01-12T09:03:00Z</cp:lastPrinted>
  <dcterms:created xsi:type="dcterms:W3CDTF">2024-01-05T10:10:00Z</dcterms:created>
  <dcterms:modified xsi:type="dcterms:W3CDTF">2024-01-15T10:40:00Z</dcterms:modified>
</cp:coreProperties>
</file>