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F7" w:rsidRPr="0067160C" w:rsidRDefault="003960F7" w:rsidP="003960F7">
      <w:pPr>
        <w:spacing w:after="0" w:line="240" w:lineRule="auto"/>
        <w:jc w:val="right"/>
        <w:rPr>
          <w:rFonts w:ascii="Times New Roman" w:hAnsi="Times New Roman"/>
          <w:bCs/>
        </w:rPr>
      </w:pPr>
      <w:r w:rsidRPr="0067160C">
        <w:rPr>
          <w:rFonts w:ascii="Times New Roman" w:hAnsi="Times New Roman"/>
          <w:bCs/>
        </w:rPr>
        <w:t>Додаток № 4</w:t>
      </w:r>
    </w:p>
    <w:p w:rsidR="00382242" w:rsidRPr="0067160C" w:rsidRDefault="003960F7" w:rsidP="003960F7">
      <w:pPr>
        <w:spacing w:after="0" w:line="240" w:lineRule="auto"/>
        <w:ind w:left="5660" w:firstLine="700"/>
        <w:jc w:val="right"/>
        <w:rPr>
          <w:rFonts w:ascii="Times New Roman" w:eastAsia="Times New Roman" w:hAnsi="Times New Roman"/>
          <w:lang w:eastAsia="uk-UA"/>
        </w:rPr>
      </w:pPr>
      <w:r w:rsidRPr="0067160C">
        <w:rPr>
          <w:rFonts w:ascii="Times New Roman" w:eastAsia="Times New Roman" w:hAnsi="Times New Roman"/>
          <w:i/>
          <w:color w:val="000000"/>
          <w:lang w:eastAsia="uk-UA"/>
        </w:rPr>
        <w:t>до тендерної документації</w:t>
      </w:r>
    </w:p>
    <w:p w:rsidR="00382242" w:rsidRPr="0067160C" w:rsidRDefault="00382242" w:rsidP="00382242">
      <w:pPr>
        <w:spacing w:after="0" w:line="240" w:lineRule="auto"/>
        <w:jc w:val="center"/>
        <w:rPr>
          <w:rFonts w:ascii="Times New Roman" w:eastAsia="Calibri" w:hAnsi="Times New Roman" w:cs="Times New Roman"/>
          <w:b/>
          <w:bCs/>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67160C">
        <w:rPr>
          <w:rFonts w:ascii="Times New Roman" w:eastAsia="Times New Roman" w:hAnsi="Times New Roman" w:cs="Times New Roman"/>
          <w:b/>
          <w:bCs/>
          <w:lang w:val="ru-RU" w:eastAsia="ru-RU"/>
        </w:rPr>
        <w:t>Проект ДОГОВОРУ</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67160C">
        <w:rPr>
          <w:rFonts w:ascii="Times New Roman" w:eastAsia="Times New Roman" w:hAnsi="Times New Roman" w:cs="Times New Roman"/>
          <w:bCs/>
          <w:lang w:val="ru-RU" w:eastAsia="ru-RU"/>
        </w:rPr>
        <w:t>на зак</w:t>
      </w:r>
      <w:r w:rsidR="00752CF4" w:rsidRPr="0067160C">
        <w:rPr>
          <w:rFonts w:ascii="Times New Roman" w:eastAsia="Times New Roman" w:hAnsi="Times New Roman" w:cs="Times New Roman"/>
          <w:bCs/>
          <w:lang w:val="ru-RU" w:eastAsia="ru-RU"/>
        </w:rPr>
        <w:t xml:space="preserve">упівлю товарів </w:t>
      </w:r>
      <w:bookmarkStart w:id="0" w:name="17"/>
      <w:bookmarkEnd w:id="0"/>
      <w:r w:rsidR="004A436F" w:rsidRPr="0067160C">
        <w:rPr>
          <w:rFonts w:ascii="Times New Roman" w:eastAsia="Times New Roman" w:hAnsi="Times New Roman" w:cs="Times New Roman"/>
          <w:bCs/>
          <w:lang w:val="ru-RU" w:eastAsia="ru-RU"/>
        </w:rPr>
        <w:t>зі встановленням</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м. Київ                                                               </w:t>
      </w:r>
      <w:r w:rsidR="000C0DBA">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w:t>
      </w:r>
      <w:r w:rsidRPr="0067160C">
        <w:rPr>
          <w:rFonts w:ascii="Times New Roman" w:eastAsia="Times New Roman" w:hAnsi="Times New Roman" w:cs="Times New Roman"/>
          <w:lang w:eastAsia="ru-RU"/>
        </w:rPr>
        <w:t>____</w:t>
      </w:r>
      <w:r w:rsidRPr="0067160C">
        <w:rPr>
          <w:rFonts w:ascii="Times New Roman" w:eastAsia="Times New Roman" w:hAnsi="Times New Roman" w:cs="Times New Roman"/>
          <w:lang w:val="ru-RU" w:eastAsia="ru-RU"/>
        </w:rPr>
        <w:t>»  _________202</w:t>
      </w:r>
      <w:r w:rsidR="00DD49C5" w:rsidRPr="0067160C">
        <w:rPr>
          <w:rFonts w:ascii="Times New Roman" w:eastAsia="Times New Roman" w:hAnsi="Times New Roman" w:cs="Times New Roman"/>
          <w:lang w:eastAsia="ru-RU"/>
        </w:rPr>
        <w:t>4</w:t>
      </w:r>
      <w:r w:rsidRPr="0067160C">
        <w:rPr>
          <w:rFonts w:ascii="Times New Roman" w:eastAsia="Times New Roman" w:hAnsi="Times New Roman" w:cs="Times New Roman"/>
          <w:lang w:val="ru-RU" w:eastAsia="ru-RU"/>
        </w:rPr>
        <w:t xml:space="preserve"> року </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67160C">
        <w:rPr>
          <w:rFonts w:ascii="Times New Roman" w:eastAsia="Times New Roman" w:hAnsi="Times New Roman" w:cs="Times New Roman"/>
          <w:b/>
          <w:lang w:val="ru-RU" w:eastAsia="ru-RU"/>
        </w:rPr>
        <w:t xml:space="preserve">      </w:t>
      </w:r>
    </w:p>
    <w:p w:rsidR="00D906C3"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b/>
          <w:lang w:val="ru-RU" w:eastAsia="ru-RU"/>
        </w:rPr>
        <w:tab/>
        <w:t xml:space="preserve">Комунальне підприємство «Шляхово-експлуатаційне </w:t>
      </w:r>
      <w:r w:rsidR="00F7061A" w:rsidRPr="0067160C">
        <w:rPr>
          <w:rFonts w:ascii="Times New Roman" w:eastAsia="Times New Roman" w:hAnsi="Times New Roman" w:cs="Times New Roman"/>
          <w:b/>
          <w:lang w:val="ru-RU" w:eastAsia="ru-RU"/>
        </w:rPr>
        <w:t>управління по</w:t>
      </w:r>
      <w:r w:rsidRPr="0067160C">
        <w:rPr>
          <w:rFonts w:ascii="Times New Roman" w:eastAsia="Times New Roman" w:hAnsi="Times New Roman" w:cs="Times New Roman"/>
          <w:b/>
          <w:lang w:val="ru-RU" w:eastAsia="ru-RU"/>
        </w:rPr>
        <w:t xml:space="preserve"> ремонту та утриманню автомобільних шляхів та споруд на них Голосіївського району» м. Києва</w:t>
      </w:r>
      <w:r w:rsidRPr="0067160C">
        <w:rPr>
          <w:rFonts w:ascii="Times New Roman" w:eastAsia="Times New Roman" w:hAnsi="Times New Roman" w:cs="Times New Roman"/>
          <w:lang w:val="ru-RU" w:eastAsia="ru-RU"/>
        </w:rPr>
        <w:t xml:space="preserve"> в особі начальника </w:t>
      </w:r>
      <w:bookmarkStart w:id="2" w:name="20"/>
      <w:bookmarkEnd w:id="2"/>
      <w:r w:rsidRPr="0067160C">
        <w:rPr>
          <w:rFonts w:ascii="Times New Roman" w:eastAsia="Times New Roman" w:hAnsi="Times New Roman" w:cs="Times New Roman"/>
          <w:b/>
          <w:color w:val="000000"/>
          <w:spacing w:val="-3"/>
          <w:lang w:val="ru-RU" w:eastAsia="ru-RU"/>
        </w:rPr>
        <w:t>Гончарова Віталія Анатолійовича</w:t>
      </w:r>
      <w:r w:rsidR="00D906C3" w:rsidRPr="0067160C">
        <w:rPr>
          <w:rFonts w:ascii="Times New Roman" w:eastAsia="Times New Roman" w:hAnsi="Times New Roman" w:cs="Times New Roman"/>
          <w:lang w:val="ru-RU" w:eastAsia="ru-RU"/>
        </w:rPr>
        <w:t xml:space="preserve">, </w:t>
      </w:r>
      <w:r w:rsidR="00F7061A" w:rsidRPr="0067160C">
        <w:rPr>
          <w:rFonts w:ascii="Times New Roman" w:eastAsia="Times New Roman" w:hAnsi="Times New Roman" w:cs="Times New Roman"/>
          <w:lang w:val="ru-RU" w:eastAsia="ru-RU"/>
        </w:rPr>
        <w:t>який діє</w:t>
      </w:r>
      <w:r w:rsidRPr="0067160C">
        <w:rPr>
          <w:rFonts w:ascii="Times New Roman" w:eastAsia="Times New Roman" w:hAnsi="Times New Roman" w:cs="Times New Roman"/>
          <w:lang w:val="ru-RU" w:eastAsia="ru-RU"/>
        </w:rPr>
        <w:t xml:space="preserve">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00D906C3" w:rsidRPr="0067160C">
        <w:rPr>
          <w:rFonts w:ascii="Times New Roman" w:eastAsia="Times New Roman" w:hAnsi="Times New Roman" w:cs="Times New Roman"/>
          <w:lang w:val="ru-RU" w:eastAsia="ru-RU"/>
        </w:rPr>
        <w:t xml:space="preserve"> та </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w:t>
      </w:r>
      <w:r w:rsidR="00D906C3" w:rsidRPr="0067160C">
        <w:rPr>
          <w:rFonts w:ascii="Times New Roman" w:eastAsia="Times New Roman" w:hAnsi="Times New Roman" w:cs="Times New Roman"/>
          <w:lang w:val="ru-RU" w:eastAsia="ru-RU"/>
        </w:rPr>
        <w:tab/>
      </w:r>
      <w:r w:rsidRPr="0067160C">
        <w:rPr>
          <w:rFonts w:ascii="Times New Roman" w:eastAsia="Times New Roman" w:hAnsi="Times New Roman" w:cs="Times New Roman"/>
          <w:b/>
          <w:color w:val="000000"/>
          <w:lang w:val="ru-RU" w:eastAsia="ru-RU"/>
        </w:rPr>
        <w:t>______</w:t>
      </w:r>
      <w:r w:rsidR="00D906C3" w:rsidRPr="0067160C">
        <w:rPr>
          <w:rFonts w:ascii="Times New Roman" w:eastAsia="Times New Roman" w:hAnsi="Times New Roman" w:cs="Times New Roman"/>
          <w:b/>
          <w:color w:val="000000"/>
          <w:lang w:val="ru-RU" w:eastAsia="ru-RU"/>
        </w:rPr>
        <w:t>___________</w:t>
      </w:r>
      <w:r w:rsidRPr="0067160C">
        <w:rPr>
          <w:rFonts w:ascii="Times New Roman" w:eastAsia="Times New Roman" w:hAnsi="Times New Roman" w:cs="Times New Roman"/>
          <w:b/>
          <w:color w:val="000000"/>
          <w:lang w:val="ru-RU" w:eastAsia="ru-RU"/>
        </w:rPr>
        <w:t>___</w:t>
      </w:r>
      <w:r w:rsidRPr="0067160C">
        <w:rPr>
          <w:rFonts w:ascii="Times New Roman" w:eastAsia="Times New Roman" w:hAnsi="Times New Roman" w:cs="Times New Roman"/>
          <w:lang w:val="ru-RU" w:eastAsia="ru-RU"/>
        </w:rPr>
        <w:t>в особі</w:t>
      </w:r>
      <w:r w:rsidRPr="0067160C">
        <w:rPr>
          <w:rFonts w:ascii="Times New Roman" w:eastAsia="Times New Roman" w:hAnsi="Times New Roman" w:cs="Times New Roman"/>
          <w:b/>
          <w:color w:val="000000"/>
          <w:lang w:val="ru-RU" w:eastAsia="ru-RU"/>
        </w:rPr>
        <w:t xml:space="preserve"> </w:t>
      </w:r>
      <w:r w:rsidRPr="0067160C">
        <w:rPr>
          <w:rFonts w:ascii="Times New Roman" w:eastAsia="Times New Roman" w:hAnsi="Times New Roman" w:cs="Times New Roman"/>
          <w:color w:val="000000"/>
          <w:lang w:val="ru-RU" w:eastAsia="ru-RU"/>
        </w:rPr>
        <w:t>директора</w:t>
      </w:r>
      <w:r w:rsidRPr="0067160C">
        <w:rPr>
          <w:rFonts w:ascii="Times New Roman" w:eastAsia="Times New Roman" w:hAnsi="Times New Roman" w:cs="Times New Roman"/>
          <w:b/>
          <w:color w:val="000000"/>
          <w:lang w:val="ru-RU" w:eastAsia="ru-RU"/>
        </w:rPr>
        <w:t xml:space="preserve">  ________________</w:t>
      </w:r>
      <w:r w:rsidRPr="0067160C">
        <w:rPr>
          <w:rFonts w:ascii="Times New Roman" w:eastAsia="Times New Roman" w:hAnsi="Times New Roman" w:cs="Times New Roman"/>
          <w:b/>
          <w:lang w:val="ru-RU" w:eastAsia="ru-RU"/>
        </w:rPr>
        <w:t>,</w:t>
      </w:r>
      <w:r w:rsidR="00D906C3" w:rsidRPr="0067160C">
        <w:rPr>
          <w:rFonts w:ascii="Times New Roman" w:eastAsia="Times New Roman" w:hAnsi="Times New Roman" w:cs="Times New Roman"/>
          <w:lang w:val="ru-RU" w:eastAsia="ru-RU"/>
        </w:rPr>
        <w:t xml:space="preserve">  який </w:t>
      </w:r>
      <w:r w:rsidRPr="0067160C">
        <w:rPr>
          <w:rFonts w:ascii="Times New Roman" w:eastAsia="Times New Roman" w:hAnsi="Times New Roman" w:cs="Times New Roman"/>
          <w:lang w:val="ru-RU" w:eastAsia="ru-RU"/>
        </w:rPr>
        <w:t>діє на підставі Статуту</w:t>
      </w:r>
      <w:r w:rsidRPr="0067160C">
        <w:rPr>
          <w:rFonts w:ascii="Courier New" w:eastAsia="Times New Roman" w:hAnsi="Courier New" w:cs="Courier New"/>
          <w:lang w:val="ru-RU" w:eastAsia="ru-RU"/>
        </w:rPr>
        <w:t xml:space="preserve"> </w:t>
      </w:r>
      <w:r w:rsidRPr="0067160C">
        <w:rPr>
          <w:rFonts w:ascii="Times New Roman" w:eastAsia="Times New Roman" w:hAnsi="Times New Roman" w:cs="Times New Roman"/>
          <w:lang w:val="ru-RU" w:eastAsia="ru-RU"/>
        </w:rPr>
        <w:t>і є платником податку на прибуток на загальних підставах (далі – Постачальник), кожний окремо «Сторона»,  разом – «Сторони»,</w:t>
      </w:r>
      <w:r w:rsidRPr="0067160C">
        <w:rPr>
          <w:rFonts w:ascii="Times New Roman" w:eastAsia="Times New Roman" w:hAnsi="Times New Roman" w:cs="Times New Roman"/>
          <w:lang w:eastAsia="ru-RU"/>
        </w:rPr>
        <w:t xml:space="preserve"> </w:t>
      </w:r>
      <w:r w:rsidRPr="0067160C">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sidRPr="0067160C">
        <w:rPr>
          <w:rFonts w:ascii="Times New Roman" w:eastAsia="Calibri" w:hAnsi="Times New Roman" w:cs="Times New Roman"/>
          <w:b/>
          <w:color w:val="000000"/>
          <w:lang w:val="ru-RU"/>
        </w:rPr>
        <w:t>б</w:t>
      </w:r>
      <w:r w:rsidRPr="0067160C">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67160C">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67160C">
        <w:rPr>
          <w:rFonts w:ascii="Times New Roman" w:eastAsia="Times New Roman" w:hAnsi="Times New Roman" w:cs="Times New Roman"/>
          <w:lang w:val="ru-RU" w:eastAsia="ru-RU"/>
        </w:rPr>
        <w:t xml:space="preserve"> уклали цей договір про наступне  (далі Договір):</w:t>
      </w:r>
    </w:p>
    <w:p w:rsidR="0052225A" w:rsidRPr="0067160C" w:rsidRDefault="0052225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bookmarkStart w:id="5" w:name="24"/>
      <w:bookmarkEnd w:id="5"/>
      <w:r w:rsidRPr="0067160C">
        <w:rPr>
          <w:rFonts w:ascii="Times New Roman" w:eastAsia="Times New Roman" w:hAnsi="Times New Roman" w:cs="Times New Roman"/>
          <w:b/>
          <w:lang w:val="ru-RU" w:eastAsia="ru-RU"/>
        </w:rPr>
        <w:t>I</w:t>
      </w:r>
      <w:r w:rsidRPr="0067160C">
        <w:rPr>
          <w:rFonts w:ascii="Times New Roman" w:eastAsia="Times New Roman" w:hAnsi="Times New Roman" w:cs="Times New Roman"/>
          <w:b/>
          <w:lang w:eastAsia="ru-RU"/>
        </w:rPr>
        <w:t>. Предмет договору</w:t>
      </w:r>
    </w:p>
    <w:p w:rsidR="003F73B8" w:rsidRPr="0067160C" w:rsidRDefault="0052225A" w:rsidP="0052225A">
      <w:pPr>
        <w:tabs>
          <w:tab w:val="num" w:pos="0"/>
        </w:tabs>
        <w:spacing w:after="0" w:line="240" w:lineRule="auto"/>
        <w:jc w:val="both"/>
        <w:rPr>
          <w:rFonts w:ascii="Times New Roman" w:eastAsia="Times New Roman" w:hAnsi="Times New Roman" w:cs="Times New Roman"/>
          <w:lang w:eastAsia="ru-RU"/>
        </w:rPr>
      </w:pPr>
      <w:bookmarkStart w:id="6" w:name="25"/>
      <w:bookmarkEnd w:id="6"/>
      <w:r w:rsidRPr="0067160C">
        <w:rPr>
          <w:rFonts w:ascii="Times New Roman" w:eastAsia="Times New Roman" w:hAnsi="Times New Roman" w:cs="Times New Roman"/>
          <w:snapToGrid w:val="0"/>
          <w:lang w:eastAsia="ru-RU"/>
        </w:rPr>
        <w:tab/>
      </w:r>
      <w:r w:rsidR="003F73B8" w:rsidRPr="0067160C">
        <w:rPr>
          <w:rFonts w:ascii="Times New Roman" w:eastAsia="Times New Roman" w:hAnsi="Times New Roman" w:cs="Times New Roman"/>
          <w:snapToGrid w:val="0"/>
          <w:lang w:eastAsia="ru-RU"/>
        </w:rPr>
        <w:t>1</w:t>
      </w:r>
      <w:r w:rsidR="003F73B8" w:rsidRPr="0067160C">
        <w:rPr>
          <w:rFonts w:ascii="Times New Roman" w:eastAsia="Times New Roman" w:hAnsi="Times New Roman" w:cs="Times New Roman"/>
          <w:lang w:eastAsia="ru-RU"/>
        </w:rPr>
        <w:t xml:space="preserve">.1. Постачальник зобов'язується у період дії Договору,  </w:t>
      </w:r>
      <w:r w:rsidR="00C70C55" w:rsidRPr="0067160C">
        <w:rPr>
          <w:rFonts w:ascii="Times New Roman" w:eastAsia="Times New Roman" w:hAnsi="Times New Roman" w:cs="Times New Roman"/>
          <w:lang w:eastAsia="ru-RU"/>
        </w:rPr>
        <w:t>на підставі  письмових заявок (</w:t>
      </w:r>
      <w:r w:rsidR="003F73B8" w:rsidRPr="0067160C">
        <w:rPr>
          <w:rFonts w:ascii="Times New Roman" w:eastAsia="Times New Roman" w:hAnsi="Times New Roman" w:cs="Times New Roman"/>
          <w:lang w:eastAsia="ru-RU"/>
        </w:rPr>
        <w:t>Додаток №2)  Замовника, поставити Замовнику товар</w:t>
      </w:r>
      <w:r w:rsidR="00190230" w:rsidRPr="0067160C">
        <w:rPr>
          <w:rFonts w:ascii="Times New Roman" w:eastAsia="Times New Roman" w:hAnsi="Times New Roman" w:cs="Times New Roman"/>
          <w:lang w:eastAsia="ru-RU"/>
        </w:rPr>
        <w:t xml:space="preserve"> </w:t>
      </w:r>
      <w:r w:rsidR="00752CF4" w:rsidRPr="0067160C">
        <w:rPr>
          <w:rFonts w:ascii="Times New Roman" w:eastAsia="Times New Roman" w:hAnsi="Times New Roman" w:cs="Times New Roman"/>
          <w:lang w:eastAsia="ru-RU"/>
        </w:rPr>
        <w:t>-</w:t>
      </w:r>
      <w:r w:rsidR="002147FB" w:rsidRPr="0067160C">
        <w:rPr>
          <w:rFonts w:ascii="Times New Roman" w:eastAsia="Times New Roman" w:hAnsi="Times New Roman" w:cs="Times New Roman"/>
          <w:lang w:eastAsia="ru-RU"/>
        </w:rPr>
        <w:t xml:space="preserve"> </w:t>
      </w:r>
      <w:r w:rsidR="004A436F" w:rsidRPr="0067160C">
        <w:rPr>
          <w:rFonts w:ascii="Times New Roman" w:eastAsia="Times New Roman" w:hAnsi="Times New Roman" w:cs="Times New Roman"/>
          <w:b/>
          <w:lang w:eastAsia="ru-RU"/>
        </w:rPr>
        <w:t xml:space="preserve">Вікна та двері металопластикові </w:t>
      </w:r>
      <w:r w:rsidR="004A436F" w:rsidRPr="0067160C">
        <w:rPr>
          <w:rFonts w:ascii="Times New Roman" w:eastAsia="Times New Roman" w:hAnsi="Times New Roman" w:cs="Times New Roman"/>
          <w:b/>
          <w:lang w:val="ru-RU" w:eastAsia="ru-RU"/>
        </w:rPr>
        <w:t xml:space="preserve"> </w:t>
      </w:r>
      <w:r w:rsidR="004A436F" w:rsidRPr="0067160C">
        <w:rPr>
          <w:rFonts w:ascii="Times New Roman" w:eastAsia="Times New Roman" w:hAnsi="Times New Roman" w:cs="Times New Roman"/>
          <w:b/>
          <w:lang w:eastAsia="ru-RU"/>
        </w:rPr>
        <w:t>(Код ДК 021:2015 - 44220000-8 Столярні вироби)</w:t>
      </w:r>
      <w:r w:rsidR="00DD49C5" w:rsidRPr="0067160C">
        <w:rPr>
          <w:rFonts w:ascii="Times New Roman" w:eastAsia="Times New Roman" w:hAnsi="Times New Roman" w:cs="Times New Roman"/>
          <w:lang w:eastAsia="ru-RU"/>
        </w:rPr>
        <w:t xml:space="preserve"> </w:t>
      </w:r>
      <w:r w:rsidR="0082073C" w:rsidRPr="0067160C">
        <w:rPr>
          <w:rFonts w:ascii="Times New Roman" w:eastAsia="Times New Roman" w:hAnsi="Times New Roman" w:cs="Times New Roman"/>
          <w:lang w:eastAsia="ru-RU"/>
        </w:rPr>
        <w:t>-</w:t>
      </w:r>
      <w:r w:rsidR="008139A3" w:rsidRPr="0067160C">
        <w:rPr>
          <w:rFonts w:ascii="Times New Roman" w:eastAsia="Times New Roman" w:hAnsi="Times New Roman" w:cs="Times New Roman"/>
          <w:lang w:eastAsia="ru-RU"/>
        </w:rPr>
        <w:t xml:space="preserve"> </w:t>
      </w:r>
      <w:r w:rsidR="00EB36ED" w:rsidRPr="0067160C">
        <w:rPr>
          <w:rFonts w:ascii="Times New Roman" w:eastAsia="Times New Roman" w:hAnsi="Times New Roman" w:cs="Times New Roman"/>
          <w:lang w:val="ru-RU" w:eastAsia="ru-RU"/>
        </w:rPr>
        <w:t xml:space="preserve">видатки із благоустрою </w:t>
      </w:r>
      <w:r w:rsidR="00EB36ED" w:rsidRPr="0067160C">
        <w:rPr>
          <w:rFonts w:ascii="Times New Roman" w:eastAsia="Times New Roman" w:hAnsi="Times New Roman" w:cs="Times New Roman"/>
          <w:lang w:eastAsia="ru-RU"/>
        </w:rPr>
        <w:t>населених пунктів</w:t>
      </w:r>
      <w:r w:rsidR="007C7343" w:rsidRPr="0067160C">
        <w:rPr>
          <w:rFonts w:ascii="Times New Roman" w:eastAsia="Times New Roman" w:hAnsi="Times New Roman" w:cs="Times New Roman"/>
          <w:lang w:eastAsia="ru-RU"/>
        </w:rPr>
        <w:t>,</w:t>
      </w:r>
      <w:r w:rsidR="0060032E" w:rsidRPr="0067160C">
        <w:rPr>
          <w:rFonts w:ascii="Times New Roman" w:eastAsia="Times New Roman" w:hAnsi="Times New Roman" w:cs="Times New Roman"/>
          <w:lang w:eastAsia="ru-RU"/>
        </w:rPr>
        <w:t xml:space="preserve">  надалі  Товар, а Замовник - прийняти і оплатити поставлений товар.</w:t>
      </w:r>
    </w:p>
    <w:p w:rsidR="00215694" w:rsidRPr="0067160C" w:rsidRDefault="0052225A" w:rsidP="0052225A">
      <w:pPr>
        <w:tabs>
          <w:tab w:val="num" w:pos="0"/>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eastAsia="ru-RU"/>
        </w:rPr>
        <w:t>1.2. Найменування</w:t>
      </w:r>
      <w:bookmarkStart w:id="7" w:name="31"/>
      <w:bookmarkEnd w:id="7"/>
      <w:r w:rsidR="00215694" w:rsidRPr="0067160C">
        <w:rPr>
          <w:rFonts w:ascii="Times New Roman" w:eastAsia="Times New Roman" w:hAnsi="Times New Roman" w:cs="Times New Roman"/>
          <w:lang w:eastAsia="ru-RU"/>
        </w:rPr>
        <w:t xml:space="preserve"> (номенклатура, асортимент), кількість, ціна за одиницю зазначені в  Специфікації (Додаток №1), що є невід’ємною частиною даного Договору.</w:t>
      </w:r>
    </w:p>
    <w:p w:rsidR="00215694" w:rsidRPr="0067160C" w:rsidRDefault="0052225A" w:rsidP="0052225A">
      <w:pPr>
        <w:tabs>
          <w:tab w:val="num" w:pos="0"/>
        </w:tabs>
        <w:spacing w:after="0" w:line="240" w:lineRule="auto"/>
        <w:jc w:val="both"/>
        <w:rPr>
          <w:rFonts w:ascii="Times New Roman" w:eastAsia="Times New Roman" w:hAnsi="Times New Roman" w:cs="Times New Roman"/>
          <w:lang w:eastAsia="ru-RU"/>
        </w:rPr>
      </w:pPr>
      <w:bookmarkStart w:id="8" w:name="34"/>
      <w:bookmarkEnd w:id="8"/>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eastAsia="ru-RU"/>
        </w:rPr>
        <w:t>1.3. Обсяги закупівлі товару можуть бути зменшені залежно від реальної  потреби.</w:t>
      </w:r>
    </w:p>
    <w:p w:rsidR="00215694" w:rsidRPr="0067160C" w:rsidRDefault="0052225A" w:rsidP="0052225A">
      <w:pPr>
        <w:tabs>
          <w:tab w:val="num" w:pos="0"/>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eastAsia="ru-RU"/>
        </w:rPr>
        <w:t>1.4. Бюджетні зобов’язання  за даним договором виникають у разі наявності та межах відповідних бюджетних асигнувань на 202</w:t>
      </w:r>
      <w:r w:rsidR="00DD49C5" w:rsidRPr="0067160C">
        <w:rPr>
          <w:rFonts w:ascii="Times New Roman" w:eastAsia="Times New Roman" w:hAnsi="Times New Roman" w:cs="Times New Roman"/>
          <w:lang w:eastAsia="ru-RU"/>
        </w:rPr>
        <w:t>4</w:t>
      </w:r>
      <w:r w:rsidR="00215694" w:rsidRPr="0067160C">
        <w:rPr>
          <w:rFonts w:ascii="Times New Roman" w:eastAsia="Times New Roman" w:hAnsi="Times New Roman" w:cs="Times New Roman"/>
          <w:lang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67160C"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rsidR="00215694" w:rsidRPr="0067160C"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bookmarkStart w:id="9" w:name="35"/>
      <w:bookmarkEnd w:id="9"/>
      <w:r w:rsidRPr="0067160C">
        <w:rPr>
          <w:rFonts w:ascii="Times New Roman" w:eastAsia="Times New Roman" w:hAnsi="Times New Roman" w:cs="Times New Roman"/>
          <w:b/>
          <w:lang w:val="ru-RU" w:eastAsia="ru-RU"/>
        </w:rPr>
        <w:t>II. Якість товарів, робіт чи послуг</w:t>
      </w:r>
    </w:p>
    <w:p w:rsidR="00215694" w:rsidRPr="0067160C" w:rsidRDefault="00BA0A09" w:rsidP="00215694">
      <w:pPr>
        <w:tabs>
          <w:tab w:val="num" w:pos="0"/>
        </w:tabs>
        <w:spacing w:after="0" w:line="240" w:lineRule="auto"/>
        <w:jc w:val="both"/>
        <w:rPr>
          <w:rFonts w:ascii="Times New Roman" w:eastAsia="Times New Roman" w:hAnsi="Times New Roman" w:cs="Times New Roman"/>
          <w:color w:val="000000"/>
          <w:lang w:eastAsia="ru-RU"/>
        </w:rPr>
      </w:pPr>
      <w:bookmarkStart w:id="10" w:name="36"/>
      <w:bookmarkEnd w:id="10"/>
      <w:r w:rsidRPr="0067160C">
        <w:rPr>
          <w:rFonts w:ascii="Times New Roman" w:eastAsia="Times New Roman" w:hAnsi="Times New Roman" w:cs="Times New Roman"/>
          <w:color w:val="000000"/>
          <w:lang w:eastAsia="ru-RU"/>
        </w:rPr>
        <w:tab/>
      </w:r>
      <w:r w:rsidR="00215694" w:rsidRPr="0067160C">
        <w:rPr>
          <w:rFonts w:ascii="Times New Roman" w:eastAsia="Times New Roman" w:hAnsi="Times New Roman" w:cs="Times New Roman"/>
          <w:color w:val="000000"/>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67160C" w:rsidRDefault="00BA0A09" w:rsidP="00215694">
      <w:pPr>
        <w:tabs>
          <w:tab w:val="num" w:pos="0"/>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color w:val="000000"/>
          <w:lang w:eastAsia="ru-RU"/>
        </w:rPr>
        <w:tab/>
      </w:r>
      <w:r w:rsidR="00215694" w:rsidRPr="0067160C">
        <w:rPr>
          <w:rFonts w:ascii="Times New Roman" w:eastAsia="Times New Roman" w:hAnsi="Times New Roman" w:cs="Times New Roman"/>
          <w:color w:val="000000"/>
          <w:lang w:eastAsia="ru-RU"/>
        </w:rPr>
        <w:t>2.2</w:t>
      </w:r>
      <w:r w:rsidR="00215694" w:rsidRPr="0067160C">
        <w:rPr>
          <w:rFonts w:ascii="Times New Roman" w:eastAsia="Times New Roman" w:hAnsi="Times New Roman" w:cs="Times New Roman"/>
          <w:lang w:eastAsia="ru-RU"/>
        </w:rPr>
        <w:t>.Постачальник надає Замовнику  посвідчення  якості   товару на  кількість Товару, що поставляється.</w:t>
      </w:r>
    </w:p>
    <w:p w:rsidR="00A605CC" w:rsidRPr="0067160C" w:rsidRDefault="00BA0A09" w:rsidP="00A605CC">
      <w:pPr>
        <w:tabs>
          <w:tab w:val="num" w:pos="0"/>
        </w:tabs>
        <w:spacing w:after="0" w:line="240" w:lineRule="auto"/>
        <w:jc w:val="both"/>
        <w:rPr>
          <w:rFonts w:ascii="Times New Roman" w:eastAsia="Times New Roman" w:hAnsi="Times New Roman" w:cs="Times New Roman"/>
          <w:color w:val="000000"/>
          <w:lang w:eastAsia="ru-RU"/>
        </w:rPr>
      </w:pPr>
      <w:r w:rsidRPr="0067160C">
        <w:rPr>
          <w:rFonts w:ascii="Times New Roman" w:eastAsia="Times New Roman" w:hAnsi="Times New Roman" w:cs="Times New Roman"/>
          <w:lang w:eastAsia="ru-RU"/>
        </w:rPr>
        <w:tab/>
      </w:r>
      <w:r w:rsidR="00A605CC" w:rsidRPr="0067160C">
        <w:rPr>
          <w:rFonts w:ascii="Times New Roman" w:eastAsia="Times New Roman" w:hAnsi="Times New Roman" w:cs="Times New Roman"/>
          <w:color w:val="000000"/>
          <w:lang w:eastAsia="ru-RU"/>
        </w:rPr>
        <w:t>2.3. Вимоги до Товару:</w:t>
      </w:r>
    </w:p>
    <w:p w:rsidR="00A605CC" w:rsidRPr="0067160C" w:rsidRDefault="00A605CC" w:rsidP="00A605CC">
      <w:pPr>
        <w:tabs>
          <w:tab w:val="num" w:pos="0"/>
        </w:tabs>
        <w:spacing w:after="0" w:line="240" w:lineRule="auto"/>
        <w:jc w:val="both"/>
        <w:rPr>
          <w:rFonts w:ascii="Times New Roman" w:eastAsia="Times New Roman" w:hAnsi="Times New Roman" w:cs="Times New Roman"/>
          <w:color w:val="000000"/>
          <w:lang w:eastAsia="ru-RU"/>
        </w:rPr>
      </w:pPr>
      <w:r w:rsidRPr="0067160C">
        <w:rPr>
          <w:rFonts w:ascii="Times New Roman" w:eastAsia="Times New Roman" w:hAnsi="Times New Roman"/>
          <w:color w:val="000000"/>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A605CC" w:rsidRPr="0067160C" w:rsidRDefault="00AC0580" w:rsidP="00A605CC">
      <w:pPr>
        <w:tabs>
          <w:tab w:val="num" w:pos="0"/>
        </w:tabs>
        <w:spacing w:after="0" w:line="240" w:lineRule="auto"/>
        <w:jc w:val="both"/>
        <w:rPr>
          <w:rFonts w:ascii="Times New Roman" w:eastAsia="Times New Roman" w:hAnsi="Times New Roman" w:cs="Times New Roman"/>
          <w:color w:val="000000"/>
          <w:lang w:eastAsia="ru-RU"/>
        </w:rPr>
      </w:pPr>
      <w:r w:rsidRPr="0067160C">
        <w:rPr>
          <w:rFonts w:ascii="Times New Roman" w:eastAsia="Times New Roman" w:hAnsi="Times New Roman" w:cs="Times New Roman"/>
          <w:color w:val="000000"/>
          <w:lang w:eastAsia="ru-RU"/>
        </w:rPr>
        <w:tab/>
      </w:r>
      <w:r w:rsidR="00A605CC" w:rsidRPr="0067160C">
        <w:rPr>
          <w:rFonts w:ascii="Times New Roman" w:eastAsia="Times New Roman" w:hAnsi="Times New Roman" w:cs="Times New Roman"/>
          <w:color w:val="000000"/>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A605CC" w:rsidRPr="0067160C" w:rsidRDefault="00A605CC" w:rsidP="00A605CC">
      <w:pPr>
        <w:tabs>
          <w:tab w:val="num" w:pos="0"/>
        </w:tabs>
        <w:spacing w:after="0" w:line="240" w:lineRule="auto"/>
        <w:jc w:val="both"/>
        <w:rPr>
          <w:rFonts w:ascii="Times New Roman" w:eastAsia="Times New Roman" w:hAnsi="Times New Roman" w:cs="Times New Roman"/>
          <w:color w:val="000000"/>
          <w:lang w:eastAsia="ru-RU"/>
        </w:rPr>
      </w:pPr>
      <w:r w:rsidRPr="0067160C">
        <w:rPr>
          <w:rFonts w:ascii="Times New Roman" w:eastAsia="Times New Roman" w:hAnsi="Times New Roman" w:cs="Times New Roman"/>
          <w:color w:val="000000"/>
          <w:lang w:eastAsia="ru-RU"/>
        </w:rPr>
        <w:t xml:space="preserve">2.5.Кожен випадок поставки неякісного товару  оформляється двостороннім актом.  </w:t>
      </w:r>
    </w:p>
    <w:p w:rsidR="00752CF4" w:rsidRPr="0067160C" w:rsidRDefault="00752CF4" w:rsidP="00A605CC">
      <w:pPr>
        <w:tabs>
          <w:tab w:val="num" w:pos="0"/>
        </w:tabs>
        <w:spacing w:after="0" w:line="240" w:lineRule="auto"/>
        <w:jc w:val="both"/>
        <w:rPr>
          <w:rFonts w:ascii="Times New Roman" w:eastAsia="Times New Roman" w:hAnsi="Times New Roman" w:cs="Times New Roman"/>
          <w:color w:val="000000"/>
          <w:lang w:eastAsia="ru-RU"/>
        </w:rPr>
      </w:pPr>
    </w:p>
    <w:p w:rsidR="00382242" w:rsidRPr="0067160C" w:rsidRDefault="00382242" w:rsidP="00382242">
      <w:pPr>
        <w:tabs>
          <w:tab w:val="num" w:pos="0"/>
        </w:tabs>
        <w:suppressAutoHyphens/>
        <w:spacing w:after="0" w:line="240" w:lineRule="auto"/>
        <w:jc w:val="both"/>
        <w:rPr>
          <w:rFonts w:ascii="Times New Roman" w:eastAsia="Times New Roman" w:hAnsi="Times New Roman" w:cs="Times New Roman"/>
          <w:color w:val="000000"/>
          <w:lang w:eastAsia="ru-RU"/>
        </w:rPr>
      </w:pPr>
    </w:p>
    <w:p w:rsidR="001E4A70" w:rsidRPr="0067160C" w:rsidRDefault="001E4A70" w:rsidP="00382242">
      <w:pPr>
        <w:tabs>
          <w:tab w:val="num" w:pos="0"/>
        </w:tabs>
        <w:suppressAutoHyphens/>
        <w:spacing w:after="0" w:line="240" w:lineRule="auto"/>
        <w:jc w:val="both"/>
        <w:rPr>
          <w:rFonts w:ascii="Times New Roman" w:eastAsia="Times New Roman" w:hAnsi="Times New Roman" w:cs="Times New Roman"/>
          <w:color w:val="000000"/>
          <w:lang w:eastAsia="ru-RU"/>
        </w:rPr>
      </w:pPr>
    </w:p>
    <w:p w:rsidR="00382242" w:rsidRPr="0067160C" w:rsidRDefault="00382242" w:rsidP="00382242">
      <w:pPr>
        <w:tabs>
          <w:tab w:val="num" w:pos="0"/>
        </w:tabs>
        <w:spacing w:after="0" w:line="240" w:lineRule="auto"/>
        <w:jc w:val="center"/>
        <w:rPr>
          <w:rFonts w:ascii="Times New Roman" w:eastAsia="Times New Roman" w:hAnsi="Times New Roman" w:cs="Times New Roman"/>
          <w:color w:val="FF6600"/>
          <w:spacing w:val="-8"/>
          <w:lang w:val="ru-RU" w:eastAsia="ru-RU"/>
        </w:rPr>
      </w:pPr>
      <w:r w:rsidRPr="0067160C">
        <w:rPr>
          <w:rFonts w:ascii="Times New Roman" w:eastAsia="Times New Roman" w:hAnsi="Times New Roman" w:cs="Times New Roman"/>
          <w:b/>
          <w:lang w:val="ru-RU" w:eastAsia="ru-RU"/>
        </w:rPr>
        <w:t xml:space="preserve">III. </w:t>
      </w:r>
      <w:bookmarkStart w:id="11" w:name="39"/>
      <w:bookmarkEnd w:id="11"/>
      <w:r w:rsidR="00A605CC" w:rsidRPr="0067160C">
        <w:rPr>
          <w:rFonts w:ascii="Times New Roman" w:eastAsia="Times New Roman" w:hAnsi="Times New Roman" w:cs="Times New Roman"/>
          <w:b/>
          <w:lang w:val="ru-RU" w:eastAsia="ru-RU"/>
        </w:rPr>
        <w:t>Сума договору</w:t>
      </w:r>
    </w:p>
    <w:p w:rsidR="00382242" w:rsidRPr="0067160C" w:rsidRDefault="0003133C" w:rsidP="00382242">
      <w:pPr>
        <w:tabs>
          <w:tab w:val="left" w:pos="916"/>
          <w:tab w:val="left" w:pos="1832"/>
        </w:tabs>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 xml:space="preserve">3.1.Сума цього Договору становить з </w:t>
      </w:r>
      <w:r w:rsidR="00A605CC" w:rsidRPr="0067160C">
        <w:rPr>
          <w:rFonts w:ascii="Times New Roman" w:eastAsia="Times New Roman" w:hAnsi="Times New Roman" w:cs="Times New Roman"/>
          <w:lang w:val="ru-RU" w:eastAsia="ru-RU"/>
        </w:rPr>
        <w:t>ПДВ: _</w:t>
      </w:r>
      <w:r w:rsidR="00382242" w:rsidRPr="0067160C">
        <w:rPr>
          <w:rFonts w:ascii="Times New Roman" w:eastAsia="Times New Roman" w:hAnsi="Times New Roman" w:cs="Times New Roman"/>
          <w:lang w:val="ru-RU" w:eastAsia="ru-RU"/>
        </w:rPr>
        <w:t>________грн.</w:t>
      </w:r>
      <w:r w:rsidR="00382242" w:rsidRPr="0067160C">
        <w:rPr>
          <w:rFonts w:ascii="Times New Roman" w:eastAsia="Times New Roman" w:hAnsi="Times New Roman" w:cs="Times New Roman"/>
          <w:b/>
          <w:lang w:val="ru-RU" w:eastAsia="ru-RU"/>
        </w:rPr>
        <w:t xml:space="preserve"> </w:t>
      </w:r>
      <w:r w:rsidR="00382242" w:rsidRPr="0067160C">
        <w:rPr>
          <w:rFonts w:ascii="Times New Roman" w:eastAsia="Times New Roman" w:hAnsi="Times New Roman" w:cs="Times New Roman"/>
          <w:lang w:val="ru-RU" w:eastAsia="ru-RU"/>
        </w:rPr>
        <w:t xml:space="preserve">(__________________________ </w:t>
      </w:r>
      <w:r w:rsidR="00A605CC" w:rsidRPr="0067160C">
        <w:rPr>
          <w:rFonts w:ascii="Times New Roman" w:eastAsia="Times New Roman" w:hAnsi="Times New Roman" w:cs="Times New Roman"/>
          <w:lang w:val="ru-RU" w:eastAsia="ru-RU"/>
        </w:rPr>
        <w:t>копійок)</w:t>
      </w:r>
      <w:r w:rsidR="00382242" w:rsidRPr="0067160C">
        <w:rPr>
          <w:rFonts w:ascii="Times New Roman" w:eastAsia="Times New Roman" w:hAnsi="Times New Roman" w:cs="Times New Roman"/>
          <w:lang w:val="ru-RU" w:eastAsia="ru-RU"/>
        </w:rPr>
        <w:t xml:space="preserve"> </w:t>
      </w:r>
    </w:p>
    <w:p w:rsidR="00382242" w:rsidRPr="0067160C" w:rsidRDefault="00382242" w:rsidP="00382242">
      <w:pPr>
        <w:tabs>
          <w:tab w:val="left" w:pos="916"/>
          <w:tab w:val="left" w:pos="1832"/>
        </w:tabs>
        <w:spacing w:after="0" w:line="240" w:lineRule="auto"/>
        <w:rPr>
          <w:rFonts w:ascii="Times New Roman" w:eastAsia="Times New Roman" w:hAnsi="Times New Roman" w:cs="Times New Roman"/>
          <w:color w:val="000000"/>
          <w:lang w:val="ru-RU" w:eastAsia="ru-RU"/>
        </w:rPr>
      </w:pPr>
      <w:r w:rsidRPr="0067160C">
        <w:rPr>
          <w:rFonts w:ascii="Times New Roman" w:eastAsia="Times New Roman" w:hAnsi="Times New Roman" w:cs="Times New Roman"/>
          <w:lang w:val="ru-RU" w:eastAsia="ru-RU"/>
        </w:rPr>
        <w:t xml:space="preserve"> в т.ч. ПДВ –  </w:t>
      </w:r>
      <w:r w:rsidRPr="0067160C">
        <w:rPr>
          <w:rFonts w:ascii="Times New Roman" w:eastAsia="Times New Roman" w:hAnsi="Times New Roman" w:cs="Times New Roman"/>
          <w:spacing w:val="-8"/>
          <w:lang w:val="ru-RU" w:eastAsia="ru-RU"/>
        </w:rPr>
        <w:t xml:space="preserve"> </w:t>
      </w:r>
      <w:r w:rsidRPr="0067160C">
        <w:rPr>
          <w:rFonts w:ascii="Times New Roman" w:eastAsia="Times New Roman" w:hAnsi="Times New Roman" w:cs="Times New Roman"/>
          <w:color w:val="000000"/>
          <w:lang w:val="ru-RU" w:eastAsia="ru-RU"/>
        </w:rPr>
        <w:t xml:space="preserve">грн.  </w:t>
      </w:r>
    </w:p>
    <w:p w:rsidR="00382242" w:rsidRPr="0067160C" w:rsidRDefault="00382242" w:rsidP="00382242">
      <w:pPr>
        <w:tabs>
          <w:tab w:val="left" w:pos="916"/>
          <w:tab w:val="left" w:pos="1832"/>
        </w:tabs>
        <w:spacing w:after="0" w:line="240" w:lineRule="auto"/>
        <w:rPr>
          <w:rFonts w:ascii="Times New Roman" w:eastAsia="Times New Roman" w:hAnsi="Times New Roman" w:cs="Times New Roman"/>
          <w:color w:val="000000"/>
          <w:lang w:val="ru-RU" w:eastAsia="ru-RU"/>
        </w:rPr>
      </w:pPr>
      <w:r w:rsidRPr="0067160C">
        <w:rPr>
          <w:rFonts w:ascii="Times New Roman" w:eastAsia="Times New Roman" w:hAnsi="Times New Roman" w:cs="Times New Roman"/>
          <w:color w:val="000000"/>
          <w:lang w:val="ru-RU" w:eastAsia="ru-RU"/>
        </w:rPr>
        <w:t xml:space="preserve">- оплата з ПДВ з поточного рахунку –                            грн.    </w:t>
      </w:r>
    </w:p>
    <w:p w:rsidR="00382242" w:rsidRPr="0067160C" w:rsidRDefault="0003133C" w:rsidP="00382242">
      <w:pPr>
        <w:tabs>
          <w:tab w:val="left" w:pos="916"/>
          <w:tab w:val="left" w:pos="1832"/>
        </w:tabs>
        <w:spacing w:after="0" w:line="240" w:lineRule="auto"/>
        <w:rPr>
          <w:rFonts w:ascii="Times New Roman" w:eastAsia="Times New Roman" w:hAnsi="Times New Roman" w:cs="Times New Roman"/>
          <w:lang w:val="ru-RU" w:eastAsia="ru-RU"/>
        </w:rPr>
      </w:pPr>
      <w:bookmarkStart w:id="12" w:name="40"/>
      <w:bookmarkEnd w:id="12"/>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3.2. Сума цього Договору може бути зменшена за взаємною згодою Сторін.</w:t>
      </w:r>
    </w:p>
    <w:p w:rsidR="00382242" w:rsidRPr="0067160C" w:rsidRDefault="0003133C" w:rsidP="00382242">
      <w:pPr>
        <w:tabs>
          <w:tab w:val="left" w:pos="916"/>
          <w:tab w:val="left" w:pos="1832"/>
        </w:tabs>
        <w:spacing w:after="0" w:line="240" w:lineRule="auto"/>
        <w:jc w:val="both"/>
        <w:rPr>
          <w:rFonts w:ascii="Times New Roman" w:eastAsia="Times New Roman" w:hAnsi="Times New Roman" w:cs="Times New Roman"/>
          <w:lang w:val="ru-RU" w:eastAsia="ru-RU"/>
        </w:rPr>
      </w:pPr>
      <w:bookmarkStart w:id="13" w:name="44"/>
      <w:bookmarkEnd w:id="13"/>
      <w:r w:rsidRPr="0067160C">
        <w:rPr>
          <w:rFonts w:ascii="Times New Roman" w:eastAsia="Times New Roman" w:hAnsi="Times New Roman" w:cs="Times New Roman"/>
          <w:lang w:val="ru-RU" w:eastAsia="ru-RU"/>
        </w:rPr>
        <w:lastRenderedPageBreak/>
        <w:tab/>
      </w:r>
      <w:r w:rsidR="00382242" w:rsidRPr="0067160C">
        <w:rPr>
          <w:rFonts w:ascii="Times New Roman" w:eastAsia="Times New Roman" w:hAnsi="Times New Roman" w:cs="Times New Roman"/>
          <w:lang w:val="ru-RU" w:eastAsia="ru-RU"/>
        </w:rPr>
        <w:t xml:space="preserve">3.3.Ціна за </w:t>
      </w:r>
      <w:r w:rsidR="00A605CC" w:rsidRPr="0067160C">
        <w:rPr>
          <w:rFonts w:ascii="Times New Roman" w:eastAsia="Times New Roman" w:hAnsi="Times New Roman" w:cs="Times New Roman"/>
          <w:lang w:val="ru-RU" w:eastAsia="ru-RU"/>
        </w:rPr>
        <w:t>одиницю Продукції встановлюється</w:t>
      </w:r>
      <w:r w:rsidR="00382242" w:rsidRPr="0067160C">
        <w:rPr>
          <w:rFonts w:ascii="Times New Roman" w:eastAsia="Times New Roman" w:hAnsi="Times New Roman" w:cs="Times New Roman"/>
          <w:lang w:val="ru-RU" w:eastAsia="ru-RU"/>
        </w:rPr>
        <w:t xml:space="preserve"> в національній </w:t>
      </w:r>
      <w:r w:rsidR="00A605CC" w:rsidRPr="0067160C">
        <w:rPr>
          <w:rFonts w:ascii="Times New Roman" w:eastAsia="Times New Roman" w:hAnsi="Times New Roman" w:cs="Times New Roman"/>
          <w:lang w:val="ru-RU" w:eastAsia="ru-RU"/>
        </w:rPr>
        <w:t>валюті України</w:t>
      </w:r>
      <w:r w:rsidR="00382242" w:rsidRPr="0067160C">
        <w:rPr>
          <w:rFonts w:ascii="Times New Roman" w:eastAsia="Times New Roman" w:hAnsi="Times New Roman" w:cs="Times New Roman"/>
          <w:lang w:val="ru-RU" w:eastAsia="ru-RU"/>
        </w:rPr>
        <w:t xml:space="preserve"> – </w:t>
      </w:r>
      <w:r w:rsidR="00A605CC" w:rsidRPr="0067160C">
        <w:rPr>
          <w:rFonts w:ascii="Times New Roman" w:eastAsia="Times New Roman" w:hAnsi="Times New Roman" w:cs="Times New Roman"/>
          <w:lang w:val="ru-RU" w:eastAsia="ru-RU"/>
        </w:rPr>
        <w:t>гривня, згідно</w:t>
      </w:r>
      <w:r w:rsidR="00382242" w:rsidRPr="0067160C">
        <w:rPr>
          <w:rFonts w:ascii="Times New Roman" w:eastAsia="Times New Roman" w:hAnsi="Times New Roman" w:cs="Times New Roman"/>
          <w:lang w:val="ru-RU" w:eastAsia="ru-RU"/>
        </w:rPr>
        <w:t xml:space="preserve"> проведених відкритих або електронних торгів.</w:t>
      </w:r>
    </w:p>
    <w:p w:rsidR="00382242" w:rsidRPr="0067160C" w:rsidRDefault="00382242" w:rsidP="00382242">
      <w:pPr>
        <w:tabs>
          <w:tab w:val="left" w:pos="916"/>
          <w:tab w:val="left" w:pos="1832"/>
        </w:tabs>
        <w:spacing w:after="0" w:line="240" w:lineRule="auto"/>
        <w:jc w:val="both"/>
        <w:rPr>
          <w:rFonts w:ascii="Times New Roman" w:eastAsia="Times New Roman" w:hAnsi="Times New Roman" w:cs="Times New Roman"/>
          <w:lang w:val="ru-RU"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IV. Порядок здійснення оплати</w:t>
      </w:r>
      <w:bookmarkStart w:id="14" w:name="45"/>
      <w:bookmarkEnd w:id="14"/>
    </w:p>
    <w:p w:rsidR="00215694" w:rsidRPr="0067160C" w:rsidRDefault="00215694" w:rsidP="001E4A70">
      <w:pPr>
        <w:spacing w:after="0" w:line="240" w:lineRule="auto"/>
        <w:ind w:firstLine="708"/>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 xml:space="preserve">4.1. Розрахунки проводяться шляхом перерахування коштів Замовником на поточний рахунок Постачальника. Оплата </w:t>
      </w:r>
      <w:r w:rsidR="00943958" w:rsidRPr="0067160C">
        <w:rPr>
          <w:rFonts w:ascii="Times New Roman" w:eastAsia="Times New Roman" w:hAnsi="Times New Roman" w:cs="Times New Roman"/>
          <w:lang w:val="ru-RU" w:eastAsia="ru-RU"/>
        </w:rPr>
        <w:t>проводиться по</w:t>
      </w:r>
      <w:r w:rsidRPr="0067160C">
        <w:rPr>
          <w:rFonts w:ascii="Times New Roman" w:eastAsia="Times New Roman" w:hAnsi="Times New Roman" w:cs="Times New Roman"/>
          <w:lang w:val="ru-RU" w:eastAsia="ru-RU"/>
        </w:rPr>
        <w:t xml:space="preserve"> видатк</w:t>
      </w:r>
      <w:r w:rsidR="00752CF4" w:rsidRPr="0067160C">
        <w:rPr>
          <w:rFonts w:ascii="Times New Roman" w:eastAsia="Times New Roman" w:hAnsi="Times New Roman" w:cs="Times New Roman"/>
          <w:lang w:val="ru-RU" w:eastAsia="ru-RU"/>
        </w:rPr>
        <w:t>овим накладним,</w:t>
      </w:r>
      <w:r w:rsidR="001A5CFD" w:rsidRPr="0067160C">
        <w:rPr>
          <w:rFonts w:ascii="Times New Roman" w:eastAsia="Times New Roman" w:hAnsi="Times New Roman" w:cs="Times New Roman"/>
          <w:lang w:val="ru-RU" w:eastAsia="ru-RU"/>
        </w:rPr>
        <w:t xml:space="preserve"> </w:t>
      </w:r>
      <w:r w:rsidR="00752CF4" w:rsidRPr="0067160C">
        <w:rPr>
          <w:rFonts w:ascii="Times New Roman" w:eastAsia="Times New Roman" w:hAnsi="Times New Roman" w:cs="Times New Roman"/>
          <w:lang w:eastAsia="ru-RU"/>
        </w:rPr>
        <w:t xml:space="preserve">акту виконаних робіт (надання послуг) з відстрочкою </w:t>
      </w:r>
      <w:r w:rsidR="00943958" w:rsidRPr="0067160C">
        <w:rPr>
          <w:rFonts w:ascii="Times New Roman" w:eastAsia="Times New Roman" w:hAnsi="Times New Roman" w:cs="Times New Roman"/>
          <w:lang w:eastAsia="ru-RU"/>
        </w:rPr>
        <w:t>платежу до</w:t>
      </w:r>
      <w:r w:rsidR="0086007F">
        <w:rPr>
          <w:rFonts w:ascii="Times New Roman" w:eastAsia="Times New Roman" w:hAnsi="Times New Roman" w:cs="Times New Roman"/>
          <w:lang w:eastAsia="ru-RU"/>
        </w:rPr>
        <w:t xml:space="preserve"> 45 (</w:t>
      </w:r>
      <w:bookmarkStart w:id="15" w:name="_GoBack"/>
      <w:bookmarkEnd w:id="15"/>
      <w:r w:rsidR="0086007F">
        <w:rPr>
          <w:rFonts w:ascii="Times New Roman" w:eastAsia="Times New Roman" w:hAnsi="Times New Roman" w:cs="Times New Roman"/>
          <w:lang w:eastAsia="ru-RU"/>
        </w:rPr>
        <w:t xml:space="preserve">сорока п’яти) </w:t>
      </w:r>
      <w:r w:rsidR="00752CF4" w:rsidRPr="0067160C">
        <w:rPr>
          <w:rFonts w:ascii="Times New Roman" w:eastAsia="Times New Roman" w:hAnsi="Times New Roman" w:cs="Times New Roman"/>
          <w:lang w:eastAsia="ru-RU"/>
        </w:rPr>
        <w:t xml:space="preserve"> календарних днів з дня отримання товару, послуг.</w:t>
      </w:r>
    </w:p>
    <w:p w:rsidR="00215694" w:rsidRPr="0067160C" w:rsidRDefault="00215694" w:rsidP="001E4A70">
      <w:pPr>
        <w:spacing w:after="0" w:line="240" w:lineRule="auto"/>
        <w:ind w:firstLine="708"/>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4.2. У разі затримки бюджетного  фінансування  розрахунок за поставлений товар  буде здійснюватись  п</w:t>
      </w:r>
      <w:r w:rsidR="00943958" w:rsidRPr="0067160C">
        <w:rPr>
          <w:rFonts w:ascii="Times New Roman" w:eastAsia="Times New Roman" w:hAnsi="Times New Roman" w:cs="Times New Roman"/>
          <w:lang w:eastAsia="ru-RU"/>
        </w:rPr>
        <w:t>ротягом  3-х (трьох) календарних</w:t>
      </w:r>
      <w:r w:rsidRPr="0067160C">
        <w:rPr>
          <w:rFonts w:ascii="Times New Roman" w:eastAsia="Times New Roman" w:hAnsi="Times New Roman" w:cs="Times New Roman"/>
          <w:lang w:eastAsia="ru-RU"/>
        </w:rPr>
        <w:t xml:space="preserve"> днів з  дати отримання  Замовником  на  свій реєстраційний рахунок бюджетного фінансування закупівлі. </w:t>
      </w:r>
    </w:p>
    <w:p w:rsidR="00215694" w:rsidRPr="0067160C" w:rsidRDefault="00215694" w:rsidP="001E4A70">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4.3. При поставці товару надається рахунок, </w:t>
      </w:r>
      <w:r w:rsidR="00943958" w:rsidRPr="0067160C">
        <w:rPr>
          <w:rFonts w:ascii="Times New Roman" w:eastAsia="Times New Roman" w:hAnsi="Times New Roman" w:cs="Times New Roman"/>
          <w:lang w:val="ru-RU" w:eastAsia="ru-RU"/>
        </w:rPr>
        <w:t>видаткова накладна</w:t>
      </w:r>
      <w:r w:rsidRPr="0067160C">
        <w:rPr>
          <w:rFonts w:ascii="Times New Roman" w:eastAsia="Times New Roman" w:hAnsi="Times New Roman" w:cs="Times New Roman"/>
          <w:lang w:val="ru-RU" w:eastAsia="ru-RU"/>
        </w:rPr>
        <w:t>, товарно-транспортна накладна.</w:t>
      </w:r>
    </w:p>
    <w:p w:rsidR="00752CF4" w:rsidRPr="0067160C" w:rsidRDefault="00752CF4" w:rsidP="002147FB">
      <w:pPr>
        <w:tabs>
          <w:tab w:val="num" w:pos="1440"/>
        </w:tabs>
        <w:spacing w:before="20" w:after="20" w:line="240" w:lineRule="auto"/>
        <w:ind w:firstLine="737"/>
        <w:jc w:val="both"/>
        <w:rPr>
          <w:rFonts w:ascii="Times New Roman" w:eastAsia="Times New Roman" w:hAnsi="Times New Roman"/>
          <w:snapToGrid w:val="0"/>
          <w:lang w:eastAsia="ru-RU"/>
        </w:rPr>
      </w:pPr>
      <w:r w:rsidRPr="0067160C">
        <w:rPr>
          <w:rFonts w:ascii="Times New Roman" w:eastAsia="Times New Roman" w:hAnsi="Times New Roman"/>
          <w:snapToGrid w:val="0"/>
          <w:lang w:eastAsia="ru-RU"/>
        </w:rPr>
        <w:t xml:space="preserve">4.3.1 Розрахунки за надані послуги, проводиться на підставі підписаних Сторонами видаткових накладних, актів здачі-прийняття наданих послуг за відповідний період та рахунків-фактур протягом 10 робочих днів від дати підписання обома Сторонами таких Актів. </w:t>
      </w:r>
    </w:p>
    <w:p w:rsidR="00752CF4" w:rsidRPr="0067160C" w:rsidRDefault="00752CF4" w:rsidP="002147FB">
      <w:pPr>
        <w:tabs>
          <w:tab w:val="num" w:pos="1440"/>
        </w:tabs>
        <w:spacing w:before="20" w:after="20" w:line="240" w:lineRule="auto"/>
        <w:ind w:firstLine="737"/>
        <w:jc w:val="both"/>
        <w:rPr>
          <w:rFonts w:ascii="Times New Roman" w:eastAsia="Times New Roman" w:hAnsi="Times New Roman"/>
          <w:snapToGrid w:val="0"/>
          <w:lang w:eastAsia="ru-RU"/>
        </w:rPr>
      </w:pPr>
      <w:r w:rsidRPr="0067160C">
        <w:rPr>
          <w:rFonts w:ascii="Times New Roman" w:eastAsia="Times New Roman" w:hAnsi="Times New Roman"/>
          <w:snapToGrid w:val="0"/>
          <w:lang w:eastAsia="ru-RU"/>
        </w:rPr>
        <w:t>4.3.2 За умови наявності аргументованих письмових претензій з боку Замовника до надання послуг, Замовник  має право притримати оплату, визначену п. 3.1., до усунення всіх зауважень Виконавцем. Притримання оплати здійснюється пропорційно до кількості об’єктів, до обслуговування яких у Замовника  є зауваження.</w:t>
      </w:r>
    </w:p>
    <w:p w:rsidR="00215694" w:rsidRPr="0067160C" w:rsidRDefault="00215694" w:rsidP="002147FB">
      <w:pPr>
        <w:spacing w:after="0" w:line="240" w:lineRule="auto"/>
        <w:ind w:firstLine="708"/>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67160C" w:rsidRDefault="00215694" w:rsidP="006A5DD9">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p>
    <w:p w:rsidR="00382242" w:rsidRPr="0067160C" w:rsidRDefault="00382242" w:rsidP="00382242">
      <w:pPr>
        <w:spacing w:after="0" w:line="240" w:lineRule="auto"/>
        <w:jc w:val="center"/>
        <w:rPr>
          <w:rFonts w:ascii="Times New Roman" w:eastAsia="Times New Roman" w:hAnsi="Times New Roman" w:cs="Times New Roman"/>
          <w:b/>
          <w:lang w:eastAsia="ru-RU"/>
        </w:rPr>
      </w:pPr>
      <w:r w:rsidRPr="0067160C">
        <w:rPr>
          <w:rFonts w:ascii="Times New Roman" w:eastAsia="Times New Roman" w:hAnsi="Times New Roman" w:cs="Times New Roman"/>
          <w:b/>
          <w:lang w:val="ru-RU" w:eastAsia="ru-RU"/>
        </w:rPr>
        <w:t>V. Поставка товарів, робіт та надання послуг</w:t>
      </w:r>
    </w:p>
    <w:p w:rsidR="00175F73" w:rsidRPr="0067160C" w:rsidRDefault="00175F73" w:rsidP="00917EF7">
      <w:pPr>
        <w:spacing w:after="0" w:line="240" w:lineRule="atLeast"/>
        <w:ind w:firstLine="708"/>
        <w:contextualSpacing/>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5.1. </w:t>
      </w:r>
      <w:r w:rsidR="008139A3" w:rsidRPr="0067160C">
        <w:rPr>
          <w:rFonts w:ascii="Times New Roman" w:eastAsia="Times New Roman" w:hAnsi="Times New Roman" w:cs="Times New Roman"/>
          <w:lang w:val="ru-RU" w:eastAsia="ru-RU"/>
        </w:rPr>
        <w:t>Поставка товару здійснюється згідно заявки Замо</w:t>
      </w:r>
      <w:r w:rsidR="00FB75C2" w:rsidRPr="0067160C">
        <w:rPr>
          <w:rFonts w:ascii="Times New Roman" w:eastAsia="Times New Roman" w:hAnsi="Times New Roman" w:cs="Times New Roman"/>
          <w:lang w:val="ru-RU" w:eastAsia="ru-RU"/>
        </w:rPr>
        <w:t>вник</w:t>
      </w:r>
      <w:r w:rsidR="00255FC3" w:rsidRPr="0067160C">
        <w:rPr>
          <w:rFonts w:ascii="Times New Roman" w:eastAsia="Times New Roman" w:hAnsi="Times New Roman" w:cs="Times New Roman"/>
          <w:lang w:val="ru-RU" w:eastAsia="ru-RU"/>
        </w:rPr>
        <w:t>а (Додаток №2</w:t>
      </w:r>
      <w:r w:rsidR="00943958" w:rsidRPr="0067160C">
        <w:rPr>
          <w:rFonts w:ascii="Times New Roman" w:eastAsia="Times New Roman" w:hAnsi="Times New Roman" w:cs="Times New Roman"/>
          <w:lang w:val="ru-RU" w:eastAsia="ru-RU"/>
        </w:rPr>
        <w:t>), протягом</w:t>
      </w:r>
      <w:r w:rsidR="002147FB" w:rsidRPr="0067160C">
        <w:rPr>
          <w:rFonts w:ascii="Times New Roman" w:eastAsia="Times New Roman" w:hAnsi="Times New Roman" w:cs="Times New Roman"/>
          <w:lang w:val="ru-RU" w:eastAsia="ru-RU"/>
        </w:rPr>
        <w:t xml:space="preserve"> 5 </w:t>
      </w:r>
      <w:r w:rsidR="00943958" w:rsidRPr="0067160C">
        <w:rPr>
          <w:rFonts w:ascii="Times New Roman" w:eastAsia="Times New Roman" w:hAnsi="Times New Roman" w:cs="Times New Roman"/>
          <w:lang w:val="ru-RU" w:eastAsia="ru-RU"/>
        </w:rPr>
        <w:t>календарних днів</w:t>
      </w:r>
      <w:r w:rsidR="008139A3" w:rsidRPr="0067160C">
        <w:rPr>
          <w:rFonts w:ascii="Times New Roman" w:eastAsia="Times New Roman" w:hAnsi="Times New Roman" w:cs="Times New Roman"/>
          <w:lang w:val="ru-RU" w:eastAsia="ru-RU"/>
        </w:rPr>
        <w:t xml:space="preserve"> з дня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67160C">
        <w:rPr>
          <w:rFonts w:ascii="Times New Roman" w:eastAsia="Times New Roman" w:hAnsi="Times New Roman" w:cs="Times New Roman"/>
          <w:lang w:val="ru-RU" w:eastAsia="ru-RU"/>
        </w:rPr>
        <w:t xml:space="preserve">. </w:t>
      </w:r>
    </w:p>
    <w:p w:rsidR="00175F73" w:rsidRPr="0067160C" w:rsidRDefault="00175F73" w:rsidP="00917EF7">
      <w:pPr>
        <w:spacing w:line="240" w:lineRule="atLeast"/>
        <w:ind w:firstLine="708"/>
        <w:contextualSpacing/>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 xml:space="preserve">5.2.  Місце поставки </w:t>
      </w:r>
      <w:r w:rsidR="00943958" w:rsidRPr="0067160C">
        <w:rPr>
          <w:rFonts w:ascii="Times New Roman" w:eastAsia="Times New Roman" w:hAnsi="Times New Roman" w:cs="Times New Roman"/>
          <w:lang w:val="ru-RU" w:eastAsia="ru-RU"/>
        </w:rPr>
        <w:t>та встановлення товару -</w:t>
      </w:r>
      <w:r w:rsidR="00255FC3" w:rsidRPr="0067160C">
        <w:rPr>
          <w:rFonts w:ascii="Times New Roman" w:eastAsia="Times New Roman" w:hAnsi="Times New Roman" w:cs="Times New Roman"/>
          <w:lang w:val="ru-RU" w:eastAsia="ru-RU"/>
        </w:rPr>
        <w:t xml:space="preserve"> </w:t>
      </w:r>
      <w:r w:rsidR="00FB1593" w:rsidRPr="0067160C">
        <w:rPr>
          <w:rFonts w:ascii="Times New Roman" w:eastAsia="Times New Roman" w:hAnsi="Times New Roman" w:cs="Times New Roman"/>
          <w:lang w:val="ru-RU" w:eastAsia="ru-RU"/>
        </w:rPr>
        <w:t>м.Київ, проспект Науки,53</w:t>
      </w:r>
    </w:p>
    <w:p w:rsidR="00943958" w:rsidRPr="0067160C" w:rsidRDefault="00175F73" w:rsidP="00943958">
      <w:pPr>
        <w:spacing w:after="0" w:line="240" w:lineRule="auto"/>
        <w:ind w:firstLine="708"/>
        <w:contextualSpacing/>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5.3. Заявка (Додаток № 2</w:t>
      </w:r>
      <w:r w:rsidR="00943958" w:rsidRPr="0067160C">
        <w:rPr>
          <w:rFonts w:ascii="Times New Roman" w:eastAsia="Times New Roman" w:hAnsi="Times New Roman" w:cs="Times New Roman"/>
          <w:lang w:val="ru-RU" w:eastAsia="ru-RU"/>
        </w:rPr>
        <w:t>) Замовника</w:t>
      </w:r>
      <w:r w:rsidRPr="0067160C">
        <w:rPr>
          <w:rFonts w:ascii="Times New Roman" w:eastAsia="Times New Roman" w:hAnsi="Times New Roman" w:cs="Times New Roman"/>
          <w:lang w:val="ru-RU" w:eastAsia="ru-RU"/>
        </w:rPr>
        <w:t xml:space="preserve"> на товар, передається Постачальнику засобами факсимільного або електронного зв’язку на ел. адресу:</w:t>
      </w:r>
      <w:r w:rsidR="00382242" w:rsidRPr="0067160C">
        <w:rPr>
          <w:rFonts w:ascii="Times New Roman" w:eastAsia="Times New Roman" w:hAnsi="Times New Roman" w:cs="Times New Roman"/>
          <w:lang w:val="ru-RU" w:eastAsia="ru-RU"/>
        </w:rPr>
        <w:t xml:space="preserve"> </w:t>
      </w:r>
      <w:r w:rsidR="00DD49C5" w:rsidRPr="0067160C">
        <w:rPr>
          <w:rFonts w:ascii="Times New Roman" w:eastAsia="Times New Roman" w:hAnsi="Times New Roman" w:cs="Times New Roman"/>
          <w:lang w:val="ru-RU" w:eastAsia="ru-RU"/>
        </w:rPr>
        <w:t>____________</w:t>
      </w:r>
    </w:p>
    <w:p w:rsidR="00943958" w:rsidRPr="0067160C" w:rsidRDefault="00943958" w:rsidP="00943958">
      <w:pPr>
        <w:spacing w:after="0" w:line="240" w:lineRule="auto"/>
        <w:ind w:firstLine="708"/>
        <w:contextualSpacing/>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 xml:space="preserve">5.4. </w:t>
      </w:r>
      <w:r w:rsidRPr="0067160C">
        <w:rPr>
          <w:rFonts w:ascii="Times New Roman" w:eastAsia="Times New Roman" w:hAnsi="Times New Roman" w:cs="Times New Roman"/>
          <w:bCs/>
          <w:lang w:eastAsia="ru-RU"/>
        </w:rPr>
        <w:t>В вартість товару має входити доставка, демонтаж/ монтаж вікон та дверей, відливів, встановлення підвіконня.</w:t>
      </w:r>
    </w:p>
    <w:p w:rsidR="00382242" w:rsidRPr="0067160C" w:rsidRDefault="00382242" w:rsidP="00382242">
      <w:pPr>
        <w:spacing w:after="0" w:line="240" w:lineRule="auto"/>
        <w:jc w:val="center"/>
        <w:rPr>
          <w:rFonts w:ascii="Times New Roman" w:eastAsia="Times New Roman" w:hAnsi="Times New Roman" w:cs="Times New Roman"/>
          <w:b/>
          <w:lang w:eastAsia="ru-RU"/>
        </w:rPr>
      </w:pPr>
    </w:p>
    <w:p w:rsidR="00382242" w:rsidRPr="0067160C" w:rsidRDefault="00382242" w:rsidP="00382242">
      <w:pPr>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VI. Права та обов'язки сторін</w:t>
      </w:r>
      <w:bookmarkStart w:id="16" w:name="62"/>
      <w:bookmarkEnd w:id="16"/>
    </w:p>
    <w:p w:rsidR="00382242" w:rsidRPr="0067160C" w:rsidRDefault="00382242" w:rsidP="00917EF7">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6.1. Замовник зобов'язаний:</w:t>
      </w:r>
    </w:p>
    <w:p w:rsidR="00382242" w:rsidRPr="0067160C"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67160C">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00B23C0A">
        <w:rPr>
          <w:rFonts w:ascii="Times New Roman" w:eastAsia="Times New Roman" w:hAnsi="Times New Roman" w:cs="Times New Roman"/>
          <w:lang w:val="ru-RU" w:eastAsia="ru-RU"/>
        </w:rPr>
        <w:t>.</w:t>
      </w:r>
      <w:r w:rsidRPr="0067160C">
        <w:rPr>
          <w:rFonts w:ascii="Times New Roman" w:eastAsia="Times New Roman" w:hAnsi="Times New Roman" w:cs="Times New Roman"/>
          <w:lang w:val="ru-RU" w:eastAsia="ru-RU"/>
        </w:rPr>
        <w:t xml:space="preserve">                                                                                6.1.2. </w:t>
      </w:r>
      <w:r w:rsidR="00B23C0A" w:rsidRPr="0067160C">
        <w:rPr>
          <w:rFonts w:ascii="Times New Roman" w:eastAsia="Times New Roman" w:hAnsi="Times New Roman" w:cs="Times New Roman"/>
          <w:lang w:val="ru-RU" w:eastAsia="ru-RU"/>
        </w:rPr>
        <w:t>Приймати поставлений</w:t>
      </w:r>
      <w:r w:rsidRPr="0067160C">
        <w:rPr>
          <w:rFonts w:ascii="Times New Roman" w:eastAsia="Times New Roman" w:hAnsi="Times New Roman" w:cs="Times New Roman"/>
          <w:lang w:val="ru-RU" w:eastAsia="ru-RU"/>
        </w:rPr>
        <w:t xml:space="preserve"> товар.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6.2. Замовник має право:</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bookmarkStart w:id="19" w:name="67"/>
      <w:bookmarkEnd w:id="19"/>
      <w:r w:rsidRPr="0067160C">
        <w:rPr>
          <w:rFonts w:ascii="Times New Roman" w:eastAsia="Times New Roman" w:hAnsi="Times New Roman" w:cs="Times New Roman"/>
          <w:lang w:val="ru-RU" w:eastAsia="ru-RU"/>
        </w:rPr>
        <w:t xml:space="preserve">6.2.1. </w:t>
      </w:r>
      <w:r w:rsidR="00B441F5" w:rsidRPr="0067160C">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r w:rsidR="00943958" w:rsidRPr="0067160C">
        <w:rPr>
          <w:rFonts w:ascii="Times New Roman" w:eastAsia="Times New Roman" w:hAnsi="Times New Roman" w:cs="Times New Roman"/>
          <w:lang w:val="ru-RU" w:eastAsia="ru-RU"/>
        </w:rPr>
        <w:t>до момента</w:t>
      </w:r>
      <w:r w:rsidR="00B441F5" w:rsidRPr="0067160C">
        <w:rPr>
          <w:rFonts w:ascii="Times New Roman" w:eastAsia="Times New Roman" w:hAnsi="Times New Roman" w:cs="Times New Roman"/>
          <w:lang w:val="ru-RU" w:eastAsia="ru-RU"/>
        </w:rPr>
        <w:t xml:space="preserve"> розірвання договору;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bookmarkStart w:id="20" w:name="68"/>
      <w:bookmarkEnd w:id="20"/>
      <w:r w:rsidRPr="0067160C">
        <w:rPr>
          <w:rFonts w:ascii="Times New Roman" w:eastAsia="Times New Roman" w:hAnsi="Times New Roman" w:cs="Times New Roman"/>
          <w:lang w:val="ru-RU" w:eastAsia="ru-RU"/>
        </w:rPr>
        <w:t xml:space="preserve">6.2.2. Контролювати поставку </w:t>
      </w:r>
      <w:r w:rsidR="00EA276E" w:rsidRPr="0067160C">
        <w:rPr>
          <w:rFonts w:ascii="Times New Roman" w:eastAsia="Times New Roman" w:hAnsi="Times New Roman" w:cs="Times New Roman"/>
          <w:lang w:val="ru-RU" w:eastAsia="ru-RU"/>
        </w:rPr>
        <w:t>товару у</w:t>
      </w:r>
      <w:r w:rsidRPr="0067160C">
        <w:rPr>
          <w:rFonts w:ascii="Times New Roman" w:eastAsia="Times New Roman" w:hAnsi="Times New Roman" w:cs="Times New Roman"/>
          <w:lang w:val="ru-RU" w:eastAsia="ru-RU"/>
        </w:rPr>
        <w:t xml:space="preserve"> строки, встановлені цим Договором;</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bookmarkStart w:id="21" w:name="69"/>
      <w:bookmarkEnd w:id="21"/>
      <w:r w:rsidRPr="0067160C">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6.2.4. Повернути рахунок </w:t>
      </w:r>
      <w:r w:rsidR="00943958" w:rsidRPr="0067160C">
        <w:rPr>
          <w:rFonts w:ascii="Times New Roman" w:eastAsia="Times New Roman" w:hAnsi="Times New Roman" w:cs="Times New Roman"/>
          <w:lang w:val="ru-RU" w:eastAsia="ru-RU"/>
        </w:rPr>
        <w:t>Постачальнику без</w:t>
      </w:r>
      <w:r w:rsidRPr="0067160C">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w:t>
      </w:r>
      <w:r w:rsidR="00943958" w:rsidRPr="0067160C">
        <w:rPr>
          <w:rFonts w:ascii="Times New Roman" w:eastAsia="Times New Roman" w:hAnsi="Times New Roman" w:cs="Times New Roman"/>
          <w:lang w:val="ru-RU" w:eastAsia="ru-RU"/>
        </w:rPr>
        <w:t>печатки, підписів</w:t>
      </w:r>
      <w:r w:rsidRPr="0067160C">
        <w:rPr>
          <w:rFonts w:ascii="Times New Roman" w:eastAsia="Times New Roman" w:hAnsi="Times New Roman" w:cs="Times New Roman"/>
          <w:lang w:val="ru-RU" w:eastAsia="ru-RU"/>
        </w:rPr>
        <w:t xml:space="preserve"> тощо);</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6.2.5. Інші права -  </w:t>
      </w:r>
      <w:r w:rsidR="00EA276E" w:rsidRPr="0067160C">
        <w:rPr>
          <w:rFonts w:ascii="Times New Roman" w:eastAsia="Times New Roman" w:hAnsi="Times New Roman" w:cs="Times New Roman"/>
          <w:lang w:val="ru-RU" w:eastAsia="ru-RU"/>
        </w:rPr>
        <w:t>Вимагати від</w:t>
      </w:r>
      <w:r w:rsidRPr="0067160C">
        <w:rPr>
          <w:rFonts w:ascii="Times New Roman" w:eastAsia="Times New Roman" w:hAnsi="Times New Roman" w:cs="Times New Roman"/>
          <w:lang w:val="ru-RU" w:eastAsia="ru-RU"/>
        </w:rPr>
        <w:t xml:space="preserve"> </w:t>
      </w:r>
      <w:r w:rsidR="00EA276E" w:rsidRPr="0067160C">
        <w:rPr>
          <w:rFonts w:ascii="Times New Roman" w:eastAsia="Times New Roman" w:hAnsi="Times New Roman" w:cs="Times New Roman"/>
          <w:lang w:val="ru-RU" w:eastAsia="ru-RU"/>
        </w:rPr>
        <w:t>Постачальника відшкодування</w:t>
      </w:r>
      <w:r w:rsidRPr="0067160C">
        <w:rPr>
          <w:rFonts w:ascii="Times New Roman" w:eastAsia="Times New Roman" w:hAnsi="Times New Roman" w:cs="Times New Roman"/>
          <w:lang w:val="ru-RU" w:eastAsia="ru-RU"/>
        </w:rPr>
        <w:t xml:space="preserve"> усіх збитків, що заподіяні </w:t>
      </w:r>
      <w:r w:rsidR="00EA276E" w:rsidRPr="0067160C">
        <w:rPr>
          <w:rFonts w:ascii="Times New Roman" w:eastAsia="Times New Roman" w:hAnsi="Times New Roman" w:cs="Times New Roman"/>
          <w:lang w:val="ru-RU" w:eastAsia="ru-RU"/>
        </w:rPr>
        <w:t xml:space="preserve">невиконанням </w:t>
      </w:r>
      <w:r w:rsidR="00EA276E" w:rsidRPr="00B23C0A">
        <w:rPr>
          <w:rFonts w:ascii="Times New Roman" w:eastAsia="Times New Roman" w:hAnsi="Times New Roman" w:cs="Times New Roman"/>
          <w:lang w:val="ru-RU" w:eastAsia="ru-RU"/>
        </w:rPr>
        <w:t>або</w:t>
      </w:r>
      <w:bookmarkStart w:id="22" w:name="70"/>
      <w:bookmarkStart w:id="23" w:name="71"/>
      <w:bookmarkStart w:id="24" w:name="72"/>
      <w:bookmarkEnd w:id="22"/>
      <w:bookmarkEnd w:id="23"/>
      <w:bookmarkEnd w:id="24"/>
      <w:r w:rsidR="00B23C0A" w:rsidRPr="00B23C0A">
        <w:rPr>
          <w:rFonts w:ascii="Times New Roman" w:eastAsia="Times New Roman" w:hAnsi="Times New Roman" w:cs="Times New Roman"/>
          <w:lang w:val="ru-RU" w:eastAsia="ru-RU"/>
        </w:rPr>
        <w:t xml:space="preserve"> </w:t>
      </w:r>
      <w:r w:rsidR="00B23C0A" w:rsidRPr="00382242">
        <w:rPr>
          <w:rFonts w:ascii="Times New Roman" w:eastAsia="Times New Roman" w:hAnsi="Times New Roman" w:cs="Times New Roman"/>
          <w:lang w:val="ru-RU" w:eastAsia="ru-RU"/>
        </w:rPr>
        <w:t>неналежним виконанням    своїх зобов’язань за даним договором.</w:t>
      </w:r>
      <w:r w:rsidRPr="0067160C">
        <w:rPr>
          <w:rFonts w:ascii="Times New Roman" w:eastAsia="Times New Roman" w:hAnsi="Times New Roman" w:cs="Times New Roman"/>
          <w:lang w:val="ru-RU" w:eastAsia="ru-RU"/>
        </w:rPr>
        <w:t>6.3. Постачальник зобов'язаний:</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bookmarkStart w:id="25" w:name="73"/>
      <w:bookmarkEnd w:id="25"/>
      <w:r w:rsidRPr="0067160C">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r w:rsidR="00943958" w:rsidRPr="0067160C">
        <w:rPr>
          <w:rFonts w:ascii="Times New Roman" w:eastAsia="Times New Roman" w:hAnsi="Times New Roman" w:cs="Times New Roman"/>
          <w:lang w:val="ru-RU" w:eastAsia="ru-RU"/>
        </w:rPr>
        <w:t>двох) календарних</w:t>
      </w:r>
      <w:r w:rsidRPr="0067160C">
        <w:rPr>
          <w:rFonts w:ascii="Times New Roman" w:eastAsia="Times New Roman" w:hAnsi="Times New Roman" w:cs="Times New Roman"/>
          <w:lang w:val="ru-RU" w:eastAsia="ru-RU"/>
        </w:rPr>
        <w:t xml:space="preserve"> днів;</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6" w:name="74"/>
      <w:bookmarkEnd w:id="26"/>
      <w:r w:rsidRPr="0067160C">
        <w:rPr>
          <w:rFonts w:ascii="Times New Roman" w:eastAsia="Times New Roman" w:hAnsi="Times New Roman" w:cs="Times New Roman"/>
          <w:lang w:val="ru-RU" w:eastAsia="ru-RU"/>
        </w:rPr>
        <w:t xml:space="preserve">6.3.2. </w:t>
      </w:r>
      <w:r w:rsidR="00EA276E" w:rsidRPr="0067160C">
        <w:rPr>
          <w:rFonts w:ascii="Times New Roman" w:eastAsia="Times New Roman" w:hAnsi="Times New Roman" w:cs="Times New Roman"/>
          <w:lang w:val="ru-RU" w:eastAsia="ru-RU"/>
        </w:rPr>
        <w:t>Забезпечити поставку</w:t>
      </w:r>
      <w:r w:rsidRPr="0067160C">
        <w:rPr>
          <w:rFonts w:ascii="Times New Roman" w:eastAsia="Times New Roman" w:hAnsi="Times New Roman" w:cs="Times New Roman"/>
          <w:lang w:val="ru-RU" w:eastAsia="ru-RU"/>
        </w:rPr>
        <w:t xml:space="preserve"> товару, якість якого відповідає умовам, що встановлені розділом II цього Договору;</w:t>
      </w:r>
      <w:bookmarkStart w:id="27" w:name="75"/>
      <w:bookmarkEnd w:id="27"/>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6.3.3. Інші обов‘язки:</w:t>
      </w:r>
    </w:p>
    <w:p w:rsidR="00382242" w:rsidRPr="0067160C" w:rsidRDefault="00EA276E"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Відшкодовувати Замовнику усі</w:t>
      </w:r>
      <w:r w:rsidR="00382242" w:rsidRPr="0067160C">
        <w:rPr>
          <w:rFonts w:ascii="Times New Roman" w:eastAsia="Times New Roman" w:hAnsi="Times New Roman" w:cs="Times New Roman"/>
          <w:lang w:val="ru-RU" w:eastAsia="ru-RU"/>
        </w:rPr>
        <w:t xml:space="preserve"> збитки </w:t>
      </w:r>
      <w:r w:rsidRPr="0067160C">
        <w:rPr>
          <w:rFonts w:ascii="Times New Roman" w:eastAsia="Times New Roman" w:hAnsi="Times New Roman" w:cs="Times New Roman"/>
          <w:lang w:val="ru-RU" w:eastAsia="ru-RU"/>
        </w:rPr>
        <w:t>заподіяні невиконанням</w:t>
      </w:r>
      <w:r w:rsidR="00382242" w:rsidRPr="0067160C">
        <w:rPr>
          <w:rFonts w:ascii="Times New Roman" w:eastAsia="Times New Roman" w:hAnsi="Times New Roman" w:cs="Times New Roman"/>
          <w:lang w:val="ru-RU" w:eastAsia="ru-RU"/>
        </w:rPr>
        <w:t xml:space="preserve"> або неналежним </w:t>
      </w:r>
      <w:r w:rsidRPr="0067160C">
        <w:rPr>
          <w:rFonts w:ascii="Times New Roman" w:eastAsia="Times New Roman" w:hAnsi="Times New Roman" w:cs="Times New Roman"/>
          <w:lang w:val="ru-RU" w:eastAsia="ru-RU"/>
        </w:rPr>
        <w:t>виконанням Постачальником</w:t>
      </w:r>
      <w:r w:rsidR="00382242" w:rsidRPr="0067160C">
        <w:rPr>
          <w:rFonts w:ascii="Times New Roman" w:eastAsia="Times New Roman" w:hAnsi="Times New Roman" w:cs="Times New Roman"/>
          <w:lang w:val="ru-RU" w:eastAsia="ru-RU"/>
        </w:rPr>
        <w:t xml:space="preserve">   своїх </w:t>
      </w:r>
      <w:r w:rsidRPr="0067160C">
        <w:rPr>
          <w:rFonts w:ascii="Times New Roman" w:eastAsia="Times New Roman" w:hAnsi="Times New Roman" w:cs="Times New Roman"/>
          <w:lang w:val="ru-RU" w:eastAsia="ru-RU"/>
        </w:rPr>
        <w:t>зобов’язань за</w:t>
      </w:r>
      <w:r w:rsidR="00382242" w:rsidRPr="0067160C">
        <w:rPr>
          <w:rFonts w:ascii="Times New Roman" w:eastAsia="Times New Roman" w:hAnsi="Times New Roman" w:cs="Times New Roman"/>
          <w:lang w:val="ru-RU" w:eastAsia="ru-RU"/>
        </w:rPr>
        <w:t xml:space="preserve"> даним договором; </w:t>
      </w:r>
    </w:p>
    <w:p w:rsidR="00382242" w:rsidRPr="0067160C" w:rsidRDefault="0015641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lastRenderedPageBreak/>
        <w:tab/>
      </w:r>
      <w:r w:rsidR="00382242" w:rsidRPr="0067160C">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r w:rsidR="00EA276E" w:rsidRPr="0067160C">
        <w:rPr>
          <w:rFonts w:ascii="Times New Roman" w:eastAsia="Times New Roman" w:hAnsi="Times New Roman" w:cs="Times New Roman"/>
          <w:lang w:val="ru-RU" w:eastAsia="ru-RU"/>
        </w:rPr>
        <w:t>Постачальником Замовнику</w:t>
      </w:r>
      <w:r w:rsidRPr="0067160C">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r w:rsidR="00EA276E" w:rsidRPr="0067160C">
        <w:rPr>
          <w:rFonts w:ascii="Times New Roman" w:eastAsia="Times New Roman" w:hAnsi="Times New Roman" w:cs="Times New Roman"/>
          <w:lang w:val="ru-RU" w:eastAsia="ru-RU"/>
        </w:rPr>
        <w:t>до момента</w:t>
      </w:r>
      <w:r w:rsidRPr="0067160C">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r w:rsidR="00EA276E" w:rsidRPr="0067160C">
        <w:rPr>
          <w:rFonts w:ascii="Times New Roman" w:eastAsia="Times New Roman" w:hAnsi="Times New Roman" w:cs="Times New Roman"/>
          <w:lang w:val="ru-RU" w:eastAsia="ru-RU"/>
        </w:rPr>
        <w:t>до момента</w:t>
      </w:r>
      <w:r w:rsidRPr="0067160C">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67160C" w:rsidRDefault="0015641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67160C" w:rsidRDefault="0015641A"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6"/>
      <w:bookmarkEnd w:id="28"/>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6.6. Постачальник має право:</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7"/>
      <w:bookmarkEnd w:id="29"/>
      <w:r w:rsidRPr="0067160C">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6.6.2. На </w:t>
      </w:r>
      <w:r w:rsidR="00DD75FE" w:rsidRPr="0067160C">
        <w:rPr>
          <w:rFonts w:ascii="Times New Roman" w:eastAsia="Times New Roman" w:hAnsi="Times New Roman" w:cs="Times New Roman"/>
          <w:lang w:val="ru-RU" w:eastAsia="ru-RU"/>
        </w:rPr>
        <w:t>дострокову поставку</w:t>
      </w:r>
      <w:r w:rsidRPr="0067160C">
        <w:rPr>
          <w:rFonts w:ascii="Times New Roman" w:eastAsia="Times New Roman" w:hAnsi="Times New Roman" w:cs="Times New Roman"/>
          <w:lang w:val="ru-RU" w:eastAsia="ru-RU"/>
        </w:rPr>
        <w:t xml:space="preserve"> товару   за письмовим </w:t>
      </w:r>
      <w:r w:rsidR="00DD75FE" w:rsidRPr="0067160C">
        <w:rPr>
          <w:rFonts w:ascii="Times New Roman" w:eastAsia="Times New Roman" w:hAnsi="Times New Roman" w:cs="Times New Roman"/>
          <w:lang w:val="ru-RU" w:eastAsia="ru-RU"/>
        </w:rPr>
        <w:t>погодженням Замовника</w:t>
      </w:r>
      <w:r w:rsidRPr="0067160C">
        <w:rPr>
          <w:rFonts w:ascii="Times New Roman" w:eastAsia="Times New Roman" w:hAnsi="Times New Roman" w:cs="Times New Roman"/>
          <w:lang w:val="ru-RU" w:eastAsia="ru-RU"/>
        </w:rPr>
        <w:t>;</w:t>
      </w:r>
      <w:bookmarkStart w:id="30" w:name="78"/>
      <w:bookmarkStart w:id="31" w:name="79"/>
      <w:bookmarkEnd w:id="30"/>
      <w:bookmarkEnd w:id="31"/>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6.6.3. У разі </w:t>
      </w:r>
      <w:r w:rsidR="00DD75FE" w:rsidRPr="0067160C">
        <w:rPr>
          <w:rFonts w:ascii="Times New Roman" w:eastAsia="Times New Roman" w:hAnsi="Times New Roman" w:cs="Times New Roman"/>
          <w:lang w:val="ru-RU" w:eastAsia="ru-RU"/>
        </w:rPr>
        <w:t>невиконання своїх</w:t>
      </w:r>
      <w:r w:rsidRPr="0067160C">
        <w:rPr>
          <w:rFonts w:ascii="Times New Roman" w:eastAsia="Times New Roman" w:hAnsi="Times New Roman" w:cs="Times New Roman"/>
          <w:lang w:val="ru-RU" w:eastAsia="ru-RU"/>
        </w:rPr>
        <w:t xml:space="preserve"> зобов'язань Замовником, </w:t>
      </w:r>
      <w:r w:rsidR="00DD75FE" w:rsidRPr="0067160C">
        <w:rPr>
          <w:rFonts w:ascii="Times New Roman" w:eastAsia="Times New Roman" w:hAnsi="Times New Roman" w:cs="Times New Roman"/>
          <w:lang w:val="ru-RU" w:eastAsia="ru-RU"/>
        </w:rPr>
        <w:t>Постачальник має</w:t>
      </w:r>
      <w:r w:rsidRPr="0067160C">
        <w:rPr>
          <w:rFonts w:ascii="Times New Roman" w:eastAsia="Times New Roman" w:hAnsi="Times New Roman" w:cs="Times New Roman"/>
          <w:lang w:val="ru-RU" w:eastAsia="ru-RU"/>
        </w:rPr>
        <w:t xml:space="preserve"> </w:t>
      </w:r>
      <w:r w:rsidR="00DD75FE" w:rsidRPr="0067160C">
        <w:rPr>
          <w:rFonts w:ascii="Times New Roman" w:eastAsia="Times New Roman" w:hAnsi="Times New Roman" w:cs="Times New Roman"/>
          <w:lang w:val="ru-RU" w:eastAsia="ru-RU"/>
        </w:rPr>
        <w:t>право призупинити</w:t>
      </w:r>
      <w:r w:rsidRPr="0067160C">
        <w:rPr>
          <w:rFonts w:ascii="Times New Roman" w:eastAsia="Times New Roman" w:hAnsi="Times New Roman" w:cs="Times New Roman"/>
          <w:lang w:val="ru-RU" w:eastAsia="ru-RU"/>
        </w:rPr>
        <w:t xml:space="preserve"> виконання своїх обов’язків, повідо</w:t>
      </w:r>
      <w:r w:rsidR="009E5268" w:rsidRPr="0067160C">
        <w:rPr>
          <w:rFonts w:ascii="Times New Roman" w:eastAsia="Times New Roman" w:hAnsi="Times New Roman" w:cs="Times New Roman"/>
          <w:lang w:val="ru-RU" w:eastAsia="ru-RU"/>
        </w:rPr>
        <w:t>мивши про це Замовника у строк 5</w:t>
      </w:r>
      <w:r w:rsidRPr="0067160C">
        <w:rPr>
          <w:rFonts w:ascii="Times New Roman" w:eastAsia="Times New Roman" w:hAnsi="Times New Roman" w:cs="Times New Roman"/>
          <w:lang w:val="ru-RU" w:eastAsia="ru-RU"/>
        </w:rPr>
        <w:t xml:space="preserve"> календарних днів </w:t>
      </w:r>
      <w:r w:rsidR="00DD75FE" w:rsidRPr="0067160C">
        <w:rPr>
          <w:rFonts w:ascii="Times New Roman" w:eastAsia="Times New Roman" w:hAnsi="Times New Roman" w:cs="Times New Roman"/>
          <w:lang w:val="ru-RU" w:eastAsia="ru-RU"/>
        </w:rPr>
        <w:t>до момента повного</w:t>
      </w:r>
      <w:r w:rsidRPr="0067160C">
        <w:rPr>
          <w:rFonts w:ascii="Times New Roman" w:eastAsia="Times New Roman" w:hAnsi="Times New Roman" w:cs="Times New Roman"/>
          <w:lang w:val="ru-RU" w:eastAsia="ru-RU"/>
        </w:rPr>
        <w:t xml:space="preserve"> виконання обов’язків Замовником.</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6.6.4. Інші права </w:t>
      </w:r>
    </w:p>
    <w:p w:rsidR="00382242" w:rsidRPr="0067160C"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2" w:name="80"/>
      <w:bookmarkStart w:id="33" w:name="81"/>
      <w:bookmarkEnd w:id="32"/>
      <w:bookmarkEnd w:id="33"/>
    </w:p>
    <w:p w:rsidR="00542995" w:rsidRPr="00BD28B7" w:rsidRDefault="00382242" w:rsidP="00BD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67160C">
        <w:rPr>
          <w:rFonts w:ascii="Times New Roman" w:eastAsia="Times New Roman" w:hAnsi="Times New Roman" w:cs="Times New Roman"/>
          <w:lang w:val="ru-RU" w:eastAsia="ru-RU"/>
        </w:rPr>
        <w:t xml:space="preserve">6.7. </w:t>
      </w:r>
      <w:r w:rsidRPr="0067160C">
        <w:rPr>
          <w:rFonts w:ascii="Times New Roman" w:eastAsia="Calibri" w:hAnsi="Times New Roman" w:cs="Times New Roman"/>
          <w:lang w:val="ru-RU" w:eastAsia="ru-RU"/>
        </w:rPr>
        <w:t xml:space="preserve">Сторони зобов`язалися не передавати права і </w:t>
      </w:r>
      <w:r w:rsidR="00DD75FE" w:rsidRPr="0067160C">
        <w:rPr>
          <w:rFonts w:ascii="Times New Roman" w:eastAsia="Calibri" w:hAnsi="Times New Roman" w:cs="Times New Roman"/>
          <w:lang w:val="ru-RU" w:eastAsia="ru-RU"/>
        </w:rPr>
        <w:t>зобов’язання за</w:t>
      </w:r>
      <w:r w:rsidRPr="0067160C">
        <w:rPr>
          <w:rFonts w:ascii="Times New Roman" w:eastAsia="Calibri" w:hAnsi="Times New Roman" w:cs="Times New Roman"/>
          <w:lang w:val="ru-RU" w:eastAsia="ru-RU"/>
        </w:rPr>
        <w:t xml:space="preserve"> </w:t>
      </w:r>
      <w:r w:rsidR="00DD75FE" w:rsidRPr="0067160C">
        <w:rPr>
          <w:rFonts w:ascii="Times New Roman" w:eastAsia="Calibri" w:hAnsi="Times New Roman" w:cs="Times New Roman"/>
          <w:lang w:val="ru-RU" w:eastAsia="ru-RU"/>
        </w:rPr>
        <w:t>цим Договором</w:t>
      </w:r>
      <w:r w:rsidRPr="0067160C">
        <w:rPr>
          <w:rFonts w:ascii="Times New Roman" w:eastAsia="Calibri" w:hAnsi="Times New Roman" w:cs="Times New Roman"/>
          <w:lang w:val="ru-RU" w:eastAsia="ru-RU"/>
        </w:rPr>
        <w:t xml:space="preserve"> третій стороні.</w:t>
      </w:r>
    </w:p>
    <w:p w:rsidR="00542995" w:rsidRPr="0067160C" w:rsidRDefault="00542995"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VII. Відповідальність сторін</w:t>
      </w:r>
      <w:bookmarkStart w:id="34" w:name="82"/>
      <w:bookmarkEnd w:id="34"/>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 xml:space="preserve">7.1. </w:t>
      </w:r>
      <w:r w:rsidR="00DD75FE" w:rsidRPr="0067160C">
        <w:rPr>
          <w:rFonts w:ascii="Times New Roman" w:eastAsia="Times New Roman" w:hAnsi="Times New Roman" w:cs="Times New Roman"/>
          <w:lang w:val="ru-RU" w:eastAsia="ru-RU"/>
        </w:rPr>
        <w:t>У випадках</w:t>
      </w:r>
      <w:r w:rsidR="00215694" w:rsidRPr="0067160C">
        <w:rPr>
          <w:rFonts w:ascii="Times New Roman" w:eastAsia="Times New Roman" w:hAnsi="Times New Roman" w:cs="Times New Roman"/>
          <w:lang w:val="ru-RU" w:eastAsia="ru-RU"/>
        </w:rPr>
        <w:t xml:space="preserve"> не </w:t>
      </w:r>
      <w:r w:rsidR="00DD75FE" w:rsidRPr="0067160C">
        <w:rPr>
          <w:rFonts w:ascii="Times New Roman" w:eastAsia="Times New Roman" w:hAnsi="Times New Roman" w:cs="Times New Roman"/>
          <w:lang w:val="ru-RU" w:eastAsia="ru-RU"/>
        </w:rPr>
        <w:t>передбачених цим Договором</w:t>
      </w:r>
      <w:r w:rsidR="00215694" w:rsidRPr="0067160C">
        <w:rPr>
          <w:rFonts w:ascii="Times New Roman" w:eastAsia="Times New Roman" w:hAnsi="Times New Roman" w:cs="Times New Roman"/>
          <w:lang w:val="ru-RU" w:eastAsia="ru-RU"/>
        </w:rPr>
        <w:t xml:space="preserve"> Сторони несуть відповідальність, передбачену </w:t>
      </w:r>
      <w:r w:rsidR="00DD75FE" w:rsidRPr="0067160C">
        <w:rPr>
          <w:rFonts w:ascii="Times New Roman" w:eastAsia="Times New Roman" w:hAnsi="Times New Roman" w:cs="Times New Roman"/>
          <w:lang w:val="ru-RU" w:eastAsia="ru-RU"/>
        </w:rPr>
        <w:t>чинним законодавством України</w:t>
      </w:r>
      <w:r w:rsidR="00215694" w:rsidRPr="0067160C">
        <w:rPr>
          <w:rFonts w:ascii="Times New Roman" w:eastAsia="Times New Roman" w:hAnsi="Times New Roman" w:cs="Times New Roman"/>
          <w:lang w:val="ru-RU" w:eastAsia="ru-RU"/>
        </w:rPr>
        <w:t>.</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 xml:space="preserve">7.2.У разі невиконання зобов‘язань за </w:t>
      </w:r>
      <w:r w:rsidR="00DD75FE" w:rsidRPr="0067160C">
        <w:rPr>
          <w:rFonts w:ascii="Times New Roman" w:eastAsia="Times New Roman" w:hAnsi="Times New Roman" w:cs="Times New Roman"/>
          <w:lang w:val="ru-RU" w:eastAsia="ru-RU"/>
        </w:rPr>
        <w:t>цим Договором Постачальник</w:t>
      </w:r>
      <w:r w:rsidR="00215694" w:rsidRPr="0067160C">
        <w:rPr>
          <w:rFonts w:ascii="Times New Roman" w:eastAsia="Times New Roman" w:hAnsi="Times New Roman" w:cs="Times New Roman"/>
          <w:lang w:val="ru-RU" w:eastAsia="ru-RU"/>
        </w:rPr>
        <w:t xml:space="preserve"> сплачує Замовнику штраф у розмірі 50 % від суми договору.</w:t>
      </w:r>
      <w:r w:rsidR="00215694" w:rsidRPr="0067160C">
        <w:rPr>
          <w:rFonts w:ascii="Times New Roman" w:eastAsia="Times New Roman" w:hAnsi="Times New Roman" w:cs="Times New Roman"/>
          <w:lang w:eastAsia="ru-RU"/>
        </w:rPr>
        <w:t xml:space="preserve"> </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lastRenderedPageBreak/>
        <w:tab/>
      </w:r>
      <w:r w:rsidR="00215694" w:rsidRPr="0067160C">
        <w:rPr>
          <w:rFonts w:ascii="Times New Roman" w:eastAsia="Times New Roman" w:hAnsi="Times New Roman" w:cs="Times New Roman"/>
          <w:lang w:val="ru-RU" w:eastAsia="ru-RU"/>
        </w:rPr>
        <w:t>7.3</w:t>
      </w:r>
      <w:r w:rsidR="00215694" w:rsidRPr="0067160C">
        <w:rPr>
          <w:rFonts w:ascii="Times New Roman" w:eastAsia="Times New Roman" w:hAnsi="Times New Roman" w:cs="Times New Roman"/>
          <w:lang w:eastAsia="ru-RU"/>
        </w:rPr>
        <w:t xml:space="preserve">. </w:t>
      </w:r>
      <w:r w:rsidR="00215694" w:rsidRPr="0067160C">
        <w:rPr>
          <w:rFonts w:ascii="Times New Roman" w:eastAsia="Times New Roman" w:hAnsi="Times New Roman" w:cs="Times New Roman"/>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eastAsia="ru-RU"/>
        </w:rPr>
        <w:tab/>
      </w:r>
      <w:r w:rsidR="00215694" w:rsidRPr="0067160C">
        <w:rPr>
          <w:rFonts w:ascii="Times New Roman" w:eastAsia="Times New Roman" w:hAnsi="Times New Roman" w:cs="Times New Roman"/>
          <w:lang w:val="ru-RU" w:eastAsia="ru-RU"/>
        </w:rPr>
        <w:t>7.</w:t>
      </w:r>
      <w:r w:rsidR="00215694" w:rsidRPr="0067160C">
        <w:rPr>
          <w:rFonts w:ascii="Times New Roman" w:eastAsia="Times New Roman" w:hAnsi="Times New Roman" w:cs="Times New Roman"/>
          <w:lang w:eastAsia="ru-RU"/>
        </w:rPr>
        <w:t>5</w:t>
      </w:r>
      <w:r w:rsidR="00215694" w:rsidRPr="0067160C">
        <w:rPr>
          <w:rFonts w:ascii="Times New Roman" w:eastAsia="Times New Roman" w:hAnsi="Times New Roman" w:cs="Times New Roman"/>
          <w:lang w:val="ru-RU" w:eastAsia="ru-RU"/>
        </w:rPr>
        <w:t xml:space="preserve">. Сплата штрафних санкцій не </w:t>
      </w:r>
      <w:r w:rsidR="00EA276E" w:rsidRPr="0067160C">
        <w:rPr>
          <w:rFonts w:ascii="Times New Roman" w:eastAsia="Times New Roman" w:hAnsi="Times New Roman" w:cs="Times New Roman"/>
          <w:lang w:val="ru-RU" w:eastAsia="ru-RU"/>
        </w:rPr>
        <w:t>звільняє Сторони від</w:t>
      </w:r>
      <w:r w:rsidR="00215694" w:rsidRPr="0067160C">
        <w:rPr>
          <w:rFonts w:ascii="Times New Roman" w:eastAsia="Times New Roman" w:hAnsi="Times New Roman" w:cs="Times New Roman"/>
          <w:lang w:val="ru-RU" w:eastAsia="ru-RU"/>
        </w:rPr>
        <w:t xml:space="preserve"> виконання прийнятих на себе зобов’язань по договору.</w:t>
      </w:r>
    </w:p>
    <w:p w:rsidR="00215694" w:rsidRPr="0067160C" w:rsidRDefault="00FD354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7.</w:t>
      </w:r>
      <w:r w:rsidR="00215694" w:rsidRPr="0067160C">
        <w:rPr>
          <w:rFonts w:ascii="Times New Roman" w:eastAsia="Times New Roman" w:hAnsi="Times New Roman" w:cs="Times New Roman"/>
          <w:lang w:eastAsia="ru-RU"/>
        </w:rPr>
        <w:t>6</w:t>
      </w:r>
      <w:r w:rsidR="00215694" w:rsidRPr="0067160C">
        <w:rPr>
          <w:rFonts w:ascii="Times New Roman" w:eastAsia="Times New Roman" w:hAnsi="Times New Roman" w:cs="Times New Roman"/>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67160C" w:rsidRDefault="00FD354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7.</w:t>
      </w:r>
      <w:r w:rsidR="00215694" w:rsidRPr="0067160C">
        <w:rPr>
          <w:rFonts w:ascii="Times New Roman" w:eastAsia="Times New Roman" w:hAnsi="Times New Roman" w:cs="Times New Roman"/>
          <w:lang w:eastAsia="ru-RU"/>
        </w:rPr>
        <w:t>7</w:t>
      </w:r>
      <w:r w:rsidR="00215694" w:rsidRPr="0067160C">
        <w:rPr>
          <w:rFonts w:ascii="Times New Roman" w:eastAsia="Times New Roman" w:hAnsi="Times New Roman" w:cs="Times New Roman"/>
          <w:lang w:val="ru-RU" w:eastAsia="ru-RU"/>
        </w:rPr>
        <w:t xml:space="preserve">. </w:t>
      </w:r>
      <w:r w:rsidR="00EA276E" w:rsidRPr="0067160C">
        <w:rPr>
          <w:rFonts w:ascii="Times New Roman" w:eastAsia="Times New Roman" w:hAnsi="Times New Roman" w:cs="Times New Roman"/>
          <w:lang w:val="ru-RU" w:eastAsia="ru-RU"/>
        </w:rPr>
        <w:t>Замовник за</w:t>
      </w:r>
      <w:r w:rsidR="00215694" w:rsidRPr="0067160C">
        <w:rPr>
          <w:rFonts w:ascii="Times New Roman" w:eastAsia="Times New Roman" w:hAnsi="Times New Roman" w:cs="Times New Roman"/>
          <w:lang w:val="ru-RU" w:eastAsia="ru-RU"/>
        </w:rPr>
        <w:t xml:space="preserve"> невиконання або неналежне виконання умов договору має право застосувати до Постачальника такі оперативно-господарські </w:t>
      </w:r>
      <w:r w:rsidR="00EA276E" w:rsidRPr="0067160C">
        <w:rPr>
          <w:rFonts w:ascii="Times New Roman" w:eastAsia="Times New Roman" w:hAnsi="Times New Roman" w:cs="Times New Roman"/>
          <w:lang w:val="ru-RU" w:eastAsia="ru-RU"/>
        </w:rPr>
        <w:t>санкції:</w:t>
      </w:r>
    </w:p>
    <w:p w:rsidR="00215694" w:rsidRPr="0067160C" w:rsidRDefault="0021569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67160C" w:rsidRDefault="0021569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-відмова </w:t>
      </w:r>
      <w:r w:rsidR="00EA276E" w:rsidRPr="0067160C">
        <w:rPr>
          <w:rFonts w:ascii="Times New Roman" w:eastAsia="Times New Roman" w:hAnsi="Times New Roman" w:cs="Times New Roman"/>
          <w:lang w:val="ru-RU" w:eastAsia="ru-RU"/>
        </w:rPr>
        <w:t>Замовника від</w:t>
      </w:r>
      <w:r w:rsidRPr="0067160C">
        <w:rPr>
          <w:rFonts w:ascii="Times New Roman" w:eastAsia="Times New Roman" w:hAnsi="Times New Roman" w:cs="Times New Roman"/>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67160C" w:rsidRDefault="0021569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-зміна порядку оплати продукції (</w:t>
      </w:r>
      <w:r w:rsidR="002F6B8D" w:rsidRPr="0067160C">
        <w:rPr>
          <w:rFonts w:ascii="Times New Roman" w:eastAsia="Times New Roman" w:hAnsi="Times New Roman" w:cs="Times New Roman"/>
          <w:lang w:val="ru-RU" w:eastAsia="ru-RU"/>
        </w:rPr>
        <w:t>робіт, послуг</w:t>
      </w:r>
      <w:r w:rsidRPr="0067160C">
        <w:rPr>
          <w:rFonts w:ascii="Times New Roman" w:eastAsia="Times New Roman" w:hAnsi="Times New Roman" w:cs="Times New Roman"/>
          <w:lang w:val="ru-RU" w:eastAsia="ru-RU"/>
        </w:rPr>
        <w:t>);</w:t>
      </w:r>
    </w:p>
    <w:p w:rsidR="00215694" w:rsidRPr="0067160C" w:rsidRDefault="00215694"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-переведення платника на оплату після перевірки їх якості </w:t>
      </w:r>
      <w:r w:rsidR="002F6B8D" w:rsidRPr="0067160C">
        <w:rPr>
          <w:rFonts w:ascii="Times New Roman" w:eastAsia="Times New Roman" w:hAnsi="Times New Roman" w:cs="Times New Roman"/>
          <w:lang w:val="ru-RU" w:eastAsia="ru-RU"/>
        </w:rPr>
        <w:t>тощо;</w:t>
      </w:r>
    </w:p>
    <w:p w:rsidR="00215694" w:rsidRPr="0067160C" w:rsidRDefault="00215694" w:rsidP="00215694">
      <w:pPr>
        <w:tabs>
          <w:tab w:val="num" w:pos="0"/>
          <w:tab w:val="num" w:pos="1440"/>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-відмова від встановлення на майбутнє господарських відносин зі стороною, яка порушує зобов’язання.</w:t>
      </w:r>
    </w:p>
    <w:p w:rsidR="00215694" w:rsidRPr="0067160C" w:rsidRDefault="00497AC7" w:rsidP="00FD3544">
      <w:pPr>
        <w:tabs>
          <w:tab w:val="num" w:pos="0"/>
          <w:tab w:val="num" w:pos="567"/>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ab/>
      </w:r>
      <w:r w:rsidR="00215694" w:rsidRPr="0067160C">
        <w:rPr>
          <w:rFonts w:ascii="Times New Roman" w:eastAsia="Times New Roman" w:hAnsi="Times New Roman" w:cs="Times New Roman"/>
          <w:lang w:val="ru-RU" w:eastAsia="ru-RU"/>
        </w:rPr>
        <w:t>7.</w:t>
      </w:r>
      <w:r w:rsidR="00215694" w:rsidRPr="0067160C">
        <w:rPr>
          <w:rFonts w:ascii="Times New Roman" w:eastAsia="Times New Roman" w:hAnsi="Times New Roman" w:cs="Times New Roman"/>
          <w:lang w:eastAsia="ru-RU"/>
        </w:rPr>
        <w:t>8</w:t>
      </w:r>
      <w:r w:rsidR="00215694" w:rsidRPr="0067160C">
        <w:rPr>
          <w:rFonts w:ascii="Times New Roman" w:eastAsia="Times New Roman" w:hAnsi="Times New Roman" w:cs="Times New Roman"/>
          <w:lang w:val="ru-RU" w:eastAsia="ru-RU"/>
        </w:rPr>
        <w:t xml:space="preserve">. Про застосування та вид оперативно-господарських санкцій Замовник повідомляє </w:t>
      </w:r>
      <w:r w:rsidR="002F6B8D" w:rsidRPr="0067160C">
        <w:rPr>
          <w:rFonts w:ascii="Times New Roman" w:eastAsia="Times New Roman" w:hAnsi="Times New Roman" w:cs="Times New Roman"/>
          <w:lang w:val="ru-RU" w:eastAsia="ru-RU"/>
        </w:rPr>
        <w:t>Постачальника шляхом</w:t>
      </w:r>
      <w:r w:rsidR="00215694" w:rsidRPr="0067160C">
        <w:rPr>
          <w:rFonts w:ascii="Times New Roman" w:eastAsia="Times New Roman" w:hAnsi="Times New Roman" w:cs="Times New Roman"/>
          <w:lang w:val="ru-RU" w:eastAsia="ru-RU"/>
        </w:rPr>
        <w:t xml:space="preserve"> направлення рекомендованого листа з відповідним дублюванням на електронну </w:t>
      </w:r>
    </w:p>
    <w:p w:rsidR="00382242" w:rsidRPr="002F6B8D" w:rsidRDefault="00215694" w:rsidP="00382242">
      <w:pPr>
        <w:tabs>
          <w:tab w:val="num" w:pos="0"/>
          <w:tab w:val="num" w:pos="1440"/>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адресу _____</w:t>
      </w:r>
      <w:r w:rsidR="002F6B8D">
        <w:rPr>
          <w:rFonts w:ascii="Times New Roman" w:eastAsia="Times New Roman" w:hAnsi="Times New Roman" w:cs="Times New Roman"/>
          <w:lang w:val="ru-RU" w:eastAsia="ru-RU"/>
        </w:rPr>
        <w:t>______________________________.</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b/>
          <w:lang w:val="ru-RU" w:eastAsia="ru-RU"/>
        </w:rPr>
        <w:t>VIII. Обставини непереборної сили</w:t>
      </w:r>
    </w:p>
    <w:p w:rsidR="00382242" w:rsidRPr="0067160C" w:rsidRDefault="00FD354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5" w:name="87"/>
      <w:bookmarkEnd w:id="35"/>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6" w:name="88"/>
      <w:bookmarkEnd w:id="36"/>
    </w:p>
    <w:p w:rsidR="00382242" w:rsidRPr="0067160C" w:rsidRDefault="00382242" w:rsidP="00FD3544">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7" w:name="89"/>
      <w:bookmarkEnd w:id="37"/>
    </w:p>
    <w:p w:rsidR="00382242" w:rsidRPr="0067160C" w:rsidRDefault="00382242" w:rsidP="00FD3544">
      <w:pPr>
        <w:spacing w:after="0" w:line="240" w:lineRule="auto"/>
        <w:ind w:firstLine="708"/>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8.3. Доказом виникнення обставин непереборної сили та строку їх дії є відповідні документи, які видаються</w:t>
      </w:r>
      <w:bookmarkStart w:id="38" w:name="90"/>
      <w:bookmarkEnd w:id="38"/>
      <w:r w:rsidRPr="0067160C">
        <w:rPr>
          <w:rFonts w:ascii="Times New Roman" w:eastAsia="Times New Roman" w:hAnsi="Times New Roman" w:cs="Times New Roman"/>
          <w:lang w:val="ru-RU" w:eastAsia="ru-RU"/>
        </w:rPr>
        <w:t xml:space="preserve"> Торгово-промисловою палатою України або іншим органом, уповноваженим видавати такі документи.</w:t>
      </w:r>
      <w:bookmarkStart w:id="39" w:name="91"/>
      <w:bookmarkEnd w:id="39"/>
    </w:p>
    <w:p w:rsidR="00382242" w:rsidRPr="0067160C" w:rsidRDefault="00382242" w:rsidP="00FD3544">
      <w:pPr>
        <w:spacing w:after="0" w:line="240" w:lineRule="auto"/>
        <w:ind w:firstLine="708"/>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w:t>
      </w:r>
      <w:r w:rsidR="00DD75FE" w:rsidRPr="0067160C">
        <w:rPr>
          <w:rFonts w:ascii="Times New Roman" w:eastAsia="Times New Roman" w:hAnsi="Times New Roman" w:cs="Times New Roman"/>
          <w:lang w:val="ru-RU" w:eastAsia="ru-RU"/>
        </w:rPr>
        <w:t>Постачальник повертає Замовнику кошти</w:t>
      </w:r>
      <w:r w:rsidRPr="0067160C">
        <w:rPr>
          <w:rFonts w:ascii="Times New Roman" w:eastAsia="Times New Roman" w:hAnsi="Times New Roman" w:cs="Times New Roman"/>
          <w:lang w:val="ru-RU" w:eastAsia="ru-RU"/>
        </w:rPr>
        <w:t xml:space="preserve"> протягом трьох днів з дня розірвання цього Договору. </w:t>
      </w:r>
      <w:bookmarkStart w:id="40" w:name="92"/>
      <w:bookmarkEnd w:id="40"/>
    </w:p>
    <w:p w:rsidR="00382242" w:rsidRPr="0067160C" w:rsidRDefault="00382242" w:rsidP="00382242">
      <w:pPr>
        <w:spacing w:after="0" w:line="240" w:lineRule="auto"/>
        <w:jc w:val="both"/>
        <w:rPr>
          <w:rFonts w:ascii="Times New Roman" w:eastAsia="Times New Roman" w:hAnsi="Times New Roman" w:cs="Times New Roman"/>
          <w:b/>
          <w:lang w:val="ru-RU"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b/>
          <w:lang w:val="ru-RU" w:eastAsia="ru-RU"/>
        </w:rPr>
        <w:t>IX. Вирішення спорів</w:t>
      </w:r>
      <w:r w:rsidRPr="0067160C">
        <w:rPr>
          <w:rFonts w:ascii="Times New Roman" w:eastAsia="Times New Roman" w:hAnsi="Times New Roman" w:cs="Times New Roman"/>
          <w:lang w:val="ru-RU" w:eastAsia="ru-RU"/>
        </w:rPr>
        <w:t xml:space="preserve"> </w:t>
      </w:r>
      <w:bookmarkStart w:id="41" w:name="93"/>
      <w:bookmarkEnd w:id="41"/>
    </w:p>
    <w:p w:rsidR="00382242" w:rsidRPr="0067160C" w:rsidRDefault="00FD354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w:t>
      </w:r>
      <w:r w:rsidR="00382242" w:rsidRPr="0067160C">
        <w:rPr>
          <w:rFonts w:ascii="Times New Roman" w:eastAsia="Times New Roman" w:hAnsi="Times New Roman" w:cs="Times New Roman"/>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2" w:name="94"/>
      <w:bookmarkEnd w:id="42"/>
    </w:p>
    <w:p w:rsidR="00382242" w:rsidRPr="0067160C" w:rsidRDefault="00FD3544" w:rsidP="00382242">
      <w:pPr>
        <w:tabs>
          <w:tab w:val="left" w:pos="360"/>
          <w:tab w:val="num" w:pos="1440"/>
        </w:tabs>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ab/>
      </w:r>
      <w:r w:rsidR="00382242" w:rsidRPr="0067160C">
        <w:rPr>
          <w:rFonts w:ascii="Times New Roman" w:eastAsia="Times New Roman" w:hAnsi="Times New Roman" w:cs="Times New Roman"/>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3" w:name="95"/>
      <w:bookmarkEnd w:id="43"/>
    </w:p>
    <w:p w:rsidR="00382242" w:rsidRPr="0067160C" w:rsidRDefault="00382242" w:rsidP="00382242">
      <w:pPr>
        <w:tabs>
          <w:tab w:val="left" w:pos="360"/>
          <w:tab w:val="num" w:pos="1440"/>
        </w:tabs>
        <w:spacing w:after="0" w:line="240" w:lineRule="auto"/>
        <w:jc w:val="both"/>
        <w:rPr>
          <w:rFonts w:ascii="Times New Roman" w:eastAsia="Times New Roman" w:hAnsi="Times New Roman" w:cs="Times New Roman"/>
          <w:b/>
          <w:lang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X. Строк дії договору</w:t>
      </w:r>
      <w:bookmarkStart w:id="44" w:name="99"/>
      <w:bookmarkEnd w:id="44"/>
    </w:p>
    <w:p w:rsidR="00D6566C" w:rsidRPr="0067160C" w:rsidRDefault="00FD3544" w:rsidP="00FD35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snapToGrid w:val="0"/>
          <w:lang w:eastAsia="ru-RU"/>
        </w:rPr>
        <w:tab/>
      </w:r>
      <w:r w:rsidR="00D6566C" w:rsidRPr="0067160C">
        <w:rPr>
          <w:rFonts w:ascii="Times New Roman" w:eastAsia="Times New Roman" w:hAnsi="Times New Roman" w:cs="Times New Roman"/>
          <w:snapToGrid w:val="0"/>
          <w:lang w:eastAsia="ru-RU"/>
        </w:rPr>
        <w:t xml:space="preserve">10.1. </w:t>
      </w:r>
      <w:r w:rsidR="00212186" w:rsidRPr="0067160C">
        <w:rPr>
          <w:rFonts w:ascii="Times New Roman" w:eastAsia="Times New Roman" w:hAnsi="Times New Roman" w:cs="Times New Roman"/>
          <w:lang w:val="ru-RU" w:eastAsia="ru-RU"/>
        </w:rPr>
        <w:t>Договір набуває чинності з дати його підписання та скріплення печатками</w:t>
      </w:r>
      <w:r w:rsidR="00DD49C5" w:rsidRPr="0067160C">
        <w:rPr>
          <w:rFonts w:ascii="Times New Roman" w:eastAsia="Times New Roman" w:hAnsi="Times New Roman" w:cs="Times New Roman"/>
          <w:lang w:val="ru-RU" w:eastAsia="ru-RU"/>
        </w:rPr>
        <w:t xml:space="preserve"> Сторін та діє до 31 грудня 2024</w:t>
      </w:r>
      <w:r w:rsidR="00212186" w:rsidRPr="0067160C">
        <w:rPr>
          <w:rFonts w:ascii="Times New Roman" w:eastAsia="Times New Roman" w:hAnsi="Times New Roman" w:cs="Times New Roman"/>
          <w:lang w:val="ru-RU" w:eastAsia="ru-RU"/>
        </w:rPr>
        <w:t xml:space="preserve"> року, а в частині розрахунків та гарантійних зобов’язань за Договором – до повного їх виконання Сторонами. </w:t>
      </w:r>
    </w:p>
    <w:p w:rsidR="00382242" w:rsidRPr="0067160C" w:rsidRDefault="00FD3544" w:rsidP="00FD354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lang w:eastAsia="ru-RU"/>
        </w:rPr>
      </w:pPr>
      <w:r w:rsidRPr="0067160C">
        <w:rPr>
          <w:rFonts w:ascii="Times New Roman" w:eastAsia="Times New Roman" w:hAnsi="Times New Roman" w:cs="Times New Roman"/>
          <w:snapToGrid w:val="0"/>
          <w:lang w:eastAsia="ru-RU"/>
        </w:rPr>
        <w:tab/>
      </w:r>
      <w:r w:rsidR="00D6566C" w:rsidRPr="0067160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sidRPr="0067160C">
        <w:rPr>
          <w:rFonts w:ascii="Times New Roman" w:eastAsia="Times New Roman" w:hAnsi="Times New Roman" w:cs="Times New Roman"/>
          <w:snapToGrid w:val="0"/>
          <w:lang w:eastAsia="ru-RU"/>
        </w:rPr>
        <w:t>ному примірнику  кожній стороні</w:t>
      </w:r>
      <w:r w:rsidR="00D6566C" w:rsidRPr="0067160C">
        <w:rPr>
          <w:rFonts w:ascii="Times New Roman" w:eastAsia="Times New Roman" w:hAnsi="Times New Roman" w:cs="Times New Roman"/>
          <w:snapToGrid w:val="0"/>
          <w:lang w:eastAsia="ru-RU"/>
        </w:rPr>
        <w:t>.</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67160C">
        <w:rPr>
          <w:rFonts w:ascii="Times New Roman" w:eastAsia="Times New Roman" w:hAnsi="Times New Roman" w:cs="Times New Roman"/>
          <w:b/>
          <w:lang w:val="ru-RU" w:eastAsia="ru-RU"/>
        </w:rPr>
        <w:t>XI</w:t>
      </w:r>
      <w:r w:rsidRPr="0067160C">
        <w:rPr>
          <w:rFonts w:ascii="Times New Roman" w:eastAsia="Times New Roman" w:hAnsi="Times New Roman" w:cs="Times New Roman"/>
          <w:b/>
          <w:lang w:eastAsia="ru-RU"/>
        </w:rPr>
        <w:t>. Інші умови</w:t>
      </w:r>
    </w:p>
    <w:p w:rsidR="00DA48D0" w:rsidRPr="0067160C" w:rsidRDefault="004447B4"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67160C">
        <w:rPr>
          <w:rFonts w:ascii="Times New Roman" w:eastAsia="Times New Roman" w:hAnsi="Times New Roman" w:cs="Times New Roman"/>
          <w:snapToGrid w:val="0"/>
          <w:lang w:eastAsia="ru-RU"/>
        </w:rPr>
        <w:t xml:space="preserve">           </w:t>
      </w:r>
      <w:r w:rsidR="00DA48D0" w:rsidRPr="0067160C">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67160C" w:rsidRDefault="003F46E6"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67160C">
        <w:rPr>
          <w:rFonts w:ascii="Times New Roman" w:eastAsia="Times New Roman" w:hAnsi="Times New Roman" w:cs="Times New Roman"/>
          <w:snapToGrid w:val="0"/>
          <w:lang w:eastAsia="ru-RU"/>
        </w:rPr>
        <w:t xml:space="preserve">             </w:t>
      </w:r>
      <w:r w:rsidR="00DA48D0" w:rsidRPr="0067160C">
        <w:rPr>
          <w:rFonts w:ascii="Times New Roman" w:eastAsia="Times New Roman" w:hAnsi="Times New Roman" w:cs="Times New Roman"/>
          <w:snapToGrid w:val="0"/>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5" w:name="n510"/>
      <w:bookmarkEnd w:id="45"/>
      <w:r w:rsidRPr="0067160C">
        <w:rPr>
          <w:rFonts w:ascii="Times New Roman" w:eastAsia="Times New Roman" w:hAnsi="Times New Roman" w:cs="Times New Roman"/>
          <w:snapToGrid w:val="0"/>
          <w:lang w:eastAsia="ru-RU"/>
        </w:rPr>
        <w:lastRenderedPageBreak/>
        <w:t>1) зменшення обсягів закупівлі, зокрема з урахуванням фактичного обсягу видатків замовника;</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1"/>
      <w:bookmarkEnd w:id="46"/>
      <w:r w:rsidRPr="0067160C">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2"/>
      <w:bookmarkEnd w:id="47"/>
      <w:r w:rsidRPr="0067160C">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3"/>
      <w:bookmarkEnd w:id="48"/>
      <w:r w:rsidRPr="0067160C">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4"/>
      <w:bookmarkEnd w:id="49"/>
      <w:r w:rsidRPr="0067160C">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5"/>
      <w:bookmarkEnd w:id="50"/>
      <w:r w:rsidRPr="0067160C">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67160C"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6"/>
      <w:bookmarkEnd w:id="51"/>
      <w:r w:rsidRPr="0067160C">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Pr="0067160C" w:rsidRDefault="00DA48D0" w:rsidP="0018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bookmarkStart w:id="52" w:name="n517"/>
      <w:bookmarkEnd w:id="52"/>
      <w:r w:rsidRPr="0067160C">
        <w:rPr>
          <w:rFonts w:ascii="Times New Roman" w:eastAsia="Times New Roman" w:hAnsi="Times New Roman" w:cs="Times New Roman"/>
          <w:snapToGrid w:val="0"/>
          <w:lang w:eastAsia="ru-RU"/>
        </w:rPr>
        <w:t xml:space="preserve">            8) зміни умов у зв’язку із застосуванням положень </w:t>
      </w:r>
      <w:hyperlink r:id="rId5" w:anchor="n1778" w:tgtFrame="_blank" w:history="1">
        <w:r w:rsidRPr="0067160C">
          <w:rPr>
            <w:rFonts w:ascii="Times New Roman" w:eastAsia="Times New Roman" w:hAnsi="Times New Roman" w:cs="Times New Roman"/>
            <w:snapToGrid w:val="0"/>
            <w:lang w:eastAsia="ru-RU"/>
          </w:rPr>
          <w:t>частини шостої</w:t>
        </w:r>
      </w:hyperlink>
      <w:r w:rsidRPr="0067160C">
        <w:rPr>
          <w:rFonts w:ascii="Times New Roman" w:eastAsia="Times New Roman" w:hAnsi="Times New Roman" w:cs="Times New Roman"/>
          <w:snapToGrid w:val="0"/>
          <w:lang w:eastAsia="ru-RU"/>
        </w:rPr>
        <w:t> статті 41 Закону.</w:t>
      </w:r>
    </w:p>
    <w:p w:rsidR="00382242" w:rsidRPr="0067160C" w:rsidRDefault="00917EF7" w:rsidP="0083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sidRPr="0067160C">
        <w:rPr>
          <w:rFonts w:ascii="Times New Roman" w:eastAsia="Calibri" w:hAnsi="Times New Roman" w:cs="Times New Roman"/>
        </w:rPr>
        <w:tab/>
      </w:r>
      <w:r w:rsidR="00382242" w:rsidRPr="0067160C">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2147FB" w:rsidRPr="0067160C" w:rsidRDefault="00917EF7" w:rsidP="0083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r w:rsidRPr="0067160C">
        <w:rPr>
          <w:rFonts w:ascii="Times New Roman" w:eastAsia="Calibri" w:hAnsi="Times New Roman" w:cs="Times New Roman"/>
        </w:rPr>
        <w:tab/>
      </w:r>
      <w:r w:rsidR="00382242" w:rsidRPr="0067160C">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2147FB" w:rsidRPr="0067160C" w:rsidRDefault="00382242" w:rsidP="002147FB">
      <w:pPr>
        <w:keepNext/>
        <w:keepLines/>
        <w:widowControl w:val="0"/>
        <w:tabs>
          <w:tab w:val="left" w:pos="0"/>
        </w:tabs>
        <w:spacing w:after="0" w:line="220" w:lineRule="exact"/>
        <w:jc w:val="both"/>
        <w:outlineLvl w:val="4"/>
        <w:rPr>
          <w:rFonts w:ascii="Times New Roman" w:hAnsi="Times New Roman"/>
          <w:b/>
          <w:shd w:val="clear" w:color="auto" w:fill="FFFFFF"/>
        </w:rPr>
      </w:pPr>
      <w:r w:rsidRPr="0067160C">
        <w:rPr>
          <w:rFonts w:ascii="Times New Roman" w:eastAsia="Calibri" w:hAnsi="Times New Roman" w:cs="Times New Roman"/>
        </w:rPr>
        <w:t xml:space="preserve">    </w:t>
      </w:r>
      <w:r w:rsidR="002147FB" w:rsidRPr="0067160C">
        <w:rPr>
          <w:rFonts w:ascii="Times New Roman" w:hAnsi="Times New Roman"/>
          <w:b/>
          <w:shd w:val="clear" w:color="auto" w:fill="FFFFFF"/>
        </w:rPr>
        <w:t xml:space="preserve">                        </w:t>
      </w:r>
      <w:r w:rsidR="00917EF7" w:rsidRPr="0067160C">
        <w:rPr>
          <w:rFonts w:ascii="Times New Roman" w:hAnsi="Times New Roman"/>
          <w:b/>
          <w:shd w:val="clear" w:color="auto" w:fill="FFFFFF"/>
        </w:rPr>
        <w:t xml:space="preserve">                              ХІІ</w:t>
      </w:r>
      <w:r w:rsidR="002147FB" w:rsidRPr="0067160C">
        <w:rPr>
          <w:rFonts w:ascii="Times New Roman" w:hAnsi="Times New Roman"/>
          <w:b/>
          <w:shd w:val="clear" w:color="auto" w:fill="FFFFFF"/>
        </w:rPr>
        <w:t>. Антикорупційні  застереження.</w:t>
      </w:r>
    </w:p>
    <w:p w:rsidR="00832542" w:rsidRPr="0067160C" w:rsidRDefault="00832542" w:rsidP="00832542">
      <w:pPr>
        <w:spacing w:after="0" w:line="240" w:lineRule="auto"/>
        <w:ind w:firstLine="708"/>
        <w:jc w:val="both"/>
        <w:rPr>
          <w:rFonts w:ascii="Times New Roman" w:eastAsia="Times New Roman" w:hAnsi="Times New Roman"/>
          <w:snapToGrid w:val="0"/>
          <w:lang w:eastAsia="ru-RU"/>
        </w:rPr>
      </w:pPr>
      <w:r w:rsidRPr="0067160C">
        <w:rPr>
          <w:rFonts w:ascii="Times New Roman" w:eastAsia="Times New Roman" w:hAnsi="Times New Roman"/>
          <w:snapToGrid w:val="0"/>
          <w:lang w:eastAsia="ru-RU"/>
        </w:rPr>
        <w:t xml:space="preserve">     12.1.Сторони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Закон України № 1701-VII від 14.10.2014 «Про внесення змін до деяких законодавчих актів України щодо визначення</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злочинним шляхом, і фінансуванню тероризму»;  Закон України № 1644-VII від 14.10.2014 «Про санкції»;</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будь-які законодавчі та підзаконні акти, що відображають положення Конвенції ООН про протидію корупції (United</w:t>
      </w:r>
      <w:r w:rsidRPr="0067160C">
        <w:rPr>
          <w:rFonts w:ascii="Times New Roman" w:eastAsia="Times New Roman" w:hAnsi="Times New Roman"/>
          <w:snapToGrid w:val="0"/>
          <w:lang w:eastAsia="ru-RU"/>
        </w:rPr>
        <w:sym w:font="Symbol" w:char="F02D"/>
      </w:r>
      <w:r w:rsidRPr="0067160C">
        <w:rPr>
          <w:rFonts w:ascii="Times New Roman" w:eastAsia="Times New Roman" w:hAnsi="Times New Roman"/>
          <w:snapToGrid w:val="0"/>
          <w:lang w:eastAsia="ru-RU"/>
        </w:rPr>
        <w:t xml:space="preserve"> Nations Convention against Corruption), прийнятої Генеральною Асамблеєю ООН (Резолюція 58/4 від 31 жовтня 2003р.).</w:t>
      </w:r>
    </w:p>
    <w:p w:rsidR="00832542" w:rsidRPr="0067160C" w:rsidRDefault="00832542" w:rsidP="00832542">
      <w:pPr>
        <w:spacing w:after="0" w:line="240" w:lineRule="auto"/>
        <w:ind w:firstLine="708"/>
        <w:jc w:val="both"/>
        <w:rPr>
          <w:rFonts w:ascii="Times New Roman" w:eastAsia="Times New Roman" w:hAnsi="Times New Roman"/>
          <w:snapToGrid w:val="0"/>
          <w:lang w:eastAsia="ru-RU"/>
        </w:rPr>
      </w:pPr>
      <w:r w:rsidRPr="0067160C">
        <w:rPr>
          <w:rFonts w:ascii="Times New Roman" w:eastAsia="Times New Roman" w:hAnsi="Times New Roman"/>
          <w:snapToGrid w:val="0"/>
          <w:lang w:eastAsia="ru-RU"/>
        </w:rPr>
        <w:t>12.2.При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832542" w:rsidRPr="0067160C" w:rsidRDefault="00832542" w:rsidP="00832542">
      <w:pPr>
        <w:shd w:val="clear" w:color="auto" w:fill="FFFFFF"/>
        <w:spacing w:after="0" w:line="240" w:lineRule="auto"/>
        <w:ind w:firstLine="450"/>
        <w:jc w:val="both"/>
        <w:rPr>
          <w:rFonts w:ascii="Times New Roman" w:hAnsi="Times New Roman"/>
        </w:rPr>
      </w:pPr>
      <w:r w:rsidRPr="0067160C">
        <w:rPr>
          <w:rFonts w:ascii="Times New Roman" w:hAnsi="Times New Roman"/>
        </w:rPr>
        <w:t xml:space="preserve"> 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832542" w:rsidRPr="0067160C" w:rsidRDefault="00832542" w:rsidP="00832542">
      <w:pPr>
        <w:shd w:val="clear" w:color="auto" w:fill="FFFFFF"/>
        <w:spacing w:after="0" w:line="240" w:lineRule="auto"/>
        <w:ind w:firstLine="450"/>
        <w:jc w:val="both"/>
        <w:rPr>
          <w:rFonts w:ascii="Times New Roman" w:eastAsia="Times New Roman" w:hAnsi="Times New Roman"/>
          <w:snapToGrid w:val="0"/>
          <w:lang w:eastAsia="ru-RU"/>
        </w:rPr>
      </w:pPr>
      <w:r w:rsidRPr="0067160C">
        <w:rPr>
          <w:rFonts w:ascii="Times New Roman" w:hAnsi="Times New Roman"/>
        </w:rPr>
        <w:t xml:space="preserve"> 12.4.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w:t>
      </w:r>
      <w:r w:rsidRPr="0067160C">
        <w:rPr>
          <w:rFonts w:ascii="Times New Roman" w:hAnsi="Times New Roman"/>
        </w:rPr>
        <w:lastRenderedPageBreak/>
        <w:t>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w:t>
      </w:r>
      <w:r w:rsidRPr="0067160C">
        <w:rPr>
          <w:rFonts w:ascii="Times New Roman" w:eastAsia="Times New Roman" w:hAnsi="Times New Roman"/>
          <w:snapToGrid w:val="0"/>
          <w:lang w:eastAsia="ru-RU"/>
        </w:rPr>
        <w:t xml:space="preserve"> підтверджують факт порушення».</w:t>
      </w:r>
    </w:p>
    <w:p w:rsidR="00832542" w:rsidRPr="0067160C" w:rsidRDefault="00832542" w:rsidP="00832542">
      <w:pPr>
        <w:spacing w:before="20" w:after="20" w:line="240" w:lineRule="auto"/>
        <w:ind w:firstLine="596"/>
        <w:jc w:val="both"/>
        <w:rPr>
          <w:rFonts w:ascii="Times New Roman" w:eastAsia="Times New Roman" w:hAnsi="Times New Roman"/>
          <w:snapToGrid w:val="0"/>
          <w:lang w:eastAsia="ru-RU"/>
        </w:rPr>
      </w:pP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XII</w:t>
      </w:r>
      <w:r w:rsidR="00E72DE4" w:rsidRPr="0067160C">
        <w:rPr>
          <w:rFonts w:ascii="Times New Roman" w:eastAsia="Times New Roman" w:hAnsi="Times New Roman" w:cs="Times New Roman"/>
          <w:b/>
          <w:lang w:val="ru-RU" w:eastAsia="ru-RU"/>
        </w:rPr>
        <w:t>І</w:t>
      </w:r>
      <w:r w:rsidRPr="0067160C">
        <w:rPr>
          <w:rFonts w:ascii="Times New Roman" w:eastAsia="Times New Roman" w:hAnsi="Times New Roman" w:cs="Times New Roman"/>
          <w:b/>
          <w:lang w:val="ru-RU" w:eastAsia="ru-RU"/>
        </w:rPr>
        <w:t xml:space="preserve">. Додатки </w:t>
      </w:r>
      <w:r w:rsidR="00DD75FE" w:rsidRPr="0067160C">
        <w:rPr>
          <w:rFonts w:ascii="Times New Roman" w:eastAsia="Times New Roman" w:hAnsi="Times New Roman" w:cs="Times New Roman"/>
          <w:b/>
          <w:lang w:val="ru-RU" w:eastAsia="ru-RU"/>
        </w:rPr>
        <w:t>до договора</w:t>
      </w:r>
    </w:p>
    <w:p w:rsidR="00382242" w:rsidRPr="0067160C" w:rsidRDefault="00E72DE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13</w:t>
      </w:r>
      <w:r w:rsidR="00382242" w:rsidRPr="0067160C">
        <w:rPr>
          <w:rFonts w:ascii="Times New Roman" w:eastAsia="Times New Roman" w:hAnsi="Times New Roman" w:cs="Times New Roman"/>
          <w:lang w:val="ru-RU" w:eastAsia="ru-RU"/>
        </w:rPr>
        <w:t xml:space="preserve">.1 Невід'ємною частиною цього Договору </w:t>
      </w:r>
      <w:r w:rsidR="00DD75FE" w:rsidRPr="0067160C">
        <w:rPr>
          <w:rFonts w:ascii="Times New Roman" w:eastAsia="Times New Roman" w:hAnsi="Times New Roman" w:cs="Times New Roman"/>
          <w:lang w:val="ru-RU" w:eastAsia="ru-RU"/>
        </w:rPr>
        <w:t>є: Додаток</w:t>
      </w:r>
      <w:r w:rsidR="00382242" w:rsidRPr="0067160C">
        <w:rPr>
          <w:rFonts w:ascii="Times New Roman" w:eastAsia="Times New Roman" w:hAnsi="Times New Roman" w:cs="Times New Roman"/>
          <w:lang w:val="ru-RU" w:eastAsia="ru-RU"/>
        </w:rPr>
        <w:t xml:space="preserve"> №1 (Специфікація), Додаток №2 (Заявка на постачання товарів).</w:t>
      </w:r>
    </w:p>
    <w:p w:rsidR="0018111C" w:rsidRPr="0067160C" w:rsidRDefault="0018111C"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p>
    <w:p w:rsidR="0018111C" w:rsidRPr="0067160C" w:rsidRDefault="0018111C"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p>
    <w:p w:rsidR="00382242" w:rsidRPr="0067160C" w:rsidRDefault="00E72DE4"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67160C">
        <w:rPr>
          <w:rFonts w:ascii="Times New Roman" w:eastAsia="Times New Roman" w:hAnsi="Times New Roman" w:cs="Times New Roman"/>
          <w:b/>
          <w:lang w:val="ru-RU" w:eastAsia="ru-RU"/>
        </w:rPr>
        <w:t>X</w:t>
      </w:r>
      <w:r w:rsidR="00382242" w:rsidRPr="0067160C">
        <w:rPr>
          <w:rFonts w:ascii="Times New Roman" w:eastAsia="Times New Roman" w:hAnsi="Times New Roman" w:cs="Times New Roman"/>
          <w:b/>
          <w:lang w:val="ru-RU" w:eastAsia="ru-RU"/>
        </w:rPr>
        <w:t>I</w:t>
      </w:r>
      <w:r w:rsidRPr="0067160C">
        <w:rPr>
          <w:rFonts w:ascii="Times New Roman" w:eastAsia="Times New Roman" w:hAnsi="Times New Roman" w:cs="Times New Roman"/>
          <w:b/>
          <w:lang w:val="en-US" w:eastAsia="ru-RU"/>
        </w:rPr>
        <w:t>V</w:t>
      </w:r>
      <w:r w:rsidR="00382242" w:rsidRPr="0067160C">
        <w:rPr>
          <w:rFonts w:ascii="Times New Roman" w:eastAsia="Times New Roman" w:hAnsi="Times New Roman" w:cs="Times New Roman"/>
          <w:b/>
          <w:lang w:val="ru-RU" w:eastAsia="ru-RU"/>
        </w:rPr>
        <w:t>. Місцезнаходження та банківські реквізити сторін:</w:t>
      </w:r>
    </w:p>
    <w:p w:rsidR="00382242" w:rsidRPr="0067160C"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67160C" w:rsidTr="00432BF7">
        <w:trPr>
          <w:trHeight w:val="380"/>
        </w:trPr>
        <w:tc>
          <w:tcPr>
            <w:tcW w:w="4680" w:type="dxa"/>
            <w:hideMark/>
          </w:tcPr>
          <w:p w:rsidR="00382242" w:rsidRPr="0067160C" w:rsidRDefault="00382242" w:rsidP="00382242">
            <w:pPr>
              <w:keepNext/>
              <w:spacing w:after="0" w:line="240" w:lineRule="auto"/>
              <w:jc w:val="both"/>
              <w:outlineLvl w:val="2"/>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Замовник:</w:t>
            </w:r>
          </w:p>
        </w:tc>
        <w:tc>
          <w:tcPr>
            <w:tcW w:w="5844" w:type="dxa"/>
            <w:hideMark/>
          </w:tcPr>
          <w:p w:rsidR="00382242" w:rsidRPr="0067160C" w:rsidRDefault="00382242" w:rsidP="00382242">
            <w:pPr>
              <w:keepNext/>
              <w:spacing w:after="0" w:line="240" w:lineRule="auto"/>
              <w:outlineLvl w:val="3"/>
              <w:rPr>
                <w:rFonts w:ascii="Times New Roman" w:eastAsia="Times New Roman" w:hAnsi="Times New Roman" w:cs="Times New Roman"/>
                <w:b/>
                <w:i/>
                <w:lang w:val="ru-RU" w:eastAsia="ru-RU"/>
              </w:rPr>
            </w:pPr>
            <w:r w:rsidRPr="0067160C">
              <w:rPr>
                <w:rFonts w:ascii="Times New Roman" w:eastAsia="Times New Roman" w:hAnsi="Times New Roman" w:cs="Times New Roman"/>
                <w:b/>
                <w:lang w:val="ru-RU" w:eastAsia="ru-RU"/>
              </w:rPr>
              <w:t>Постачальник:</w:t>
            </w:r>
          </w:p>
        </w:tc>
      </w:tr>
      <w:tr w:rsidR="00382242" w:rsidRPr="0067160C" w:rsidTr="00432BF7">
        <w:trPr>
          <w:gridAfter w:val="1"/>
          <w:wAfter w:w="5844" w:type="dxa"/>
          <w:trHeight w:val="1711"/>
        </w:trPr>
        <w:tc>
          <w:tcPr>
            <w:tcW w:w="4680" w:type="dxa"/>
            <w:hideMark/>
          </w:tcPr>
          <w:p w:rsidR="00382242" w:rsidRPr="0067160C" w:rsidRDefault="00382242" w:rsidP="00382242">
            <w:pPr>
              <w:keepNext/>
              <w:spacing w:after="0" w:line="240" w:lineRule="auto"/>
              <w:outlineLvl w:val="0"/>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 xml:space="preserve">Комунальне підприємство </w:t>
            </w:r>
            <w:r w:rsidR="00DD75FE" w:rsidRPr="0067160C">
              <w:rPr>
                <w:rFonts w:ascii="Times New Roman" w:eastAsia="Times New Roman" w:hAnsi="Times New Roman" w:cs="Times New Roman"/>
                <w:b/>
                <w:lang w:val="ru-RU" w:eastAsia="ru-RU"/>
              </w:rPr>
              <w:t>«Шляхово</w:t>
            </w:r>
            <w:r w:rsidRPr="0067160C">
              <w:rPr>
                <w:rFonts w:ascii="Times New Roman" w:eastAsia="Times New Roman" w:hAnsi="Times New Roman" w:cs="Times New Roman"/>
                <w:b/>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67160C" w:rsidRDefault="00382242" w:rsidP="00382242">
            <w:pPr>
              <w:spacing w:after="0" w:line="240" w:lineRule="auto"/>
              <w:rPr>
                <w:rFonts w:ascii="Times New Roman" w:eastAsia="Times New Roman" w:hAnsi="Times New Roman" w:cs="Times New Roman"/>
                <w:i/>
                <w:lang w:val="ru-RU" w:eastAsia="ru-RU"/>
              </w:rPr>
            </w:pPr>
            <w:r w:rsidRPr="0067160C">
              <w:rPr>
                <w:rFonts w:ascii="Times New Roman" w:eastAsia="Times New Roman" w:hAnsi="Times New Roman" w:cs="Times New Roman"/>
                <w:lang w:val="ru-RU" w:eastAsia="ru-RU"/>
              </w:rPr>
              <w:t>Код ЄДРПОУ 03334894</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Адреса 03083 м. Київ, просп. Науки,53 </w:t>
            </w:r>
          </w:p>
          <w:p w:rsidR="00382242" w:rsidRPr="0067160C" w:rsidRDefault="00382242" w:rsidP="00382242">
            <w:pPr>
              <w:tabs>
                <w:tab w:val="left" w:pos="872"/>
              </w:tabs>
              <w:spacing w:after="0" w:line="240" w:lineRule="auto"/>
              <w:rPr>
                <w:rFonts w:ascii="Times New Roman" w:eastAsia="Times New Roman" w:hAnsi="Times New Roman" w:cs="Times New Roman"/>
                <w:i/>
                <w:lang w:val="ru-RU" w:eastAsia="ru-RU"/>
              </w:rPr>
            </w:pPr>
            <w:r w:rsidRPr="0067160C">
              <w:rPr>
                <w:rFonts w:ascii="Times New Roman" w:eastAsia="Times New Roman" w:hAnsi="Times New Roman" w:cs="Times New Roman"/>
                <w:lang w:val="ru-RU" w:eastAsia="ru-RU"/>
              </w:rPr>
              <w:t>т/ф.524-93-45; 524-93-45(бух.);</w:t>
            </w:r>
          </w:p>
        </w:tc>
      </w:tr>
      <w:tr w:rsidR="00382242" w:rsidRPr="0067160C" w:rsidTr="00432BF7">
        <w:trPr>
          <w:gridAfter w:val="1"/>
          <w:wAfter w:w="5844" w:type="dxa"/>
          <w:trHeight w:val="1801"/>
        </w:trPr>
        <w:tc>
          <w:tcPr>
            <w:tcW w:w="4680" w:type="dxa"/>
            <w:hideMark/>
          </w:tcPr>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Бюджетні рахунки: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р/р UA 938201720344360001000031454</w:t>
            </w:r>
          </w:p>
          <w:p w:rsidR="00382242" w:rsidRPr="0067160C" w:rsidRDefault="00DD75FE"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 ГУДКСУ</w:t>
            </w:r>
            <w:r w:rsidR="0038224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у м.</w:t>
            </w:r>
            <w:r w:rsidR="00382242" w:rsidRPr="0067160C">
              <w:rPr>
                <w:rFonts w:ascii="Times New Roman" w:eastAsia="Times New Roman" w:hAnsi="Times New Roman" w:cs="Times New Roman"/>
                <w:lang w:val="ru-RU" w:eastAsia="ru-RU"/>
              </w:rPr>
              <w:t xml:space="preserve"> Києві</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р/р UA 888201720344311002100031454  </w:t>
            </w:r>
          </w:p>
          <w:p w:rsidR="00382242" w:rsidRPr="0067160C" w:rsidRDefault="00DD75FE" w:rsidP="00382242">
            <w:pPr>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в ГУДКСУ</w:t>
            </w:r>
            <w:r w:rsidR="0038224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у м.</w:t>
            </w:r>
            <w:r w:rsidR="00382242" w:rsidRPr="0067160C">
              <w:rPr>
                <w:rFonts w:ascii="Times New Roman" w:eastAsia="Times New Roman" w:hAnsi="Times New Roman" w:cs="Times New Roman"/>
                <w:lang w:val="ru-RU" w:eastAsia="ru-RU"/>
              </w:rPr>
              <w:t xml:space="preserve"> Києві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Поточні рахунки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р/р UA083226690000026003300575291 </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 ПАТ «Державний Ощадний Банк України»</w:t>
            </w:r>
          </w:p>
        </w:tc>
      </w:tr>
      <w:tr w:rsidR="00382242" w:rsidRPr="0067160C" w:rsidTr="00432BF7">
        <w:trPr>
          <w:trHeight w:val="389"/>
        </w:trPr>
        <w:tc>
          <w:tcPr>
            <w:tcW w:w="4680" w:type="dxa"/>
            <w:hideMark/>
          </w:tcPr>
          <w:p w:rsidR="00382242" w:rsidRPr="0067160C" w:rsidRDefault="00382242" w:rsidP="00382242">
            <w:pPr>
              <w:spacing w:after="0" w:line="240" w:lineRule="auto"/>
              <w:jc w:val="both"/>
              <w:rPr>
                <w:rFonts w:ascii="Times New Roman" w:eastAsia="Times New Roman" w:hAnsi="Times New Roman" w:cs="Times New Roman"/>
                <w:u w:val="single"/>
                <w:lang w:val="ru-RU" w:eastAsia="ru-RU"/>
              </w:rPr>
            </w:pPr>
            <w:r w:rsidRPr="0067160C">
              <w:rPr>
                <w:rFonts w:ascii="Times New Roman" w:eastAsia="Times New Roman" w:hAnsi="Times New Roman" w:cs="Times New Roman"/>
                <w:lang w:val="ru-RU" w:eastAsia="ru-RU"/>
              </w:rPr>
              <w:t>ІПН 033348926509</w:t>
            </w:r>
          </w:p>
        </w:tc>
        <w:tc>
          <w:tcPr>
            <w:tcW w:w="5844" w:type="dxa"/>
          </w:tcPr>
          <w:p w:rsidR="00382242" w:rsidRPr="0067160C" w:rsidRDefault="00382242" w:rsidP="00E72DE4">
            <w:pPr>
              <w:spacing w:after="0" w:line="240" w:lineRule="auto"/>
              <w:jc w:val="both"/>
              <w:rPr>
                <w:rFonts w:ascii="Times New Roman" w:eastAsia="Times New Roman" w:hAnsi="Times New Roman" w:cs="Times New Roman"/>
                <w:lang w:val="ru-RU" w:eastAsia="ru-RU"/>
              </w:rPr>
            </w:pPr>
          </w:p>
        </w:tc>
      </w:tr>
    </w:tbl>
    <w:p w:rsidR="00382242" w:rsidRPr="0067160C" w:rsidRDefault="00382242" w:rsidP="00382242">
      <w:pPr>
        <w:spacing w:after="0" w:line="240" w:lineRule="auto"/>
        <w:rPr>
          <w:rFonts w:ascii="Times New Roman" w:eastAsia="Times New Roman" w:hAnsi="Times New Roman" w:cs="Times New Roman"/>
          <w:lang w:eastAsia="ru-RU"/>
        </w:rPr>
      </w:pPr>
      <w:r w:rsidRPr="0067160C">
        <w:rPr>
          <w:rFonts w:ascii="Times New Roman" w:eastAsia="Times New Roman" w:hAnsi="Times New Roman" w:cs="Times New Roman"/>
          <w:b/>
          <w:lang w:val="ru-RU" w:eastAsia="ru-RU"/>
        </w:rPr>
        <w:t xml:space="preserve">Начальник </w:t>
      </w:r>
      <w:r w:rsidRPr="0067160C">
        <w:rPr>
          <w:rFonts w:ascii="Times New Roman" w:eastAsia="Times New Roman" w:hAnsi="Times New Roman" w:cs="Times New Roman"/>
          <w:lang w:val="ru-RU" w:eastAsia="ru-RU"/>
        </w:rPr>
        <w:t xml:space="preserve">_____________________ </w:t>
      </w:r>
      <w:r w:rsidR="00DD75FE" w:rsidRPr="0067160C">
        <w:rPr>
          <w:rFonts w:ascii="Times New Roman" w:eastAsia="Times New Roman" w:hAnsi="Times New Roman" w:cs="Times New Roman"/>
          <w:b/>
          <w:lang w:val="ru-RU" w:eastAsia="ru-RU"/>
        </w:rPr>
        <w:t>Гончаров В.А</w:t>
      </w:r>
      <w:r w:rsidR="00DD75FE" w:rsidRPr="008C62C4">
        <w:rPr>
          <w:rFonts w:ascii="Times New Roman" w:eastAsia="Times New Roman" w:hAnsi="Times New Roman" w:cs="Times New Roman"/>
          <w:lang w:val="ru-RU" w:eastAsia="ru-RU"/>
        </w:rPr>
        <w:t>.</w:t>
      </w:r>
      <w:r w:rsidRPr="008C62C4">
        <w:rPr>
          <w:rFonts w:ascii="Times New Roman" w:eastAsia="Times New Roman" w:hAnsi="Times New Roman" w:cs="Times New Roman"/>
          <w:lang w:val="ru-RU" w:eastAsia="ru-RU"/>
        </w:rPr>
        <w:t xml:space="preserve">      </w:t>
      </w:r>
      <w:r w:rsidR="00DD75FE" w:rsidRPr="008C62C4">
        <w:rPr>
          <w:rFonts w:ascii="Times New Roman" w:eastAsia="Times New Roman" w:hAnsi="Times New Roman" w:cs="Times New Roman"/>
          <w:b/>
          <w:lang w:val="ru-RU" w:eastAsia="ru-RU"/>
        </w:rPr>
        <w:t>Директор</w:t>
      </w:r>
      <w:r w:rsidR="00DD75FE" w:rsidRPr="0067160C">
        <w:rPr>
          <w:rFonts w:ascii="Times New Roman" w:eastAsia="Times New Roman" w:hAnsi="Times New Roman" w:cs="Times New Roman"/>
          <w:lang w:val="ru-RU" w:eastAsia="ru-RU"/>
        </w:rPr>
        <w:t xml:space="preserve"> _</w:t>
      </w:r>
      <w:r w:rsidRPr="0067160C">
        <w:rPr>
          <w:rFonts w:ascii="Times New Roman" w:eastAsia="Times New Roman" w:hAnsi="Times New Roman" w:cs="Times New Roman"/>
          <w:lang w:val="ru-RU" w:eastAsia="ru-RU"/>
        </w:rPr>
        <w:t xml:space="preserve">_____________________   </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М.П.                                                                                                                       М.П.                                                                                                                                    </w:t>
      </w:r>
    </w:p>
    <w:p w:rsidR="00382242" w:rsidRPr="0067160C" w:rsidRDefault="00382242" w:rsidP="00382242">
      <w:pPr>
        <w:spacing w:after="0" w:line="240" w:lineRule="auto"/>
        <w:jc w:val="right"/>
        <w:rPr>
          <w:rFonts w:ascii="Times New Roman" w:eastAsia="Times New Roman" w:hAnsi="Times New Roman" w:cs="Times New Roman"/>
          <w:b/>
          <w:spacing w:val="-8"/>
          <w:lang w:eastAsia="ru-RU"/>
        </w:rPr>
      </w:pPr>
    </w:p>
    <w:p w:rsidR="00382242" w:rsidRPr="0067160C" w:rsidRDefault="00382242" w:rsidP="00382242">
      <w:pPr>
        <w:spacing w:after="0" w:line="240" w:lineRule="auto"/>
        <w:jc w:val="right"/>
        <w:rPr>
          <w:rFonts w:ascii="Times New Roman" w:eastAsia="Times New Roman" w:hAnsi="Times New Roman" w:cs="Times New Roman"/>
          <w:b/>
          <w:spacing w:val="-8"/>
          <w:lang w:eastAsia="ru-RU"/>
        </w:rPr>
      </w:pPr>
    </w:p>
    <w:p w:rsidR="00496D43" w:rsidRPr="0067160C" w:rsidRDefault="00496D43" w:rsidP="00382242">
      <w:pPr>
        <w:spacing w:after="0" w:line="240" w:lineRule="auto"/>
        <w:jc w:val="right"/>
        <w:rPr>
          <w:rFonts w:ascii="Times New Roman" w:eastAsia="Times New Roman" w:hAnsi="Times New Roman" w:cs="Times New Roman"/>
          <w:b/>
          <w:spacing w:val="-8"/>
          <w:lang w:eastAsia="ru-RU"/>
        </w:rPr>
      </w:pPr>
    </w:p>
    <w:p w:rsidR="0082073C" w:rsidRPr="0067160C" w:rsidRDefault="0082073C" w:rsidP="00382242">
      <w:pPr>
        <w:spacing w:after="0" w:line="240" w:lineRule="auto"/>
        <w:jc w:val="right"/>
        <w:rPr>
          <w:rFonts w:ascii="Times New Roman" w:eastAsia="Times New Roman" w:hAnsi="Times New Roman" w:cs="Times New Roman"/>
          <w:b/>
          <w:spacing w:val="-8"/>
          <w:lang w:eastAsia="ru-RU"/>
        </w:rPr>
      </w:pPr>
    </w:p>
    <w:p w:rsidR="00496D43" w:rsidRPr="0067160C" w:rsidRDefault="00496D43" w:rsidP="00382242">
      <w:pPr>
        <w:spacing w:after="0" w:line="240" w:lineRule="auto"/>
        <w:jc w:val="right"/>
        <w:rPr>
          <w:rFonts w:ascii="Times New Roman" w:eastAsia="Times New Roman" w:hAnsi="Times New Roman" w:cs="Times New Roman"/>
          <w:b/>
          <w:spacing w:val="-8"/>
          <w:lang w:eastAsia="ru-RU"/>
        </w:rPr>
      </w:pPr>
    </w:p>
    <w:p w:rsidR="00496D43" w:rsidRPr="0067160C" w:rsidRDefault="00496D43" w:rsidP="00382242">
      <w:pPr>
        <w:spacing w:after="0" w:line="240" w:lineRule="auto"/>
        <w:jc w:val="right"/>
        <w:rPr>
          <w:rFonts w:ascii="Times New Roman" w:eastAsia="Times New Roman" w:hAnsi="Times New Roman" w:cs="Times New Roman"/>
          <w:b/>
          <w:spacing w:val="-8"/>
          <w:lang w:eastAsia="ru-RU"/>
        </w:rPr>
      </w:pPr>
    </w:p>
    <w:p w:rsidR="00212186" w:rsidRPr="0067160C" w:rsidRDefault="00212186" w:rsidP="00382242">
      <w:pPr>
        <w:spacing w:after="0" w:line="240" w:lineRule="auto"/>
        <w:jc w:val="right"/>
        <w:rPr>
          <w:rFonts w:ascii="Times New Roman" w:eastAsia="Times New Roman" w:hAnsi="Times New Roman" w:cs="Times New Roman"/>
          <w:b/>
          <w:spacing w:val="-8"/>
          <w:lang w:eastAsia="ru-RU"/>
        </w:rPr>
      </w:pPr>
    </w:p>
    <w:p w:rsidR="00215694" w:rsidRPr="0067160C" w:rsidRDefault="00215694" w:rsidP="00382242">
      <w:pPr>
        <w:spacing w:after="0" w:line="240" w:lineRule="auto"/>
        <w:jc w:val="right"/>
        <w:rPr>
          <w:rFonts w:ascii="Times New Roman" w:eastAsia="Times New Roman" w:hAnsi="Times New Roman" w:cs="Times New Roman"/>
          <w:b/>
          <w:spacing w:val="-8"/>
          <w:lang w:eastAsia="ru-RU"/>
        </w:rPr>
      </w:pPr>
    </w:p>
    <w:p w:rsidR="00215694" w:rsidRPr="0067160C" w:rsidRDefault="00215694" w:rsidP="00382242">
      <w:pPr>
        <w:spacing w:after="0" w:line="240" w:lineRule="auto"/>
        <w:jc w:val="right"/>
        <w:rPr>
          <w:rFonts w:ascii="Times New Roman" w:eastAsia="Times New Roman" w:hAnsi="Times New Roman" w:cs="Times New Roman"/>
          <w:b/>
          <w:spacing w:val="-8"/>
          <w:lang w:eastAsia="ru-RU"/>
        </w:rPr>
      </w:pPr>
    </w:p>
    <w:p w:rsidR="00212186" w:rsidRPr="0067160C" w:rsidRDefault="00212186" w:rsidP="00382242">
      <w:pPr>
        <w:spacing w:after="0" w:line="240" w:lineRule="auto"/>
        <w:jc w:val="right"/>
        <w:rPr>
          <w:rFonts w:ascii="Times New Roman" w:eastAsia="Times New Roman" w:hAnsi="Times New Roman" w:cs="Times New Roman"/>
          <w:b/>
          <w:spacing w:val="-8"/>
          <w:lang w:eastAsia="ru-RU"/>
        </w:rPr>
      </w:pPr>
    </w:p>
    <w:p w:rsidR="008139A3" w:rsidRPr="0067160C" w:rsidRDefault="008139A3"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E72DE4" w:rsidRPr="0067160C" w:rsidRDefault="00E72DE4" w:rsidP="00382242">
      <w:pPr>
        <w:spacing w:after="0" w:line="240" w:lineRule="auto"/>
        <w:jc w:val="right"/>
        <w:rPr>
          <w:rFonts w:ascii="Times New Roman" w:eastAsia="Times New Roman" w:hAnsi="Times New Roman" w:cs="Times New Roman"/>
          <w:b/>
          <w:spacing w:val="-8"/>
          <w:lang w:eastAsia="ru-RU"/>
        </w:rPr>
      </w:pPr>
    </w:p>
    <w:p w:rsidR="008139A3" w:rsidRPr="0067160C" w:rsidRDefault="008139A3" w:rsidP="00C02B0F">
      <w:pPr>
        <w:spacing w:after="0" w:line="240" w:lineRule="auto"/>
        <w:rPr>
          <w:rFonts w:ascii="Times New Roman" w:eastAsia="Times New Roman" w:hAnsi="Times New Roman" w:cs="Times New Roman"/>
          <w:b/>
          <w:spacing w:val="-8"/>
          <w:lang w:eastAsia="ru-RU"/>
        </w:rPr>
      </w:pPr>
    </w:p>
    <w:p w:rsidR="00212186" w:rsidRPr="0067160C" w:rsidRDefault="00212186" w:rsidP="00382242">
      <w:pPr>
        <w:spacing w:after="0" w:line="240" w:lineRule="auto"/>
        <w:jc w:val="right"/>
        <w:rPr>
          <w:rFonts w:ascii="Times New Roman" w:eastAsia="Times New Roman" w:hAnsi="Times New Roman" w:cs="Times New Roman"/>
          <w:b/>
          <w:spacing w:val="-8"/>
          <w:lang w:eastAsia="ru-RU"/>
        </w:rPr>
      </w:pPr>
    </w:p>
    <w:p w:rsidR="00212186" w:rsidRPr="0067160C" w:rsidRDefault="00212186" w:rsidP="00382242">
      <w:pPr>
        <w:spacing w:after="0" w:line="240" w:lineRule="auto"/>
        <w:jc w:val="right"/>
        <w:rPr>
          <w:rFonts w:ascii="Times New Roman" w:eastAsia="Times New Roman" w:hAnsi="Times New Roman" w:cs="Times New Roman"/>
          <w:b/>
          <w:spacing w:val="-8"/>
          <w:lang w:eastAsia="ru-RU"/>
        </w:rPr>
      </w:pPr>
    </w:p>
    <w:p w:rsidR="00382242" w:rsidRPr="0067160C" w:rsidRDefault="00382242" w:rsidP="00382242">
      <w:pPr>
        <w:spacing w:after="0" w:line="240" w:lineRule="auto"/>
        <w:jc w:val="right"/>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 xml:space="preserve">Додаток № 1 </w:t>
      </w:r>
    </w:p>
    <w:p w:rsidR="00382242" w:rsidRPr="0067160C" w:rsidRDefault="00382242" w:rsidP="00382242">
      <w:pPr>
        <w:spacing w:after="0" w:line="240" w:lineRule="auto"/>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 xml:space="preserve">                                                                                   СПЕЦИФІКАЦІЯ №1</w:t>
      </w:r>
    </w:p>
    <w:p w:rsidR="00382242" w:rsidRPr="0067160C" w:rsidRDefault="00382242" w:rsidP="00382242">
      <w:pPr>
        <w:spacing w:after="0" w:line="240" w:lineRule="auto"/>
        <w:rPr>
          <w:rFonts w:ascii="Times New Roman" w:eastAsia="Times New Roman" w:hAnsi="Times New Roman" w:cs="Times New Roman"/>
          <w:b/>
          <w:spacing w:val="-8"/>
          <w:lang w:val="ru-RU" w:eastAsia="ru-RU"/>
        </w:rPr>
      </w:pPr>
    </w:p>
    <w:p w:rsidR="00382242" w:rsidRPr="0067160C" w:rsidRDefault="00382242" w:rsidP="00382242">
      <w:pPr>
        <w:spacing w:after="0" w:line="240" w:lineRule="auto"/>
        <w:jc w:val="center"/>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 xml:space="preserve">до </w:t>
      </w:r>
      <w:r w:rsidR="009E42AA" w:rsidRPr="0067160C">
        <w:rPr>
          <w:rFonts w:ascii="Times New Roman" w:eastAsia="Times New Roman" w:hAnsi="Times New Roman" w:cs="Times New Roman"/>
          <w:b/>
          <w:spacing w:val="-8"/>
          <w:lang w:val="ru-RU" w:eastAsia="ru-RU"/>
        </w:rPr>
        <w:t>договору №</w:t>
      </w:r>
      <w:r w:rsidRPr="0067160C">
        <w:rPr>
          <w:rFonts w:ascii="Times New Roman" w:eastAsia="Times New Roman" w:hAnsi="Times New Roman" w:cs="Times New Roman"/>
          <w:b/>
          <w:spacing w:val="-8"/>
          <w:u w:val="single"/>
          <w:lang w:val="ru-RU" w:eastAsia="ru-RU"/>
        </w:rPr>
        <w:t xml:space="preserve">             </w:t>
      </w:r>
      <w:r w:rsidR="00757186" w:rsidRPr="0067160C">
        <w:rPr>
          <w:rFonts w:ascii="Times New Roman" w:eastAsia="Times New Roman" w:hAnsi="Times New Roman" w:cs="Times New Roman"/>
          <w:b/>
          <w:spacing w:val="-8"/>
          <w:lang w:val="ru-RU" w:eastAsia="ru-RU"/>
        </w:rPr>
        <w:t xml:space="preserve">від </w:t>
      </w:r>
      <w:proofErr w:type="gramStart"/>
      <w:r w:rsidR="00757186" w:rsidRPr="0067160C">
        <w:rPr>
          <w:rFonts w:ascii="Times New Roman" w:eastAsia="Times New Roman" w:hAnsi="Times New Roman" w:cs="Times New Roman"/>
          <w:b/>
          <w:spacing w:val="-8"/>
          <w:lang w:val="ru-RU" w:eastAsia="ru-RU"/>
        </w:rPr>
        <w:t>«</w:t>
      </w:r>
      <w:r w:rsidRPr="0067160C">
        <w:rPr>
          <w:rFonts w:ascii="Times New Roman" w:eastAsia="Times New Roman" w:hAnsi="Times New Roman" w:cs="Times New Roman"/>
          <w:b/>
          <w:spacing w:val="-8"/>
          <w:u w:val="single"/>
          <w:lang w:val="ru-RU" w:eastAsia="ru-RU"/>
        </w:rPr>
        <w:t xml:space="preserve">  </w:t>
      </w:r>
      <w:proofErr w:type="gramEnd"/>
      <w:r w:rsidRPr="0067160C">
        <w:rPr>
          <w:rFonts w:ascii="Times New Roman" w:eastAsia="Times New Roman" w:hAnsi="Times New Roman" w:cs="Times New Roman"/>
          <w:b/>
          <w:spacing w:val="-8"/>
          <w:u w:val="single"/>
          <w:lang w:val="ru-RU" w:eastAsia="ru-RU"/>
        </w:rPr>
        <w:t xml:space="preserve">       </w:t>
      </w:r>
      <w:r w:rsidRPr="0067160C">
        <w:rPr>
          <w:rFonts w:ascii="Times New Roman" w:eastAsia="Times New Roman" w:hAnsi="Times New Roman" w:cs="Times New Roman"/>
          <w:b/>
          <w:spacing w:val="-8"/>
          <w:lang w:val="ru-RU" w:eastAsia="ru-RU"/>
        </w:rPr>
        <w:t>»</w:t>
      </w:r>
      <w:r w:rsidRPr="0067160C">
        <w:rPr>
          <w:rFonts w:ascii="Times New Roman" w:eastAsia="Times New Roman" w:hAnsi="Times New Roman" w:cs="Times New Roman"/>
          <w:b/>
          <w:spacing w:val="-8"/>
          <w:u w:val="single"/>
          <w:lang w:val="ru-RU" w:eastAsia="ru-RU"/>
        </w:rPr>
        <w:t xml:space="preserve">                              </w:t>
      </w:r>
      <w:r w:rsidRPr="0067160C">
        <w:rPr>
          <w:rFonts w:ascii="Times New Roman" w:eastAsia="Times New Roman" w:hAnsi="Times New Roman" w:cs="Times New Roman"/>
          <w:b/>
          <w:spacing w:val="-8"/>
          <w:lang w:val="ru-RU" w:eastAsia="ru-RU"/>
        </w:rPr>
        <w:t>202</w:t>
      </w:r>
      <w:r w:rsidR="00DD49C5" w:rsidRPr="0067160C">
        <w:rPr>
          <w:rFonts w:ascii="Times New Roman" w:eastAsia="Times New Roman" w:hAnsi="Times New Roman" w:cs="Times New Roman"/>
          <w:b/>
          <w:spacing w:val="-8"/>
          <w:lang w:eastAsia="ru-RU"/>
        </w:rPr>
        <w:t>4</w:t>
      </w:r>
      <w:r w:rsidRPr="0067160C">
        <w:rPr>
          <w:rFonts w:ascii="Times New Roman" w:eastAsia="Times New Roman" w:hAnsi="Times New Roman" w:cs="Times New Roman"/>
          <w:b/>
          <w:spacing w:val="-8"/>
          <w:lang w:val="ru-RU" w:eastAsia="ru-RU"/>
        </w:rPr>
        <w:t xml:space="preserve"> р.</w:t>
      </w:r>
    </w:p>
    <w:p w:rsidR="00382242" w:rsidRPr="0067160C" w:rsidRDefault="00382242" w:rsidP="00382242">
      <w:pPr>
        <w:spacing w:after="0" w:line="240" w:lineRule="auto"/>
        <w:jc w:val="center"/>
        <w:rPr>
          <w:rFonts w:ascii="Times New Roman" w:eastAsia="Times New Roman" w:hAnsi="Times New Roman" w:cs="Times New Roman"/>
          <w:b/>
          <w:spacing w:val="-8"/>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67160C"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Один. виміру</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Кількість</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9E42AA"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Ціна за</w:t>
            </w:r>
            <w:r w:rsidR="00382242" w:rsidRPr="0067160C">
              <w:rPr>
                <w:rFonts w:ascii="Times New Roman" w:eastAsia="Times New Roman" w:hAnsi="Times New Roman" w:cs="Times New Roman"/>
                <w:spacing w:val="-8"/>
                <w:lang w:val="ru-RU" w:eastAsia="ru-RU"/>
              </w:rPr>
              <w:t xml:space="preserve">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tabs>
                <w:tab w:val="left" w:pos="3060"/>
              </w:tabs>
              <w:spacing w:after="0" w:line="274" w:lineRule="exact"/>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Загальна вартість</w:t>
            </w:r>
          </w:p>
          <w:p w:rsidR="00382242" w:rsidRPr="0067160C" w:rsidRDefault="00382242" w:rsidP="00382242">
            <w:pPr>
              <w:tabs>
                <w:tab w:val="left" w:pos="3060"/>
              </w:tabs>
              <w:spacing w:after="0" w:line="274" w:lineRule="exact"/>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без ПДВ (грн.)</w:t>
            </w:r>
          </w:p>
        </w:tc>
      </w:tr>
      <w:tr w:rsidR="00382242" w:rsidRPr="0067160C" w:rsidTr="00432BF7">
        <w:tc>
          <w:tcPr>
            <w:tcW w:w="530" w:type="dxa"/>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lang w:val="ru-RU" w:eastAsia="ru-RU"/>
              </w:rPr>
            </w:pPr>
          </w:p>
        </w:tc>
      </w:tr>
      <w:tr w:rsidR="002365A4" w:rsidRPr="0067160C" w:rsidTr="00432BF7">
        <w:tc>
          <w:tcPr>
            <w:tcW w:w="530" w:type="dxa"/>
            <w:tcBorders>
              <w:top w:val="single" w:sz="4" w:space="0" w:color="auto"/>
              <w:left w:val="single" w:sz="4" w:space="0" w:color="auto"/>
              <w:bottom w:val="single" w:sz="4" w:space="0" w:color="auto"/>
              <w:right w:val="single" w:sz="4" w:space="0" w:color="auto"/>
            </w:tcBorders>
          </w:tcPr>
          <w:p w:rsidR="002365A4" w:rsidRPr="0067160C" w:rsidRDefault="002365A4" w:rsidP="00382242">
            <w:pPr>
              <w:spacing w:after="0" w:line="240" w:lineRule="auto"/>
              <w:jc w:val="center"/>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jc w:val="center"/>
              <w:rPr>
                <w:rFonts w:ascii="Times New Roman" w:eastAsia="Times New Roman" w:hAnsi="Times New Roman" w:cs="Times New Roman"/>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jc w:val="center"/>
              <w:rPr>
                <w:rFonts w:ascii="Times New Roman" w:eastAsia="Times New Roman" w:hAnsi="Times New Roman" w:cs="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jc w:val="right"/>
              <w:rPr>
                <w:rFonts w:ascii="Times New Roman" w:eastAsia="Times New Roman" w:hAnsi="Times New Roman" w:cs="Times New Roman"/>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67160C" w:rsidRDefault="002365A4" w:rsidP="00382242">
            <w:pPr>
              <w:spacing w:after="0" w:line="240" w:lineRule="auto"/>
              <w:jc w:val="right"/>
              <w:rPr>
                <w:rFonts w:ascii="Times New Roman" w:eastAsia="Times New Roman" w:hAnsi="Times New Roman" w:cs="Times New Roman"/>
                <w:lang w:val="ru-RU" w:eastAsia="ru-RU"/>
              </w:rPr>
            </w:pPr>
          </w:p>
        </w:tc>
      </w:tr>
      <w:tr w:rsidR="00382242" w:rsidRPr="0067160C"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right"/>
              <w:rPr>
                <w:rFonts w:ascii="Times New Roman" w:eastAsia="Times New Roman" w:hAnsi="Times New Roman" w:cs="Times New Roman"/>
                <w:b/>
                <w:bCs/>
                <w:color w:val="000000"/>
                <w:lang w:eastAsia="uk-UA"/>
              </w:rPr>
            </w:pPr>
            <w:r w:rsidRPr="0067160C">
              <w:rPr>
                <w:rFonts w:ascii="Times New Roman" w:eastAsia="Times New Roman" w:hAnsi="Times New Roman" w:cs="Times New Roman"/>
                <w:b/>
                <w:bCs/>
                <w:color w:val="000000"/>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b/>
                <w:lang w:val="ru-RU" w:eastAsia="ru-RU"/>
              </w:rPr>
            </w:pPr>
          </w:p>
        </w:tc>
      </w:tr>
      <w:tr w:rsidR="00382242" w:rsidRPr="0067160C"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right"/>
              <w:rPr>
                <w:rFonts w:ascii="Times New Roman" w:eastAsia="Times New Roman" w:hAnsi="Times New Roman" w:cs="Times New Roman"/>
                <w:b/>
                <w:bCs/>
                <w:color w:val="000000"/>
                <w:lang w:eastAsia="uk-UA"/>
              </w:rPr>
            </w:pPr>
            <w:r w:rsidRPr="0067160C">
              <w:rPr>
                <w:rFonts w:ascii="Times New Roman" w:eastAsia="Times New Roman" w:hAnsi="Times New Roman" w:cs="Times New Roman"/>
                <w:b/>
                <w:bCs/>
                <w:color w:val="000000"/>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b/>
                <w:spacing w:val="-8"/>
                <w:lang w:val="ru-RU" w:eastAsia="ru-RU"/>
              </w:rPr>
            </w:pPr>
          </w:p>
        </w:tc>
      </w:tr>
      <w:tr w:rsidR="00382242" w:rsidRPr="0067160C"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right"/>
              <w:rPr>
                <w:rFonts w:ascii="Times New Roman" w:eastAsia="Times New Roman" w:hAnsi="Times New Roman" w:cs="Times New Roman"/>
                <w:b/>
                <w:bCs/>
                <w:color w:val="000000"/>
                <w:lang w:eastAsia="uk-UA"/>
              </w:rPr>
            </w:pPr>
            <w:r w:rsidRPr="0067160C">
              <w:rPr>
                <w:rFonts w:ascii="Times New Roman" w:eastAsia="Times New Roman" w:hAnsi="Times New Roman" w:cs="Times New Roman"/>
                <w:b/>
                <w:bCs/>
                <w:color w:val="000000"/>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right"/>
              <w:rPr>
                <w:rFonts w:ascii="Times New Roman" w:eastAsia="Times New Roman" w:hAnsi="Times New Roman" w:cs="Times New Roman"/>
                <w:b/>
                <w:spacing w:val="-8"/>
                <w:lang w:val="ru-RU" w:eastAsia="ru-RU"/>
              </w:rPr>
            </w:pPr>
          </w:p>
        </w:tc>
      </w:tr>
    </w:tbl>
    <w:p w:rsidR="00382242" w:rsidRPr="0067160C" w:rsidRDefault="00382242" w:rsidP="00382242">
      <w:pPr>
        <w:tabs>
          <w:tab w:val="left" w:pos="6345"/>
        </w:tabs>
        <w:spacing w:after="0" w:line="240" w:lineRule="auto"/>
        <w:rPr>
          <w:rFonts w:ascii="Times New Roman" w:eastAsia="Times New Roman" w:hAnsi="Times New Roman" w:cs="Times New Roman"/>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67160C" w:rsidTr="00432BF7">
        <w:trPr>
          <w:trHeight w:val="380"/>
        </w:trPr>
        <w:tc>
          <w:tcPr>
            <w:tcW w:w="4680" w:type="dxa"/>
            <w:hideMark/>
          </w:tcPr>
          <w:p w:rsidR="00382242" w:rsidRPr="0067160C" w:rsidRDefault="00382242" w:rsidP="00382242">
            <w:pPr>
              <w:keepNext/>
              <w:spacing w:after="0" w:line="240" w:lineRule="auto"/>
              <w:jc w:val="both"/>
              <w:outlineLvl w:val="2"/>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Замовник:</w:t>
            </w:r>
          </w:p>
        </w:tc>
        <w:tc>
          <w:tcPr>
            <w:tcW w:w="5844" w:type="dxa"/>
            <w:hideMark/>
          </w:tcPr>
          <w:p w:rsidR="00382242" w:rsidRPr="0067160C" w:rsidRDefault="00392DD0" w:rsidP="00382242">
            <w:pPr>
              <w:keepNext/>
              <w:spacing w:after="0" w:line="240" w:lineRule="auto"/>
              <w:outlineLvl w:val="3"/>
              <w:rPr>
                <w:rFonts w:ascii="Times New Roman" w:eastAsia="Times New Roman" w:hAnsi="Times New Roman" w:cs="Times New Roman"/>
                <w:b/>
                <w:i/>
                <w:lang w:val="ru-RU" w:eastAsia="ru-RU"/>
              </w:rPr>
            </w:pPr>
            <w:r w:rsidRPr="0067160C">
              <w:rPr>
                <w:rFonts w:ascii="Times New Roman" w:eastAsia="Times New Roman" w:hAnsi="Times New Roman" w:cs="Times New Roman"/>
                <w:b/>
                <w:lang w:val="ru-RU" w:eastAsia="ru-RU"/>
              </w:rPr>
              <w:t xml:space="preserve">                            </w:t>
            </w:r>
            <w:r w:rsidR="00382242" w:rsidRPr="0067160C">
              <w:rPr>
                <w:rFonts w:ascii="Times New Roman" w:eastAsia="Times New Roman" w:hAnsi="Times New Roman" w:cs="Times New Roman"/>
                <w:b/>
                <w:lang w:val="ru-RU" w:eastAsia="ru-RU"/>
              </w:rPr>
              <w:t>Постачальник:</w:t>
            </w:r>
          </w:p>
        </w:tc>
      </w:tr>
      <w:tr w:rsidR="00382242" w:rsidRPr="0067160C" w:rsidTr="00432BF7">
        <w:trPr>
          <w:gridAfter w:val="1"/>
          <w:wAfter w:w="5844" w:type="dxa"/>
          <w:trHeight w:val="1711"/>
        </w:trPr>
        <w:tc>
          <w:tcPr>
            <w:tcW w:w="4680" w:type="dxa"/>
            <w:hideMark/>
          </w:tcPr>
          <w:p w:rsidR="00382242" w:rsidRPr="0067160C" w:rsidRDefault="00382242" w:rsidP="00382242">
            <w:pPr>
              <w:keepNext/>
              <w:spacing w:after="0" w:line="240" w:lineRule="auto"/>
              <w:outlineLvl w:val="0"/>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 xml:space="preserve">Комунальне підприємство </w:t>
            </w:r>
            <w:r w:rsidR="009E42AA" w:rsidRPr="0067160C">
              <w:rPr>
                <w:rFonts w:ascii="Times New Roman" w:eastAsia="Times New Roman" w:hAnsi="Times New Roman" w:cs="Times New Roman"/>
                <w:b/>
                <w:lang w:val="ru-RU" w:eastAsia="ru-RU"/>
              </w:rPr>
              <w:t>«Шляхово</w:t>
            </w:r>
            <w:r w:rsidRPr="0067160C">
              <w:rPr>
                <w:rFonts w:ascii="Times New Roman" w:eastAsia="Times New Roman" w:hAnsi="Times New Roman" w:cs="Times New Roman"/>
                <w:b/>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67160C" w:rsidRDefault="00382242" w:rsidP="00382242">
            <w:pPr>
              <w:spacing w:after="0" w:line="240" w:lineRule="auto"/>
              <w:rPr>
                <w:rFonts w:ascii="Times New Roman" w:eastAsia="Times New Roman" w:hAnsi="Times New Roman" w:cs="Times New Roman"/>
                <w:i/>
                <w:lang w:val="ru-RU" w:eastAsia="ru-RU"/>
              </w:rPr>
            </w:pPr>
            <w:r w:rsidRPr="0067160C">
              <w:rPr>
                <w:rFonts w:ascii="Times New Roman" w:eastAsia="Times New Roman" w:hAnsi="Times New Roman" w:cs="Times New Roman"/>
                <w:lang w:val="ru-RU" w:eastAsia="ru-RU"/>
              </w:rPr>
              <w:t>Код ЄДРПОУ 03334894</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Адреса 03083 м. Київ, просп. Науки,53 </w:t>
            </w:r>
          </w:p>
          <w:p w:rsidR="00382242" w:rsidRPr="0067160C" w:rsidRDefault="00382242" w:rsidP="00382242">
            <w:pPr>
              <w:tabs>
                <w:tab w:val="left" w:pos="872"/>
              </w:tabs>
              <w:spacing w:after="0" w:line="240" w:lineRule="auto"/>
              <w:rPr>
                <w:rFonts w:ascii="Times New Roman" w:eastAsia="Times New Roman" w:hAnsi="Times New Roman" w:cs="Times New Roman"/>
                <w:i/>
                <w:lang w:val="ru-RU" w:eastAsia="ru-RU"/>
              </w:rPr>
            </w:pPr>
            <w:r w:rsidRPr="0067160C">
              <w:rPr>
                <w:rFonts w:ascii="Times New Roman" w:eastAsia="Times New Roman" w:hAnsi="Times New Roman" w:cs="Times New Roman"/>
                <w:lang w:val="ru-RU" w:eastAsia="ru-RU"/>
              </w:rPr>
              <w:t>т/ф.524-93-45; 524-93-45(бух.);</w:t>
            </w:r>
          </w:p>
        </w:tc>
      </w:tr>
      <w:tr w:rsidR="00382242" w:rsidRPr="0067160C" w:rsidTr="00432BF7">
        <w:trPr>
          <w:gridAfter w:val="1"/>
          <w:wAfter w:w="5844" w:type="dxa"/>
          <w:trHeight w:val="1801"/>
        </w:trPr>
        <w:tc>
          <w:tcPr>
            <w:tcW w:w="4680" w:type="dxa"/>
            <w:hideMark/>
          </w:tcPr>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Бюджетні рахунки: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р/р UA 938201720344360001000031454</w:t>
            </w:r>
          </w:p>
          <w:p w:rsidR="00382242" w:rsidRPr="0067160C" w:rsidRDefault="009E42AA"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 ГУДКСУ</w:t>
            </w:r>
            <w:r w:rsidR="0038224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у м.</w:t>
            </w:r>
            <w:r w:rsidR="00382242" w:rsidRPr="0067160C">
              <w:rPr>
                <w:rFonts w:ascii="Times New Roman" w:eastAsia="Times New Roman" w:hAnsi="Times New Roman" w:cs="Times New Roman"/>
                <w:lang w:val="ru-RU" w:eastAsia="ru-RU"/>
              </w:rPr>
              <w:t xml:space="preserve"> Києві</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р/р UA 888201720344311002100031454  </w:t>
            </w:r>
          </w:p>
          <w:p w:rsidR="00382242" w:rsidRPr="0067160C" w:rsidRDefault="009E42AA" w:rsidP="00382242">
            <w:pPr>
              <w:spacing w:after="0" w:line="240" w:lineRule="auto"/>
              <w:jc w:val="both"/>
              <w:rPr>
                <w:rFonts w:ascii="Times New Roman" w:eastAsia="Times New Roman" w:hAnsi="Times New Roman" w:cs="Times New Roman"/>
                <w:lang w:eastAsia="ru-RU"/>
              </w:rPr>
            </w:pPr>
            <w:r w:rsidRPr="0067160C">
              <w:rPr>
                <w:rFonts w:ascii="Times New Roman" w:eastAsia="Times New Roman" w:hAnsi="Times New Roman" w:cs="Times New Roman"/>
                <w:lang w:val="ru-RU" w:eastAsia="ru-RU"/>
              </w:rPr>
              <w:t>в ГУДКСУ</w:t>
            </w:r>
            <w:r w:rsidR="00382242" w:rsidRPr="0067160C">
              <w:rPr>
                <w:rFonts w:ascii="Times New Roman" w:eastAsia="Times New Roman" w:hAnsi="Times New Roman" w:cs="Times New Roman"/>
                <w:lang w:val="ru-RU" w:eastAsia="ru-RU"/>
              </w:rPr>
              <w:t xml:space="preserve"> </w:t>
            </w:r>
            <w:r w:rsidRPr="0067160C">
              <w:rPr>
                <w:rFonts w:ascii="Times New Roman" w:eastAsia="Times New Roman" w:hAnsi="Times New Roman" w:cs="Times New Roman"/>
                <w:lang w:val="ru-RU" w:eastAsia="ru-RU"/>
              </w:rPr>
              <w:t>у м.</w:t>
            </w:r>
            <w:r w:rsidR="00382242" w:rsidRPr="0067160C">
              <w:rPr>
                <w:rFonts w:ascii="Times New Roman" w:eastAsia="Times New Roman" w:hAnsi="Times New Roman" w:cs="Times New Roman"/>
                <w:lang w:val="ru-RU" w:eastAsia="ru-RU"/>
              </w:rPr>
              <w:t xml:space="preserve"> Києві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Поточні рахунки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р/р UA083226690000026003300575291 </w:t>
            </w:r>
          </w:p>
          <w:p w:rsidR="00382242" w:rsidRPr="0067160C" w:rsidRDefault="00382242" w:rsidP="00382242">
            <w:pPr>
              <w:spacing w:after="0" w:line="240" w:lineRule="auto"/>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в ПАТ «Державний Ощадний Банк України»</w:t>
            </w:r>
          </w:p>
        </w:tc>
      </w:tr>
      <w:tr w:rsidR="00382242" w:rsidRPr="0067160C" w:rsidTr="00432BF7">
        <w:trPr>
          <w:trHeight w:val="389"/>
        </w:trPr>
        <w:tc>
          <w:tcPr>
            <w:tcW w:w="4680" w:type="dxa"/>
            <w:hideMark/>
          </w:tcPr>
          <w:p w:rsidR="00382242" w:rsidRPr="0067160C" w:rsidRDefault="00382242" w:rsidP="00382242">
            <w:pPr>
              <w:spacing w:after="0" w:line="240" w:lineRule="auto"/>
              <w:jc w:val="both"/>
              <w:rPr>
                <w:rFonts w:ascii="Times New Roman" w:eastAsia="Times New Roman" w:hAnsi="Times New Roman" w:cs="Times New Roman"/>
                <w:u w:val="single"/>
                <w:lang w:val="ru-RU" w:eastAsia="ru-RU"/>
              </w:rPr>
            </w:pPr>
            <w:r w:rsidRPr="0067160C">
              <w:rPr>
                <w:rFonts w:ascii="Times New Roman" w:eastAsia="Times New Roman" w:hAnsi="Times New Roman" w:cs="Times New Roman"/>
                <w:lang w:val="ru-RU" w:eastAsia="ru-RU"/>
              </w:rPr>
              <w:t>ІПН 033348926509</w:t>
            </w:r>
          </w:p>
        </w:tc>
        <w:tc>
          <w:tcPr>
            <w:tcW w:w="5844" w:type="dxa"/>
          </w:tcPr>
          <w:p w:rsidR="00382242" w:rsidRPr="0067160C" w:rsidRDefault="00382242" w:rsidP="00382242">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w:t>
            </w:r>
          </w:p>
          <w:p w:rsidR="00382242" w:rsidRPr="0067160C"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F83385" w:rsidRDefault="00382242" w:rsidP="00382242">
      <w:pPr>
        <w:tabs>
          <w:tab w:val="left" w:pos="6345"/>
        </w:tabs>
        <w:spacing w:after="0" w:line="240" w:lineRule="auto"/>
        <w:rPr>
          <w:rFonts w:ascii="Times New Roman" w:eastAsia="Times New Roman" w:hAnsi="Times New Roman" w:cs="Times New Roman"/>
          <w:b/>
          <w:lang w:val="ru-RU" w:eastAsia="ru-RU"/>
        </w:rPr>
      </w:pPr>
      <w:r w:rsidRPr="0067160C">
        <w:rPr>
          <w:rFonts w:ascii="Times New Roman" w:eastAsia="Times New Roman" w:hAnsi="Times New Roman" w:cs="Times New Roman"/>
          <w:b/>
          <w:lang w:val="ru-RU" w:eastAsia="ru-RU"/>
        </w:rPr>
        <w:t>Начальник _</w:t>
      </w:r>
      <w:r w:rsidRPr="0067160C">
        <w:rPr>
          <w:rFonts w:ascii="Times New Roman" w:eastAsia="Times New Roman" w:hAnsi="Times New Roman" w:cs="Times New Roman"/>
          <w:lang w:val="ru-RU" w:eastAsia="ru-RU"/>
        </w:rPr>
        <w:t xml:space="preserve">____________________ </w:t>
      </w:r>
      <w:r w:rsidR="009E42AA" w:rsidRPr="0067160C">
        <w:rPr>
          <w:rFonts w:ascii="Times New Roman" w:eastAsia="Times New Roman" w:hAnsi="Times New Roman" w:cs="Times New Roman"/>
          <w:b/>
          <w:lang w:val="ru-RU" w:eastAsia="ru-RU"/>
        </w:rPr>
        <w:t>Гончаров В.А.</w:t>
      </w:r>
      <w:r w:rsidRPr="0067160C">
        <w:rPr>
          <w:rFonts w:ascii="Times New Roman" w:eastAsia="Times New Roman" w:hAnsi="Times New Roman" w:cs="Times New Roman"/>
          <w:lang w:val="ru-RU" w:eastAsia="ru-RU"/>
        </w:rPr>
        <w:t xml:space="preserve">      </w:t>
      </w:r>
      <w:r w:rsidR="009E42AA" w:rsidRPr="00F83385">
        <w:rPr>
          <w:rFonts w:ascii="Times New Roman" w:eastAsia="Times New Roman" w:hAnsi="Times New Roman" w:cs="Times New Roman"/>
          <w:b/>
          <w:lang w:val="ru-RU" w:eastAsia="ru-RU"/>
        </w:rPr>
        <w:t>Директор _</w:t>
      </w:r>
      <w:r w:rsidRPr="00F83385">
        <w:rPr>
          <w:rFonts w:ascii="Times New Roman" w:eastAsia="Times New Roman" w:hAnsi="Times New Roman" w:cs="Times New Roman"/>
          <w:b/>
          <w:lang w:val="ru-RU" w:eastAsia="ru-RU"/>
        </w:rPr>
        <w:t xml:space="preserve">______________________    </w:t>
      </w:r>
    </w:p>
    <w:p w:rsidR="00382242" w:rsidRPr="00F83385" w:rsidRDefault="00382242" w:rsidP="00382242">
      <w:pPr>
        <w:tabs>
          <w:tab w:val="left" w:pos="6345"/>
        </w:tabs>
        <w:spacing w:after="0" w:line="240" w:lineRule="auto"/>
        <w:rPr>
          <w:rFonts w:ascii="Times New Roman" w:eastAsia="Times New Roman" w:hAnsi="Times New Roman" w:cs="Times New Roman"/>
          <w:b/>
          <w:lang w:val="ru-RU" w:eastAsia="ru-RU"/>
        </w:rPr>
      </w:pPr>
    </w:p>
    <w:p w:rsidR="00212186" w:rsidRPr="0067160C" w:rsidRDefault="00212186" w:rsidP="00382242">
      <w:pPr>
        <w:tabs>
          <w:tab w:val="left" w:pos="6345"/>
        </w:tabs>
        <w:spacing w:after="0" w:line="240" w:lineRule="auto"/>
        <w:rPr>
          <w:rFonts w:ascii="Times New Roman" w:eastAsia="Times New Roman" w:hAnsi="Times New Roman" w:cs="Times New Roman"/>
          <w:lang w:val="ru-RU" w:eastAsia="ru-RU"/>
        </w:rPr>
      </w:pPr>
    </w:p>
    <w:p w:rsidR="00496D43" w:rsidRPr="0067160C" w:rsidRDefault="00496D43" w:rsidP="00382242">
      <w:pPr>
        <w:spacing w:after="0" w:line="240" w:lineRule="auto"/>
        <w:jc w:val="right"/>
        <w:rPr>
          <w:rFonts w:ascii="Times New Roman" w:eastAsia="Times New Roman" w:hAnsi="Times New Roman" w:cs="Times New Roman"/>
          <w:b/>
          <w:spacing w:val="-8"/>
          <w:lang w:eastAsia="ru-RU"/>
        </w:rPr>
      </w:pPr>
    </w:p>
    <w:p w:rsidR="00215694" w:rsidRPr="0067160C" w:rsidRDefault="00215694"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Default="0007335D"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Default="00245991" w:rsidP="00382242">
      <w:pPr>
        <w:spacing w:after="0" w:line="240" w:lineRule="auto"/>
        <w:jc w:val="right"/>
        <w:rPr>
          <w:rFonts w:ascii="Times New Roman" w:eastAsia="Times New Roman" w:hAnsi="Times New Roman" w:cs="Times New Roman"/>
          <w:b/>
          <w:spacing w:val="-8"/>
          <w:lang w:eastAsia="ru-RU"/>
        </w:rPr>
      </w:pPr>
    </w:p>
    <w:p w:rsidR="00245991" w:rsidRPr="0067160C" w:rsidRDefault="00245991"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Default="0007335D" w:rsidP="00382242">
      <w:pPr>
        <w:spacing w:after="0" w:line="240" w:lineRule="auto"/>
        <w:jc w:val="right"/>
        <w:rPr>
          <w:rFonts w:ascii="Times New Roman" w:eastAsia="Times New Roman" w:hAnsi="Times New Roman" w:cs="Times New Roman"/>
          <w:b/>
          <w:spacing w:val="-8"/>
          <w:lang w:eastAsia="ru-RU"/>
        </w:rPr>
      </w:pPr>
    </w:p>
    <w:p w:rsidR="00245991" w:rsidRPr="0067160C" w:rsidRDefault="00245991" w:rsidP="003021DE">
      <w:pPr>
        <w:spacing w:after="0" w:line="240" w:lineRule="auto"/>
        <w:jc w:val="center"/>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07335D" w:rsidRPr="0067160C" w:rsidRDefault="0007335D" w:rsidP="00382242">
      <w:pPr>
        <w:spacing w:after="0" w:line="240" w:lineRule="auto"/>
        <w:jc w:val="right"/>
        <w:rPr>
          <w:rFonts w:ascii="Times New Roman" w:eastAsia="Times New Roman" w:hAnsi="Times New Roman" w:cs="Times New Roman"/>
          <w:b/>
          <w:spacing w:val="-8"/>
          <w:lang w:eastAsia="ru-RU"/>
        </w:rPr>
      </w:pPr>
    </w:p>
    <w:p w:rsidR="00382242" w:rsidRPr="0067160C" w:rsidRDefault="00382242" w:rsidP="00382242">
      <w:pPr>
        <w:spacing w:after="0" w:line="240" w:lineRule="auto"/>
        <w:jc w:val="right"/>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 xml:space="preserve">Додаток № 2 </w:t>
      </w:r>
    </w:p>
    <w:p w:rsidR="00382242" w:rsidRPr="0067160C" w:rsidRDefault="009E42AA" w:rsidP="00382242">
      <w:pPr>
        <w:tabs>
          <w:tab w:val="left" w:pos="6345"/>
        </w:tabs>
        <w:spacing w:after="0" w:line="240" w:lineRule="auto"/>
        <w:ind w:firstLine="142"/>
        <w:jc w:val="right"/>
        <w:rPr>
          <w:rFonts w:ascii="Times New Roman" w:eastAsia="Times New Roman" w:hAnsi="Times New Roman" w:cs="Times New Roman"/>
          <w:b/>
          <w:spacing w:val="-8"/>
          <w:lang w:val="ru-RU" w:eastAsia="ru-RU"/>
        </w:rPr>
      </w:pPr>
      <w:r w:rsidRPr="0067160C">
        <w:rPr>
          <w:rFonts w:ascii="Times New Roman" w:eastAsia="Times New Roman" w:hAnsi="Times New Roman" w:cs="Times New Roman"/>
          <w:b/>
          <w:spacing w:val="-8"/>
          <w:lang w:val="ru-RU" w:eastAsia="ru-RU"/>
        </w:rPr>
        <w:t>До договора</w:t>
      </w:r>
      <w:r w:rsidR="00382242" w:rsidRPr="0067160C">
        <w:rPr>
          <w:rFonts w:ascii="Times New Roman" w:eastAsia="Times New Roman" w:hAnsi="Times New Roman" w:cs="Times New Roman"/>
          <w:b/>
          <w:spacing w:val="-8"/>
          <w:lang w:val="ru-RU" w:eastAsia="ru-RU"/>
        </w:rPr>
        <w:t xml:space="preserve"> №_____від_____________</w:t>
      </w:r>
    </w:p>
    <w:p w:rsidR="00382242" w:rsidRPr="0067160C" w:rsidRDefault="00382242" w:rsidP="00382242">
      <w:pPr>
        <w:tabs>
          <w:tab w:val="left" w:pos="6345"/>
        </w:tabs>
        <w:spacing w:after="0" w:line="240" w:lineRule="auto"/>
        <w:ind w:firstLine="142"/>
        <w:jc w:val="right"/>
        <w:rPr>
          <w:rFonts w:ascii="Times New Roman" w:eastAsia="Times New Roman" w:hAnsi="Times New Roman" w:cs="Times New Roman"/>
          <w:b/>
          <w:spacing w:val="-8"/>
          <w:lang w:val="ru-RU" w:eastAsia="ru-RU"/>
        </w:rPr>
      </w:pPr>
    </w:p>
    <w:p w:rsidR="00382242" w:rsidRPr="0067160C" w:rsidRDefault="00382242" w:rsidP="00382242">
      <w:pPr>
        <w:tabs>
          <w:tab w:val="left" w:pos="6345"/>
        </w:tabs>
        <w:spacing w:after="0" w:line="240" w:lineRule="auto"/>
        <w:ind w:firstLine="142"/>
        <w:jc w:val="both"/>
        <w:rPr>
          <w:rFonts w:ascii="Times New Roman" w:eastAsia="Times New Roman" w:hAnsi="Times New Roman" w:cs="Times New Roman"/>
          <w:lang w:val="ru-RU" w:eastAsia="ru-RU"/>
        </w:rPr>
      </w:pP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xml:space="preserve">Заявка на постачання товарів і послуг </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_________ від _________________.</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p w:rsidR="00382242" w:rsidRPr="0067160C" w:rsidRDefault="00382242" w:rsidP="00382242">
      <w:pPr>
        <w:spacing w:after="0" w:line="240" w:lineRule="auto"/>
        <w:jc w:val="center"/>
        <w:rPr>
          <w:rFonts w:ascii="Times New Roman" w:eastAsia="Times New Roman" w:hAnsi="Times New Roman" w:cs="Times New Roman"/>
          <w:lang w:val="ru-RU" w:eastAsia="ru-RU"/>
        </w:rPr>
      </w:pP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xml:space="preserve">Відповідно </w:t>
      </w:r>
      <w:r w:rsidR="002F6B8D" w:rsidRPr="0067160C">
        <w:rPr>
          <w:rFonts w:ascii="Times New Roman" w:eastAsia="Times New Roman" w:hAnsi="Times New Roman" w:cs="Times New Roman"/>
          <w:spacing w:val="-8"/>
          <w:lang w:val="ru-RU" w:eastAsia="ru-RU"/>
        </w:rPr>
        <w:t>до договора</w:t>
      </w:r>
      <w:r w:rsidRPr="0067160C">
        <w:rPr>
          <w:rFonts w:ascii="Times New Roman" w:eastAsia="Times New Roman" w:hAnsi="Times New Roman" w:cs="Times New Roman"/>
          <w:spacing w:val="-8"/>
          <w:lang w:val="ru-RU" w:eastAsia="ru-RU"/>
        </w:rPr>
        <w:t xml:space="preserve"> № _____ від «___</w:t>
      </w:r>
      <w:r w:rsidR="002F6B8D" w:rsidRPr="0067160C">
        <w:rPr>
          <w:rFonts w:ascii="Times New Roman" w:eastAsia="Times New Roman" w:hAnsi="Times New Roman" w:cs="Times New Roman"/>
          <w:spacing w:val="-8"/>
          <w:lang w:val="ru-RU" w:eastAsia="ru-RU"/>
        </w:rPr>
        <w:t>_» _</w:t>
      </w:r>
      <w:r w:rsidRPr="0067160C">
        <w:rPr>
          <w:rFonts w:ascii="Times New Roman" w:eastAsia="Times New Roman" w:hAnsi="Times New Roman" w:cs="Times New Roman"/>
          <w:spacing w:val="-8"/>
          <w:lang w:val="ru-RU" w:eastAsia="ru-RU"/>
        </w:rPr>
        <w:t>__________202</w:t>
      </w:r>
      <w:r w:rsidR="00DD49C5" w:rsidRPr="0067160C">
        <w:rPr>
          <w:rFonts w:ascii="Times New Roman" w:eastAsia="Times New Roman" w:hAnsi="Times New Roman" w:cs="Times New Roman"/>
          <w:spacing w:val="-8"/>
          <w:lang w:val="ru-RU" w:eastAsia="ru-RU"/>
        </w:rPr>
        <w:t>4</w:t>
      </w:r>
      <w:r w:rsidRPr="0067160C">
        <w:rPr>
          <w:rFonts w:ascii="Times New Roman" w:eastAsia="Times New Roman" w:hAnsi="Times New Roman" w:cs="Times New Roman"/>
          <w:spacing w:val="-8"/>
          <w:lang w:val="ru-RU" w:eastAsia="ru-RU"/>
        </w:rPr>
        <w:t>р.</w:t>
      </w: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Надаємо заявку на постачання:</w:t>
      </w:r>
    </w:p>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007"/>
        <w:gridCol w:w="1369"/>
        <w:gridCol w:w="1864"/>
        <w:gridCol w:w="742"/>
        <w:gridCol w:w="1112"/>
        <w:gridCol w:w="3540"/>
        <w:gridCol w:w="63"/>
      </w:tblGrid>
      <w:tr w:rsidR="00382242" w:rsidRPr="0067160C" w:rsidTr="00F17737">
        <w:trPr>
          <w:gridAfter w:val="1"/>
          <w:wAfter w:w="40" w:type="dxa"/>
        </w:trPr>
        <w:tc>
          <w:tcPr>
            <w:tcW w:w="1116" w:type="dxa"/>
            <w:gridSpan w:val="2"/>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xml:space="preserve">№ </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п/п</w:t>
            </w:r>
          </w:p>
        </w:tc>
        <w:tc>
          <w:tcPr>
            <w:tcW w:w="2335" w:type="dxa"/>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Дата поставки</w:t>
            </w:r>
          </w:p>
        </w:tc>
        <w:tc>
          <w:tcPr>
            <w:tcW w:w="3172" w:type="dxa"/>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Найменування товарів/послуг</w:t>
            </w:r>
          </w:p>
        </w:tc>
        <w:tc>
          <w:tcPr>
            <w:tcW w:w="1100" w:type="dxa"/>
            <w:gridSpan w:val="2"/>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 xml:space="preserve">Одиниця </w:t>
            </w:r>
          </w:p>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виміру</w:t>
            </w:r>
          </w:p>
        </w:tc>
        <w:tc>
          <w:tcPr>
            <w:tcW w:w="1430" w:type="dxa"/>
            <w:tcBorders>
              <w:top w:val="single" w:sz="4" w:space="0" w:color="auto"/>
              <w:left w:val="single" w:sz="4" w:space="0" w:color="auto"/>
              <w:bottom w:val="single" w:sz="4" w:space="0" w:color="auto"/>
              <w:right w:val="single" w:sz="4" w:space="0" w:color="auto"/>
            </w:tcBorders>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Кількість</w:t>
            </w:r>
          </w:p>
        </w:tc>
      </w:tr>
      <w:tr w:rsidR="00382242" w:rsidRPr="0067160C" w:rsidTr="00F17737">
        <w:trPr>
          <w:gridAfter w:val="1"/>
          <w:wAfter w:w="40" w:type="dxa"/>
        </w:trPr>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r w:rsidRPr="0067160C">
              <w:rPr>
                <w:rFonts w:ascii="Times New Roman" w:eastAsia="Times New Roman" w:hAnsi="Times New Roman" w:cs="Times New Roman"/>
                <w:spacing w:val="-8"/>
                <w:lang w:val="ru-RU" w:eastAsia="ru-RU"/>
              </w:rPr>
              <w:t>1</w:t>
            </w:r>
          </w:p>
        </w:tc>
        <w:tc>
          <w:tcPr>
            <w:tcW w:w="2335" w:type="dxa"/>
            <w:tcBorders>
              <w:top w:val="single" w:sz="4" w:space="0" w:color="auto"/>
              <w:left w:val="single" w:sz="4" w:space="0" w:color="auto"/>
              <w:bottom w:val="single" w:sz="4" w:space="0" w:color="auto"/>
              <w:right w:val="single" w:sz="4" w:space="0" w:color="auto"/>
            </w:tcBorders>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c>
          <w:tcPr>
            <w:tcW w:w="3172" w:type="dxa"/>
            <w:tcBorders>
              <w:top w:val="single" w:sz="4" w:space="0" w:color="auto"/>
              <w:left w:val="single" w:sz="4" w:space="0" w:color="auto"/>
              <w:bottom w:val="single" w:sz="4" w:space="0" w:color="auto"/>
              <w:right w:val="single" w:sz="4" w:space="0" w:color="auto"/>
            </w:tcBorders>
          </w:tcPr>
          <w:p w:rsidR="00382242" w:rsidRPr="0067160C" w:rsidRDefault="00382242" w:rsidP="00E72DE4">
            <w:pPr>
              <w:spacing w:after="0" w:line="240" w:lineRule="auto"/>
              <w:jc w:val="center"/>
              <w:rPr>
                <w:rFonts w:ascii="Times New Roman" w:eastAsia="Times New Roman" w:hAnsi="Times New Roman" w:cs="Times New Roman"/>
                <w:spacing w:val="-8"/>
                <w:lang w:val="ru-RU" w:eastAsia="ru-RU"/>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c>
          <w:tcPr>
            <w:tcW w:w="1430" w:type="dxa"/>
            <w:tcBorders>
              <w:top w:val="single" w:sz="4" w:space="0" w:color="auto"/>
              <w:left w:val="single" w:sz="4" w:space="0" w:color="auto"/>
              <w:bottom w:val="single" w:sz="4" w:space="0" w:color="auto"/>
              <w:right w:val="single" w:sz="4" w:space="0" w:color="auto"/>
            </w:tcBorders>
            <w:vAlign w:val="center"/>
          </w:tcPr>
          <w:p w:rsidR="00382242" w:rsidRPr="0067160C" w:rsidRDefault="00382242" w:rsidP="00382242">
            <w:pPr>
              <w:spacing w:after="0" w:line="240" w:lineRule="auto"/>
              <w:jc w:val="center"/>
              <w:rPr>
                <w:rFonts w:ascii="Times New Roman" w:eastAsia="Times New Roman" w:hAnsi="Times New Roman" w:cs="Times New Roman"/>
                <w:spacing w:val="-8"/>
                <w:lang w:val="ru-RU" w:eastAsia="ru-RU"/>
              </w:rPr>
            </w:pPr>
          </w:p>
        </w:tc>
      </w:tr>
      <w:tr w:rsidR="00F17737" w:rsidRPr="0067160C" w:rsidTr="00F17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380"/>
        </w:trPr>
        <w:tc>
          <w:tcPr>
            <w:tcW w:w="7353" w:type="dxa"/>
            <w:gridSpan w:val="4"/>
            <w:hideMark/>
          </w:tcPr>
          <w:p w:rsidR="00F17737" w:rsidRDefault="00F17737"/>
          <w:tbl>
            <w:tblPr>
              <w:tblW w:w="10524" w:type="dxa"/>
              <w:tblInd w:w="108" w:type="dxa"/>
              <w:tblLook w:val="04A0" w:firstRow="1" w:lastRow="0" w:firstColumn="1" w:lastColumn="0" w:noHBand="0" w:noVBand="1"/>
            </w:tblPr>
            <w:tblGrid>
              <w:gridCol w:w="4680"/>
              <w:gridCol w:w="5844"/>
            </w:tblGrid>
            <w:tr w:rsidR="00F17737" w:rsidRPr="00C27407" w:rsidTr="00141697">
              <w:trPr>
                <w:trHeight w:val="380"/>
              </w:trPr>
              <w:tc>
                <w:tcPr>
                  <w:tcW w:w="4680" w:type="dxa"/>
                  <w:hideMark/>
                </w:tcPr>
                <w:p w:rsidR="00F17737" w:rsidRPr="00C27407" w:rsidRDefault="00F17737" w:rsidP="00F17737">
                  <w:pPr>
                    <w:keepNext/>
                    <w:spacing w:after="0" w:line="240" w:lineRule="auto"/>
                    <w:jc w:val="center"/>
                    <w:outlineLvl w:val="2"/>
                    <w:rPr>
                      <w:rFonts w:ascii="Times New Roman" w:eastAsia="Times New Roman" w:hAnsi="Times New Roman" w:cs="Times New Roman"/>
                      <w:b/>
                      <w:lang w:val="ru-RU" w:eastAsia="ru-RU"/>
                    </w:rPr>
                  </w:pPr>
                  <w:r w:rsidRPr="00C27407">
                    <w:rPr>
                      <w:rFonts w:ascii="Times New Roman" w:eastAsia="Times New Roman" w:hAnsi="Times New Roman" w:cs="Times New Roman"/>
                      <w:b/>
                      <w:lang w:val="ru-RU" w:eastAsia="ru-RU"/>
                    </w:rPr>
                    <w:t>Замовник:</w:t>
                  </w:r>
                </w:p>
              </w:tc>
              <w:tc>
                <w:tcPr>
                  <w:tcW w:w="5844" w:type="dxa"/>
                  <w:hideMark/>
                </w:tcPr>
                <w:p w:rsidR="00F17737" w:rsidRPr="00C27407" w:rsidRDefault="00F17737" w:rsidP="00F17737">
                  <w:pPr>
                    <w:keepNext/>
                    <w:spacing w:after="0" w:line="240" w:lineRule="auto"/>
                    <w:outlineLvl w:val="3"/>
                    <w:rPr>
                      <w:rFonts w:ascii="Times New Roman" w:eastAsia="Times New Roman" w:hAnsi="Times New Roman" w:cs="Times New Roman"/>
                      <w:b/>
                      <w:i/>
                      <w:lang w:val="ru-RU" w:eastAsia="ru-RU"/>
                    </w:rPr>
                  </w:pPr>
                  <w:r w:rsidRPr="00C27407">
                    <w:rPr>
                      <w:rFonts w:ascii="Times New Roman" w:eastAsia="Times New Roman" w:hAnsi="Times New Roman" w:cs="Times New Roman"/>
                      <w:b/>
                      <w:lang w:val="ru-RU" w:eastAsia="ru-RU"/>
                    </w:rPr>
                    <w:t xml:space="preserve">                            Постачальник:</w:t>
                  </w:r>
                </w:p>
              </w:tc>
            </w:tr>
            <w:tr w:rsidR="00F17737" w:rsidRPr="00C27407" w:rsidTr="00141697">
              <w:trPr>
                <w:gridAfter w:val="1"/>
                <w:wAfter w:w="5844" w:type="dxa"/>
                <w:trHeight w:val="1711"/>
              </w:trPr>
              <w:tc>
                <w:tcPr>
                  <w:tcW w:w="4680" w:type="dxa"/>
                  <w:hideMark/>
                </w:tcPr>
                <w:p w:rsidR="00F17737" w:rsidRPr="00F17737" w:rsidRDefault="00F17737" w:rsidP="00F17737">
                  <w:pPr>
                    <w:keepNext/>
                    <w:spacing w:after="0" w:line="240" w:lineRule="auto"/>
                    <w:outlineLvl w:val="0"/>
                    <w:rPr>
                      <w:rFonts w:ascii="Times New Roman" w:eastAsia="Times New Roman" w:hAnsi="Times New Roman" w:cs="Times New Roman"/>
                      <w:b/>
                      <w:lang w:val="ru-RU" w:eastAsia="ru-RU"/>
                    </w:rPr>
                  </w:pPr>
                  <w:r w:rsidRPr="00C27407">
                    <w:rPr>
                      <w:rFonts w:ascii="Times New Roman" w:eastAsia="Times New Roman" w:hAnsi="Times New Roman" w:cs="Times New Roman"/>
                      <w:b/>
                      <w:lang w:val="ru-RU" w:eastAsia="ru-RU"/>
                    </w:rPr>
                    <w:t>Комунальне підприємство «Шляхово-експлуатаційне управління по ремонту та утриманню автомобільних шляхів та споруд на них</w:t>
                  </w:r>
                  <w:r>
                    <w:rPr>
                      <w:rFonts w:ascii="Times New Roman" w:eastAsia="Times New Roman" w:hAnsi="Times New Roman" w:cs="Times New Roman"/>
                      <w:b/>
                      <w:lang w:val="ru-RU" w:eastAsia="ru-RU"/>
                    </w:rPr>
                    <w:t xml:space="preserve"> Голосіївського району» м. Києва</w:t>
                  </w:r>
                </w:p>
              </w:tc>
            </w:tr>
            <w:tr w:rsidR="00F17737" w:rsidRPr="00C27407" w:rsidTr="00F17737">
              <w:trPr>
                <w:gridAfter w:val="1"/>
                <w:wAfter w:w="5844" w:type="dxa"/>
                <w:trHeight w:val="1801"/>
              </w:trPr>
              <w:tc>
                <w:tcPr>
                  <w:tcW w:w="4680" w:type="dxa"/>
                </w:tcPr>
                <w:p w:rsidR="00F17737" w:rsidRPr="00C27407" w:rsidRDefault="00F17737" w:rsidP="00F17737">
                  <w:pPr>
                    <w:spacing w:after="0" w:line="240" w:lineRule="auto"/>
                    <w:rPr>
                      <w:rFonts w:ascii="Times New Roman" w:eastAsia="Times New Roman" w:hAnsi="Times New Roman" w:cs="Times New Roman"/>
                      <w:lang w:val="ru-RU" w:eastAsia="ru-RU"/>
                    </w:rPr>
                  </w:pPr>
                </w:p>
              </w:tc>
            </w:tr>
            <w:tr w:rsidR="00F17737" w:rsidRPr="00C27407" w:rsidTr="00F17737">
              <w:trPr>
                <w:trHeight w:val="389"/>
              </w:trPr>
              <w:tc>
                <w:tcPr>
                  <w:tcW w:w="4680" w:type="dxa"/>
                </w:tcPr>
                <w:p w:rsidR="00F17737" w:rsidRPr="00C27407" w:rsidRDefault="00F17737" w:rsidP="00F17737">
                  <w:pPr>
                    <w:spacing w:after="0" w:line="240" w:lineRule="auto"/>
                    <w:jc w:val="both"/>
                    <w:rPr>
                      <w:rFonts w:ascii="Times New Roman" w:eastAsia="Times New Roman" w:hAnsi="Times New Roman" w:cs="Times New Roman"/>
                      <w:u w:val="single"/>
                      <w:lang w:val="ru-RU" w:eastAsia="ru-RU"/>
                    </w:rPr>
                  </w:pPr>
                </w:p>
              </w:tc>
              <w:tc>
                <w:tcPr>
                  <w:tcW w:w="5844" w:type="dxa"/>
                </w:tcPr>
                <w:p w:rsidR="00F17737" w:rsidRPr="00C27407" w:rsidRDefault="00F17737" w:rsidP="00F17737">
                  <w:pPr>
                    <w:spacing w:after="0" w:line="240" w:lineRule="auto"/>
                    <w:jc w:val="both"/>
                    <w:rPr>
                      <w:rFonts w:ascii="Times New Roman" w:eastAsia="Times New Roman" w:hAnsi="Times New Roman" w:cs="Times New Roman"/>
                      <w:lang w:val="ru-RU" w:eastAsia="ru-RU"/>
                    </w:rPr>
                  </w:pPr>
                  <w:r w:rsidRPr="00C27407">
                    <w:rPr>
                      <w:rFonts w:ascii="Times New Roman" w:eastAsia="Times New Roman" w:hAnsi="Times New Roman" w:cs="Times New Roman"/>
                      <w:lang w:val="ru-RU" w:eastAsia="ru-RU"/>
                    </w:rPr>
                    <w:t xml:space="preserve">   </w:t>
                  </w:r>
                </w:p>
                <w:p w:rsidR="00F17737" w:rsidRPr="00C27407" w:rsidRDefault="00F17737" w:rsidP="00F17737">
                  <w:pPr>
                    <w:spacing w:after="0" w:line="240" w:lineRule="auto"/>
                    <w:jc w:val="both"/>
                    <w:rPr>
                      <w:rFonts w:ascii="Times New Roman" w:eastAsia="Times New Roman" w:hAnsi="Times New Roman" w:cs="Times New Roman"/>
                      <w:lang w:val="ru-RU" w:eastAsia="ru-RU"/>
                    </w:rPr>
                  </w:pPr>
                </w:p>
              </w:tc>
            </w:tr>
          </w:tbl>
          <w:p w:rsidR="00F17737" w:rsidRDefault="00F17737" w:rsidP="00F17737">
            <w:r w:rsidRPr="00C27407">
              <w:rPr>
                <w:rFonts w:ascii="Times New Roman" w:eastAsia="Times New Roman" w:hAnsi="Times New Roman" w:cs="Times New Roman"/>
                <w:b/>
                <w:lang w:val="ru-RU" w:eastAsia="ru-RU"/>
              </w:rPr>
              <w:t>Начальник _</w:t>
            </w:r>
            <w:r>
              <w:rPr>
                <w:rFonts w:ascii="Times New Roman" w:eastAsia="Times New Roman" w:hAnsi="Times New Roman" w:cs="Times New Roman"/>
                <w:lang w:val="ru-RU" w:eastAsia="ru-RU"/>
              </w:rPr>
              <w:t>__________________</w:t>
            </w:r>
            <w:r w:rsidRPr="00C27407">
              <w:rPr>
                <w:rFonts w:ascii="Times New Roman" w:eastAsia="Times New Roman" w:hAnsi="Times New Roman" w:cs="Times New Roman"/>
                <w:b/>
                <w:lang w:val="ru-RU" w:eastAsia="ru-RU"/>
              </w:rPr>
              <w:t>Гончаров В.А.</w:t>
            </w:r>
            <w:r w:rsidRPr="00C27407">
              <w:rPr>
                <w:rFonts w:ascii="Times New Roman" w:eastAsia="Times New Roman" w:hAnsi="Times New Roman" w:cs="Times New Roman"/>
                <w:lang w:val="ru-RU" w:eastAsia="ru-RU"/>
              </w:rPr>
              <w:t xml:space="preserve">      </w:t>
            </w:r>
          </w:p>
        </w:tc>
        <w:tc>
          <w:tcPr>
            <w:tcW w:w="1750" w:type="dxa"/>
            <w:gridSpan w:val="3"/>
            <w:hideMark/>
          </w:tcPr>
          <w:p w:rsidR="00F17737" w:rsidRDefault="00F17737"/>
          <w:tbl>
            <w:tblPr>
              <w:tblW w:w="10524" w:type="dxa"/>
              <w:tblInd w:w="108" w:type="dxa"/>
              <w:tblLook w:val="04A0" w:firstRow="1" w:lastRow="0" w:firstColumn="1" w:lastColumn="0" w:noHBand="0" w:noVBand="1"/>
            </w:tblPr>
            <w:tblGrid>
              <w:gridCol w:w="4680"/>
              <w:gridCol w:w="5844"/>
            </w:tblGrid>
            <w:tr w:rsidR="00F17737" w:rsidRPr="00C27407" w:rsidTr="00141697">
              <w:trPr>
                <w:trHeight w:val="380"/>
              </w:trPr>
              <w:tc>
                <w:tcPr>
                  <w:tcW w:w="4680" w:type="dxa"/>
                  <w:hideMark/>
                </w:tcPr>
                <w:p w:rsidR="00F17737" w:rsidRPr="00C27407" w:rsidRDefault="00F17737" w:rsidP="00F17737">
                  <w:pPr>
                    <w:keepNext/>
                    <w:spacing w:after="0" w:line="240" w:lineRule="auto"/>
                    <w:jc w:val="center"/>
                    <w:outlineLvl w:val="2"/>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Постачальник:</w:t>
                  </w:r>
                </w:p>
              </w:tc>
              <w:tc>
                <w:tcPr>
                  <w:tcW w:w="5844" w:type="dxa"/>
                  <w:hideMark/>
                </w:tcPr>
                <w:p w:rsidR="00F17737" w:rsidRPr="00C27407" w:rsidRDefault="00F17737" w:rsidP="00F17737">
                  <w:pPr>
                    <w:keepNext/>
                    <w:spacing w:after="0" w:line="240" w:lineRule="auto"/>
                    <w:outlineLvl w:val="3"/>
                    <w:rPr>
                      <w:rFonts w:ascii="Times New Roman" w:eastAsia="Times New Roman" w:hAnsi="Times New Roman" w:cs="Times New Roman"/>
                      <w:b/>
                      <w:i/>
                      <w:lang w:val="ru-RU" w:eastAsia="ru-RU"/>
                    </w:rPr>
                  </w:pPr>
                  <w:r w:rsidRPr="00C27407">
                    <w:rPr>
                      <w:rFonts w:ascii="Times New Roman" w:eastAsia="Times New Roman" w:hAnsi="Times New Roman" w:cs="Times New Roman"/>
                      <w:b/>
                      <w:lang w:val="ru-RU" w:eastAsia="ru-RU"/>
                    </w:rPr>
                    <w:t xml:space="preserve">                            Постачальник:</w:t>
                  </w:r>
                </w:p>
              </w:tc>
            </w:tr>
            <w:tr w:rsidR="00F17737" w:rsidRPr="00C27407" w:rsidTr="00F17737">
              <w:trPr>
                <w:gridAfter w:val="1"/>
                <w:wAfter w:w="5844" w:type="dxa"/>
                <w:trHeight w:val="1711"/>
              </w:trPr>
              <w:tc>
                <w:tcPr>
                  <w:tcW w:w="4680" w:type="dxa"/>
                </w:tcPr>
                <w:p w:rsidR="00F17737" w:rsidRPr="00C27407" w:rsidRDefault="00F17737" w:rsidP="00F17737">
                  <w:pPr>
                    <w:tabs>
                      <w:tab w:val="left" w:pos="872"/>
                    </w:tabs>
                    <w:spacing w:after="0" w:line="240" w:lineRule="auto"/>
                    <w:rPr>
                      <w:rFonts w:ascii="Times New Roman" w:eastAsia="Times New Roman" w:hAnsi="Times New Roman" w:cs="Times New Roman"/>
                      <w:i/>
                      <w:lang w:val="ru-RU" w:eastAsia="ru-RU"/>
                    </w:rPr>
                  </w:pPr>
                </w:p>
              </w:tc>
            </w:tr>
            <w:tr w:rsidR="00F17737" w:rsidRPr="00C27407" w:rsidTr="00F17737">
              <w:trPr>
                <w:gridAfter w:val="1"/>
                <w:wAfter w:w="5844" w:type="dxa"/>
                <w:trHeight w:val="1801"/>
              </w:trPr>
              <w:tc>
                <w:tcPr>
                  <w:tcW w:w="4680" w:type="dxa"/>
                </w:tcPr>
                <w:p w:rsidR="00F17737" w:rsidRPr="00C27407" w:rsidRDefault="00F17737" w:rsidP="00F17737">
                  <w:pPr>
                    <w:spacing w:after="0" w:line="240" w:lineRule="auto"/>
                    <w:rPr>
                      <w:rFonts w:ascii="Times New Roman" w:eastAsia="Times New Roman" w:hAnsi="Times New Roman" w:cs="Times New Roman"/>
                      <w:lang w:val="ru-RU" w:eastAsia="ru-RU"/>
                    </w:rPr>
                  </w:pPr>
                </w:p>
              </w:tc>
            </w:tr>
            <w:tr w:rsidR="00F17737" w:rsidRPr="00C27407" w:rsidTr="00141697">
              <w:trPr>
                <w:trHeight w:val="389"/>
              </w:trPr>
              <w:tc>
                <w:tcPr>
                  <w:tcW w:w="4680" w:type="dxa"/>
                  <w:hideMark/>
                </w:tcPr>
                <w:p w:rsidR="00F17737" w:rsidRPr="00C27407" w:rsidRDefault="00F17737" w:rsidP="00F17737">
                  <w:pPr>
                    <w:spacing w:after="0" w:line="240" w:lineRule="auto"/>
                    <w:jc w:val="both"/>
                    <w:rPr>
                      <w:rFonts w:ascii="Times New Roman" w:eastAsia="Times New Roman" w:hAnsi="Times New Roman" w:cs="Times New Roman"/>
                      <w:u w:val="single"/>
                      <w:lang w:val="ru-RU" w:eastAsia="ru-RU"/>
                    </w:rPr>
                  </w:pPr>
                </w:p>
              </w:tc>
              <w:tc>
                <w:tcPr>
                  <w:tcW w:w="5844" w:type="dxa"/>
                </w:tcPr>
                <w:p w:rsidR="00F17737" w:rsidRPr="00C27407" w:rsidRDefault="00F17737" w:rsidP="00F17737">
                  <w:pPr>
                    <w:spacing w:after="0" w:line="240" w:lineRule="auto"/>
                    <w:jc w:val="both"/>
                    <w:rPr>
                      <w:rFonts w:ascii="Times New Roman" w:eastAsia="Times New Roman" w:hAnsi="Times New Roman" w:cs="Times New Roman"/>
                      <w:lang w:val="ru-RU" w:eastAsia="ru-RU"/>
                    </w:rPr>
                  </w:pPr>
                  <w:r w:rsidRPr="00C27407">
                    <w:rPr>
                      <w:rFonts w:ascii="Times New Roman" w:eastAsia="Times New Roman" w:hAnsi="Times New Roman" w:cs="Times New Roman"/>
                      <w:lang w:val="ru-RU" w:eastAsia="ru-RU"/>
                    </w:rPr>
                    <w:t xml:space="preserve">   </w:t>
                  </w:r>
                </w:p>
                <w:p w:rsidR="00F17737" w:rsidRPr="00C27407" w:rsidRDefault="00F17737" w:rsidP="00F17737">
                  <w:pPr>
                    <w:spacing w:after="0" w:line="240" w:lineRule="auto"/>
                    <w:jc w:val="both"/>
                    <w:rPr>
                      <w:rFonts w:ascii="Times New Roman" w:eastAsia="Times New Roman" w:hAnsi="Times New Roman" w:cs="Times New Roman"/>
                      <w:lang w:val="ru-RU" w:eastAsia="ru-RU"/>
                    </w:rPr>
                  </w:pPr>
                </w:p>
              </w:tc>
            </w:tr>
          </w:tbl>
          <w:p w:rsidR="00F17737" w:rsidRDefault="00F17737" w:rsidP="00F17737">
            <w:r w:rsidRPr="00C27407">
              <w:rPr>
                <w:rFonts w:ascii="Times New Roman" w:eastAsia="Times New Roman" w:hAnsi="Times New Roman" w:cs="Times New Roman"/>
                <w:lang w:val="ru-RU" w:eastAsia="ru-RU"/>
              </w:rPr>
              <w:t xml:space="preserve">      </w:t>
            </w:r>
            <w:r w:rsidRPr="00C27407">
              <w:rPr>
                <w:rFonts w:ascii="Times New Roman" w:eastAsia="Times New Roman" w:hAnsi="Times New Roman" w:cs="Times New Roman"/>
                <w:b/>
                <w:lang w:val="ru-RU" w:eastAsia="ru-RU"/>
              </w:rPr>
              <w:t xml:space="preserve">Директор _______________________    </w:t>
            </w:r>
          </w:p>
        </w:tc>
      </w:tr>
      <w:tr w:rsidR="0007335D" w:rsidRPr="0067160C" w:rsidTr="00F17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90" w:type="dxa"/>
          <w:wAfter w:w="1750" w:type="dxa"/>
          <w:trHeight w:val="1801"/>
        </w:trPr>
        <w:tc>
          <w:tcPr>
            <w:tcW w:w="7353" w:type="dxa"/>
            <w:gridSpan w:val="4"/>
          </w:tcPr>
          <w:p w:rsidR="0007335D" w:rsidRPr="0067160C" w:rsidRDefault="0007335D" w:rsidP="00D70427">
            <w:pPr>
              <w:spacing w:after="0" w:line="240" w:lineRule="auto"/>
              <w:rPr>
                <w:rFonts w:ascii="Times New Roman" w:eastAsia="Times New Roman" w:hAnsi="Times New Roman" w:cs="Times New Roman"/>
                <w:lang w:val="ru-RU" w:eastAsia="ru-RU"/>
              </w:rPr>
            </w:pPr>
          </w:p>
        </w:tc>
      </w:tr>
      <w:tr w:rsidR="0007335D" w:rsidRPr="0067160C" w:rsidTr="00F17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389"/>
        </w:trPr>
        <w:tc>
          <w:tcPr>
            <w:tcW w:w="7353" w:type="dxa"/>
            <w:gridSpan w:val="4"/>
            <w:hideMark/>
          </w:tcPr>
          <w:p w:rsidR="0007335D" w:rsidRPr="0067160C" w:rsidRDefault="0007335D" w:rsidP="00D70427">
            <w:pPr>
              <w:spacing w:after="0" w:line="240" w:lineRule="auto"/>
              <w:jc w:val="both"/>
              <w:rPr>
                <w:rFonts w:ascii="Times New Roman" w:eastAsia="Times New Roman" w:hAnsi="Times New Roman" w:cs="Times New Roman"/>
                <w:u w:val="single"/>
                <w:lang w:val="ru-RU" w:eastAsia="ru-RU"/>
              </w:rPr>
            </w:pPr>
          </w:p>
        </w:tc>
        <w:tc>
          <w:tcPr>
            <w:tcW w:w="1750" w:type="dxa"/>
            <w:gridSpan w:val="3"/>
          </w:tcPr>
          <w:p w:rsidR="0007335D" w:rsidRPr="0067160C" w:rsidRDefault="0007335D" w:rsidP="00D70427">
            <w:pPr>
              <w:spacing w:after="0" w:line="240" w:lineRule="auto"/>
              <w:jc w:val="both"/>
              <w:rPr>
                <w:rFonts w:ascii="Times New Roman" w:eastAsia="Times New Roman" w:hAnsi="Times New Roman" w:cs="Times New Roman"/>
                <w:lang w:val="ru-RU" w:eastAsia="ru-RU"/>
              </w:rPr>
            </w:pPr>
            <w:r w:rsidRPr="0067160C">
              <w:rPr>
                <w:rFonts w:ascii="Times New Roman" w:eastAsia="Times New Roman" w:hAnsi="Times New Roman" w:cs="Times New Roman"/>
                <w:lang w:val="ru-RU" w:eastAsia="ru-RU"/>
              </w:rPr>
              <w:t xml:space="preserve">  </w:t>
            </w:r>
          </w:p>
          <w:p w:rsidR="0007335D" w:rsidRPr="0067160C" w:rsidRDefault="0007335D" w:rsidP="00D70427">
            <w:pPr>
              <w:spacing w:after="0" w:line="240" w:lineRule="auto"/>
              <w:jc w:val="both"/>
              <w:rPr>
                <w:rFonts w:ascii="Times New Roman" w:eastAsia="Times New Roman" w:hAnsi="Times New Roman" w:cs="Times New Roman"/>
                <w:lang w:val="ru-RU" w:eastAsia="ru-RU"/>
              </w:rPr>
            </w:pPr>
          </w:p>
        </w:tc>
      </w:tr>
    </w:tbl>
    <w:p w:rsidR="001A5CFD" w:rsidRPr="0067160C" w:rsidRDefault="001A5CFD" w:rsidP="001A5CFD">
      <w:pPr>
        <w:rPr>
          <w:b/>
          <w:lang w:val="ru-RU"/>
        </w:rPr>
      </w:pPr>
    </w:p>
    <w:p w:rsidR="0007335D" w:rsidRPr="0067160C" w:rsidRDefault="0007335D" w:rsidP="001A5CFD">
      <w:pPr>
        <w:rPr>
          <w:b/>
          <w:lang w:val="ru-RU"/>
        </w:rPr>
      </w:pPr>
    </w:p>
    <w:sectPr w:rsidR="0007335D" w:rsidRPr="006716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36F"/>
    <w:multiLevelType w:val="multilevel"/>
    <w:tmpl w:val="371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7831"/>
    <w:multiLevelType w:val="multilevel"/>
    <w:tmpl w:val="6122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C7CFB"/>
    <w:multiLevelType w:val="multilevel"/>
    <w:tmpl w:val="E11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76A07"/>
    <w:multiLevelType w:val="multilevel"/>
    <w:tmpl w:val="CE2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731AB"/>
    <w:multiLevelType w:val="multilevel"/>
    <w:tmpl w:val="68B2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AA1A86"/>
    <w:multiLevelType w:val="multilevel"/>
    <w:tmpl w:val="894A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257A9"/>
    <w:multiLevelType w:val="multilevel"/>
    <w:tmpl w:val="9136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16958"/>
    <w:multiLevelType w:val="multilevel"/>
    <w:tmpl w:val="525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76E9E"/>
    <w:multiLevelType w:val="multilevel"/>
    <w:tmpl w:val="01FA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F3EC6"/>
    <w:multiLevelType w:val="multilevel"/>
    <w:tmpl w:val="C7E6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F3A7B"/>
    <w:multiLevelType w:val="multilevel"/>
    <w:tmpl w:val="8D0C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30C8E"/>
    <w:multiLevelType w:val="multilevel"/>
    <w:tmpl w:val="8E1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B5AEA"/>
    <w:multiLevelType w:val="multilevel"/>
    <w:tmpl w:val="158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15C"/>
    <w:multiLevelType w:val="multilevel"/>
    <w:tmpl w:val="DC4C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46598"/>
    <w:multiLevelType w:val="multilevel"/>
    <w:tmpl w:val="A4A4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94558"/>
    <w:multiLevelType w:val="multilevel"/>
    <w:tmpl w:val="0BB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F133D"/>
    <w:multiLevelType w:val="multilevel"/>
    <w:tmpl w:val="A28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8"/>
  </w:num>
  <w:num w:numId="4">
    <w:abstractNumId w:val="2"/>
  </w:num>
  <w:num w:numId="5">
    <w:abstractNumId w:val="0"/>
  </w:num>
  <w:num w:numId="6">
    <w:abstractNumId w:val="15"/>
  </w:num>
  <w:num w:numId="7">
    <w:abstractNumId w:val="14"/>
  </w:num>
  <w:num w:numId="8">
    <w:abstractNumId w:val="9"/>
  </w:num>
  <w:num w:numId="9">
    <w:abstractNumId w:val="1"/>
  </w:num>
  <w:num w:numId="10">
    <w:abstractNumId w:val="17"/>
  </w:num>
  <w:num w:numId="11">
    <w:abstractNumId w:val="6"/>
  </w:num>
  <w:num w:numId="12">
    <w:abstractNumId w:val="16"/>
  </w:num>
  <w:num w:numId="13">
    <w:abstractNumId w:val="5"/>
  </w:num>
  <w:num w:numId="14">
    <w:abstractNumId w:val="11"/>
  </w:num>
  <w:num w:numId="15">
    <w:abstractNumId w:val="8"/>
  </w:num>
  <w:num w:numId="16">
    <w:abstractNumId w:val="10"/>
  </w:num>
  <w:num w:numId="17">
    <w:abstractNumId w:val="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3133C"/>
    <w:rsid w:val="0007335D"/>
    <w:rsid w:val="000734F2"/>
    <w:rsid w:val="0008558F"/>
    <w:rsid w:val="00095BA4"/>
    <w:rsid w:val="00096EE9"/>
    <w:rsid w:val="000A2695"/>
    <w:rsid w:val="000A403E"/>
    <w:rsid w:val="000A4D5F"/>
    <w:rsid w:val="000A727C"/>
    <w:rsid w:val="000C0DBA"/>
    <w:rsid w:val="000D38D1"/>
    <w:rsid w:val="000D4E91"/>
    <w:rsid w:val="00142473"/>
    <w:rsid w:val="0015641A"/>
    <w:rsid w:val="001709E0"/>
    <w:rsid w:val="00175F73"/>
    <w:rsid w:val="0018111C"/>
    <w:rsid w:val="00190230"/>
    <w:rsid w:val="00194583"/>
    <w:rsid w:val="001A5CFD"/>
    <w:rsid w:val="001B5DC6"/>
    <w:rsid w:val="001C0EFD"/>
    <w:rsid w:val="001D3E9E"/>
    <w:rsid w:val="001E4A70"/>
    <w:rsid w:val="00202A96"/>
    <w:rsid w:val="00212186"/>
    <w:rsid w:val="002147FB"/>
    <w:rsid w:val="00215694"/>
    <w:rsid w:val="002365A4"/>
    <w:rsid w:val="00245991"/>
    <w:rsid w:val="00255FC3"/>
    <w:rsid w:val="002665CA"/>
    <w:rsid w:val="0026797B"/>
    <w:rsid w:val="00295119"/>
    <w:rsid w:val="002F6B8D"/>
    <w:rsid w:val="003021DE"/>
    <w:rsid w:val="00334A39"/>
    <w:rsid w:val="003426E9"/>
    <w:rsid w:val="00382242"/>
    <w:rsid w:val="00392DD0"/>
    <w:rsid w:val="003960F7"/>
    <w:rsid w:val="003A48F9"/>
    <w:rsid w:val="003C228A"/>
    <w:rsid w:val="003F46E6"/>
    <w:rsid w:val="003F73B8"/>
    <w:rsid w:val="00433418"/>
    <w:rsid w:val="004447B4"/>
    <w:rsid w:val="00473621"/>
    <w:rsid w:val="00473EFF"/>
    <w:rsid w:val="00496D43"/>
    <w:rsid w:val="00497AC7"/>
    <w:rsid w:val="00497CE0"/>
    <w:rsid w:val="004A436F"/>
    <w:rsid w:val="004C1762"/>
    <w:rsid w:val="004D1B4E"/>
    <w:rsid w:val="004E4381"/>
    <w:rsid w:val="00510E65"/>
    <w:rsid w:val="0052225A"/>
    <w:rsid w:val="00531E1E"/>
    <w:rsid w:val="00542995"/>
    <w:rsid w:val="00564084"/>
    <w:rsid w:val="00587A93"/>
    <w:rsid w:val="00593AD4"/>
    <w:rsid w:val="00594B23"/>
    <w:rsid w:val="0059637C"/>
    <w:rsid w:val="005B7AEC"/>
    <w:rsid w:val="005D3AAE"/>
    <w:rsid w:val="005E52C8"/>
    <w:rsid w:val="0060032E"/>
    <w:rsid w:val="0064626C"/>
    <w:rsid w:val="0067160C"/>
    <w:rsid w:val="00680B8B"/>
    <w:rsid w:val="006A5DD9"/>
    <w:rsid w:val="006B6B3B"/>
    <w:rsid w:val="00727811"/>
    <w:rsid w:val="00752CF4"/>
    <w:rsid w:val="00757186"/>
    <w:rsid w:val="0077520E"/>
    <w:rsid w:val="00775BE7"/>
    <w:rsid w:val="0079121F"/>
    <w:rsid w:val="007A2F8F"/>
    <w:rsid w:val="007C4AED"/>
    <w:rsid w:val="007C7343"/>
    <w:rsid w:val="008139A3"/>
    <w:rsid w:val="0082073C"/>
    <w:rsid w:val="00832193"/>
    <w:rsid w:val="00832542"/>
    <w:rsid w:val="0086007F"/>
    <w:rsid w:val="0089052C"/>
    <w:rsid w:val="008914C2"/>
    <w:rsid w:val="008C0059"/>
    <w:rsid w:val="008C62C4"/>
    <w:rsid w:val="00917EF7"/>
    <w:rsid w:val="00943265"/>
    <w:rsid w:val="00943958"/>
    <w:rsid w:val="009E42AA"/>
    <w:rsid w:val="009E5268"/>
    <w:rsid w:val="00A50262"/>
    <w:rsid w:val="00A605CC"/>
    <w:rsid w:val="00A75BA6"/>
    <w:rsid w:val="00AA2C0B"/>
    <w:rsid w:val="00AC0580"/>
    <w:rsid w:val="00AC2272"/>
    <w:rsid w:val="00AC70DF"/>
    <w:rsid w:val="00B20533"/>
    <w:rsid w:val="00B23C0A"/>
    <w:rsid w:val="00B25A2E"/>
    <w:rsid w:val="00B41E20"/>
    <w:rsid w:val="00B441F5"/>
    <w:rsid w:val="00BA0A09"/>
    <w:rsid w:val="00BA2F58"/>
    <w:rsid w:val="00BA4760"/>
    <w:rsid w:val="00BC095F"/>
    <w:rsid w:val="00BD28B7"/>
    <w:rsid w:val="00BF4E58"/>
    <w:rsid w:val="00C02B0F"/>
    <w:rsid w:val="00C502CB"/>
    <w:rsid w:val="00C70C55"/>
    <w:rsid w:val="00CB3244"/>
    <w:rsid w:val="00CB4602"/>
    <w:rsid w:val="00CB4617"/>
    <w:rsid w:val="00CD290B"/>
    <w:rsid w:val="00D11939"/>
    <w:rsid w:val="00D6566C"/>
    <w:rsid w:val="00D65FCC"/>
    <w:rsid w:val="00D906C3"/>
    <w:rsid w:val="00D95B73"/>
    <w:rsid w:val="00DA089B"/>
    <w:rsid w:val="00DA0D7A"/>
    <w:rsid w:val="00DA48D0"/>
    <w:rsid w:val="00DD49C5"/>
    <w:rsid w:val="00DD75FE"/>
    <w:rsid w:val="00DE1D7D"/>
    <w:rsid w:val="00E23F81"/>
    <w:rsid w:val="00E46CB0"/>
    <w:rsid w:val="00E72DE4"/>
    <w:rsid w:val="00EA276E"/>
    <w:rsid w:val="00EB36ED"/>
    <w:rsid w:val="00EB3D5E"/>
    <w:rsid w:val="00EB5065"/>
    <w:rsid w:val="00EF5AE7"/>
    <w:rsid w:val="00F17737"/>
    <w:rsid w:val="00F7061A"/>
    <w:rsid w:val="00F70CA2"/>
    <w:rsid w:val="00F83385"/>
    <w:rsid w:val="00FA4843"/>
    <w:rsid w:val="00FB1593"/>
    <w:rsid w:val="00FB75C2"/>
    <w:rsid w:val="00FD35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C0B"/>
    <w:rPr>
      <w:color w:val="0000FF" w:themeColor="hyperlink"/>
      <w:u w:val="single"/>
    </w:rPr>
  </w:style>
  <w:style w:type="table" w:styleId="a4">
    <w:name w:val="Table Grid"/>
    <w:basedOn w:val="a1"/>
    <w:uiPriority w:val="59"/>
    <w:rsid w:val="00F1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046030953">
      <w:bodyDiv w:val="1"/>
      <w:marLeft w:val="0"/>
      <w:marRight w:val="0"/>
      <w:marTop w:val="0"/>
      <w:marBottom w:val="0"/>
      <w:divBdr>
        <w:top w:val="none" w:sz="0" w:space="0" w:color="auto"/>
        <w:left w:val="none" w:sz="0" w:space="0" w:color="auto"/>
        <w:bottom w:val="none" w:sz="0" w:space="0" w:color="auto"/>
        <w:right w:val="none" w:sz="0" w:space="0" w:color="auto"/>
      </w:divBdr>
      <w:divsChild>
        <w:div w:id="221452317">
          <w:marLeft w:val="0"/>
          <w:marRight w:val="0"/>
          <w:marTop w:val="0"/>
          <w:marBottom w:val="240"/>
          <w:divBdr>
            <w:top w:val="none" w:sz="0" w:space="0" w:color="auto"/>
            <w:left w:val="none" w:sz="0" w:space="0" w:color="auto"/>
            <w:bottom w:val="none" w:sz="0" w:space="0" w:color="auto"/>
            <w:right w:val="none" w:sz="0" w:space="0" w:color="auto"/>
          </w:divBdr>
        </w:div>
        <w:div w:id="961036928">
          <w:marLeft w:val="0"/>
          <w:marRight w:val="0"/>
          <w:marTop w:val="0"/>
          <w:marBottom w:val="0"/>
          <w:divBdr>
            <w:top w:val="none" w:sz="0" w:space="0" w:color="auto"/>
            <w:left w:val="none" w:sz="0" w:space="0" w:color="auto"/>
            <w:bottom w:val="none" w:sz="0" w:space="0" w:color="auto"/>
            <w:right w:val="none" w:sz="0" w:space="0" w:color="auto"/>
          </w:divBdr>
        </w:div>
      </w:divsChild>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488132747">
      <w:bodyDiv w:val="1"/>
      <w:marLeft w:val="0"/>
      <w:marRight w:val="0"/>
      <w:marTop w:val="0"/>
      <w:marBottom w:val="0"/>
      <w:divBdr>
        <w:top w:val="none" w:sz="0" w:space="0" w:color="auto"/>
        <w:left w:val="none" w:sz="0" w:space="0" w:color="auto"/>
        <w:bottom w:val="none" w:sz="0" w:space="0" w:color="auto"/>
        <w:right w:val="none" w:sz="0" w:space="0" w:color="auto"/>
      </w:divBdr>
      <w:divsChild>
        <w:div w:id="351342433">
          <w:marLeft w:val="0"/>
          <w:marRight w:val="0"/>
          <w:marTop w:val="0"/>
          <w:marBottom w:val="180"/>
          <w:divBdr>
            <w:top w:val="none" w:sz="0" w:space="0" w:color="auto"/>
            <w:left w:val="none" w:sz="0" w:space="0" w:color="auto"/>
            <w:bottom w:val="none" w:sz="0" w:space="0" w:color="auto"/>
            <w:right w:val="none" w:sz="0" w:space="0" w:color="auto"/>
          </w:divBdr>
        </w:div>
        <w:div w:id="106967377">
          <w:marLeft w:val="0"/>
          <w:marRight w:val="0"/>
          <w:marTop w:val="0"/>
          <w:marBottom w:val="180"/>
          <w:divBdr>
            <w:top w:val="none" w:sz="0" w:space="0" w:color="auto"/>
            <w:left w:val="none" w:sz="0" w:space="0" w:color="auto"/>
            <w:bottom w:val="none" w:sz="0" w:space="0" w:color="auto"/>
            <w:right w:val="none" w:sz="0" w:space="0" w:color="auto"/>
          </w:divBdr>
        </w:div>
        <w:div w:id="1838956791">
          <w:marLeft w:val="0"/>
          <w:marRight w:val="0"/>
          <w:marTop w:val="0"/>
          <w:marBottom w:val="180"/>
          <w:divBdr>
            <w:top w:val="none" w:sz="0" w:space="0" w:color="auto"/>
            <w:left w:val="none" w:sz="0" w:space="0" w:color="auto"/>
            <w:bottom w:val="none" w:sz="0" w:space="0" w:color="auto"/>
            <w:right w:val="none" w:sz="0" w:space="0" w:color="auto"/>
          </w:divBdr>
        </w:div>
        <w:div w:id="1502165239">
          <w:marLeft w:val="0"/>
          <w:marRight w:val="0"/>
          <w:marTop w:val="0"/>
          <w:marBottom w:val="180"/>
          <w:divBdr>
            <w:top w:val="none" w:sz="0" w:space="0" w:color="auto"/>
            <w:left w:val="none" w:sz="0" w:space="0" w:color="auto"/>
            <w:bottom w:val="none" w:sz="0" w:space="0" w:color="auto"/>
            <w:right w:val="none" w:sz="0" w:space="0" w:color="auto"/>
          </w:divBdr>
        </w:div>
        <w:div w:id="1920164733">
          <w:marLeft w:val="0"/>
          <w:marRight w:val="0"/>
          <w:marTop w:val="0"/>
          <w:marBottom w:val="180"/>
          <w:divBdr>
            <w:top w:val="none" w:sz="0" w:space="0" w:color="auto"/>
            <w:left w:val="none" w:sz="0" w:space="0" w:color="auto"/>
            <w:bottom w:val="none" w:sz="0" w:space="0" w:color="auto"/>
            <w:right w:val="none" w:sz="0" w:space="0" w:color="auto"/>
          </w:divBdr>
        </w:div>
        <w:div w:id="1967001668">
          <w:marLeft w:val="0"/>
          <w:marRight w:val="0"/>
          <w:marTop w:val="0"/>
          <w:marBottom w:val="180"/>
          <w:divBdr>
            <w:top w:val="none" w:sz="0" w:space="0" w:color="auto"/>
            <w:left w:val="none" w:sz="0" w:space="0" w:color="auto"/>
            <w:bottom w:val="none" w:sz="0" w:space="0" w:color="auto"/>
            <w:right w:val="none" w:sz="0" w:space="0" w:color="auto"/>
          </w:divBdr>
        </w:div>
        <w:div w:id="128087181">
          <w:marLeft w:val="0"/>
          <w:marRight w:val="0"/>
          <w:marTop w:val="0"/>
          <w:marBottom w:val="180"/>
          <w:divBdr>
            <w:top w:val="none" w:sz="0" w:space="0" w:color="auto"/>
            <w:left w:val="none" w:sz="0" w:space="0" w:color="auto"/>
            <w:bottom w:val="none" w:sz="0" w:space="0" w:color="auto"/>
            <w:right w:val="none" w:sz="0" w:space="0" w:color="auto"/>
          </w:divBdr>
        </w:div>
        <w:div w:id="1416976601">
          <w:marLeft w:val="0"/>
          <w:marRight w:val="0"/>
          <w:marTop w:val="0"/>
          <w:marBottom w:val="180"/>
          <w:divBdr>
            <w:top w:val="none" w:sz="0" w:space="0" w:color="auto"/>
            <w:left w:val="none" w:sz="0" w:space="0" w:color="auto"/>
            <w:bottom w:val="none" w:sz="0" w:space="0" w:color="auto"/>
            <w:right w:val="none" w:sz="0" w:space="0" w:color="auto"/>
          </w:divBdr>
        </w:div>
        <w:div w:id="1153523435">
          <w:marLeft w:val="0"/>
          <w:marRight w:val="0"/>
          <w:marTop w:val="0"/>
          <w:marBottom w:val="180"/>
          <w:divBdr>
            <w:top w:val="none" w:sz="0" w:space="0" w:color="auto"/>
            <w:left w:val="none" w:sz="0" w:space="0" w:color="auto"/>
            <w:bottom w:val="none" w:sz="0" w:space="0" w:color="auto"/>
            <w:right w:val="none" w:sz="0" w:space="0" w:color="auto"/>
          </w:divBdr>
        </w:div>
        <w:div w:id="705717029">
          <w:marLeft w:val="0"/>
          <w:marRight w:val="0"/>
          <w:marTop w:val="0"/>
          <w:marBottom w:val="180"/>
          <w:divBdr>
            <w:top w:val="none" w:sz="0" w:space="0" w:color="auto"/>
            <w:left w:val="none" w:sz="0" w:space="0" w:color="auto"/>
            <w:bottom w:val="none" w:sz="0" w:space="0" w:color="auto"/>
            <w:right w:val="none" w:sz="0" w:space="0" w:color="auto"/>
          </w:divBdr>
        </w:div>
        <w:div w:id="925726764">
          <w:marLeft w:val="0"/>
          <w:marRight w:val="0"/>
          <w:marTop w:val="0"/>
          <w:marBottom w:val="180"/>
          <w:divBdr>
            <w:top w:val="none" w:sz="0" w:space="0" w:color="auto"/>
            <w:left w:val="none" w:sz="0" w:space="0" w:color="auto"/>
            <w:bottom w:val="none" w:sz="0" w:space="0" w:color="auto"/>
            <w:right w:val="none" w:sz="0" w:space="0" w:color="auto"/>
          </w:divBdr>
        </w:div>
        <w:div w:id="2049718531">
          <w:marLeft w:val="0"/>
          <w:marRight w:val="0"/>
          <w:marTop w:val="0"/>
          <w:marBottom w:val="180"/>
          <w:divBdr>
            <w:top w:val="none" w:sz="0" w:space="0" w:color="auto"/>
            <w:left w:val="none" w:sz="0" w:space="0" w:color="auto"/>
            <w:bottom w:val="none" w:sz="0" w:space="0" w:color="auto"/>
            <w:right w:val="none" w:sz="0" w:space="0" w:color="auto"/>
          </w:divBdr>
        </w:div>
        <w:div w:id="201745654">
          <w:marLeft w:val="0"/>
          <w:marRight w:val="0"/>
          <w:marTop w:val="0"/>
          <w:marBottom w:val="180"/>
          <w:divBdr>
            <w:top w:val="none" w:sz="0" w:space="0" w:color="auto"/>
            <w:left w:val="none" w:sz="0" w:space="0" w:color="auto"/>
            <w:bottom w:val="none" w:sz="0" w:space="0" w:color="auto"/>
            <w:right w:val="none" w:sz="0" w:space="0" w:color="auto"/>
          </w:divBdr>
        </w:div>
        <w:div w:id="1703168477">
          <w:marLeft w:val="0"/>
          <w:marRight w:val="0"/>
          <w:marTop w:val="0"/>
          <w:marBottom w:val="180"/>
          <w:divBdr>
            <w:top w:val="none" w:sz="0" w:space="0" w:color="auto"/>
            <w:left w:val="none" w:sz="0" w:space="0" w:color="auto"/>
            <w:bottom w:val="none" w:sz="0" w:space="0" w:color="auto"/>
            <w:right w:val="none" w:sz="0" w:space="0" w:color="auto"/>
          </w:divBdr>
        </w:div>
        <w:div w:id="115607995">
          <w:marLeft w:val="0"/>
          <w:marRight w:val="0"/>
          <w:marTop w:val="0"/>
          <w:marBottom w:val="180"/>
          <w:divBdr>
            <w:top w:val="none" w:sz="0" w:space="0" w:color="auto"/>
            <w:left w:val="none" w:sz="0" w:space="0" w:color="auto"/>
            <w:bottom w:val="none" w:sz="0" w:space="0" w:color="auto"/>
            <w:right w:val="none" w:sz="0" w:space="0" w:color="auto"/>
          </w:divBdr>
        </w:div>
      </w:divsChild>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8</Pages>
  <Words>15201</Words>
  <Characters>8665</Characters>
  <Application>Microsoft Office Word</Application>
  <DocSecurity>0</DocSecurity>
  <Lines>72</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193</cp:revision>
  <dcterms:created xsi:type="dcterms:W3CDTF">2022-11-10T11:11:00Z</dcterms:created>
  <dcterms:modified xsi:type="dcterms:W3CDTF">2024-04-11T08:00:00Z</dcterms:modified>
</cp:coreProperties>
</file>