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99" w:rsidRDefault="00BB6C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i/>
          <w:lang w:val="uk-UA"/>
        </w:rPr>
        <w:tab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Додаток 3 до тендерної документації</w:t>
      </w:r>
    </w:p>
    <w:p w:rsidR="00250E99" w:rsidRDefault="00BB6C5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</w:t>
      </w:r>
    </w:p>
    <w:p w:rsidR="00250E99" w:rsidRDefault="00BB6C56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необхідні технічні, якісні та кількісні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характеристики предмета закупівлі та технічна специфікація до предмета закупівлі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</w:t>
      </w:r>
    </w:p>
    <w:p w:rsidR="00250E99" w:rsidRPr="00BB6C56" w:rsidRDefault="00BB6C56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1. Стрічки </w:t>
      </w:r>
      <w:proofErr w:type="spellStart"/>
      <w:r>
        <w:rPr>
          <w:rFonts w:ascii="Times New Roman" w:hAnsi="Times New Roman" w:cs="Times New Roman"/>
          <w:b/>
          <w:bCs/>
          <w:sz w:val="24"/>
          <w:lang w:val="uk-UA"/>
        </w:rPr>
        <w:t>протиковзальни</w:t>
      </w:r>
      <w:proofErr w:type="spellEnd"/>
      <w:r>
        <w:rPr>
          <w:rFonts w:ascii="Times New Roman" w:hAnsi="Times New Roman" w:cs="Times New Roman"/>
          <w:b/>
          <w:bCs/>
          <w:sz w:val="24"/>
          <w:lang w:val="uk-UA"/>
        </w:rPr>
        <w:t xml:space="preserve"> абразивні,  придбання яких здійснюється на виконання реалізації заходів для забезпечення внутрішньо-переміщених та/або евакуйованих осіб Маріупольс</w:t>
      </w:r>
      <w:r>
        <w:rPr>
          <w:rFonts w:ascii="Times New Roman" w:hAnsi="Times New Roman" w:cs="Times New Roman"/>
          <w:b/>
          <w:bCs/>
          <w:sz w:val="24"/>
          <w:lang w:val="uk-UA"/>
        </w:rPr>
        <w:t>ької міської територіальної громади зокрема міста Маріуполя у мережі центрів підтримки «</w:t>
      </w:r>
      <w:proofErr w:type="spellStart"/>
      <w:r>
        <w:rPr>
          <w:rFonts w:ascii="Times New Roman" w:hAnsi="Times New Roman" w:cs="Times New Roman"/>
          <w:b/>
          <w:bCs/>
          <w:sz w:val="24"/>
          <w:lang w:val="uk-UA"/>
        </w:rPr>
        <w:t>ЯМаріуполь</w:t>
      </w:r>
      <w:proofErr w:type="spellEnd"/>
      <w:r>
        <w:rPr>
          <w:rFonts w:ascii="Times New Roman" w:hAnsi="Times New Roman" w:cs="Times New Roman"/>
          <w:b/>
          <w:bCs/>
          <w:sz w:val="24"/>
          <w:lang w:val="uk-UA"/>
        </w:rPr>
        <w:t xml:space="preserve">», Код CPV за </w:t>
      </w:r>
      <w:proofErr w:type="spellStart"/>
      <w:r>
        <w:rPr>
          <w:rFonts w:ascii="Times New Roman" w:hAnsi="Times New Roman" w:cs="Times New Roman"/>
          <w:b/>
          <w:bCs/>
          <w:sz w:val="24"/>
          <w:lang w:val="uk-UA"/>
        </w:rPr>
        <w:t>ДК</w:t>
      </w:r>
      <w:proofErr w:type="spellEnd"/>
      <w:r>
        <w:rPr>
          <w:rFonts w:ascii="Times New Roman" w:hAnsi="Times New Roman" w:cs="Times New Roman"/>
          <w:b/>
          <w:bCs/>
          <w:sz w:val="24"/>
          <w:lang w:val="uk-UA"/>
        </w:rPr>
        <w:t xml:space="preserve"> 021:2015: 44170000-2 Плити, листи, стрічки та фольга, пов’язані з конструкційними матеріалами.</w:t>
      </w:r>
    </w:p>
    <w:p w:rsidR="00250E99" w:rsidRPr="00BB6C56" w:rsidRDefault="00250E99">
      <w:pPr>
        <w:tabs>
          <w:tab w:val="left" w:pos="-180"/>
        </w:tabs>
        <w:jc w:val="center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250E99" w:rsidRDefault="00BB6C56">
      <w:pPr>
        <w:tabs>
          <w:tab w:val="left" w:pos="-180"/>
        </w:tabs>
      </w:pPr>
      <w:r>
        <w:rPr>
          <w:rFonts w:ascii="Times New Roman" w:hAnsi="Times New Roman"/>
          <w:sz w:val="24"/>
          <w:szCs w:val="24"/>
          <w:lang w:val="uk-UA"/>
        </w:rPr>
        <w:t>2. Технічні, якісні та кількісні характеристи</w:t>
      </w:r>
      <w:r>
        <w:rPr>
          <w:rFonts w:ascii="Times New Roman" w:hAnsi="Times New Roman"/>
          <w:sz w:val="24"/>
          <w:szCs w:val="24"/>
          <w:lang w:val="uk-UA"/>
        </w:rPr>
        <w:t>ки предмета закупівлі:</w:t>
      </w:r>
    </w:p>
    <w:p w:rsidR="00250E99" w:rsidRDefault="00250E99">
      <w:pPr>
        <w:tabs>
          <w:tab w:val="left" w:pos="-180"/>
        </w:tabs>
      </w:pPr>
    </w:p>
    <w:p w:rsidR="00250E99" w:rsidRDefault="00250E99">
      <w:pPr>
        <w:tabs>
          <w:tab w:val="left" w:pos="-180"/>
        </w:tabs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1" w:type="dxa"/>
        <w:tblInd w:w="-44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24"/>
        <w:gridCol w:w="7067"/>
        <w:gridCol w:w="1650"/>
      </w:tblGrid>
      <w:tr w:rsidR="00250E99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50E99" w:rsidRDefault="00BB6C5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50E99" w:rsidRDefault="00BB6C56">
            <w:pPr>
              <w:widowControl w:val="0"/>
              <w:tabs>
                <w:tab w:val="left" w:pos="-180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uk-UA" w:eastAsia="zh-CN"/>
              </w:rPr>
              <w:t>Кількісні характеристики предмета закупівлі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50E99" w:rsidRDefault="00BB6C56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val="uk-UA" w:eastAsia="zh-CN"/>
              </w:rPr>
              <w:t>кол-во</w:t>
            </w:r>
            <w:proofErr w:type="spellEnd"/>
          </w:p>
        </w:tc>
      </w:tr>
      <w:tr w:rsidR="00250E99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50E99" w:rsidRDefault="00BB6C5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7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50E99" w:rsidRDefault="00BB6C5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 xml:space="preserve">Стрічка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протиковзальна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 xml:space="preserve"> абразивна</w:t>
            </w:r>
            <w:r w:rsidRPr="00BB6C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zh-CN"/>
              </w:rPr>
              <w:t>50 мм /10м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50E99" w:rsidRDefault="00BB6C56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uk-UA" w:eastAsia="zh-CN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uk-UA" w:eastAsia="zh-CN"/>
              </w:rPr>
              <w:t>шт</w:t>
            </w:r>
            <w:proofErr w:type="spellEnd"/>
          </w:p>
        </w:tc>
      </w:tr>
    </w:tbl>
    <w:p w:rsidR="00250E99" w:rsidRDefault="00250E99">
      <w:pPr>
        <w:tabs>
          <w:tab w:val="left" w:pos="-18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0E99" w:rsidRDefault="00BB6C56">
      <w:pPr>
        <w:shd w:val="clear" w:color="auto" w:fill="FFFFFF"/>
        <w:spacing w:after="0" w:line="240" w:lineRule="auto"/>
        <w:jc w:val="both"/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</w:pPr>
      <w:r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  <w:t xml:space="preserve">3. Місце поставки товару: </w:t>
      </w:r>
    </w:p>
    <w:p w:rsidR="00250E99" w:rsidRDefault="00BB6C56">
      <w:pPr>
        <w:shd w:val="clear" w:color="auto" w:fill="FFFFFF"/>
        <w:spacing w:after="0" w:line="240" w:lineRule="auto"/>
        <w:jc w:val="both"/>
      </w:pPr>
      <w:r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  <w:t>- 02000, м. Київ, вул. Антоновича, 39, і далі, відповідно до заявки замовника.</w:t>
      </w:r>
    </w:p>
    <w:p w:rsidR="00250E99" w:rsidRDefault="00250E99">
      <w:pPr>
        <w:shd w:val="clear" w:color="auto" w:fill="FFFFFF"/>
        <w:spacing w:after="0" w:line="240" w:lineRule="auto"/>
        <w:jc w:val="both"/>
      </w:pPr>
    </w:p>
    <w:p w:rsidR="00250E99" w:rsidRDefault="00BB6C56">
      <w:pPr>
        <w:shd w:val="clear" w:color="auto" w:fill="FFFFFF"/>
        <w:spacing w:after="0" w:line="240" w:lineRule="auto"/>
        <w:jc w:val="both"/>
      </w:pPr>
      <w:r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  <w:t xml:space="preserve">4. У вимогах до </w:t>
      </w:r>
      <w:r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  <w:t>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«або аналог/еквівалент».</w:t>
      </w:r>
    </w:p>
    <w:p w:rsidR="00250E99" w:rsidRDefault="00250E99">
      <w:pPr>
        <w:shd w:val="clear" w:color="auto" w:fill="FFFFFF"/>
        <w:spacing w:after="0" w:line="240" w:lineRule="auto"/>
        <w:jc w:val="both"/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</w:pPr>
    </w:p>
    <w:p w:rsidR="00250E99" w:rsidRDefault="00BB6C56">
      <w:pPr>
        <w:shd w:val="clear" w:color="auto" w:fill="FFFFFF"/>
        <w:spacing w:after="0" w:line="240" w:lineRule="auto"/>
        <w:jc w:val="both"/>
      </w:pPr>
      <w:r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  <w:t>5. Постачання здійснюється в межах України за за</w:t>
      </w:r>
      <w:r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  <w:t>мовленням Покупця, за рахунок, силами та засобами Продавця.</w:t>
      </w:r>
    </w:p>
    <w:p w:rsidR="00250E99" w:rsidRDefault="00250E99">
      <w:pPr>
        <w:shd w:val="clear" w:color="auto" w:fill="FFFFFF"/>
        <w:spacing w:after="0" w:line="240" w:lineRule="auto"/>
        <w:rPr>
          <w:rFonts w:ascii="Times New Roman" w:eastAsia="Mariupol Medium" w:hAnsi="Times New Roman" w:cs="Times New Roman"/>
          <w:color w:val="00000A"/>
          <w:sz w:val="24"/>
          <w:szCs w:val="24"/>
          <w:lang w:val="uk-UA" w:eastAsia="uk-UA"/>
        </w:rPr>
      </w:pPr>
    </w:p>
    <w:p w:rsidR="00250E99" w:rsidRDefault="00BB6C5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250E99" w:rsidRDefault="00BB6C5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 w:rsidR="00250E99" w:rsidRDefault="00250E99">
      <w:pPr>
        <w:rPr>
          <w:lang w:val="uk-UA"/>
        </w:rPr>
      </w:pPr>
    </w:p>
    <w:p w:rsidR="00250E99" w:rsidRDefault="00250E99"/>
    <w:sectPr w:rsidR="00250E99" w:rsidSect="00250E99">
      <w:pgSz w:w="11906" w:h="16838"/>
      <w:pgMar w:top="709" w:right="850" w:bottom="851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riupol Medium">
    <w:altName w:val="Arial"/>
    <w:panose1 w:val="00000000000000000000"/>
    <w:charset w:val="CC"/>
    <w:family w:val="modern"/>
    <w:notTrueType/>
    <w:pitch w:val="variable"/>
    <w:sig w:usb0="00000001" w:usb1="4000006A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50E99"/>
    <w:rsid w:val="00250E99"/>
    <w:rsid w:val="00BB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250E99"/>
  </w:style>
  <w:style w:type="character" w:styleId="a4">
    <w:name w:val="Strong"/>
    <w:qFormat/>
    <w:rsid w:val="00250E99"/>
    <w:rPr>
      <w:rFonts w:cs="Times New Roman"/>
      <w:b/>
      <w:bCs/>
    </w:rPr>
  </w:style>
  <w:style w:type="paragraph" w:customStyle="1" w:styleId="a3">
    <w:name w:val="Заголовок"/>
    <w:basedOn w:val="a"/>
    <w:next w:val="a5"/>
    <w:qFormat/>
    <w:rsid w:val="00250E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50E99"/>
    <w:pPr>
      <w:spacing w:after="140" w:line="276" w:lineRule="auto"/>
    </w:pPr>
  </w:style>
  <w:style w:type="paragraph" w:styleId="a6">
    <w:name w:val="List"/>
    <w:basedOn w:val="a5"/>
    <w:rsid w:val="00250E99"/>
    <w:rPr>
      <w:rFonts w:cs="Arial"/>
    </w:rPr>
  </w:style>
  <w:style w:type="paragraph" w:customStyle="1" w:styleId="Caption">
    <w:name w:val="Caption"/>
    <w:basedOn w:val="a"/>
    <w:qFormat/>
    <w:rsid w:val="00250E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250E99"/>
    <w:pPr>
      <w:suppressLineNumbers/>
    </w:pPr>
    <w:rPr>
      <w:rFonts w:cs="Arial"/>
    </w:rPr>
  </w:style>
  <w:style w:type="paragraph" w:customStyle="1" w:styleId="Standard">
    <w:name w:val="Standard"/>
    <w:qFormat/>
    <w:rsid w:val="0027293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  <w:style w:type="paragraph" w:customStyle="1" w:styleId="a8">
    <w:name w:val="Текст в заданном формате"/>
    <w:basedOn w:val="a"/>
    <w:qFormat/>
    <w:rsid w:val="00250E99"/>
  </w:style>
  <w:style w:type="paragraph" w:customStyle="1" w:styleId="a9">
    <w:name w:val="Текст у вказаному форматі"/>
    <w:basedOn w:val="a"/>
    <w:qFormat/>
    <w:rsid w:val="00250E99"/>
    <w:rPr>
      <w:rFonts w:ascii="Liberation Mono" w:eastAsia="Liberation Mono" w:hAnsi="Liberation Mono" w:cs="Liberation Mono"/>
      <w:sz w:val="20"/>
      <w:szCs w:val="20"/>
    </w:rPr>
  </w:style>
  <w:style w:type="paragraph" w:customStyle="1" w:styleId="aa">
    <w:name w:val="Вміст таблиці"/>
    <w:basedOn w:val="a"/>
    <w:qFormat/>
    <w:rsid w:val="00250E99"/>
    <w:pPr>
      <w:widowControl w:val="0"/>
      <w:suppressLineNumbers/>
    </w:pPr>
  </w:style>
  <w:style w:type="paragraph" w:customStyle="1" w:styleId="ab">
    <w:name w:val="Заголовок таблиці"/>
    <w:basedOn w:val="aa"/>
    <w:qFormat/>
    <w:rsid w:val="00250E99"/>
    <w:pPr>
      <w:jc w:val="center"/>
    </w:pPr>
    <w:rPr>
      <w:b/>
      <w:bCs/>
    </w:rPr>
  </w:style>
  <w:style w:type="paragraph" w:customStyle="1" w:styleId="Default">
    <w:name w:val="Default"/>
    <w:qFormat/>
    <w:rsid w:val="00250E99"/>
    <w:pPr>
      <w:suppressAutoHyphens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rsid w:val="00250E99"/>
    <w:rPr>
      <w:rFonts w:ascii="Times New Roman;Times New Roman" w:eastAsia="Times New Roman;Times New Roman" w:hAnsi="Times New Roman;Times New Roman" w:cs="Times New Roman;Times New Roman"/>
      <w:color w:val="00000A"/>
      <w:sz w:val="24"/>
    </w:rPr>
  </w:style>
  <w:style w:type="paragraph" w:customStyle="1" w:styleId="ac">
    <w:name w:val="Содержимое таблицы"/>
    <w:basedOn w:val="a"/>
    <w:qFormat/>
    <w:rsid w:val="00250E99"/>
  </w:style>
  <w:style w:type="table" w:styleId="ad">
    <w:name w:val="Table Grid"/>
    <w:basedOn w:val="a1"/>
    <w:uiPriority w:val="39"/>
    <w:rsid w:val="00FF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User</cp:lastModifiedBy>
  <cp:revision>29</cp:revision>
  <dcterms:created xsi:type="dcterms:W3CDTF">2022-12-01T06:53:00Z</dcterms:created>
  <dcterms:modified xsi:type="dcterms:W3CDTF">2023-09-09T08:43:00Z</dcterms:modified>
  <dc:language>uk-UA</dc:language>
</cp:coreProperties>
</file>