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BD" w:rsidRPr="00996111"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0765BD"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0765BD" w:rsidRPr="00CF103F"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rsidR="000765BD" w:rsidRPr="00CF103F"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0765BD" w:rsidRDefault="000765BD" w:rsidP="000765BD">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Тростянецької міської ради</w:t>
      </w:r>
    </w:p>
    <w:p w:rsidR="000765BD" w:rsidRPr="00E67AA4" w:rsidRDefault="000765BD" w:rsidP="000765BD">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від </w:t>
      </w:r>
      <w:r w:rsidR="00257830">
        <w:rPr>
          <w:rFonts w:ascii="Times New Roman" w:eastAsia="Times New Roman" w:hAnsi="Times New Roman" w:cs="Tahoma"/>
          <w:b/>
          <w:kern w:val="3"/>
          <w:sz w:val="24"/>
          <w:szCs w:val="24"/>
          <w:lang w:val="uk-UA" w:eastAsia="zh-CN" w:bidi="hi-IN"/>
        </w:rPr>
        <w:t>1</w:t>
      </w:r>
      <w:r w:rsidR="006F0693">
        <w:rPr>
          <w:rFonts w:ascii="Times New Roman" w:eastAsia="Times New Roman" w:hAnsi="Times New Roman" w:cs="Tahoma"/>
          <w:b/>
          <w:kern w:val="3"/>
          <w:sz w:val="24"/>
          <w:szCs w:val="24"/>
          <w:lang w:val="uk-UA" w:eastAsia="zh-CN" w:bidi="hi-IN"/>
        </w:rPr>
        <w:t>8</w:t>
      </w:r>
      <w:r w:rsidRPr="00694838">
        <w:rPr>
          <w:rFonts w:ascii="Times New Roman" w:eastAsia="Times New Roman" w:hAnsi="Times New Roman" w:cs="Tahoma"/>
          <w:b/>
          <w:kern w:val="3"/>
          <w:sz w:val="24"/>
          <w:szCs w:val="24"/>
          <w:lang w:val="uk-UA" w:eastAsia="zh-CN" w:bidi="hi-IN"/>
        </w:rPr>
        <w:t>.</w:t>
      </w:r>
      <w:r>
        <w:rPr>
          <w:rFonts w:ascii="Times New Roman" w:eastAsia="Times New Roman" w:hAnsi="Times New Roman" w:cs="Tahoma"/>
          <w:b/>
          <w:kern w:val="3"/>
          <w:sz w:val="24"/>
          <w:szCs w:val="24"/>
          <w:lang w:val="uk-UA" w:eastAsia="zh-CN" w:bidi="hi-IN"/>
        </w:rPr>
        <w:t>0</w:t>
      </w:r>
      <w:r w:rsidR="00257830">
        <w:rPr>
          <w:rFonts w:ascii="Times New Roman" w:eastAsia="Times New Roman" w:hAnsi="Times New Roman" w:cs="Tahoma"/>
          <w:b/>
          <w:kern w:val="3"/>
          <w:sz w:val="24"/>
          <w:szCs w:val="24"/>
          <w:lang w:val="uk-UA" w:eastAsia="zh-CN" w:bidi="hi-IN"/>
        </w:rPr>
        <w:t>3</w:t>
      </w:r>
      <w:r w:rsidRPr="00694838">
        <w:rPr>
          <w:rFonts w:ascii="Times New Roman" w:eastAsia="Times New Roman" w:hAnsi="Times New Roman" w:cs="Tahoma"/>
          <w:b/>
          <w:kern w:val="3"/>
          <w:sz w:val="24"/>
          <w:szCs w:val="24"/>
          <w:lang w:val="uk-UA" w:eastAsia="zh-CN" w:bidi="hi-IN"/>
        </w:rPr>
        <w:t>.202</w:t>
      </w:r>
      <w:r>
        <w:rPr>
          <w:rFonts w:ascii="Times New Roman" w:eastAsia="Times New Roman" w:hAnsi="Times New Roman" w:cs="Tahoma"/>
          <w:b/>
          <w:kern w:val="3"/>
          <w:sz w:val="24"/>
          <w:szCs w:val="24"/>
          <w:lang w:val="uk-UA" w:eastAsia="zh-CN" w:bidi="hi-IN"/>
        </w:rPr>
        <w:t>4</w:t>
      </w:r>
    </w:p>
    <w:p w:rsidR="000765BD" w:rsidRPr="00BD3497" w:rsidRDefault="000765BD" w:rsidP="000765B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hAnsi="Times New Roman"/>
          <w:lang w:val="uk-UA" w:eastAsia="ar-SA"/>
        </w:rPr>
        <w:t xml:space="preserve">                                                                                                      </w:t>
      </w:r>
      <w:r w:rsidRPr="005352A5">
        <w:rPr>
          <w:rFonts w:ascii="Times New Roman" w:hAnsi="Times New Roman"/>
          <w:lang w:val="uk-UA" w:eastAsia="ar-SA"/>
        </w:rPr>
        <w:t xml:space="preserve">_______ </w:t>
      </w:r>
      <w:r>
        <w:rPr>
          <w:rFonts w:ascii="Times New Roman" w:hAnsi="Times New Roman"/>
          <w:lang w:val="uk-UA" w:eastAsia="ar-SA"/>
        </w:rPr>
        <w:t>Сергій ЛИСЯНСЬКИЙ</w:t>
      </w:r>
      <w:r w:rsidRPr="005A25DF">
        <w:rPr>
          <w:rFonts w:ascii="Times New Roman" w:hAnsi="Times New Roman"/>
          <w:lang w:val="uk-UA" w:eastAsia="ar-SA"/>
        </w:rPr>
        <w:t xml:space="preserve"> </w:t>
      </w:r>
      <w:r>
        <w:rPr>
          <w:rFonts w:ascii="Times New Roman" w:hAnsi="Times New Roman"/>
          <w:lang w:val="uk-UA" w:eastAsia="ar-SA"/>
        </w:rPr>
        <w:t xml:space="preserve"> </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D3497">
        <w:rPr>
          <w:rFonts w:ascii="Times New Roman" w:eastAsia="Times New Roman" w:hAnsi="Times New Roman"/>
          <w:b/>
          <w:bCs/>
          <w:color w:val="000000"/>
          <w:kern w:val="3"/>
          <w:sz w:val="28"/>
          <w:szCs w:val="28"/>
          <w:lang w:val="uk-UA" w:eastAsia="zh-CN" w:bidi="hi-IN"/>
        </w:rPr>
        <w:t>ТЕНДЕРНА ДОКУМЕНТАЦІЯ</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D3497">
        <w:rPr>
          <w:rFonts w:ascii="Times New Roman" w:eastAsia="Times New Roman" w:hAnsi="Times New Roman"/>
          <w:b/>
          <w:bCs/>
          <w:color w:val="000000"/>
          <w:kern w:val="3"/>
          <w:sz w:val="28"/>
          <w:szCs w:val="28"/>
          <w:lang w:val="uk-UA" w:eastAsia="zh-CN" w:bidi="hi-IN"/>
        </w:rPr>
        <w:t>на закупівлю</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343D64" w:rsidRDefault="000765BD" w:rsidP="000765BD">
      <w:pPr>
        <w:jc w:val="center"/>
        <w:rPr>
          <w:rFonts w:ascii="Times New Roman" w:hAnsi="Times New Roman"/>
          <w:b/>
          <w:sz w:val="36"/>
          <w:szCs w:val="36"/>
          <w:lang w:val="uk-UA"/>
        </w:rPr>
      </w:pPr>
    </w:p>
    <w:p w:rsidR="000765BD" w:rsidRPr="00CF103F" w:rsidRDefault="00257830"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257830">
        <w:rPr>
          <w:rFonts w:ascii="Times New Roman" w:hAnsi="Times New Roman"/>
          <w:b/>
          <w:sz w:val="36"/>
          <w:szCs w:val="36"/>
          <w:lang w:val="uk-UA"/>
        </w:rPr>
        <w:t>«Щебінь гранітний фракції 20-40 мм (Код ДК 021:2015 14210000-6 Гравій, пісок, щебінь і наповнювачі)»</w:t>
      </w: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257830" w:rsidRDefault="0025783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257830" w:rsidRDefault="0025783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257830" w:rsidRDefault="0025783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257830" w:rsidRDefault="0025783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Pr="00F8603F" w:rsidRDefault="000765BD" w:rsidP="000765BD">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olor w:val="000000"/>
          <w:kern w:val="3"/>
          <w:sz w:val="24"/>
          <w:szCs w:val="24"/>
          <w:lang w:val="uk-UA" w:eastAsia="zh-CN" w:bidi="hi-IN"/>
        </w:rPr>
        <w:t>м. Тростянець</w:t>
      </w:r>
    </w:p>
    <w:p w:rsidR="000765BD" w:rsidRDefault="000765BD" w:rsidP="000765BD">
      <w:pPr>
        <w:jc w:val="center"/>
        <w:rPr>
          <w:rFonts w:ascii="Times New Roman" w:hAnsi="Times New Roman"/>
          <w:i/>
          <w:iCs/>
          <w:lang w:val="uk-UA"/>
        </w:rPr>
      </w:pPr>
      <w:r>
        <w:rPr>
          <w:rFonts w:ascii="Times New Roman" w:hAnsi="Times New Roman"/>
          <w:i/>
          <w:iCs/>
          <w:lang w:val="uk-UA"/>
        </w:rPr>
        <w:t>2024</w:t>
      </w:r>
    </w:p>
    <w:p w:rsidR="008B08CD" w:rsidRDefault="008B08CD" w:rsidP="008B08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8B08CD" w:rsidRPr="000A74B5" w:rsidTr="000765BD">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8B08CD" w:rsidRPr="000A74B5" w:rsidTr="000765BD">
        <w:trPr>
          <w:trHeight w:val="17"/>
        </w:trPr>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8B08CD" w:rsidRPr="007D337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706961">
              <w:rPr>
                <w:rFonts w:ascii="Times New Roman" w:eastAsia="Times New Roman" w:hAnsi="Times New Roman"/>
                <w:lang w:val="uk-UA" w:eastAsia="ru-RU"/>
              </w:rPr>
              <w:t>Тростянецька міська рада</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706961">
              <w:rPr>
                <w:rFonts w:ascii="Times New Roman" w:eastAsia="Times New Roman" w:hAnsi="Times New Roman"/>
                <w:lang w:val="uk-UA" w:eastAsia="ru-RU"/>
              </w:rPr>
              <w:t>42600 вул.</w:t>
            </w:r>
            <w:r>
              <w:rPr>
                <w:rFonts w:ascii="Times New Roman" w:eastAsia="Times New Roman" w:hAnsi="Times New Roman"/>
                <w:lang w:val="uk-UA" w:eastAsia="ru-RU"/>
              </w:rPr>
              <w:t xml:space="preserve"> </w:t>
            </w:r>
            <w:r w:rsidRPr="00706961">
              <w:rPr>
                <w:rFonts w:ascii="Times New Roman" w:eastAsia="Times New Roman" w:hAnsi="Times New Roman"/>
                <w:lang w:val="uk-UA" w:eastAsia="ru-RU"/>
              </w:rPr>
              <w:t>Миру, 6, м.</w:t>
            </w:r>
            <w:r>
              <w:rPr>
                <w:rFonts w:ascii="Times New Roman" w:eastAsia="Times New Roman" w:hAnsi="Times New Roman"/>
                <w:lang w:val="uk-UA" w:eastAsia="ru-RU"/>
              </w:rPr>
              <w:t xml:space="preserve"> </w:t>
            </w:r>
            <w:r w:rsidRPr="00706961">
              <w:rPr>
                <w:rFonts w:ascii="Times New Roman" w:eastAsia="Times New Roman" w:hAnsi="Times New Roman"/>
                <w:lang w:val="uk-UA" w:eastAsia="ru-RU"/>
              </w:rPr>
              <w:t>Тростянець, Охтирський район, Сумська область</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0765BD" w:rsidRPr="00706961" w:rsidRDefault="000765BD" w:rsidP="000765BD">
            <w:pPr>
              <w:rPr>
                <w:rFonts w:ascii="Times New Roman" w:eastAsia="Times New Roman" w:hAnsi="Times New Roman"/>
                <w:lang w:val="uk-UA" w:eastAsia="ru-RU"/>
              </w:rPr>
            </w:pPr>
            <w:r w:rsidRPr="00706961">
              <w:rPr>
                <w:rFonts w:ascii="Times New Roman" w:eastAsia="Times New Roman" w:hAnsi="Times New Roman"/>
                <w:lang w:val="uk-UA" w:eastAsia="ru-RU"/>
              </w:rPr>
              <w:t xml:space="preserve">прізвище, ім'я, по батькові: </w:t>
            </w:r>
            <w:proofErr w:type="spellStart"/>
            <w:r>
              <w:rPr>
                <w:rFonts w:ascii="Times New Roman" w:eastAsia="Times New Roman" w:hAnsi="Times New Roman"/>
                <w:lang w:val="uk-UA" w:eastAsia="ru-RU"/>
              </w:rPr>
              <w:t>Лисянський</w:t>
            </w:r>
            <w:proofErr w:type="spellEnd"/>
            <w:r>
              <w:rPr>
                <w:rFonts w:ascii="Times New Roman" w:eastAsia="Times New Roman" w:hAnsi="Times New Roman"/>
                <w:lang w:val="uk-UA" w:eastAsia="ru-RU"/>
              </w:rPr>
              <w:t xml:space="preserve"> Сергій Олександрович</w:t>
            </w:r>
          </w:p>
          <w:p w:rsidR="000765BD" w:rsidRPr="00706961" w:rsidRDefault="000765BD" w:rsidP="000765BD">
            <w:pPr>
              <w:rPr>
                <w:rFonts w:ascii="Times New Roman" w:eastAsia="Times New Roman" w:hAnsi="Times New Roman"/>
                <w:lang w:val="uk-UA" w:eastAsia="ru-RU"/>
              </w:rPr>
            </w:pPr>
            <w:r w:rsidRPr="00706961">
              <w:rPr>
                <w:rFonts w:ascii="Times New Roman" w:eastAsia="Times New Roman" w:hAnsi="Times New Roman"/>
                <w:lang w:val="uk-UA" w:eastAsia="ru-RU"/>
              </w:rPr>
              <w:t xml:space="preserve">посада: </w:t>
            </w:r>
            <w:r>
              <w:rPr>
                <w:rFonts w:ascii="Times New Roman" w:eastAsia="Times New Roman" w:hAnsi="Times New Roman"/>
                <w:lang w:val="uk-UA" w:eastAsia="ru-RU"/>
              </w:rPr>
              <w:t>спеціаліст 1 категорії</w:t>
            </w:r>
            <w:r w:rsidRPr="00706961">
              <w:rPr>
                <w:rFonts w:ascii="Times New Roman" w:eastAsia="Times New Roman" w:hAnsi="Times New Roman"/>
                <w:lang w:val="uk-UA" w:eastAsia="ru-RU"/>
              </w:rPr>
              <w:t xml:space="preserve"> відділу публічних </w:t>
            </w:r>
            <w:proofErr w:type="spellStart"/>
            <w:r w:rsidRPr="00706961">
              <w:rPr>
                <w:rFonts w:ascii="Times New Roman" w:eastAsia="Times New Roman" w:hAnsi="Times New Roman"/>
                <w:lang w:val="uk-UA" w:eastAsia="ru-RU"/>
              </w:rPr>
              <w:t>закупівель</w:t>
            </w:r>
            <w:proofErr w:type="spellEnd"/>
            <w:r w:rsidRPr="00706961">
              <w:rPr>
                <w:rFonts w:ascii="Times New Roman" w:eastAsia="Times New Roman" w:hAnsi="Times New Roman"/>
                <w:lang w:val="uk-UA" w:eastAsia="ru-RU"/>
              </w:rPr>
              <w:t xml:space="preserve"> та договірної роботи</w:t>
            </w:r>
          </w:p>
          <w:p w:rsidR="000765BD" w:rsidRPr="00706961" w:rsidRDefault="000765BD" w:rsidP="000765BD">
            <w:pPr>
              <w:rPr>
                <w:rFonts w:ascii="Times New Roman" w:eastAsia="Times New Roman" w:hAnsi="Times New Roman"/>
                <w:lang w:eastAsia="ru-RU"/>
              </w:rPr>
            </w:pPr>
            <w:r w:rsidRPr="00706961">
              <w:rPr>
                <w:rFonts w:ascii="Times New Roman" w:eastAsia="Times New Roman" w:hAnsi="Times New Roman"/>
                <w:lang w:val="uk-UA" w:eastAsia="ru-RU"/>
              </w:rPr>
              <w:t xml:space="preserve">електронна адреса: </w:t>
            </w:r>
            <w:r>
              <w:rPr>
                <w:rFonts w:ascii="Times New Roman" w:eastAsia="Times New Roman" w:hAnsi="Times New Roman"/>
                <w:lang w:eastAsia="ru-RU"/>
              </w:rPr>
              <w:t>serzh</w:t>
            </w:r>
            <w:r w:rsidRPr="005A25DF">
              <w:rPr>
                <w:rFonts w:ascii="Times New Roman" w:eastAsia="Times New Roman" w:hAnsi="Times New Roman"/>
                <w:lang w:eastAsia="ru-RU"/>
              </w:rPr>
              <w:t>_</w:t>
            </w:r>
            <w:r>
              <w:rPr>
                <w:rFonts w:ascii="Times New Roman" w:eastAsia="Times New Roman" w:hAnsi="Times New Roman"/>
                <w:lang w:eastAsia="ru-RU"/>
              </w:rPr>
              <w:t>shah</w:t>
            </w:r>
            <w:r w:rsidRPr="005A25DF">
              <w:rPr>
                <w:rFonts w:ascii="Times New Roman" w:eastAsia="Times New Roman" w:hAnsi="Times New Roman"/>
                <w:lang w:eastAsia="ru-RU"/>
              </w:rPr>
              <w:t>66@</w:t>
            </w:r>
            <w:r>
              <w:rPr>
                <w:rFonts w:ascii="Times New Roman" w:eastAsia="Times New Roman" w:hAnsi="Times New Roman"/>
                <w:lang w:eastAsia="ru-RU"/>
              </w:rPr>
              <w:t>ukr</w:t>
            </w:r>
            <w:r w:rsidRPr="005A25DF">
              <w:rPr>
                <w:rFonts w:ascii="Times New Roman" w:eastAsia="Times New Roman" w:hAnsi="Times New Roman"/>
                <w:lang w:eastAsia="ru-RU"/>
              </w:rPr>
              <w:t>.</w:t>
            </w:r>
            <w:r>
              <w:rPr>
                <w:rFonts w:ascii="Times New Roman" w:eastAsia="Times New Roman" w:hAnsi="Times New Roman"/>
                <w:lang w:eastAsia="ru-RU"/>
              </w:rPr>
              <w:t>net</w:t>
            </w:r>
          </w:p>
          <w:p w:rsidR="000765BD" w:rsidRPr="00B43A60" w:rsidRDefault="000765BD" w:rsidP="000765BD">
            <w:pPr>
              <w:rPr>
                <w:rFonts w:ascii="Times New Roman" w:eastAsia="Times New Roman" w:hAnsi="Times New Roman"/>
                <w:sz w:val="24"/>
                <w:szCs w:val="24"/>
                <w:lang w:eastAsia="ru-RU"/>
              </w:rPr>
            </w:pPr>
            <w:r w:rsidRPr="00706961">
              <w:rPr>
                <w:rFonts w:ascii="Times New Roman" w:eastAsia="Times New Roman" w:hAnsi="Times New Roman"/>
                <w:lang w:val="uk-UA" w:eastAsia="ru-RU"/>
              </w:rPr>
              <w:t xml:space="preserve">телефон: </w:t>
            </w:r>
            <w:r w:rsidRPr="00706961">
              <w:rPr>
                <w:rFonts w:ascii="Times New Roman" w:hAnsi="Times New Roman"/>
              </w:rPr>
              <w:t>(05458) 5-13-80</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p>
        </w:tc>
      </w:tr>
      <w:tr w:rsidR="008B08CD" w:rsidRPr="00CE18C2"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B08CD" w:rsidRPr="00257830" w:rsidRDefault="00257830" w:rsidP="000765BD">
            <w:pPr>
              <w:jc w:val="both"/>
              <w:rPr>
                <w:rFonts w:ascii="Times New Roman" w:eastAsia="Times New Roman" w:hAnsi="Times New Roman"/>
                <w:sz w:val="24"/>
                <w:szCs w:val="24"/>
                <w:lang w:val="uk-UA" w:eastAsia="ru-RU"/>
              </w:rPr>
            </w:pPr>
            <w:r w:rsidRPr="00257830">
              <w:rPr>
                <w:rFonts w:ascii="Times New Roman" w:hAnsi="Times New Roman"/>
                <w:sz w:val="24"/>
                <w:szCs w:val="24"/>
                <w:lang w:val="uk-UA"/>
              </w:rPr>
              <w:t xml:space="preserve">Щебінь гранітний фракції 20-40 мм (Код ДК 021:2015 14210000-6 Гравій, пісок, </w:t>
            </w:r>
            <w:r w:rsidR="00142029">
              <w:rPr>
                <w:rFonts w:ascii="Times New Roman" w:hAnsi="Times New Roman"/>
                <w:sz w:val="24"/>
                <w:szCs w:val="24"/>
                <w:lang w:val="uk-UA"/>
              </w:rPr>
              <w:t>щебінь і наповнювачі)</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0765BD" w:rsidRPr="00B413F2" w:rsidRDefault="000765BD" w:rsidP="000765BD">
            <w:pPr>
              <w:spacing w:before="150" w:after="150" w:line="240" w:lineRule="auto"/>
              <w:jc w:val="both"/>
              <w:rPr>
                <w:rFonts w:ascii="Times New Roman" w:eastAsia="Times New Roman" w:hAnsi="Times New Roman"/>
                <w:sz w:val="24"/>
                <w:szCs w:val="24"/>
                <w:lang w:val="uk-UA" w:eastAsia="ru-RU"/>
              </w:rPr>
            </w:pPr>
            <w:r w:rsidRPr="001621A0">
              <w:rPr>
                <w:rFonts w:ascii="Times New Roman" w:eastAsia="Times New Roman" w:hAnsi="Times New Roman"/>
                <w:sz w:val="24"/>
                <w:szCs w:val="24"/>
                <w:lang w:val="uk-UA" w:eastAsia="ru-RU"/>
              </w:rPr>
              <w:t>Закупівля здійснюється без поділу на лоти</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0765BD" w:rsidRPr="00D349FD" w:rsidRDefault="000765BD" w:rsidP="000765BD">
            <w:pPr>
              <w:spacing w:before="150" w:after="150" w:line="240" w:lineRule="auto"/>
              <w:jc w:val="both"/>
              <w:rPr>
                <w:rFonts w:ascii="Times New Roman" w:eastAsia="Times New Roman" w:hAnsi="Times New Roman"/>
                <w:sz w:val="24"/>
                <w:szCs w:val="24"/>
                <w:lang w:val="uk-UA" w:eastAsia="ru-RU"/>
              </w:rPr>
            </w:pPr>
            <w:r w:rsidRPr="00D349FD">
              <w:rPr>
                <w:rFonts w:ascii="Times New Roman" w:eastAsia="Times New Roman" w:hAnsi="Times New Roman"/>
                <w:sz w:val="24"/>
                <w:szCs w:val="24"/>
                <w:lang w:val="uk-UA" w:eastAsia="ru-RU"/>
              </w:rPr>
              <w:t>Місце поставки товару: 42600, вул. Набережна, 33             м. Тростянець, Охтирський район, Сумська область</w:t>
            </w:r>
          </w:p>
          <w:p w:rsidR="000765BD" w:rsidRPr="00D349FD" w:rsidRDefault="000765BD" w:rsidP="000765BD">
            <w:pPr>
              <w:spacing w:before="150" w:after="150" w:line="240" w:lineRule="auto"/>
              <w:jc w:val="both"/>
              <w:rPr>
                <w:rFonts w:ascii="Times New Roman" w:eastAsia="Times New Roman" w:hAnsi="Times New Roman"/>
                <w:sz w:val="24"/>
                <w:szCs w:val="24"/>
                <w:lang w:val="uk-UA" w:eastAsia="ru-RU"/>
              </w:rPr>
            </w:pPr>
            <w:r w:rsidRPr="00D349FD">
              <w:rPr>
                <w:rFonts w:ascii="Times New Roman" w:eastAsia="Times New Roman" w:hAnsi="Times New Roman"/>
                <w:sz w:val="24"/>
                <w:szCs w:val="24"/>
                <w:lang w:val="uk-UA" w:eastAsia="ru-RU"/>
              </w:rPr>
              <w:t xml:space="preserve">Кількість товару: </w:t>
            </w:r>
            <w:r>
              <w:rPr>
                <w:rFonts w:ascii="Times New Roman" w:eastAsia="Times New Roman" w:hAnsi="Times New Roman"/>
                <w:sz w:val="24"/>
                <w:szCs w:val="24"/>
                <w:lang w:val="uk-UA" w:eastAsia="ru-RU"/>
              </w:rPr>
              <w:t xml:space="preserve"> </w:t>
            </w:r>
            <w:r w:rsidR="003154A2">
              <w:rPr>
                <w:rFonts w:ascii="Times New Roman" w:eastAsia="Times New Roman" w:hAnsi="Times New Roman"/>
                <w:sz w:val="24"/>
                <w:szCs w:val="24"/>
                <w:lang w:val="uk-UA" w:eastAsia="ru-RU"/>
              </w:rPr>
              <w:t>1 150</w:t>
            </w:r>
            <w:r>
              <w:rPr>
                <w:rFonts w:ascii="Times New Roman" w:eastAsia="Times New Roman" w:hAnsi="Times New Roman"/>
                <w:sz w:val="24"/>
                <w:szCs w:val="24"/>
                <w:lang w:val="uk-UA" w:eastAsia="ru-RU"/>
              </w:rPr>
              <w:t xml:space="preserve">  тон</w:t>
            </w:r>
          </w:p>
          <w:p w:rsidR="008B08CD" w:rsidRPr="00B413F2" w:rsidRDefault="000765B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 </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8B08CD" w:rsidRPr="00B413F2" w:rsidRDefault="00053251" w:rsidP="000765BD">
            <w:pPr>
              <w:spacing w:before="150" w:after="150" w:line="240" w:lineRule="auto"/>
              <w:rPr>
                <w:rFonts w:ascii="Times New Roman" w:eastAsia="Times New Roman" w:hAnsi="Times New Roman"/>
                <w:sz w:val="24"/>
                <w:szCs w:val="24"/>
                <w:lang w:val="uk-UA" w:eastAsia="ru-RU"/>
              </w:rPr>
            </w:pPr>
            <w:r w:rsidRPr="00053251">
              <w:rPr>
                <w:rFonts w:ascii="Times New Roman" w:eastAsia="Times New Roman" w:hAnsi="Times New Roman"/>
                <w:sz w:val="24"/>
                <w:szCs w:val="24"/>
                <w:lang w:val="uk-UA" w:eastAsia="ru-RU"/>
              </w:rPr>
              <w:t>Тридцять</w:t>
            </w:r>
            <w:r w:rsidR="000765BD" w:rsidRPr="00053251">
              <w:rPr>
                <w:rFonts w:ascii="Times New Roman" w:eastAsia="Times New Roman" w:hAnsi="Times New Roman"/>
                <w:sz w:val="24"/>
                <w:szCs w:val="24"/>
                <w:lang w:val="uk-UA" w:eastAsia="ru-RU"/>
              </w:rPr>
              <w:t xml:space="preserve"> </w:t>
            </w:r>
            <w:r w:rsidR="000765BD">
              <w:rPr>
                <w:rFonts w:ascii="Times New Roman" w:eastAsia="Times New Roman" w:hAnsi="Times New Roman"/>
                <w:sz w:val="24"/>
                <w:szCs w:val="24"/>
                <w:lang w:val="uk-UA" w:eastAsia="ru-RU"/>
              </w:rPr>
              <w:t>календарних днів з дати підписання Договору</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B08CD" w:rsidRPr="000765BD" w:rsidTr="000765BD">
        <w:tc>
          <w:tcPr>
            <w:tcW w:w="300" w:type="pct"/>
            <w:shd w:val="clear" w:color="auto" w:fill="FFFFFF"/>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8B08CD"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0765BD" w:rsidRPr="001621A0" w:rsidRDefault="000765BD" w:rsidP="000765BD">
            <w:pPr>
              <w:spacing w:before="150" w:after="150" w:line="240" w:lineRule="auto"/>
              <w:jc w:val="both"/>
              <w:rPr>
                <w:rFonts w:ascii="Times New Roman" w:eastAsia="Times New Roman" w:hAnsi="Times New Roman"/>
                <w:iCs/>
                <w:sz w:val="24"/>
                <w:szCs w:val="24"/>
                <w:lang w:val="uk-UA" w:eastAsia="ru-RU"/>
              </w:rPr>
            </w:pPr>
            <w:r w:rsidRPr="001621A0">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B08CD" w:rsidRPr="00621D5A" w:rsidRDefault="008B08CD" w:rsidP="000765BD">
            <w:pPr>
              <w:spacing w:before="150" w:after="150" w:line="240" w:lineRule="auto"/>
              <w:jc w:val="both"/>
              <w:rPr>
                <w:rFonts w:ascii="Times New Roman" w:eastAsia="Times New Roman" w:hAnsi="Times New Roman"/>
                <w:sz w:val="24"/>
                <w:szCs w:val="24"/>
                <w:lang w:val="uk-UA" w:eastAsia="ru-RU"/>
              </w:rPr>
            </w:pP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8B08CD" w:rsidRPr="00CE18C2"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8B08CD" w:rsidRPr="00883C78"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w:t>
            </w:r>
            <w:r w:rsidRPr="008A7395">
              <w:rPr>
                <w:rFonts w:ascii="Times New Roman" w:eastAsia="Times New Roman" w:hAnsi="Times New Roman"/>
                <w:sz w:val="24"/>
                <w:szCs w:val="24"/>
                <w:lang w:val="uk-UA" w:eastAsia="ru-RU"/>
              </w:rPr>
              <w:lastRenderedPageBreak/>
              <w:t xml:space="preserve">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B08CD" w:rsidRPr="00BB49F4"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765BD" w:rsidRPr="00F6155E"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6155E">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w:t>
            </w:r>
            <w:r w:rsidRPr="00316B47">
              <w:rPr>
                <w:rFonts w:ascii="Times New Roman" w:eastAsia="Times New Roman" w:hAnsi="Times New Roman"/>
                <w:sz w:val="24"/>
                <w:szCs w:val="24"/>
                <w:lang w:val="uk-UA" w:eastAsia="ru-RU"/>
              </w:rPr>
              <w:t>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0765BD" w:rsidRPr="008C0038"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0765BD" w:rsidRPr="008F49C3"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B08CD" w:rsidRPr="007A7B8B"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B08CD" w:rsidRDefault="008B08CD" w:rsidP="000765BD">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rsidR="008B08CD" w:rsidRPr="00C708BA"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8B08CD" w:rsidRPr="004D2F1A"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B08CD" w:rsidRPr="00B413F2" w:rsidRDefault="003D18A1"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8B08CD" w:rsidRPr="00CE18C2"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08CD" w:rsidRPr="00E94849" w:rsidRDefault="008B08CD" w:rsidP="000765B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B08CD" w:rsidRPr="00E94849" w:rsidRDefault="008B08CD" w:rsidP="000765B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B08CD" w:rsidRPr="00EC4ABB"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B08CD" w:rsidRPr="00CE18C2"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016C3E">
              <w:rPr>
                <w:rFonts w:ascii="Times New Roman" w:eastAsia="Times New Roman" w:hAnsi="Times New Roman"/>
                <w:sz w:val="24"/>
                <w:szCs w:val="24"/>
                <w:lang w:val="uk-UA" w:eastAsia="ru-RU"/>
              </w:rPr>
              <w:lastRenderedPageBreak/>
              <w:t xml:space="preserve">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B08CD" w:rsidRPr="000765BD" w:rsidTr="000765BD">
        <w:tc>
          <w:tcPr>
            <w:tcW w:w="300" w:type="pct"/>
            <w:shd w:val="clear" w:color="auto" w:fill="FFFFFF"/>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8B08CD" w:rsidRPr="00DE1048" w:rsidRDefault="008B08CD" w:rsidP="000765BD">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B08CD" w:rsidRPr="00DE1048" w:rsidRDefault="003D18A1" w:rsidP="003D18A1">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застосовується</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B08CD" w:rsidRPr="00A57464" w:rsidRDefault="008B08CD" w:rsidP="000765BD">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57830">
              <w:rPr>
                <w:rFonts w:ascii="Times New Roman" w:eastAsia="Times New Roman" w:hAnsi="Times New Roman"/>
                <w:sz w:val="24"/>
                <w:szCs w:val="24"/>
                <w:lang w:val="uk-UA" w:eastAsia="ru-RU"/>
              </w:rPr>
              <w:t>2</w:t>
            </w:r>
            <w:r w:rsidR="006F0693">
              <w:rPr>
                <w:rFonts w:ascii="Times New Roman" w:eastAsia="Times New Roman" w:hAnsi="Times New Roman"/>
                <w:sz w:val="24"/>
                <w:szCs w:val="24"/>
                <w:lang w:val="uk-UA" w:eastAsia="ru-RU"/>
              </w:rPr>
              <w:t>6</w:t>
            </w:r>
            <w:r w:rsidR="003D18A1" w:rsidRPr="003D18A1">
              <w:rPr>
                <w:rFonts w:ascii="Times New Roman" w:eastAsia="Times New Roman" w:hAnsi="Times New Roman"/>
                <w:sz w:val="24"/>
                <w:szCs w:val="24"/>
                <w:lang w:val="uk-UA" w:eastAsia="ru-RU"/>
              </w:rPr>
              <w:t xml:space="preserve">.03.2024 </w:t>
            </w:r>
            <w:r w:rsidR="003D18A1">
              <w:rPr>
                <w:rFonts w:ascii="Times New Roman" w:eastAsia="Times New Roman" w:hAnsi="Times New Roman"/>
                <w:i/>
                <w:iCs/>
                <w:sz w:val="24"/>
                <w:szCs w:val="24"/>
                <w:lang w:val="uk-UA" w:eastAsia="ru-RU"/>
              </w:rPr>
              <w:t xml:space="preserve"> </w:t>
            </w:r>
            <w:r w:rsidR="003D18A1" w:rsidRPr="00441F4B">
              <w:rPr>
                <w:rFonts w:ascii="Times New Roman" w:eastAsia="Times New Roman" w:hAnsi="Times New Roman"/>
                <w:sz w:val="24"/>
                <w:szCs w:val="24"/>
                <w:lang w:val="uk-UA" w:eastAsia="ru-RU"/>
              </w:rPr>
              <w:t>00:00 год</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B08CD" w:rsidRPr="00CE18C2"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w:t>
            </w:r>
            <w:r w:rsidRPr="007A75D9">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B08CD" w:rsidRPr="00CE18C2"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7C203B" w:rsidRDefault="008B08CD" w:rsidP="000765BD">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8B08CD" w:rsidRPr="007C203B" w:rsidRDefault="008B08CD" w:rsidP="000765BD">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посвідку на постійне чи тимчасове проживання на території України</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B08CD" w:rsidRPr="007C203B" w:rsidRDefault="008B08CD" w:rsidP="000765BD">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w:t>
            </w:r>
            <w:r w:rsidRPr="007C203B">
              <w:rPr>
                <w:rFonts w:ascii="Times New Roman" w:eastAsia="Times New Roman" w:hAnsi="Times New Roman"/>
                <w:color w:val="000000"/>
                <w:sz w:val="24"/>
                <w:szCs w:val="24"/>
                <w:lang w:val="uk-UA" w:eastAsia="ru-RU"/>
              </w:rPr>
              <w:lastRenderedPageBreak/>
              <w:t>зазначенням номеру справи та дати ухвалення рішення суду.</w:t>
            </w:r>
          </w:p>
          <w:p w:rsidR="008B08CD" w:rsidRDefault="008B08CD" w:rsidP="000765BD">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w:t>
            </w:r>
            <w:r w:rsidRPr="007C203B">
              <w:rPr>
                <w:rFonts w:ascii="Times New Roman" w:eastAsia="Times New Roman" w:hAnsi="Times New Roman"/>
                <w:color w:val="000000"/>
                <w:sz w:val="24"/>
                <w:szCs w:val="24"/>
                <w:lang w:val="uk-UA" w:eastAsia="ru-RU"/>
              </w:rPr>
              <w:lastRenderedPageBreak/>
              <w:t>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8B08CD" w:rsidRPr="007C203B" w:rsidRDefault="008B08CD" w:rsidP="000765BD">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7C203B">
              <w:rPr>
                <w:rFonts w:ascii="Times New Roman" w:eastAsia="Times New Roman" w:hAnsi="Times New Roman"/>
                <w:sz w:val="24"/>
                <w:szCs w:val="24"/>
                <w:lang w:val="uk-UA"/>
              </w:rPr>
              <w:lastRenderedPageBreak/>
              <w:t>уповноваженим на це органом, замовник відхиляє тендерну пропозицію на підставі підпункту 2 пункту 44 Особливостей.</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C203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8B08CD" w:rsidRPr="00C535CC" w:rsidTr="000765BD">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B08CD" w:rsidRPr="00BD6C65" w:rsidRDefault="008B08CD" w:rsidP="000765B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08CD" w:rsidRPr="007C203B"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8B08CD" w:rsidRPr="007C203B" w:rsidRDefault="008B08CD" w:rsidP="000765BD">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w:t>
            </w:r>
            <w:r w:rsidRPr="007C203B">
              <w:rPr>
                <w:rFonts w:ascii="Times New Roman" w:eastAsia="Times New Roman" w:hAnsi="Times New Roman"/>
                <w:color w:val="000000"/>
                <w:sz w:val="24"/>
                <w:szCs w:val="24"/>
                <w:lang w:val="uk-UA" w:eastAsia="ru-RU"/>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rsidR="008B08CD" w:rsidRPr="007C203B" w:rsidRDefault="008B08CD" w:rsidP="000765BD">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8B08CD" w:rsidRPr="007C203B"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w:t>
            </w:r>
            <w:r w:rsidRPr="007A75D9">
              <w:rPr>
                <w:rFonts w:ascii="Times New Roman" w:hAnsi="Times New Roman"/>
                <w:sz w:val="24"/>
                <w:szCs w:val="24"/>
                <w:lang w:val="uk-UA"/>
              </w:rPr>
              <w:lastRenderedPageBreak/>
              <w:t>документації або укладення договору про закупівлю;</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B08CD" w:rsidRPr="007A75D9" w:rsidRDefault="008B08CD" w:rsidP="000765BD">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08CD" w:rsidRPr="007A75D9" w:rsidRDefault="008B08CD" w:rsidP="000765BD">
            <w:pPr>
              <w:pStyle w:val="a4"/>
              <w:spacing w:after="0" w:line="240" w:lineRule="auto"/>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rsidR="008B08CD" w:rsidRPr="009A1E06" w:rsidRDefault="008B08CD" w:rsidP="000765BD">
            <w:pPr>
              <w:spacing w:after="0" w:line="240" w:lineRule="auto"/>
              <w:jc w:val="both"/>
              <w:rPr>
                <w:rFonts w:ascii="Times New Roman" w:hAnsi="Times New Roman"/>
                <w:sz w:val="24"/>
                <w:szCs w:val="24"/>
                <w:highlight w:val="green"/>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08CD" w:rsidRPr="007A75D9" w:rsidRDefault="008B08CD" w:rsidP="000765BD">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08CD" w:rsidRPr="007A75D9" w:rsidRDefault="008B08CD" w:rsidP="000765BD">
            <w:pPr>
              <w:spacing w:after="0" w:line="240" w:lineRule="auto"/>
              <w:ind w:left="720"/>
              <w:jc w:val="both"/>
              <w:rPr>
                <w:rFonts w:ascii="Times New Roman" w:hAnsi="Times New Roman"/>
                <w:sz w:val="24"/>
                <w:szCs w:val="24"/>
                <w:lang w:val="uk-UA"/>
              </w:rPr>
            </w:pPr>
          </w:p>
          <w:p w:rsidR="008B08CD" w:rsidRPr="00D6537C"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rsidR="008B08CD" w:rsidRPr="00D6537C" w:rsidRDefault="008B08CD" w:rsidP="000765BD">
            <w:pPr>
              <w:spacing w:after="0" w:line="240" w:lineRule="auto"/>
              <w:jc w:val="both"/>
              <w:rPr>
                <w:rFonts w:ascii="Times New Roman" w:hAnsi="Times New Roman"/>
                <w:sz w:val="24"/>
                <w:szCs w:val="24"/>
                <w:lang w:val="uk-UA"/>
              </w:rPr>
            </w:pPr>
          </w:p>
          <w:p w:rsidR="008B08CD" w:rsidRPr="009A1E06" w:rsidRDefault="008B08CD" w:rsidP="000765BD">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D6537C">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B08CD" w:rsidRPr="00877A5C" w:rsidRDefault="008B08CD" w:rsidP="000765B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B08CD" w:rsidRPr="00C708BA"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w:t>
            </w:r>
            <w:r w:rsidRPr="00C708BA">
              <w:rPr>
                <w:rFonts w:ascii="Times New Roman" w:eastAsia="Times New Roman" w:hAnsi="Times New Roman"/>
                <w:sz w:val="24"/>
                <w:szCs w:val="24"/>
                <w:lang w:val="uk-UA" w:eastAsia="ru-RU"/>
              </w:rPr>
              <w:lastRenderedPageBreak/>
              <w:t xml:space="preserve">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B08CD" w:rsidRPr="00934632" w:rsidRDefault="008B08CD" w:rsidP="000765BD">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B08CD"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p>
        </w:tc>
      </w:tr>
    </w:tbl>
    <w:p w:rsidR="008B08CD" w:rsidRPr="005D29D0" w:rsidRDefault="008B08CD" w:rsidP="008B08CD">
      <w:pPr>
        <w:rPr>
          <w:lang w:val="uk-UA"/>
        </w:rPr>
      </w:pPr>
    </w:p>
    <w:p w:rsidR="008B08CD" w:rsidRPr="005D29D0" w:rsidRDefault="008B08CD" w:rsidP="008B08CD">
      <w:pPr>
        <w:rPr>
          <w:lang w:val="uk-UA"/>
        </w:rPr>
      </w:pPr>
    </w:p>
    <w:p w:rsidR="008B08CD" w:rsidRDefault="008B08CD" w:rsidP="008B08CD">
      <w:pPr>
        <w:jc w:val="right"/>
        <w:rPr>
          <w:rFonts w:ascii="Times New Roman" w:hAnsi="Times New Roman"/>
          <w:b/>
          <w:bCs/>
          <w:sz w:val="24"/>
          <w:szCs w:val="24"/>
          <w:lang w:val="uk-UA"/>
        </w:rPr>
      </w:pPr>
    </w:p>
    <w:p w:rsidR="00FC0CFE" w:rsidRDefault="00FC0CFE" w:rsidP="00FC0CFE">
      <w:pPr>
        <w:ind w:left="4956"/>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FC0CFE" w:rsidRDefault="00FC0CFE" w:rsidP="00FC0CFE">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458"/>
        <w:gridCol w:w="2798"/>
        <w:gridCol w:w="6089"/>
      </w:tblGrid>
      <w:tr w:rsidR="00FC0CFE" w:rsidTr="00257830">
        <w:tc>
          <w:tcPr>
            <w:tcW w:w="0" w:type="auto"/>
            <w:vAlign w:val="center"/>
          </w:tcPr>
          <w:p w:rsidR="00FC0CFE" w:rsidRPr="000A74B5" w:rsidRDefault="00FC0CFE" w:rsidP="00257830">
            <w:pPr>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798" w:type="dxa"/>
            <w:vAlign w:val="center"/>
          </w:tcPr>
          <w:p w:rsidR="00FC0CFE" w:rsidRPr="000A74B5" w:rsidRDefault="00FC0CFE" w:rsidP="00257830">
            <w:pPr>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89" w:type="dxa"/>
            <w:vAlign w:val="center"/>
          </w:tcPr>
          <w:p w:rsidR="00FC0CFE" w:rsidRPr="000A74B5" w:rsidRDefault="00FC0CFE" w:rsidP="00257830">
            <w:pPr>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FC0CFE" w:rsidTr="00257830">
        <w:tc>
          <w:tcPr>
            <w:tcW w:w="0" w:type="auto"/>
          </w:tcPr>
          <w:p w:rsidR="00FC0CFE" w:rsidRDefault="00FC0CFE" w:rsidP="00257830">
            <w:pPr>
              <w:rPr>
                <w:lang w:val="uk-UA"/>
              </w:rPr>
            </w:pPr>
            <w:r>
              <w:rPr>
                <w:lang w:val="uk-UA"/>
              </w:rPr>
              <w:t>1</w:t>
            </w:r>
          </w:p>
        </w:tc>
        <w:tc>
          <w:tcPr>
            <w:tcW w:w="2798" w:type="dxa"/>
          </w:tcPr>
          <w:p w:rsidR="00FC0CFE" w:rsidRDefault="00FC0CFE" w:rsidP="00257830">
            <w:pPr>
              <w:jc w:val="both"/>
              <w:rPr>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89" w:type="dxa"/>
            <w:shd w:val="clear" w:color="auto" w:fill="auto"/>
          </w:tcPr>
          <w:p w:rsidR="00FC0CFE" w:rsidRPr="000A74B5" w:rsidRDefault="00FC0CFE" w:rsidP="00257830">
            <w:pPr>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FC0CFE" w:rsidRPr="000A74B5" w:rsidRDefault="00FC0CFE" w:rsidP="00257830">
            <w:pPr>
              <w:jc w:val="both"/>
              <w:rPr>
                <w:rFonts w:ascii="Times New Roman" w:hAnsi="Times New Roman"/>
                <w:sz w:val="24"/>
                <w:szCs w:val="24"/>
                <w:lang w:val="uk-UA"/>
              </w:rPr>
            </w:pPr>
          </w:p>
          <w:p w:rsidR="00FC0CFE" w:rsidRPr="000A74B5" w:rsidRDefault="00FC0CFE" w:rsidP="00257830">
            <w:pPr>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Pr>
                <w:rFonts w:ascii="Times New Roman" w:hAnsi="Times New Roman"/>
                <w:i/>
                <w:iCs/>
                <w:sz w:val="24"/>
                <w:szCs w:val="24"/>
                <w:lang w:val="uk-UA"/>
              </w:rPr>
              <w:t>1</w:t>
            </w:r>
          </w:p>
          <w:p w:rsidR="00FC0CFE" w:rsidRPr="000A74B5" w:rsidRDefault="00FC0CFE" w:rsidP="00257830">
            <w:pPr>
              <w:jc w:val="both"/>
              <w:rPr>
                <w:rFonts w:ascii="Times New Roman" w:hAnsi="Times New Roman"/>
                <w:lang w:val="uk-UA"/>
              </w:rPr>
            </w:pPr>
          </w:p>
          <w:p w:rsidR="00FC0CFE" w:rsidRPr="000A74B5" w:rsidRDefault="00FC0CFE" w:rsidP="00257830">
            <w:pPr>
              <w:jc w:val="center"/>
              <w:rPr>
                <w:rFonts w:ascii="Times New Roman" w:hAnsi="Times New Roman"/>
                <w:b/>
                <w:bCs/>
                <w:lang w:val="uk-UA"/>
              </w:rPr>
            </w:pPr>
            <w:r w:rsidRPr="000A74B5">
              <w:rPr>
                <w:rFonts w:ascii="Times New Roman" w:hAnsi="Times New Roman"/>
                <w:b/>
                <w:bCs/>
                <w:lang w:val="uk-UA"/>
              </w:rPr>
              <w:t>Довідка</w:t>
            </w:r>
          </w:p>
          <w:p w:rsidR="00FC0CFE" w:rsidRPr="000A74B5" w:rsidRDefault="00FC0CFE" w:rsidP="00257830">
            <w:pPr>
              <w:jc w:val="center"/>
              <w:rPr>
                <w:rFonts w:ascii="Times New Roman" w:hAnsi="Times New Roman"/>
                <w:b/>
                <w:bCs/>
                <w:lang w:val="uk-UA"/>
              </w:rPr>
            </w:pPr>
            <w:r w:rsidRPr="000A74B5">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FC0CFE" w:rsidRPr="000A74B5" w:rsidRDefault="00FC0CFE" w:rsidP="00257830">
            <w:pPr>
              <w:jc w:val="center"/>
              <w:rPr>
                <w:rFonts w:ascii="Times New Roman" w:hAnsi="Times New Roman"/>
                <w:lang w:val="uk-UA"/>
              </w:rPr>
            </w:pPr>
          </w:p>
          <w:p w:rsidR="00FC0CFE" w:rsidRPr="000A74B5" w:rsidRDefault="00FC0CFE" w:rsidP="00257830">
            <w:pPr>
              <w:jc w:val="both"/>
              <w:rPr>
                <w:rFonts w:ascii="Times New Roman" w:hAnsi="Times New Roman"/>
                <w:lang w:val="uk-UA"/>
              </w:rPr>
            </w:pPr>
            <w:r w:rsidRPr="000A74B5">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C0CFE" w:rsidRPr="000A74B5" w:rsidRDefault="00FC0CFE" w:rsidP="00257830">
            <w:pPr>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65"/>
              <w:gridCol w:w="1570"/>
              <w:gridCol w:w="1863"/>
            </w:tblGrid>
            <w:tr w:rsidR="00FC0CFE" w:rsidRPr="000A74B5" w:rsidTr="00257830">
              <w:tc>
                <w:tcPr>
                  <w:tcW w:w="592" w:type="dxa"/>
                  <w:shd w:val="clear" w:color="auto" w:fill="auto"/>
                  <w:vAlign w:val="center"/>
                </w:tcPr>
                <w:p w:rsidR="00FC0CFE" w:rsidRPr="000A74B5" w:rsidRDefault="00FC0CFE" w:rsidP="0025783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FC0CFE" w:rsidRPr="000A74B5" w:rsidRDefault="00FC0CFE" w:rsidP="0025783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FC0CFE" w:rsidRPr="000A74B5" w:rsidRDefault="00FC0CFE" w:rsidP="0025783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FC0CFE" w:rsidRPr="000A74B5" w:rsidRDefault="00FC0CFE" w:rsidP="0025783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FC0CFE" w:rsidRPr="000A74B5" w:rsidTr="00257830">
              <w:tc>
                <w:tcPr>
                  <w:tcW w:w="592"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r>
            <w:tr w:rsidR="00FC0CFE" w:rsidRPr="000A74B5" w:rsidTr="00257830">
              <w:tc>
                <w:tcPr>
                  <w:tcW w:w="592"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r>
            <w:tr w:rsidR="00FC0CFE" w:rsidRPr="000A74B5" w:rsidTr="00257830">
              <w:trPr>
                <w:trHeight w:val="53"/>
              </w:trPr>
              <w:tc>
                <w:tcPr>
                  <w:tcW w:w="592"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r>
          </w:tbl>
          <w:p w:rsidR="00FC0CFE" w:rsidRPr="000A74B5" w:rsidRDefault="00FC0CFE" w:rsidP="00257830">
            <w:pPr>
              <w:jc w:val="center"/>
              <w:rPr>
                <w:rFonts w:ascii="Times New Roman" w:hAnsi="Times New Roman"/>
                <w:b/>
                <w:bCs/>
                <w:sz w:val="24"/>
                <w:szCs w:val="24"/>
              </w:rPr>
            </w:pPr>
          </w:p>
        </w:tc>
      </w:tr>
      <w:tr w:rsidR="00FC0CFE" w:rsidTr="00257830">
        <w:tc>
          <w:tcPr>
            <w:tcW w:w="0" w:type="auto"/>
          </w:tcPr>
          <w:p w:rsidR="00FC0CFE" w:rsidRDefault="00FC0CFE" w:rsidP="00257830">
            <w:pPr>
              <w:rPr>
                <w:lang w:val="uk-UA"/>
              </w:rPr>
            </w:pPr>
          </w:p>
        </w:tc>
        <w:tc>
          <w:tcPr>
            <w:tcW w:w="2798" w:type="dxa"/>
          </w:tcPr>
          <w:p w:rsidR="00FC0CFE" w:rsidRDefault="00FC0CFE" w:rsidP="00257830">
            <w:pPr>
              <w:rPr>
                <w:lang w:val="uk-UA"/>
              </w:rPr>
            </w:pPr>
          </w:p>
        </w:tc>
        <w:tc>
          <w:tcPr>
            <w:tcW w:w="6089" w:type="dxa"/>
          </w:tcPr>
          <w:p w:rsidR="00FC0CFE" w:rsidRDefault="00FC0CFE" w:rsidP="00257830">
            <w:pPr>
              <w:rPr>
                <w:lang w:val="uk-UA"/>
              </w:rPr>
            </w:pPr>
          </w:p>
        </w:tc>
      </w:tr>
    </w:tbl>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FC0CFE" w:rsidRDefault="00FC0CFE" w:rsidP="00FC0CFE">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FC0CFE" w:rsidRPr="00CE18C2" w:rsidTr="00257830">
        <w:tc>
          <w:tcPr>
            <w:tcW w:w="503"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257830">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257830">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C0CFE" w:rsidRDefault="00FC0CFE" w:rsidP="00257830">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257830">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CE18C2"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CE18C2"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CFE" w:rsidRPr="00CE18C2"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hAnsi="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rFonts w:ascii="Times New Roman" w:hAnsi="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C0CFE" w:rsidRDefault="00FC0CFE" w:rsidP="00257830">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rsidR="00FC0CFE" w:rsidRDefault="00FC0CFE" w:rsidP="00257830">
            <w:pPr>
              <w:jc w:val="both"/>
              <w:rPr>
                <w:rFonts w:ascii="Times New Roman" w:hAnsi="Times New Roman"/>
                <w:sz w:val="24"/>
                <w:szCs w:val="24"/>
                <w:lang w:val="uk-UA" w:eastAsia="ru-RU"/>
              </w:rPr>
            </w:pPr>
            <w:r w:rsidRPr="00121915">
              <w:rPr>
                <w:rFonts w:ascii="Times New Roman" w:hAnsi="Times New Roman"/>
                <w:i/>
                <w:iCs/>
                <w:sz w:val="24"/>
                <w:szCs w:val="24"/>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FC0CFE" w:rsidRDefault="00FC0CFE" w:rsidP="00257830">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CE18C2"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C0CFE" w:rsidRPr="00CE18C2"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Pr>
                <w:rFonts w:ascii="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FC0CFE" w:rsidRDefault="00FC0CFE" w:rsidP="00FC0CFE">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C0CFE" w:rsidRDefault="00FC0CFE" w:rsidP="00257830">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FC0CFE" w:rsidRDefault="00FC0CFE" w:rsidP="00FC0CFE">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Pr>
                <w:rFonts w:ascii="Times New Roman" w:hAnsi="Times New Roman"/>
                <w:sz w:val="24"/>
                <w:szCs w:val="24"/>
                <w:lang w:val="uk-UA" w:eastAsia="ru-RU"/>
              </w:rPr>
              <w:lastRenderedPageBreak/>
              <w:t>санкції у вигляді штрафів та/або відшкодування збитків - протягом трьох років з дати дострокового розірвання такого договору</w:t>
            </w:r>
          </w:p>
          <w:p w:rsidR="00FC0CFE" w:rsidRDefault="00FC0CFE" w:rsidP="00257830">
            <w:pPr>
              <w:rPr>
                <w:rFonts w:ascii="Times New Roman" w:hAnsi="Times New Roman"/>
                <w:sz w:val="24"/>
                <w:szCs w:val="24"/>
                <w:lang w:val="uk-UA" w:eastAsia="ru-RU"/>
              </w:rPr>
            </w:pPr>
          </w:p>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FC0CFE" w:rsidRDefault="00FC0CFE" w:rsidP="00257830">
            <w:pPr>
              <w:rPr>
                <w:rFonts w:ascii="Times New Roman" w:hAnsi="Times New Roman"/>
                <w:sz w:val="24"/>
                <w:szCs w:val="24"/>
                <w:lang w:val="uk-UA" w:eastAsia="ru-RU"/>
              </w:rPr>
            </w:pPr>
          </w:p>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C0CFE" w:rsidRDefault="00FC0CFE" w:rsidP="00FC0CFE">
      <w:pPr>
        <w:jc w:val="center"/>
        <w:rPr>
          <w:rFonts w:ascii="Times New Roman" w:hAnsi="Times New Roman"/>
          <w:b/>
          <w:bCs/>
          <w:sz w:val="24"/>
          <w:szCs w:val="24"/>
          <w:lang w:val="uk-UA"/>
        </w:rPr>
      </w:pP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C0CFE" w:rsidRDefault="00FC0CFE" w:rsidP="00FC0CFE">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FC0CFE" w:rsidRDefault="00FC0CFE" w:rsidP="00FC0CFE">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CFE" w:rsidRDefault="00FC0CFE" w:rsidP="00FC0CFE">
      <w:pPr>
        <w:jc w:val="both"/>
        <w:rPr>
          <w:rFonts w:ascii="Times New Roman" w:hAnsi="Times New Roman"/>
          <w:sz w:val="24"/>
          <w:szCs w:val="24"/>
          <w:lang w:val="uk-UA"/>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roofErr w:type="spellStart"/>
      <w:r w:rsidRPr="009F3186">
        <w:rPr>
          <w:rFonts w:ascii="Times New Roman" w:eastAsia="Segoe UI" w:hAnsi="Times New Roman"/>
          <w:b/>
          <w:color w:val="000000"/>
          <w:kern w:val="3"/>
          <w:sz w:val="24"/>
          <w:szCs w:val="24"/>
          <w:lang w:eastAsia="zh-CN" w:bidi="hi-IN"/>
        </w:rPr>
        <w:t>Перелік</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документів</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які</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надаються</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Учасниками</w:t>
      </w:r>
      <w:proofErr w:type="spellEnd"/>
      <w:r w:rsidRPr="009F3186">
        <w:rPr>
          <w:rFonts w:ascii="Times New Roman" w:eastAsia="Segoe UI" w:hAnsi="Times New Roman"/>
          <w:b/>
          <w:color w:val="000000"/>
          <w:kern w:val="3"/>
          <w:sz w:val="24"/>
          <w:szCs w:val="24"/>
          <w:lang w:eastAsia="zh-CN" w:bidi="hi-IN"/>
        </w:rPr>
        <w:t xml:space="preserve"> для </w:t>
      </w:r>
      <w:proofErr w:type="spellStart"/>
      <w:r w:rsidRPr="009F3186">
        <w:rPr>
          <w:rFonts w:ascii="Times New Roman" w:eastAsia="Segoe UI" w:hAnsi="Times New Roman"/>
          <w:b/>
          <w:color w:val="000000"/>
          <w:kern w:val="3"/>
          <w:sz w:val="24"/>
          <w:szCs w:val="24"/>
          <w:lang w:eastAsia="zh-CN" w:bidi="hi-IN"/>
        </w:rPr>
        <w:t>підтвердження</w:t>
      </w:r>
      <w:proofErr w:type="spellEnd"/>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en-US" w:eastAsia="zh-CN" w:bidi="hi-IN"/>
        </w:rPr>
      </w:pPr>
      <w:proofErr w:type="spellStart"/>
      <w:r w:rsidRPr="009F3186">
        <w:rPr>
          <w:rFonts w:ascii="Times New Roman" w:eastAsia="Segoe UI" w:hAnsi="Times New Roman"/>
          <w:b/>
          <w:color w:val="000000"/>
          <w:kern w:val="3"/>
          <w:sz w:val="24"/>
          <w:szCs w:val="24"/>
          <w:lang w:val="en-US" w:eastAsia="zh-CN" w:bidi="hi-IN"/>
        </w:rPr>
        <w:t>відповідності</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вимогам</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тендерної</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документації</w:t>
      </w:r>
      <w:proofErr w:type="spellEnd"/>
      <w:r w:rsidRPr="009F3186">
        <w:rPr>
          <w:rFonts w:ascii="Times New Roman" w:eastAsia="Segoe UI" w:hAnsi="Times New Roman"/>
          <w:b/>
          <w:color w:val="000000"/>
          <w:kern w:val="3"/>
          <w:sz w:val="24"/>
          <w:szCs w:val="24"/>
          <w:lang w:val="en-US" w:eastAsia="zh-CN" w:bidi="hi-IN"/>
        </w:rPr>
        <w:t xml:space="preserve"> </w:t>
      </w:r>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p>
    <w:tbl>
      <w:tblPr>
        <w:tblW w:w="9895" w:type="dxa"/>
        <w:tblInd w:w="-20" w:type="dxa"/>
        <w:tblLayout w:type="fixed"/>
        <w:tblLook w:val="0000" w:firstRow="0" w:lastRow="0" w:firstColumn="0" w:lastColumn="0" w:noHBand="0" w:noVBand="0"/>
      </w:tblPr>
      <w:tblGrid>
        <w:gridCol w:w="657"/>
        <w:gridCol w:w="9238"/>
      </w:tblGrid>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1.1. </w:t>
            </w:r>
            <w:proofErr w:type="spellStart"/>
            <w:r w:rsidRPr="00005C16">
              <w:rPr>
                <w:rFonts w:ascii="Times New Roman" w:eastAsia="Segoe UI" w:hAnsi="Times New Roman"/>
                <w:color w:val="000000"/>
                <w:kern w:val="3"/>
                <w:lang w:eastAsia="zh-CN" w:bidi="hi-IN"/>
              </w:rPr>
              <w:t>Довідка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складена</w:t>
            </w:r>
            <w:proofErr w:type="spellEnd"/>
            <w:r w:rsidRPr="00005C16">
              <w:rPr>
                <w:rFonts w:ascii="Times New Roman" w:eastAsia="Segoe UI" w:hAnsi="Times New Roman"/>
                <w:color w:val="000000"/>
                <w:kern w:val="3"/>
                <w:lang w:eastAsia="zh-CN" w:bidi="hi-IN"/>
              </w:rPr>
              <w:t xml:space="preserve"> у </w:t>
            </w:r>
            <w:proofErr w:type="spellStart"/>
            <w:r w:rsidRPr="00005C16">
              <w:rPr>
                <w:rFonts w:ascii="Times New Roman" w:eastAsia="Segoe UI" w:hAnsi="Times New Roman"/>
                <w:color w:val="000000"/>
                <w:kern w:val="3"/>
                <w:lang w:eastAsia="zh-CN" w:bidi="hi-IN"/>
              </w:rPr>
              <w:t>довільній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формі</w:t>
            </w:r>
            <w:proofErr w:type="spellEnd"/>
            <w:r w:rsidRPr="00005C16">
              <w:rPr>
                <w:rFonts w:ascii="Times New Roman" w:eastAsia="Segoe UI" w:hAnsi="Times New Roman"/>
                <w:color w:val="000000"/>
                <w:kern w:val="3"/>
                <w:lang w:eastAsia="zh-CN" w:bidi="hi-IN"/>
              </w:rPr>
              <w:t xml:space="preserve">, яка </w:t>
            </w:r>
            <w:proofErr w:type="spellStart"/>
            <w:r w:rsidRPr="00005C16">
              <w:rPr>
                <w:rFonts w:ascii="Times New Roman" w:eastAsia="Segoe UI" w:hAnsi="Times New Roman"/>
                <w:color w:val="000000"/>
                <w:kern w:val="3"/>
                <w:lang w:eastAsia="zh-CN" w:bidi="hi-IN"/>
              </w:rPr>
              <w:t>містить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відомості</w:t>
            </w:r>
            <w:proofErr w:type="spellEnd"/>
            <w:r w:rsidRPr="00005C16">
              <w:rPr>
                <w:rFonts w:ascii="Times New Roman" w:eastAsia="Segoe UI" w:hAnsi="Times New Roman"/>
                <w:color w:val="000000"/>
                <w:kern w:val="3"/>
                <w:lang w:eastAsia="zh-CN" w:bidi="hi-IN"/>
              </w:rPr>
              <w:t xml:space="preserve"> про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25783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а) </w:t>
            </w:r>
            <w:proofErr w:type="spellStart"/>
            <w:r w:rsidRPr="00005C16">
              <w:rPr>
                <w:rFonts w:ascii="Times New Roman" w:eastAsia="Segoe UI" w:hAnsi="Times New Roman"/>
                <w:color w:val="000000"/>
                <w:kern w:val="3"/>
                <w:lang w:eastAsia="zh-CN" w:bidi="hi-IN"/>
              </w:rPr>
              <w:t>реквізити</w:t>
            </w:r>
            <w:proofErr w:type="spellEnd"/>
            <w:r w:rsidRPr="00005C16">
              <w:rPr>
                <w:rFonts w:ascii="Times New Roman" w:eastAsia="Segoe UI" w:hAnsi="Times New Roman"/>
                <w:color w:val="000000"/>
                <w:kern w:val="3"/>
                <w:lang w:eastAsia="zh-CN" w:bidi="hi-IN"/>
              </w:rPr>
              <w:t xml:space="preserve"> (адреса - </w:t>
            </w:r>
            <w:proofErr w:type="spellStart"/>
            <w:r w:rsidRPr="00005C16">
              <w:rPr>
                <w:rFonts w:ascii="Times New Roman" w:eastAsia="Segoe UI" w:hAnsi="Times New Roman"/>
                <w:color w:val="000000"/>
                <w:kern w:val="3"/>
                <w:lang w:eastAsia="zh-CN" w:bidi="hi-IN"/>
              </w:rPr>
              <w:t>юридична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фактична</w:t>
            </w:r>
            <w:proofErr w:type="spellEnd"/>
            <w:r w:rsidRPr="00005C16">
              <w:rPr>
                <w:rFonts w:ascii="Times New Roman" w:eastAsia="Segoe UI" w:hAnsi="Times New Roman"/>
                <w:color w:val="000000"/>
                <w:kern w:val="3"/>
                <w:lang w:eastAsia="zh-CN" w:bidi="hi-IN"/>
              </w:rPr>
              <w:t xml:space="preserve">, телефон, факс, телефон для </w:t>
            </w:r>
            <w:proofErr w:type="spellStart"/>
            <w:r w:rsidRPr="00005C16">
              <w:rPr>
                <w:rFonts w:ascii="Times New Roman" w:eastAsia="Segoe UI" w:hAnsi="Times New Roman"/>
                <w:color w:val="000000"/>
                <w:kern w:val="3"/>
                <w:lang w:eastAsia="zh-CN" w:bidi="hi-IN"/>
              </w:rPr>
              <w:t>контактів</w:t>
            </w:r>
            <w:proofErr w:type="spellEnd"/>
            <w:r w:rsidRPr="00005C16">
              <w:rPr>
                <w:rFonts w:ascii="Times New Roman" w:eastAsia="Segoe UI" w:hAnsi="Times New Roman"/>
                <w:color w:val="000000"/>
                <w:kern w:val="3"/>
                <w:lang w:eastAsia="zh-CN" w:bidi="hi-IN"/>
              </w:rPr>
              <w:t xml:space="preserve">); б) </w:t>
            </w:r>
            <w:proofErr w:type="spellStart"/>
            <w:r w:rsidRPr="00005C16">
              <w:rPr>
                <w:rFonts w:ascii="Times New Roman" w:eastAsia="Segoe UI" w:hAnsi="Times New Roman"/>
                <w:color w:val="000000"/>
                <w:kern w:val="3"/>
                <w:lang w:eastAsia="zh-CN" w:bidi="hi-IN"/>
              </w:rPr>
              <w:t>керівництво</w:t>
            </w:r>
            <w:proofErr w:type="spellEnd"/>
            <w:r w:rsidRPr="00005C16">
              <w:rPr>
                <w:rFonts w:ascii="Times New Roman" w:eastAsia="Segoe UI" w:hAnsi="Times New Roman"/>
                <w:color w:val="000000"/>
                <w:kern w:val="3"/>
                <w:lang w:eastAsia="zh-CN" w:bidi="hi-IN"/>
              </w:rPr>
              <w:t xml:space="preserve"> (посада, </w:t>
            </w:r>
            <w:proofErr w:type="spellStart"/>
            <w:r w:rsidRPr="00005C16">
              <w:rPr>
                <w:rFonts w:ascii="Times New Roman" w:eastAsia="Segoe UI" w:hAnsi="Times New Roman"/>
                <w:color w:val="000000"/>
                <w:kern w:val="3"/>
                <w:lang w:eastAsia="zh-CN" w:bidi="hi-IN"/>
              </w:rPr>
              <w:t>ім'я</w:t>
            </w:r>
            <w:proofErr w:type="spellEnd"/>
            <w:r w:rsidRPr="00005C16">
              <w:rPr>
                <w:rFonts w:ascii="Times New Roman" w:eastAsia="Segoe UI" w:hAnsi="Times New Roman"/>
                <w:color w:val="000000"/>
                <w:kern w:val="3"/>
                <w:lang w:eastAsia="zh-CN" w:bidi="hi-IN"/>
              </w:rPr>
              <w:t xml:space="preserve">, по </w:t>
            </w:r>
            <w:proofErr w:type="spellStart"/>
            <w:r w:rsidRPr="00005C16">
              <w:rPr>
                <w:rFonts w:ascii="Times New Roman" w:eastAsia="Segoe UI" w:hAnsi="Times New Roman"/>
                <w:color w:val="000000"/>
                <w:kern w:val="3"/>
                <w:lang w:eastAsia="zh-CN" w:bidi="hi-IN"/>
              </w:rPr>
              <w:t>батькові</w:t>
            </w:r>
            <w:proofErr w:type="spellEnd"/>
            <w:r w:rsidRPr="00005C16">
              <w:rPr>
                <w:rFonts w:ascii="Times New Roman" w:eastAsia="Segoe UI" w:hAnsi="Times New Roman"/>
                <w:color w:val="000000"/>
                <w:kern w:val="3"/>
                <w:lang w:eastAsia="zh-CN" w:bidi="hi-IN"/>
              </w:rPr>
              <w:t xml:space="preserve">, телефон для </w:t>
            </w:r>
            <w:proofErr w:type="spellStart"/>
            <w:r w:rsidRPr="00005C16">
              <w:rPr>
                <w:rFonts w:ascii="Times New Roman" w:eastAsia="Segoe UI" w:hAnsi="Times New Roman"/>
                <w:color w:val="000000"/>
                <w:kern w:val="3"/>
                <w:lang w:eastAsia="zh-CN" w:bidi="hi-IN"/>
              </w:rPr>
              <w:t>контактів</w:t>
            </w:r>
            <w:proofErr w:type="spellEnd"/>
            <w:r w:rsidRPr="00005C16">
              <w:rPr>
                <w:rFonts w:ascii="Times New Roman" w:eastAsia="Segoe UI" w:hAnsi="Times New Roman"/>
                <w:color w:val="000000"/>
                <w:kern w:val="3"/>
                <w:lang w:eastAsia="zh-CN" w:bidi="hi-IN"/>
              </w:rPr>
              <w:t xml:space="preserve">) - для </w:t>
            </w:r>
            <w:proofErr w:type="spellStart"/>
            <w:r w:rsidRPr="00005C16">
              <w:rPr>
                <w:rFonts w:ascii="Times New Roman" w:eastAsia="Segoe UI" w:hAnsi="Times New Roman"/>
                <w:color w:val="000000"/>
                <w:kern w:val="3"/>
                <w:lang w:eastAsia="zh-CN" w:bidi="hi-IN"/>
              </w:rPr>
              <w:t>юридичних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осіб</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суб'єктів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підприємницької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діяльності</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25783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в) форма </w:t>
            </w:r>
            <w:proofErr w:type="spellStart"/>
            <w:r w:rsidRPr="00005C16">
              <w:rPr>
                <w:rFonts w:ascii="Times New Roman" w:eastAsia="Segoe UI" w:hAnsi="Times New Roman"/>
                <w:color w:val="000000"/>
                <w:kern w:val="3"/>
                <w:lang w:eastAsia="zh-CN" w:bidi="hi-IN"/>
              </w:rPr>
              <w:t>власності</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правовий</w:t>
            </w:r>
            <w:proofErr w:type="spellEnd"/>
            <w:r w:rsidRPr="00005C16">
              <w:rPr>
                <w:rFonts w:ascii="Times New Roman" w:eastAsia="Segoe UI" w:hAnsi="Times New Roman"/>
                <w:color w:val="000000"/>
                <w:kern w:val="3"/>
                <w:lang w:eastAsia="zh-CN" w:bidi="hi-IN"/>
              </w:rPr>
              <w:t xml:space="preserve"> статус, </w:t>
            </w:r>
            <w:proofErr w:type="spellStart"/>
            <w:r w:rsidRPr="00005C16">
              <w:rPr>
                <w:rFonts w:ascii="Times New Roman" w:eastAsia="Segoe UI" w:hAnsi="Times New Roman"/>
                <w:color w:val="000000"/>
                <w:kern w:val="3"/>
                <w:lang w:eastAsia="zh-CN" w:bidi="hi-IN"/>
              </w:rPr>
              <w:t>організаційно-правова</w:t>
            </w:r>
            <w:proofErr w:type="spellEnd"/>
            <w:r w:rsidRPr="00005C16">
              <w:rPr>
                <w:rFonts w:ascii="Times New Roman" w:eastAsia="Segoe UI" w:hAnsi="Times New Roman"/>
                <w:color w:val="000000"/>
                <w:kern w:val="3"/>
                <w:lang w:eastAsia="zh-CN" w:bidi="hi-IN"/>
              </w:rPr>
              <w:t xml:space="preserve"> форма (для </w:t>
            </w:r>
            <w:proofErr w:type="spellStart"/>
            <w:r w:rsidRPr="00005C16">
              <w:rPr>
                <w:rFonts w:ascii="Times New Roman" w:eastAsia="Segoe UI" w:hAnsi="Times New Roman"/>
                <w:color w:val="000000"/>
                <w:kern w:val="3"/>
                <w:lang w:eastAsia="zh-CN" w:bidi="hi-IN"/>
              </w:rPr>
              <w:t>юридичних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осіб</w:t>
            </w:r>
            <w:proofErr w:type="spellEnd"/>
            <w:r w:rsidRPr="00005C16">
              <w:rPr>
                <w:rFonts w:ascii="Times New Roman" w:eastAsia="Segoe UI" w:hAnsi="Times New Roman"/>
                <w:color w:val="000000"/>
                <w:kern w:val="3"/>
                <w:lang w:eastAsia="zh-CN" w:bidi="hi-IN"/>
              </w:rPr>
              <w:t>).</w:t>
            </w:r>
          </w:p>
        </w:tc>
      </w:tr>
      <w:tr w:rsidR="00FC0CFE" w:rsidRPr="009F3186" w:rsidTr="00257830">
        <w:trPr>
          <w:trHeight w:val="1593"/>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Повноваження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щодо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тендерної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пропозиції</w:t>
            </w:r>
            <w:proofErr w:type="spellEnd"/>
            <w:r w:rsidRPr="00005C16">
              <w:rPr>
                <w:rFonts w:ascii="Times New Roman" w:eastAsia="Segoe UI" w:hAnsi="Times New Roman"/>
                <w:color w:val="000000"/>
                <w:kern w:val="3"/>
                <w:lang w:eastAsia="zh-CN" w:bidi="hi-IN"/>
              </w:rPr>
              <w:t xml:space="preserve"> та договору за результатами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уповноваженої</w:t>
            </w:r>
            <w:proofErr w:type="spellEnd"/>
            <w:r w:rsidRPr="00005C16">
              <w:rPr>
                <w:rFonts w:ascii="Times New Roman" w:eastAsia="Segoe UI" w:hAnsi="Times New Roman"/>
                <w:color w:val="000000"/>
                <w:kern w:val="3"/>
                <w:lang w:eastAsia="zh-CN" w:bidi="hi-IN"/>
              </w:rPr>
              <w:t xml:space="preserve"> особи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процедури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підтверджуються</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25783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 для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 документом, </w:t>
            </w:r>
            <w:proofErr w:type="spellStart"/>
            <w:r w:rsidRPr="00005C16">
              <w:rPr>
                <w:rFonts w:ascii="Times New Roman" w:eastAsia="Segoe UI" w:hAnsi="Times New Roman"/>
                <w:color w:val="000000"/>
                <w:kern w:val="3"/>
                <w:lang w:eastAsia="zh-CN" w:bidi="hi-IN"/>
              </w:rPr>
              <w:t>який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підтверджує</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обрання</w:t>
            </w:r>
            <w:proofErr w:type="spellEnd"/>
            <w:r w:rsidRPr="00005C16">
              <w:rPr>
                <w:rFonts w:ascii="Times New Roman" w:eastAsia="Segoe UI" w:hAnsi="Times New Roman"/>
                <w:color w:val="000000"/>
                <w:kern w:val="3"/>
                <w:lang w:eastAsia="zh-CN" w:bidi="hi-IN"/>
              </w:rPr>
              <w:t>/</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право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відповідно</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установчих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протоколу </w:t>
            </w:r>
            <w:proofErr w:type="spellStart"/>
            <w:r w:rsidRPr="00005C16">
              <w:rPr>
                <w:rFonts w:ascii="Times New Roman" w:eastAsia="Segoe UI" w:hAnsi="Times New Roman"/>
                <w:color w:val="000000"/>
                <w:kern w:val="3"/>
                <w:lang w:eastAsia="zh-CN" w:bidi="hi-IN"/>
              </w:rPr>
              <w:t>зборів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засновників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підприємства</w:t>
            </w:r>
            <w:proofErr w:type="spellEnd"/>
            <w:r w:rsidRPr="00005C16">
              <w:rPr>
                <w:rFonts w:ascii="Times New Roman" w:eastAsia="Segoe UI" w:hAnsi="Times New Roman"/>
                <w:color w:val="000000"/>
                <w:kern w:val="3"/>
                <w:lang w:eastAsia="zh-CN" w:bidi="hi-IN"/>
              </w:rPr>
              <w:t xml:space="preserve">, наказ про </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підприємстві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тощо</w:t>
            </w:r>
            <w:proofErr w:type="spellEnd"/>
            <w:r w:rsidRPr="00005C16">
              <w:rPr>
                <w:rFonts w:ascii="Times New Roman" w:eastAsia="Segoe UI" w:hAnsi="Times New Roman"/>
                <w:color w:val="000000"/>
                <w:kern w:val="3"/>
                <w:lang w:eastAsia="zh-CN" w:bidi="hi-IN"/>
              </w:rPr>
              <w:t>);</w:t>
            </w:r>
          </w:p>
          <w:p w:rsidR="00FC0CFE" w:rsidRPr="00005C16" w:rsidRDefault="00FC0CFE" w:rsidP="0025783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 для особи (яка не є </w:t>
            </w:r>
            <w:proofErr w:type="spellStart"/>
            <w:r w:rsidRPr="00005C16">
              <w:rPr>
                <w:rFonts w:ascii="Times New Roman" w:eastAsia="Segoe UI" w:hAnsi="Times New Roman"/>
                <w:color w:val="000000"/>
                <w:kern w:val="3"/>
                <w:lang w:eastAsia="zh-CN" w:bidi="hi-IN"/>
              </w:rPr>
              <w:t>керівником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яку </w:t>
            </w:r>
            <w:proofErr w:type="spellStart"/>
            <w:r w:rsidRPr="00005C16">
              <w:rPr>
                <w:rFonts w:ascii="Times New Roman" w:eastAsia="Segoe UI" w:hAnsi="Times New Roman"/>
                <w:color w:val="000000"/>
                <w:kern w:val="3"/>
                <w:lang w:eastAsia="zh-CN" w:bidi="hi-IN"/>
              </w:rPr>
              <w:t>уповноважено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учасником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представляти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інтереси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w:t>
            </w:r>
            <w:proofErr w:type="spellEnd"/>
            <w:r w:rsidRPr="00005C16">
              <w:rPr>
                <w:rFonts w:ascii="Times New Roman" w:eastAsia="Segoe UI" w:hAnsi="Times New Roman"/>
                <w:color w:val="000000"/>
                <w:kern w:val="3"/>
                <w:lang w:eastAsia="zh-CN" w:bidi="hi-IN"/>
              </w:rPr>
              <w:t xml:space="preserve"> час </w:t>
            </w:r>
            <w:proofErr w:type="spellStart"/>
            <w:r w:rsidRPr="00005C16">
              <w:rPr>
                <w:rFonts w:ascii="Times New Roman" w:eastAsia="Segoe UI" w:hAnsi="Times New Roman"/>
                <w:color w:val="000000"/>
                <w:kern w:val="3"/>
                <w:lang w:eastAsia="zh-CN" w:bidi="hi-IN"/>
              </w:rPr>
              <w:t>проведення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процедури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w:t>
            </w:r>
          </w:p>
          <w:p w:rsidR="00FC0CFE" w:rsidRPr="00005C16" w:rsidRDefault="00FC0CFE" w:rsidP="00FC0CFE">
            <w:pPr>
              <w:widowControl w:val="0"/>
              <w:numPr>
                <w:ilvl w:val="0"/>
                <w:numId w:val="38"/>
              </w:numPr>
              <w:suppressAutoHyphens/>
              <w:autoSpaceDN w:val="0"/>
              <w:spacing w:after="0" w:line="240" w:lineRule="auto"/>
              <w:ind w:left="699"/>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документ, </w:t>
            </w:r>
            <w:proofErr w:type="spellStart"/>
            <w:r w:rsidRPr="00005C16">
              <w:rPr>
                <w:rFonts w:ascii="Times New Roman" w:eastAsia="Segoe UI" w:hAnsi="Times New Roman"/>
                <w:color w:val="000000"/>
                <w:kern w:val="3"/>
                <w:lang w:eastAsia="zh-CN" w:bidi="hi-IN"/>
              </w:rPr>
              <w:t>який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підтверджує</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обрання</w:t>
            </w:r>
            <w:proofErr w:type="spellEnd"/>
            <w:r w:rsidRPr="00005C16">
              <w:rPr>
                <w:rFonts w:ascii="Times New Roman" w:eastAsia="Segoe UI" w:hAnsi="Times New Roman"/>
                <w:color w:val="000000"/>
                <w:kern w:val="3"/>
                <w:lang w:eastAsia="zh-CN" w:bidi="hi-IN"/>
              </w:rPr>
              <w:t>/</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право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відповідно</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установчих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протоколу </w:t>
            </w:r>
            <w:proofErr w:type="spellStart"/>
            <w:r w:rsidRPr="00005C16">
              <w:rPr>
                <w:rFonts w:ascii="Times New Roman" w:eastAsia="Segoe UI" w:hAnsi="Times New Roman"/>
                <w:color w:val="000000"/>
                <w:kern w:val="3"/>
                <w:lang w:eastAsia="zh-CN" w:bidi="hi-IN"/>
              </w:rPr>
              <w:t>зборів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засновників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підприємства</w:t>
            </w:r>
            <w:proofErr w:type="spellEnd"/>
            <w:r w:rsidRPr="00005C16">
              <w:rPr>
                <w:rFonts w:ascii="Times New Roman" w:eastAsia="Segoe UI" w:hAnsi="Times New Roman"/>
                <w:color w:val="000000"/>
                <w:kern w:val="3"/>
                <w:lang w:eastAsia="zh-CN" w:bidi="hi-IN"/>
              </w:rPr>
              <w:t xml:space="preserve">, наказ про </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підприємстві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тощо</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FC0CFE">
            <w:pPr>
              <w:widowControl w:val="0"/>
              <w:numPr>
                <w:ilvl w:val="0"/>
                <w:numId w:val="38"/>
              </w:numPr>
              <w:suppressAutoHyphens/>
              <w:autoSpaceDN w:val="0"/>
              <w:spacing w:after="0" w:line="240" w:lineRule="auto"/>
              <w:ind w:left="699"/>
              <w:contextualSpacing/>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довіреність</w:t>
            </w:r>
            <w:proofErr w:type="spellEnd"/>
            <w:r w:rsidRPr="00005C16">
              <w:rPr>
                <w:rFonts w:ascii="Times New Roman" w:eastAsia="Segoe UI" w:hAnsi="Times New Roman"/>
                <w:color w:val="000000"/>
                <w:kern w:val="3"/>
                <w:lang w:eastAsia="zh-CN" w:bidi="hi-IN"/>
              </w:rPr>
              <w:t xml:space="preserve">, оформлена у </w:t>
            </w:r>
            <w:proofErr w:type="spellStart"/>
            <w:r w:rsidRPr="00005C16">
              <w:rPr>
                <w:rFonts w:ascii="Times New Roman" w:eastAsia="Segoe UI" w:hAnsi="Times New Roman"/>
                <w:color w:val="000000"/>
                <w:kern w:val="3"/>
                <w:lang w:eastAsia="zh-CN" w:bidi="hi-IN"/>
              </w:rPr>
              <w:t>відповідності</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вимог</w:t>
            </w:r>
            <w:proofErr w:type="spellEnd"/>
            <w:r w:rsidRPr="00005C16">
              <w:rPr>
                <w:rFonts w:ascii="Times New Roman" w:eastAsia="Segoe UI" w:hAnsi="Times New Roman"/>
                <w:color w:val="000000"/>
                <w:kern w:val="3"/>
                <w:lang w:eastAsia="zh-CN" w:bidi="hi-IN"/>
              </w:rPr>
              <w:t xml:space="preserve"> чинного </w:t>
            </w:r>
            <w:proofErr w:type="spellStart"/>
            <w:r w:rsidRPr="00005C16">
              <w:rPr>
                <w:rFonts w:ascii="Times New Roman" w:eastAsia="Segoe UI" w:hAnsi="Times New Roman"/>
                <w:color w:val="000000"/>
                <w:kern w:val="3"/>
                <w:lang w:eastAsia="zh-CN" w:bidi="hi-IN"/>
              </w:rPr>
              <w:t>законодавства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із</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зазначенням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обсягу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повноважень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прізвища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ім'я</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по-батькові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уповноваженої</w:t>
            </w:r>
            <w:proofErr w:type="spellEnd"/>
            <w:r w:rsidRPr="00005C16">
              <w:rPr>
                <w:rFonts w:ascii="Times New Roman" w:eastAsia="Segoe UI" w:hAnsi="Times New Roman"/>
                <w:color w:val="000000"/>
                <w:kern w:val="3"/>
                <w:lang w:eastAsia="zh-CN" w:bidi="hi-IN"/>
              </w:rPr>
              <w:t xml:space="preserve"> особи, </w:t>
            </w:r>
            <w:proofErr w:type="spellStart"/>
            <w:r w:rsidRPr="00005C16">
              <w:rPr>
                <w:rFonts w:ascii="Times New Roman" w:eastAsia="Segoe UI" w:hAnsi="Times New Roman"/>
                <w:color w:val="000000"/>
                <w:kern w:val="3"/>
                <w:lang w:eastAsia="zh-CN" w:bidi="hi-IN"/>
              </w:rPr>
              <w:t>терміну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довіреності</w:t>
            </w:r>
            <w:proofErr w:type="spellEnd"/>
            <w:r w:rsidRPr="00005C16">
              <w:rPr>
                <w:rFonts w:ascii="Times New Roman" w:eastAsia="Segoe UI" w:hAnsi="Times New Roman"/>
                <w:color w:val="000000"/>
                <w:kern w:val="3"/>
                <w:lang w:eastAsia="zh-CN" w:bidi="hi-IN"/>
              </w:rPr>
              <w:t>.</w:t>
            </w:r>
          </w:p>
          <w:p w:rsidR="00FC0CFE" w:rsidRPr="00005C16" w:rsidRDefault="00FC0CFE" w:rsidP="00257830">
            <w:pPr>
              <w:widowControl w:val="0"/>
              <w:suppressAutoHyphens/>
              <w:autoSpaceDN w:val="0"/>
              <w:spacing w:after="0" w:line="240" w:lineRule="auto"/>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У </w:t>
            </w:r>
            <w:proofErr w:type="spellStart"/>
            <w:r w:rsidRPr="00005C16">
              <w:rPr>
                <w:rFonts w:ascii="Times New Roman" w:eastAsia="Segoe UI" w:hAnsi="Times New Roman"/>
                <w:color w:val="000000"/>
                <w:kern w:val="3"/>
                <w:lang w:eastAsia="zh-CN" w:bidi="hi-IN"/>
              </w:rPr>
              <w:t>разі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якщо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тендерна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подається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об'єднанням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учасників</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неї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обов'язково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включається</w:t>
            </w:r>
            <w:proofErr w:type="spellEnd"/>
            <w:r w:rsidRPr="00005C16">
              <w:rPr>
                <w:rFonts w:ascii="Times New Roman" w:eastAsia="Segoe UI" w:hAnsi="Times New Roman"/>
                <w:color w:val="000000"/>
                <w:kern w:val="3"/>
                <w:lang w:eastAsia="zh-CN" w:bidi="hi-IN"/>
              </w:rPr>
              <w:t xml:space="preserve"> документ про </w:t>
            </w:r>
            <w:proofErr w:type="spellStart"/>
            <w:r w:rsidRPr="00005C16">
              <w:rPr>
                <w:rFonts w:ascii="Times New Roman" w:eastAsia="Segoe UI" w:hAnsi="Times New Roman"/>
                <w:color w:val="000000"/>
                <w:kern w:val="3"/>
                <w:lang w:eastAsia="zh-CN" w:bidi="hi-IN"/>
              </w:rPr>
              <w:t>створення</w:t>
            </w:r>
            <w:proofErr w:type="spellEnd"/>
            <w:r w:rsidRPr="00005C16">
              <w:rPr>
                <w:rFonts w:ascii="Times New Roman" w:eastAsia="Segoe UI" w:hAnsi="Times New Roman"/>
                <w:color w:val="000000"/>
                <w:kern w:val="3"/>
                <w:lang w:eastAsia="zh-CN" w:bidi="hi-IN"/>
              </w:rPr>
              <w:t xml:space="preserve"> такого </w:t>
            </w:r>
            <w:proofErr w:type="spellStart"/>
            <w:r w:rsidRPr="00005C16">
              <w:rPr>
                <w:rFonts w:ascii="Times New Roman" w:eastAsia="Segoe UI" w:hAnsi="Times New Roman"/>
                <w:color w:val="000000"/>
                <w:kern w:val="3"/>
                <w:lang w:eastAsia="zh-CN" w:bidi="hi-IN"/>
              </w:rPr>
              <w:t>об'єднання</w:t>
            </w:r>
            <w:proofErr w:type="spellEnd"/>
            <w:r w:rsidRPr="00005C16">
              <w:rPr>
                <w:rFonts w:ascii="Times New Roman" w:eastAsia="Segoe UI" w:hAnsi="Times New Roman"/>
                <w:color w:val="000000"/>
                <w:kern w:val="3"/>
                <w:lang w:eastAsia="zh-CN" w:bidi="hi-IN"/>
              </w:rPr>
              <w:t xml:space="preserve">.  </w:t>
            </w:r>
          </w:p>
        </w:tc>
      </w:tr>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3</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витягу</w:t>
            </w:r>
            <w:proofErr w:type="spellEnd"/>
            <w:r w:rsidRPr="00005C16">
              <w:rPr>
                <w:rFonts w:ascii="Times New Roman" w:eastAsia="Segoe UI" w:hAnsi="Times New Roman"/>
                <w:color w:val="000000"/>
                <w:kern w:val="3"/>
                <w:lang w:eastAsia="zh-CN" w:bidi="hi-IN"/>
              </w:rPr>
              <w:t xml:space="preserve"> з </w:t>
            </w:r>
            <w:proofErr w:type="spellStart"/>
            <w:r w:rsidRPr="00005C16">
              <w:rPr>
                <w:rFonts w:ascii="Times New Roman" w:eastAsia="Segoe UI" w:hAnsi="Times New Roman"/>
                <w:color w:val="000000"/>
                <w:kern w:val="3"/>
                <w:lang w:eastAsia="zh-CN" w:bidi="hi-IN"/>
              </w:rPr>
              <w:t>реєстру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платників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податку</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додану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вартість</w:t>
            </w:r>
            <w:proofErr w:type="spellEnd"/>
            <w:r w:rsidRPr="00005C16">
              <w:rPr>
                <w:rFonts w:ascii="Times New Roman" w:eastAsia="Segoe UI" w:hAnsi="Times New Roman"/>
                <w:color w:val="000000"/>
                <w:kern w:val="3"/>
                <w:lang w:eastAsia="zh-CN" w:bidi="hi-IN"/>
              </w:rPr>
              <w:t xml:space="preserve"> </w:t>
            </w:r>
            <w:r w:rsidRPr="00005C16">
              <w:rPr>
                <w:rFonts w:ascii="Times New Roman" w:eastAsia="Segoe UI" w:hAnsi="Times New Roman"/>
                <w:i/>
                <w:color w:val="000000"/>
                <w:kern w:val="3"/>
                <w:lang w:eastAsia="zh-CN" w:bidi="hi-IN"/>
              </w:rPr>
              <w:t xml:space="preserve">(для </w:t>
            </w:r>
            <w:proofErr w:type="spellStart"/>
            <w:r w:rsidRPr="00005C16">
              <w:rPr>
                <w:rFonts w:ascii="Times New Roman" w:eastAsia="Segoe UI" w:hAnsi="Times New Roman"/>
                <w:i/>
                <w:color w:val="000000"/>
                <w:kern w:val="3"/>
                <w:lang w:eastAsia="zh-CN" w:bidi="hi-IN"/>
              </w:rPr>
              <w:t>платників</w:t>
            </w:r>
            <w:proofErr w:type="spellEnd"/>
            <w:r w:rsidRPr="00005C16">
              <w:rPr>
                <w:rFonts w:ascii="Times New Roman" w:eastAsia="Segoe UI" w:hAnsi="Times New Roman"/>
                <w:i/>
                <w:color w:val="000000"/>
                <w:kern w:val="3"/>
                <w:lang w:eastAsia="zh-CN" w:bidi="hi-IN"/>
              </w:rPr>
              <w:t xml:space="preserve"> ПДВ).</w:t>
            </w:r>
          </w:p>
        </w:tc>
      </w:tr>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4</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витягу</w:t>
            </w:r>
            <w:proofErr w:type="spellEnd"/>
            <w:r w:rsidRPr="00005C16">
              <w:rPr>
                <w:rFonts w:ascii="Times New Roman" w:eastAsia="Segoe UI" w:hAnsi="Times New Roman"/>
                <w:color w:val="000000"/>
                <w:kern w:val="3"/>
                <w:lang w:eastAsia="zh-CN" w:bidi="hi-IN"/>
              </w:rPr>
              <w:t xml:space="preserve"> з </w:t>
            </w:r>
            <w:proofErr w:type="spellStart"/>
            <w:r w:rsidRPr="00005C16">
              <w:rPr>
                <w:rFonts w:ascii="Times New Roman" w:eastAsia="Segoe UI" w:hAnsi="Times New Roman"/>
                <w:color w:val="000000"/>
                <w:kern w:val="3"/>
                <w:lang w:eastAsia="zh-CN" w:bidi="hi-IN"/>
              </w:rPr>
              <w:t>реєстру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платників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єдиного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податку</w:t>
            </w:r>
            <w:proofErr w:type="spellEnd"/>
            <w:r w:rsidRPr="00005C16">
              <w:rPr>
                <w:rFonts w:ascii="Times New Roman" w:eastAsia="Segoe UI" w:hAnsi="Times New Roman"/>
                <w:color w:val="000000"/>
                <w:kern w:val="3"/>
                <w:lang w:eastAsia="zh-CN" w:bidi="hi-IN"/>
              </w:rPr>
              <w:t xml:space="preserve"> (</w:t>
            </w:r>
            <w:r w:rsidRPr="00005C16">
              <w:rPr>
                <w:rFonts w:ascii="Times New Roman" w:eastAsia="Segoe UI" w:hAnsi="Times New Roman"/>
                <w:i/>
                <w:color w:val="000000"/>
                <w:kern w:val="3"/>
                <w:lang w:eastAsia="zh-CN" w:bidi="hi-IN"/>
              </w:rPr>
              <w:t xml:space="preserve">для </w:t>
            </w:r>
            <w:proofErr w:type="spellStart"/>
            <w:r w:rsidRPr="00005C16">
              <w:rPr>
                <w:rFonts w:ascii="Times New Roman" w:eastAsia="Segoe UI" w:hAnsi="Times New Roman"/>
                <w:i/>
                <w:color w:val="000000"/>
                <w:kern w:val="3"/>
                <w:lang w:eastAsia="zh-CN" w:bidi="hi-IN"/>
              </w:rPr>
              <w:t>платників</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єдиного</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податку</w:t>
            </w:r>
            <w:proofErr w:type="spellEnd"/>
            <w:r w:rsidRPr="00005C16">
              <w:rPr>
                <w:rFonts w:ascii="Times New Roman" w:eastAsia="Segoe UI" w:hAnsi="Times New Roman"/>
                <w:color w:val="000000"/>
                <w:kern w:val="3"/>
                <w:lang w:eastAsia="zh-CN" w:bidi="hi-IN"/>
              </w:rPr>
              <w:t>).</w:t>
            </w:r>
          </w:p>
        </w:tc>
      </w:tr>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5</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Статуту </w:t>
            </w:r>
            <w:proofErr w:type="spellStart"/>
            <w:r w:rsidRPr="00005C16">
              <w:rPr>
                <w:rFonts w:ascii="Times New Roman" w:eastAsia="Segoe UI" w:hAnsi="Times New Roman"/>
                <w:color w:val="000000"/>
                <w:kern w:val="3"/>
                <w:lang w:eastAsia="zh-CN" w:bidi="hi-IN"/>
              </w:rPr>
              <w:t>або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іншого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установчого</w:t>
            </w:r>
            <w:proofErr w:type="spellEnd"/>
            <w:r w:rsidRPr="00005C16">
              <w:rPr>
                <w:rFonts w:ascii="Times New Roman" w:eastAsia="Segoe UI" w:hAnsi="Times New Roman"/>
                <w:color w:val="000000"/>
                <w:kern w:val="3"/>
                <w:lang w:eastAsia="zh-CN" w:bidi="hi-IN"/>
              </w:rPr>
              <w:t xml:space="preserve"> документу. </w:t>
            </w:r>
          </w:p>
        </w:tc>
      </w:tr>
      <w:tr w:rsidR="00FC0CFE" w:rsidRPr="00CE18C2"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6</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suppressLineNumbers/>
              <w:suppressAutoHyphens/>
              <w:spacing w:after="0" w:line="240" w:lineRule="auto"/>
              <w:jc w:val="both"/>
              <w:rPr>
                <w:rFonts w:ascii="Times New Roman" w:eastAsia="Times New Roman" w:hAnsi="Times New Roman"/>
                <w:lang w:val="uk-UA" w:eastAsia="zh-CN"/>
              </w:rPr>
            </w:pPr>
            <w:r w:rsidRPr="00005C16">
              <w:rPr>
                <w:rFonts w:ascii="Times New Roman" w:eastAsia="Times New Roman" w:hAnsi="Times New Roman"/>
                <w:lang w:val="uk-UA" w:eastAsia="zh-CN"/>
              </w:rPr>
              <w:t xml:space="preserve">Завірена копія паспорту </w:t>
            </w:r>
            <w:r w:rsidRPr="00005C16">
              <w:rPr>
                <w:rFonts w:ascii="Times New Roman" w:eastAsia="Times New Roman" w:hAnsi="Times New Roman"/>
                <w:i/>
                <w:lang w:val="uk-UA" w:eastAsia="zh-CN"/>
              </w:rPr>
              <w:t>(для фізичних осіб-підприємців та фізичних осіб)</w:t>
            </w:r>
          </w:p>
        </w:tc>
      </w:tr>
      <w:tr w:rsidR="00FC0CFE" w:rsidRPr="00CE18C2"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7</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suppressLineNumbers/>
              <w:suppressAutoHyphens/>
              <w:spacing w:after="0" w:line="240" w:lineRule="auto"/>
              <w:jc w:val="both"/>
              <w:rPr>
                <w:rFonts w:ascii="Times New Roman" w:eastAsia="Times New Roman" w:hAnsi="Times New Roman"/>
                <w:lang w:val="uk-UA" w:eastAsia="zh-CN"/>
              </w:rPr>
            </w:pPr>
            <w:r w:rsidRPr="00005C16">
              <w:rPr>
                <w:rFonts w:ascii="Times New Roman" w:eastAsia="Times New Roman" w:hAnsi="Times New Roman"/>
                <w:lang w:val="uk-UA" w:eastAsia="zh-CN"/>
              </w:rPr>
              <w:t xml:space="preserve">Завірена копія довідки про присвоєння ідентифікаційного коду </w:t>
            </w:r>
            <w:r w:rsidRPr="00005C16">
              <w:rPr>
                <w:rFonts w:ascii="Times New Roman" w:eastAsia="Times New Roman" w:hAnsi="Times New Roman"/>
                <w:i/>
                <w:lang w:val="uk-UA" w:eastAsia="zh-CN"/>
              </w:rPr>
              <w:t>(для фізичних осіб-підприємців та фізичних осіб)</w:t>
            </w:r>
          </w:p>
        </w:tc>
      </w:tr>
      <w:tr w:rsidR="00FC0CFE" w:rsidRPr="00CE18C2"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8</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A43AE0" w:rsidRDefault="00FC0CFE" w:rsidP="00257830">
            <w:pPr>
              <w:widowControl w:val="0"/>
              <w:suppressAutoHyphens/>
              <w:autoSpaceDN w:val="0"/>
              <w:spacing w:after="0" w:line="240" w:lineRule="auto"/>
              <w:jc w:val="both"/>
              <w:textAlignment w:val="baseline"/>
              <w:rPr>
                <w:rFonts w:ascii="Times New Roman" w:eastAsia="Segoe UI" w:hAnsi="Times New Roman"/>
                <w:color w:val="000000"/>
                <w:kern w:val="3"/>
                <w:lang w:val="en-US" w:eastAsia="zh-CN" w:bidi="hi-IN"/>
              </w:rPr>
            </w:pPr>
            <w:proofErr w:type="spellStart"/>
            <w:r w:rsidRPr="00A43AE0">
              <w:rPr>
                <w:rFonts w:ascii="Times New Roman" w:eastAsia="Segoe UI" w:hAnsi="Times New Roman"/>
                <w:color w:val="000000"/>
                <w:kern w:val="3"/>
                <w:lang w:val="en-US" w:eastAsia="zh-CN" w:bidi="hi-IN"/>
              </w:rPr>
              <w:t>Завірена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копія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ліцензії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або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документа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дозвільного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характеру</w:t>
            </w:r>
            <w:proofErr w:type="spellEnd"/>
            <w:r w:rsidRPr="00A43AE0">
              <w:rPr>
                <w:rFonts w:ascii="Times New Roman" w:eastAsia="Segoe UI" w:hAnsi="Times New Roman"/>
                <w:color w:val="000000"/>
                <w:kern w:val="3"/>
                <w:lang w:val="en-US" w:eastAsia="zh-CN" w:bidi="hi-IN"/>
              </w:rPr>
              <w:t xml:space="preserve"> (у </w:t>
            </w:r>
            <w:proofErr w:type="spellStart"/>
            <w:r w:rsidRPr="00A43AE0">
              <w:rPr>
                <w:rFonts w:ascii="Times New Roman" w:eastAsia="Segoe UI" w:hAnsi="Times New Roman"/>
                <w:color w:val="000000"/>
                <w:kern w:val="3"/>
                <w:lang w:val="en-US" w:eastAsia="zh-CN" w:bidi="hi-IN"/>
              </w:rPr>
              <w:t>разі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їх</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наявності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провадження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певного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виду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господарської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діяльності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якщо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отримання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дозволу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або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ліцензії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провадження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такого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виду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діяльності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передбачено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законом</w:t>
            </w:r>
            <w:proofErr w:type="spellEnd"/>
            <w:r w:rsidRPr="00A43AE0">
              <w:rPr>
                <w:rFonts w:ascii="Times New Roman" w:eastAsia="Segoe UI" w:hAnsi="Times New Roman"/>
                <w:color w:val="000000"/>
                <w:kern w:val="3"/>
                <w:lang w:val="en-US" w:eastAsia="zh-CN" w:bidi="hi-IN"/>
              </w:rPr>
              <w:t>.</w:t>
            </w:r>
          </w:p>
        </w:tc>
      </w:tr>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9</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autoSpaceDN w:val="0"/>
              <w:spacing w:after="0" w:line="240" w:lineRule="auto"/>
              <w:jc w:val="both"/>
              <w:textAlignment w:val="baseline"/>
              <w:rPr>
                <w:rFonts w:ascii="Times New Roman" w:eastAsia="Segoe UI" w:hAnsi="Times New Roman"/>
                <w:color w:val="000000"/>
                <w:kern w:val="3"/>
                <w:lang w:val="en-US" w:eastAsia="zh-CN" w:bidi="hi-IN"/>
              </w:rPr>
            </w:pPr>
            <w:proofErr w:type="spellStart"/>
            <w:r w:rsidRPr="00005C16">
              <w:rPr>
                <w:rFonts w:ascii="Times New Roman" w:eastAsia="Segoe UI" w:hAnsi="Times New Roman"/>
                <w:color w:val="000000"/>
                <w:kern w:val="3"/>
                <w:lang w:eastAsia="zh-CN" w:bidi="hi-IN"/>
              </w:rPr>
              <w:t>Згода</w:t>
            </w:r>
            <w:proofErr w:type="spellEnd"/>
            <w:r w:rsidRPr="00005C16">
              <w:rPr>
                <w:rFonts w:ascii="Times New Roman" w:eastAsia="Segoe UI" w:hAnsi="Times New Roman"/>
                <w:b/>
                <w:color w:val="000000"/>
                <w:kern w:val="3"/>
                <w:lang w:eastAsia="zh-CN" w:bidi="hi-IN"/>
              </w:rPr>
              <w:t xml:space="preserve"> </w:t>
            </w:r>
            <w:r w:rsidRPr="00005C16">
              <w:rPr>
                <w:rFonts w:ascii="Times New Roman" w:eastAsia="Segoe UI" w:hAnsi="Times New Roman"/>
                <w:color w:val="000000"/>
                <w:kern w:val="3"/>
                <w:lang w:eastAsia="zh-CN" w:bidi="hi-IN"/>
              </w:rPr>
              <w:t xml:space="preserve">з </w:t>
            </w:r>
            <w:proofErr w:type="spellStart"/>
            <w:r w:rsidRPr="00005C16">
              <w:rPr>
                <w:rFonts w:ascii="Times New Roman" w:eastAsia="Segoe UI" w:hAnsi="Times New Roman"/>
                <w:color w:val="000000"/>
                <w:kern w:val="3"/>
                <w:lang w:eastAsia="zh-CN" w:bidi="hi-IN"/>
              </w:rPr>
              <w:t>умовами</w:t>
            </w:r>
            <w:proofErr w:type="spellEnd"/>
            <w:r w:rsidRPr="00005C16">
              <w:rPr>
                <w:rFonts w:ascii="Times New Roman" w:eastAsia="Segoe UI" w:hAnsi="Times New Roman"/>
                <w:color w:val="000000"/>
                <w:kern w:val="3"/>
                <w:lang w:eastAsia="zh-CN" w:bidi="hi-IN"/>
              </w:rPr>
              <w:t xml:space="preserve"> проекту договору про </w:t>
            </w:r>
            <w:proofErr w:type="spellStart"/>
            <w:r w:rsidRPr="00005C16">
              <w:rPr>
                <w:rFonts w:ascii="Times New Roman" w:eastAsia="Segoe UI" w:hAnsi="Times New Roman"/>
                <w:color w:val="000000"/>
                <w:kern w:val="3"/>
                <w:lang w:eastAsia="zh-CN" w:bidi="hi-IN"/>
              </w:rPr>
              <w:t>закупівлю</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викладеному</w:t>
            </w:r>
            <w:proofErr w:type="spellEnd"/>
            <w:r w:rsidRPr="00005C16">
              <w:rPr>
                <w:rFonts w:ascii="Times New Roman" w:eastAsia="Segoe UI" w:hAnsi="Times New Roman"/>
                <w:color w:val="000000"/>
                <w:kern w:val="3"/>
                <w:lang w:eastAsia="zh-CN" w:bidi="hi-IN"/>
              </w:rPr>
              <w:t xml:space="preserve"> в </w:t>
            </w:r>
            <w:proofErr w:type="spellStart"/>
            <w:r w:rsidRPr="00005C16">
              <w:rPr>
                <w:rFonts w:ascii="Times New Roman" w:eastAsia="Segoe UI" w:hAnsi="Times New Roman"/>
                <w:color w:val="000000"/>
                <w:kern w:val="3"/>
                <w:lang w:eastAsia="zh-CN" w:bidi="hi-IN"/>
              </w:rPr>
              <w:t>Додатку</w:t>
            </w:r>
            <w:proofErr w:type="spellEnd"/>
            <w:r w:rsidRPr="00005C16">
              <w:rPr>
                <w:rFonts w:ascii="Times New Roman" w:eastAsia="Segoe UI" w:hAnsi="Times New Roman"/>
                <w:color w:val="000000"/>
                <w:kern w:val="3"/>
                <w:lang w:eastAsia="zh-CN" w:bidi="hi-IN"/>
              </w:rPr>
              <w:t xml:space="preserve"> №4 до </w:t>
            </w:r>
            <w:proofErr w:type="spellStart"/>
            <w:r w:rsidRPr="00005C16">
              <w:rPr>
                <w:rFonts w:ascii="Times New Roman" w:eastAsia="Segoe UI" w:hAnsi="Times New Roman"/>
                <w:color w:val="000000"/>
                <w:kern w:val="3"/>
                <w:lang w:eastAsia="zh-CN" w:bidi="hi-IN"/>
              </w:rPr>
              <w:t>тендерної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документації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підписана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уповноваженою</w:t>
            </w:r>
            <w:proofErr w:type="spellEnd"/>
            <w:r w:rsidRPr="00005C16">
              <w:rPr>
                <w:rFonts w:ascii="Times New Roman" w:eastAsia="Segoe UI" w:hAnsi="Times New Roman"/>
                <w:color w:val="000000"/>
                <w:kern w:val="3"/>
                <w:lang w:eastAsia="zh-CN" w:bidi="hi-IN"/>
              </w:rPr>
              <w:t xml:space="preserve"> особою </w:t>
            </w:r>
            <w:proofErr w:type="spellStart"/>
            <w:r w:rsidRPr="00005C16">
              <w:rPr>
                <w:rFonts w:ascii="Times New Roman" w:eastAsia="Segoe UI" w:hAnsi="Times New Roman"/>
                <w:color w:val="000000"/>
                <w:kern w:val="3"/>
                <w:lang w:val="en-US" w:eastAsia="zh-CN" w:bidi="hi-IN"/>
              </w:rPr>
              <w:t>Учасника</w:t>
            </w:r>
            <w:proofErr w:type="spellEnd"/>
            <w:r w:rsidRPr="00005C16">
              <w:rPr>
                <w:rFonts w:ascii="Times New Roman" w:eastAsia="Segoe UI" w:hAnsi="Times New Roman"/>
                <w:color w:val="000000"/>
                <w:kern w:val="3"/>
                <w:lang w:val="en-US" w:eastAsia="zh-CN" w:bidi="hi-IN"/>
              </w:rPr>
              <w:t xml:space="preserve"> і </w:t>
            </w:r>
            <w:proofErr w:type="spellStart"/>
            <w:r w:rsidRPr="00005C16">
              <w:rPr>
                <w:rFonts w:ascii="Times New Roman" w:eastAsia="Segoe UI" w:hAnsi="Times New Roman"/>
                <w:color w:val="000000"/>
                <w:kern w:val="3"/>
                <w:lang w:val="en-US" w:eastAsia="zh-CN" w:bidi="hi-IN"/>
              </w:rPr>
              <w:t>скріплена</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печаткою</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за</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наявності</w:t>
            </w:r>
            <w:proofErr w:type="spellEnd"/>
            <w:r w:rsidRPr="00005C16">
              <w:rPr>
                <w:rFonts w:ascii="Times New Roman" w:eastAsia="Segoe UI" w:hAnsi="Times New Roman"/>
                <w:color w:val="000000"/>
                <w:kern w:val="3"/>
                <w:lang w:val="en-US" w:eastAsia="zh-CN" w:bidi="hi-IN"/>
              </w:rPr>
              <w:t xml:space="preserve">). </w:t>
            </w:r>
          </w:p>
        </w:tc>
      </w:tr>
      <w:tr w:rsidR="00FC0CFE" w:rsidRPr="009F3186" w:rsidTr="00257830">
        <w:trPr>
          <w:trHeight w:val="525"/>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r>
              <w:rPr>
                <w:rFonts w:ascii="Times New Roman" w:eastAsia="Segoe UI" w:hAnsi="Times New Roman"/>
                <w:bCs/>
                <w:color w:val="000000"/>
                <w:kern w:val="3"/>
                <w:lang w:val="uk-UA" w:eastAsia="zh-CN" w:bidi="hi-IN"/>
              </w:rPr>
              <w:t>0</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spacing w:after="0" w:line="240" w:lineRule="auto"/>
              <w:ind w:right="113"/>
              <w:jc w:val="both"/>
              <w:rPr>
                <w:rFonts w:ascii="Times New Roman" w:eastAsia="Times New Roman" w:hAnsi="Times New Roman"/>
                <w:lang w:eastAsia="zh-CN"/>
              </w:rPr>
            </w:pPr>
            <w:r w:rsidRPr="00005C16">
              <w:rPr>
                <w:rFonts w:ascii="Times New Roman" w:eastAsia="Times New Roman" w:hAnsi="Times New Roman"/>
                <w:lang w:val="uk-UA" w:eastAsia="zh-CN"/>
              </w:rPr>
              <w:t>Технічні та якісні характеристики предмета закупівлі згідно Додатку №3 до цієї тендерної документації.</w:t>
            </w:r>
          </w:p>
        </w:tc>
      </w:tr>
      <w:tr w:rsidR="00FC0CFE" w:rsidRPr="009F3186" w:rsidTr="00257830">
        <w:trPr>
          <w:trHeight w:val="525"/>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bCs/>
                <w:color w:val="000000"/>
                <w:kern w:val="3"/>
                <w:lang w:val="uk-UA" w:eastAsia="zh-CN" w:bidi="hi-IN"/>
              </w:rPr>
            </w:pPr>
            <w:r w:rsidRPr="00005C16">
              <w:rPr>
                <w:rFonts w:ascii="Times New Roman" w:eastAsia="Segoe UI" w:hAnsi="Times New Roman"/>
                <w:bCs/>
                <w:color w:val="000000"/>
                <w:kern w:val="3"/>
                <w:lang w:val="uk-UA" w:eastAsia="zh-CN" w:bidi="hi-IN"/>
              </w:rPr>
              <w:t>1</w:t>
            </w:r>
            <w:r>
              <w:rPr>
                <w:rFonts w:ascii="Times New Roman" w:eastAsia="Segoe UI" w:hAnsi="Times New Roman"/>
                <w:bCs/>
                <w:color w:val="000000"/>
                <w:kern w:val="3"/>
                <w:lang w:val="uk-UA"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spacing w:after="0" w:line="240" w:lineRule="auto"/>
              <w:ind w:right="113"/>
              <w:jc w:val="both"/>
              <w:rPr>
                <w:rFonts w:ascii="Times New Roman" w:eastAsia="Times New Roman" w:hAnsi="Times New Roman"/>
                <w:lang w:val="uk-UA" w:eastAsia="zh-CN"/>
              </w:rPr>
            </w:pPr>
            <w:r w:rsidRPr="00694838">
              <w:rPr>
                <w:rFonts w:ascii="Times New Roman" w:eastAsia="Times New Roman" w:hAnsi="Times New Roman"/>
                <w:lang w:val="uk-UA" w:eastAsia="zh-CN"/>
              </w:rPr>
              <w:t>Довідка в довільній формі про те, що учасником будуть вжиті заходи із захисту довкілля.</w:t>
            </w:r>
          </w:p>
        </w:tc>
      </w:tr>
      <w:tr w:rsidR="00FC0CFE" w:rsidRPr="009F3186" w:rsidTr="00257830">
        <w:trPr>
          <w:trHeight w:val="62"/>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r>
              <w:rPr>
                <w:rFonts w:ascii="Times New Roman" w:eastAsia="Segoe UI" w:hAnsi="Times New Roman"/>
                <w:bCs/>
                <w:color w:val="000000"/>
                <w:kern w:val="3"/>
                <w:lang w:val="uk-UA" w:eastAsia="zh-CN" w:bidi="hi-IN"/>
              </w:rPr>
              <w:t>2</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tabs>
                <w:tab w:val="left" w:pos="1080"/>
              </w:tabs>
              <w:suppressAutoHyphens/>
              <w:autoSpaceDN w:val="0"/>
              <w:spacing w:after="0" w:line="240" w:lineRule="auto"/>
              <w:ind w:right="22"/>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Лист-</w:t>
            </w:r>
            <w:proofErr w:type="spellStart"/>
            <w:r w:rsidRPr="00005C16">
              <w:rPr>
                <w:rFonts w:ascii="Times New Roman" w:eastAsia="Segoe UI" w:hAnsi="Times New Roman"/>
                <w:color w:val="000000"/>
                <w:kern w:val="3"/>
                <w:lang w:eastAsia="zh-CN" w:bidi="hi-IN"/>
              </w:rPr>
              <w:t>згода</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обробку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даних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згідно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нижче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форми</w:t>
            </w:r>
            <w:proofErr w:type="spellEnd"/>
            <w:r w:rsidRPr="00005C16">
              <w:rPr>
                <w:rFonts w:ascii="Times New Roman" w:eastAsia="Segoe UI" w:hAnsi="Times New Roman"/>
                <w:color w:val="000000"/>
                <w:kern w:val="3"/>
                <w:lang w:eastAsia="zh-CN" w:bidi="hi-IN"/>
              </w:rPr>
              <w:t>:</w:t>
            </w:r>
          </w:p>
          <w:p w:rsidR="00FC0CFE" w:rsidRPr="00005C16" w:rsidRDefault="00FC0CFE" w:rsidP="00257830">
            <w:pPr>
              <w:widowControl w:val="0"/>
              <w:tabs>
                <w:tab w:val="left" w:pos="3345"/>
              </w:tabs>
              <w:suppressAutoHyphens/>
              <w:autoSpaceDN w:val="0"/>
              <w:spacing w:after="0" w:line="240" w:lineRule="auto"/>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ab/>
            </w:r>
            <w:r w:rsidRPr="00005C16">
              <w:rPr>
                <w:rFonts w:ascii="Times New Roman" w:eastAsia="Segoe UI" w:hAnsi="Times New Roman"/>
                <w:b/>
                <w:color w:val="000000"/>
                <w:kern w:val="3"/>
                <w:lang w:eastAsia="zh-CN" w:bidi="hi-IN"/>
              </w:rPr>
              <w:t xml:space="preserve">Лист - </w:t>
            </w:r>
            <w:proofErr w:type="spellStart"/>
            <w:r w:rsidRPr="00005C16">
              <w:rPr>
                <w:rFonts w:ascii="Times New Roman" w:eastAsia="Segoe UI" w:hAnsi="Times New Roman"/>
                <w:b/>
                <w:color w:val="000000"/>
                <w:kern w:val="3"/>
                <w:lang w:eastAsia="zh-CN" w:bidi="hi-IN"/>
              </w:rPr>
              <w:t>згода</w:t>
            </w:r>
            <w:proofErr w:type="spellEnd"/>
            <w:r w:rsidRPr="00005C16">
              <w:rPr>
                <w:rFonts w:ascii="Times New Roman" w:eastAsia="Segoe UI" w:hAnsi="Times New Roman"/>
                <w:b/>
                <w:color w:val="000000"/>
                <w:kern w:val="3"/>
                <w:lang w:eastAsia="zh-CN" w:bidi="hi-IN"/>
              </w:rPr>
              <w:t xml:space="preserve"> на </w:t>
            </w:r>
            <w:proofErr w:type="spellStart"/>
            <w:r w:rsidRPr="00005C16">
              <w:rPr>
                <w:rFonts w:ascii="Times New Roman" w:eastAsia="Segoe UI" w:hAnsi="Times New Roman"/>
                <w:b/>
                <w:color w:val="000000"/>
                <w:kern w:val="3"/>
                <w:lang w:eastAsia="zh-CN" w:bidi="hi-IN"/>
              </w:rPr>
              <w:t>обробку</w:t>
            </w:r>
            <w:proofErr w:type="spellEnd"/>
            <w:r w:rsidRPr="00005C16">
              <w:rPr>
                <w:rFonts w:ascii="Times New Roman" w:eastAsia="Segoe UI" w:hAnsi="Times New Roman"/>
                <w:b/>
                <w:color w:val="000000"/>
                <w:kern w:val="3"/>
                <w:lang w:eastAsia="zh-CN" w:bidi="hi-IN"/>
              </w:rPr>
              <w:t xml:space="preserve"> </w:t>
            </w:r>
            <w:proofErr w:type="spellStart"/>
            <w:r w:rsidRPr="00005C16">
              <w:rPr>
                <w:rFonts w:ascii="Times New Roman" w:eastAsia="Segoe UI" w:hAnsi="Times New Roman"/>
                <w:b/>
                <w:color w:val="000000"/>
                <w:kern w:val="3"/>
                <w:lang w:eastAsia="zh-CN" w:bidi="hi-IN"/>
              </w:rPr>
              <w:t>даних</w:t>
            </w:r>
            <w:proofErr w:type="spellEnd"/>
          </w:p>
          <w:p w:rsidR="00FC0CFE" w:rsidRPr="00005C16" w:rsidRDefault="00FC0CFE" w:rsidP="00257830">
            <w:pPr>
              <w:widowControl w:val="0"/>
              <w:tabs>
                <w:tab w:val="left" w:pos="0"/>
              </w:tabs>
              <w:suppressAutoHyphens/>
              <w:autoSpaceDN w:val="0"/>
              <w:spacing w:after="0" w:line="240" w:lineRule="auto"/>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ab/>
              <w:t>Ми (я) ______</w:t>
            </w:r>
            <w:proofErr w:type="gramStart"/>
            <w:r w:rsidRPr="00005C16">
              <w:rPr>
                <w:rFonts w:ascii="Times New Roman" w:eastAsia="Segoe UI" w:hAnsi="Times New Roman"/>
                <w:color w:val="000000"/>
                <w:kern w:val="3"/>
                <w:lang w:eastAsia="zh-CN" w:bidi="hi-IN"/>
              </w:rPr>
              <w:t>_</w:t>
            </w:r>
            <w:r w:rsidRPr="00005C16">
              <w:rPr>
                <w:rFonts w:ascii="Times New Roman" w:eastAsia="Segoe UI" w:hAnsi="Times New Roman"/>
                <w:i/>
                <w:color w:val="000000"/>
                <w:kern w:val="3"/>
                <w:lang w:eastAsia="zh-CN" w:bidi="hi-IN"/>
              </w:rPr>
              <w:t>(</w:t>
            </w:r>
            <w:proofErr w:type="spellStart"/>
            <w:proofErr w:type="gramEnd"/>
            <w:r w:rsidRPr="00005C16">
              <w:rPr>
                <w:rFonts w:ascii="Times New Roman" w:eastAsia="Segoe UI" w:hAnsi="Times New Roman"/>
                <w:i/>
                <w:color w:val="000000"/>
                <w:kern w:val="3"/>
                <w:lang w:eastAsia="zh-CN" w:bidi="hi-IN"/>
              </w:rPr>
              <w:t>зазначити</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найменування</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учасника</w:t>
            </w:r>
            <w:proofErr w:type="spellEnd"/>
            <w:r w:rsidRPr="00005C16">
              <w:rPr>
                <w:rFonts w:ascii="Times New Roman" w:eastAsia="Segoe UI" w:hAnsi="Times New Roman"/>
                <w:i/>
                <w:color w:val="000000"/>
                <w:kern w:val="3"/>
                <w:lang w:eastAsia="zh-CN" w:bidi="hi-IN"/>
              </w:rPr>
              <w:t>)</w:t>
            </w:r>
            <w:r w:rsidRPr="00005C16">
              <w:rPr>
                <w:rFonts w:ascii="Times New Roman" w:eastAsia="Segoe UI" w:hAnsi="Times New Roman"/>
                <w:color w:val="000000"/>
                <w:kern w:val="3"/>
                <w:lang w:eastAsia="zh-CN" w:bidi="hi-IN"/>
              </w:rPr>
              <w:t xml:space="preserve"> в </w:t>
            </w:r>
            <w:proofErr w:type="spellStart"/>
            <w:r w:rsidRPr="00005C16">
              <w:rPr>
                <w:rFonts w:ascii="Times New Roman" w:eastAsia="Segoe UI" w:hAnsi="Times New Roman"/>
                <w:color w:val="000000"/>
                <w:kern w:val="3"/>
                <w:lang w:eastAsia="zh-CN" w:bidi="hi-IN"/>
              </w:rPr>
              <w:t>особі</w:t>
            </w:r>
            <w:proofErr w:type="spellEnd"/>
            <w:r w:rsidRPr="00005C16">
              <w:rPr>
                <w:rFonts w:ascii="Times New Roman" w:eastAsia="Segoe UI" w:hAnsi="Times New Roman"/>
                <w:color w:val="000000"/>
                <w:kern w:val="3"/>
                <w:lang w:eastAsia="zh-CN" w:bidi="hi-IN"/>
              </w:rPr>
              <w:t xml:space="preserve"> ________</w:t>
            </w:r>
            <w:r w:rsidRPr="00005C16">
              <w:rPr>
                <w:rFonts w:ascii="Times New Roman" w:eastAsia="Segoe UI" w:hAnsi="Times New Roman"/>
                <w:i/>
                <w:color w:val="000000"/>
                <w:kern w:val="3"/>
                <w:lang w:eastAsia="zh-CN" w:bidi="hi-IN"/>
              </w:rPr>
              <w:t>(</w:t>
            </w:r>
            <w:proofErr w:type="spellStart"/>
            <w:r w:rsidRPr="00005C16">
              <w:rPr>
                <w:rFonts w:ascii="Times New Roman" w:eastAsia="Segoe UI" w:hAnsi="Times New Roman"/>
                <w:i/>
                <w:color w:val="000000"/>
                <w:kern w:val="3"/>
                <w:lang w:eastAsia="zh-CN" w:bidi="hi-IN"/>
              </w:rPr>
              <w:t>зазначити</w:t>
            </w:r>
            <w:proofErr w:type="spellEnd"/>
            <w:r w:rsidRPr="00005C16">
              <w:rPr>
                <w:rFonts w:ascii="Times New Roman" w:eastAsia="Segoe UI" w:hAnsi="Times New Roman"/>
                <w:i/>
                <w:color w:val="000000"/>
                <w:kern w:val="3"/>
                <w:lang w:eastAsia="zh-CN" w:bidi="hi-IN"/>
              </w:rPr>
              <w:t xml:space="preserve"> посаду, П.І.Б. </w:t>
            </w:r>
            <w:proofErr w:type="spellStart"/>
            <w:r w:rsidRPr="00005C16">
              <w:rPr>
                <w:rFonts w:ascii="Times New Roman" w:eastAsia="Segoe UI" w:hAnsi="Times New Roman"/>
                <w:i/>
                <w:color w:val="000000"/>
                <w:kern w:val="3"/>
                <w:lang w:eastAsia="zh-CN" w:bidi="hi-IN"/>
              </w:rPr>
              <w:t>уповноваженої</w:t>
            </w:r>
            <w:proofErr w:type="spellEnd"/>
            <w:r w:rsidRPr="00005C16">
              <w:rPr>
                <w:rFonts w:ascii="Times New Roman" w:eastAsia="Segoe UI" w:hAnsi="Times New Roman"/>
                <w:i/>
                <w:color w:val="000000"/>
                <w:kern w:val="3"/>
                <w:lang w:eastAsia="zh-CN" w:bidi="hi-IN"/>
              </w:rPr>
              <w:t xml:space="preserve"> особи)</w:t>
            </w:r>
            <w:r w:rsidRPr="00005C16">
              <w:rPr>
                <w:rFonts w:ascii="Times New Roman" w:eastAsia="Segoe UI" w:hAnsi="Times New Roman"/>
                <w:color w:val="000000"/>
                <w:kern w:val="3"/>
                <w:lang w:eastAsia="zh-CN" w:bidi="hi-IN"/>
              </w:rPr>
              <w:t xml:space="preserve">, з метою </w:t>
            </w:r>
            <w:proofErr w:type="spellStart"/>
            <w:r w:rsidRPr="00005C16">
              <w:rPr>
                <w:rFonts w:ascii="Times New Roman" w:eastAsia="Segoe UI" w:hAnsi="Times New Roman"/>
                <w:color w:val="000000"/>
                <w:kern w:val="3"/>
                <w:lang w:eastAsia="zh-CN" w:bidi="hi-IN"/>
              </w:rPr>
              <w:t>забезпечення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участі</w:t>
            </w:r>
            <w:proofErr w:type="spellEnd"/>
            <w:r w:rsidRPr="00005C16">
              <w:rPr>
                <w:rFonts w:ascii="Times New Roman" w:eastAsia="Segoe UI" w:hAnsi="Times New Roman"/>
                <w:color w:val="000000"/>
                <w:kern w:val="3"/>
                <w:lang w:eastAsia="zh-CN" w:bidi="hi-IN"/>
              </w:rPr>
              <w:t xml:space="preserve"> у </w:t>
            </w:r>
            <w:proofErr w:type="spellStart"/>
            <w:r w:rsidRPr="00005C16">
              <w:rPr>
                <w:rFonts w:ascii="Times New Roman" w:eastAsia="Segoe UI" w:hAnsi="Times New Roman"/>
                <w:color w:val="000000"/>
                <w:kern w:val="3"/>
                <w:lang w:eastAsia="zh-CN" w:bidi="hi-IN"/>
              </w:rPr>
              <w:t>процедурі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цивільно-правових</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господарських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відносинах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надаємо</w:t>
            </w:r>
            <w:proofErr w:type="spellEnd"/>
            <w:r w:rsidRPr="00005C16">
              <w:rPr>
                <w:rFonts w:ascii="Times New Roman" w:eastAsia="Segoe UI" w:hAnsi="Times New Roman"/>
                <w:color w:val="000000"/>
                <w:kern w:val="3"/>
                <w:lang w:eastAsia="zh-CN" w:bidi="hi-IN"/>
              </w:rPr>
              <w:t xml:space="preserve"> (-ю) </w:t>
            </w:r>
            <w:proofErr w:type="spellStart"/>
            <w:r w:rsidRPr="00005C16">
              <w:rPr>
                <w:rFonts w:ascii="Times New Roman" w:eastAsia="Segoe UI" w:hAnsi="Times New Roman"/>
                <w:color w:val="000000"/>
                <w:kern w:val="3"/>
                <w:lang w:eastAsia="zh-CN" w:bidi="hi-IN"/>
              </w:rPr>
              <w:t>згоду</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обробку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зберігання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використання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поширення</w:t>
            </w:r>
            <w:proofErr w:type="spellEnd"/>
            <w:r w:rsidRPr="00005C16">
              <w:rPr>
                <w:rFonts w:ascii="Times New Roman" w:eastAsia="Segoe UI" w:hAnsi="Times New Roman"/>
                <w:color w:val="000000"/>
                <w:kern w:val="3"/>
                <w:lang w:eastAsia="zh-CN" w:bidi="hi-IN"/>
              </w:rPr>
              <w:t xml:space="preserve"> та доступ до </w:t>
            </w:r>
            <w:proofErr w:type="spellStart"/>
            <w:r w:rsidRPr="00005C16">
              <w:rPr>
                <w:rFonts w:ascii="Times New Roman" w:eastAsia="Segoe UI" w:hAnsi="Times New Roman"/>
                <w:color w:val="000000"/>
                <w:kern w:val="3"/>
                <w:lang w:eastAsia="zh-CN" w:bidi="hi-IN"/>
              </w:rPr>
              <w:t>наданих</w:t>
            </w:r>
            <w:proofErr w:type="spellEnd"/>
            <w:r w:rsidRPr="00005C16">
              <w:rPr>
                <w:rFonts w:ascii="Times New Roman" w:eastAsia="Segoe UI" w:hAnsi="Times New Roman"/>
                <w:color w:val="000000"/>
                <w:kern w:val="3"/>
                <w:lang w:eastAsia="zh-CN" w:bidi="hi-IN"/>
              </w:rPr>
              <w:t xml:space="preserve"> нами у </w:t>
            </w:r>
            <w:proofErr w:type="spellStart"/>
            <w:r w:rsidRPr="00005C16">
              <w:rPr>
                <w:rFonts w:ascii="Times New Roman" w:eastAsia="Segoe UI" w:hAnsi="Times New Roman"/>
                <w:color w:val="000000"/>
                <w:kern w:val="3"/>
                <w:lang w:eastAsia="zh-CN" w:bidi="hi-IN"/>
              </w:rPr>
              <w:t>тендерній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даних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згідно</w:t>
            </w:r>
            <w:proofErr w:type="spellEnd"/>
            <w:r w:rsidRPr="00005C16">
              <w:rPr>
                <w:rFonts w:ascii="Times New Roman" w:eastAsia="Segoe UI" w:hAnsi="Times New Roman"/>
                <w:color w:val="000000"/>
                <w:kern w:val="3"/>
                <w:lang w:eastAsia="zh-CN" w:bidi="hi-IN"/>
              </w:rPr>
              <w:t xml:space="preserve"> Закону </w:t>
            </w:r>
            <w:proofErr w:type="spellStart"/>
            <w:r w:rsidRPr="00005C16">
              <w:rPr>
                <w:rFonts w:ascii="Times New Roman" w:eastAsia="Segoe UI" w:hAnsi="Times New Roman"/>
                <w:color w:val="000000"/>
                <w:kern w:val="3"/>
                <w:lang w:eastAsia="zh-CN" w:bidi="hi-IN"/>
              </w:rPr>
              <w:t>України</w:t>
            </w:r>
            <w:proofErr w:type="spellEnd"/>
            <w:r w:rsidRPr="00005C16">
              <w:rPr>
                <w:rFonts w:ascii="Times New Roman" w:eastAsia="Segoe UI" w:hAnsi="Times New Roman"/>
                <w:color w:val="000000"/>
                <w:kern w:val="3"/>
                <w:lang w:eastAsia="zh-CN" w:bidi="hi-IN"/>
              </w:rPr>
              <w:t xml:space="preserve"> «Про </w:t>
            </w:r>
            <w:proofErr w:type="spellStart"/>
            <w:r w:rsidRPr="00005C16">
              <w:rPr>
                <w:rFonts w:ascii="Times New Roman" w:eastAsia="Segoe UI" w:hAnsi="Times New Roman"/>
                <w:color w:val="000000"/>
                <w:kern w:val="3"/>
                <w:lang w:eastAsia="zh-CN" w:bidi="hi-IN"/>
              </w:rPr>
              <w:t>публічні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інших</w:t>
            </w:r>
            <w:proofErr w:type="spellEnd"/>
            <w:r w:rsidRPr="00005C16">
              <w:rPr>
                <w:rFonts w:ascii="Times New Roman" w:eastAsia="Segoe UI" w:hAnsi="Times New Roman"/>
                <w:color w:val="000000"/>
                <w:kern w:val="3"/>
                <w:lang w:eastAsia="zh-CN" w:bidi="hi-IN"/>
              </w:rPr>
              <w:t xml:space="preserve"> норм чинного </w:t>
            </w:r>
            <w:proofErr w:type="spellStart"/>
            <w:r w:rsidRPr="00005C16">
              <w:rPr>
                <w:rFonts w:ascii="Times New Roman" w:eastAsia="Segoe UI" w:hAnsi="Times New Roman"/>
                <w:color w:val="000000"/>
                <w:kern w:val="3"/>
                <w:lang w:eastAsia="zh-CN" w:bidi="hi-IN"/>
              </w:rPr>
              <w:t>законодавства</w:t>
            </w:r>
            <w:proofErr w:type="spellEnd"/>
            <w:r w:rsidRPr="00005C16">
              <w:rPr>
                <w:rFonts w:ascii="Times New Roman" w:eastAsia="Segoe UI" w:hAnsi="Times New Roman"/>
                <w:color w:val="000000"/>
                <w:kern w:val="3"/>
                <w:lang w:eastAsia="zh-CN" w:bidi="hi-IN"/>
              </w:rPr>
              <w:t xml:space="preserve">. Наведена </w:t>
            </w:r>
            <w:proofErr w:type="spellStart"/>
            <w:r w:rsidRPr="00005C16">
              <w:rPr>
                <w:rFonts w:ascii="Times New Roman" w:eastAsia="Segoe UI" w:hAnsi="Times New Roman"/>
                <w:color w:val="000000"/>
                <w:kern w:val="3"/>
                <w:lang w:eastAsia="zh-CN" w:bidi="hi-IN"/>
              </w:rPr>
              <w:t>вище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інформація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також</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може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надаватись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третім</w:t>
            </w:r>
            <w:proofErr w:type="spellEnd"/>
            <w:r w:rsidRPr="00005C16">
              <w:rPr>
                <w:rFonts w:ascii="Times New Roman" w:eastAsia="Segoe UI" w:hAnsi="Times New Roman"/>
                <w:color w:val="000000"/>
                <w:kern w:val="3"/>
                <w:lang w:eastAsia="zh-CN" w:bidi="hi-IN"/>
              </w:rPr>
              <w:t xml:space="preserve"> особам. </w:t>
            </w:r>
            <w:r w:rsidRPr="00005C16">
              <w:rPr>
                <w:rFonts w:ascii="Times New Roman" w:eastAsia="Segoe UI" w:hAnsi="Times New Roman"/>
                <w:i/>
                <w:color w:val="000000"/>
                <w:kern w:val="3"/>
                <w:lang w:eastAsia="zh-CN" w:bidi="hi-IN"/>
              </w:rPr>
              <w:t xml:space="preserve">   </w:t>
            </w:r>
            <w:r w:rsidRPr="00005C16">
              <w:rPr>
                <w:rFonts w:ascii="Times New Roman" w:eastAsia="Segoe UI" w:hAnsi="Times New Roman"/>
                <w:i/>
                <w:iCs/>
                <w:color w:val="000000"/>
                <w:kern w:val="3"/>
                <w:lang w:eastAsia="zh-CN" w:bidi="hi-IN"/>
              </w:rPr>
              <w:t xml:space="preserve">_________________________________        ________________________  </w:t>
            </w:r>
          </w:p>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eastAsia="zh-CN" w:bidi="hi-IN"/>
              </w:rPr>
            </w:pPr>
            <w:r w:rsidRPr="00005C16">
              <w:rPr>
                <w:rFonts w:ascii="Times New Roman" w:eastAsia="Segoe UI" w:hAnsi="Times New Roman"/>
                <w:i/>
                <w:iCs/>
                <w:color w:val="000000"/>
                <w:kern w:val="3"/>
                <w:lang w:eastAsia="zh-CN" w:bidi="hi-IN"/>
              </w:rPr>
              <w:t xml:space="preserve">          </w:t>
            </w:r>
            <w:r w:rsidRPr="00005C16">
              <w:rPr>
                <w:rFonts w:ascii="Times New Roman" w:eastAsia="Segoe UI" w:hAnsi="Times New Roman"/>
                <w:i/>
                <w:iCs/>
                <w:color w:val="000000"/>
                <w:kern w:val="3"/>
                <w:lang w:eastAsia="zh-CN" w:bidi="hi-IN"/>
              </w:rPr>
              <w:tab/>
              <w:t xml:space="preserve">                      (Посада)</w:t>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proofErr w:type="gramStart"/>
            <w:r w:rsidRPr="00005C16">
              <w:rPr>
                <w:rFonts w:ascii="Times New Roman" w:eastAsia="Segoe UI" w:hAnsi="Times New Roman"/>
                <w:i/>
                <w:iCs/>
                <w:color w:val="000000"/>
                <w:kern w:val="3"/>
                <w:lang w:eastAsia="zh-CN" w:bidi="hi-IN"/>
              </w:rPr>
              <w:t xml:space="preserve">   (</w:t>
            </w:r>
            <w:proofErr w:type="spellStart"/>
            <w:proofErr w:type="gramEnd"/>
            <w:r w:rsidRPr="00005C16">
              <w:rPr>
                <w:rFonts w:ascii="Times New Roman" w:eastAsia="Segoe UI" w:hAnsi="Times New Roman"/>
                <w:i/>
                <w:iCs/>
                <w:color w:val="000000"/>
                <w:kern w:val="3"/>
                <w:lang w:eastAsia="zh-CN" w:bidi="hi-IN"/>
              </w:rPr>
              <w:t>Підпис,ПІБ</w:t>
            </w:r>
            <w:proofErr w:type="spellEnd"/>
            <w:r w:rsidRPr="00005C16">
              <w:rPr>
                <w:rFonts w:ascii="Times New Roman" w:eastAsia="Segoe UI" w:hAnsi="Times New Roman"/>
                <w:i/>
                <w:iCs/>
                <w:color w:val="000000"/>
                <w:kern w:val="3"/>
                <w:lang w:eastAsia="zh-CN" w:bidi="hi-IN"/>
              </w:rPr>
              <w:t xml:space="preserve">,  </w:t>
            </w:r>
            <w:r w:rsidRPr="00005C16">
              <w:rPr>
                <w:rFonts w:ascii="Times New Roman" w:eastAsia="Segoe UI" w:hAnsi="Times New Roman"/>
                <w:iCs/>
                <w:color w:val="000000"/>
                <w:kern w:val="3"/>
                <w:lang w:eastAsia="zh-CN" w:bidi="hi-IN"/>
              </w:rPr>
              <w:t>М.П.</w:t>
            </w:r>
            <w:r w:rsidRPr="00005C16">
              <w:rPr>
                <w:rFonts w:ascii="Times New Roman" w:eastAsia="Segoe UI" w:hAnsi="Times New Roman"/>
                <w:i/>
                <w:iCs/>
                <w:color w:val="000000"/>
                <w:kern w:val="3"/>
                <w:lang w:eastAsia="zh-CN" w:bidi="hi-IN"/>
              </w:rPr>
              <w:tab/>
              <w:t xml:space="preserve">            </w:t>
            </w:r>
          </w:p>
        </w:tc>
      </w:tr>
    </w:tbl>
    <w:p w:rsidR="00FC0CFE" w:rsidRDefault="00FC0CFE" w:rsidP="00FC0CFE">
      <w:pPr>
        <w:tabs>
          <w:tab w:val="center" w:pos="4677"/>
          <w:tab w:val="right" w:pos="9355"/>
        </w:tabs>
        <w:ind w:left="4248"/>
        <w:rPr>
          <w:rFonts w:ascii="Times New Roman" w:hAnsi="Times New Roman"/>
          <w:b/>
          <w:bCs/>
          <w:sz w:val="24"/>
          <w:szCs w:val="24"/>
          <w:lang w:val="uk-UA"/>
        </w:rPr>
      </w:pPr>
    </w:p>
    <w:p w:rsidR="00FC0CFE" w:rsidRDefault="00FC0CFE" w:rsidP="00FC0CFE">
      <w:pPr>
        <w:tabs>
          <w:tab w:val="center" w:pos="4677"/>
          <w:tab w:val="right" w:pos="9355"/>
        </w:tabs>
        <w:ind w:left="4248"/>
        <w:rPr>
          <w:rFonts w:ascii="Times New Roman" w:hAnsi="Times New Roman"/>
          <w:b/>
          <w:bCs/>
          <w:sz w:val="24"/>
          <w:szCs w:val="24"/>
          <w:lang w:val="uk-UA"/>
        </w:rPr>
      </w:pPr>
    </w:p>
    <w:p w:rsidR="00142029" w:rsidRDefault="00142029" w:rsidP="00142029">
      <w:pPr>
        <w:tabs>
          <w:tab w:val="center" w:pos="4677"/>
          <w:tab w:val="right" w:pos="9355"/>
        </w:tabs>
        <w:rPr>
          <w:rFonts w:ascii="Times New Roman" w:hAnsi="Times New Roman"/>
          <w:sz w:val="24"/>
          <w:szCs w:val="24"/>
          <w:lang w:val="uk-UA"/>
        </w:rPr>
      </w:pPr>
    </w:p>
    <w:p w:rsidR="00FC0CFE" w:rsidRPr="00142029" w:rsidRDefault="00FC0CFE" w:rsidP="00142029">
      <w:pPr>
        <w:tabs>
          <w:tab w:val="center" w:pos="4677"/>
          <w:tab w:val="right" w:pos="9355"/>
        </w:tabs>
        <w:jc w:val="center"/>
        <w:rPr>
          <w:rFonts w:ascii="Times New Roman" w:hAnsi="Times New Roman"/>
          <w:b/>
          <w:bCs/>
          <w:sz w:val="24"/>
          <w:szCs w:val="24"/>
          <w:lang w:val="uk-UA"/>
        </w:rPr>
      </w:pPr>
      <w:r w:rsidRPr="00142029">
        <w:rPr>
          <w:rFonts w:ascii="Times New Roman" w:hAnsi="Times New Roman"/>
          <w:b/>
          <w:bCs/>
          <w:sz w:val="24"/>
          <w:szCs w:val="24"/>
          <w:lang w:val="uk-UA"/>
        </w:rPr>
        <w:lastRenderedPageBreak/>
        <w:t>Додаток № 3 до тендерної документації</w:t>
      </w:r>
    </w:p>
    <w:p w:rsidR="00FC0CFE" w:rsidRPr="00142029" w:rsidRDefault="00FC0CFE" w:rsidP="00FC0CFE">
      <w:pPr>
        <w:tabs>
          <w:tab w:val="center" w:pos="4677"/>
          <w:tab w:val="right" w:pos="9355"/>
        </w:tabs>
        <w:jc w:val="center"/>
        <w:rPr>
          <w:rFonts w:ascii="Times New Roman" w:hAnsi="Times New Roman"/>
          <w:b/>
          <w:bCs/>
          <w:sz w:val="24"/>
          <w:szCs w:val="24"/>
          <w:lang w:val="uk-UA"/>
        </w:rPr>
      </w:pPr>
      <w:r w:rsidRPr="00142029">
        <w:rPr>
          <w:rFonts w:ascii="Times New Roman" w:hAnsi="Times New Roman"/>
          <w:b/>
          <w:bCs/>
          <w:sz w:val="24"/>
          <w:szCs w:val="24"/>
          <w:lang w:val="uk-UA"/>
        </w:rPr>
        <w:t>Технічне завдання</w:t>
      </w:r>
    </w:p>
    <w:p w:rsidR="00FC0CFE" w:rsidRPr="00142029" w:rsidRDefault="00FC0CFE" w:rsidP="00FC0CFE">
      <w:pPr>
        <w:widowControl w:val="0"/>
        <w:suppressAutoHyphens/>
        <w:autoSpaceDN w:val="0"/>
        <w:spacing w:after="0" w:line="240" w:lineRule="auto"/>
        <w:contextualSpacing/>
        <w:jc w:val="center"/>
        <w:textAlignment w:val="baseline"/>
        <w:rPr>
          <w:rFonts w:ascii="Times New Roman" w:eastAsia="Segoe UI" w:hAnsi="Times New Roman"/>
          <w:b/>
          <w:bCs/>
          <w:i/>
          <w:iCs/>
          <w:kern w:val="3"/>
          <w:sz w:val="24"/>
          <w:szCs w:val="24"/>
          <w:lang w:val="uk-UA" w:eastAsia="zh-CN" w:bidi="hi-IN"/>
        </w:rPr>
      </w:pPr>
      <w:r w:rsidRPr="00142029">
        <w:rPr>
          <w:rFonts w:ascii="Times New Roman" w:eastAsia="Segoe UI" w:hAnsi="Times New Roman"/>
          <w:b/>
          <w:bCs/>
          <w:kern w:val="3"/>
          <w:sz w:val="24"/>
          <w:szCs w:val="24"/>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42029">
        <w:rPr>
          <w:rFonts w:ascii="Times New Roman" w:eastAsia="Segoe UI" w:hAnsi="Times New Roman"/>
          <w:b/>
          <w:bCs/>
          <w:i/>
          <w:iCs/>
          <w:kern w:val="3"/>
          <w:sz w:val="24"/>
          <w:szCs w:val="24"/>
          <w:lang w:val="uk-UA" w:eastAsia="zh-CN" w:bidi="hi-IN"/>
        </w:rPr>
        <w:t xml:space="preserve"> </w:t>
      </w:r>
    </w:p>
    <w:p w:rsidR="00FC0CFE" w:rsidRPr="00142029" w:rsidRDefault="00FC0CFE" w:rsidP="00FC0CFE">
      <w:pPr>
        <w:widowControl w:val="0"/>
        <w:suppressAutoHyphens/>
        <w:autoSpaceDN w:val="0"/>
        <w:spacing w:after="0" w:line="240" w:lineRule="auto"/>
        <w:contextualSpacing/>
        <w:jc w:val="center"/>
        <w:textAlignment w:val="baseline"/>
        <w:rPr>
          <w:rFonts w:ascii="Times New Roman" w:eastAsia="Segoe UI" w:hAnsi="Times New Roman"/>
          <w:b/>
          <w:bCs/>
          <w:i/>
          <w:iCs/>
          <w:kern w:val="3"/>
          <w:sz w:val="24"/>
          <w:szCs w:val="24"/>
          <w:lang w:val="uk-UA" w:eastAsia="zh-CN" w:bidi="hi-IN"/>
        </w:rPr>
      </w:pPr>
    </w:p>
    <w:p w:rsidR="00FC0CFE" w:rsidRPr="00142029" w:rsidRDefault="00FC0CFE" w:rsidP="00FC0CFE">
      <w:pPr>
        <w:widowControl w:val="0"/>
        <w:autoSpaceDE w:val="0"/>
        <w:autoSpaceDN w:val="0"/>
        <w:spacing w:after="0"/>
        <w:jc w:val="both"/>
        <w:rPr>
          <w:rFonts w:ascii="Times New Roman" w:hAnsi="Times New Roman"/>
          <w:sz w:val="24"/>
          <w:szCs w:val="24"/>
          <w:u w:val="single"/>
          <w:lang w:val="uk-UA"/>
        </w:rPr>
      </w:pPr>
      <w:r w:rsidRPr="00142029">
        <w:rPr>
          <w:rFonts w:ascii="Times New Roman" w:hAnsi="Times New Roman"/>
          <w:b/>
          <w:sz w:val="24"/>
          <w:szCs w:val="24"/>
          <w:lang w:val="uk-UA"/>
        </w:rPr>
        <w:t xml:space="preserve">Предмет закупівлі: </w:t>
      </w:r>
      <w:r w:rsidR="00142029" w:rsidRPr="00257830">
        <w:rPr>
          <w:rFonts w:ascii="Times New Roman" w:hAnsi="Times New Roman"/>
          <w:sz w:val="24"/>
          <w:szCs w:val="24"/>
          <w:lang w:val="uk-UA"/>
        </w:rPr>
        <w:t xml:space="preserve">Щебінь гранітний фракції 20-40 мм (Код ДК 021:2015 14210000-6 Гравій, пісок, </w:t>
      </w:r>
      <w:r w:rsidR="00142029">
        <w:rPr>
          <w:rFonts w:ascii="Times New Roman" w:hAnsi="Times New Roman"/>
          <w:sz w:val="24"/>
          <w:szCs w:val="24"/>
          <w:lang w:val="uk-UA"/>
        </w:rPr>
        <w:t>щебінь і наповнювачі)</w:t>
      </w:r>
      <w:r w:rsidRPr="00142029">
        <w:rPr>
          <w:rFonts w:ascii="Times New Roman" w:hAnsi="Times New Roman"/>
          <w:sz w:val="24"/>
          <w:szCs w:val="24"/>
          <w:lang w:val="uk-UA"/>
        </w:rPr>
        <w:t>.</w:t>
      </w:r>
    </w:p>
    <w:p w:rsidR="00FC0CFE" w:rsidRPr="00142029" w:rsidRDefault="00FC0CFE" w:rsidP="00FC0CFE">
      <w:pPr>
        <w:widowControl w:val="0"/>
        <w:autoSpaceDE w:val="0"/>
        <w:autoSpaceDN w:val="0"/>
        <w:spacing w:after="0"/>
        <w:jc w:val="both"/>
        <w:rPr>
          <w:rFonts w:ascii="Times New Roman" w:hAnsi="Times New Roman"/>
          <w:b/>
          <w:sz w:val="24"/>
          <w:szCs w:val="24"/>
          <w:lang w:val="uk-UA"/>
        </w:rPr>
      </w:pPr>
    </w:p>
    <w:p w:rsidR="00FC0CFE" w:rsidRPr="00142029" w:rsidRDefault="00FC0CFE" w:rsidP="00FC0CFE">
      <w:pPr>
        <w:widowControl w:val="0"/>
        <w:autoSpaceDE w:val="0"/>
        <w:autoSpaceDN w:val="0"/>
        <w:spacing w:after="0"/>
        <w:jc w:val="both"/>
        <w:rPr>
          <w:rFonts w:ascii="Times New Roman" w:hAnsi="Times New Roman"/>
          <w:sz w:val="24"/>
          <w:szCs w:val="24"/>
          <w:u w:val="single"/>
          <w:lang w:val="uk-UA"/>
        </w:rPr>
      </w:pPr>
      <w:r w:rsidRPr="00142029">
        <w:rPr>
          <w:rFonts w:ascii="Times New Roman" w:hAnsi="Times New Roman"/>
          <w:b/>
          <w:sz w:val="24"/>
          <w:szCs w:val="24"/>
          <w:lang w:val="uk-UA"/>
        </w:rPr>
        <w:t>Очікувана вартість</w:t>
      </w:r>
      <w:r w:rsidRPr="00142029">
        <w:rPr>
          <w:rFonts w:ascii="Times New Roman" w:hAnsi="Times New Roman"/>
          <w:sz w:val="24"/>
          <w:szCs w:val="24"/>
          <w:lang w:val="uk-UA"/>
        </w:rPr>
        <w:t xml:space="preserve">: </w:t>
      </w:r>
      <w:r w:rsidR="000B4D99" w:rsidRPr="00142029">
        <w:rPr>
          <w:rFonts w:ascii="Times New Roman" w:hAnsi="Times New Roman"/>
          <w:sz w:val="24"/>
          <w:szCs w:val="24"/>
          <w:lang w:val="uk-UA"/>
        </w:rPr>
        <w:t>1 111</w:t>
      </w:r>
      <w:r w:rsidRPr="00142029">
        <w:rPr>
          <w:rFonts w:ascii="Times New Roman" w:hAnsi="Times New Roman"/>
          <w:sz w:val="24"/>
          <w:szCs w:val="24"/>
          <w:lang w:val="uk-UA"/>
        </w:rPr>
        <w:t xml:space="preserve"> 000, 00 грн </w:t>
      </w:r>
      <w:r w:rsidR="000B4D99" w:rsidRPr="00142029">
        <w:rPr>
          <w:rFonts w:ascii="Times New Roman" w:hAnsi="Times New Roman"/>
          <w:sz w:val="24"/>
          <w:szCs w:val="24"/>
          <w:lang w:val="uk-UA"/>
        </w:rPr>
        <w:t xml:space="preserve"> </w:t>
      </w:r>
      <w:r w:rsidRPr="00142029">
        <w:rPr>
          <w:rFonts w:ascii="Times New Roman" w:hAnsi="Times New Roman"/>
          <w:sz w:val="24"/>
          <w:szCs w:val="24"/>
          <w:lang w:val="uk-UA"/>
        </w:rPr>
        <w:t xml:space="preserve"> з ПДВ</w:t>
      </w:r>
    </w:p>
    <w:p w:rsidR="00FC0CFE" w:rsidRPr="00142029" w:rsidRDefault="00FC0CFE" w:rsidP="00FC0CFE">
      <w:pPr>
        <w:widowControl w:val="0"/>
        <w:autoSpaceDE w:val="0"/>
        <w:autoSpaceDN w:val="0"/>
        <w:spacing w:after="0"/>
        <w:rPr>
          <w:rFonts w:ascii="Times New Roman" w:hAnsi="Times New Roman"/>
          <w:b/>
          <w:sz w:val="24"/>
          <w:szCs w:val="24"/>
          <w:lang w:val="uk-UA"/>
        </w:rPr>
      </w:pPr>
    </w:p>
    <w:p w:rsidR="00FC0CFE" w:rsidRPr="00142029" w:rsidRDefault="00FC0CFE" w:rsidP="00FC0CFE">
      <w:pPr>
        <w:widowControl w:val="0"/>
        <w:autoSpaceDE w:val="0"/>
        <w:autoSpaceDN w:val="0"/>
        <w:spacing w:after="0"/>
        <w:jc w:val="both"/>
        <w:rPr>
          <w:rFonts w:ascii="Times New Roman" w:hAnsi="Times New Roman"/>
          <w:sz w:val="24"/>
          <w:szCs w:val="24"/>
          <w:lang w:val="uk-UA"/>
        </w:rPr>
      </w:pPr>
      <w:r w:rsidRPr="00142029">
        <w:rPr>
          <w:rFonts w:ascii="Times New Roman" w:hAnsi="Times New Roman"/>
          <w:sz w:val="24"/>
          <w:szCs w:val="24"/>
          <w:lang w:val="uk-UA"/>
        </w:rPr>
        <w:t>1.</w:t>
      </w:r>
      <w:r w:rsidRPr="00142029">
        <w:rPr>
          <w:rFonts w:ascii="Times New Roman" w:hAnsi="Times New Roman"/>
          <w:b/>
          <w:sz w:val="24"/>
          <w:szCs w:val="24"/>
          <w:lang w:val="uk-UA"/>
        </w:rPr>
        <w:t xml:space="preserve"> </w:t>
      </w:r>
      <w:r w:rsidR="00701AFD">
        <w:rPr>
          <w:rFonts w:ascii="Times New Roman" w:hAnsi="Times New Roman"/>
          <w:b/>
          <w:sz w:val="24"/>
          <w:szCs w:val="24"/>
          <w:lang w:val="uk-UA"/>
        </w:rPr>
        <w:t xml:space="preserve"> </w:t>
      </w:r>
      <w:r w:rsidRPr="00142029">
        <w:rPr>
          <w:rFonts w:ascii="Times New Roman" w:hAnsi="Times New Roman"/>
          <w:sz w:val="24"/>
          <w:szCs w:val="24"/>
          <w:lang w:val="uk-UA"/>
        </w:rPr>
        <w:t>Загальний обсяг закупівлі</w:t>
      </w:r>
      <w:r w:rsidR="00142029">
        <w:rPr>
          <w:rFonts w:ascii="Times New Roman" w:hAnsi="Times New Roman"/>
          <w:sz w:val="24"/>
          <w:szCs w:val="24"/>
          <w:lang w:val="uk-UA"/>
        </w:rPr>
        <w:t>:</w:t>
      </w:r>
      <w:r w:rsidRPr="00142029">
        <w:rPr>
          <w:rFonts w:ascii="Times New Roman" w:hAnsi="Times New Roman"/>
          <w:sz w:val="24"/>
          <w:szCs w:val="24"/>
          <w:lang w:val="uk-UA"/>
        </w:rPr>
        <w:t xml:space="preserve"> </w:t>
      </w:r>
      <w:r w:rsidR="000B4D99" w:rsidRPr="00142029">
        <w:rPr>
          <w:rFonts w:ascii="Times New Roman" w:hAnsi="Times New Roman"/>
          <w:sz w:val="24"/>
          <w:szCs w:val="24"/>
          <w:lang w:val="uk-UA"/>
        </w:rPr>
        <w:t xml:space="preserve">1 </w:t>
      </w:r>
      <w:r w:rsidR="00701AFD">
        <w:rPr>
          <w:rFonts w:ascii="Times New Roman" w:hAnsi="Times New Roman"/>
          <w:sz w:val="24"/>
          <w:szCs w:val="24"/>
          <w:lang w:val="uk-UA"/>
        </w:rPr>
        <w:t>150</w:t>
      </w:r>
      <w:r w:rsidRPr="00142029">
        <w:rPr>
          <w:rFonts w:ascii="Times New Roman" w:hAnsi="Times New Roman"/>
          <w:sz w:val="24"/>
          <w:szCs w:val="24"/>
          <w:lang w:val="uk-UA"/>
        </w:rPr>
        <w:t xml:space="preserve"> т.</w:t>
      </w:r>
    </w:p>
    <w:p w:rsidR="00951D2F" w:rsidRDefault="00701AFD" w:rsidP="00701AFD">
      <w:pPr>
        <w:widowControl w:val="0"/>
        <w:autoSpaceDE w:val="0"/>
        <w:autoSpaceDN w:val="0"/>
        <w:spacing w:after="0"/>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2. </w:t>
      </w:r>
      <w:r w:rsidRPr="00701AFD">
        <w:rPr>
          <w:rFonts w:ascii="Times New Roman" w:eastAsiaTheme="minorHAnsi" w:hAnsi="Times New Roman"/>
          <w:sz w:val="24"/>
          <w:szCs w:val="24"/>
          <w:lang w:val="uk-UA"/>
        </w:rPr>
        <w:t>Якість Товару, що є предметом закупівлі, повинна відповідати ДСТУ Б В.2.7-75-98 «Щебінь і гравій щільні природні для будівельних матеріалів, виробів, конструкцій і робіт. Технічні умови»</w:t>
      </w:r>
      <w:r w:rsidR="00951D2F">
        <w:rPr>
          <w:rFonts w:ascii="Times New Roman" w:eastAsiaTheme="minorHAnsi" w:hAnsi="Times New Roman"/>
          <w:sz w:val="24"/>
          <w:szCs w:val="24"/>
          <w:lang w:val="uk-UA"/>
        </w:rPr>
        <w:t>.</w:t>
      </w:r>
    </w:p>
    <w:p w:rsidR="00FC0CFE" w:rsidRDefault="00951D2F" w:rsidP="00701AFD">
      <w:pPr>
        <w:widowControl w:val="0"/>
        <w:autoSpaceDE w:val="0"/>
        <w:autoSpaceDN w:val="0"/>
        <w:spacing w:after="0"/>
        <w:jc w:val="both"/>
        <w:rPr>
          <w:rFonts w:ascii="Times New Roman" w:eastAsiaTheme="minorHAnsi" w:hAnsi="Times New Roman"/>
          <w:sz w:val="24"/>
          <w:szCs w:val="24"/>
          <w:lang w:val="uk-UA"/>
        </w:rPr>
      </w:pPr>
      <w:r>
        <w:rPr>
          <w:rFonts w:ascii="Times New Roman" w:eastAsiaTheme="minorHAnsi" w:hAnsi="Times New Roman"/>
          <w:sz w:val="24"/>
          <w:szCs w:val="24"/>
          <w:lang w:val="uk-UA"/>
        </w:rPr>
        <w:t>3.</w:t>
      </w:r>
      <w:r w:rsidR="00701AFD" w:rsidRPr="00701AFD">
        <w:rPr>
          <w:rFonts w:ascii="Times New Roman" w:eastAsiaTheme="minorHAnsi" w:hAnsi="Times New Roman"/>
          <w:sz w:val="24"/>
          <w:szCs w:val="24"/>
          <w:lang w:val="uk-UA"/>
        </w:rPr>
        <w:t xml:space="preserve"> </w:t>
      </w:r>
      <w:r w:rsidRPr="003154A2">
        <w:rPr>
          <w:rFonts w:ascii="Times New Roman" w:hAnsi="Times New Roman"/>
          <w:color w:val="000000"/>
          <w:sz w:val="24"/>
          <w:szCs w:val="24"/>
          <w:lang w:val="uk-UA"/>
        </w:rPr>
        <w:t>На запропонований Товар Учасник повинен</w:t>
      </w:r>
      <w:r>
        <w:rPr>
          <w:rFonts w:ascii="Times New Roman" w:hAnsi="Times New Roman"/>
          <w:color w:val="000000"/>
          <w:sz w:val="24"/>
          <w:szCs w:val="24"/>
          <w:lang w:val="uk-UA"/>
        </w:rPr>
        <w:t xml:space="preserve"> разом з тендерною пропозицією </w:t>
      </w:r>
      <w:proofErr w:type="spellStart"/>
      <w:r>
        <w:rPr>
          <w:rFonts w:ascii="Times New Roman" w:hAnsi="Times New Roman"/>
          <w:color w:val="000000"/>
          <w:sz w:val="24"/>
          <w:szCs w:val="24"/>
          <w:lang w:val="uk-UA"/>
        </w:rPr>
        <w:t>підвантажити</w:t>
      </w:r>
      <w:proofErr w:type="spellEnd"/>
      <w:r>
        <w:rPr>
          <w:rFonts w:ascii="Times New Roman" w:hAnsi="Times New Roman"/>
          <w:color w:val="000000"/>
          <w:sz w:val="24"/>
          <w:szCs w:val="24"/>
          <w:lang w:val="uk-UA"/>
        </w:rPr>
        <w:t xml:space="preserve"> через електронну систему</w:t>
      </w:r>
      <w:r w:rsidRPr="003154A2">
        <w:rPr>
          <w:rFonts w:ascii="Times New Roman" w:hAnsi="Times New Roman"/>
          <w:color w:val="000000"/>
          <w:sz w:val="24"/>
          <w:szCs w:val="24"/>
          <w:lang w:val="uk-UA"/>
        </w:rPr>
        <w:t xml:space="preserve"> сертифікати відповідності або паспорти якості виробника, або інший документ, що засвідчує якість товару.</w:t>
      </w:r>
    </w:p>
    <w:p w:rsidR="00951D2F" w:rsidRDefault="00951D2F" w:rsidP="00701AFD">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lang w:val="uk-UA"/>
        </w:rPr>
        <w:t>4</w:t>
      </w:r>
      <w:r w:rsidRPr="00951D2F">
        <w:rPr>
          <w:rFonts w:ascii="Times New Roman" w:hAnsi="Times New Roman"/>
          <w:color w:val="000000"/>
          <w:sz w:val="24"/>
          <w:szCs w:val="24"/>
        </w:rPr>
        <w:t xml:space="preserve">. Вага </w:t>
      </w:r>
      <w:proofErr w:type="spellStart"/>
      <w:r w:rsidRPr="00951D2F">
        <w:rPr>
          <w:rFonts w:ascii="Times New Roman" w:hAnsi="Times New Roman"/>
          <w:color w:val="000000"/>
          <w:sz w:val="24"/>
          <w:szCs w:val="24"/>
        </w:rPr>
        <w:t>кожної</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відвантаженої</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партії</w:t>
      </w:r>
      <w:proofErr w:type="spellEnd"/>
      <w:r w:rsidRPr="00951D2F">
        <w:rPr>
          <w:rFonts w:ascii="Times New Roman" w:hAnsi="Times New Roman"/>
          <w:color w:val="000000"/>
          <w:sz w:val="24"/>
          <w:szCs w:val="24"/>
        </w:rPr>
        <w:t xml:space="preserve"> повинна бути </w:t>
      </w:r>
      <w:proofErr w:type="spellStart"/>
      <w:r w:rsidRPr="00951D2F">
        <w:rPr>
          <w:rFonts w:ascii="Times New Roman" w:hAnsi="Times New Roman"/>
          <w:color w:val="000000"/>
          <w:sz w:val="24"/>
          <w:szCs w:val="24"/>
        </w:rPr>
        <w:t>підтверджена</w:t>
      </w:r>
      <w:proofErr w:type="spellEnd"/>
      <w:r w:rsidRPr="00951D2F">
        <w:rPr>
          <w:rFonts w:ascii="Times New Roman" w:hAnsi="Times New Roman"/>
          <w:color w:val="000000"/>
          <w:sz w:val="24"/>
          <w:szCs w:val="24"/>
        </w:rPr>
        <w:t xml:space="preserve"> документально, та </w:t>
      </w:r>
      <w:proofErr w:type="spellStart"/>
      <w:r w:rsidRPr="00951D2F">
        <w:rPr>
          <w:rFonts w:ascii="Times New Roman" w:hAnsi="Times New Roman"/>
          <w:color w:val="000000"/>
          <w:sz w:val="24"/>
          <w:szCs w:val="24"/>
        </w:rPr>
        <w:t>може</w:t>
      </w:r>
      <w:proofErr w:type="spellEnd"/>
      <w:r w:rsidRPr="00951D2F">
        <w:rPr>
          <w:rFonts w:ascii="Times New Roman" w:hAnsi="Times New Roman"/>
          <w:color w:val="000000"/>
          <w:sz w:val="24"/>
          <w:szCs w:val="24"/>
        </w:rPr>
        <w:t xml:space="preserve"> бути </w:t>
      </w:r>
      <w:proofErr w:type="spellStart"/>
      <w:r w:rsidRPr="00951D2F">
        <w:rPr>
          <w:rFonts w:ascii="Times New Roman" w:hAnsi="Times New Roman"/>
          <w:color w:val="000000"/>
          <w:sz w:val="24"/>
          <w:szCs w:val="24"/>
        </w:rPr>
        <w:t>перевірена</w:t>
      </w:r>
      <w:proofErr w:type="spellEnd"/>
      <w:r w:rsidRPr="00951D2F">
        <w:rPr>
          <w:rFonts w:ascii="Times New Roman" w:hAnsi="Times New Roman"/>
          <w:color w:val="000000"/>
          <w:sz w:val="24"/>
          <w:szCs w:val="24"/>
        </w:rPr>
        <w:t xml:space="preserve"> методом контрольного </w:t>
      </w:r>
      <w:proofErr w:type="spellStart"/>
      <w:r w:rsidRPr="00951D2F">
        <w:rPr>
          <w:rFonts w:ascii="Times New Roman" w:hAnsi="Times New Roman"/>
          <w:color w:val="000000"/>
          <w:sz w:val="24"/>
          <w:szCs w:val="24"/>
        </w:rPr>
        <w:t>зважування</w:t>
      </w:r>
      <w:proofErr w:type="spellEnd"/>
      <w:r w:rsidRPr="00951D2F">
        <w:rPr>
          <w:rFonts w:ascii="Times New Roman" w:hAnsi="Times New Roman"/>
          <w:color w:val="000000"/>
          <w:sz w:val="24"/>
          <w:szCs w:val="24"/>
        </w:rPr>
        <w:t xml:space="preserve"> за </w:t>
      </w:r>
      <w:proofErr w:type="spellStart"/>
      <w:r w:rsidRPr="00951D2F">
        <w:rPr>
          <w:rFonts w:ascii="Times New Roman" w:hAnsi="Times New Roman"/>
          <w:color w:val="000000"/>
          <w:sz w:val="24"/>
          <w:szCs w:val="24"/>
        </w:rPr>
        <w:t>рахунок</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Постачальника</w:t>
      </w:r>
      <w:proofErr w:type="spellEnd"/>
      <w:r w:rsidRPr="00951D2F">
        <w:rPr>
          <w:rFonts w:ascii="Times New Roman" w:hAnsi="Times New Roman"/>
          <w:color w:val="000000"/>
          <w:sz w:val="24"/>
          <w:szCs w:val="24"/>
        </w:rPr>
        <w:t xml:space="preserve"> в </w:t>
      </w:r>
      <w:proofErr w:type="spellStart"/>
      <w:r w:rsidRPr="00951D2F">
        <w:rPr>
          <w:rFonts w:ascii="Times New Roman" w:hAnsi="Times New Roman"/>
          <w:color w:val="000000"/>
          <w:sz w:val="24"/>
          <w:szCs w:val="24"/>
        </w:rPr>
        <w:t>присутності</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представника</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Замовника</w:t>
      </w:r>
      <w:proofErr w:type="spellEnd"/>
      <w:r w:rsidRPr="00951D2F">
        <w:rPr>
          <w:rFonts w:ascii="Times New Roman" w:hAnsi="Times New Roman"/>
          <w:color w:val="000000"/>
          <w:sz w:val="24"/>
          <w:szCs w:val="24"/>
        </w:rPr>
        <w:t>.</w:t>
      </w:r>
    </w:p>
    <w:p w:rsidR="00951D2F" w:rsidRPr="00595FC4" w:rsidRDefault="00951D2F" w:rsidP="00701AFD">
      <w:pPr>
        <w:widowControl w:val="0"/>
        <w:autoSpaceDE w:val="0"/>
        <w:autoSpaceDN w:val="0"/>
        <w:spacing w:after="0"/>
        <w:jc w:val="both"/>
        <w:rPr>
          <w:rFonts w:ascii="Times New Roman" w:hAnsi="Times New Roman"/>
          <w:sz w:val="24"/>
          <w:szCs w:val="24"/>
          <w:lang w:val="uk-UA"/>
        </w:rPr>
      </w:pPr>
      <w:r>
        <w:rPr>
          <w:rFonts w:ascii="Times New Roman" w:hAnsi="Times New Roman"/>
          <w:color w:val="000000"/>
          <w:sz w:val="24"/>
          <w:szCs w:val="24"/>
          <w:lang w:val="uk-UA"/>
        </w:rPr>
        <w:t xml:space="preserve">5. З кожною відвантаженою партією повинні надаватися </w:t>
      </w:r>
      <w:proofErr w:type="spellStart"/>
      <w:r w:rsidRPr="00951D2F">
        <w:rPr>
          <w:rFonts w:ascii="Times New Roman" w:hAnsi="Times New Roman"/>
          <w:color w:val="000000"/>
          <w:sz w:val="24"/>
          <w:szCs w:val="24"/>
        </w:rPr>
        <w:t>сертифікати</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відповідності</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або</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паспорти</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якості</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виробника</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або</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інший</w:t>
      </w:r>
      <w:proofErr w:type="spellEnd"/>
      <w:r w:rsidRPr="00951D2F">
        <w:rPr>
          <w:rFonts w:ascii="Times New Roman" w:hAnsi="Times New Roman"/>
          <w:color w:val="000000"/>
          <w:sz w:val="24"/>
          <w:szCs w:val="24"/>
        </w:rPr>
        <w:t xml:space="preserve"> документ, </w:t>
      </w:r>
      <w:proofErr w:type="spellStart"/>
      <w:r w:rsidRPr="00951D2F">
        <w:rPr>
          <w:rFonts w:ascii="Times New Roman" w:hAnsi="Times New Roman"/>
          <w:color w:val="000000"/>
          <w:sz w:val="24"/>
          <w:szCs w:val="24"/>
        </w:rPr>
        <w:t>що</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засвідчує</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якість</w:t>
      </w:r>
      <w:proofErr w:type="spellEnd"/>
      <w:r w:rsidRPr="00951D2F">
        <w:rPr>
          <w:rFonts w:ascii="Times New Roman" w:hAnsi="Times New Roman"/>
          <w:color w:val="000000"/>
          <w:sz w:val="24"/>
          <w:szCs w:val="24"/>
        </w:rPr>
        <w:t xml:space="preserve"> товару</w:t>
      </w:r>
      <w:r w:rsidR="00595FC4">
        <w:rPr>
          <w:rFonts w:ascii="Times New Roman" w:hAnsi="Times New Roman"/>
          <w:color w:val="000000"/>
          <w:sz w:val="24"/>
          <w:szCs w:val="24"/>
          <w:lang w:val="uk-UA"/>
        </w:rPr>
        <w:t>.</w:t>
      </w:r>
    </w:p>
    <w:p w:rsidR="00FC0CFE" w:rsidRPr="00142029" w:rsidRDefault="00951D2F" w:rsidP="00FC0CFE">
      <w:pPr>
        <w:widowControl w:val="0"/>
        <w:autoSpaceDE w:val="0"/>
        <w:autoSpaceDN w:val="0"/>
        <w:spacing w:after="0"/>
        <w:jc w:val="both"/>
        <w:rPr>
          <w:rFonts w:ascii="Times New Roman" w:hAnsi="Times New Roman"/>
          <w:sz w:val="24"/>
          <w:szCs w:val="24"/>
          <w:lang w:val="uk-UA" w:eastAsia="zh-CN"/>
        </w:rPr>
      </w:pPr>
      <w:r>
        <w:rPr>
          <w:rFonts w:ascii="Times New Roman" w:hAnsi="Times New Roman"/>
          <w:sz w:val="24"/>
          <w:szCs w:val="24"/>
          <w:lang w:val="uk-UA" w:eastAsia="zh-CN"/>
        </w:rPr>
        <w:t>6</w:t>
      </w:r>
      <w:r w:rsidR="00FC0CFE" w:rsidRPr="00142029">
        <w:rPr>
          <w:rFonts w:ascii="Times New Roman" w:hAnsi="Times New Roman"/>
          <w:sz w:val="24"/>
          <w:szCs w:val="24"/>
          <w:lang w:val="uk-UA" w:eastAsia="zh-CN"/>
        </w:rPr>
        <w:t xml:space="preserve">. Термін поставки </w:t>
      </w:r>
      <w:r w:rsidR="000B4D99" w:rsidRPr="00142029">
        <w:rPr>
          <w:rFonts w:ascii="Times New Roman" w:hAnsi="Times New Roman"/>
          <w:sz w:val="24"/>
          <w:szCs w:val="24"/>
          <w:lang w:val="uk-UA" w:eastAsia="zh-CN"/>
        </w:rPr>
        <w:t>–</w:t>
      </w:r>
      <w:r w:rsidR="00FC0CFE" w:rsidRPr="00142029">
        <w:rPr>
          <w:rFonts w:ascii="Times New Roman" w:hAnsi="Times New Roman"/>
          <w:sz w:val="24"/>
          <w:szCs w:val="24"/>
          <w:lang w:val="uk-UA" w:eastAsia="zh-CN"/>
        </w:rPr>
        <w:t xml:space="preserve"> </w:t>
      </w:r>
      <w:r w:rsidR="00053251" w:rsidRPr="00142029">
        <w:rPr>
          <w:rFonts w:ascii="Times New Roman" w:hAnsi="Times New Roman"/>
          <w:sz w:val="24"/>
          <w:szCs w:val="24"/>
          <w:lang w:val="uk-UA" w:eastAsia="zh-CN"/>
        </w:rPr>
        <w:t>тридцять</w:t>
      </w:r>
      <w:r w:rsidR="000B4D99" w:rsidRPr="00142029">
        <w:rPr>
          <w:rFonts w:ascii="Times New Roman" w:hAnsi="Times New Roman"/>
          <w:sz w:val="24"/>
          <w:szCs w:val="24"/>
          <w:lang w:val="uk-UA" w:eastAsia="zh-CN"/>
        </w:rPr>
        <w:t xml:space="preserve"> днів з моменту підписання Договору</w:t>
      </w:r>
      <w:r w:rsidR="00FC0CFE" w:rsidRPr="00142029">
        <w:rPr>
          <w:rFonts w:ascii="Times New Roman" w:hAnsi="Times New Roman"/>
          <w:sz w:val="24"/>
          <w:szCs w:val="24"/>
          <w:lang w:val="uk-UA" w:eastAsia="zh-CN"/>
        </w:rPr>
        <w:t xml:space="preserve">. </w:t>
      </w:r>
    </w:p>
    <w:p w:rsidR="00FC0CFE" w:rsidRPr="00142029" w:rsidRDefault="00951D2F" w:rsidP="00FC0CFE">
      <w:pPr>
        <w:widowControl w:val="0"/>
        <w:autoSpaceDE w:val="0"/>
        <w:autoSpaceDN w:val="0"/>
        <w:spacing w:after="0"/>
        <w:jc w:val="both"/>
        <w:rPr>
          <w:rFonts w:ascii="Times New Roman" w:hAnsi="Times New Roman"/>
          <w:sz w:val="24"/>
          <w:szCs w:val="24"/>
          <w:lang w:val="uk-UA" w:eastAsia="zh-CN"/>
        </w:rPr>
      </w:pPr>
      <w:r>
        <w:rPr>
          <w:rFonts w:ascii="Times New Roman" w:hAnsi="Times New Roman"/>
          <w:sz w:val="24"/>
          <w:szCs w:val="24"/>
          <w:lang w:val="uk-UA" w:eastAsia="zh-CN"/>
        </w:rPr>
        <w:t>7</w:t>
      </w:r>
      <w:r w:rsidR="00FC0CFE" w:rsidRPr="00142029">
        <w:rPr>
          <w:rFonts w:ascii="Times New Roman" w:hAnsi="Times New Roman"/>
          <w:sz w:val="24"/>
          <w:szCs w:val="24"/>
          <w:lang w:val="uk-UA" w:eastAsia="zh-CN"/>
        </w:rPr>
        <w:t xml:space="preserve">. Місце поставки: 42600, вул. Набережна, 33, м. Тростянець, Сумська область. </w:t>
      </w:r>
    </w:p>
    <w:p w:rsidR="00FC0CFE" w:rsidRPr="00142029" w:rsidRDefault="00951D2F" w:rsidP="00FC0CFE">
      <w:pPr>
        <w:widowControl w:val="0"/>
        <w:autoSpaceDE w:val="0"/>
        <w:autoSpaceDN w:val="0"/>
        <w:spacing w:after="0"/>
        <w:jc w:val="both"/>
        <w:rPr>
          <w:rFonts w:ascii="Times New Roman" w:hAnsi="Times New Roman"/>
          <w:sz w:val="24"/>
          <w:szCs w:val="24"/>
          <w:lang w:val="uk-UA"/>
        </w:rPr>
      </w:pPr>
      <w:r>
        <w:rPr>
          <w:rFonts w:ascii="Times New Roman" w:hAnsi="Times New Roman"/>
          <w:sz w:val="24"/>
          <w:szCs w:val="24"/>
          <w:lang w:val="uk-UA" w:eastAsia="zh-CN"/>
        </w:rPr>
        <w:t>8</w:t>
      </w:r>
      <w:r w:rsidR="00FC0CFE" w:rsidRPr="00142029">
        <w:rPr>
          <w:rFonts w:ascii="Times New Roman" w:hAnsi="Times New Roman"/>
          <w:sz w:val="24"/>
          <w:szCs w:val="24"/>
          <w:lang w:val="uk-UA" w:eastAsia="zh-CN"/>
        </w:rPr>
        <w:t>. Учасник визначає ціну на товар, який він пропонує поставити за Договором з урахуванням податків та зборів, що сплачуються або мають бути сплачені, а також витрати на транспортування, страхування та інші витрати.</w:t>
      </w:r>
    </w:p>
    <w:p w:rsidR="00FC0CFE" w:rsidRPr="00142029" w:rsidRDefault="00951D2F" w:rsidP="00FC0CFE">
      <w:pPr>
        <w:widowControl w:val="0"/>
        <w:autoSpaceDE w:val="0"/>
        <w:autoSpaceDN w:val="0"/>
        <w:spacing w:after="0"/>
        <w:jc w:val="both"/>
        <w:rPr>
          <w:rFonts w:ascii="Times New Roman" w:hAnsi="Times New Roman"/>
          <w:sz w:val="24"/>
          <w:szCs w:val="24"/>
          <w:lang w:val="uk-UA" w:eastAsia="zh-CN"/>
        </w:rPr>
      </w:pPr>
      <w:r>
        <w:rPr>
          <w:rFonts w:ascii="Times New Roman" w:hAnsi="Times New Roman"/>
          <w:sz w:val="24"/>
          <w:szCs w:val="24"/>
          <w:lang w:val="uk-UA"/>
        </w:rPr>
        <w:t>9</w:t>
      </w:r>
      <w:r w:rsidR="00FC0CFE" w:rsidRPr="00142029">
        <w:rPr>
          <w:rFonts w:ascii="Times New Roman" w:hAnsi="Times New Roman"/>
          <w:sz w:val="24"/>
          <w:szCs w:val="24"/>
          <w:lang w:val="uk-UA"/>
        </w:rPr>
        <w:t xml:space="preserve">. </w:t>
      </w:r>
      <w:r w:rsidR="00FC0CFE" w:rsidRPr="00142029">
        <w:rPr>
          <w:rFonts w:ascii="Times New Roman" w:hAnsi="Times New Roman"/>
          <w:sz w:val="24"/>
          <w:szCs w:val="24"/>
          <w:lang w:val="uk-UA" w:eastAsia="zh-CN"/>
        </w:rPr>
        <w:t>Учасник зобов’язаний проводити свою діяльність із застосуванням заходів із захисту довкілля.</w:t>
      </w:r>
    </w:p>
    <w:p w:rsidR="00FC0CFE" w:rsidRPr="00142029" w:rsidRDefault="00951D2F" w:rsidP="00FC0CFE">
      <w:pPr>
        <w:widowControl w:val="0"/>
        <w:autoSpaceDE w:val="0"/>
        <w:autoSpaceDN w:val="0"/>
        <w:spacing w:after="0"/>
        <w:jc w:val="both"/>
        <w:rPr>
          <w:rFonts w:ascii="Times New Roman" w:hAnsi="Times New Roman"/>
          <w:sz w:val="24"/>
          <w:szCs w:val="24"/>
          <w:lang w:val="uk-UA"/>
        </w:rPr>
      </w:pPr>
      <w:r>
        <w:rPr>
          <w:rFonts w:ascii="Times New Roman" w:hAnsi="Times New Roman"/>
          <w:sz w:val="24"/>
          <w:szCs w:val="24"/>
          <w:lang w:val="uk-UA" w:eastAsia="zh-CN"/>
        </w:rPr>
        <w:t>10</w:t>
      </w:r>
      <w:r w:rsidR="00FC0CFE" w:rsidRPr="00142029">
        <w:rPr>
          <w:rFonts w:ascii="Times New Roman" w:hAnsi="Times New Roman"/>
          <w:sz w:val="24"/>
          <w:szCs w:val="24"/>
          <w:lang w:val="uk-UA" w:eastAsia="zh-CN"/>
        </w:rPr>
        <w:t>. Учасник гарантує, що поставлений товар буде відповідати вище зазначеним вимогам та</w:t>
      </w:r>
      <w:r w:rsidR="00FC0CFE" w:rsidRPr="00142029">
        <w:rPr>
          <w:rFonts w:ascii="Times New Roman" w:hAnsi="Times New Roman"/>
          <w:lang w:val="uk-UA"/>
        </w:rPr>
        <w:t xml:space="preserve"> </w:t>
      </w:r>
      <w:r w:rsidR="00FC0CFE" w:rsidRPr="00142029">
        <w:rPr>
          <w:rFonts w:ascii="Times New Roman" w:hAnsi="Times New Roman"/>
          <w:sz w:val="24"/>
          <w:szCs w:val="24"/>
          <w:lang w:val="uk-UA"/>
        </w:rPr>
        <w:t>вимогам діючого законодавства України, що встановлюються для даного виду Товару</w:t>
      </w:r>
      <w:r w:rsidR="00FC0CFE" w:rsidRPr="00142029">
        <w:rPr>
          <w:rFonts w:ascii="Times New Roman" w:hAnsi="Times New Roman"/>
          <w:sz w:val="24"/>
          <w:szCs w:val="24"/>
          <w:lang w:val="uk-UA" w:eastAsia="zh-CN"/>
        </w:rPr>
        <w:t>.</w:t>
      </w:r>
    </w:p>
    <w:p w:rsidR="00FC0CFE" w:rsidRPr="00142029" w:rsidRDefault="00FC0CFE" w:rsidP="00FC0CFE">
      <w:pPr>
        <w:ind w:firstLine="284"/>
        <w:jc w:val="both"/>
        <w:rPr>
          <w:rFonts w:ascii="Times New Roman" w:hAnsi="Times New Roman"/>
          <w:sz w:val="24"/>
          <w:szCs w:val="24"/>
          <w:lang w:val="uk-UA"/>
        </w:rPr>
      </w:pPr>
    </w:p>
    <w:p w:rsidR="00FC0CFE" w:rsidRPr="00142029" w:rsidRDefault="00FC0CFE" w:rsidP="00FC0CFE">
      <w:pPr>
        <w:shd w:val="clear" w:color="auto" w:fill="FFFFFF"/>
        <w:jc w:val="both"/>
        <w:rPr>
          <w:rFonts w:ascii="Times New Roman" w:hAnsi="Times New Roman"/>
          <w:iCs/>
          <w:sz w:val="24"/>
          <w:szCs w:val="24"/>
          <w:lang w:val="uk-UA"/>
        </w:rPr>
      </w:pPr>
      <w:r w:rsidRPr="00142029">
        <w:rPr>
          <w:rFonts w:ascii="Times New Roman" w:hAnsi="Times New Roman"/>
          <w:iCs/>
          <w:sz w:val="24"/>
          <w:szCs w:val="24"/>
          <w:lang w:val="uk-UA"/>
        </w:rPr>
        <w:t>_____________________        ________________          __________________</w:t>
      </w:r>
    </w:p>
    <w:p w:rsidR="00FC0CFE" w:rsidRPr="00142029" w:rsidRDefault="00FC0CFE" w:rsidP="00FC0CFE">
      <w:pPr>
        <w:ind w:left="720"/>
        <w:rPr>
          <w:rFonts w:ascii="Times New Roman" w:hAnsi="Times New Roman"/>
          <w:iCs/>
          <w:sz w:val="24"/>
          <w:szCs w:val="24"/>
        </w:rPr>
      </w:pPr>
      <w:r w:rsidRPr="00142029">
        <w:rPr>
          <w:rFonts w:ascii="Times New Roman" w:hAnsi="Times New Roman"/>
          <w:iCs/>
          <w:sz w:val="24"/>
          <w:szCs w:val="24"/>
          <w:lang w:val="uk-UA"/>
        </w:rPr>
        <w:t>(Посада)                         (Підпис)</w:t>
      </w:r>
      <w:r w:rsidRPr="00142029">
        <w:rPr>
          <w:rFonts w:ascii="Times New Roman" w:hAnsi="Times New Roman"/>
          <w:iCs/>
          <w:sz w:val="24"/>
          <w:szCs w:val="24"/>
          <w:lang w:val="uk-UA"/>
        </w:rPr>
        <w:tab/>
      </w:r>
      <w:r w:rsidRPr="00142029">
        <w:rPr>
          <w:rFonts w:ascii="Times New Roman" w:hAnsi="Times New Roman"/>
          <w:iCs/>
          <w:sz w:val="24"/>
          <w:szCs w:val="24"/>
          <w:lang w:val="uk-UA"/>
        </w:rPr>
        <w:tab/>
        <w:t xml:space="preserve">                     (ПІБ)                                                                                 М</w:t>
      </w:r>
      <w:r w:rsidRPr="00142029">
        <w:rPr>
          <w:rFonts w:ascii="Times New Roman" w:hAnsi="Times New Roman"/>
          <w:iCs/>
          <w:sz w:val="24"/>
          <w:szCs w:val="24"/>
        </w:rPr>
        <w:t>.П.</w:t>
      </w:r>
    </w:p>
    <w:p w:rsidR="00FC0CFE" w:rsidRPr="00142029" w:rsidRDefault="00FC0CFE" w:rsidP="00FC0CFE">
      <w:pPr>
        <w:ind w:hanging="720"/>
        <w:jc w:val="right"/>
        <w:rPr>
          <w:rFonts w:ascii="Times New Roman" w:hAnsi="Times New Roman"/>
          <w:bCs/>
          <w:sz w:val="24"/>
          <w:szCs w:val="24"/>
        </w:rPr>
      </w:pPr>
      <w:r w:rsidRPr="00142029">
        <w:rPr>
          <w:rFonts w:ascii="Times New Roman" w:hAnsi="Times New Roman"/>
          <w:bCs/>
          <w:sz w:val="24"/>
          <w:szCs w:val="24"/>
        </w:rPr>
        <w:t xml:space="preserve">         </w:t>
      </w:r>
    </w:p>
    <w:p w:rsidR="00FC0CFE" w:rsidRPr="00142029" w:rsidRDefault="00FC0CFE" w:rsidP="00FC0CFE">
      <w:pPr>
        <w:ind w:right="196"/>
        <w:jc w:val="both"/>
        <w:rPr>
          <w:rFonts w:ascii="Times New Roman" w:hAnsi="Times New Roman"/>
          <w:b/>
          <w:sz w:val="24"/>
          <w:szCs w:val="24"/>
        </w:rPr>
      </w:pPr>
      <w:proofErr w:type="spellStart"/>
      <w:r w:rsidRPr="00142029">
        <w:rPr>
          <w:rFonts w:ascii="Times New Roman" w:hAnsi="Times New Roman"/>
          <w:b/>
          <w:sz w:val="24"/>
          <w:szCs w:val="24"/>
        </w:rPr>
        <w:t>Учасником</w:t>
      </w:r>
      <w:proofErr w:type="spellEnd"/>
      <w:r w:rsidRPr="00142029">
        <w:rPr>
          <w:rFonts w:ascii="Times New Roman" w:hAnsi="Times New Roman"/>
          <w:b/>
          <w:sz w:val="24"/>
          <w:szCs w:val="24"/>
        </w:rPr>
        <w:t xml:space="preserve"> – </w:t>
      </w:r>
      <w:r w:rsidRPr="00142029">
        <w:rPr>
          <w:rFonts w:ascii="Times New Roman" w:hAnsi="Times New Roman"/>
          <w:b/>
          <w:sz w:val="24"/>
          <w:szCs w:val="24"/>
          <w:lang w:val="uk-UA"/>
        </w:rPr>
        <w:t xml:space="preserve"> </w:t>
      </w:r>
      <w:r w:rsidRPr="00142029">
        <w:rPr>
          <w:rFonts w:ascii="Times New Roman" w:hAnsi="Times New Roman"/>
          <w:b/>
          <w:sz w:val="24"/>
          <w:szCs w:val="24"/>
        </w:rPr>
        <w:t xml:space="preserve"> форма </w:t>
      </w:r>
      <w:proofErr w:type="spellStart"/>
      <w:r w:rsidRPr="00142029">
        <w:rPr>
          <w:rFonts w:ascii="Times New Roman" w:hAnsi="Times New Roman"/>
          <w:b/>
          <w:sz w:val="24"/>
          <w:szCs w:val="24"/>
        </w:rPr>
        <w:t>подається</w:t>
      </w:r>
      <w:proofErr w:type="spellEnd"/>
      <w:r w:rsidRPr="00142029">
        <w:rPr>
          <w:rFonts w:ascii="Times New Roman" w:hAnsi="Times New Roman"/>
          <w:b/>
          <w:sz w:val="24"/>
          <w:szCs w:val="24"/>
        </w:rPr>
        <w:t xml:space="preserve"> на </w:t>
      </w:r>
      <w:proofErr w:type="spellStart"/>
      <w:r w:rsidRPr="00142029">
        <w:rPr>
          <w:rFonts w:ascii="Times New Roman" w:hAnsi="Times New Roman"/>
          <w:b/>
          <w:sz w:val="24"/>
          <w:szCs w:val="24"/>
        </w:rPr>
        <w:t>фірмовому</w:t>
      </w:r>
      <w:proofErr w:type="spellEnd"/>
      <w:r w:rsidRPr="00142029">
        <w:rPr>
          <w:rFonts w:ascii="Times New Roman" w:hAnsi="Times New Roman"/>
          <w:b/>
          <w:sz w:val="24"/>
          <w:szCs w:val="24"/>
        </w:rPr>
        <w:t xml:space="preserve"> бланку</w:t>
      </w:r>
      <w:r w:rsidRPr="00142029">
        <w:rPr>
          <w:rFonts w:ascii="Times New Roman" w:hAnsi="Times New Roman"/>
          <w:b/>
          <w:sz w:val="24"/>
          <w:szCs w:val="24"/>
          <w:lang w:val="uk-UA"/>
        </w:rPr>
        <w:t xml:space="preserve"> (за наявності) та скріплюється печаткою (за наявності)</w:t>
      </w:r>
    </w:p>
    <w:p w:rsidR="00FC0CFE" w:rsidRPr="00257830" w:rsidRDefault="00FC0CFE" w:rsidP="00FC0CFE">
      <w:pPr>
        <w:ind w:firstLine="284"/>
        <w:jc w:val="both"/>
        <w:rPr>
          <w:rFonts w:ascii="Times New Roman" w:hAnsi="Times New Roman"/>
          <w:color w:val="FF0000"/>
          <w:sz w:val="24"/>
          <w:szCs w:val="24"/>
        </w:rPr>
      </w:pPr>
      <w:r w:rsidRPr="00142029">
        <w:rPr>
          <w:rFonts w:ascii="Times New Roman" w:hAnsi="Times New Roman"/>
          <w:sz w:val="24"/>
          <w:szCs w:val="24"/>
        </w:rPr>
        <w:t xml:space="preserve">                                                                                            </w:t>
      </w:r>
    </w:p>
    <w:p w:rsidR="00FC0CFE" w:rsidRPr="00257830" w:rsidRDefault="00FC0CFE" w:rsidP="00FC0CFE">
      <w:pPr>
        <w:tabs>
          <w:tab w:val="left" w:pos="942"/>
        </w:tabs>
        <w:rPr>
          <w:rFonts w:ascii="Times New Roman" w:eastAsia="Times New Roman" w:hAnsi="Times New Roman"/>
          <w:b/>
          <w:color w:val="FF0000"/>
          <w:sz w:val="24"/>
          <w:szCs w:val="24"/>
        </w:rPr>
      </w:pPr>
    </w:p>
    <w:p w:rsidR="00FC0CFE" w:rsidRPr="006522E1" w:rsidRDefault="00FC0CFE" w:rsidP="00FC0CFE">
      <w:pPr>
        <w:tabs>
          <w:tab w:val="left" w:pos="4320"/>
        </w:tabs>
        <w:rPr>
          <w:lang w:val="uk-UA"/>
        </w:rPr>
      </w:pPr>
    </w:p>
    <w:p w:rsidR="00FC0CFE" w:rsidRDefault="00FC0CFE" w:rsidP="00FC0CFE">
      <w:pPr>
        <w:jc w:val="both"/>
        <w:rPr>
          <w:rFonts w:ascii="Times New Roman" w:hAnsi="Times New Roman"/>
          <w:sz w:val="24"/>
          <w:szCs w:val="24"/>
          <w:lang w:val="uk-UA"/>
        </w:rPr>
      </w:pPr>
    </w:p>
    <w:p w:rsidR="00FC0CFE" w:rsidRDefault="00FC0CFE" w:rsidP="00FC0CFE">
      <w:pPr>
        <w:jc w:val="both"/>
        <w:rPr>
          <w:rFonts w:ascii="Times New Roman" w:hAnsi="Times New Roman"/>
          <w:sz w:val="24"/>
          <w:szCs w:val="24"/>
          <w:lang w:val="uk-UA"/>
        </w:rPr>
      </w:pPr>
    </w:p>
    <w:p w:rsidR="00951D2F" w:rsidRDefault="00951D2F" w:rsidP="00951D2F">
      <w:pPr>
        <w:rPr>
          <w:rFonts w:ascii="Times New Roman" w:hAnsi="Times New Roman"/>
          <w:sz w:val="24"/>
          <w:szCs w:val="24"/>
          <w:lang w:val="uk-UA"/>
        </w:rPr>
      </w:pPr>
    </w:p>
    <w:p w:rsidR="00FC0CFE" w:rsidRPr="00550AF8" w:rsidRDefault="00951D2F" w:rsidP="00951D2F">
      <w:pPr>
        <w:rPr>
          <w:rFonts w:ascii="Times New Roman" w:hAnsi="Times New Roman"/>
          <w:b/>
          <w:bCs/>
          <w:sz w:val="24"/>
          <w:szCs w:val="24"/>
          <w:lang w:val="uk-UA"/>
        </w:rPr>
      </w:pPr>
      <w:r>
        <w:rPr>
          <w:rFonts w:ascii="Times New Roman" w:hAnsi="Times New Roman"/>
          <w:sz w:val="24"/>
          <w:szCs w:val="24"/>
          <w:lang w:val="uk-UA"/>
        </w:rPr>
        <w:t xml:space="preserve">                                                                                    </w:t>
      </w:r>
      <w:r w:rsidR="00FC0CFE">
        <w:rPr>
          <w:rFonts w:ascii="Times New Roman" w:hAnsi="Times New Roman"/>
          <w:b/>
          <w:bCs/>
          <w:sz w:val="24"/>
          <w:szCs w:val="24"/>
          <w:lang w:val="uk-UA"/>
        </w:rPr>
        <w:t>Д</w:t>
      </w:r>
      <w:r w:rsidR="00FC0CFE" w:rsidRPr="00550AF8">
        <w:rPr>
          <w:rFonts w:ascii="Times New Roman" w:hAnsi="Times New Roman"/>
          <w:b/>
          <w:bCs/>
          <w:sz w:val="24"/>
          <w:szCs w:val="24"/>
          <w:lang w:val="uk-UA"/>
        </w:rPr>
        <w:t>одаток № 4 до тендерної документації</w:t>
      </w:r>
    </w:p>
    <w:p w:rsidR="00FC0CFE" w:rsidRDefault="00FC0CFE" w:rsidP="00FC0CFE">
      <w:pPr>
        <w:autoSpaceDE w:val="0"/>
        <w:ind w:firstLine="708"/>
        <w:jc w:val="both"/>
        <w:rPr>
          <w:rFonts w:ascii="Times New Roman" w:eastAsia="Times New Roman" w:hAnsi="Times New Roman"/>
          <w:i/>
          <w:lang w:eastAsia="ar-SA"/>
        </w:rPr>
      </w:pPr>
      <w:r>
        <w:rPr>
          <w:rFonts w:ascii="Times New Roman" w:eastAsia="Times New Roman" w:hAnsi="Times New Roman"/>
          <w:i/>
          <w:lang w:val="uk-UA" w:eastAsia="ar-SA"/>
        </w:rPr>
        <w:t xml:space="preserve">*** </w:t>
      </w:r>
      <w:proofErr w:type="spellStart"/>
      <w:r>
        <w:rPr>
          <w:rFonts w:ascii="Times New Roman" w:eastAsia="Times New Roman" w:hAnsi="Times New Roman"/>
          <w:i/>
          <w:lang w:eastAsia="ar-SA"/>
        </w:rPr>
        <w:t>Зазначений</w:t>
      </w:r>
      <w:proofErr w:type="spellEnd"/>
      <w:r>
        <w:rPr>
          <w:rFonts w:ascii="Times New Roman" w:eastAsia="Times New Roman" w:hAnsi="Times New Roman"/>
          <w:i/>
          <w:lang w:eastAsia="ar-SA"/>
        </w:rPr>
        <w:t xml:space="preserve"> в </w:t>
      </w:r>
      <w:proofErr w:type="spellStart"/>
      <w:r>
        <w:rPr>
          <w:rFonts w:ascii="Times New Roman" w:eastAsia="Times New Roman" w:hAnsi="Times New Roman"/>
          <w:i/>
          <w:lang w:eastAsia="ar-SA"/>
        </w:rPr>
        <w:t>цьому</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додатку</w:t>
      </w:r>
      <w:proofErr w:type="spellEnd"/>
      <w:r>
        <w:rPr>
          <w:rFonts w:ascii="Times New Roman" w:eastAsia="Times New Roman" w:hAnsi="Times New Roman"/>
          <w:i/>
          <w:lang w:eastAsia="ar-SA"/>
        </w:rPr>
        <w:t xml:space="preserve"> проект договору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істотні</w:t>
      </w:r>
      <w:proofErr w:type="spellEnd"/>
      <w:r>
        <w:rPr>
          <w:rFonts w:ascii="Times New Roman" w:eastAsia="Times New Roman" w:hAnsi="Times New Roman"/>
          <w:i/>
          <w:lang w:eastAsia="ar-SA"/>
        </w:rPr>
        <w:t>/</w:t>
      </w:r>
      <w:proofErr w:type="spellStart"/>
      <w:r>
        <w:rPr>
          <w:rFonts w:ascii="Times New Roman" w:eastAsia="Times New Roman" w:hAnsi="Times New Roman"/>
          <w:i/>
          <w:lang w:eastAsia="ar-SA"/>
        </w:rPr>
        <w:t>основні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умови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які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обов'язково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включаються</w:t>
      </w:r>
      <w:proofErr w:type="spellEnd"/>
      <w:r>
        <w:rPr>
          <w:rFonts w:ascii="Times New Roman" w:eastAsia="Times New Roman" w:hAnsi="Times New Roman"/>
          <w:i/>
          <w:lang w:eastAsia="ar-SA"/>
        </w:rPr>
        <w:t xml:space="preserve"> до договору про </w:t>
      </w:r>
      <w:proofErr w:type="spellStart"/>
      <w:r>
        <w:rPr>
          <w:rFonts w:ascii="Times New Roman" w:eastAsia="Times New Roman" w:hAnsi="Times New Roman"/>
          <w:i/>
          <w:lang w:eastAsia="ar-SA"/>
        </w:rPr>
        <w:t>закупівлю</w:t>
      </w:r>
      <w:proofErr w:type="spellEnd"/>
      <w:r>
        <w:rPr>
          <w:rFonts w:ascii="Times New Roman" w:eastAsia="Times New Roman" w:hAnsi="Times New Roman"/>
          <w:i/>
          <w:lang w:eastAsia="ar-SA"/>
        </w:rPr>
        <w:t xml:space="preserve"> товару не є </w:t>
      </w:r>
      <w:proofErr w:type="spellStart"/>
      <w:r>
        <w:rPr>
          <w:rFonts w:ascii="Times New Roman" w:eastAsia="Times New Roman" w:hAnsi="Times New Roman"/>
          <w:i/>
          <w:lang w:eastAsia="ar-SA"/>
        </w:rPr>
        <w:t>остаточними</w:t>
      </w:r>
      <w:proofErr w:type="spellEnd"/>
      <w:r>
        <w:rPr>
          <w:rFonts w:ascii="Times New Roman" w:eastAsia="Times New Roman" w:hAnsi="Times New Roman"/>
          <w:i/>
          <w:lang w:eastAsia="ar-SA"/>
        </w:rPr>
        <w:t xml:space="preserve"> та </w:t>
      </w:r>
      <w:proofErr w:type="spellStart"/>
      <w:r>
        <w:rPr>
          <w:rFonts w:ascii="Times New Roman" w:eastAsia="Times New Roman" w:hAnsi="Times New Roman"/>
          <w:i/>
          <w:lang w:eastAsia="ar-SA"/>
        </w:rPr>
        <w:t>вичерпними</w:t>
      </w:r>
      <w:proofErr w:type="spellEnd"/>
      <w:r>
        <w:rPr>
          <w:rFonts w:ascii="Times New Roman" w:eastAsia="Times New Roman" w:hAnsi="Times New Roman"/>
          <w:i/>
          <w:lang w:eastAsia="ar-SA"/>
        </w:rPr>
        <w:t xml:space="preserve">, і </w:t>
      </w:r>
      <w:proofErr w:type="spellStart"/>
      <w:r>
        <w:rPr>
          <w:rFonts w:ascii="Times New Roman" w:eastAsia="Times New Roman" w:hAnsi="Times New Roman"/>
          <w:i/>
          <w:lang w:eastAsia="ar-SA"/>
        </w:rPr>
        <w:t>можуть</w:t>
      </w:r>
      <w:proofErr w:type="spellEnd"/>
      <w:r>
        <w:rPr>
          <w:rFonts w:ascii="Times New Roman" w:eastAsia="Times New Roman" w:hAnsi="Times New Roman"/>
          <w:i/>
          <w:lang w:eastAsia="ar-SA"/>
        </w:rPr>
        <w:t xml:space="preserve"> бути </w:t>
      </w:r>
      <w:proofErr w:type="spellStart"/>
      <w:r>
        <w:rPr>
          <w:rFonts w:ascii="Times New Roman" w:eastAsia="Times New Roman" w:hAnsi="Times New Roman"/>
          <w:i/>
          <w:lang w:eastAsia="ar-SA"/>
        </w:rPr>
        <w:t>доповнені</w:t>
      </w:r>
      <w:proofErr w:type="spellEnd"/>
      <w:r>
        <w:rPr>
          <w:rFonts w:ascii="Times New Roman" w:eastAsia="Times New Roman" w:hAnsi="Times New Roman"/>
          <w:i/>
          <w:lang w:eastAsia="ar-SA"/>
        </w:rPr>
        <w:t xml:space="preserve">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скориговані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під</w:t>
      </w:r>
      <w:proofErr w:type="spellEnd"/>
      <w:r>
        <w:rPr>
          <w:rFonts w:ascii="Times New Roman" w:eastAsia="Times New Roman" w:hAnsi="Times New Roman"/>
          <w:i/>
          <w:lang w:eastAsia="ar-SA"/>
        </w:rPr>
        <w:t xml:space="preserve"> час </w:t>
      </w:r>
      <w:proofErr w:type="spellStart"/>
      <w:r>
        <w:rPr>
          <w:rFonts w:ascii="Times New Roman" w:eastAsia="Times New Roman" w:hAnsi="Times New Roman"/>
          <w:i/>
          <w:lang w:eastAsia="ar-SA"/>
        </w:rPr>
        <w:t>укладання</w:t>
      </w:r>
      <w:proofErr w:type="spellEnd"/>
      <w:r>
        <w:rPr>
          <w:rFonts w:ascii="Times New Roman" w:eastAsia="Times New Roman" w:hAnsi="Times New Roman"/>
          <w:i/>
          <w:lang w:eastAsia="ar-SA"/>
        </w:rPr>
        <w:t xml:space="preserve"> договору з </w:t>
      </w:r>
      <w:proofErr w:type="spellStart"/>
      <w:r>
        <w:rPr>
          <w:rFonts w:ascii="Times New Roman" w:eastAsia="Times New Roman" w:hAnsi="Times New Roman"/>
          <w:i/>
          <w:lang w:eastAsia="ar-SA"/>
        </w:rPr>
        <w:t>учасником-переможцем</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процедури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закупівлі</w:t>
      </w:r>
      <w:proofErr w:type="spellEnd"/>
      <w:r>
        <w:rPr>
          <w:rFonts w:ascii="Times New Roman" w:eastAsia="Times New Roman" w:hAnsi="Times New Roman"/>
          <w:i/>
          <w:lang w:eastAsia="ar-SA"/>
        </w:rPr>
        <w:t xml:space="preserve"> в </w:t>
      </w:r>
      <w:proofErr w:type="spellStart"/>
      <w:r>
        <w:rPr>
          <w:rFonts w:ascii="Times New Roman" w:eastAsia="Times New Roman" w:hAnsi="Times New Roman"/>
          <w:i/>
          <w:lang w:eastAsia="ar-SA"/>
        </w:rPr>
        <w:t>залежності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від</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специфіки</w:t>
      </w:r>
      <w:proofErr w:type="spellEnd"/>
      <w:r>
        <w:rPr>
          <w:rFonts w:ascii="Times New Roman" w:eastAsia="Times New Roman" w:hAnsi="Times New Roman"/>
          <w:i/>
          <w:lang w:eastAsia="ar-SA"/>
        </w:rPr>
        <w:t xml:space="preserve">, характеру предмету </w:t>
      </w:r>
      <w:proofErr w:type="spellStart"/>
      <w:r>
        <w:rPr>
          <w:rFonts w:ascii="Times New Roman" w:eastAsia="Times New Roman" w:hAnsi="Times New Roman"/>
          <w:i/>
          <w:lang w:eastAsia="ar-SA"/>
        </w:rPr>
        <w:t>закупівлі</w:t>
      </w:r>
      <w:proofErr w:type="spellEnd"/>
      <w:r>
        <w:rPr>
          <w:rFonts w:ascii="Times New Roman" w:eastAsia="Times New Roman" w:hAnsi="Times New Roman"/>
          <w:i/>
          <w:lang w:eastAsia="ar-SA"/>
        </w:rPr>
        <w:t xml:space="preserve">, а </w:t>
      </w:r>
      <w:proofErr w:type="spellStart"/>
      <w:r>
        <w:rPr>
          <w:rFonts w:ascii="Times New Roman" w:eastAsia="Times New Roman" w:hAnsi="Times New Roman"/>
          <w:i/>
          <w:lang w:eastAsia="ar-SA"/>
        </w:rPr>
        <w:t>також</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інших</w:t>
      </w:r>
      <w:proofErr w:type="spellEnd"/>
      <w:r>
        <w:rPr>
          <w:rFonts w:ascii="Times New Roman" w:eastAsia="Times New Roman" w:hAnsi="Times New Roman"/>
          <w:i/>
          <w:lang w:eastAsia="ar-SA"/>
        </w:rPr>
        <w:t xml:space="preserve"> умов, </w:t>
      </w:r>
      <w:proofErr w:type="spellStart"/>
      <w:r>
        <w:rPr>
          <w:rFonts w:ascii="Times New Roman" w:eastAsia="Times New Roman" w:hAnsi="Times New Roman"/>
          <w:i/>
          <w:lang w:eastAsia="ar-SA"/>
        </w:rPr>
        <w:t>які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погоджуються</w:t>
      </w:r>
      <w:proofErr w:type="spellEnd"/>
      <w:r>
        <w:rPr>
          <w:rFonts w:ascii="Times New Roman" w:eastAsia="Times New Roman" w:hAnsi="Times New Roman"/>
          <w:i/>
          <w:lang w:eastAsia="ar-SA"/>
        </w:rPr>
        <w:t xml:space="preserve"> сторонами. </w:t>
      </w:r>
      <w:proofErr w:type="spellStart"/>
      <w:r>
        <w:rPr>
          <w:rFonts w:ascii="Times New Roman" w:eastAsia="Times New Roman" w:hAnsi="Times New Roman"/>
          <w:i/>
          <w:lang w:eastAsia="ar-SA"/>
        </w:rPr>
        <w:t>Замовник</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залишає</w:t>
      </w:r>
      <w:proofErr w:type="spellEnd"/>
      <w:r>
        <w:rPr>
          <w:rFonts w:ascii="Times New Roman" w:eastAsia="Times New Roman" w:hAnsi="Times New Roman"/>
          <w:i/>
          <w:lang w:eastAsia="ar-SA"/>
        </w:rPr>
        <w:t xml:space="preserve"> за собою право </w:t>
      </w:r>
      <w:proofErr w:type="spellStart"/>
      <w:r>
        <w:rPr>
          <w:rFonts w:ascii="Times New Roman" w:eastAsia="Times New Roman" w:hAnsi="Times New Roman"/>
          <w:i/>
          <w:lang w:eastAsia="ar-SA"/>
        </w:rPr>
        <w:t>змінювати</w:t>
      </w:r>
      <w:proofErr w:type="spellEnd"/>
      <w:r>
        <w:rPr>
          <w:rFonts w:ascii="Times New Roman" w:eastAsia="Times New Roman" w:hAnsi="Times New Roman"/>
          <w:i/>
          <w:lang w:eastAsia="ar-SA"/>
        </w:rPr>
        <w:t xml:space="preserve"> проект договору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основні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вимоги</w:t>
      </w:r>
      <w:proofErr w:type="spellEnd"/>
      <w:r>
        <w:rPr>
          <w:rFonts w:ascii="Times New Roman" w:eastAsia="Times New Roman" w:hAnsi="Times New Roman"/>
          <w:i/>
          <w:lang w:eastAsia="ar-SA"/>
        </w:rPr>
        <w:t xml:space="preserve"> </w:t>
      </w:r>
      <w:proofErr w:type="gramStart"/>
      <w:r>
        <w:rPr>
          <w:rFonts w:ascii="Times New Roman" w:eastAsia="Times New Roman" w:hAnsi="Times New Roman"/>
          <w:i/>
          <w:lang w:eastAsia="ar-SA"/>
        </w:rPr>
        <w:t>до договору</w:t>
      </w:r>
      <w:proofErr w:type="gram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випадках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передбачених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чинним</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законодавством</w:t>
      </w:r>
      <w:proofErr w:type="spell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сфері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публічних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закупівель</w:t>
      </w:r>
      <w:proofErr w:type="spellEnd"/>
      <w:r>
        <w:rPr>
          <w:rFonts w:ascii="Times New Roman" w:eastAsia="Times New Roman" w:hAnsi="Times New Roman"/>
          <w:i/>
          <w:lang w:eastAsia="ar-SA"/>
        </w:rPr>
        <w:t xml:space="preserve">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разі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зміни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діючого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законодавства</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України</w:t>
      </w:r>
      <w:proofErr w:type="spellEnd"/>
      <w:r>
        <w:rPr>
          <w:rFonts w:ascii="Times New Roman" w:eastAsia="Times New Roman" w:hAnsi="Times New Roman"/>
          <w:i/>
          <w:lang w:eastAsia="ar-SA"/>
        </w:rPr>
        <w:t>.</w:t>
      </w:r>
    </w:p>
    <w:p w:rsidR="00FC0CFE" w:rsidRPr="005C5A0D" w:rsidRDefault="00FC0CFE" w:rsidP="00FC0CFE">
      <w:pPr>
        <w:pStyle w:val="10"/>
        <w:ind w:left="2832" w:firstLine="708"/>
        <w:jc w:val="left"/>
        <w:rPr>
          <w:color w:val="auto"/>
          <w:sz w:val="22"/>
        </w:rPr>
      </w:pPr>
      <w:r w:rsidRPr="005C5A0D">
        <w:rPr>
          <w:color w:val="auto"/>
          <w:sz w:val="22"/>
        </w:rPr>
        <w:t>ПРОЄКТ</w:t>
      </w:r>
    </w:p>
    <w:p w:rsidR="00FC0CFE" w:rsidRPr="005C5A0D" w:rsidRDefault="00FC0CFE" w:rsidP="00FC0CFE">
      <w:pPr>
        <w:pStyle w:val="10"/>
        <w:rPr>
          <w:color w:val="auto"/>
          <w:sz w:val="22"/>
        </w:rPr>
      </w:pPr>
      <w:r w:rsidRPr="005C5A0D">
        <w:rPr>
          <w:color w:val="auto"/>
          <w:sz w:val="22"/>
        </w:rPr>
        <w:t xml:space="preserve">ДОГОВІР </w:t>
      </w:r>
      <w:r>
        <w:rPr>
          <w:color w:val="auto"/>
          <w:sz w:val="22"/>
        </w:rPr>
        <w:t xml:space="preserve"> </w:t>
      </w:r>
      <w:r w:rsidRPr="005C5A0D">
        <w:rPr>
          <w:color w:val="auto"/>
          <w:sz w:val="22"/>
        </w:rPr>
        <w:t>№ ___________</w:t>
      </w:r>
    </w:p>
    <w:p w:rsidR="00FC0CFE" w:rsidRPr="005C5A0D" w:rsidRDefault="00FC0CFE" w:rsidP="00FC0CFE">
      <w:pPr>
        <w:pStyle w:val="10"/>
        <w:ind w:firstLine="399"/>
        <w:rPr>
          <w:b w:val="0"/>
          <w:color w:val="auto"/>
          <w:sz w:val="22"/>
        </w:rPr>
      </w:pPr>
    </w:p>
    <w:p w:rsidR="00FC0CFE" w:rsidRPr="005C5A0D" w:rsidRDefault="00FC0CFE" w:rsidP="00FC0CFE">
      <w:pPr>
        <w:autoSpaceDE w:val="0"/>
        <w:autoSpaceDN w:val="0"/>
        <w:adjustRightInd w:val="0"/>
        <w:jc w:val="center"/>
        <w:rPr>
          <w:rFonts w:ascii="Times New Roman" w:hAnsi="Times New Roman"/>
          <w:lang w:val="uk-UA"/>
        </w:rPr>
      </w:pPr>
      <w:r w:rsidRPr="005C5A0D">
        <w:rPr>
          <w:rFonts w:ascii="Times New Roman" w:hAnsi="Times New Roman"/>
          <w:lang w:val="uk-UA"/>
        </w:rPr>
        <w:t>________________</w:t>
      </w:r>
      <w:r w:rsidRPr="005C5A0D">
        <w:rPr>
          <w:rFonts w:ascii="Times New Roman" w:hAnsi="Times New Roman"/>
          <w:lang w:val="uk-UA"/>
        </w:rPr>
        <w:tab/>
        <w:t xml:space="preserve">                       </w:t>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t xml:space="preserve">  </w:t>
      </w:r>
      <w:r>
        <w:rPr>
          <w:rFonts w:ascii="Times New Roman" w:hAnsi="Times New Roman"/>
          <w:lang w:val="uk-UA"/>
        </w:rPr>
        <w:t xml:space="preserve">   </w:t>
      </w:r>
      <w:r w:rsidRPr="005C5A0D">
        <w:rPr>
          <w:rFonts w:ascii="Times New Roman" w:hAnsi="Times New Roman"/>
          <w:lang w:val="uk-UA"/>
        </w:rPr>
        <w:t xml:space="preserve"> ____ __________ 202</w:t>
      </w:r>
      <w:r w:rsidR="000B4D99">
        <w:rPr>
          <w:rFonts w:ascii="Times New Roman" w:hAnsi="Times New Roman"/>
          <w:lang w:val="uk-UA"/>
        </w:rPr>
        <w:t>4</w:t>
      </w:r>
      <w:r w:rsidRPr="005C5A0D">
        <w:rPr>
          <w:rFonts w:ascii="Times New Roman" w:hAnsi="Times New Roman"/>
          <w:lang w:val="uk-UA"/>
        </w:rPr>
        <w:t xml:space="preserve"> року</w:t>
      </w:r>
    </w:p>
    <w:p w:rsidR="00FC0CFE" w:rsidRPr="005C5A0D" w:rsidRDefault="00FC0CFE" w:rsidP="00FC0CFE">
      <w:pPr>
        <w:autoSpaceDE w:val="0"/>
        <w:autoSpaceDN w:val="0"/>
        <w:adjustRightInd w:val="0"/>
        <w:jc w:val="center"/>
        <w:rPr>
          <w:rFonts w:ascii="Times New Roman" w:hAnsi="Times New Roman"/>
          <w:lang w:val="uk-UA"/>
        </w:rPr>
      </w:pPr>
    </w:p>
    <w:p w:rsidR="00FC0CFE" w:rsidRPr="005C5A0D" w:rsidRDefault="00FC0CFE" w:rsidP="00FC0CFE">
      <w:pPr>
        <w:tabs>
          <w:tab w:val="left" w:pos="2160"/>
          <w:tab w:val="left" w:pos="3600"/>
        </w:tabs>
        <w:ind w:firstLine="567"/>
        <w:jc w:val="both"/>
        <w:rPr>
          <w:rFonts w:ascii="Times New Roman" w:hAnsi="Times New Roman"/>
          <w:lang w:val="uk-UA" w:eastAsia="uk-UA"/>
        </w:rPr>
      </w:pPr>
      <w:r>
        <w:rPr>
          <w:rFonts w:ascii="Times New Roman" w:hAnsi="Times New Roman"/>
          <w:b/>
          <w:lang w:val="uk-UA"/>
        </w:rPr>
        <w:t>Тростянецька міська рада</w:t>
      </w:r>
      <w:r w:rsidRPr="005C5A0D">
        <w:rPr>
          <w:rFonts w:ascii="Times New Roman" w:hAnsi="Times New Roman"/>
          <w:b/>
          <w:lang w:val="uk-UA"/>
        </w:rPr>
        <w:t xml:space="preserve"> </w:t>
      </w:r>
      <w:r w:rsidRPr="005C5A0D">
        <w:rPr>
          <w:rFonts w:ascii="Times New Roman" w:hAnsi="Times New Roman"/>
          <w:lang w:val="uk-UA"/>
        </w:rPr>
        <w:t xml:space="preserve">(далі – Замовник), в особі </w:t>
      </w:r>
      <w:r>
        <w:rPr>
          <w:rFonts w:ascii="Times New Roman" w:hAnsi="Times New Roman"/>
          <w:lang w:val="uk-UA"/>
        </w:rPr>
        <w:t xml:space="preserve">міського голови </w:t>
      </w:r>
      <w:proofErr w:type="spellStart"/>
      <w:r>
        <w:rPr>
          <w:rFonts w:ascii="Times New Roman" w:hAnsi="Times New Roman"/>
          <w:lang w:val="uk-UA"/>
        </w:rPr>
        <w:t>Бови</w:t>
      </w:r>
      <w:proofErr w:type="spellEnd"/>
      <w:r>
        <w:rPr>
          <w:rFonts w:ascii="Times New Roman" w:hAnsi="Times New Roman"/>
          <w:lang w:val="uk-UA"/>
        </w:rPr>
        <w:t xml:space="preserve"> Юрія Анатолійовича</w:t>
      </w:r>
      <w:r w:rsidRPr="005C5A0D">
        <w:rPr>
          <w:rFonts w:ascii="Times New Roman" w:hAnsi="Times New Roman"/>
          <w:lang w:val="uk-UA"/>
        </w:rPr>
        <w:t xml:space="preserve">, який діє на підставі </w:t>
      </w:r>
      <w:r>
        <w:rPr>
          <w:rFonts w:ascii="Times New Roman" w:hAnsi="Times New Roman"/>
          <w:lang w:val="uk-UA"/>
        </w:rPr>
        <w:t>Закону України «Про місцеве самоврядування в Україні»</w:t>
      </w:r>
      <w:r w:rsidRPr="005C5A0D">
        <w:rPr>
          <w:rFonts w:ascii="Times New Roman" w:hAnsi="Times New Roman"/>
          <w:lang w:val="uk-UA"/>
        </w:rPr>
        <w:t xml:space="preserve">, з одного боку,  далі за текстом </w:t>
      </w:r>
      <w:r w:rsidRPr="005C5A0D">
        <w:rPr>
          <w:rFonts w:ascii="Times New Roman" w:hAnsi="Times New Roman"/>
          <w:b/>
          <w:bCs/>
          <w:lang w:val="uk-UA"/>
        </w:rPr>
        <w:t>«Замовник»,</w:t>
      </w:r>
      <w:r w:rsidRPr="005C5A0D">
        <w:rPr>
          <w:rFonts w:ascii="Times New Roman" w:hAnsi="Times New Roman"/>
          <w:lang w:val="uk-UA"/>
        </w:rPr>
        <w:t xml:space="preserve"> з однієї сторони</w:t>
      </w:r>
      <w:r w:rsidRPr="005C5A0D">
        <w:rPr>
          <w:rFonts w:ascii="Times New Roman" w:hAnsi="Times New Roman"/>
          <w:color w:val="1F4E79" w:themeColor="accent1" w:themeShade="80"/>
          <w:lang w:val="uk-UA"/>
        </w:rPr>
        <w:t>,</w:t>
      </w:r>
      <w:r w:rsidRPr="005C5A0D">
        <w:rPr>
          <w:rFonts w:ascii="Times New Roman" w:hAnsi="Times New Roman"/>
          <w:lang w:val="uk-UA"/>
        </w:rPr>
        <w:t xml:space="preserve"> та _______________________________________</w:t>
      </w:r>
      <w:r w:rsidRPr="005C5A0D">
        <w:rPr>
          <w:rFonts w:ascii="Times New Roman" w:hAnsi="Times New Roman"/>
          <w:b/>
          <w:color w:val="000000" w:themeColor="text1"/>
          <w:lang w:val="uk-UA"/>
        </w:rPr>
        <w:t>, в особі _______________________________</w:t>
      </w:r>
      <w:r w:rsidRPr="005C5A0D">
        <w:rPr>
          <w:rFonts w:ascii="Times New Roman" w:hAnsi="Times New Roman"/>
          <w:lang w:val="uk-UA"/>
        </w:rPr>
        <w:t xml:space="preserve">, що діє на підставі _____________, </w:t>
      </w:r>
      <w:r w:rsidRPr="005C5A0D">
        <w:rPr>
          <w:rFonts w:ascii="Times New Roman" w:hAnsi="Times New Roman"/>
          <w:color w:val="1F4E79" w:themeColor="accent1" w:themeShade="80"/>
          <w:lang w:val="uk-UA"/>
        </w:rPr>
        <w:t xml:space="preserve"> </w:t>
      </w:r>
      <w:r w:rsidRPr="005C5A0D">
        <w:rPr>
          <w:rFonts w:ascii="Times New Roman" w:hAnsi="Times New Roman"/>
          <w:lang w:val="uk-UA"/>
        </w:rPr>
        <w:t xml:space="preserve">далі за текстом </w:t>
      </w:r>
      <w:r w:rsidRPr="005C5A0D">
        <w:rPr>
          <w:rFonts w:ascii="Times New Roman" w:hAnsi="Times New Roman"/>
          <w:bCs/>
          <w:lang w:val="uk-UA"/>
        </w:rPr>
        <w:t>«</w:t>
      </w:r>
      <w:r w:rsidRPr="005C5A0D">
        <w:rPr>
          <w:rFonts w:ascii="Times New Roman" w:hAnsi="Times New Roman"/>
          <w:b/>
          <w:lang w:val="uk-UA"/>
        </w:rPr>
        <w:t>Постачальник</w:t>
      </w:r>
      <w:r w:rsidRPr="005C5A0D">
        <w:rPr>
          <w:rFonts w:ascii="Times New Roman" w:hAnsi="Times New Roman"/>
          <w:bCs/>
          <w:lang w:val="uk-UA"/>
        </w:rPr>
        <w:t>»</w:t>
      </w:r>
      <w:r w:rsidRPr="005C5A0D">
        <w:rPr>
          <w:rFonts w:ascii="Times New Roman" w:hAnsi="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FC0CFE" w:rsidRPr="005C5A0D" w:rsidRDefault="00FC0CFE" w:rsidP="00FC0CFE">
      <w:pPr>
        <w:numPr>
          <w:ilvl w:val="0"/>
          <w:numId w:val="39"/>
        </w:numPr>
        <w:tabs>
          <w:tab w:val="clear" w:pos="360"/>
          <w:tab w:val="left" w:pos="567"/>
        </w:tabs>
        <w:autoSpaceDE w:val="0"/>
        <w:autoSpaceDN w:val="0"/>
        <w:adjustRightInd w:val="0"/>
        <w:spacing w:after="0" w:line="240" w:lineRule="auto"/>
        <w:ind w:left="567" w:firstLine="567"/>
        <w:jc w:val="center"/>
        <w:rPr>
          <w:rFonts w:ascii="Times New Roman" w:hAnsi="Times New Roman"/>
          <w:lang w:val="uk-UA"/>
        </w:rPr>
      </w:pPr>
      <w:r w:rsidRPr="005C5A0D">
        <w:rPr>
          <w:rFonts w:ascii="Times New Roman" w:hAnsi="Times New Roman"/>
          <w:b/>
          <w:lang w:val="uk-UA"/>
        </w:rPr>
        <w:t>ПРЕДМЕТ ДОГОВОРУ</w:t>
      </w:r>
    </w:p>
    <w:p w:rsidR="00FC0CFE" w:rsidRPr="005C5A0D" w:rsidRDefault="00FC0CFE" w:rsidP="00FC0CFE">
      <w:pPr>
        <w:spacing w:line="240" w:lineRule="auto"/>
        <w:ind w:firstLine="567"/>
        <w:jc w:val="both"/>
        <w:rPr>
          <w:rFonts w:ascii="Times New Roman" w:hAnsi="Times New Roman"/>
          <w:color w:val="000000"/>
          <w:lang w:val="uk-UA"/>
        </w:rPr>
      </w:pPr>
      <w:r>
        <w:rPr>
          <w:rFonts w:ascii="Times New Roman" w:hAnsi="Times New Roman"/>
          <w:lang w:val="uk-UA"/>
        </w:rPr>
        <w:t xml:space="preserve">1.1. </w:t>
      </w:r>
      <w:r w:rsidRPr="005C5A0D">
        <w:rPr>
          <w:rFonts w:ascii="Times New Roman" w:hAnsi="Times New Roman"/>
          <w:lang w:val="uk-UA"/>
        </w:rPr>
        <w:t xml:space="preserve">Постачальник зобов’язується поставити Замовнику товар: </w:t>
      </w:r>
      <w:bookmarkStart w:id="0" w:name="_GoBack"/>
      <w:r w:rsidR="00CE18C2" w:rsidRPr="00CE18C2">
        <w:rPr>
          <w:rFonts w:ascii="Times New Roman" w:hAnsi="Times New Roman"/>
          <w:lang w:val="uk-UA"/>
        </w:rPr>
        <w:t>щ</w:t>
      </w:r>
      <w:r w:rsidR="00CE18C2" w:rsidRPr="00CE18C2">
        <w:rPr>
          <w:rFonts w:ascii="Times New Roman" w:hAnsi="Times New Roman"/>
          <w:lang w:val="uk-UA"/>
        </w:rPr>
        <w:t>ебінь гранітний фракції 20-40 мм (Код ДК 021:2015 14210000-6 Гравій, пісок, щебінь і наповнювачі)</w:t>
      </w:r>
      <w:bookmarkEnd w:id="0"/>
      <w:r w:rsidRPr="003C4E4C">
        <w:rPr>
          <w:rFonts w:ascii="Times New Roman" w:hAnsi="Times New Roman"/>
          <w:lang w:val="uk-UA"/>
        </w:rPr>
        <w:t>, а</w:t>
      </w:r>
      <w:r w:rsidRPr="005C5A0D">
        <w:rPr>
          <w:rFonts w:ascii="Times New Roman" w:hAnsi="Times New Roman"/>
          <w:lang w:val="uk-UA"/>
        </w:rPr>
        <w:t xml:space="preserve"> Замовник – прийняти і оплатити такий товар (далі за текстом – товар)</w:t>
      </w:r>
      <w:r>
        <w:rPr>
          <w:rFonts w:ascii="Times New Roman" w:hAnsi="Times New Roman"/>
          <w:lang w:val="uk-UA"/>
        </w:rPr>
        <w:t xml:space="preserve"> згідно до Специфікації, що є додатком №1 до даного Договору та є його невід’ємною частиною</w:t>
      </w:r>
      <w:r w:rsidRPr="005C5A0D">
        <w:rPr>
          <w:rFonts w:ascii="Times New Roman" w:hAnsi="Times New Roman"/>
          <w:lang w:val="uk-UA"/>
        </w:rPr>
        <w:t xml:space="preserve">. </w:t>
      </w:r>
    </w:p>
    <w:p w:rsidR="00FC0CFE" w:rsidRPr="005C5A0D" w:rsidRDefault="00FC0CFE" w:rsidP="00FC0CFE">
      <w:pPr>
        <w:tabs>
          <w:tab w:val="left" w:pos="993"/>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w:t>
      </w:r>
      <w:r w:rsidRPr="005C5A0D">
        <w:rPr>
          <w:rFonts w:ascii="Times New Roman" w:hAnsi="Times New Roman"/>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FC0CFE" w:rsidRPr="005C5A0D" w:rsidRDefault="00FC0CFE" w:rsidP="00FC0CFE">
      <w:pPr>
        <w:numPr>
          <w:ilvl w:val="0"/>
          <w:numId w:val="39"/>
        </w:numPr>
        <w:tabs>
          <w:tab w:val="left" w:pos="567"/>
        </w:tabs>
        <w:autoSpaceDE w:val="0"/>
        <w:autoSpaceDN w:val="0"/>
        <w:adjustRightInd w:val="0"/>
        <w:spacing w:after="0" w:line="240" w:lineRule="auto"/>
        <w:jc w:val="center"/>
        <w:rPr>
          <w:rFonts w:ascii="Times New Roman" w:hAnsi="Times New Roman"/>
          <w:b/>
          <w:lang w:val="uk-UA"/>
        </w:rPr>
      </w:pPr>
      <w:r w:rsidRPr="005C5A0D">
        <w:rPr>
          <w:rFonts w:ascii="Times New Roman" w:hAnsi="Times New Roman"/>
          <w:b/>
          <w:lang w:val="uk-UA"/>
        </w:rPr>
        <w:t>ЦІНА ДОГОВОРУ</w:t>
      </w:r>
    </w:p>
    <w:p w:rsidR="00FC0CFE" w:rsidRPr="005C5A0D" w:rsidRDefault="00FC0CFE" w:rsidP="00FC0CFE">
      <w:pPr>
        <w:tabs>
          <w:tab w:val="left" w:pos="567"/>
        </w:tabs>
        <w:ind w:firstLine="567"/>
        <w:jc w:val="both"/>
        <w:rPr>
          <w:rFonts w:ascii="Times New Roman" w:eastAsia="Arial Unicode MS" w:hAnsi="Times New Roman"/>
          <w:kern w:val="2"/>
          <w:lang w:val="uk-UA" w:eastAsia="hi-IN" w:bidi="hi-IN"/>
        </w:rPr>
      </w:pPr>
    </w:p>
    <w:p w:rsidR="00FC0CFE" w:rsidRPr="005C5A0D" w:rsidRDefault="00FC0CFE" w:rsidP="00FC0CFE">
      <w:pPr>
        <w:tabs>
          <w:tab w:val="left" w:pos="567"/>
        </w:tabs>
        <w:ind w:firstLine="567"/>
        <w:jc w:val="both"/>
        <w:rPr>
          <w:rFonts w:ascii="Times New Roman" w:eastAsia="Arial Unicode MS" w:hAnsi="Times New Roman"/>
          <w:i/>
          <w:iCs/>
          <w:color w:val="1F4E79" w:themeColor="accent1" w:themeShade="80"/>
          <w:kern w:val="2"/>
          <w:lang w:val="uk-UA" w:eastAsia="hi-IN" w:bidi="hi-IN"/>
        </w:rPr>
      </w:pPr>
      <w:r w:rsidRPr="005C5A0D">
        <w:rPr>
          <w:rFonts w:ascii="Times New Roman" w:eastAsia="Arial Unicode MS" w:hAnsi="Times New Roman"/>
          <w:kern w:val="2"/>
          <w:lang w:val="uk-UA" w:eastAsia="hi-IN" w:bidi="hi-IN"/>
        </w:rPr>
        <w:t xml:space="preserve">2.1. Ціна визначена у  Договорі з урахуванням всіх витрат, податків та зборів Постачальника становить: </w:t>
      </w:r>
      <w:r w:rsidRPr="005C5A0D">
        <w:rPr>
          <w:rFonts w:ascii="Times New Roman" w:eastAsia="Arial Unicode MS" w:hAnsi="Times New Roman"/>
          <w:color w:val="1F4E79" w:themeColor="accent1" w:themeShade="80"/>
          <w:kern w:val="2"/>
          <w:lang w:val="uk-UA" w:eastAsia="hi-IN" w:bidi="hi-IN"/>
        </w:rPr>
        <w:t xml:space="preserve"> </w:t>
      </w:r>
      <w:r w:rsidRPr="005C5A0D">
        <w:rPr>
          <w:rFonts w:ascii="Times New Roman" w:hAnsi="Times New Roman"/>
          <w:b/>
          <w:lang w:val="uk-UA" w:eastAsia="uk-UA"/>
        </w:rPr>
        <w:t>______________________</w:t>
      </w:r>
      <w:r w:rsidRPr="005C5A0D">
        <w:rPr>
          <w:rFonts w:ascii="Times New Roman" w:eastAsia="Arial Unicode MS" w:hAnsi="Times New Roman"/>
          <w:b/>
          <w:kern w:val="2"/>
          <w:lang w:val="uk-UA" w:eastAsia="hi-IN" w:bidi="hi-IN"/>
        </w:rPr>
        <w:t xml:space="preserve"> (_____________________ грн. 00 коп</w:t>
      </w:r>
      <w:r w:rsidRPr="005C5A0D">
        <w:rPr>
          <w:rFonts w:ascii="Times New Roman" w:eastAsia="Arial Unicode MS" w:hAnsi="Times New Roman"/>
          <w:b/>
          <w:i/>
          <w:iCs/>
          <w:kern w:val="2"/>
          <w:lang w:val="uk-UA" w:eastAsia="hi-IN" w:bidi="hi-IN"/>
        </w:rPr>
        <w:t>.), у тому числі ПДВ: ____________ ________ (________________ грн. _____ коп.) або без ПДВ (залежно від системи оподаткування).</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2.3. Джерело фінансування: </w:t>
      </w:r>
      <w:r>
        <w:rPr>
          <w:rFonts w:ascii="Times New Roman" w:hAnsi="Times New Roman"/>
          <w:lang w:val="uk-UA"/>
        </w:rPr>
        <w:t>Кошти місцевого бюджету</w:t>
      </w:r>
    </w:p>
    <w:p w:rsidR="00FC0CFE" w:rsidRPr="005C5A0D" w:rsidRDefault="00FC0CFE" w:rsidP="00FC0CFE">
      <w:pPr>
        <w:tabs>
          <w:tab w:val="left" w:pos="540"/>
          <w:tab w:val="left" w:pos="851"/>
          <w:tab w:val="left" w:pos="1260"/>
        </w:tabs>
        <w:autoSpaceDE w:val="0"/>
        <w:autoSpaceDN w:val="0"/>
        <w:adjustRightInd w:val="0"/>
        <w:ind w:left="567"/>
        <w:jc w:val="both"/>
        <w:rPr>
          <w:rFonts w:ascii="Times New Roman" w:hAnsi="Times New Roman"/>
          <w:lang w:val="uk-UA"/>
        </w:rPr>
      </w:pPr>
      <w:r w:rsidRPr="005C5A0D">
        <w:rPr>
          <w:rFonts w:ascii="Times New Roman" w:hAnsi="Times New Roman"/>
          <w:lang w:val="uk-UA"/>
        </w:rPr>
        <w:t>2.3. Ціни встановлюються у національній валюті України.</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2.5. В ціну Договору включаються витрати на транспортування, розвантаження, збірку та </w:t>
      </w:r>
      <w:r w:rsidRPr="005C5A0D">
        <w:rPr>
          <w:rFonts w:ascii="Times New Roman" w:eastAsia="Tahoma" w:hAnsi="Times New Roman"/>
          <w:lang w:val="uk-UA" w:eastAsia="zh-CN" w:bidi="hi-IN"/>
        </w:rPr>
        <w:t>встановлення товару у місцях, зазначених Замовником,</w:t>
      </w:r>
      <w:r w:rsidRPr="005C5A0D">
        <w:rPr>
          <w:rFonts w:ascii="Times New Roman" w:hAnsi="Times New Roman"/>
          <w:lang w:val="uk-UA"/>
        </w:rPr>
        <w:t xml:space="preserve"> сплату податків і зборів (обов’язкових платежів), а також інші витрати пов’язані із поставкою Товару Замовнику.</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lastRenderedPageBreak/>
        <w:t xml:space="preserve">2.6. Покращення якості предмета закупівлі не є підставою для збільшення ціни, визначеної в договорі. </w:t>
      </w:r>
    </w:p>
    <w:p w:rsidR="00FC0CFE" w:rsidRPr="005C5A0D" w:rsidRDefault="00FC0CFE" w:rsidP="00FC0CFE">
      <w:pPr>
        <w:tabs>
          <w:tab w:val="left" w:pos="540"/>
          <w:tab w:val="left" w:pos="851"/>
          <w:tab w:val="left" w:pos="1260"/>
        </w:tabs>
        <w:autoSpaceDE w:val="0"/>
        <w:autoSpaceDN w:val="0"/>
        <w:adjustRightInd w:val="0"/>
        <w:jc w:val="both"/>
        <w:rPr>
          <w:rFonts w:ascii="Times New Roman" w:hAnsi="Times New Roman"/>
          <w:lang w:val="uk-UA"/>
        </w:rPr>
      </w:pPr>
    </w:p>
    <w:p w:rsidR="00FC0CFE" w:rsidRPr="005C5A0D" w:rsidRDefault="00FC0CFE" w:rsidP="00FC0CFE">
      <w:pPr>
        <w:numPr>
          <w:ilvl w:val="0"/>
          <w:numId w:val="39"/>
        </w:numPr>
        <w:tabs>
          <w:tab w:val="left" w:pos="567"/>
        </w:tabs>
        <w:autoSpaceDE w:val="0"/>
        <w:autoSpaceDN w:val="0"/>
        <w:adjustRightInd w:val="0"/>
        <w:spacing w:after="0" w:line="240" w:lineRule="auto"/>
        <w:jc w:val="center"/>
        <w:rPr>
          <w:rFonts w:ascii="Times New Roman" w:hAnsi="Times New Roman"/>
          <w:b/>
          <w:lang w:val="uk-UA"/>
        </w:rPr>
      </w:pPr>
      <w:r w:rsidRPr="005C5A0D">
        <w:rPr>
          <w:rFonts w:ascii="Times New Roman" w:hAnsi="Times New Roman"/>
          <w:b/>
          <w:lang w:val="uk-UA"/>
        </w:rPr>
        <w:t>ПОРЯДОК РОЗРАХУНКІВ</w:t>
      </w:r>
    </w:p>
    <w:p w:rsidR="00FC0CFE" w:rsidRPr="005C5A0D" w:rsidRDefault="00FC0CFE" w:rsidP="00FC0CFE">
      <w:pPr>
        <w:tabs>
          <w:tab w:val="left" w:pos="567"/>
        </w:tabs>
        <w:autoSpaceDE w:val="0"/>
        <w:autoSpaceDN w:val="0"/>
        <w:adjustRightInd w:val="0"/>
        <w:ind w:firstLine="567"/>
        <w:jc w:val="both"/>
        <w:rPr>
          <w:rFonts w:ascii="Times New Roman" w:hAnsi="Times New Roman"/>
          <w:spacing w:val="-3"/>
          <w:lang w:val="uk-UA"/>
        </w:rPr>
      </w:pPr>
    </w:p>
    <w:p w:rsidR="00FC0CFE" w:rsidRPr="005C5A0D" w:rsidRDefault="00FC0CFE" w:rsidP="00FC0CFE">
      <w:pPr>
        <w:tabs>
          <w:tab w:val="left" w:pos="567"/>
        </w:tabs>
        <w:autoSpaceDE w:val="0"/>
        <w:autoSpaceDN w:val="0"/>
        <w:adjustRightInd w:val="0"/>
        <w:ind w:firstLine="567"/>
        <w:jc w:val="both"/>
        <w:rPr>
          <w:rFonts w:ascii="Times New Roman" w:hAnsi="Times New Roman"/>
          <w:spacing w:val="-3"/>
          <w:lang w:val="uk-UA"/>
        </w:rPr>
      </w:pPr>
      <w:r w:rsidRPr="005C5A0D">
        <w:rPr>
          <w:rFonts w:ascii="Times New Roman" w:hAnsi="Times New Roman"/>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FC0CFE" w:rsidRPr="000B4D99" w:rsidRDefault="00FC0CFE" w:rsidP="00FC0CFE">
      <w:pPr>
        <w:tabs>
          <w:tab w:val="left" w:pos="567"/>
        </w:tabs>
        <w:autoSpaceDE w:val="0"/>
        <w:autoSpaceDN w:val="0"/>
        <w:adjustRightInd w:val="0"/>
        <w:ind w:firstLine="567"/>
        <w:jc w:val="both"/>
        <w:rPr>
          <w:rFonts w:ascii="Times New Roman" w:hAnsi="Times New Roman"/>
          <w:b/>
          <w:spacing w:val="-3"/>
        </w:rPr>
      </w:pPr>
      <w:r w:rsidRPr="005C5A0D">
        <w:rPr>
          <w:rFonts w:ascii="Times New Roman" w:hAnsi="Times New Roman"/>
          <w:spacing w:val="-3"/>
          <w:lang w:val="uk-UA"/>
        </w:rPr>
        <w:t xml:space="preserve">3.2. </w:t>
      </w:r>
      <w:r w:rsidRPr="000B4D99">
        <w:rPr>
          <w:rFonts w:ascii="Times New Roman" w:hAnsi="Times New Roman"/>
          <w:b/>
          <w:spacing w:val="-3"/>
          <w:lang w:val="uk-UA"/>
        </w:rPr>
        <w:t>Оплата здійснюється шляхом безготівкового переказу на поточний рахунок Постачальника, зазначений у реквізитах Постачальника в Договорі</w:t>
      </w:r>
      <w:r w:rsidR="000B4D99" w:rsidRPr="000B4D99">
        <w:rPr>
          <w:rFonts w:ascii="Times New Roman" w:hAnsi="Times New Roman"/>
          <w:b/>
          <w:spacing w:val="-3"/>
          <w:lang w:val="uk-UA"/>
        </w:rPr>
        <w:t xml:space="preserve"> всією сумою, або частинами до </w:t>
      </w:r>
      <w:r w:rsidRPr="000B4D99">
        <w:rPr>
          <w:rFonts w:ascii="Times New Roman" w:hAnsi="Times New Roman"/>
          <w:b/>
          <w:spacing w:val="-3"/>
          <w:lang w:val="uk-UA"/>
        </w:rPr>
        <w:t xml:space="preserve">  </w:t>
      </w:r>
      <w:r w:rsidR="000B4D99" w:rsidRPr="000B4D99">
        <w:rPr>
          <w:rFonts w:ascii="Times New Roman" w:hAnsi="Times New Roman"/>
          <w:b/>
          <w:spacing w:val="-3"/>
          <w:lang w:val="uk-UA"/>
        </w:rPr>
        <w:t>10.06.2024 року</w:t>
      </w:r>
      <w:r w:rsidRPr="000B4D99">
        <w:rPr>
          <w:rFonts w:ascii="Times New Roman" w:hAnsi="Times New Roman"/>
          <w:b/>
          <w:spacing w:val="-3"/>
          <w:lang w:val="uk-UA"/>
        </w:rPr>
        <w:t xml:space="preserve"> після постачання товару та надання необхідної документації передбаченої чинним законодавством України.</w:t>
      </w:r>
      <w:r w:rsidRPr="000B4D99">
        <w:rPr>
          <w:rFonts w:ascii="Times New Roman" w:hAnsi="Times New Roman"/>
          <w:b/>
          <w:spacing w:val="-3"/>
        </w:rPr>
        <w:t xml:space="preserve"> </w:t>
      </w:r>
    </w:p>
    <w:p w:rsidR="00FC0CFE" w:rsidRPr="005C5A0D" w:rsidRDefault="00FC0CFE" w:rsidP="00FC0CFE">
      <w:pPr>
        <w:tabs>
          <w:tab w:val="left" w:pos="567"/>
        </w:tabs>
        <w:autoSpaceDE w:val="0"/>
        <w:autoSpaceDN w:val="0"/>
        <w:adjustRightInd w:val="0"/>
        <w:ind w:firstLine="567"/>
        <w:jc w:val="both"/>
        <w:rPr>
          <w:rFonts w:ascii="Times New Roman" w:hAnsi="Times New Roman"/>
          <w:spacing w:val="-3"/>
          <w:lang w:val="uk-UA"/>
        </w:rPr>
      </w:pPr>
      <w:r w:rsidRPr="005C5A0D">
        <w:rPr>
          <w:rFonts w:ascii="Times New Roman" w:hAnsi="Times New Roman"/>
          <w:spacing w:val="-3"/>
          <w:lang w:val="uk-UA"/>
        </w:rPr>
        <w:t xml:space="preserve">3.3. У разі затримки бюджетного фінансування, розрахунок здійснюється впродовж </w:t>
      </w:r>
      <w:r>
        <w:rPr>
          <w:rFonts w:ascii="Times New Roman" w:hAnsi="Times New Roman"/>
          <w:spacing w:val="-3"/>
          <w:lang w:val="uk-UA"/>
        </w:rPr>
        <w:t xml:space="preserve">10 </w:t>
      </w:r>
      <w:r w:rsidRPr="005C5A0D">
        <w:rPr>
          <w:rFonts w:ascii="Times New Roman" w:hAnsi="Times New Roman"/>
          <w:spacing w:val="-3"/>
          <w:lang w:val="uk-UA"/>
        </w:rPr>
        <w:t>(</w:t>
      </w:r>
      <w:r>
        <w:rPr>
          <w:rFonts w:ascii="Times New Roman" w:hAnsi="Times New Roman"/>
          <w:spacing w:val="-3"/>
          <w:lang w:val="uk-UA"/>
        </w:rPr>
        <w:t>десяти</w:t>
      </w:r>
      <w:r w:rsidRPr="005C5A0D">
        <w:rPr>
          <w:rFonts w:ascii="Times New Roman" w:hAnsi="Times New Roman"/>
          <w:spacing w:val="-3"/>
          <w:lang w:val="uk-UA"/>
        </w:rPr>
        <w:t>) банківських днів з моменту отримання Замовником бюджетного призначення на фінансування закупівлі на свій рахунок.</w:t>
      </w:r>
    </w:p>
    <w:p w:rsidR="00FC0CFE" w:rsidRPr="005C5A0D" w:rsidRDefault="00FC0CFE" w:rsidP="000B4D99">
      <w:pPr>
        <w:tabs>
          <w:tab w:val="left" w:pos="567"/>
        </w:tabs>
        <w:autoSpaceDE w:val="0"/>
        <w:autoSpaceDN w:val="0"/>
        <w:adjustRightInd w:val="0"/>
        <w:ind w:firstLine="567"/>
        <w:jc w:val="both"/>
        <w:rPr>
          <w:rFonts w:ascii="Times New Roman" w:hAnsi="Times New Roman"/>
          <w:b/>
          <w:spacing w:val="-3"/>
          <w:lang w:val="uk-UA"/>
        </w:rPr>
      </w:pPr>
      <w:r w:rsidRPr="00A62C3C">
        <w:rPr>
          <w:rFonts w:ascii="Times New Roman" w:hAnsi="Times New Roman"/>
          <w:spacing w:val="-3"/>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C0CFE" w:rsidRPr="005C5A0D" w:rsidRDefault="00FC0CFE" w:rsidP="000B4D99">
      <w:pPr>
        <w:tabs>
          <w:tab w:val="left" w:pos="567"/>
        </w:tabs>
        <w:autoSpaceDE w:val="0"/>
        <w:autoSpaceDN w:val="0"/>
        <w:adjustRightInd w:val="0"/>
        <w:ind w:firstLine="567"/>
        <w:jc w:val="center"/>
        <w:rPr>
          <w:rFonts w:ascii="Times New Roman" w:hAnsi="Times New Roman"/>
          <w:b/>
          <w:lang w:val="uk-UA"/>
        </w:rPr>
      </w:pPr>
      <w:r w:rsidRPr="005C5A0D">
        <w:rPr>
          <w:rFonts w:ascii="Times New Roman" w:hAnsi="Times New Roman"/>
          <w:b/>
          <w:spacing w:val="-3"/>
          <w:lang w:val="uk-UA"/>
        </w:rPr>
        <w:t xml:space="preserve">4. </w:t>
      </w:r>
      <w:r w:rsidRPr="005C5A0D">
        <w:rPr>
          <w:rFonts w:ascii="Times New Roman" w:hAnsi="Times New Roman"/>
          <w:b/>
          <w:color w:val="000000"/>
          <w:lang w:val="uk-UA"/>
        </w:rPr>
        <w:t>СТРОК ДІЇ ДОГОВОРУ</w:t>
      </w:r>
    </w:p>
    <w:p w:rsidR="00FC0CFE" w:rsidRPr="005C5A0D" w:rsidRDefault="00FC0CFE" w:rsidP="00FC0CFE">
      <w:pPr>
        <w:pStyle w:val="11"/>
        <w:ind w:firstLine="567"/>
        <w:jc w:val="both"/>
        <w:rPr>
          <w:color w:val="auto"/>
          <w:sz w:val="22"/>
          <w:szCs w:val="22"/>
          <w:lang w:val="uk-UA"/>
        </w:rPr>
      </w:pPr>
      <w:r w:rsidRPr="005C5A0D">
        <w:rPr>
          <w:color w:val="auto"/>
          <w:sz w:val="22"/>
          <w:szCs w:val="22"/>
          <w:lang w:val="uk-UA"/>
        </w:rPr>
        <w:t xml:space="preserve">4.1. Договір набирає </w:t>
      </w:r>
      <w:r w:rsidRPr="00A62C3C">
        <w:rPr>
          <w:color w:val="auto"/>
          <w:sz w:val="22"/>
          <w:szCs w:val="22"/>
          <w:lang w:val="uk-UA"/>
        </w:rPr>
        <w:t xml:space="preserve">чинності  </w:t>
      </w:r>
      <w:r w:rsidRPr="00A62C3C">
        <w:rPr>
          <w:iCs/>
          <w:color w:val="auto"/>
          <w:sz w:val="22"/>
          <w:szCs w:val="22"/>
          <w:lang w:val="uk-UA"/>
        </w:rPr>
        <w:t xml:space="preserve"> з дати його підписання Сторонами</w:t>
      </w:r>
      <w:r w:rsidRPr="005C5A0D">
        <w:rPr>
          <w:i/>
          <w:iCs/>
          <w:color w:val="auto"/>
          <w:sz w:val="22"/>
          <w:szCs w:val="22"/>
          <w:lang w:val="uk-UA"/>
        </w:rPr>
        <w:t xml:space="preserve"> </w:t>
      </w:r>
      <w:r>
        <w:rPr>
          <w:i/>
          <w:iCs/>
          <w:color w:val="auto"/>
          <w:sz w:val="22"/>
          <w:szCs w:val="22"/>
          <w:lang w:val="uk-UA"/>
        </w:rPr>
        <w:t xml:space="preserve"> </w:t>
      </w:r>
      <w:r w:rsidRPr="005C5A0D">
        <w:rPr>
          <w:color w:val="auto"/>
          <w:sz w:val="22"/>
          <w:szCs w:val="22"/>
          <w:lang w:val="uk-UA"/>
        </w:rPr>
        <w:t xml:space="preserve"> та діє до </w:t>
      </w:r>
      <w:r>
        <w:rPr>
          <w:color w:val="auto"/>
          <w:sz w:val="22"/>
          <w:szCs w:val="22"/>
          <w:lang w:val="uk-UA"/>
        </w:rPr>
        <w:t>31.12.202</w:t>
      </w:r>
      <w:r w:rsidR="000B4D99">
        <w:rPr>
          <w:color w:val="auto"/>
          <w:sz w:val="22"/>
          <w:szCs w:val="22"/>
          <w:lang w:val="uk-UA"/>
        </w:rPr>
        <w:t>4</w:t>
      </w:r>
      <w:r w:rsidRPr="005C5A0D">
        <w:rPr>
          <w:color w:val="auto"/>
          <w:sz w:val="22"/>
          <w:szCs w:val="22"/>
          <w:lang w:val="uk-UA"/>
        </w:rPr>
        <w:t xml:space="preserve"> року, але до повного виконання Сторонами зобов’язань.</w:t>
      </w:r>
    </w:p>
    <w:p w:rsidR="00FC0CFE" w:rsidRPr="005C5A0D" w:rsidRDefault="00FC0CFE" w:rsidP="00FC0CFE">
      <w:pPr>
        <w:pStyle w:val="11"/>
        <w:ind w:firstLine="567"/>
        <w:jc w:val="both"/>
        <w:rPr>
          <w:sz w:val="22"/>
          <w:szCs w:val="22"/>
          <w:lang w:val="uk-UA"/>
        </w:rPr>
      </w:pPr>
      <w:r w:rsidRPr="005C5A0D">
        <w:rPr>
          <w:color w:val="auto"/>
          <w:sz w:val="22"/>
          <w:szCs w:val="22"/>
          <w:lang w:val="uk-UA"/>
        </w:rPr>
        <w:t>4.2.</w:t>
      </w:r>
      <w:r w:rsidRPr="005C5A0D">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FC0CFE" w:rsidRPr="005C5A0D" w:rsidRDefault="00FC0CFE" w:rsidP="00FC0CFE">
      <w:pPr>
        <w:pStyle w:val="11"/>
        <w:ind w:firstLine="567"/>
        <w:jc w:val="both"/>
        <w:rPr>
          <w:sz w:val="22"/>
          <w:szCs w:val="22"/>
          <w:lang w:val="uk-UA"/>
        </w:rPr>
      </w:pPr>
      <w:r w:rsidRPr="005C5A0D">
        <w:rPr>
          <w:sz w:val="22"/>
          <w:szCs w:val="22"/>
          <w:lang w:val="uk-UA"/>
        </w:rPr>
        <w:t>4.3.Закінчення строку дії цього Договору не звільняє Сторони від відповідальності за його порушення, що мало місце під час його дії.</w:t>
      </w:r>
    </w:p>
    <w:p w:rsidR="000B4D99" w:rsidRDefault="000B4D99" w:rsidP="00FC0CFE">
      <w:pPr>
        <w:tabs>
          <w:tab w:val="left" w:pos="567"/>
        </w:tabs>
        <w:autoSpaceDE w:val="0"/>
        <w:autoSpaceDN w:val="0"/>
        <w:adjustRightInd w:val="0"/>
        <w:ind w:left="567"/>
        <w:jc w:val="center"/>
        <w:rPr>
          <w:rFonts w:ascii="Times New Roman" w:hAnsi="Times New Roman"/>
          <w:b/>
          <w:lang w:val="uk-UA"/>
        </w:rPr>
      </w:pPr>
    </w:p>
    <w:p w:rsidR="00FC0CFE" w:rsidRPr="005C5A0D" w:rsidRDefault="00FC0CFE" w:rsidP="00FC0CFE">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5. ПРАВА ТА ОБОВ’ЯЗКИ СТОРІН</w:t>
      </w:r>
    </w:p>
    <w:p w:rsidR="00FC0CFE" w:rsidRPr="005C5A0D" w:rsidRDefault="00FC0CFE" w:rsidP="00FC0CFE">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5.1. Замовник зобов’язаний:</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5.1.1. Надати Постачальнику всю необхідну інформацію, для постачання Товару.</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5.1.2. Оплатити Товар, у порядку, встановленому Договором.</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FC0CFE" w:rsidRPr="005C5A0D" w:rsidRDefault="00FC0CFE" w:rsidP="00FC0CFE">
      <w:pPr>
        <w:ind w:firstLine="284"/>
        <w:jc w:val="both"/>
        <w:rPr>
          <w:rFonts w:ascii="Times New Roman" w:hAnsi="Times New Roman"/>
          <w:b/>
          <w:color w:val="121212"/>
          <w:lang w:val="uk-UA" w:eastAsia="uk-UA"/>
        </w:rPr>
      </w:pPr>
      <w:bookmarkStart w:id="1" w:name="_heading=h.3rdcrjn"/>
      <w:bookmarkEnd w:id="1"/>
      <w:r w:rsidRPr="005C5A0D">
        <w:rPr>
          <w:rFonts w:ascii="Times New Roman" w:hAnsi="Times New Roman"/>
          <w:b/>
          <w:color w:val="121212"/>
          <w:lang w:val="uk-UA" w:eastAsia="uk-UA"/>
        </w:rPr>
        <w:t>5.2. Замовник має право:</w:t>
      </w:r>
    </w:p>
    <w:p w:rsidR="00FC0CFE" w:rsidRPr="005C5A0D" w:rsidRDefault="00FC0CFE" w:rsidP="00FC0CFE">
      <w:pPr>
        <w:tabs>
          <w:tab w:val="left" w:pos="567"/>
        </w:tabs>
        <w:ind w:right="-36" w:firstLine="284"/>
        <w:jc w:val="both"/>
        <w:rPr>
          <w:rFonts w:ascii="Times New Roman" w:hAnsi="Times New Roman"/>
          <w:color w:val="121212"/>
          <w:lang w:val="uk-UA" w:eastAsia="uk-UA"/>
        </w:rPr>
      </w:pPr>
      <w:r w:rsidRPr="005C5A0D">
        <w:rPr>
          <w:rFonts w:ascii="Times New Roman" w:hAnsi="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5.2.2. Контролювати поставку Товару у строки, встановлені цим Договором.</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5.2.3. З</w:t>
      </w:r>
      <w:r w:rsidRPr="005C5A0D">
        <w:rPr>
          <w:rFonts w:ascii="Times New Roman" w:hAnsi="Times New Roman"/>
          <w:lang w:val="uk-UA" w:eastAsia="uk-UA"/>
        </w:rPr>
        <w:t xml:space="preserve">алучати фахівців </w:t>
      </w:r>
      <w:r w:rsidRPr="005C5A0D">
        <w:rPr>
          <w:rFonts w:ascii="Times New Roman" w:hAnsi="Times New Roman"/>
          <w:color w:val="121212"/>
          <w:lang w:val="uk-UA" w:eastAsia="uk-UA"/>
        </w:rPr>
        <w:t>Замовника</w:t>
      </w:r>
      <w:r w:rsidRPr="005C5A0D">
        <w:rPr>
          <w:rFonts w:ascii="Times New Roman" w:hAnsi="Times New Roman"/>
          <w:lang w:val="uk-UA" w:eastAsia="uk-UA"/>
        </w:rPr>
        <w:t xml:space="preserve"> або сторонніх експертів для приймання Товару від </w:t>
      </w:r>
      <w:r w:rsidRPr="005C5A0D">
        <w:rPr>
          <w:rFonts w:ascii="Times New Roman" w:hAnsi="Times New Roman"/>
          <w:color w:val="121212"/>
          <w:lang w:val="uk-UA" w:eastAsia="uk-UA"/>
        </w:rPr>
        <w:t>Постачальника.</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lastRenderedPageBreak/>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FC0CFE" w:rsidRPr="005C5A0D" w:rsidRDefault="00FC0CFE" w:rsidP="00FC0CFE">
      <w:pPr>
        <w:ind w:firstLine="284"/>
        <w:jc w:val="both"/>
        <w:rPr>
          <w:rFonts w:ascii="Times New Roman" w:hAnsi="Times New Roman"/>
          <w:lang w:val="uk-UA" w:eastAsia="uk-UA"/>
        </w:rPr>
      </w:pPr>
      <w:r w:rsidRPr="005C5A0D">
        <w:rPr>
          <w:rFonts w:ascii="Times New Roman" w:hAnsi="Times New Roman"/>
          <w:color w:val="121212"/>
          <w:lang w:val="uk-UA" w:eastAsia="uk-UA"/>
        </w:rPr>
        <w:t xml:space="preserve">5.2.5. Зменшувати обсяг закупівлі Товару та ціну </w:t>
      </w:r>
      <w:r w:rsidRPr="005C5A0D">
        <w:rPr>
          <w:rFonts w:ascii="Times New Roman" w:hAnsi="Times New Roman"/>
          <w:color w:val="000000"/>
          <w:lang w:val="uk-UA" w:eastAsia="uk-UA"/>
        </w:rPr>
        <w:t>(загальну вартість) цього</w:t>
      </w:r>
      <w:r w:rsidRPr="005C5A0D">
        <w:rPr>
          <w:rFonts w:ascii="Times New Roman" w:hAnsi="Times New Roman"/>
          <w:color w:val="121212"/>
          <w:lang w:val="uk-UA" w:eastAsia="uk-UA"/>
        </w:rPr>
        <w:t xml:space="preserve"> Договору залежно від реального фінансування видатків на зазначені цілі, </w:t>
      </w:r>
      <w:r w:rsidRPr="005C5A0D">
        <w:rPr>
          <w:rFonts w:ascii="Times New Roman" w:hAnsi="Times New Roman"/>
          <w:color w:val="000000"/>
          <w:lang w:val="uk-UA" w:eastAsia="uk-UA"/>
        </w:rPr>
        <w:t xml:space="preserve">а також у випадку зменшення </w:t>
      </w:r>
      <w:r w:rsidRPr="005C5A0D">
        <w:rPr>
          <w:rFonts w:ascii="Times New Roman" w:hAnsi="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FC0CFE" w:rsidRPr="005C5A0D" w:rsidRDefault="00FC0CFE" w:rsidP="00FC0CFE">
      <w:pPr>
        <w:ind w:firstLine="284"/>
        <w:jc w:val="both"/>
        <w:rPr>
          <w:rFonts w:ascii="Times New Roman" w:hAnsi="Times New Roman"/>
          <w:lang w:val="uk-UA" w:eastAsia="uk-UA"/>
        </w:rPr>
      </w:pPr>
      <w:r w:rsidRPr="005C5A0D">
        <w:rPr>
          <w:rFonts w:ascii="Times New Roman" w:hAnsi="Times New Roman"/>
          <w:lang w:val="uk-UA" w:eastAsia="uk-UA"/>
        </w:rPr>
        <w:t>5.2.6. Повернути видаткову накладну Постачальнику без здійснення оплати, в разі неналежного оформлення документів.</w:t>
      </w:r>
    </w:p>
    <w:p w:rsidR="00FC0CFE" w:rsidRPr="005C5A0D" w:rsidRDefault="00FC0CFE" w:rsidP="00FC0CFE">
      <w:pPr>
        <w:ind w:firstLine="284"/>
        <w:jc w:val="both"/>
        <w:rPr>
          <w:rFonts w:ascii="Times New Roman" w:hAnsi="Times New Roman"/>
          <w:color w:val="000000"/>
          <w:lang w:val="uk-UA" w:eastAsia="uk-UA"/>
        </w:rPr>
      </w:pPr>
      <w:bookmarkStart w:id="2" w:name="_heading=h.26in1rg"/>
      <w:bookmarkEnd w:id="2"/>
      <w:r w:rsidRPr="005C5A0D">
        <w:rPr>
          <w:rFonts w:ascii="Times New Roman" w:hAnsi="Times New Roman"/>
          <w:lang w:val="uk-UA" w:eastAsia="uk-UA"/>
        </w:rPr>
        <w:t xml:space="preserve">5.2.7. </w:t>
      </w:r>
      <w:r w:rsidRPr="005C5A0D">
        <w:rPr>
          <w:rFonts w:ascii="Times New Roman" w:hAnsi="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C5A0D">
        <w:rPr>
          <w:rFonts w:ascii="Times New Roman" w:hAnsi="Times New Roman"/>
          <w:color w:val="221E1F"/>
          <w:lang w:val="uk-UA" w:eastAsia="uk-UA"/>
        </w:rPr>
        <w:t xml:space="preserve"> </w:t>
      </w:r>
      <w:r w:rsidRPr="005C5A0D">
        <w:rPr>
          <w:rFonts w:ascii="Times New Roman" w:hAnsi="Times New Roman"/>
          <w:lang w:val="uk-UA" w:eastAsia="uk-UA"/>
        </w:rPr>
        <w:t>умовам цього Договору,</w:t>
      </w:r>
      <w:r w:rsidRPr="005C5A0D">
        <w:rPr>
          <w:rFonts w:ascii="Times New Roman" w:hAnsi="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5C5A0D">
        <w:rPr>
          <w:rFonts w:ascii="Times New Roman" w:hAnsi="Times New Roman"/>
          <w:lang w:val="uk-UA"/>
        </w:rPr>
        <w:t xml:space="preserve"> </w:t>
      </w:r>
    </w:p>
    <w:p w:rsidR="00FC0CFE" w:rsidRPr="005C5A0D" w:rsidRDefault="00FC0CFE" w:rsidP="00FC0CFE">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5.3. Постачальник зобов’язаний:</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5.3.1. Забезпечити поставку Товару у терміни, встановлені цим Договором.</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5.3.2. Виконувати вимоги Договору щодо якості Товару, які передбачені розділом 7 цього Договору.</w:t>
      </w:r>
    </w:p>
    <w:p w:rsidR="00FC0CFE" w:rsidRPr="005C5A0D" w:rsidRDefault="00FC0CFE" w:rsidP="00FC0CFE">
      <w:pPr>
        <w:ind w:firstLine="284"/>
        <w:jc w:val="both"/>
        <w:rPr>
          <w:rFonts w:ascii="Times New Roman" w:hAnsi="Times New Roman"/>
          <w:color w:val="000000"/>
          <w:lang w:val="uk-UA" w:eastAsia="uk-UA"/>
        </w:rPr>
      </w:pPr>
      <w:r w:rsidRPr="005C5A0D">
        <w:rPr>
          <w:rFonts w:ascii="Times New Roman" w:hAnsi="Times New Roman"/>
          <w:color w:val="000000"/>
          <w:lang w:val="uk-UA" w:eastAsia="uk-UA"/>
        </w:rPr>
        <w:t>5.3.3. Надати щодо Товару достовірну документацію оформлену належним чином.</w:t>
      </w:r>
    </w:p>
    <w:p w:rsidR="00FC0CFE" w:rsidRPr="005C5A0D" w:rsidRDefault="00FC0CFE" w:rsidP="00FC0CFE">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5.4. Постачальник має право:</w:t>
      </w:r>
    </w:p>
    <w:p w:rsidR="00FC0CFE" w:rsidRPr="005C5A0D" w:rsidRDefault="00FC0CFE" w:rsidP="000B4D99">
      <w:pPr>
        <w:spacing w:after="120"/>
        <w:ind w:firstLine="284"/>
        <w:jc w:val="both"/>
        <w:rPr>
          <w:rFonts w:ascii="Times New Roman" w:hAnsi="Times New Roman"/>
          <w:b/>
          <w:lang w:val="uk-UA"/>
        </w:rPr>
      </w:pPr>
      <w:r w:rsidRPr="005C5A0D">
        <w:rPr>
          <w:rFonts w:ascii="Times New Roman" w:hAnsi="Times New Roman"/>
          <w:color w:val="121212"/>
          <w:lang w:val="uk-UA" w:eastAsia="uk-UA"/>
        </w:rPr>
        <w:t>5.4.1. Отримати оплату за Товар у порядку, встановленому Договором.</w:t>
      </w:r>
    </w:p>
    <w:p w:rsidR="00FC0CFE" w:rsidRPr="005C5A0D" w:rsidRDefault="00FC0CFE" w:rsidP="000B4D99">
      <w:pPr>
        <w:tabs>
          <w:tab w:val="left" w:pos="567"/>
        </w:tabs>
        <w:autoSpaceDE w:val="0"/>
        <w:autoSpaceDN w:val="0"/>
        <w:adjustRightInd w:val="0"/>
        <w:ind w:left="567"/>
        <w:jc w:val="center"/>
        <w:rPr>
          <w:rFonts w:ascii="Times New Roman" w:hAnsi="Times New Roman"/>
          <w:lang w:val="uk-UA"/>
        </w:rPr>
      </w:pPr>
      <w:r w:rsidRPr="005C5A0D">
        <w:rPr>
          <w:rFonts w:ascii="Times New Roman" w:hAnsi="Times New Roman"/>
          <w:b/>
        </w:rPr>
        <w:t>6</w:t>
      </w:r>
      <w:r w:rsidRPr="005C5A0D">
        <w:rPr>
          <w:rFonts w:ascii="Times New Roman" w:hAnsi="Times New Roman"/>
          <w:b/>
          <w:lang w:val="uk-UA"/>
        </w:rPr>
        <w:t>. УМОВИ ТА ПОРЯДОК ПОСТАВКИ</w:t>
      </w:r>
    </w:p>
    <w:p w:rsidR="00FC0CFE" w:rsidRPr="005C5A0D" w:rsidRDefault="00FC0CFE" w:rsidP="00FC0CFE">
      <w:pPr>
        <w:suppressAutoHyphens/>
        <w:spacing w:line="100" w:lineRule="atLeast"/>
        <w:ind w:firstLine="567"/>
        <w:jc w:val="both"/>
        <w:rPr>
          <w:rFonts w:ascii="Times New Roman" w:eastAsia="Arial Unicode MS" w:hAnsi="Times New Roman"/>
          <w:kern w:val="2"/>
          <w:lang w:val="uk-UA" w:eastAsia="hi-IN" w:bidi="hi-IN"/>
        </w:rPr>
      </w:pPr>
      <w:r w:rsidRPr="005C5A0D">
        <w:rPr>
          <w:rFonts w:ascii="Times New Roman" w:hAnsi="Times New Roman"/>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5C5A0D">
        <w:rPr>
          <w:rFonts w:ascii="Times New Roman" w:eastAsia="Arial Unicode MS" w:hAnsi="Times New Roman"/>
          <w:kern w:val="2"/>
          <w:lang w:val="uk-UA" w:eastAsia="hi-IN" w:bidi="hi-IN"/>
        </w:rPr>
        <w:t>идатковими накладними.</w:t>
      </w:r>
      <w:r w:rsidRPr="005C5A0D">
        <w:rPr>
          <w:rFonts w:ascii="Times New Roman" w:eastAsia="Arial Unicode MS" w:hAnsi="Times New Roman"/>
          <w:kern w:val="2"/>
          <w:lang w:eastAsia="hi-IN" w:bidi="hi-IN"/>
        </w:rPr>
        <w:tab/>
      </w:r>
    </w:p>
    <w:p w:rsidR="00FC0CFE" w:rsidRPr="005C5A0D" w:rsidRDefault="00FC0CFE" w:rsidP="00FC0CFE">
      <w:pPr>
        <w:tabs>
          <w:tab w:val="left" w:pos="567"/>
        </w:tabs>
        <w:ind w:firstLine="567"/>
        <w:jc w:val="both"/>
        <w:rPr>
          <w:rFonts w:ascii="Times New Roman" w:hAnsi="Times New Roman"/>
          <w:lang w:val="uk-UA"/>
        </w:rPr>
      </w:pPr>
      <w:r w:rsidRPr="005C5A0D">
        <w:rPr>
          <w:rFonts w:ascii="Times New Roman" w:hAnsi="Times New Roman"/>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FC0CFE" w:rsidRPr="005C5A0D" w:rsidRDefault="00FC0CFE" w:rsidP="00FC0CFE">
      <w:pPr>
        <w:tabs>
          <w:tab w:val="left" w:pos="567"/>
        </w:tabs>
        <w:ind w:firstLine="567"/>
        <w:jc w:val="both"/>
        <w:rPr>
          <w:rFonts w:ascii="Times New Roman" w:hAnsi="Times New Roman"/>
          <w:lang w:val="uk-UA"/>
        </w:rPr>
      </w:pPr>
      <w:r w:rsidRPr="005C5A0D">
        <w:rPr>
          <w:rFonts w:ascii="Times New Roman" w:hAnsi="Times New Roman"/>
          <w:lang w:val="uk-UA"/>
        </w:rPr>
        <w:t xml:space="preserve">6.3. Місце поставки: </w:t>
      </w:r>
      <w:r>
        <w:rPr>
          <w:rFonts w:ascii="Times New Roman" w:hAnsi="Times New Roman"/>
          <w:lang w:val="uk-UA"/>
        </w:rPr>
        <w:t>42600, вул. Набережна, 33, м. Тростянець, Охтирський район, Сумська область</w:t>
      </w:r>
      <w:r w:rsidRPr="005C5A0D">
        <w:rPr>
          <w:rFonts w:ascii="Times New Roman" w:hAnsi="Times New Roman"/>
          <w:lang w:val="uk-UA"/>
        </w:rPr>
        <w:t>.</w:t>
      </w:r>
    </w:p>
    <w:p w:rsidR="00FC0CFE" w:rsidRPr="005C5A0D" w:rsidRDefault="00FC0CFE" w:rsidP="00FC0CFE">
      <w:pPr>
        <w:tabs>
          <w:tab w:val="left" w:pos="567"/>
        </w:tabs>
        <w:jc w:val="both"/>
        <w:rPr>
          <w:rFonts w:ascii="Times New Roman" w:hAnsi="Times New Roman"/>
          <w:lang w:val="uk-UA"/>
        </w:rPr>
      </w:pPr>
      <w:r w:rsidRPr="005C5A0D">
        <w:rPr>
          <w:rFonts w:ascii="Times New Roman" w:hAnsi="Times New Roman"/>
          <w:lang w:val="uk-UA"/>
        </w:rPr>
        <w:tab/>
        <w:t xml:space="preserve">Строк поставки: </w:t>
      </w:r>
      <w:r w:rsidR="00053251" w:rsidRPr="00053251">
        <w:rPr>
          <w:rFonts w:ascii="Times New Roman" w:hAnsi="Times New Roman"/>
          <w:lang w:val="uk-UA"/>
        </w:rPr>
        <w:t>Тридцять</w:t>
      </w:r>
      <w:r w:rsidR="000B4D99" w:rsidRPr="00053251">
        <w:rPr>
          <w:rFonts w:ascii="Times New Roman" w:hAnsi="Times New Roman"/>
          <w:lang w:val="uk-UA"/>
        </w:rPr>
        <w:t xml:space="preserve"> </w:t>
      </w:r>
      <w:r w:rsidR="000B4D99">
        <w:rPr>
          <w:rFonts w:ascii="Times New Roman" w:hAnsi="Times New Roman"/>
          <w:lang w:val="uk-UA"/>
        </w:rPr>
        <w:t>календарних днів з моменту підписання Договору</w:t>
      </w:r>
      <w:r w:rsidRPr="005C5A0D">
        <w:rPr>
          <w:rFonts w:ascii="Times New Roman" w:hAnsi="Times New Roman"/>
          <w:i/>
          <w:iCs/>
          <w:color w:val="000000" w:themeColor="text1"/>
          <w:lang w:val="uk-UA"/>
        </w:rPr>
        <w:t>.</w:t>
      </w:r>
      <w:r w:rsidRPr="005C5A0D">
        <w:rPr>
          <w:rFonts w:ascii="Times New Roman" w:hAnsi="Times New Roman"/>
          <w:color w:val="000000" w:themeColor="text1"/>
          <w:lang w:val="uk-UA"/>
        </w:rPr>
        <w:t xml:space="preserve"> </w:t>
      </w:r>
      <w:r w:rsidRPr="005C5A0D">
        <w:rPr>
          <w:rFonts w:ascii="Times New Roman" w:eastAsia="Tahoma" w:hAnsi="Times New Roman"/>
          <w:lang w:val="uk-UA" w:eastAsia="zh-CN" w:bidi="hi-IN"/>
        </w:rPr>
        <w:t xml:space="preserve">Послуги з транспортування, </w:t>
      </w:r>
      <w:r>
        <w:rPr>
          <w:rFonts w:ascii="Times New Roman" w:eastAsia="Tahoma" w:hAnsi="Times New Roman"/>
          <w:lang w:val="uk-UA" w:eastAsia="zh-CN" w:bidi="hi-IN"/>
        </w:rPr>
        <w:t xml:space="preserve"> </w:t>
      </w:r>
      <w:r w:rsidRPr="005C5A0D">
        <w:rPr>
          <w:rFonts w:ascii="Times New Roman" w:eastAsia="Tahoma" w:hAnsi="Times New Roman"/>
          <w:lang w:val="uk-UA" w:eastAsia="zh-CN" w:bidi="hi-IN"/>
        </w:rPr>
        <w:t xml:space="preserve"> окремо не сплачуються і включаються до загальної вартості товару</w:t>
      </w:r>
      <w:r w:rsidRPr="005C5A0D">
        <w:rPr>
          <w:rFonts w:ascii="Times New Roman" w:hAnsi="Times New Roman"/>
          <w:lang w:val="uk-UA"/>
        </w:rPr>
        <w:t>.</w:t>
      </w:r>
    </w:p>
    <w:p w:rsidR="00FC0CFE" w:rsidRPr="005C5A0D" w:rsidRDefault="00FC0CFE" w:rsidP="00FC0CFE">
      <w:pPr>
        <w:tabs>
          <w:tab w:val="left" w:pos="567"/>
        </w:tabs>
        <w:ind w:firstLine="567"/>
        <w:jc w:val="both"/>
        <w:rPr>
          <w:rFonts w:ascii="Times New Roman" w:hAnsi="Times New Roman"/>
          <w:lang w:val="uk-UA"/>
        </w:rPr>
      </w:pPr>
      <w:r w:rsidRPr="005C5A0D">
        <w:rPr>
          <w:rFonts w:ascii="Times New Roman" w:hAnsi="Times New Roman"/>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FC0CFE" w:rsidRPr="005C5A0D" w:rsidRDefault="00FC0CFE" w:rsidP="00FC0CFE">
      <w:pPr>
        <w:ind w:firstLine="567"/>
        <w:jc w:val="both"/>
        <w:rPr>
          <w:rFonts w:ascii="Times New Roman" w:hAnsi="Times New Roman"/>
          <w:lang w:val="uk-UA"/>
        </w:rPr>
      </w:pPr>
      <w:r w:rsidRPr="005C5A0D">
        <w:rPr>
          <w:rFonts w:ascii="Times New Roman" w:hAnsi="Times New Roman"/>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FC0CFE" w:rsidRPr="005C5A0D" w:rsidRDefault="00FC0CFE" w:rsidP="00FC0CFE">
      <w:pPr>
        <w:ind w:firstLine="567"/>
        <w:jc w:val="both"/>
        <w:rPr>
          <w:rFonts w:ascii="Times New Roman" w:hAnsi="Times New Roman"/>
          <w:lang w:val="uk-UA"/>
        </w:rPr>
      </w:pPr>
      <w:r w:rsidRPr="005C5A0D">
        <w:rPr>
          <w:rFonts w:ascii="Times New Roman" w:hAnsi="Times New Roman"/>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5C5A0D">
        <w:rPr>
          <w:rFonts w:ascii="Times New Roman" w:hAnsi="Times New Roman"/>
          <w:i/>
          <w:lang w:val="uk-UA"/>
        </w:rPr>
        <w:t>п’яти</w:t>
      </w:r>
      <w:r w:rsidRPr="005C5A0D">
        <w:rPr>
          <w:rFonts w:ascii="Times New Roman" w:hAnsi="Times New Roman"/>
          <w:lang w:val="uk-UA"/>
        </w:rPr>
        <w:t xml:space="preserve"> календарних днів з дня їх </w:t>
      </w:r>
      <w:r w:rsidRPr="005C5A0D">
        <w:rPr>
          <w:rFonts w:ascii="Times New Roman" w:hAnsi="Times New Roman"/>
          <w:lang w:val="uk-UA"/>
        </w:rPr>
        <w:lastRenderedPageBreak/>
        <w:t>виявлення. Постачальник зобов’язаний на вибір Замовника протягом наступних п’яти календарних днів:</w:t>
      </w:r>
    </w:p>
    <w:p w:rsidR="00FC0CFE" w:rsidRPr="005C5A0D" w:rsidRDefault="00FC0CFE" w:rsidP="00FC0CFE">
      <w:pPr>
        <w:numPr>
          <w:ilvl w:val="0"/>
          <w:numId w:val="40"/>
        </w:numPr>
        <w:tabs>
          <w:tab w:val="clear" w:pos="360"/>
          <w:tab w:val="left" w:pos="851"/>
        </w:tabs>
        <w:spacing w:after="0" w:line="240" w:lineRule="auto"/>
        <w:ind w:left="567" w:firstLine="0"/>
        <w:jc w:val="both"/>
        <w:rPr>
          <w:rFonts w:ascii="Times New Roman" w:hAnsi="Times New Roman"/>
          <w:lang w:val="uk-UA"/>
        </w:rPr>
      </w:pPr>
      <w:r w:rsidRPr="005C5A0D">
        <w:rPr>
          <w:rFonts w:ascii="Times New Roman" w:hAnsi="Times New Roman"/>
          <w:lang w:val="uk-UA"/>
        </w:rPr>
        <w:t>здійснити заміну такого Товару на аналогічний;</w:t>
      </w:r>
    </w:p>
    <w:p w:rsidR="00FC0CFE" w:rsidRPr="005C5A0D" w:rsidRDefault="00FC0CFE" w:rsidP="00FC0CFE">
      <w:pPr>
        <w:numPr>
          <w:ilvl w:val="0"/>
          <w:numId w:val="40"/>
        </w:numPr>
        <w:tabs>
          <w:tab w:val="clear" w:pos="360"/>
          <w:tab w:val="left" w:pos="851"/>
        </w:tabs>
        <w:spacing w:after="0" w:line="240" w:lineRule="auto"/>
        <w:ind w:left="0" w:firstLine="567"/>
        <w:jc w:val="both"/>
        <w:rPr>
          <w:rFonts w:ascii="Times New Roman" w:hAnsi="Times New Roman"/>
          <w:lang w:val="uk-UA"/>
        </w:rPr>
      </w:pPr>
      <w:r w:rsidRPr="005C5A0D">
        <w:rPr>
          <w:rFonts w:ascii="Times New Roman" w:hAnsi="Times New Roman"/>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FC0CFE" w:rsidRPr="005C5A0D" w:rsidRDefault="00FC0CFE" w:rsidP="00FC0CFE">
      <w:pPr>
        <w:tabs>
          <w:tab w:val="left" w:pos="851"/>
        </w:tabs>
        <w:ind w:firstLine="567"/>
        <w:jc w:val="both"/>
        <w:rPr>
          <w:rFonts w:ascii="Times New Roman" w:hAnsi="Times New Roman"/>
          <w:lang w:val="uk-UA"/>
        </w:rPr>
      </w:pPr>
      <w:r w:rsidRPr="005C5A0D">
        <w:rPr>
          <w:rFonts w:ascii="Times New Roman" w:hAnsi="Times New Roman"/>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FC0CFE" w:rsidRPr="005C5A0D" w:rsidRDefault="00FC0CFE" w:rsidP="00FC0CFE">
      <w:pPr>
        <w:tabs>
          <w:tab w:val="left" w:pos="851"/>
        </w:tabs>
        <w:ind w:firstLine="567"/>
        <w:jc w:val="both"/>
        <w:rPr>
          <w:rFonts w:ascii="Times New Roman" w:hAnsi="Times New Roman"/>
          <w:lang w:val="uk-UA"/>
        </w:rPr>
      </w:pPr>
      <w:r w:rsidRPr="005C5A0D">
        <w:rPr>
          <w:rFonts w:ascii="Times New Roman" w:hAnsi="Times New Roman"/>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FC0CFE" w:rsidRPr="005C5A0D" w:rsidRDefault="00FC0CFE" w:rsidP="00FC0CFE">
      <w:pPr>
        <w:tabs>
          <w:tab w:val="left" w:pos="851"/>
        </w:tabs>
        <w:ind w:firstLine="567"/>
        <w:jc w:val="both"/>
        <w:rPr>
          <w:rFonts w:ascii="Times New Roman" w:hAnsi="Times New Roman"/>
          <w:lang w:val="uk-UA"/>
        </w:rPr>
      </w:pPr>
    </w:p>
    <w:p w:rsidR="00FC0CFE" w:rsidRPr="005C5A0D" w:rsidRDefault="00FC0CFE" w:rsidP="00FC0CFE">
      <w:pPr>
        <w:tabs>
          <w:tab w:val="left" w:pos="567"/>
        </w:tabs>
        <w:autoSpaceDE w:val="0"/>
        <w:autoSpaceDN w:val="0"/>
        <w:adjustRightInd w:val="0"/>
        <w:ind w:left="360"/>
        <w:jc w:val="center"/>
        <w:rPr>
          <w:rFonts w:ascii="Times New Roman" w:hAnsi="Times New Roman"/>
          <w:b/>
          <w:lang w:val="uk-UA"/>
        </w:rPr>
      </w:pPr>
      <w:r w:rsidRPr="005C5A0D">
        <w:rPr>
          <w:rFonts w:ascii="Times New Roman" w:hAnsi="Times New Roman"/>
          <w:b/>
          <w:lang w:val="uk-UA"/>
        </w:rPr>
        <w:t>7. ЯКІСТЬ ТОВАРІВ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FC0CFE" w:rsidRPr="005C5A0D" w:rsidRDefault="00FC0CFE" w:rsidP="00FC0CFE">
      <w:pPr>
        <w:jc w:val="both"/>
        <w:rPr>
          <w:rFonts w:ascii="Times New Roman" w:hAnsi="Times New Roman"/>
          <w:lang w:val="uk-UA"/>
        </w:rPr>
      </w:pPr>
      <w:r w:rsidRPr="005C5A0D">
        <w:rPr>
          <w:rFonts w:ascii="Times New Roman" w:hAnsi="Times New Roman"/>
          <w:lang w:val="uk-UA"/>
        </w:rPr>
        <w:tab/>
        <w:t>Зазначені документи мають містити всю необхідну інформацію, передбачену чинним законодавством України.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w:t>
      </w:r>
      <w:r w:rsidRPr="005C5A0D">
        <w:rPr>
          <w:rFonts w:ascii="Times New Roman" w:hAnsi="Times New Roman"/>
          <w:lang w:val="uk-UA"/>
        </w:rPr>
        <w:lastRenderedPageBreak/>
        <w:t>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7.6. Упаковка кожної одиниці Товару повинна містити належне маркування, яке визначене вимогами чинного законодавства України.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r>
        <w:rPr>
          <w:rFonts w:ascii="Times New Roman" w:hAnsi="Times New Roman"/>
          <w:b/>
          <w:lang w:val="uk-UA"/>
        </w:rPr>
        <w:t xml:space="preserve"> </w:t>
      </w:r>
    </w:p>
    <w:p w:rsidR="00FC0CFE" w:rsidRPr="005C5A0D" w:rsidRDefault="00FC0CFE" w:rsidP="00FC0CFE">
      <w:pPr>
        <w:tabs>
          <w:tab w:val="left" w:pos="567"/>
        </w:tabs>
        <w:autoSpaceDE w:val="0"/>
        <w:autoSpaceDN w:val="0"/>
        <w:adjustRightInd w:val="0"/>
        <w:jc w:val="center"/>
        <w:rPr>
          <w:rFonts w:ascii="Times New Roman" w:hAnsi="Times New Roman"/>
          <w:b/>
          <w:lang w:val="uk-UA"/>
        </w:rPr>
      </w:pPr>
    </w:p>
    <w:p w:rsidR="00FC0CFE" w:rsidRPr="005C5A0D" w:rsidRDefault="00FC0CFE" w:rsidP="00FC0CFE">
      <w:pPr>
        <w:tabs>
          <w:tab w:val="left" w:pos="567"/>
        </w:tabs>
        <w:autoSpaceDE w:val="0"/>
        <w:autoSpaceDN w:val="0"/>
        <w:adjustRightInd w:val="0"/>
        <w:jc w:val="center"/>
        <w:rPr>
          <w:rFonts w:ascii="Times New Roman" w:hAnsi="Times New Roman"/>
          <w:b/>
          <w:lang w:val="uk-UA"/>
        </w:rPr>
      </w:pPr>
      <w:r>
        <w:rPr>
          <w:rFonts w:ascii="Times New Roman" w:hAnsi="Times New Roman"/>
          <w:b/>
          <w:lang w:val="uk-UA"/>
        </w:rPr>
        <w:t>8</w:t>
      </w:r>
      <w:r w:rsidRPr="005C5A0D">
        <w:rPr>
          <w:rFonts w:ascii="Times New Roman" w:hAnsi="Times New Roman"/>
          <w:b/>
          <w:lang w:val="uk-UA"/>
        </w:rPr>
        <w:t xml:space="preserve">. ВІДПОВІДАЛЬНІСТЬ СТОРІН </w:t>
      </w:r>
      <w:r w:rsidRPr="005C5A0D">
        <w:rPr>
          <w:rFonts w:ascii="Times New Roman" w:hAnsi="Times New Roman"/>
          <w:b/>
          <w:bCs/>
          <w:spacing w:val="-2"/>
          <w:lang w:val="uk-UA"/>
        </w:rPr>
        <w:t>ТА ВИРІШЕННЯ СПОРІВ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p>
    <w:p w:rsidR="00FC0CFE" w:rsidRPr="00161100"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C0CFE" w:rsidRPr="00161100"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.2. Склад та розмір відшкодування збитків визначається сторонами за правилами, встановленими Господарським кодексом України.</w:t>
      </w:r>
    </w:p>
    <w:p w:rsidR="00FC0CFE" w:rsidRPr="00161100"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.3. Збитки стягуються у повній сумі понад штрафні санкції.</w:t>
      </w:r>
    </w:p>
    <w:p w:rsidR="00FC0CFE"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 xml:space="preserve">.4.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Pr>
          <w:rFonts w:ascii="Times New Roman" w:hAnsi="Times New Roman"/>
          <w:i/>
          <w:lang w:val="uk-UA"/>
        </w:rPr>
        <w:t>подвійної облікової ставки НБУ</w:t>
      </w:r>
      <w:r w:rsidRPr="00161100">
        <w:rPr>
          <w:rFonts w:ascii="Times New Roman" w:hAnsi="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w:t>
      </w:r>
      <w:r>
        <w:rPr>
          <w:rFonts w:ascii="Times New Roman" w:hAnsi="Times New Roman"/>
          <w:lang w:val="uk-UA"/>
        </w:rPr>
        <w:t xml:space="preserve"> </w:t>
      </w:r>
    </w:p>
    <w:p w:rsidR="00FC0CFE" w:rsidRPr="00161100"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 xml:space="preserve">8.5 </w:t>
      </w:r>
      <w:r w:rsidRPr="00161100">
        <w:rPr>
          <w:rFonts w:ascii="Times New Roman" w:hAnsi="Times New Roman"/>
          <w:lang w:val="uk-UA"/>
        </w:rPr>
        <w:t xml:space="preserve">У разі прострочення </w:t>
      </w:r>
      <w:r>
        <w:rPr>
          <w:rFonts w:ascii="Times New Roman" w:hAnsi="Times New Roman"/>
          <w:lang w:val="uk-UA"/>
        </w:rPr>
        <w:t>Замовником</w:t>
      </w:r>
      <w:r w:rsidRPr="00161100">
        <w:rPr>
          <w:rFonts w:ascii="Times New Roman" w:hAnsi="Times New Roman"/>
          <w:lang w:val="uk-UA"/>
        </w:rPr>
        <w:t xml:space="preserve"> строку </w:t>
      </w:r>
      <w:r>
        <w:rPr>
          <w:rFonts w:ascii="Times New Roman" w:hAnsi="Times New Roman"/>
          <w:lang w:val="uk-UA"/>
        </w:rPr>
        <w:t xml:space="preserve">сплати за поставлений </w:t>
      </w:r>
      <w:r w:rsidRPr="00161100">
        <w:rPr>
          <w:rFonts w:ascii="Times New Roman" w:hAnsi="Times New Roman"/>
          <w:lang w:val="uk-UA"/>
        </w:rPr>
        <w:t xml:space="preserve"> Товар </w:t>
      </w:r>
      <w:r>
        <w:rPr>
          <w:rFonts w:ascii="Times New Roman" w:hAnsi="Times New Roman"/>
          <w:lang w:val="uk-UA"/>
        </w:rPr>
        <w:t>Замовник</w:t>
      </w:r>
      <w:r w:rsidRPr="00161100">
        <w:rPr>
          <w:rFonts w:ascii="Times New Roman" w:hAnsi="Times New Roman"/>
          <w:lang w:val="uk-UA"/>
        </w:rPr>
        <w:t xml:space="preserve"> зобов’язаний сплатити на користь </w:t>
      </w:r>
      <w:r>
        <w:rPr>
          <w:rFonts w:ascii="Times New Roman" w:hAnsi="Times New Roman"/>
          <w:lang w:val="uk-UA"/>
        </w:rPr>
        <w:t>Постачальника</w:t>
      </w:r>
      <w:r w:rsidRPr="00161100">
        <w:rPr>
          <w:rFonts w:ascii="Times New Roman" w:hAnsi="Times New Roman"/>
          <w:lang w:val="uk-UA"/>
        </w:rPr>
        <w:t xml:space="preserve"> пеню за кожен день прострочки у розмірі </w:t>
      </w:r>
      <w:r>
        <w:rPr>
          <w:rFonts w:ascii="Times New Roman" w:hAnsi="Times New Roman"/>
          <w:i/>
          <w:lang w:val="uk-UA"/>
        </w:rPr>
        <w:t>подвійної облікової ставки НБУ</w:t>
      </w:r>
      <w:r w:rsidRPr="00161100">
        <w:rPr>
          <w:rFonts w:ascii="Times New Roman" w:hAnsi="Times New Roman"/>
          <w:lang w:val="uk-UA"/>
        </w:rPr>
        <w:t xml:space="preserve"> від вартості відповідної партії Товару, </w:t>
      </w:r>
      <w:proofErr w:type="spellStart"/>
      <w:r>
        <w:rPr>
          <w:rFonts w:ascii="Times New Roman" w:hAnsi="Times New Roman"/>
          <w:lang w:val="uk-UA"/>
        </w:rPr>
        <w:t>проплата</w:t>
      </w:r>
      <w:proofErr w:type="spellEnd"/>
      <w:r>
        <w:rPr>
          <w:rFonts w:ascii="Times New Roman" w:hAnsi="Times New Roman"/>
          <w:lang w:val="uk-UA"/>
        </w:rPr>
        <w:t xml:space="preserve"> за який  </w:t>
      </w:r>
      <w:r w:rsidRPr="00161100">
        <w:rPr>
          <w:rFonts w:ascii="Times New Roman" w:hAnsi="Times New Roman"/>
          <w:lang w:val="uk-UA"/>
        </w:rPr>
        <w:t xml:space="preserve"> </w:t>
      </w:r>
      <w:r>
        <w:rPr>
          <w:rFonts w:ascii="Times New Roman" w:hAnsi="Times New Roman"/>
          <w:lang w:val="uk-UA"/>
        </w:rPr>
        <w:t xml:space="preserve"> </w:t>
      </w:r>
      <w:r w:rsidRPr="00161100">
        <w:rPr>
          <w:rFonts w:ascii="Times New Roman" w:hAnsi="Times New Roman"/>
          <w:lang w:val="uk-UA"/>
        </w:rPr>
        <w:t xml:space="preserve"> прострочена</w:t>
      </w:r>
      <w:r>
        <w:rPr>
          <w:rFonts w:ascii="Times New Roman" w:hAnsi="Times New Roman"/>
          <w:lang w:val="uk-UA"/>
        </w:rPr>
        <w:t>.</w:t>
      </w:r>
    </w:p>
    <w:p w:rsidR="00FC0CFE" w:rsidRPr="005C5A0D" w:rsidRDefault="00FC0CFE" w:rsidP="00FC0CFE">
      <w:pPr>
        <w:tabs>
          <w:tab w:val="left" w:pos="567"/>
        </w:tabs>
        <w:autoSpaceDE w:val="0"/>
        <w:autoSpaceDN w:val="0"/>
        <w:adjustRightInd w:val="0"/>
        <w:ind w:firstLine="567"/>
        <w:jc w:val="both"/>
        <w:rPr>
          <w:rFonts w:ascii="Times New Roman" w:hAnsi="Times New Roman"/>
          <w:b/>
          <w:lang w:val="uk-UA"/>
        </w:rPr>
      </w:pPr>
      <w:r>
        <w:rPr>
          <w:rFonts w:ascii="Times New Roman" w:hAnsi="Times New Roman"/>
          <w:lang w:val="uk-UA"/>
        </w:rPr>
        <w:t>8</w:t>
      </w:r>
      <w:r w:rsidRPr="00161100">
        <w:rPr>
          <w:rFonts w:ascii="Times New Roman" w:hAnsi="Times New Roman"/>
          <w:lang w:val="uk-UA"/>
        </w:rPr>
        <w:t>.</w:t>
      </w:r>
      <w:r>
        <w:rPr>
          <w:rFonts w:ascii="Times New Roman" w:hAnsi="Times New Roman"/>
          <w:lang w:val="uk-UA"/>
        </w:rPr>
        <w:t>6</w:t>
      </w:r>
      <w:r w:rsidRPr="00161100">
        <w:rPr>
          <w:rFonts w:ascii="Times New Roman" w:hAnsi="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161100">
        <w:rPr>
          <w:rFonts w:ascii="Times New Roman" w:hAnsi="Times New Roman"/>
          <w:lang w:val="uk-UA"/>
        </w:rPr>
        <w:t>оперативно</w:t>
      </w:r>
      <w:proofErr w:type="spellEnd"/>
      <w:r w:rsidRPr="00161100">
        <w:rPr>
          <w:rFonts w:ascii="Times New Roman" w:hAnsi="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161100">
        <w:rPr>
          <w:rFonts w:ascii="Times New Roman" w:hAnsi="Times New Roman"/>
          <w:lang w:val="uk-UA"/>
        </w:rPr>
        <w:t>оперативно</w:t>
      </w:r>
      <w:proofErr w:type="spellEnd"/>
      <w:r w:rsidRPr="00161100">
        <w:rPr>
          <w:rFonts w:ascii="Times New Roman" w:hAnsi="Times New Roman"/>
          <w:lang w:val="uk-UA"/>
        </w:rPr>
        <w:t>–господарських санкцій.</w:t>
      </w:r>
    </w:p>
    <w:p w:rsidR="00FC0CFE" w:rsidRPr="005C5A0D" w:rsidRDefault="00FC0CFE" w:rsidP="00FC0CFE">
      <w:pPr>
        <w:spacing w:before="240" w:after="240"/>
        <w:ind w:left="-284"/>
        <w:jc w:val="center"/>
        <w:rPr>
          <w:rFonts w:ascii="Times New Roman" w:hAnsi="Times New Roman"/>
          <w:b/>
          <w:lang w:val="uk-UA"/>
        </w:rPr>
      </w:pPr>
      <w:r>
        <w:rPr>
          <w:rFonts w:ascii="Times New Roman" w:hAnsi="Times New Roman"/>
          <w:b/>
          <w:lang w:val="uk-UA"/>
        </w:rPr>
        <w:t>9</w:t>
      </w:r>
      <w:r w:rsidRPr="005C5A0D">
        <w:rPr>
          <w:rFonts w:ascii="Times New Roman" w:hAnsi="Times New Roman"/>
          <w:b/>
          <w:lang w:val="uk-UA"/>
        </w:rPr>
        <w:t xml:space="preserve">. ОПЕРАТИВНО-ГОСПОДАРСЬКІ САНКЦІЇ </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.1. Сторони прийшли до взаємної згоди щодо можливості застосування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rPr>
        <w:t xml:space="preserve">.2. </w:t>
      </w:r>
      <w:proofErr w:type="spellStart"/>
      <w:r w:rsidRPr="005C5A0D">
        <w:rPr>
          <w:rFonts w:ascii="Times New Roman" w:hAnsi="Times New Roman"/>
        </w:rPr>
        <w:t>Відмова</w:t>
      </w:r>
      <w:proofErr w:type="spellEnd"/>
      <w:r w:rsidRPr="005C5A0D">
        <w:rPr>
          <w:rFonts w:ascii="Times New Roman" w:hAnsi="Times New Roman"/>
        </w:rPr>
        <w:t xml:space="preserve"> </w:t>
      </w:r>
      <w:proofErr w:type="spellStart"/>
      <w:r w:rsidRPr="005C5A0D">
        <w:rPr>
          <w:rFonts w:ascii="Times New Roman" w:hAnsi="Times New Roman"/>
        </w:rPr>
        <w:t>від</w:t>
      </w:r>
      <w:proofErr w:type="spellEnd"/>
      <w:r w:rsidRPr="005C5A0D">
        <w:rPr>
          <w:rFonts w:ascii="Times New Roman" w:hAnsi="Times New Roman"/>
        </w:rPr>
        <w:t xml:space="preserve"> </w:t>
      </w:r>
      <w:proofErr w:type="spellStart"/>
      <w:r w:rsidRPr="005C5A0D">
        <w:rPr>
          <w:rFonts w:ascii="Times New Roman" w:hAnsi="Times New Roman"/>
        </w:rPr>
        <w:t>встановлення</w:t>
      </w:r>
      <w:proofErr w:type="spellEnd"/>
      <w:r w:rsidRPr="005C5A0D">
        <w:rPr>
          <w:rFonts w:ascii="Times New Roman" w:hAnsi="Times New Roman"/>
        </w:rPr>
        <w:t xml:space="preserve"> на </w:t>
      </w:r>
      <w:proofErr w:type="spellStart"/>
      <w:r w:rsidRPr="005C5A0D">
        <w:rPr>
          <w:rFonts w:ascii="Times New Roman" w:hAnsi="Times New Roman"/>
        </w:rPr>
        <w:t>майбутнє</w:t>
      </w:r>
      <w:proofErr w:type="spellEnd"/>
      <w:r w:rsidRPr="005C5A0D">
        <w:rPr>
          <w:rFonts w:ascii="Times New Roman" w:hAnsi="Times New Roman"/>
        </w:rPr>
        <w:t xml:space="preserve"> </w:t>
      </w:r>
      <w:proofErr w:type="spellStart"/>
      <w:r w:rsidRPr="005C5A0D">
        <w:rPr>
          <w:rFonts w:ascii="Times New Roman" w:hAnsi="Times New Roman"/>
        </w:rPr>
        <w:t>господарських</w:t>
      </w:r>
      <w:proofErr w:type="spellEnd"/>
      <w:r w:rsidRPr="005C5A0D">
        <w:rPr>
          <w:rFonts w:ascii="Times New Roman" w:hAnsi="Times New Roman"/>
        </w:rPr>
        <w:t xml:space="preserve"> </w:t>
      </w:r>
      <w:proofErr w:type="spellStart"/>
      <w:r w:rsidRPr="005C5A0D">
        <w:rPr>
          <w:rFonts w:ascii="Times New Roman" w:hAnsi="Times New Roman"/>
        </w:rPr>
        <w:t>відносин</w:t>
      </w:r>
      <w:proofErr w:type="spellEnd"/>
      <w:r w:rsidRPr="005C5A0D">
        <w:rPr>
          <w:rFonts w:ascii="Times New Roman" w:hAnsi="Times New Roman"/>
        </w:rPr>
        <w:t xml:space="preserve"> </w:t>
      </w:r>
      <w:proofErr w:type="spellStart"/>
      <w:r w:rsidRPr="005C5A0D">
        <w:rPr>
          <w:rFonts w:ascii="Times New Roman" w:hAnsi="Times New Roman"/>
        </w:rPr>
        <w:t>із</w:t>
      </w:r>
      <w:proofErr w:type="spellEnd"/>
      <w:r w:rsidRPr="005C5A0D">
        <w:rPr>
          <w:rFonts w:ascii="Times New Roman" w:hAnsi="Times New Roman"/>
        </w:rPr>
        <w:t xml:space="preserve"> Стороною, яка </w:t>
      </w:r>
      <w:r w:rsidRPr="005C5A0D">
        <w:rPr>
          <w:rFonts w:ascii="Times New Roman" w:hAnsi="Times New Roman"/>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C0CFE" w:rsidRPr="005C5A0D" w:rsidRDefault="00FC0CFE" w:rsidP="00FC0CFE">
      <w:pPr>
        <w:ind w:firstLine="567"/>
        <w:jc w:val="both"/>
        <w:rPr>
          <w:rFonts w:ascii="Times New Roman" w:hAnsi="Times New Roman"/>
          <w:lang w:val="uk-UA"/>
        </w:rPr>
      </w:pPr>
      <w:r w:rsidRPr="005C5A0D">
        <w:rPr>
          <w:rFonts w:ascii="Times New Roman" w:hAnsi="Times New Roman"/>
          <w:lang w:val="uk-UA"/>
        </w:rPr>
        <w:lastRenderedPageBreak/>
        <w:t>- розірвання аналогічного за своєю природою Договору з Замовником у разі прострочення строку виконання зобов’язань;</w:t>
      </w:r>
    </w:p>
    <w:p w:rsidR="00FC0CFE" w:rsidRPr="005C5A0D" w:rsidRDefault="00FC0CFE" w:rsidP="00FC0CFE">
      <w:pPr>
        <w:ind w:firstLine="567"/>
        <w:jc w:val="both"/>
        <w:rPr>
          <w:rFonts w:ascii="Times New Roman" w:hAnsi="Times New Roman"/>
          <w:lang w:val="uk-UA"/>
        </w:rPr>
      </w:pPr>
      <w:r w:rsidRPr="005C5A0D">
        <w:rPr>
          <w:rFonts w:ascii="Times New Roman" w:hAnsi="Times New Roman"/>
          <w:lang w:val="uk-UA"/>
        </w:rPr>
        <w:t>- розірвання аналогічного за своєю природою Договору з Замовником у разі неналежного виконання зобов'язань;</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-господарських санкцій.</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.5. Строк дії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 xml:space="preserve">-господарської санкції визначає Замовник, але він не буде перевищувати </w:t>
      </w:r>
      <w:r>
        <w:rPr>
          <w:rFonts w:ascii="Times New Roman" w:hAnsi="Times New Roman"/>
          <w:lang w:val="uk-UA"/>
        </w:rPr>
        <w:t xml:space="preserve">3 </w:t>
      </w:r>
      <w:r w:rsidRPr="005C5A0D">
        <w:rPr>
          <w:rFonts w:ascii="Times New Roman" w:hAnsi="Times New Roman"/>
          <w:lang w:val="uk-UA"/>
        </w:rPr>
        <w:t>(</w:t>
      </w:r>
      <w:r>
        <w:rPr>
          <w:rFonts w:ascii="Times New Roman" w:hAnsi="Times New Roman"/>
          <w:lang w:val="uk-UA"/>
        </w:rPr>
        <w:t>трьох</w:t>
      </w:r>
      <w:r w:rsidRPr="005C5A0D">
        <w:rPr>
          <w:rFonts w:ascii="Times New Roman" w:hAnsi="Times New Roman"/>
          <w:lang w:val="uk-UA"/>
        </w:rPr>
        <w:t xml:space="preserve">) років з моменту початку її застосування. Замовник повідомляє Постачальника про застосування до нього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FC0CFE" w:rsidRPr="005C5A0D" w:rsidRDefault="00FC0CFE" w:rsidP="00FC0CFE">
      <w:pPr>
        <w:tabs>
          <w:tab w:val="left" w:pos="567"/>
        </w:tabs>
        <w:autoSpaceDE w:val="0"/>
        <w:autoSpaceDN w:val="0"/>
        <w:adjustRightInd w:val="0"/>
        <w:jc w:val="both"/>
        <w:rPr>
          <w:rFonts w:ascii="Times New Roman" w:hAnsi="Times New Roman"/>
          <w:lang w:val="uk-UA"/>
        </w:rPr>
      </w:pPr>
    </w:p>
    <w:p w:rsidR="00FC0CFE" w:rsidRPr="005C5A0D" w:rsidRDefault="00FC0CFE" w:rsidP="00FC0CFE">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1</w:t>
      </w:r>
      <w:r>
        <w:rPr>
          <w:rFonts w:ascii="Times New Roman" w:hAnsi="Times New Roman"/>
          <w:b/>
          <w:lang w:val="uk-UA"/>
        </w:rPr>
        <w:t>0</w:t>
      </w:r>
      <w:r w:rsidRPr="005C5A0D">
        <w:rPr>
          <w:rFonts w:ascii="Times New Roman" w:hAnsi="Times New Roman"/>
          <w:b/>
          <w:lang w:val="uk-UA"/>
        </w:rPr>
        <w:t>. ОБСТАВИНИ НЕПЕРЕБОРНОЇ СИЛИ</w:t>
      </w:r>
    </w:p>
    <w:p w:rsidR="00FC0CFE" w:rsidRPr="005C5A0D" w:rsidRDefault="00FC0CFE" w:rsidP="00FC0CFE">
      <w:pPr>
        <w:pStyle w:val="af3"/>
        <w:tabs>
          <w:tab w:val="left" w:pos="567"/>
        </w:tabs>
        <w:ind w:left="0" w:firstLine="567"/>
        <w:rPr>
          <w:color w:val="auto"/>
        </w:rPr>
      </w:pP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color w:val="auto"/>
        </w:rPr>
        <w:t>5</w:t>
      </w:r>
      <w:r w:rsidRPr="005C5A0D">
        <w:rPr>
          <w:color w:val="auto"/>
        </w:rPr>
        <w:t xml:space="preserve"> (</w:t>
      </w:r>
      <w:r>
        <w:rPr>
          <w:color w:val="auto"/>
        </w:rPr>
        <w:t>п’яти</w:t>
      </w:r>
      <w:r w:rsidRPr="005C5A0D">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 xml:space="preserve">.4.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5C5A0D">
        <w:rPr>
          <w:i/>
          <w:color w:val="auto"/>
        </w:rPr>
        <w:t>1 (один)</w:t>
      </w:r>
      <w:r w:rsidRPr="005C5A0D">
        <w:rPr>
          <w:color w:val="auto"/>
        </w:rPr>
        <w:t xml:space="preserve"> місяць.</w:t>
      </w: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 xml:space="preserve">.5. Якщо обставини, визначені п. 11.1 цього Договору, тривають більше </w:t>
      </w:r>
      <w:r w:rsidRPr="005C5A0D">
        <w:rPr>
          <w:i/>
          <w:color w:val="auto"/>
        </w:rPr>
        <w:t>1 (одного)</w:t>
      </w:r>
      <w:r w:rsidRPr="005C5A0D">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C0CFE" w:rsidRPr="005C5A0D" w:rsidRDefault="00FC0CFE" w:rsidP="00FC0CFE">
      <w:pPr>
        <w:spacing w:before="240" w:after="240"/>
        <w:ind w:left="-283"/>
        <w:jc w:val="center"/>
        <w:rPr>
          <w:rFonts w:ascii="Times New Roman" w:hAnsi="Times New Roman"/>
          <w:b/>
        </w:rPr>
      </w:pPr>
      <w:r w:rsidRPr="005C5A0D">
        <w:rPr>
          <w:rFonts w:ascii="Times New Roman" w:hAnsi="Times New Roman"/>
          <w:b/>
        </w:rPr>
        <w:t>1</w:t>
      </w:r>
      <w:r>
        <w:rPr>
          <w:rFonts w:ascii="Times New Roman" w:hAnsi="Times New Roman"/>
          <w:b/>
          <w:lang w:val="uk-UA"/>
        </w:rPr>
        <w:t>1</w:t>
      </w:r>
      <w:r w:rsidRPr="005C5A0D">
        <w:rPr>
          <w:rFonts w:ascii="Times New Roman" w:hAnsi="Times New Roman"/>
          <w:b/>
        </w:rPr>
        <w:t>. АНТИКОРУПЦІЙНЕ ЗАСТЕРЕЖЕННЯ</w:t>
      </w:r>
    </w:p>
    <w:p w:rsidR="00FC0CFE" w:rsidRPr="005C5A0D" w:rsidRDefault="00FC0CFE" w:rsidP="00FC0CFE">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rsidR="00FC0CFE" w:rsidRPr="005C5A0D" w:rsidRDefault="00FC0CFE" w:rsidP="00FC0CFE">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C0CFE" w:rsidRPr="005C5A0D" w:rsidRDefault="00FC0CFE" w:rsidP="00FC0CFE">
      <w:pPr>
        <w:pStyle w:val="11"/>
        <w:ind w:firstLine="709"/>
        <w:jc w:val="both"/>
        <w:rPr>
          <w:sz w:val="22"/>
          <w:szCs w:val="22"/>
          <w:lang w:val="uk-UA"/>
        </w:rPr>
      </w:pPr>
      <w:r w:rsidRPr="005C5A0D">
        <w:rPr>
          <w:sz w:val="22"/>
          <w:szCs w:val="22"/>
          <w:lang w:val="uk-UA"/>
        </w:rPr>
        <w:lastRenderedPageBreak/>
        <w:t>1</w:t>
      </w:r>
      <w:r>
        <w:rPr>
          <w:sz w:val="22"/>
          <w:szCs w:val="22"/>
          <w:lang w:val="uk-UA"/>
        </w:rPr>
        <w:t>1</w:t>
      </w:r>
      <w:r w:rsidRPr="005C5A0D">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0CFE" w:rsidRPr="005C5A0D" w:rsidRDefault="00FC0CFE" w:rsidP="00FC0CFE">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C0CFE" w:rsidRPr="005C5A0D" w:rsidRDefault="00FC0CFE" w:rsidP="00FC0CFE">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C0CFE" w:rsidRPr="005C5A0D" w:rsidRDefault="00FC0CFE" w:rsidP="00FC0CFE">
      <w:pPr>
        <w:pStyle w:val="11"/>
        <w:ind w:firstLine="709"/>
        <w:jc w:val="both"/>
        <w:rPr>
          <w:sz w:val="22"/>
          <w:szCs w:val="22"/>
          <w:lang w:val="uk-UA"/>
        </w:rPr>
      </w:pPr>
    </w:p>
    <w:p w:rsidR="00FC0CFE" w:rsidRPr="005C5A0D" w:rsidRDefault="00FC0CFE" w:rsidP="00FC0CFE">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1</w:t>
      </w:r>
      <w:r>
        <w:rPr>
          <w:rFonts w:ascii="Times New Roman" w:hAnsi="Times New Roman"/>
          <w:b/>
          <w:lang w:val="uk-UA"/>
        </w:rPr>
        <w:t>2</w:t>
      </w:r>
      <w:r w:rsidRPr="005C5A0D">
        <w:rPr>
          <w:rFonts w:ascii="Times New Roman" w:hAnsi="Times New Roman"/>
          <w:b/>
          <w:lang w:val="uk-UA"/>
        </w:rPr>
        <w:t>. ІНШІ УМОВИ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C5A0D">
        <w:rPr>
          <w:rFonts w:ascii="Times New Roman" w:hAnsi="Times New Roman"/>
          <w:lang w:val="uk-UA"/>
        </w:rPr>
        <w:t>візначених</w:t>
      </w:r>
      <w:proofErr w:type="spellEnd"/>
      <w:r w:rsidRPr="005C5A0D">
        <w:rPr>
          <w:rFonts w:ascii="Times New Roman" w:hAnsi="Times New Roman"/>
          <w:lang w:val="uk-UA"/>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5C5A0D">
        <w:rPr>
          <w:rFonts w:ascii="Times New Roman" w:hAnsi="Times New Roman"/>
          <w:lang w:val="uk-UA"/>
        </w:rPr>
        <w:t>закупівель</w:t>
      </w:r>
      <w:proofErr w:type="spellEnd"/>
      <w:r w:rsidRPr="005C5A0D">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.2. Зміна істотних умов Договору допускається виключно у наступних випадках:</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 зменшення обсягів закупівлі, зокрема з урахуванням фактичного обсягу видатків замовника;</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 </w:t>
      </w:r>
      <w:r w:rsidRPr="005C5A0D">
        <w:rPr>
          <w:rFonts w:ascii="Times New Roman" w:hAnsi="Times New Roman"/>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5A0D">
        <w:rPr>
          <w:rFonts w:ascii="Times New Roman" w:hAnsi="Times New Roman"/>
          <w:lang w:val="uk-UA" w:eastAsia="uk-UA"/>
        </w:rPr>
        <w:t>пропорційно</w:t>
      </w:r>
      <w:proofErr w:type="spellEnd"/>
      <w:r w:rsidRPr="005C5A0D">
        <w:rPr>
          <w:rFonts w:ascii="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C5A0D" w:rsidDel="00F94184">
        <w:rPr>
          <w:rFonts w:ascii="Times New Roman" w:hAnsi="Times New Roman"/>
          <w:lang w:val="uk-UA" w:eastAsia="uk-UA"/>
        </w:rPr>
        <w:t xml:space="preserve"> </w:t>
      </w:r>
      <w:r w:rsidRPr="005C5A0D">
        <w:rPr>
          <w:rFonts w:ascii="Times New Roman" w:hAnsi="Times New Roman"/>
          <w:lang w:val="uk-UA" w:eastAsia="uk-UA"/>
        </w:rPr>
        <w:t>У цьому випадку Сторони погоджуються, що зміна ціни здійснюють у такому порядку:</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lang w:eastAsia="uk-UA"/>
        </w:rPr>
        <w:t>підставою для зміни ціни є письмове звернення Сторони Договору та коливання ціни на ринку;</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rPr>
        <w:t xml:space="preserve">Сторони погоджуються, що збільшення ціни за одиницю товару відбувається </w:t>
      </w:r>
      <w:proofErr w:type="spellStart"/>
      <w:r w:rsidRPr="005C5A0D">
        <w:rPr>
          <w:rFonts w:ascii="Times New Roman" w:hAnsi="Times New Roman"/>
        </w:rPr>
        <w:t>пропорційно</w:t>
      </w:r>
      <w:proofErr w:type="spellEnd"/>
      <w:r w:rsidRPr="005C5A0D">
        <w:rPr>
          <w:rFonts w:ascii="Times New Roman" w:hAnsi="Times New Roman"/>
        </w:rPr>
        <w:t xml:space="preserve"> коливанню цін на ринку, але </w:t>
      </w:r>
      <w:r w:rsidRPr="005C5A0D">
        <w:rPr>
          <w:rFonts w:ascii="Times New Roman" w:hAnsi="Times New Roman"/>
          <w:lang w:eastAsia="uk-UA"/>
        </w:rPr>
        <w:t>не може перевищувати відсоток коливання (збільшення) ціни такого товару на ринку</w:t>
      </w:r>
      <w:r w:rsidRPr="005C5A0D">
        <w:rPr>
          <w:rFonts w:ascii="Times New Roman" w:hAnsi="Times New Roman"/>
        </w:rPr>
        <w:t>;</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5C5A0D">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5C5A0D">
        <w:rPr>
          <w:rFonts w:ascii="Times New Roman" w:hAnsi="Times New Roman"/>
        </w:rPr>
        <w:t xml:space="preserve"> та до моменту виникнення необхідності у внесенні відповідних змін;</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C5A0D">
        <w:rPr>
          <w:rFonts w:ascii="Times New Roman" w:hAnsi="Times New Roman"/>
        </w:rPr>
        <w:t>Зовнішінформ</w:t>
      </w:r>
      <w:proofErr w:type="spellEnd"/>
      <w:r w:rsidRPr="005C5A0D">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C0CFE" w:rsidRPr="005C5A0D" w:rsidRDefault="00FC0CFE" w:rsidP="00FC0CFE">
      <w:pPr>
        <w:pStyle w:val="af1"/>
        <w:numPr>
          <w:ilvl w:val="0"/>
          <w:numId w:val="42"/>
        </w:numPr>
        <w:tabs>
          <w:tab w:val="left" w:pos="709"/>
        </w:tabs>
        <w:jc w:val="both"/>
        <w:rPr>
          <w:rFonts w:ascii="Times New Roman" w:hAnsi="Times New Roman"/>
        </w:rPr>
      </w:pPr>
      <w:r w:rsidRPr="005C5A0D">
        <w:rPr>
          <w:rFonts w:ascii="Times New Roman" w:hAnsi="Times New Roman"/>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C0CFE" w:rsidRPr="005C5A0D" w:rsidRDefault="00FC0CFE" w:rsidP="00FC0CFE">
      <w:pPr>
        <w:pStyle w:val="af1"/>
        <w:numPr>
          <w:ilvl w:val="0"/>
          <w:numId w:val="42"/>
        </w:numPr>
        <w:tabs>
          <w:tab w:val="left" w:pos="709"/>
        </w:tabs>
        <w:jc w:val="both"/>
        <w:rPr>
          <w:rFonts w:ascii="Times New Roman" w:hAnsi="Times New Roman"/>
          <w:i/>
        </w:rPr>
      </w:pPr>
      <w:r w:rsidRPr="005C5A0D">
        <w:rPr>
          <w:rFonts w:ascii="Times New Roman" w:hAnsi="Times New Roman"/>
        </w:rPr>
        <w:t>результат порівняння цін у відсотковому вираженні.</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до зміни податкового навантаження внаслідок зміни системи оподаткування;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У цьому випадку Сторони погоджуються, що зміну ціни здійснюють у такому порядку: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зміна ціни відбувається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зміненій (зміненим) частині (частинам) складової такої ціни, в тому числі і загальна вартість Договору;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lastRenderedPageBreak/>
        <w:t>У цьому випадку Сторони погоджуються, що зміну ціни здійснюють у такому порядку: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Дія цього пункту не застосовується до </w:t>
      </w:r>
      <w:proofErr w:type="spellStart"/>
      <w:r w:rsidRPr="005C5A0D">
        <w:rPr>
          <w:rFonts w:ascii="Times New Roman" w:hAnsi="Times New Roman"/>
          <w:lang w:val="uk-UA"/>
        </w:rPr>
        <w:t>закупівель</w:t>
      </w:r>
      <w:proofErr w:type="spellEnd"/>
      <w:r w:rsidRPr="005C5A0D">
        <w:rPr>
          <w:rFonts w:ascii="Times New Roman" w:hAnsi="Times New Roman"/>
          <w:lang w:val="uk-UA"/>
        </w:rPr>
        <w:t xml:space="preserve">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FC0CFE" w:rsidRPr="005C5A0D" w:rsidRDefault="00FC0CFE" w:rsidP="00FC0CFE">
      <w:pPr>
        <w:tabs>
          <w:tab w:val="left" w:pos="567"/>
        </w:tabs>
        <w:autoSpaceDE w:val="0"/>
        <w:autoSpaceDN w:val="0"/>
        <w:adjustRightInd w:val="0"/>
        <w:ind w:firstLine="567"/>
        <w:jc w:val="both"/>
        <w:rPr>
          <w:rFonts w:ascii="Times New Roman" w:hAnsi="Times New Roman"/>
          <w:shd w:val="clear" w:color="auto" w:fill="FFFFFF"/>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.4. Істотними умовами цього Договору є предмет договору (номенклатура, асортимент), </w:t>
      </w:r>
      <w:r w:rsidRPr="005C5A0D">
        <w:rPr>
          <w:rFonts w:ascii="Times New Roman" w:hAnsi="Times New Roman"/>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lastRenderedPageBreak/>
        <w:t>1</w:t>
      </w:r>
      <w:r>
        <w:rPr>
          <w:rFonts w:ascii="Times New Roman" w:hAnsi="Times New Roman"/>
          <w:lang w:val="uk-UA"/>
        </w:rPr>
        <w:t>2</w:t>
      </w:r>
      <w:r w:rsidRPr="005C5A0D">
        <w:rPr>
          <w:rFonts w:ascii="Times New Roman" w:hAnsi="Times New Roman"/>
          <w:lang w:val="uk-UA"/>
        </w:rPr>
        <w:t xml:space="preserve">.6. Сторона Договору, яка вважає за необхідне </w:t>
      </w:r>
      <w:proofErr w:type="spellStart"/>
      <w:r w:rsidRPr="005C5A0D">
        <w:rPr>
          <w:rFonts w:ascii="Times New Roman" w:hAnsi="Times New Roman"/>
          <w:lang w:val="uk-UA"/>
        </w:rPr>
        <w:t>внести</w:t>
      </w:r>
      <w:proofErr w:type="spellEnd"/>
      <w:r w:rsidRPr="005C5A0D">
        <w:rPr>
          <w:rFonts w:ascii="Times New Roman" w:hAnsi="Times New Roman"/>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C5A0D">
        <w:rPr>
          <w:rFonts w:ascii="Times New Roman" w:hAnsi="Times New Roman"/>
          <w:lang w:val="uk-UA"/>
        </w:rPr>
        <w:t>нарочно</w:t>
      </w:r>
      <w:proofErr w:type="spellEnd"/>
      <w:r w:rsidRPr="005C5A0D">
        <w:rPr>
          <w:rFonts w:ascii="Times New Roman" w:hAnsi="Times New Roman"/>
          <w:lang w:val="uk-UA"/>
        </w:rPr>
        <w:t xml:space="preserve"> та/або через електронну пошту:</w:t>
      </w:r>
    </w:p>
    <w:p w:rsidR="00FC0CFE" w:rsidRPr="003F1952" w:rsidRDefault="00FC0CFE" w:rsidP="00FC0CFE">
      <w:pPr>
        <w:tabs>
          <w:tab w:val="left" w:pos="567"/>
        </w:tabs>
        <w:autoSpaceDE w:val="0"/>
        <w:autoSpaceDN w:val="0"/>
        <w:adjustRightInd w:val="0"/>
        <w:ind w:firstLine="567"/>
        <w:jc w:val="both"/>
        <w:rPr>
          <w:rFonts w:ascii="Times New Roman" w:hAnsi="Times New Roman"/>
        </w:rPr>
      </w:pPr>
      <w:r w:rsidRPr="005C5A0D">
        <w:rPr>
          <w:rFonts w:ascii="Times New Roman" w:hAnsi="Times New Roman"/>
          <w:lang w:val="uk-UA"/>
        </w:rPr>
        <w:t xml:space="preserve">- електронна пошта Замовника: </w:t>
      </w:r>
      <w:r w:rsidRPr="003F1952">
        <w:rPr>
          <w:rFonts w:ascii="Times New Roman" w:hAnsi="Times New Roman"/>
        </w:rPr>
        <w:t>mail@trostyanets-miskrada.gov.ua</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 електронна пошта Постачальника: </w:t>
      </w:r>
      <w:hyperlink r:id="rId6" w:history="1">
        <w:r w:rsidRPr="005C5A0D">
          <w:rPr>
            <w:rStyle w:val="a3"/>
            <w:rFonts w:ascii="Times New Roman" w:hAnsi="Times New Roman"/>
            <w:color w:val="000000" w:themeColor="text1"/>
            <w:lang w:val="uk-UA"/>
          </w:rPr>
          <w:t>____________</w:t>
        </w:r>
      </w:hyperlink>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.9. Цей Договір підписаний в двох екземплярах, які мають рівну юридичну силу, та вступає в дію з дати його підписання обома Сторонами.</w:t>
      </w:r>
    </w:p>
    <w:p w:rsidR="00FC0CFE" w:rsidRPr="005C5A0D" w:rsidRDefault="00FC0CFE" w:rsidP="00FC0CFE">
      <w:pPr>
        <w:widowControl w:val="0"/>
        <w:shd w:val="clear" w:color="auto" w:fill="FFFFFF"/>
        <w:autoSpaceDE w:val="0"/>
        <w:autoSpaceDN w:val="0"/>
        <w:adjustRightInd w:val="0"/>
        <w:ind w:firstLine="709"/>
        <w:jc w:val="center"/>
        <w:rPr>
          <w:rFonts w:ascii="Times New Roman" w:hAnsi="Times New Roman"/>
          <w:b/>
          <w:bCs/>
          <w:spacing w:val="-3"/>
          <w:lang w:val="uk-UA"/>
        </w:rPr>
      </w:pPr>
    </w:p>
    <w:p w:rsidR="00FC0CFE" w:rsidRPr="005C5A0D" w:rsidRDefault="00FC0CFE" w:rsidP="00FC0CFE">
      <w:pPr>
        <w:widowControl w:val="0"/>
        <w:shd w:val="clear" w:color="auto" w:fill="FFFFFF"/>
        <w:autoSpaceDE w:val="0"/>
        <w:autoSpaceDN w:val="0"/>
        <w:adjustRightInd w:val="0"/>
        <w:ind w:firstLine="709"/>
        <w:jc w:val="center"/>
        <w:rPr>
          <w:rFonts w:ascii="Times New Roman" w:hAnsi="Times New Roman"/>
          <w:b/>
          <w:bCs/>
          <w:spacing w:val="-3"/>
          <w:lang w:val="uk-UA"/>
        </w:rPr>
      </w:pPr>
      <w:r w:rsidRPr="005C5A0D">
        <w:rPr>
          <w:rFonts w:ascii="Times New Roman" w:hAnsi="Times New Roman"/>
          <w:b/>
          <w:bCs/>
          <w:spacing w:val="-3"/>
          <w:lang w:val="uk-UA"/>
        </w:rPr>
        <w:t>1</w:t>
      </w:r>
      <w:r>
        <w:rPr>
          <w:rFonts w:ascii="Times New Roman" w:hAnsi="Times New Roman"/>
          <w:b/>
          <w:bCs/>
          <w:spacing w:val="-3"/>
          <w:lang w:val="uk-UA"/>
        </w:rPr>
        <w:t>2</w:t>
      </w:r>
      <w:r w:rsidRPr="005C5A0D">
        <w:rPr>
          <w:rFonts w:ascii="Times New Roman" w:hAnsi="Times New Roman"/>
          <w:b/>
          <w:bCs/>
          <w:spacing w:val="-3"/>
          <w:lang w:val="uk-UA"/>
        </w:rPr>
        <w:t xml:space="preserve">. РЕКВІЗИТИ СТОРІН </w:t>
      </w:r>
    </w:p>
    <w:tbl>
      <w:tblPr>
        <w:tblW w:w="9884" w:type="dxa"/>
        <w:tblInd w:w="-284" w:type="dxa"/>
        <w:tblLayout w:type="fixed"/>
        <w:tblLook w:val="0000" w:firstRow="0" w:lastRow="0" w:firstColumn="0" w:lastColumn="0" w:noHBand="0" w:noVBand="0"/>
      </w:tblPr>
      <w:tblGrid>
        <w:gridCol w:w="4942"/>
        <w:gridCol w:w="4942"/>
      </w:tblGrid>
      <w:tr w:rsidR="00FC0CFE" w:rsidRPr="00CE18C2" w:rsidTr="00257830">
        <w:trPr>
          <w:trHeight w:val="80"/>
        </w:trPr>
        <w:tc>
          <w:tcPr>
            <w:tcW w:w="4942" w:type="dxa"/>
          </w:tcPr>
          <w:p w:rsidR="00FC0CFE" w:rsidRPr="005C5A0D" w:rsidRDefault="00FC0CFE" w:rsidP="00257830">
            <w:pPr>
              <w:suppressAutoHyphens/>
              <w:rPr>
                <w:rFonts w:ascii="Times New Roman" w:hAnsi="Times New Roman"/>
                <w:b/>
                <w:lang w:val="uk-UA"/>
              </w:rPr>
            </w:pPr>
            <w:r w:rsidRPr="005C5A0D">
              <w:rPr>
                <w:rFonts w:ascii="Times New Roman" w:hAnsi="Times New Roman"/>
                <w:b/>
                <w:lang w:val="uk-UA" w:eastAsia="ar-SA"/>
              </w:rPr>
              <w:t>ЗАМОВНИК:</w:t>
            </w:r>
          </w:p>
          <w:p w:rsidR="00FC0CFE" w:rsidRPr="005C5A0D" w:rsidRDefault="00FC0CFE" w:rsidP="00257830">
            <w:pPr>
              <w:rPr>
                <w:rFonts w:ascii="Times New Roman" w:hAnsi="Times New Roman"/>
                <w:b/>
                <w:lang w:val="uk-UA"/>
              </w:rPr>
            </w:pPr>
            <w:r w:rsidRPr="005C5A0D">
              <w:rPr>
                <w:rFonts w:ascii="Times New Roman" w:hAnsi="Times New Roman"/>
                <w:b/>
                <w:lang w:val="uk-UA"/>
              </w:rPr>
              <w:t>______________________________________</w:t>
            </w:r>
          </w:p>
          <w:p w:rsidR="00FC0CFE" w:rsidRPr="005C5A0D" w:rsidRDefault="00FC0CFE" w:rsidP="00257830">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FC0CFE" w:rsidRPr="005C5A0D" w:rsidRDefault="00FC0CFE" w:rsidP="00257830">
            <w:pPr>
              <w:rPr>
                <w:rFonts w:ascii="Times New Roman" w:hAnsi="Times New Roman"/>
                <w:u w:val="single"/>
                <w:lang w:val="uk-UA"/>
              </w:rPr>
            </w:pPr>
            <w:r w:rsidRPr="005C5A0D">
              <w:rPr>
                <w:rFonts w:ascii="Times New Roman" w:hAnsi="Times New Roman"/>
                <w:u w:val="single"/>
                <w:lang w:val="uk-UA"/>
              </w:rPr>
              <w:t xml:space="preserve">                                                                             .</w:t>
            </w:r>
          </w:p>
          <w:p w:rsidR="00FC0CFE" w:rsidRPr="005C5A0D" w:rsidRDefault="00FC0CFE" w:rsidP="00257830">
            <w:pPr>
              <w:rPr>
                <w:rFonts w:ascii="Times New Roman" w:hAnsi="Times New Roman"/>
                <w:u w:val="single"/>
                <w:lang w:val="uk-UA"/>
              </w:rPr>
            </w:pPr>
            <w:r w:rsidRPr="005C5A0D">
              <w:rPr>
                <w:rFonts w:ascii="Times New Roman" w:hAnsi="Times New Roman"/>
                <w:u w:val="single"/>
                <w:lang w:val="uk-UA"/>
              </w:rPr>
              <w:t>ЄДРПОУ                                                             .</w:t>
            </w:r>
          </w:p>
          <w:p w:rsidR="00FC0CFE" w:rsidRPr="005C5A0D" w:rsidRDefault="00FC0CFE" w:rsidP="00257830">
            <w:pPr>
              <w:rPr>
                <w:rFonts w:ascii="Times New Roman" w:hAnsi="Times New Roman"/>
                <w:color w:val="FFFFFF"/>
                <w:u w:val="single"/>
                <w:lang w:val="uk-UA"/>
              </w:rPr>
            </w:pPr>
            <w:r w:rsidRPr="005C5A0D">
              <w:rPr>
                <w:rFonts w:ascii="Times New Roman" w:hAnsi="Times New Roman"/>
                <w:u w:val="single"/>
                <w:lang w:val="uk-UA"/>
              </w:rPr>
              <w:t>ІПН                                                                      .</w:t>
            </w:r>
          </w:p>
          <w:p w:rsidR="00FC0CFE" w:rsidRPr="005C5A0D" w:rsidRDefault="00FC0CFE" w:rsidP="00257830">
            <w:pPr>
              <w:rPr>
                <w:rFonts w:ascii="Times New Roman" w:hAnsi="Times New Roman"/>
                <w:lang w:val="uk-UA"/>
              </w:rPr>
            </w:pPr>
            <w:r w:rsidRPr="005C5A0D">
              <w:rPr>
                <w:rFonts w:ascii="Times New Roman" w:hAnsi="Times New Roman"/>
                <w:lang w:val="uk-UA"/>
              </w:rPr>
              <w:t xml:space="preserve">IBAN </w:t>
            </w:r>
            <w:r w:rsidRPr="005C5A0D">
              <w:rPr>
                <w:rFonts w:ascii="Times New Roman" w:hAnsi="Times New Roman"/>
                <w:color w:val="FFFFFF"/>
                <w:u w:val="single"/>
                <w:lang w:val="uk-UA"/>
              </w:rPr>
              <w:t>.</w:t>
            </w:r>
          </w:p>
          <w:p w:rsidR="00FC0CFE" w:rsidRPr="005C5A0D" w:rsidRDefault="00FC0CFE" w:rsidP="00257830">
            <w:pPr>
              <w:rPr>
                <w:rFonts w:ascii="Times New Roman" w:hAnsi="Times New Roman"/>
                <w:lang w:val="uk-UA"/>
              </w:rPr>
            </w:pPr>
            <w:r w:rsidRPr="005C5A0D">
              <w:rPr>
                <w:rFonts w:ascii="Times New Roman" w:hAnsi="Times New Roman"/>
                <w:lang w:val="uk-UA"/>
              </w:rPr>
              <w:t>Найменування банку_____________________</w:t>
            </w:r>
          </w:p>
          <w:p w:rsidR="00FC0CFE" w:rsidRPr="005C5A0D" w:rsidRDefault="00FC0CFE" w:rsidP="00257830">
            <w:pPr>
              <w:rPr>
                <w:rFonts w:ascii="Times New Roman" w:hAnsi="Times New Roman"/>
                <w:lang w:val="uk-UA"/>
              </w:rPr>
            </w:pP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autoSpaceDE w:val="0"/>
              <w:ind w:right="-1"/>
              <w:rPr>
                <w:rFonts w:ascii="Times New Roman" w:hAnsi="Times New Roman"/>
                <w:lang w:val="uk-UA"/>
              </w:rPr>
            </w:pPr>
            <w:r w:rsidRPr="005C5A0D">
              <w:rPr>
                <w:rFonts w:ascii="Times New Roman" w:hAnsi="Times New Roman"/>
                <w:u w:val="single"/>
                <w:lang w:val="uk-UA"/>
              </w:rPr>
              <w:t xml:space="preserve">                                           </w:t>
            </w:r>
            <w:r w:rsidRPr="005C5A0D">
              <w:rPr>
                <w:rFonts w:ascii="Times New Roman" w:hAnsi="Times New Roman"/>
                <w:lang w:val="uk-UA"/>
              </w:rPr>
              <w:t xml:space="preserve"> /</w:t>
            </w:r>
            <w:r w:rsidRPr="005C5A0D">
              <w:rPr>
                <w:rFonts w:ascii="Times New Roman" w:hAnsi="Times New Roman"/>
                <w:u w:val="single"/>
                <w:lang w:val="uk-UA"/>
              </w:rPr>
              <w:t xml:space="preserve">                               </w:t>
            </w:r>
            <w:r w:rsidRPr="005C5A0D">
              <w:rPr>
                <w:rFonts w:ascii="Times New Roman" w:hAnsi="Times New Roman"/>
                <w:lang w:val="uk-UA"/>
              </w:rPr>
              <w:t>/</w:t>
            </w:r>
          </w:p>
          <w:p w:rsidR="00FC0CFE" w:rsidRPr="005C5A0D" w:rsidRDefault="00FC0CFE" w:rsidP="00257830">
            <w:pPr>
              <w:autoSpaceDE w:val="0"/>
              <w:ind w:right="-1"/>
              <w:rPr>
                <w:rFonts w:ascii="Times New Roman" w:hAnsi="Times New Roman"/>
                <w:vertAlign w:val="superscript"/>
                <w:lang w:val="uk-UA"/>
              </w:rPr>
            </w:pPr>
            <w:r w:rsidRPr="005C5A0D">
              <w:rPr>
                <w:rFonts w:ascii="Times New Roman" w:hAnsi="Times New Roman"/>
                <w:lang w:val="uk-UA"/>
              </w:rPr>
              <w:tab/>
              <w:t xml:space="preserve">     </w:t>
            </w:r>
            <w:r w:rsidRPr="005C5A0D">
              <w:rPr>
                <w:rFonts w:ascii="Times New Roman" w:hAnsi="Times New Roman"/>
                <w:vertAlign w:val="superscript"/>
                <w:lang w:val="uk-UA"/>
              </w:rPr>
              <w:t xml:space="preserve">(Підпис) </w:t>
            </w:r>
            <w:r w:rsidRPr="005C5A0D">
              <w:rPr>
                <w:rFonts w:ascii="Times New Roman" w:hAnsi="Times New Roman"/>
                <w:vertAlign w:val="superscript"/>
                <w:lang w:val="uk-UA"/>
              </w:rPr>
              <w:tab/>
              <w:t xml:space="preserve">                              ( П.І..)</w:t>
            </w:r>
          </w:p>
          <w:p w:rsidR="00FC0CFE" w:rsidRPr="005C5A0D" w:rsidRDefault="00FC0CFE" w:rsidP="00257830">
            <w:pPr>
              <w:rPr>
                <w:rFonts w:ascii="Times New Roman" w:hAnsi="Times New Roman"/>
                <w:b/>
                <w:lang w:val="uk-UA"/>
              </w:rPr>
            </w:pPr>
            <w:r w:rsidRPr="005C5A0D">
              <w:rPr>
                <w:rFonts w:ascii="Times New Roman" w:hAnsi="Times New Roman"/>
                <w:vertAlign w:val="superscript"/>
                <w:lang w:val="uk-UA"/>
              </w:rPr>
              <w:t>М.П.</w:t>
            </w:r>
          </w:p>
        </w:tc>
        <w:tc>
          <w:tcPr>
            <w:tcW w:w="4942" w:type="dxa"/>
          </w:tcPr>
          <w:p w:rsidR="00FC0CFE" w:rsidRPr="005C5A0D" w:rsidRDefault="00FC0CFE" w:rsidP="00257830">
            <w:pPr>
              <w:rPr>
                <w:rFonts w:ascii="Times New Roman" w:hAnsi="Times New Roman"/>
                <w:b/>
                <w:lang w:val="uk-UA"/>
              </w:rPr>
            </w:pPr>
            <w:r w:rsidRPr="005C5A0D">
              <w:rPr>
                <w:rFonts w:ascii="Times New Roman" w:hAnsi="Times New Roman"/>
                <w:b/>
                <w:lang w:val="uk-UA"/>
              </w:rPr>
              <w:t>ПОСТАЧАЛЬНИК:</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FC0CFE" w:rsidRPr="005C5A0D" w:rsidRDefault="00FC0CFE" w:rsidP="00257830">
            <w:pPr>
              <w:rPr>
                <w:rFonts w:ascii="Times New Roman" w:hAnsi="Times New Roman"/>
                <w:color w:val="FFFFFF"/>
                <w:u w:val="single"/>
                <w:lang w:val="uk-UA"/>
              </w:rPr>
            </w:pPr>
            <w:r w:rsidRPr="005C5A0D">
              <w:rPr>
                <w:rFonts w:ascii="Times New Roman" w:hAnsi="Times New Roman"/>
                <w:u w:val="single"/>
                <w:lang w:val="uk-UA"/>
              </w:rPr>
              <w:t xml:space="preserve">                                                                               </w:t>
            </w:r>
            <w:r w:rsidRPr="005C5A0D">
              <w:rPr>
                <w:rFonts w:ascii="Times New Roman" w:hAnsi="Times New Roman"/>
                <w:color w:val="FFFFFF"/>
                <w:u w:val="single"/>
                <w:lang w:val="uk-UA"/>
              </w:rPr>
              <w:t>.</w:t>
            </w:r>
          </w:p>
          <w:p w:rsidR="00FC0CFE" w:rsidRPr="005C5A0D" w:rsidRDefault="00FC0CFE" w:rsidP="00257830">
            <w:pPr>
              <w:rPr>
                <w:rFonts w:ascii="Times New Roman" w:hAnsi="Times New Roman"/>
                <w:color w:val="FFFFFF"/>
                <w:lang w:val="uk-UA"/>
              </w:rPr>
            </w:pPr>
            <w:r w:rsidRPr="005C5A0D">
              <w:rPr>
                <w:rFonts w:ascii="Times New Roman" w:hAnsi="Times New Roman"/>
                <w:lang w:val="uk-UA"/>
              </w:rPr>
              <w:t xml:space="preserve">ЄДРПОУ </w:t>
            </w:r>
            <w:r w:rsidRPr="005C5A0D">
              <w:rPr>
                <w:rFonts w:ascii="Times New Roman" w:hAnsi="Times New Roman"/>
                <w:u w:val="single"/>
                <w:lang w:val="uk-UA"/>
              </w:rPr>
              <w:t xml:space="preserve">                                                              </w:t>
            </w:r>
            <w:r w:rsidRPr="005C5A0D">
              <w:rPr>
                <w:rFonts w:ascii="Times New Roman" w:hAnsi="Times New Roman"/>
                <w:color w:val="FFFFFF"/>
                <w:lang w:val="uk-UA"/>
              </w:rPr>
              <w:t>.</w:t>
            </w:r>
          </w:p>
          <w:p w:rsidR="00FC0CFE" w:rsidRPr="005C5A0D" w:rsidRDefault="00FC0CFE" w:rsidP="00257830">
            <w:pPr>
              <w:rPr>
                <w:rFonts w:ascii="Times New Roman" w:hAnsi="Times New Roman"/>
                <w:u w:val="single"/>
                <w:lang w:val="uk-UA"/>
              </w:rPr>
            </w:pPr>
            <w:r w:rsidRPr="005C5A0D">
              <w:rPr>
                <w:rFonts w:ascii="Times New Roman" w:hAnsi="Times New Roman"/>
                <w:lang w:val="uk-UA"/>
              </w:rPr>
              <w:t>ІПН</w:t>
            </w:r>
            <w:r w:rsidRPr="005C5A0D">
              <w:rPr>
                <w:rFonts w:ascii="Times New Roman" w:hAnsi="Times New Roman"/>
                <w:u w:val="single"/>
                <w:lang w:val="uk-UA"/>
              </w:rPr>
              <w:t xml:space="preserve">                                                                       .</w:t>
            </w:r>
          </w:p>
          <w:p w:rsidR="00FC0CFE" w:rsidRPr="005C5A0D" w:rsidRDefault="00FC0CFE" w:rsidP="00257830">
            <w:pPr>
              <w:rPr>
                <w:rFonts w:ascii="Times New Roman" w:hAnsi="Times New Roman"/>
                <w:lang w:val="uk-UA"/>
              </w:rPr>
            </w:pPr>
            <w:r w:rsidRPr="005C5A0D">
              <w:rPr>
                <w:rFonts w:ascii="Times New Roman" w:hAnsi="Times New Roman"/>
                <w:lang w:val="uk-UA"/>
              </w:rPr>
              <w:t>IBAN</w:t>
            </w:r>
          </w:p>
          <w:p w:rsidR="00FC0CFE" w:rsidRPr="005C5A0D" w:rsidRDefault="00FC0CFE" w:rsidP="00257830">
            <w:pPr>
              <w:rPr>
                <w:rFonts w:ascii="Times New Roman" w:hAnsi="Times New Roman"/>
                <w:lang w:val="uk-UA"/>
              </w:rPr>
            </w:pPr>
            <w:r w:rsidRPr="005C5A0D">
              <w:rPr>
                <w:rFonts w:ascii="Times New Roman" w:hAnsi="Times New Roman"/>
                <w:lang w:val="uk-UA"/>
              </w:rPr>
              <w:t xml:space="preserve">Найменування банку_____________________ </w:t>
            </w: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autoSpaceDE w:val="0"/>
              <w:ind w:right="-1"/>
              <w:rPr>
                <w:rFonts w:ascii="Times New Roman" w:hAnsi="Times New Roman"/>
                <w:lang w:val="uk-UA"/>
              </w:rPr>
            </w:pPr>
            <w:r w:rsidRPr="005C5A0D">
              <w:rPr>
                <w:rFonts w:ascii="Times New Roman" w:hAnsi="Times New Roman"/>
                <w:u w:val="single"/>
                <w:lang w:val="uk-UA"/>
              </w:rPr>
              <w:t xml:space="preserve">                                           </w:t>
            </w:r>
            <w:r w:rsidRPr="005C5A0D">
              <w:rPr>
                <w:rFonts w:ascii="Times New Roman" w:hAnsi="Times New Roman"/>
                <w:lang w:val="uk-UA"/>
              </w:rPr>
              <w:t xml:space="preserve"> /</w:t>
            </w:r>
            <w:r w:rsidRPr="005C5A0D">
              <w:rPr>
                <w:rFonts w:ascii="Times New Roman" w:hAnsi="Times New Roman"/>
                <w:u w:val="single"/>
                <w:lang w:val="uk-UA"/>
              </w:rPr>
              <w:t xml:space="preserve">                               </w:t>
            </w:r>
            <w:r w:rsidRPr="005C5A0D">
              <w:rPr>
                <w:rFonts w:ascii="Times New Roman" w:hAnsi="Times New Roman"/>
                <w:lang w:val="uk-UA"/>
              </w:rPr>
              <w:t>/</w:t>
            </w:r>
          </w:p>
          <w:p w:rsidR="00FC0CFE" w:rsidRPr="005C5A0D" w:rsidRDefault="00FC0CFE" w:rsidP="00257830">
            <w:pPr>
              <w:rPr>
                <w:rFonts w:ascii="Times New Roman" w:hAnsi="Times New Roman"/>
                <w:vertAlign w:val="superscript"/>
                <w:lang w:val="uk-UA"/>
              </w:rPr>
            </w:pPr>
            <w:r w:rsidRPr="005C5A0D">
              <w:rPr>
                <w:rFonts w:ascii="Times New Roman" w:hAnsi="Times New Roman"/>
                <w:lang w:val="uk-UA"/>
              </w:rPr>
              <w:tab/>
              <w:t xml:space="preserve">      </w:t>
            </w:r>
            <w:r w:rsidRPr="005C5A0D">
              <w:rPr>
                <w:rFonts w:ascii="Times New Roman" w:hAnsi="Times New Roman"/>
                <w:vertAlign w:val="superscript"/>
                <w:lang w:val="uk-UA"/>
              </w:rPr>
              <w:t xml:space="preserve">(Підпис) </w:t>
            </w:r>
            <w:r w:rsidRPr="005C5A0D">
              <w:rPr>
                <w:rFonts w:ascii="Times New Roman" w:hAnsi="Times New Roman"/>
                <w:vertAlign w:val="superscript"/>
                <w:lang w:val="uk-UA"/>
              </w:rPr>
              <w:tab/>
              <w:t xml:space="preserve">                              (П.І..)</w:t>
            </w:r>
          </w:p>
          <w:p w:rsidR="00FC0CFE" w:rsidRPr="005C5A0D" w:rsidRDefault="00FC0CFE" w:rsidP="00257830">
            <w:pPr>
              <w:rPr>
                <w:rFonts w:ascii="Times New Roman" w:hAnsi="Times New Roman"/>
                <w:b/>
                <w:lang w:val="uk-UA"/>
              </w:rPr>
            </w:pPr>
            <w:r w:rsidRPr="005C5A0D">
              <w:rPr>
                <w:rFonts w:ascii="Times New Roman" w:hAnsi="Times New Roman"/>
                <w:vertAlign w:val="superscript"/>
                <w:lang w:val="uk-UA"/>
              </w:rPr>
              <w:t>М.П.</w:t>
            </w:r>
          </w:p>
        </w:tc>
      </w:tr>
    </w:tbl>
    <w:p w:rsidR="00FC0CFE" w:rsidRPr="005C5A0D" w:rsidRDefault="00FC0CFE" w:rsidP="00FC0CFE">
      <w:pPr>
        <w:ind w:left="4248"/>
        <w:rPr>
          <w:rFonts w:ascii="Times New Roman" w:hAnsi="Times New Roman"/>
          <w:b/>
          <w:lang w:val="uk-UA"/>
        </w:rPr>
      </w:pPr>
      <w:r>
        <w:rPr>
          <w:rFonts w:ascii="Times New Roman" w:eastAsia="Times New Roman" w:hAnsi="Times New Roman"/>
          <w:color w:val="000000"/>
          <w:lang w:val="uk-UA" w:eastAsia="ru-RU"/>
        </w:rPr>
        <w:t xml:space="preserve">    </w:t>
      </w:r>
      <w:r w:rsidRPr="005C5A0D">
        <w:rPr>
          <w:rFonts w:ascii="Times New Roman" w:hAnsi="Times New Roman"/>
          <w:b/>
          <w:lang w:val="uk-UA"/>
        </w:rPr>
        <w:t>Додаток № 1</w:t>
      </w:r>
    </w:p>
    <w:p w:rsidR="00FC0CFE" w:rsidRPr="005C5A0D" w:rsidRDefault="00FC0CFE" w:rsidP="00FC0CFE">
      <w:pPr>
        <w:jc w:val="right"/>
        <w:rPr>
          <w:rFonts w:ascii="Times New Roman" w:hAnsi="Times New Roman"/>
          <w:b/>
          <w:lang w:val="uk-UA"/>
        </w:rPr>
      </w:pPr>
    </w:p>
    <w:p w:rsidR="00FC0CFE" w:rsidRPr="005C5A0D" w:rsidRDefault="00FC0CFE" w:rsidP="00FC0CFE">
      <w:pPr>
        <w:jc w:val="right"/>
        <w:rPr>
          <w:rFonts w:ascii="Times New Roman" w:hAnsi="Times New Roman"/>
          <w:lang w:val="uk-UA"/>
        </w:rPr>
      </w:pPr>
      <w:r w:rsidRPr="005C5A0D">
        <w:rPr>
          <w:rFonts w:ascii="Times New Roman" w:hAnsi="Times New Roman"/>
          <w:lang w:val="uk-UA"/>
        </w:rPr>
        <w:lastRenderedPageBreak/>
        <w:t>до Договору № ___________ від __________ 20___</w:t>
      </w:r>
    </w:p>
    <w:p w:rsidR="00FC0CFE" w:rsidRPr="005C5A0D" w:rsidRDefault="00FC0CFE" w:rsidP="00FC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lang w:val="uk-UA" w:eastAsia="zh-CN" w:bidi="hi-IN"/>
        </w:rPr>
      </w:pPr>
    </w:p>
    <w:p w:rsidR="00FC0CFE" w:rsidRPr="005C5A0D" w:rsidRDefault="00FC0CFE" w:rsidP="00FC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lang w:val="uk-UA" w:eastAsia="zh-CN" w:bidi="hi-IN"/>
        </w:rPr>
      </w:pPr>
      <w:r w:rsidRPr="005C5A0D">
        <w:rPr>
          <w:rFonts w:ascii="Times New Roman" w:eastAsia="Tahoma" w:hAnsi="Times New Roman"/>
          <w:b/>
          <w:lang w:val="uk-UA" w:eastAsia="zh-CN" w:bidi="hi-IN"/>
        </w:rPr>
        <w:t>СПЕЦИФІКАЦІЯ</w:t>
      </w:r>
    </w:p>
    <w:p w:rsidR="00FC0CFE" w:rsidRPr="005C5A0D" w:rsidRDefault="00FC0CFE" w:rsidP="00FC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bCs/>
          <w:lang w:val="uk-UA" w:eastAsia="zh-CN" w:bidi="hi-IN"/>
        </w:rPr>
      </w:pPr>
      <w:r w:rsidRPr="005C5A0D">
        <w:rPr>
          <w:rFonts w:ascii="Times New Roman" w:eastAsia="Tahoma" w:hAnsi="Times New Roman"/>
          <w:b/>
          <w:bCs/>
          <w:lang w:val="uk-UA" w:eastAsia="zh-CN" w:bidi="hi-IN"/>
        </w:rPr>
        <w:t>на закупівлю товару</w:t>
      </w:r>
    </w:p>
    <w:p w:rsidR="00FC0CFE" w:rsidRPr="00D5305F" w:rsidRDefault="00FC0CFE" w:rsidP="00FC0CFE">
      <w:pPr>
        <w:jc w:val="center"/>
        <w:rPr>
          <w:rFonts w:ascii="Times New Roman" w:eastAsia="Tahoma" w:hAnsi="Times New Roman"/>
          <w:b/>
          <w:lang w:val="uk-UA" w:eastAsia="zh-CN" w:bidi="hi-IN"/>
        </w:rPr>
      </w:pPr>
      <w:r w:rsidRPr="00D5305F">
        <w:rPr>
          <w:rFonts w:ascii="Times New Roman" w:hAnsi="Times New Roman"/>
          <w:b/>
          <w:lang w:val="uk-UA"/>
        </w:rPr>
        <w:t xml:space="preserve">Придбання щебенево-піщаної суміші фракції 0-70 мм, (щебінь гранітний в </w:t>
      </w:r>
      <w:proofErr w:type="spellStart"/>
      <w:r w:rsidRPr="00D5305F">
        <w:rPr>
          <w:rFonts w:ascii="Times New Roman" w:hAnsi="Times New Roman"/>
          <w:b/>
          <w:lang w:val="uk-UA"/>
        </w:rPr>
        <w:t>т.ч</w:t>
      </w:r>
      <w:proofErr w:type="spellEnd"/>
      <w:r w:rsidRPr="00D5305F">
        <w:rPr>
          <w:rFonts w:ascii="Times New Roman" w:hAnsi="Times New Roman"/>
          <w:b/>
          <w:lang w:val="uk-UA"/>
        </w:rPr>
        <w:t>. фракція 0 - 5 мм не більше 3 % від загальної кількості) (Код ДК 021:2015 14210000-6 Гравій, пісок, щебінь і наповнювачі)</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90"/>
        <w:gridCol w:w="1276"/>
        <w:gridCol w:w="1276"/>
        <w:gridCol w:w="1843"/>
        <w:gridCol w:w="1842"/>
      </w:tblGrid>
      <w:tr w:rsidR="00FC0CFE" w:rsidRPr="005C5A0D" w:rsidTr="00257830">
        <w:trPr>
          <w:trHeight w:val="543"/>
        </w:trPr>
        <w:tc>
          <w:tcPr>
            <w:tcW w:w="850" w:type="dxa"/>
            <w:tcBorders>
              <w:top w:val="single" w:sz="4" w:space="0" w:color="auto"/>
              <w:left w:val="single" w:sz="4" w:space="0" w:color="auto"/>
              <w:bottom w:val="single" w:sz="4" w:space="0" w:color="auto"/>
              <w:right w:val="single" w:sz="4" w:space="0" w:color="auto"/>
            </w:tcBorders>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 з/п</w:t>
            </w:r>
          </w:p>
        </w:tc>
        <w:tc>
          <w:tcPr>
            <w:tcW w:w="3290"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Найменування</w:t>
            </w:r>
          </w:p>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Кількість</w:t>
            </w:r>
          </w:p>
        </w:tc>
        <w:tc>
          <w:tcPr>
            <w:tcW w:w="1843" w:type="dxa"/>
            <w:tcBorders>
              <w:top w:val="single" w:sz="4" w:space="0" w:color="auto"/>
              <w:left w:val="single" w:sz="4" w:space="0" w:color="auto"/>
              <w:bottom w:val="single" w:sz="4" w:space="0" w:color="auto"/>
              <w:right w:val="single" w:sz="4" w:space="0" w:color="auto"/>
            </w:tcBorders>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Ціна за одиницю без ПДВ, грн</w:t>
            </w:r>
          </w:p>
        </w:tc>
        <w:tc>
          <w:tcPr>
            <w:tcW w:w="1842" w:type="dxa"/>
            <w:tcBorders>
              <w:top w:val="single" w:sz="4" w:space="0" w:color="auto"/>
              <w:left w:val="single" w:sz="4" w:space="0" w:color="auto"/>
              <w:bottom w:val="single" w:sz="4" w:space="0" w:color="auto"/>
              <w:right w:val="single" w:sz="4" w:space="0" w:color="auto"/>
            </w:tcBorders>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Загальна вартість без ПДВ, грн.</w:t>
            </w:r>
          </w:p>
        </w:tc>
      </w:tr>
      <w:tr w:rsidR="00FC0CFE" w:rsidRPr="005C5A0D" w:rsidTr="00257830">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c>
          <w:tcPr>
            <w:tcW w:w="3290"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zh-CN" w:bidi="hi-IN"/>
              </w:rPr>
            </w:pPr>
            <w:r>
              <w:rPr>
                <w:rFonts w:ascii="Times New Roman" w:hAnsi="Times New Roman"/>
                <w:lang w:val="uk-UA" w:eastAsia="zh-CN" w:bidi="hi-IN"/>
              </w:rPr>
              <w:t>тон</w:t>
            </w:r>
          </w:p>
        </w:tc>
        <w:tc>
          <w:tcPr>
            <w:tcW w:w="1276"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66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zh-CN" w:bidi="hi-IN"/>
              </w:rPr>
            </w:pPr>
            <w:r>
              <w:rPr>
                <w:rFonts w:ascii="Times New Roman" w:hAnsi="Times New Roman"/>
                <w:lang w:val="uk-UA" w:eastAsia="zh-CN" w:bidi="hi-IN"/>
              </w:rPr>
              <w:t>1</w:t>
            </w:r>
            <w:r w:rsidR="006653C5">
              <w:rPr>
                <w:rFonts w:ascii="Times New Roman" w:hAnsi="Times New Roman"/>
                <w:lang w:val="uk-UA" w:eastAsia="zh-CN" w:bidi="hi-IN"/>
              </w:rPr>
              <w:t xml:space="preserve"> 150</w:t>
            </w:r>
          </w:p>
        </w:tc>
        <w:tc>
          <w:tcPr>
            <w:tcW w:w="1843"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257830">
            <w:pPr>
              <w:rPr>
                <w:rFonts w:ascii="Times New Roman" w:hAnsi="Times New Roman"/>
                <w:color w:val="000000"/>
                <w:lang w:val="uk-UA"/>
              </w:rPr>
            </w:pPr>
          </w:p>
        </w:tc>
        <w:tc>
          <w:tcPr>
            <w:tcW w:w="1842"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257830">
            <w:pPr>
              <w:ind w:left="34" w:hanging="34"/>
              <w:rPr>
                <w:rFonts w:ascii="Times New Roman" w:hAnsi="Times New Roman"/>
                <w:color w:val="000000"/>
                <w:lang w:val="uk-UA"/>
              </w:rPr>
            </w:pPr>
          </w:p>
        </w:tc>
      </w:tr>
      <w:tr w:rsidR="00FC0CFE" w:rsidRPr="005C5A0D" w:rsidTr="00257830">
        <w:trPr>
          <w:trHeight w:val="237"/>
        </w:trPr>
        <w:tc>
          <w:tcPr>
            <w:tcW w:w="8535" w:type="dxa"/>
            <w:gridSpan w:val="5"/>
            <w:tcBorders>
              <w:top w:val="single" w:sz="4" w:space="0" w:color="auto"/>
              <w:left w:val="single" w:sz="4" w:space="0" w:color="auto"/>
              <w:bottom w:val="single" w:sz="4" w:space="0" w:color="auto"/>
              <w:right w:val="single" w:sz="4" w:space="0" w:color="auto"/>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5C5A0D">
              <w:rPr>
                <w:rFonts w:ascii="Times New Roman" w:hAnsi="Times New Roman"/>
                <w:lang w:val="uk-UA" w:eastAsia="zh-CN" w:bidi="hi-IN"/>
              </w:rPr>
              <w:t>Всього без ПДВ:</w:t>
            </w:r>
          </w:p>
        </w:tc>
        <w:tc>
          <w:tcPr>
            <w:tcW w:w="1842"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bidi="hi-IN"/>
              </w:rPr>
            </w:pPr>
          </w:p>
        </w:tc>
      </w:tr>
      <w:tr w:rsidR="00FC0CFE" w:rsidRPr="005C5A0D" w:rsidTr="00257830">
        <w:trPr>
          <w:trHeight w:val="237"/>
        </w:trPr>
        <w:tc>
          <w:tcPr>
            <w:tcW w:w="8535" w:type="dxa"/>
            <w:gridSpan w:val="5"/>
            <w:tcBorders>
              <w:top w:val="single" w:sz="4" w:space="0" w:color="auto"/>
              <w:left w:val="single" w:sz="4" w:space="0" w:color="auto"/>
              <w:bottom w:val="single" w:sz="4" w:space="0" w:color="auto"/>
              <w:right w:val="single" w:sz="4" w:space="0" w:color="auto"/>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5C5A0D">
              <w:rPr>
                <w:rFonts w:ascii="Times New Roman" w:hAnsi="Times New Roman"/>
                <w:lang w:val="uk-UA" w:eastAsia="zh-CN" w:bidi="hi-IN"/>
              </w:rPr>
              <w:t>ПДВ:</w:t>
            </w:r>
          </w:p>
        </w:tc>
        <w:tc>
          <w:tcPr>
            <w:tcW w:w="1842"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bidi="hi-IN"/>
              </w:rPr>
            </w:pPr>
          </w:p>
        </w:tc>
      </w:tr>
      <w:tr w:rsidR="00FC0CFE" w:rsidRPr="005C5A0D" w:rsidTr="00257830">
        <w:tc>
          <w:tcPr>
            <w:tcW w:w="8535" w:type="dxa"/>
            <w:gridSpan w:val="5"/>
            <w:tcBorders>
              <w:top w:val="single" w:sz="4" w:space="0" w:color="auto"/>
              <w:left w:val="single" w:sz="4" w:space="0" w:color="auto"/>
              <w:bottom w:val="single" w:sz="4" w:space="0" w:color="auto"/>
              <w:right w:val="single" w:sz="4" w:space="0" w:color="auto"/>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5C5A0D">
              <w:rPr>
                <w:rFonts w:ascii="Times New Roman" w:hAnsi="Times New Roman"/>
                <w:lang w:val="uk-UA" w:eastAsia="zh-CN" w:bidi="hi-IN"/>
              </w:rPr>
              <w:t>Всього з ПДВ:</w:t>
            </w:r>
          </w:p>
        </w:tc>
        <w:tc>
          <w:tcPr>
            <w:tcW w:w="1842" w:type="dxa"/>
            <w:tcBorders>
              <w:top w:val="single" w:sz="4" w:space="0" w:color="auto"/>
              <w:left w:val="single" w:sz="4" w:space="0" w:color="auto"/>
              <w:bottom w:val="single" w:sz="4" w:space="0" w:color="auto"/>
              <w:right w:val="single" w:sz="4" w:space="0" w:color="auto"/>
            </w:tcBorders>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zh-CN" w:bidi="hi-IN"/>
              </w:rPr>
            </w:pPr>
          </w:p>
        </w:tc>
      </w:tr>
      <w:tr w:rsidR="00FC0CFE" w:rsidRPr="005C5A0D" w:rsidTr="00257830">
        <w:tc>
          <w:tcPr>
            <w:tcW w:w="8535" w:type="dxa"/>
            <w:gridSpan w:val="5"/>
            <w:tcBorders>
              <w:top w:val="single" w:sz="4" w:space="0" w:color="auto"/>
              <w:left w:val="nil"/>
              <w:bottom w:val="nil"/>
              <w:right w:val="nil"/>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p>
        </w:tc>
        <w:tc>
          <w:tcPr>
            <w:tcW w:w="1842" w:type="dxa"/>
            <w:tcBorders>
              <w:top w:val="single" w:sz="4" w:space="0" w:color="auto"/>
              <w:left w:val="nil"/>
              <w:bottom w:val="nil"/>
              <w:right w:val="nil"/>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r>
    </w:tbl>
    <w:p w:rsidR="00FC0CFE" w:rsidRPr="005C5A0D" w:rsidRDefault="00FC0CFE" w:rsidP="00FC0CFE">
      <w:pPr>
        <w:rPr>
          <w:rFonts w:ascii="Times New Roman" w:hAnsi="Times New Roman"/>
          <w:b/>
          <w:lang w:val="uk-UA"/>
        </w:rPr>
      </w:pPr>
    </w:p>
    <w:tbl>
      <w:tblPr>
        <w:tblW w:w="9884" w:type="dxa"/>
        <w:tblInd w:w="-284" w:type="dxa"/>
        <w:tblLayout w:type="fixed"/>
        <w:tblLook w:val="0000" w:firstRow="0" w:lastRow="0" w:firstColumn="0" w:lastColumn="0" w:noHBand="0" w:noVBand="0"/>
      </w:tblPr>
      <w:tblGrid>
        <w:gridCol w:w="4942"/>
        <w:gridCol w:w="4942"/>
      </w:tblGrid>
      <w:tr w:rsidR="00FC0CFE" w:rsidRPr="009E7FC8" w:rsidTr="00257830">
        <w:trPr>
          <w:trHeight w:val="80"/>
        </w:trPr>
        <w:tc>
          <w:tcPr>
            <w:tcW w:w="4942" w:type="dxa"/>
          </w:tcPr>
          <w:p w:rsidR="00FC0CFE" w:rsidRPr="005C5A0D" w:rsidRDefault="00FC0CFE" w:rsidP="00257830">
            <w:pPr>
              <w:suppressAutoHyphens/>
              <w:rPr>
                <w:rFonts w:ascii="Times New Roman" w:hAnsi="Times New Roman"/>
                <w:b/>
                <w:lang w:val="uk-UA"/>
              </w:rPr>
            </w:pPr>
            <w:r w:rsidRPr="005C5A0D">
              <w:rPr>
                <w:rFonts w:ascii="Times New Roman" w:hAnsi="Times New Roman"/>
                <w:b/>
                <w:lang w:val="uk-UA" w:eastAsia="ar-SA"/>
              </w:rPr>
              <w:t>ЗАМОВНИК:</w:t>
            </w:r>
          </w:p>
          <w:p w:rsidR="00FC0CFE" w:rsidRPr="005C5A0D" w:rsidRDefault="00FC0CFE" w:rsidP="00257830">
            <w:pPr>
              <w:rPr>
                <w:rFonts w:ascii="Times New Roman" w:hAnsi="Times New Roman"/>
                <w:b/>
                <w:lang w:val="uk-UA"/>
              </w:rPr>
            </w:pPr>
            <w:r w:rsidRPr="005C5A0D">
              <w:rPr>
                <w:rFonts w:ascii="Times New Roman" w:hAnsi="Times New Roman"/>
                <w:b/>
                <w:lang w:val="uk-UA"/>
              </w:rPr>
              <w:t>______________________________________</w:t>
            </w:r>
          </w:p>
          <w:p w:rsidR="00FC0CFE" w:rsidRPr="005C5A0D" w:rsidRDefault="00FC0CFE" w:rsidP="00257830">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FC0CFE" w:rsidRPr="005C5A0D" w:rsidRDefault="00FC0CFE" w:rsidP="00257830">
            <w:pPr>
              <w:rPr>
                <w:rFonts w:ascii="Times New Roman" w:hAnsi="Times New Roman"/>
                <w:u w:val="single"/>
                <w:lang w:val="uk-UA"/>
              </w:rPr>
            </w:pPr>
            <w:r w:rsidRPr="005C5A0D">
              <w:rPr>
                <w:rFonts w:ascii="Times New Roman" w:hAnsi="Times New Roman"/>
                <w:u w:val="single"/>
                <w:lang w:val="uk-UA"/>
              </w:rPr>
              <w:t xml:space="preserve">                                                                             .</w:t>
            </w:r>
          </w:p>
          <w:p w:rsidR="00FC0CFE" w:rsidRPr="005C5A0D" w:rsidRDefault="00FC0CFE" w:rsidP="00257830">
            <w:pPr>
              <w:rPr>
                <w:rFonts w:ascii="Times New Roman" w:hAnsi="Times New Roman"/>
                <w:u w:val="single"/>
                <w:lang w:val="uk-UA"/>
              </w:rPr>
            </w:pPr>
            <w:r w:rsidRPr="005C5A0D">
              <w:rPr>
                <w:rFonts w:ascii="Times New Roman" w:hAnsi="Times New Roman"/>
                <w:u w:val="single"/>
                <w:lang w:val="uk-UA"/>
              </w:rPr>
              <w:t>ЄДРПОУ                                                             .</w:t>
            </w:r>
          </w:p>
          <w:p w:rsidR="00FC0CFE" w:rsidRPr="005C5A0D" w:rsidRDefault="00FC0CFE" w:rsidP="00257830">
            <w:pPr>
              <w:rPr>
                <w:rFonts w:ascii="Times New Roman" w:hAnsi="Times New Roman"/>
                <w:color w:val="FFFFFF"/>
                <w:u w:val="single"/>
                <w:lang w:val="uk-UA"/>
              </w:rPr>
            </w:pPr>
            <w:r w:rsidRPr="005C5A0D">
              <w:rPr>
                <w:rFonts w:ascii="Times New Roman" w:hAnsi="Times New Roman"/>
                <w:u w:val="single"/>
                <w:lang w:val="uk-UA"/>
              </w:rPr>
              <w:t>ІПН                                                                      .</w:t>
            </w:r>
          </w:p>
          <w:p w:rsidR="00FC0CFE" w:rsidRPr="005C5A0D" w:rsidRDefault="00FC0CFE" w:rsidP="00257830">
            <w:pPr>
              <w:rPr>
                <w:rFonts w:ascii="Times New Roman" w:hAnsi="Times New Roman"/>
                <w:lang w:val="uk-UA"/>
              </w:rPr>
            </w:pPr>
            <w:r w:rsidRPr="005C5A0D">
              <w:rPr>
                <w:rFonts w:ascii="Times New Roman" w:hAnsi="Times New Roman"/>
                <w:lang w:val="uk-UA"/>
              </w:rPr>
              <w:t xml:space="preserve">IBAN </w:t>
            </w:r>
            <w:r w:rsidRPr="005C5A0D">
              <w:rPr>
                <w:rFonts w:ascii="Times New Roman" w:hAnsi="Times New Roman"/>
                <w:color w:val="FFFFFF"/>
                <w:u w:val="single"/>
                <w:lang w:val="uk-UA"/>
              </w:rPr>
              <w:t>.</w:t>
            </w:r>
          </w:p>
          <w:p w:rsidR="00FC0CFE" w:rsidRPr="005C5A0D" w:rsidRDefault="00FC0CFE" w:rsidP="00257830">
            <w:pPr>
              <w:rPr>
                <w:rFonts w:ascii="Times New Roman" w:hAnsi="Times New Roman"/>
                <w:lang w:val="uk-UA"/>
              </w:rPr>
            </w:pPr>
            <w:r w:rsidRPr="005C5A0D">
              <w:rPr>
                <w:rFonts w:ascii="Times New Roman" w:hAnsi="Times New Roman"/>
                <w:lang w:val="uk-UA"/>
              </w:rPr>
              <w:t>Найменування банку_____________________</w:t>
            </w:r>
          </w:p>
          <w:p w:rsidR="00FC0CFE" w:rsidRPr="005C5A0D" w:rsidRDefault="00FC0CFE" w:rsidP="00257830">
            <w:pPr>
              <w:rPr>
                <w:rFonts w:ascii="Times New Roman" w:hAnsi="Times New Roman"/>
                <w:lang w:val="uk-UA"/>
              </w:rPr>
            </w:pP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b/>
                <w:lang w:val="uk-UA"/>
              </w:rPr>
            </w:pPr>
          </w:p>
        </w:tc>
        <w:tc>
          <w:tcPr>
            <w:tcW w:w="4942" w:type="dxa"/>
          </w:tcPr>
          <w:p w:rsidR="00FC0CFE" w:rsidRPr="005C5A0D" w:rsidRDefault="00FC0CFE" w:rsidP="00257830">
            <w:pPr>
              <w:rPr>
                <w:rFonts w:ascii="Times New Roman" w:hAnsi="Times New Roman"/>
                <w:b/>
                <w:lang w:val="uk-UA"/>
              </w:rPr>
            </w:pPr>
            <w:r w:rsidRPr="005C5A0D">
              <w:rPr>
                <w:rFonts w:ascii="Times New Roman" w:hAnsi="Times New Roman"/>
                <w:b/>
                <w:lang w:val="uk-UA"/>
              </w:rPr>
              <w:t>ПОСТАЧАЛЬНИК:</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FC0CFE" w:rsidRPr="005C5A0D" w:rsidRDefault="00FC0CFE" w:rsidP="00257830">
            <w:pPr>
              <w:rPr>
                <w:rFonts w:ascii="Times New Roman" w:hAnsi="Times New Roman"/>
                <w:color w:val="FFFFFF"/>
                <w:u w:val="single"/>
                <w:lang w:val="uk-UA"/>
              </w:rPr>
            </w:pPr>
            <w:r w:rsidRPr="005C5A0D">
              <w:rPr>
                <w:rFonts w:ascii="Times New Roman" w:hAnsi="Times New Roman"/>
                <w:u w:val="single"/>
                <w:lang w:val="uk-UA"/>
              </w:rPr>
              <w:t xml:space="preserve">                                                                               </w:t>
            </w:r>
            <w:r w:rsidRPr="005C5A0D">
              <w:rPr>
                <w:rFonts w:ascii="Times New Roman" w:hAnsi="Times New Roman"/>
                <w:color w:val="FFFFFF"/>
                <w:u w:val="single"/>
                <w:lang w:val="uk-UA"/>
              </w:rPr>
              <w:t>.</w:t>
            </w:r>
          </w:p>
          <w:p w:rsidR="00FC0CFE" w:rsidRPr="005C5A0D" w:rsidRDefault="00FC0CFE" w:rsidP="00257830">
            <w:pPr>
              <w:rPr>
                <w:rFonts w:ascii="Times New Roman" w:hAnsi="Times New Roman"/>
                <w:color w:val="FFFFFF"/>
                <w:lang w:val="uk-UA"/>
              </w:rPr>
            </w:pPr>
            <w:r w:rsidRPr="005C5A0D">
              <w:rPr>
                <w:rFonts w:ascii="Times New Roman" w:hAnsi="Times New Roman"/>
                <w:lang w:val="uk-UA"/>
              </w:rPr>
              <w:t xml:space="preserve">ЄДРПОУ </w:t>
            </w:r>
            <w:r w:rsidRPr="005C5A0D">
              <w:rPr>
                <w:rFonts w:ascii="Times New Roman" w:hAnsi="Times New Roman"/>
                <w:u w:val="single"/>
                <w:lang w:val="uk-UA"/>
              </w:rPr>
              <w:t xml:space="preserve">                                                              </w:t>
            </w:r>
            <w:r w:rsidRPr="005C5A0D">
              <w:rPr>
                <w:rFonts w:ascii="Times New Roman" w:hAnsi="Times New Roman"/>
                <w:color w:val="FFFFFF"/>
                <w:lang w:val="uk-UA"/>
              </w:rPr>
              <w:t>.</w:t>
            </w:r>
          </w:p>
          <w:p w:rsidR="00FC0CFE" w:rsidRPr="005C5A0D" w:rsidRDefault="00FC0CFE" w:rsidP="00257830">
            <w:pPr>
              <w:rPr>
                <w:rFonts w:ascii="Times New Roman" w:hAnsi="Times New Roman"/>
                <w:u w:val="single"/>
                <w:lang w:val="uk-UA"/>
              </w:rPr>
            </w:pPr>
            <w:r w:rsidRPr="005C5A0D">
              <w:rPr>
                <w:rFonts w:ascii="Times New Roman" w:hAnsi="Times New Roman"/>
                <w:lang w:val="uk-UA"/>
              </w:rPr>
              <w:t>ІПН</w:t>
            </w:r>
            <w:r w:rsidRPr="005C5A0D">
              <w:rPr>
                <w:rFonts w:ascii="Times New Roman" w:hAnsi="Times New Roman"/>
                <w:u w:val="single"/>
                <w:lang w:val="uk-UA"/>
              </w:rPr>
              <w:t xml:space="preserve">                                                                       .</w:t>
            </w:r>
          </w:p>
          <w:p w:rsidR="00FC0CFE" w:rsidRPr="005C5A0D" w:rsidRDefault="00FC0CFE" w:rsidP="00257830">
            <w:pPr>
              <w:rPr>
                <w:rFonts w:ascii="Times New Roman" w:hAnsi="Times New Roman"/>
                <w:lang w:val="uk-UA"/>
              </w:rPr>
            </w:pPr>
            <w:r w:rsidRPr="005C5A0D">
              <w:rPr>
                <w:rFonts w:ascii="Times New Roman" w:hAnsi="Times New Roman"/>
                <w:lang w:val="uk-UA"/>
              </w:rPr>
              <w:t>IBAN</w:t>
            </w:r>
          </w:p>
          <w:p w:rsidR="00FC0CFE" w:rsidRPr="005C5A0D" w:rsidRDefault="00FC0CFE" w:rsidP="00257830">
            <w:pPr>
              <w:rPr>
                <w:rFonts w:ascii="Times New Roman" w:hAnsi="Times New Roman"/>
                <w:lang w:val="uk-UA"/>
              </w:rPr>
            </w:pPr>
            <w:r w:rsidRPr="005C5A0D">
              <w:rPr>
                <w:rFonts w:ascii="Times New Roman" w:hAnsi="Times New Roman"/>
                <w:lang w:val="uk-UA"/>
              </w:rPr>
              <w:t xml:space="preserve">Найменування банку_____________________ </w:t>
            </w: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b/>
                <w:lang w:val="uk-UA"/>
              </w:rPr>
            </w:pPr>
          </w:p>
        </w:tc>
      </w:tr>
    </w:tbl>
    <w:p w:rsidR="00FC0CFE" w:rsidRPr="005C5A0D" w:rsidRDefault="00FC0CFE" w:rsidP="00FC0CFE">
      <w:pPr>
        <w:jc w:val="right"/>
        <w:rPr>
          <w:rFonts w:ascii="Times New Roman" w:hAnsi="Times New Roman"/>
          <w:b/>
          <w:lang w:val="uk-UA"/>
        </w:rPr>
      </w:pPr>
    </w:p>
    <w:p w:rsidR="00FC0CFE" w:rsidRPr="005352A5" w:rsidRDefault="00FC0CFE" w:rsidP="00FC0CFE">
      <w:pPr>
        <w:rPr>
          <w:lang w:val="uk-UA"/>
        </w:rPr>
      </w:pPr>
    </w:p>
    <w:p w:rsidR="000765BD" w:rsidRPr="008B08CD" w:rsidRDefault="000765BD" w:rsidP="00FC0CFE">
      <w:pPr>
        <w:jc w:val="right"/>
        <w:rPr>
          <w:lang w:val="uk-UA"/>
        </w:rPr>
      </w:pPr>
    </w:p>
    <w:sectPr w:rsidR="000765BD" w:rsidRPr="008B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7"/>
  </w:num>
  <w:num w:numId="5">
    <w:abstractNumId w:val="32"/>
  </w:num>
  <w:num w:numId="6">
    <w:abstractNumId w:val="9"/>
  </w:num>
  <w:num w:numId="7">
    <w:abstractNumId w:val="36"/>
  </w:num>
  <w:num w:numId="8">
    <w:abstractNumId w:val="21"/>
  </w:num>
  <w:num w:numId="9">
    <w:abstractNumId w:val="37"/>
  </w:num>
  <w:num w:numId="10">
    <w:abstractNumId w:val="5"/>
  </w:num>
  <w:num w:numId="11">
    <w:abstractNumId w:val="15"/>
  </w:num>
  <w:num w:numId="12">
    <w:abstractNumId w:val="27"/>
  </w:num>
  <w:num w:numId="13">
    <w:abstractNumId w:val="6"/>
  </w:num>
  <w:num w:numId="14">
    <w:abstractNumId w:val="34"/>
  </w:num>
  <w:num w:numId="15">
    <w:abstractNumId w:val="20"/>
  </w:num>
  <w:num w:numId="16">
    <w:abstractNumId w:val="18"/>
  </w:num>
  <w:num w:numId="17">
    <w:abstractNumId w:val="12"/>
  </w:num>
  <w:num w:numId="18">
    <w:abstractNumId w:val="38"/>
  </w:num>
  <w:num w:numId="19">
    <w:abstractNumId w:val="3"/>
  </w:num>
  <w:num w:numId="20">
    <w:abstractNumId w:val="33"/>
  </w:num>
  <w:num w:numId="21">
    <w:abstractNumId w:val="7"/>
  </w:num>
  <w:num w:numId="22">
    <w:abstractNumId w:val="8"/>
  </w:num>
  <w:num w:numId="23">
    <w:abstractNumId w:val="40"/>
  </w:num>
  <w:num w:numId="24">
    <w:abstractNumId w:val="14"/>
  </w:num>
  <w:num w:numId="25">
    <w:abstractNumId w:val="10"/>
  </w:num>
  <w:num w:numId="26">
    <w:abstractNumId w:val="19"/>
  </w:num>
  <w:num w:numId="27">
    <w:abstractNumId w:val="39"/>
  </w:num>
  <w:num w:numId="28">
    <w:abstractNumId w:val="2"/>
  </w:num>
  <w:num w:numId="29">
    <w:abstractNumId w:val="24"/>
  </w:num>
  <w:num w:numId="30">
    <w:abstractNumId w:val="26"/>
  </w:num>
  <w:num w:numId="31">
    <w:abstractNumId w:val="23"/>
  </w:num>
  <w:num w:numId="32">
    <w:abstractNumId w:val="29"/>
  </w:num>
  <w:num w:numId="33">
    <w:abstractNumId w:val="41"/>
  </w:num>
  <w:num w:numId="34">
    <w:abstractNumId w:val="25"/>
  </w:num>
  <w:num w:numId="35">
    <w:abstractNumId w:val="13"/>
  </w:num>
  <w:num w:numId="36">
    <w:abstractNumId w:val="35"/>
  </w:num>
  <w:num w:numId="37">
    <w:abstractNumId w:val="30"/>
  </w:num>
  <w:num w:numId="38">
    <w:abstractNumId w:val="0"/>
  </w:num>
  <w:num w:numId="39">
    <w:abstractNumId w:val="16"/>
  </w:num>
  <w:num w:numId="40">
    <w:abstractNumId w:val="31"/>
  </w:num>
  <w:num w:numId="41">
    <w:abstractNumId w:val="2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04"/>
    <w:rsid w:val="00053251"/>
    <w:rsid w:val="000765BD"/>
    <w:rsid w:val="000B4D99"/>
    <w:rsid w:val="00121915"/>
    <w:rsid w:val="00142029"/>
    <w:rsid w:val="001614AF"/>
    <w:rsid w:val="00257830"/>
    <w:rsid w:val="00295686"/>
    <w:rsid w:val="003154A2"/>
    <w:rsid w:val="003D18A1"/>
    <w:rsid w:val="00595FC4"/>
    <w:rsid w:val="006653C5"/>
    <w:rsid w:val="006C1004"/>
    <w:rsid w:val="006F0693"/>
    <w:rsid w:val="00701AFD"/>
    <w:rsid w:val="00774DC4"/>
    <w:rsid w:val="008B08CD"/>
    <w:rsid w:val="00951D2F"/>
    <w:rsid w:val="00A32C1A"/>
    <w:rsid w:val="00B07D71"/>
    <w:rsid w:val="00C47CC5"/>
    <w:rsid w:val="00CE18C2"/>
    <w:rsid w:val="00FC0C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B345"/>
  <w15:chartTrackingRefBased/>
  <w15:docId w15:val="{8E61729D-5D2D-4498-9789-64E166E2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8C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B0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8B08C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8B08CD"/>
    <w:rPr>
      <w:color w:val="0000FF"/>
      <w:u w:val="single"/>
    </w:rPr>
  </w:style>
  <w:style w:type="paragraph" w:styleId="a4">
    <w:name w:val="List Paragraph"/>
    <w:aliases w:val="название табл/рис,заголовок 1.1,Заголовок 1.1,Number Bullets,List Paragraph (numbered (a)),Список уровня 2,Абзац списку 1,тв-Абзац списка,List_Paragraph,Multilevel para_II,List Paragraph1,List Paragraph-ExecSummary,Akapit z listą BS,Bullets"/>
    <w:basedOn w:val="a"/>
    <w:link w:val="a5"/>
    <w:qFormat/>
    <w:rsid w:val="008B08CD"/>
    <w:pPr>
      <w:ind w:left="720"/>
      <w:contextualSpacing/>
    </w:pPr>
  </w:style>
  <w:style w:type="character" w:styleId="a6">
    <w:name w:val="Strong"/>
    <w:uiPriority w:val="22"/>
    <w:qFormat/>
    <w:rsid w:val="008B08CD"/>
    <w:rPr>
      <w:b/>
      <w:bCs/>
    </w:rPr>
  </w:style>
  <w:style w:type="character" w:styleId="a7">
    <w:name w:val="Emphasis"/>
    <w:uiPriority w:val="20"/>
    <w:qFormat/>
    <w:rsid w:val="008B08CD"/>
    <w:rPr>
      <w:i/>
      <w:iCs/>
    </w:rPr>
  </w:style>
  <w:style w:type="table" w:styleId="a8">
    <w:name w:val="Table Grid"/>
    <w:basedOn w:val="a1"/>
    <w:uiPriority w:val="39"/>
    <w:rsid w:val="008B08C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8B0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B08C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08CD"/>
    <w:rPr>
      <w:color w:val="000000"/>
    </w:rPr>
  </w:style>
  <w:style w:type="character" w:customStyle="1" w:styleId="UnresolvedMention1">
    <w:name w:val="Unresolved Mention1"/>
    <w:uiPriority w:val="99"/>
    <w:semiHidden/>
    <w:unhideWhenUsed/>
    <w:rsid w:val="008B08CD"/>
    <w:rPr>
      <w:color w:val="605E5C"/>
      <w:shd w:val="clear" w:color="auto" w:fill="E1DFDD"/>
    </w:rPr>
  </w:style>
  <w:style w:type="paragraph" w:styleId="a9">
    <w:name w:val="Balloon Text"/>
    <w:basedOn w:val="a"/>
    <w:link w:val="aa"/>
    <w:uiPriority w:val="99"/>
    <w:semiHidden/>
    <w:unhideWhenUsed/>
    <w:rsid w:val="008B08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08CD"/>
    <w:rPr>
      <w:rFonts w:ascii="Segoe UI" w:eastAsia="Calibri" w:hAnsi="Segoe UI" w:cs="Segoe UI"/>
      <w:sz w:val="18"/>
      <w:szCs w:val="18"/>
      <w:lang w:val="ru-RU"/>
    </w:rPr>
  </w:style>
  <w:style w:type="character" w:styleId="ab">
    <w:name w:val="annotation reference"/>
    <w:uiPriority w:val="99"/>
    <w:semiHidden/>
    <w:unhideWhenUsed/>
    <w:rsid w:val="008B08CD"/>
    <w:rPr>
      <w:sz w:val="16"/>
      <w:szCs w:val="16"/>
    </w:rPr>
  </w:style>
  <w:style w:type="paragraph" w:styleId="ac">
    <w:name w:val="annotation text"/>
    <w:basedOn w:val="a"/>
    <w:link w:val="ad"/>
    <w:uiPriority w:val="99"/>
    <w:semiHidden/>
    <w:unhideWhenUsed/>
    <w:rsid w:val="008B08CD"/>
    <w:pPr>
      <w:spacing w:line="240" w:lineRule="auto"/>
    </w:pPr>
    <w:rPr>
      <w:sz w:val="20"/>
      <w:szCs w:val="20"/>
    </w:rPr>
  </w:style>
  <w:style w:type="character" w:customStyle="1" w:styleId="ad">
    <w:name w:val="Текст примечания Знак"/>
    <w:basedOn w:val="a0"/>
    <w:link w:val="ac"/>
    <w:uiPriority w:val="99"/>
    <w:semiHidden/>
    <w:rsid w:val="008B08C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08CD"/>
    <w:rPr>
      <w:b/>
      <w:bCs/>
    </w:rPr>
  </w:style>
  <w:style w:type="character" w:customStyle="1" w:styleId="af">
    <w:name w:val="Тема примечания Знак"/>
    <w:basedOn w:val="ad"/>
    <w:link w:val="ae"/>
    <w:uiPriority w:val="99"/>
    <w:semiHidden/>
    <w:rsid w:val="008B08C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08CD"/>
    <w:rPr>
      <w:color w:val="605E5C"/>
      <w:shd w:val="clear" w:color="auto" w:fill="E1DFDD"/>
    </w:rPr>
  </w:style>
  <w:style w:type="paragraph" w:styleId="af0">
    <w:name w:val="Normal (Web)"/>
    <w:basedOn w:val="a"/>
    <w:uiPriority w:val="99"/>
    <w:unhideWhenUsed/>
    <w:rsid w:val="008B08C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а Знак"/>
    <w:aliases w:val="название табл/рис Знак,заголовок 1.1 Знак,Заголовок 1.1 Знак,Number Bullets Знак,List Paragraph (numbered (a)) Знак,Список уровня 2 Знак,Абзац списку 1 Знак,тв-Абзац списка Знак,List_Paragraph Знак,Multilevel para_II Знак,Bullets Знак"/>
    <w:link w:val="a4"/>
    <w:locked/>
    <w:rsid w:val="000765BD"/>
    <w:rPr>
      <w:rFonts w:ascii="Calibri" w:eastAsia="Calibri" w:hAnsi="Calibri" w:cs="Times New Roman"/>
      <w:lang w:val="ru-RU"/>
    </w:rPr>
  </w:style>
  <w:style w:type="paragraph" w:styleId="af1">
    <w:name w:val="No Spacing"/>
    <w:link w:val="af2"/>
    <w:uiPriority w:val="1"/>
    <w:qFormat/>
    <w:rsid w:val="00FC0CFE"/>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FC0CFE"/>
    <w:rPr>
      <w:rFonts w:ascii="Calibri" w:eastAsia="Calibri" w:hAnsi="Calibri" w:cs="Times New Roman"/>
    </w:rPr>
  </w:style>
  <w:style w:type="paragraph" w:customStyle="1" w:styleId="10">
    <w:name w:val="Название1"/>
    <w:basedOn w:val="a"/>
    <w:qFormat/>
    <w:rsid w:val="00FC0CFE"/>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3">
    <w:name w:val="Body Text Indent"/>
    <w:basedOn w:val="a"/>
    <w:link w:val="af4"/>
    <w:rsid w:val="00FC0CFE"/>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4">
    <w:name w:val="Основной текст с отступом Знак"/>
    <w:basedOn w:val="a0"/>
    <w:link w:val="af3"/>
    <w:rsid w:val="00FC0CFE"/>
    <w:rPr>
      <w:rFonts w:ascii="Times New Roman" w:eastAsia="Times New Roman" w:hAnsi="Times New Roman" w:cs="Times New Roman"/>
      <w:color w:val="000000"/>
    </w:rPr>
  </w:style>
  <w:style w:type="paragraph" w:customStyle="1" w:styleId="11">
    <w:name w:val="Обычный1"/>
    <w:uiPriority w:val="99"/>
    <w:qFormat/>
    <w:rsid w:val="00FC0CFE"/>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Default">
    <w:name w:val="Default"/>
    <w:rsid w:val="00701AF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44</Pages>
  <Words>65015</Words>
  <Characters>37059</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dc:creator>
  <cp:keywords/>
  <dc:description/>
  <cp:lastModifiedBy>User-TMR</cp:lastModifiedBy>
  <cp:revision>14</cp:revision>
  <cp:lastPrinted>2024-03-18T08:30:00Z</cp:lastPrinted>
  <dcterms:created xsi:type="dcterms:W3CDTF">2024-02-28T07:46:00Z</dcterms:created>
  <dcterms:modified xsi:type="dcterms:W3CDTF">2024-03-18T12:00:00Z</dcterms:modified>
</cp:coreProperties>
</file>