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left="6521" w:hanging="0"/>
        <w:contextualSpacing/>
        <w:jc w:val="right"/>
        <w:rPr>
          <w:rFonts w:ascii="Times New Roman CYR" w:hAnsi="Times New Roman CYR" w:eastAsia="Times New Roman" w:cs="Times New Roman CYR"/>
          <w:b/>
          <w:b/>
          <w:sz w:val="24"/>
          <w:szCs w:val="24"/>
          <w:lang w:val="ru-RU" w:eastAsia="zh-CN"/>
        </w:rPr>
      </w:pPr>
      <w:r>
        <w:rPr>
          <w:rFonts w:eastAsia="Times New Roman" w:cs="Times New Roman CYR" w:ascii="Times New Roman CYR" w:hAnsi="Times New Roman CYR"/>
          <w:b/>
          <w:sz w:val="24"/>
          <w:szCs w:val="24"/>
          <w:lang w:val="ru-RU" w:eastAsia="zh-CN"/>
        </w:rPr>
        <w:t xml:space="preserve">                         </w:t>
      </w:r>
      <w:r>
        <w:rPr>
          <w:rFonts w:eastAsia="Times New Roman" w:cs="Times New Roman CYR" w:ascii="Times New Roman CYR" w:hAnsi="Times New Roman CYR"/>
          <w:b/>
          <w:sz w:val="24"/>
          <w:szCs w:val="24"/>
          <w:lang w:eastAsia="zh-CN"/>
        </w:rPr>
        <w:t xml:space="preserve">Додаток </w:t>
      </w:r>
      <w:r>
        <w:rPr>
          <w:rFonts w:eastAsia="Times New Roman" w:cs="Times New Roman CYR" w:ascii="Times New Roman CYR" w:hAnsi="Times New Roman CYR"/>
          <w:b/>
          <w:sz w:val="24"/>
          <w:szCs w:val="24"/>
          <w:lang w:val="ru-RU" w:eastAsia="zh-CN"/>
        </w:rPr>
        <w:t>1</w:t>
      </w:r>
    </w:p>
    <w:p>
      <w:pPr>
        <w:pStyle w:val="Normal"/>
        <w:widowControl w:val="false"/>
        <w:suppressAutoHyphens w:val="true"/>
        <w:spacing w:lineRule="auto" w:line="240" w:before="0" w:after="0"/>
        <w:ind w:left="6521" w:hanging="0"/>
        <w:contextualSpacing/>
        <w:jc w:val="right"/>
        <w:rPr>
          <w:rFonts w:ascii="Times New Roman CYR" w:hAnsi="Times New Roman CYR" w:eastAsia="Times New Roman" w:cs="Times New Roman CYR"/>
          <w:b/>
          <w:b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ФОРМА "ТЕНДЕРНА ПРОПОЗИЦІЯ"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(форма, яка подається Учасником окремо)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</w:rPr>
        <w:t>Ми,</w:t>
      </w:r>
      <w:r>
        <w:rPr>
          <w:rFonts w:eastAsia="Times New Roman" w:cs="Times New Roman" w:ascii="Times New Roman" w:hAnsi="Times New Roman"/>
          <w:b/>
        </w:rPr>
        <w:t xml:space="preserve"> __________________________________________ </w:t>
      </w:r>
      <w:r>
        <w:rPr>
          <w:rFonts w:eastAsia="Times New Roman" w:cs="Times New Roman" w:ascii="Times New Roman" w:hAnsi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eastAsia="Times New Roman" w:cs="Times New Roman" w:ascii="Times New Roman" w:hAnsi="Times New Roman"/>
        </w:rPr>
        <w:t xml:space="preserve"> надаємо свою пропозицію щодо участі у відкритих торгах на закупівлю за предметом: </w:t>
      </w:r>
      <w:r>
        <w:rPr>
          <w:rFonts w:cs="Times New Roman" w:ascii="Times New Roman" w:hAnsi="Times New Roman"/>
          <w:b/>
          <w:sz w:val="24"/>
          <w:szCs w:val="24"/>
        </w:rPr>
        <w:t>«код ДК:021:2015 24410000-1  Азотні добрива (Аміачна селітра)»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ind w:firstLine="284"/>
        <w:contextualSpacing/>
        <w:jc w:val="both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</w:t>
      </w:r>
      <w:bookmarkStart w:id="0" w:name="_GoBack"/>
      <w:bookmarkEnd w:id="0"/>
      <w:r>
        <w:rPr>
          <w:rFonts w:eastAsia="Times New Roman" w:cs="Times New Roman" w:ascii="Times New Roman" w:hAnsi="Times New Roman"/>
        </w:rPr>
        <w:t xml:space="preserve">наступною </w:t>
      </w:r>
      <w:r>
        <w:rPr>
          <w:rFonts w:eastAsia="Times New Roman" w:cs="Times New Roman" w:ascii="Times New Roman" w:hAnsi="Times New Roman"/>
          <w:lang w:val="ru-RU"/>
        </w:rPr>
        <w:t>ц</w:t>
      </w:r>
      <w:r>
        <w:rPr>
          <w:rFonts w:eastAsia="Times New Roman" w:cs="Times New Roman" w:ascii="Times New Roman" w:hAnsi="Times New Roman"/>
        </w:rPr>
        <w:t>і</w:t>
      </w:r>
      <w:r>
        <w:rPr>
          <w:rFonts w:eastAsia="Times New Roman" w:cs="Times New Roman" w:ascii="Times New Roman" w:hAnsi="Times New Roman"/>
          <w:lang w:val="ru-RU"/>
        </w:rPr>
        <w:t>ною: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101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4385"/>
        <w:gridCol w:w="959"/>
        <w:gridCol w:w="1095"/>
        <w:gridCol w:w="1369"/>
        <w:gridCol w:w="1816"/>
      </w:tblGrid>
      <w:tr>
        <w:trPr>
          <w:trHeight w:val="416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Ціна за одиницю, грн. з/без ПДВ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Всього, грн. з/без ПДВ</w:t>
            </w:r>
          </w:p>
        </w:tc>
      </w:tr>
      <w:tr>
        <w:trPr>
          <w:trHeight w:val="21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111" w:hRule="atLeast"/>
        </w:trPr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eastAsia="Times New Roman" w:cs="Times New Roman" w:ascii="Times New Roman" w:hAnsi="Times New Roman"/>
                <w:i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eastAsia="Times New Roman" w:cs="Times New Roman" w:ascii="Times New Roman" w:hAnsi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(цифрами та словами)</w:t>
            </w:r>
          </w:p>
        </w:tc>
      </w:tr>
    </w:tbl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firstLine="567"/>
        <w:contextualSpacing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4.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>
        <w:rPr>
          <w:rFonts w:eastAsia="Times New Roman" w:cs="Times New Roman" w:ascii="Times New Roman" w:hAnsi="Times New Roman"/>
          <w:b/>
        </w:rPr>
        <w:t>_________________________________________________________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ug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01c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uk-UA" w:bidi="ar-SA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link w:val="20"/>
    <w:qFormat/>
    <w:rsid w:val="005a01cc"/>
    <w:rPr>
      <w:rFonts w:ascii="Calibri" w:hAnsi="Calibri" w:cs="Calibri"/>
      <w:lang w:val="ru-RU"/>
    </w:rPr>
  </w:style>
  <w:style w:type="character" w:styleId="21" w:customStyle="1">
    <w:name w:val="Основной текст с отступом 2 Знак1"/>
    <w:basedOn w:val="DefaultParagraphFont"/>
    <w:uiPriority w:val="99"/>
    <w:semiHidden/>
    <w:qFormat/>
    <w:rsid w:val="005a01cc"/>
    <w:rPr>
      <w:rFonts w:eastAsia="" w:eastAsiaTheme="minorEastAsia"/>
      <w:lang w:eastAsia="uk-UA" w:bidi="ar-SA"/>
    </w:rPr>
  </w:style>
  <w:style w:type="character" w:styleId="Style14">
    <w:name w:val="Гіперпосилання"/>
    <w:uiPriority w:val="99"/>
    <w:unhideWhenUsed/>
    <w:rsid w:val="00a678e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2"/>
    <w:unhideWhenUsed/>
    <w:qFormat/>
    <w:rsid w:val="005a01cc"/>
    <w:pPr>
      <w:spacing w:lineRule="auto" w:line="480" w:before="0" w:after="120"/>
      <w:ind w:left="283" w:hanging="0"/>
    </w:pPr>
    <w:rPr>
      <w:rFonts w:ascii="Calibri" w:hAnsi="Calibri" w:eastAsia="Calibri" w:cs="Calibri" w:eastAsiaTheme="minorHAnsi"/>
      <w:lang w:val="ru-RU" w:eastAsia="en-US" w:bidi="ug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 LibreOffice_project/98b30e735bda24bc04ab42594c85f7fd8be07b9c</Application>
  <Pages>1</Pages>
  <Words>289</Words>
  <Characters>1824</Characters>
  <CharactersWithSpaces>2122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2023-02-05T15:35:00Z</dcterms:created>
  <dc:creator>PC - 6</dc:creator>
  <dc:description/>
  <dc:language>uk-UA</dc:language>
  <cp:lastModifiedBy>Пользователь</cp:lastModifiedBy>
  <dcterms:modified xsi:type="dcterms:W3CDTF">2023-08-29T09:00:00Z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