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113E80" w:rsidRPr="00113E80">
        <w:rPr>
          <w:b/>
          <w:bCs/>
          <w:i/>
          <w:iCs/>
          <w:szCs w:val="22"/>
          <w:shd w:val="clear" w:color="auto" w:fill="FFFFFF"/>
          <w:lang w:val="uk-UA"/>
        </w:rPr>
        <w:t xml:space="preserve">33140000-3 Медичні матеріали Єдиний закупівельний словник ДК 021:2015 (Косинка трикутна, Шина гнучка, Комір шийний для дорослих, Покривало рятувальне, Степлер для ран медичний, Бандаж перев'язувальний з однією подушкою,   Тазовий пояс </w:t>
      </w:r>
      <w:r w:rsidR="00113E80" w:rsidRPr="0049737C">
        <w:rPr>
          <w:b/>
          <w:bCs/>
          <w:i/>
          <w:iCs/>
          <w:szCs w:val="22"/>
          <w:shd w:val="clear" w:color="auto" w:fill="FFFFFF"/>
        </w:rPr>
        <w:t>SAM</w:t>
      </w:r>
      <w:r w:rsidR="00113E80" w:rsidRPr="00113E80">
        <w:rPr>
          <w:b/>
          <w:bCs/>
          <w:i/>
          <w:iCs/>
          <w:szCs w:val="22"/>
          <w:shd w:val="clear" w:color="auto" w:fill="FFFFFF"/>
          <w:lang w:val="uk-UA"/>
        </w:rPr>
        <w:t xml:space="preserve"> </w:t>
      </w:r>
      <w:r w:rsidR="00113E80" w:rsidRPr="0049737C">
        <w:rPr>
          <w:b/>
          <w:bCs/>
          <w:i/>
          <w:iCs/>
          <w:szCs w:val="22"/>
          <w:shd w:val="clear" w:color="auto" w:fill="FFFFFF"/>
        </w:rPr>
        <w:t>Pelvic</w:t>
      </w:r>
      <w:r w:rsidR="00113E80" w:rsidRPr="00113E80">
        <w:rPr>
          <w:b/>
          <w:bCs/>
          <w:i/>
          <w:iCs/>
          <w:szCs w:val="22"/>
          <w:shd w:val="clear" w:color="auto" w:fill="FFFFFF"/>
          <w:lang w:val="uk-UA"/>
        </w:rPr>
        <w:t xml:space="preserve"> </w:t>
      </w:r>
      <w:r w:rsidR="00113E80" w:rsidRPr="0049737C">
        <w:rPr>
          <w:b/>
          <w:bCs/>
          <w:i/>
          <w:iCs/>
          <w:szCs w:val="22"/>
          <w:shd w:val="clear" w:color="auto" w:fill="FFFFFF"/>
        </w:rPr>
        <w:t>Sling</w:t>
      </w:r>
      <w:r w:rsidR="00113E80" w:rsidRPr="00113E80">
        <w:rPr>
          <w:b/>
          <w:bCs/>
          <w:i/>
          <w:iCs/>
          <w:szCs w:val="22"/>
          <w:shd w:val="clear" w:color="auto" w:fill="FFFFFF"/>
          <w:lang w:val="uk-UA"/>
        </w:rPr>
        <w:t xml:space="preserve">, Спінальний жилет </w:t>
      </w:r>
      <w:r w:rsidR="00113E80" w:rsidRPr="0049737C">
        <w:rPr>
          <w:b/>
          <w:bCs/>
          <w:i/>
          <w:iCs/>
          <w:szCs w:val="22"/>
          <w:shd w:val="clear" w:color="auto" w:fill="FFFFFF"/>
        </w:rPr>
        <w:t>INMOVILIZADOR</w:t>
      </w:r>
      <w:r w:rsidR="00113E80" w:rsidRPr="00113E80">
        <w:rPr>
          <w:b/>
          <w:bCs/>
          <w:i/>
          <w:iCs/>
          <w:szCs w:val="22"/>
          <w:shd w:val="clear" w:color="auto" w:fill="FFFFFF"/>
          <w:lang w:val="uk-UA"/>
        </w:rPr>
        <w:t xml:space="preserve"> </w:t>
      </w:r>
      <w:r w:rsidR="00113E80" w:rsidRPr="0049737C">
        <w:rPr>
          <w:b/>
          <w:bCs/>
          <w:i/>
          <w:iCs/>
          <w:szCs w:val="22"/>
          <w:shd w:val="clear" w:color="auto" w:fill="FFFFFF"/>
        </w:rPr>
        <w:t>COLUMNA</w:t>
      </w:r>
      <w:r w:rsidR="00113E80" w:rsidRPr="00113E80">
        <w:rPr>
          <w:b/>
          <w:bCs/>
          <w:i/>
          <w:iCs/>
          <w:szCs w:val="22"/>
          <w:shd w:val="clear" w:color="auto" w:fill="FFFFFF"/>
          <w:lang w:val="uk-UA"/>
        </w:rPr>
        <w:t xml:space="preserve"> </w:t>
      </w:r>
      <w:r w:rsidR="00113E80" w:rsidRPr="0049737C">
        <w:rPr>
          <w:b/>
          <w:bCs/>
          <w:i/>
          <w:iCs/>
          <w:szCs w:val="22"/>
          <w:shd w:val="clear" w:color="auto" w:fill="FFFFFF"/>
        </w:rPr>
        <w:t>FERNO</w:t>
      </w:r>
      <w:r w:rsidR="00113E80" w:rsidRPr="00113E80">
        <w:rPr>
          <w:b/>
          <w:bCs/>
          <w:i/>
          <w:iCs/>
          <w:szCs w:val="22"/>
          <w:shd w:val="clear" w:color="auto" w:fill="FFFFFF"/>
          <w:lang w:val="uk-UA"/>
        </w:rPr>
        <w:t xml:space="preserve"> 125 </w:t>
      </w:r>
      <w:r w:rsidR="00113E80" w:rsidRPr="0049737C">
        <w:rPr>
          <w:b/>
          <w:bCs/>
          <w:i/>
          <w:iCs/>
          <w:szCs w:val="22"/>
          <w:shd w:val="clear" w:color="auto" w:fill="FFFFFF"/>
        </w:rPr>
        <w:t>KED</w:t>
      </w:r>
      <w:r w:rsidR="00113E80" w:rsidRPr="00113E80">
        <w:rPr>
          <w:b/>
          <w:bCs/>
          <w:i/>
          <w:iCs/>
          <w:szCs w:val="22"/>
          <w:shd w:val="clear" w:color="auto" w:fill="FFFFFF"/>
          <w:lang w:val="uk-UA"/>
        </w:rPr>
        <w:t xml:space="preserve">, Вузловий джгут </w:t>
      </w:r>
      <w:r w:rsidR="00113E80" w:rsidRPr="0049737C">
        <w:rPr>
          <w:b/>
          <w:bCs/>
          <w:i/>
          <w:iCs/>
          <w:szCs w:val="22"/>
          <w:shd w:val="clear" w:color="auto" w:fill="FFFFFF"/>
        </w:rPr>
        <w:t>Sam</w:t>
      </w:r>
      <w:r w:rsidR="00113E80" w:rsidRPr="00113E80">
        <w:rPr>
          <w:b/>
          <w:bCs/>
          <w:i/>
          <w:iCs/>
          <w:szCs w:val="22"/>
          <w:shd w:val="clear" w:color="auto" w:fill="FFFFFF"/>
          <w:lang w:val="uk-UA"/>
        </w:rPr>
        <w:t xml:space="preserve"> </w:t>
      </w:r>
      <w:r w:rsidR="00113E80" w:rsidRPr="0049737C">
        <w:rPr>
          <w:b/>
          <w:bCs/>
          <w:i/>
          <w:iCs/>
          <w:szCs w:val="22"/>
          <w:shd w:val="clear" w:color="auto" w:fill="FFFFFF"/>
        </w:rPr>
        <w:t>junctional</w:t>
      </w:r>
      <w:r w:rsidR="00113E80" w:rsidRPr="00113E80">
        <w:rPr>
          <w:b/>
          <w:bCs/>
          <w:i/>
          <w:iCs/>
          <w:szCs w:val="22"/>
          <w:shd w:val="clear" w:color="auto" w:fill="FFFFFF"/>
          <w:lang w:val="uk-UA"/>
        </w:rPr>
        <w:t xml:space="preserve"> </w:t>
      </w:r>
      <w:r w:rsidR="00113E80" w:rsidRPr="0049737C">
        <w:rPr>
          <w:b/>
          <w:bCs/>
          <w:i/>
          <w:iCs/>
          <w:szCs w:val="22"/>
          <w:shd w:val="clear" w:color="auto" w:fill="FFFFFF"/>
        </w:rPr>
        <w:t>tourniquet</w:t>
      </w:r>
      <w:r w:rsidR="00113E80" w:rsidRPr="00113E80">
        <w:rPr>
          <w:b/>
          <w:bCs/>
          <w:i/>
          <w:iCs/>
          <w:szCs w:val="22"/>
          <w:shd w:val="clear" w:color="auto" w:fill="FFFFFF"/>
          <w:lang w:val="uk-UA"/>
        </w:rPr>
        <w:t>)</w:t>
      </w:r>
      <w:bookmarkStart w:id="0" w:name="_GoBack"/>
      <w:bookmarkEnd w:id="0"/>
      <w:r w:rsidR="007379CC" w:rsidRPr="00C93A0A">
        <w:rPr>
          <w:iCs/>
          <w:lang w:val="uk-UA"/>
        </w:rPr>
        <w:t xml:space="preserve"> </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7379CC" w:rsidRPr="00AA2112" w:rsidRDefault="007379CC" w:rsidP="007379CC">
            <w:pPr>
              <w:snapToGrid w:val="0"/>
              <w:jc w:val="center"/>
              <w:rPr>
                <w:b/>
                <w:bCs/>
                <w:color w:val="000000"/>
                <w:sz w:val="18"/>
                <w:szCs w:val="18"/>
                <w:lang w:val="uk-UA" w:eastAsia="uk-UA"/>
              </w:rPr>
            </w:pPr>
            <w:r w:rsidRPr="00AA2112">
              <w:rPr>
                <w:b/>
                <w:bCs/>
                <w:color w:val="000000"/>
                <w:sz w:val="18"/>
                <w:szCs w:val="18"/>
                <w:lang w:val="uk-UA" w:eastAsia="uk-UA"/>
              </w:rPr>
              <w:t>Найменування згідно з тендерною документацією/</w:t>
            </w:r>
          </w:p>
          <w:p w:rsidR="00213F42" w:rsidRPr="000D6AF4" w:rsidRDefault="007379CC" w:rsidP="007379CC">
            <w:pPr>
              <w:snapToGrid w:val="0"/>
              <w:spacing w:after="0" w:line="240" w:lineRule="auto"/>
              <w:ind w:left="-108" w:right="-107" w:hanging="3"/>
              <w:jc w:val="center"/>
              <w:rPr>
                <w:b/>
                <w:bCs/>
                <w:color w:val="000000"/>
                <w:sz w:val="18"/>
                <w:szCs w:val="18"/>
                <w:lang w:val="uk-UA" w:eastAsia="uk-UA"/>
              </w:rPr>
            </w:pPr>
            <w:r w:rsidRPr="00AA2112">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002602">
        <w:rPr>
          <w:lang w:val="uk-UA" w:eastAsia="zh-CN"/>
        </w:rPr>
        <w:lastRenderedPageBreak/>
        <w:t xml:space="preserve">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закупівель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xml:space="preserve">** </w:t>
      </w:r>
      <w:r w:rsidR="007379CC" w:rsidRPr="007379CC">
        <w:rPr>
          <w:b/>
          <w:i/>
          <w:lang w:val="uk-UA"/>
        </w:rPr>
        <w:t xml:space="preserve">Згідно зі статтею 3 Рамкової Угоди між Урядом України та Комісією </w:t>
      </w:r>
      <w:r w:rsidR="007379CC" w:rsidRPr="002F14FC">
        <w:rPr>
          <w:b/>
          <w:i/>
        </w:rPr>
        <w:t>Європейських Співтовариств «Заходи, що фінансуються в цілому або частково коштом Співтовариства, не обкладаються податками, митними зборами, або іншими стягненнями аналогічного характеру»</w:t>
      </w:r>
      <w:r w:rsidRPr="003204C3">
        <w:rPr>
          <w:i/>
          <w:sz w:val="20"/>
          <w:szCs w:val="20"/>
          <w:lang w:val="uk-UA" w:eastAsia="zh-CN"/>
        </w:rPr>
        <w:t>.</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113E80">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13E80"/>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8798B"/>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379CC"/>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C3EA0"/>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3506</Words>
  <Characters>1999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2023-11-08T11:45:00Z</dcterms:created>
  <dcterms:modified xsi:type="dcterms:W3CDTF">2023-11-08T11:45:00Z</dcterms:modified>
</cp:coreProperties>
</file>